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2F1D" w:rsidRPr="008B1E6A" w:rsidRDefault="00E62F1D">
      <w:pPr>
        <w:rPr>
          <w:rFonts w:ascii="Times New Roman" w:hAnsi="Times New Roman" w:cs="Times New Roman"/>
          <w:sz w:val="28"/>
        </w:rPr>
      </w:pPr>
    </w:p>
    <w:p w:rsidR="00585643" w:rsidRDefault="00585643" w:rsidP="00585643">
      <w:pPr>
        <w:rPr>
          <w:rFonts w:ascii="Times New Roman" w:hAnsi="Times New Roman" w:cs="Times New Roman"/>
          <w:sz w:val="28"/>
        </w:rPr>
      </w:pPr>
      <w:r w:rsidRPr="00585643">
        <w:rPr>
          <w:rFonts w:ascii="Times New Roman" w:hAnsi="Times New Roman" w:cs="Times New Roman"/>
          <w:sz w:val="28"/>
        </w:rPr>
        <w:object w:dxaOrig="8925" w:dyaOrig="12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2.2pt;height:701.35pt" o:ole="">
            <v:imagedata r:id="rId8" o:title=""/>
          </v:shape>
          <o:OLEObject Type="Embed" ProgID="Acrobat.Document.DC" ShapeID="_x0000_i1025" DrawAspect="Content" ObjectID="_1755430851" r:id="rId9"/>
        </w:object>
      </w:r>
      <w:bookmarkStart w:id="0" w:name="_GoBack"/>
      <w:bookmarkEnd w:id="0"/>
    </w:p>
    <w:p w:rsidR="001712B3" w:rsidRPr="008B1E6A" w:rsidRDefault="006A2F93" w:rsidP="00776B3B">
      <w:pPr>
        <w:widowControl w:val="0"/>
        <w:tabs>
          <w:tab w:val="left" w:pos="9639"/>
        </w:tabs>
        <w:autoSpaceDE w:val="0"/>
        <w:autoSpaceDN w:val="0"/>
        <w:spacing w:before="69" w:after="3" w:line="240" w:lineRule="auto"/>
        <w:ind w:right="111" w:firstLine="567"/>
        <w:jc w:val="center"/>
        <w:rPr>
          <w:rFonts w:ascii="Times New Roman" w:eastAsia="Times New Roman" w:hAnsi="Times New Roman" w:cs="Times New Roman"/>
          <w:b/>
          <w:i/>
          <w:sz w:val="28"/>
        </w:rPr>
      </w:pPr>
      <w:r w:rsidRPr="008B1E6A">
        <w:rPr>
          <w:rFonts w:ascii="Times New Roman" w:eastAsia="Times New Roman" w:hAnsi="Times New Roman" w:cs="Times New Roman"/>
          <w:b/>
          <w:i/>
          <w:sz w:val="28"/>
        </w:rPr>
        <w:lastRenderedPageBreak/>
        <w:t>Содержание</w:t>
      </w:r>
    </w:p>
    <w:tbl>
      <w:tblPr>
        <w:tblStyle w:val="TableNormal"/>
        <w:tblW w:w="9497"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22"/>
        <w:gridCol w:w="1275"/>
      </w:tblGrid>
      <w:tr w:rsidR="001712B3" w:rsidRPr="008B1E6A" w:rsidTr="00776B3B">
        <w:trPr>
          <w:trHeight w:val="275"/>
        </w:trPr>
        <w:tc>
          <w:tcPr>
            <w:tcW w:w="9497" w:type="dxa"/>
            <w:gridSpan w:val="2"/>
          </w:tcPr>
          <w:p w:rsidR="001712B3" w:rsidRPr="00FC5CD0" w:rsidRDefault="001712B3" w:rsidP="00776B3B">
            <w:pPr>
              <w:pStyle w:val="a4"/>
              <w:numPr>
                <w:ilvl w:val="0"/>
                <w:numId w:val="1"/>
              </w:numPr>
              <w:tabs>
                <w:tab w:val="left" w:pos="567"/>
              </w:tabs>
              <w:spacing w:line="256" w:lineRule="exact"/>
              <w:ind w:left="0" w:firstLine="567"/>
              <w:jc w:val="center"/>
              <w:rPr>
                <w:rFonts w:ascii="Times New Roman" w:eastAsia="Times New Roman" w:hAnsi="Times New Roman" w:cs="Times New Roman"/>
                <w:b/>
                <w:sz w:val="24"/>
              </w:rPr>
            </w:pPr>
            <w:r w:rsidRPr="00FC5CD0">
              <w:rPr>
                <w:rFonts w:ascii="Times New Roman" w:eastAsia="Times New Roman" w:hAnsi="Times New Roman" w:cs="Times New Roman"/>
                <w:b/>
                <w:sz w:val="24"/>
              </w:rPr>
              <w:t>Целевой</w:t>
            </w:r>
            <w:r w:rsidRPr="00FC5CD0">
              <w:rPr>
                <w:rFonts w:ascii="Times New Roman" w:eastAsia="Times New Roman" w:hAnsi="Times New Roman" w:cs="Times New Roman"/>
                <w:b/>
                <w:spacing w:val="-2"/>
                <w:sz w:val="24"/>
              </w:rPr>
              <w:t xml:space="preserve"> </w:t>
            </w:r>
            <w:r w:rsidR="006A2F93" w:rsidRPr="00FC5CD0">
              <w:rPr>
                <w:rFonts w:ascii="Times New Roman" w:eastAsia="Times New Roman" w:hAnsi="Times New Roman" w:cs="Times New Roman"/>
                <w:b/>
                <w:sz w:val="24"/>
              </w:rPr>
              <w:t>раздел</w:t>
            </w:r>
          </w:p>
        </w:tc>
      </w:tr>
      <w:tr w:rsidR="001712B3" w:rsidRPr="008B1E6A" w:rsidTr="00776B3B">
        <w:trPr>
          <w:trHeight w:val="275"/>
        </w:trPr>
        <w:tc>
          <w:tcPr>
            <w:tcW w:w="8222" w:type="dxa"/>
          </w:tcPr>
          <w:p w:rsidR="001712B3" w:rsidRPr="008B1E6A" w:rsidRDefault="001712B3" w:rsidP="006A2F93">
            <w:pPr>
              <w:tabs>
                <w:tab w:val="left" w:pos="560"/>
              </w:tabs>
              <w:spacing w:line="256" w:lineRule="exact"/>
              <w:ind w:left="107"/>
              <w:rPr>
                <w:rFonts w:ascii="Times New Roman" w:eastAsia="Times New Roman" w:hAnsi="Times New Roman" w:cs="Times New Roman"/>
                <w:sz w:val="24"/>
              </w:rPr>
            </w:pPr>
            <w:r w:rsidRPr="008B1E6A">
              <w:rPr>
                <w:rFonts w:ascii="Times New Roman" w:eastAsia="Times New Roman" w:hAnsi="Times New Roman" w:cs="Times New Roman"/>
                <w:sz w:val="24"/>
              </w:rPr>
              <w:t>1.1.</w:t>
            </w:r>
            <w:r w:rsidRPr="008B1E6A">
              <w:rPr>
                <w:rFonts w:ascii="Times New Roman" w:eastAsia="Times New Roman" w:hAnsi="Times New Roman" w:cs="Times New Roman"/>
                <w:sz w:val="24"/>
              </w:rPr>
              <w:tab/>
              <w:t>Пояснительная</w:t>
            </w:r>
            <w:r w:rsidRPr="008B1E6A">
              <w:rPr>
                <w:rFonts w:ascii="Times New Roman" w:eastAsia="Times New Roman" w:hAnsi="Times New Roman" w:cs="Times New Roman"/>
                <w:spacing w:val="-5"/>
                <w:sz w:val="24"/>
              </w:rPr>
              <w:t xml:space="preserve"> </w:t>
            </w:r>
            <w:r w:rsidRPr="008B1E6A">
              <w:rPr>
                <w:rFonts w:ascii="Times New Roman" w:eastAsia="Times New Roman" w:hAnsi="Times New Roman" w:cs="Times New Roman"/>
                <w:sz w:val="24"/>
              </w:rPr>
              <w:t>записка</w:t>
            </w:r>
          </w:p>
        </w:tc>
        <w:tc>
          <w:tcPr>
            <w:tcW w:w="1275" w:type="dxa"/>
          </w:tcPr>
          <w:p w:rsidR="001712B3" w:rsidRPr="008B1E6A" w:rsidRDefault="001712B3" w:rsidP="001712B3">
            <w:pPr>
              <w:spacing w:line="256" w:lineRule="exact"/>
              <w:ind w:left="9"/>
              <w:jc w:val="center"/>
              <w:rPr>
                <w:rFonts w:ascii="Times New Roman" w:eastAsia="Times New Roman" w:hAnsi="Times New Roman" w:cs="Times New Roman"/>
                <w:sz w:val="24"/>
              </w:rPr>
            </w:pPr>
          </w:p>
        </w:tc>
      </w:tr>
      <w:tr w:rsidR="001712B3" w:rsidRPr="008B1E6A" w:rsidTr="00776B3B">
        <w:trPr>
          <w:trHeight w:val="275"/>
        </w:trPr>
        <w:tc>
          <w:tcPr>
            <w:tcW w:w="8222" w:type="dxa"/>
          </w:tcPr>
          <w:p w:rsidR="001712B3" w:rsidRPr="00847262" w:rsidRDefault="001712B3" w:rsidP="001712B3">
            <w:pPr>
              <w:spacing w:line="256" w:lineRule="exact"/>
              <w:ind w:left="107"/>
              <w:rPr>
                <w:rFonts w:ascii="Times New Roman" w:eastAsia="Times New Roman" w:hAnsi="Times New Roman" w:cs="Times New Roman"/>
                <w:sz w:val="24"/>
                <w:lang w:val="ru-RU"/>
              </w:rPr>
            </w:pPr>
            <w:r w:rsidRPr="00847262">
              <w:rPr>
                <w:rFonts w:ascii="Times New Roman" w:eastAsia="Times New Roman" w:hAnsi="Times New Roman" w:cs="Times New Roman"/>
                <w:sz w:val="24"/>
                <w:lang w:val="ru-RU"/>
              </w:rPr>
              <w:t>1.1.1.</w:t>
            </w:r>
            <w:r w:rsidRPr="00847262">
              <w:rPr>
                <w:rFonts w:ascii="Times New Roman" w:eastAsia="Times New Roman" w:hAnsi="Times New Roman" w:cs="Times New Roman"/>
                <w:spacing w:val="-3"/>
                <w:sz w:val="24"/>
                <w:lang w:val="ru-RU"/>
              </w:rPr>
              <w:t xml:space="preserve"> </w:t>
            </w:r>
            <w:r w:rsidRPr="00847262">
              <w:rPr>
                <w:rFonts w:ascii="Times New Roman" w:eastAsia="Times New Roman" w:hAnsi="Times New Roman" w:cs="Times New Roman"/>
                <w:sz w:val="24"/>
                <w:lang w:val="ru-RU"/>
              </w:rPr>
              <w:t>Цели</w:t>
            </w:r>
            <w:r w:rsidRPr="00847262">
              <w:rPr>
                <w:rFonts w:ascii="Times New Roman" w:eastAsia="Times New Roman" w:hAnsi="Times New Roman" w:cs="Times New Roman"/>
                <w:spacing w:val="-3"/>
                <w:sz w:val="24"/>
                <w:lang w:val="ru-RU"/>
              </w:rPr>
              <w:t xml:space="preserve"> </w:t>
            </w:r>
            <w:r w:rsidRPr="00847262">
              <w:rPr>
                <w:rFonts w:ascii="Times New Roman" w:eastAsia="Times New Roman" w:hAnsi="Times New Roman" w:cs="Times New Roman"/>
                <w:sz w:val="24"/>
                <w:lang w:val="ru-RU"/>
              </w:rPr>
              <w:t>и</w:t>
            </w:r>
            <w:r w:rsidRPr="00847262">
              <w:rPr>
                <w:rFonts w:ascii="Times New Roman" w:eastAsia="Times New Roman" w:hAnsi="Times New Roman" w:cs="Times New Roman"/>
                <w:spacing w:val="-3"/>
                <w:sz w:val="24"/>
                <w:lang w:val="ru-RU"/>
              </w:rPr>
              <w:t xml:space="preserve"> </w:t>
            </w:r>
            <w:r w:rsidRPr="00847262">
              <w:rPr>
                <w:rFonts w:ascii="Times New Roman" w:eastAsia="Times New Roman" w:hAnsi="Times New Roman" w:cs="Times New Roman"/>
                <w:sz w:val="24"/>
                <w:lang w:val="ru-RU"/>
              </w:rPr>
              <w:t>задачи</w:t>
            </w:r>
            <w:r w:rsidRPr="00847262">
              <w:rPr>
                <w:rFonts w:ascii="Times New Roman" w:eastAsia="Times New Roman" w:hAnsi="Times New Roman" w:cs="Times New Roman"/>
                <w:spacing w:val="-3"/>
                <w:sz w:val="24"/>
                <w:lang w:val="ru-RU"/>
              </w:rPr>
              <w:t xml:space="preserve"> </w:t>
            </w:r>
            <w:r w:rsidRPr="00847262">
              <w:rPr>
                <w:rFonts w:ascii="Times New Roman" w:eastAsia="Times New Roman" w:hAnsi="Times New Roman" w:cs="Times New Roman"/>
                <w:sz w:val="24"/>
                <w:lang w:val="ru-RU"/>
              </w:rPr>
              <w:t>реализации</w:t>
            </w:r>
            <w:r w:rsidRPr="00847262">
              <w:rPr>
                <w:rFonts w:ascii="Times New Roman" w:eastAsia="Times New Roman" w:hAnsi="Times New Roman" w:cs="Times New Roman"/>
                <w:spacing w:val="-3"/>
                <w:sz w:val="24"/>
                <w:lang w:val="ru-RU"/>
              </w:rPr>
              <w:t xml:space="preserve"> </w:t>
            </w:r>
            <w:r w:rsidRPr="00847262">
              <w:rPr>
                <w:rFonts w:ascii="Times New Roman" w:eastAsia="Times New Roman" w:hAnsi="Times New Roman" w:cs="Times New Roman"/>
                <w:sz w:val="24"/>
                <w:lang w:val="ru-RU"/>
              </w:rPr>
              <w:t>Программы</w:t>
            </w:r>
          </w:p>
        </w:tc>
        <w:tc>
          <w:tcPr>
            <w:tcW w:w="1275" w:type="dxa"/>
          </w:tcPr>
          <w:p w:rsidR="001712B3" w:rsidRPr="00827F28" w:rsidRDefault="001712B3" w:rsidP="001712B3">
            <w:pPr>
              <w:spacing w:line="256" w:lineRule="exact"/>
              <w:ind w:left="9"/>
              <w:jc w:val="center"/>
              <w:rPr>
                <w:rFonts w:ascii="Times New Roman" w:eastAsia="Times New Roman" w:hAnsi="Times New Roman" w:cs="Times New Roman"/>
                <w:sz w:val="24"/>
                <w:lang w:val="ru-RU"/>
              </w:rPr>
            </w:pPr>
          </w:p>
        </w:tc>
      </w:tr>
      <w:tr w:rsidR="001712B3" w:rsidRPr="008B1E6A" w:rsidTr="00776B3B">
        <w:trPr>
          <w:trHeight w:val="275"/>
        </w:trPr>
        <w:tc>
          <w:tcPr>
            <w:tcW w:w="8222" w:type="dxa"/>
          </w:tcPr>
          <w:p w:rsidR="001712B3" w:rsidRPr="00847262" w:rsidRDefault="001712B3" w:rsidP="001712B3">
            <w:pPr>
              <w:spacing w:line="256" w:lineRule="exact"/>
              <w:ind w:left="107"/>
              <w:rPr>
                <w:rFonts w:ascii="Times New Roman" w:eastAsia="Times New Roman" w:hAnsi="Times New Roman" w:cs="Times New Roman"/>
                <w:sz w:val="24"/>
                <w:lang w:val="ru-RU"/>
              </w:rPr>
            </w:pPr>
            <w:r w:rsidRPr="00847262">
              <w:rPr>
                <w:rFonts w:ascii="Times New Roman" w:eastAsia="Times New Roman" w:hAnsi="Times New Roman" w:cs="Times New Roman"/>
                <w:sz w:val="24"/>
                <w:lang w:val="ru-RU"/>
              </w:rPr>
              <w:t>1.1.2.</w:t>
            </w:r>
            <w:r w:rsidRPr="00847262">
              <w:rPr>
                <w:rFonts w:ascii="Times New Roman" w:eastAsia="Times New Roman" w:hAnsi="Times New Roman" w:cs="Times New Roman"/>
                <w:spacing w:val="-2"/>
                <w:sz w:val="24"/>
                <w:lang w:val="ru-RU"/>
              </w:rPr>
              <w:t xml:space="preserve"> </w:t>
            </w:r>
            <w:r w:rsidRPr="00847262">
              <w:rPr>
                <w:rFonts w:ascii="Times New Roman" w:eastAsia="Times New Roman" w:hAnsi="Times New Roman" w:cs="Times New Roman"/>
                <w:sz w:val="24"/>
                <w:lang w:val="ru-RU"/>
              </w:rPr>
              <w:t>Принципы</w:t>
            </w:r>
            <w:r w:rsidRPr="00847262">
              <w:rPr>
                <w:rFonts w:ascii="Times New Roman" w:eastAsia="Times New Roman" w:hAnsi="Times New Roman" w:cs="Times New Roman"/>
                <w:spacing w:val="-2"/>
                <w:sz w:val="24"/>
                <w:lang w:val="ru-RU"/>
              </w:rPr>
              <w:t xml:space="preserve"> </w:t>
            </w:r>
            <w:r w:rsidRPr="00847262">
              <w:rPr>
                <w:rFonts w:ascii="Times New Roman" w:eastAsia="Times New Roman" w:hAnsi="Times New Roman" w:cs="Times New Roman"/>
                <w:sz w:val="24"/>
                <w:lang w:val="ru-RU"/>
              </w:rPr>
              <w:t>и</w:t>
            </w:r>
            <w:r w:rsidRPr="00847262">
              <w:rPr>
                <w:rFonts w:ascii="Times New Roman" w:eastAsia="Times New Roman" w:hAnsi="Times New Roman" w:cs="Times New Roman"/>
                <w:spacing w:val="-3"/>
                <w:sz w:val="24"/>
                <w:lang w:val="ru-RU"/>
              </w:rPr>
              <w:t xml:space="preserve"> </w:t>
            </w:r>
            <w:r w:rsidRPr="00847262">
              <w:rPr>
                <w:rFonts w:ascii="Times New Roman" w:eastAsia="Times New Roman" w:hAnsi="Times New Roman" w:cs="Times New Roman"/>
                <w:sz w:val="24"/>
                <w:lang w:val="ru-RU"/>
              </w:rPr>
              <w:t>подходы</w:t>
            </w:r>
            <w:r w:rsidRPr="00847262">
              <w:rPr>
                <w:rFonts w:ascii="Times New Roman" w:eastAsia="Times New Roman" w:hAnsi="Times New Roman" w:cs="Times New Roman"/>
                <w:spacing w:val="-2"/>
                <w:sz w:val="24"/>
                <w:lang w:val="ru-RU"/>
              </w:rPr>
              <w:t xml:space="preserve"> </w:t>
            </w:r>
            <w:r w:rsidRPr="00847262">
              <w:rPr>
                <w:rFonts w:ascii="Times New Roman" w:eastAsia="Times New Roman" w:hAnsi="Times New Roman" w:cs="Times New Roman"/>
                <w:sz w:val="24"/>
                <w:lang w:val="ru-RU"/>
              </w:rPr>
              <w:t>к</w:t>
            </w:r>
            <w:r w:rsidRPr="00847262">
              <w:rPr>
                <w:rFonts w:ascii="Times New Roman" w:eastAsia="Times New Roman" w:hAnsi="Times New Roman" w:cs="Times New Roman"/>
                <w:spacing w:val="-2"/>
                <w:sz w:val="24"/>
                <w:lang w:val="ru-RU"/>
              </w:rPr>
              <w:t xml:space="preserve"> </w:t>
            </w:r>
            <w:r w:rsidRPr="00847262">
              <w:rPr>
                <w:rFonts w:ascii="Times New Roman" w:eastAsia="Times New Roman" w:hAnsi="Times New Roman" w:cs="Times New Roman"/>
                <w:sz w:val="24"/>
                <w:lang w:val="ru-RU"/>
              </w:rPr>
              <w:t>формированию</w:t>
            </w:r>
            <w:r w:rsidRPr="00847262">
              <w:rPr>
                <w:rFonts w:ascii="Times New Roman" w:eastAsia="Times New Roman" w:hAnsi="Times New Roman" w:cs="Times New Roman"/>
                <w:spacing w:val="-1"/>
                <w:sz w:val="24"/>
                <w:lang w:val="ru-RU"/>
              </w:rPr>
              <w:t xml:space="preserve"> </w:t>
            </w:r>
            <w:r w:rsidRPr="00847262">
              <w:rPr>
                <w:rFonts w:ascii="Times New Roman" w:eastAsia="Times New Roman" w:hAnsi="Times New Roman" w:cs="Times New Roman"/>
                <w:sz w:val="24"/>
                <w:lang w:val="ru-RU"/>
              </w:rPr>
              <w:t>Программы</w:t>
            </w:r>
          </w:p>
        </w:tc>
        <w:tc>
          <w:tcPr>
            <w:tcW w:w="1275" w:type="dxa"/>
          </w:tcPr>
          <w:p w:rsidR="001712B3" w:rsidRPr="00827F28" w:rsidRDefault="001712B3" w:rsidP="001712B3">
            <w:pPr>
              <w:spacing w:line="256" w:lineRule="exact"/>
              <w:ind w:left="9"/>
              <w:jc w:val="center"/>
              <w:rPr>
                <w:rFonts w:ascii="Times New Roman" w:eastAsia="Times New Roman" w:hAnsi="Times New Roman" w:cs="Times New Roman"/>
                <w:sz w:val="24"/>
                <w:lang w:val="ru-RU"/>
              </w:rPr>
            </w:pPr>
          </w:p>
        </w:tc>
      </w:tr>
      <w:tr w:rsidR="00036184" w:rsidRPr="008B1E6A" w:rsidTr="00776B3B">
        <w:trPr>
          <w:trHeight w:val="275"/>
        </w:trPr>
        <w:tc>
          <w:tcPr>
            <w:tcW w:w="8222" w:type="dxa"/>
          </w:tcPr>
          <w:p w:rsidR="00036184" w:rsidRPr="00036184" w:rsidRDefault="00036184" w:rsidP="001712B3">
            <w:pPr>
              <w:spacing w:line="256"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1.1.3.</w:t>
            </w:r>
            <w:r w:rsidRPr="00036184">
              <w:rPr>
                <w:lang w:val="ru-RU"/>
              </w:rPr>
              <w:t xml:space="preserve"> </w:t>
            </w:r>
            <w:r w:rsidRPr="00036184">
              <w:rPr>
                <w:rFonts w:ascii="Times New Roman" w:eastAsia="Times New Roman" w:hAnsi="Times New Roman" w:cs="Times New Roman"/>
                <w:sz w:val="24"/>
                <w:lang w:val="ru-RU"/>
              </w:rPr>
              <w:t>Значимые для разработки и реализации Программы характеристики</w:t>
            </w:r>
          </w:p>
        </w:tc>
        <w:tc>
          <w:tcPr>
            <w:tcW w:w="1275" w:type="dxa"/>
          </w:tcPr>
          <w:p w:rsidR="00036184" w:rsidRPr="00036184" w:rsidRDefault="00036184" w:rsidP="001712B3">
            <w:pPr>
              <w:spacing w:line="256" w:lineRule="exact"/>
              <w:ind w:left="9"/>
              <w:jc w:val="center"/>
              <w:rPr>
                <w:rFonts w:ascii="Times New Roman" w:eastAsia="Times New Roman" w:hAnsi="Times New Roman" w:cs="Times New Roman"/>
                <w:sz w:val="24"/>
                <w:lang w:val="ru-RU"/>
              </w:rPr>
            </w:pPr>
          </w:p>
        </w:tc>
      </w:tr>
      <w:tr w:rsidR="00DA10D3" w:rsidRPr="008B1E6A" w:rsidTr="00776B3B">
        <w:trPr>
          <w:trHeight w:val="275"/>
        </w:trPr>
        <w:tc>
          <w:tcPr>
            <w:tcW w:w="8222" w:type="dxa"/>
          </w:tcPr>
          <w:p w:rsidR="00DA10D3" w:rsidRPr="00DA10D3" w:rsidRDefault="00DA10D3" w:rsidP="001712B3">
            <w:pPr>
              <w:spacing w:line="256" w:lineRule="exact"/>
              <w:ind w:left="107"/>
              <w:rPr>
                <w:rFonts w:ascii="Times New Roman" w:eastAsia="Times New Roman" w:hAnsi="Times New Roman" w:cs="Times New Roman"/>
                <w:sz w:val="24"/>
                <w:lang w:val="ru-RU"/>
              </w:rPr>
            </w:pPr>
            <w:r w:rsidRPr="00DA10D3">
              <w:rPr>
                <w:rFonts w:ascii="Times New Roman" w:eastAsia="Times New Roman" w:hAnsi="Times New Roman" w:cs="Times New Roman"/>
                <w:sz w:val="24"/>
                <w:lang w:val="ru-RU"/>
              </w:rPr>
              <w:t>1.1.4. Специфика национальных, социокультурных и иных условий, в которых  осуществляет</w:t>
            </w:r>
            <w:r>
              <w:rPr>
                <w:rFonts w:ascii="Times New Roman" w:eastAsia="Times New Roman" w:hAnsi="Times New Roman" w:cs="Times New Roman"/>
                <w:sz w:val="24"/>
                <w:lang w:val="ru-RU"/>
              </w:rPr>
              <w:t>ся образовательная деятельность</w:t>
            </w:r>
          </w:p>
        </w:tc>
        <w:tc>
          <w:tcPr>
            <w:tcW w:w="1275" w:type="dxa"/>
          </w:tcPr>
          <w:p w:rsidR="00DA10D3" w:rsidRPr="00DA10D3" w:rsidRDefault="00DA10D3" w:rsidP="001712B3">
            <w:pPr>
              <w:spacing w:line="256" w:lineRule="exact"/>
              <w:ind w:left="9"/>
              <w:jc w:val="center"/>
              <w:rPr>
                <w:rFonts w:ascii="Times New Roman" w:eastAsia="Times New Roman" w:hAnsi="Times New Roman" w:cs="Times New Roman"/>
                <w:sz w:val="24"/>
                <w:lang w:val="ru-RU"/>
              </w:rPr>
            </w:pPr>
          </w:p>
        </w:tc>
      </w:tr>
      <w:tr w:rsidR="00054470" w:rsidRPr="008B1E6A" w:rsidTr="00776B3B">
        <w:trPr>
          <w:trHeight w:val="275"/>
        </w:trPr>
        <w:tc>
          <w:tcPr>
            <w:tcW w:w="8222" w:type="dxa"/>
          </w:tcPr>
          <w:p w:rsidR="00054470" w:rsidRPr="00827F28" w:rsidRDefault="005A7559" w:rsidP="000C1830">
            <w:pPr>
              <w:spacing w:line="270" w:lineRule="exact"/>
              <w:ind w:left="107" w:right="141"/>
              <w:jc w:val="both"/>
              <w:rPr>
                <w:rFonts w:ascii="Times New Roman" w:eastAsia="Times New Roman" w:hAnsi="Times New Roman" w:cs="Times New Roman"/>
                <w:sz w:val="24"/>
                <w:lang w:val="ru-RU"/>
              </w:rPr>
            </w:pPr>
            <w:r w:rsidRPr="000C1830">
              <w:rPr>
                <w:rFonts w:ascii="Times New Roman" w:eastAsia="Times New Roman" w:hAnsi="Times New Roman" w:cs="Times New Roman"/>
                <w:sz w:val="24"/>
                <w:lang w:val="ru-RU"/>
              </w:rPr>
              <w:t>1.1.</w:t>
            </w:r>
            <w:r>
              <w:rPr>
                <w:rFonts w:ascii="Times New Roman" w:eastAsia="Times New Roman" w:hAnsi="Times New Roman" w:cs="Times New Roman"/>
                <w:sz w:val="24"/>
                <w:lang w:val="ru-RU"/>
              </w:rPr>
              <w:t>5</w:t>
            </w:r>
            <w:r w:rsidR="00054470" w:rsidRPr="000C1830">
              <w:rPr>
                <w:rFonts w:ascii="Times New Roman" w:eastAsia="Times New Roman" w:hAnsi="Times New Roman" w:cs="Times New Roman"/>
                <w:sz w:val="24"/>
                <w:lang w:val="ru-RU"/>
              </w:rPr>
              <w:t>.</w:t>
            </w:r>
            <w:r w:rsidR="00054470" w:rsidRPr="00827F28">
              <w:rPr>
                <w:rFonts w:ascii="Times New Roman" w:eastAsia="Times New Roman" w:hAnsi="Times New Roman" w:cs="Times New Roman"/>
                <w:sz w:val="24"/>
                <w:lang w:val="ru-RU"/>
              </w:rPr>
              <w:t>Характеристики</w:t>
            </w:r>
            <w:r w:rsidR="00054470" w:rsidRPr="00827F28">
              <w:rPr>
                <w:rFonts w:ascii="Times New Roman" w:eastAsia="Times New Roman" w:hAnsi="Times New Roman" w:cs="Times New Roman"/>
                <w:spacing w:val="-3"/>
                <w:sz w:val="24"/>
                <w:lang w:val="ru-RU"/>
              </w:rPr>
              <w:t xml:space="preserve"> </w:t>
            </w:r>
            <w:r w:rsidR="00054470" w:rsidRPr="00827F28">
              <w:rPr>
                <w:rFonts w:ascii="Times New Roman" w:eastAsia="Times New Roman" w:hAnsi="Times New Roman" w:cs="Times New Roman"/>
                <w:sz w:val="24"/>
                <w:lang w:val="ru-RU"/>
              </w:rPr>
              <w:t>особенностей</w:t>
            </w:r>
            <w:r w:rsidR="00054470" w:rsidRPr="00827F28">
              <w:rPr>
                <w:rFonts w:ascii="Times New Roman" w:eastAsia="Times New Roman" w:hAnsi="Times New Roman" w:cs="Times New Roman"/>
                <w:spacing w:val="-3"/>
                <w:sz w:val="24"/>
                <w:lang w:val="ru-RU"/>
              </w:rPr>
              <w:t xml:space="preserve"> </w:t>
            </w:r>
            <w:r w:rsidR="00054470" w:rsidRPr="00827F28">
              <w:rPr>
                <w:rFonts w:ascii="Times New Roman" w:eastAsia="Times New Roman" w:hAnsi="Times New Roman" w:cs="Times New Roman"/>
                <w:sz w:val="24"/>
                <w:lang w:val="ru-RU"/>
              </w:rPr>
              <w:t>развития</w:t>
            </w:r>
            <w:r w:rsidR="00054470" w:rsidRPr="00827F28">
              <w:rPr>
                <w:rFonts w:ascii="Times New Roman" w:eastAsia="Times New Roman" w:hAnsi="Times New Roman" w:cs="Times New Roman"/>
                <w:spacing w:val="-6"/>
                <w:sz w:val="24"/>
                <w:lang w:val="ru-RU"/>
              </w:rPr>
              <w:t xml:space="preserve"> </w:t>
            </w:r>
            <w:r w:rsidR="00054470" w:rsidRPr="00827F28">
              <w:rPr>
                <w:rFonts w:ascii="Times New Roman" w:eastAsia="Times New Roman" w:hAnsi="Times New Roman" w:cs="Times New Roman"/>
                <w:sz w:val="24"/>
                <w:lang w:val="ru-RU"/>
              </w:rPr>
              <w:t>детей</w:t>
            </w:r>
            <w:r w:rsidR="00054470" w:rsidRPr="00827F28">
              <w:rPr>
                <w:rFonts w:ascii="Times New Roman" w:eastAsia="Times New Roman" w:hAnsi="Times New Roman" w:cs="Times New Roman"/>
                <w:spacing w:val="-4"/>
                <w:sz w:val="24"/>
                <w:lang w:val="ru-RU"/>
              </w:rPr>
              <w:t xml:space="preserve"> </w:t>
            </w:r>
            <w:r w:rsidR="00054470" w:rsidRPr="00827F28">
              <w:rPr>
                <w:rFonts w:ascii="Times New Roman" w:eastAsia="Times New Roman" w:hAnsi="Times New Roman" w:cs="Times New Roman"/>
                <w:sz w:val="24"/>
                <w:lang w:val="ru-RU"/>
              </w:rPr>
              <w:t>раннего</w:t>
            </w:r>
            <w:r w:rsidR="00054470" w:rsidRPr="00827F28">
              <w:rPr>
                <w:rFonts w:ascii="Times New Roman" w:eastAsia="Times New Roman" w:hAnsi="Times New Roman" w:cs="Times New Roman"/>
                <w:spacing w:val="-4"/>
                <w:sz w:val="24"/>
                <w:lang w:val="ru-RU"/>
              </w:rPr>
              <w:t xml:space="preserve"> </w:t>
            </w:r>
            <w:r w:rsidR="00054470" w:rsidRPr="00827F28">
              <w:rPr>
                <w:rFonts w:ascii="Times New Roman" w:eastAsia="Times New Roman" w:hAnsi="Times New Roman" w:cs="Times New Roman"/>
                <w:sz w:val="24"/>
                <w:lang w:val="ru-RU"/>
              </w:rPr>
              <w:t>и</w:t>
            </w:r>
            <w:r w:rsidR="00054470" w:rsidRPr="00827F28">
              <w:rPr>
                <w:rFonts w:ascii="Times New Roman" w:eastAsia="Times New Roman" w:hAnsi="Times New Roman" w:cs="Times New Roman"/>
                <w:spacing w:val="-3"/>
                <w:sz w:val="24"/>
                <w:lang w:val="ru-RU"/>
              </w:rPr>
              <w:t xml:space="preserve"> </w:t>
            </w:r>
            <w:r w:rsidR="00054470" w:rsidRPr="00827F28">
              <w:rPr>
                <w:rFonts w:ascii="Times New Roman" w:eastAsia="Times New Roman" w:hAnsi="Times New Roman" w:cs="Times New Roman"/>
                <w:sz w:val="24"/>
                <w:lang w:val="ru-RU"/>
              </w:rPr>
              <w:t>дошкольного</w:t>
            </w:r>
            <w:r w:rsidR="00827F28">
              <w:rPr>
                <w:rFonts w:ascii="Times New Roman" w:eastAsia="Times New Roman" w:hAnsi="Times New Roman" w:cs="Times New Roman"/>
                <w:sz w:val="24"/>
                <w:lang w:val="ru-RU"/>
              </w:rPr>
              <w:t xml:space="preserve"> </w:t>
            </w:r>
            <w:r w:rsidR="00054470" w:rsidRPr="00827F28">
              <w:rPr>
                <w:rFonts w:ascii="Times New Roman" w:eastAsia="Times New Roman" w:hAnsi="Times New Roman" w:cs="Times New Roman"/>
                <w:sz w:val="24"/>
                <w:lang w:val="ru-RU"/>
              </w:rPr>
              <w:t>возраста</w:t>
            </w:r>
            <w:r w:rsidR="00054470" w:rsidRPr="00827F28">
              <w:rPr>
                <w:rFonts w:ascii="Times New Roman" w:eastAsia="Times New Roman" w:hAnsi="Times New Roman" w:cs="Times New Roman"/>
                <w:spacing w:val="-5"/>
                <w:sz w:val="24"/>
                <w:lang w:val="ru-RU"/>
              </w:rPr>
              <w:t xml:space="preserve"> </w:t>
            </w:r>
            <w:r w:rsidR="00054470" w:rsidRPr="000F1F30">
              <w:rPr>
                <w:rFonts w:ascii="Times New Roman" w:eastAsia="Times New Roman" w:hAnsi="Times New Roman" w:cs="Times New Roman"/>
                <w:sz w:val="24"/>
                <w:lang w:val="ru-RU"/>
              </w:rPr>
              <w:t>всех</w:t>
            </w:r>
            <w:r w:rsidR="00054470" w:rsidRPr="000F1F30">
              <w:rPr>
                <w:rFonts w:ascii="Times New Roman" w:eastAsia="Times New Roman" w:hAnsi="Times New Roman" w:cs="Times New Roman"/>
                <w:spacing w:val="-1"/>
                <w:sz w:val="24"/>
                <w:lang w:val="ru-RU"/>
              </w:rPr>
              <w:t xml:space="preserve"> </w:t>
            </w:r>
            <w:r w:rsidR="00054470" w:rsidRPr="000F1F30">
              <w:rPr>
                <w:rFonts w:ascii="Times New Roman" w:eastAsia="Times New Roman" w:hAnsi="Times New Roman" w:cs="Times New Roman"/>
                <w:sz w:val="24"/>
                <w:lang w:val="ru-RU"/>
              </w:rPr>
              <w:t>групп,</w:t>
            </w:r>
            <w:r w:rsidR="00054470" w:rsidRPr="000F1F30">
              <w:rPr>
                <w:rFonts w:ascii="Times New Roman" w:eastAsia="Times New Roman" w:hAnsi="Times New Roman" w:cs="Times New Roman"/>
                <w:spacing w:val="-4"/>
                <w:sz w:val="24"/>
                <w:lang w:val="ru-RU"/>
              </w:rPr>
              <w:t xml:space="preserve"> </w:t>
            </w:r>
            <w:r w:rsidR="00054470" w:rsidRPr="000F1F30">
              <w:rPr>
                <w:rFonts w:ascii="Times New Roman" w:eastAsia="Times New Roman" w:hAnsi="Times New Roman" w:cs="Times New Roman"/>
                <w:sz w:val="24"/>
                <w:lang w:val="ru-RU"/>
              </w:rPr>
              <w:t>функционирующих</w:t>
            </w:r>
            <w:r w:rsidR="00054470" w:rsidRPr="000F1F30">
              <w:rPr>
                <w:rFonts w:ascii="Times New Roman" w:eastAsia="Times New Roman" w:hAnsi="Times New Roman" w:cs="Times New Roman"/>
                <w:spacing w:val="-1"/>
                <w:sz w:val="24"/>
                <w:lang w:val="ru-RU"/>
              </w:rPr>
              <w:t xml:space="preserve"> </w:t>
            </w:r>
            <w:r w:rsidR="00054470" w:rsidRPr="000F1F30">
              <w:rPr>
                <w:rFonts w:ascii="Times New Roman" w:eastAsia="Times New Roman" w:hAnsi="Times New Roman" w:cs="Times New Roman"/>
                <w:sz w:val="24"/>
                <w:lang w:val="ru-RU"/>
              </w:rPr>
              <w:t>в</w:t>
            </w:r>
            <w:r w:rsidR="00054470" w:rsidRPr="000F1F30">
              <w:rPr>
                <w:rFonts w:ascii="Times New Roman" w:eastAsia="Times New Roman" w:hAnsi="Times New Roman" w:cs="Times New Roman"/>
                <w:spacing w:val="-5"/>
                <w:sz w:val="24"/>
                <w:lang w:val="ru-RU"/>
              </w:rPr>
              <w:t xml:space="preserve"> </w:t>
            </w:r>
            <w:r w:rsidR="00054470" w:rsidRPr="000F1F30">
              <w:rPr>
                <w:rFonts w:ascii="Times New Roman" w:eastAsia="Times New Roman" w:hAnsi="Times New Roman" w:cs="Times New Roman"/>
                <w:sz w:val="24"/>
                <w:lang w:val="ru-RU"/>
              </w:rPr>
              <w:t>ДОО</w:t>
            </w:r>
            <w:r w:rsidR="00054470" w:rsidRPr="000F1F30">
              <w:rPr>
                <w:rFonts w:ascii="Times New Roman" w:eastAsia="Times New Roman" w:hAnsi="Times New Roman" w:cs="Times New Roman"/>
                <w:spacing w:val="-4"/>
                <w:sz w:val="24"/>
                <w:lang w:val="ru-RU"/>
              </w:rPr>
              <w:t xml:space="preserve"> </w:t>
            </w:r>
            <w:r w:rsidR="00054470" w:rsidRPr="000F1F30">
              <w:rPr>
                <w:rFonts w:ascii="Times New Roman" w:eastAsia="Times New Roman" w:hAnsi="Times New Roman" w:cs="Times New Roman"/>
                <w:sz w:val="24"/>
                <w:lang w:val="ru-RU"/>
              </w:rPr>
              <w:t>в</w:t>
            </w:r>
            <w:r w:rsidR="00054470" w:rsidRPr="000F1F30">
              <w:rPr>
                <w:rFonts w:ascii="Times New Roman" w:eastAsia="Times New Roman" w:hAnsi="Times New Roman" w:cs="Times New Roman"/>
                <w:spacing w:val="-4"/>
                <w:sz w:val="24"/>
                <w:lang w:val="ru-RU"/>
              </w:rPr>
              <w:t xml:space="preserve"> </w:t>
            </w:r>
            <w:r w:rsidR="00827F28" w:rsidRPr="000F1F30">
              <w:rPr>
                <w:rFonts w:ascii="Times New Roman" w:eastAsia="Times New Roman" w:hAnsi="Times New Roman" w:cs="Times New Roman"/>
                <w:spacing w:val="-4"/>
                <w:sz w:val="24"/>
                <w:lang w:val="ru-RU"/>
              </w:rPr>
              <w:t>с</w:t>
            </w:r>
            <w:r w:rsidR="00054470" w:rsidRPr="000F1F30">
              <w:rPr>
                <w:rFonts w:ascii="Times New Roman" w:eastAsia="Times New Roman" w:hAnsi="Times New Roman" w:cs="Times New Roman"/>
                <w:sz w:val="24"/>
                <w:lang w:val="ru-RU"/>
              </w:rPr>
              <w:t>оответствии</w:t>
            </w:r>
            <w:r w:rsidR="00054470" w:rsidRPr="000F1F30">
              <w:rPr>
                <w:rFonts w:ascii="Times New Roman" w:eastAsia="Times New Roman" w:hAnsi="Times New Roman" w:cs="Times New Roman"/>
                <w:spacing w:val="-4"/>
                <w:sz w:val="24"/>
                <w:lang w:val="ru-RU"/>
              </w:rPr>
              <w:t xml:space="preserve"> </w:t>
            </w:r>
            <w:r w:rsidR="00054470" w:rsidRPr="000F1F30">
              <w:rPr>
                <w:rFonts w:ascii="Times New Roman" w:eastAsia="Times New Roman" w:hAnsi="Times New Roman" w:cs="Times New Roman"/>
                <w:sz w:val="24"/>
                <w:lang w:val="ru-RU"/>
              </w:rPr>
              <w:t>с</w:t>
            </w:r>
            <w:r w:rsidR="00054470" w:rsidRPr="000F1F30">
              <w:rPr>
                <w:rFonts w:ascii="Times New Roman" w:eastAsia="Times New Roman" w:hAnsi="Times New Roman" w:cs="Times New Roman"/>
                <w:spacing w:val="-4"/>
                <w:sz w:val="24"/>
                <w:lang w:val="ru-RU"/>
              </w:rPr>
              <w:t xml:space="preserve"> </w:t>
            </w:r>
            <w:r w:rsidR="00054470" w:rsidRPr="000F1F30">
              <w:rPr>
                <w:rFonts w:ascii="Times New Roman" w:eastAsia="Times New Roman" w:hAnsi="Times New Roman" w:cs="Times New Roman"/>
                <w:sz w:val="24"/>
                <w:lang w:val="ru-RU"/>
              </w:rPr>
              <w:t>Уставом</w:t>
            </w:r>
          </w:p>
        </w:tc>
        <w:tc>
          <w:tcPr>
            <w:tcW w:w="1275" w:type="dxa"/>
          </w:tcPr>
          <w:p w:rsidR="00054470" w:rsidRPr="000F1F30" w:rsidRDefault="00054470" w:rsidP="002769E4">
            <w:pPr>
              <w:spacing w:line="268" w:lineRule="exact"/>
              <w:ind w:left="128" w:right="119"/>
              <w:jc w:val="center"/>
              <w:rPr>
                <w:rFonts w:ascii="Times New Roman" w:eastAsia="Times New Roman" w:hAnsi="Times New Roman" w:cs="Times New Roman"/>
                <w:sz w:val="24"/>
                <w:lang w:val="ru-RU"/>
              </w:rPr>
            </w:pPr>
          </w:p>
        </w:tc>
      </w:tr>
      <w:tr w:rsidR="00054470" w:rsidRPr="008B1E6A" w:rsidTr="00776B3B">
        <w:trPr>
          <w:trHeight w:val="275"/>
        </w:trPr>
        <w:tc>
          <w:tcPr>
            <w:tcW w:w="8222" w:type="dxa"/>
          </w:tcPr>
          <w:p w:rsidR="00054470" w:rsidRPr="008B1E6A" w:rsidRDefault="00054470" w:rsidP="00D83270">
            <w:pPr>
              <w:spacing w:line="256" w:lineRule="exact"/>
              <w:ind w:left="107"/>
              <w:rPr>
                <w:rFonts w:ascii="Times New Roman" w:eastAsia="Times New Roman" w:hAnsi="Times New Roman" w:cs="Times New Roman"/>
                <w:sz w:val="24"/>
              </w:rPr>
            </w:pPr>
            <w:r w:rsidRPr="008B1E6A">
              <w:rPr>
                <w:rFonts w:ascii="Times New Roman" w:eastAsia="Times New Roman" w:hAnsi="Times New Roman" w:cs="Times New Roman"/>
                <w:sz w:val="24"/>
              </w:rPr>
              <w:t>1.2.</w:t>
            </w:r>
            <w:r w:rsidRPr="008B1E6A">
              <w:rPr>
                <w:rFonts w:ascii="Times New Roman" w:eastAsia="Times New Roman" w:hAnsi="Times New Roman" w:cs="Times New Roman"/>
                <w:spacing w:val="-5"/>
                <w:sz w:val="24"/>
              </w:rPr>
              <w:t xml:space="preserve"> </w:t>
            </w:r>
            <w:r w:rsidRPr="008B1E6A">
              <w:rPr>
                <w:rFonts w:ascii="Times New Roman" w:eastAsia="Times New Roman" w:hAnsi="Times New Roman" w:cs="Times New Roman"/>
                <w:sz w:val="24"/>
              </w:rPr>
              <w:t>Планируемые</w:t>
            </w:r>
            <w:r w:rsidRPr="008B1E6A">
              <w:rPr>
                <w:rFonts w:ascii="Times New Roman" w:eastAsia="Times New Roman" w:hAnsi="Times New Roman" w:cs="Times New Roman"/>
                <w:spacing w:val="-5"/>
                <w:sz w:val="24"/>
              </w:rPr>
              <w:t xml:space="preserve"> </w:t>
            </w:r>
            <w:r w:rsidRPr="008B1E6A">
              <w:rPr>
                <w:rFonts w:ascii="Times New Roman" w:eastAsia="Times New Roman" w:hAnsi="Times New Roman" w:cs="Times New Roman"/>
                <w:sz w:val="24"/>
              </w:rPr>
              <w:t>результаты</w:t>
            </w:r>
            <w:r w:rsidRPr="008B1E6A">
              <w:rPr>
                <w:rFonts w:ascii="Times New Roman" w:eastAsia="Times New Roman" w:hAnsi="Times New Roman" w:cs="Times New Roman"/>
                <w:spacing w:val="-4"/>
                <w:sz w:val="24"/>
              </w:rPr>
              <w:t xml:space="preserve"> </w:t>
            </w:r>
            <w:r w:rsidR="00D83270">
              <w:rPr>
                <w:rFonts w:ascii="Times New Roman" w:eastAsia="Times New Roman" w:hAnsi="Times New Roman" w:cs="Times New Roman"/>
                <w:sz w:val="24"/>
                <w:lang w:val="ru-RU"/>
              </w:rPr>
              <w:t xml:space="preserve">реализации </w:t>
            </w:r>
            <w:r w:rsidRPr="008B1E6A">
              <w:rPr>
                <w:rFonts w:ascii="Times New Roman" w:eastAsia="Times New Roman" w:hAnsi="Times New Roman" w:cs="Times New Roman"/>
                <w:spacing w:val="-4"/>
                <w:sz w:val="24"/>
              </w:rPr>
              <w:t xml:space="preserve"> </w:t>
            </w:r>
            <w:r w:rsidRPr="008B1E6A">
              <w:rPr>
                <w:rFonts w:ascii="Times New Roman" w:eastAsia="Times New Roman" w:hAnsi="Times New Roman" w:cs="Times New Roman"/>
                <w:sz w:val="24"/>
              </w:rPr>
              <w:t>Программы</w:t>
            </w:r>
          </w:p>
        </w:tc>
        <w:tc>
          <w:tcPr>
            <w:tcW w:w="1275" w:type="dxa"/>
          </w:tcPr>
          <w:p w:rsidR="00054470" w:rsidRPr="008B1E6A" w:rsidRDefault="00054470" w:rsidP="001712B3">
            <w:pPr>
              <w:spacing w:line="256" w:lineRule="exact"/>
              <w:ind w:left="128" w:right="119"/>
              <w:jc w:val="center"/>
              <w:rPr>
                <w:rFonts w:ascii="Times New Roman" w:eastAsia="Times New Roman" w:hAnsi="Times New Roman" w:cs="Times New Roman"/>
                <w:sz w:val="24"/>
              </w:rPr>
            </w:pPr>
          </w:p>
        </w:tc>
      </w:tr>
      <w:tr w:rsidR="00054470" w:rsidRPr="008B1E6A" w:rsidTr="00776B3B">
        <w:trPr>
          <w:trHeight w:val="551"/>
        </w:trPr>
        <w:tc>
          <w:tcPr>
            <w:tcW w:w="8222" w:type="dxa"/>
          </w:tcPr>
          <w:p w:rsidR="00054470" w:rsidRPr="00D83270" w:rsidRDefault="00054470" w:rsidP="00D83270">
            <w:pPr>
              <w:spacing w:line="268" w:lineRule="exact"/>
              <w:ind w:left="107"/>
              <w:rPr>
                <w:rFonts w:ascii="Times New Roman" w:eastAsia="Times New Roman" w:hAnsi="Times New Roman" w:cs="Times New Roman"/>
                <w:sz w:val="24"/>
                <w:lang w:val="ru-RU"/>
              </w:rPr>
            </w:pPr>
            <w:r w:rsidRPr="00847262">
              <w:rPr>
                <w:rFonts w:ascii="Times New Roman" w:eastAsia="Times New Roman" w:hAnsi="Times New Roman" w:cs="Times New Roman"/>
                <w:sz w:val="24"/>
                <w:lang w:val="ru-RU"/>
              </w:rPr>
              <w:t>1.2.1.</w:t>
            </w:r>
            <w:r w:rsidRPr="00847262">
              <w:rPr>
                <w:rFonts w:ascii="Times New Roman" w:eastAsia="Times New Roman" w:hAnsi="Times New Roman" w:cs="Times New Roman"/>
                <w:spacing w:val="-4"/>
                <w:sz w:val="24"/>
                <w:lang w:val="ru-RU"/>
              </w:rPr>
              <w:t xml:space="preserve"> </w:t>
            </w:r>
            <w:r w:rsidRPr="00D83270">
              <w:rPr>
                <w:rFonts w:ascii="Times New Roman" w:eastAsia="Times New Roman" w:hAnsi="Times New Roman" w:cs="Times New Roman"/>
                <w:sz w:val="24"/>
                <w:lang w:val="ru-RU"/>
              </w:rPr>
              <w:t>Планируемые</w:t>
            </w:r>
            <w:r w:rsidRPr="00D83270">
              <w:rPr>
                <w:rFonts w:ascii="Times New Roman" w:eastAsia="Times New Roman" w:hAnsi="Times New Roman" w:cs="Times New Roman"/>
                <w:spacing w:val="-3"/>
                <w:sz w:val="24"/>
                <w:lang w:val="ru-RU"/>
              </w:rPr>
              <w:t xml:space="preserve"> </w:t>
            </w:r>
            <w:r w:rsidRPr="00D83270">
              <w:rPr>
                <w:rFonts w:ascii="Times New Roman" w:eastAsia="Times New Roman" w:hAnsi="Times New Roman" w:cs="Times New Roman"/>
                <w:sz w:val="24"/>
                <w:lang w:val="ru-RU"/>
              </w:rPr>
              <w:t>результаты</w:t>
            </w:r>
            <w:r w:rsidRPr="00D83270">
              <w:rPr>
                <w:rFonts w:ascii="Times New Roman" w:eastAsia="Times New Roman" w:hAnsi="Times New Roman" w:cs="Times New Roman"/>
                <w:spacing w:val="-3"/>
                <w:sz w:val="24"/>
                <w:lang w:val="ru-RU"/>
              </w:rPr>
              <w:t xml:space="preserve"> </w:t>
            </w:r>
            <w:r w:rsidR="00D83270">
              <w:rPr>
                <w:rFonts w:ascii="Times New Roman" w:eastAsia="Times New Roman" w:hAnsi="Times New Roman" w:cs="Times New Roman"/>
                <w:sz w:val="24"/>
                <w:lang w:val="ru-RU"/>
              </w:rPr>
              <w:t>реализации</w:t>
            </w:r>
            <w:r w:rsidRPr="00D83270">
              <w:rPr>
                <w:rFonts w:ascii="Times New Roman" w:eastAsia="Times New Roman" w:hAnsi="Times New Roman" w:cs="Times New Roman"/>
                <w:spacing w:val="-3"/>
                <w:sz w:val="24"/>
                <w:lang w:val="ru-RU"/>
              </w:rPr>
              <w:t xml:space="preserve"> </w:t>
            </w:r>
            <w:r w:rsidRPr="00D83270">
              <w:rPr>
                <w:rFonts w:ascii="Times New Roman" w:eastAsia="Times New Roman" w:hAnsi="Times New Roman" w:cs="Times New Roman"/>
                <w:sz w:val="24"/>
                <w:lang w:val="ru-RU"/>
              </w:rPr>
              <w:t>Программы</w:t>
            </w:r>
            <w:r w:rsidRPr="00D83270">
              <w:rPr>
                <w:rFonts w:ascii="Times New Roman" w:eastAsia="Times New Roman" w:hAnsi="Times New Roman" w:cs="Times New Roman"/>
                <w:spacing w:val="-2"/>
                <w:sz w:val="24"/>
                <w:lang w:val="ru-RU"/>
              </w:rPr>
              <w:t xml:space="preserve"> </w:t>
            </w:r>
            <w:r w:rsidRPr="00D83270">
              <w:rPr>
                <w:rFonts w:ascii="Times New Roman" w:eastAsia="Times New Roman" w:hAnsi="Times New Roman" w:cs="Times New Roman"/>
                <w:sz w:val="24"/>
                <w:lang w:val="ru-RU"/>
              </w:rPr>
              <w:t>в</w:t>
            </w:r>
            <w:r w:rsidRPr="00D83270">
              <w:rPr>
                <w:rFonts w:ascii="Times New Roman" w:eastAsia="Times New Roman" w:hAnsi="Times New Roman" w:cs="Times New Roman"/>
                <w:spacing w:val="-4"/>
                <w:sz w:val="24"/>
                <w:lang w:val="ru-RU"/>
              </w:rPr>
              <w:t xml:space="preserve"> </w:t>
            </w:r>
            <w:r w:rsidRPr="00D83270">
              <w:rPr>
                <w:rFonts w:ascii="Times New Roman" w:eastAsia="Times New Roman" w:hAnsi="Times New Roman" w:cs="Times New Roman"/>
                <w:sz w:val="24"/>
                <w:lang w:val="ru-RU"/>
              </w:rPr>
              <w:t>каждой</w:t>
            </w:r>
            <w:r w:rsidRPr="00D83270">
              <w:rPr>
                <w:rFonts w:ascii="Times New Roman" w:eastAsia="Times New Roman" w:hAnsi="Times New Roman" w:cs="Times New Roman"/>
                <w:spacing w:val="-2"/>
                <w:sz w:val="24"/>
                <w:lang w:val="ru-RU"/>
              </w:rPr>
              <w:t xml:space="preserve"> </w:t>
            </w:r>
            <w:r w:rsidRPr="00D83270">
              <w:rPr>
                <w:rFonts w:ascii="Times New Roman" w:eastAsia="Times New Roman" w:hAnsi="Times New Roman" w:cs="Times New Roman"/>
                <w:sz w:val="24"/>
                <w:lang w:val="ru-RU"/>
              </w:rPr>
              <w:t>возрастной</w:t>
            </w:r>
            <w:r w:rsidR="00D83270">
              <w:rPr>
                <w:rFonts w:ascii="Times New Roman" w:eastAsia="Times New Roman" w:hAnsi="Times New Roman" w:cs="Times New Roman"/>
                <w:sz w:val="24"/>
                <w:lang w:val="ru-RU"/>
              </w:rPr>
              <w:t xml:space="preserve"> </w:t>
            </w:r>
            <w:r w:rsidRPr="00D83270">
              <w:rPr>
                <w:rFonts w:ascii="Times New Roman" w:eastAsia="Times New Roman" w:hAnsi="Times New Roman" w:cs="Times New Roman"/>
                <w:sz w:val="24"/>
                <w:lang w:val="ru-RU"/>
              </w:rPr>
              <w:t>группе,</w:t>
            </w:r>
            <w:r w:rsidRPr="00D83270">
              <w:rPr>
                <w:rFonts w:ascii="Times New Roman" w:eastAsia="Times New Roman" w:hAnsi="Times New Roman" w:cs="Times New Roman"/>
                <w:spacing w:val="-3"/>
                <w:sz w:val="24"/>
                <w:lang w:val="ru-RU"/>
              </w:rPr>
              <w:t xml:space="preserve"> </w:t>
            </w:r>
            <w:r w:rsidRPr="00D83270">
              <w:rPr>
                <w:rFonts w:ascii="Times New Roman" w:eastAsia="Times New Roman" w:hAnsi="Times New Roman" w:cs="Times New Roman"/>
                <w:sz w:val="24"/>
                <w:lang w:val="ru-RU"/>
              </w:rPr>
              <w:t>конкретизирующие</w:t>
            </w:r>
            <w:r w:rsidRPr="00D83270">
              <w:rPr>
                <w:rFonts w:ascii="Times New Roman" w:eastAsia="Times New Roman" w:hAnsi="Times New Roman" w:cs="Times New Roman"/>
                <w:spacing w:val="-4"/>
                <w:sz w:val="24"/>
                <w:lang w:val="ru-RU"/>
              </w:rPr>
              <w:t xml:space="preserve"> </w:t>
            </w:r>
            <w:r w:rsidRPr="00D83270">
              <w:rPr>
                <w:rFonts w:ascii="Times New Roman" w:eastAsia="Times New Roman" w:hAnsi="Times New Roman" w:cs="Times New Roman"/>
                <w:sz w:val="24"/>
                <w:lang w:val="ru-RU"/>
              </w:rPr>
              <w:t>требования</w:t>
            </w:r>
            <w:r w:rsidRPr="00D83270">
              <w:rPr>
                <w:rFonts w:ascii="Times New Roman" w:eastAsia="Times New Roman" w:hAnsi="Times New Roman" w:cs="Times New Roman"/>
                <w:spacing w:val="-2"/>
                <w:sz w:val="24"/>
                <w:lang w:val="ru-RU"/>
              </w:rPr>
              <w:t xml:space="preserve"> </w:t>
            </w:r>
            <w:r w:rsidRPr="00D83270">
              <w:rPr>
                <w:rFonts w:ascii="Times New Roman" w:eastAsia="Times New Roman" w:hAnsi="Times New Roman" w:cs="Times New Roman"/>
                <w:sz w:val="24"/>
                <w:lang w:val="ru-RU"/>
              </w:rPr>
              <w:t>ФГОС</w:t>
            </w:r>
            <w:r w:rsidRPr="00D83270">
              <w:rPr>
                <w:rFonts w:ascii="Times New Roman" w:eastAsia="Times New Roman" w:hAnsi="Times New Roman" w:cs="Times New Roman"/>
                <w:spacing w:val="-5"/>
                <w:sz w:val="24"/>
                <w:lang w:val="ru-RU"/>
              </w:rPr>
              <w:t xml:space="preserve"> </w:t>
            </w:r>
            <w:r w:rsidRPr="00D83270">
              <w:rPr>
                <w:rFonts w:ascii="Times New Roman" w:eastAsia="Times New Roman" w:hAnsi="Times New Roman" w:cs="Times New Roman"/>
                <w:sz w:val="24"/>
                <w:lang w:val="ru-RU"/>
              </w:rPr>
              <w:t>к</w:t>
            </w:r>
            <w:r w:rsidRPr="00D83270">
              <w:rPr>
                <w:rFonts w:ascii="Times New Roman" w:eastAsia="Times New Roman" w:hAnsi="Times New Roman" w:cs="Times New Roman"/>
                <w:spacing w:val="-2"/>
                <w:sz w:val="24"/>
                <w:lang w:val="ru-RU"/>
              </w:rPr>
              <w:t xml:space="preserve"> </w:t>
            </w:r>
            <w:r w:rsidRPr="00D83270">
              <w:rPr>
                <w:rFonts w:ascii="Times New Roman" w:eastAsia="Times New Roman" w:hAnsi="Times New Roman" w:cs="Times New Roman"/>
                <w:sz w:val="24"/>
                <w:lang w:val="ru-RU"/>
              </w:rPr>
              <w:t>целевым</w:t>
            </w:r>
            <w:r w:rsidRPr="00D83270">
              <w:rPr>
                <w:rFonts w:ascii="Times New Roman" w:eastAsia="Times New Roman" w:hAnsi="Times New Roman" w:cs="Times New Roman"/>
                <w:spacing w:val="-4"/>
                <w:sz w:val="24"/>
                <w:lang w:val="ru-RU"/>
              </w:rPr>
              <w:t xml:space="preserve"> </w:t>
            </w:r>
            <w:r w:rsidRPr="00D83270">
              <w:rPr>
                <w:rFonts w:ascii="Times New Roman" w:eastAsia="Times New Roman" w:hAnsi="Times New Roman" w:cs="Times New Roman"/>
                <w:sz w:val="24"/>
                <w:lang w:val="ru-RU"/>
              </w:rPr>
              <w:t>ориентирам</w:t>
            </w:r>
            <w:r w:rsidRPr="00D83270">
              <w:rPr>
                <w:rFonts w:ascii="Times New Roman" w:eastAsia="Times New Roman" w:hAnsi="Times New Roman" w:cs="Times New Roman"/>
                <w:spacing w:val="-3"/>
                <w:sz w:val="24"/>
                <w:lang w:val="ru-RU"/>
              </w:rPr>
              <w:t xml:space="preserve"> </w:t>
            </w:r>
            <w:r w:rsidRPr="00D83270">
              <w:rPr>
                <w:rFonts w:ascii="Times New Roman" w:eastAsia="Times New Roman" w:hAnsi="Times New Roman" w:cs="Times New Roman"/>
                <w:sz w:val="24"/>
                <w:lang w:val="ru-RU"/>
              </w:rPr>
              <w:t>по</w:t>
            </w:r>
            <w:r w:rsidRPr="00D83270">
              <w:rPr>
                <w:rFonts w:ascii="Times New Roman" w:eastAsia="Times New Roman" w:hAnsi="Times New Roman" w:cs="Times New Roman"/>
                <w:spacing w:val="-3"/>
                <w:sz w:val="24"/>
                <w:lang w:val="ru-RU"/>
              </w:rPr>
              <w:t xml:space="preserve"> </w:t>
            </w:r>
            <w:r w:rsidRPr="00D83270">
              <w:rPr>
                <w:rFonts w:ascii="Times New Roman" w:eastAsia="Times New Roman" w:hAnsi="Times New Roman" w:cs="Times New Roman"/>
                <w:sz w:val="24"/>
                <w:lang w:val="ru-RU"/>
              </w:rPr>
              <w:t>ФОП</w:t>
            </w:r>
          </w:p>
        </w:tc>
        <w:tc>
          <w:tcPr>
            <w:tcW w:w="1275" w:type="dxa"/>
          </w:tcPr>
          <w:p w:rsidR="00054470" w:rsidRPr="000F1F30" w:rsidRDefault="00054470" w:rsidP="001712B3">
            <w:pPr>
              <w:spacing w:line="268" w:lineRule="exact"/>
              <w:ind w:left="128" w:right="119"/>
              <w:jc w:val="center"/>
              <w:rPr>
                <w:rFonts w:ascii="Times New Roman" w:eastAsia="Times New Roman" w:hAnsi="Times New Roman" w:cs="Times New Roman"/>
                <w:sz w:val="24"/>
                <w:lang w:val="ru-RU"/>
              </w:rPr>
            </w:pPr>
          </w:p>
        </w:tc>
      </w:tr>
      <w:tr w:rsidR="00C91A29" w:rsidRPr="008B1E6A" w:rsidTr="00776B3B">
        <w:trPr>
          <w:trHeight w:val="551"/>
        </w:trPr>
        <w:tc>
          <w:tcPr>
            <w:tcW w:w="8222" w:type="dxa"/>
          </w:tcPr>
          <w:p w:rsidR="00C91A29" w:rsidRPr="00C91A29" w:rsidRDefault="00C91A29" w:rsidP="00D83270">
            <w:pPr>
              <w:spacing w:line="268" w:lineRule="exact"/>
              <w:ind w:left="107"/>
              <w:rPr>
                <w:rFonts w:ascii="Times New Roman" w:eastAsia="Times New Roman" w:hAnsi="Times New Roman" w:cs="Times New Roman"/>
                <w:sz w:val="24"/>
                <w:lang w:val="ru-RU"/>
              </w:rPr>
            </w:pPr>
            <w:r w:rsidRPr="00C91A29">
              <w:rPr>
                <w:rFonts w:ascii="Times New Roman" w:eastAsia="Times New Roman" w:hAnsi="Times New Roman" w:cs="Times New Roman"/>
                <w:sz w:val="24"/>
                <w:lang w:val="ru-RU"/>
              </w:rPr>
              <w:t>1.2.2. Планируемые результаты на этапе завершения освоения Программы</w:t>
            </w:r>
          </w:p>
        </w:tc>
        <w:tc>
          <w:tcPr>
            <w:tcW w:w="1275" w:type="dxa"/>
          </w:tcPr>
          <w:p w:rsidR="00C91A29" w:rsidRPr="00C91A29" w:rsidRDefault="00C91A29" w:rsidP="001712B3">
            <w:pPr>
              <w:spacing w:line="268" w:lineRule="exact"/>
              <w:ind w:left="128" w:right="119"/>
              <w:jc w:val="center"/>
              <w:rPr>
                <w:rFonts w:ascii="Times New Roman" w:eastAsia="Times New Roman" w:hAnsi="Times New Roman" w:cs="Times New Roman"/>
                <w:sz w:val="24"/>
                <w:lang w:val="ru-RU"/>
              </w:rPr>
            </w:pPr>
          </w:p>
        </w:tc>
      </w:tr>
      <w:tr w:rsidR="00054470" w:rsidRPr="008B1E6A" w:rsidTr="00776B3B">
        <w:trPr>
          <w:trHeight w:val="1104"/>
        </w:trPr>
        <w:tc>
          <w:tcPr>
            <w:tcW w:w="8222" w:type="dxa"/>
          </w:tcPr>
          <w:p w:rsidR="00054470" w:rsidRPr="00182BFF" w:rsidRDefault="00054470" w:rsidP="002E36FB">
            <w:pPr>
              <w:ind w:left="107"/>
              <w:jc w:val="both"/>
              <w:rPr>
                <w:rFonts w:ascii="Times New Roman" w:eastAsia="Times New Roman" w:hAnsi="Times New Roman" w:cs="Times New Roman"/>
                <w:sz w:val="24"/>
                <w:lang w:val="ru-RU"/>
              </w:rPr>
            </w:pPr>
            <w:r w:rsidRPr="00182BFF">
              <w:rPr>
                <w:rFonts w:ascii="Times New Roman" w:eastAsia="Times New Roman" w:hAnsi="Times New Roman" w:cs="Times New Roman"/>
                <w:sz w:val="24"/>
                <w:lang w:val="ru-RU"/>
              </w:rPr>
              <w:t>1.3. Перечень оценочных материалов (педагогическая диагностика</w:t>
            </w:r>
            <w:r w:rsidRPr="00182BFF">
              <w:rPr>
                <w:rFonts w:ascii="Times New Roman" w:eastAsia="Times New Roman" w:hAnsi="Times New Roman" w:cs="Times New Roman"/>
                <w:spacing w:val="1"/>
                <w:sz w:val="24"/>
                <w:lang w:val="ru-RU"/>
              </w:rPr>
              <w:t xml:space="preserve"> </w:t>
            </w:r>
            <w:r w:rsidRPr="00182BFF">
              <w:rPr>
                <w:rFonts w:ascii="Times New Roman" w:eastAsia="Times New Roman" w:hAnsi="Times New Roman" w:cs="Times New Roman"/>
                <w:sz w:val="24"/>
                <w:lang w:val="ru-RU"/>
              </w:rPr>
              <w:t>индивидуального</w:t>
            </w:r>
            <w:r w:rsidRPr="00182BFF">
              <w:rPr>
                <w:rFonts w:ascii="Times New Roman" w:eastAsia="Times New Roman" w:hAnsi="Times New Roman" w:cs="Times New Roman"/>
                <w:spacing w:val="-4"/>
                <w:sz w:val="24"/>
                <w:lang w:val="ru-RU"/>
              </w:rPr>
              <w:t xml:space="preserve"> </w:t>
            </w:r>
            <w:r w:rsidRPr="00182BFF">
              <w:rPr>
                <w:rFonts w:ascii="Times New Roman" w:eastAsia="Times New Roman" w:hAnsi="Times New Roman" w:cs="Times New Roman"/>
                <w:sz w:val="24"/>
                <w:lang w:val="ru-RU"/>
              </w:rPr>
              <w:t>развития</w:t>
            </w:r>
            <w:r w:rsidRPr="00182BFF">
              <w:rPr>
                <w:rFonts w:ascii="Times New Roman" w:eastAsia="Times New Roman" w:hAnsi="Times New Roman" w:cs="Times New Roman"/>
                <w:spacing w:val="-4"/>
                <w:sz w:val="24"/>
                <w:lang w:val="ru-RU"/>
              </w:rPr>
              <w:t xml:space="preserve"> </w:t>
            </w:r>
            <w:r w:rsidRPr="00182BFF">
              <w:rPr>
                <w:rFonts w:ascii="Times New Roman" w:eastAsia="Times New Roman" w:hAnsi="Times New Roman" w:cs="Times New Roman"/>
                <w:sz w:val="24"/>
                <w:lang w:val="ru-RU"/>
              </w:rPr>
              <w:t>детей),</w:t>
            </w:r>
            <w:r w:rsidRPr="00182BFF">
              <w:rPr>
                <w:rFonts w:ascii="Times New Roman" w:eastAsia="Times New Roman" w:hAnsi="Times New Roman" w:cs="Times New Roman"/>
                <w:spacing w:val="-3"/>
                <w:sz w:val="24"/>
                <w:lang w:val="ru-RU"/>
              </w:rPr>
              <w:t xml:space="preserve"> </w:t>
            </w:r>
            <w:r w:rsidRPr="00182BFF">
              <w:rPr>
                <w:rFonts w:ascii="Times New Roman" w:eastAsia="Times New Roman" w:hAnsi="Times New Roman" w:cs="Times New Roman"/>
                <w:sz w:val="24"/>
                <w:lang w:val="ru-RU"/>
              </w:rPr>
              <w:t>с</w:t>
            </w:r>
            <w:r w:rsidRPr="00182BFF">
              <w:rPr>
                <w:rFonts w:ascii="Times New Roman" w:eastAsia="Times New Roman" w:hAnsi="Times New Roman" w:cs="Times New Roman"/>
                <w:spacing w:val="-4"/>
                <w:sz w:val="24"/>
                <w:lang w:val="ru-RU"/>
              </w:rPr>
              <w:t xml:space="preserve"> </w:t>
            </w:r>
            <w:r w:rsidRPr="00182BFF">
              <w:rPr>
                <w:rFonts w:ascii="Times New Roman" w:eastAsia="Times New Roman" w:hAnsi="Times New Roman" w:cs="Times New Roman"/>
                <w:sz w:val="24"/>
                <w:lang w:val="ru-RU"/>
              </w:rPr>
              <w:t>указанием</w:t>
            </w:r>
            <w:r w:rsidRPr="00182BFF">
              <w:rPr>
                <w:rFonts w:ascii="Times New Roman" w:eastAsia="Times New Roman" w:hAnsi="Times New Roman" w:cs="Times New Roman"/>
                <w:spacing w:val="-5"/>
                <w:sz w:val="24"/>
                <w:lang w:val="ru-RU"/>
              </w:rPr>
              <w:t xml:space="preserve"> </w:t>
            </w:r>
            <w:r w:rsidRPr="00182BFF">
              <w:rPr>
                <w:rFonts w:ascii="Times New Roman" w:eastAsia="Times New Roman" w:hAnsi="Times New Roman" w:cs="Times New Roman"/>
                <w:sz w:val="24"/>
                <w:lang w:val="ru-RU"/>
              </w:rPr>
              <w:t>методов</w:t>
            </w:r>
            <w:r w:rsidRPr="00182BFF">
              <w:rPr>
                <w:rFonts w:ascii="Times New Roman" w:eastAsia="Times New Roman" w:hAnsi="Times New Roman" w:cs="Times New Roman"/>
                <w:spacing w:val="-3"/>
                <w:sz w:val="24"/>
                <w:lang w:val="ru-RU"/>
              </w:rPr>
              <w:t xml:space="preserve"> </w:t>
            </w:r>
            <w:r w:rsidRPr="00182BFF">
              <w:rPr>
                <w:rFonts w:ascii="Times New Roman" w:eastAsia="Times New Roman" w:hAnsi="Times New Roman" w:cs="Times New Roman"/>
                <w:sz w:val="24"/>
                <w:lang w:val="ru-RU"/>
              </w:rPr>
              <w:t>и</w:t>
            </w:r>
            <w:r w:rsidRPr="00182BFF">
              <w:rPr>
                <w:rFonts w:ascii="Times New Roman" w:eastAsia="Times New Roman" w:hAnsi="Times New Roman" w:cs="Times New Roman"/>
                <w:spacing w:val="-4"/>
                <w:sz w:val="24"/>
                <w:lang w:val="ru-RU"/>
              </w:rPr>
              <w:t xml:space="preserve"> </w:t>
            </w:r>
            <w:r w:rsidRPr="00182BFF">
              <w:rPr>
                <w:rFonts w:ascii="Times New Roman" w:eastAsia="Times New Roman" w:hAnsi="Times New Roman" w:cs="Times New Roman"/>
                <w:sz w:val="24"/>
                <w:lang w:val="ru-RU"/>
              </w:rPr>
              <w:t>источников</w:t>
            </w:r>
            <w:r w:rsidRPr="00182BFF">
              <w:rPr>
                <w:rFonts w:ascii="Times New Roman" w:eastAsia="Times New Roman" w:hAnsi="Times New Roman" w:cs="Times New Roman"/>
                <w:spacing w:val="-57"/>
                <w:sz w:val="24"/>
                <w:lang w:val="ru-RU"/>
              </w:rPr>
              <w:t xml:space="preserve"> </w:t>
            </w:r>
            <w:r w:rsidRPr="00182BFF">
              <w:rPr>
                <w:rFonts w:ascii="Times New Roman" w:eastAsia="Times New Roman" w:hAnsi="Times New Roman" w:cs="Times New Roman"/>
                <w:sz w:val="24"/>
                <w:lang w:val="ru-RU"/>
              </w:rPr>
              <w:t>диагностики,</w:t>
            </w:r>
            <w:r w:rsidRPr="00182BFF">
              <w:rPr>
                <w:rFonts w:ascii="Times New Roman" w:eastAsia="Times New Roman" w:hAnsi="Times New Roman" w:cs="Times New Roman"/>
                <w:spacing w:val="-2"/>
                <w:sz w:val="24"/>
                <w:lang w:val="ru-RU"/>
              </w:rPr>
              <w:t xml:space="preserve"> </w:t>
            </w:r>
            <w:r w:rsidRPr="00182BFF">
              <w:rPr>
                <w:rFonts w:ascii="Times New Roman" w:eastAsia="Times New Roman" w:hAnsi="Times New Roman" w:cs="Times New Roman"/>
                <w:sz w:val="24"/>
                <w:lang w:val="ru-RU"/>
              </w:rPr>
              <w:t>ее</w:t>
            </w:r>
            <w:r w:rsidRPr="00182BFF">
              <w:rPr>
                <w:rFonts w:ascii="Times New Roman" w:eastAsia="Times New Roman" w:hAnsi="Times New Roman" w:cs="Times New Roman"/>
                <w:spacing w:val="-3"/>
                <w:sz w:val="24"/>
                <w:lang w:val="ru-RU"/>
              </w:rPr>
              <w:t xml:space="preserve"> </w:t>
            </w:r>
            <w:r w:rsidRPr="00182BFF">
              <w:rPr>
                <w:rFonts w:ascii="Times New Roman" w:eastAsia="Times New Roman" w:hAnsi="Times New Roman" w:cs="Times New Roman"/>
                <w:sz w:val="24"/>
                <w:lang w:val="ru-RU"/>
              </w:rPr>
              <w:t>авторов</w:t>
            </w:r>
            <w:r w:rsidRPr="00182BFF">
              <w:rPr>
                <w:rFonts w:ascii="Times New Roman" w:eastAsia="Times New Roman" w:hAnsi="Times New Roman" w:cs="Times New Roman"/>
                <w:spacing w:val="-2"/>
                <w:sz w:val="24"/>
                <w:lang w:val="ru-RU"/>
              </w:rPr>
              <w:t xml:space="preserve"> </w:t>
            </w:r>
            <w:r w:rsidRPr="00182BFF">
              <w:rPr>
                <w:rFonts w:ascii="Times New Roman" w:eastAsia="Times New Roman" w:hAnsi="Times New Roman" w:cs="Times New Roman"/>
                <w:sz w:val="24"/>
                <w:lang w:val="ru-RU"/>
              </w:rPr>
              <w:t>по</w:t>
            </w:r>
            <w:r w:rsidRPr="00182BFF">
              <w:rPr>
                <w:rFonts w:ascii="Times New Roman" w:eastAsia="Times New Roman" w:hAnsi="Times New Roman" w:cs="Times New Roman"/>
                <w:spacing w:val="-2"/>
                <w:sz w:val="24"/>
                <w:lang w:val="ru-RU"/>
              </w:rPr>
              <w:t xml:space="preserve"> </w:t>
            </w:r>
            <w:r w:rsidRPr="00182BFF">
              <w:rPr>
                <w:rFonts w:ascii="Times New Roman" w:eastAsia="Times New Roman" w:hAnsi="Times New Roman" w:cs="Times New Roman"/>
                <w:sz w:val="24"/>
                <w:lang w:val="ru-RU"/>
              </w:rPr>
              <w:t>каждому</w:t>
            </w:r>
            <w:r w:rsidRPr="00182BFF">
              <w:rPr>
                <w:rFonts w:ascii="Times New Roman" w:eastAsia="Times New Roman" w:hAnsi="Times New Roman" w:cs="Times New Roman"/>
                <w:spacing w:val="-6"/>
                <w:sz w:val="24"/>
                <w:lang w:val="ru-RU"/>
              </w:rPr>
              <w:t xml:space="preserve"> </w:t>
            </w:r>
            <w:r w:rsidRPr="00182BFF">
              <w:rPr>
                <w:rFonts w:ascii="Times New Roman" w:eastAsia="Times New Roman" w:hAnsi="Times New Roman" w:cs="Times New Roman"/>
                <w:sz w:val="24"/>
                <w:lang w:val="ru-RU"/>
              </w:rPr>
              <w:t>направлению</w:t>
            </w:r>
            <w:r w:rsidRPr="00182BFF">
              <w:rPr>
                <w:rFonts w:ascii="Times New Roman" w:eastAsia="Times New Roman" w:hAnsi="Times New Roman" w:cs="Times New Roman"/>
                <w:spacing w:val="-2"/>
                <w:sz w:val="24"/>
                <w:lang w:val="ru-RU"/>
              </w:rPr>
              <w:t xml:space="preserve"> </w:t>
            </w:r>
            <w:r w:rsidRPr="00182BFF">
              <w:rPr>
                <w:rFonts w:ascii="Times New Roman" w:eastAsia="Times New Roman" w:hAnsi="Times New Roman" w:cs="Times New Roman"/>
                <w:sz w:val="24"/>
                <w:lang w:val="ru-RU"/>
              </w:rPr>
              <w:t>развития</w:t>
            </w:r>
            <w:r w:rsidRPr="00182BFF">
              <w:rPr>
                <w:rFonts w:ascii="Times New Roman" w:eastAsia="Times New Roman" w:hAnsi="Times New Roman" w:cs="Times New Roman"/>
                <w:spacing w:val="-2"/>
                <w:sz w:val="24"/>
                <w:lang w:val="ru-RU"/>
              </w:rPr>
              <w:t xml:space="preserve"> </w:t>
            </w:r>
            <w:r w:rsidRPr="00182BFF">
              <w:rPr>
                <w:rFonts w:ascii="Times New Roman" w:eastAsia="Times New Roman" w:hAnsi="Times New Roman" w:cs="Times New Roman"/>
                <w:sz w:val="24"/>
                <w:lang w:val="ru-RU"/>
              </w:rPr>
              <w:t>детей</w:t>
            </w:r>
            <w:r w:rsidRPr="00182BFF">
              <w:rPr>
                <w:rFonts w:ascii="Times New Roman" w:eastAsia="Times New Roman" w:hAnsi="Times New Roman" w:cs="Times New Roman"/>
                <w:spacing w:val="-1"/>
                <w:sz w:val="24"/>
                <w:lang w:val="ru-RU"/>
              </w:rPr>
              <w:t xml:space="preserve"> </w:t>
            </w:r>
            <w:r w:rsidRPr="00182BFF">
              <w:rPr>
                <w:rFonts w:ascii="Times New Roman" w:eastAsia="Times New Roman" w:hAnsi="Times New Roman" w:cs="Times New Roman"/>
                <w:sz w:val="24"/>
                <w:lang w:val="ru-RU"/>
              </w:rPr>
              <w:t>в</w:t>
            </w:r>
          </w:p>
          <w:p w:rsidR="00054470" w:rsidRPr="00847262" w:rsidRDefault="00054470" w:rsidP="001712B3">
            <w:pPr>
              <w:spacing w:line="264" w:lineRule="exact"/>
              <w:ind w:left="107"/>
              <w:rPr>
                <w:rFonts w:ascii="Times New Roman" w:eastAsia="Times New Roman" w:hAnsi="Times New Roman" w:cs="Times New Roman"/>
                <w:sz w:val="24"/>
                <w:lang w:val="ru-RU"/>
              </w:rPr>
            </w:pPr>
            <w:r w:rsidRPr="00847262">
              <w:rPr>
                <w:rFonts w:ascii="Times New Roman" w:eastAsia="Times New Roman" w:hAnsi="Times New Roman" w:cs="Times New Roman"/>
                <w:sz w:val="24"/>
                <w:lang w:val="ru-RU"/>
              </w:rPr>
              <w:t>соответствии</w:t>
            </w:r>
            <w:r w:rsidRPr="00847262">
              <w:rPr>
                <w:rFonts w:ascii="Times New Roman" w:eastAsia="Times New Roman" w:hAnsi="Times New Roman" w:cs="Times New Roman"/>
                <w:spacing w:val="-2"/>
                <w:sz w:val="24"/>
                <w:lang w:val="ru-RU"/>
              </w:rPr>
              <w:t xml:space="preserve"> </w:t>
            </w:r>
            <w:r w:rsidRPr="00847262">
              <w:rPr>
                <w:rFonts w:ascii="Times New Roman" w:eastAsia="Times New Roman" w:hAnsi="Times New Roman" w:cs="Times New Roman"/>
                <w:sz w:val="24"/>
                <w:lang w:val="ru-RU"/>
              </w:rPr>
              <w:t>с</w:t>
            </w:r>
            <w:r w:rsidRPr="00847262">
              <w:rPr>
                <w:rFonts w:ascii="Times New Roman" w:eastAsia="Times New Roman" w:hAnsi="Times New Roman" w:cs="Times New Roman"/>
                <w:spacing w:val="-2"/>
                <w:sz w:val="24"/>
                <w:lang w:val="ru-RU"/>
              </w:rPr>
              <w:t xml:space="preserve"> </w:t>
            </w:r>
            <w:r w:rsidRPr="00847262">
              <w:rPr>
                <w:rFonts w:ascii="Times New Roman" w:eastAsia="Times New Roman" w:hAnsi="Times New Roman" w:cs="Times New Roman"/>
                <w:sz w:val="24"/>
                <w:lang w:val="ru-RU"/>
              </w:rPr>
              <w:t>ФГОС</w:t>
            </w:r>
            <w:r w:rsidRPr="00847262">
              <w:rPr>
                <w:rFonts w:ascii="Times New Roman" w:eastAsia="Times New Roman" w:hAnsi="Times New Roman" w:cs="Times New Roman"/>
                <w:spacing w:val="-2"/>
                <w:sz w:val="24"/>
                <w:lang w:val="ru-RU"/>
              </w:rPr>
              <w:t xml:space="preserve"> </w:t>
            </w:r>
            <w:r w:rsidRPr="00847262">
              <w:rPr>
                <w:rFonts w:ascii="Times New Roman" w:eastAsia="Times New Roman" w:hAnsi="Times New Roman" w:cs="Times New Roman"/>
                <w:sz w:val="24"/>
                <w:lang w:val="ru-RU"/>
              </w:rPr>
              <w:t>ДО</w:t>
            </w:r>
            <w:r w:rsidRPr="00847262">
              <w:rPr>
                <w:rFonts w:ascii="Times New Roman" w:eastAsia="Times New Roman" w:hAnsi="Times New Roman" w:cs="Times New Roman"/>
                <w:spacing w:val="-2"/>
                <w:sz w:val="24"/>
                <w:lang w:val="ru-RU"/>
              </w:rPr>
              <w:t xml:space="preserve"> </w:t>
            </w:r>
            <w:r w:rsidRPr="00847262">
              <w:rPr>
                <w:rFonts w:ascii="Times New Roman" w:eastAsia="Times New Roman" w:hAnsi="Times New Roman" w:cs="Times New Roman"/>
                <w:sz w:val="24"/>
                <w:lang w:val="ru-RU"/>
              </w:rPr>
              <w:t>и</w:t>
            </w:r>
            <w:r w:rsidRPr="00847262">
              <w:rPr>
                <w:rFonts w:ascii="Times New Roman" w:eastAsia="Times New Roman" w:hAnsi="Times New Roman" w:cs="Times New Roman"/>
                <w:spacing w:val="-2"/>
                <w:sz w:val="24"/>
                <w:lang w:val="ru-RU"/>
              </w:rPr>
              <w:t xml:space="preserve"> </w:t>
            </w:r>
            <w:r w:rsidRPr="00847262">
              <w:rPr>
                <w:rFonts w:ascii="Times New Roman" w:eastAsia="Times New Roman" w:hAnsi="Times New Roman" w:cs="Times New Roman"/>
                <w:sz w:val="24"/>
                <w:lang w:val="ru-RU"/>
              </w:rPr>
              <w:t>требованиями</w:t>
            </w:r>
            <w:r w:rsidRPr="00847262">
              <w:rPr>
                <w:rFonts w:ascii="Times New Roman" w:eastAsia="Times New Roman" w:hAnsi="Times New Roman" w:cs="Times New Roman"/>
                <w:spacing w:val="-1"/>
                <w:sz w:val="24"/>
                <w:lang w:val="ru-RU"/>
              </w:rPr>
              <w:t xml:space="preserve"> </w:t>
            </w:r>
            <w:r w:rsidRPr="00847262">
              <w:rPr>
                <w:rFonts w:ascii="Times New Roman" w:eastAsia="Times New Roman" w:hAnsi="Times New Roman" w:cs="Times New Roman"/>
                <w:sz w:val="24"/>
                <w:lang w:val="ru-RU"/>
              </w:rPr>
              <w:t>ФОП</w:t>
            </w:r>
          </w:p>
        </w:tc>
        <w:tc>
          <w:tcPr>
            <w:tcW w:w="1275" w:type="dxa"/>
          </w:tcPr>
          <w:p w:rsidR="00054470" w:rsidRPr="00202352" w:rsidRDefault="00054470" w:rsidP="001712B3">
            <w:pPr>
              <w:spacing w:line="268" w:lineRule="exact"/>
              <w:ind w:left="128" w:right="119"/>
              <w:jc w:val="center"/>
              <w:rPr>
                <w:rFonts w:ascii="Times New Roman" w:eastAsia="Times New Roman" w:hAnsi="Times New Roman" w:cs="Times New Roman"/>
                <w:sz w:val="24"/>
                <w:lang w:val="ru-RU"/>
              </w:rPr>
            </w:pPr>
          </w:p>
        </w:tc>
      </w:tr>
      <w:tr w:rsidR="00054470" w:rsidRPr="008B1E6A" w:rsidTr="00776B3B">
        <w:trPr>
          <w:trHeight w:val="551"/>
        </w:trPr>
        <w:tc>
          <w:tcPr>
            <w:tcW w:w="8222" w:type="dxa"/>
          </w:tcPr>
          <w:p w:rsidR="00054470" w:rsidRPr="002D0F13" w:rsidRDefault="004F7371" w:rsidP="002E36FB">
            <w:pPr>
              <w:spacing w:line="268" w:lineRule="exact"/>
              <w:ind w:left="107"/>
              <w:jc w:val="both"/>
              <w:rPr>
                <w:rFonts w:ascii="Times New Roman" w:eastAsia="Times New Roman" w:hAnsi="Times New Roman" w:cs="Times New Roman"/>
                <w:sz w:val="24"/>
                <w:lang w:val="ru-RU"/>
              </w:rPr>
            </w:pPr>
            <w:r w:rsidRPr="004F7371">
              <w:rPr>
                <w:rFonts w:ascii="Times New Roman" w:eastAsia="Times New Roman" w:hAnsi="Times New Roman" w:cs="Times New Roman"/>
                <w:sz w:val="24"/>
                <w:lang w:val="ru-RU"/>
              </w:rPr>
              <w:t>1.</w:t>
            </w:r>
            <w:r>
              <w:rPr>
                <w:rFonts w:ascii="Times New Roman" w:eastAsia="Times New Roman" w:hAnsi="Times New Roman" w:cs="Times New Roman"/>
                <w:sz w:val="24"/>
                <w:lang w:val="ru-RU"/>
              </w:rPr>
              <w:t>4</w:t>
            </w:r>
            <w:r w:rsidR="00054470" w:rsidRPr="004F7371">
              <w:rPr>
                <w:rFonts w:ascii="Times New Roman" w:eastAsia="Times New Roman" w:hAnsi="Times New Roman" w:cs="Times New Roman"/>
                <w:sz w:val="24"/>
                <w:lang w:val="ru-RU"/>
              </w:rPr>
              <w:t>.</w:t>
            </w:r>
            <w:r w:rsidR="00054470" w:rsidRPr="004F7371">
              <w:rPr>
                <w:rFonts w:ascii="Times New Roman" w:eastAsia="Times New Roman" w:hAnsi="Times New Roman" w:cs="Times New Roman"/>
                <w:spacing w:val="-5"/>
                <w:sz w:val="24"/>
                <w:lang w:val="ru-RU"/>
              </w:rPr>
              <w:t xml:space="preserve"> </w:t>
            </w:r>
            <w:r w:rsidR="00054470" w:rsidRPr="002D0F13">
              <w:rPr>
                <w:rFonts w:ascii="Times New Roman" w:eastAsia="Times New Roman" w:hAnsi="Times New Roman" w:cs="Times New Roman"/>
                <w:sz w:val="24"/>
                <w:lang w:val="ru-RU"/>
              </w:rPr>
              <w:t>Часть,</w:t>
            </w:r>
            <w:r w:rsidR="00054470" w:rsidRPr="002D0F13">
              <w:rPr>
                <w:rFonts w:ascii="Times New Roman" w:eastAsia="Times New Roman" w:hAnsi="Times New Roman" w:cs="Times New Roman"/>
                <w:spacing w:val="-3"/>
                <w:sz w:val="24"/>
                <w:lang w:val="ru-RU"/>
              </w:rPr>
              <w:t xml:space="preserve"> </w:t>
            </w:r>
            <w:r w:rsidR="00054470" w:rsidRPr="002D0F13">
              <w:rPr>
                <w:rFonts w:ascii="Times New Roman" w:eastAsia="Times New Roman" w:hAnsi="Times New Roman" w:cs="Times New Roman"/>
                <w:sz w:val="24"/>
                <w:lang w:val="ru-RU"/>
              </w:rPr>
              <w:t>формируемая</w:t>
            </w:r>
            <w:r w:rsidR="00054470" w:rsidRPr="002D0F13">
              <w:rPr>
                <w:rFonts w:ascii="Times New Roman" w:eastAsia="Times New Roman" w:hAnsi="Times New Roman" w:cs="Times New Roman"/>
                <w:spacing w:val="-1"/>
                <w:sz w:val="24"/>
                <w:lang w:val="ru-RU"/>
              </w:rPr>
              <w:t xml:space="preserve"> </w:t>
            </w:r>
            <w:r w:rsidR="00054470" w:rsidRPr="002D0F13">
              <w:rPr>
                <w:rFonts w:ascii="Times New Roman" w:eastAsia="Times New Roman" w:hAnsi="Times New Roman" w:cs="Times New Roman"/>
                <w:sz w:val="24"/>
                <w:lang w:val="ru-RU"/>
              </w:rPr>
              <w:t>участниками</w:t>
            </w:r>
            <w:r w:rsidR="00054470" w:rsidRPr="002D0F13">
              <w:rPr>
                <w:rFonts w:ascii="Times New Roman" w:eastAsia="Times New Roman" w:hAnsi="Times New Roman" w:cs="Times New Roman"/>
                <w:spacing w:val="-3"/>
                <w:sz w:val="24"/>
                <w:lang w:val="ru-RU"/>
              </w:rPr>
              <w:t xml:space="preserve"> </w:t>
            </w:r>
            <w:r w:rsidR="00054470" w:rsidRPr="002D0F13">
              <w:rPr>
                <w:rFonts w:ascii="Times New Roman" w:eastAsia="Times New Roman" w:hAnsi="Times New Roman" w:cs="Times New Roman"/>
                <w:sz w:val="24"/>
                <w:lang w:val="ru-RU"/>
              </w:rPr>
              <w:t>образовательных</w:t>
            </w:r>
            <w:r w:rsidR="00054470" w:rsidRPr="002D0F13">
              <w:rPr>
                <w:rFonts w:ascii="Times New Roman" w:eastAsia="Times New Roman" w:hAnsi="Times New Roman" w:cs="Times New Roman"/>
                <w:spacing w:val="-1"/>
                <w:sz w:val="24"/>
                <w:lang w:val="ru-RU"/>
              </w:rPr>
              <w:t xml:space="preserve"> </w:t>
            </w:r>
            <w:r w:rsidR="00054470" w:rsidRPr="002D0F13">
              <w:rPr>
                <w:rFonts w:ascii="Times New Roman" w:eastAsia="Times New Roman" w:hAnsi="Times New Roman" w:cs="Times New Roman"/>
                <w:sz w:val="24"/>
                <w:lang w:val="ru-RU"/>
              </w:rPr>
              <w:t>отношений</w:t>
            </w:r>
            <w:r w:rsidR="00054470" w:rsidRPr="002D0F13">
              <w:rPr>
                <w:rFonts w:ascii="Times New Roman" w:eastAsia="Times New Roman" w:hAnsi="Times New Roman" w:cs="Times New Roman"/>
                <w:spacing w:val="1"/>
                <w:sz w:val="24"/>
                <w:lang w:val="ru-RU"/>
              </w:rPr>
              <w:t xml:space="preserve"> </w:t>
            </w:r>
            <w:r w:rsidR="00054470" w:rsidRPr="002D0F13">
              <w:rPr>
                <w:rFonts w:ascii="Times New Roman" w:eastAsia="Times New Roman" w:hAnsi="Times New Roman" w:cs="Times New Roman"/>
                <w:sz w:val="24"/>
                <w:lang w:val="ru-RU"/>
              </w:rPr>
              <w:t>по</w:t>
            </w:r>
          </w:p>
          <w:p w:rsidR="00054470" w:rsidRPr="008B1E6A" w:rsidRDefault="00054470" w:rsidP="001712B3">
            <w:pPr>
              <w:spacing w:line="264" w:lineRule="exact"/>
              <w:ind w:left="107"/>
              <w:rPr>
                <w:rFonts w:ascii="Times New Roman" w:eastAsia="Times New Roman" w:hAnsi="Times New Roman" w:cs="Times New Roman"/>
                <w:sz w:val="24"/>
              </w:rPr>
            </w:pPr>
            <w:r w:rsidRPr="002D0F13">
              <w:rPr>
                <w:rFonts w:ascii="Times New Roman" w:eastAsia="Times New Roman" w:hAnsi="Times New Roman" w:cs="Times New Roman"/>
                <w:sz w:val="24"/>
              </w:rPr>
              <w:t>выбранному</w:t>
            </w:r>
            <w:r w:rsidRPr="002D0F13">
              <w:rPr>
                <w:rFonts w:ascii="Times New Roman" w:eastAsia="Times New Roman" w:hAnsi="Times New Roman" w:cs="Times New Roman"/>
                <w:spacing w:val="-8"/>
                <w:sz w:val="24"/>
              </w:rPr>
              <w:t xml:space="preserve"> </w:t>
            </w:r>
            <w:r w:rsidRPr="002D0F13">
              <w:rPr>
                <w:rFonts w:ascii="Times New Roman" w:eastAsia="Times New Roman" w:hAnsi="Times New Roman" w:cs="Times New Roman"/>
                <w:sz w:val="24"/>
              </w:rPr>
              <w:t>направлению</w:t>
            </w:r>
          </w:p>
        </w:tc>
        <w:tc>
          <w:tcPr>
            <w:tcW w:w="1275" w:type="dxa"/>
          </w:tcPr>
          <w:p w:rsidR="00054470" w:rsidRPr="008B1E6A" w:rsidRDefault="00054470" w:rsidP="001712B3">
            <w:pPr>
              <w:spacing w:line="268" w:lineRule="exact"/>
              <w:ind w:left="128" w:right="119"/>
              <w:jc w:val="center"/>
              <w:rPr>
                <w:rFonts w:ascii="Times New Roman" w:eastAsia="Times New Roman" w:hAnsi="Times New Roman" w:cs="Times New Roman"/>
                <w:sz w:val="24"/>
              </w:rPr>
            </w:pPr>
          </w:p>
        </w:tc>
      </w:tr>
      <w:tr w:rsidR="00054470" w:rsidRPr="008B1E6A" w:rsidTr="00776B3B">
        <w:trPr>
          <w:trHeight w:val="275"/>
        </w:trPr>
        <w:tc>
          <w:tcPr>
            <w:tcW w:w="9497" w:type="dxa"/>
            <w:gridSpan w:val="2"/>
          </w:tcPr>
          <w:p w:rsidR="00054470" w:rsidRPr="008B1E6A" w:rsidRDefault="00054470" w:rsidP="002E36FB">
            <w:pPr>
              <w:tabs>
                <w:tab w:val="left" w:pos="260"/>
                <w:tab w:val="left" w:pos="3792"/>
              </w:tabs>
              <w:spacing w:line="256" w:lineRule="exact"/>
              <w:jc w:val="center"/>
              <w:rPr>
                <w:rFonts w:ascii="Times New Roman" w:eastAsia="Times New Roman" w:hAnsi="Times New Roman" w:cs="Times New Roman"/>
                <w:b/>
                <w:sz w:val="24"/>
              </w:rPr>
            </w:pPr>
            <w:r w:rsidRPr="002E36FB">
              <w:rPr>
                <w:rFonts w:ascii="Times New Roman" w:eastAsia="Times New Roman" w:hAnsi="Times New Roman" w:cs="Times New Roman"/>
                <w:b/>
                <w:sz w:val="24"/>
              </w:rPr>
              <w:t>II.</w:t>
            </w:r>
            <w:r w:rsidRPr="002E36FB">
              <w:rPr>
                <w:rFonts w:ascii="Times New Roman" w:eastAsia="Times New Roman" w:hAnsi="Times New Roman" w:cs="Times New Roman"/>
                <w:b/>
                <w:sz w:val="24"/>
              </w:rPr>
              <w:tab/>
              <w:t>Содержательный</w:t>
            </w:r>
            <w:r w:rsidRPr="002E36FB">
              <w:rPr>
                <w:rFonts w:ascii="Times New Roman" w:eastAsia="Times New Roman" w:hAnsi="Times New Roman" w:cs="Times New Roman"/>
                <w:b/>
                <w:spacing w:val="-5"/>
                <w:sz w:val="24"/>
              </w:rPr>
              <w:t xml:space="preserve"> </w:t>
            </w:r>
            <w:r w:rsidRPr="002E36FB">
              <w:rPr>
                <w:rFonts w:ascii="Times New Roman" w:eastAsia="Times New Roman" w:hAnsi="Times New Roman" w:cs="Times New Roman"/>
                <w:b/>
                <w:sz w:val="24"/>
              </w:rPr>
              <w:t>раздел</w:t>
            </w:r>
          </w:p>
        </w:tc>
      </w:tr>
      <w:tr w:rsidR="00054470" w:rsidRPr="008B1E6A" w:rsidTr="00776B3B">
        <w:trPr>
          <w:trHeight w:val="1105"/>
        </w:trPr>
        <w:tc>
          <w:tcPr>
            <w:tcW w:w="8222" w:type="dxa"/>
          </w:tcPr>
          <w:p w:rsidR="00054470" w:rsidRPr="00847262" w:rsidRDefault="00054470" w:rsidP="002E36FB">
            <w:pPr>
              <w:tabs>
                <w:tab w:val="left" w:pos="8103"/>
              </w:tabs>
              <w:ind w:left="107" w:right="100"/>
              <w:jc w:val="both"/>
              <w:rPr>
                <w:rFonts w:ascii="Times New Roman" w:eastAsia="Times New Roman" w:hAnsi="Times New Roman" w:cs="Times New Roman"/>
                <w:sz w:val="24"/>
                <w:lang w:val="ru-RU"/>
              </w:rPr>
            </w:pPr>
            <w:r w:rsidRPr="00847262">
              <w:rPr>
                <w:rFonts w:ascii="Times New Roman" w:eastAsia="Times New Roman" w:hAnsi="Times New Roman" w:cs="Times New Roman"/>
                <w:sz w:val="24"/>
                <w:lang w:val="ru-RU"/>
              </w:rPr>
              <w:t>2.1.</w:t>
            </w:r>
            <w:r w:rsidRPr="00847262">
              <w:rPr>
                <w:rFonts w:ascii="Times New Roman" w:eastAsia="Times New Roman" w:hAnsi="Times New Roman" w:cs="Times New Roman"/>
                <w:spacing w:val="8"/>
                <w:sz w:val="24"/>
                <w:lang w:val="ru-RU"/>
              </w:rPr>
              <w:t xml:space="preserve"> </w:t>
            </w:r>
            <w:r w:rsidR="002E36FB">
              <w:rPr>
                <w:rFonts w:ascii="Times New Roman" w:eastAsia="Times New Roman" w:hAnsi="Times New Roman" w:cs="Times New Roman"/>
                <w:sz w:val="24"/>
                <w:lang w:val="ru-RU"/>
              </w:rPr>
              <w:t>З</w:t>
            </w:r>
            <w:r w:rsidR="002E36FB" w:rsidRPr="00847262">
              <w:rPr>
                <w:rFonts w:ascii="Times New Roman" w:eastAsia="Times New Roman" w:hAnsi="Times New Roman" w:cs="Times New Roman"/>
                <w:sz w:val="24"/>
                <w:lang w:val="ru-RU"/>
              </w:rPr>
              <w:t>адачи</w:t>
            </w:r>
            <w:r w:rsidR="002E36FB">
              <w:rPr>
                <w:rFonts w:ascii="Times New Roman" w:eastAsia="Times New Roman" w:hAnsi="Times New Roman" w:cs="Times New Roman"/>
                <w:sz w:val="24"/>
                <w:lang w:val="ru-RU"/>
              </w:rPr>
              <w:t xml:space="preserve"> и содержание </w:t>
            </w:r>
            <w:r w:rsidR="002E36FB" w:rsidRPr="00847262">
              <w:rPr>
                <w:rFonts w:ascii="Times New Roman" w:eastAsia="Times New Roman" w:hAnsi="Times New Roman" w:cs="Times New Roman"/>
                <w:sz w:val="24"/>
                <w:lang w:val="ru-RU"/>
              </w:rPr>
              <w:t xml:space="preserve"> образования (обучения и воспитания) по </w:t>
            </w:r>
            <w:r w:rsidR="002E36FB" w:rsidRPr="00847262">
              <w:rPr>
                <w:rFonts w:ascii="Times New Roman" w:eastAsia="Times New Roman" w:hAnsi="Times New Roman" w:cs="Times New Roman"/>
                <w:spacing w:val="1"/>
                <w:sz w:val="24"/>
                <w:lang w:val="ru-RU"/>
              </w:rPr>
              <w:t xml:space="preserve"> </w:t>
            </w:r>
            <w:r w:rsidR="002E36FB" w:rsidRPr="00847262">
              <w:rPr>
                <w:rFonts w:ascii="Times New Roman" w:eastAsia="Times New Roman" w:hAnsi="Times New Roman" w:cs="Times New Roman"/>
                <w:sz w:val="24"/>
                <w:lang w:val="ru-RU"/>
              </w:rPr>
              <w:t>образовательным областям в ракурсе всех возрастных групп с перечнем</w:t>
            </w:r>
            <w:r w:rsidR="002E36FB" w:rsidRPr="00847262">
              <w:rPr>
                <w:rFonts w:ascii="Times New Roman" w:eastAsia="Times New Roman" w:hAnsi="Times New Roman" w:cs="Times New Roman"/>
                <w:spacing w:val="1"/>
                <w:sz w:val="24"/>
                <w:lang w:val="ru-RU"/>
              </w:rPr>
              <w:t xml:space="preserve"> </w:t>
            </w:r>
            <w:r w:rsidR="002E36FB" w:rsidRPr="00847262">
              <w:rPr>
                <w:rFonts w:ascii="Times New Roman" w:eastAsia="Times New Roman" w:hAnsi="Times New Roman" w:cs="Times New Roman"/>
                <w:sz w:val="24"/>
                <w:lang w:val="ru-RU"/>
              </w:rPr>
              <w:t>необходимых</w:t>
            </w:r>
            <w:r w:rsidR="002E36FB" w:rsidRPr="00847262">
              <w:rPr>
                <w:rFonts w:ascii="Times New Roman" w:eastAsia="Times New Roman" w:hAnsi="Times New Roman" w:cs="Times New Roman"/>
                <w:spacing w:val="-5"/>
                <w:sz w:val="24"/>
                <w:lang w:val="ru-RU"/>
              </w:rPr>
              <w:t xml:space="preserve"> </w:t>
            </w:r>
            <w:r w:rsidR="002E36FB" w:rsidRPr="00847262">
              <w:rPr>
                <w:rFonts w:ascii="Times New Roman" w:eastAsia="Times New Roman" w:hAnsi="Times New Roman" w:cs="Times New Roman"/>
                <w:sz w:val="24"/>
                <w:lang w:val="ru-RU"/>
              </w:rPr>
              <w:t>для</w:t>
            </w:r>
            <w:r w:rsidR="002E36FB" w:rsidRPr="00847262">
              <w:rPr>
                <w:rFonts w:ascii="Times New Roman" w:eastAsia="Times New Roman" w:hAnsi="Times New Roman" w:cs="Times New Roman"/>
                <w:spacing w:val="-6"/>
                <w:sz w:val="24"/>
                <w:lang w:val="ru-RU"/>
              </w:rPr>
              <w:t xml:space="preserve"> </w:t>
            </w:r>
            <w:r w:rsidR="002E36FB" w:rsidRPr="00847262">
              <w:rPr>
                <w:rFonts w:ascii="Times New Roman" w:eastAsia="Times New Roman" w:hAnsi="Times New Roman" w:cs="Times New Roman"/>
                <w:sz w:val="24"/>
                <w:lang w:val="ru-RU"/>
              </w:rPr>
              <w:t>воспитательно-образовательного</w:t>
            </w:r>
            <w:r w:rsidR="002E36FB" w:rsidRPr="00847262">
              <w:rPr>
                <w:rFonts w:ascii="Times New Roman" w:eastAsia="Times New Roman" w:hAnsi="Times New Roman" w:cs="Times New Roman"/>
                <w:spacing w:val="-6"/>
                <w:sz w:val="24"/>
                <w:lang w:val="ru-RU"/>
              </w:rPr>
              <w:t xml:space="preserve"> </w:t>
            </w:r>
            <w:r w:rsidR="002E36FB" w:rsidRPr="00847262">
              <w:rPr>
                <w:rFonts w:ascii="Times New Roman" w:eastAsia="Times New Roman" w:hAnsi="Times New Roman" w:cs="Times New Roman"/>
                <w:sz w:val="24"/>
                <w:lang w:val="ru-RU"/>
              </w:rPr>
              <w:t>процесса</w:t>
            </w:r>
            <w:r w:rsidR="002E36FB" w:rsidRPr="00847262">
              <w:rPr>
                <w:rFonts w:ascii="Times New Roman" w:eastAsia="Times New Roman" w:hAnsi="Times New Roman" w:cs="Times New Roman"/>
                <w:spacing w:val="-6"/>
                <w:sz w:val="24"/>
                <w:lang w:val="ru-RU"/>
              </w:rPr>
              <w:t xml:space="preserve"> </w:t>
            </w:r>
            <w:r w:rsidR="002E36FB">
              <w:rPr>
                <w:rFonts w:ascii="Times New Roman" w:eastAsia="Times New Roman" w:hAnsi="Times New Roman" w:cs="Times New Roman"/>
                <w:sz w:val="24"/>
                <w:lang w:val="ru-RU"/>
              </w:rPr>
              <w:t xml:space="preserve">методически </w:t>
            </w:r>
            <w:r w:rsidR="002E36FB" w:rsidRPr="00847262">
              <w:rPr>
                <w:rFonts w:ascii="Times New Roman" w:eastAsia="Times New Roman" w:hAnsi="Times New Roman" w:cs="Times New Roman"/>
                <w:sz w:val="24"/>
                <w:lang w:val="ru-RU"/>
              </w:rPr>
              <w:t>пособий</w:t>
            </w:r>
            <w:r w:rsidR="002E36FB" w:rsidRPr="00847262">
              <w:rPr>
                <w:rFonts w:ascii="Times New Roman" w:eastAsia="Times New Roman" w:hAnsi="Times New Roman" w:cs="Times New Roman"/>
                <w:spacing w:val="57"/>
                <w:sz w:val="24"/>
                <w:lang w:val="ru-RU"/>
              </w:rPr>
              <w:t xml:space="preserve"> </w:t>
            </w:r>
            <w:r w:rsidR="002E36FB" w:rsidRPr="00847262">
              <w:rPr>
                <w:rFonts w:ascii="Times New Roman" w:eastAsia="Times New Roman" w:hAnsi="Times New Roman" w:cs="Times New Roman"/>
                <w:sz w:val="24"/>
                <w:lang w:val="ru-RU"/>
              </w:rPr>
              <w:t>в</w:t>
            </w:r>
            <w:r w:rsidR="002E36FB" w:rsidRPr="00847262">
              <w:rPr>
                <w:rFonts w:ascii="Times New Roman" w:eastAsia="Times New Roman" w:hAnsi="Times New Roman" w:cs="Times New Roman"/>
                <w:spacing w:val="-3"/>
                <w:sz w:val="24"/>
                <w:lang w:val="ru-RU"/>
              </w:rPr>
              <w:t xml:space="preserve"> </w:t>
            </w:r>
            <w:r w:rsidR="002E36FB" w:rsidRPr="00847262">
              <w:rPr>
                <w:rFonts w:ascii="Times New Roman" w:eastAsia="Times New Roman" w:hAnsi="Times New Roman" w:cs="Times New Roman"/>
                <w:sz w:val="24"/>
                <w:lang w:val="ru-RU"/>
              </w:rPr>
              <w:t>соответствии</w:t>
            </w:r>
            <w:r w:rsidR="002E36FB" w:rsidRPr="00847262">
              <w:rPr>
                <w:rFonts w:ascii="Times New Roman" w:eastAsia="Times New Roman" w:hAnsi="Times New Roman" w:cs="Times New Roman"/>
                <w:spacing w:val="-1"/>
                <w:sz w:val="24"/>
                <w:lang w:val="ru-RU"/>
              </w:rPr>
              <w:t xml:space="preserve"> </w:t>
            </w:r>
            <w:r w:rsidR="002E36FB" w:rsidRPr="00847262">
              <w:rPr>
                <w:rFonts w:ascii="Times New Roman" w:eastAsia="Times New Roman" w:hAnsi="Times New Roman" w:cs="Times New Roman"/>
                <w:sz w:val="24"/>
                <w:lang w:val="ru-RU"/>
              </w:rPr>
              <w:t>с</w:t>
            </w:r>
            <w:r w:rsidR="002E36FB" w:rsidRPr="00847262">
              <w:rPr>
                <w:rFonts w:ascii="Times New Roman" w:eastAsia="Times New Roman" w:hAnsi="Times New Roman" w:cs="Times New Roman"/>
                <w:spacing w:val="-3"/>
                <w:sz w:val="24"/>
                <w:lang w:val="ru-RU"/>
              </w:rPr>
              <w:t xml:space="preserve"> </w:t>
            </w:r>
            <w:r w:rsidR="002E36FB" w:rsidRPr="00847262">
              <w:rPr>
                <w:rFonts w:ascii="Times New Roman" w:eastAsia="Times New Roman" w:hAnsi="Times New Roman" w:cs="Times New Roman"/>
                <w:sz w:val="24"/>
                <w:lang w:val="ru-RU"/>
              </w:rPr>
              <w:t>ФОП</w:t>
            </w:r>
          </w:p>
        </w:tc>
        <w:tc>
          <w:tcPr>
            <w:tcW w:w="1275" w:type="dxa"/>
          </w:tcPr>
          <w:p w:rsidR="00054470" w:rsidRPr="00202352" w:rsidRDefault="00054470" w:rsidP="001712B3">
            <w:pPr>
              <w:spacing w:line="270" w:lineRule="exact"/>
              <w:ind w:left="128" w:right="119"/>
              <w:jc w:val="center"/>
              <w:rPr>
                <w:rFonts w:ascii="Times New Roman" w:eastAsia="Times New Roman" w:hAnsi="Times New Roman" w:cs="Times New Roman"/>
                <w:sz w:val="24"/>
                <w:lang w:val="ru-RU"/>
              </w:rPr>
            </w:pPr>
          </w:p>
        </w:tc>
      </w:tr>
      <w:tr w:rsidR="00054470" w:rsidRPr="008B1E6A" w:rsidTr="00776B3B">
        <w:trPr>
          <w:trHeight w:val="383"/>
        </w:trPr>
        <w:tc>
          <w:tcPr>
            <w:tcW w:w="8222" w:type="dxa"/>
          </w:tcPr>
          <w:p w:rsidR="00054470" w:rsidRPr="00847262" w:rsidRDefault="00054470" w:rsidP="002E36FB">
            <w:pPr>
              <w:ind w:left="107"/>
              <w:jc w:val="both"/>
              <w:rPr>
                <w:rFonts w:ascii="Times New Roman" w:eastAsia="Times New Roman" w:hAnsi="Times New Roman" w:cs="Times New Roman"/>
                <w:sz w:val="24"/>
                <w:lang w:val="ru-RU"/>
              </w:rPr>
            </w:pPr>
            <w:r w:rsidRPr="00847262">
              <w:rPr>
                <w:rFonts w:ascii="Times New Roman" w:eastAsia="Times New Roman" w:hAnsi="Times New Roman" w:cs="Times New Roman"/>
                <w:sz w:val="24"/>
                <w:lang w:val="ru-RU"/>
              </w:rPr>
              <w:t xml:space="preserve">2.1.1. </w:t>
            </w:r>
            <w:r w:rsidR="002E36FB">
              <w:rPr>
                <w:rFonts w:ascii="Times New Roman" w:eastAsia="Times New Roman" w:hAnsi="Times New Roman" w:cs="Times New Roman"/>
                <w:sz w:val="24"/>
                <w:lang w:val="ru-RU"/>
              </w:rPr>
              <w:t>Социально-ком</w:t>
            </w:r>
            <w:r w:rsidR="00A33A40">
              <w:rPr>
                <w:rFonts w:ascii="Times New Roman" w:eastAsia="Times New Roman" w:hAnsi="Times New Roman" w:cs="Times New Roman"/>
                <w:sz w:val="24"/>
                <w:lang w:val="ru-RU"/>
              </w:rPr>
              <w:t>м</w:t>
            </w:r>
            <w:r w:rsidR="002E36FB">
              <w:rPr>
                <w:rFonts w:ascii="Times New Roman" w:eastAsia="Times New Roman" w:hAnsi="Times New Roman" w:cs="Times New Roman"/>
                <w:sz w:val="24"/>
                <w:lang w:val="ru-RU"/>
              </w:rPr>
              <w:t>уникативное развитие</w:t>
            </w:r>
          </w:p>
        </w:tc>
        <w:tc>
          <w:tcPr>
            <w:tcW w:w="1275" w:type="dxa"/>
          </w:tcPr>
          <w:p w:rsidR="00054470" w:rsidRPr="008B1E6A" w:rsidRDefault="00054470" w:rsidP="001712B3">
            <w:pPr>
              <w:spacing w:line="268" w:lineRule="exact"/>
              <w:ind w:left="128" w:right="119"/>
              <w:jc w:val="center"/>
              <w:rPr>
                <w:rFonts w:ascii="Times New Roman" w:eastAsia="Times New Roman" w:hAnsi="Times New Roman" w:cs="Times New Roman"/>
                <w:sz w:val="24"/>
              </w:rPr>
            </w:pPr>
          </w:p>
        </w:tc>
      </w:tr>
      <w:tr w:rsidR="002E36FB" w:rsidRPr="008B1E6A" w:rsidTr="00776B3B">
        <w:trPr>
          <w:trHeight w:val="275"/>
        </w:trPr>
        <w:tc>
          <w:tcPr>
            <w:tcW w:w="8222" w:type="dxa"/>
          </w:tcPr>
          <w:p w:rsidR="002E36FB" w:rsidRPr="00A33A40" w:rsidRDefault="00A33A40" w:rsidP="002E36FB">
            <w:pPr>
              <w:ind w:left="107"/>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2.1.2.Познавательное развитие</w:t>
            </w:r>
          </w:p>
        </w:tc>
        <w:tc>
          <w:tcPr>
            <w:tcW w:w="1275" w:type="dxa"/>
          </w:tcPr>
          <w:p w:rsidR="002E36FB" w:rsidRPr="008B1E6A" w:rsidRDefault="002E36FB" w:rsidP="001712B3">
            <w:pPr>
              <w:spacing w:line="268" w:lineRule="exact"/>
              <w:ind w:left="128" w:right="119"/>
              <w:jc w:val="center"/>
              <w:rPr>
                <w:rFonts w:ascii="Times New Roman" w:eastAsia="Times New Roman" w:hAnsi="Times New Roman" w:cs="Times New Roman"/>
                <w:sz w:val="24"/>
              </w:rPr>
            </w:pPr>
          </w:p>
        </w:tc>
      </w:tr>
      <w:tr w:rsidR="00A33A40" w:rsidRPr="008B1E6A" w:rsidTr="00776B3B">
        <w:trPr>
          <w:trHeight w:val="275"/>
        </w:trPr>
        <w:tc>
          <w:tcPr>
            <w:tcW w:w="8222" w:type="dxa"/>
          </w:tcPr>
          <w:p w:rsidR="00A33A40" w:rsidRPr="00A33A40" w:rsidRDefault="00A33A40" w:rsidP="002E36FB">
            <w:pPr>
              <w:ind w:left="107"/>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2.1.3. Речевое развитие</w:t>
            </w:r>
          </w:p>
        </w:tc>
        <w:tc>
          <w:tcPr>
            <w:tcW w:w="1275" w:type="dxa"/>
          </w:tcPr>
          <w:p w:rsidR="00A33A40" w:rsidRPr="00A33A40" w:rsidRDefault="00A33A40" w:rsidP="001712B3">
            <w:pPr>
              <w:spacing w:line="268" w:lineRule="exact"/>
              <w:ind w:left="128" w:right="119"/>
              <w:jc w:val="center"/>
              <w:rPr>
                <w:rFonts w:ascii="Times New Roman" w:eastAsia="Times New Roman" w:hAnsi="Times New Roman" w:cs="Times New Roman"/>
                <w:sz w:val="24"/>
                <w:lang w:val="ru-RU"/>
              </w:rPr>
            </w:pPr>
          </w:p>
        </w:tc>
      </w:tr>
      <w:tr w:rsidR="00A33A40" w:rsidRPr="008B1E6A" w:rsidTr="00776B3B">
        <w:trPr>
          <w:trHeight w:val="275"/>
        </w:trPr>
        <w:tc>
          <w:tcPr>
            <w:tcW w:w="8222" w:type="dxa"/>
          </w:tcPr>
          <w:p w:rsidR="00A33A40" w:rsidRPr="00A33A40" w:rsidRDefault="00A33A40" w:rsidP="002E36FB">
            <w:pPr>
              <w:ind w:left="107"/>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2.1.4.Художествено-эстетическое развитие</w:t>
            </w:r>
          </w:p>
        </w:tc>
        <w:tc>
          <w:tcPr>
            <w:tcW w:w="1275" w:type="dxa"/>
          </w:tcPr>
          <w:p w:rsidR="00A33A40" w:rsidRPr="00A33A40" w:rsidRDefault="00A33A40" w:rsidP="001712B3">
            <w:pPr>
              <w:spacing w:line="268" w:lineRule="exact"/>
              <w:ind w:left="128" w:right="119"/>
              <w:jc w:val="center"/>
              <w:rPr>
                <w:rFonts w:ascii="Times New Roman" w:eastAsia="Times New Roman" w:hAnsi="Times New Roman" w:cs="Times New Roman"/>
                <w:sz w:val="24"/>
              </w:rPr>
            </w:pPr>
          </w:p>
        </w:tc>
      </w:tr>
      <w:tr w:rsidR="00A33A40" w:rsidRPr="008B1E6A" w:rsidTr="00776B3B">
        <w:trPr>
          <w:trHeight w:val="275"/>
        </w:trPr>
        <w:tc>
          <w:tcPr>
            <w:tcW w:w="8222" w:type="dxa"/>
          </w:tcPr>
          <w:p w:rsidR="00A33A40" w:rsidRPr="00A33A40" w:rsidRDefault="00A33A40" w:rsidP="002E36FB">
            <w:pPr>
              <w:ind w:left="107"/>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2.1.5. Физическое развитие</w:t>
            </w:r>
          </w:p>
        </w:tc>
        <w:tc>
          <w:tcPr>
            <w:tcW w:w="1275" w:type="dxa"/>
          </w:tcPr>
          <w:p w:rsidR="00A33A40" w:rsidRPr="00A33A40" w:rsidRDefault="00A33A40" w:rsidP="001712B3">
            <w:pPr>
              <w:spacing w:line="268" w:lineRule="exact"/>
              <w:ind w:left="128" w:right="119"/>
              <w:jc w:val="center"/>
              <w:rPr>
                <w:rFonts w:ascii="Times New Roman" w:eastAsia="Times New Roman" w:hAnsi="Times New Roman" w:cs="Times New Roman"/>
                <w:sz w:val="24"/>
                <w:lang w:val="ru-RU"/>
              </w:rPr>
            </w:pPr>
          </w:p>
        </w:tc>
      </w:tr>
      <w:tr w:rsidR="00A33A40" w:rsidRPr="008B1E6A" w:rsidTr="00776B3B">
        <w:trPr>
          <w:trHeight w:val="275"/>
        </w:trPr>
        <w:tc>
          <w:tcPr>
            <w:tcW w:w="8222" w:type="dxa"/>
          </w:tcPr>
          <w:p w:rsidR="00A33A40" w:rsidRPr="002D0F13" w:rsidRDefault="00A33A40" w:rsidP="00A33A40">
            <w:pPr>
              <w:spacing w:line="268" w:lineRule="exact"/>
              <w:ind w:left="107"/>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2.1.6. </w:t>
            </w:r>
            <w:r w:rsidRPr="002D0F13">
              <w:rPr>
                <w:rFonts w:ascii="Times New Roman" w:eastAsia="Times New Roman" w:hAnsi="Times New Roman" w:cs="Times New Roman"/>
                <w:sz w:val="24"/>
                <w:lang w:val="ru-RU"/>
              </w:rPr>
              <w:t>Часть,</w:t>
            </w:r>
            <w:r w:rsidRPr="002D0F13">
              <w:rPr>
                <w:rFonts w:ascii="Times New Roman" w:eastAsia="Times New Roman" w:hAnsi="Times New Roman" w:cs="Times New Roman"/>
                <w:spacing w:val="-3"/>
                <w:sz w:val="24"/>
                <w:lang w:val="ru-RU"/>
              </w:rPr>
              <w:t xml:space="preserve"> </w:t>
            </w:r>
            <w:r w:rsidRPr="002D0F13">
              <w:rPr>
                <w:rFonts w:ascii="Times New Roman" w:eastAsia="Times New Roman" w:hAnsi="Times New Roman" w:cs="Times New Roman"/>
                <w:sz w:val="24"/>
                <w:lang w:val="ru-RU"/>
              </w:rPr>
              <w:t>формируемая</w:t>
            </w:r>
            <w:r w:rsidRPr="002D0F13">
              <w:rPr>
                <w:rFonts w:ascii="Times New Roman" w:eastAsia="Times New Roman" w:hAnsi="Times New Roman" w:cs="Times New Roman"/>
                <w:spacing w:val="-1"/>
                <w:sz w:val="24"/>
                <w:lang w:val="ru-RU"/>
              </w:rPr>
              <w:t xml:space="preserve"> </w:t>
            </w:r>
            <w:r w:rsidRPr="002D0F13">
              <w:rPr>
                <w:rFonts w:ascii="Times New Roman" w:eastAsia="Times New Roman" w:hAnsi="Times New Roman" w:cs="Times New Roman"/>
                <w:sz w:val="24"/>
                <w:lang w:val="ru-RU"/>
              </w:rPr>
              <w:t>участниками</w:t>
            </w:r>
            <w:r w:rsidRPr="002D0F13">
              <w:rPr>
                <w:rFonts w:ascii="Times New Roman" w:eastAsia="Times New Roman" w:hAnsi="Times New Roman" w:cs="Times New Roman"/>
                <w:spacing w:val="-3"/>
                <w:sz w:val="24"/>
                <w:lang w:val="ru-RU"/>
              </w:rPr>
              <w:t xml:space="preserve"> </w:t>
            </w:r>
            <w:r w:rsidRPr="002D0F13">
              <w:rPr>
                <w:rFonts w:ascii="Times New Roman" w:eastAsia="Times New Roman" w:hAnsi="Times New Roman" w:cs="Times New Roman"/>
                <w:sz w:val="24"/>
                <w:lang w:val="ru-RU"/>
              </w:rPr>
              <w:t>образовательных</w:t>
            </w:r>
            <w:r w:rsidRPr="002D0F13">
              <w:rPr>
                <w:rFonts w:ascii="Times New Roman" w:eastAsia="Times New Roman" w:hAnsi="Times New Roman" w:cs="Times New Roman"/>
                <w:spacing w:val="-1"/>
                <w:sz w:val="24"/>
                <w:lang w:val="ru-RU"/>
              </w:rPr>
              <w:t xml:space="preserve"> </w:t>
            </w:r>
            <w:r w:rsidRPr="002D0F13">
              <w:rPr>
                <w:rFonts w:ascii="Times New Roman" w:eastAsia="Times New Roman" w:hAnsi="Times New Roman" w:cs="Times New Roman"/>
                <w:sz w:val="24"/>
                <w:lang w:val="ru-RU"/>
              </w:rPr>
              <w:t>отношений</w:t>
            </w:r>
            <w:r w:rsidRPr="002D0F13">
              <w:rPr>
                <w:rFonts w:ascii="Times New Roman" w:eastAsia="Times New Roman" w:hAnsi="Times New Roman" w:cs="Times New Roman"/>
                <w:spacing w:val="1"/>
                <w:sz w:val="24"/>
                <w:lang w:val="ru-RU"/>
              </w:rPr>
              <w:t xml:space="preserve"> </w:t>
            </w:r>
            <w:r w:rsidRPr="002D0F13">
              <w:rPr>
                <w:rFonts w:ascii="Times New Roman" w:eastAsia="Times New Roman" w:hAnsi="Times New Roman" w:cs="Times New Roman"/>
                <w:sz w:val="24"/>
                <w:lang w:val="ru-RU"/>
              </w:rPr>
              <w:t>по</w:t>
            </w:r>
          </w:p>
          <w:p w:rsidR="00A33A40" w:rsidRPr="00A33A40" w:rsidRDefault="00A33A40" w:rsidP="00A33A40">
            <w:pPr>
              <w:ind w:left="107"/>
              <w:jc w:val="both"/>
              <w:rPr>
                <w:rFonts w:ascii="Times New Roman" w:eastAsia="Times New Roman" w:hAnsi="Times New Roman" w:cs="Times New Roman"/>
                <w:sz w:val="24"/>
                <w:lang w:val="ru-RU"/>
              </w:rPr>
            </w:pPr>
            <w:r w:rsidRPr="002D0F13">
              <w:rPr>
                <w:rFonts w:ascii="Times New Roman" w:eastAsia="Times New Roman" w:hAnsi="Times New Roman" w:cs="Times New Roman"/>
                <w:sz w:val="24"/>
              </w:rPr>
              <w:t>выбранному</w:t>
            </w:r>
            <w:r w:rsidRPr="002D0F13">
              <w:rPr>
                <w:rFonts w:ascii="Times New Roman" w:eastAsia="Times New Roman" w:hAnsi="Times New Roman" w:cs="Times New Roman"/>
                <w:spacing w:val="-8"/>
                <w:sz w:val="24"/>
              </w:rPr>
              <w:t xml:space="preserve"> </w:t>
            </w:r>
            <w:r w:rsidRPr="002D0F13">
              <w:rPr>
                <w:rFonts w:ascii="Times New Roman" w:eastAsia="Times New Roman" w:hAnsi="Times New Roman" w:cs="Times New Roman"/>
                <w:sz w:val="24"/>
              </w:rPr>
              <w:t>направлению</w:t>
            </w:r>
          </w:p>
        </w:tc>
        <w:tc>
          <w:tcPr>
            <w:tcW w:w="1275" w:type="dxa"/>
          </w:tcPr>
          <w:p w:rsidR="00A33A40" w:rsidRDefault="00A33A40" w:rsidP="001712B3">
            <w:pPr>
              <w:spacing w:line="268" w:lineRule="exact"/>
              <w:ind w:left="128" w:right="119"/>
              <w:jc w:val="center"/>
              <w:rPr>
                <w:rFonts w:ascii="Times New Roman" w:eastAsia="Times New Roman" w:hAnsi="Times New Roman" w:cs="Times New Roman"/>
                <w:sz w:val="24"/>
                <w:lang w:val="ru-RU"/>
              </w:rPr>
            </w:pPr>
          </w:p>
          <w:p w:rsidR="00A33A40" w:rsidRPr="00A33A40" w:rsidRDefault="00A33A40" w:rsidP="001712B3">
            <w:pPr>
              <w:spacing w:line="268" w:lineRule="exact"/>
              <w:ind w:left="128" w:right="119"/>
              <w:jc w:val="center"/>
              <w:rPr>
                <w:rFonts w:ascii="Times New Roman" w:eastAsia="Times New Roman" w:hAnsi="Times New Roman" w:cs="Times New Roman"/>
                <w:sz w:val="24"/>
                <w:lang w:val="ru-RU"/>
              </w:rPr>
            </w:pPr>
          </w:p>
        </w:tc>
      </w:tr>
      <w:tr w:rsidR="00A33A40" w:rsidRPr="008B1E6A" w:rsidTr="00776B3B">
        <w:trPr>
          <w:trHeight w:val="275"/>
        </w:trPr>
        <w:tc>
          <w:tcPr>
            <w:tcW w:w="8222" w:type="dxa"/>
          </w:tcPr>
          <w:p w:rsidR="00A33A40" w:rsidRPr="00A33A40" w:rsidRDefault="00A33A40" w:rsidP="00A33A40">
            <w:pPr>
              <w:spacing w:line="268" w:lineRule="exact"/>
              <w:ind w:left="107"/>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2.1.7</w:t>
            </w:r>
            <w:r w:rsidR="00043F9D">
              <w:rPr>
                <w:rFonts w:ascii="Times New Roman" w:eastAsia="Times New Roman" w:hAnsi="Times New Roman" w:cs="Times New Roman"/>
                <w:sz w:val="24"/>
                <w:lang w:val="ru-RU"/>
              </w:rPr>
              <w:t>.</w:t>
            </w:r>
            <w:r w:rsidR="00043F9D" w:rsidRPr="00043F9D">
              <w:rPr>
                <w:lang w:val="ru-RU"/>
              </w:rPr>
              <w:t xml:space="preserve"> </w:t>
            </w:r>
            <w:r w:rsidR="00043F9D" w:rsidRPr="00043F9D">
              <w:rPr>
                <w:rFonts w:ascii="Times New Roman" w:eastAsia="Times New Roman" w:hAnsi="Times New Roman" w:cs="Times New Roman"/>
                <w:sz w:val="24"/>
                <w:lang w:val="ru-RU"/>
              </w:rPr>
              <w:t>Перечень литературных источников</w:t>
            </w:r>
          </w:p>
        </w:tc>
        <w:tc>
          <w:tcPr>
            <w:tcW w:w="1275" w:type="dxa"/>
          </w:tcPr>
          <w:p w:rsidR="00A33A40" w:rsidRPr="00043F9D" w:rsidRDefault="00A33A40" w:rsidP="001712B3">
            <w:pPr>
              <w:spacing w:line="268" w:lineRule="exact"/>
              <w:ind w:left="128" w:right="119"/>
              <w:jc w:val="center"/>
              <w:rPr>
                <w:rFonts w:ascii="Times New Roman" w:eastAsia="Times New Roman" w:hAnsi="Times New Roman" w:cs="Times New Roman"/>
                <w:sz w:val="24"/>
                <w:lang w:val="ru-RU"/>
              </w:rPr>
            </w:pPr>
          </w:p>
        </w:tc>
      </w:tr>
      <w:tr w:rsidR="00043F9D" w:rsidRPr="008B1E6A" w:rsidTr="00776B3B">
        <w:trPr>
          <w:trHeight w:val="275"/>
        </w:trPr>
        <w:tc>
          <w:tcPr>
            <w:tcW w:w="8222" w:type="dxa"/>
          </w:tcPr>
          <w:p w:rsidR="00043F9D" w:rsidRPr="00043F9D" w:rsidRDefault="00043F9D" w:rsidP="00043F9D">
            <w:pPr>
              <w:spacing w:line="268" w:lineRule="exact"/>
              <w:ind w:left="107"/>
              <w:jc w:val="both"/>
              <w:rPr>
                <w:rFonts w:ascii="Times New Roman" w:eastAsia="Times New Roman" w:hAnsi="Times New Roman" w:cs="Times New Roman"/>
                <w:sz w:val="24"/>
                <w:lang w:val="ru-RU"/>
              </w:rPr>
            </w:pPr>
            <w:r w:rsidRPr="00847262">
              <w:rPr>
                <w:rFonts w:ascii="Times New Roman" w:eastAsia="Times New Roman" w:hAnsi="Times New Roman" w:cs="Times New Roman"/>
                <w:sz w:val="24"/>
                <w:lang w:val="ru-RU"/>
              </w:rPr>
              <w:t>2.2.</w:t>
            </w:r>
            <w:r w:rsidRPr="00847262">
              <w:rPr>
                <w:rFonts w:ascii="Times New Roman" w:eastAsia="Times New Roman" w:hAnsi="Times New Roman" w:cs="Times New Roman"/>
                <w:spacing w:val="-3"/>
                <w:sz w:val="24"/>
                <w:lang w:val="ru-RU"/>
              </w:rPr>
              <w:t xml:space="preserve"> </w:t>
            </w:r>
            <w:r w:rsidRPr="00043F9D">
              <w:rPr>
                <w:rFonts w:ascii="Times New Roman" w:eastAsia="Times New Roman" w:hAnsi="Times New Roman" w:cs="Times New Roman"/>
                <w:sz w:val="24"/>
                <w:lang w:val="ru-RU"/>
              </w:rPr>
              <w:t xml:space="preserve">Вариативные формы, способы, методы </w:t>
            </w:r>
            <w:r>
              <w:rPr>
                <w:rFonts w:ascii="Times New Roman" w:eastAsia="Times New Roman" w:hAnsi="Times New Roman" w:cs="Times New Roman"/>
                <w:sz w:val="24"/>
                <w:lang w:val="ru-RU"/>
              </w:rPr>
              <w:t>и средства реализации Программы</w:t>
            </w:r>
          </w:p>
        </w:tc>
        <w:tc>
          <w:tcPr>
            <w:tcW w:w="1275" w:type="dxa"/>
          </w:tcPr>
          <w:p w:rsidR="00043F9D" w:rsidRPr="00043F9D" w:rsidRDefault="00043F9D" w:rsidP="001712B3">
            <w:pPr>
              <w:spacing w:line="268" w:lineRule="exact"/>
              <w:ind w:left="128" w:right="119"/>
              <w:jc w:val="center"/>
              <w:rPr>
                <w:rFonts w:ascii="Times New Roman" w:eastAsia="Times New Roman" w:hAnsi="Times New Roman" w:cs="Times New Roman"/>
                <w:sz w:val="24"/>
                <w:lang w:val="ru-RU"/>
              </w:rPr>
            </w:pPr>
          </w:p>
        </w:tc>
      </w:tr>
      <w:tr w:rsidR="00043F9D" w:rsidRPr="008B1E6A" w:rsidTr="00776B3B">
        <w:trPr>
          <w:trHeight w:val="275"/>
        </w:trPr>
        <w:tc>
          <w:tcPr>
            <w:tcW w:w="8222" w:type="dxa"/>
          </w:tcPr>
          <w:p w:rsidR="00043F9D" w:rsidRPr="00043F9D" w:rsidRDefault="00043F9D" w:rsidP="00043F9D">
            <w:pPr>
              <w:spacing w:line="268" w:lineRule="exact"/>
              <w:ind w:left="107"/>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2.3. </w:t>
            </w:r>
            <w:r w:rsidRPr="00043F9D">
              <w:rPr>
                <w:rFonts w:ascii="Times New Roman" w:eastAsia="Times New Roman" w:hAnsi="Times New Roman" w:cs="Times New Roman"/>
                <w:sz w:val="24"/>
                <w:lang w:val="ru-RU"/>
              </w:rPr>
              <w:t>Особенности образовательной деятельности разных видов и культурных практик</w:t>
            </w:r>
          </w:p>
        </w:tc>
        <w:tc>
          <w:tcPr>
            <w:tcW w:w="1275" w:type="dxa"/>
          </w:tcPr>
          <w:p w:rsidR="00043F9D" w:rsidRPr="00043F9D" w:rsidRDefault="00043F9D" w:rsidP="001712B3">
            <w:pPr>
              <w:spacing w:line="268" w:lineRule="exact"/>
              <w:ind w:left="128" w:right="119"/>
              <w:jc w:val="center"/>
              <w:rPr>
                <w:rFonts w:ascii="Times New Roman" w:eastAsia="Times New Roman" w:hAnsi="Times New Roman" w:cs="Times New Roman"/>
                <w:sz w:val="24"/>
                <w:lang w:val="ru-RU"/>
              </w:rPr>
            </w:pPr>
          </w:p>
        </w:tc>
      </w:tr>
      <w:tr w:rsidR="00054470" w:rsidRPr="008B1E6A" w:rsidTr="00776B3B">
        <w:trPr>
          <w:trHeight w:val="551"/>
        </w:trPr>
        <w:tc>
          <w:tcPr>
            <w:tcW w:w="8222" w:type="dxa"/>
          </w:tcPr>
          <w:p w:rsidR="00054470" w:rsidRPr="00A33A40" w:rsidRDefault="00043F9D" w:rsidP="00043F9D">
            <w:pPr>
              <w:spacing w:line="268"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2.4</w:t>
            </w:r>
            <w:r w:rsidR="00054470" w:rsidRPr="00847262">
              <w:rPr>
                <w:rFonts w:ascii="Times New Roman" w:eastAsia="Times New Roman" w:hAnsi="Times New Roman" w:cs="Times New Roman"/>
                <w:sz w:val="24"/>
                <w:lang w:val="ru-RU"/>
              </w:rPr>
              <w:t>.</w:t>
            </w:r>
            <w:r w:rsidR="00054470" w:rsidRPr="00847262">
              <w:rPr>
                <w:rFonts w:ascii="Times New Roman" w:eastAsia="Times New Roman" w:hAnsi="Times New Roman" w:cs="Times New Roman"/>
                <w:spacing w:val="-4"/>
                <w:sz w:val="24"/>
                <w:lang w:val="ru-RU"/>
              </w:rPr>
              <w:t xml:space="preserve"> </w:t>
            </w:r>
            <w:r w:rsidR="00054470" w:rsidRPr="00847262">
              <w:rPr>
                <w:rFonts w:ascii="Times New Roman" w:eastAsia="Times New Roman" w:hAnsi="Times New Roman" w:cs="Times New Roman"/>
                <w:sz w:val="24"/>
                <w:lang w:val="ru-RU"/>
              </w:rPr>
              <w:t>Способы</w:t>
            </w:r>
            <w:r w:rsidR="00054470" w:rsidRPr="00847262">
              <w:rPr>
                <w:rFonts w:ascii="Times New Roman" w:eastAsia="Times New Roman" w:hAnsi="Times New Roman" w:cs="Times New Roman"/>
                <w:spacing w:val="-3"/>
                <w:sz w:val="24"/>
                <w:lang w:val="ru-RU"/>
              </w:rPr>
              <w:t xml:space="preserve"> </w:t>
            </w:r>
            <w:r w:rsidR="00054470" w:rsidRPr="00847262">
              <w:rPr>
                <w:rFonts w:ascii="Times New Roman" w:eastAsia="Times New Roman" w:hAnsi="Times New Roman" w:cs="Times New Roman"/>
                <w:sz w:val="24"/>
                <w:lang w:val="ru-RU"/>
              </w:rPr>
              <w:t>и</w:t>
            </w:r>
            <w:r w:rsidR="00054470" w:rsidRPr="00847262">
              <w:rPr>
                <w:rFonts w:ascii="Times New Roman" w:eastAsia="Times New Roman" w:hAnsi="Times New Roman" w:cs="Times New Roman"/>
                <w:spacing w:val="-3"/>
                <w:sz w:val="24"/>
                <w:lang w:val="ru-RU"/>
              </w:rPr>
              <w:t xml:space="preserve"> </w:t>
            </w:r>
            <w:r w:rsidR="00054470" w:rsidRPr="00847262">
              <w:rPr>
                <w:rFonts w:ascii="Times New Roman" w:eastAsia="Times New Roman" w:hAnsi="Times New Roman" w:cs="Times New Roman"/>
                <w:sz w:val="24"/>
                <w:lang w:val="ru-RU"/>
              </w:rPr>
              <w:t>направления</w:t>
            </w:r>
            <w:r w:rsidR="00054470" w:rsidRPr="00847262">
              <w:rPr>
                <w:rFonts w:ascii="Times New Roman" w:eastAsia="Times New Roman" w:hAnsi="Times New Roman" w:cs="Times New Roman"/>
                <w:spacing w:val="-2"/>
                <w:sz w:val="24"/>
                <w:lang w:val="ru-RU"/>
              </w:rPr>
              <w:t xml:space="preserve"> </w:t>
            </w:r>
            <w:r w:rsidR="00054470" w:rsidRPr="00847262">
              <w:rPr>
                <w:rFonts w:ascii="Times New Roman" w:eastAsia="Times New Roman" w:hAnsi="Times New Roman" w:cs="Times New Roman"/>
                <w:sz w:val="24"/>
                <w:lang w:val="ru-RU"/>
              </w:rPr>
              <w:t>поддержки</w:t>
            </w:r>
            <w:r w:rsidR="00054470" w:rsidRPr="00847262">
              <w:rPr>
                <w:rFonts w:ascii="Times New Roman" w:eastAsia="Times New Roman" w:hAnsi="Times New Roman" w:cs="Times New Roman"/>
                <w:spacing w:val="-3"/>
                <w:sz w:val="24"/>
                <w:lang w:val="ru-RU"/>
              </w:rPr>
              <w:t xml:space="preserve"> </w:t>
            </w:r>
            <w:r w:rsidR="00054470" w:rsidRPr="00847262">
              <w:rPr>
                <w:rFonts w:ascii="Times New Roman" w:eastAsia="Times New Roman" w:hAnsi="Times New Roman" w:cs="Times New Roman"/>
                <w:sz w:val="24"/>
                <w:lang w:val="ru-RU"/>
              </w:rPr>
              <w:t>детской</w:t>
            </w:r>
            <w:r w:rsidR="00054470" w:rsidRPr="00847262">
              <w:rPr>
                <w:rFonts w:ascii="Times New Roman" w:eastAsia="Times New Roman" w:hAnsi="Times New Roman" w:cs="Times New Roman"/>
                <w:spacing w:val="-3"/>
                <w:sz w:val="24"/>
                <w:lang w:val="ru-RU"/>
              </w:rPr>
              <w:t xml:space="preserve"> </w:t>
            </w:r>
            <w:r w:rsidR="00054470" w:rsidRPr="00847262">
              <w:rPr>
                <w:rFonts w:ascii="Times New Roman" w:eastAsia="Times New Roman" w:hAnsi="Times New Roman" w:cs="Times New Roman"/>
                <w:sz w:val="24"/>
                <w:lang w:val="ru-RU"/>
              </w:rPr>
              <w:t>инициативы</w:t>
            </w:r>
            <w:r w:rsidR="00054470" w:rsidRPr="00847262">
              <w:rPr>
                <w:rFonts w:ascii="Times New Roman" w:eastAsia="Times New Roman" w:hAnsi="Times New Roman" w:cs="Times New Roman"/>
                <w:spacing w:val="-3"/>
                <w:sz w:val="24"/>
                <w:lang w:val="ru-RU"/>
              </w:rPr>
              <w:t xml:space="preserve"> </w:t>
            </w:r>
            <w:r w:rsidR="00054470" w:rsidRPr="00847262">
              <w:rPr>
                <w:rFonts w:ascii="Times New Roman" w:eastAsia="Times New Roman" w:hAnsi="Times New Roman" w:cs="Times New Roman"/>
                <w:sz w:val="24"/>
                <w:lang w:val="ru-RU"/>
              </w:rPr>
              <w:t>в</w:t>
            </w:r>
            <w:r w:rsidR="00054470" w:rsidRPr="00847262">
              <w:rPr>
                <w:rFonts w:ascii="Times New Roman" w:eastAsia="Times New Roman" w:hAnsi="Times New Roman" w:cs="Times New Roman"/>
                <w:spacing w:val="-4"/>
                <w:sz w:val="24"/>
                <w:lang w:val="ru-RU"/>
              </w:rPr>
              <w:t xml:space="preserve"> </w:t>
            </w:r>
            <w:r w:rsidR="00054470" w:rsidRPr="00847262">
              <w:rPr>
                <w:rFonts w:ascii="Times New Roman" w:eastAsia="Times New Roman" w:hAnsi="Times New Roman" w:cs="Times New Roman"/>
                <w:sz w:val="24"/>
                <w:lang w:val="ru-RU"/>
              </w:rPr>
              <w:t>соответствии</w:t>
            </w:r>
            <w:r>
              <w:rPr>
                <w:rFonts w:ascii="Times New Roman" w:eastAsia="Times New Roman" w:hAnsi="Times New Roman" w:cs="Times New Roman"/>
                <w:sz w:val="24"/>
                <w:lang w:val="ru-RU"/>
              </w:rPr>
              <w:t xml:space="preserve"> </w:t>
            </w:r>
            <w:r w:rsidR="00054470" w:rsidRPr="00A33A40">
              <w:rPr>
                <w:rFonts w:ascii="Times New Roman" w:eastAsia="Times New Roman" w:hAnsi="Times New Roman" w:cs="Times New Roman"/>
                <w:sz w:val="24"/>
                <w:lang w:val="ru-RU"/>
              </w:rPr>
              <w:t>с</w:t>
            </w:r>
            <w:r w:rsidR="00054470" w:rsidRPr="00A33A40">
              <w:rPr>
                <w:rFonts w:ascii="Times New Roman" w:eastAsia="Times New Roman" w:hAnsi="Times New Roman" w:cs="Times New Roman"/>
                <w:spacing w:val="-1"/>
                <w:sz w:val="24"/>
                <w:lang w:val="ru-RU"/>
              </w:rPr>
              <w:t xml:space="preserve"> </w:t>
            </w:r>
            <w:r w:rsidR="00054470" w:rsidRPr="00A33A40">
              <w:rPr>
                <w:rFonts w:ascii="Times New Roman" w:eastAsia="Times New Roman" w:hAnsi="Times New Roman" w:cs="Times New Roman"/>
                <w:sz w:val="24"/>
                <w:lang w:val="ru-RU"/>
              </w:rPr>
              <w:t>ФОП</w:t>
            </w:r>
          </w:p>
        </w:tc>
        <w:tc>
          <w:tcPr>
            <w:tcW w:w="1275" w:type="dxa"/>
          </w:tcPr>
          <w:p w:rsidR="00054470" w:rsidRPr="00A33A40" w:rsidRDefault="00054470" w:rsidP="001712B3">
            <w:pPr>
              <w:spacing w:line="268" w:lineRule="exact"/>
              <w:ind w:left="128" w:right="119"/>
              <w:jc w:val="center"/>
              <w:rPr>
                <w:rFonts w:ascii="Times New Roman" w:eastAsia="Times New Roman" w:hAnsi="Times New Roman" w:cs="Times New Roman"/>
                <w:sz w:val="24"/>
                <w:lang w:val="ru-RU"/>
              </w:rPr>
            </w:pPr>
          </w:p>
        </w:tc>
      </w:tr>
      <w:tr w:rsidR="00054470" w:rsidRPr="008B1E6A" w:rsidTr="00776B3B">
        <w:trPr>
          <w:trHeight w:val="611"/>
        </w:trPr>
        <w:tc>
          <w:tcPr>
            <w:tcW w:w="8222" w:type="dxa"/>
          </w:tcPr>
          <w:p w:rsidR="00054470" w:rsidRPr="00847262" w:rsidRDefault="00043F9D" w:rsidP="001712B3">
            <w:pPr>
              <w:spacing w:line="270" w:lineRule="atLeas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2.5.</w:t>
            </w:r>
            <w:r w:rsidRPr="00043F9D">
              <w:rPr>
                <w:lang w:val="ru-RU"/>
              </w:rPr>
              <w:t xml:space="preserve"> </w:t>
            </w:r>
            <w:r w:rsidRPr="00043F9D">
              <w:rPr>
                <w:rFonts w:ascii="Times New Roman" w:eastAsia="Times New Roman" w:hAnsi="Times New Roman" w:cs="Times New Roman"/>
                <w:sz w:val="24"/>
                <w:lang w:val="ru-RU"/>
              </w:rPr>
              <w:t>Особенности взаимодействия педагогического кол</w:t>
            </w:r>
            <w:r>
              <w:rPr>
                <w:rFonts w:ascii="Times New Roman" w:eastAsia="Times New Roman" w:hAnsi="Times New Roman" w:cs="Times New Roman"/>
                <w:sz w:val="24"/>
                <w:lang w:val="ru-RU"/>
              </w:rPr>
              <w:t>лектива с семьями воспитанников</w:t>
            </w:r>
          </w:p>
        </w:tc>
        <w:tc>
          <w:tcPr>
            <w:tcW w:w="1275" w:type="dxa"/>
          </w:tcPr>
          <w:p w:rsidR="00054470" w:rsidRPr="00202352" w:rsidRDefault="00054470" w:rsidP="001712B3">
            <w:pPr>
              <w:spacing w:line="268" w:lineRule="exact"/>
              <w:ind w:left="128" w:right="119"/>
              <w:jc w:val="center"/>
              <w:rPr>
                <w:rFonts w:ascii="Times New Roman" w:eastAsia="Times New Roman" w:hAnsi="Times New Roman" w:cs="Times New Roman"/>
                <w:sz w:val="24"/>
                <w:lang w:val="ru-RU"/>
              </w:rPr>
            </w:pPr>
          </w:p>
        </w:tc>
      </w:tr>
      <w:tr w:rsidR="00054470" w:rsidRPr="008B1E6A" w:rsidTr="00776B3B">
        <w:trPr>
          <w:trHeight w:val="421"/>
        </w:trPr>
        <w:tc>
          <w:tcPr>
            <w:tcW w:w="8222" w:type="dxa"/>
          </w:tcPr>
          <w:p w:rsidR="00054470" w:rsidRPr="00847262" w:rsidRDefault="00043F9D" w:rsidP="001712B3">
            <w:pPr>
              <w:spacing w:line="270" w:lineRule="atLeas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2.6.</w:t>
            </w:r>
            <w:r w:rsidRPr="00043F9D">
              <w:rPr>
                <w:lang w:val="ru-RU"/>
              </w:rPr>
              <w:t xml:space="preserve"> </w:t>
            </w:r>
            <w:r w:rsidRPr="00043F9D">
              <w:rPr>
                <w:rFonts w:ascii="Times New Roman" w:eastAsia="Times New Roman" w:hAnsi="Times New Roman" w:cs="Times New Roman"/>
                <w:sz w:val="24"/>
                <w:lang w:val="ru-RU"/>
              </w:rPr>
              <w:t>Направления и задачи коррекционно-развивающей работы</w:t>
            </w:r>
          </w:p>
        </w:tc>
        <w:tc>
          <w:tcPr>
            <w:tcW w:w="1275" w:type="dxa"/>
          </w:tcPr>
          <w:p w:rsidR="00054470" w:rsidRPr="00202352" w:rsidRDefault="00054470" w:rsidP="001712B3">
            <w:pPr>
              <w:spacing w:line="267" w:lineRule="exact"/>
              <w:ind w:left="128" w:right="119"/>
              <w:jc w:val="center"/>
              <w:rPr>
                <w:rFonts w:ascii="Times New Roman" w:eastAsia="Times New Roman" w:hAnsi="Times New Roman" w:cs="Times New Roman"/>
                <w:sz w:val="24"/>
                <w:lang w:val="ru-RU"/>
              </w:rPr>
            </w:pPr>
          </w:p>
        </w:tc>
      </w:tr>
      <w:tr w:rsidR="001712B3" w:rsidRPr="008B1E6A" w:rsidTr="00776B3B">
        <w:trPr>
          <w:trHeight w:val="275"/>
        </w:trPr>
        <w:tc>
          <w:tcPr>
            <w:tcW w:w="9497" w:type="dxa"/>
            <w:gridSpan w:val="2"/>
          </w:tcPr>
          <w:p w:rsidR="001712B3" w:rsidRPr="00043F9D" w:rsidRDefault="001712B3" w:rsidP="00043F9D">
            <w:pPr>
              <w:tabs>
                <w:tab w:val="left" w:pos="426"/>
              </w:tabs>
              <w:spacing w:line="256" w:lineRule="exact"/>
              <w:jc w:val="center"/>
              <w:rPr>
                <w:rFonts w:ascii="Times New Roman" w:eastAsia="Times New Roman" w:hAnsi="Times New Roman" w:cs="Times New Roman"/>
                <w:b/>
                <w:sz w:val="24"/>
                <w:lang w:val="ru-RU"/>
              </w:rPr>
            </w:pPr>
            <w:r w:rsidRPr="008B1E6A">
              <w:rPr>
                <w:rFonts w:ascii="Times New Roman" w:eastAsia="Times New Roman" w:hAnsi="Times New Roman" w:cs="Times New Roman"/>
                <w:b/>
                <w:sz w:val="24"/>
              </w:rPr>
              <w:t>III.</w:t>
            </w:r>
            <w:r w:rsidRPr="008B1E6A">
              <w:rPr>
                <w:rFonts w:ascii="Times New Roman" w:eastAsia="Times New Roman" w:hAnsi="Times New Roman" w:cs="Times New Roman"/>
                <w:b/>
                <w:spacing w:val="-2"/>
                <w:sz w:val="24"/>
              </w:rPr>
              <w:t xml:space="preserve"> </w:t>
            </w:r>
            <w:r w:rsidRPr="008B1E6A">
              <w:rPr>
                <w:rFonts w:ascii="Times New Roman" w:eastAsia="Times New Roman" w:hAnsi="Times New Roman" w:cs="Times New Roman"/>
                <w:b/>
                <w:sz w:val="24"/>
              </w:rPr>
              <w:t>Организационный</w:t>
            </w:r>
            <w:r w:rsidRPr="008B1E6A">
              <w:rPr>
                <w:rFonts w:ascii="Times New Roman" w:eastAsia="Times New Roman" w:hAnsi="Times New Roman" w:cs="Times New Roman"/>
                <w:b/>
                <w:spacing w:val="-4"/>
                <w:sz w:val="24"/>
              </w:rPr>
              <w:t xml:space="preserve"> </w:t>
            </w:r>
            <w:r w:rsidR="00043F9D">
              <w:rPr>
                <w:rFonts w:ascii="Times New Roman" w:eastAsia="Times New Roman" w:hAnsi="Times New Roman" w:cs="Times New Roman"/>
                <w:b/>
                <w:sz w:val="24"/>
              </w:rPr>
              <w:t>раздел</w:t>
            </w:r>
          </w:p>
        </w:tc>
      </w:tr>
      <w:tr w:rsidR="001712B3" w:rsidRPr="008B1E6A" w:rsidTr="00776B3B">
        <w:trPr>
          <w:trHeight w:val="276"/>
        </w:trPr>
        <w:tc>
          <w:tcPr>
            <w:tcW w:w="8222" w:type="dxa"/>
          </w:tcPr>
          <w:p w:rsidR="001712B3" w:rsidRPr="00847262" w:rsidRDefault="00BE51F8" w:rsidP="001712B3">
            <w:pPr>
              <w:tabs>
                <w:tab w:val="left" w:pos="5256"/>
              </w:tabs>
              <w:spacing w:line="270" w:lineRule="atLeast"/>
              <w:ind w:left="107" w:right="100"/>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3.1. </w:t>
            </w:r>
            <w:r w:rsidRPr="00BE51F8">
              <w:rPr>
                <w:rFonts w:ascii="Times New Roman" w:eastAsia="Times New Roman" w:hAnsi="Times New Roman" w:cs="Times New Roman"/>
                <w:sz w:val="24"/>
                <w:lang w:val="ru-RU"/>
              </w:rPr>
              <w:t>Психолого-педагогические условия  реализации Программы</w:t>
            </w:r>
          </w:p>
        </w:tc>
        <w:tc>
          <w:tcPr>
            <w:tcW w:w="1275" w:type="dxa"/>
          </w:tcPr>
          <w:p w:rsidR="001712B3" w:rsidRPr="00BE51F8" w:rsidRDefault="001712B3" w:rsidP="001712B3">
            <w:pPr>
              <w:spacing w:line="268" w:lineRule="exact"/>
              <w:ind w:left="128" w:right="119"/>
              <w:jc w:val="center"/>
              <w:rPr>
                <w:rFonts w:ascii="Times New Roman" w:eastAsia="Times New Roman" w:hAnsi="Times New Roman" w:cs="Times New Roman"/>
                <w:sz w:val="24"/>
                <w:lang w:val="ru-RU"/>
              </w:rPr>
            </w:pPr>
          </w:p>
        </w:tc>
      </w:tr>
      <w:tr w:rsidR="001712B3" w:rsidRPr="008B1E6A" w:rsidTr="00776B3B">
        <w:trPr>
          <w:trHeight w:val="535"/>
        </w:trPr>
        <w:tc>
          <w:tcPr>
            <w:tcW w:w="8222" w:type="dxa"/>
          </w:tcPr>
          <w:p w:rsidR="001712B3" w:rsidRPr="00BE51F8" w:rsidRDefault="00BE51F8" w:rsidP="001712B3">
            <w:pPr>
              <w:spacing w:line="264" w:lineRule="exact"/>
              <w:ind w:left="107"/>
              <w:rPr>
                <w:rFonts w:ascii="Times New Roman" w:eastAsia="Times New Roman" w:hAnsi="Times New Roman" w:cs="Times New Roman"/>
                <w:sz w:val="24"/>
                <w:lang w:val="ru-RU"/>
              </w:rPr>
            </w:pPr>
            <w:r w:rsidRPr="00BE51F8">
              <w:rPr>
                <w:rFonts w:ascii="Times New Roman" w:eastAsia="Times New Roman" w:hAnsi="Times New Roman" w:cs="Times New Roman"/>
                <w:sz w:val="24"/>
                <w:lang w:val="ru-RU"/>
              </w:rPr>
              <w:t>3.2. Особенности организации развивающей предметно-пространственной среды</w:t>
            </w:r>
          </w:p>
        </w:tc>
        <w:tc>
          <w:tcPr>
            <w:tcW w:w="1275" w:type="dxa"/>
          </w:tcPr>
          <w:p w:rsidR="001712B3" w:rsidRPr="00202352" w:rsidRDefault="001712B3" w:rsidP="001712B3">
            <w:pPr>
              <w:spacing w:line="268" w:lineRule="exact"/>
              <w:ind w:left="128" w:right="119"/>
              <w:jc w:val="center"/>
              <w:rPr>
                <w:rFonts w:ascii="Times New Roman" w:eastAsia="Times New Roman" w:hAnsi="Times New Roman" w:cs="Times New Roman"/>
                <w:sz w:val="24"/>
                <w:lang w:val="ru-RU"/>
              </w:rPr>
            </w:pPr>
          </w:p>
        </w:tc>
      </w:tr>
      <w:tr w:rsidR="001712B3" w:rsidRPr="008B1E6A" w:rsidTr="00776B3B">
        <w:trPr>
          <w:trHeight w:val="553"/>
        </w:trPr>
        <w:tc>
          <w:tcPr>
            <w:tcW w:w="8222" w:type="dxa"/>
          </w:tcPr>
          <w:p w:rsidR="001712B3" w:rsidRPr="00847262" w:rsidRDefault="00BE51F8" w:rsidP="001712B3">
            <w:pPr>
              <w:spacing w:line="264" w:lineRule="exact"/>
              <w:ind w:left="107"/>
              <w:rPr>
                <w:rFonts w:ascii="Times New Roman" w:eastAsia="Times New Roman" w:hAnsi="Times New Roman" w:cs="Times New Roman"/>
                <w:sz w:val="24"/>
                <w:lang w:val="ru-RU"/>
              </w:rPr>
            </w:pPr>
            <w:r w:rsidRPr="00BE51F8">
              <w:rPr>
                <w:rFonts w:ascii="Times New Roman" w:eastAsia="Times New Roman" w:hAnsi="Times New Roman" w:cs="Times New Roman"/>
                <w:sz w:val="24"/>
                <w:lang w:val="ru-RU"/>
              </w:rPr>
              <w:t>3.3. Материально - техническое обеспечение Программы, обеспеченность методическими материалами и средствами обучения и воспитания</w:t>
            </w:r>
          </w:p>
        </w:tc>
        <w:tc>
          <w:tcPr>
            <w:tcW w:w="1275" w:type="dxa"/>
          </w:tcPr>
          <w:p w:rsidR="001712B3" w:rsidRPr="00202352" w:rsidRDefault="001712B3" w:rsidP="001712B3">
            <w:pPr>
              <w:spacing w:line="270" w:lineRule="exact"/>
              <w:ind w:left="128" w:right="119"/>
              <w:jc w:val="center"/>
              <w:rPr>
                <w:rFonts w:ascii="Times New Roman" w:eastAsia="Times New Roman" w:hAnsi="Times New Roman" w:cs="Times New Roman"/>
                <w:sz w:val="24"/>
                <w:lang w:val="ru-RU"/>
              </w:rPr>
            </w:pPr>
          </w:p>
        </w:tc>
      </w:tr>
      <w:tr w:rsidR="001712B3" w:rsidRPr="008B1E6A" w:rsidTr="00776B3B">
        <w:trPr>
          <w:trHeight w:val="551"/>
        </w:trPr>
        <w:tc>
          <w:tcPr>
            <w:tcW w:w="8222" w:type="dxa"/>
          </w:tcPr>
          <w:p w:rsidR="00BE51F8" w:rsidRPr="00BE51F8" w:rsidRDefault="00BE51F8" w:rsidP="00BE51F8">
            <w:pPr>
              <w:spacing w:line="268" w:lineRule="exact"/>
              <w:ind w:left="107"/>
              <w:rPr>
                <w:rFonts w:ascii="Times New Roman" w:eastAsia="Times New Roman" w:hAnsi="Times New Roman" w:cs="Times New Roman"/>
                <w:sz w:val="24"/>
                <w:lang w:val="ru-RU"/>
              </w:rPr>
            </w:pPr>
            <w:r w:rsidRPr="00BE51F8">
              <w:rPr>
                <w:rFonts w:ascii="Times New Roman" w:eastAsia="Times New Roman" w:hAnsi="Times New Roman" w:cs="Times New Roman"/>
                <w:sz w:val="24"/>
                <w:lang w:val="ru-RU"/>
              </w:rPr>
              <w:t>3.4.Перечень художественной литературы, музыкальных произведений, произведений изобразительного искусства для разных возрастных групп</w:t>
            </w:r>
          </w:p>
          <w:p w:rsidR="001712B3" w:rsidRPr="00BE51F8" w:rsidRDefault="001712B3" w:rsidP="001712B3">
            <w:pPr>
              <w:spacing w:line="264" w:lineRule="exact"/>
              <w:ind w:left="107"/>
              <w:rPr>
                <w:rFonts w:ascii="Times New Roman" w:eastAsia="Times New Roman" w:hAnsi="Times New Roman" w:cs="Times New Roman"/>
                <w:sz w:val="24"/>
                <w:lang w:val="ru-RU"/>
              </w:rPr>
            </w:pPr>
          </w:p>
        </w:tc>
        <w:tc>
          <w:tcPr>
            <w:tcW w:w="1275" w:type="dxa"/>
          </w:tcPr>
          <w:p w:rsidR="001712B3" w:rsidRPr="00202352" w:rsidRDefault="001712B3" w:rsidP="001712B3">
            <w:pPr>
              <w:spacing w:line="268" w:lineRule="exact"/>
              <w:ind w:left="128" w:right="119"/>
              <w:jc w:val="center"/>
              <w:rPr>
                <w:rFonts w:ascii="Times New Roman" w:eastAsia="Times New Roman" w:hAnsi="Times New Roman" w:cs="Times New Roman"/>
                <w:sz w:val="24"/>
                <w:lang w:val="ru-RU"/>
              </w:rPr>
            </w:pPr>
          </w:p>
        </w:tc>
      </w:tr>
      <w:tr w:rsidR="001712B3" w:rsidRPr="008B1E6A" w:rsidTr="00776B3B">
        <w:trPr>
          <w:trHeight w:val="275"/>
        </w:trPr>
        <w:tc>
          <w:tcPr>
            <w:tcW w:w="8222" w:type="dxa"/>
          </w:tcPr>
          <w:p w:rsidR="001712B3" w:rsidRPr="00847262" w:rsidRDefault="00BE51F8" w:rsidP="001712B3">
            <w:pPr>
              <w:spacing w:line="256" w:lineRule="exact"/>
              <w:ind w:left="107"/>
              <w:rPr>
                <w:rFonts w:ascii="Times New Roman" w:eastAsia="Times New Roman" w:hAnsi="Times New Roman" w:cs="Times New Roman"/>
                <w:sz w:val="24"/>
                <w:lang w:val="ru-RU"/>
              </w:rPr>
            </w:pPr>
            <w:r w:rsidRPr="00BE51F8">
              <w:rPr>
                <w:rFonts w:ascii="Times New Roman" w:eastAsia="Times New Roman" w:hAnsi="Times New Roman" w:cs="Times New Roman"/>
                <w:sz w:val="24"/>
                <w:lang w:val="ru-RU"/>
              </w:rPr>
              <w:t>3.5. Кадровые условия реализации Программы</w:t>
            </w:r>
          </w:p>
        </w:tc>
        <w:tc>
          <w:tcPr>
            <w:tcW w:w="1275" w:type="dxa"/>
          </w:tcPr>
          <w:p w:rsidR="001712B3" w:rsidRPr="008B1E6A" w:rsidRDefault="001712B3" w:rsidP="001712B3">
            <w:pPr>
              <w:spacing w:line="256" w:lineRule="exact"/>
              <w:ind w:left="128" w:right="119"/>
              <w:jc w:val="center"/>
              <w:rPr>
                <w:rFonts w:ascii="Times New Roman" w:eastAsia="Times New Roman" w:hAnsi="Times New Roman" w:cs="Times New Roman"/>
                <w:sz w:val="24"/>
              </w:rPr>
            </w:pPr>
          </w:p>
        </w:tc>
      </w:tr>
      <w:tr w:rsidR="001712B3" w:rsidRPr="008B1E6A" w:rsidTr="00776B3B">
        <w:trPr>
          <w:trHeight w:val="552"/>
        </w:trPr>
        <w:tc>
          <w:tcPr>
            <w:tcW w:w="8222" w:type="dxa"/>
          </w:tcPr>
          <w:p w:rsidR="001712B3" w:rsidRPr="00847262" w:rsidRDefault="001E70B2" w:rsidP="001712B3">
            <w:pPr>
              <w:spacing w:line="264" w:lineRule="exact"/>
              <w:ind w:left="107"/>
              <w:rPr>
                <w:rFonts w:ascii="Times New Roman" w:eastAsia="Times New Roman" w:hAnsi="Times New Roman" w:cs="Times New Roman"/>
                <w:sz w:val="24"/>
                <w:lang w:val="ru-RU"/>
              </w:rPr>
            </w:pPr>
            <w:r w:rsidRPr="001E70B2">
              <w:rPr>
                <w:rFonts w:ascii="Times New Roman" w:eastAsia="Times New Roman" w:hAnsi="Times New Roman" w:cs="Times New Roman"/>
                <w:sz w:val="24"/>
                <w:lang w:val="ru-RU"/>
              </w:rPr>
              <w:lastRenderedPageBreak/>
              <w:t>3.6. Режим и распорядок дня в дошкольных группах</w:t>
            </w:r>
          </w:p>
        </w:tc>
        <w:tc>
          <w:tcPr>
            <w:tcW w:w="1275" w:type="dxa"/>
          </w:tcPr>
          <w:p w:rsidR="001712B3" w:rsidRPr="00202352" w:rsidRDefault="001712B3" w:rsidP="001712B3">
            <w:pPr>
              <w:spacing w:line="268" w:lineRule="exact"/>
              <w:ind w:left="128" w:right="119"/>
              <w:jc w:val="center"/>
              <w:rPr>
                <w:rFonts w:ascii="Times New Roman" w:eastAsia="Times New Roman" w:hAnsi="Times New Roman" w:cs="Times New Roman"/>
                <w:sz w:val="24"/>
                <w:lang w:val="ru-RU"/>
              </w:rPr>
            </w:pPr>
          </w:p>
        </w:tc>
      </w:tr>
      <w:tr w:rsidR="001712B3" w:rsidRPr="008B1E6A" w:rsidTr="00776B3B">
        <w:trPr>
          <w:trHeight w:val="275"/>
        </w:trPr>
        <w:tc>
          <w:tcPr>
            <w:tcW w:w="8222" w:type="dxa"/>
          </w:tcPr>
          <w:p w:rsidR="001712B3" w:rsidRPr="00847262" w:rsidRDefault="001E70B2" w:rsidP="001E70B2">
            <w:pPr>
              <w:spacing w:line="256"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3.7</w:t>
            </w:r>
            <w:r w:rsidRPr="001E70B2">
              <w:rPr>
                <w:rFonts w:ascii="Times New Roman" w:eastAsia="Times New Roman" w:hAnsi="Times New Roman" w:cs="Times New Roman"/>
                <w:sz w:val="24"/>
                <w:lang w:val="ru-RU"/>
              </w:rPr>
              <w:t>.</w:t>
            </w:r>
            <w:r>
              <w:rPr>
                <w:rFonts w:ascii="Times New Roman" w:eastAsia="Times New Roman" w:hAnsi="Times New Roman" w:cs="Times New Roman"/>
                <w:sz w:val="24"/>
                <w:lang w:val="ru-RU"/>
              </w:rPr>
              <w:t xml:space="preserve"> </w:t>
            </w:r>
            <w:r w:rsidRPr="001E70B2">
              <w:rPr>
                <w:rFonts w:ascii="Times New Roman" w:eastAsia="Times New Roman" w:hAnsi="Times New Roman" w:cs="Times New Roman"/>
                <w:sz w:val="24"/>
                <w:lang w:val="ru-RU"/>
              </w:rPr>
              <w:t>Календарный план воспитательной работы</w:t>
            </w:r>
          </w:p>
        </w:tc>
        <w:tc>
          <w:tcPr>
            <w:tcW w:w="1275" w:type="dxa"/>
          </w:tcPr>
          <w:p w:rsidR="001712B3" w:rsidRPr="001E70B2" w:rsidRDefault="001712B3" w:rsidP="001712B3">
            <w:pPr>
              <w:spacing w:line="256" w:lineRule="exact"/>
              <w:ind w:left="128" w:right="119"/>
              <w:jc w:val="center"/>
              <w:rPr>
                <w:rFonts w:ascii="Times New Roman" w:eastAsia="Times New Roman" w:hAnsi="Times New Roman" w:cs="Times New Roman"/>
                <w:sz w:val="24"/>
                <w:lang w:val="ru-RU"/>
              </w:rPr>
            </w:pPr>
          </w:p>
        </w:tc>
      </w:tr>
    </w:tbl>
    <w:p w:rsidR="003371DC" w:rsidRPr="008B1E6A" w:rsidRDefault="003371DC">
      <w:pPr>
        <w:rPr>
          <w:rFonts w:ascii="Times New Roman" w:hAnsi="Times New Roman" w:cs="Times New Roman"/>
          <w:sz w:val="28"/>
        </w:rPr>
      </w:pPr>
      <w:r w:rsidRPr="008B1E6A">
        <w:rPr>
          <w:rFonts w:ascii="Times New Roman" w:hAnsi="Times New Roman" w:cs="Times New Roman"/>
          <w:sz w:val="28"/>
        </w:rPr>
        <w:br w:type="page"/>
      </w:r>
    </w:p>
    <w:p w:rsidR="00023F4E" w:rsidRPr="00776B3B" w:rsidRDefault="00023F4E" w:rsidP="00023F4E">
      <w:pPr>
        <w:widowControl w:val="0"/>
        <w:autoSpaceDE w:val="0"/>
        <w:autoSpaceDN w:val="0"/>
        <w:spacing w:after="0" w:line="360" w:lineRule="auto"/>
        <w:jc w:val="center"/>
        <w:outlineLvl w:val="0"/>
        <w:rPr>
          <w:rFonts w:ascii="Times New Roman" w:eastAsia="Times New Roman" w:hAnsi="Times New Roman" w:cs="Times New Roman"/>
          <w:b/>
          <w:bCs/>
          <w:sz w:val="24"/>
          <w:szCs w:val="24"/>
        </w:rPr>
      </w:pPr>
      <w:r w:rsidRPr="00776B3B">
        <w:rPr>
          <w:rFonts w:ascii="Times New Roman" w:eastAsia="Times New Roman" w:hAnsi="Times New Roman" w:cs="Times New Roman"/>
          <w:b/>
          <w:bCs/>
          <w:sz w:val="24"/>
          <w:szCs w:val="24"/>
        </w:rPr>
        <w:lastRenderedPageBreak/>
        <w:t>I.</w:t>
      </w:r>
      <w:r w:rsidRPr="00776B3B">
        <w:rPr>
          <w:rFonts w:ascii="Times New Roman" w:eastAsia="Times New Roman" w:hAnsi="Times New Roman" w:cs="Times New Roman"/>
          <w:b/>
          <w:bCs/>
          <w:spacing w:val="-6"/>
          <w:sz w:val="24"/>
          <w:szCs w:val="24"/>
        </w:rPr>
        <w:t xml:space="preserve"> </w:t>
      </w:r>
      <w:r w:rsidR="00B55065" w:rsidRPr="00776B3B">
        <w:rPr>
          <w:rFonts w:ascii="Times New Roman" w:eastAsia="Times New Roman" w:hAnsi="Times New Roman" w:cs="Times New Roman"/>
          <w:b/>
          <w:bCs/>
          <w:sz w:val="24"/>
          <w:szCs w:val="24"/>
        </w:rPr>
        <w:t>ЦЕЛЕВОЙ</w:t>
      </w:r>
      <w:r w:rsidR="00B55065" w:rsidRPr="00776B3B">
        <w:rPr>
          <w:rFonts w:ascii="Times New Roman" w:eastAsia="Times New Roman" w:hAnsi="Times New Roman" w:cs="Times New Roman"/>
          <w:b/>
          <w:bCs/>
          <w:spacing w:val="-2"/>
          <w:sz w:val="24"/>
          <w:szCs w:val="24"/>
        </w:rPr>
        <w:t xml:space="preserve"> </w:t>
      </w:r>
      <w:r w:rsidR="00B55065" w:rsidRPr="00776B3B">
        <w:rPr>
          <w:rFonts w:ascii="Times New Roman" w:eastAsia="Times New Roman" w:hAnsi="Times New Roman" w:cs="Times New Roman"/>
          <w:b/>
          <w:bCs/>
          <w:sz w:val="24"/>
          <w:szCs w:val="24"/>
        </w:rPr>
        <w:t>РАЗДЕЛ</w:t>
      </w:r>
    </w:p>
    <w:p w:rsidR="00023F4E" w:rsidRPr="00776B3B" w:rsidRDefault="00023F4E" w:rsidP="00EA516C">
      <w:pPr>
        <w:widowControl w:val="0"/>
        <w:numPr>
          <w:ilvl w:val="1"/>
          <w:numId w:val="2"/>
        </w:numPr>
        <w:tabs>
          <w:tab w:val="left" w:pos="567"/>
        </w:tabs>
        <w:autoSpaceDE w:val="0"/>
        <w:autoSpaceDN w:val="0"/>
        <w:spacing w:after="0" w:line="360" w:lineRule="auto"/>
        <w:ind w:left="0" w:firstLine="0"/>
        <w:jc w:val="center"/>
        <w:rPr>
          <w:rFonts w:ascii="Times New Roman" w:eastAsia="Times New Roman" w:hAnsi="Times New Roman" w:cs="Times New Roman"/>
          <w:b/>
          <w:sz w:val="24"/>
          <w:szCs w:val="24"/>
        </w:rPr>
      </w:pPr>
      <w:r w:rsidRPr="00776B3B">
        <w:rPr>
          <w:rFonts w:ascii="Times New Roman" w:eastAsia="Times New Roman" w:hAnsi="Times New Roman" w:cs="Times New Roman"/>
          <w:b/>
          <w:sz w:val="24"/>
          <w:szCs w:val="24"/>
        </w:rPr>
        <w:t>Пояснительная</w:t>
      </w:r>
      <w:r w:rsidRPr="00776B3B">
        <w:rPr>
          <w:rFonts w:ascii="Times New Roman" w:eastAsia="Times New Roman" w:hAnsi="Times New Roman" w:cs="Times New Roman"/>
          <w:b/>
          <w:spacing w:val="-3"/>
          <w:sz w:val="24"/>
          <w:szCs w:val="24"/>
        </w:rPr>
        <w:t xml:space="preserve"> </w:t>
      </w:r>
      <w:r w:rsidRPr="00776B3B">
        <w:rPr>
          <w:rFonts w:ascii="Times New Roman" w:eastAsia="Times New Roman" w:hAnsi="Times New Roman" w:cs="Times New Roman"/>
          <w:b/>
          <w:sz w:val="24"/>
          <w:szCs w:val="24"/>
        </w:rPr>
        <w:t>записка</w:t>
      </w:r>
    </w:p>
    <w:p w:rsidR="00152B63" w:rsidRPr="00776B3B" w:rsidRDefault="00C92A50"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О</w:t>
      </w:r>
      <w:r w:rsidR="00152B63" w:rsidRPr="00776B3B">
        <w:rPr>
          <w:rFonts w:ascii="Times New Roman" w:hAnsi="Times New Roman" w:cs="Times New Roman"/>
          <w:color w:val="000009"/>
          <w:sz w:val="24"/>
          <w:szCs w:val="24"/>
        </w:rPr>
        <w:t>бразовательная</w:t>
      </w:r>
      <w:r w:rsidR="00152B63" w:rsidRPr="00776B3B">
        <w:rPr>
          <w:rFonts w:ascii="Times New Roman" w:hAnsi="Times New Roman" w:cs="Times New Roman"/>
          <w:color w:val="000009"/>
          <w:spacing w:val="1"/>
          <w:sz w:val="24"/>
          <w:szCs w:val="24"/>
        </w:rPr>
        <w:t xml:space="preserve"> </w:t>
      </w:r>
      <w:r w:rsidR="00152B63" w:rsidRPr="00776B3B">
        <w:rPr>
          <w:rFonts w:ascii="Times New Roman" w:hAnsi="Times New Roman" w:cs="Times New Roman"/>
          <w:color w:val="000009"/>
          <w:sz w:val="24"/>
          <w:szCs w:val="24"/>
        </w:rPr>
        <w:t>программа</w:t>
      </w:r>
      <w:r w:rsidR="00152B63" w:rsidRPr="00776B3B">
        <w:rPr>
          <w:rFonts w:ascii="Times New Roman" w:hAnsi="Times New Roman" w:cs="Times New Roman"/>
          <w:color w:val="000009"/>
          <w:spacing w:val="1"/>
          <w:sz w:val="24"/>
          <w:szCs w:val="24"/>
        </w:rPr>
        <w:t xml:space="preserve"> </w:t>
      </w:r>
      <w:r w:rsidR="00152B63" w:rsidRPr="00776B3B">
        <w:rPr>
          <w:rFonts w:ascii="Times New Roman" w:hAnsi="Times New Roman" w:cs="Times New Roman"/>
          <w:color w:val="000009"/>
          <w:sz w:val="24"/>
          <w:szCs w:val="24"/>
        </w:rPr>
        <w:t>дошкольного</w:t>
      </w:r>
      <w:r w:rsidR="00152B63" w:rsidRPr="00776B3B">
        <w:rPr>
          <w:rFonts w:ascii="Times New Roman" w:hAnsi="Times New Roman" w:cs="Times New Roman"/>
          <w:color w:val="000009"/>
          <w:spacing w:val="1"/>
          <w:sz w:val="24"/>
          <w:szCs w:val="24"/>
        </w:rPr>
        <w:t xml:space="preserve"> </w:t>
      </w:r>
      <w:r w:rsidR="00152B63" w:rsidRPr="00776B3B">
        <w:rPr>
          <w:rFonts w:ascii="Times New Roman" w:hAnsi="Times New Roman" w:cs="Times New Roman"/>
          <w:color w:val="000009"/>
          <w:sz w:val="24"/>
          <w:szCs w:val="24"/>
        </w:rPr>
        <w:t>образования</w:t>
      </w:r>
      <w:r w:rsidR="00152B63" w:rsidRPr="00776B3B">
        <w:rPr>
          <w:rFonts w:ascii="Times New Roman" w:hAnsi="Times New Roman" w:cs="Times New Roman"/>
          <w:color w:val="000009"/>
          <w:spacing w:val="-67"/>
          <w:sz w:val="24"/>
          <w:szCs w:val="24"/>
        </w:rPr>
        <w:t xml:space="preserve"> </w:t>
      </w:r>
      <w:r w:rsidR="00152B63" w:rsidRPr="00776B3B">
        <w:rPr>
          <w:rFonts w:ascii="Times New Roman" w:hAnsi="Times New Roman" w:cs="Times New Roman"/>
          <w:color w:val="000009"/>
          <w:sz w:val="24"/>
          <w:szCs w:val="24"/>
        </w:rPr>
        <w:t xml:space="preserve"> муниципального автономного дошкольного образователь</w:t>
      </w:r>
      <w:r w:rsidR="006633B0">
        <w:rPr>
          <w:rFonts w:ascii="Times New Roman" w:hAnsi="Times New Roman" w:cs="Times New Roman"/>
          <w:color w:val="000009"/>
          <w:sz w:val="24"/>
          <w:szCs w:val="24"/>
        </w:rPr>
        <w:t>ного учреждения «Детский сад №2</w:t>
      </w:r>
      <w:r w:rsidR="00152B63" w:rsidRPr="00776B3B">
        <w:rPr>
          <w:rFonts w:ascii="Times New Roman" w:hAnsi="Times New Roman" w:cs="Times New Roman"/>
          <w:color w:val="000009"/>
          <w:sz w:val="24"/>
          <w:szCs w:val="24"/>
        </w:rPr>
        <w:t>7</w:t>
      </w:r>
      <w:r w:rsidR="006633B0">
        <w:rPr>
          <w:rFonts w:ascii="Times New Roman" w:hAnsi="Times New Roman" w:cs="Times New Roman"/>
          <w:color w:val="000009"/>
          <w:sz w:val="24"/>
          <w:szCs w:val="24"/>
        </w:rPr>
        <w:t>9</w:t>
      </w:r>
      <w:r w:rsidR="00152B63" w:rsidRPr="00776B3B">
        <w:rPr>
          <w:rFonts w:ascii="Times New Roman" w:hAnsi="Times New Roman" w:cs="Times New Roman"/>
          <w:color w:val="000009"/>
          <w:sz w:val="24"/>
          <w:szCs w:val="24"/>
        </w:rPr>
        <w:t xml:space="preserve"> комбинированного вида» Московского района г.Казани (далее</w:t>
      </w:r>
      <w:r w:rsidR="00152B63" w:rsidRPr="00776B3B">
        <w:rPr>
          <w:rFonts w:ascii="Times New Roman" w:hAnsi="Times New Roman" w:cs="Times New Roman"/>
          <w:color w:val="000009"/>
          <w:spacing w:val="1"/>
          <w:sz w:val="24"/>
          <w:szCs w:val="24"/>
        </w:rPr>
        <w:t xml:space="preserve"> </w:t>
      </w:r>
      <w:r w:rsidR="00152B63" w:rsidRPr="00776B3B">
        <w:rPr>
          <w:rFonts w:ascii="Times New Roman" w:hAnsi="Times New Roman" w:cs="Times New Roman"/>
          <w:sz w:val="24"/>
          <w:szCs w:val="24"/>
        </w:rPr>
        <w:t xml:space="preserve">– </w:t>
      </w:r>
      <w:r w:rsidR="00152B63" w:rsidRPr="00776B3B">
        <w:rPr>
          <w:rFonts w:ascii="Times New Roman" w:hAnsi="Times New Roman" w:cs="Times New Roman"/>
          <w:color w:val="000009"/>
          <w:sz w:val="24"/>
          <w:szCs w:val="24"/>
        </w:rPr>
        <w:t>Программа)</w:t>
      </w:r>
      <w:r w:rsidR="00152B63" w:rsidRPr="00776B3B">
        <w:rPr>
          <w:rFonts w:ascii="Times New Roman" w:hAnsi="Times New Roman" w:cs="Times New Roman"/>
          <w:color w:val="000009"/>
          <w:spacing w:val="1"/>
          <w:sz w:val="24"/>
          <w:szCs w:val="24"/>
        </w:rPr>
        <w:t xml:space="preserve">  </w:t>
      </w:r>
      <w:r w:rsidR="00152B63" w:rsidRPr="00776B3B">
        <w:rPr>
          <w:rFonts w:ascii="Times New Roman" w:hAnsi="Times New Roman" w:cs="Times New Roman"/>
          <w:color w:val="000009"/>
          <w:sz w:val="24"/>
          <w:szCs w:val="24"/>
        </w:rPr>
        <w:t>разработана</w:t>
      </w:r>
      <w:r w:rsidR="00152B63" w:rsidRPr="00776B3B">
        <w:rPr>
          <w:rFonts w:ascii="Times New Roman" w:hAnsi="Times New Roman" w:cs="Times New Roman"/>
          <w:color w:val="000009"/>
          <w:spacing w:val="1"/>
          <w:sz w:val="24"/>
          <w:szCs w:val="24"/>
        </w:rPr>
        <w:t xml:space="preserve"> </w:t>
      </w:r>
      <w:r w:rsidR="00152B63" w:rsidRPr="00776B3B">
        <w:rPr>
          <w:rFonts w:ascii="Times New Roman" w:hAnsi="Times New Roman" w:cs="Times New Roman"/>
          <w:color w:val="000009"/>
          <w:sz w:val="24"/>
          <w:szCs w:val="24"/>
        </w:rPr>
        <w:t>в</w:t>
      </w:r>
      <w:r w:rsidR="00152B63" w:rsidRPr="00776B3B">
        <w:rPr>
          <w:rFonts w:ascii="Times New Roman" w:hAnsi="Times New Roman" w:cs="Times New Roman"/>
          <w:color w:val="000009"/>
          <w:spacing w:val="1"/>
          <w:sz w:val="24"/>
          <w:szCs w:val="24"/>
        </w:rPr>
        <w:t xml:space="preserve"> </w:t>
      </w:r>
      <w:r w:rsidR="00152B63" w:rsidRPr="00776B3B">
        <w:rPr>
          <w:rFonts w:ascii="Times New Roman" w:hAnsi="Times New Roman" w:cs="Times New Roman"/>
          <w:color w:val="000009"/>
          <w:sz w:val="24"/>
          <w:szCs w:val="24"/>
        </w:rPr>
        <w:t>соответствии</w:t>
      </w:r>
      <w:r w:rsidR="00152B63" w:rsidRPr="00776B3B">
        <w:rPr>
          <w:rFonts w:ascii="Times New Roman" w:hAnsi="Times New Roman" w:cs="Times New Roman"/>
          <w:color w:val="000009"/>
          <w:spacing w:val="1"/>
          <w:sz w:val="24"/>
          <w:szCs w:val="24"/>
        </w:rPr>
        <w:t xml:space="preserve"> </w:t>
      </w:r>
      <w:r w:rsidR="00152B63" w:rsidRPr="00776B3B">
        <w:rPr>
          <w:rFonts w:ascii="Times New Roman" w:hAnsi="Times New Roman" w:cs="Times New Roman"/>
          <w:color w:val="000009"/>
          <w:sz w:val="24"/>
          <w:szCs w:val="24"/>
        </w:rPr>
        <w:t>с</w:t>
      </w:r>
      <w:r w:rsidR="00152B63" w:rsidRPr="00776B3B">
        <w:rPr>
          <w:rFonts w:ascii="Times New Roman" w:hAnsi="Times New Roman" w:cs="Times New Roman"/>
          <w:color w:val="000009"/>
          <w:spacing w:val="1"/>
          <w:sz w:val="24"/>
          <w:szCs w:val="24"/>
        </w:rPr>
        <w:t xml:space="preserve"> </w:t>
      </w:r>
      <w:r w:rsidR="00152B63" w:rsidRPr="00776B3B">
        <w:rPr>
          <w:rFonts w:ascii="Times New Roman" w:hAnsi="Times New Roman" w:cs="Times New Roman"/>
          <w:color w:val="000009"/>
          <w:sz w:val="24"/>
          <w:szCs w:val="24"/>
        </w:rPr>
        <w:t>федеральным</w:t>
      </w:r>
      <w:r w:rsidR="00152B63" w:rsidRPr="00776B3B">
        <w:rPr>
          <w:rFonts w:ascii="Times New Roman" w:hAnsi="Times New Roman" w:cs="Times New Roman"/>
          <w:color w:val="000009"/>
          <w:spacing w:val="1"/>
          <w:sz w:val="24"/>
          <w:szCs w:val="24"/>
        </w:rPr>
        <w:t xml:space="preserve"> </w:t>
      </w:r>
      <w:r w:rsidR="00152B63" w:rsidRPr="00776B3B">
        <w:rPr>
          <w:rFonts w:ascii="Times New Roman" w:hAnsi="Times New Roman" w:cs="Times New Roman"/>
          <w:color w:val="000009"/>
          <w:sz w:val="24"/>
          <w:szCs w:val="24"/>
        </w:rPr>
        <w:t>государственным</w:t>
      </w:r>
      <w:r w:rsidR="00152B63" w:rsidRPr="00776B3B">
        <w:rPr>
          <w:rFonts w:ascii="Times New Roman" w:hAnsi="Times New Roman" w:cs="Times New Roman"/>
          <w:color w:val="000009"/>
          <w:spacing w:val="1"/>
          <w:sz w:val="24"/>
          <w:szCs w:val="24"/>
        </w:rPr>
        <w:t xml:space="preserve"> </w:t>
      </w:r>
      <w:r w:rsidR="00152B63" w:rsidRPr="00776B3B">
        <w:rPr>
          <w:rFonts w:ascii="Times New Roman" w:hAnsi="Times New Roman" w:cs="Times New Roman"/>
          <w:color w:val="000009"/>
          <w:sz w:val="24"/>
          <w:szCs w:val="24"/>
        </w:rPr>
        <w:t>образовательным</w:t>
      </w:r>
      <w:r w:rsidR="00152B63" w:rsidRPr="00776B3B">
        <w:rPr>
          <w:rFonts w:ascii="Times New Roman" w:hAnsi="Times New Roman" w:cs="Times New Roman"/>
          <w:color w:val="000009"/>
          <w:spacing w:val="1"/>
          <w:sz w:val="24"/>
          <w:szCs w:val="24"/>
        </w:rPr>
        <w:t xml:space="preserve"> </w:t>
      </w:r>
      <w:r w:rsidR="00152B63" w:rsidRPr="00776B3B">
        <w:rPr>
          <w:rFonts w:ascii="Times New Roman" w:hAnsi="Times New Roman" w:cs="Times New Roman"/>
          <w:color w:val="000009"/>
          <w:sz w:val="24"/>
          <w:szCs w:val="24"/>
        </w:rPr>
        <w:t>стандартом</w:t>
      </w:r>
      <w:r w:rsidR="00152B63" w:rsidRPr="00776B3B">
        <w:rPr>
          <w:rFonts w:ascii="Times New Roman" w:hAnsi="Times New Roman" w:cs="Times New Roman"/>
          <w:color w:val="000009"/>
          <w:spacing w:val="1"/>
          <w:sz w:val="24"/>
          <w:szCs w:val="24"/>
        </w:rPr>
        <w:t xml:space="preserve"> </w:t>
      </w:r>
      <w:r w:rsidR="00152B63" w:rsidRPr="00776B3B">
        <w:rPr>
          <w:rFonts w:ascii="Times New Roman" w:hAnsi="Times New Roman" w:cs="Times New Roman"/>
          <w:color w:val="000009"/>
          <w:sz w:val="24"/>
          <w:szCs w:val="24"/>
        </w:rPr>
        <w:t>дошкольного</w:t>
      </w:r>
      <w:r w:rsidR="00152B63" w:rsidRPr="00776B3B">
        <w:rPr>
          <w:rFonts w:ascii="Times New Roman" w:hAnsi="Times New Roman" w:cs="Times New Roman"/>
          <w:color w:val="000009"/>
          <w:spacing w:val="1"/>
          <w:sz w:val="24"/>
          <w:szCs w:val="24"/>
        </w:rPr>
        <w:t xml:space="preserve"> </w:t>
      </w:r>
      <w:r w:rsidR="00152B63" w:rsidRPr="00776B3B">
        <w:rPr>
          <w:rFonts w:ascii="Times New Roman" w:hAnsi="Times New Roman" w:cs="Times New Roman"/>
          <w:color w:val="000009"/>
          <w:sz w:val="24"/>
          <w:szCs w:val="24"/>
        </w:rPr>
        <w:t>образования</w:t>
      </w:r>
      <w:r w:rsidR="00152B63" w:rsidRPr="00776B3B">
        <w:rPr>
          <w:rFonts w:ascii="Times New Roman" w:hAnsi="Times New Roman" w:cs="Times New Roman"/>
          <w:color w:val="000009"/>
          <w:spacing w:val="1"/>
          <w:sz w:val="24"/>
          <w:szCs w:val="24"/>
        </w:rPr>
        <w:t xml:space="preserve"> </w:t>
      </w:r>
      <w:r w:rsidR="00152B63" w:rsidRPr="00776B3B">
        <w:rPr>
          <w:rFonts w:ascii="Times New Roman" w:hAnsi="Times New Roman" w:cs="Times New Roman"/>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152B63" w:rsidRPr="00776B3B">
        <w:rPr>
          <w:rFonts w:ascii="Times New Roman" w:hAnsi="Times New Roman" w:cs="Times New Roman"/>
          <w:color w:val="000009"/>
          <w:sz w:val="24"/>
          <w:szCs w:val="24"/>
        </w:rPr>
        <w:t xml:space="preserve"> (далее –</w:t>
      </w:r>
      <w:r w:rsidR="00152B63" w:rsidRPr="00776B3B">
        <w:rPr>
          <w:rFonts w:ascii="Times New Roman" w:hAnsi="Times New Roman" w:cs="Times New Roman"/>
          <w:color w:val="000009"/>
          <w:spacing w:val="1"/>
          <w:sz w:val="24"/>
          <w:szCs w:val="24"/>
        </w:rPr>
        <w:t xml:space="preserve"> </w:t>
      </w:r>
      <w:r w:rsidR="00152B63" w:rsidRPr="00776B3B">
        <w:rPr>
          <w:rFonts w:ascii="Times New Roman" w:hAnsi="Times New Roman" w:cs="Times New Roman"/>
          <w:color w:val="000009"/>
          <w:sz w:val="24"/>
          <w:szCs w:val="24"/>
        </w:rPr>
        <w:t>ФГОС</w:t>
      </w:r>
      <w:r w:rsidR="00152B63" w:rsidRPr="00776B3B">
        <w:rPr>
          <w:rFonts w:ascii="Times New Roman" w:hAnsi="Times New Roman" w:cs="Times New Roman"/>
          <w:color w:val="000009"/>
          <w:spacing w:val="1"/>
          <w:sz w:val="24"/>
          <w:szCs w:val="24"/>
        </w:rPr>
        <w:t xml:space="preserve"> </w:t>
      </w:r>
      <w:r w:rsidR="00152B63" w:rsidRPr="00776B3B">
        <w:rPr>
          <w:rFonts w:ascii="Times New Roman" w:hAnsi="Times New Roman" w:cs="Times New Roman"/>
          <w:color w:val="000009"/>
          <w:sz w:val="24"/>
          <w:szCs w:val="24"/>
        </w:rPr>
        <w:t>ДО)</w:t>
      </w:r>
      <w:r w:rsidR="00152B63" w:rsidRPr="00776B3B">
        <w:rPr>
          <w:rFonts w:ascii="Times New Roman" w:hAnsi="Times New Roman" w:cs="Times New Roman"/>
          <w:color w:val="000009"/>
          <w:spacing w:val="1"/>
          <w:sz w:val="24"/>
          <w:szCs w:val="24"/>
        </w:rPr>
        <w:t xml:space="preserve"> </w:t>
      </w:r>
      <w:r w:rsidR="00152B63" w:rsidRPr="00776B3B">
        <w:rPr>
          <w:rFonts w:ascii="Times New Roman" w:hAnsi="Times New Roman" w:cs="Times New Roman"/>
          <w:color w:val="000009"/>
          <w:sz w:val="24"/>
          <w:szCs w:val="24"/>
        </w:rPr>
        <w:t>и</w:t>
      </w:r>
      <w:r w:rsidR="00152B63" w:rsidRPr="00776B3B">
        <w:rPr>
          <w:rFonts w:ascii="Times New Roman" w:hAnsi="Times New Roman" w:cs="Times New Roman"/>
          <w:color w:val="000009"/>
          <w:spacing w:val="1"/>
          <w:sz w:val="24"/>
          <w:szCs w:val="24"/>
        </w:rPr>
        <w:t xml:space="preserve"> </w:t>
      </w:r>
      <w:r w:rsidR="00152B63" w:rsidRPr="00776B3B">
        <w:rPr>
          <w:rFonts w:ascii="Times New Roman" w:hAnsi="Times New Roman" w:cs="Times New Roman"/>
          <w:color w:val="000009"/>
          <w:sz w:val="24"/>
          <w:szCs w:val="24"/>
        </w:rPr>
        <w:t>федеральной образовательной программой дошкольного образования (</w:t>
      </w:r>
      <w:r w:rsidR="00152B63" w:rsidRPr="00776B3B">
        <w:rPr>
          <w:rFonts w:ascii="Times New Roman" w:hAnsi="Times New Roman" w:cs="Times New Roman"/>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152B63" w:rsidRPr="00776B3B">
        <w:rPr>
          <w:rFonts w:ascii="Times New Roman" w:hAnsi="Times New Roman" w:cs="Times New Roman"/>
          <w:color w:val="000009"/>
          <w:sz w:val="24"/>
          <w:szCs w:val="24"/>
        </w:rPr>
        <w:t>) (далее – ФОП ДО).</w:t>
      </w:r>
    </w:p>
    <w:p w:rsidR="008B2929" w:rsidRPr="00776B3B" w:rsidRDefault="008B2929"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Нормативно-правовой основой для разработки Программы являются следующие нормативно-правовые документы:</w:t>
      </w:r>
    </w:p>
    <w:p w:rsidR="00B226AF" w:rsidRPr="00776B3B" w:rsidRDefault="00B226AF"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 xml:space="preserve">- Конвенция о правах ребенка (одобрена Генеральной Ассамблеей ООН 20.11.1989) (вступила в силу для СССР 15.09.1990) </w:t>
      </w:r>
      <w:hyperlink r:id="rId10" w:history="1">
        <w:r w:rsidRPr="00776B3B">
          <w:rPr>
            <w:rStyle w:val="a5"/>
            <w:rFonts w:ascii="Times New Roman" w:hAnsi="Times New Roman" w:cs="Times New Roman"/>
            <w:sz w:val="24"/>
            <w:szCs w:val="24"/>
          </w:rPr>
          <w:t>https://www.consultant.ru/document/cons_doc_LAW_9959/</w:t>
        </w:r>
      </w:hyperlink>
      <w:r w:rsidRPr="00776B3B">
        <w:rPr>
          <w:rFonts w:ascii="Times New Roman" w:hAnsi="Times New Roman" w:cs="Times New Roman"/>
          <w:color w:val="000009"/>
          <w:sz w:val="24"/>
          <w:szCs w:val="24"/>
        </w:rPr>
        <w:t xml:space="preserve"> </w:t>
      </w:r>
    </w:p>
    <w:p w:rsidR="008B2929" w:rsidRPr="00776B3B" w:rsidRDefault="008B2929"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‒Указ Президента Российской Федерации от 21 июля 2020 г. № 474 «О национальных целях развития Российской Фе</w:t>
      </w:r>
      <w:r w:rsidR="00D82865" w:rsidRPr="00776B3B">
        <w:rPr>
          <w:rFonts w:ascii="Times New Roman" w:hAnsi="Times New Roman" w:cs="Times New Roman"/>
          <w:color w:val="000009"/>
          <w:sz w:val="24"/>
          <w:szCs w:val="24"/>
        </w:rPr>
        <w:t xml:space="preserve">дерации на период до 2030 года» </w:t>
      </w:r>
      <w:r w:rsidR="00D82865" w:rsidRPr="00776B3B">
        <w:rPr>
          <w:sz w:val="24"/>
          <w:szCs w:val="24"/>
        </w:rPr>
        <w:t xml:space="preserve"> </w:t>
      </w:r>
      <w:hyperlink r:id="rId11" w:history="1">
        <w:r w:rsidR="00D82865" w:rsidRPr="00776B3B">
          <w:rPr>
            <w:rStyle w:val="a5"/>
            <w:rFonts w:ascii="Times New Roman" w:hAnsi="Times New Roman" w:cs="Times New Roman"/>
            <w:sz w:val="24"/>
            <w:szCs w:val="24"/>
          </w:rPr>
          <w:t>http://www.kremlin.ru/acts/bank/45726</w:t>
        </w:r>
      </w:hyperlink>
      <w:r w:rsidR="00D82865" w:rsidRPr="00776B3B">
        <w:rPr>
          <w:rFonts w:ascii="Times New Roman" w:hAnsi="Times New Roman" w:cs="Times New Roman"/>
          <w:color w:val="000009"/>
          <w:sz w:val="24"/>
          <w:szCs w:val="24"/>
        </w:rPr>
        <w:t xml:space="preserve"> </w:t>
      </w:r>
    </w:p>
    <w:p w:rsidR="008B2929" w:rsidRPr="00776B3B" w:rsidRDefault="008B2929"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r w:rsidR="00D82865" w:rsidRPr="00776B3B">
        <w:rPr>
          <w:rFonts w:ascii="Times New Roman" w:hAnsi="Times New Roman" w:cs="Times New Roman"/>
          <w:color w:val="000009"/>
          <w:sz w:val="24"/>
          <w:szCs w:val="24"/>
        </w:rPr>
        <w:t xml:space="preserve"> </w:t>
      </w:r>
      <w:hyperlink r:id="rId12" w:history="1">
        <w:r w:rsidR="00D82865" w:rsidRPr="00776B3B">
          <w:rPr>
            <w:rStyle w:val="a5"/>
            <w:rFonts w:ascii="Times New Roman" w:hAnsi="Times New Roman" w:cs="Times New Roman"/>
            <w:sz w:val="24"/>
            <w:szCs w:val="24"/>
          </w:rPr>
          <w:t>http://www.kremlin.ru/acts/bank/48502</w:t>
        </w:r>
      </w:hyperlink>
      <w:r w:rsidR="00D82865" w:rsidRPr="00776B3B">
        <w:rPr>
          <w:rFonts w:ascii="Times New Roman" w:hAnsi="Times New Roman" w:cs="Times New Roman"/>
          <w:color w:val="000009"/>
          <w:sz w:val="24"/>
          <w:szCs w:val="24"/>
        </w:rPr>
        <w:t xml:space="preserve"> </w:t>
      </w:r>
    </w:p>
    <w:p w:rsidR="008B2929" w:rsidRPr="00776B3B" w:rsidRDefault="008B2929"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‒Федеральный закон от 29 декабря 2012 г. № 273-ФЗ «Об обра</w:t>
      </w:r>
      <w:r w:rsidR="00776B3B">
        <w:rPr>
          <w:rFonts w:ascii="Times New Roman" w:hAnsi="Times New Roman" w:cs="Times New Roman"/>
          <w:color w:val="000009"/>
          <w:sz w:val="24"/>
          <w:szCs w:val="24"/>
        </w:rPr>
        <w:t xml:space="preserve">зовании в Российской Федерации» </w:t>
      </w:r>
      <w:hyperlink r:id="rId13" w:history="1">
        <w:r w:rsidR="00776B3B" w:rsidRPr="00D12685">
          <w:rPr>
            <w:rStyle w:val="a5"/>
            <w:rFonts w:ascii="Times New Roman" w:hAnsi="Times New Roman" w:cs="Times New Roman"/>
            <w:sz w:val="24"/>
            <w:szCs w:val="24"/>
          </w:rPr>
          <w:t>https://sh-kumakskaya--solileckij-r56.gosweb.gosuslugi.ru/netcat_files/userfiles/GIA_11/273-fz.pdf</w:t>
        </w:r>
      </w:hyperlink>
      <w:r w:rsidR="00DE7051" w:rsidRPr="00776B3B">
        <w:rPr>
          <w:rFonts w:ascii="Times New Roman" w:hAnsi="Times New Roman" w:cs="Times New Roman"/>
          <w:color w:val="000009"/>
          <w:sz w:val="24"/>
          <w:szCs w:val="24"/>
        </w:rPr>
        <w:t xml:space="preserve"> </w:t>
      </w:r>
    </w:p>
    <w:p w:rsidR="008B2929" w:rsidRPr="00776B3B" w:rsidRDefault="008B2929" w:rsidP="00036184">
      <w:pPr>
        <w:tabs>
          <w:tab w:val="left" w:pos="9214"/>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r w:rsidR="00DE7051" w:rsidRPr="00776B3B">
        <w:rPr>
          <w:sz w:val="24"/>
          <w:szCs w:val="24"/>
        </w:rPr>
        <w:t xml:space="preserve"> </w:t>
      </w:r>
      <w:hyperlink r:id="rId14" w:history="1">
        <w:r w:rsidR="00DE7051" w:rsidRPr="00776B3B">
          <w:rPr>
            <w:rStyle w:val="a5"/>
            <w:rFonts w:ascii="Times New Roman" w:hAnsi="Times New Roman" w:cs="Times New Roman"/>
            <w:sz w:val="24"/>
            <w:szCs w:val="24"/>
          </w:rPr>
          <w:t>http://www.kremlin.ru/acts/bank/45788</w:t>
        </w:r>
      </w:hyperlink>
      <w:r w:rsidR="00DE7051" w:rsidRPr="00776B3B">
        <w:rPr>
          <w:rFonts w:ascii="Times New Roman" w:hAnsi="Times New Roman" w:cs="Times New Roman"/>
          <w:color w:val="000009"/>
          <w:sz w:val="24"/>
          <w:szCs w:val="24"/>
        </w:rPr>
        <w:t xml:space="preserve"> </w:t>
      </w:r>
    </w:p>
    <w:p w:rsidR="008B2929" w:rsidRPr="00776B3B" w:rsidRDefault="008B2929" w:rsidP="00036184">
      <w:pPr>
        <w:tabs>
          <w:tab w:val="left" w:pos="9355"/>
        </w:tabs>
        <w:spacing w:after="0" w:line="360" w:lineRule="auto"/>
        <w:ind w:right="-1" w:firstLine="567"/>
        <w:jc w:val="both"/>
        <w:rPr>
          <w:sz w:val="24"/>
          <w:szCs w:val="24"/>
        </w:rPr>
      </w:pPr>
      <w:r w:rsidRPr="00776B3B">
        <w:rPr>
          <w:rFonts w:ascii="Times New Roman" w:hAnsi="Times New Roman" w:cs="Times New Roman"/>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r w:rsidR="00DE7051" w:rsidRPr="00776B3B">
        <w:rPr>
          <w:sz w:val="24"/>
          <w:szCs w:val="24"/>
        </w:rPr>
        <w:t xml:space="preserve">   </w:t>
      </w:r>
      <w:hyperlink r:id="rId15" w:history="1">
        <w:r w:rsidR="00DE7051" w:rsidRPr="00776B3B">
          <w:rPr>
            <w:rStyle w:val="a5"/>
            <w:rFonts w:ascii="Times New Roman" w:hAnsi="Times New Roman" w:cs="Times New Roman"/>
            <w:sz w:val="24"/>
            <w:szCs w:val="24"/>
          </w:rPr>
          <w:t>http://publication.pravo.gov.ru/Document/View/0001202209240008?ysclid=lj4f6rlors410933907</w:t>
        </w:r>
      </w:hyperlink>
      <w:r w:rsidR="00DE7051" w:rsidRPr="00776B3B">
        <w:rPr>
          <w:rFonts w:ascii="Times New Roman" w:hAnsi="Times New Roman" w:cs="Times New Roman"/>
          <w:color w:val="000009"/>
          <w:sz w:val="24"/>
          <w:szCs w:val="24"/>
        </w:rPr>
        <w:t xml:space="preserve"> </w:t>
      </w:r>
    </w:p>
    <w:p w:rsidR="008B2929" w:rsidRPr="00776B3B" w:rsidRDefault="008B2929"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w:t>
      </w:r>
      <w:r w:rsidR="00B226AF" w:rsidRPr="00776B3B">
        <w:rPr>
          <w:rFonts w:ascii="Times New Roman" w:hAnsi="Times New Roman" w:cs="Times New Roman"/>
          <w:color w:val="000009"/>
          <w:sz w:val="24"/>
          <w:szCs w:val="24"/>
        </w:rPr>
        <w:t>Р</w:t>
      </w:r>
      <w:r w:rsidRPr="00776B3B">
        <w:rPr>
          <w:rFonts w:ascii="Times New Roman" w:hAnsi="Times New Roman" w:cs="Times New Roman"/>
          <w:color w:val="000009"/>
          <w:sz w:val="24"/>
          <w:szCs w:val="24"/>
        </w:rPr>
        <w:t>аспоряжение Правительства Российской Федерации от 29 мая 2015 г. №   999-р «Об утверждении Стратегии развития воспитания в Российской Фе</w:t>
      </w:r>
      <w:r w:rsidR="00DE7051" w:rsidRPr="00776B3B">
        <w:rPr>
          <w:rFonts w:ascii="Times New Roman" w:hAnsi="Times New Roman" w:cs="Times New Roman"/>
          <w:color w:val="000009"/>
          <w:sz w:val="24"/>
          <w:szCs w:val="24"/>
        </w:rPr>
        <w:t xml:space="preserve">дерации на период до 2025 года» </w:t>
      </w:r>
      <w:hyperlink r:id="rId16" w:history="1">
        <w:r w:rsidR="00DE7051" w:rsidRPr="00776B3B">
          <w:rPr>
            <w:rStyle w:val="a5"/>
            <w:rFonts w:ascii="Times New Roman" w:hAnsi="Times New Roman" w:cs="Times New Roman"/>
            <w:sz w:val="24"/>
            <w:szCs w:val="24"/>
          </w:rPr>
          <w:t>https://legalacts.ru/doc/rasporjazhenie-pravitelstva-rf-ot-29052015-n-996-r/?ysclid=lj4farjzpd868162414</w:t>
        </w:r>
      </w:hyperlink>
      <w:r w:rsidR="00DE7051" w:rsidRPr="00776B3B">
        <w:rPr>
          <w:rFonts w:ascii="Times New Roman" w:hAnsi="Times New Roman" w:cs="Times New Roman"/>
          <w:color w:val="000009"/>
          <w:sz w:val="24"/>
          <w:szCs w:val="24"/>
        </w:rPr>
        <w:t xml:space="preserve"> </w:t>
      </w:r>
    </w:p>
    <w:p w:rsidR="008B2929" w:rsidRPr="00776B3B" w:rsidRDefault="008B2929"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w:t>
      </w:r>
      <w:r w:rsidR="00B226AF" w:rsidRPr="00776B3B">
        <w:rPr>
          <w:rFonts w:ascii="Times New Roman" w:hAnsi="Times New Roman" w:cs="Times New Roman"/>
          <w:color w:val="000009"/>
          <w:sz w:val="24"/>
          <w:szCs w:val="24"/>
        </w:rPr>
        <w:t>Ф</w:t>
      </w:r>
      <w:r w:rsidRPr="00776B3B">
        <w:rPr>
          <w:rFonts w:ascii="Times New Roman" w:hAnsi="Times New Roman" w:cs="Times New Roman"/>
          <w:color w:val="000009"/>
          <w:sz w:val="24"/>
          <w:szCs w:val="24"/>
        </w:rPr>
        <w:t>едеральный государственный образовательный стандарт дошкольного образования (утвержден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w:t>
      </w:r>
      <w:r w:rsidR="00DE7051" w:rsidRPr="00776B3B">
        <w:rPr>
          <w:rFonts w:ascii="Times New Roman" w:hAnsi="Times New Roman" w:cs="Times New Roman"/>
          <w:color w:val="000009"/>
          <w:sz w:val="24"/>
          <w:szCs w:val="24"/>
        </w:rPr>
        <w:t xml:space="preserve">23 г., регистрационный № 72264) </w:t>
      </w:r>
      <w:hyperlink r:id="rId17" w:history="1">
        <w:r w:rsidR="004F7371" w:rsidRPr="00776B3B">
          <w:rPr>
            <w:rStyle w:val="a5"/>
            <w:rFonts w:ascii="Times New Roman" w:hAnsi="Times New Roman" w:cs="Times New Roman"/>
            <w:sz w:val="24"/>
            <w:szCs w:val="24"/>
          </w:rPr>
          <w:t>https://shkolastarotimoshkinskaya-r73.gosweb.gosuslugi.ru/netcat_files/userfiles/DetSad/FGOS_DO_v_deystvuyuschey_redaktsii_s_17.02.2023.pdf</w:t>
        </w:r>
      </w:hyperlink>
      <w:r w:rsidR="00DE7051" w:rsidRPr="00776B3B">
        <w:rPr>
          <w:rFonts w:ascii="Times New Roman" w:hAnsi="Times New Roman" w:cs="Times New Roman"/>
          <w:color w:val="000009"/>
          <w:sz w:val="24"/>
          <w:szCs w:val="24"/>
        </w:rPr>
        <w:t xml:space="preserve"> </w:t>
      </w:r>
    </w:p>
    <w:p w:rsidR="009B2432" w:rsidRPr="00776B3B" w:rsidRDefault="008B2929"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w:t>
      </w:r>
      <w:r w:rsidR="00B226AF" w:rsidRPr="00776B3B">
        <w:rPr>
          <w:rFonts w:ascii="Times New Roman" w:hAnsi="Times New Roman" w:cs="Times New Roman"/>
          <w:color w:val="000009"/>
          <w:sz w:val="24"/>
          <w:szCs w:val="24"/>
        </w:rPr>
        <w:t>Ф</w:t>
      </w:r>
      <w:r w:rsidRPr="00776B3B">
        <w:rPr>
          <w:rFonts w:ascii="Times New Roman" w:hAnsi="Times New Roman" w:cs="Times New Roman"/>
          <w:color w:val="000009"/>
          <w:sz w:val="24"/>
          <w:szCs w:val="24"/>
        </w:rPr>
        <w:t>едеральная образовательная программа дошкольного образования (утверждена приказом Минпросвещения России от 25 ноября 2022 г. № 1028, зарегистрировано в Минюсте России 28 декабря 20</w:t>
      </w:r>
      <w:r w:rsidR="00DE7051" w:rsidRPr="00776B3B">
        <w:rPr>
          <w:rFonts w:ascii="Times New Roman" w:hAnsi="Times New Roman" w:cs="Times New Roman"/>
          <w:color w:val="000009"/>
          <w:sz w:val="24"/>
          <w:szCs w:val="24"/>
        </w:rPr>
        <w:t>22 г., регистрационный № 71847)</w:t>
      </w:r>
    </w:p>
    <w:p w:rsidR="008B2929" w:rsidRPr="00776B3B" w:rsidRDefault="00BB19D5" w:rsidP="00036184">
      <w:pPr>
        <w:tabs>
          <w:tab w:val="left" w:pos="9355"/>
        </w:tabs>
        <w:spacing w:after="0" w:line="360" w:lineRule="auto"/>
        <w:ind w:right="-1" w:firstLine="567"/>
        <w:jc w:val="both"/>
        <w:rPr>
          <w:rFonts w:ascii="Times New Roman" w:hAnsi="Times New Roman" w:cs="Times New Roman"/>
          <w:color w:val="000009"/>
          <w:sz w:val="24"/>
          <w:szCs w:val="24"/>
        </w:rPr>
      </w:pPr>
      <w:hyperlink r:id="rId18" w:history="1">
        <w:r w:rsidR="00DE7051" w:rsidRPr="00776B3B">
          <w:rPr>
            <w:rStyle w:val="a5"/>
            <w:rFonts w:ascii="Times New Roman" w:hAnsi="Times New Roman" w:cs="Times New Roman"/>
            <w:sz w:val="24"/>
            <w:szCs w:val="24"/>
          </w:rPr>
          <w:t>https://edu.tatar.ru/upload/storage/org2913/files/%D0%A4%D0%9E%D0%9F%20%D0%94%D0%9E.pdf</w:t>
        </w:r>
      </w:hyperlink>
      <w:r w:rsidR="00DE7051" w:rsidRPr="00776B3B">
        <w:rPr>
          <w:rFonts w:ascii="Times New Roman" w:hAnsi="Times New Roman" w:cs="Times New Roman"/>
          <w:color w:val="000009"/>
          <w:sz w:val="24"/>
          <w:szCs w:val="24"/>
        </w:rPr>
        <w:t xml:space="preserve"> </w:t>
      </w:r>
    </w:p>
    <w:p w:rsidR="009B2432" w:rsidRPr="00776B3B" w:rsidRDefault="008B2929"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России от 31 июля 2020 года № 373, зарегистрировано в Минюсте России 31 августа 20</w:t>
      </w:r>
      <w:r w:rsidR="009B2432" w:rsidRPr="00776B3B">
        <w:rPr>
          <w:rFonts w:ascii="Times New Roman" w:hAnsi="Times New Roman" w:cs="Times New Roman"/>
          <w:color w:val="000009"/>
          <w:sz w:val="24"/>
          <w:szCs w:val="24"/>
        </w:rPr>
        <w:t>20 г., регистрационный № 59599)</w:t>
      </w:r>
    </w:p>
    <w:p w:rsidR="008B2929" w:rsidRPr="00776B3B" w:rsidRDefault="00BB19D5" w:rsidP="00036184">
      <w:pPr>
        <w:tabs>
          <w:tab w:val="left" w:pos="9355"/>
        </w:tabs>
        <w:spacing w:after="0" w:line="360" w:lineRule="auto"/>
        <w:ind w:right="-1" w:firstLine="567"/>
        <w:jc w:val="both"/>
        <w:rPr>
          <w:rFonts w:ascii="Times New Roman" w:hAnsi="Times New Roman" w:cs="Times New Roman"/>
          <w:color w:val="000009"/>
          <w:sz w:val="24"/>
          <w:szCs w:val="24"/>
        </w:rPr>
      </w:pPr>
      <w:hyperlink r:id="rId19" w:history="1">
        <w:r w:rsidR="009B2432" w:rsidRPr="00776B3B">
          <w:rPr>
            <w:rStyle w:val="a5"/>
            <w:rFonts w:ascii="Times New Roman" w:hAnsi="Times New Roman" w:cs="Times New Roman"/>
            <w:sz w:val="24"/>
            <w:szCs w:val="24"/>
          </w:rPr>
          <w:t>http://publication.pravo.gov.ru/Document/View/0001202009010021?ysclid=lj4fh0izny659224234</w:t>
        </w:r>
      </w:hyperlink>
      <w:r w:rsidR="009B2432" w:rsidRPr="00776B3B">
        <w:rPr>
          <w:rFonts w:ascii="Times New Roman" w:hAnsi="Times New Roman" w:cs="Times New Roman"/>
          <w:color w:val="000009"/>
          <w:sz w:val="24"/>
          <w:szCs w:val="24"/>
        </w:rPr>
        <w:t xml:space="preserve"> </w:t>
      </w:r>
    </w:p>
    <w:p w:rsidR="009B2432" w:rsidRPr="00776B3B" w:rsidRDefault="008B2929"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w:t>
      </w:r>
      <w:r w:rsidR="009B2432" w:rsidRPr="00776B3B">
        <w:rPr>
          <w:rFonts w:ascii="Times New Roman" w:hAnsi="Times New Roman" w:cs="Times New Roman"/>
          <w:color w:val="000009"/>
          <w:sz w:val="24"/>
          <w:szCs w:val="24"/>
        </w:rPr>
        <w:t>20 г., регистрационный № 61573)</w:t>
      </w:r>
    </w:p>
    <w:p w:rsidR="008B2929" w:rsidRPr="00776B3B" w:rsidRDefault="00BB19D5" w:rsidP="00036184">
      <w:pPr>
        <w:tabs>
          <w:tab w:val="left" w:pos="9355"/>
        </w:tabs>
        <w:spacing w:after="0" w:line="360" w:lineRule="auto"/>
        <w:ind w:right="-1" w:firstLine="567"/>
        <w:jc w:val="both"/>
        <w:rPr>
          <w:rFonts w:ascii="Times New Roman" w:hAnsi="Times New Roman" w:cs="Times New Roman"/>
          <w:color w:val="000009"/>
          <w:sz w:val="24"/>
          <w:szCs w:val="24"/>
        </w:rPr>
      </w:pPr>
      <w:hyperlink r:id="rId20" w:history="1">
        <w:r w:rsidR="009B2432" w:rsidRPr="00776B3B">
          <w:rPr>
            <w:rStyle w:val="a5"/>
            <w:rFonts w:ascii="Times New Roman" w:hAnsi="Times New Roman" w:cs="Times New Roman"/>
            <w:sz w:val="24"/>
            <w:szCs w:val="24"/>
          </w:rPr>
          <w:t>http://publication.pravo.gov.ru/Document/View/0001202012210122?ysclid=lj4fiqq7yd397506703</w:t>
        </w:r>
      </w:hyperlink>
      <w:r w:rsidR="009B2432" w:rsidRPr="00776B3B">
        <w:rPr>
          <w:rFonts w:ascii="Times New Roman" w:hAnsi="Times New Roman" w:cs="Times New Roman"/>
          <w:color w:val="000009"/>
          <w:sz w:val="24"/>
          <w:szCs w:val="24"/>
        </w:rPr>
        <w:t xml:space="preserve"> </w:t>
      </w:r>
    </w:p>
    <w:p w:rsidR="00EB0B3C" w:rsidRPr="00776B3B" w:rsidRDefault="00AE7DAD"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 xml:space="preserve">‒ </w:t>
      </w:r>
      <w:r w:rsidR="00EB0B3C" w:rsidRPr="00776B3B">
        <w:rPr>
          <w:rFonts w:ascii="Times New Roman" w:hAnsi="Times New Roman" w:cs="Times New Roman"/>
          <w:color w:val="000009"/>
          <w:sz w:val="24"/>
          <w:szCs w:val="24"/>
        </w:rPr>
        <w:t>Закон Респу</w:t>
      </w:r>
      <w:r w:rsidR="004F7371" w:rsidRPr="00776B3B">
        <w:rPr>
          <w:rFonts w:ascii="Times New Roman" w:hAnsi="Times New Roman" w:cs="Times New Roman"/>
          <w:color w:val="000009"/>
          <w:sz w:val="24"/>
          <w:szCs w:val="24"/>
        </w:rPr>
        <w:t>блики Татарстан "Об образовании" от 22.07.2013 №68-ЗРТ</w:t>
      </w:r>
      <w:r w:rsidR="00EB0B3C" w:rsidRPr="00776B3B">
        <w:rPr>
          <w:rFonts w:ascii="Times New Roman" w:hAnsi="Times New Roman" w:cs="Times New Roman"/>
          <w:color w:val="000009"/>
          <w:sz w:val="24"/>
          <w:szCs w:val="24"/>
        </w:rPr>
        <w:t xml:space="preserve"> </w:t>
      </w:r>
      <w:hyperlink r:id="rId21" w:history="1">
        <w:r w:rsidR="004F7371" w:rsidRPr="00776B3B">
          <w:rPr>
            <w:rStyle w:val="a5"/>
            <w:rFonts w:ascii="Times New Roman" w:hAnsi="Times New Roman" w:cs="Times New Roman"/>
            <w:sz w:val="24"/>
            <w:szCs w:val="24"/>
          </w:rPr>
          <w:t>https://kitaphane.tatarstan.ru/legal_info/newz/education.htm?ysclid=lj4fnuj7y083749674</w:t>
        </w:r>
      </w:hyperlink>
      <w:r w:rsidR="00EB0B3C" w:rsidRPr="00776B3B">
        <w:rPr>
          <w:rFonts w:ascii="Times New Roman" w:hAnsi="Times New Roman" w:cs="Times New Roman"/>
          <w:color w:val="000009"/>
          <w:sz w:val="24"/>
          <w:szCs w:val="24"/>
        </w:rPr>
        <w:t xml:space="preserve"> </w:t>
      </w:r>
    </w:p>
    <w:p w:rsidR="004F7371" w:rsidRPr="00776B3B" w:rsidRDefault="004F7371"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 xml:space="preserve">‒Закон Республики Татарстан «О государственных языках Республики Татарстан и других языках в Республике Татарстан» от 08.07.1992г. 22.06.2013г. №1560-XII </w:t>
      </w:r>
      <w:hyperlink r:id="rId22" w:history="1">
        <w:r w:rsidRPr="00776B3B">
          <w:rPr>
            <w:rStyle w:val="a5"/>
            <w:rFonts w:ascii="Times New Roman" w:hAnsi="Times New Roman" w:cs="Times New Roman"/>
            <w:sz w:val="24"/>
            <w:szCs w:val="24"/>
          </w:rPr>
          <w:t>https://kitaphane.tatarstan.ru/file/kitaphane/File/%D0%97%D0%B0%D0%BA%D0%BE%D0%BD%20%D0%A0%D0%A2.pdf?ysclid=lk7tq7bfwe871344861</w:t>
        </w:r>
      </w:hyperlink>
      <w:r w:rsidRPr="00776B3B">
        <w:rPr>
          <w:rFonts w:ascii="Times New Roman" w:hAnsi="Times New Roman" w:cs="Times New Roman"/>
          <w:color w:val="000009"/>
          <w:sz w:val="24"/>
          <w:szCs w:val="24"/>
        </w:rPr>
        <w:t xml:space="preserve">; </w:t>
      </w:r>
    </w:p>
    <w:p w:rsidR="004F7371" w:rsidRDefault="004F7371"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‒Государственная программа «Сохранение, изучение и развития государственных языков Республики Татарстан и других языков в Республике Татарстан на 2023-2030 годы» (утв. Постановлением Кабинета Министров № 921 от 10.09.2020)</w:t>
      </w:r>
      <w:r w:rsidRPr="00776B3B">
        <w:rPr>
          <w:sz w:val="24"/>
          <w:szCs w:val="24"/>
        </w:rPr>
        <w:t xml:space="preserve"> </w:t>
      </w:r>
      <w:hyperlink r:id="rId23" w:history="1">
        <w:r w:rsidRPr="00776B3B">
          <w:rPr>
            <w:rStyle w:val="a5"/>
            <w:rFonts w:ascii="Times New Roman" w:hAnsi="Times New Roman" w:cs="Times New Roman"/>
            <w:sz w:val="24"/>
            <w:szCs w:val="24"/>
          </w:rPr>
          <w:t>https://kitaphane.tatarstan.ru/file/kitaphane/File/%D0%9F%D1%80%D0%BE%D0%B3%D1%80%D0%B0%D0%BC%D0%BC%D0%B0%20%D1%8F%D0%B7%D1%8B%D0%BA%D0%B8%20%D0%A0%D0%A2%20.pdf?ysclid=lk7tsruj6l939581334</w:t>
        </w:r>
      </w:hyperlink>
      <w:r w:rsidRPr="00776B3B">
        <w:rPr>
          <w:rFonts w:ascii="Times New Roman" w:hAnsi="Times New Roman" w:cs="Times New Roman"/>
          <w:color w:val="000009"/>
          <w:sz w:val="24"/>
          <w:szCs w:val="24"/>
        </w:rPr>
        <w:t xml:space="preserve">; </w:t>
      </w:r>
    </w:p>
    <w:p w:rsidR="00776B3B" w:rsidRPr="00776B3B" w:rsidRDefault="00776B3B" w:rsidP="00036184">
      <w:pPr>
        <w:tabs>
          <w:tab w:val="left" w:pos="9355"/>
        </w:tabs>
        <w:spacing w:after="0" w:line="360" w:lineRule="auto"/>
        <w:ind w:right="-1" w:firstLine="567"/>
        <w:jc w:val="both"/>
        <w:rPr>
          <w:rFonts w:ascii="Times New Roman" w:hAnsi="Times New Roman" w:cs="Times New Roman"/>
          <w:color w:val="000009"/>
          <w:sz w:val="24"/>
          <w:szCs w:val="24"/>
        </w:rPr>
      </w:pPr>
      <w:r>
        <w:rPr>
          <w:rFonts w:ascii="Times New Roman" w:hAnsi="Times New Roman" w:cs="Times New Roman"/>
          <w:color w:val="000009"/>
          <w:sz w:val="24"/>
          <w:szCs w:val="24"/>
        </w:rPr>
        <w:t xml:space="preserve">- </w:t>
      </w:r>
      <w:r w:rsidRPr="00776B3B">
        <w:rPr>
          <w:rFonts w:ascii="Times New Roman" w:hAnsi="Times New Roman" w:cs="Times New Roman"/>
          <w:color w:val="000009"/>
          <w:sz w:val="24"/>
          <w:szCs w:val="24"/>
        </w:rPr>
        <w:t>«Сөенеч» – «Радость познания» - региональная образовательная программа дошкольного образования.</w:t>
      </w:r>
    </w:p>
    <w:p w:rsidR="00AE7DAD" w:rsidRPr="00776B3B" w:rsidRDefault="00AE7DAD"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w:t>
      </w:r>
      <w:r w:rsidR="006633B0">
        <w:rPr>
          <w:rFonts w:ascii="Times New Roman" w:hAnsi="Times New Roman" w:cs="Times New Roman"/>
          <w:color w:val="000009"/>
          <w:sz w:val="24"/>
          <w:szCs w:val="24"/>
        </w:rPr>
        <w:t>Устав МАДОУ «Детский сад №2</w:t>
      </w:r>
      <w:r w:rsidRPr="00776B3B">
        <w:rPr>
          <w:rFonts w:ascii="Times New Roman" w:hAnsi="Times New Roman" w:cs="Times New Roman"/>
          <w:color w:val="000009"/>
          <w:sz w:val="24"/>
          <w:szCs w:val="24"/>
        </w:rPr>
        <w:t>7</w:t>
      </w:r>
      <w:r w:rsidR="006633B0">
        <w:rPr>
          <w:rFonts w:ascii="Times New Roman" w:hAnsi="Times New Roman" w:cs="Times New Roman"/>
          <w:color w:val="000009"/>
          <w:sz w:val="24"/>
          <w:szCs w:val="24"/>
        </w:rPr>
        <w:t>9</w:t>
      </w:r>
      <w:r w:rsidRPr="00776B3B">
        <w:rPr>
          <w:rFonts w:ascii="Times New Roman" w:hAnsi="Times New Roman" w:cs="Times New Roman"/>
          <w:color w:val="000009"/>
          <w:sz w:val="24"/>
          <w:szCs w:val="24"/>
        </w:rPr>
        <w:t>»</w:t>
      </w:r>
      <w:r w:rsidR="00EB0B3C" w:rsidRPr="00776B3B">
        <w:rPr>
          <w:rFonts w:ascii="Times New Roman" w:hAnsi="Times New Roman" w:cs="Times New Roman"/>
          <w:color w:val="000009"/>
          <w:sz w:val="24"/>
          <w:szCs w:val="24"/>
        </w:rPr>
        <w:t xml:space="preserve"> </w:t>
      </w:r>
      <w:hyperlink r:id="rId24" w:history="1">
        <w:r w:rsidR="00EB0B3C" w:rsidRPr="00776B3B">
          <w:rPr>
            <w:rStyle w:val="a5"/>
            <w:rFonts w:ascii="Times New Roman" w:hAnsi="Times New Roman" w:cs="Times New Roman"/>
            <w:sz w:val="24"/>
            <w:szCs w:val="24"/>
          </w:rPr>
          <w:t>https://edu.tatar.ru/upload/storage/org2913/files/%D0%A3%D0%A1%D0%A2%D0%90%D0%92%202019.pdf</w:t>
        </w:r>
      </w:hyperlink>
      <w:r w:rsidR="00EB0B3C" w:rsidRPr="00776B3B">
        <w:rPr>
          <w:rFonts w:ascii="Times New Roman" w:hAnsi="Times New Roman" w:cs="Times New Roman"/>
          <w:color w:val="000009"/>
          <w:sz w:val="24"/>
          <w:szCs w:val="24"/>
        </w:rPr>
        <w:t xml:space="preserve"> </w:t>
      </w:r>
    </w:p>
    <w:p w:rsidR="00AE7DAD" w:rsidRPr="00776B3B" w:rsidRDefault="00AE7DAD"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‒Программа</w:t>
      </w:r>
      <w:r w:rsidR="006633B0">
        <w:rPr>
          <w:rFonts w:ascii="Times New Roman" w:hAnsi="Times New Roman" w:cs="Times New Roman"/>
          <w:color w:val="000009"/>
          <w:sz w:val="24"/>
          <w:szCs w:val="24"/>
        </w:rPr>
        <w:t xml:space="preserve"> развития МАДОУ «Детский сад №2</w:t>
      </w:r>
      <w:r w:rsidRPr="00776B3B">
        <w:rPr>
          <w:rFonts w:ascii="Times New Roman" w:hAnsi="Times New Roman" w:cs="Times New Roman"/>
          <w:color w:val="000009"/>
          <w:sz w:val="24"/>
          <w:szCs w:val="24"/>
        </w:rPr>
        <w:t>7</w:t>
      </w:r>
      <w:r w:rsidR="006633B0">
        <w:rPr>
          <w:rFonts w:ascii="Times New Roman" w:hAnsi="Times New Roman" w:cs="Times New Roman"/>
          <w:color w:val="000009"/>
          <w:sz w:val="24"/>
          <w:szCs w:val="24"/>
        </w:rPr>
        <w:t>9</w:t>
      </w:r>
      <w:r w:rsidRPr="00776B3B">
        <w:rPr>
          <w:rFonts w:ascii="Times New Roman" w:hAnsi="Times New Roman" w:cs="Times New Roman"/>
          <w:color w:val="000009"/>
          <w:sz w:val="24"/>
          <w:szCs w:val="24"/>
        </w:rPr>
        <w:t>»</w:t>
      </w:r>
      <w:r w:rsidR="00493AA8" w:rsidRPr="00776B3B">
        <w:rPr>
          <w:rFonts w:ascii="Times New Roman" w:hAnsi="Times New Roman" w:cs="Times New Roman"/>
          <w:color w:val="000009"/>
          <w:sz w:val="24"/>
          <w:szCs w:val="24"/>
        </w:rPr>
        <w:t>.</w:t>
      </w:r>
    </w:p>
    <w:p w:rsidR="0026624C" w:rsidRPr="00776B3B" w:rsidRDefault="0026624C"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26624C" w:rsidRPr="00776B3B" w:rsidRDefault="0026624C"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rsidR="0026624C" w:rsidRPr="00776B3B" w:rsidRDefault="0026624C"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 xml:space="preserve">Обязательная часть Программы соответствует ФОП ДО и обеспечивает: </w:t>
      </w:r>
    </w:p>
    <w:p w:rsidR="0026624C" w:rsidRPr="00776B3B" w:rsidRDefault="0026624C"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 xml:space="preserve">‒воспитание и развитие ребенка дошкольного возраста как гражданина Российской Федерации, формирование основ его гражданской и культурной идентичности на доступном его возрасту содержании доступными средствами; </w:t>
      </w:r>
    </w:p>
    <w:p w:rsidR="0026624C" w:rsidRPr="00776B3B" w:rsidRDefault="0026624C"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‒создание единого ядра содержания дошкольного образования (далее – ДО), ориентированного на приобщение детей к духовно-нравственным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w:t>
      </w:r>
    </w:p>
    <w:p w:rsidR="0026624C" w:rsidRPr="00776B3B" w:rsidRDefault="0026624C"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‒создание единого федерального образовательного пространства воспитания и обучения детей от рождения до поступления в начальную школу, обеспечивающего ребенку и его родителям (законным представителям), равные, качественные условия ДО, вне зависимости от места и региона проживания.</w:t>
      </w:r>
    </w:p>
    <w:p w:rsidR="0026624C" w:rsidRPr="00776B3B" w:rsidRDefault="0026624C"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 xml:space="preserve">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w:t>
      </w:r>
      <w:r w:rsidRPr="00776B3B">
        <w:rPr>
          <w:rFonts w:ascii="Times New Roman" w:hAnsi="Times New Roman" w:cs="Times New Roman"/>
          <w:color w:val="000009"/>
          <w:sz w:val="24"/>
          <w:szCs w:val="24"/>
        </w:rPr>
        <w:lastRenderedPageBreak/>
        <w:t>климатических особенностей, а также для обеспечения коррекции нарушений развития и ориентированные на по</w:t>
      </w:r>
      <w:r w:rsidR="001F2E3C" w:rsidRPr="00776B3B">
        <w:rPr>
          <w:rFonts w:ascii="Times New Roman" w:hAnsi="Times New Roman" w:cs="Times New Roman"/>
          <w:color w:val="000009"/>
          <w:sz w:val="24"/>
          <w:szCs w:val="24"/>
        </w:rPr>
        <w:t>требность детей и их родителей.</w:t>
      </w:r>
    </w:p>
    <w:p w:rsidR="0026624C" w:rsidRPr="00776B3B" w:rsidRDefault="0026624C"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 xml:space="preserve"> Объем обязательной части Программы составляет не менее 60% от ее общего объема; части, формируемой участниками образовательных отношений, не более 40%.</w:t>
      </w:r>
    </w:p>
    <w:p w:rsidR="0026624C" w:rsidRPr="00776B3B" w:rsidRDefault="0026624C"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Программа представляет собой учебно-методическую документацию, в составе которой:</w:t>
      </w:r>
    </w:p>
    <w:p w:rsidR="0026624C" w:rsidRPr="00776B3B" w:rsidRDefault="0026624C"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 xml:space="preserve">‒рабочая программа воспитания, </w:t>
      </w:r>
    </w:p>
    <w:p w:rsidR="0026624C" w:rsidRPr="00776B3B" w:rsidRDefault="0026624C"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 xml:space="preserve">‒режим и распорядок дня для всех возрастных групп ДОО, </w:t>
      </w:r>
    </w:p>
    <w:p w:rsidR="0026624C" w:rsidRPr="00776B3B" w:rsidRDefault="0026624C"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‒календарный план воспитательной работы.</w:t>
      </w:r>
    </w:p>
    <w:p w:rsidR="0026624C" w:rsidRPr="00776B3B" w:rsidRDefault="0026624C"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В соответствии с требованиями ФГОС ДО в Программе содержится целевой, содержательный и организационный разделы.</w:t>
      </w:r>
    </w:p>
    <w:p w:rsidR="0026624C" w:rsidRPr="00776B3B" w:rsidRDefault="0026624C"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В целевом разделе Программы представлены цели, задачи, принципы и подходы к ее формированию; планируемые результаты освоения Программы в младенческом, раннем, дошкольном возрастах, а также на этапе завершения освоения Программы;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rsidR="0026624C" w:rsidRPr="00776B3B" w:rsidRDefault="0026624C"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Содержательный раздел Программы включает описание:</w:t>
      </w:r>
    </w:p>
    <w:p w:rsidR="0026624C" w:rsidRPr="00776B3B" w:rsidRDefault="0026624C"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26624C" w:rsidRPr="00776B3B" w:rsidRDefault="0026624C"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26624C" w:rsidRPr="00776B3B" w:rsidRDefault="0026624C"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‒особенностей образовательной деятельности разных видов и культурных практик;</w:t>
      </w:r>
    </w:p>
    <w:p w:rsidR="0026624C" w:rsidRPr="00776B3B" w:rsidRDefault="0026624C"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 xml:space="preserve">‒способов поддержки детской инициативы; </w:t>
      </w:r>
    </w:p>
    <w:p w:rsidR="0026624C" w:rsidRPr="00776B3B" w:rsidRDefault="0026624C" w:rsidP="00036184">
      <w:pPr>
        <w:tabs>
          <w:tab w:val="left" w:pos="851"/>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w:t>
      </w:r>
      <w:r w:rsidRPr="00776B3B">
        <w:rPr>
          <w:rFonts w:ascii="Times New Roman" w:hAnsi="Times New Roman" w:cs="Times New Roman"/>
          <w:color w:val="000009"/>
          <w:sz w:val="24"/>
          <w:szCs w:val="24"/>
        </w:rPr>
        <w:tab/>
        <w:t xml:space="preserve">особенностей взаимодействия педагогического коллектива с семьями обучающихся; </w:t>
      </w:r>
    </w:p>
    <w:p w:rsidR="0026624C" w:rsidRPr="00776B3B" w:rsidRDefault="0026624C"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‒образовательной деятельности по профессиональной коррекции нарушений развития детей.</w:t>
      </w:r>
    </w:p>
    <w:p w:rsidR="0026624C" w:rsidRPr="00776B3B" w:rsidRDefault="0026624C"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Содержательный раздел включает 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26624C" w:rsidRPr="00776B3B" w:rsidRDefault="0026624C"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 xml:space="preserve">Организационный раздел Программы включает описание: </w:t>
      </w:r>
    </w:p>
    <w:p w:rsidR="0026624C" w:rsidRPr="00776B3B" w:rsidRDefault="0026624C"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 xml:space="preserve">‒психолого-педагогических и кадровых условий реализации Программы; </w:t>
      </w:r>
    </w:p>
    <w:p w:rsidR="0026624C" w:rsidRPr="00776B3B" w:rsidRDefault="0026624C"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 xml:space="preserve">‒организации развивающей предметно-пространственной среды (далее – РППС); </w:t>
      </w:r>
    </w:p>
    <w:p w:rsidR="0026624C" w:rsidRPr="00776B3B" w:rsidRDefault="0026624C"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lastRenderedPageBreak/>
        <w:t>‒материально-техническое обеспечение Программы;</w:t>
      </w:r>
    </w:p>
    <w:p w:rsidR="0026624C" w:rsidRPr="00776B3B" w:rsidRDefault="0026624C"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‒обеспеченность методическими материалами и средствами обучения и воспитания.</w:t>
      </w:r>
    </w:p>
    <w:p w:rsidR="0026624C" w:rsidRPr="00776B3B" w:rsidRDefault="0026624C" w:rsidP="00036184">
      <w:pPr>
        <w:tabs>
          <w:tab w:val="left" w:pos="9355"/>
        </w:tabs>
        <w:spacing w:after="0" w:line="360" w:lineRule="auto"/>
        <w:ind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В разделе представлены режим и распорядок дня во всех возрастных группах, календарный план воспитательной работы.</w:t>
      </w:r>
    </w:p>
    <w:p w:rsidR="00A711CC" w:rsidRDefault="00A711CC" w:rsidP="00036184">
      <w:pPr>
        <w:tabs>
          <w:tab w:val="left" w:pos="9355"/>
        </w:tabs>
        <w:spacing w:after="0" w:line="360" w:lineRule="auto"/>
        <w:ind w:right="-1" w:firstLine="567"/>
        <w:jc w:val="both"/>
        <w:rPr>
          <w:rFonts w:ascii="Times New Roman" w:hAnsi="Times New Roman" w:cs="Times New Roman"/>
          <w:color w:val="000009"/>
          <w:sz w:val="28"/>
          <w:szCs w:val="24"/>
        </w:rPr>
      </w:pPr>
    </w:p>
    <w:p w:rsidR="00A711CC" w:rsidRPr="00776B3B" w:rsidRDefault="00A711CC" w:rsidP="00C86A83">
      <w:pPr>
        <w:pStyle w:val="a4"/>
        <w:numPr>
          <w:ilvl w:val="2"/>
          <w:numId w:val="1"/>
        </w:numPr>
        <w:tabs>
          <w:tab w:val="left" w:pos="709"/>
          <w:tab w:val="left" w:pos="851"/>
          <w:tab w:val="left" w:pos="1134"/>
          <w:tab w:val="left" w:pos="9355"/>
        </w:tabs>
        <w:spacing w:after="0" w:line="360" w:lineRule="auto"/>
        <w:ind w:right="-1"/>
        <w:jc w:val="both"/>
        <w:rPr>
          <w:rFonts w:ascii="Times New Roman" w:hAnsi="Times New Roman" w:cs="Times New Roman"/>
          <w:b/>
          <w:color w:val="000009"/>
          <w:sz w:val="24"/>
          <w:szCs w:val="24"/>
        </w:rPr>
      </w:pPr>
      <w:r w:rsidRPr="00776B3B">
        <w:rPr>
          <w:rFonts w:ascii="Times New Roman" w:hAnsi="Times New Roman" w:cs="Times New Roman"/>
          <w:b/>
          <w:color w:val="000009"/>
          <w:sz w:val="24"/>
          <w:szCs w:val="24"/>
        </w:rPr>
        <w:t>Цели и задачи Программы</w:t>
      </w:r>
    </w:p>
    <w:p w:rsidR="009E3767" w:rsidRPr="00776B3B" w:rsidRDefault="009E3767"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Учитывая содержание пункта 1 статьи 64 Федерального закона «Об образовании в Российской Федерации» и  пункта 1 раздела 1 ФОП ДО, целями Программы являются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на основе духовно-нравственных ценностей российского народа, исторических и национально-культурных традиций.</w:t>
      </w:r>
    </w:p>
    <w:p w:rsidR="009E3767" w:rsidRPr="00776B3B" w:rsidRDefault="009E3767"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 xml:space="preserve">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w:t>
      </w:r>
    </w:p>
    <w:p w:rsidR="009E3767" w:rsidRPr="00776B3B" w:rsidRDefault="009E3767"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Программа, в соответствии с Федеральным законом «Об образовании в Российской Федерации», направлена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9E3767" w:rsidRPr="00776B3B" w:rsidRDefault="009E3767"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Цели Программы достигаются через решение следующих задач (п. 1.6. ФГОС ДО, п. 1.1.1 ФОП ДО):</w:t>
      </w:r>
    </w:p>
    <w:p w:rsidR="009E3767" w:rsidRPr="00776B3B" w:rsidRDefault="009E3767"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1)</w:t>
      </w:r>
      <w:r w:rsidRPr="00776B3B">
        <w:rPr>
          <w:rFonts w:ascii="Times New Roman" w:hAnsi="Times New Roman" w:cs="Times New Roman"/>
          <w:color w:val="000009"/>
          <w:sz w:val="24"/>
          <w:szCs w:val="24"/>
        </w:rPr>
        <w:tab/>
        <w:t>обеспечение единых для Российской Федерации содержания ДО и планируемых результатов освоения образовательной программы ДО;</w:t>
      </w:r>
    </w:p>
    <w:p w:rsidR="009E3767" w:rsidRPr="00776B3B" w:rsidRDefault="009E3767"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2)</w:t>
      </w:r>
      <w:r w:rsidRPr="00776B3B">
        <w:rPr>
          <w:rFonts w:ascii="Times New Roman" w:hAnsi="Times New Roman" w:cs="Times New Roman"/>
          <w:color w:val="000009"/>
          <w:sz w:val="24"/>
          <w:szCs w:val="24"/>
        </w:rPr>
        <w:tab/>
        <w:t>охрана и укрепление физического и психического здоровья детей, в том числе их эмоционального благополучия;</w:t>
      </w:r>
    </w:p>
    <w:p w:rsidR="009E3767" w:rsidRPr="00776B3B" w:rsidRDefault="009E3767"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3)</w:t>
      </w:r>
      <w:r w:rsidRPr="00776B3B">
        <w:rPr>
          <w:rFonts w:ascii="Times New Roman" w:hAnsi="Times New Roman" w:cs="Times New Roman"/>
          <w:color w:val="000009"/>
          <w:sz w:val="24"/>
          <w:szCs w:val="24"/>
        </w:rPr>
        <w:tab/>
        <w:t xml:space="preserve">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w:t>
      </w:r>
      <w:r w:rsidRPr="00776B3B">
        <w:rPr>
          <w:rFonts w:ascii="Times New Roman" w:hAnsi="Times New Roman" w:cs="Times New Roman"/>
          <w:color w:val="000009"/>
          <w:sz w:val="24"/>
          <w:szCs w:val="24"/>
        </w:rPr>
        <w:lastRenderedPageBreak/>
        <w:t>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9E3767" w:rsidRPr="00776B3B" w:rsidRDefault="009E3767"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4)</w:t>
      </w:r>
      <w:r w:rsidRPr="00776B3B">
        <w:rPr>
          <w:rFonts w:ascii="Times New Roman" w:hAnsi="Times New Roman" w:cs="Times New Roman"/>
          <w:color w:val="000009"/>
          <w:sz w:val="24"/>
          <w:szCs w:val="24"/>
        </w:rPr>
        <w:tab/>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и индивидуальных возможностей;</w:t>
      </w:r>
    </w:p>
    <w:p w:rsidR="009E3767" w:rsidRPr="00776B3B" w:rsidRDefault="009E3767"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5)</w:t>
      </w:r>
      <w:r w:rsidRPr="00776B3B">
        <w:rPr>
          <w:rFonts w:ascii="Times New Roman" w:hAnsi="Times New Roman" w:cs="Times New Roman"/>
          <w:color w:val="000009"/>
          <w:sz w:val="24"/>
          <w:szCs w:val="24"/>
        </w:rPr>
        <w:tab/>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9E3767" w:rsidRPr="00776B3B" w:rsidRDefault="009E3767"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6)</w:t>
      </w:r>
      <w:r w:rsidRPr="00776B3B">
        <w:rPr>
          <w:rFonts w:ascii="Times New Roman" w:hAnsi="Times New Roman" w:cs="Times New Roman"/>
          <w:color w:val="000009"/>
          <w:sz w:val="24"/>
          <w:szCs w:val="24"/>
        </w:rPr>
        <w:tab/>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9E3767" w:rsidRPr="00776B3B" w:rsidRDefault="009E3767"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7)</w:t>
      </w:r>
      <w:r w:rsidRPr="00776B3B">
        <w:rPr>
          <w:rFonts w:ascii="Times New Roman" w:hAnsi="Times New Roman" w:cs="Times New Roman"/>
          <w:color w:val="000009"/>
          <w:sz w:val="24"/>
          <w:szCs w:val="24"/>
        </w:rPr>
        <w:tab/>
        <w:t>формирование общей культуры личности детей, в том числе ценностей здорового образа жизни, 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формирование предпосылок учебной деятельности;</w:t>
      </w:r>
    </w:p>
    <w:p w:rsidR="009E3767" w:rsidRPr="00776B3B" w:rsidRDefault="009E3767"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8)</w:t>
      </w:r>
      <w:r w:rsidRPr="00776B3B">
        <w:rPr>
          <w:rFonts w:ascii="Times New Roman" w:hAnsi="Times New Roman" w:cs="Times New Roman"/>
          <w:color w:val="000009"/>
          <w:sz w:val="24"/>
          <w:szCs w:val="24"/>
        </w:rPr>
        <w:tab/>
        <w:t>формирование социокультурной среды, соответствующей возрастным, индивидуальным, психологическим и физиологическим особенностям детей;</w:t>
      </w:r>
    </w:p>
    <w:p w:rsidR="009E3767" w:rsidRPr="00776B3B" w:rsidRDefault="009E3767"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9)</w:t>
      </w:r>
      <w:r w:rsidRPr="00776B3B">
        <w:rPr>
          <w:rFonts w:ascii="Times New Roman" w:hAnsi="Times New Roman" w:cs="Times New Roman"/>
          <w:color w:val="000009"/>
          <w:sz w:val="24"/>
          <w:szCs w:val="24"/>
        </w:rPr>
        <w:tab/>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A711CC" w:rsidRPr="00776B3B" w:rsidRDefault="009E3767"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10)</w:t>
      </w:r>
      <w:r w:rsidRPr="00776B3B">
        <w:rPr>
          <w:rFonts w:ascii="Times New Roman" w:hAnsi="Times New Roman" w:cs="Times New Roman"/>
          <w:color w:val="000009"/>
          <w:sz w:val="24"/>
          <w:szCs w:val="24"/>
        </w:rPr>
        <w:tab/>
        <w:t>обеспечение преемственности целей, задач и содержания дошкольного общего и начального общего образования;</w:t>
      </w:r>
    </w:p>
    <w:p w:rsidR="009E3767" w:rsidRPr="00776B3B" w:rsidRDefault="009E3767"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776B3B">
        <w:rPr>
          <w:rFonts w:ascii="Times New Roman" w:hAnsi="Times New Roman" w:cs="Times New Roman"/>
          <w:color w:val="000009"/>
          <w:sz w:val="24"/>
          <w:szCs w:val="24"/>
        </w:rPr>
        <w:t>11)</w:t>
      </w:r>
      <w:r w:rsidRPr="00776B3B">
        <w:rPr>
          <w:rFonts w:ascii="Times New Roman" w:hAnsi="Times New Roman" w:cs="Times New Roman"/>
          <w:color w:val="000009"/>
          <w:sz w:val="24"/>
          <w:szCs w:val="24"/>
        </w:rPr>
        <w:tab/>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BE6106" w:rsidRDefault="00C86A83" w:rsidP="002D0F13">
      <w:pPr>
        <w:tabs>
          <w:tab w:val="left" w:pos="0"/>
          <w:tab w:val="left" w:pos="851"/>
          <w:tab w:val="left" w:pos="1134"/>
          <w:tab w:val="left" w:pos="1276"/>
          <w:tab w:val="left" w:pos="1418"/>
          <w:tab w:val="left" w:pos="9355"/>
        </w:tabs>
        <w:spacing w:after="0" w:line="360" w:lineRule="auto"/>
        <w:ind w:right="-1"/>
        <w:jc w:val="both"/>
        <w:rPr>
          <w:rFonts w:ascii="Times New Roman" w:hAnsi="Times New Roman" w:cs="Times New Roman"/>
          <w:color w:val="000009"/>
          <w:sz w:val="28"/>
          <w:szCs w:val="24"/>
        </w:rPr>
      </w:pPr>
      <w:r w:rsidRPr="00C86A83">
        <w:rPr>
          <w:rFonts w:ascii="Times New Roman" w:hAnsi="Times New Roman" w:cs="Times New Roman"/>
          <w:b/>
          <w:i/>
          <w:color w:val="000009"/>
          <w:sz w:val="28"/>
          <w:szCs w:val="24"/>
        </w:rPr>
        <w:t xml:space="preserve"> </w:t>
      </w:r>
    </w:p>
    <w:p w:rsidR="00AD3EC2" w:rsidRPr="00583BE2" w:rsidRDefault="00AD3EC2"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b/>
          <w:color w:val="000009"/>
          <w:sz w:val="24"/>
          <w:szCs w:val="24"/>
        </w:rPr>
      </w:pPr>
      <w:r w:rsidRPr="00583BE2">
        <w:rPr>
          <w:rFonts w:ascii="Times New Roman" w:hAnsi="Times New Roman" w:cs="Times New Roman"/>
          <w:b/>
          <w:color w:val="000009"/>
          <w:sz w:val="24"/>
          <w:szCs w:val="24"/>
        </w:rPr>
        <w:t>1.1.2. Принципы и подходы к формированию Программы</w:t>
      </w:r>
    </w:p>
    <w:p w:rsidR="00AD3EC2" w:rsidRPr="00583BE2" w:rsidRDefault="00AD3EC2"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Федеральная программа построена на следующих принципах, установленных ФГОС ДО:</w:t>
      </w:r>
    </w:p>
    <w:p w:rsidR="00AD3EC2" w:rsidRPr="00583BE2" w:rsidRDefault="00AD3EC2"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1)</w:t>
      </w:r>
      <w:r w:rsidRPr="00583BE2">
        <w:rPr>
          <w:rFonts w:ascii="Times New Roman" w:hAnsi="Times New Roman" w:cs="Times New Roman"/>
          <w:color w:val="000009"/>
          <w:sz w:val="24"/>
          <w:szCs w:val="24"/>
        </w:rPr>
        <w:tab/>
        <w:t>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AD3EC2" w:rsidRPr="00583BE2" w:rsidRDefault="00AD3EC2"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lastRenderedPageBreak/>
        <w:t>2)</w:t>
      </w:r>
      <w:r w:rsidRPr="00583BE2">
        <w:rPr>
          <w:rFonts w:ascii="Times New Roman" w:hAnsi="Times New Roman" w:cs="Times New Roman"/>
          <w:color w:val="000009"/>
          <w:sz w:val="24"/>
          <w:szCs w:val="24"/>
        </w:rPr>
        <w:tab/>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w:t>
      </w:r>
    </w:p>
    <w:p w:rsidR="00AD3EC2" w:rsidRPr="00583BE2" w:rsidRDefault="00AD3EC2"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3)</w:t>
      </w:r>
      <w:r w:rsidRPr="00583BE2">
        <w:rPr>
          <w:rFonts w:ascii="Times New Roman" w:hAnsi="Times New Roman" w:cs="Times New Roman"/>
          <w:color w:val="000009"/>
          <w:sz w:val="24"/>
          <w:szCs w:val="24"/>
        </w:rPr>
        <w:tab/>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(далее вместе – взрослые);</w:t>
      </w:r>
    </w:p>
    <w:p w:rsidR="00AD3EC2" w:rsidRPr="00583BE2" w:rsidRDefault="00AD3EC2"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4)</w:t>
      </w:r>
      <w:r w:rsidRPr="00583BE2">
        <w:rPr>
          <w:rFonts w:ascii="Times New Roman" w:hAnsi="Times New Roman" w:cs="Times New Roman"/>
          <w:color w:val="000009"/>
          <w:sz w:val="24"/>
          <w:szCs w:val="24"/>
        </w:rPr>
        <w:tab/>
        <w:t>признание ребёнка полноценным участником (субъектом) образовательных отношений;</w:t>
      </w:r>
    </w:p>
    <w:p w:rsidR="00AD3EC2" w:rsidRPr="00583BE2" w:rsidRDefault="00AD3EC2"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5)</w:t>
      </w:r>
      <w:r w:rsidRPr="00583BE2">
        <w:rPr>
          <w:rFonts w:ascii="Times New Roman" w:hAnsi="Times New Roman" w:cs="Times New Roman"/>
          <w:color w:val="000009"/>
          <w:sz w:val="24"/>
          <w:szCs w:val="24"/>
        </w:rPr>
        <w:tab/>
        <w:t>поддержка инициативы детей в различных видах деятельности;</w:t>
      </w:r>
    </w:p>
    <w:p w:rsidR="00AD3EC2" w:rsidRPr="00583BE2" w:rsidRDefault="00AD3EC2"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6)</w:t>
      </w:r>
      <w:r w:rsidRPr="00583BE2">
        <w:rPr>
          <w:rFonts w:ascii="Times New Roman" w:hAnsi="Times New Roman" w:cs="Times New Roman"/>
          <w:color w:val="000009"/>
          <w:sz w:val="24"/>
          <w:szCs w:val="24"/>
        </w:rPr>
        <w:tab/>
        <w:t>сотрудничество Учреждения с семьей;</w:t>
      </w:r>
    </w:p>
    <w:p w:rsidR="00AD3EC2" w:rsidRPr="00583BE2" w:rsidRDefault="00AD3EC2"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7)</w:t>
      </w:r>
      <w:r w:rsidRPr="00583BE2">
        <w:rPr>
          <w:rFonts w:ascii="Times New Roman" w:hAnsi="Times New Roman" w:cs="Times New Roman"/>
          <w:color w:val="000009"/>
          <w:sz w:val="24"/>
          <w:szCs w:val="24"/>
        </w:rPr>
        <w:tab/>
        <w:t>приобщение детей к социокультурным нормам, традициям семьи, общества и государства;</w:t>
      </w:r>
    </w:p>
    <w:p w:rsidR="00AD3EC2" w:rsidRPr="00583BE2" w:rsidRDefault="00AD3EC2"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8)</w:t>
      </w:r>
      <w:r w:rsidRPr="00583BE2">
        <w:rPr>
          <w:rFonts w:ascii="Times New Roman" w:hAnsi="Times New Roman" w:cs="Times New Roman"/>
          <w:color w:val="000009"/>
          <w:sz w:val="24"/>
          <w:szCs w:val="24"/>
        </w:rPr>
        <w:tab/>
        <w:t>формирование познавательных интересов и познавательных действий ребенка в различных видах деятельности;</w:t>
      </w:r>
    </w:p>
    <w:p w:rsidR="00AD3EC2" w:rsidRPr="00583BE2" w:rsidRDefault="00AD3EC2"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9)</w:t>
      </w:r>
      <w:r w:rsidRPr="00583BE2">
        <w:rPr>
          <w:rFonts w:ascii="Times New Roman" w:hAnsi="Times New Roman" w:cs="Times New Roman"/>
          <w:color w:val="000009"/>
          <w:sz w:val="24"/>
          <w:szCs w:val="24"/>
        </w:rPr>
        <w:tab/>
        <w:t>возрастная адекватность дошкольного образования (соответствие условий, требований, методов возрасту и особенностям развития);</w:t>
      </w:r>
    </w:p>
    <w:p w:rsidR="00AD3EC2" w:rsidRPr="00583BE2" w:rsidRDefault="00AD3EC2"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10)</w:t>
      </w:r>
      <w:r w:rsidRPr="00583BE2">
        <w:rPr>
          <w:rFonts w:ascii="Times New Roman" w:hAnsi="Times New Roman" w:cs="Times New Roman"/>
          <w:color w:val="000009"/>
          <w:sz w:val="24"/>
          <w:szCs w:val="24"/>
        </w:rPr>
        <w:tab/>
        <w:t>учет этнокультурной ситуации развития детей.</w:t>
      </w:r>
    </w:p>
    <w:p w:rsidR="00AD3EC2" w:rsidRPr="00583BE2" w:rsidRDefault="00AD3EC2"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 xml:space="preserve">    Основные подходы к формированию Программы.</w:t>
      </w:r>
    </w:p>
    <w:p w:rsidR="00AD3EC2" w:rsidRPr="00583BE2" w:rsidRDefault="00AD3EC2"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Программа:</w:t>
      </w:r>
    </w:p>
    <w:p w:rsidR="00AD3EC2" w:rsidRPr="00583BE2" w:rsidRDefault="00AD3EC2"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сформирована на основе требований ФГОС ДО и ФОП ДО, предъявляемых к структуре образовательной программы дошкольного образования;</w:t>
      </w:r>
    </w:p>
    <w:p w:rsidR="00AD3EC2" w:rsidRPr="00583BE2" w:rsidRDefault="00AD3EC2"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определяет содержание и организацию образовательной деятельности на уровне дошкольного образования;</w:t>
      </w:r>
    </w:p>
    <w:p w:rsidR="00AD3EC2" w:rsidRPr="00583BE2" w:rsidRDefault="00AD3EC2"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AD3EC2" w:rsidRPr="00583BE2" w:rsidRDefault="00AD3EC2"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(базовые объем, содержание и планируемые результаты освоения Программы).</w:t>
      </w:r>
    </w:p>
    <w:p w:rsidR="00036184" w:rsidRPr="00583BE2" w:rsidRDefault="00036184"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p>
    <w:p w:rsidR="008240B4" w:rsidRPr="00583BE2" w:rsidRDefault="00036184" w:rsidP="00036184">
      <w:pPr>
        <w:pStyle w:val="a4"/>
        <w:tabs>
          <w:tab w:val="left" w:pos="0"/>
          <w:tab w:val="left" w:pos="851"/>
          <w:tab w:val="left" w:pos="1134"/>
          <w:tab w:val="left" w:pos="1276"/>
          <w:tab w:val="left" w:pos="1418"/>
          <w:tab w:val="left" w:pos="9355"/>
        </w:tabs>
        <w:spacing w:after="0" w:line="360" w:lineRule="auto"/>
        <w:ind w:left="0" w:right="-1" w:firstLine="567"/>
        <w:jc w:val="both"/>
        <w:rPr>
          <w:rFonts w:ascii="Times New Roman" w:hAnsi="Times New Roman" w:cs="Times New Roman"/>
          <w:b/>
          <w:color w:val="000009"/>
          <w:sz w:val="24"/>
          <w:szCs w:val="24"/>
        </w:rPr>
      </w:pPr>
      <w:r w:rsidRPr="00583BE2">
        <w:rPr>
          <w:rFonts w:ascii="Times New Roman" w:hAnsi="Times New Roman" w:cs="Times New Roman"/>
          <w:b/>
          <w:color w:val="000009"/>
          <w:sz w:val="24"/>
          <w:szCs w:val="24"/>
        </w:rPr>
        <w:t>1.</w:t>
      </w:r>
      <w:r w:rsidR="008240B4" w:rsidRPr="00583BE2">
        <w:rPr>
          <w:rFonts w:ascii="Times New Roman" w:hAnsi="Times New Roman" w:cs="Times New Roman"/>
          <w:b/>
          <w:color w:val="000009"/>
          <w:sz w:val="24"/>
          <w:szCs w:val="24"/>
        </w:rPr>
        <w:t>1.3. Значимые для разработки и реализации Программы характеристики</w:t>
      </w:r>
    </w:p>
    <w:p w:rsidR="008240B4" w:rsidRPr="00583BE2" w:rsidRDefault="008240B4"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Основные участники реализации Программы:</w:t>
      </w:r>
      <w:r w:rsidRPr="00583BE2">
        <w:rPr>
          <w:rFonts w:ascii="Times New Roman" w:hAnsi="Times New Roman" w:cs="Times New Roman"/>
          <w:color w:val="000009"/>
          <w:sz w:val="24"/>
          <w:szCs w:val="24"/>
        </w:rPr>
        <w:t xml:space="preserve"> педагоги, воспитанники, родители (законные представители).</w:t>
      </w:r>
    </w:p>
    <w:p w:rsidR="008240B4" w:rsidRPr="00583BE2" w:rsidRDefault="008240B4"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lastRenderedPageBreak/>
        <w:t>Социальными заказчиками реализации Программы</w:t>
      </w:r>
      <w:r w:rsidRPr="00583BE2">
        <w:rPr>
          <w:rFonts w:ascii="Times New Roman" w:hAnsi="Times New Roman" w:cs="Times New Roman"/>
          <w:color w:val="000009"/>
          <w:sz w:val="24"/>
          <w:szCs w:val="24"/>
        </w:rPr>
        <w:t xml:space="preserve"> как комплекса образовательных услуг выступают, в первую очередь, родители (законные представители) воспитанников, как гаранты реализации прав ребенка на уход, присмотр и оздоровление, воспитание и обучение. </w:t>
      </w:r>
    </w:p>
    <w:p w:rsidR="008240B4" w:rsidRPr="00583BE2" w:rsidRDefault="008240B4"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Особенности разработки Программы:</w:t>
      </w:r>
    </w:p>
    <w:p w:rsidR="008240B4" w:rsidRPr="00583BE2" w:rsidRDefault="008240B4"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условия, созданные в Учреждении для реализации целей и задач Программы;</w:t>
      </w:r>
    </w:p>
    <w:p w:rsidR="008240B4" w:rsidRPr="00583BE2" w:rsidRDefault="008240B4"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социальный заказ родителей (законных представителей);</w:t>
      </w:r>
    </w:p>
    <w:p w:rsidR="008240B4" w:rsidRPr="00583BE2" w:rsidRDefault="008240B4"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детский контингент;</w:t>
      </w:r>
    </w:p>
    <w:p w:rsidR="008240B4" w:rsidRPr="00583BE2" w:rsidRDefault="008240B4"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кадровый состав педагогических работников;</w:t>
      </w:r>
    </w:p>
    <w:p w:rsidR="008240B4" w:rsidRPr="00583BE2" w:rsidRDefault="008240B4"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культурно-образовательные особенности Учреждения;</w:t>
      </w:r>
    </w:p>
    <w:p w:rsidR="008240B4" w:rsidRPr="00583BE2" w:rsidRDefault="008240B4"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 xml:space="preserve"> климатические особенности;</w:t>
      </w:r>
    </w:p>
    <w:p w:rsidR="008240B4" w:rsidRPr="00583BE2" w:rsidRDefault="008240B4"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взаимодействие с социумом.</w:t>
      </w:r>
    </w:p>
    <w:p w:rsidR="008240B4" w:rsidRPr="008240B4" w:rsidRDefault="008240B4"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8"/>
          <w:szCs w:val="24"/>
        </w:rPr>
      </w:pPr>
    </w:p>
    <w:p w:rsidR="008240B4" w:rsidRPr="00583BE2" w:rsidRDefault="00036184"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b/>
          <w:color w:val="000009"/>
          <w:sz w:val="24"/>
          <w:szCs w:val="24"/>
        </w:rPr>
      </w:pPr>
      <w:r w:rsidRPr="00583BE2">
        <w:rPr>
          <w:rFonts w:ascii="Times New Roman" w:hAnsi="Times New Roman" w:cs="Times New Roman"/>
          <w:b/>
          <w:color w:val="000009"/>
          <w:sz w:val="24"/>
          <w:szCs w:val="24"/>
        </w:rPr>
        <w:t>1.</w:t>
      </w:r>
      <w:r w:rsidR="008240B4" w:rsidRPr="00583BE2">
        <w:rPr>
          <w:rFonts w:ascii="Times New Roman" w:hAnsi="Times New Roman" w:cs="Times New Roman"/>
          <w:b/>
          <w:color w:val="000009"/>
          <w:sz w:val="24"/>
          <w:szCs w:val="24"/>
        </w:rPr>
        <w:t>1.4. Специфика национальных, социокультурных и иных условий, в которых  осуществляется образовательная деятельность:</w:t>
      </w:r>
    </w:p>
    <w:p w:rsidR="00583BE2" w:rsidRPr="00583BE2" w:rsidRDefault="00583BE2" w:rsidP="00583BE2">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b/>
          <w:i/>
          <w:color w:val="000009"/>
          <w:sz w:val="24"/>
          <w:szCs w:val="24"/>
        </w:rPr>
      </w:pPr>
      <w:r w:rsidRPr="00583BE2">
        <w:rPr>
          <w:rFonts w:ascii="Times New Roman" w:hAnsi="Times New Roman" w:cs="Times New Roman"/>
          <w:b/>
          <w:i/>
          <w:color w:val="000009"/>
          <w:sz w:val="24"/>
          <w:szCs w:val="24"/>
        </w:rPr>
        <w:t>Национально-культурные особенности:</w:t>
      </w:r>
    </w:p>
    <w:p w:rsidR="00583BE2" w:rsidRDefault="00583BE2" w:rsidP="00583BE2">
      <w:pPr>
        <w:tabs>
          <w:tab w:val="left" w:pos="0"/>
          <w:tab w:val="left" w:pos="851"/>
          <w:tab w:val="left" w:pos="1134"/>
          <w:tab w:val="left" w:pos="9355"/>
        </w:tabs>
        <w:spacing w:after="0" w:line="360" w:lineRule="auto"/>
        <w:ind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Национально-культурные особенности предусматривают возможность введения содержания, связанного с традициями Республики Татарстан. Это отвечает потребностям и интересам народов республики и позволяет организовывать образовательную деятельность, направленную на изучение природных, социокультурных и экономических особенностей региона. С учетом национально-культурных традиций осуществляется отбор произведений писателей, поэтов, композиторов, художников Республики Татарстан, образцов местного фольклора, народных художественных промыслов при ознакомлении детей с искусством, народными традициями региона.</w:t>
      </w:r>
    </w:p>
    <w:p w:rsidR="00583BE2" w:rsidRDefault="00583BE2" w:rsidP="00583BE2">
      <w:pPr>
        <w:tabs>
          <w:tab w:val="left" w:pos="0"/>
          <w:tab w:val="left" w:pos="851"/>
          <w:tab w:val="left" w:pos="1134"/>
          <w:tab w:val="left" w:pos="9355"/>
        </w:tabs>
        <w:spacing w:after="0" w:line="360" w:lineRule="auto"/>
        <w:ind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Цели образования в национальных, социокультурных условиях ребенка дошкольного возраста:</w:t>
      </w:r>
    </w:p>
    <w:p w:rsidR="00583BE2" w:rsidRDefault="00583BE2" w:rsidP="00583BE2">
      <w:pPr>
        <w:tabs>
          <w:tab w:val="left" w:pos="0"/>
          <w:tab w:val="left" w:pos="851"/>
          <w:tab w:val="left" w:pos="1134"/>
          <w:tab w:val="left" w:pos="9355"/>
        </w:tabs>
        <w:spacing w:after="0" w:line="360" w:lineRule="auto"/>
        <w:ind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1.Воспитание любви к малой Родине, осознание ее многонациональности. Формирование общей культуры личности с учетом этнокультурной составляющей образования.</w:t>
      </w:r>
    </w:p>
    <w:p w:rsidR="00583BE2" w:rsidRDefault="00583BE2" w:rsidP="00583BE2">
      <w:pPr>
        <w:tabs>
          <w:tab w:val="left" w:pos="0"/>
          <w:tab w:val="left" w:pos="851"/>
          <w:tab w:val="left" w:pos="1134"/>
          <w:tab w:val="left" w:pos="9355"/>
        </w:tabs>
        <w:spacing w:after="0" w:line="360" w:lineRule="auto"/>
        <w:ind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2.Формирование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583BE2" w:rsidRDefault="00583BE2" w:rsidP="00583BE2">
      <w:pPr>
        <w:tabs>
          <w:tab w:val="left" w:pos="0"/>
          <w:tab w:val="left" w:pos="851"/>
          <w:tab w:val="left" w:pos="1134"/>
          <w:tab w:val="left" w:pos="9355"/>
        </w:tabs>
        <w:spacing w:after="0" w:line="360" w:lineRule="auto"/>
        <w:ind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p>
    <w:p w:rsidR="00583BE2" w:rsidRDefault="00583BE2" w:rsidP="00583BE2">
      <w:pPr>
        <w:tabs>
          <w:tab w:val="left" w:pos="0"/>
          <w:tab w:val="left" w:pos="851"/>
          <w:tab w:val="left" w:pos="1134"/>
          <w:tab w:val="left" w:pos="9355"/>
        </w:tabs>
        <w:spacing w:after="0" w:line="360" w:lineRule="auto"/>
        <w:ind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4.Ознакомление с историей, географией Республики Татарстан, расширение знаний детей о своем крае (малой родине).</w:t>
      </w:r>
    </w:p>
    <w:p w:rsidR="00583BE2" w:rsidRDefault="00583BE2" w:rsidP="00583BE2">
      <w:pPr>
        <w:tabs>
          <w:tab w:val="left" w:pos="0"/>
          <w:tab w:val="left" w:pos="851"/>
          <w:tab w:val="left" w:pos="1134"/>
          <w:tab w:val="left" w:pos="9355"/>
        </w:tabs>
        <w:spacing w:after="0" w:line="360" w:lineRule="auto"/>
        <w:ind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 xml:space="preserve">5.Формирование социокультурной среды, соответствующей возрастным и индивидуальным особенностям детей, с учетом этнокультурных особенностей региона. </w:t>
      </w:r>
      <w:r w:rsidRPr="00583BE2">
        <w:rPr>
          <w:rFonts w:ascii="Times New Roman" w:hAnsi="Times New Roman" w:cs="Times New Roman"/>
          <w:color w:val="000009"/>
          <w:sz w:val="24"/>
          <w:szCs w:val="24"/>
        </w:rPr>
        <w:lastRenderedPageBreak/>
        <w:t>6.Формирование начал культуры здорового образа жизни на основе национально-культурных традиций.</w:t>
      </w:r>
    </w:p>
    <w:p w:rsidR="00583BE2" w:rsidRDefault="00583BE2" w:rsidP="00583BE2">
      <w:pPr>
        <w:tabs>
          <w:tab w:val="left" w:pos="0"/>
          <w:tab w:val="left" w:pos="851"/>
          <w:tab w:val="left" w:pos="1134"/>
          <w:tab w:val="left" w:pos="9355"/>
        </w:tabs>
        <w:spacing w:after="0" w:line="360" w:lineRule="auto"/>
        <w:ind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583BE2" w:rsidRPr="00583BE2" w:rsidRDefault="00583BE2" w:rsidP="00583BE2">
      <w:pPr>
        <w:tabs>
          <w:tab w:val="left" w:pos="0"/>
          <w:tab w:val="left" w:pos="851"/>
          <w:tab w:val="left" w:pos="1134"/>
          <w:tab w:val="left" w:pos="9355"/>
        </w:tabs>
        <w:spacing w:after="0" w:line="360" w:lineRule="auto"/>
        <w:ind w:right="-1" w:firstLine="567"/>
        <w:jc w:val="both"/>
        <w:rPr>
          <w:rFonts w:ascii="Times New Roman" w:hAnsi="Times New Roman" w:cs="Times New Roman"/>
          <w:b/>
          <w:i/>
          <w:color w:val="000009"/>
          <w:sz w:val="24"/>
          <w:szCs w:val="24"/>
        </w:rPr>
      </w:pPr>
      <w:r w:rsidRPr="00583BE2">
        <w:rPr>
          <w:rFonts w:ascii="Times New Roman" w:hAnsi="Times New Roman" w:cs="Times New Roman"/>
          <w:b/>
          <w:i/>
          <w:color w:val="000009"/>
          <w:sz w:val="24"/>
          <w:szCs w:val="24"/>
        </w:rPr>
        <w:t>Климатические особенности:</w:t>
      </w:r>
    </w:p>
    <w:p w:rsidR="00583BE2" w:rsidRPr="00583BE2" w:rsidRDefault="00583BE2" w:rsidP="00583BE2">
      <w:pPr>
        <w:pStyle w:val="a4"/>
        <w:tabs>
          <w:tab w:val="left" w:pos="0"/>
          <w:tab w:val="left" w:pos="142"/>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С учетом особенностей климата и природных условий определяется проведение режимных моментов и оздоровительных мероприятий с детьми.</w:t>
      </w:r>
    </w:p>
    <w:p w:rsidR="00583BE2" w:rsidRPr="00583BE2" w:rsidRDefault="00583BE2" w:rsidP="00583BE2">
      <w:pPr>
        <w:pStyle w:val="a4"/>
        <w:tabs>
          <w:tab w:val="left" w:pos="0"/>
          <w:tab w:val="left" w:pos="142"/>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График образовательного процесса составляется на холодный и теплый периоды:</w:t>
      </w:r>
    </w:p>
    <w:p w:rsidR="00583BE2" w:rsidRPr="00583BE2" w:rsidRDefault="00583BE2" w:rsidP="00583BE2">
      <w:pPr>
        <w:pStyle w:val="a4"/>
        <w:tabs>
          <w:tab w:val="left" w:pos="0"/>
          <w:tab w:val="left" w:pos="851"/>
          <w:tab w:val="left" w:pos="1134"/>
          <w:tab w:val="left" w:pos="9355"/>
        </w:tabs>
        <w:spacing w:after="0" w:line="360" w:lineRule="auto"/>
        <w:ind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 xml:space="preserve"> </w:t>
      </w:r>
    </w:p>
    <w:p w:rsidR="00583BE2" w:rsidRPr="00583BE2" w:rsidRDefault="00583BE2" w:rsidP="00583BE2">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-холодный период (сентябрь-май) – образовательный: определенный режим дня и планирование занятий с детьми;</w:t>
      </w:r>
    </w:p>
    <w:p w:rsidR="00583BE2" w:rsidRPr="00583BE2" w:rsidRDefault="00583BE2" w:rsidP="00583BE2">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-теплый</w:t>
      </w:r>
      <w:r>
        <w:rPr>
          <w:rFonts w:ascii="Times New Roman" w:hAnsi="Times New Roman" w:cs="Times New Roman"/>
          <w:color w:val="000009"/>
          <w:sz w:val="24"/>
          <w:szCs w:val="24"/>
        </w:rPr>
        <w:t xml:space="preserve"> </w:t>
      </w:r>
      <w:r w:rsidRPr="00583BE2">
        <w:rPr>
          <w:rFonts w:ascii="Times New Roman" w:hAnsi="Times New Roman" w:cs="Times New Roman"/>
          <w:color w:val="000009"/>
          <w:sz w:val="24"/>
          <w:szCs w:val="24"/>
        </w:rPr>
        <w:t>период</w:t>
      </w:r>
      <w:r>
        <w:rPr>
          <w:rFonts w:ascii="Times New Roman" w:hAnsi="Times New Roman" w:cs="Times New Roman"/>
          <w:color w:val="000009"/>
          <w:sz w:val="24"/>
          <w:szCs w:val="24"/>
        </w:rPr>
        <w:t xml:space="preserve"> </w:t>
      </w:r>
      <w:r w:rsidRPr="00583BE2">
        <w:rPr>
          <w:rFonts w:ascii="Times New Roman" w:hAnsi="Times New Roman" w:cs="Times New Roman"/>
          <w:color w:val="000009"/>
          <w:sz w:val="24"/>
          <w:szCs w:val="24"/>
        </w:rPr>
        <w:t>(июнь-август)</w:t>
      </w:r>
      <w:r>
        <w:rPr>
          <w:rFonts w:ascii="Times New Roman" w:hAnsi="Times New Roman" w:cs="Times New Roman"/>
          <w:color w:val="000009"/>
          <w:sz w:val="24"/>
          <w:szCs w:val="24"/>
        </w:rPr>
        <w:t xml:space="preserve"> </w:t>
      </w:r>
      <w:r w:rsidRPr="00583BE2">
        <w:rPr>
          <w:rFonts w:ascii="Times New Roman" w:hAnsi="Times New Roman" w:cs="Times New Roman"/>
          <w:color w:val="000009"/>
          <w:sz w:val="24"/>
          <w:szCs w:val="24"/>
        </w:rPr>
        <w:t>–</w:t>
      </w:r>
      <w:r>
        <w:rPr>
          <w:rFonts w:ascii="Times New Roman" w:hAnsi="Times New Roman" w:cs="Times New Roman"/>
          <w:color w:val="000009"/>
          <w:sz w:val="24"/>
          <w:szCs w:val="24"/>
        </w:rPr>
        <w:t xml:space="preserve"> </w:t>
      </w:r>
      <w:r w:rsidRPr="00583BE2">
        <w:rPr>
          <w:rFonts w:ascii="Times New Roman" w:hAnsi="Times New Roman" w:cs="Times New Roman"/>
          <w:color w:val="000009"/>
          <w:sz w:val="24"/>
          <w:szCs w:val="24"/>
        </w:rPr>
        <w:t>оздоровительный:</w:t>
      </w:r>
      <w:r>
        <w:rPr>
          <w:rFonts w:ascii="Times New Roman" w:hAnsi="Times New Roman" w:cs="Times New Roman"/>
          <w:color w:val="000009"/>
          <w:sz w:val="24"/>
          <w:szCs w:val="24"/>
        </w:rPr>
        <w:t xml:space="preserve"> </w:t>
      </w:r>
      <w:r w:rsidRPr="00583BE2">
        <w:rPr>
          <w:rFonts w:ascii="Times New Roman" w:hAnsi="Times New Roman" w:cs="Times New Roman"/>
          <w:color w:val="000009"/>
          <w:sz w:val="24"/>
          <w:szCs w:val="24"/>
        </w:rPr>
        <w:t>другой</w:t>
      </w:r>
      <w:r>
        <w:rPr>
          <w:rFonts w:ascii="Times New Roman" w:hAnsi="Times New Roman" w:cs="Times New Roman"/>
          <w:color w:val="000009"/>
          <w:sz w:val="24"/>
          <w:szCs w:val="24"/>
        </w:rPr>
        <w:t xml:space="preserve"> </w:t>
      </w:r>
      <w:r w:rsidRPr="00583BE2">
        <w:rPr>
          <w:rFonts w:ascii="Times New Roman" w:hAnsi="Times New Roman" w:cs="Times New Roman"/>
          <w:color w:val="000009"/>
          <w:sz w:val="24"/>
          <w:szCs w:val="24"/>
        </w:rPr>
        <w:t>режим</w:t>
      </w:r>
      <w:r w:rsidRPr="00583BE2">
        <w:rPr>
          <w:rFonts w:ascii="Times New Roman" w:hAnsi="Times New Roman" w:cs="Times New Roman"/>
          <w:color w:val="000009"/>
          <w:sz w:val="24"/>
          <w:szCs w:val="24"/>
        </w:rPr>
        <w:tab/>
        <w:t>дня, оздоровительная и культурно-досуговая деятельность.</w:t>
      </w:r>
    </w:p>
    <w:p w:rsidR="00583BE2" w:rsidRPr="00583BE2" w:rsidRDefault="00583BE2" w:rsidP="00583BE2">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b/>
          <w:i/>
          <w:color w:val="000009"/>
          <w:sz w:val="24"/>
          <w:szCs w:val="24"/>
        </w:rPr>
      </w:pPr>
      <w:r w:rsidRPr="00583BE2">
        <w:rPr>
          <w:rFonts w:ascii="Times New Roman" w:hAnsi="Times New Roman" w:cs="Times New Roman"/>
          <w:b/>
          <w:i/>
          <w:color w:val="000009"/>
          <w:sz w:val="24"/>
          <w:szCs w:val="24"/>
        </w:rPr>
        <w:t>Социально-демографические особенности:</w:t>
      </w:r>
    </w:p>
    <w:p w:rsidR="00583BE2" w:rsidRPr="00583BE2" w:rsidRDefault="00583BE2" w:rsidP="00583BE2">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традициями.С учетом особенностей определяются формы, средства образовательной деятельности.</w:t>
      </w:r>
    </w:p>
    <w:p w:rsidR="00827F28" w:rsidRDefault="00583BE2" w:rsidP="00583BE2">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rsidR="00583BE2" w:rsidRPr="00583BE2" w:rsidRDefault="00583BE2" w:rsidP="00583BE2">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p>
    <w:p w:rsidR="00827F28" w:rsidRPr="00583BE2" w:rsidRDefault="00F52FCD" w:rsidP="00036184">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b/>
          <w:color w:val="000009"/>
          <w:sz w:val="24"/>
          <w:szCs w:val="24"/>
        </w:rPr>
      </w:pPr>
      <w:r w:rsidRPr="00583BE2">
        <w:rPr>
          <w:rFonts w:ascii="Times New Roman" w:hAnsi="Times New Roman" w:cs="Times New Roman"/>
          <w:b/>
          <w:color w:val="000009"/>
          <w:sz w:val="24"/>
          <w:szCs w:val="24"/>
        </w:rPr>
        <w:t>1.1.4</w:t>
      </w:r>
      <w:r w:rsidR="00827F28" w:rsidRPr="00583BE2">
        <w:rPr>
          <w:rFonts w:ascii="Times New Roman" w:hAnsi="Times New Roman" w:cs="Times New Roman"/>
          <w:b/>
          <w:color w:val="000009"/>
          <w:sz w:val="24"/>
          <w:szCs w:val="24"/>
        </w:rPr>
        <w:t>. Характеристики особенностей развития детей раннего и дошкольного возраста всех групп, функционирующих в ДОО в соответствии с Уставом</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center"/>
        <w:rPr>
          <w:rFonts w:ascii="Times New Roman" w:hAnsi="Times New Roman" w:cs="Times New Roman"/>
          <w:b/>
          <w:color w:val="000009"/>
          <w:sz w:val="24"/>
          <w:szCs w:val="24"/>
        </w:rPr>
      </w:pPr>
      <w:r w:rsidRPr="00583BE2">
        <w:rPr>
          <w:rFonts w:ascii="Times New Roman" w:hAnsi="Times New Roman" w:cs="Times New Roman"/>
          <w:b/>
          <w:color w:val="000009"/>
          <w:sz w:val="24"/>
          <w:szCs w:val="24"/>
        </w:rPr>
        <w:t>Ранний возраст (от одного года до трёх лет)</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center"/>
        <w:rPr>
          <w:rFonts w:ascii="Times New Roman" w:hAnsi="Times New Roman" w:cs="Times New Roman"/>
          <w:b/>
          <w:color w:val="000009"/>
          <w:sz w:val="24"/>
          <w:szCs w:val="24"/>
        </w:rPr>
      </w:pPr>
      <w:r w:rsidRPr="00583BE2">
        <w:rPr>
          <w:rFonts w:ascii="Times New Roman" w:hAnsi="Times New Roman" w:cs="Times New Roman"/>
          <w:b/>
          <w:color w:val="000009"/>
          <w:sz w:val="24"/>
          <w:szCs w:val="24"/>
        </w:rPr>
        <w:t>Вторая группа детей раннего возраст (второй год жизни)</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Росто-весовые характеристики</w:t>
      </w:r>
      <w:r w:rsidR="008D1053" w:rsidRPr="00583BE2">
        <w:rPr>
          <w:rFonts w:ascii="Times New Roman" w:hAnsi="Times New Roman" w:cs="Times New Roman"/>
          <w:b/>
          <w:i/>
          <w:color w:val="000009"/>
          <w:sz w:val="24"/>
          <w:szCs w:val="24"/>
        </w:rPr>
        <w:t xml:space="preserve">. </w:t>
      </w:r>
      <w:r w:rsidRPr="00583BE2">
        <w:rPr>
          <w:rFonts w:ascii="Times New Roman" w:hAnsi="Times New Roman" w:cs="Times New Roman"/>
          <w:color w:val="000009"/>
          <w:sz w:val="24"/>
          <w:szCs w:val="24"/>
        </w:rPr>
        <w:t>Вес двухлетнего ребенка составляет одну пятую веса взрослого человека. К двум годам мальчики набирают вес до 13,04 кг, девочки - 12,6 кг. Ежемесячная прибавка в весе составляет 200-250 граммов, а в росте 1 см. К двум годам длина тела мальчиков достигает 88,3 см, а девочек - 86,1 см.</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Функциональное созревание</w:t>
      </w:r>
      <w:r w:rsidR="008D1053" w:rsidRPr="00583BE2">
        <w:rPr>
          <w:rFonts w:ascii="Times New Roman" w:hAnsi="Times New Roman" w:cs="Times New Roman"/>
          <w:b/>
          <w:i/>
          <w:color w:val="000009"/>
          <w:sz w:val="24"/>
          <w:szCs w:val="24"/>
        </w:rPr>
        <w:t xml:space="preserve">. </w:t>
      </w:r>
      <w:r w:rsidRPr="00583BE2">
        <w:rPr>
          <w:rFonts w:ascii="Times New Roman" w:hAnsi="Times New Roman" w:cs="Times New Roman"/>
          <w:color w:val="000009"/>
          <w:sz w:val="24"/>
          <w:szCs w:val="24"/>
        </w:rPr>
        <w:t xml:space="preserve">Продолжаются рост и функциональное развитие внутренних органов, костной, мышечной и центральной нервной системы. Повышается </w:t>
      </w:r>
      <w:r w:rsidRPr="00583BE2">
        <w:rPr>
          <w:rFonts w:ascii="Times New Roman" w:hAnsi="Times New Roman" w:cs="Times New Roman"/>
          <w:color w:val="000009"/>
          <w:sz w:val="24"/>
          <w:szCs w:val="24"/>
        </w:rPr>
        <w:lastRenderedPageBreak/>
        <w:t>работоспособность нервных центров. Общее время сна, практически полностью подчиненного суточной ритмике, составляет 11-12 часов.</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Развитие центральной нервной системы на этом этапе характеризуется замедлением ростовых процессов, снижением скорости увеличения объема головного мозга и формированием нервных связей.</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Начиная с 16-18-ти месяцев уровень развития мускулатуры и нервной системы обеспечивает рефлекторную деятельность по контролю выделительной системы. К двум годам у большинства детей ночное мочеиспускание прекращается, хотя время от времени оно может повторяться у многих из них и гораздо позднее в результате нарушения привычных видов повседневной активности, на фоне болезни, в случаях перевозбуждения ребенка или испуга.</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Развитие моторики</w:t>
      </w:r>
      <w:r w:rsidRPr="00583BE2">
        <w:rPr>
          <w:rFonts w:ascii="Times New Roman" w:hAnsi="Times New Roman" w:cs="Times New Roman"/>
          <w:color w:val="000009"/>
          <w:sz w:val="24"/>
          <w:szCs w:val="24"/>
        </w:rPr>
        <w:t>. Развитие моторики является определяющим для всего психического развития. Преимущественно формируется подкорковый уровень организации движения, включающий формирование ритма, темпа, тонуса. Все движения формируются на основании ритмической картины, соответственно, чрезвычайно важно формировать ритмичность (движения под ритм; режим дня; чередование активности и отдыха). Подавляющие большинство детей (90%) может хорошо ходить (в год и два месяца); строить башню из двух кубиков (в полтора года); подниматься по ступенькам (в год и десять месяцев); пинать мяч (к двум годам). На развитие основных движений ребенка частично влияют пропорции его тела: короткие ноги, длинное туловище, большая голова. Ребенок до полутора лет часто падает при ходьбе, не всегда может вовремя остановиться, обойти препятствие. Несовершенна и осанка. Вследствие недостаточного развития мышечной системы ребенку трудно долго выполнять однотипные движения, например, ходить с мамой «только за ручку». Постепенно ходьба совершенствуется. Дети учатся свободно передвигаться на прогулке: они взбираются на бугорки, ходят по траве, перешагивают через небольшие препятствия, например, палку, лежащую на земле. Исчезает шаркающая походка. В подвижных играх и на музыкальных занятиях дети делают боковые шаги, медленно кружатся на месте. Даже в начале второго года дети много лазают: взбираются на горку, на диванчики, а позже (приставным шагом) и на шведскую стенку. Они также перелезают через бревно, подлезают под скамейку, пролезают через обруч. После полутора лет у малышей кроме основных развиваются и подражательные движения (мишке, зайчику). В простых подвижных играх и плясках дети привыкают координировать свои движения и действия друг с другом. В полтора года дети способны рисовать каракули, а к двум годам могут нарисовать прямую линию. Дети все лучше контролируют простые движения, а затем объединяют их во все более сложные и согласованные системы.</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Психические функции</w:t>
      </w:r>
      <w:r w:rsidRPr="00583BE2">
        <w:rPr>
          <w:rFonts w:ascii="Times New Roman" w:hAnsi="Times New Roman" w:cs="Times New Roman"/>
          <w:color w:val="000009"/>
          <w:sz w:val="24"/>
          <w:szCs w:val="24"/>
        </w:rPr>
        <w:t xml:space="preserve">. Восприятие становится ведущей психической функцией. Совершенствуется зрительное восприятие и становится ведущим. Вместе с тем, дети полутора </w:t>
      </w:r>
      <w:r w:rsidRPr="00583BE2">
        <w:rPr>
          <w:rFonts w:ascii="Times New Roman" w:hAnsi="Times New Roman" w:cs="Times New Roman"/>
          <w:color w:val="000009"/>
          <w:sz w:val="24"/>
          <w:szCs w:val="24"/>
        </w:rPr>
        <w:lastRenderedPageBreak/>
        <w:t>– двух лет не могут одновременно воспринимать объект в целом и отдельные его части. В области восприятия происходит формирование перцептивных действий и предметных эталонов. Функция перцептивных действий - ориентировочная, обследование перцептивных свойств объекта на основе эталонов. Формирование наглядно-действенного мышления как отражения скрытых сущностных связей и отношений объектов происходит на основе развития восприятия и в ходе овладения ребенком предметно-орудийными действиями. Первоначально перцептивные действия представляют собой развернутые внешние действия. По мере овладения речью восприятие начинает приобретать черты произвольности. Слово начинает регулировать восприятие ребенка. По мере взросления и накопления опыта дети приобретают способность принимать и одновременно перерабатывать все больше информации, сопоставляя знание о части и целом. Появляются зачатки экспериментирования. Физический опыт становится основой обобщений. Последовательность овладения обобщениями: на основании цвета (от года до года и семи месяцев); на основании формы (от полутора до двух лет); функциональные обобщения (от двух до трех лет).</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В ходе формирования умения использовать орудия ребенок проходит четыре стадии: целенаправленных проб, «подстерегания», навязчивого вмешательства, объективной регуляции. Особенности предметной деятельности: педантизм, рука подстраивается под предмет, функциональная сторона действия опережает операциональную (знание действия опережает его реализацию). Логика развития действия: неспецифичные действия - функциональные действия - выделение способа действия - перенос действия (с одного предмета на другой, из одной ситуации в другую). Предметно-орудийные действия формируются только в сотрудничестве со взрослым. Функции взрослого в формировании предметных действий: показ, совместные действия, поощрение активных проб ребенка, словесные указания. Предметная деятельность становится основой развития наглядно-образного мышления через представления о цели действия и ожидаемом результате, выделение соотношений и связей между предметами, условий реализации действий.</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 xml:space="preserve">Второй год жизни - период интенсивного формирования речи, где можно выделить два основных этапа. Первый (от года до года и шести-восьми месяцев) - переходный, со следующими особенностями: интенсивное развитие понимания, активной речи почти нет; активная речь своеобразна по лексике, семантике, фонетике, грамматике, синтаксису. Второй период (от года и восьми месяцев до трех лет) - практическое овладение речью. Связи между предметом (действием) и словами, их обозначающими, формируются значительно быстрее, чем в конце первого года («взрыв наименований»). При этом понимание речи окружающих по-прежнему опережает умение говорить. Установлена четкая зависимость между качеством языковой стимуляции в домашнем окружении ребенка и развитием его речи. Дети усваивают названия предметов, действий, обозначения некоторых качеств и состояний. Благодаря этому </w:t>
      </w:r>
      <w:r w:rsidRPr="00583BE2">
        <w:rPr>
          <w:rFonts w:ascii="Times New Roman" w:hAnsi="Times New Roman" w:cs="Times New Roman"/>
          <w:color w:val="000009"/>
          <w:sz w:val="24"/>
          <w:szCs w:val="24"/>
        </w:rPr>
        <w:lastRenderedPageBreak/>
        <w:t>можно организовать деятельность и поведение малышей, формировать и совершенствовать восприятие, в том числе составляющие основу сенсорного воспитания. Самые первые слова обозначают те предметы, с которыми ребенок может играть (мяч, машинка и т. п.). Поскольку в окружении каждого ребенка набор предметов, с которыми он может так или иначе взаимодействовать, различен, то и первоначальный словарный запас каждого ребенка уникален. Научившись употреблять слова применительно к определенной ситуации, дети вскоре начинают использовать их в описаниях других ситуаций, не замечая производимой нередко подмены их истинного значения. В процессе разнообразной деятельности со взрослыми дети усваивают, что одно и то же действие может относиться к разным предметам: «надень шапку, надень колечки на пирамидку и т.д.». Важным приобретением речи и мышления является формирующаяся на втором году жизни способность обобщения. Слово в сознании ребенка начинает ассоциироваться не с одним предметом, а обозначать все предметы, относящиеся к этой группе, несмотря на различие по цвету, размеру и даже внешнему виду (кукла большая и маленькая). Активный словарь на протяжении года увеличивается неравномерно. К полутора годам он равен примерно 20-30 словам. После года и восьми - десяти месяцев происходит скачок, и активно используемый словарь состоит теперь из 200-300 слов. В нем много глаголов и существительных, встречаются простые прилагательные и наречия (тут, там, туда и т. д.), а также предлоги. Упрощенные слова («ту-ту», «ав-ав») заменяются обычными, пусть и несовершенными в фонетическом отношении. После полутора лет ребенок чаще всего воспроизводит контур слова (число слогов), наполняя его звуками-заместителями, более или менее близкими по звучанию слышимому образцу.</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У двухлетних детей предметная игра становится более сложной, содержательной. В полтора года дети узнают о предназначении многих вещей, закрепленном в культуре их социального окружения, и с этих пор игра становится все более символической. Образы, которые используют дети в своих играх, похожи на реальные предметы. Этапы развития игры в раннем детстве: на первом этапе (один год) игра носит узко-подражательный характер, представляет собой специфическое манипулирование предметом, сначала строго определенным, который показал взрослый, а затем и другими. На втором этапе репертуар предметных действий расширяется, и уже не только сам предмет, но и указание взрослого вызывают действия и сложные цепочки действий. На третьем этапе (от полутора до трех лет) возникают элементы воображаемой ситуации, составляющей отличительную особенность игры: замещение одного предмета другим.</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Навыки.</w:t>
      </w:r>
      <w:r w:rsidRPr="00583BE2">
        <w:rPr>
          <w:rFonts w:ascii="Times New Roman" w:hAnsi="Times New Roman" w:cs="Times New Roman"/>
          <w:color w:val="000009"/>
          <w:sz w:val="24"/>
          <w:szCs w:val="24"/>
        </w:rPr>
        <w:t xml:space="preserve"> Дети осваивают действия с разнообразными игрушками: разборными (пирамиды, матрешки и др.), строительным материалом и сюжетными игрушками (куклы с атрибутами к ним и пр.). Эти действия ребенок воспроизводит и после показа взрослого, и путем отсроченного подражания. Постепенно, из отдельных действий складываются </w:t>
      </w:r>
      <w:r w:rsidRPr="00583BE2">
        <w:rPr>
          <w:rFonts w:ascii="Times New Roman" w:hAnsi="Times New Roman" w:cs="Times New Roman"/>
          <w:color w:val="000009"/>
          <w:sz w:val="24"/>
          <w:szCs w:val="24"/>
        </w:rPr>
        <w:lastRenderedPageBreak/>
        <w:t>«цепочки», и малыш учится доводить предметные действия до результата: заполняет колечками всю пирамиду, подбирая их по цвету и размеру, из строительного материала возводит по образцу забор, паровозик, башенку и другие несложные постройки. Дети активно воспроизводят бытовые действия, доминирует подражание взрослому. Дети начинают переносить разученное действие с одной игрушкой (кукла) на другие (мишки, зайцы и другие мягкие игрушки); они активно ищут предмет, необходимый для завершения действия (одеяло, чтобы уложить куклу спать; мисочку, чтобы накормить мишку).</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Коммуникация и социализация</w:t>
      </w:r>
      <w:r w:rsidRPr="00583BE2">
        <w:rPr>
          <w:rFonts w:ascii="Times New Roman" w:hAnsi="Times New Roman" w:cs="Times New Roman"/>
          <w:color w:val="000009"/>
          <w:sz w:val="24"/>
          <w:szCs w:val="24"/>
        </w:rPr>
        <w:t>. Формируется ситуативно-деловое общение со взрослым, основными характеристиками которого являются: стремление привлечь внимание к своей деятельности; поиск оценки своих успехов; обращение за поддержкой в случае неуспеха; отказ от «чистой» ласки, но принятие ее как поощрение своих достижений. Принципиально важной является позиция ребенка ориентации на образец взрослого, позиция подражания и сотрудничества, признания позитивного авторитета взрослого. Формирования эмоциональной привязанности: индивидуализация привязанности; снижение сепарационной тревоги. Появляются первые социальные эмоции, возникающие преимущественно по типу заражения: сочувствие, сорадование. На втором году жизни у детей при направленной работе взрослого формируются навыки взаимодействия со сверстниками: появляется игра рядом; дети могут самостоятельно играть друг с другом в разученные ранее при помощи взрослого игры («Прятки», «Догонялки»). Однако несовершенство коммуникативных навыков ведет к непониманию и трудностям общения. Ребенок может расплакаться и даже ударить жалеющего его. Он активно протестует против вмешательства в свою игру. Игрушка в руках другого гораздо интереснее для малыша, чем та, что стоит рядом. Отобрав ее у соседа, но не зная, что делать дальше, малыш ее просто бросает. Общение детей в течение дня возникает, как правило, в процессе предметно-игровой деятельности и режимных моментах, а поскольку предметно-игровые действия и самообслуживание только формируются, самостоятельность, заинтересованность в их выполнении следует всячески оберегать. Детей приучают соблюдать «дисциплину расстояния», и они осваивают умение играть и действовать рядом, не мешая друг другу, вести себя в группе соответствующим образом: не лезть в тарелку соседа, подвинуться на диванчике, чтобы мог сесть еще один ребенок, не шуметь в спальне и т.д. При этом они пользуются простыми словами: «на» («возьми»), «дай», «пусти», «не хочу» и др.</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Саморегуляция.</w:t>
      </w:r>
      <w:r w:rsidRPr="00583BE2">
        <w:rPr>
          <w:rFonts w:ascii="Times New Roman" w:hAnsi="Times New Roman" w:cs="Times New Roman"/>
          <w:color w:val="000009"/>
          <w:sz w:val="24"/>
          <w:szCs w:val="24"/>
        </w:rPr>
        <w:t xml:space="preserve"> Овладение туалетным поведением. Формирование основ регуляции поведения. В речи появляются оценочные суждения: «плохой, хороший, красивый». Ребенок овладевает умением самостоятельно есть любые виды пищи, умыться и мыть руки, приобретает навыки опрятности. Совершенствуется самостоятельность детей в предметно-игровой деятельности и самообслуживании. С одной стороны, возрастает самостоятельность ребенка во всех сферах жизни, с другой — он осваивает правила поведения в группе (играть </w:t>
      </w:r>
      <w:r w:rsidRPr="00583BE2">
        <w:rPr>
          <w:rFonts w:ascii="Times New Roman" w:hAnsi="Times New Roman" w:cs="Times New Roman"/>
          <w:color w:val="000009"/>
          <w:sz w:val="24"/>
          <w:szCs w:val="24"/>
        </w:rPr>
        <w:lastRenderedPageBreak/>
        <w:t>рядом, не мешая другим, помогать, если это понятно и несложно). Все это является основой для развития в будущем совместной игровой деятельности.</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Личность.</w:t>
      </w:r>
      <w:r w:rsidRPr="00583BE2">
        <w:rPr>
          <w:rFonts w:ascii="Times New Roman" w:hAnsi="Times New Roman" w:cs="Times New Roman"/>
          <w:color w:val="000009"/>
          <w:sz w:val="24"/>
          <w:szCs w:val="24"/>
        </w:rPr>
        <w:t xml:space="preserve"> Появляются представления о себе, в том числе как представителе пола. Разворачиваются ярко выраженные процессы идентификации с родителями. Формируются предпосылки самосознания через осуществление эффективных предметных действий.</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p>
    <w:p w:rsidR="00744243" w:rsidRPr="00583BE2" w:rsidRDefault="00744243" w:rsidP="008D1053">
      <w:pPr>
        <w:pStyle w:val="a4"/>
        <w:tabs>
          <w:tab w:val="left" w:pos="0"/>
          <w:tab w:val="left" w:pos="851"/>
          <w:tab w:val="left" w:pos="1134"/>
          <w:tab w:val="left" w:pos="9355"/>
        </w:tabs>
        <w:spacing w:after="0" w:line="360" w:lineRule="auto"/>
        <w:ind w:left="0" w:right="-1" w:firstLine="567"/>
        <w:jc w:val="center"/>
        <w:rPr>
          <w:rFonts w:ascii="Times New Roman" w:hAnsi="Times New Roman" w:cs="Times New Roman"/>
          <w:b/>
          <w:color w:val="000009"/>
          <w:sz w:val="24"/>
          <w:szCs w:val="24"/>
        </w:rPr>
      </w:pPr>
      <w:r w:rsidRPr="00583BE2">
        <w:rPr>
          <w:rFonts w:ascii="Times New Roman" w:hAnsi="Times New Roman" w:cs="Times New Roman"/>
          <w:b/>
          <w:color w:val="000009"/>
          <w:sz w:val="24"/>
          <w:szCs w:val="24"/>
        </w:rPr>
        <w:t>Первая младшая группа (третий год жизни)</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Росто-весовые характеристики</w:t>
      </w:r>
      <w:r w:rsidR="008D1053" w:rsidRPr="00583BE2">
        <w:rPr>
          <w:rFonts w:ascii="Times New Roman" w:hAnsi="Times New Roman" w:cs="Times New Roman"/>
          <w:b/>
          <w:i/>
          <w:color w:val="000009"/>
          <w:sz w:val="24"/>
          <w:szCs w:val="24"/>
        </w:rPr>
        <w:t xml:space="preserve">. </w:t>
      </w:r>
      <w:r w:rsidRPr="00583BE2">
        <w:rPr>
          <w:rFonts w:ascii="Times New Roman" w:hAnsi="Times New Roman" w:cs="Times New Roman"/>
          <w:color w:val="000009"/>
          <w:sz w:val="24"/>
          <w:szCs w:val="24"/>
        </w:rPr>
        <w:t>Средний вес мальчиков составляет 14,9 кг, девочек – 14,8 кг. Средняя длина тела у мальчиков до 95,7 см, у девочек – 97,3 см.</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Функциональное созревание</w:t>
      </w:r>
      <w:r w:rsidR="008D1053" w:rsidRPr="00583BE2">
        <w:rPr>
          <w:rFonts w:ascii="Times New Roman" w:hAnsi="Times New Roman" w:cs="Times New Roman"/>
          <w:b/>
          <w:i/>
          <w:color w:val="000009"/>
          <w:sz w:val="24"/>
          <w:szCs w:val="24"/>
        </w:rPr>
        <w:t xml:space="preserve">. </w:t>
      </w:r>
      <w:r w:rsidRPr="00583BE2">
        <w:rPr>
          <w:rFonts w:ascii="Times New Roman" w:hAnsi="Times New Roman" w:cs="Times New Roman"/>
          <w:color w:val="000009"/>
          <w:sz w:val="24"/>
          <w:szCs w:val="24"/>
        </w:rPr>
        <w:t>Продолжаются рост и функциональное развитие внутренних органов, костной, мышечной и центральной нервной системы. Совершенствуются формы двигательной активности.</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Развитие моторики</w:t>
      </w:r>
      <w:r w:rsidRPr="00583BE2">
        <w:rPr>
          <w:rFonts w:ascii="Times New Roman" w:hAnsi="Times New Roman" w:cs="Times New Roman"/>
          <w:color w:val="000009"/>
          <w:sz w:val="24"/>
          <w:szCs w:val="24"/>
        </w:rPr>
        <w:t>. Дифференциация развития моторики у мальчиков и девочек. У мальчиков опережающее развитие крупной моторики (к трем годам мальчики могут осваивать езду на велосипеде); у девочек опережающее развитие мелкой моторики (координированные действия с мелкими предметами).</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Психические функции</w:t>
      </w:r>
      <w:r w:rsidRPr="00583BE2">
        <w:rPr>
          <w:rFonts w:ascii="Times New Roman" w:hAnsi="Times New Roman" w:cs="Times New Roman"/>
          <w:color w:val="000009"/>
          <w:sz w:val="24"/>
          <w:szCs w:val="24"/>
        </w:rPr>
        <w:t>. Продолжает развиваться предметная деятельность, ситуативно- деловое общение ребенка со взрослым; совершенствуются восприятие, речь, начальные формы произвольного поведения, игры, наглядно-действенное мышление. Развитие предметной деятельности связано с усвоением культурных способов действия с различными предметами. Развиваются действия соотносящие и орудийные. 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подражания, но и образца, регулирующего собственную активность ребенка. В ходе совместной со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 Количество понимаемых слов значительно возрастает. Совершенствуется регуляция поведения в результате обращения взрослых к ребенку, который начинает понимать не только инструкцию, но и рассказ взрослых.</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Интенсивно развивается активная речь детей. К трем годам они осваивают основные грамматические структуры, пытаются строить простые предложения, в разговоре со взрослым используют практически все части речи. Активный словарь достигает примерно 1000-1500 слов. К концу третьего года жизни речь становится средством общения ребенка со сверстниками.</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lastRenderedPageBreak/>
        <w:t>К третьему году жизни совершенствуются зрительные и слуховые ориентировки, что позволяет детям безошибочно выполнять ряд заданий: осуществлять выбор из двух-трех предметов по форме, величине и цвету; различать мелодии; петь. Совершенствуется слуховое восприятие, прежде всего фонематический слух. К трем годам дети воспринимают все звуки родного языка, но произносят их с большими искажениями.</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Основной формой мышления становится наглядно-действенная. Ее особенность заключается в том, что возникающие в жизни ребенка проблемные ситуации разрешаются путем реального действия с предметами.  Размышляя об отсутствующих людях или предметах, дети начинают использовать их образы. Третий год жизни знаменуется появлением символического мышления - способности по запечатленным психологическим образам-символам предметов воспроизводить их в тот или иной момент. Теперь они могут проделывать некоторые операции не с реальными предметами, а с их образами, и эти мысленные операции - свидетельство значительно более сложной, чем прежде, работы детского мышления. Переход от конкретно-чувственного</w:t>
      </w:r>
      <w:r w:rsidR="008D1053" w:rsidRPr="00583BE2">
        <w:rPr>
          <w:rFonts w:ascii="Times New Roman" w:hAnsi="Times New Roman" w:cs="Times New Roman"/>
          <w:color w:val="000009"/>
          <w:sz w:val="24"/>
          <w:szCs w:val="24"/>
        </w:rPr>
        <w:t xml:space="preserve"> </w:t>
      </w:r>
      <w:r w:rsidRPr="00583BE2">
        <w:rPr>
          <w:rFonts w:ascii="Times New Roman" w:hAnsi="Times New Roman" w:cs="Times New Roman"/>
          <w:color w:val="000009"/>
          <w:sz w:val="24"/>
          <w:szCs w:val="24"/>
        </w:rPr>
        <w:t>«мышления» к образному может осуществляться на протяжении двух лет.</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Детские виды деятельности. В этом возрасте у детей формируются новые виды деятельности: игра, рисование, конструирование. Игра носит процессуальный характер, главное в ней - действия. Они совершаются с игровыми предметами, приближенными к реальности. В середине третьего года жизни появляются действия с предметами-заместителями.</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Появление собственно изобразительной деятельности обусловлено тем, что ребенок уже способен сформулировать намерение изобразить какой-либо предмет. Типичным является изображение человека в виде «головонога» - окружности и отходящих от нее линий.</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Коммуникация и социализация</w:t>
      </w:r>
      <w:r w:rsidRPr="00583BE2">
        <w:rPr>
          <w:rFonts w:ascii="Times New Roman" w:hAnsi="Times New Roman" w:cs="Times New Roman"/>
          <w:color w:val="000009"/>
          <w:sz w:val="24"/>
          <w:szCs w:val="24"/>
        </w:rPr>
        <w:t>. На третьем году жизни отмечается рост автономии и изменение отношений со взрослым, дети становятся самостоятельнее. Начинает формироваться критичность к собственным действиям.</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Саморегуляция</w:t>
      </w:r>
      <w:r w:rsidRPr="00583BE2">
        <w:rPr>
          <w:rFonts w:ascii="Times New Roman" w:hAnsi="Times New Roman" w:cs="Times New Roman"/>
          <w:color w:val="000009"/>
          <w:sz w:val="24"/>
          <w:szCs w:val="24"/>
        </w:rPr>
        <w:t>. 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начинает складываться и произвольность поведения. Она обусловлена развитием орудийных действий и речи.</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Личность.</w:t>
      </w:r>
      <w:r w:rsidRPr="00583BE2">
        <w:rPr>
          <w:rFonts w:ascii="Times New Roman" w:hAnsi="Times New Roman" w:cs="Times New Roman"/>
          <w:color w:val="000009"/>
          <w:sz w:val="24"/>
          <w:szCs w:val="24"/>
        </w:rPr>
        <w:t xml:space="preserve"> У детей появляются чувства гордости и стыда, начинают формироваться элементы самосознания, связанные с идентификацией с именем и полом. Ребенок осознает себя как отдельного человека, отличного от взрослого. У него формируется образ Я. Завершается ранний возраст кризисом трех лет, который часто сопровождается рядом отрицательных проявлений: негативизмом, упрямством, нарушением общения со взрослым и др. Кризис может продолжаться от нескольких месяцев до двух лет.</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p>
    <w:p w:rsidR="00744243" w:rsidRPr="00583BE2" w:rsidRDefault="00744243" w:rsidP="008D1053">
      <w:pPr>
        <w:pStyle w:val="a4"/>
        <w:tabs>
          <w:tab w:val="left" w:pos="0"/>
          <w:tab w:val="left" w:pos="851"/>
          <w:tab w:val="left" w:pos="1134"/>
          <w:tab w:val="left" w:pos="9355"/>
        </w:tabs>
        <w:spacing w:after="0" w:line="360" w:lineRule="auto"/>
        <w:ind w:left="0" w:right="-1" w:firstLine="567"/>
        <w:jc w:val="center"/>
        <w:rPr>
          <w:rFonts w:ascii="Times New Roman" w:hAnsi="Times New Roman" w:cs="Times New Roman"/>
          <w:b/>
          <w:color w:val="000009"/>
          <w:sz w:val="24"/>
          <w:szCs w:val="24"/>
        </w:rPr>
      </w:pPr>
      <w:r w:rsidRPr="00583BE2">
        <w:rPr>
          <w:rFonts w:ascii="Times New Roman" w:hAnsi="Times New Roman" w:cs="Times New Roman"/>
          <w:b/>
          <w:color w:val="000009"/>
          <w:sz w:val="24"/>
          <w:szCs w:val="24"/>
        </w:rPr>
        <w:t>Дошкольный возраст (от трех до семи лет)</w:t>
      </w:r>
    </w:p>
    <w:p w:rsidR="00744243" w:rsidRPr="00583BE2" w:rsidRDefault="00744243" w:rsidP="008D1053">
      <w:pPr>
        <w:pStyle w:val="a4"/>
        <w:tabs>
          <w:tab w:val="left" w:pos="0"/>
          <w:tab w:val="left" w:pos="851"/>
          <w:tab w:val="left" w:pos="1134"/>
          <w:tab w:val="left" w:pos="9355"/>
        </w:tabs>
        <w:spacing w:after="0" w:line="360" w:lineRule="auto"/>
        <w:ind w:left="0" w:right="-1" w:firstLine="567"/>
        <w:jc w:val="center"/>
        <w:rPr>
          <w:rFonts w:ascii="Times New Roman" w:hAnsi="Times New Roman" w:cs="Times New Roman"/>
          <w:b/>
          <w:color w:val="000009"/>
          <w:sz w:val="24"/>
          <w:szCs w:val="24"/>
        </w:rPr>
      </w:pPr>
      <w:r w:rsidRPr="00583BE2">
        <w:rPr>
          <w:rFonts w:ascii="Times New Roman" w:hAnsi="Times New Roman" w:cs="Times New Roman"/>
          <w:b/>
          <w:color w:val="000009"/>
          <w:sz w:val="24"/>
          <w:szCs w:val="24"/>
        </w:rPr>
        <w:t>Вторая младшая группа (четвертый год жизни)</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Росто-весовые характеристики</w:t>
      </w:r>
      <w:r w:rsidR="008D1053" w:rsidRPr="00583BE2">
        <w:rPr>
          <w:rFonts w:ascii="Times New Roman" w:hAnsi="Times New Roman" w:cs="Times New Roman"/>
          <w:b/>
          <w:i/>
          <w:color w:val="000009"/>
          <w:sz w:val="24"/>
          <w:szCs w:val="24"/>
        </w:rPr>
        <w:t xml:space="preserve">. </w:t>
      </w:r>
      <w:r w:rsidRPr="00583BE2">
        <w:rPr>
          <w:rFonts w:ascii="Times New Roman" w:hAnsi="Times New Roman" w:cs="Times New Roman"/>
          <w:color w:val="000009"/>
          <w:sz w:val="24"/>
          <w:szCs w:val="24"/>
        </w:rPr>
        <w:t>Средний вес у мальчиков к четырем годам достигает 17 кг, у девочек – 16 кг. Средний рост у мальчиков к четырем годам достигает 102 см, а у девочек - 100,6 см.</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Функциональное созревание</w:t>
      </w:r>
      <w:r w:rsidR="008D1053" w:rsidRPr="00583BE2">
        <w:rPr>
          <w:rFonts w:ascii="Times New Roman" w:hAnsi="Times New Roman" w:cs="Times New Roman"/>
          <w:b/>
          <w:i/>
          <w:color w:val="000009"/>
          <w:sz w:val="24"/>
          <w:szCs w:val="24"/>
        </w:rPr>
        <w:t xml:space="preserve">. </w:t>
      </w:r>
      <w:r w:rsidRPr="00583BE2">
        <w:rPr>
          <w:rFonts w:ascii="Times New Roman" w:hAnsi="Times New Roman" w:cs="Times New Roman"/>
          <w:color w:val="000009"/>
          <w:sz w:val="24"/>
          <w:szCs w:val="24"/>
        </w:rPr>
        <w:t>В данном возрасте уровень развития скелета и мышечной системы определяет возможность формирования осанки, свода стопы, базовых двигательных стереотипов.</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Продолжается формирование физиологических систем организма: дыхания, кровообращения терморегуляции, обеспечения обмена веществ.</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Данный возраст характеризуется интенсивным созреванием нейронного аппарата проекционной и ассоциативной коры больших полушарий.</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Психические функции</w:t>
      </w:r>
      <w:r w:rsidRPr="00583BE2">
        <w:rPr>
          <w:rFonts w:ascii="Times New Roman" w:hAnsi="Times New Roman" w:cs="Times New Roman"/>
          <w:color w:val="000009"/>
          <w:sz w:val="24"/>
          <w:szCs w:val="24"/>
        </w:rPr>
        <w:t>. В три-четыре года память ребенка носит непроизвольный, непосредственный характер. Наряду с непроизвольной памятью, начинает формироваться и произвольная память. Ребенок запоминает эмоционально значимую информацию. На основе накопления представлений о предметах окружающего мира у ребенка интенсивно развивается</w:t>
      </w:r>
      <w:r w:rsidR="008D1053" w:rsidRPr="00583BE2">
        <w:rPr>
          <w:rFonts w:ascii="Times New Roman" w:hAnsi="Times New Roman" w:cs="Times New Roman"/>
          <w:color w:val="000009"/>
          <w:sz w:val="24"/>
          <w:szCs w:val="24"/>
        </w:rPr>
        <w:t xml:space="preserve"> </w:t>
      </w:r>
      <w:r w:rsidRPr="00583BE2">
        <w:rPr>
          <w:rFonts w:ascii="Times New Roman" w:hAnsi="Times New Roman" w:cs="Times New Roman"/>
          <w:color w:val="000009"/>
          <w:sz w:val="24"/>
          <w:szCs w:val="24"/>
        </w:rPr>
        <w:t>образное мышление, воображение. Продолжается формирование речи, накопление словаря, развитие связной речи.</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В три-четыре года внимание ребѐнка носит непроизвольный, непосредственный характер. Отмечается двусторонняя связь восприятия и внимания – внимание регулируется восприятием (увидел яркое – обратил внимание). В младшем дошкольном возрасте развивается перцептивная деятельность. Дети от использования предэталонов — индивидуальных единиц восприятия — переходят к сенсорным эталонам — культурно выработанным средствам восприятия. К концу младшего дошкольного возраста дети могут воспринимать до пяти и более форм предметов и до семи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и во всех знакомых ему помещениях образовательной организации.</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 xml:space="preserve">Детские виды деятельности. Система значимых отношений ребенка с социальной средой определяется возможностями познавательной сферы, наличием образного мышления, наличием самосознания и начальными формами произвольного поведения (действие по инструкции, действие по образцу). Социальная ситуация развития характеризуется выраженным интересом ребенка к системе социальных отношений между людьми (мама-дочка, врач-пациент), ребенок хочет подражать взрослому, быть «как взрослый». Противоречие между стремлением быть «как взрослый» и невозможностью непосредственного </w:t>
      </w:r>
      <w:r w:rsidRPr="00583BE2">
        <w:rPr>
          <w:rFonts w:ascii="Times New Roman" w:hAnsi="Times New Roman" w:cs="Times New Roman"/>
          <w:color w:val="000009"/>
          <w:sz w:val="24"/>
          <w:szCs w:val="24"/>
        </w:rPr>
        <w:lastRenderedPageBreak/>
        <w:t>воплощения данного стремления приводит к формированию игровой деятельности, где ребенок в доступной для него форме отображает систему человеческих взаимоотношений, осваивает и применяет нормы и правила общения и взаимодействия человека в разных сферах жизни. Игра детей в три-четыре года отличается однообразием сюжетов, где центральным содержанием игровой деятельности является действие с игрушкой, игра протекает либо в индивидуальной форме, либо в паре, нарушение логики игры ребенком не опротестовывается.</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В данный период начинают формироваться продуктивные виды деятельности, формируются первичные навыки рисования, лепки, конструирования. Графические образы пока бедны, у одних детей в изображениях отсутствуют детали, у других рисунки могут быть более детализированы. Дети начинают активно использовать цвет.</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Большое значение для развития мелкой моторики имеет лепка. Дети способны под руководством взрослого вылепить простые предметы.</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Конструктивная деятельность в младшем дошкольном возрасте ограничена возведением несложных построек по образцу и по замыслу.</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 xml:space="preserve">Коммуникация и социализация. </w:t>
      </w:r>
      <w:r w:rsidRPr="00583BE2">
        <w:rPr>
          <w:rFonts w:ascii="Times New Roman" w:hAnsi="Times New Roman" w:cs="Times New Roman"/>
          <w:color w:val="000009"/>
          <w:sz w:val="24"/>
          <w:szCs w:val="24"/>
        </w:rPr>
        <w:t>В общении со взрослыми, наряду с ситуативно-деловой формой общения, начинает интенсивно формироваться внеситуативно-познавательная форма общения, формируются основы познавательного общения. Со сверстниками интенсивно формируется ситуативно-деловая форма общения, что определяется становлением игровой деятельности и необходимостью согласовывать действия с другим ребенком в ходе игрового взаимодействия. Положительно-индифферентное отношение к сверстнику, преобладающее в раннем возрасте, сменяется конкурентным типом отношения к сверстнику, где другой ребенок выступает в качестве средства самопознания.</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Саморегуляция.</w:t>
      </w:r>
      <w:r w:rsidRPr="00583BE2">
        <w:rPr>
          <w:rFonts w:ascii="Times New Roman" w:hAnsi="Times New Roman" w:cs="Times New Roman"/>
          <w:color w:val="000009"/>
          <w:sz w:val="24"/>
          <w:szCs w:val="24"/>
        </w:rPr>
        <w:t xml:space="preserve"> В три года у ребенка преобладает ситуативное поведение, произвольное поведение, в основном, регулируется взрослым. При этом, ребенок может действовать по инструкции, состоящей из 2-3 указаний. Слово играет в большей степени побудительную функцию, по сравнению с функцией торможения. Эмоции выполняют регулирующую роль, накапливается эмоциональный опыт, позволяющий предвосхищать действия ребенка.</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Личность и самооценка</w:t>
      </w:r>
      <w:r w:rsidRPr="00583BE2">
        <w:rPr>
          <w:rFonts w:ascii="Times New Roman" w:hAnsi="Times New Roman" w:cs="Times New Roman"/>
          <w:color w:val="000009"/>
          <w:sz w:val="24"/>
          <w:szCs w:val="24"/>
        </w:rPr>
        <w:t>. У ребенка начинает формироваться периферия самосознания, дифференцированная самооценка. Ребенок, при осознании собственных умений, опирается на оценку взрослого, к четырем годам ребенок начинает сравнивать свои достижения с достижениями сверстников, что может повышать конфликтность между детьми. Данный возраст связан с дебютом личности.</w:t>
      </w:r>
    </w:p>
    <w:p w:rsidR="00744243" w:rsidRPr="00583BE2" w:rsidRDefault="00744243" w:rsidP="008D1053">
      <w:pPr>
        <w:pStyle w:val="a4"/>
        <w:tabs>
          <w:tab w:val="left" w:pos="0"/>
          <w:tab w:val="left" w:pos="851"/>
          <w:tab w:val="left" w:pos="1134"/>
          <w:tab w:val="left" w:pos="9355"/>
        </w:tabs>
        <w:spacing w:after="0" w:line="360" w:lineRule="auto"/>
        <w:ind w:left="0" w:right="-1" w:firstLine="567"/>
        <w:jc w:val="center"/>
        <w:rPr>
          <w:rFonts w:ascii="Times New Roman" w:hAnsi="Times New Roman" w:cs="Times New Roman"/>
          <w:b/>
          <w:color w:val="000009"/>
          <w:sz w:val="24"/>
          <w:szCs w:val="24"/>
        </w:rPr>
      </w:pPr>
      <w:r w:rsidRPr="00583BE2">
        <w:rPr>
          <w:rFonts w:ascii="Times New Roman" w:hAnsi="Times New Roman" w:cs="Times New Roman"/>
          <w:b/>
          <w:color w:val="000009"/>
          <w:sz w:val="24"/>
          <w:szCs w:val="24"/>
        </w:rPr>
        <w:t>Средняя группа (пятый год жизни)</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Росто-весовые характеристики</w:t>
      </w:r>
      <w:r w:rsidR="008D1053" w:rsidRPr="00583BE2">
        <w:rPr>
          <w:rFonts w:ascii="Times New Roman" w:hAnsi="Times New Roman" w:cs="Times New Roman"/>
          <w:b/>
          <w:i/>
          <w:color w:val="000009"/>
          <w:sz w:val="24"/>
          <w:szCs w:val="24"/>
        </w:rPr>
        <w:t xml:space="preserve">. </w:t>
      </w:r>
      <w:r w:rsidRPr="00583BE2">
        <w:rPr>
          <w:rFonts w:ascii="Times New Roman" w:hAnsi="Times New Roman" w:cs="Times New Roman"/>
          <w:color w:val="000009"/>
          <w:sz w:val="24"/>
          <w:szCs w:val="24"/>
        </w:rPr>
        <w:t xml:space="preserve">Средний вес девочек изменяется от 16 кг в четыре года до 18,4 кг в пять лет, у мальчиков – от 17 кг в четыре года до 19,7 кг в пять лет. Средняя длина </w:t>
      </w:r>
      <w:r w:rsidRPr="00583BE2">
        <w:rPr>
          <w:rFonts w:ascii="Times New Roman" w:hAnsi="Times New Roman" w:cs="Times New Roman"/>
          <w:color w:val="000009"/>
          <w:sz w:val="24"/>
          <w:szCs w:val="24"/>
        </w:rPr>
        <w:lastRenderedPageBreak/>
        <w:t>тела у девочек изменяется от 100 см в четыре года до 109 см в пять лет, у мальчиков – от 102 см в четыре года до 110 см в пять лет.</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Функциональное созревание</w:t>
      </w:r>
      <w:r w:rsidR="00712C70" w:rsidRPr="00583BE2">
        <w:rPr>
          <w:rFonts w:ascii="Times New Roman" w:hAnsi="Times New Roman" w:cs="Times New Roman"/>
          <w:b/>
          <w:i/>
          <w:color w:val="000009"/>
          <w:sz w:val="24"/>
          <w:szCs w:val="24"/>
        </w:rPr>
        <w:t xml:space="preserve">. </w:t>
      </w:r>
      <w:r w:rsidRPr="00583BE2">
        <w:rPr>
          <w:rFonts w:ascii="Times New Roman" w:hAnsi="Times New Roman" w:cs="Times New Roman"/>
          <w:color w:val="000009"/>
          <w:sz w:val="24"/>
          <w:szCs w:val="24"/>
        </w:rPr>
        <w:t>Данный возраст характеризуется интенсивным созреванием нейронного аппарата ассоциативной коры больших полушарий. Возрастание специализации корковых зон и межполушарных связей. Правое полушарие является ведущим.</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Продолжается развитие скелета, мышц, изменяются пропорции тела. Слабо, но проявляются различия в строении тела мальчиков и девочек.</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Психические функции</w:t>
      </w:r>
      <w:r w:rsidRPr="00583BE2">
        <w:rPr>
          <w:rFonts w:ascii="Times New Roman" w:hAnsi="Times New Roman" w:cs="Times New Roman"/>
          <w:color w:val="000009"/>
          <w:sz w:val="24"/>
          <w:szCs w:val="24"/>
        </w:rPr>
        <w:t>. Ведущим психическим процессом в данном возрасте является память. В четыре-пять лет интенсивно формируется произвольная память, но эффективность непроизвольного запоминания выше, чем произвольного. Начинает формироваться опосредованная память, но непосредственное запоминание преобладает. Возрастает объем памяти, дети запоминают до 7-8 названий предметов.</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К концу пятого года жизни восприятие становится более развитым. Интеллектуализация процессов восприятия – разложение предметов и образов на сенсорные эталоны. Восприятие опосредуется системой сенсорных эталонов и способами обследования. Наряду с действиями идентификации и приравнивания к образцу, интенсивно формируются перцептивные действия наглядного моделирования (в основном, через продуктивные виды деятельности).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Основной характеристикой мышления детей четырех-пяти лет является эгоцентризм. Наряду с интенсивным развитием образного мышления и расширением кругозора, начинает формироваться наглядно- схематическое мышление. Интенсивно формируется воображение. Формируются такие его особенности, как беглость, гибкость. С четырех лет внимание становится произвольным, увеличивается устойчивость произвольного внимания. На пятом году жизни улучшается произношение звуков и дикция, расширяется словарь, связная и диалогическая речь. Речь становится предметом активности детей. Для детей данного возраста характерно словотворчество. Интерес вызывают ритмическая структура речи, рифмы. Развивается грамматическая сторона речи. В период четырех-пяти лет формируются основы познавательной активности и любознательности.</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 xml:space="preserve">Детские виды деятельности. На пятом году жизни ребенок осваивает сложную систему норм и правил, принятых в социуме. Формируется развернутая сюжетно-ролевая игра, где центральным содержанием выступает моделирование системы человеческих отношений в ходе выполнения игровой роли. В данном возрасте в игре дети различают игровые и реальные отношения, характерна ролевая речь. Конфликты чаще возникают в ходе распределения ролей, роли могут меняться в ходе игры. Игра носит процессуальный, творческий характер. Детям доступны игры с правилами, дидактические игры. Развивается изобразительная деятельность. </w:t>
      </w:r>
      <w:r w:rsidRPr="00583BE2">
        <w:rPr>
          <w:rFonts w:ascii="Times New Roman" w:hAnsi="Times New Roman" w:cs="Times New Roman"/>
          <w:color w:val="000009"/>
          <w:sz w:val="24"/>
          <w:szCs w:val="24"/>
        </w:rPr>
        <w:lastRenderedPageBreak/>
        <w:t>Совершенствуется техническая сторона изобразительной деятельности, замысел смещается с конца на начало рисования. Дети могут рисовать основные геометрические фигуры, вырезать ножницами, наклеивать изображения на бумагу и т. д.</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Усложняется конструирование. Формируются навыки конструирования по образцу, доступно конструирование по схеме, по условию и по замыслу, а также планирование последовательности действий.</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Продуктивные виды деятельности способствуют развитию мелкой моторики рук.</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Коммуникация и социализация</w:t>
      </w:r>
      <w:r w:rsidRPr="00583BE2">
        <w:rPr>
          <w:rFonts w:ascii="Times New Roman" w:hAnsi="Times New Roman" w:cs="Times New Roman"/>
          <w:color w:val="000009"/>
          <w:sz w:val="24"/>
          <w:szCs w:val="24"/>
        </w:rPr>
        <w:t>. В общении со взрослыми интенсивно формируются внеситуативные формы общения, в частности – внеситуативно-познавательная форма общения, возраст «почемучек» приходится именно на четыре-пять лет. 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 сверстниками продолжает формироваться ситуативно-деловая форма общения, что определяется развитием развернутой сюжетно-ролевой игры и совместными видами деятельности со сверстниками. При этом, характер межличностных отношений отличает ярко выраженный интерес по отношению к сверстнику, высокую значимость сверстника, ребенок болезненно реагирует на похвалу другого ребенка со стороны взрослых, конфликтность со сверстниками также характерна для данного возраста. В группе формируется стабильная структура взаимоотношений между детьми, определяющая социометрический статус каждого ребенка.</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Саморегуляция.</w:t>
      </w:r>
      <w:r w:rsidRPr="00583BE2">
        <w:rPr>
          <w:rFonts w:ascii="Times New Roman" w:hAnsi="Times New Roman" w:cs="Times New Roman"/>
          <w:color w:val="000009"/>
          <w:sz w:val="24"/>
          <w:szCs w:val="24"/>
        </w:rPr>
        <w:t xml:space="preserve"> В период от четырех до пяти лет существенно возрастает роль регулятивных механизмов поведения. Потребность в самовыражении (стремление быть компетентным в доступных видах деятельности) определяет развитие произвольности. В игре ребенок может управлять собственным поведением, опираясь на систему правил, заложенных в данной роли. Ребенку доступно осознание основных правил поведения в ходе общения и поведения в социуме. Речь начинает выполнять роль планирования и регуляции поведения. Интенсивно формируются социальные эмоции (чувство стыда, смущение, гордость, зависть, переживание успеха-неуспеха и др.).</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Личность и самооценка</w:t>
      </w:r>
      <w:r w:rsidRPr="00583BE2">
        <w:rPr>
          <w:rFonts w:ascii="Times New Roman" w:hAnsi="Times New Roman" w:cs="Times New Roman"/>
          <w:color w:val="000009"/>
          <w:sz w:val="24"/>
          <w:szCs w:val="24"/>
        </w:rPr>
        <w:t>. У ребенка интенсивно формируется периферия самосознания, продолжает формироваться дифференцированная самооценка. Оценка взрослого, оценка взрослым других детей, а также механизм сравнения своих результатов деятельности с результатами других детей оказывают существенное влияние на характер самооценки и самосознания. Появляется краткосрочная временная перспектива (вчера-сегодня-завтра, было-будет).</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p>
    <w:p w:rsidR="00744243" w:rsidRPr="00583BE2" w:rsidRDefault="00744243" w:rsidP="00712C70">
      <w:pPr>
        <w:pStyle w:val="a4"/>
        <w:tabs>
          <w:tab w:val="left" w:pos="0"/>
          <w:tab w:val="left" w:pos="851"/>
          <w:tab w:val="left" w:pos="1134"/>
          <w:tab w:val="left" w:pos="9355"/>
        </w:tabs>
        <w:spacing w:after="0" w:line="360" w:lineRule="auto"/>
        <w:ind w:left="0" w:right="-1" w:firstLine="567"/>
        <w:jc w:val="center"/>
        <w:rPr>
          <w:rFonts w:ascii="Times New Roman" w:hAnsi="Times New Roman" w:cs="Times New Roman"/>
          <w:b/>
          <w:color w:val="000009"/>
          <w:sz w:val="24"/>
          <w:szCs w:val="24"/>
        </w:rPr>
      </w:pPr>
      <w:r w:rsidRPr="00583BE2">
        <w:rPr>
          <w:rFonts w:ascii="Times New Roman" w:hAnsi="Times New Roman" w:cs="Times New Roman"/>
          <w:b/>
          <w:color w:val="000009"/>
          <w:sz w:val="24"/>
          <w:szCs w:val="24"/>
        </w:rPr>
        <w:t>Старшая группа (шестой год жизни)</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lastRenderedPageBreak/>
        <w:t>Росто-весовые характеристики</w:t>
      </w:r>
      <w:r w:rsidR="00712C70" w:rsidRPr="00583BE2">
        <w:rPr>
          <w:rFonts w:ascii="Times New Roman" w:hAnsi="Times New Roman" w:cs="Times New Roman"/>
          <w:b/>
          <w:i/>
          <w:color w:val="000009"/>
          <w:sz w:val="24"/>
          <w:szCs w:val="24"/>
        </w:rPr>
        <w:t xml:space="preserve">. </w:t>
      </w:r>
      <w:r w:rsidRPr="00583BE2">
        <w:rPr>
          <w:rFonts w:ascii="Times New Roman" w:hAnsi="Times New Roman" w:cs="Times New Roman"/>
          <w:color w:val="000009"/>
          <w:sz w:val="24"/>
          <w:szCs w:val="24"/>
        </w:rPr>
        <w:t>Средний вес у мальчиков изменяется от 19,7 кг в пять лет до 21,9 кг в шесть лет, у девочек – от 18,5 кг в пять лет до 21,3 кг в шесть лет. Средняя длина тела у мальчиков от 110,4 см в пять лет до 115,9 см в шесть лет, у девочек – от 109,0 см в пять лет до 115,7 см в шесть лет.</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Функциональное созревание</w:t>
      </w:r>
      <w:r w:rsidR="00712C70" w:rsidRPr="00583BE2">
        <w:rPr>
          <w:rFonts w:ascii="Times New Roman" w:hAnsi="Times New Roman" w:cs="Times New Roman"/>
          <w:b/>
          <w:i/>
          <w:color w:val="000009"/>
          <w:sz w:val="24"/>
          <w:szCs w:val="24"/>
        </w:rPr>
        <w:t xml:space="preserve">. </w:t>
      </w:r>
      <w:r w:rsidRPr="00583BE2">
        <w:rPr>
          <w:rFonts w:ascii="Times New Roman" w:hAnsi="Times New Roman" w:cs="Times New Roman"/>
          <w:color w:val="000009"/>
          <w:sz w:val="24"/>
          <w:szCs w:val="24"/>
        </w:rPr>
        <w:t>Развитие центральной нервной и опорно-двигательной систем, зрительно-моторной координации позволяет ребенку значительно расширить доступный набор двигательных стереотипов.</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Психические функции.</w:t>
      </w:r>
      <w:r w:rsidRPr="00583BE2">
        <w:rPr>
          <w:rFonts w:ascii="Times New Roman" w:hAnsi="Times New Roman" w:cs="Times New Roman"/>
          <w:color w:val="000009"/>
          <w:sz w:val="24"/>
          <w:szCs w:val="24"/>
        </w:rPr>
        <w:t xml:space="preserve"> В период от пяти до шести лет детям доступно опосредованное запоминание. Эффективность запоминания с помощью внешних средств (картинок, пиктограмм) может возрастать в 2 раза.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Эгоцентризм детского мышления сохраняется. Основой развития мыслительных способностей в данном возрасте является наглядно-схематическое мышление, начинают развиваться основы логического мышления. Формируются обобщения, что является основой словесно-логического мышления. Интенсивно формируется творческое воображение. Наряду с образной креативностью, интенсивно развивается и вербальная креативность по параметрам беглости, гибкости, оригинальности и разработанности. Увеличивается устойчивость, распределение, переключаемость внимания. Развитие речи идет в направлении развития словаря, грамматической стороны речи, связной речи, ребенку доступен фонематический анализ слова, что является основой для освоения навыков чтения. Проявляется любознательность ребенка, расширяется круг познавательных интересов. Складывается первичная картина мира.</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Детские виды деятельности. У детей шестого года жизни отмечается существенное расширение регулятивных способностей поведения, за счет усложнения системы взаимоотношений со взрослыми и со сверстниками. Творческая сюжетно-ролевая игра имеет сложную структуру. В игре могут принимать участие несколько детей (до 5-6 человек). Дети шестого года жизни могут планировать и распределять роли до начала игры и строят свое поведение, придерживаясь роли. Игровое взаимодействие сопровождается речью, соответствующей взятой роли по содержанию и интонационно. Нарушение логики игры не принимается и обосновывается. При распределении ролей могут возникать конфликты, связанные с субординацией ролевого поведения, а также нарушением правил. Сюжеты игр становятся более разнообразными, содержание игр определяется логикой игры и системой правил.</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Интенсивно развиваются продуктивные виды деятельности, которые способствуют развитию творческого воображения и самовыражения ребенка.</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lastRenderedPageBreak/>
        <w:t>Детям доступны рисование, конструирование, лепка, аппликация по образцу, условию и по замыслу самого ребенка. Необходимо отметить, что сюжетно-ролевая игра и продуктивные виды деятельности в пять-шесть лет приобретают целостные формы поведения, где требуется целеполагание, планирование деятельности, осуществление действий, контроль и оценка. Продуктивные виды деятельности могут осуществляться в ходе совместной деятельности.</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Коммуникация и социализация</w:t>
      </w:r>
      <w:r w:rsidRPr="00583BE2">
        <w:rPr>
          <w:rFonts w:ascii="Times New Roman" w:hAnsi="Times New Roman" w:cs="Times New Roman"/>
          <w:color w:val="000009"/>
          <w:sz w:val="24"/>
          <w:szCs w:val="24"/>
        </w:rPr>
        <w:t>. В общении со взрослыми интенсивно формируются внеситуативно-познавательная и внеситуативно-личностная форма общения. У детей формируется потребность в самоутверждении через возможность соответствовать нормам, правилам, ожиданиям, транслируемым со стороны взрослых. Со сверстниками начинает формироваться внеситуативно-деловая форма общения, что определяется возрастающим интересом к личности сверстника, появляются избирательные отношения, чувство привязанности к определенным детям, дружба. Характер межличностных отношений отличает выраженный интерес по отношению к сверстнику, высокую значимость сверстника, возрастанием просоциальных форм поведения. Детские группы характеризуются стабильной структурой взаимоотношений между детьми.</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Саморегуляция.</w:t>
      </w:r>
      <w:r w:rsidRPr="00583BE2">
        <w:rPr>
          <w:rFonts w:ascii="Times New Roman" w:hAnsi="Times New Roman" w:cs="Times New Roman"/>
          <w:color w:val="000009"/>
          <w:sz w:val="24"/>
          <w:szCs w:val="24"/>
        </w:rPr>
        <w:t xml:space="preserve"> В период от пяти до шести лет начинают формироваться устойчивые представления о том, «что такое хорошо» и «что такое плохо», которые становятся внутренними регуляторами поведения ребенка. Формируется произвольность поведения, социально значимые мотивы начинают управлять личными мотивами.</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Личность и самооценка</w:t>
      </w:r>
      <w:r w:rsidRPr="00583BE2">
        <w:rPr>
          <w:rFonts w:ascii="Times New Roman" w:hAnsi="Times New Roman" w:cs="Times New Roman"/>
          <w:color w:val="000009"/>
          <w:sz w:val="24"/>
          <w:szCs w:val="24"/>
        </w:rPr>
        <w:t>. Складывается первая иерархия мотивов. Формируется дифференцированность самооценки. Преобладает высокая, неадекватная самооценка. Ребенок стремится к сохранению позитивной самооценки.</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p>
    <w:p w:rsidR="00744243" w:rsidRPr="00583BE2" w:rsidRDefault="00744243" w:rsidP="00712C70">
      <w:pPr>
        <w:pStyle w:val="a4"/>
        <w:tabs>
          <w:tab w:val="left" w:pos="0"/>
          <w:tab w:val="left" w:pos="851"/>
          <w:tab w:val="left" w:pos="1134"/>
          <w:tab w:val="left" w:pos="9355"/>
        </w:tabs>
        <w:spacing w:after="0" w:line="360" w:lineRule="auto"/>
        <w:ind w:left="0" w:right="-1" w:firstLine="567"/>
        <w:jc w:val="center"/>
        <w:rPr>
          <w:rFonts w:ascii="Times New Roman" w:hAnsi="Times New Roman" w:cs="Times New Roman"/>
          <w:b/>
          <w:color w:val="000009"/>
          <w:sz w:val="24"/>
          <w:szCs w:val="24"/>
        </w:rPr>
      </w:pPr>
      <w:r w:rsidRPr="00583BE2">
        <w:rPr>
          <w:rFonts w:ascii="Times New Roman" w:hAnsi="Times New Roman" w:cs="Times New Roman"/>
          <w:b/>
          <w:color w:val="000009"/>
          <w:sz w:val="24"/>
          <w:szCs w:val="24"/>
        </w:rPr>
        <w:t>Подготовительная к школе группа (седьмой год жизни)</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Росто-весовые характеристики</w:t>
      </w:r>
      <w:r w:rsidR="00712C70" w:rsidRPr="00583BE2">
        <w:rPr>
          <w:rFonts w:ascii="Times New Roman" w:hAnsi="Times New Roman" w:cs="Times New Roman"/>
          <w:b/>
          <w:i/>
          <w:color w:val="000009"/>
          <w:sz w:val="24"/>
          <w:szCs w:val="24"/>
        </w:rPr>
        <w:t xml:space="preserve">. </w:t>
      </w:r>
      <w:r w:rsidRPr="00583BE2">
        <w:rPr>
          <w:rFonts w:ascii="Times New Roman" w:hAnsi="Times New Roman" w:cs="Times New Roman"/>
          <w:color w:val="000009"/>
          <w:sz w:val="24"/>
          <w:szCs w:val="24"/>
        </w:rPr>
        <w:t>Средний вес мальчиков к семи годам достигает 24,9 кг, девочек – 24,7 кг. Средняя длина тела у мальчиков к семи годам достигает 123,9, у девочек – 123,6 см.</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В период от пяти до семи лет наблюдается выраженное увеличение скорости роста тела ребенка в длину («полуростовой скачок роста»), причем конечности в это время растут быстрее, чем туловище. Изменяются кости, формирующие облик лица.</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Функциональное созревание</w:t>
      </w:r>
      <w:r w:rsidR="00712C70" w:rsidRPr="00583BE2">
        <w:rPr>
          <w:rFonts w:ascii="Times New Roman" w:hAnsi="Times New Roman" w:cs="Times New Roman"/>
          <w:b/>
          <w:i/>
          <w:color w:val="000009"/>
          <w:sz w:val="24"/>
          <w:szCs w:val="24"/>
        </w:rPr>
        <w:t xml:space="preserve">. </w:t>
      </w:r>
      <w:r w:rsidRPr="00583BE2">
        <w:rPr>
          <w:rFonts w:ascii="Times New Roman" w:hAnsi="Times New Roman" w:cs="Times New Roman"/>
          <w:color w:val="000009"/>
          <w:sz w:val="24"/>
          <w:szCs w:val="24"/>
        </w:rPr>
        <w:t>Уровень развития костной и мышечной систем, наработка двигательных стереотипов отвечают требованиям длительных подвижных игр. Скелетные мышцы детей этого возраста хорошо приспособлены к длительным, но не слишком высоким по точности и мощности нагрузкам.</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 xml:space="preserve">Качественные изменения в развитии телесной сферы ребенка (полуростовой скачок) отражает существенные изменения в центральной нервной системе. К шести-семи годам </w:t>
      </w:r>
      <w:r w:rsidRPr="00583BE2">
        <w:rPr>
          <w:rFonts w:ascii="Times New Roman" w:hAnsi="Times New Roman" w:cs="Times New Roman"/>
          <w:color w:val="000009"/>
          <w:sz w:val="24"/>
          <w:szCs w:val="24"/>
        </w:rPr>
        <w:lastRenderedPageBreak/>
        <w:t>продолжительность необходимого сна составляет 9-11 часов, при этом длительность цикла сна возрастает до 60-70 минут, по сравнению с 45-50 минутам у детей годовалого возраста, приближаясь к 90 минутам, характерным для сна детей старшего возраста и взрослых.</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Важнейшим признаком морфофункциональной зрелости становится формирование тонкой биомеханики работы кисти ребенка. К этому возрасту начинает формироваться способность к сложным пространственным программам движения, в том числе к такой важнейшей функции как письму – отдельные элементы письма объединяются в буквы и слова.</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К пяти-шести годам в значительной степени развивается глазомер. Дети называют более мелкие детали, присутствующие в изображении предметов, могут дать оценку предметов в отношении их красоты, комбинации тех или иных черт.</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Процессы возбуждения и торможения становятся лучше сбалансированными. К этому возрасту значительно развиваются такие свойства нервной системы, как сила, подвижность, уравновешенность. В то же время все эти свойства нервных процессов характеризуются неустойчивостью, высокой истощаемостью нервных центров.</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Психические функции.</w:t>
      </w:r>
      <w:r w:rsidRPr="00583BE2">
        <w:rPr>
          <w:rFonts w:ascii="Times New Roman" w:hAnsi="Times New Roman" w:cs="Times New Roman"/>
          <w:color w:val="000009"/>
          <w:sz w:val="24"/>
          <w:szCs w:val="24"/>
        </w:rPr>
        <w:t xml:space="preserve"> К шести-семи годам особую значимость приобретает процесс формирования «взрослых» механизмов восприятия. Формируется способность дифференцировать слабо различающиеся по физическим характеристикам и редко появляющиеся сенсорные стимулы. Качественные перестройки нейрофизиологических механизмов организации системы восприятия позволяют рассматривать этот период как сенситивный для становления когнитивных функций, в первую очередь произвольного внимания и памяти. Время сосредоточенного внимания, работы без отвлечений по инструкции достигает 10-15 минут.</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Детям становятся доступны формы опосредованной памяти, где средствами могут выступать не только внешние объекты (картинки, пиктограммы), но и некоторые мыслительные операции (классификация). Существенно повышается роль словесного мышления, как основы умственной деятельности ребенка, все более обособляющегося от мышления предметного, наглядно-образного. Формируются основы словесно-логического мышления, логические операции классификации, сериации, сравнения. Продолжают развиваться навыки обобщения и рассуждения, но они еще ограничиваются наглядными признаками ситуации. Увеличивается длительность произвольного внимания (до 30 минут). Развитие речи характеризуется правильным произношением всех звуков родного языка, правильным построением предложений, способностью составлять рассказ по сюжетным и последовательным картинкам. В результате правильно организованной образовательной работы у детей развивается диалогическая и некоторые виды монологической речи, формируются предпосылки к обучению чтения. Активный словарный запас достигает 3,5 - 7 тысяч слов.</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lastRenderedPageBreak/>
        <w:t>Детские виды деятельности. Процессуальная сюжетно-ролевая игра сменяется результативной игрой (игры с правилами, настольные игры). Игровое пространство усложняется. Система взаимоотношений в игре усложняется, дети способны отслеживать поведение партнеров по всему игровому пространству и менять свое поведение в зависимости от места в нем.</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Продуктивные виды деятельности выступают как самостоятельные формы целенаправленного поведения. Рисунки приобретают более детализированный характер, обогащается их цветовая гамма. Дети подготовительной к школе группы в значительной степени осваивают конструирование из различного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Способны выполнять различные по степени сложности постройки как по собственному замыслу, так и по условиям.</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Коммуникация и социализация</w:t>
      </w:r>
      <w:r w:rsidRPr="00583BE2">
        <w:rPr>
          <w:rFonts w:ascii="Times New Roman" w:hAnsi="Times New Roman" w:cs="Times New Roman"/>
          <w:color w:val="000009"/>
          <w:sz w:val="24"/>
          <w:szCs w:val="24"/>
        </w:rPr>
        <w:t>. В общении со взрослыми интенсивно проявляется внеситуативно-личностная форма общения. В общении со сверстниками преобладает внеситуативно-деловая форма общения. Характер межличностных отношений отличает выраженный интерес по отношению к сверстнику, высокую значимость сверстника, возрастание просоциальных форм поведения, феномен детской дружбы, активно проявляется эмпатия, сочувствие, содействие, сопереживание. Детские группы характеризуются стабильной структурой взаимоотношений между детьми.</w:t>
      </w:r>
    </w:p>
    <w:p w:rsidR="00744243"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Саморегуляция.</w:t>
      </w:r>
      <w:r w:rsidRPr="00583BE2">
        <w:rPr>
          <w:rFonts w:ascii="Times New Roman" w:hAnsi="Times New Roman" w:cs="Times New Roman"/>
          <w:color w:val="000009"/>
          <w:sz w:val="24"/>
          <w:szCs w:val="24"/>
        </w:rPr>
        <w:t xml:space="preserve"> Формируется соподчинение мотивов. Социально значимые мотивы регулируют личные мотивы, «надо» начинает управлять «хочу». Выражено стремление ребенка заниматься социально значимой деятельностью. Происходит «потеря непосредственности» (по Л.С. Выготскому), поведение ребенка опосредуется системой внутренних норм, правил и представлений. Формируется система реально действующих мотивов, связанных с формированием социальных эмоций, актуализируется способность к «эмоциональной коррекции» поведения. Постепенно формируются предпосылки к произвольной регуляции поведения по внешним инструкциям. От преобладающей роли эмоциональных механизмов регуляции постепенно намечается переход к рациональным, волевым формам.</w:t>
      </w:r>
    </w:p>
    <w:p w:rsidR="00AD3EC2" w:rsidRPr="00583BE2" w:rsidRDefault="0074424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b/>
          <w:i/>
          <w:color w:val="000009"/>
          <w:sz w:val="24"/>
          <w:szCs w:val="24"/>
        </w:rPr>
        <w:t>Личность и самооценка</w:t>
      </w:r>
      <w:r w:rsidRPr="00583BE2">
        <w:rPr>
          <w:rFonts w:ascii="Times New Roman" w:hAnsi="Times New Roman" w:cs="Times New Roman"/>
          <w:color w:val="000009"/>
          <w:sz w:val="24"/>
          <w:szCs w:val="24"/>
        </w:rPr>
        <w:t xml:space="preserve">. Складывается иерархия мотивов. Формируется дифференцированность самооценки и уровень притязаний. Преобладает высокая, неадекватная самооценка. Ребенок стремится к сохранению позитивной самооценки. Формируются внутренняя позиция школьника; гендерная и полоролевая идентичность, основы гражданской идентичности (представление о принадлежности к своей семье, национальная, религиозная принадлежность, соотнесение с названием своего места жительства, со своей культурой и </w:t>
      </w:r>
      <w:r w:rsidRPr="00583BE2">
        <w:rPr>
          <w:rFonts w:ascii="Times New Roman" w:hAnsi="Times New Roman" w:cs="Times New Roman"/>
          <w:color w:val="000009"/>
          <w:sz w:val="24"/>
          <w:szCs w:val="24"/>
        </w:rPr>
        <w:lastRenderedPageBreak/>
        <w:t>страной); первичная картина мира, которая включает представление о себе, о других людях и мире в целом, чувство справедливости.</w:t>
      </w:r>
    </w:p>
    <w:p w:rsidR="00C86A83" w:rsidRDefault="00C86A83" w:rsidP="0074424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8"/>
          <w:szCs w:val="24"/>
        </w:rPr>
      </w:pPr>
    </w:p>
    <w:p w:rsidR="00D83270" w:rsidRPr="00583BE2" w:rsidRDefault="00D83270" w:rsidP="00D83270">
      <w:pPr>
        <w:pStyle w:val="a4"/>
        <w:tabs>
          <w:tab w:val="left" w:pos="0"/>
          <w:tab w:val="left" w:pos="851"/>
          <w:tab w:val="left" w:pos="1134"/>
          <w:tab w:val="left" w:pos="9355"/>
        </w:tabs>
        <w:spacing w:after="0" w:line="360" w:lineRule="auto"/>
        <w:ind w:left="0" w:right="-1" w:firstLine="567"/>
        <w:jc w:val="center"/>
        <w:rPr>
          <w:rFonts w:ascii="Times New Roman" w:hAnsi="Times New Roman" w:cs="Times New Roman"/>
          <w:b/>
          <w:color w:val="000009"/>
          <w:sz w:val="24"/>
          <w:szCs w:val="24"/>
        </w:rPr>
      </w:pPr>
      <w:r w:rsidRPr="00D83270">
        <w:rPr>
          <w:rFonts w:ascii="Times New Roman" w:hAnsi="Times New Roman" w:cs="Times New Roman"/>
          <w:b/>
          <w:color w:val="000009"/>
          <w:sz w:val="28"/>
          <w:szCs w:val="24"/>
        </w:rPr>
        <w:t>1</w:t>
      </w:r>
      <w:r w:rsidRPr="00583BE2">
        <w:rPr>
          <w:rFonts w:ascii="Times New Roman" w:hAnsi="Times New Roman" w:cs="Times New Roman"/>
          <w:b/>
          <w:color w:val="000009"/>
          <w:sz w:val="24"/>
          <w:szCs w:val="24"/>
        </w:rPr>
        <w:t>.2. Планируемые результаты реализации Программы</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В соответствии с ФГОС ДО специфика дошкольного детства и системные особенности ДО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 и представляют собой возрастные характеристики возможных достижений ребенка к завершению ДО.</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Реализация образовательных целей и задач Программы направлена на достижение целевых ориентиров ДО, которые описаны как основные характеристики развития ребенка.</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Основные характеристики развития ребенка представлены в виде перечисления возможных достижений воспитанников на разных возрастных этапах дошкольного детства.</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В соответствии с периодизацией психического развития ребенка согласно культурно- исторической психологии, дошкольное детство подразделяется на три возраста: младенческий (первое и второе полугодия жизни), ранний (от 1 года до 3 лет) и дошкольный возраст (от 3 до 7 лет).</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Обозначенные в Программе возрастные ориентиры «к одному году», «к трем, четырем, пяти, шести годам» имеют условный характер, что предполагает широкий возрастной диапазон для достижения ребенком планируемых результатов. Это связано с неустойчивостью, гетерохронностью и индивидуальным темпом психического развития детей в дошкольном детстве, особенно при прохождении критических периодов. По этой причине ребенок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ребенка в освоении основной образовательной программы Организации и не подразумевают его включения в соответствующую целевую группу.</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b/>
          <w:color w:val="000009"/>
          <w:sz w:val="24"/>
          <w:szCs w:val="24"/>
        </w:rPr>
      </w:pPr>
      <w:r w:rsidRPr="00583BE2">
        <w:rPr>
          <w:rFonts w:ascii="Times New Roman" w:hAnsi="Times New Roman" w:cs="Times New Roman"/>
          <w:b/>
          <w:color w:val="000009"/>
          <w:sz w:val="24"/>
          <w:szCs w:val="24"/>
        </w:rPr>
        <w:t>1.2.1. Планируемые результаты реализации Программы в каждой возрастной группе, конкретизирующие требования ФГОС к целевым ориентирам по ФОП</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center"/>
        <w:rPr>
          <w:rFonts w:ascii="Times New Roman" w:hAnsi="Times New Roman" w:cs="Times New Roman"/>
          <w:b/>
          <w:i/>
          <w:color w:val="000009"/>
          <w:sz w:val="24"/>
          <w:szCs w:val="24"/>
        </w:rPr>
      </w:pPr>
      <w:r w:rsidRPr="00583BE2">
        <w:rPr>
          <w:rFonts w:ascii="Times New Roman" w:hAnsi="Times New Roman" w:cs="Times New Roman"/>
          <w:b/>
          <w:i/>
          <w:color w:val="000009"/>
          <w:sz w:val="24"/>
          <w:szCs w:val="24"/>
        </w:rPr>
        <w:t>Планируемые результаты в младенческом возрасте</w:t>
      </w:r>
    </w:p>
    <w:p w:rsidR="00D83270" w:rsidRPr="00D82F1D"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b/>
          <w:color w:val="000009"/>
          <w:sz w:val="24"/>
          <w:szCs w:val="24"/>
        </w:rPr>
      </w:pPr>
      <w:r w:rsidRPr="00D82F1D">
        <w:rPr>
          <w:rFonts w:ascii="Times New Roman" w:hAnsi="Times New Roman" w:cs="Times New Roman"/>
          <w:b/>
          <w:color w:val="000009"/>
          <w:sz w:val="24"/>
          <w:szCs w:val="24"/>
        </w:rPr>
        <w:t>К одному году:</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lastRenderedPageBreak/>
        <w:t>•</w:t>
      </w:r>
      <w:r w:rsidRPr="00583BE2">
        <w:rPr>
          <w:rFonts w:ascii="Times New Roman" w:hAnsi="Times New Roman" w:cs="Times New Roman"/>
          <w:color w:val="000009"/>
          <w:sz w:val="24"/>
          <w:szCs w:val="24"/>
        </w:rPr>
        <w:tab/>
        <w:t>ребенок проявляет двигательную активность в освоении пространственной среды, используя движения ползания, лазанья, хватания, бросания, манипулирует предметами, начинает осваивать самостоятельную ходьбу;</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ребёнок понимает речь взрослого, откликается на свое имя, положительно реагирует на знакомых людей, имена близких родственников;</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ребёнок выполняет простые просьбы взрослого, понимает и адекватно реагирует на слова, регулирующие поведение (можно, нельзя и другие);</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ребёнок произносит несколько простых, облегченных слов (мама, папа, баба, деда, дай, бах, на), которые несут смысловую нагрузку;</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ребёнок узнает и называет объекты живой природы ближайшего окружения, выделяет их характерные особенности, положительно реагирует на них;</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ребёнок эмоционально реагирует на музыку, пение, игры-забавы, прислушивается к звучанию разных музыкальных инструментов;</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ребёнок активно действует с игрушками, подражая действиям взрослых (катает машинку, кормит собачку, качает куклу и тому подобное).</w:t>
      </w:r>
    </w:p>
    <w:p w:rsidR="00D83270" w:rsidRPr="00583BE2" w:rsidRDefault="00D83270" w:rsidP="00D83270">
      <w:pPr>
        <w:tabs>
          <w:tab w:val="left" w:pos="0"/>
          <w:tab w:val="left" w:pos="851"/>
          <w:tab w:val="left" w:pos="1134"/>
          <w:tab w:val="left" w:pos="9355"/>
        </w:tabs>
        <w:spacing w:after="0" w:line="360" w:lineRule="auto"/>
        <w:ind w:right="-1"/>
        <w:jc w:val="center"/>
        <w:rPr>
          <w:rFonts w:ascii="Times New Roman" w:hAnsi="Times New Roman" w:cs="Times New Roman"/>
          <w:b/>
          <w:i/>
          <w:color w:val="000009"/>
          <w:sz w:val="24"/>
          <w:szCs w:val="24"/>
        </w:rPr>
      </w:pPr>
      <w:r w:rsidRPr="00583BE2">
        <w:rPr>
          <w:rFonts w:ascii="Times New Roman" w:hAnsi="Times New Roman" w:cs="Times New Roman"/>
          <w:b/>
          <w:i/>
          <w:color w:val="000009"/>
          <w:sz w:val="24"/>
          <w:szCs w:val="24"/>
        </w:rPr>
        <w:t>Планируемые результаты в раннем возрасте</w:t>
      </w:r>
    </w:p>
    <w:p w:rsidR="00D83270" w:rsidRPr="00D82F1D"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b/>
          <w:color w:val="000009"/>
          <w:sz w:val="24"/>
          <w:szCs w:val="24"/>
        </w:rPr>
      </w:pPr>
      <w:r w:rsidRPr="00D82F1D">
        <w:rPr>
          <w:rFonts w:ascii="Times New Roman" w:hAnsi="Times New Roman" w:cs="Times New Roman"/>
          <w:b/>
          <w:color w:val="000009"/>
          <w:sz w:val="24"/>
          <w:szCs w:val="24"/>
        </w:rPr>
        <w:t>К трем годам:</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у ребенка развита крупная моторика, он активно использует освоенные ранее движения, начинает осваивать бег, прыжки, повторяет за взрослым простые имитационные упражнения, понимает указания взрослого, выполняет движения по зрительному и звуковому ориентирам;</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lastRenderedPageBreak/>
        <w:t>•</w:t>
      </w:r>
      <w:r w:rsidRPr="00583BE2">
        <w:rPr>
          <w:rFonts w:ascii="Times New Roman" w:hAnsi="Times New Roman" w:cs="Times New Roman"/>
          <w:color w:val="000009"/>
          <w:sz w:val="24"/>
          <w:szCs w:val="24"/>
        </w:rPr>
        <w:tab/>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ребёнок понимает и выполняет простые поручения взрослого; ребёнок стремится проявлять самостоятельность в бытовом и игровом поведении;</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ребёнок проявляет интерес к стихам, сказкам, повторяет отдельные слова и фразы за взрослым;</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ребёнок рассматривает картинки, показывает и называет предметы, изображенные на них;</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ребёнок с удовольствием слушает музыку, подпевает, выполняет простые танцевальные движения;</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ребёнок эмоционально откликается на красоту природы и произведения искусства;</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D83270" w:rsidRPr="00583BE2"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D83270"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583BE2">
        <w:rPr>
          <w:rFonts w:ascii="Times New Roman" w:hAnsi="Times New Roman" w:cs="Times New Roman"/>
          <w:color w:val="000009"/>
          <w:sz w:val="24"/>
          <w:szCs w:val="24"/>
        </w:rPr>
        <w:t>•</w:t>
      </w:r>
      <w:r w:rsidRPr="00583BE2">
        <w:rPr>
          <w:rFonts w:ascii="Times New Roman" w:hAnsi="Times New Roman" w:cs="Times New Roman"/>
          <w:color w:val="000009"/>
          <w:sz w:val="24"/>
          <w:szCs w:val="24"/>
        </w:rPr>
        <w:tab/>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rsidR="00BE6982" w:rsidRDefault="00583BE2" w:rsidP="00BE6982">
      <w:pPr>
        <w:widowControl w:val="0"/>
        <w:numPr>
          <w:ilvl w:val="1"/>
          <w:numId w:val="18"/>
        </w:numPr>
        <w:tabs>
          <w:tab w:val="left" w:pos="851"/>
          <w:tab w:val="left" w:pos="1666"/>
          <w:tab w:val="left" w:pos="1667"/>
        </w:tabs>
        <w:autoSpaceDE w:val="0"/>
        <w:autoSpaceDN w:val="0"/>
        <w:spacing w:after="0" w:line="360" w:lineRule="auto"/>
        <w:ind w:left="0" w:right="-31" w:firstLine="567"/>
        <w:jc w:val="both"/>
        <w:rPr>
          <w:rFonts w:ascii="Times New Roman" w:eastAsia="Times New Roman" w:hAnsi="Times New Roman" w:cs="Times New Roman"/>
          <w:i/>
          <w:sz w:val="24"/>
        </w:rPr>
      </w:pPr>
      <w:r w:rsidRPr="00583BE2">
        <w:rPr>
          <w:rFonts w:ascii="Times New Roman" w:eastAsia="Times New Roman" w:hAnsi="Times New Roman" w:cs="Times New Roman"/>
          <w:i/>
          <w:sz w:val="24"/>
        </w:rPr>
        <w:t>проявляет</w:t>
      </w:r>
      <w:r w:rsidRPr="00583BE2">
        <w:rPr>
          <w:rFonts w:ascii="Times New Roman" w:eastAsia="Times New Roman" w:hAnsi="Times New Roman" w:cs="Times New Roman"/>
          <w:i/>
          <w:spacing w:val="-4"/>
          <w:sz w:val="24"/>
        </w:rPr>
        <w:t xml:space="preserve"> </w:t>
      </w:r>
      <w:r w:rsidRPr="00583BE2">
        <w:rPr>
          <w:rFonts w:ascii="Times New Roman" w:eastAsia="Times New Roman" w:hAnsi="Times New Roman" w:cs="Times New Roman"/>
          <w:i/>
          <w:sz w:val="24"/>
        </w:rPr>
        <w:t>интерес</w:t>
      </w:r>
      <w:r w:rsidRPr="00583BE2">
        <w:rPr>
          <w:rFonts w:ascii="Times New Roman" w:eastAsia="Times New Roman" w:hAnsi="Times New Roman" w:cs="Times New Roman"/>
          <w:i/>
          <w:spacing w:val="-4"/>
          <w:sz w:val="24"/>
        </w:rPr>
        <w:t xml:space="preserve"> </w:t>
      </w:r>
      <w:r w:rsidRPr="00583BE2">
        <w:rPr>
          <w:rFonts w:ascii="Times New Roman" w:eastAsia="Times New Roman" w:hAnsi="Times New Roman" w:cs="Times New Roman"/>
          <w:i/>
          <w:sz w:val="24"/>
        </w:rPr>
        <w:t>к</w:t>
      </w:r>
      <w:r w:rsidRPr="00583BE2">
        <w:rPr>
          <w:rFonts w:ascii="Times New Roman" w:eastAsia="Times New Roman" w:hAnsi="Times New Roman" w:cs="Times New Roman"/>
          <w:i/>
          <w:spacing w:val="-3"/>
          <w:sz w:val="24"/>
        </w:rPr>
        <w:t xml:space="preserve"> </w:t>
      </w:r>
      <w:r w:rsidRPr="00583BE2">
        <w:rPr>
          <w:rFonts w:ascii="Times New Roman" w:eastAsia="Times New Roman" w:hAnsi="Times New Roman" w:cs="Times New Roman"/>
          <w:i/>
          <w:sz w:val="24"/>
        </w:rPr>
        <w:t>взрослому,</w:t>
      </w:r>
      <w:r w:rsidRPr="00583BE2">
        <w:rPr>
          <w:rFonts w:ascii="Times New Roman" w:eastAsia="Times New Roman" w:hAnsi="Times New Roman" w:cs="Times New Roman"/>
          <w:i/>
          <w:spacing w:val="-3"/>
          <w:sz w:val="24"/>
        </w:rPr>
        <w:t xml:space="preserve"> </w:t>
      </w:r>
      <w:r w:rsidRPr="00583BE2">
        <w:rPr>
          <w:rFonts w:ascii="Times New Roman" w:eastAsia="Times New Roman" w:hAnsi="Times New Roman" w:cs="Times New Roman"/>
          <w:i/>
          <w:sz w:val="24"/>
        </w:rPr>
        <w:t>испытывает</w:t>
      </w:r>
      <w:r w:rsidRPr="00583BE2">
        <w:rPr>
          <w:rFonts w:ascii="Times New Roman" w:eastAsia="Times New Roman" w:hAnsi="Times New Roman" w:cs="Times New Roman"/>
          <w:i/>
          <w:spacing w:val="-4"/>
          <w:sz w:val="24"/>
        </w:rPr>
        <w:t xml:space="preserve"> </w:t>
      </w:r>
      <w:r w:rsidRPr="00583BE2">
        <w:rPr>
          <w:rFonts w:ascii="Times New Roman" w:eastAsia="Times New Roman" w:hAnsi="Times New Roman" w:cs="Times New Roman"/>
          <w:i/>
          <w:sz w:val="24"/>
        </w:rPr>
        <w:t>доверие</w:t>
      </w:r>
      <w:r w:rsidRPr="00583BE2">
        <w:rPr>
          <w:rFonts w:ascii="Times New Roman" w:eastAsia="Times New Roman" w:hAnsi="Times New Roman" w:cs="Times New Roman"/>
          <w:i/>
          <w:spacing w:val="-4"/>
          <w:sz w:val="24"/>
        </w:rPr>
        <w:t xml:space="preserve"> </w:t>
      </w:r>
      <w:r w:rsidRPr="00583BE2">
        <w:rPr>
          <w:rFonts w:ascii="Times New Roman" w:eastAsia="Times New Roman" w:hAnsi="Times New Roman" w:cs="Times New Roman"/>
          <w:i/>
          <w:sz w:val="24"/>
        </w:rPr>
        <w:t>к</w:t>
      </w:r>
      <w:r w:rsidRPr="00583BE2">
        <w:rPr>
          <w:rFonts w:ascii="Times New Roman" w:eastAsia="Times New Roman" w:hAnsi="Times New Roman" w:cs="Times New Roman"/>
          <w:i/>
          <w:spacing w:val="-3"/>
          <w:sz w:val="24"/>
        </w:rPr>
        <w:t xml:space="preserve"> </w:t>
      </w:r>
      <w:r w:rsidRPr="00583BE2">
        <w:rPr>
          <w:rFonts w:ascii="Times New Roman" w:eastAsia="Times New Roman" w:hAnsi="Times New Roman" w:cs="Times New Roman"/>
          <w:i/>
          <w:sz w:val="24"/>
        </w:rPr>
        <w:t>нему,</w:t>
      </w:r>
      <w:r w:rsidRPr="00583BE2">
        <w:rPr>
          <w:rFonts w:ascii="Times New Roman" w:eastAsia="Times New Roman" w:hAnsi="Times New Roman" w:cs="Times New Roman"/>
          <w:i/>
          <w:spacing w:val="-4"/>
          <w:sz w:val="24"/>
        </w:rPr>
        <w:t xml:space="preserve"> </w:t>
      </w:r>
      <w:r w:rsidRPr="00583BE2">
        <w:rPr>
          <w:rFonts w:ascii="Times New Roman" w:eastAsia="Times New Roman" w:hAnsi="Times New Roman" w:cs="Times New Roman"/>
          <w:i/>
          <w:sz w:val="24"/>
        </w:rPr>
        <w:t>стремится</w:t>
      </w:r>
      <w:r w:rsidRPr="00583BE2">
        <w:rPr>
          <w:rFonts w:ascii="Times New Roman" w:eastAsia="Times New Roman" w:hAnsi="Times New Roman" w:cs="Times New Roman"/>
          <w:i/>
          <w:spacing w:val="-4"/>
          <w:sz w:val="24"/>
        </w:rPr>
        <w:t xml:space="preserve"> </w:t>
      </w:r>
      <w:r w:rsidRPr="00583BE2">
        <w:rPr>
          <w:rFonts w:ascii="Times New Roman" w:eastAsia="Times New Roman" w:hAnsi="Times New Roman" w:cs="Times New Roman"/>
          <w:i/>
          <w:sz w:val="24"/>
        </w:rPr>
        <w:t>к</w:t>
      </w:r>
      <w:r w:rsidRPr="00583BE2">
        <w:rPr>
          <w:rFonts w:ascii="Times New Roman" w:eastAsia="Times New Roman" w:hAnsi="Times New Roman" w:cs="Times New Roman"/>
          <w:i/>
          <w:spacing w:val="-3"/>
          <w:sz w:val="24"/>
        </w:rPr>
        <w:t xml:space="preserve"> </w:t>
      </w:r>
      <w:r w:rsidRPr="00583BE2">
        <w:rPr>
          <w:rFonts w:ascii="Times New Roman" w:eastAsia="Times New Roman" w:hAnsi="Times New Roman" w:cs="Times New Roman"/>
          <w:i/>
          <w:sz w:val="24"/>
        </w:rPr>
        <w:t>общению</w:t>
      </w:r>
      <w:r w:rsidRPr="00583BE2">
        <w:rPr>
          <w:rFonts w:ascii="Times New Roman" w:eastAsia="Times New Roman" w:hAnsi="Times New Roman" w:cs="Times New Roman"/>
          <w:i/>
          <w:spacing w:val="-57"/>
          <w:sz w:val="24"/>
        </w:rPr>
        <w:t xml:space="preserve"> </w:t>
      </w:r>
      <w:r w:rsidRPr="00583BE2">
        <w:rPr>
          <w:rFonts w:ascii="Times New Roman" w:eastAsia="Times New Roman" w:hAnsi="Times New Roman" w:cs="Times New Roman"/>
          <w:i/>
          <w:sz w:val="24"/>
        </w:rPr>
        <w:t>и</w:t>
      </w:r>
      <w:r w:rsidRPr="00583BE2">
        <w:rPr>
          <w:rFonts w:ascii="Times New Roman" w:eastAsia="Times New Roman" w:hAnsi="Times New Roman" w:cs="Times New Roman"/>
          <w:i/>
          <w:spacing w:val="-1"/>
          <w:sz w:val="24"/>
        </w:rPr>
        <w:t xml:space="preserve"> </w:t>
      </w:r>
      <w:r w:rsidRPr="00583BE2">
        <w:rPr>
          <w:rFonts w:ascii="Times New Roman" w:eastAsia="Times New Roman" w:hAnsi="Times New Roman" w:cs="Times New Roman"/>
          <w:i/>
          <w:sz w:val="24"/>
        </w:rPr>
        <w:lastRenderedPageBreak/>
        <w:t>взаимодействию с</w:t>
      </w:r>
      <w:r w:rsidRPr="00583BE2">
        <w:rPr>
          <w:rFonts w:ascii="Times New Roman" w:eastAsia="Times New Roman" w:hAnsi="Times New Roman" w:cs="Times New Roman"/>
          <w:i/>
          <w:spacing w:val="-1"/>
          <w:sz w:val="24"/>
        </w:rPr>
        <w:t xml:space="preserve"> </w:t>
      </w:r>
      <w:r w:rsidRPr="00583BE2">
        <w:rPr>
          <w:rFonts w:ascii="Times New Roman" w:eastAsia="Times New Roman" w:hAnsi="Times New Roman" w:cs="Times New Roman"/>
          <w:i/>
          <w:sz w:val="24"/>
        </w:rPr>
        <w:t>ним;</w:t>
      </w:r>
    </w:p>
    <w:p w:rsidR="00583BE2" w:rsidRPr="00583BE2" w:rsidRDefault="00583BE2" w:rsidP="00BE6982">
      <w:pPr>
        <w:widowControl w:val="0"/>
        <w:numPr>
          <w:ilvl w:val="1"/>
          <w:numId w:val="18"/>
        </w:numPr>
        <w:tabs>
          <w:tab w:val="left" w:pos="851"/>
          <w:tab w:val="left" w:pos="1666"/>
          <w:tab w:val="left" w:pos="1667"/>
        </w:tabs>
        <w:autoSpaceDE w:val="0"/>
        <w:autoSpaceDN w:val="0"/>
        <w:spacing w:after="0" w:line="360" w:lineRule="auto"/>
        <w:ind w:left="0" w:right="-31" w:firstLine="567"/>
        <w:jc w:val="both"/>
        <w:rPr>
          <w:rFonts w:ascii="Times New Roman" w:eastAsia="Times New Roman" w:hAnsi="Times New Roman" w:cs="Times New Roman"/>
          <w:i/>
          <w:sz w:val="24"/>
        </w:rPr>
      </w:pPr>
      <w:r w:rsidRPr="00583BE2">
        <w:rPr>
          <w:rFonts w:ascii="Times New Roman" w:eastAsia="Times New Roman" w:hAnsi="Times New Roman" w:cs="Times New Roman"/>
          <w:i/>
          <w:sz w:val="24"/>
        </w:rPr>
        <w:t>проявляет</w:t>
      </w:r>
      <w:r w:rsidRPr="00583BE2">
        <w:rPr>
          <w:rFonts w:ascii="Times New Roman" w:eastAsia="Times New Roman" w:hAnsi="Times New Roman" w:cs="Times New Roman"/>
          <w:i/>
          <w:spacing w:val="-3"/>
          <w:sz w:val="24"/>
        </w:rPr>
        <w:t xml:space="preserve"> </w:t>
      </w:r>
      <w:r w:rsidRPr="00583BE2">
        <w:rPr>
          <w:rFonts w:ascii="Times New Roman" w:eastAsia="Times New Roman" w:hAnsi="Times New Roman" w:cs="Times New Roman"/>
          <w:i/>
          <w:sz w:val="24"/>
        </w:rPr>
        <w:t>интерес</w:t>
      </w:r>
      <w:r w:rsidRPr="00583BE2">
        <w:rPr>
          <w:rFonts w:ascii="Times New Roman" w:eastAsia="Times New Roman" w:hAnsi="Times New Roman" w:cs="Times New Roman"/>
          <w:i/>
          <w:spacing w:val="-3"/>
          <w:sz w:val="24"/>
        </w:rPr>
        <w:t xml:space="preserve"> </w:t>
      </w:r>
      <w:r w:rsidRPr="00583BE2">
        <w:rPr>
          <w:rFonts w:ascii="Times New Roman" w:eastAsia="Times New Roman" w:hAnsi="Times New Roman" w:cs="Times New Roman"/>
          <w:i/>
          <w:sz w:val="24"/>
        </w:rPr>
        <w:t>к</w:t>
      </w:r>
      <w:r w:rsidRPr="00583BE2">
        <w:rPr>
          <w:rFonts w:ascii="Times New Roman" w:eastAsia="Times New Roman" w:hAnsi="Times New Roman" w:cs="Times New Roman"/>
          <w:i/>
          <w:spacing w:val="-1"/>
          <w:sz w:val="24"/>
        </w:rPr>
        <w:t xml:space="preserve"> </w:t>
      </w:r>
      <w:r w:rsidRPr="00583BE2">
        <w:rPr>
          <w:rFonts w:ascii="Times New Roman" w:eastAsia="Times New Roman" w:hAnsi="Times New Roman" w:cs="Times New Roman"/>
          <w:i/>
          <w:sz w:val="24"/>
        </w:rPr>
        <w:t>сверстникам,</w:t>
      </w:r>
      <w:r w:rsidRPr="00583BE2">
        <w:rPr>
          <w:rFonts w:ascii="Times New Roman" w:eastAsia="Times New Roman" w:hAnsi="Times New Roman" w:cs="Times New Roman"/>
          <w:i/>
          <w:spacing w:val="-2"/>
          <w:sz w:val="24"/>
        </w:rPr>
        <w:t xml:space="preserve"> </w:t>
      </w:r>
      <w:r w:rsidRPr="00583BE2">
        <w:rPr>
          <w:rFonts w:ascii="Times New Roman" w:eastAsia="Times New Roman" w:hAnsi="Times New Roman" w:cs="Times New Roman"/>
          <w:i/>
          <w:sz w:val="24"/>
        </w:rPr>
        <w:t>наблюдает</w:t>
      </w:r>
      <w:r w:rsidRPr="00583BE2">
        <w:rPr>
          <w:rFonts w:ascii="Times New Roman" w:eastAsia="Times New Roman" w:hAnsi="Times New Roman" w:cs="Times New Roman"/>
          <w:i/>
          <w:spacing w:val="-4"/>
          <w:sz w:val="24"/>
        </w:rPr>
        <w:t xml:space="preserve"> </w:t>
      </w:r>
      <w:r w:rsidRPr="00583BE2">
        <w:rPr>
          <w:rFonts w:ascii="Times New Roman" w:eastAsia="Times New Roman" w:hAnsi="Times New Roman" w:cs="Times New Roman"/>
          <w:i/>
          <w:sz w:val="24"/>
        </w:rPr>
        <w:t>за</w:t>
      </w:r>
      <w:r w:rsidRPr="00583BE2">
        <w:rPr>
          <w:rFonts w:ascii="Times New Roman" w:eastAsia="Times New Roman" w:hAnsi="Times New Roman" w:cs="Times New Roman"/>
          <w:i/>
          <w:spacing w:val="-3"/>
          <w:sz w:val="24"/>
        </w:rPr>
        <w:t xml:space="preserve"> </w:t>
      </w:r>
      <w:r w:rsidRPr="00583BE2">
        <w:rPr>
          <w:rFonts w:ascii="Times New Roman" w:eastAsia="Times New Roman" w:hAnsi="Times New Roman" w:cs="Times New Roman"/>
          <w:i/>
          <w:sz w:val="24"/>
        </w:rPr>
        <w:t>их</w:t>
      </w:r>
      <w:r w:rsidRPr="00583BE2">
        <w:rPr>
          <w:rFonts w:ascii="Times New Roman" w:eastAsia="Times New Roman" w:hAnsi="Times New Roman" w:cs="Times New Roman"/>
          <w:i/>
          <w:spacing w:val="-3"/>
          <w:sz w:val="24"/>
        </w:rPr>
        <w:t xml:space="preserve"> </w:t>
      </w:r>
      <w:r w:rsidRPr="00583BE2">
        <w:rPr>
          <w:rFonts w:ascii="Times New Roman" w:eastAsia="Times New Roman" w:hAnsi="Times New Roman" w:cs="Times New Roman"/>
          <w:i/>
          <w:sz w:val="24"/>
        </w:rPr>
        <w:t>действиями,</w:t>
      </w:r>
      <w:r w:rsidRPr="00583BE2">
        <w:rPr>
          <w:rFonts w:ascii="Times New Roman" w:eastAsia="Times New Roman" w:hAnsi="Times New Roman" w:cs="Times New Roman"/>
          <w:i/>
          <w:spacing w:val="-2"/>
          <w:sz w:val="24"/>
        </w:rPr>
        <w:t xml:space="preserve"> </w:t>
      </w:r>
      <w:r w:rsidRPr="00583BE2">
        <w:rPr>
          <w:rFonts w:ascii="Times New Roman" w:eastAsia="Times New Roman" w:hAnsi="Times New Roman" w:cs="Times New Roman"/>
          <w:i/>
          <w:sz w:val="24"/>
        </w:rPr>
        <w:t>подражает</w:t>
      </w:r>
      <w:r w:rsidRPr="00583BE2">
        <w:rPr>
          <w:rFonts w:ascii="Times New Roman" w:eastAsia="Times New Roman" w:hAnsi="Times New Roman" w:cs="Times New Roman"/>
          <w:i/>
          <w:spacing w:val="-3"/>
          <w:sz w:val="24"/>
        </w:rPr>
        <w:t xml:space="preserve"> </w:t>
      </w:r>
      <w:r w:rsidRPr="00583BE2">
        <w:rPr>
          <w:rFonts w:ascii="Times New Roman" w:eastAsia="Times New Roman" w:hAnsi="Times New Roman" w:cs="Times New Roman"/>
          <w:i/>
          <w:sz w:val="24"/>
        </w:rPr>
        <w:t>им;</w:t>
      </w:r>
    </w:p>
    <w:p w:rsidR="00583BE2" w:rsidRPr="00583BE2" w:rsidRDefault="00583BE2" w:rsidP="00BE6982">
      <w:pPr>
        <w:widowControl w:val="0"/>
        <w:numPr>
          <w:ilvl w:val="1"/>
          <w:numId w:val="18"/>
        </w:numPr>
        <w:tabs>
          <w:tab w:val="left" w:pos="993"/>
        </w:tabs>
        <w:autoSpaceDE w:val="0"/>
        <w:autoSpaceDN w:val="0"/>
        <w:spacing w:after="0" w:line="360" w:lineRule="auto"/>
        <w:ind w:left="0" w:right="-31" w:firstLine="566"/>
        <w:jc w:val="both"/>
        <w:rPr>
          <w:rFonts w:ascii="Times New Roman" w:eastAsia="Times New Roman" w:hAnsi="Times New Roman" w:cs="Times New Roman"/>
          <w:i/>
          <w:sz w:val="24"/>
        </w:rPr>
      </w:pPr>
      <w:r w:rsidRPr="00583BE2">
        <w:rPr>
          <w:rFonts w:ascii="Times New Roman" w:eastAsia="Times New Roman" w:hAnsi="Times New Roman" w:cs="Times New Roman"/>
          <w:i/>
          <w:sz w:val="24"/>
        </w:rPr>
        <w:t>в</w:t>
      </w:r>
      <w:r w:rsidRPr="00583BE2">
        <w:rPr>
          <w:rFonts w:ascii="Times New Roman" w:eastAsia="Times New Roman" w:hAnsi="Times New Roman" w:cs="Times New Roman"/>
          <w:i/>
          <w:spacing w:val="2"/>
          <w:sz w:val="24"/>
        </w:rPr>
        <w:t xml:space="preserve"> </w:t>
      </w:r>
      <w:r w:rsidRPr="00583BE2">
        <w:rPr>
          <w:rFonts w:ascii="Times New Roman" w:eastAsia="Times New Roman" w:hAnsi="Times New Roman" w:cs="Times New Roman"/>
          <w:i/>
          <w:sz w:val="24"/>
        </w:rPr>
        <w:t>сюжетно-отобразительной</w:t>
      </w:r>
      <w:r w:rsidRPr="00583BE2">
        <w:rPr>
          <w:rFonts w:ascii="Times New Roman" w:eastAsia="Times New Roman" w:hAnsi="Times New Roman" w:cs="Times New Roman"/>
          <w:i/>
          <w:spacing w:val="5"/>
          <w:sz w:val="24"/>
        </w:rPr>
        <w:t xml:space="preserve"> </w:t>
      </w:r>
      <w:r w:rsidRPr="00583BE2">
        <w:rPr>
          <w:rFonts w:ascii="Times New Roman" w:eastAsia="Times New Roman" w:hAnsi="Times New Roman" w:cs="Times New Roman"/>
          <w:i/>
          <w:sz w:val="24"/>
        </w:rPr>
        <w:t>игре</w:t>
      </w:r>
      <w:r w:rsidRPr="00583BE2">
        <w:rPr>
          <w:rFonts w:ascii="Times New Roman" w:eastAsia="Times New Roman" w:hAnsi="Times New Roman" w:cs="Times New Roman"/>
          <w:i/>
          <w:spacing w:val="2"/>
          <w:sz w:val="24"/>
        </w:rPr>
        <w:t xml:space="preserve"> </w:t>
      </w:r>
      <w:r w:rsidRPr="00583BE2">
        <w:rPr>
          <w:rFonts w:ascii="Times New Roman" w:eastAsia="Times New Roman" w:hAnsi="Times New Roman" w:cs="Times New Roman"/>
          <w:i/>
          <w:sz w:val="24"/>
        </w:rPr>
        <w:t>не</w:t>
      </w:r>
      <w:r w:rsidRPr="00583BE2">
        <w:rPr>
          <w:rFonts w:ascii="Times New Roman" w:eastAsia="Times New Roman" w:hAnsi="Times New Roman" w:cs="Times New Roman"/>
          <w:i/>
          <w:spacing w:val="2"/>
          <w:sz w:val="24"/>
        </w:rPr>
        <w:t xml:space="preserve"> </w:t>
      </w:r>
      <w:r w:rsidRPr="00583BE2">
        <w:rPr>
          <w:rFonts w:ascii="Times New Roman" w:eastAsia="Times New Roman" w:hAnsi="Times New Roman" w:cs="Times New Roman"/>
          <w:i/>
          <w:sz w:val="24"/>
        </w:rPr>
        <w:t>принимает</w:t>
      </w:r>
      <w:r w:rsidRPr="00583BE2">
        <w:rPr>
          <w:rFonts w:ascii="Times New Roman" w:eastAsia="Times New Roman" w:hAnsi="Times New Roman" w:cs="Times New Roman"/>
          <w:i/>
          <w:spacing w:val="2"/>
          <w:sz w:val="24"/>
        </w:rPr>
        <w:t xml:space="preserve"> </w:t>
      </w:r>
      <w:r w:rsidRPr="00583BE2">
        <w:rPr>
          <w:rFonts w:ascii="Times New Roman" w:eastAsia="Times New Roman" w:hAnsi="Times New Roman" w:cs="Times New Roman"/>
          <w:i/>
          <w:sz w:val="24"/>
        </w:rPr>
        <w:t>на</w:t>
      </w:r>
      <w:r w:rsidRPr="00583BE2">
        <w:rPr>
          <w:rFonts w:ascii="Times New Roman" w:eastAsia="Times New Roman" w:hAnsi="Times New Roman" w:cs="Times New Roman"/>
          <w:i/>
          <w:spacing w:val="3"/>
          <w:sz w:val="24"/>
        </w:rPr>
        <w:t xml:space="preserve"> </w:t>
      </w:r>
      <w:r w:rsidRPr="00583BE2">
        <w:rPr>
          <w:rFonts w:ascii="Times New Roman" w:eastAsia="Times New Roman" w:hAnsi="Times New Roman" w:cs="Times New Roman"/>
          <w:i/>
          <w:sz w:val="24"/>
        </w:rPr>
        <w:t>себя</w:t>
      </w:r>
      <w:r w:rsidRPr="00583BE2">
        <w:rPr>
          <w:rFonts w:ascii="Times New Roman" w:eastAsia="Times New Roman" w:hAnsi="Times New Roman" w:cs="Times New Roman"/>
          <w:i/>
          <w:spacing w:val="4"/>
          <w:sz w:val="24"/>
        </w:rPr>
        <w:t xml:space="preserve"> </w:t>
      </w:r>
      <w:r w:rsidRPr="00583BE2">
        <w:rPr>
          <w:rFonts w:ascii="Times New Roman" w:eastAsia="Times New Roman" w:hAnsi="Times New Roman" w:cs="Times New Roman"/>
          <w:i/>
          <w:sz w:val="24"/>
        </w:rPr>
        <w:t>роль,</w:t>
      </w:r>
      <w:r w:rsidRPr="00583BE2">
        <w:rPr>
          <w:rFonts w:ascii="Times New Roman" w:eastAsia="Times New Roman" w:hAnsi="Times New Roman" w:cs="Times New Roman"/>
          <w:i/>
          <w:spacing w:val="3"/>
          <w:sz w:val="24"/>
        </w:rPr>
        <w:t xml:space="preserve"> </w:t>
      </w:r>
      <w:r w:rsidRPr="00583BE2">
        <w:rPr>
          <w:rFonts w:ascii="Times New Roman" w:eastAsia="Times New Roman" w:hAnsi="Times New Roman" w:cs="Times New Roman"/>
          <w:i/>
          <w:sz w:val="24"/>
        </w:rPr>
        <w:t>но</w:t>
      </w:r>
      <w:r w:rsidRPr="00583BE2">
        <w:rPr>
          <w:rFonts w:ascii="Times New Roman" w:eastAsia="Times New Roman" w:hAnsi="Times New Roman" w:cs="Times New Roman"/>
          <w:i/>
          <w:spacing w:val="3"/>
          <w:sz w:val="24"/>
        </w:rPr>
        <w:t xml:space="preserve"> </w:t>
      </w:r>
      <w:r w:rsidRPr="00583BE2">
        <w:rPr>
          <w:rFonts w:ascii="Times New Roman" w:eastAsia="Times New Roman" w:hAnsi="Times New Roman" w:cs="Times New Roman"/>
          <w:i/>
          <w:sz w:val="24"/>
        </w:rPr>
        <w:t>может</w:t>
      </w:r>
      <w:r w:rsidRPr="00583BE2">
        <w:rPr>
          <w:rFonts w:ascii="Times New Roman" w:eastAsia="Times New Roman" w:hAnsi="Times New Roman" w:cs="Times New Roman"/>
          <w:i/>
          <w:spacing w:val="-57"/>
          <w:sz w:val="24"/>
        </w:rPr>
        <w:t xml:space="preserve"> </w:t>
      </w:r>
      <w:r w:rsidRPr="00583BE2">
        <w:rPr>
          <w:rFonts w:ascii="Times New Roman" w:eastAsia="Times New Roman" w:hAnsi="Times New Roman" w:cs="Times New Roman"/>
          <w:i/>
          <w:sz w:val="24"/>
        </w:rPr>
        <w:t>копировать</w:t>
      </w:r>
      <w:r w:rsidRPr="00583BE2">
        <w:rPr>
          <w:rFonts w:ascii="Times New Roman" w:eastAsia="Times New Roman" w:hAnsi="Times New Roman" w:cs="Times New Roman"/>
          <w:i/>
          <w:spacing w:val="-1"/>
          <w:sz w:val="24"/>
        </w:rPr>
        <w:t xml:space="preserve"> </w:t>
      </w:r>
      <w:r w:rsidRPr="00583BE2">
        <w:rPr>
          <w:rFonts w:ascii="Times New Roman" w:eastAsia="Times New Roman" w:hAnsi="Times New Roman" w:cs="Times New Roman"/>
          <w:i/>
          <w:sz w:val="24"/>
        </w:rPr>
        <w:t>ее</w:t>
      </w:r>
      <w:r w:rsidRPr="00583BE2">
        <w:rPr>
          <w:rFonts w:ascii="Times New Roman" w:eastAsia="Times New Roman" w:hAnsi="Times New Roman" w:cs="Times New Roman"/>
          <w:i/>
          <w:spacing w:val="-1"/>
          <w:sz w:val="24"/>
        </w:rPr>
        <w:t xml:space="preserve"> </w:t>
      </w:r>
      <w:r w:rsidRPr="00583BE2">
        <w:rPr>
          <w:rFonts w:ascii="Times New Roman" w:eastAsia="Times New Roman" w:hAnsi="Times New Roman" w:cs="Times New Roman"/>
          <w:i/>
          <w:sz w:val="24"/>
        </w:rPr>
        <w:t>действия, движения, слова;</w:t>
      </w:r>
    </w:p>
    <w:p w:rsidR="00583BE2" w:rsidRPr="00583BE2" w:rsidRDefault="00BE6982" w:rsidP="00BE6982">
      <w:pPr>
        <w:widowControl w:val="0"/>
        <w:numPr>
          <w:ilvl w:val="1"/>
          <w:numId w:val="18"/>
        </w:numPr>
        <w:tabs>
          <w:tab w:val="left" w:pos="851"/>
          <w:tab w:val="left" w:pos="5355"/>
          <w:tab w:val="left" w:pos="6521"/>
          <w:tab w:val="left" w:pos="8222"/>
        </w:tabs>
        <w:autoSpaceDE w:val="0"/>
        <w:autoSpaceDN w:val="0"/>
        <w:spacing w:after="0" w:line="360" w:lineRule="auto"/>
        <w:ind w:left="0" w:right="-31" w:firstLine="566"/>
        <w:jc w:val="both"/>
        <w:rPr>
          <w:rFonts w:ascii="Times New Roman" w:eastAsia="Times New Roman" w:hAnsi="Times New Roman" w:cs="Times New Roman"/>
          <w:i/>
          <w:sz w:val="24"/>
        </w:rPr>
      </w:pPr>
      <w:r>
        <w:rPr>
          <w:rFonts w:ascii="Times New Roman" w:eastAsia="Times New Roman" w:hAnsi="Times New Roman" w:cs="Times New Roman"/>
          <w:i/>
          <w:sz w:val="24"/>
        </w:rPr>
        <w:t>интересуется окружающими предметами,</w:t>
      </w:r>
      <w:r>
        <w:rPr>
          <w:rFonts w:ascii="Times New Roman" w:eastAsia="Times New Roman" w:hAnsi="Times New Roman" w:cs="Times New Roman"/>
          <w:i/>
          <w:sz w:val="24"/>
        </w:rPr>
        <w:tab/>
        <w:t xml:space="preserve">проявляет </w:t>
      </w:r>
      <w:r w:rsidR="00583BE2" w:rsidRPr="00583BE2">
        <w:rPr>
          <w:rFonts w:ascii="Times New Roman" w:eastAsia="Times New Roman" w:hAnsi="Times New Roman" w:cs="Times New Roman"/>
          <w:i/>
          <w:spacing w:val="-1"/>
          <w:sz w:val="24"/>
        </w:rPr>
        <w:t>исследовательскую</w:t>
      </w:r>
      <w:r>
        <w:rPr>
          <w:rFonts w:ascii="Times New Roman" w:eastAsia="Times New Roman" w:hAnsi="Times New Roman" w:cs="Times New Roman"/>
          <w:i/>
          <w:spacing w:val="-57"/>
          <w:sz w:val="24"/>
        </w:rPr>
        <w:t xml:space="preserve"> </w:t>
      </w:r>
      <w:r w:rsidR="00583BE2" w:rsidRPr="00583BE2">
        <w:rPr>
          <w:rFonts w:ascii="Times New Roman" w:eastAsia="Times New Roman" w:hAnsi="Times New Roman" w:cs="Times New Roman"/>
          <w:i/>
          <w:sz w:val="24"/>
        </w:rPr>
        <w:t>активность,</w:t>
      </w:r>
      <w:r>
        <w:rPr>
          <w:rFonts w:ascii="Times New Roman" w:eastAsia="Times New Roman" w:hAnsi="Times New Roman" w:cs="Times New Roman"/>
          <w:i/>
          <w:spacing w:val="-2"/>
          <w:sz w:val="24"/>
        </w:rPr>
        <w:t xml:space="preserve"> </w:t>
      </w:r>
      <w:r w:rsidR="00583BE2" w:rsidRPr="00583BE2">
        <w:rPr>
          <w:rFonts w:ascii="Times New Roman" w:eastAsia="Times New Roman" w:hAnsi="Times New Roman" w:cs="Times New Roman"/>
          <w:i/>
          <w:sz w:val="24"/>
        </w:rPr>
        <w:t>действует</w:t>
      </w:r>
      <w:r w:rsidR="00583BE2" w:rsidRPr="00583BE2">
        <w:rPr>
          <w:rFonts w:ascii="Times New Roman" w:eastAsia="Times New Roman" w:hAnsi="Times New Roman" w:cs="Times New Roman"/>
          <w:i/>
          <w:spacing w:val="-1"/>
          <w:sz w:val="24"/>
        </w:rPr>
        <w:t xml:space="preserve"> </w:t>
      </w:r>
      <w:r w:rsidR="00583BE2" w:rsidRPr="00583BE2">
        <w:rPr>
          <w:rFonts w:ascii="Times New Roman" w:eastAsia="Times New Roman" w:hAnsi="Times New Roman" w:cs="Times New Roman"/>
          <w:i/>
          <w:sz w:val="24"/>
        </w:rPr>
        <w:t>с</w:t>
      </w:r>
      <w:r w:rsidR="00583BE2" w:rsidRPr="00583BE2">
        <w:rPr>
          <w:rFonts w:ascii="Times New Roman" w:eastAsia="Times New Roman" w:hAnsi="Times New Roman" w:cs="Times New Roman"/>
          <w:i/>
          <w:spacing w:val="-2"/>
          <w:sz w:val="24"/>
        </w:rPr>
        <w:t xml:space="preserve"> </w:t>
      </w:r>
      <w:r w:rsidR="00583BE2" w:rsidRPr="00583BE2">
        <w:rPr>
          <w:rFonts w:ascii="Times New Roman" w:eastAsia="Times New Roman" w:hAnsi="Times New Roman" w:cs="Times New Roman"/>
          <w:i/>
          <w:sz w:val="24"/>
        </w:rPr>
        <w:t>ними</w:t>
      </w:r>
      <w:r w:rsidR="00583BE2" w:rsidRPr="00583BE2">
        <w:rPr>
          <w:rFonts w:ascii="Times New Roman" w:eastAsia="Times New Roman" w:hAnsi="Times New Roman" w:cs="Times New Roman"/>
          <w:i/>
          <w:spacing w:val="-1"/>
          <w:sz w:val="24"/>
        </w:rPr>
        <w:t xml:space="preserve"> </w:t>
      </w:r>
      <w:r w:rsidR="00583BE2" w:rsidRPr="00583BE2">
        <w:rPr>
          <w:rFonts w:ascii="Times New Roman" w:eastAsia="Times New Roman" w:hAnsi="Times New Roman" w:cs="Times New Roman"/>
          <w:i/>
          <w:sz w:val="24"/>
        </w:rPr>
        <w:t>в</w:t>
      </w:r>
      <w:r w:rsidR="00583BE2" w:rsidRPr="00583BE2">
        <w:rPr>
          <w:rFonts w:ascii="Times New Roman" w:eastAsia="Times New Roman" w:hAnsi="Times New Roman" w:cs="Times New Roman"/>
          <w:i/>
          <w:spacing w:val="-1"/>
          <w:sz w:val="24"/>
        </w:rPr>
        <w:t xml:space="preserve"> </w:t>
      </w:r>
      <w:r w:rsidR="00583BE2" w:rsidRPr="00583BE2">
        <w:rPr>
          <w:rFonts w:ascii="Times New Roman" w:eastAsia="Times New Roman" w:hAnsi="Times New Roman" w:cs="Times New Roman"/>
          <w:i/>
          <w:sz w:val="24"/>
        </w:rPr>
        <w:t>соответствии с</w:t>
      </w:r>
      <w:r w:rsidR="00583BE2" w:rsidRPr="00583BE2">
        <w:rPr>
          <w:rFonts w:ascii="Times New Roman" w:eastAsia="Times New Roman" w:hAnsi="Times New Roman" w:cs="Times New Roman"/>
          <w:i/>
          <w:spacing w:val="-1"/>
          <w:sz w:val="24"/>
        </w:rPr>
        <w:t xml:space="preserve"> </w:t>
      </w:r>
      <w:r w:rsidR="00583BE2" w:rsidRPr="00583BE2">
        <w:rPr>
          <w:rFonts w:ascii="Times New Roman" w:eastAsia="Times New Roman" w:hAnsi="Times New Roman" w:cs="Times New Roman"/>
          <w:i/>
          <w:sz w:val="24"/>
        </w:rPr>
        <w:t>их</w:t>
      </w:r>
      <w:r w:rsidR="00583BE2" w:rsidRPr="00583BE2">
        <w:rPr>
          <w:rFonts w:ascii="Times New Roman" w:eastAsia="Times New Roman" w:hAnsi="Times New Roman" w:cs="Times New Roman"/>
          <w:i/>
          <w:spacing w:val="-2"/>
          <w:sz w:val="24"/>
        </w:rPr>
        <w:t xml:space="preserve"> </w:t>
      </w:r>
      <w:r w:rsidR="00583BE2" w:rsidRPr="00583BE2">
        <w:rPr>
          <w:rFonts w:ascii="Times New Roman" w:eastAsia="Times New Roman" w:hAnsi="Times New Roman" w:cs="Times New Roman"/>
          <w:i/>
          <w:sz w:val="24"/>
        </w:rPr>
        <w:t>социальным</w:t>
      </w:r>
      <w:r w:rsidR="00583BE2" w:rsidRPr="00583BE2">
        <w:rPr>
          <w:rFonts w:ascii="Times New Roman" w:eastAsia="Times New Roman" w:hAnsi="Times New Roman" w:cs="Times New Roman"/>
          <w:i/>
          <w:spacing w:val="-1"/>
          <w:sz w:val="24"/>
        </w:rPr>
        <w:t xml:space="preserve"> </w:t>
      </w:r>
      <w:r w:rsidR="00583BE2" w:rsidRPr="00583BE2">
        <w:rPr>
          <w:rFonts w:ascii="Times New Roman" w:eastAsia="Times New Roman" w:hAnsi="Times New Roman" w:cs="Times New Roman"/>
          <w:i/>
          <w:sz w:val="24"/>
        </w:rPr>
        <w:t>назначением;</w:t>
      </w:r>
    </w:p>
    <w:p w:rsidR="00583BE2" w:rsidRPr="00583BE2" w:rsidRDefault="00583BE2" w:rsidP="00BE6982">
      <w:pPr>
        <w:widowControl w:val="0"/>
        <w:numPr>
          <w:ilvl w:val="1"/>
          <w:numId w:val="18"/>
        </w:numPr>
        <w:tabs>
          <w:tab w:val="left" w:pos="851"/>
        </w:tabs>
        <w:autoSpaceDE w:val="0"/>
        <w:autoSpaceDN w:val="0"/>
        <w:spacing w:after="0" w:line="360" w:lineRule="auto"/>
        <w:ind w:left="0" w:right="-31" w:firstLine="566"/>
        <w:jc w:val="both"/>
        <w:rPr>
          <w:rFonts w:ascii="Times New Roman" w:eastAsia="Times New Roman" w:hAnsi="Times New Roman" w:cs="Times New Roman"/>
          <w:i/>
          <w:sz w:val="24"/>
        </w:rPr>
      </w:pPr>
      <w:r w:rsidRPr="00583BE2">
        <w:rPr>
          <w:rFonts w:ascii="Times New Roman" w:eastAsia="Times New Roman" w:hAnsi="Times New Roman" w:cs="Times New Roman"/>
          <w:i/>
          <w:sz w:val="24"/>
        </w:rPr>
        <w:t>наблюдает,</w:t>
      </w:r>
      <w:r w:rsidRPr="00583BE2">
        <w:rPr>
          <w:rFonts w:ascii="Times New Roman" w:eastAsia="Times New Roman" w:hAnsi="Times New Roman" w:cs="Times New Roman"/>
          <w:i/>
          <w:spacing w:val="-13"/>
          <w:sz w:val="24"/>
        </w:rPr>
        <w:t xml:space="preserve"> </w:t>
      </w:r>
      <w:r w:rsidRPr="00583BE2">
        <w:rPr>
          <w:rFonts w:ascii="Times New Roman" w:eastAsia="Times New Roman" w:hAnsi="Times New Roman" w:cs="Times New Roman"/>
          <w:i/>
          <w:sz w:val="24"/>
        </w:rPr>
        <w:t>задает</w:t>
      </w:r>
      <w:r w:rsidRPr="00583BE2">
        <w:rPr>
          <w:rFonts w:ascii="Times New Roman" w:eastAsia="Times New Roman" w:hAnsi="Times New Roman" w:cs="Times New Roman"/>
          <w:i/>
          <w:spacing w:val="-13"/>
          <w:sz w:val="24"/>
        </w:rPr>
        <w:t xml:space="preserve"> </w:t>
      </w:r>
      <w:r w:rsidRPr="00583BE2">
        <w:rPr>
          <w:rFonts w:ascii="Times New Roman" w:eastAsia="Times New Roman" w:hAnsi="Times New Roman" w:cs="Times New Roman"/>
          <w:i/>
          <w:sz w:val="24"/>
        </w:rPr>
        <w:t>вопросы</w:t>
      </w:r>
      <w:r w:rsidRPr="00583BE2">
        <w:rPr>
          <w:rFonts w:ascii="Times New Roman" w:eastAsia="Times New Roman" w:hAnsi="Times New Roman" w:cs="Times New Roman"/>
          <w:i/>
          <w:spacing w:val="-12"/>
          <w:sz w:val="24"/>
        </w:rPr>
        <w:t xml:space="preserve"> </w:t>
      </w:r>
      <w:r w:rsidRPr="00583BE2">
        <w:rPr>
          <w:rFonts w:ascii="Times New Roman" w:eastAsia="Times New Roman" w:hAnsi="Times New Roman" w:cs="Times New Roman"/>
          <w:i/>
          <w:sz w:val="24"/>
        </w:rPr>
        <w:t>«кто</w:t>
      </w:r>
      <w:r w:rsidRPr="00583BE2">
        <w:rPr>
          <w:rFonts w:ascii="Times New Roman" w:eastAsia="Times New Roman" w:hAnsi="Times New Roman" w:cs="Times New Roman"/>
          <w:i/>
          <w:spacing w:val="-11"/>
          <w:sz w:val="24"/>
        </w:rPr>
        <w:t xml:space="preserve"> </w:t>
      </w:r>
      <w:r w:rsidRPr="00583BE2">
        <w:rPr>
          <w:rFonts w:ascii="Times New Roman" w:eastAsia="Times New Roman" w:hAnsi="Times New Roman" w:cs="Times New Roman"/>
          <w:i/>
          <w:sz w:val="24"/>
        </w:rPr>
        <w:t>это?»,</w:t>
      </w:r>
      <w:r w:rsidRPr="00583BE2">
        <w:rPr>
          <w:rFonts w:ascii="Times New Roman" w:eastAsia="Times New Roman" w:hAnsi="Times New Roman" w:cs="Times New Roman"/>
          <w:i/>
          <w:spacing w:val="-12"/>
          <w:sz w:val="24"/>
        </w:rPr>
        <w:t xml:space="preserve"> </w:t>
      </w:r>
      <w:r w:rsidRPr="00583BE2">
        <w:rPr>
          <w:rFonts w:ascii="Times New Roman" w:eastAsia="Times New Roman" w:hAnsi="Times New Roman" w:cs="Times New Roman"/>
          <w:i/>
          <w:sz w:val="24"/>
        </w:rPr>
        <w:t>«что</w:t>
      </w:r>
      <w:r w:rsidRPr="00583BE2">
        <w:rPr>
          <w:rFonts w:ascii="Times New Roman" w:eastAsia="Times New Roman" w:hAnsi="Times New Roman" w:cs="Times New Roman"/>
          <w:i/>
          <w:spacing w:val="-15"/>
          <w:sz w:val="24"/>
        </w:rPr>
        <w:t xml:space="preserve"> </w:t>
      </w:r>
      <w:r w:rsidRPr="00583BE2">
        <w:rPr>
          <w:rFonts w:ascii="Times New Roman" w:eastAsia="Times New Roman" w:hAnsi="Times New Roman" w:cs="Times New Roman"/>
          <w:i/>
          <w:sz w:val="24"/>
        </w:rPr>
        <w:t>это?»,</w:t>
      </w:r>
      <w:r w:rsidRPr="00583BE2">
        <w:rPr>
          <w:rFonts w:ascii="Times New Roman" w:eastAsia="Times New Roman" w:hAnsi="Times New Roman" w:cs="Times New Roman"/>
          <w:i/>
          <w:spacing w:val="-11"/>
          <w:sz w:val="24"/>
        </w:rPr>
        <w:t xml:space="preserve"> </w:t>
      </w:r>
      <w:r w:rsidRPr="00583BE2">
        <w:rPr>
          <w:rFonts w:ascii="Times New Roman" w:eastAsia="Times New Roman" w:hAnsi="Times New Roman" w:cs="Times New Roman"/>
          <w:i/>
          <w:sz w:val="24"/>
        </w:rPr>
        <w:t>«что</w:t>
      </w:r>
      <w:r w:rsidRPr="00583BE2">
        <w:rPr>
          <w:rFonts w:ascii="Times New Roman" w:eastAsia="Times New Roman" w:hAnsi="Times New Roman" w:cs="Times New Roman"/>
          <w:i/>
          <w:spacing w:val="-13"/>
          <w:sz w:val="24"/>
        </w:rPr>
        <w:t xml:space="preserve"> </w:t>
      </w:r>
      <w:r w:rsidRPr="00583BE2">
        <w:rPr>
          <w:rFonts w:ascii="Times New Roman" w:eastAsia="Times New Roman" w:hAnsi="Times New Roman" w:cs="Times New Roman"/>
          <w:i/>
          <w:sz w:val="24"/>
        </w:rPr>
        <w:t>делает?»</w:t>
      </w:r>
      <w:r w:rsidRPr="00583BE2">
        <w:rPr>
          <w:rFonts w:ascii="Times New Roman" w:eastAsia="Times New Roman" w:hAnsi="Times New Roman" w:cs="Times New Roman"/>
          <w:i/>
          <w:spacing w:val="-15"/>
          <w:sz w:val="24"/>
        </w:rPr>
        <w:t xml:space="preserve"> </w:t>
      </w:r>
      <w:r w:rsidRPr="00583BE2">
        <w:rPr>
          <w:rFonts w:ascii="Times New Roman" w:eastAsia="Times New Roman" w:hAnsi="Times New Roman" w:cs="Times New Roman"/>
          <w:i/>
          <w:sz w:val="24"/>
        </w:rPr>
        <w:t>и</w:t>
      </w:r>
      <w:r w:rsidRPr="00583BE2">
        <w:rPr>
          <w:rFonts w:ascii="Times New Roman" w:eastAsia="Times New Roman" w:hAnsi="Times New Roman" w:cs="Times New Roman"/>
          <w:i/>
          <w:spacing w:val="-11"/>
          <w:sz w:val="24"/>
        </w:rPr>
        <w:t xml:space="preserve"> </w:t>
      </w:r>
      <w:r w:rsidRPr="00583BE2">
        <w:rPr>
          <w:rFonts w:ascii="Times New Roman" w:eastAsia="Times New Roman" w:hAnsi="Times New Roman" w:cs="Times New Roman"/>
          <w:i/>
          <w:sz w:val="24"/>
        </w:rPr>
        <w:t>ждет</w:t>
      </w:r>
      <w:r w:rsidRPr="00583BE2">
        <w:rPr>
          <w:rFonts w:ascii="Times New Roman" w:eastAsia="Times New Roman" w:hAnsi="Times New Roman" w:cs="Times New Roman"/>
          <w:i/>
          <w:spacing w:val="-13"/>
          <w:sz w:val="24"/>
        </w:rPr>
        <w:t xml:space="preserve"> </w:t>
      </w:r>
      <w:r w:rsidRPr="00583BE2">
        <w:rPr>
          <w:rFonts w:ascii="Times New Roman" w:eastAsia="Times New Roman" w:hAnsi="Times New Roman" w:cs="Times New Roman"/>
          <w:i/>
          <w:sz w:val="24"/>
        </w:rPr>
        <w:t>на</w:t>
      </w:r>
      <w:r w:rsidRPr="00583BE2">
        <w:rPr>
          <w:rFonts w:ascii="Times New Roman" w:eastAsia="Times New Roman" w:hAnsi="Times New Roman" w:cs="Times New Roman"/>
          <w:i/>
          <w:spacing w:val="-14"/>
          <w:sz w:val="24"/>
        </w:rPr>
        <w:t xml:space="preserve"> </w:t>
      </w:r>
      <w:r w:rsidRPr="00583BE2">
        <w:rPr>
          <w:rFonts w:ascii="Times New Roman" w:eastAsia="Times New Roman" w:hAnsi="Times New Roman" w:cs="Times New Roman"/>
          <w:i/>
          <w:sz w:val="24"/>
        </w:rPr>
        <w:t>них</w:t>
      </w:r>
      <w:r w:rsidRPr="00583BE2">
        <w:rPr>
          <w:rFonts w:ascii="Times New Roman" w:eastAsia="Times New Roman" w:hAnsi="Times New Roman" w:cs="Times New Roman"/>
          <w:i/>
          <w:spacing w:val="-57"/>
          <w:sz w:val="24"/>
        </w:rPr>
        <w:t xml:space="preserve"> </w:t>
      </w:r>
      <w:r w:rsidRPr="00583BE2">
        <w:rPr>
          <w:rFonts w:ascii="Times New Roman" w:eastAsia="Times New Roman" w:hAnsi="Times New Roman" w:cs="Times New Roman"/>
          <w:i/>
          <w:sz w:val="24"/>
        </w:rPr>
        <w:t>ответа;</w:t>
      </w:r>
    </w:p>
    <w:p w:rsidR="00583BE2" w:rsidRPr="00583BE2" w:rsidRDefault="00583BE2" w:rsidP="00BE6982">
      <w:pPr>
        <w:widowControl w:val="0"/>
        <w:numPr>
          <w:ilvl w:val="1"/>
          <w:numId w:val="18"/>
        </w:numPr>
        <w:tabs>
          <w:tab w:val="left" w:pos="851"/>
        </w:tabs>
        <w:autoSpaceDE w:val="0"/>
        <w:autoSpaceDN w:val="0"/>
        <w:spacing w:after="0" w:line="360" w:lineRule="auto"/>
        <w:ind w:left="0" w:right="-31" w:firstLine="566"/>
        <w:jc w:val="both"/>
        <w:rPr>
          <w:rFonts w:ascii="Times New Roman" w:eastAsia="Times New Roman" w:hAnsi="Times New Roman" w:cs="Times New Roman"/>
          <w:i/>
          <w:sz w:val="24"/>
        </w:rPr>
      </w:pPr>
      <w:r w:rsidRPr="00583BE2">
        <w:rPr>
          <w:rFonts w:ascii="Times New Roman" w:eastAsia="Times New Roman" w:hAnsi="Times New Roman" w:cs="Times New Roman"/>
          <w:i/>
          <w:sz w:val="24"/>
        </w:rPr>
        <w:t>интересуется</w:t>
      </w:r>
      <w:r w:rsidRPr="00583BE2">
        <w:rPr>
          <w:rFonts w:ascii="Times New Roman" w:eastAsia="Times New Roman" w:hAnsi="Times New Roman" w:cs="Times New Roman"/>
          <w:i/>
          <w:spacing w:val="42"/>
          <w:sz w:val="24"/>
        </w:rPr>
        <w:t xml:space="preserve"> </w:t>
      </w:r>
      <w:r w:rsidRPr="00583BE2">
        <w:rPr>
          <w:rFonts w:ascii="Times New Roman" w:eastAsia="Times New Roman" w:hAnsi="Times New Roman" w:cs="Times New Roman"/>
          <w:i/>
          <w:sz w:val="24"/>
        </w:rPr>
        <w:t>объектами</w:t>
      </w:r>
      <w:r w:rsidRPr="00583BE2">
        <w:rPr>
          <w:rFonts w:ascii="Times New Roman" w:eastAsia="Times New Roman" w:hAnsi="Times New Roman" w:cs="Times New Roman"/>
          <w:i/>
          <w:spacing w:val="43"/>
          <w:sz w:val="24"/>
        </w:rPr>
        <w:t xml:space="preserve"> </w:t>
      </w:r>
      <w:r w:rsidRPr="00583BE2">
        <w:rPr>
          <w:rFonts w:ascii="Times New Roman" w:eastAsia="Times New Roman" w:hAnsi="Times New Roman" w:cs="Times New Roman"/>
          <w:i/>
          <w:sz w:val="24"/>
        </w:rPr>
        <w:t>и</w:t>
      </w:r>
      <w:r w:rsidRPr="00583BE2">
        <w:rPr>
          <w:rFonts w:ascii="Times New Roman" w:eastAsia="Times New Roman" w:hAnsi="Times New Roman" w:cs="Times New Roman"/>
          <w:i/>
          <w:spacing w:val="44"/>
          <w:sz w:val="24"/>
        </w:rPr>
        <w:t xml:space="preserve"> </w:t>
      </w:r>
      <w:r w:rsidRPr="00583BE2">
        <w:rPr>
          <w:rFonts w:ascii="Times New Roman" w:eastAsia="Times New Roman" w:hAnsi="Times New Roman" w:cs="Times New Roman"/>
          <w:i/>
          <w:sz w:val="24"/>
        </w:rPr>
        <w:t>явлениями</w:t>
      </w:r>
      <w:r w:rsidRPr="00583BE2">
        <w:rPr>
          <w:rFonts w:ascii="Times New Roman" w:eastAsia="Times New Roman" w:hAnsi="Times New Roman" w:cs="Times New Roman"/>
          <w:i/>
          <w:spacing w:val="43"/>
          <w:sz w:val="24"/>
        </w:rPr>
        <w:t xml:space="preserve"> </w:t>
      </w:r>
      <w:r w:rsidRPr="00583BE2">
        <w:rPr>
          <w:rFonts w:ascii="Times New Roman" w:eastAsia="Times New Roman" w:hAnsi="Times New Roman" w:cs="Times New Roman"/>
          <w:i/>
          <w:sz w:val="24"/>
        </w:rPr>
        <w:t>живой</w:t>
      </w:r>
      <w:r w:rsidRPr="00583BE2">
        <w:rPr>
          <w:rFonts w:ascii="Times New Roman" w:eastAsia="Times New Roman" w:hAnsi="Times New Roman" w:cs="Times New Roman"/>
          <w:i/>
          <w:spacing w:val="44"/>
          <w:sz w:val="24"/>
        </w:rPr>
        <w:t xml:space="preserve"> </w:t>
      </w:r>
      <w:r w:rsidRPr="00583BE2">
        <w:rPr>
          <w:rFonts w:ascii="Times New Roman" w:eastAsia="Times New Roman" w:hAnsi="Times New Roman" w:cs="Times New Roman"/>
          <w:i/>
          <w:sz w:val="24"/>
        </w:rPr>
        <w:t>и</w:t>
      </w:r>
      <w:r w:rsidRPr="00583BE2">
        <w:rPr>
          <w:rFonts w:ascii="Times New Roman" w:eastAsia="Times New Roman" w:hAnsi="Times New Roman" w:cs="Times New Roman"/>
          <w:i/>
          <w:spacing w:val="43"/>
          <w:sz w:val="24"/>
        </w:rPr>
        <w:t xml:space="preserve"> </w:t>
      </w:r>
      <w:r w:rsidRPr="00583BE2">
        <w:rPr>
          <w:rFonts w:ascii="Times New Roman" w:eastAsia="Times New Roman" w:hAnsi="Times New Roman" w:cs="Times New Roman"/>
          <w:i/>
          <w:sz w:val="24"/>
        </w:rPr>
        <w:t>неживой</w:t>
      </w:r>
      <w:r w:rsidRPr="00583BE2">
        <w:rPr>
          <w:rFonts w:ascii="Times New Roman" w:eastAsia="Times New Roman" w:hAnsi="Times New Roman" w:cs="Times New Roman"/>
          <w:i/>
          <w:spacing w:val="46"/>
          <w:sz w:val="24"/>
        </w:rPr>
        <w:t xml:space="preserve"> </w:t>
      </w:r>
      <w:r w:rsidRPr="00583BE2">
        <w:rPr>
          <w:rFonts w:ascii="Times New Roman" w:eastAsia="Times New Roman" w:hAnsi="Times New Roman" w:cs="Times New Roman"/>
          <w:i/>
          <w:sz w:val="24"/>
        </w:rPr>
        <w:t>природы</w:t>
      </w:r>
      <w:r w:rsidRPr="00583BE2">
        <w:rPr>
          <w:rFonts w:ascii="Times New Roman" w:eastAsia="Times New Roman" w:hAnsi="Times New Roman" w:cs="Times New Roman"/>
          <w:i/>
          <w:spacing w:val="43"/>
          <w:sz w:val="24"/>
        </w:rPr>
        <w:t xml:space="preserve"> </w:t>
      </w:r>
      <w:r w:rsidRPr="00583BE2">
        <w:rPr>
          <w:rFonts w:ascii="Times New Roman" w:eastAsia="Times New Roman" w:hAnsi="Times New Roman" w:cs="Times New Roman"/>
          <w:i/>
          <w:sz w:val="24"/>
        </w:rPr>
        <w:t>родного</w:t>
      </w:r>
      <w:r w:rsidRPr="00583BE2">
        <w:rPr>
          <w:rFonts w:ascii="Times New Roman" w:eastAsia="Times New Roman" w:hAnsi="Times New Roman" w:cs="Times New Roman"/>
          <w:i/>
          <w:spacing w:val="44"/>
          <w:sz w:val="24"/>
        </w:rPr>
        <w:t xml:space="preserve"> </w:t>
      </w:r>
      <w:r w:rsidRPr="00583BE2">
        <w:rPr>
          <w:rFonts w:ascii="Times New Roman" w:eastAsia="Times New Roman" w:hAnsi="Times New Roman" w:cs="Times New Roman"/>
          <w:i/>
          <w:sz w:val="24"/>
        </w:rPr>
        <w:t>края,</w:t>
      </w:r>
      <w:r w:rsidRPr="00583BE2">
        <w:rPr>
          <w:rFonts w:ascii="Times New Roman" w:eastAsia="Times New Roman" w:hAnsi="Times New Roman" w:cs="Times New Roman"/>
          <w:i/>
          <w:spacing w:val="-57"/>
          <w:sz w:val="24"/>
        </w:rPr>
        <w:t xml:space="preserve"> </w:t>
      </w:r>
      <w:r w:rsidRPr="00583BE2">
        <w:rPr>
          <w:rFonts w:ascii="Times New Roman" w:eastAsia="Times New Roman" w:hAnsi="Times New Roman" w:cs="Times New Roman"/>
          <w:i/>
          <w:sz w:val="24"/>
        </w:rPr>
        <w:t>имеет</w:t>
      </w:r>
      <w:r w:rsidRPr="00583BE2">
        <w:rPr>
          <w:rFonts w:ascii="Times New Roman" w:eastAsia="Times New Roman" w:hAnsi="Times New Roman" w:cs="Times New Roman"/>
          <w:i/>
          <w:spacing w:val="-2"/>
          <w:sz w:val="24"/>
        </w:rPr>
        <w:t xml:space="preserve"> </w:t>
      </w:r>
      <w:r w:rsidRPr="00583BE2">
        <w:rPr>
          <w:rFonts w:ascii="Times New Roman" w:eastAsia="Times New Roman" w:hAnsi="Times New Roman" w:cs="Times New Roman"/>
          <w:i/>
          <w:sz w:val="24"/>
        </w:rPr>
        <w:t>представление</w:t>
      </w:r>
      <w:r w:rsidRPr="00583BE2">
        <w:rPr>
          <w:rFonts w:ascii="Times New Roman" w:eastAsia="Times New Roman" w:hAnsi="Times New Roman" w:cs="Times New Roman"/>
          <w:i/>
          <w:spacing w:val="-1"/>
          <w:sz w:val="24"/>
        </w:rPr>
        <w:t xml:space="preserve"> </w:t>
      </w:r>
      <w:r w:rsidRPr="00583BE2">
        <w:rPr>
          <w:rFonts w:ascii="Times New Roman" w:eastAsia="Times New Roman" w:hAnsi="Times New Roman" w:cs="Times New Roman"/>
          <w:i/>
          <w:sz w:val="24"/>
        </w:rPr>
        <w:t>о</w:t>
      </w:r>
      <w:r w:rsidRPr="00583BE2">
        <w:rPr>
          <w:rFonts w:ascii="Times New Roman" w:eastAsia="Times New Roman" w:hAnsi="Times New Roman" w:cs="Times New Roman"/>
          <w:i/>
          <w:spacing w:val="2"/>
          <w:sz w:val="24"/>
        </w:rPr>
        <w:t xml:space="preserve"> </w:t>
      </w:r>
      <w:r w:rsidRPr="00583BE2">
        <w:rPr>
          <w:rFonts w:ascii="Times New Roman" w:eastAsia="Times New Roman" w:hAnsi="Times New Roman" w:cs="Times New Roman"/>
          <w:i/>
          <w:sz w:val="24"/>
        </w:rPr>
        <w:t>сезонных</w:t>
      </w:r>
      <w:r w:rsidRPr="00583BE2">
        <w:rPr>
          <w:rFonts w:ascii="Times New Roman" w:eastAsia="Times New Roman" w:hAnsi="Times New Roman" w:cs="Times New Roman"/>
          <w:i/>
          <w:spacing w:val="-1"/>
          <w:sz w:val="24"/>
        </w:rPr>
        <w:t xml:space="preserve"> </w:t>
      </w:r>
      <w:r w:rsidRPr="00583BE2">
        <w:rPr>
          <w:rFonts w:ascii="Times New Roman" w:eastAsia="Times New Roman" w:hAnsi="Times New Roman" w:cs="Times New Roman"/>
          <w:i/>
          <w:sz w:val="24"/>
        </w:rPr>
        <w:t>изменениях</w:t>
      </w:r>
      <w:r w:rsidRPr="00583BE2">
        <w:rPr>
          <w:rFonts w:ascii="Times New Roman" w:eastAsia="Times New Roman" w:hAnsi="Times New Roman" w:cs="Times New Roman"/>
          <w:i/>
          <w:spacing w:val="-1"/>
          <w:sz w:val="24"/>
        </w:rPr>
        <w:t xml:space="preserve"> </w:t>
      </w:r>
      <w:r w:rsidRPr="00583BE2">
        <w:rPr>
          <w:rFonts w:ascii="Times New Roman" w:eastAsia="Times New Roman" w:hAnsi="Times New Roman" w:cs="Times New Roman"/>
          <w:i/>
          <w:sz w:val="24"/>
        </w:rPr>
        <w:t>в</w:t>
      </w:r>
      <w:r w:rsidRPr="00583BE2">
        <w:rPr>
          <w:rFonts w:ascii="Times New Roman" w:eastAsia="Times New Roman" w:hAnsi="Times New Roman" w:cs="Times New Roman"/>
          <w:i/>
          <w:spacing w:val="1"/>
          <w:sz w:val="24"/>
        </w:rPr>
        <w:t xml:space="preserve"> </w:t>
      </w:r>
      <w:r w:rsidRPr="00583BE2">
        <w:rPr>
          <w:rFonts w:ascii="Times New Roman" w:eastAsia="Times New Roman" w:hAnsi="Times New Roman" w:cs="Times New Roman"/>
          <w:i/>
          <w:sz w:val="24"/>
        </w:rPr>
        <w:t>природе;</w:t>
      </w:r>
    </w:p>
    <w:p w:rsidR="00583BE2" w:rsidRPr="00583BE2" w:rsidRDefault="00BE6982" w:rsidP="00BE6982">
      <w:pPr>
        <w:widowControl w:val="0"/>
        <w:numPr>
          <w:ilvl w:val="1"/>
          <w:numId w:val="18"/>
        </w:numPr>
        <w:autoSpaceDE w:val="0"/>
        <w:autoSpaceDN w:val="0"/>
        <w:spacing w:after="0" w:line="360" w:lineRule="auto"/>
        <w:ind w:left="0" w:right="-31" w:firstLine="567"/>
        <w:jc w:val="both"/>
        <w:rPr>
          <w:rFonts w:ascii="Times New Roman" w:eastAsia="Times New Roman" w:hAnsi="Times New Roman" w:cs="Times New Roman"/>
          <w:i/>
          <w:sz w:val="24"/>
        </w:rPr>
      </w:pPr>
      <w:r>
        <w:rPr>
          <w:rFonts w:ascii="Times New Roman" w:eastAsia="Times New Roman" w:hAnsi="Times New Roman" w:cs="Times New Roman"/>
          <w:i/>
          <w:sz w:val="24"/>
        </w:rPr>
        <w:t xml:space="preserve"> </w:t>
      </w:r>
      <w:r w:rsidR="00583BE2" w:rsidRPr="00583BE2">
        <w:rPr>
          <w:rFonts w:ascii="Times New Roman" w:eastAsia="Times New Roman" w:hAnsi="Times New Roman" w:cs="Times New Roman"/>
          <w:i/>
          <w:sz w:val="24"/>
        </w:rPr>
        <w:t>понимает</w:t>
      </w:r>
      <w:r w:rsidR="00583BE2" w:rsidRPr="00583BE2">
        <w:rPr>
          <w:rFonts w:ascii="Times New Roman" w:eastAsia="Times New Roman" w:hAnsi="Times New Roman" w:cs="Times New Roman"/>
          <w:i/>
          <w:spacing w:val="-5"/>
          <w:sz w:val="24"/>
        </w:rPr>
        <w:t xml:space="preserve"> </w:t>
      </w:r>
      <w:r w:rsidR="00583BE2" w:rsidRPr="00583BE2">
        <w:rPr>
          <w:rFonts w:ascii="Times New Roman" w:eastAsia="Times New Roman" w:hAnsi="Times New Roman" w:cs="Times New Roman"/>
          <w:i/>
          <w:sz w:val="24"/>
        </w:rPr>
        <w:t>речь</w:t>
      </w:r>
      <w:r w:rsidR="00583BE2" w:rsidRPr="00583BE2">
        <w:rPr>
          <w:rFonts w:ascii="Times New Roman" w:eastAsia="Times New Roman" w:hAnsi="Times New Roman" w:cs="Times New Roman"/>
          <w:i/>
          <w:spacing w:val="-2"/>
          <w:sz w:val="24"/>
        </w:rPr>
        <w:t xml:space="preserve"> </w:t>
      </w:r>
      <w:r w:rsidR="00583BE2" w:rsidRPr="00583BE2">
        <w:rPr>
          <w:rFonts w:ascii="Times New Roman" w:eastAsia="Times New Roman" w:hAnsi="Times New Roman" w:cs="Times New Roman"/>
          <w:i/>
          <w:sz w:val="24"/>
        </w:rPr>
        <w:t>взрослого,</w:t>
      </w:r>
      <w:r w:rsidR="00583BE2" w:rsidRPr="00583BE2">
        <w:rPr>
          <w:rFonts w:ascii="Times New Roman" w:eastAsia="Times New Roman" w:hAnsi="Times New Roman" w:cs="Times New Roman"/>
          <w:i/>
          <w:spacing w:val="-3"/>
          <w:sz w:val="24"/>
        </w:rPr>
        <w:t xml:space="preserve"> </w:t>
      </w:r>
      <w:r w:rsidR="00583BE2" w:rsidRPr="00583BE2">
        <w:rPr>
          <w:rFonts w:ascii="Times New Roman" w:eastAsia="Times New Roman" w:hAnsi="Times New Roman" w:cs="Times New Roman"/>
          <w:i/>
          <w:sz w:val="24"/>
        </w:rPr>
        <w:t>следует</w:t>
      </w:r>
      <w:r w:rsidR="00583BE2" w:rsidRPr="00583BE2">
        <w:rPr>
          <w:rFonts w:ascii="Times New Roman" w:eastAsia="Times New Roman" w:hAnsi="Times New Roman" w:cs="Times New Roman"/>
          <w:i/>
          <w:spacing w:val="-4"/>
          <w:sz w:val="24"/>
        </w:rPr>
        <w:t xml:space="preserve"> </w:t>
      </w:r>
      <w:r w:rsidR="00583BE2" w:rsidRPr="00583BE2">
        <w:rPr>
          <w:rFonts w:ascii="Times New Roman" w:eastAsia="Times New Roman" w:hAnsi="Times New Roman" w:cs="Times New Roman"/>
          <w:i/>
          <w:sz w:val="24"/>
        </w:rPr>
        <w:t>его</w:t>
      </w:r>
      <w:r w:rsidR="00583BE2" w:rsidRPr="00583BE2">
        <w:rPr>
          <w:rFonts w:ascii="Times New Roman" w:eastAsia="Times New Roman" w:hAnsi="Times New Roman" w:cs="Times New Roman"/>
          <w:i/>
          <w:spacing w:val="-1"/>
          <w:sz w:val="24"/>
        </w:rPr>
        <w:t xml:space="preserve"> </w:t>
      </w:r>
      <w:r w:rsidR="00583BE2" w:rsidRPr="00583BE2">
        <w:rPr>
          <w:rFonts w:ascii="Times New Roman" w:eastAsia="Times New Roman" w:hAnsi="Times New Roman" w:cs="Times New Roman"/>
          <w:i/>
          <w:sz w:val="24"/>
        </w:rPr>
        <w:t>указаниям,</w:t>
      </w:r>
      <w:r w:rsidR="00583BE2" w:rsidRPr="00583BE2">
        <w:rPr>
          <w:rFonts w:ascii="Times New Roman" w:eastAsia="Times New Roman" w:hAnsi="Times New Roman" w:cs="Times New Roman"/>
          <w:i/>
          <w:spacing w:val="-4"/>
          <w:sz w:val="24"/>
        </w:rPr>
        <w:t xml:space="preserve"> </w:t>
      </w:r>
      <w:r w:rsidR="00583BE2" w:rsidRPr="00583BE2">
        <w:rPr>
          <w:rFonts w:ascii="Times New Roman" w:eastAsia="Times New Roman" w:hAnsi="Times New Roman" w:cs="Times New Roman"/>
          <w:i/>
          <w:sz w:val="24"/>
        </w:rPr>
        <w:t>выполняет</w:t>
      </w:r>
      <w:r w:rsidR="00583BE2" w:rsidRPr="00583BE2">
        <w:rPr>
          <w:rFonts w:ascii="Times New Roman" w:eastAsia="Times New Roman" w:hAnsi="Times New Roman" w:cs="Times New Roman"/>
          <w:i/>
          <w:spacing w:val="-4"/>
          <w:sz w:val="24"/>
        </w:rPr>
        <w:t xml:space="preserve"> </w:t>
      </w:r>
      <w:r w:rsidR="00583BE2" w:rsidRPr="00583BE2">
        <w:rPr>
          <w:rFonts w:ascii="Times New Roman" w:eastAsia="Times New Roman" w:hAnsi="Times New Roman" w:cs="Times New Roman"/>
          <w:i/>
          <w:sz w:val="24"/>
        </w:rPr>
        <w:t>просьбу;</w:t>
      </w:r>
    </w:p>
    <w:p w:rsidR="00583BE2" w:rsidRPr="00583BE2" w:rsidRDefault="00583BE2" w:rsidP="00BE6982">
      <w:pPr>
        <w:widowControl w:val="0"/>
        <w:numPr>
          <w:ilvl w:val="1"/>
          <w:numId w:val="18"/>
        </w:numPr>
        <w:tabs>
          <w:tab w:val="left" w:pos="851"/>
        </w:tabs>
        <w:autoSpaceDE w:val="0"/>
        <w:autoSpaceDN w:val="0"/>
        <w:spacing w:after="0" w:line="360" w:lineRule="auto"/>
        <w:ind w:left="0" w:right="-31" w:firstLine="566"/>
        <w:jc w:val="both"/>
        <w:rPr>
          <w:rFonts w:ascii="Times New Roman" w:eastAsia="Times New Roman" w:hAnsi="Times New Roman" w:cs="Times New Roman"/>
          <w:i/>
          <w:sz w:val="24"/>
        </w:rPr>
      </w:pPr>
      <w:r w:rsidRPr="00583BE2">
        <w:rPr>
          <w:rFonts w:ascii="Times New Roman" w:eastAsia="Times New Roman" w:hAnsi="Times New Roman" w:cs="Times New Roman"/>
          <w:i/>
          <w:sz w:val="24"/>
        </w:rPr>
        <w:t>овладевает родным языком, пользуясь основными грамматическими категориями и</w:t>
      </w:r>
      <w:r w:rsidRPr="00583BE2">
        <w:rPr>
          <w:rFonts w:ascii="Times New Roman" w:eastAsia="Times New Roman" w:hAnsi="Times New Roman" w:cs="Times New Roman"/>
          <w:i/>
          <w:spacing w:val="-58"/>
          <w:sz w:val="24"/>
        </w:rPr>
        <w:t xml:space="preserve"> </w:t>
      </w:r>
      <w:r w:rsidRPr="00583BE2">
        <w:rPr>
          <w:rFonts w:ascii="Times New Roman" w:eastAsia="Times New Roman" w:hAnsi="Times New Roman" w:cs="Times New Roman"/>
          <w:i/>
          <w:sz w:val="24"/>
        </w:rPr>
        <w:t>словарем</w:t>
      </w:r>
      <w:r w:rsidRPr="00583BE2">
        <w:rPr>
          <w:rFonts w:ascii="Times New Roman" w:eastAsia="Times New Roman" w:hAnsi="Times New Roman" w:cs="Times New Roman"/>
          <w:i/>
          <w:spacing w:val="-2"/>
          <w:sz w:val="24"/>
        </w:rPr>
        <w:t xml:space="preserve"> </w:t>
      </w:r>
      <w:r w:rsidRPr="00583BE2">
        <w:rPr>
          <w:rFonts w:ascii="Times New Roman" w:eastAsia="Times New Roman" w:hAnsi="Times New Roman" w:cs="Times New Roman"/>
          <w:i/>
          <w:sz w:val="24"/>
        </w:rPr>
        <w:t>разговорной речи;</w:t>
      </w:r>
    </w:p>
    <w:p w:rsidR="00583BE2" w:rsidRPr="00583BE2" w:rsidRDefault="00BE6982" w:rsidP="00BE6982">
      <w:pPr>
        <w:widowControl w:val="0"/>
        <w:numPr>
          <w:ilvl w:val="1"/>
          <w:numId w:val="18"/>
        </w:numPr>
        <w:autoSpaceDE w:val="0"/>
        <w:autoSpaceDN w:val="0"/>
        <w:spacing w:after="0" w:line="360" w:lineRule="auto"/>
        <w:ind w:left="0" w:right="-31" w:firstLine="566"/>
        <w:jc w:val="both"/>
        <w:rPr>
          <w:rFonts w:ascii="Times New Roman" w:eastAsia="Times New Roman" w:hAnsi="Times New Roman" w:cs="Times New Roman"/>
          <w:i/>
          <w:sz w:val="24"/>
        </w:rPr>
      </w:pPr>
      <w:r>
        <w:rPr>
          <w:rFonts w:ascii="Times New Roman" w:eastAsia="Times New Roman" w:hAnsi="Times New Roman" w:cs="Times New Roman"/>
          <w:i/>
          <w:sz w:val="24"/>
        </w:rPr>
        <w:t xml:space="preserve"> </w:t>
      </w:r>
      <w:r w:rsidR="00583BE2" w:rsidRPr="00583BE2">
        <w:rPr>
          <w:rFonts w:ascii="Times New Roman" w:eastAsia="Times New Roman" w:hAnsi="Times New Roman" w:cs="Times New Roman"/>
          <w:i/>
          <w:sz w:val="24"/>
        </w:rPr>
        <w:t>проявляет</w:t>
      </w:r>
      <w:r w:rsidR="00583BE2" w:rsidRPr="00583BE2">
        <w:rPr>
          <w:rFonts w:ascii="Times New Roman" w:eastAsia="Times New Roman" w:hAnsi="Times New Roman" w:cs="Times New Roman"/>
          <w:i/>
          <w:spacing w:val="1"/>
          <w:sz w:val="24"/>
        </w:rPr>
        <w:t xml:space="preserve"> </w:t>
      </w:r>
      <w:r w:rsidR="00583BE2" w:rsidRPr="00583BE2">
        <w:rPr>
          <w:rFonts w:ascii="Times New Roman" w:eastAsia="Times New Roman" w:hAnsi="Times New Roman" w:cs="Times New Roman"/>
          <w:i/>
          <w:sz w:val="24"/>
        </w:rPr>
        <w:t>интерес</w:t>
      </w:r>
      <w:r w:rsidR="00583BE2" w:rsidRPr="00583BE2">
        <w:rPr>
          <w:rFonts w:ascii="Times New Roman" w:eastAsia="Times New Roman" w:hAnsi="Times New Roman" w:cs="Times New Roman"/>
          <w:i/>
          <w:spacing w:val="1"/>
          <w:sz w:val="24"/>
        </w:rPr>
        <w:t xml:space="preserve"> </w:t>
      </w:r>
      <w:r w:rsidR="00583BE2" w:rsidRPr="00583BE2">
        <w:rPr>
          <w:rFonts w:ascii="Times New Roman" w:eastAsia="Times New Roman" w:hAnsi="Times New Roman" w:cs="Times New Roman"/>
          <w:i/>
          <w:sz w:val="24"/>
        </w:rPr>
        <w:t>к</w:t>
      </w:r>
      <w:r w:rsidR="00583BE2" w:rsidRPr="00583BE2">
        <w:rPr>
          <w:rFonts w:ascii="Times New Roman" w:eastAsia="Times New Roman" w:hAnsi="Times New Roman" w:cs="Times New Roman"/>
          <w:i/>
          <w:spacing w:val="1"/>
          <w:sz w:val="24"/>
        </w:rPr>
        <w:t xml:space="preserve"> </w:t>
      </w:r>
      <w:r w:rsidR="00583BE2" w:rsidRPr="00583BE2">
        <w:rPr>
          <w:rFonts w:ascii="Times New Roman" w:eastAsia="Times New Roman" w:hAnsi="Times New Roman" w:cs="Times New Roman"/>
          <w:i/>
          <w:sz w:val="24"/>
        </w:rPr>
        <w:t>книгам,</w:t>
      </w:r>
      <w:r w:rsidR="00583BE2" w:rsidRPr="00583BE2">
        <w:rPr>
          <w:rFonts w:ascii="Times New Roman" w:eastAsia="Times New Roman" w:hAnsi="Times New Roman" w:cs="Times New Roman"/>
          <w:i/>
          <w:spacing w:val="1"/>
          <w:sz w:val="24"/>
        </w:rPr>
        <w:t xml:space="preserve"> </w:t>
      </w:r>
      <w:r w:rsidR="00583BE2" w:rsidRPr="00583BE2">
        <w:rPr>
          <w:rFonts w:ascii="Times New Roman" w:eastAsia="Times New Roman" w:hAnsi="Times New Roman" w:cs="Times New Roman"/>
          <w:i/>
          <w:sz w:val="24"/>
        </w:rPr>
        <w:t>демонстрирует</w:t>
      </w:r>
      <w:r w:rsidR="00583BE2" w:rsidRPr="00583BE2">
        <w:rPr>
          <w:rFonts w:ascii="Times New Roman" w:eastAsia="Times New Roman" w:hAnsi="Times New Roman" w:cs="Times New Roman"/>
          <w:i/>
          <w:spacing w:val="1"/>
          <w:sz w:val="24"/>
        </w:rPr>
        <w:t xml:space="preserve"> </w:t>
      </w:r>
      <w:r w:rsidR="00583BE2" w:rsidRPr="00583BE2">
        <w:rPr>
          <w:rFonts w:ascii="Times New Roman" w:eastAsia="Times New Roman" w:hAnsi="Times New Roman" w:cs="Times New Roman"/>
          <w:i/>
          <w:sz w:val="24"/>
        </w:rPr>
        <w:t>запоминание</w:t>
      </w:r>
      <w:r w:rsidR="00583BE2" w:rsidRPr="00583BE2">
        <w:rPr>
          <w:rFonts w:ascii="Times New Roman" w:eastAsia="Times New Roman" w:hAnsi="Times New Roman" w:cs="Times New Roman"/>
          <w:i/>
          <w:spacing w:val="1"/>
          <w:sz w:val="24"/>
        </w:rPr>
        <w:t xml:space="preserve"> </w:t>
      </w:r>
      <w:r w:rsidR="00583BE2" w:rsidRPr="00583BE2">
        <w:rPr>
          <w:rFonts w:ascii="Times New Roman" w:eastAsia="Times New Roman" w:hAnsi="Times New Roman" w:cs="Times New Roman"/>
          <w:i/>
          <w:sz w:val="24"/>
        </w:rPr>
        <w:t>первых</w:t>
      </w:r>
      <w:r w:rsidR="00583BE2" w:rsidRPr="00583BE2">
        <w:rPr>
          <w:rFonts w:ascii="Times New Roman" w:eastAsia="Times New Roman" w:hAnsi="Times New Roman" w:cs="Times New Roman"/>
          <w:i/>
          <w:spacing w:val="1"/>
          <w:sz w:val="24"/>
        </w:rPr>
        <w:t xml:space="preserve"> </w:t>
      </w:r>
      <w:r w:rsidR="00583BE2" w:rsidRPr="00583BE2">
        <w:rPr>
          <w:rFonts w:ascii="Times New Roman" w:eastAsia="Times New Roman" w:hAnsi="Times New Roman" w:cs="Times New Roman"/>
          <w:i/>
          <w:sz w:val="24"/>
        </w:rPr>
        <w:t>татарских</w:t>
      </w:r>
      <w:r w:rsidR="00583BE2" w:rsidRPr="00583BE2">
        <w:rPr>
          <w:rFonts w:ascii="Times New Roman" w:eastAsia="Times New Roman" w:hAnsi="Times New Roman" w:cs="Times New Roman"/>
          <w:i/>
          <w:spacing w:val="1"/>
          <w:sz w:val="24"/>
        </w:rPr>
        <w:t xml:space="preserve"> </w:t>
      </w:r>
      <w:r w:rsidR="00583BE2" w:rsidRPr="00583BE2">
        <w:rPr>
          <w:rFonts w:ascii="Times New Roman" w:eastAsia="Times New Roman" w:hAnsi="Times New Roman" w:cs="Times New Roman"/>
          <w:i/>
          <w:sz w:val="24"/>
        </w:rPr>
        <w:t>(русских) народных сказок, коротких стихов путем включения в рассказ взрослого отдельных</w:t>
      </w:r>
      <w:r w:rsidR="00583BE2" w:rsidRPr="00583BE2">
        <w:rPr>
          <w:rFonts w:ascii="Times New Roman" w:eastAsia="Times New Roman" w:hAnsi="Times New Roman" w:cs="Times New Roman"/>
          <w:i/>
          <w:spacing w:val="-57"/>
          <w:sz w:val="24"/>
        </w:rPr>
        <w:t xml:space="preserve"> </w:t>
      </w:r>
      <w:r w:rsidR="00583BE2" w:rsidRPr="00583BE2">
        <w:rPr>
          <w:rFonts w:ascii="Times New Roman" w:eastAsia="Times New Roman" w:hAnsi="Times New Roman" w:cs="Times New Roman"/>
          <w:i/>
          <w:sz w:val="24"/>
        </w:rPr>
        <w:t>слов,</w:t>
      </w:r>
      <w:r w:rsidR="00583BE2" w:rsidRPr="00583BE2">
        <w:rPr>
          <w:rFonts w:ascii="Times New Roman" w:eastAsia="Times New Roman" w:hAnsi="Times New Roman" w:cs="Times New Roman"/>
          <w:i/>
          <w:spacing w:val="-1"/>
          <w:sz w:val="24"/>
        </w:rPr>
        <w:t xml:space="preserve"> </w:t>
      </w:r>
      <w:r w:rsidR="00583BE2" w:rsidRPr="00583BE2">
        <w:rPr>
          <w:rFonts w:ascii="Times New Roman" w:eastAsia="Times New Roman" w:hAnsi="Times New Roman" w:cs="Times New Roman"/>
          <w:i/>
          <w:sz w:val="24"/>
        </w:rPr>
        <w:t>действий;</w:t>
      </w:r>
    </w:p>
    <w:p w:rsidR="00583BE2" w:rsidRPr="00583BE2" w:rsidRDefault="00583BE2" w:rsidP="00BE6982">
      <w:pPr>
        <w:widowControl w:val="0"/>
        <w:numPr>
          <w:ilvl w:val="1"/>
          <w:numId w:val="18"/>
        </w:numPr>
        <w:tabs>
          <w:tab w:val="left" w:pos="851"/>
        </w:tabs>
        <w:autoSpaceDE w:val="0"/>
        <w:autoSpaceDN w:val="0"/>
        <w:spacing w:after="0" w:line="360" w:lineRule="auto"/>
        <w:ind w:left="0" w:right="-31" w:firstLine="567"/>
        <w:jc w:val="both"/>
        <w:rPr>
          <w:rFonts w:ascii="Times New Roman" w:eastAsia="Times New Roman" w:hAnsi="Times New Roman" w:cs="Times New Roman"/>
          <w:i/>
          <w:sz w:val="24"/>
        </w:rPr>
      </w:pPr>
      <w:r w:rsidRPr="00583BE2">
        <w:rPr>
          <w:rFonts w:ascii="Times New Roman" w:eastAsia="Times New Roman" w:hAnsi="Times New Roman" w:cs="Times New Roman"/>
          <w:i/>
          <w:sz w:val="24"/>
        </w:rPr>
        <w:t>возникают</w:t>
      </w:r>
      <w:r w:rsidRPr="00583BE2">
        <w:rPr>
          <w:rFonts w:ascii="Times New Roman" w:eastAsia="Times New Roman" w:hAnsi="Times New Roman" w:cs="Times New Roman"/>
          <w:i/>
          <w:spacing w:val="-4"/>
          <w:sz w:val="24"/>
        </w:rPr>
        <w:t xml:space="preserve"> </w:t>
      </w:r>
      <w:r w:rsidRPr="00583BE2">
        <w:rPr>
          <w:rFonts w:ascii="Times New Roman" w:eastAsia="Times New Roman" w:hAnsi="Times New Roman" w:cs="Times New Roman"/>
          <w:i/>
          <w:sz w:val="24"/>
        </w:rPr>
        <w:t>простейшие</w:t>
      </w:r>
      <w:r w:rsidRPr="00583BE2">
        <w:rPr>
          <w:rFonts w:ascii="Times New Roman" w:eastAsia="Times New Roman" w:hAnsi="Times New Roman" w:cs="Times New Roman"/>
          <w:i/>
          <w:spacing w:val="-3"/>
          <w:sz w:val="24"/>
        </w:rPr>
        <w:t xml:space="preserve"> </w:t>
      </w:r>
      <w:r w:rsidRPr="00583BE2">
        <w:rPr>
          <w:rFonts w:ascii="Times New Roman" w:eastAsia="Times New Roman" w:hAnsi="Times New Roman" w:cs="Times New Roman"/>
          <w:i/>
          <w:sz w:val="24"/>
        </w:rPr>
        <w:t>изображения;</w:t>
      </w:r>
    </w:p>
    <w:p w:rsidR="00583BE2" w:rsidRPr="00583BE2" w:rsidRDefault="00583BE2" w:rsidP="00BE6982">
      <w:pPr>
        <w:widowControl w:val="0"/>
        <w:numPr>
          <w:ilvl w:val="1"/>
          <w:numId w:val="18"/>
        </w:numPr>
        <w:tabs>
          <w:tab w:val="left" w:pos="851"/>
        </w:tabs>
        <w:autoSpaceDE w:val="0"/>
        <w:autoSpaceDN w:val="0"/>
        <w:spacing w:after="0" w:line="360" w:lineRule="auto"/>
        <w:ind w:left="0" w:right="-31" w:firstLine="566"/>
        <w:jc w:val="both"/>
        <w:rPr>
          <w:rFonts w:ascii="Times New Roman" w:eastAsia="Times New Roman" w:hAnsi="Times New Roman" w:cs="Times New Roman"/>
          <w:i/>
          <w:sz w:val="24"/>
        </w:rPr>
      </w:pPr>
      <w:r w:rsidRPr="00583BE2">
        <w:rPr>
          <w:rFonts w:ascii="Times New Roman" w:eastAsia="Times New Roman" w:hAnsi="Times New Roman" w:cs="Times New Roman"/>
          <w:i/>
          <w:sz w:val="24"/>
        </w:rPr>
        <w:t>овладевает</w:t>
      </w:r>
      <w:r w:rsidRPr="00583BE2">
        <w:rPr>
          <w:rFonts w:ascii="Times New Roman" w:eastAsia="Times New Roman" w:hAnsi="Times New Roman" w:cs="Times New Roman"/>
          <w:i/>
          <w:spacing w:val="26"/>
          <w:sz w:val="24"/>
        </w:rPr>
        <w:t xml:space="preserve"> </w:t>
      </w:r>
      <w:r w:rsidRPr="00583BE2">
        <w:rPr>
          <w:rFonts w:ascii="Times New Roman" w:eastAsia="Times New Roman" w:hAnsi="Times New Roman" w:cs="Times New Roman"/>
          <w:i/>
          <w:sz w:val="24"/>
        </w:rPr>
        <w:t>приемами</w:t>
      </w:r>
      <w:r w:rsidRPr="00583BE2">
        <w:rPr>
          <w:rFonts w:ascii="Times New Roman" w:eastAsia="Times New Roman" w:hAnsi="Times New Roman" w:cs="Times New Roman"/>
          <w:i/>
          <w:spacing w:val="26"/>
          <w:sz w:val="24"/>
        </w:rPr>
        <w:t xml:space="preserve"> </w:t>
      </w:r>
      <w:r w:rsidRPr="00583BE2">
        <w:rPr>
          <w:rFonts w:ascii="Times New Roman" w:eastAsia="Times New Roman" w:hAnsi="Times New Roman" w:cs="Times New Roman"/>
          <w:i/>
          <w:sz w:val="24"/>
        </w:rPr>
        <w:t>раскатывания,</w:t>
      </w:r>
      <w:r w:rsidRPr="00583BE2">
        <w:rPr>
          <w:rFonts w:ascii="Times New Roman" w:eastAsia="Times New Roman" w:hAnsi="Times New Roman" w:cs="Times New Roman"/>
          <w:i/>
          <w:spacing w:val="26"/>
          <w:sz w:val="24"/>
        </w:rPr>
        <w:t xml:space="preserve"> </w:t>
      </w:r>
      <w:r w:rsidRPr="00583BE2">
        <w:rPr>
          <w:rFonts w:ascii="Times New Roman" w:eastAsia="Times New Roman" w:hAnsi="Times New Roman" w:cs="Times New Roman"/>
          <w:i/>
          <w:sz w:val="24"/>
        </w:rPr>
        <w:t>обрывания,</w:t>
      </w:r>
      <w:r w:rsidRPr="00583BE2">
        <w:rPr>
          <w:rFonts w:ascii="Times New Roman" w:eastAsia="Times New Roman" w:hAnsi="Times New Roman" w:cs="Times New Roman"/>
          <w:i/>
          <w:spacing w:val="26"/>
          <w:sz w:val="24"/>
        </w:rPr>
        <w:t xml:space="preserve"> </w:t>
      </w:r>
      <w:r w:rsidRPr="00583BE2">
        <w:rPr>
          <w:rFonts w:ascii="Times New Roman" w:eastAsia="Times New Roman" w:hAnsi="Times New Roman" w:cs="Times New Roman"/>
          <w:i/>
          <w:sz w:val="24"/>
        </w:rPr>
        <w:t>соединения</w:t>
      </w:r>
      <w:r w:rsidRPr="00583BE2">
        <w:rPr>
          <w:rFonts w:ascii="Times New Roman" w:eastAsia="Times New Roman" w:hAnsi="Times New Roman" w:cs="Times New Roman"/>
          <w:i/>
          <w:spacing w:val="25"/>
          <w:sz w:val="24"/>
        </w:rPr>
        <w:t xml:space="preserve"> </w:t>
      </w:r>
      <w:r w:rsidRPr="00583BE2">
        <w:rPr>
          <w:rFonts w:ascii="Times New Roman" w:eastAsia="Times New Roman" w:hAnsi="Times New Roman" w:cs="Times New Roman"/>
          <w:i/>
          <w:sz w:val="24"/>
        </w:rPr>
        <w:t>частей,</w:t>
      </w:r>
      <w:r w:rsidRPr="00583BE2">
        <w:rPr>
          <w:rFonts w:ascii="Times New Roman" w:eastAsia="Times New Roman" w:hAnsi="Times New Roman" w:cs="Times New Roman"/>
          <w:i/>
          <w:spacing w:val="26"/>
          <w:sz w:val="24"/>
        </w:rPr>
        <w:t xml:space="preserve"> </w:t>
      </w:r>
      <w:r w:rsidRPr="00583BE2">
        <w:rPr>
          <w:rFonts w:ascii="Times New Roman" w:eastAsia="Times New Roman" w:hAnsi="Times New Roman" w:cs="Times New Roman"/>
          <w:i/>
          <w:sz w:val="24"/>
        </w:rPr>
        <w:t>используя</w:t>
      </w:r>
      <w:r w:rsidRPr="00583BE2">
        <w:rPr>
          <w:rFonts w:ascii="Times New Roman" w:eastAsia="Times New Roman" w:hAnsi="Times New Roman" w:cs="Times New Roman"/>
          <w:i/>
          <w:spacing w:val="-57"/>
          <w:sz w:val="24"/>
        </w:rPr>
        <w:t xml:space="preserve"> </w:t>
      </w:r>
      <w:r w:rsidRPr="00583BE2">
        <w:rPr>
          <w:rFonts w:ascii="Times New Roman" w:eastAsia="Times New Roman" w:hAnsi="Times New Roman" w:cs="Times New Roman"/>
          <w:i/>
          <w:sz w:val="24"/>
        </w:rPr>
        <w:t>глину,</w:t>
      </w:r>
      <w:r w:rsidRPr="00583BE2">
        <w:rPr>
          <w:rFonts w:ascii="Times New Roman" w:eastAsia="Times New Roman" w:hAnsi="Times New Roman" w:cs="Times New Roman"/>
          <w:i/>
          <w:spacing w:val="-1"/>
          <w:sz w:val="24"/>
        </w:rPr>
        <w:t xml:space="preserve"> </w:t>
      </w:r>
      <w:r w:rsidRPr="00583BE2">
        <w:rPr>
          <w:rFonts w:ascii="Times New Roman" w:eastAsia="Times New Roman" w:hAnsi="Times New Roman" w:cs="Times New Roman"/>
          <w:i/>
          <w:sz w:val="24"/>
        </w:rPr>
        <w:t>пластин;</w:t>
      </w:r>
    </w:p>
    <w:p w:rsidR="00583BE2" w:rsidRPr="00583BE2" w:rsidRDefault="00583BE2" w:rsidP="00BE6982">
      <w:pPr>
        <w:widowControl w:val="0"/>
        <w:numPr>
          <w:ilvl w:val="1"/>
          <w:numId w:val="18"/>
        </w:numPr>
        <w:tabs>
          <w:tab w:val="left" w:pos="851"/>
        </w:tabs>
        <w:autoSpaceDE w:val="0"/>
        <w:autoSpaceDN w:val="0"/>
        <w:spacing w:after="0" w:line="360" w:lineRule="auto"/>
        <w:ind w:left="0" w:right="-31" w:firstLine="566"/>
        <w:jc w:val="both"/>
        <w:rPr>
          <w:rFonts w:ascii="Times New Roman" w:eastAsia="Times New Roman" w:hAnsi="Times New Roman" w:cs="Times New Roman"/>
          <w:i/>
          <w:sz w:val="24"/>
        </w:rPr>
      </w:pPr>
      <w:r w:rsidRPr="00583BE2">
        <w:rPr>
          <w:rFonts w:ascii="Times New Roman" w:eastAsia="Times New Roman" w:hAnsi="Times New Roman" w:cs="Times New Roman"/>
          <w:i/>
          <w:sz w:val="24"/>
        </w:rPr>
        <w:t>эмоционально</w:t>
      </w:r>
      <w:r w:rsidRPr="00583BE2">
        <w:rPr>
          <w:rFonts w:ascii="Times New Roman" w:eastAsia="Times New Roman" w:hAnsi="Times New Roman" w:cs="Times New Roman"/>
          <w:i/>
          <w:spacing w:val="19"/>
          <w:sz w:val="24"/>
        </w:rPr>
        <w:t xml:space="preserve"> </w:t>
      </w:r>
      <w:r w:rsidRPr="00583BE2">
        <w:rPr>
          <w:rFonts w:ascii="Times New Roman" w:eastAsia="Times New Roman" w:hAnsi="Times New Roman" w:cs="Times New Roman"/>
          <w:i/>
          <w:sz w:val="24"/>
        </w:rPr>
        <w:t>реагирует</w:t>
      </w:r>
      <w:r w:rsidRPr="00583BE2">
        <w:rPr>
          <w:rFonts w:ascii="Times New Roman" w:eastAsia="Times New Roman" w:hAnsi="Times New Roman" w:cs="Times New Roman"/>
          <w:i/>
          <w:spacing w:val="18"/>
          <w:sz w:val="24"/>
        </w:rPr>
        <w:t xml:space="preserve"> </w:t>
      </w:r>
      <w:r w:rsidRPr="00583BE2">
        <w:rPr>
          <w:rFonts w:ascii="Times New Roman" w:eastAsia="Times New Roman" w:hAnsi="Times New Roman" w:cs="Times New Roman"/>
          <w:i/>
          <w:sz w:val="24"/>
        </w:rPr>
        <w:t>на</w:t>
      </w:r>
      <w:r w:rsidRPr="00583BE2">
        <w:rPr>
          <w:rFonts w:ascii="Times New Roman" w:eastAsia="Times New Roman" w:hAnsi="Times New Roman" w:cs="Times New Roman"/>
          <w:i/>
          <w:spacing w:val="19"/>
          <w:sz w:val="24"/>
        </w:rPr>
        <w:t xml:space="preserve"> </w:t>
      </w:r>
      <w:r w:rsidRPr="00583BE2">
        <w:rPr>
          <w:rFonts w:ascii="Times New Roman" w:eastAsia="Times New Roman" w:hAnsi="Times New Roman" w:cs="Times New Roman"/>
          <w:i/>
          <w:sz w:val="24"/>
        </w:rPr>
        <w:t>музыку,</w:t>
      </w:r>
      <w:r w:rsidRPr="00583BE2">
        <w:rPr>
          <w:rFonts w:ascii="Times New Roman" w:eastAsia="Times New Roman" w:hAnsi="Times New Roman" w:cs="Times New Roman"/>
          <w:i/>
          <w:spacing w:val="19"/>
          <w:sz w:val="24"/>
        </w:rPr>
        <w:t xml:space="preserve"> </w:t>
      </w:r>
      <w:r w:rsidRPr="00583BE2">
        <w:rPr>
          <w:rFonts w:ascii="Times New Roman" w:eastAsia="Times New Roman" w:hAnsi="Times New Roman" w:cs="Times New Roman"/>
          <w:i/>
          <w:sz w:val="24"/>
        </w:rPr>
        <w:t>с</w:t>
      </w:r>
      <w:r w:rsidRPr="00583BE2">
        <w:rPr>
          <w:rFonts w:ascii="Times New Roman" w:eastAsia="Times New Roman" w:hAnsi="Times New Roman" w:cs="Times New Roman"/>
          <w:i/>
          <w:spacing w:val="20"/>
          <w:sz w:val="24"/>
        </w:rPr>
        <w:t xml:space="preserve"> </w:t>
      </w:r>
      <w:r w:rsidRPr="00583BE2">
        <w:rPr>
          <w:rFonts w:ascii="Times New Roman" w:eastAsia="Times New Roman" w:hAnsi="Times New Roman" w:cs="Times New Roman"/>
          <w:i/>
          <w:sz w:val="24"/>
        </w:rPr>
        <w:t>удовольствием</w:t>
      </w:r>
      <w:r w:rsidRPr="00583BE2">
        <w:rPr>
          <w:rFonts w:ascii="Times New Roman" w:eastAsia="Times New Roman" w:hAnsi="Times New Roman" w:cs="Times New Roman"/>
          <w:i/>
          <w:spacing w:val="19"/>
          <w:sz w:val="24"/>
        </w:rPr>
        <w:t xml:space="preserve"> </w:t>
      </w:r>
      <w:r w:rsidRPr="00583BE2">
        <w:rPr>
          <w:rFonts w:ascii="Times New Roman" w:eastAsia="Times New Roman" w:hAnsi="Times New Roman" w:cs="Times New Roman"/>
          <w:i/>
          <w:sz w:val="24"/>
        </w:rPr>
        <w:t>двигается</w:t>
      </w:r>
      <w:r w:rsidRPr="00583BE2">
        <w:rPr>
          <w:rFonts w:ascii="Times New Roman" w:eastAsia="Times New Roman" w:hAnsi="Times New Roman" w:cs="Times New Roman"/>
          <w:i/>
          <w:spacing w:val="20"/>
          <w:sz w:val="24"/>
        </w:rPr>
        <w:t xml:space="preserve"> </w:t>
      </w:r>
      <w:r w:rsidRPr="00583BE2">
        <w:rPr>
          <w:rFonts w:ascii="Times New Roman" w:eastAsia="Times New Roman" w:hAnsi="Times New Roman" w:cs="Times New Roman"/>
          <w:i/>
          <w:sz w:val="24"/>
        </w:rPr>
        <w:t>под</w:t>
      </w:r>
      <w:r w:rsidRPr="00583BE2">
        <w:rPr>
          <w:rFonts w:ascii="Times New Roman" w:eastAsia="Times New Roman" w:hAnsi="Times New Roman" w:cs="Times New Roman"/>
          <w:i/>
          <w:spacing w:val="20"/>
          <w:sz w:val="24"/>
        </w:rPr>
        <w:t xml:space="preserve"> </w:t>
      </w:r>
      <w:r w:rsidRPr="00583BE2">
        <w:rPr>
          <w:rFonts w:ascii="Times New Roman" w:eastAsia="Times New Roman" w:hAnsi="Times New Roman" w:cs="Times New Roman"/>
          <w:i/>
          <w:sz w:val="24"/>
        </w:rPr>
        <w:t>музыку</w:t>
      </w:r>
      <w:r w:rsidRPr="00583BE2">
        <w:rPr>
          <w:rFonts w:ascii="Times New Roman" w:eastAsia="Times New Roman" w:hAnsi="Times New Roman" w:cs="Times New Roman"/>
          <w:i/>
          <w:spacing w:val="18"/>
          <w:sz w:val="24"/>
        </w:rPr>
        <w:t xml:space="preserve"> </w:t>
      </w:r>
      <w:r w:rsidRPr="00583BE2">
        <w:rPr>
          <w:rFonts w:ascii="Times New Roman" w:eastAsia="Times New Roman" w:hAnsi="Times New Roman" w:cs="Times New Roman"/>
          <w:i/>
          <w:sz w:val="24"/>
        </w:rPr>
        <w:t>и</w:t>
      </w:r>
      <w:r w:rsidRPr="00583BE2">
        <w:rPr>
          <w:rFonts w:ascii="Times New Roman" w:eastAsia="Times New Roman" w:hAnsi="Times New Roman" w:cs="Times New Roman"/>
          <w:i/>
          <w:spacing w:val="-57"/>
          <w:sz w:val="24"/>
        </w:rPr>
        <w:t xml:space="preserve"> </w:t>
      </w:r>
      <w:r w:rsidRPr="00583BE2">
        <w:rPr>
          <w:rFonts w:ascii="Times New Roman" w:eastAsia="Times New Roman" w:hAnsi="Times New Roman" w:cs="Times New Roman"/>
          <w:i/>
          <w:sz w:val="24"/>
        </w:rPr>
        <w:t>слушает</w:t>
      </w:r>
      <w:r w:rsidRPr="00583BE2">
        <w:rPr>
          <w:rFonts w:ascii="Times New Roman" w:eastAsia="Times New Roman" w:hAnsi="Times New Roman" w:cs="Times New Roman"/>
          <w:i/>
          <w:spacing w:val="-2"/>
          <w:sz w:val="24"/>
        </w:rPr>
        <w:t xml:space="preserve"> </w:t>
      </w:r>
      <w:r w:rsidRPr="00583BE2">
        <w:rPr>
          <w:rFonts w:ascii="Times New Roman" w:eastAsia="Times New Roman" w:hAnsi="Times New Roman" w:cs="Times New Roman"/>
          <w:i/>
          <w:sz w:val="24"/>
        </w:rPr>
        <w:t>произведения татарских композиторов;</w:t>
      </w:r>
    </w:p>
    <w:p w:rsidR="00583BE2" w:rsidRPr="00583BE2" w:rsidRDefault="00583BE2" w:rsidP="00BE6982">
      <w:pPr>
        <w:widowControl w:val="0"/>
        <w:numPr>
          <w:ilvl w:val="1"/>
          <w:numId w:val="18"/>
        </w:numPr>
        <w:tabs>
          <w:tab w:val="left" w:pos="851"/>
        </w:tabs>
        <w:autoSpaceDE w:val="0"/>
        <w:autoSpaceDN w:val="0"/>
        <w:spacing w:after="0" w:line="360" w:lineRule="auto"/>
        <w:ind w:left="0" w:right="-31" w:firstLine="566"/>
        <w:jc w:val="both"/>
        <w:rPr>
          <w:rFonts w:ascii="Times New Roman" w:eastAsia="Times New Roman" w:hAnsi="Times New Roman" w:cs="Times New Roman"/>
          <w:i/>
          <w:sz w:val="24"/>
        </w:rPr>
      </w:pPr>
      <w:r w:rsidRPr="00583BE2">
        <w:rPr>
          <w:rFonts w:ascii="Times New Roman" w:eastAsia="Times New Roman" w:hAnsi="Times New Roman" w:cs="Times New Roman"/>
          <w:i/>
          <w:sz w:val="24"/>
        </w:rPr>
        <w:t>охотно</w:t>
      </w:r>
      <w:r w:rsidRPr="00583BE2">
        <w:rPr>
          <w:rFonts w:ascii="Times New Roman" w:eastAsia="Times New Roman" w:hAnsi="Times New Roman" w:cs="Times New Roman"/>
          <w:i/>
          <w:spacing w:val="24"/>
          <w:sz w:val="24"/>
        </w:rPr>
        <w:t xml:space="preserve"> </w:t>
      </w:r>
      <w:r w:rsidRPr="00583BE2">
        <w:rPr>
          <w:rFonts w:ascii="Times New Roman" w:eastAsia="Times New Roman" w:hAnsi="Times New Roman" w:cs="Times New Roman"/>
          <w:i/>
          <w:sz w:val="24"/>
        </w:rPr>
        <w:t>выполняет</w:t>
      </w:r>
      <w:r w:rsidRPr="00583BE2">
        <w:rPr>
          <w:rFonts w:ascii="Times New Roman" w:eastAsia="Times New Roman" w:hAnsi="Times New Roman" w:cs="Times New Roman"/>
          <w:i/>
          <w:spacing w:val="26"/>
          <w:sz w:val="24"/>
        </w:rPr>
        <w:t xml:space="preserve"> </w:t>
      </w:r>
      <w:r w:rsidRPr="00583BE2">
        <w:rPr>
          <w:rFonts w:ascii="Times New Roman" w:eastAsia="Times New Roman" w:hAnsi="Times New Roman" w:cs="Times New Roman"/>
          <w:i/>
          <w:sz w:val="24"/>
        </w:rPr>
        <w:t>движения</w:t>
      </w:r>
      <w:r w:rsidRPr="00583BE2">
        <w:rPr>
          <w:rFonts w:ascii="Times New Roman" w:eastAsia="Times New Roman" w:hAnsi="Times New Roman" w:cs="Times New Roman"/>
          <w:i/>
          <w:spacing w:val="23"/>
          <w:sz w:val="24"/>
        </w:rPr>
        <w:t xml:space="preserve"> </w:t>
      </w:r>
      <w:r w:rsidRPr="00583BE2">
        <w:rPr>
          <w:rFonts w:ascii="Times New Roman" w:eastAsia="Times New Roman" w:hAnsi="Times New Roman" w:cs="Times New Roman"/>
          <w:i/>
          <w:sz w:val="24"/>
        </w:rPr>
        <w:t>имитационного</w:t>
      </w:r>
      <w:r w:rsidRPr="00583BE2">
        <w:rPr>
          <w:rFonts w:ascii="Times New Roman" w:eastAsia="Times New Roman" w:hAnsi="Times New Roman" w:cs="Times New Roman"/>
          <w:i/>
          <w:spacing w:val="25"/>
          <w:sz w:val="24"/>
        </w:rPr>
        <w:t xml:space="preserve"> </w:t>
      </w:r>
      <w:r w:rsidRPr="00583BE2">
        <w:rPr>
          <w:rFonts w:ascii="Times New Roman" w:eastAsia="Times New Roman" w:hAnsi="Times New Roman" w:cs="Times New Roman"/>
          <w:i/>
          <w:sz w:val="24"/>
        </w:rPr>
        <w:t>характера,</w:t>
      </w:r>
      <w:r w:rsidRPr="00583BE2">
        <w:rPr>
          <w:rFonts w:ascii="Times New Roman" w:eastAsia="Times New Roman" w:hAnsi="Times New Roman" w:cs="Times New Roman"/>
          <w:i/>
          <w:spacing w:val="31"/>
          <w:sz w:val="24"/>
        </w:rPr>
        <w:t xml:space="preserve"> </w:t>
      </w:r>
      <w:r w:rsidRPr="00583BE2">
        <w:rPr>
          <w:rFonts w:ascii="Times New Roman" w:eastAsia="Times New Roman" w:hAnsi="Times New Roman" w:cs="Times New Roman"/>
          <w:i/>
          <w:sz w:val="24"/>
        </w:rPr>
        <w:t>участвует</w:t>
      </w:r>
      <w:r w:rsidRPr="00583BE2">
        <w:rPr>
          <w:rFonts w:ascii="Times New Roman" w:eastAsia="Times New Roman" w:hAnsi="Times New Roman" w:cs="Times New Roman"/>
          <w:i/>
          <w:spacing w:val="26"/>
          <w:sz w:val="24"/>
        </w:rPr>
        <w:t xml:space="preserve"> </w:t>
      </w:r>
      <w:r w:rsidRPr="00583BE2">
        <w:rPr>
          <w:rFonts w:ascii="Times New Roman" w:eastAsia="Times New Roman" w:hAnsi="Times New Roman" w:cs="Times New Roman"/>
          <w:i/>
          <w:sz w:val="24"/>
        </w:rPr>
        <w:t>в</w:t>
      </w:r>
      <w:r w:rsidRPr="00583BE2">
        <w:rPr>
          <w:rFonts w:ascii="Times New Roman" w:eastAsia="Times New Roman" w:hAnsi="Times New Roman" w:cs="Times New Roman"/>
          <w:i/>
          <w:spacing w:val="24"/>
          <w:sz w:val="24"/>
        </w:rPr>
        <w:t xml:space="preserve"> </w:t>
      </w:r>
      <w:r w:rsidRPr="00583BE2">
        <w:rPr>
          <w:rFonts w:ascii="Times New Roman" w:eastAsia="Times New Roman" w:hAnsi="Times New Roman" w:cs="Times New Roman"/>
          <w:i/>
          <w:sz w:val="24"/>
        </w:rPr>
        <w:t>несложных</w:t>
      </w:r>
      <w:r w:rsidRPr="00583BE2">
        <w:rPr>
          <w:rFonts w:ascii="Times New Roman" w:eastAsia="Times New Roman" w:hAnsi="Times New Roman" w:cs="Times New Roman"/>
          <w:i/>
          <w:spacing w:val="-57"/>
          <w:sz w:val="24"/>
        </w:rPr>
        <w:t xml:space="preserve"> </w:t>
      </w:r>
      <w:r w:rsidRPr="00583BE2">
        <w:rPr>
          <w:rFonts w:ascii="Times New Roman" w:eastAsia="Times New Roman" w:hAnsi="Times New Roman" w:cs="Times New Roman"/>
          <w:i/>
          <w:sz w:val="24"/>
        </w:rPr>
        <w:t>сюжетных</w:t>
      </w:r>
      <w:r w:rsidRPr="00583BE2">
        <w:rPr>
          <w:rFonts w:ascii="Times New Roman" w:eastAsia="Times New Roman" w:hAnsi="Times New Roman" w:cs="Times New Roman"/>
          <w:i/>
          <w:spacing w:val="-2"/>
          <w:sz w:val="24"/>
        </w:rPr>
        <w:t xml:space="preserve"> </w:t>
      </w:r>
      <w:r w:rsidRPr="00583BE2">
        <w:rPr>
          <w:rFonts w:ascii="Times New Roman" w:eastAsia="Times New Roman" w:hAnsi="Times New Roman" w:cs="Times New Roman"/>
          <w:i/>
          <w:sz w:val="24"/>
        </w:rPr>
        <w:t>подвижных</w:t>
      </w:r>
      <w:r w:rsidRPr="00583BE2">
        <w:rPr>
          <w:rFonts w:ascii="Times New Roman" w:eastAsia="Times New Roman" w:hAnsi="Times New Roman" w:cs="Times New Roman"/>
          <w:i/>
          <w:spacing w:val="-1"/>
          <w:sz w:val="24"/>
        </w:rPr>
        <w:t xml:space="preserve"> </w:t>
      </w:r>
      <w:r w:rsidRPr="00583BE2">
        <w:rPr>
          <w:rFonts w:ascii="Times New Roman" w:eastAsia="Times New Roman" w:hAnsi="Times New Roman" w:cs="Times New Roman"/>
          <w:i/>
          <w:sz w:val="24"/>
        </w:rPr>
        <w:t>играх, организованных</w:t>
      </w:r>
      <w:r w:rsidRPr="00583BE2">
        <w:rPr>
          <w:rFonts w:ascii="Times New Roman" w:eastAsia="Times New Roman" w:hAnsi="Times New Roman" w:cs="Times New Roman"/>
          <w:i/>
          <w:spacing w:val="-1"/>
          <w:sz w:val="24"/>
        </w:rPr>
        <w:t xml:space="preserve"> </w:t>
      </w:r>
      <w:r w:rsidRPr="00583BE2">
        <w:rPr>
          <w:rFonts w:ascii="Times New Roman" w:eastAsia="Times New Roman" w:hAnsi="Times New Roman" w:cs="Times New Roman"/>
          <w:i/>
          <w:sz w:val="24"/>
        </w:rPr>
        <w:t>взрослым;</w:t>
      </w:r>
    </w:p>
    <w:p w:rsidR="00583BE2" w:rsidRPr="00583BE2" w:rsidRDefault="00583BE2" w:rsidP="00BE6982">
      <w:pPr>
        <w:widowControl w:val="0"/>
        <w:numPr>
          <w:ilvl w:val="1"/>
          <w:numId w:val="18"/>
        </w:numPr>
        <w:tabs>
          <w:tab w:val="left" w:pos="851"/>
        </w:tabs>
        <w:autoSpaceDE w:val="0"/>
        <w:autoSpaceDN w:val="0"/>
        <w:spacing w:after="0" w:line="360" w:lineRule="auto"/>
        <w:ind w:left="0" w:right="-31" w:firstLine="566"/>
        <w:jc w:val="both"/>
        <w:rPr>
          <w:rFonts w:ascii="Times New Roman" w:eastAsia="Times New Roman" w:hAnsi="Times New Roman" w:cs="Times New Roman"/>
          <w:i/>
          <w:sz w:val="24"/>
        </w:rPr>
      </w:pPr>
      <w:r w:rsidRPr="00583BE2">
        <w:rPr>
          <w:rFonts w:ascii="Times New Roman" w:eastAsia="Times New Roman" w:hAnsi="Times New Roman" w:cs="Times New Roman"/>
          <w:i/>
          <w:sz w:val="24"/>
        </w:rPr>
        <w:t>знает</w:t>
      </w:r>
      <w:r w:rsidRPr="00583BE2">
        <w:rPr>
          <w:rFonts w:ascii="Times New Roman" w:eastAsia="Times New Roman" w:hAnsi="Times New Roman" w:cs="Times New Roman"/>
          <w:i/>
          <w:spacing w:val="42"/>
          <w:sz w:val="24"/>
        </w:rPr>
        <w:t xml:space="preserve"> </w:t>
      </w:r>
      <w:r w:rsidRPr="00583BE2">
        <w:rPr>
          <w:rFonts w:ascii="Times New Roman" w:eastAsia="Times New Roman" w:hAnsi="Times New Roman" w:cs="Times New Roman"/>
          <w:i/>
          <w:sz w:val="24"/>
        </w:rPr>
        <w:t>назначение</w:t>
      </w:r>
      <w:r w:rsidRPr="00583BE2">
        <w:rPr>
          <w:rFonts w:ascii="Times New Roman" w:eastAsia="Times New Roman" w:hAnsi="Times New Roman" w:cs="Times New Roman"/>
          <w:i/>
          <w:spacing w:val="42"/>
          <w:sz w:val="24"/>
        </w:rPr>
        <w:t xml:space="preserve"> </w:t>
      </w:r>
      <w:r w:rsidRPr="00583BE2">
        <w:rPr>
          <w:rFonts w:ascii="Times New Roman" w:eastAsia="Times New Roman" w:hAnsi="Times New Roman" w:cs="Times New Roman"/>
          <w:i/>
          <w:sz w:val="24"/>
        </w:rPr>
        <w:t>предметов</w:t>
      </w:r>
      <w:r w:rsidRPr="00583BE2">
        <w:rPr>
          <w:rFonts w:ascii="Times New Roman" w:eastAsia="Times New Roman" w:hAnsi="Times New Roman" w:cs="Times New Roman"/>
          <w:i/>
          <w:spacing w:val="42"/>
          <w:sz w:val="24"/>
        </w:rPr>
        <w:t xml:space="preserve"> </w:t>
      </w:r>
      <w:r w:rsidRPr="00583BE2">
        <w:rPr>
          <w:rFonts w:ascii="Times New Roman" w:eastAsia="Times New Roman" w:hAnsi="Times New Roman" w:cs="Times New Roman"/>
          <w:i/>
          <w:sz w:val="24"/>
        </w:rPr>
        <w:t>личной</w:t>
      </w:r>
      <w:r w:rsidRPr="00583BE2">
        <w:rPr>
          <w:rFonts w:ascii="Times New Roman" w:eastAsia="Times New Roman" w:hAnsi="Times New Roman" w:cs="Times New Roman"/>
          <w:i/>
          <w:spacing w:val="47"/>
          <w:sz w:val="24"/>
        </w:rPr>
        <w:t xml:space="preserve"> </w:t>
      </w:r>
      <w:r w:rsidRPr="00583BE2">
        <w:rPr>
          <w:rFonts w:ascii="Times New Roman" w:eastAsia="Times New Roman" w:hAnsi="Times New Roman" w:cs="Times New Roman"/>
          <w:i/>
          <w:sz w:val="24"/>
        </w:rPr>
        <w:t>гигиены</w:t>
      </w:r>
      <w:r w:rsidRPr="00583BE2">
        <w:rPr>
          <w:rFonts w:ascii="Times New Roman" w:eastAsia="Times New Roman" w:hAnsi="Times New Roman" w:cs="Times New Roman"/>
          <w:i/>
          <w:spacing w:val="43"/>
          <w:sz w:val="24"/>
        </w:rPr>
        <w:t xml:space="preserve"> </w:t>
      </w:r>
      <w:r w:rsidRPr="00583BE2">
        <w:rPr>
          <w:rFonts w:ascii="Times New Roman" w:eastAsia="Times New Roman" w:hAnsi="Times New Roman" w:cs="Times New Roman"/>
          <w:i/>
          <w:sz w:val="24"/>
        </w:rPr>
        <w:t>(носового</w:t>
      </w:r>
      <w:r w:rsidRPr="00583BE2">
        <w:rPr>
          <w:rFonts w:ascii="Times New Roman" w:eastAsia="Times New Roman" w:hAnsi="Times New Roman" w:cs="Times New Roman"/>
          <w:i/>
          <w:spacing w:val="43"/>
          <w:sz w:val="24"/>
        </w:rPr>
        <w:t xml:space="preserve"> </w:t>
      </w:r>
      <w:r w:rsidRPr="00583BE2">
        <w:rPr>
          <w:rFonts w:ascii="Times New Roman" w:eastAsia="Times New Roman" w:hAnsi="Times New Roman" w:cs="Times New Roman"/>
          <w:i/>
          <w:sz w:val="24"/>
        </w:rPr>
        <w:t>платка,</w:t>
      </w:r>
      <w:r w:rsidRPr="00583BE2">
        <w:rPr>
          <w:rFonts w:ascii="Times New Roman" w:eastAsia="Times New Roman" w:hAnsi="Times New Roman" w:cs="Times New Roman"/>
          <w:i/>
          <w:spacing w:val="43"/>
          <w:sz w:val="24"/>
        </w:rPr>
        <w:t xml:space="preserve"> </w:t>
      </w:r>
      <w:r w:rsidRPr="00583BE2">
        <w:rPr>
          <w:rFonts w:ascii="Times New Roman" w:eastAsia="Times New Roman" w:hAnsi="Times New Roman" w:cs="Times New Roman"/>
          <w:i/>
          <w:sz w:val="24"/>
        </w:rPr>
        <w:t>расчески,</w:t>
      </w:r>
      <w:r w:rsidRPr="00583BE2">
        <w:rPr>
          <w:rFonts w:ascii="Times New Roman" w:eastAsia="Times New Roman" w:hAnsi="Times New Roman" w:cs="Times New Roman"/>
          <w:i/>
          <w:spacing w:val="43"/>
          <w:sz w:val="24"/>
        </w:rPr>
        <w:t xml:space="preserve"> </w:t>
      </w:r>
      <w:r w:rsidRPr="00583BE2">
        <w:rPr>
          <w:rFonts w:ascii="Times New Roman" w:eastAsia="Times New Roman" w:hAnsi="Times New Roman" w:cs="Times New Roman"/>
          <w:i/>
          <w:sz w:val="24"/>
        </w:rPr>
        <w:t>зубной</w:t>
      </w:r>
      <w:r w:rsidRPr="00583BE2">
        <w:rPr>
          <w:rFonts w:ascii="Times New Roman" w:eastAsia="Times New Roman" w:hAnsi="Times New Roman" w:cs="Times New Roman"/>
          <w:i/>
          <w:spacing w:val="-57"/>
          <w:sz w:val="24"/>
        </w:rPr>
        <w:t xml:space="preserve"> </w:t>
      </w:r>
      <w:r w:rsidRPr="00583BE2">
        <w:rPr>
          <w:rFonts w:ascii="Times New Roman" w:eastAsia="Times New Roman" w:hAnsi="Times New Roman" w:cs="Times New Roman"/>
          <w:i/>
          <w:sz w:val="24"/>
        </w:rPr>
        <w:t>щетки</w:t>
      </w:r>
      <w:r w:rsidRPr="00583BE2">
        <w:rPr>
          <w:rFonts w:ascii="Times New Roman" w:eastAsia="Times New Roman" w:hAnsi="Times New Roman" w:cs="Times New Roman"/>
          <w:i/>
          <w:spacing w:val="-2"/>
          <w:sz w:val="24"/>
        </w:rPr>
        <w:t xml:space="preserve"> </w:t>
      </w:r>
      <w:r w:rsidRPr="00583BE2">
        <w:rPr>
          <w:rFonts w:ascii="Times New Roman" w:eastAsia="Times New Roman" w:hAnsi="Times New Roman" w:cs="Times New Roman"/>
          <w:i/>
          <w:sz w:val="24"/>
        </w:rPr>
        <w:t>и пр.)</w:t>
      </w:r>
      <w:r w:rsidRPr="00583BE2">
        <w:rPr>
          <w:rFonts w:ascii="Times New Roman" w:eastAsia="Times New Roman" w:hAnsi="Times New Roman" w:cs="Times New Roman"/>
          <w:i/>
          <w:spacing w:val="-4"/>
          <w:sz w:val="24"/>
        </w:rPr>
        <w:t xml:space="preserve"> </w:t>
      </w:r>
      <w:r w:rsidRPr="00583BE2">
        <w:rPr>
          <w:rFonts w:ascii="Times New Roman" w:eastAsia="Times New Roman" w:hAnsi="Times New Roman" w:cs="Times New Roman"/>
          <w:i/>
          <w:sz w:val="24"/>
        </w:rPr>
        <w:t>и</w:t>
      </w:r>
      <w:r w:rsidRPr="00583BE2">
        <w:rPr>
          <w:rFonts w:ascii="Times New Roman" w:eastAsia="Times New Roman" w:hAnsi="Times New Roman" w:cs="Times New Roman"/>
          <w:i/>
          <w:spacing w:val="2"/>
          <w:sz w:val="24"/>
        </w:rPr>
        <w:t xml:space="preserve"> </w:t>
      </w:r>
      <w:r w:rsidRPr="00583BE2">
        <w:rPr>
          <w:rFonts w:ascii="Times New Roman" w:eastAsia="Times New Roman" w:hAnsi="Times New Roman" w:cs="Times New Roman"/>
          <w:i/>
          <w:sz w:val="24"/>
        </w:rPr>
        <w:t>умеет</w:t>
      </w:r>
      <w:r w:rsidRPr="00583BE2">
        <w:rPr>
          <w:rFonts w:ascii="Times New Roman" w:eastAsia="Times New Roman" w:hAnsi="Times New Roman" w:cs="Times New Roman"/>
          <w:i/>
          <w:spacing w:val="-1"/>
          <w:sz w:val="24"/>
        </w:rPr>
        <w:t xml:space="preserve"> </w:t>
      </w:r>
      <w:r w:rsidRPr="00583BE2">
        <w:rPr>
          <w:rFonts w:ascii="Times New Roman" w:eastAsia="Times New Roman" w:hAnsi="Times New Roman" w:cs="Times New Roman"/>
          <w:i/>
          <w:sz w:val="24"/>
        </w:rPr>
        <w:t>ими</w:t>
      </w:r>
      <w:r w:rsidRPr="00583BE2">
        <w:rPr>
          <w:rFonts w:ascii="Times New Roman" w:eastAsia="Times New Roman" w:hAnsi="Times New Roman" w:cs="Times New Roman"/>
          <w:i/>
          <w:spacing w:val="-1"/>
          <w:sz w:val="24"/>
        </w:rPr>
        <w:t xml:space="preserve"> </w:t>
      </w:r>
      <w:r w:rsidRPr="00583BE2">
        <w:rPr>
          <w:rFonts w:ascii="Times New Roman" w:eastAsia="Times New Roman" w:hAnsi="Times New Roman" w:cs="Times New Roman"/>
          <w:i/>
          <w:sz w:val="24"/>
        </w:rPr>
        <w:t>пользоваться.</w:t>
      </w:r>
    </w:p>
    <w:p w:rsidR="00583BE2" w:rsidRPr="00583BE2" w:rsidRDefault="00583BE2" w:rsidP="00583BE2">
      <w:pPr>
        <w:widowControl w:val="0"/>
        <w:autoSpaceDE w:val="0"/>
        <w:autoSpaceDN w:val="0"/>
        <w:spacing w:before="6" w:after="0" w:line="240" w:lineRule="auto"/>
        <w:rPr>
          <w:rFonts w:ascii="Times New Roman" w:eastAsia="Times New Roman" w:hAnsi="Times New Roman" w:cs="Times New Roman"/>
          <w:i/>
          <w:sz w:val="27"/>
          <w:szCs w:val="24"/>
        </w:rPr>
      </w:pPr>
    </w:p>
    <w:p w:rsidR="00D83270" w:rsidRPr="00D83270" w:rsidRDefault="00D83270" w:rsidP="00D83270">
      <w:pPr>
        <w:pStyle w:val="a4"/>
        <w:tabs>
          <w:tab w:val="left" w:pos="0"/>
          <w:tab w:val="left" w:pos="851"/>
          <w:tab w:val="left" w:pos="1134"/>
          <w:tab w:val="left" w:pos="9355"/>
        </w:tabs>
        <w:spacing w:after="0" w:line="360" w:lineRule="auto"/>
        <w:ind w:left="0" w:right="-1" w:firstLine="567"/>
        <w:jc w:val="center"/>
        <w:rPr>
          <w:rFonts w:ascii="Times New Roman" w:hAnsi="Times New Roman" w:cs="Times New Roman"/>
          <w:b/>
          <w:i/>
          <w:color w:val="000009"/>
          <w:sz w:val="28"/>
          <w:szCs w:val="24"/>
        </w:rPr>
      </w:pPr>
      <w:r w:rsidRPr="00D83270">
        <w:rPr>
          <w:rFonts w:ascii="Times New Roman" w:hAnsi="Times New Roman" w:cs="Times New Roman"/>
          <w:b/>
          <w:i/>
          <w:color w:val="000009"/>
          <w:sz w:val="28"/>
          <w:szCs w:val="24"/>
        </w:rPr>
        <w:t>Планируемые результаты в дошкольном возрасте</w:t>
      </w:r>
    </w:p>
    <w:p w:rsidR="00D83270" w:rsidRPr="00D82F1D"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b/>
          <w:color w:val="000009"/>
          <w:sz w:val="24"/>
          <w:szCs w:val="24"/>
        </w:rPr>
      </w:pPr>
      <w:r w:rsidRPr="00D82F1D">
        <w:rPr>
          <w:rFonts w:ascii="Times New Roman" w:hAnsi="Times New Roman" w:cs="Times New Roman"/>
          <w:b/>
          <w:color w:val="000009"/>
          <w:sz w:val="24"/>
          <w:szCs w:val="24"/>
        </w:rPr>
        <w:t>К четырем годам:</w:t>
      </w:r>
    </w:p>
    <w:p w:rsidR="00D83270" w:rsidRPr="00D82F1D"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D82F1D">
        <w:rPr>
          <w:rFonts w:ascii="Times New Roman" w:hAnsi="Times New Roman" w:cs="Times New Roman"/>
          <w:color w:val="000009"/>
          <w:sz w:val="24"/>
          <w:szCs w:val="24"/>
        </w:rPr>
        <w:t>•</w:t>
      </w:r>
      <w:r w:rsidRPr="00D82F1D">
        <w:rPr>
          <w:rFonts w:ascii="Times New Roman" w:hAnsi="Times New Roman" w:cs="Times New Roman"/>
          <w:color w:val="000009"/>
          <w:sz w:val="24"/>
          <w:szCs w:val="24"/>
        </w:rPr>
        <w:tab/>
        <w:t>ребенок демонстрирует положительное отношение к разнообразным физическим упражнениям, проявляет избирательный интерес к отдельным двигательным действиям (бросание и ловля, ходьба, бег, прыжки) и подвижным играм;</w:t>
      </w:r>
    </w:p>
    <w:p w:rsidR="00D83270" w:rsidRPr="00D82F1D"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D82F1D">
        <w:rPr>
          <w:rFonts w:ascii="Times New Roman" w:hAnsi="Times New Roman" w:cs="Times New Roman"/>
          <w:color w:val="000009"/>
          <w:sz w:val="24"/>
          <w:szCs w:val="24"/>
        </w:rPr>
        <w:t>•</w:t>
      </w:r>
      <w:r w:rsidRPr="00D82F1D">
        <w:rPr>
          <w:rFonts w:ascii="Times New Roman" w:hAnsi="Times New Roman" w:cs="Times New Roman"/>
          <w:color w:val="000009"/>
          <w:sz w:val="24"/>
          <w:szCs w:val="24"/>
        </w:rPr>
        <w:tab/>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D83270" w:rsidRPr="00D82F1D"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D82F1D">
        <w:rPr>
          <w:rFonts w:ascii="Times New Roman" w:hAnsi="Times New Roman" w:cs="Times New Roman"/>
          <w:color w:val="000009"/>
          <w:sz w:val="24"/>
          <w:szCs w:val="24"/>
        </w:rPr>
        <w:lastRenderedPageBreak/>
        <w:t>•</w:t>
      </w:r>
      <w:r w:rsidRPr="00D82F1D">
        <w:rPr>
          <w:rFonts w:ascii="Times New Roman" w:hAnsi="Times New Roman" w:cs="Times New Roman"/>
          <w:color w:val="000009"/>
          <w:sz w:val="24"/>
          <w:szCs w:val="24"/>
        </w:rPr>
        <w:tab/>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D83270" w:rsidRPr="00D82F1D"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D82F1D">
        <w:rPr>
          <w:rFonts w:ascii="Times New Roman" w:hAnsi="Times New Roman" w:cs="Times New Roman"/>
          <w:color w:val="000009"/>
          <w:sz w:val="24"/>
          <w:szCs w:val="24"/>
        </w:rPr>
        <w:t>•</w:t>
      </w:r>
      <w:r w:rsidRPr="00D82F1D">
        <w:rPr>
          <w:rFonts w:ascii="Times New Roman" w:hAnsi="Times New Roman" w:cs="Times New Roman"/>
          <w:color w:val="000009"/>
          <w:sz w:val="24"/>
          <w:szCs w:val="24"/>
        </w:rPr>
        <w:tab/>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D83270" w:rsidRPr="00D82F1D"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D82F1D">
        <w:rPr>
          <w:rFonts w:ascii="Times New Roman" w:hAnsi="Times New Roman" w:cs="Times New Roman"/>
          <w:color w:val="000009"/>
          <w:sz w:val="24"/>
          <w:szCs w:val="24"/>
        </w:rPr>
        <w:t>•</w:t>
      </w:r>
      <w:r w:rsidRPr="00D82F1D">
        <w:rPr>
          <w:rFonts w:ascii="Times New Roman" w:hAnsi="Times New Roman" w:cs="Times New Roman"/>
          <w:color w:val="000009"/>
          <w:sz w:val="24"/>
          <w:szCs w:val="24"/>
        </w:rPr>
        <w:tab/>
        <w:t>ребёнок проявляет доверие к миру, положительно оценивает себя, говорит о себе в первом лице;</w:t>
      </w:r>
    </w:p>
    <w:p w:rsidR="00D82F1D"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D82F1D">
        <w:rPr>
          <w:rFonts w:ascii="Times New Roman" w:hAnsi="Times New Roman" w:cs="Times New Roman"/>
          <w:color w:val="000009"/>
          <w:sz w:val="24"/>
          <w:szCs w:val="24"/>
        </w:rPr>
        <w:t>•</w:t>
      </w:r>
      <w:r w:rsidRPr="00D82F1D">
        <w:rPr>
          <w:rFonts w:ascii="Times New Roman" w:hAnsi="Times New Roman" w:cs="Times New Roman"/>
          <w:color w:val="000009"/>
          <w:sz w:val="24"/>
          <w:szCs w:val="24"/>
        </w:rPr>
        <w:tab/>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D83270" w:rsidRPr="00D82F1D"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D82F1D">
        <w:rPr>
          <w:rFonts w:ascii="Times New Roman" w:hAnsi="Times New Roman" w:cs="Times New Roman"/>
          <w:color w:val="000009"/>
          <w:sz w:val="24"/>
          <w:szCs w:val="24"/>
        </w:rPr>
        <w:t>•</w:t>
      </w:r>
      <w:r w:rsidRPr="00D82F1D">
        <w:rPr>
          <w:rFonts w:ascii="Times New Roman" w:hAnsi="Times New Roman" w:cs="Times New Roman"/>
          <w:color w:val="000009"/>
          <w:sz w:val="24"/>
          <w:szCs w:val="24"/>
        </w:rPr>
        <w:tab/>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D83270" w:rsidRPr="00D82F1D"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D82F1D">
        <w:rPr>
          <w:rFonts w:ascii="Times New Roman" w:hAnsi="Times New Roman" w:cs="Times New Roman"/>
          <w:color w:val="000009"/>
          <w:sz w:val="24"/>
          <w:szCs w:val="24"/>
        </w:rPr>
        <w:t>•</w:t>
      </w:r>
      <w:r w:rsidRPr="00D82F1D">
        <w:rPr>
          <w:rFonts w:ascii="Times New Roman" w:hAnsi="Times New Roman" w:cs="Times New Roman"/>
          <w:color w:val="000009"/>
          <w:sz w:val="24"/>
          <w:szCs w:val="24"/>
        </w:rPr>
        <w:tab/>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D83270" w:rsidRPr="00D82F1D"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D82F1D">
        <w:rPr>
          <w:rFonts w:ascii="Times New Roman" w:hAnsi="Times New Roman" w:cs="Times New Roman"/>
          <w:color w:val="000009"/>
          <w:sz w:val="24"/>
          <w:szCs w:val="24"/>
        </w:rPr>
        <w:t>•</w:t>
      </w:r>
      <w:r w:rsidRPr="00D82F1D">
        <w:rPr>
          <w:rFonts w:ascii="Times New Roman" w:hAnsi="Times New Roman" w:cs="Times New Roman"/>
          <w:color w:val="000009"/>
          <w:sz w:val="24"/>
          <w:szCs w:val="24"/>
        </w:rPr>
        <w:tab/>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D83270" w:rsidRPr="00D82F1D"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D82F1D">
        <w:rPr>
          <w:rFonts w:ascii="Times New Roman" w:hAnsi="Times New Roman" w:cs="Times New Roman"/>
          <w:color w:val="000009"/>
          <w:sz w:val="24"/>
          <w:szCs w:val="24"/>
        </w:rPr>
        <w:t>•</w:t>
      </w:r>
      <w:r w:rsidRPr="00D82F1D">
        <w:rPr>
          <w:rFonts w:ascii="Times New Roman" w:hAnsi="Times New Roman" w:cs="Times New Roman"/>
          <w:color w:val="000009"/>
          <w:sz w:val="24"/>
          <w:szCs w:val="24"/>
        </w:rPr>
        <w:tab/>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D83270" w:rsidRPr="00D82F1D"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D82F1D">
        <w:rPr>
          <w:rFonts w:ascii="Times New Roman" w:hAnsi="Times New Roman" w:cs="Times New Roman"/>
          <w:color w:val="000009"/>
          <w:sz w:val="24"/>
          <w:szCs w:val="24"/>
        </w:rPr>
        <w:t>•</w:t>
      </w:r>
      <w:r w:rsidRPr="00D82F1D">
        <w:rPr>
          <w:rFonts w:ascii="Times New Roman" w:hAnsi="Times New Roman" w:cs="Times New Roman"/>
          <w:color w:val="000009"/>
          <w:sz w:val="24"/>
          <w:szCs w:val="24"/>
        </w:rPr>
        <w:tab/>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D83270" w:rsidRPr="00D82F1D"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D82F1D">
        <w:rPr>
          <w:rFonts w:ascii="Times New Roman" w:hAnsi="Times New Roman" w:cs="Times New Roman"/>
          <w:color w:val="000009"/>
          <w:sz w:val="24"/>
          <w:szCs w:val="24"/>
        </w:rPr>
        <w:t>•</w:t>
      </w:r>
      <w:r w:rsidRPr="00D82F1D">
        <w:rPr>
          <w:rFonts w:ascii="Times New Roman" w:hAnsi="Times New Roman" w:cs="Times New Roman"/>
          <w:color w:val="000009"/>
          <w:sz w:val="24"/>
          <w:szCs w:val="24"/>
        </w:rPr>
        <w:tab/>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D83270" w:rsidRPr="00D82F1D"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D82F1D">
        <w:rPr>
          <w:rFonts w:ascii="Times New Roman" w:hAnsi="Times New Roman" w:cs="Times New Roman"/>
          <w:color w:val="000009"/>
          <w:sz w:val="24"/>
          <w:szCs w:val="24"/>
        </w:rPr>
        <w:t>•</w:t>
      </w:r>
      <w:r w:rsidRPr="00D82F1D">
        <w:rPr>
          <w:rFonts w:ascii="Times New Roman" w:hAnsi="Times New Roman" w:cs="Times New Roman"/>
          <w:color w:val="000009"/>
          <w:sz w:val="24"/>
          <w:szCs w:val="24"/>
        </w:rPr>
        <w:tab/>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D83270" w:rsidRPr="00D82F1D"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D82F1D">
        <w:rPr>
          <w:rFonts w:ascii="Times New Roman" w:hAnsi="Times New Roman" w:cs="Times New Roman"/>
          <w:color w:val="000009"/>
          <w:sz w:val="24"/>
          <w:szCs w:val="24"/>
        </w:rPr>
        <w:t>•</w:t>
      </w:r>
      <w:r w:rsidRPr="00D82F1D">
        <w:rPr>
          <w:rFonts w:ascii="Times New Roman" w:hAnsi="Times New Roman" w:cs="Times New Roman"/>
          <w:color w:val="000009"/>
          <w:sz w:val="24"/>
          <w:szCs w:val="24"/>
        </w:rPr>
        <w:tab/>
        <w:t>ребёнок совместно со взрослым пересказывает знакомые сказки, короткие стихи;</w:t>
      </w:r>
    </w:p>
    <w:p w:rsidR="00D83270" w:rsidRPr="00D82F1D"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D82F1D">
        <w:rPr>
          <w:rFonts w:ascii="Times New Roman" w:hAnsi="Times New Roman" w:cs="Times New Roman"/>
          <w:color w:val="000009"/>
          <w:sz w:val="24"/>
          <w:szCs w:val="24"/>
        </w:rPr>
        <w:t>•</w:t>
      </w:r>
      <w:r w:rsidRPr="00D82F1D">
        <w:rPr>
          <w:rFonts w:ascii="Times New Roman" w:hAnsi="Times New Roman" w:cs="Times New Roman"/>
          <w:color w:val="000009"/>
          <w:sz w:val="24"/>
          <w:szCs w:val="24"/>
        </w:rPr>
        <w:tab/>
        <w:t xml:space="preserve">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w:t>
      </w:r>
      <w:r w:rsidRPr="00D82F1D">
        <w:rPr>
          <w:rFonts w:ascii="Times New Roman" w:hAnsi="Times New Roman" w:cs="Times New Roman"/>
          <w:color w:val="000009"/>
          <w:sz w:val="24"/>
          <w:szCs w:val="24"/>
        </w:rPr>
        <w:lastRenderedPageBreak/>
        <w:t>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D83270" w:rsidRPr="00D82F1D"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D82F1D">
        <w:rPr>
          <w:rFonts w:ascii="Times New Roman" w:hAnsi="Times New Roman" w:cs="Times New Roman"/>
          <w:color w:val="000009"/>
          <w:sz w:val="24"/>
          <w:szCs w:val="24"/>
        </w:rPr>
        <w:t>•</w:t>
      </w:r>
      <w:r w:rsidRPr="00D82F1D">
        <w:rPr>
          <w:rFonts w:ascii="Times New Roman" w:hAnsi="Times New Roman" w:cs="Times New Roman"/>
          <w:color w:val="000009"/>
          <w:sz w:val="24"/>
          <w:szCs w:val="24"/>
        </w:rPr>
        <w:tab/>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rsidR="00D83270" w:rsidRPr="00D82F1D"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D82F1D">
        <w:rPr>
          <w:rFonts w:ascii="Times New Roman" w:hAnsi="Times New Roman" w:cs="Times New Roman"/>
          <w:color w:val="000009"/>
          <w:sz w:val="24"/>
          <w:szCs w:val="24"/>
        </w:rPr>
        <w:t>•</w:t>
      </w:r>
      <w:r w:rsidRPr="00D82F1D">
        <w:rPr>
          <w:rFonts w:ascii="Times New Roman" w:hAnsi="Times New Roman" w:cs="Times New Roman"/>
          <w:color w:val="000009"/>
          <w:sz w:val="24"/>
          <w:szCs w:val="24"/>
        </w:rPr>
        <w:tab/>
        <w:t>ребёнок знает об объектах ближайшего окружения: о родном населенном пункте, его названии, достопримечательностях и традициях;</w:t>
      </w:r>
    </w:p>
    <w:p w:rsidR="00D83270" w:rsidRPr="00D82F1D"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D82F1D">
        <w:rPr>
          <w:rFonts w:ascii="Times New Roman" w:hAnsi="Times New Roman" w:cs="Times New Roman"/>
          <w:color w:val="000009"/>
          <w:sz w:val="24"/>
          <w:szCs w:val="24"/>
        </w:rPr>
        <w:t>•</w:t>
      </w:r>
      <w:r w:rsidRPr="00D82F1D">
        <w:rPr>
          <w:rFonts w:ascii="Times New Roman" w:hAnsi="Times New Roman" w:cs="Times New Roman"/>
          <w:color w:val="000009"/>
          <w:sz w:val="24"/>
          <w:szCs w:val="24"/>
        </w:rPr>
        <w:tab/>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D83270" w:rsidRPr="00D82F1D"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D82F1D">
        <w:rPr>
          <w:rFonts w:ascii="Times New Roman" w:hAnsi="Times New Roman" w:cs="Times New Roman"/>
          <w:color w:val="000009"/>
          <w:sz w:val="24"/>
          <w:szCs w:val="24"/>
        </w:rPr>
        <w:t>•</w:t>
      </w:r>
      <w:r w:rsidRPr="00D82F1D">
        <w:rPr>
          <w:rFonts w:ascii="Times New Roman" w:hAnsi="Times New Roman" w:cs="Times New Roman"/>
          <w:color w:val="000009"/>
          <w:sz w:val="24"/>
          <w:szCs w:val="24"/>
        </w:rPr>
        <w:tab/>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rsidR="00D83270" w:rsidRPr="00D82F1D"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D82F1D">
        <w:rPr>
          <w:rFonts w:ascii="Times New Roman" w:hAnsi="Times New Roman" w:cs="Times New Roman"/>
          <w:color w:val="000009"/>
          <w:sz w:val="24"/>
          <w:szCs w:val="24"/>
        </w:rPr>
        <w:t>•</w:t>
      </w:r>
      <w:r w:rsidRPr="00D82F1D">
        <w:rPr>
          <w:rFonts w:ascii="Times New Roman" w:hAnsi="Times New Roman" w:cs="Times New Roman"/>
          <w:color w:val="000009"/>
          <w:sz w:val="24"/>
          <w:szCs w:val="24"/>
        </w:rPr>
        <w:tab/>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D83270" w:rsidRPr="00D82F1D"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D82F1D">
        <w:rPr>
          <w:rFonts w:ascii="Times New Roman" w:hAnsi="Times New Roman" w:cs="Times New Roman"/>
          <w:color w:val="000009"/>
          <w:sz w:val="24"/>
          <w:szCs w:val="24"/>
        </w:rPr>
        <w:t>•</w:t>
      </w:r>
      <w:r w:rsidRPr="00D82F1D">
        <w:rPr>
          <w:rFonts w:ascii="Times New Roman" w:hAnsi="Times New Roman" w:cs="Times New Roman"/>
          <w:color w:val="000009"/>
          <w:sz w:val="24"/>
          <w:szCs w:val="24"/>
        </w:rPr>
        <w:tab/>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D83270" w:rsidRPr="00D82F1D"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D82F1D">
        <w:rPr>
          <w:rFonts w:ascii="Times New Roman" w:hAnsi="Times New Roman" w:cs="Times New Roman"/>
          <w:color w:val="000009"/>
          <w:sz w:val="24"/>
          <w:szCs w:val="24"/>
        </w:rPr>
        <w:t>•</w:t>
      </w:r>
      <w:r w:rsidRPr="00D82F1D">
        <w:rPr>
          <w:rFonts w:ascii="Times New Roman" w:hAnsi="Times New Roman" w:cs="Times New Roman"/>
          <w:color w:val="000009"/>
          <w:sz w:val="24"/>
          <w:szCs w:val="24"/>
        </w:rPr>
        <w:tab/>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p>
    <w:p w:rsidR="00D82F1D" w:rsidRPr="00D82F1D" w:rsidRDefault="00D82F1D" w:rsidP="00D82F1D">
      <w:pPr>
        <w:widowControl w:val="0"/>
        <w:numPr>
          <w:ilvl w:val="1"/>
          <w:numId w:val="18"/>
        </w:numPr>
        <w:tabs>
          <w:tab w:val="left" w:pos="851"/>
        </w:tabs>
        <w:autoSpaceDE w:val="0"/>
        <w:autoSpaceDN w:val="0"/>
        <w:spacing w:after="0" w:line="360" w:lineRule="auto"/>
        <w:ind w:left="0" w:right="59" w:firstLine="566"/>
        <w:jc w:val="both"/>
        <w:rPr>
          <w:rFonts w:ascii="Times New Roman" w:eastAsia="Times New Roman" w:hAnsi="Times New Roman" w:cs="Times New Roman"/>
          <w:i/>
          <w:sz w:val="24"/>
        </w:rPr>
      </w:pPr>
      <w:r w:rsidRPr="00D82F1D">
        <w:rPr>
          <w:rFonts w:ascii="Times New Roman" w:eastAsia="Times New Roman" w:hAnsi="Times New Roman" w:cs="Times New Roman"/>
          <w:i/>
          <w:sz w:val="24"/>
        </w:rPr>
        <w:t>проявляет</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положительные</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эмоции</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при</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слушании</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татарских</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народных</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сказок,</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литературных</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произведений татарских писателей и</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поэтов;</w:t>
      </w:r>
    </w:p>
    <w:p w:rsidR="00D82F1D" w:rsidRPr="00D82F1D" w:rsidRDefault="00D82F1D" w:rsidP="00D82F1D">
      <w:pPr>
        <w:widowControl w:val="0"/>
        <w:numPr>
          <w:ilvl w:val="1"/>
          <w:numId w:val="18"/>
        </w:numPr>
        <w:tabs>
          <w:tab w:val="left" w:pos="851"/>
        </w:tabs>
        <w:autoSpaceDE w:val="0"/>
        <w:autoSpaceDN w:val="0"/>
        <w:spacing w:after="0" w:line="360" w:lineRule="auto"/>
        <w:ind w:left="0" w:right="59" w:firstLine="566"/>
        <w:jc w:val="both"/>
        <w:rPr>
          <w:rFonts w:ascii="Times New Roman" w:eastAsia="Times New Roman" w:hAnsi="Times New Roman" w:cs="Times New Roman"/>
          <w:i/>
          <w:sz w:val="24"/>
        </w:rPr>
      </w:pPr>
      <w:r w:rsidRPr="00D82F1D">
        <w:rPr>
          <w:rFonts w:ascii="Times New Roman" w:eastAsia="Times New Roman" w:hAnsi="Times New Roman" w:cs="Times New Roman"/>
          <w:i/>
          <w:sz w:val="24"/>
        </w:rPr>
        <w:t>с</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удовольствием</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слушает</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игру</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на</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народных</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музыкальных</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инструментах,</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эмоционально</w:t>
      </w:r>
      <w:r w:rsidRPr="00D82F1D">
        <w:rPr>
          <w:rFonts w:ascii="Times New Roman" w:eastAsia="Times New Roman" w:hAnsi="Times New Roman" w:cs="Times New Roman"/>
          <w:i/>
          <w:spacing w:val="-6"/>
          <w:sz w:val="24"/>
        </w:rPr>
        <w:t xml:space="preserve"> </w:t>
      </w:r>
      <w:r w:rsidRPr="00D82F1D">
        <w:rPr>
          <w:rFonts w:ascii="Times New Roman" w:eastAsia="Times New Roman" w:hAnsi="Times New Roman" w:cs="Times New Roman"/>
          <w:i/>
          <w:sz w:val="24"/>
        </w:rPr>
        <w:t>отзывается</w:t>
      </w:r>
      <w:r w:rsidRPr="00D82F1D">
        <w:rPr>
          <w:rFonts w:ascii="Times New Roman" w:eastAsia="Times New Roman" w:hAnsi="Times New Roman" w:cs="Times New Roman"/>
          <w:i/>
          <w:spacing w:val="-7"/>
          <w:sz w:val="24"/>
        </w:rPr>
        <w:t xml:space="preserve"> </w:t>
      </w:r>
      <w:r w:rsidRPr="00D82F1D">
        <w:rPr>
          <w:rFonts w:ascii="Times New Roman" w:eastAsia="Times New Roman" w:hAnsi="Times New Roman" w:cs="Times New Roman"/>
          <w:i/>
          <w:sz w:val="24"/>
        </w:rPr>
        <w:t>на</w:t>
      </w:r>
      <w:r w:rsidRPr="00D82F1D">
        <w:rPr>
          <w:rFonts w:ascii="Times New Roman" w:eastAsia="Times New Roman" w:hAnsi="Times New Roman" w:cs="Times New Roman"/>
          <w:i/>
          <w:spacing w:val="-6"/>
          <w:sz w:val="24"/>
        </w:rPr>
        <w:t xml:space="preserve"> </w:t>
      </w:r>
      <w:r w:rsidRPr="00D82F1D">
        <w:rPr>
          <w:rFonts w:ascii="Times New Roman" w:eastAsia="Times New Roman" w:hAnsi="Times New Roman" w:cs="Times New Roman"/>
          <w:i/>
          <w:sz w:val="24"/>
        </w:rPr>
        <w:t>музыкальные</w:t>
      </w:r>
      <w:r w:rsidRPr="00D82F1D">
        <w:rPr>
          <w:rFonts w:ascii="Times New Roman" w:eastAsia="Times New Roman" w:hAnsi="Times New Roman" w:cs="Times New Roman"/>
          <w:i/>
          <w:spacing w:val="-7"/>
          <w:sz w:val="24"/>
        </w:rPr>
        <w:t xml:space="preserve"> </w:t>
      </w:r>
      <w:r w:rsidRPr="00D82F1D">
        <w:rPr>
          <w:rFonts w:ascii="Times New Roman" w:eastAsia="Times New Roman" w:hAnsi="Times New Roman" w:cs="Times New Roman"/>
          <w:i/>
          <w:sz w:val="24"/>
        </w:rPr>
        <w:t>произведения</w:t>
      </w:r>
      <w:r w:rsidRPr="00D82F1D">
        <w:rPr>
          <w:rFonts w:ascii="Times New Roman" w:eastAsia="Times New Roman" w:hAnsi="Times New Roman" w:cs="Times New Roman"/>
          <w:i/>
          <w:spacing w:val="-7"/>
          <w:sz w:val="24"/>
        </w:rPr>
        <w:t xml:space="preserve"> </w:t>
      </w:r>
      <w:r w:rsidRPr="00D82F1D">
        <w:rPr>
          <w:rFonts w:ascii="Times New Roman" w:eastAsia="Times New Roman" w:hAnsi="Times New Roman" w:cs="Times New Roman"/>
          <w:i/>
          <w:sz w:val="24"/>
        </w:rPr>
        <w:t>татарских</w:t>
      </w:r>
      <w:r w:rsidRPr="00D82F1D">
        <w:rPr>
          <w:rFonts w:ascii="Times New Roman" w:eastAsia="Times New Roman" w:hAnsi="Times New Roman" w:cs="Times New Roman"/>
          <w:i/>
          <w:spacing w:val="-3"/>
          <w:sz w:val="24"/>
        </w:rPr>
        <w:t xml:space="preserve"> </w:t>
      </w:r>
      <w:r w:rsidRPr="00D82F1D">
        <w:rPr>
          <w:rFonts w:ascii="Times New Roman" w:eastAsia="Times New Roman" w:hAnsi="Times New Roman" w:cs="Times New Roman"/>
          <w:i/>
          <w:sz w:val="24"/>
        </w:rPr>
        <w:t>композиторов,</w:t>
      </w:r>
      <w:r w:rsidRPr="00D82F1D">
        <w:rPr>
          <w:rFonts w:ascii="Times New Roman" w:eastAsia="Times New Roman" w:hAnsi="Times New Roman" w:cs="Times New Roman"/>
          <w:i/>
          <w:spacing w:val="-6"/>
          <w:sz w:val="24"/>
        </w:rPr>
        <w:t xml:space="preserve"> </w:t>
      </w:r>
      <w:r w:rsidRPr="00D82F1D">
        <w:rPr>
          <w:rFonts w:ascii="Times New Roman" w:eastAsia="Times New Roman" w:hAnsi="Times New Roman" w:cs="Times New Roman"/>
          <w:i/>
          <w:sz w:val="24"/>
        </w:rPr>
        <w:t>народные</w:t>
      </w:r>
      <w:r w:rsidRPr="00D82F1D">
        <w:rPr>
          <w:rFonts w:ascii="Times New Roman" w:eastAsia="Times New Roman" w:hAnsi="Times New Roman" w:cs="Times New Roman"/>
          <w:i/>
          <w:spacing w:val="-58"/>
          <w:sz w:val="24"/>
        </w:rPr>
        <w:t xml:space="preserve"> </w:t>
      </w:r>
      <w:r w:rsidRPr="00D82F1D">
        <w:rPr>
          <w:rFonts w:ascii="Times New Roman" w:eastAsia="Times New Roman" w:hAnsi="Times New Roman" w:cs="Times New Roman"/>
          <w:i/>
          <w:sz w:val="24"/>
        </w:rPr>
        <w:t>песни;</w:t>
      </w:r>
    </w:p>
    <w:p w:rsidR="00D82F1D" w:rsidRDefault="00D82F1D" w:rsidP="00D82F1D">
      <w:pPr>
        <w:widowControl w:val="0"/>
        <w:numPr>
          <w:ilvl w:val="1"/>
          <w:numId w:val="18"/>
        </w:numPr>
        <w:autoSpaceDE w:val="0"/>
        <w:autoSpaceDN w:val="0"/>
        <w:spacing w:after="0" w:line="360" w:lineRule="auto"/>
        <w:ind w:left="0" w:right="59" w:firstLine="566"/>
        <w:jc w:val="both"/>
        <w:rPr>
          <w:rFonts w:ascii="Times New Roman" w:eastAsia="Times New Roman" w:hAnsi="Times New Roman" w:cs="Times New Roman"/>
          <w:i/>
          <w:sz w:val="24"/>
        </w:rPr>
      </w:pPr>
      <w:r>
        <w:rPr>
          <w:rFonts w:ascii="Times New Roman" w:eastAsia="Times New Roman" w:hAnsi="Times New Roman" w:cs="Times New Roman"/>
          <w:i/>
          <w:sz w:val="24"/>
        </w:rPr>
        <w:t xml:space="preserve"> </w:t>
      </w:r>
      <w:r w:rsidRPr="00D82F1D">
        <w:rPr>
          <w:rFonts w:ascii="Times New Roman" w:eastAsia="Times New Roman" w:hAnsi="Times New Roman" w:cs="Times New Roman"/>
          <w:i/>
          <w:sz w:val="24"/>
        </w:rPr>
        <w:t>ребёнок активно взаимодействует со сверстниками в игре, принимает на себя роль</w:t>
      </w:r>
      <w:r w:rsidRPr="00D82F1D">
        <w:rPr>
          <w:rFonts w:ascii="Times New Roman" w:eastAsia="Times New Roman" w:hAnsi="Times New Roman" w:cs="Times New Roman"/>
          <w:i/>
          <w:spacing w:val="-57"/>
          <w:sz w:val="24"/>
        </w:rPr>
        <w:t xml:space="preserve"> </w:t>
      </w:r>
      <w:r w:rsidRPr="00D82F1D">
        <w:rPr>
          <w:rFonts w:ascii="Times New Roman" w:eastAsia="Times New Roman" w:hAnsi="Times New Roman" w:cs="Times New Roman"/>
          <w:i/>
          <w:sz w:val="24"/>
        </w:rPr>
        <w:t>и</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действует</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от</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имени</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героя,</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строит</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ролевые</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высказывания,</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использует</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предметы-</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lastRenderedPageBreak/>
        <w:t>заместители,</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разворачивает</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несложный</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игровой</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сюжет</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из</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нескольких эпизодов;</w:t>
      </w:r>
    </w:p>
    <w:p w:rsidR="00D82F1D" w:rsidRDefault="00D82F1D" w:rsidP="00D82F1D">
      <w:pPr>
        <w:widowControl w:val="0"/>
        <w:numPr>
          <w:ilvl w:val="1"/>
          <w:numId w:val="18"/>
        </w:numPr>
        <w:autoSpaceDE w:val="0"/>
        <w:autoSpaceDN w:val="0"/>
        <w:spacing w:after="0" w:line="360" w:lineRule="auto"/>
        <w:ind w:left="0" w:right="59" w:firstLine="566"/>
        <w:jc w:val="both"/>
        <w:rPr>
          <w:rFonts w:ascii="Times New Roman" w:eastAsia="Times New Roman" w:hAnsi="Times New Roman" w:cs="Times New Roman"/>
          <w:i/>
          <w:sz w:val="24"/>
        </w:rPr>
      </w:pPr>
      <w:r w:rsidRPr="00D82F1D">
        <w:rPr>
          <w:rFonts w:ascii="Times New Roman" w:eastAsia="Times New Roman" w:hAnsi="Times New Roman" w:cs="Times New Roman"/>
          <w:i/>
          <w:sz w:val="24"/>
        </w:rPr>
        <w:t>ребёнок в дидактических играх действует в рамках правил, в театрализованных</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играх</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разыгрывает</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отрывки</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из</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знакомых</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сказок,</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рассказов,</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передает</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интонацию</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и</w:t>
      </w:r>
      <w:r w:rsidRPr="00D82F1D">
        <w:rPr>
          <w:rFonts w:ascii="Times New Roman" w:eastAsia="Times New Roman" w:hAnsi="Times New Roman" w:cs="Times New Roman"/>
          <w:i/>
          <w:spacing w:val="-57"/>
          <w:sz w:val="24"/>
        </w:rPr>
        <w:t xml:space="preserve"> </w:t>
      </w:r>
      <w:r w:rsidRPr="00D82F1D">
        <w:rPr>
          <w:rFonts w:ascii="Times New Roman" w:eastAsia="Times New Roman" w:hAnsi="Times New Roman" w:cs="Times New Roman"/>
          <w:i/>
          <w:sz w:val="24"/>
        </w:rPr>
        <w:t>мимические</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движения;</w:t>
      </w:r>
    </w:p>
    <w:p w:rsidR="00D82F1D" w:rsidRDefault="00D82F1D" w:rsidP="00D82F1D">
      <w:pPr>
        <w:widowControl w:val="0"/>
        <w:numPr>
          <w:ilvl w:val="1"/>
          <w:numId w:val="18"/>
        </w:numPr>
        <w:autoSpaceDE w:val="0"/>
        <w:autoSpaceDN w:val="0"/>
        <w:spacing w:after="0" w:line="360" w:lineRule="auto"/>
        <w:ind w:left="0" w:right="59" w:firstLine="566"/>
        <w:jc w:val="both"/>
        <w:rPr>
          <w:rFonts w:ascii="Times New Roman" w:eastAsia="Times New Roman" w:hAnsi="Times New Roman" w:cs="Times New Roman"/>
          <w:i/>
          <w:sz w:val="24"/>
        </w:rPr>
      </w:pPr>
      <w:r w:rsidRPr="00D82F1D">
        <w:rPr>
          <w:rFonts w:ascii="Times New Roman" w:eastAsia="Times New Roman" w:hAnsi="Times New Roman" w:cs="Times New Roman"/>
          <w:i/>
          <w:sz w:val="24"/>
        </w:rPr>
        <w:t>владеет первоначальными представлениями о себе, составе членов своей семьи,</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знает адрес совместного проживания, свое имя и фамилию, имена близких родственников,</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уважительно</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к ним относится;</w:t>
      </w:r>
    </w:p>
    <w:p w:rsidR="00D82F1D" w:rsidRDefault="00D82F1D" w:rsidP="00D82F1D">
      <w:pPr>
        <w:widowControl w:val="0"/>
        <w:numPr>
          <w:ilvl w:val="1"/>
          <w:numId w:val="18"/>
        </w:numPr>
        <w:autoSpaceDE w:val="0"/>
        <w:autoSpaceDN w:val="0"/>
        <w:spacing w:after="0" w:line="360" w:lineRule="auto"/>
        <w:ind w:left="0" w:right="59" w:firstLine="566"/>
        <w:jc w:val="both"/>
        <w:rPr>
          <w:rFonts w:ascii="Times New Roman" w:eastAsia="Times New Roman" w:hAnsi="Times New Roman" w:cs="Times New Roman"/>
          <w:i/>
          <w:sz w:val="24"/>
        </w:rPr>
      </w:pPr>
      <w:r w:rsidRPr="00D82F1D">
        <w:rPr>
          <w:rFonts w:ascii="Times New Roman" w:eastAsia="Times New Roman" w:hAnsi="Times New Roman" w:cs="Times New Roman"/>
          <w:i/>
          <w:sz w:val="24"/>
        </w:rPr>
        <w:t>испытывает потребность в общении со взрослым как источником разнообразной</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информации</w:t>
      </w:r>
      <w:r w:rsidRPr="00D82F1D">
        <w:rPr>
          <w:rFonts w:ascii="Times New Roman" w:eastAsia="Times New Roman" w:hAnsi="Times New Roman" w:cs="Times New Roman"/>
          <w:i/>
          <w:spacing w:val="-3"/>
          <w:sz w:val="24"/>
        </w:rPr>
        <w:t xml:space="preserve"> </w:t>
      </w:r>
      <w:r w:rsidRPr="00D82F1D">
        <w:rPr>
          <w:rFonts w:ascii="Times New Roman" w:eastAsia="Times New Roman" w:hAnsi="Times New Roman" w:cs="Times New Roman"/>
          <w:i/>
          <w:sz w:val="24"/>
        </w:rPr>
        <w:t>о</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природном</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и</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социальном</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мире,</w:t>
      </w:r>
      <w:r w:rsidRPr="00D82F1D">
        <w:rPr>
          <w:rFonts w:ascii="Times New Roman" w:eastAsia="Times New Roman" w:hAnsi="Times New Roman" w:cs="Times New Roman"/>
          <w:i/>
          <w:spacing w:val="-5"/>
          <w:sz w:val="24"/>
        </w:rPr>
        <w:t xml:space="preserve"> </w:t>
      </w:r>
      <w:r w:rsidRPr="00D82F1D">
        <w:rPr>
          <w:rFonts w:ascii="Times New Roman" w:eastAsia="Times New Roman" w:hAnsi="Times New Roman" w:cs="Times New Roman"/>
          <w:i/>
          <w:sz w:val="24"/>
        </w:rPr>
        <w:t>событиях</w:t>
      </w:r>
      <w:r w:rsidRPr="00D82F1D">
        <w:rPr>
          <w:rFonts w:ascii="Times New Roman" w:eastAsia="Times New Roman" w:hAnsi="Times New Roman" w:cs="Times New Roman"/>
          <w:i/>
          <w:spacing w:val="-3"/>
          <w:sz w:val="24"/>
        </w:rPr>
        <w:t xml:space="preserve"> </w:t>
      </w:r>
      <w:r w:rsidRPr="00D82F1D">
        <w:rPr>
          <w:rFonts w:ascii="Times New Roman" w:eastAsia="Times New Roman" w:hAnsi="Times New Roman" w:cs="Times New Roman"/>
          <w:i/>
          <w:sz w:val="24"/>
        </w:rPr>
        <w:t>в</w:t>
      </w:r>
      <w:r w:rsidRPr="00D82F1D">
        <w:rPr>
          <w:rFonts w:ascii="Times New Roman" w:eastAsia="Times New Roman" w:hAnsi="Times New Roman" w:cs="Times New Roman"/>
          <w:i/>
          <w:spacing w:val="-3"/>
          <w:sz w:val="24"/>
        </w:rPr>
        <w:t xml:space="preserve"> </w:t>
      </w:r>
      <w:r w:rsidRPr="00D82F1D">
        <w:rPr>
          <w:rFonts w:ascii="Times New Roman" w:eastAsia="Times New Roman" w:hAnsi="Times New Roman" w:cs="Times New Roman"/>
          <w:i/>
          <w:sz w:val="24"/>
        </w:rPr>
        <w:t>детском</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саду,</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родном</w:t>
      </w:r>
      <w:r w:rsidRPr="00D82F1D">
        <w:rPr>
          <w:rFonts w:ascii="Times New Roman" w:eastAsia="Times New Roman" w:hAnsi="Times New Roman" w:cs="Times New Roman"/>
          <w:i/>
          <w:spacing w:val="-4"/>
          <w:sz w:val="24"/>
        </w:rPr>
        <w:t xml:space="preserve"> </w:t>
      </w:r>
      <w:r w:rsidRPr="00D82F1D">
        <w:rPr>
          <w:rFonts w:ascii="Times New Roman" w:eastAsia="Times New Roman" w:hAnsi="Times New Roman" w:cs="Times New Roman"/>
          <w:i/>
          <w:sz w:val="24"/>
        </w:rPr>
        <w:t>городе</w:t>
      </w:r>
      <w:r w:rsidRPr="00D82F1D">
        <w:rPr>
          <w:rFonts w:ascii="Times New Roman" w:eastAsia="Times New Roman" w:hAnsi="Times New Roman" w:cs="Times New Roman"/>
          <w:i/>
          <w:spacing w:val="-3"/>
          <w:sz w:val="24"/>
        </w:rPr>
        <w:t xml:space="preserve"> </w:t>
      </w:r>
      <w:r w:rsidRPr="00D82F1D">
        <w:rPr>
          <w:rFonts w:ascii="Times New Roman" w:eastAsia="Times New Roman" w:hAnsi="Times New Roman" w:cs="Times New Roman"/>
          <w:i/>
          <w:sz w:val="24"/>
        </w:rPr>
        <w:t>(селе);</w:t>
      </w:r>
    </w:p>
    <w:p w:rsidR="00D82F1D" w:rsidRDefault="00D82F1D" w:rsidP="00D82F1D">
      <w:pPr>
        <w:widowControl w:val="0"/>
        <w:numPr>
          <w:ilvl w:val="1"/>
          <w:numId w:val="18"/>
        </w:numPr>
        <w:autoSpaceDE w:val="0"/>
        <w:autoSpaceDN w:val="0"/>
        <w:spacing w:after="0" w:line="360" w:lineRule="auto"/>
        <w:ind w:left="0" w:right="59" w:firstLine="566"/>
        <w:jc w:val="both"/>
        <w:rPr>
          <w:rFonts w:ascii="Times New Roman" w:eastAsia="Times New Roman" w:hAnsi="Times New Roman" w:cs="Times New Roman"/>
          <w:i/>
          <w:sz w:val="24"/>
        </w:rPr>
      </w:pPr>
      <w:r w:rsidRPr="00D82F1D">
        <w:rPr>
          <w:rFonts w:ascii="Times New Roman" w:eastAsia="Times New Roman" w:hAnsi="Times New Roman" w:cs="Times New Roman"/>
          <w:i/>
          <w:sz w:val="24"/>
        </w:rPr>
        <w:t>инициативен</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в</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общении,</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участвует</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в</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диалоге</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со</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сверстниками</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и</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взрослыми,</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выражает</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свои чувства, желания</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на</w:t>
      </w:r>
      <w:r w:rsidRPr="00D82F1D">
        <w:rPr>
          <w:rFonts w:ascii="Times New Roman" w:eastAsia="Times New Roman" w:hAnsi="Times New Roman" w:cs="Times New Roman"/>
          <w:i/>
          <w:spacing w:val="3"/>
          <w:sz w:val="24"/>
        </w:rPr>
        <w:t xml:space="preserve"> </w:t>
      </w:r>
      <w:r w:rsidRPr="00D82F1D">
        <w:rPr>
          <w:rFonts w:ascii="Times New Roman" w:eastAsia="Times New Roman" w:hAnsi="Times New Roman" w:cs="Times New Roman"/>
          <w:i/>
          <w:sz w:val="24"/>
        </w:rPr>
        <w:t>родном языке;</w:t>
      </w:r>
    </w:p>
    <w:p w:rsidR="00D82F1D" w:rsidRDefault="00D82F1D" w:rsidP="00D82F1D">
      <w:pPr>
        <w:widowControl w:val="0"/>
        <w:numPr>
          <w:ilvl w:val="1"/>
          <w:numId w:val="18"/>
        </w:numPr>
        <w:autoSpaceDE w:val="0"/>
        <w:autoSpaceDN w:val="0"/>
        <w:spacing w:after="0" w:line="360" w:lineRule="auto"/>
        <w:ind w:left="0" w:right="59" w:firstLine="566"/>
        <w:jc w:val="both"/>
        <w:rPr>
          <w:rFonts w:ascii="Times New Roman" w:eastAsia="Times New Roman" w:hAnsi="Times New Roman" w:cs="Times New Roman"/>
          <w:i/>
          <w:sz w:val="24"/>
        </w:rPr>
      </w:pPr>
      <w:r w:rsidRPr="00D82F1D">
        <w:rPr>
          <w:rFonts w:ascii="Times New Roman" w:eastAsia="Times New Roman" w:hAnsi="Times New Roman" w:cs="Times New Roman"/>
          <w:i/>
          <w:sz w:val="24"/>
        </w:rPr>
        <w:t>самостоятельно здоровается, прощается, благодарит за угощение в зависимости</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от</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национальности</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собеседника;</w:t>
      </w:r>
    </w:p>
    <w:p w:rsidR="00D82F1D" w:rsidRDefault="00D82F1D" w:rsidP="00D82F1D">
      <w:pPr>
        <w:widowControl w:val="0"/>
        <w:numPr>
          <w:ilvl w:val="1"/>
          <w:numId w:val="18"/>
        </w:numPr>
        <w:autoSpaceDE w:val="0"/>
        <w:autoSpaceDN w:val="0"/>
        <w:spacing w:after="0" w:line="360" w:lineRule="auto"/>
        <w:ind w:left="0" w:right="59" w:firstLine="566"/>
        <w:jc w:val="both"/>
        <w:rPr>
          <w:rFonts w:ascii="Times New Roman" w:eastAsia="Times New Roman" w:hAnsi="Times New Roman" w:cs="Times New Roman"/>
          <w:i/>
          <w:sz w:val="24"/>
        </w:rPr>
      </w:pPr>
      <w:r w:rsidRPr="00D82F1D">
        <w:rPr>
          <w:rFonts w:ascii="Times New Roman" w:eastAsia="Times New Roman" w:hAnsi="Times New Roman" w:cs="Times New Roman"/>
          <w:i/>
          <w:sz w:val="24"/>
        </w:rPr>
        <w:t>в</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самодеятельной</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игре</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самостоятельно</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организует</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предметно-игровую</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среду,</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отражающую</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быт</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татарского</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и</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русского</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народов:</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подбирает</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предметы</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ряженья</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(национальный костюм, ювелирные украшения и др.), использует предметы быта (корзина,</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полотенце,</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скатерть</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и</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др.),</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посуду</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(деревянная</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ложка,</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самовар</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и</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др.),</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предметы-</w:t>
      </w:r>
      <w:r w:rsidRPr="00D82F1D">
        <w:rPr>
          <w:rFonts w:ascii="Times New Roman" w:eastAsia="Times New Roman" w:hAnsi="Times New Roman" w:cs="Times New Roman"/>
          <w:i/>
          <w:spacing w:val="-57"/>
          <w:sz w:val="24"/>
        </w:rPr>
        <w:t xml:space="preserve"> </w:t>
      </w:r>
      <w:r w:rsidRPr="00D82F1D">
        <w:rPr>
          <w:rFonts w:ascii="Times New Roman" w:eastAsia="Times New Roman" w:hAnsi="Times New Roman" w:cs="Times New Roman"/>
          <w:i/>
          <w:sz w:val="24"/>
        </w:rPr>
        <w:t>заместители;</w:t>
      </w:r>
    </w:p>
    <w:p w:rsidR="00D82F1D" w:rsidRDefault="00D82F1D" w:rsidP="00D82F1D">
      <w:pPr>
        <w:widowControl w:val="0"/>
        <w:numPr>
          <w:ilvl w:val="1"/>
          <w:numId w:val="18"/>
        </w:numPr>
        <w:autoSpaceDE w:val="0"/>
        <w:autoSpaceDN w:val="0"/>
        <w:spacing w:after="0" w:line="360" w:lineRule="auto"/>
        <w:ind w:left="0" w:right="59" w:firstLine="566"/>
        <w:jc w:val="both"/>
        <w:rPr>
          <w:rFonts w:ascii="Times New Roman" w:eastAsia="Times New Roman" w:hAnsi="Times New Roman" w:cs="Times New Roman"/>
          <w:i/>
          <w:sz w:val="24"/>
        </w:rPr>
      </w:pPr>
      <w:r w:rsidRPr="00D82F1D">
        <w:rPr>
          <w:rFonts w:ascii="Times New Roman" w:eastAsia="Times New Roman" w:hAnsi="Times New Roman" w:cs="Times New Roman"/>
          <w:i/>
          <w:sz w:val="24"/>
        </w:rPr>
        <w:t>ориентируется</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в</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ближайшем</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окружении</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(основных</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объектах</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городской</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или</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поселковой</w:t>
      </w:r>
      <w:r w:rsidRPr="00D82F1D">
        <w:rPr>
          <w:rFonts w:ascii="Times New Roman" w:eastAsia="Times New Roman" w:hAnsi="Times New Roman" w:cs="Times New Roman"/>
          <w:i/>
          <w:spacing w:val="-9"/>
          <w:sz w:val="24"/>
        </w:rPr>
        <w:t xml:space="preserve"> </w:t>
      </w:r>
      <w:r w:rsidRPr="00D82F1D">
        <w:rPr>
          <w:rFonts w:ascii="Times New Roman" w:eastAsia="Times New Roman" w:hAnsi="Times New Roman" w:cs="Times New Roman"/>
          <w:i/>
          <w:sz w:val="24"/>
        </w:rPr>
        <w:t>инфраструктуры),</w:t>
      </w:r>
      <w:r w:rsidRPr="00D82F1D">
        <w:rPr>
          <w:rFonts w:ascii="Times New Roman" w:eastAsia="Times New Roman" w:hAnsi="Times New Roman" w:cs="Times New Roman"/>
          <w:i/>
          <w:spacing w:val="-5"/>
          <w:sz w:val="24"/>
        </w:rPr>
        <w:t xml:space="preserve"> </w:t>
      </w:r>
      <w:r w:rsidRPr="00D82F1D">
        <w:rPr>
          <w:rFonts w:ascii="Times New Roman" w:eastAsia="Times New Roman" w:hAnsi="Times New Roman" w:cs="Times New Roman"/>
          <w:i/>
          <w:sz w:val="24"/>
        </w:rPr>
        <w:t>имеет</w:t>
      </w:r>
      <w:r w:rsidRPr="00D82F1D">
        <w:rPr>
          <w:rFonts w:ascii="Times New Roman" w:eastAsia="Times New Roman" w:hAnsi="Times New Roman" w:cs="Times New Roman"/>
          <w:i/>
          <w:spacing w:val="-8"/>
          <w:sz w:val="24"/>
        </w:rPr>
        <w:t xml:space="preserve"> </w:t>
      </w:r>
      <w:r w:rsidRPr="00D82F1D">
        <w:rPr>
          <w:rFonts w:ascii="Times New Roman" w:eastAsia="Times New Roman" w:hAnsi="Times New Roman" w:cs="Times New Roman"/>
          <w:i/>
          <w:sz w:val="24"/>
        </w:rPr>
        <w:t>представления</w:t>
      </w:r>
      <w:r w:rsidRPr="00D82F1D">
        <w:rPr>
          <w:rFonts w:ascii="Times New Roman" w:eastAsia="Times New Roman" w:hAnsi="Times New Roman" w:cs="Times New Roman"/>
          <w:i/>
          <w:spacing w:val="-9"/>
          <w:sz w:val="24"/>
        </w:rPr>
        <w:t xml:space="preserve"> </w:t>
      </w:r>
      <w:r w:rsidRPr="00D82F1D">
        <w:rPr>
          <w:rFonts w:ascii="Times New Roman" w:eastAsia="Times New Roman" w:hAnsi="Times New Roman" w:cs="Times New Roman"/>
          <w:i/>
          <w:sz w:val="24"/>
        </w:rPr>
        <w:t>о</w:t>
      </w:r>
      <w:r w:rsidRPr="00D82F1D">
        <w:rPr>
          <w:rFonts w:ascii="Times New Roman" w:eastAsia="Times New Roman" w:hAnsi="Times New Roman" w:cs="Times New Roman"/>
          <w:i/>
          <w:spacing w:val="-5"/>
          <w:sz w:val="24"/>
        </w:rPr>
        <w:t xml:space="preserve"> </w:t>
      </w:r>
      <w:r w:rsidRPr="00D82F1D">
        <w:rPr>
          <w:rFonts w:ascii="Times New Roman" w:eastAsia="Times New Roman" w:hAnsi="Times New Roman" w:cs="Times New Roman"/>
          <w:i/>
          <w:sz w:val="24"/>
        </w:rPr>
        <w:t>предметах</w:t>
      </w:r>
      <w:r w:rsidRPr="00D82F1D">
        <w:rPr>
          <w:rFonts w:ascii="Times New Roman" w:eastAsia="Times New Roman" w:hAnsi="Times New Roman" w:cs="Times New Roman"/>
          <w:i/>
          <w:spacing w:val="-6"/>
          <w:sz w:val="24"/>
        </w:rPr>
        <w:t xml:space="preserve"> </w:t>
      </w:r>
      <w:r w:rsidRPr="00D82F1D">
        <w:rPr>
          <w:rFonts w:ascii="Times New Roman" w:eastAsia="Times New Roman" w:hAnsi="Times New Roman" w:cs="Times New Roman"/>
          <w:i/>
          <w:sz w:val="24"/>
        </w:rPr>
        <w:t>ближайшего</w:t>
      </w:r>
      <w:r w:rsidRPr="00D82F1D">
        <w:rPr>
          <w:rFonts w:ascii="Times New Roman" w:eastAsia="Times New Roman" w:hAnsi="Times New Roman" w:cs="Times New Roman"/>
          <w:i/>
          <w:spacing w:val="-8"/>
          <w:sz w:val="24"/>
        </w:rPr>
        <w:t xml:space="preserve"> </w:t>
      </w:r>
      <w:r w:rsidRPr="00D82F1D">
        <w:rPr>
          <w:rFonts w:ascii="Times New Roman" w:eastAsia="Times New Roman" w:hAnsi="Times New Roman" w:cs="Times New Roman"/>
          <w:i/>
          <w:sz w:val="24"/>
        </w:rPr>
        <w:t>окружения,</w:t>
      </w:r>
      <w:r w:rsidRPr="00D82F1D">
        <w:rPr>
          <w:rFonts w:ascii="Times New Roman" w:eastAsia="Times New Roman" w:hAnsi="Times New Roman" w:cs="Times New Roman"/>
          <w:i/>
          <w:spacing w:val="-5"/>
          <w:sz w:val="24"/>
        </w:rPr>
        <w:t xml:space="preserve"> </w:t>
      </w:r>
      <w:r w:rsidRPr="00D82F1D">
        <w:rPr>
          <w:rFonts w:ascii="Times New Roman" w:eastAsia="Times New Roman" w:hAnsi="Times New Roman" w:cs="Times New Roman"/>
          <w:i/>
          <w:sz w:val="24"/>
        </w:rPr>
        <w:t>их</w:t>
      </w:r>
      <w:r w:rsidRPr="00D82F1D">
        <w:rPr>
          <w:rFonts w:ascii="Times New Roman" w:eastAsia="Times New Roman" w:hAnsi="Times New Roman" w:cs="Times New Roman"/>
          <w:i/>
          <w:spacing w:val="-58"/>
          <w:sz w:val="24"/>
        </w:rPr>
        <w:t xml:space="preserve"> </w:t>
      </w:r>
      <w:r w:rsidRPr="00D82F1D">
        <w:rPr>
          <w:rFonts w:ascii="Times New Roman" w:eastAsia="Times New Roman" w:hAnsi="Times New Roman" w:cs="Times New Roman"/>
          <w:i/>
          <w:sz w:val="24"/>
        </w:rPr>
        <w:t>назначении;</w:t>
      </w:r>
    </w:p>
    <w:p w:rsidR="00D82F1D" w:rsidRDefault="00D82F1D" w:rsidP="00D82F1D">
      <w:pPr>
        <w:widowControl w:val="0"/>
        <w:numPr>
          <w:ilvl w:val="1"/>
          <w:numId w:val="18"/>
        </w:numPr>
        <w:autoSpaceDE w:val="0"/>
        <w:autoSpaceDN w:val="0"/>
        <w:spacing w:after="0" w:line="360" w:lineRule="auto"/>
        <w:ind w:left="0" w:right="59" w:firstLine="567"/>
        <w:jc w:val="both"/>
        <w:rPr>
          <w:rFonts w:ascii="Times New Roman" w:eastAsia="Times New Roman" w:hAnsi="Times New Roman" w:cs="Times New Roman"/>
          <w:i/>
          <w:sz w:val="24"/>
        </w:rPr>
      </w:pPr>
      <w:r w:rsidRPr="00D82F1D">
        <w:rPr>
          <w:rFonts w:ascii="Times New Roman" w:eastAsia="Times New Roman" w:hAnsi="Times New Roman" w:cs="Times New Roman"/>
          <w:i/>
          <w:sz w:val="24"/>
        </w:rPr>
        <w:t>владеет первоначальными представлениями о некоторых атрибутах национальной</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культуры</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(жилище, предметы</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быта, национальная кухня, одежда, посуда, национальные</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праздники,</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музыкальные</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инструменты,</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малые</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формы</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фольклора);</w:t>
      </w:r>
    </w:p>
    <w:p w:rsidR="00D82F1D" w:rsidRDefault="00D82F1D" w:rsidP="00D82F1D">
      <w:pPr>
        <w:widowControl w:val="0"/>
        <w:numPr>
          <w:ilvl w:val="1"/>
          <w:numId w:val="18"/>
        </w:numPr>
        <w:autoSpaceDE w:val="0"/>
        <w:autoSpaceDN w:val="0"/>
        <w:spacing w:before="30" w:after="0" w:line="360" w:lineRule="auto"/>
        <w:ind w:left="0" w:right="838" w:firstLine="566"/>
        <w:jc w:val="both"/>
        <w:rPr>
          <w:rFonts w:ascii="Times New Roman" w:eastAsia="Times New Roman" w:hAnsi="Times New Roman" w:cs="Times New Roman"/>
          <w:i/>
          <w:sz w:val="24"/>
        </w:rPr>
      </w:pPr>
      <w:r w:rsidRPr="00D82F1D">
        <w:rPr>
          <w:rFonts w:ascii="Times New Roman" w:eastAsia="Times New Roman" w:hAnsi="Times New Roman" w:cs="Times New Roman"/>
          <w:i/>
          <w:sz w:val="24"/>
        </w:rPr>
        <w:t>называет</w:t>
      </w:r>
      <w:r w:rsidRPr="00D82F1D">
        <w:rPr>
          <w:rFonts w:ascii="Times New Roman" w:eastAsia="Times New Roman" w:hAnsi="Times New Roman" w:cs="Times New Roman"/>
          <w:i/>
          <w:spacing w:val="-3"/>
          <w:sz w:val="24"/>
        </w:rPr>
        <w:t xml:space="preserve"> </w:t>
      </w:r>
      <w:r w:rsidRPr="00D82F1D">
        <w:rPr>
          <w:rFonts w:ascii="Times New Roman" w:eastAsia="Times New Roman" w:hAnsi="Times New Roman" w:cs="Times New Roman"/>
          <w:i/>
          <w:sz w:val="24"/>
        </w:rPr>
        <w:t>свой</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родной</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город</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(село,</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поселок),</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улицу,</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на</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которой</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живет;</w:t>
      </w:r>
    </w:p>
    <w:p w:rsidR="00D82F1D" w:rsidRDefault="00D82F1D" w:rsidP="00D82F1D">
      <w:pPr>
        <w:widowControl w:val="0"/>
        <w:numPr>
          <w:ilvl w:val="1"/>
          <w:numId w:val="18"/>
        </w:numPr>
        <w:autoSpaceDE w:val="0"/>
        <w:autoSpaceDN w:val="0"/>
        <w:spacing w:before="30" w:after="0" w:line="360" w:lineRule="auto"/>
        <w:ind w:left="0" w:right="59" w:firstLine="566"/>
        <w:jc w:val="both"/>
        <w:rPr>
          <w:rFonts w:ascii="Times New Roman" w:eastAsia="Times New Roman" w:hAnsi="Times New Roman" w:cs="Times New Roman"/>
          <w:i/>
          <w:sz w:val="24"/>
        </w:rPr>
      </w:pPr>
      <w:r w:rsidRPr="00D82F1D">
        <w:rPr>
          <w:rFonts w:ascii="Times New Roman" w:eastAsia="Times New Roman" w:hAnsi="Times New Roman" w:cs="Times New Roman"/>
          <w:i/>
          <w:sz w:val="24"/>
        </w:rPr>
        <w:t>интересуется</w:t>
      </w:r>
      <w:r w:rsidRPr="00D82F1D">
        <w:rPr>
          <w:rFonts w:ascii="Times New Roman" w:eastAsia="Times New Roman" w:hAnsi="Times New Roman" w:cs="Times New Roman"/>
          <w:i/>
          <w:spacing w:val="42"/>
          <w:sz w:val="24"/>
        </w:rPr>
        <w:t xml:space="preserve"> </w:t>
      </w:r>
      <w:r w:rsidRPr="00D82F1D">
        <w:rPr>
          <w:rFonts w:ascii="Times New Roman" w:eastAsia="Times New Roman" w:hAnsi="Times New Roman" w:cs="Times New Roman"/>
          <w:i/>
          <w:sz w:val="24"/>
        </w:rPr>
        <w:t>объектами</w:t>
      </w:r>
      <w:r w:rsidRPr="00D82F1D">
        <w:rPr>
          <w:rFonts w:ascii="Times New Roman" w:eastAsia="Times New Roman" w:hAnsi="Times New Roman" w:cs="Times New Roman"/>
          <w:i/>
          <w:spacing w:val="43"/>
          <w:sz w:val="24"/>
        </w:rPr>
        <w:t xml:space="preserve"> </w:t>
      </w:r>
      <w:r w:rsidRPr="00D82F1D">
        <w:rPr>
          <w:rFonts w:ascii="Times New Roman" w:eastAsia="Times New Roman" w:hAnsi="Times New Roman" w:cs="Times New Roman"/>
          <w:i/>
          <w:sz w:val="24"/>
        </w:rPr>
        <w:t>и</w:t>
      </w:r>
      <w:r w:rsidRPr="00D82F1D">
        <w:rPr>
          <w:rFonts w:ascii="Times New Roman" w:eastAsia="Times New Roman" w:hAnsi="Times New Roman" w:cs="Times New Roman"/>
          <w:i/>
          <w:spacing w:val="44"/>
          <w:sz w:val="24"/>
        </w:rPr>
        <w:t xml:space="preserve"> </w:t>
      </w:r>
      <w:r w:rsidRPr="00D82F1D">
        <w:rPr>
          <w:rFonts w:ascii="Times New Roman" w:eastAsia="Times New Roman" w:hAnsi="Times New Roman" w:cs="Times New Roman"/>
          <w:i/>
          <w:sz w:val="24"/>
        </w:rPr>
        <w:t>явлениями</w:t>
      </w:r>
      <w:r w:rsidRPr="00D82F1D">
        <w:rPr>
          <w:rFonts w:ascii="Times New Roman" w:eastAsia="Times New Roman" w:hAnsi="Times New Roman" w:cs="Times New Roman"/>
          <w:i/>
          <w:spacing w:val="43"/>
          <w:sz w:val="24"/>
        </w:rPr>
        <w:t xml:space="preserve"> </w:t>
      </w:r>
      <w:r w:rsidRPr="00D82F1D">
        <w:rPr>
          <w:rFonts w:ascii="Times New Roman" w:eastAsia="Times New Roman" w:hAnsi="Times New Roman" w:cs="Times New Roman"/>
          <w:i/>
          <w:sz w:val="24"/>
        </w:rPr>
        <w:t>живой</w:t>
      </w:r>
      <w:r w:rsidRPr="00D82F1D">
        <w:rPr>
          <w:rFonts w:ascii="Times New Roman" w:eastAsia="Times New Roman" w:hAnsi="Times New Roman" w:cs="Times New Roman"/>
          <w:i/>
          <w:spacing w:val="44"/>
          <w:sz w:val="24"/>
        </w:rPr>
        <w:t xml:space="preserve"> </w:t>
      </w:r>
      <w:r w:rsidRPr="00D82F1D">
        <w:rPr>
          <w:rFonts w:ascii="Times New Roman" w:eastAsia="Times New Roman" w:hAnsi="Times New Roman" w:cs="Times New Roman"/>
          <w:i/>
          <w:sz w:val="24"/>
        </w:rPr>
        <w:t>и</w:t>
      </w:r>
      <w:r w:rsidRPr="00D82F1D">
        <w:rPr>
          <w:rFonts w:ascii="Times New Roman" w:eastAsia="Times New Roman" w:hAnsi="Times New Roman" w:cs="Times New Roman"/>
          <w:i/>
          <w:spacing w:val="43"/>
          <w:sz w:val="24"/>
        </w:rPr>
        <w:t xml:space="preserve"> </w:t>
      </w:r>
      <w:r w:rsidRPr="00D82F1D">
        <w:rPr>
          <w:rFonts w:ascii="Times New Roman" w:eastAsia="Times New Roman" w:hAnsi="Times New Roman" w:cs="Times New Roman"/>
          <w:i/>
          <w:sz w:val="24"/>
        </w:rPr>
        <w:t>неживой</w:t>
      </w:r>
      <w:r w:rsidRPr="00D82F1D">
        <w:rPr>
          <w:rFonts w:ascii="Times New Roman" w:eastAsia="Times New Roman" w:hAnsi="Times New Roman" w:cs="Times New Roman"/>
          <w:i/>
          <w:spacing w:val="46"/>
          <w:sz w:val="24"/>
        </w:rPr>
        <w:t xml:space="preserve"> </w:t>
      </w:r>
      <w:r w:rsidRPr="00D82F1D">
        <w:rPr>
          <w:rFonts w:ascii="Times New Roman" w:eastAsia="Times New Roman" w:hAnsi="Times New Roman" w:cs="Times New Roman"/>
          <w:i/>
          <w:sz w:val="24"/>
        </w:rPr>
        <w:t>природы</w:t>
      </w:r>
      <w:r w:rsidRPr="00D82F1D">
        <w:rPr>
          <w:rFonts w:ascii="Times New Roman" w:eastAsia="Times New Roman" w:hAnsi="Times New Roman" w:cs="Times New Roman"/>
          <w:i/>
          <w:spacing w:val="43"/>
          <w:sz w:val="24"/>
        </w:rPr>
        <w:t xml:space="preserve"> </w:t>
      </w:r>
      <w:r w:rsidRPr="00D82F1D">
        <w:rPr>
          <w:rFonts w:ascii="Times New Roman" w:eastAsia="Times New Roman" w:hAnsi="Times New Roman" w:cs="Times New Roman"/>
          <w:i/>
          <w:sz w:val="24"/>
        </w:rPr>
        <w:t>родного</w:t>
      </w:r>
      <w:r w:rsidRPr="00D82F1D">
        <w:rPr>
          <w:rFonts w:ascii="Times New Roman" w:eastAsia="Times New Roman" w:hAnsi="Times New Roman" w:cs="Times New Roman"/>
          <w:i/>
          <w:spacing w:val="44"/>
          <w:sz w:val="24"/>
        </w:rPr>
        <w:t xml:space="preserve"> </w:t>
      </w:r>
      <w:r w:rsidRPr="00D82F1D">
        <w:rPr>
          <w:rFonts w:ascii="Times New Roman" w:eastAsia="Times New Roman" w:hAnsi="Times New Roman" w:cs="Times New Roman"/>
          <w:i/>
          <w:sz w:val="24"/>
        </w:rPr>
        <w:t>края,</w:t>
      </w:r>
      <w:r w:rsidRPr="00D82F1D">
        <w:rPr>
          <w:rFonts w:ascii="Times New Roman" w:eastAsia="Times New Roman" w:hAnsi="Times New Roman" w:cs="Times New Roman"/>
          <w:i/>
          <w:spacing w:val="-57"/>
          <w:sz w:val="24"/>
        </w:rPr>
        <w:t xml:space="preserve"> </w:t>
      </w:r>
      <w:r w:rsidRPr="00D82F1D">
        <w:rPr>
          <w:rFonts w:ascii="Times New Roman" w:eastAsia="Times New Roman" w:hAnsi="Times New Roman" w:cs="Times New Roman"/>
          <w:i/>
          <w:sz w:val="24"/>
        </w:rPr>
        <w:t>проявляет</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к ним бережное</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отношение;</w:t>
      </w:r>
    </w:p>
    <w:p w:rsidR="00D82F1D" w:rsidRPr="00D82F1D" w:rsidRDefault="00D82F1D" w:rsidP="00D82F1D">
      <w:pPr>
        <w:widowControl w:val="0"/>
        <w:numPr>
          <w:ilvl w:val="1"/>
          <w:numId w:val="18"/>
        </w:numPr>
        <w:autoSpaceDE w:val="0"/>
        <w:autoSpaceDN w:val="0"/>
        <w:spacing w:before="30" w:after="0" w:line="360" w:lineRule="auto"/>
        <w:ind w:left="0" w:right="59" w:firstLine="566"/>
        <w:jc w:val="both"/>
        <w:rPr>
          <w:rFonts w:ascii="Times New Roman" w:eastAsia="Times New Roman" w:hAnsi="Times New Roman" w:cs="Times New Roman"/>
          <w:i/>
          <w:sz w:val="24"/>
        </w:rPr>
      </w:pPr>
      <w:r w:rsidRPr="00D82F1D">
        <w:rPr>
          <w:rFonts w:ascii="Times New Roman" w:eastAsia="Times New Roman" w:hAnsi="Times New Roman" w:cs="Times New Roman"/>
          <w:i/>
          <w:sz w:val="24"/>
        </w:rPr>
        <w:t>имеет</w:t>
      </w:r>
      <w:r w:rsidRPr="00D82F1D">
        <w:rPr>
          <w:rFonts w:ascii="Times New Roman" w:eastAsia="Times New Roman" w:hAnsi="Times New Roman" w:cs="Times New Roman"/>
          <w:i/>
          <w:spacing w:val="51"/>
          <w:sz w:val="24"/>
        </w:rPr>
        <w:t xml:space="preserve"> </w:t>
      </w:r>
      <w:r w:rsidRPr="00D82F1D">
        <w:rPr>
          <w:rFonts w:ascii="Times New Roman" w:eastAsia="Times New Roman" w:hAnsi="Times New Roman" w:cs="Times New Roman"/>
          <w:i/>
          <w:sz w:val="24"/>
        </w:rPr>
        <w:t>представление</w:t>
      </w:r>
      <w:r w:rsidRPr="00D82F1D">
        <w:rPr>
          <w:rFonts w:ascii="Times New Roman" w:eastAsia="Times New Roman" w:hAnsi="Times New Roman" w:cs="Times New Roman"/>
          <w:i/>
          <w:spacing w:val="52"/>
          <w:sz w:val="24"/>
        </w:rPr>
        <w:t xml:space="preserve"> </w:t>
      </w:r>
      <w:r w:rsidRPr="00D82F1D">
        <w:rPr>
          <w:rFonts w:ascii="Times New Roman" w:eastAsia="Times New Roman" w:hAnsi="Times New Roman" w:cs="Times New Roman"/>
          <w:i/>
          <w:sz w:val="24"/>
        </w:rPr>
        <w:t>о</w:t>
      </w:r>
      <w:r w:rsidRPr="00D82F1D">
        <w:rPr>
          <w:rFonts w:ascii="Times New Roman" w:eastAsia="Times New Roman" w:hAnsi="Times New Roman" w:cs="Times New Roman"/>
          <w:i/>
          <w:spacing w:val="51"/>
          <w:sz w:val="24"/>
        </w:rPr>
        <w:t xml:space="preserve"> </w:t>
      </w:r>
      <w:r w:rsidRPr="00D82F1D">
        <w:rPr>
          <w:rFonts w:ascii="Times New Roman" w:eastAsia="Times New Roman" w:hAnsi="Times New Roman" w:cs="Times New Roman"/>
          <w:i/>
          <w:sz w:val="24"/>
        </w:rPr>
        <w:t>сезонных</w:t>
      </w:r>
      <w:r w:rsidRPr="00D82F1D">
        <w:rPr>
          <w:rFonts w:ascii="Times New Roman" w:eastAsia="Times New Roman" w:hAnsi="Times New Roman" w:cs="Times New Roman"/>
          <w:i/>
          <w:spacing w:val="50"/>
          <w:sz w:val="24"/>
        </w:rPr>
        <w:t xml:space="preserve"> </w:t>
      </w:r>
      <w:r w:rsidRPr="00D82F1D">
        <w:rPr>
          <w:rFonts w:ascii="Times New Roman" w:eastAsia="Times New Roman" w:hAnsi="Times New Roman" w:cs="Times New Roman"/>
          <w:i/>
          <w:sz w:val="24"/>
        </w:rPr>
        <w:t>изменениях</w:t>
      </w:r>
      <w:r w:rsidRPr="00D82F1D">
        <w:rPr>
          <w:rFonts w:ascii="Times New Roman" w:eastAsia="Times New Roman" w:hAnsi="Times New Roman" w:cs="Times New Roman"/>
          <w:i/>
          <w:spacing w:val="50"/>
          <w:sz w:val="24"/>
        </w:rPr>
        <w:t xml:space="preserve"> </w:t>
      </w:r>
      <w:r w:rsidRPr="00D82F1D">
        <w:rPr>
          <w:rFonts w:ascii="Times New Roman" w:eastAsia="Times New Roman" w:hAnsi="Times New Roman" w:cs="Times New Roman"/>
          <w:i/>
          <w:sz w:val="24"/>
        </w:rPr>
        <w:t>в</w:t>
      </w:r>
      <w:r w:rsidRPr="00D82F1D">
        <w:rPr>
          <w:rFonts w:ascii="Times New Roman" w:eastAsia="Times New Roman" w:hAnsi="Times New Roman" w:cs="Times New Roman"/>
          <w:i/>
          <w:spacing w:val="50"/>
          <w:sz w:val="24"/>
        </w:rPr>
        <w:t xml:space="preserve"> </w:t>
      </w:r>
      <w:r w:rsidRPr="00D82F1D">
        <w:rPr>
          <w:rFonts w:ascii="Times New Roman" w:eastAsia="Times New Roman" w:hAnsi="Times New Roman" w:cs="Times New Roman"/>
          <w:i/>
          <w:sz w:val="24"/>
        </w:rPr>
        <w:t>природе,</w:t>
      </w:r>
      <w:r w:rsidRPr="00D82F1D">
        <w:rPr>
          <w:rFonts w:ascii="Times New Roman" w:eastAsia="Times New Roman" w:hAnsi="Times New Roman" w:cs="Times New Roman"/>
          <w:i/>
          <w:spacing w:val="51"/>
          <w:sz w:val="24"/>
        </w:rPr>
        <w:t xml:space="preserve"> </w:t>
      </w:r>
      <w:r w:rsidRPr="00D82F1D">
        <w:rPr>
          <w:rFonts w:ascii="Times New Roman" w:eastAsia="Times New Roman" w:hAnsi="Times New Roman" w:cs="Times New Roman"/>
          <w:i/>
          <w:sz w:val="24"/>
        </w:rPr>
        <w:t>домашних</w:t>
      </w:r>
      <w:r w:rsidRPr="00D82F1D">
        <w:rPr>
          <w:rFonts w:ascii="Times New Roman" w:eastAsia="Times New Roman" w:hAnsi="Times New Roman" w:cs="Times New Roman"/>
          <w:i/>
          <w:spacing w:val="50"/>
          <w:sz w:val="24"/>
        </w:rPr>
        <w:t xml:space="preserve"> </w:t>
      </w:r>
      <w:r w:rsidRPr="00D82F1D">
        <w:rPr>
          <w:rFonts w:ascii="Times New Roman" w:eastAsia="Times New Roman" w:hAnsi="Times New Roman" w:cs="Times New Roman"/>
          <w:i/>
          <w:sz w:val="24"/>
        </w:rPr>
        <w:t>и</w:t>
      </w:r>
      <w:r w:rsidRPr="00D82F1D">
        <w:rPr>
          <w:rFonts w:ascii="Times New Roman" w:eastAsia="Times New Roman" w:hAnsi="Times New Roman" w:cs="Times New Roman"/>
          <w:i/>
          <w:spacing w:val="51"/>
          <w:sz w:val="24"/>
        </w:rPr>
        <w:t xml:space="preserve"> </w:t>
      </w:r>
      <w:r w:rsidRPr="00D82F1D">
        <w:rPr>
          <w:rFonts w:ascii="Times New Roman" w:eastAsia="Times New Roman" w:hAnsi="Times New Roman" w:cs="Times New Roman"/>
          <w:i/>
          <w:sz w:val="24"/>
        </w:rPr>
        <w:t>диких</w:t>
      </w:r>
      <w:r w:rsidRPr="00D82F1D">
        <w:rPr>
          <w:rFonts w:ascii="Times New Roman" w:eastAsia="Times New Roman" w:hAnsi="Times New Roman" w:cs="Times New Roman"/>
          <w:i/>
          <w:spacing w:val="-57"/>
          <w:sz w:val="24"/>
        </w:rPr>
        <w:t xml:space="preserve"> </w:t>
      </w:r>
      <w:r w:rsidRPr="00D82F1D">
        <w:rPr>
          <w:rFonts w:ascii="Times New Roman" w:eastAsia="Times New Roman" w:hAnsi="Times New Roman" w:cs="Times New Roman"/>
          <w:i/>
          <w:sz w:val="24"/>
        </w:rPr>
        <w:t>животных;</w:t>
      </w:r>
    </w:p>
    <w:p w:rsidR="00D82F1D" w:rsidRPr="00D82F1D" w:rsidRDefault="00D82F1D" w:rsidP="00D82F1D">
      <w:pPr>
        <w:widowControl w:val="0"/>
        <w:numPr>
          <w:ilvl w:val="1"/>
          <w:numId w:val="18"/>
        </w:numPr>
        <w:tabs>
          <w:tab w:val="left" w:pos="993"/>
        </w:tabs>
        <w:autoSpaceDE w:val="0"/>
        <w:autoSpaceDN w:val="0"/>
        <w:spacing w:before="1" w:after="0" w:line="360" w:lineRule="auto"/>
        <w:ind w:left="0" w:right="59" w:firstLine="566"/>
        <w:jc w:val="both"/>
        <w:rPr>
          <w:rFonts w:ascii="Times New Roman" w:eastAsia="Times New Roman" w:hAnsi="Times New Roman" w:cs="Times New Roman"/>
          <w:i/>
          <w:sz w:val="24"/>
        </w:rPr>
      </w:pPr>
      <w:r w:rsidRPr="00D82F1D">
        <w:rPr>
          <w:rFonts w:ascii="Times New Roman" w:eastAsia="Times New Roman" w:hAnsi="Times New Roman" w:cs="Times New Roman"/>
          <w:i/>
          <w:sz w:val="24"/>
        </w:rPr>
        <w:t>ориентируется</w:t>
      </w:r>
      <w:r w:rsidRPr="00D82F1D">
        <w:rPr>
          <w:rFonts w:ascii="Times New Roman" w:eastAsia="Times New Roman" w:hAnsi="Times New Roman" w:cs="Times New Roman"/>
          <w:i/>
          <w:spacing w:val="18"/>
          <w:sz w:val="24"/>
        </w:rPr>
        <w:t xml:space="preserve"> </w:t>
      </w:r>
      <w:r w:rsidRPr="00D82F1D">
        <w:rPr>
          <w:rFonts w:ascii="Times New Roman" w:eastAsia="Times New Roman" w:hAnsi="Times New Roman" w:cs="Times New Roman"/>
          <w:i/>
          <w:sz w:val="24"/>
        </w:rPr>
        <w:t>в</w:t>
      </w:r>
      <w:r w:rsidRPr="00D82F1D">
        <w:rPr>
          <w:rFonts w:ascii="Times New Roman" w:eastAsia="Times New Roman" w:hAnsi="Times New Roman" w:cs="Times New Roman"/>
          <w:i/>
          <w:spacing w:val="15"/>
          <w:sz w:val="24"/>
        </w:rPr>
        <w:t xml:space="preserve"> </w:t>
      </w:r>
      <w:r w:rsidRPr="00D82F1D">
        <w:rPr>
          <w:rFonts w:ascii="Times New Roman" w:eastAsia="Times New Roman" w:hAnsi="Times New Roman" w:cs="Times New Roman"/>
          <w:i/>
          <w:sz w:val="24"/>
        </w:rPr>
        <w:t>транспортных</w:t>
      </w:r>
      <w:r w:rsidRPr="00D82F1D">
        <w:rPr>
          <w:rFonts w:ascii="Times New Roman" w:eastAsia="Times New Roman" w:hAnsi="Times New Roman" w:cs="Times New Roman"/>
          <w:i/>
          <w:spacing w:val="16"/>
          <w:sz w:val="24"/>
        </w:rPr>
        <w:t xml:space="preserve"> </w:t>
      </w:r>
      <w:r w:rsidRPr="00D82F1D">
        <w:rPr>
          <w:rFonts w:ascii="Times New Roman" w:eastAsia="Times New Roman" w:hAnsi="Times New Roman" w:cs="Times New Roman"/>
          <w:i/>
          <w:sz w:val="24"/>
        </w:rPr>
        <w:t>средствах</w:t>
      </w:r>
      <w:r w:rsidRPr="00D82F1D">
        <w:rPr>
          <w:rFonts w:ascii="Times New Roman" w:eastAsia="Times New Roman" w:hAnsi="Times New Roman" w:cs="Times New Roman"/>
          <w:i/>
          <w:spacing w:val="16"/>
          <w:sz w:val="24"/>
        </w:rPr>
        <w:t xml:space="preserve"> </w:t>
      </w:r>
      <w:r w:rsidRPr="00D82F1D">
        <w:rPr>
          <w:rFonts w:ascii="Times New Roman" w:eastAsia="Times New Roman" w:hAnsi="Times New Roman" w:cs="Times New Roman"/>
          <w:i/>
          <w:sz w:val="24"/>
        </w:rPr>
        <w:t>своей</w:t>
      </w:r>
      <w:r w:rsidRPr="00D82F1D">
        <w:rPr>
          <w:rFonts w:ascii="Times New Roman" w:eastAsia="Times New Roman" w:hAnsi="Times New Roman" w:cs="Times New Roman"/>
          <w:i/>
          <w:spacing w:val="16"/>
          <w:sz w:val="24"/>
        </w:rPr>
        <w:t xml:space="preserve"> </w:t>
      </w:r>
      <w:r w:rsidRPr="00D82F1D">
        <w:rPr>
          <w:rFonts w:ascii="Times New Roman" w:eastAsia="Times New Roman" w:hAnsi="Times New Roman" w:cs="Times New Roman"/>
          <w:i/>
          <w:sz w:val="24"/>
        </w:rPr>
        <w:t>местности,</w:t>
      </w:r>
      <w:r w:rsidRPr="00D82F1D">
        <w:rPr>
          <w:rFonts w:ascii="Times New Roman" w:eastAsia="Times New Roman" w:hAnsi="Times New Roman" w:cs="Times New Roman"/>
          <w:i/>
          <w:spacing w:val="19"/>
          <w:sz w:val="24"/>
        </w:rPr>
        <w:t xml:space="preserve"> </w:t>
      </w:r>
      <w:r w:rsidRPr="00D82F1D">
        <w:rPr>
          <w:rFonts w:ascii="Times New Roman" w:eastAsia="Times New Roman" w:hAnsi="Times New Roman" w:cs="Times New Roman"/>
          <w:i/>
          <w:sz w:val="24"/>
        </w:rPr>
        <w:t>знает</w:t>
      </w:r>
      <w:r w:rsidRPr="00D82F1D">
        <w:rPr>
          <w:rFonts w:ascii="Times New Roman" w:eastAsia="Times New Roman" w:hAnsi="Times New Roman" w:cs="Times New Roman"/>
          <w:i/>
          <w:spacing w:val="16"/>
          <w:sz w:val="24"/>
        </w:rPr>
        <w:t xml:space="preserve"> </w:t>
      </w:r>
      <w:r w:rsidRPr="00D82F1D">
        <w:rPr>
          <w:rFonts w:ascii="Times New Roman" w:eastAsia="Times New Roman" w:hAnsi="Times New Roman" w:cs="Times New Roman"/>
          <w:i/>
          <w:sz w:val="24"/>
        </w:rPr>
        <w:t>основные</w:t>
      </w:r>
      <w:r w:rsidRPr="00D82F1D">
        <w:rPr>
          <w:rFonts w:ascii="Times New Roman" w:eastAsia="Times New Roman" w:hAnsi="Times New Roman" w:cs="Times New Roman"/>
          <w:i/>
          <w:spacing w:val="-57"/>
          <w:sz w:val="24"/>
        </w:rPr>
        <w:t xml:space="preserve"> </w:t>
      </w:r>
      <w:r w:rsidRPr="00D82F1D">
        <w:rPr>
          <w:rFonts w:ascii="Times New Roman" w:eastAsia="Times New Roman" w:hAnsi="Times New Roman" w:cs="Times New Roman"/>
          <w:i/>
          <w:sz w:val="24"/>
        </w:rPr>
        <w:t>правила</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поведения</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на дорогах</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и улицах</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города;</w:t>
      </w:r>
    </w:p>
    <w:p w:rsidR="00D82F1D" w:rsidRPr="00D82F1D" w:rsidRDefault="00D82F1D" w:rsidP="00D82F1D">
      <w:pPr>
        <w:widowControl w:val="0"/>
        <w:numPr>
          <w:ilvl w:val="1"/>
          <w:numId w:val="18"/>
        </w:numPr>
        <w:tabs>
          <w:tab w:val="left" w:pos="993"/>
          <w:tab w:val="left" w:pos="1666"/>
          <w:tab w:val="left" w:pos="1667"/>
        </w:tabs>
        <w:autoSpaceDE w:val="0"/>
        <w:autoSpaceDN w:val="0"/>
        <w:spacing w:after="0" w:line="360" w:lineRule="auto"/>
        <w:ind w:left="0" w:right="59"/>
        <w:jc w:val="both"/>
        <w:rPr>
          <w:rFonts w:ascii="Times New Roman" w:eastAsia="Times New Roman" w:hAnsi="Times New Roman" w:cs="Times New Roman"/>
          <w:i/>
          <w:sz w:val="24"/>
        </w:rPr>
      </w:pPr>
      <w:r w:rsidRPr="00D82F1D">
        <w:rPr>
          <w:rFonts w:ascii="Times New Roman" w:eastAsia="Times New Roman" w:hAnsi="Times New Roman" w:cs="Times New Roman"/>
          <w:i/>
          <w:sz w:val="24"/>
        </w:rPr>
        <w:t>имеет</w:t>
      </w:r>
      <w:r w:rsidRPr="00D82F1D">
        <w:rPr>
          <w:rFonts w:ascii="Times New Roman" w:eastAsia="Times New Roman" w:hAnsi="Times New Roman" w:cs="Times New Roman"/>
          <w:i/>
          <w:spacing w:val="-4"/>
          <w:sz w:val="24"/>
        </w:rPr>
        <w:t xml:space="preserve"> </w:t>
      </w:r>
      <w:r w:rsidRPr="00D82F1D">
        <w:rPr>
          <w:rFonts w:ascii="Times New Roman" w:eastAsia="Times New Roman" w:hAnsi="Times New Roman" w:cs="Times New Roman"/>
          <w:i/>
          <w:sz w:val="24"/>
        </w:rPr>
        <w:t>представление</w:t>
      </w:r>
      <w:r w:rsidRPr="00D82F1D">
        <w:rPr>
          <w:rFonts w:ascii="Times New Roman" w:eastAsia="Times New Roman" w:hAnsi="Times New Roman" w:cs="Times New Roman"/>
          <w:i/>
          <w:spacing w:val="-4"/>
          <w:sz w:val="24"/>
        </w:rPr>
        <w:t xml:space="preserve"> </w:t>
      </w:r>
      <w:r w:rsidRPr="00D82F1D">
        <w:rPr>
          <w:rFonts w:ascii="Times New Roman" w:eastAsia="Times New Roman" w:hAnsi="Times New Roman" w:cs="Times New Roman"/>
          <w:i/>
          <w:sz w:val="24"/>
        </w:rPr>
        <w:t>о</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труде</w:t>
      </w:r>
      <w:r w:rsidRPr="00D82F1D">
        <w:rPr>
          <w:rFonts w:ascii="Times New Roman" w:eastAsia="Times New Roman" w:hAnsi="Times New Roman" w:cs="Times New Roman"/>
          <w:i/>
          <w:spacing w:val="-4"/>
          <w:sz w:val="24"/>
        </w:rPr>
        <w:t xml:space="preserve"> </w:t>
      </w:r>
      <w:r w:rsidRPr="00D82F1D">
        <w:rPr>
          <w:rFonts w:ascii="Times New Roman" w:eastAsia="Times New Roman" w:hAnsi="Times New Roman" w:cs="Times New Roman"/>
          <w:i/>
          <w:sz w:val="24"/>
        </w:rPr>
        <w:t>родителей,</w:t>
      </w:r>
      <w:r w:rsidRPr="00D82F1D">
        <w:rPr>
          <w:rFonts w:ascii="Times New Roman" w:eastAsia="Times New Roman" w:hAnsi="Times New Roman" w:cs="Times New Roman"/>
          <w:i/>
          <w:spacing w:val="-3"/>
          <w:sz w:val="24"/>
        </w:rPr>
        <w:t xml:space="preserve"> </w:t>
      </w:r>
      <w:r w:rsidRPr="00D82F1D">
        <w:rPr>
          <w:rFonts w:ascii="Times New Roman" w:eastAsia="Times New Roman" w:hAnsi="Times New Roman" w:cs="Times New Roman"/>
          <w:i/>
          <w:sz w:val="24"/>
        </w:rPr>
        <w:t>может</w:t>
      </w:r>
      <w:r w:rsidRPr="00D82F1D">
        <w:rPr>
          <w:rFonts w:ascii="Times New Roman" w:eastAsia="Times New Roman" w:hAnsi="Times New Roman" w:cs="Times New Roman"/>
          <w:i/>
          <w:spacing w:val="-4"/>
          <w:sz w:val="24"/>
        </w:rPr>
        <w:t xml:space="preserve"> </w:t>
      </w:r>
      <w:r w:rsidRPr="00D82F1D">
        <w:rPr>
          <w:rFonts w:ascii="Times New Roman" w:eastAsia="Times New Roman" w:hAnsi="Times New Roman" w:cs="Times New Roman"/>
          <w:i/>
          <w:sz w:val="24"/>
        </w:rPr>
        <w:t>назвать</w:t>
      </w:r>
      <w:r w:rsidRPr="00D82F1D">
        <w:rPr>
          <w:rFonts w:ascii="Times New Roman" w:eastAsia="Times New Roman" w:hAnsi="Times New Roman" w:cs="Times New Roman"/>
          <w:i/>
          <w:spacing w:val="-3"/>
          <w:sz w:val="24"/>
        </w:rPr>
        <w:t xml:space="preserve"> </w:t>
      </w:r>
      <w:r w:rsidRPr="00D82F1D">
        <w:rPr>
          <w:rFonts w:ascii="Times New Roman" w:eastAsia="Times New Roman" w:hAnsi="Times New Roman" w:cs="Times New Roman"/>
          <w:i/>
          <w:sz w:val="24"/>
        </w:rPr>
        <w:t>несколько</w:t>
      </w:r>
      <w:r w:rsidRPr="00D82F1D">
        <w:rPr>
          <w:rFonts w:ascii="Times New Roman" w:eastAsia="Times New Roman" w:hAnsi="Times New Roman" w:cs="Times New Roman"/>
          <w:i/>
          <w:spacing w:val="-3"/>
          <w:sz w:val="24"/>
        </w:rPr>
        <w:t xml:space="preserve"> </w:t>
      </w:r>
      <w:r w:rsidRPr="00D82F1D">
        <w:rPr>
          <w:rFonts w:ascii="Times New Roman" w:eastAsia="Times New Roman" w:hAnsi="Times New Roman" w:cs="Times New Roman"/>
          <w:i/>
          <w:sz w:val="24"/>
        </w:rPr>
        <w:t>профессий;</w:t>
      </w:r>
    </w:p>
    <w:p w:rsidR="00D82F1D" w:rsidRPr="00D82F1D" w:rsidRDefault="00D82F1D" w:rsidP="00D82F1D">
      <w:pPr>
        <w:widowControl w:val="0"/>
        <w:numPr>
          <w:ilvl w:val="1"/>
          <w:numId w:val="18"/>
        </w:numPr>
        <w:tabs>
          <w:tab w:val="left" w:pos="993"/>
          <w:tab w:val="left" w:pos="1666"/>
          <w:tab w:val="left" w:pos="1667"/>
        </w:tabs>
        <w:autoSpaceDE w:val="0"/>
        <w:autoSpaceDN w:val="0"/>
        <w:spacing w:before="41" w:after="0" w:line="360" w:lineRule="auto"/>
        <w:ind w:left="0" w:right="59"/>
        <w:jc w:val="both"/>
        <w:rPr>
          <w:rFonts w:ascii="Times New Roman" w:eastAsia="Times New Roman" w:hAnsi="Times New Roman" w:cs="Times New Roman"/>
          <w:i/>
          <w:sz w:val="24"/>
        </w:rPr>
      </w:pPr>
      <w:r w:rsidRPr="00D82F1D">
        <w:rPr>
          <w:rFonts w:ascii="Times New Roman" w:eastAsia="Times New Roman" w:hAnsi="Times New Roman" w:cs="Times New Roman"/>
          <w:i/>
          <w:sz w:val="24"/>
        </w:rPr>
        <w:t>свободно</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владеет</w:t>
      </w:r>
      <w:r w:rsidRPr="00D82F1D">
        <w:rPr>
          <w:rFonts w:ascii="Times New Roman" w:eastAsia="Times New Roman" w:hAnsi="Times New Roman" w:cs="Times New Roman"/>
          <w:i/>
          <w:spacing w:val="-3"/>
          <w:sz w:val="24"/>
        </w:rPr>
        <w:t xml:space="preserve"> </w:t>
      </w:r>
      <w:r w:rsidRPr="00D82F1D">
        <w:rPr>
          <w:rFonts w:ascii="Times New Roman" w:eastAsia="Times New Roman" w:hAnsi="Times New Roman" w:cs="Times New Roman"/>
          <w:i/>
          <w:sz w:val="24"/>
        </w:rPr>
        <w:t>родным</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языком;</w:t>
      </w:r>
    </w:p>
    <w:p w:rsidR="00D82F1D" w:rsidRPr="00D82F1D" w:rsidRDefault="00D82F1D" w:rsidP="00D82F1D">
      <w:pPr>
        <w:widowControl w:val="0"/>
        <w:numPr>
          <w:ilvl w:val="1"/>
          <w:numId w:val="18"/>
        </w:numPr>
        <w:tabs>
          <w:tab w:val="left" w:pos="993"/>
          <w:tab w:val="left" w:pos="1666"/>
          <w:tab w:val="left" w:pos="1667"/>
        </w:tabs>
        <w:autoSpaceDE w:val="0"/>
        <w:autoSpaceDN w:val="0"/>
        <w:spacing w:before="43" w:after="0" w:line="360" w:lineRule="auto"/>
        <w:ind w:left="0" w:right="59" w:firstLine="566"/>
        <w:jc w:val="both"/>
        <w:rPr>
          <w:rFonts w:ascii="Times New Roman" w:eastAsia="Times New Roman" w:hAnsi="Times New Roman" w:cs="Times New Roman"/>
          <w:i/>
          <w:sz w:val="24"/>
        </w:rPr>
      </w:pPr>
      <w:r w:rsidRPr="00D82F1D">
        <w:rPr>
          <w:rFonts w:ascii="Times New Roman" w:eastAsia="Times New Roman" w:hAnsi="Times New Roman" w:cs="Times New Roman"/>
          <w:i/>
          <w:sz w:val="24"/>
        </w:rPr>
        <w:t>инициативен</w:t>
      </w:r>
      <w:r w:rsidRPr="00D82F1D">
        <w:rPr>
          <w:rFonts w:ascii="Times New Roman" w:eastAsia="Times New Roman" w:hAnsi="Times New Roman" w:cs="Times New Roman"/>
          <w:i/>
          <w:spacing w:val="5"/>
          <w:sz w:val="24"/>
        </w:rPr>
        <w:t xml:space="preserve"> </w:t>
      </w:r>
      <w:r w:rsidRPr="00D82F1D">
        <w:rPr>
          <w:rFonts w:ascii="Times New Roman" w:eastAsia="Times New Roman" w:hAnsi="Times New Roman" w:cs="Times New Roman"/>
          <w:i/>
          <w:sz w:val="24"/>
        </w:rPr>
        <w:t>в</w:t>
      </w:r>
      <w:r w:rsidRPr="00D82F1D">
        <w:rPr>
          <w:rFonts w:ascii="Times New Roman" w:eastAsia="Times New Roman" w:hAnsi="Times New Roman" w:cs="Times New Roman"/>
          <w:i/>
          <w:spacing w:val="4"/>
          <w:sz w:val="24"/>
        </w:rPr>
        <w:t xml:space="preserve"> </w:t>
      </w:r>
      <w:r w:rsidRPr="00D82F1D">
        <w:rPr>
          <w:rFonts w:ascii="Times New Roman" w:eastAsia="Times New Roman" w:hAnsi="Times New Roman" w:cs="Times New Roman"/>
          <w:i/>
          <w:sz w:val="24"/>
        </w:rPr>
        <w:t>общении</w:t>
      </w:r>
      <w:r w:rsidRPr="00D82F1D">
        <w:rPr>
          <w:rFonts w:ascii="Times New Roman" w:eastAsia="Times New Roman" w:hAnsi="Times New Roman" w:cs="Times New Roman"/>
          <w:i/>
          <w:spacing w:val="5"/>
          <w:sz w:val="24"/>
        </w:rPr>
        <w:t xml:space="preserve"> </w:t>
      </w:r>
      <w:r w:rsidRPr="00D82F1D">
        <w:rPr>
          <w:rFonts w:ascii="Times New Roman" w:eastAsia="Times New Roman" w:hAnsi="Times New Roman" w:cs="Times New Roman"/>
          <w:i/>
          <w:sz w:val="24"/>
        </w:rPr>
        <w:t>со</w:t>
      </w:r>
      <w:r w:rsidRPr="00D82F1D">
        <w:rPr>
          <w:rFonts w:ascii="Times New Roman" w:eastAsia="Times New Roman" w:hAnsi="Times New Roman" w:cs="Times New Roman"/>
          <w:i/>
          <w:spacing w:val="4"/>
          <w:sz w:val="24"/>
        </w:rPr>
        <w:t xml:space="preserve"> </w:t>
      </w:r>
      <w:r w:rsidRPr="00D82F1D">
        <w:rPr>
          <w:rFonts w:ascii="Times New Roman" w:eastAsia="Times New Roman" w:hAnsi="Times New Roman" w:cs="Times New Roman"/>
          <w:i/>
          <w:sz w:val="24"/>
        </w:rPr>
        <w:t>взрослыми,</w:t>
      </w:r>
      <w:r w:rsidRPr="00D82F1D">
        <w:rPr>
          <w:rFonts w:ascii="Times New Roman" w:eastAsia="Times New Roman" w:hAnsi="Times New Roman" w:cs="Times New Roman"/>
          <w:i/>
          <w:spacing w:val="6"/>
          <w:sz w:val="24"/>
        </w:rPr>
        <w:t xml:space="preserve"> </w:t>
      </w:r>
      <w:r w:rsidRPr="00D82F1D">
        <w:rPr>
          <w:rFonts w:ascii="Times New Roman" w:eastAsia="Times New Roman" w:hAnsi="Times New Roman" w:cs="Times New Roman"/>
          <w:i/>
          <w:sz w:val="24"/>
        </w:rPr>
        <w:t>поддерживает</w:t>
      </w:r>
      <w:r w:rsidRPr="00D82F1D">
        <w:rPr>
          <w:rFonts w:ascii="Times New Roman" w:eastAsia="Times New Roman" w:hAnsi="Times New Roman" w:cs="Times New Roman"/>
          <w:i/>
          <w:spacing w:val="5"/>
          <w:sz w:val="24"/>
        </w:rPr>
        <w:t xml:space="preserve"> </w:t>
      </w:r>
      <w:r w:rsidRPr="00D82F1D">
        <w:rPr>
          <w:rFonts w:ascii="Times New Roman" w:eastAsia="Times New Roman" w:hAnsi="Times New Roman" w:cs="Times New Roman"/>
          <w:i/>
          <w:sz w:val="24"/>
        </w:rPr>
        <w:t>тему</w:t>
      </w:r>
      <w:r w:rsidRPr="00D82F1D">
        <w:rPr>
          <w:rFonts w:ascii="Times New Roman" w:eastAsia="Times New Roman" w:hAnsi="Times New Roman" w:cs="Times New Roman"/>
          <w:i/>
          <w:spacing w:val="5"/>
          <w:sz w:val="24"/>
        </w:rPr>
        <w:t xml:space="preserve"> </w:t>
      </w:r>
      <w:r w:rsidRPr="00D82F1D">
        <w:rPr>
          <w:rFonts w:ascii="Times New Roman" w:eastAsia="Times New Roman" w:hAnsi="Times New Roman" w:cs="Times New Roman"/>
          <w:i/>
          <w:sz w:val="24"/>
        </w:rPr>
        <w:t>разговора,</w:t>
      </w:r>
      <w:r w:rsidRPr="00D82F1D">
        <w:rPr>
          <w:rFonts w:ascii="Times New Roman" w:eastAsia="Times New Roman" w:hAnsi="Times New Roman" w:cs="Times New Roman"/>
          <w:i/>
          <w:spacing w:val="4"/>
          <w:sz w:val="24"/>
        </w:rPr>
        <w:t xml:space="preserve"> </w:t>
      </w:r>
      <w:r w:rsidRPr="00D82F1D">
        <w:rPr>
          <w:rFonts w:ascii="Times New Roman" w:eastAsia="Times New Roman" w:hAnsi="Times New Roman" w:cs="Times New Roman"/>
          <w:i/>
          <w:sz w:val="24"/>
        </w:rPr>
        <w:t>отвечает</w:t>
      </w:r>
      <w:r w:rsidRPr="00D82F1D">
        <w:rPr>
          <w:rFonts w:ascii="Times New Roman" w:eastAsia="Times New Roman" w:hAnsi="Times New Roman" w:cs="Times New Roman"/>
          <w:i/>
          <w:spacing w:val="5"/>
          <w:sz w:val="24"/>
        </w:rPr>
        <w:t xml:space="preserve"> </w:t>
      </w:r>
      <w:r w:rsidRPr="00D82F1D">
        <w:rPr>
          <w:rFonts w:ascii="Times New Roman" w:eastAsia="Times New Roman" w:hAnsi="Times New Roman" w:cs="Times New Roman"/>
          <w:i/>
          <w:sz w:val="24"/>
        </w:rPr>
        <w:t>на</w:t>
      </w:r>
      <w:r w:rsidRPr="00D82F1D">
        <w:rPr>
          <w:rFonts w:ascii="Times New Roman" w:eastAsia="Times New Roman" w:hAnsi="Times New Roman" w:cs="Times New Roman"/>
          <w:i/>
          <w:spacing w:val="-57"/>
          <w:sz w:val="24"/>
        </w:rPr>
        <w:t xml:space="preserve"> </w:t>
      </w:r>
      <w:r w:rsidRPr="00D82F1D">
        <w:rPr>
          <w:rFonts w:ascii="Times New Roman" w:eastAsia="Times New Roman" w:hAnsi="Times New Roman" w:cs="Times New Roman"/>
          <w:i/>
          <w:sz w:val="24"/>
        </w:rPr>
        <w:t>вопросы;</w:t>
      </w:r>
    </w:p>
    <w:p w:rsidR="00D82F1D" w:rsidRPr="00D82F1D" w:rsidRDefault="00D82F1D" w:rsidP="00D82F1D">
      <w:pPr>
        <w:widowControl w:val="0"/>
        <w:numPr>
          <w:ilvl w:val="1"/>
          <w:numId w:val="18"/>
        </w:numPr>
        <w:tabs>
          <w:tab w:val="left" w:pos="993"/>
          <w:tab w:val="left" w:pos="1666"/>
          <w:tab w:val="left" w:pos="1667"/>
        </w:tabs>
        <w:autoSpaceDE w:val="0"/>
        <w:autoSpaceDN w:val="0"/>
        <w:spacing w:after="0" w:line="360" w:lineRule="auto"/>
        <w:ind w:left="0" w:right="59" w:firstLine="566"/>
        <w:jc w:val="both"/>
        <w:rPr>
          <w:rFonts w:ascii="Times New Roman" w:eastAsia="Times New Roman" w:hAnsi="Times New Roman" w:cs="Times New Roman"/>
          <w:i/>
          <w:sz w:val="24"/>
        </w:rPr>
      </w:pPr>
      <w:r w:rsidRPr="00D82F1D">
        <w:rPr>
          <w:rFonts w:ascii="Times New Roman" w:eastAsia="Times New Roman" w:hAnsi="Times New Roman" w:cs="Times New Roman"/>
          <w:i/>
          <w:sz w:val="24"/>
        </w:rPr>
        <w:t>проявляет</w:t>
      </w:r>
      <w:r w:rsidRPr="00D82F1D">
        <w:rPr>
          <w:rFonts w:ascii="Times New Roman" w:eastAsia="Times New Roman" w:hAnsi="Times New Roman" w:cs="Times New Roman"/>
          <w:i/>
          <w:spacing w:val="26"/>
          <w:sz w:val="24"/>
        </w:rPr>
        <w:t xml:space="preserve"> </w:t>
      </w:r>
      <w:r w:rsidRPr="00D82F1D">
        <w:rPr>
          <w:rFonts w:ascii="Times New Roman" w:eastAsia="Times New Roman" w:hAnsi="Times New Roman" w:cs="Times New Roman"/>
          <w:i/>
          <w:sz w:val="24"/>
        </w:rPr>
        <w:t>положительные</w:t>
      </w:r>
      <w:r w:rsidRPr="00D82F1D">
        <w:rPr>
          <w:rFonts w:ascii="Times New Roman" w:eastAsia="Times New Roman" w:hAnsi="Times New Roman" w:cs="Times New Roman"/>
          <w:i/>
          <w:spacing w:val="25"/>
          <w:sz w:val="24"/>
        </w:rPr>
        <w:t xml:space="preserve"> </w:t>
      </w:r>
      <w:r w:rsidRPr="00D82F1D">
        <w:rPr>
          <w:rFonts w:ascii="Times New Roman" w:eastAsia="Times New Roman" w:hAnsi="Times New Roman" w:cs="Times New Roman"/>
          <w:i/>
          <w:sz w:val="24"/>
        </w:rPr>
        <w:t>эмоции</w:t>
      </w:r>
      <w:r w:rsidRPr="00D82F1D">
        <w:rPr>
          <w:rFonts w:ascii="Times New Roman" w:eastAsia="Times New Roman" w:hAnsi="Times New Roman" w:cs="Times New Roman"/>
          <w:i/>
          <w:spacing w:val="24"/>
          <w:sz w:val="24"/>
        </w:rPr>
        <w:t xml:space="preserve"> </w:t>
      </w:r>
      <w:r w:rsidRPr="00D82F1D">
        <w:rPr>
          <w:rFonts w:ascii="Times New Roman" w:eastAsia="Times New Roman" w:hAnsi="Times New Roman" w:cs="Times New Roman"/>
          <w:i/>
          <w:sz w:val="24"/>
        </w:rPr>
        <w:t>при</w:t>
      </w:r>
      <w:r w:rsidRPr="00D82F1D">
        <w:rPr>
          <w:rFonts w:ascii="Times New Roman" w:eastAsia="Times New Roman" w:hAnsi="Times New Roman" w:cs="Times New Roman"/>
          <w:i/>
          <w:spacing w:val="26"/>
          <w:sz w:val="24"/>
        </w:rPr>
        <w:t xml:space="preserve"> </w:t>
      </w:r>
      <w:r w:rsidRPr="00D82F1D">
        <w:rPr>
          <w:rFonts w:ascii="Times New Roman" w:eastAsia="Times New Roman" w:hAnsi="Times New Roman" w:cs="Times New Roman"/>
          <w:i/>
          <w:sz w:val="24"/>
        </w:rPr>
        <w:t>слушании</w:t>
      </w:r>
      <w:r w:rsidRPr="00D82F1D">
        <w:rPr>
          <w:rFonts w:ascii="Times New Roman" w:eastAsia="Times New Roman" w:hAnsi="Times New Roman" w:cs="Times New Roman"/>
          <w:i/>
          <w:spacing w:val="26"/>
          <w:sz w:val="24"/>
        </w:rPr>
        <w:t xml:space="preserve"> </w:t>
      </w:r>
      <w:r w:rsidRPr="00D82F1D">
        <w:rPr>
          <w:rFonts w:ascii="Times New Roman" w:eastAsia="Times New Roman" w:hAnsi="Times New Roman" w:cs="Times New Roman"/>
          <w:i/>
          <w:sz w:val="24"/>
        </w:rPr>
        <w:t>татарских</w:t>
      </w:r>
      <w:r w:rsidRPr="00D82F1D">
        <w:rPr>
          <w:rFonts w:ascii="Times New Roman" w:eastAsia="Times New Roman" w:hAnsi="Times New Roman" w:cs="Times New Roman"/>
          <w:i/>
          <w:spacing w:val="26"/>
          <w:sz w:val="24"/>
        </w:rPr>
        <w:t xml:space="preserve"> </w:t>
      </w:r>
      <w:r w:rsidRPr="00D82F1D">
        <w:rPr>
          <w:rFonts w:ascii="Times New Roman" w:eastAsia="Times New Roman" w:hAnsi="Times New Roman" w:cs="Times New Roman"/>
          <w:i/>
          <w:sz w:val="24"/>
        </w:rPr>
        <w:t>народных</w:t>
      </w:r>
      <w:r w:rsidRPr="00D82F1D">
        <w:rPr>
          <w:rFonts w:ascii="Times New Roman" w:eastAsia="Times New Roman" w:hAnsi="Times New Roman" w:cs="Times New Roman"/>
          <w:i/>
          <w:spacing w:val="25"/>
          <w:sz w:val="24"/>
        </w:rPr>
        <w:t xml:space="preserve"> </w:t>
      </w:r>
      <w:r w:rsidRPr="00D82F1D">
        <w:rPr>
          <w:rFonts w:ascii="Times New Roman" w:eastAsia="Times New Roman" w:hAnsi="Times New Roman" w:cs="Times New Roman"/>
          <w:i/>
          <w:sz w:val="24"/>
        </w:rPr>
        <w:t>сказок,</w:t>
      </w:r>
      <w:r w:rsidRPr="00D82F1D">
        <w:rPr>
          <w:rFonts w:ascii="Times New Roman" w:eastAsia="Times New Roman" w:hAnsi="Times New Roman" w:cs="Times New Roman"/>
          <w:i/>
          <w:spacing w:val="-57"/>
          <w:sz w:val="24"/>
        </w:rPr>
        <w:t xml:space="preserve"> </w:t>
      </w:r>
      <w:r w:rsidRPr="00D82F1D">
        <w:rPr>
          <w:rFonts w:ascii="Times New Roman" w:eastAsia="Times New Roman" w:hAnsi="Times New Roman" w:cs="Times New Roman"/>
          <w:i/>
          <w:sz w:val="24"/>
        </w:rPr>
        <w:lastRenderedPageBreak/>
        <w:t>литературных</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произведений татарских писателей и</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поэтов;</w:t>
      </w:r>
    </w:p>
    <w:p w:rsidR="00D82F1D" w:rsidRPr="00D82F1D" w:rsidRDefault="00D82F1D" w:rsidP="00D82F1D">
      <w:pPr>
        <w:widowControl w:val="0"/>
        <w:numPr>
          <w:ilvl w:val="1"/>
          <w:numId w:val="18"/>
        </w:numPr>
        <w:tabs>
          <w:tab w:val="left" w:pos="851"/>
        </w:tabs>
        <w:autoSpaceDE w:val="0"/>
        <w:autoSpaceDN w:val="0"/>
        <w:spacing w:before="100" w:after="0" w:line="360" w:lineRule="auto"/>
        <w:ind w:left="0" w:right="-31" w:firstLine="566"/>
        <w:jc w:val="both"/>
        <w:rPr>
          <w:rFonts w:ascii="Times New Roman" w:eastAsia="Times New Roman" w:hAnsi="Times New Roman" w:cs="Times New Roman"/>
          <w:i/>
          <w:sz w:val="24"/>
        </w:rPr>
      </w:pPr>
      <w:r w:rsidRPr="00D82F1D">
        <w:rPr>
          <w:rFonts w:ascii="Times New Roman" w:eastAsia="Times New Roman" w:hAnsi="Times New Roman" w:cs="Times New Roman"/>
          <w:i/>
          <w:sz w:val="24"/>
        </w:rPr>
        <w:t>проявляет</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интерес</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к</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книгам,</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иллюстративному</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материалу,</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узнает</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героев</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литературных</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произведений, называет</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их;</w:t>
      </w:r>
    </w:p>
    <w:p w:rsidR="00D82F1D" w:rsidRPr="00D82F1D" w:rsidRDefault="00D82F1D" w:rsidP="00D82F1D">
      <w:pPr>
        <w:widowControl w:val="0"/>
        <w:numPr>
          <w:ilvl w:val="1"/>
          <w:numId w:val="18"/>
        </w:numPr>
        <w:tabs>
          <w:tab w:val="left" w:pos="851"/>
        </w:tabs>
        <w:autoSpaceDE w:val="0"/>
        <w:autoSpaceDN w:val="0"/>
        <w:spacing w:after="0" w:line="360" w:lineRule="auto"/>
        <w:ind w:left="0" w:right="-31" w:firstLine="566"/>
        <w:jc w:val="both"/>
        <w:rPr>
          <w:rFonts w:ascii="Times New Roman" w:eastAsia="Times New Roman" w:hAnsi="Times New Roman" w:cs="Times New Roman"/>
          <w:i/>
          <w:sz w:val="24"/>
        </w:rPr>
      </w:pPr>
      <w:r w:rsidRPr="00D82F1D">
        <w:rPr>
          <w:rFonts w:ascii="Times New Roman" w:eastAsia="Times New Roman" w:hAnsi="Times New Roman" w:cs="Times New Roman"/>
          <w:i/>
          <w:sz w:val="24"/>
        </w:rPr>
        <w:t>по</w:t>
      </w:r>
      <w:r w:rsidRPr="00D82F1D">
        <w:rPr>
          <w:rFonts w:ascii="Times New Roman" w:eastAsia="Times New Roman" w:hAnsi="Times New Roman" w:cs="Times New Roman"/>
          <w:i/>
          <w:spacing w:val="-3"/>
          <w:sz w:val="24"/>
        </w:rPr>
        <w:t xml:space="preserve"> </w:t>
      </w:r>
      <w:r w:rsidRPr="00D82F1D">
        <w:rPr>
          <w:rFonts w:ascii="Times New Roman" w:eastAsia="Times New Roman" w:hAnsi="Times New Roman" w:cs="Times New Roman"/>
          <w:i/>
          <w:sz w:val="24"/>
        </w:rPr>
        <w:t>собственной</w:t>
      </w:r>
      <w:r w:rsidRPr="00D82F1D">
        <w:rPr>
          <w:rFonts w:ascii="Times New Roman" w:eastAsia="Times New Roman" w:hAnsi="Times New Roman" w:cs="Times New Roman"/>
          <w:i/>
          <w:spacing w:val="-3"/>
          <w:sz w:val="24"/>
        </w:rPr>
        <w:t xml:space="preserve"> </w:t>
      </w:r>
      <w:r w:rsidRPr="00D82F1D">
        <w:rPr>
          <w:rFonts w:ascii="Times New Roman" w:eastAsia="Times New Roman" w:hAnsi="Times New Roman" w:cs="Times New Roman"/>
          <w:i/>
          <w:sz w:val="24"/>
        </w:rPr>
        <w:t>инициативе</w:t>
      </w:r>
      <w:r w:rsidRPr="00D82F1D">
        <w:rPr>
          <w:rFonts w:ascii="Times New Roman" w:eastAsia="Times New Roman" w:hAnsi="Times New Roman" w:cs="Times New Roman"/>
          <w:i/>
          <w:spacing w:val="-4"/>
          <w:sz w:val="24"/>
        </w:rPr>
        <w:t xml:space="preserve"> </w:t>
      </w:r>
      <w:r w:rsidRPr="00D82F1D">
        <w:rPr>
          <w:rFonts w:ascii="Times New Roman" w:eastAsia="Times New Roman" w:hAnsi="Times New Roman" w:cs="Times New Roman"/>
          <w:i/>
          <w:sz w:val="24"/>
        </w:rPr>
        <w:t>запоминает</w:t>
      </w:r>
      <w:r w:rsidRPr="00D82F1D">
        <w:rPr>
          <w:rFonts w:ascii="Times New Roman" w:eastAsia="Times New Roman" w:hAnsi="Times New Roman" w:cs="Times New Roman"/>
          <w:i/>
          <w:spacing w:val="-4"/>
          <w:sz w:val="24"/>
        </w:rPr>
        <w:t xml:space="preserve"> </w:t>
      </w:r>
      <w:r w:rsidRPr="00D82F1D">
        <w:rPr>
          <w:rFonts w:ascii="Times New Roman" w:eastAsia="Times New Roman" w:hAnsi="Times New Roman" w:cs="Times New Roman"/>
          <w:i/>
          <w:sz w:val="24"/>
        </w:rPr>
        <w:t>и</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воспроизводит</w:t>
      </w:r>
      <w:r w:rsidRPr="00D82F1D">
        <w:rPr>
          <w:rFonts w:ascii="Times New Roman" w:eastAsia="Times New Roman" w:hAnsi="Times New Roman" w:cs="Times New Roman"/>
          <w:i/>
          <w:spacing w:val="-3"/>
          <w:sz w:val="24"/>
        </w:rPr>
        <w:t xml:space="preserve"> </w:t>
      </w:r>
      <w:r w:rsidRPr="00D82F1D">
        <w:rPr>
          <w:rFonts w:ascii="Times New Roman" w:eastAsia="Times New Roman" w:hAnsi="Times New Roman" w:cs="Times New Roman"/>
          <w:i/>
          <w:sz w:val="24"/>
        </w:rPr>
        <w:t>небольшие</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стихи,</w:t>
      </w:r>
    </w:p>
    <w:p w:rsidR="00D82F1D" w:rsidRPr="00D82F1D" w:rsidRDefault="00D82F1D" w:rsidP="00D82F1D">
      <w:pPr>
        <w:widowControl w:val="0"/>
        <w:numPr>
          <w:ilvl w:val="1"/>
          <w:numId w:val="18"/>
        </w:numPr>
        <w:tabs>
          <w:tab w:val="left" w:pos="851"/>
        </w:tabs>
        <w:autoSpaceDE w:val="0"/>
        <w:autoSpaceDN w:val="0"/>
        <w:spacing w:before="41" w:after="0" w:line="360" w:lineRule="auto"/>
        <w:ind w:left="0" w:right="-31" w:firstLine="566"/>
        <w:jc w:val="both"/>
        <w:rPr>
          <w:rFonts w:ascii="Times New Roman" w:eastAsia="Times New Roman" w:hAnsi="Times New Roman" w:cs="Times New Roman"/>
          <w:i/>
          <w:sz w:val="24"/>
        </w:rPr>
      </w:pPr>
      <w:r w:rsidRPr="00D82F1D">
        <w:rPr>
          <w:rFonts w:ascii="Times New Roman" w:eastAsia="Times New Roman" w:hAnsi="Times New Roman" w:cs="Times New Roman"/>
          <w:i/>
          <w:sz w:val="24"/>
        </w:rPr>
        <w:t>малые</w:t>
      </w:r>
      <w:r w:rsidRPr="00D82F1D">
        <w:rPr>
          <w:rFonts w:ascii="Times New Roman" w:eastAsia="Times New Roman" w:hAnsi="Times New Roman" w:cs="Times New Roman"/>
          <w:i/>
          <w:spacing w:val="-3"/>
          <w:sz w:val="24"/>
        </w:rPr>
        <w:t xml:space="preserve"> </w:t>
      </w:r>
      <w:r w:rsidRPr="00D82F1D">
        <w:rPr>
          <w:rFonts w:ascii="Times New Roman" w:eastAsia="Times New Roman" w:hAnsi="Times New Roman" w:cs="Times New Roman"/>
          <w:i/>
          <w:sz w:val="24"/>
        </w:rPr>
        <w:t>фольклорные</w:t>
      </w:r>
      <w:r w:rsidRPr="00D82F1D">
        <w:rPr>
          <w:rFonts w:ascii="Times New Roman" w:eastAsia="Times New Roman" w:hAnsi="Times New Roman" w:cs="Times New Roman"/>
          <w:i/>
          <w:spacing w:val="-3"/>
          <w:sz w:val="24"/>
        </w:rPr>
        <w:t xml:space="preserve"> </w:t>
      </w:r>
      <w:r w:rsidRPr="00D82F1D">
        <w:rPr>
          <w:rFonts w:ascii="Times New Roman" w:eastAsia="Times New Roman" w:hAnsi="Times New Roman" w:cs="Times New Roman"/>
          <w:i/>
          <w:sz w:val="24"/>
        </w:rPr>
        <w:t>жанры;</w:t>
      </w:r>
    </w:p>
    <w:p w:rsidR="00D82F1D" w:rsidRPr="00D82F1D" w:rsidRDefault="00D82F1D" w:rsidP="00D82F1D">
      <w:pPr>
        <w:widowControl w:val="0"/>
        <w:numPr>
          <w:ilvl w:val="1"/>
          <w:numId w:val="18"/>
        </w:numPr>
        <w:tabs>
          <w:tab w:val="left" w:pos="851"/>
          <w:tab w:val="left" w:pos="1727"/>
        </w:tabs>
        <w:autoSpaceDE w:val="0"/>
        <w:autoSpaceDN w:val="0"/>
        <w:spacing w:before="41" w:after="0" w:line="360" w:lineRule="auto"/>
        <w:ind w:left="0" w:right="-31" w:firstLine="566"/>
        <w:jc w:val="both"/>
        <w:rPr>
          <w:rFonts w:ascii="Times New Roman" w:eastAsia="Times New Roman" w:hAnsi="Times New Roman" w:cs="Times New Roman"/>
          <w:i/>
          <w:sz w:val="24"/>
        </w:rPr>
      </w:pPr>
      <w:r w:rsidRPr="00D82F1D">
        <w:rPr>
          <w:rFonts w:ascii="Times New Roman" w:eastAsia="Times New Roman" w:hAnsi="Times New Roman" w:cs="Times New Roman"/>
          <w:i/>
          <w:sz w:val="24"/>
        </w:rPr>
        <w:t>проявляет</w:t>
      </w:r>
      <w:r w:rsidRPr="00D82F1D">
        <w:rPr>
          <w:rFonts w:ascii="Times New Roman" w:eastAsia="Times New Roman" w:hAnsi="Times New Roman" w:cs="Times New Roman"/>
          <w:i/>
          <w:spacing w:val="-4"/>
          <w:sz w:val="24"/>
        </w:rPr>
        <w:t xml:space="preserve"> </w:t>
      </w:r>
      <w:r w:rsidRPr="00D82F1D">
        <w:rPr>
          <w:rFonts w:ascii="Times New Roman" w:eastAsia="Times New Roman" w:hAnsi="Times New Roman" w:cs="Times New Roman"/>
          <w:i/>
          <w:sz w:val="24"/>
        </w:rPr>
        <w:t>интерес</w:t>
      </w:r>
      <w:r w:rsidRPr="00D82F1D">
        <w:rPr>
          <w:rFonts w:ascii="Times New Roman" w:eastAsia="Times New Roman" w:hAnsi="Times New Roman" w:cs="Times New Roman"/>
          <w:i/>
          <w:spacing w:val="-3"/>
          <w:sz w:val="24"/>
        </w:rPr>
        <w:t xml:space="preserve"> </w:t>
      </w:r>
      <w:r w:rsidRPr="00D82F1D">
        <w:rPr>
          <w:rFonts w:ascii="Times New Roman" w:eastAsia="Times New Roman" w:hAnsi="Times New Roman" w:cs="Times New Roman"/>
          <w:i/>
          <w:sz w:val="24"/>
        </w:rPr>
        <w:t>к</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кукле</w:t>
      </w:r>
      <w:r w:rsidRPr="00D82F1D">
        <w:rPr>
          <w:rFonts w:ascii="Times New Roman" w:eastAsia="Times New Roman" w:hAnsi="Times New Roman" w:cs="Times New Roman"/>
          <w:i/>
          <w:spacing w:val="-3"/>
          <w:sz w:val="24"/>
        </w:rPr>
        <w:t xml:space="preserve"> </w:t>
      </w:r>
      <w:r w:rsidRPr="00D82F1D">
        <w:rPr>
          <w:rFonts w:ascii="Times New Roman" w:eastAsia="Times New Roman" w:hAnsi="Times New Roman" w:cs="Times New Roman"/>
          <w:i/>
          <w:sz w:val="24"/>
        </w:rPr>
        <w:t>в</w:t>
      </w:r>
      <w:r w:rsidRPr="00D82F1D">
        <w:rPr>
          <w:rFonts w:ascii="Times New Roman" w:eastAsia="Times New Roman" w:hAnsi="Times New Roman" w:cs="Times New Roman"/>
          <w:i/>
          <w:spacing w:val="-3"/>
          <w:sz w:val="24"/>
        </w:rPr>
        <w:t xml:space="preserve"> </w:t>
      </w:r>
      <w:r w:rsidRPr="00D82F1D">
        <w:rPr>
          <w:rFonts w:ascii="Times New Roman" w:eastAsia="Times New Roman" w:hAnsi="Times New Roman" w:cs="Times New Roman"/>
          <w:i/>
          <w:sz w:val="24"/>
        </w:rPr>
        <w:t>национальном</w:t>
      </w:r>
      <w:r w:rsidRPr="00D82F1D">
        <w:rPr>
          <w:rFonts w:ascii="Times New Roman" w:eastAsia="Times New Roman" w:hAnsi="Times New Roman" w:cs="Times New Roman"/>
          <w:i/>
          <w:spacing w:val="-3"/>
          <w:sz w:val="24"/>
        </w:rPr>
        <w:t xml:space="preserve"> </w:t>
      </w:r>
      <w:r w:rsidRPr="00D82F1D">
        <w:rPr>
          <w:rFonts w:ascii="Times New Roman" w:eastAsia="Times New Roman" w:hAnsi="Times New Roman" w:cs="Times New Roman"/>
          <w:i/>
          <w:sz w:val="24"/>
        </w:rPr>
        <w:t>татарском</w:t>
      </w:r>
      <w:r w:rsidRPr="00D82F1D">
        <w:rPr>
          <w:rFonts w:ascii="Times New Roman" w:eastAsia="Times New Roman" w:hAnsi="Times New Roman" w:cs="Times New Roman"/>
          <w:i/>
          <w:spacing w:val="-3"/>
          <w:sz w:val="24"/>
        </w:rPr>
        <w:t xml:space="preserve"> </w:t>
      </w:r>
      <w:r w:rsidRPr="00D82F1D">
        <w:rPr>
          <w:rFonts w:ascii="Times New Roman" w:eastAsia="Times New Roman" w:hAnsi="Times New Roman" w:cs="Times New Roman"/>
          <w:i/>
          <w:sz w:val="24"/>
        </w:rPr>
        <w:t>костюме;</w:t>
      </w:r>
    </w:p>
    <w:p w:rsidR="00D82F1D" w:rsidRPr="00D82F1D" w:rsidRDefault="00D82F1D" w:rsidP="00D82F1D">
      <w:pPr>
        <w:widowControl w:val="0"/>
        <w:numPr>
          <w:ilvl w:val="1"/>
          <w:numId w:val="18"/>
        </w:numPr>
        <w:tabs>
          <w:tab w:val="left" w:pos="851"/>
          <w:tab w:val="left" w:pos="1727"/>
        </w:tabs>
        <w:autoSpaceDE w:val="0"/>
        <w:autoSpaceDN w:val="0"/>
        <w:spacing w:before="43" w:after="0" w:line="360" w:lineRule="auto"/>
        <w:ind w:left="0" w:right="-31" w:firstLine="566"/>
        <w:jc w:val="both"/>
        <w:rPr>
          <w:rFonts w:ascii="Times New Roman" w:eastAsia="Times New Roman" w:hAnsi="Times New Roman" w:cs="Times New Roman"/>
          <w:i/>
          <w:sz w:val="24"/>
        </w:rPr>
      </w:pPr>
      <w:r w:rsidRPr="00D82F1D">
        <w:rPr>
          <w:rFonts w:ascii="Times New Roman" w:eastAsia="Times New Roman" w:hAnsi="Times New Roman" w:cs="Times New Roman"/>
          <w:i/>
          <w:sz w:val="24"/>
        </w:rPr>
        <w:t>с</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удовольствием</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слушает</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игру</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на</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народных</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музыкальных</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инструментах,</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эмоционально</w:t>
      </w:r>
      <w:r w:rsidRPr="00D82F1D">
        <w:rPr>
          <w:rFonts w:ascii="Times New Roman" w:eastAsia="Times New Roman" w:hAnsi="Times New Roman" w:cs="Times New Roman"/>
          <w:i/>
          <w:spacing w:val="-6"/>
          <w:sz w:val="24"/>
        </w:rPr>
        <w:t xml:space="preserve"> </w:t>
      </w:r>
      <w:r w:rsidRPr="00D82F1D">
        <w:rPr>
          <w:rFonts w:ascii="Times New Roman" w:eastAsia="Times New Roman" w:hAnsi="Times New Roman" w:cs="Times New Roman"/>
          <w:i/>
          <w:sz w:val="24"/>
        </w:rPr>
        <w:t>отзывается</w:t>
      </w:r>
      <w:r w:rsidRPr="00D82F1D">
        <w:rPr>
          <w:rFonts w:ascii="Times New Roman" w:eastAsia="Times New Roman" w:hAnsi="Times New Roman" w:cs="Times New Roman"/>
          <w:i/>
          <w:spacing w:val="-7"/>
          <w:sz w:val="24"/>
        </w:rPr>
        <w:t xml:space="preserve"> </w:t>
      </w:r>
      <w:r w:rsidRPr="00D82F1D">
        <w:rPr>
          <w:rFonts w:ascii="Times New Roman" w:eastAsia="Times New Roman" w:hAnsi="Times New Roman" w:cs="Times New Roman"/>
          <w:i/>
          <w:sz w:val="24"/>
        </w:rPr>
        <w:t>на</w:t>
      </w:r>
      <w:r w:rsidRPr="00D82F1D">
        <w:rPr>
          <w:rFonts w:ascii="Times New Roman" w:eastAsia="Times New Roman" w:hAnsi="Times New Roman" w:cs="Times New Roman"/>
          <w:i/>
          <w:spacing w:val="-6"/>
          <w:sz w:val="24"/>
        </w:rPr>
        <w:t xml:space="preserve"> </w:t>
      </w:r>
      <w:r w:rsidRPr="00D82F1D">
        <w:rPr>
          <w:rFonts w:ascii="Times New Roman" w:eastAsia="Times New Roman" w:hAnsi="Times New Roman" w:cs="Times New Roman"/>
          <w:i/>
          <w:sz w:val="24"/>
        </w:rPr>
        <w:t>музыкальные</w:t>
      </w:r>
      <w:r w:rsidRPr="00D82F1D">
        <w:rPr>
          <w:rFonts w:ascii="Times New Roman" w:eastAsia="Times New Roman" w:hAnsi="Times New Roman" w:cs="Times New Roman"/>
          <w:i/>
          <w:spacing w:val="-7"/>
          <w:sz w:val="24"/>
        </w:rPr>
        <w:t xml:space="preserve"> </w:t>
      </w:r>
      <w:r w:rsidRPr="00D82F1D">
        <w:rPr>
          <w:rFonts w:ascii="Times New Roman" w:eastAsia="Times New Roman" w:hAnsi="Times New Roman" w:cs="Times New Roman"/>
          <w:i/>
          <w:sz w:val="24"/>
        </w:rPr>
        <w:t>произведения</w:t>
      </w:r>
      <w:r w:rsidRPr="00D82F1D">
        <w:rPr>
          <w:rFonts w:ascii="Times New Roman" w:eastAsia="Times New Roman" w:hAnsi="Times New Roman" w:cs="Times New Roman"/>
          <w:i/>
          <w:spacing w:val="-7"/>
          <w:sz w:val="24"/>
        </w:rPr>
        <w:t xml:space="preserve"> </w:t>
      </w:r>
      <w:r w:rsidRPr="00D82F1D">
        <w:rPr>
          <w:rFonts w:ascii="Times New Roman" w:eastAsia="Times New Roman" w:hAnsi="Times New Roman" w:cs="Times New Roman"/>
          <w:i/>
          <w:sz w:val="24"/>
        </w:rPr>
        <w:t>татарских</w:t>
      </w:r>
      <w:r w:rsidRPr="00D82F1D">
        <w:rPr>
          <w:rFonts w:ascii="Times New Roman" w:eastAsia="Times New Roman" w:hAnsi="Times New Roman" w:cs="Times New Roman"/>
          <w:i/>
          <w:spacing w:val="-3"/>
          <w:sz w:val="24"/>
        </w:rPr>
        <w:t xml:space="preserve"> </w:t>
      </w:r>
      <w:r w:rsidRPr="00D82F1D">
        <w:rPr>
          <w:rFonts w:ascii="Times New Roman" w:eastAsia="Times New Roman" w:hAnsi="Times New Roman" w:cs="Times New Roman"/>
          <w:i/>
          <w:sz w:val="24"/>
        </w:rPr>
        <w:t>композиторов,</w:t>
      </w:r>
      <w:r w:rsidRPr="00D82F1D">
        <w:rPr>
          <w:rFonts w:ascii="Times New Roman" w:eastAsia="Times New Roman" w:hAnsi="Times New Roman" w:cs="Times New Roman"/>
          <w:i/>
          <w:spacing w:val="-6"/>
          <w:sz w:val="24"/>
        </w:rPr>
        <w:t xml:space="preserve"> </w:t>
      </w:r>
      <w:r w:rsidRPr="00D82F1D">
        <w:rPr>
          <w:rFonts w:ascii="Times New Roman" w:eastAsia="Times New Roman" w:hAnsi="Times New Roman" w:cs="Times New Roman"/>
          <w:i/>
          <w:sz w:val="24"/>
        </w:rPr>
        <w:t>народные</w:t>
      </w:r>
      <w:r w:rsidRPr="00D82F1D">
        <w:rPr>
          <w:rFonts w:ascii="Times New Roman" w:eastAsia="Times New Roman" w:hAnsi="Times New Roman" w:cs="Times New Roman"/>
          <w:i/>
          <w:spacing w:val="-58"/>
          <w:sz w:val="24"/>
        </w:rPr>
        <w:t xml:space="preserve"> </w:t>
      </w:r>
      <w:r w:rsidRPr="00D82F1D">
        <w:rPr>
          <w:rFonts w:ascii="Times New Roman" w:eastAsia="Times New Roman" w:hAnsi="Times New Roman" w:cs="Times New Roman"/>
          <w:i/>
          <w:sz w:val="24"/>
        </w:rPr>
        <w:t>песни;</w:t>
      </w:r>
    </w:p>
    <w:p w:rsidR="00D82F1D" w:rsidRPr="00D82F1D" w:rsidRDefault="00D82F1D" w:rsidP="00D82F1D">
      <w:pPr>
        <w:widowControl w:val="0"/>
        <w:numPr>
          <w:ilvl w:val="1"/>
          <w:numId w:val="18"/>
        </w:numPr>
        <w:tabs>
          <w:tab w:val="left" w:pos="851"/>
          <w:tab w:val="left" w:pos="1727"/>
        </w:tabs>
        <w:autoSpaceDE w:val="0"/>
        <w:autoSpaceDN w:val="0"/>
        <w:spacing w:after="0" w:line="360" w:lineRule="auto"/>
        <w:ind w:left="0" w:right="-31" w:firstLine="566"/>
        <w:jc w:val="both"/>
        <w:rPr>
          <w:rFonts w:ascii="Times New Roman" w:eastAsia="Times New Roman" w:hAnsi="Times New Roman" w:cs="Times New Roman"/>
          <w:i/>
          <w:sz w:val="24"/>
        </w:rPr>
      </w:pPr>
      <w:r w:rsidRPr="00D82F1D">
        <w:rPr>
          <w:rFonts w:ascii="Times New Roman" w:eastAsia="Times New Roman" w:hAnsi="Times New Roman" w:cs="Times New Roman"/>
          <w:i/>
          <w:sz w:val="24"/>
        </w:rPr>
        <w:t>включается</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в</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этюды-драматизации,</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обыгрывание</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потешек,</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исполнение</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плясок,</w:t>
      </w:r>
      <w:r w:rsidRPr="00D82F1D">
        <w:rPr>
          <w:rFonts w:ascii="Times New Roman" w:eastAsia="Times New Roman" w:hAnsi="Times New Roman" w:cs="Times New Roman"/>
          <w:i/>
          <w:spacing w:val="-57"/>
          <w:sz w:val="24"/>
        </w:rPr>
        <w:t xml:space="preserve"> </w:t>
      </w:r>
      <w:r w:rsidRPr="00D82F1D">
        <w:rPr>
          <w:rFonts w:ascii="Times New Roman" w:eastAsia="Times New Roman" w:hAnsi="Times New Roman" w:cs="Times New Roman"/>
          <w:i/>
          <w:sz w:val="24"/>
        </w:rPr>
        <w:t>участвует в</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праздниках;</w:t>
      </w:r>
    </w:p>
    <w:p w:rsidR="00D82F1D" w:rsidRPr="00D82F1D" w:rsidRDefault="00D82F1D" w:rsidP="00D82F1D">
      <w:pPr>
        <w:widowControl w:val="0"/>
        <w:numPr>
          <w:ilvl w:val="1"/>
          <w:numId w:val="18"/>
        </w:numPr>
        <w:tabs>
          <w:tab w:val="left" w:pos="851"/>
        </w:tabs>
        <w:autoSpaceDE w:val="0"/>
        <w:autoSpaceDN w:val="0"/>
        <w:spacing w:after="0" w:line="360" w:lineRule="auto"/>
        <w:ind w:left="0" w:right="-31" w:firstLine="566"/>
        <w:jc w:val="both"/>
        <w:rPr>
          <w:rFonts w:ascii="Times New Roman" w:eastAsia="Times New Roman" w:hAnsi="Times New Roman" w:cs="Times New Roman"/>
          <w:i/>
          <w:sz w:val="24"/>
        </w:rPr>
      </w:pPr>
      <w:r w:rsidRPr="00D82F1D">
        <w:rPr>
          <w:rFonts w:ascii="Times New Roman" w:eastAsia="Times New Roman" w:hAnsi="Times New Roman" w:cs="Times New Roman"/>
          <w:i/>
          <w:sz w:val="24"/>
        </w:rPr>
        <w:t>отражает полученные впечатления в специально организованной деятельности:</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игровой,</w:t>
      </w:r>
      <w:r w:rsidRPr="00D82F1D">
        <w:rPr>
          <w:rFonts w:ascii="Times New Roman" w:eastAsia="Times New Roman" w:hAnsi="Times New Roman" w:cs="Times New Roman"/>
          <w:i/>
          <w:spacing w:val="-1"/>
          <w:sz w:val="24"/>
        </w:rPr>
        <w:t xml:space="preserve"> </w:t>
      </w:r>
      <w:r w:rsidRPr="00D82F1D">
        <w:rPr>
          <w:rFonts w:ascii="Times New Roman" w:eastAsia="Times New Roman" w:hAnsi="Times New Roman" w:cs="Times New Roman"/>
          <w:i/>
          <w:sz w:val="24"/>
        </w:rPr>
        <w:t>изобразительной, музыкальной и др.;</w:t>
      </w:r>
    </w:p>
    <w:p w:rsidR="00D82F1D" w:rsidRPr="00D82F1D" w:rsidRDefault="00D82F1D" w:rsidP="00D82F1D">
      <w:pPr>
        <w:widowControl w:val="0"/>
        <w:numPr>
          <w:ilvl w:val="1"/>
          <w:numId w:val="18"/>
        </w:numPr>
        <w:autoSpaceDE w:val="0"/>
        <w:autoSpaceDN w:val="0"/>
        <w:spacing w:after="0" w:line="360" w:lineRule="auto"/>
        <w:ind w:left="0" w:firstLine="567"/>
        <w:jc w:val="both"/>
        <w:rPr>
          <w:rFonts w:ascii="Times New Roman" w:eastAsia="Times New Roman" w:hAnsi="Times New Roman" w:cs="Times New Roman"/>
          <w:i/>
          <w:sz w:val="24"/>
        </w:rPr>
      </w:pPr>
      <w:r w:rsidRPr="00D82F1D">
        <w:rPr>
          <w:rFonts w:ascii="Times New Roman" w:eastAsia="Times New Roman" w:hAnsi="Times New Roman" w:cs="Times New Roman"/>
          <w:i/>
          <w:sz w:val="24"/>
        </w:rPr>
        <w:t>старается</w:t>
      </w:r>
      <w:r w:rsidRPr="00D82F1D">
        <w:rPr>
          <w:rFonts w:ascii="Times New Roman" w:eastAsia="Times New Roman" w:hAnsi="Times New Roman" w:cs="Times New Roman"/>
          <w:i/>
          <w:spacing w:val="-3"/>
          <w:sz w:val="24"/>
        </w:rPr>
        <w:t xml:space="preserve"> </w:t>
      </w:r>
      <w:r w:rsidRPr="00D82F1D">
        <w:rPr>
          <w:rFonts w:ascii="Times New Roman" w:eastAsia="Times New Roman" w:hAnsi="Times New Roman" w:cs="Times New Roman"/>
          <w:i/>
          <w:sz w:val="24"/>
        </w:rPr>
        <w:t>соблюдать</w:t>
      </w:r>
      <w:r w:rsidRPr="00D82F1D">
        <w:rPr>
          <w:rFonts w:ascii="Times New Roman" w:eastAsia="Times New Roman" w:hAnsi="Times New Roman" w:cs="Times New Roman"/>
          <w:i/>
          <w:spacing w:val="-5"/>
          <w:sz w:val="24"/>
        </w:rPr>
        <w:t xml:space="preserve"> </w:t>
      </w:r>
      <w:r w:rsidRPr="00D82F1D">
        <w:rPr>
          <w:rFonts w:ascii="Times New Roman" w:eastAsia="Times New Roman" w:hAnsi="Times New Roman" w:cs="Times New Roman"/>
          <w:i/>
          <w:sz w:val="24"/>
        </w:rPr>
        <w:t>правила</w:t>
      </w:r>
      <w:r w:rsidRPr="00D82F1D">
        <w:rPr>
          <w:rFonts w:ascii="Times New Roman" w:eastAsia="Times New Roman" w:hAnsi="Times New Roman" w:cs="Times New Roman"/>
          <w:i/>
          <w:spacing w:val="-3"/>
          <w:sz w:val="24"/>
        </w:rPr>
        <w:t xml:space="preserve"> </w:t>
      </w:r>
      <w:r w:rsidRPr="00D82F1D">
        <w:rPr>
          <w:rFonts w:ascii="Times New Roman" w:eastAsia="Times New Roman" w:hAnsi="Times New Roman" w:cs="Times New Roman"/>
          <w:i/>
          <w:sz w:val="24"/>
        </w:rPr>
        <w:t>личной</w:t>
      </w:r>
      <w:r w:rsidRPr="00D82F1D">
        <w:rPr>
          <w:rFonts w:ascii="Times New Roman" w:eastAsia="Times New Roman" w:hAnsi="Times New Roman" w:cs="Times New Roman"/>
          <w:i/>
          <w:spacing w:val="-3"/>
          <w:sz w:val="24"/>
        </w:rPr>
        <w:t xml:space="preserve"> </w:t>
      </w:r>
      <w:r w:rsidRPr="00D82F1D">
        <w:rPr>
          <w:rFonts w:ascii="Times New Roman" w:eastAsia="Times New Roman" w:hAnsi="Times New Roman" w:cs="Times New Roman"/>
          <w:i/>
          <w:sz w:val="24"/>
        </w:rPr>
        <w:t>гигиены;</w:t>
      </w:r>
    </w:p>
    <w:p w:rsidR="00D82F1D" w:rsidRPr="00D82F1D" w:rsidRDefault="00D82F1D" w:rsidP="00D82F1D">
      <w:pPr>
        <w:widowControl w:val="0"/>
        <w:numPr>
          <w:ilvl w:val="1"/>
          <w:numId w:val="18"/>
        </w:numPr>
        <w:autoSpaceDE w:val="0"/>
        <w:autoSpaceDN w:val="0"/>
        <w:spacing w:before="37" w:after="0" w:line="360" w:lineRule="auto"/>
        <w:ind w:left="0" w:firstLine="567"/>
        <w:jc w:val="both"/>
        <w:rPr>
          <w:rFonts w:ascii="Times New Roman" w:eastAsia="Times New Roman" w:hAnsi="Times New Roman" w:cs="Times New Roman"/>
          <w:i/>
          <w:sz w:val="24"/>
        </w:rPr>
      </w:pPr>
      <w:r w:rsidRPr="00D82F1D">
        <w:rPr>
          <w:rFonts w:ascii="Times New Roman" w:eastAsia="Times New Roman" w:hAnsi="Times New Roman" w:cs="Times New Roman"/>
          <w:i/>
          <w:sz w:val="24"/>
        </w:rPr>
        <w:t>старается</w:t>
      </w:r>
      <w:r w:rsidRPr="00D82F1D">
        <w:rPr>
          <w:rFonts w:ascii="Times New Roman" w:eastAsia="Times New Roman" w:hAnsi="Times New Roman" w:cs="Times New Roman"/>
          <w:i/>
          <w:spacing w:val="-4"/>
          <w:sz w:val="24"/>
        </w:rPr>
        <w:t xml:space="preserve"> </w:t>
      </w:r>
      <w:r w:rsidRPr="00D82F1D">
        <w:rPr>
          <w:rFonts w:ascii="Times New Roman" w:eastAsia="Times New Roman" w:hAnsi="Times New Roman" w:cs="Times New Roman"/>
          <w:i/>
          <w:sz w:val="24"/>
        </w:rPr>
        <w:t>осваивать</w:t>
      </w:r>
      <w:r w:rsidRPr="00D82F1D">
        <w:rPr>
          <w:rFonts w:ascii="Times New Roman" w:eastAsia="Times New Roman" w:hAnsi="Times New Roman" w:cs="Times New Roman"/>
          <w:i/>
          <w:spacing w:val="-3"/>
          <w:sz w:val="24"/>
        </w:rPr>
        <w:t xml:space="preserve"> </w:t>
      </w:r>
      <w:r w:rsidRPr="00D82F1D">
        <w:rPr>
          <w:rFonts w:ascii="Times New Roman" w:eastAsia="Times New Roman" w:hAnsi="Times New Roman" w:cs="Times New Roman"/>
          <w:i/>
          <w:sz w:val="24"/>
        </w:rPr>
        <w:t>и</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соблюдать</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правила</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в</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татарских</w:t>
      </w:r>
      <w:r w:rsidRPr="00D82F1D">
        <w:rPr>
          <w:rFonts w:ascii="Times New Roman" w:eastAsia="Times New Roman" w:hAnsi="Times New Roman" w:cs="Times New Roman"/>
          <w:i/>
          <w:spacing w:val="-2"/>
          <w:sz w:val="24"/>
        </w:rPr>
        <w:t xml:space="preserve"> </w:t>
      </w:r>
      <w:r w:rsidRPr="00D82F1D">
        <w:rPr>
          <w:rFonts w:ascii="Times New Roman" w:eastAsia="Times New Roman" w:hAnsi="Times New Roman" w:cs="Times New Roman"/>
          <w:i/>
          <w:sz w:val="24"/>
        </w:rPr>
        <w:t>народных</w:t>
      </w:r>
      <w:r w:rsidRPr="00D82F1D">
        <w:rPr>
          <w:rFonts w:ascii="Times New Roman" w:eastAsia="Times New Roman" w:hAnsi="Times New Roman" w:cs="Times New Roman"/>
          <w:i/>
          <w:spacing w:val="-3"/>
          <w:sz w:val="24"/>
        </w:rPr>
        <w:t xml:space="preserve"> </w:t>
      </w:r>
      <w:r w:rsidRPr="00D82F1D">
        <w:rPr>
          <w:rFonts w:ascii="Times New Roman" w:eastAsia="Times New Roman" w:hAnsi="Times New Roman" w:cs="Times New Roman"/>
          <w:i/>
          <w:sz w:val="24"/>
        </w:rPr>
        <w:t>играх.</w:t>
      </w:r>
    </w:p>
    <w:p w:rsidR="00D83270" w:rsidRPr="00D83270"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8"/>
          <w:szCs w:val="24"/>
        </w:rPr>
      </w:pPr>
    </w:p>
    <w:p w:rsidR="00D83270" w:rsidRPr="007D347B"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b/>
          <w:color w:val="000009"/>
          <w:sz w:val="24"/>
          <w:szCs w:val="24"/>
        </w:rPr>
      </w:pPr>
      <w:r w:rsidRPr="007D347B">
        <w:rPr>
          <w:rFonts w:ascii="Times New Roman" w:hAnsi="Times New Roman" w:cs="Times New Roman"/>
          <w:b/>
          <w:color w:val="000009"/>
          <w:sz w:val="24"/>
          <w:szCs w:val="24"/>
        </w:rPr>
        <w:t xml:space="preserve"> К пяти годам:</w:t>
      </w:r>
    </w:p>
    <w:p w:rsidR="00E72C9B" w:rsidRPr="00E72C9B" w:rsidRDefault="00D83270" w:rsidP="00E72C9B">
      <w:pPr>
        <w:pStyle w:val="a4"/>
        <w:widowControl w:val="0"/>
        <w:tabs>
          <w:tab w:val="left" w:pos="993"/>
        </w:tabs>
        <w:autoSpaceDE w:val="0"/>
        <w:autoSpaceDN w:val="0"/>
        <w:spacing w:after="0" w:line="360" w:lineRule="auto"/>
        <w:ind w:left="0" w:right="59" w:firstLine="567"/>
        <w:contextualSpacing w:val="0"/>
        <w:jc w:val="both"/>
        <w:rPr>
          <w:rFonts w:ascii="Times New Roman" w:eastAsia="Times New Roman" w:hAnsi="Times New Roman" w:cs="Times New Roman"/>
          <w:sz w:val="24"/>
        </w:rPr>
      </w:pPr>
      <w:r w:rsidRPr="007D347B">
        <w:rPr>
          <w:rFonts w:ascii="Times New Roman" w:hAnsi="Times New Roman" w:cs="Times New Roman"/>
          <w:color w:val="000009"/>
          <w:sz w:val="24"/>
          <w:szCs w:val="24"/>
        </w:rPr>
        <w:t>•</w:t>
      </w:r>
      <w:r w:rsidR="00E72C9B" w:rsidRPr="00E72C9B">
        <w:rPr>
          <w:rFonts w:ascii="Times New Roman" w:eastAsia="Times New Roman" w:hAnsi="Times New Roman" w:cs="Times New Roman"/>
          <w:sz w:val="24"/>
        </w:rPr>
        <w:t xml:space="preserve"> ребёнок проявляет интерес к разнообразным физическим упражнениям, действиям с</w:t>
      </w:r>
      <w:r w:rsidR="00E72C9B" w:rsidRPr="00E72C9B">
        <w:rPr>
          <w:rFonts w:ascii="Times New Roman" w:eastAsia="Times New Roman" w:hAnsi="Times New Roman" w:cs="Times New Roman"/>
          <w:spacing w:val="-57"/>
          <w:sz w:val="24"/>
        </w:rPr>
        <w:t xml:space="preserve"> </w:t>
      </w:r>
      <w:r w:rsidR="00E72C9B" w:rsidRPr="00E72C9B">
        <w:rPr>
          <w:rFonts w:ascii="Times New Roman" w:eastAsia="Times New Roman" w:hAnsi="Times New Roman" w:cs="Times New Roman"/>
          <w:sz w:val="24"/>
        </w:rPr>
        <w:t>физкультурными</w:t>
      </w:r>
      <w:r w:rsidR="00E72C9B" w:rsidRPr="00E72C9B">
        <w:rPr>
          <w:rFonts w:ascii="Times New Roman" w:eastAsia="Times New Roman" w:hAnsi="Times New Roman" w:cs="Times New Roman"/>
          <w:spacing w:val="1"/>
          <w:sz w:val="24"/>
        </w:rPr>
        <w:t xml:space="preserve"> </w:t>
      </w:r>
      <w:r w:rsidR="00E72C9B" w:rsidRPr="00E72C9B">
        <w:rPr>
          <w:rFonts w:ascii="Times New Roman" w:eastAsia="Times New Roman" w:hAnsi="Times New Roman" w:cs="Times New Roman"/>
          <w:sz w:val="24"/>
        </w:rPr>
        <w:t>пособиями,</w:t>
      </w:r>
      <w:r w:rsidR="00E72C9B" w:rsidRPr="00E72C9B">
        <w:rPr>
          <w:rFonts w:ascii="Times New Roman" w:eastAsia="Times New Roman" w:hAnsi="Times New Roman" w:cs="Times New Roman"/>
          <w:spacing w:val="1"/>
          <w:sz w:val="24"/>
        </w:rPr>
        <w:t xml:space="preserve"> </w:t>
      </w:r>
      <w:r w:rsidR="00E72C9B" w:rsidRPr="00E72C9B">
        <w:rPr>
          <w:rFonts w:ascii="Times New Roman" w:eastAsia="Times New Roman" w:hAnsi="Times New Roman" w:cs="Times New Roman"/>
          <w:sz w:val="24"/>
        </w:rPr>
        <w:t>настойчивость</w:t>
      </w:r>
      <w:r w:rsidR="00E72C9B" w:rsidRPr="00E72C9B">
        <w:rPr>
          <w:rFonts w:ascii="Times New Roman" w:eastAsia="Times New Roman" w:hAnsi="Times New Roman" w:cs="Times New Roman"/>
          <w:spacing w:val="1"/>
          <w:sz w:val="24"/>
        </w:rPr>
        <w:t xml:space="preserve"> </w:t>
      </w:r>
      <w:r w:rsidR="00E72C9B" w:rsidRPr="00E72C9B">
        <w:rPr>
          <w:rFonts w:ascii="Times New Roman" w:eastAsia="Times New Roman" w:hAnsi="Times New Roman" w:cs="Times New Roman"/>
          <w:sz w:val="24"/>
        </w:rPr>
        <w:t>для</w:t>
      </w:r>
      <w:r w:rsidR="00E72C9B" w:rsidRPr="00E72C9B">
        <w:rPr>
          <w:rFonts w:ascii="Times New Roman" w:eastAsia="Times New Roman" w:hAnsi="Times New Roman" w:cs="Times New Roman"/>
          <w:spacing w:val="1"/>
          <w:sz w:val="24"/>
        </w:rPr>
        <w:t xml:space="preserve"> </w:t>
      </w:r>
      <w:r w:rsidR="00E72C9B" w:rsidRPr="00E72C9B">
        <w:rPr>
          <w:rFonts w:ascii="Times New Roman" w:eastAsia="Times New Roman" w:hAnsi="Times New Roman" w:cs="Times New Roman"/>
          <w:sz w:val="24"/>
        </w:rPr>
        <w:t>достижения</w:t>
      </w:r>
      <w:r w:rsidR="00E72C9B" w:rsidRPr="00E72C9B">
        <w:rPr>
          <w:rFonts w:ascii="Times New Roman" w:eastAsia="Times New Roman" w:hAnsi="Times New Roman" w:cs="Times New Roman"/>
          <w:spacing w:val="1"/>
          <w:sz w:val="24"/>
        </w:rPr>
        <w:t xml:space="preserve"> </w:t>
      </w:r>
      <w:r w:rsidR="00E72C9B" w:rsidRPr="00E72C9B">
        <w:rPr>
          <w:rFonts w:ascii="Times New Roman" w:eastAsia="Times New Roman" w:hAnsi="Times New Roman" w:cs="Times New Roman"/>
          <w:sz w:val="24"/>
        </w:rPr>
        <w:t>результата,</w:t>
      </w:r>
      <w:r w:rsidR="00E72C9B" w:rsidRPr="00E72C9B">
        <w:rPr>
          <w:rFonts w:ascii="Times New Roman" w:eastAsia="Times New Roman" w:hAnsi="Times New Roman" w:cs="Times New Roman"/>
          <w:spacing w:val="1"/>
          <w:sz w:val="24"/>
        </w:rPr>
        <w:t xml:space="preserve"> </w:t>
      </w:r>
      <w:r w:rsidR="00E72C9B" w:rsidRPr="00E72C9B">
        <w:rPr>
          <w:rFonts w:ascii="Times New Roman" w:eastAsia="Times New Roman" w:hAnsi="Times New Roman" w:cs="Times New Roman"/>
          <w:sz w:val="24"/>
        </w:rPr>
        <w:t>испытывает</w:t>
      </w:r>
      <w:r w:rsidR="00E72C9B" w:rsidRPr="00E72C9B">
        <w:rPr>
          <w:rFonts w:ascii="Times New Roman" w:eastAsia="Times New Roman" w:hAnsi="Times New Roman" w:cs="Times New Roman"/>
          <w:spacing w:val="1"/>
          <w:sz w:val="24"/>
        </w:rPr>
        <w:t xml:space="preserve"> </w:t>
      </w:r>
      <w:r w:rsidR="00E72C9B" w:rsidRPr="00E72C9B">
        <w:rPr>
          <w:rFonts w:ascii="Times New Roman" w:eastAsia="Times New Roman" w:hAnsi="Times New Roman" w:cs="Times New Roman"/>
          <w:sz w:val="24"/>
        </w:rPr>
        <w:t>потребность в</w:t>
      </w:r>
      <w:r w:rsidR="00E72C9B" w:rsidRPr="00E72C9B">
        <w:rPr>
          <w:rFonts w:ascii="Times New Roman" w:eastAsia="Times New Roman" w:hAnsi="Times New Roman" w:cs="Times New Roman"/>
          <w:spacing w:val="-1"/>
          <w:sz w:val="24"/>
        </w:rPr>
        <w:t xml:space="preserve"> </w:t>
      </w:r>
      <w:r w:rsidR="00E72C9B" w:rsidRPr="00E72C9B">
        <w:rPr>
          <w:rFonts w:ascii="Times New Roman" w:eastAsia="Times New Roman" w:hAnsi="Times New Roman" w:cs="Times New Roman"/>
          <w:sz w:val="24"/>
        </w:rPr>
        <w:t>двигательной активности;</w:t>
      </w:r>
    </w:p>
    <w:p w:rsidR="00E72C9B" w:rsidRPr="00E72C9B" w:rsidRDefault="00E72C9B" w:rsidP="00E72C9B">
      <w:pPr>
        <w:widowControl w:val="0"/>
        <w:numPr>
          <w:ilvl w:val="1"/>
          <w:numId w:val="18"/>
        </w:numPr>
        <w:tabs>
          <w:tab w:val="left" w:pos="993"/>
        </w:tabs>
        <w:autoSpaceDE w:val="0"/>
        <w:autoSpaceDN w:val="0"/>
        <w:spacing w:after="0" w:line="360" w:lineRule="auto"/>
        <w:ind w:left="0" w:right="59" w:firstLine="567"/>
        <w:jc w:val="both"/>
        <w:rPr>
          <w:rFonts w:ascii="Times New Roman" w:eastAsia="Times New Roman" w:hAnsi="Times New Roman" w:cs="Times New Roman"/>
          <w:sz w:val="24"/>
        </w:rPr>
      </w:pPr>
      <w:r w:rsidRPr="00E72C9B">
        <w:rPr>
          <w:rFonts w:ascii="Times New Roman" w:eastAsia="Times New Roman" w:hAnsi="Times New Roman" w:cs="Times New Roman"/>
          <w:sz w:val="24"/>
        </w:rPr>
        <w:t>ребёнок</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демонстрирует</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координацию,</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быстроту,</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силу,</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выносливость,</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гибкость,</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ловкость, развитие крупной и мелкой моторики, активно и с интересом выполняет основные</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движения, общеразвивающие упражнения и элементы спортивных упражнений, с желанием</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играет в подвижные игры, ориентируется в пространстве, переносит освоенные движения в</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самостоятельную</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деятельность;</w:t>
      </w:r>
    </w:p>
    <w:p w:rsidR="00E72C9B" w:rsidRPr="00E72C9B" w:rsidRDefault="00E72C9B" w:rsidP="00E72C9B">
      <w:pPr>
        <w:widowControl w:val="0"/>
        <w:numPr>
          <w:ilvl w:val="1"/>
          <w:numId w:val="18"/>
        </w:numPr>
        <w:tabs>
          <w:tab w:val="left" w:pos="993"/>
        </w:tabs>
        <w:autoSpaceDE w:val="0"/>
        <w:autoSpaceDN w:val="0"/>
        <w:spacing w:after="0" w:line="360" w:lineRule="auto"/>
        <w:ind w:left="0" w:right="59" w:firstLine="567"/>
        <w:jc w:val="both"/>
        <w:rPr>
          <w:rFonts w:ascii="Times New Roman" w:eastAsia="Times New Roman" w:hAnsi="Times New Roman" w:cs="Times New Roman"/>
          <w:i/>
          <w:sz w:val="24"/>
        </w:rPr>
      </w:pPr>
      <w:r w:rsidRPr="00E72C9B">
        <w:rPr>
          <w:rFonts w:ascii="Times New Roman" w:eastAsia="Times New Roman" w:hAnsi="Times New Roman" w:cs="Times New Roman"/>
          <w:i/>
          <w:sz w:val="24"/>
        </w:rPr>
        <w:t>ребенок владеет представлениями о себе, своей семье (состав, национальность,</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правила</w:t>
      </w:r>
      <w:r w:rsidRPr="00E72C9B">
        <w:rPr>
          <w:rFonts w:ascii="Times New Roman" w:eastAsia="Times New Roman" w:hAnsi="Times New Roman" w:cs="Times New Roman"/>
          <w:i/>
          <w:spacing w:val="-6"/>
          <w:sz w:val="24"/>
        </w:rPr>
        <w:t xml:space="preserve"> </w:t>
      </w:r>
      <w:r w:rsidRPr="00E72C9B">
        <w:rPr>
          <w:rFonts w:ascii="Times New Roman" w:eastAsia="Times New Roman" w:hAnsi="Times New Roman" w:cs="Times New Roman"/>
          <w:i/>
          <w:sz w:val="24"/>
        </w:rPr>
        <w:t>взаимоотношений,</w:t>
      </w:r>
      <w:r w:rsidRPr="00E72C9B">
        <w:rPr>
          <w:rFonts w:ascii="Times New Roman" w:eastAsia="Times New Roman" w:hAnsi="Times New Roman" w:cs="Times New Roman"/>
          <w:i/>
          <w:spacing w:val="-6"/>
          <w:sz w:val="24"/>
        </w:rPr>
        <w:t xml:space="preserve"> </w:t>
      </w:r>
      <w:r w:rsidRPr="00E72C9B">
        <w:rPr>
          <w:rFonts w:ascii="Times New Roman" w:eastAsia="Times New Roman" w:hAnsi="Times New Roman" w:cs="Times New Roman"/>
          <w:i/>
          <w:sz w:val="24"/>
        </w:rPr>
        <w:t>увлечения,</w:t>
      </w:r>
      <w:r w:rsidRPr="00E72C9B">
        <w:rPr>
          <w:rFonts w:ascii="Times New Roman" w:eastAsia="Times New Roman" w:hAnsi="Times New Roman" w:cs="Times New Roman"/>
          <w:i/>
          <w:spacing w:val="-6"/>
          <w:sz w:val="24"/>
        </w:rPr>
        <w:t xml:space="preserve"> </w:t>
      </w:r>
      <w:r w:rsidRPr="00E72C9B">
        <w:rPr>
          <w:rFonts w:ascii="Times New Roman" w:eastAsia="Times New Roman" w:hAnsi="Times New Roman" w:cs="Times New Roman"/>
          <w:i/>
          <w:sz w:val="24"/>
        </w:rPr>
        <w:t>интересы),</w:t>
      </w:r>
      <w:r w:rsidRPr="00E72C9B">
        <w:rPr>
          <w:rFonts w:ascii="Times New Roman" w:eastAsia="Times New Roman" w:hAnsi="Times New Roman" w:cs="Times New Roman"/>
          <w:i/>
          <w:spacing w:val="-6"/>
          <w:sz w:val="24"/>
        </w:rPr>
        <w:t xml:space="preserve"> </w:t>
      </w:r>
      <w:r w:rsidRPr="00E72C9B">
        <w:rPr>
          <w:rFonts w:ascii="Times New Roman" w:eastAsia="Times New Roman" w:hAnsi="Times New Roman" w:cs="Times New Roman"/>
          <w:i/>
          <w:sz w:val="24"/>
        </w:rPr>
        <w:t>о</w:t>
      </w:r>
      <w:r w:rsidRPr="00E72C9B">
        <w:rPr>
          <w:rFonts w:ascii="Times New Roman" w:eastAsia="Times New Roman" w:hAnsi="Times New Roman" w:cs="Times New Roman"/>
          <w:i/>
          <w:spacing w:val="-6"/>
          <w:sz w:val="24"/>
        </w:rPr>
        <w:t xml:space="preserve"> </w:t>
      </w:r>
      <w:r w:rsidRPr="00E72C9B">
        <w:rPr>
          <w:rFonts w:ascii="Times New Roman" w:eastAsia="Times New Roman" w:hAnsi="Times New Roman" w:cs="Times New Roman"/>
          <w:i/>
          <w:sz w:val="24"/>
        </w:rPr>
        <w:t>необходимости</w:t>
      </w:r>
      <w:r w:rsidRPr="00E72C9B">
        <w:rPr>
          <w:rFonts w:ascii="Times New Roman" w:eastAsia="Times New Roman" w:hAnsi="Times New Roman" w:cs="Times New Roman"/>
          <w:i/>
          <w:spacing w:val="-6"/>
          <w:sz w:val="24"/>
        </w:rPr>
        <w:t xml:space="preserve"> </w:t>
      </w:r>
      <w:r w:rsidRPr="00E72C9B">
        <w:rPr>
          <w:rFonts w:ascii="Times New Roman" w:eastAsia="Times New Roman" w:hAnsi="Times New Roman" w:cs="Times New Roman"/>
          <w:i/>
          <w:sz w:val="24"/>
        </w:rPr>
        <w:t>заботливого</w:t>
      </w:r>
      <w:r w:rsidRPr="00E72C9B">
        <w:rPr>
          <w:rFonts w:ascii="Times New Roman" w:eastAsia="Times New Roman" w:hAnsi="Times New Roman" w:cs="Times New Roman"/>
          <w:i/>
          <w:spacing w:val="-6"/>
          <w:sz w:val="24"/>
        </w:rPr>
        <w:t xml:space="preserve"> </w:t>
      </w:r>
      <w:r w:rsidRPr="00E72C9B">
        <w:rPr>
          <w:rFonts w:ascii="Times New Roman" w:eastAsia="Times New Roman" w:hAnsi="Times New Roman" w:cs="Times New Roman"/>
          <w:i/>
          <w:sz w:val="24"/>
        </w:rPr>
        <w:t>отношения</w:t>
      </w:r>
      <w:r w:rsidRPr="00E72C9B">
        <w:rPr>
          <w:rFonts w:ascii="Times New Roman" w:eastAsia="Times New Roman" w:hAnsi="Times New Roman" w:cs="Times New Roman"/>
          <w:i/>
          <w:spacing w:val="-5"/>
          <w:sz w:val="24"/>
        </w:rPr>
        <w:t xml:space="preserve"> </w:t>
      </w:r>
      <w:r w:rsidRPr="00E72C9B">
        <w:rPr>
          <w:rFonts w:ascii="Times New Roman" w:eastAsia="Times New Roman" w:hAnsi="Times New Roman" w:cs="Times New Roman"/>
          <w:i/>
          <w:sz w:val="24"/>
        </w:rPr>
        <w:t>к</w:t>
      </w:r>
      <w:r w:rsidRPr="00E72C9B">
        <w:rPr>
          <w:rFonts w:ascii="Times New Roman" w:eastAsia="Times New Roman" w:hAnsi="Times New Roman" w:cs="Times New Roman"/>
          <w:i/>
          <w:spacing w:val="-57"/>
          <w:sz w:val="24"/>
        </w:rPr>
        <w:t xml:space="preserve"> </w:t>
      </w:r>
      <w:r w:rsidRPr="00E72C9B">
        <w:rPr>
          <w:rFonts w:ascii="Times New Roman" w:eastAsia="Times New Roman" w:hAnsi="Times New Roman" w:cs="Times New Roman"/>
          <w:i/>
          <w:sz w:val="24"/>
        </w:rPr>
        <w:t>членам</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семьи;</w:t>
      </w:r>
    </w:p>
    <w:p w:rsidR="00E72C9B" w:rsidRPr="00E72C9B" w:rsidRDefault="00E72C9B" w:rsidP="00E72C9B">
      <w:pPr>
        <w:widowControl w:val="0"/>
        <w:numPr>
          <w:ilvl w:val="1"/>
          <w:numId w:val="18"/>
        </w:numPr>
        <w:tabs>
          <w:tab w:val="left" w:pos="993"/>
        </w:tabs>
        <w:autoSpaceDE w:val="0"/>
        <w:autoSpaceDN w:val="0"/>
        <w:spacing w:after="0" w:line="360" w:lineRule="auto"/>
        <w:ind w:left="0" w:right="59" w:firstLine="567"/>
        <w:jc w:val="both"/>
        <w:rPr>
          <w:rFonts w:ascii="Times New Roman" w:eastAsia="Times New Roman" w:hAnsi="Times New Roman" w:cs="Times New Roman"/>
          <w:i/>
          <w:sz w:val="24"/>
        </w:rPr>
      </w:pPr>
      <w:r w:rsidRPr="00E72C9B">
        <w:rPr>
          <w:rFonts w:ascii="Times New Roman" w:eastAsia="Times New Roman" w:hAnsi="Times New Roman" w:cs="Times New Roman"/>
          <w:i/>
          <w:sz w:val="24"/>
        </w:rPr>
        <w:t>ребенок</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испытывает</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потребность</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в</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общении</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со</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взрослым</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как</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источником</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разнообразной</w:t>
      </w:r>
      <w:r w:rsidRPr="00E72C9B">
        <w:rPr>
          <w:rFonts w:ascii="Times New Roman" w:eastAsia="Times New Roman" w:hAnsi="Times New Roman" w:cs="Times New Roman"/>
          <w:i/>
          <w:spacing w:val="-12"/>
          <w:sz w:val="24"/>
        </w:rPr>
        <w:t xml:space="preserve"> </w:t>
      </w:r>
      <w:r w:rsidRPr="00E72C9B">
        <w:rPr>
          <w:rFonts w:ascii="Times New Roman" w:eastAsia="Times New Roman" w:hAnsi="Times New Roman" w:cs="Times New Roman"/>
          <w:i/>
          <w:sz w:val="24"/>
        </w:rPr>
        <w:t>информации</w:t>
      </w:r>
      <w:r w:rsidRPr="00E72C9B">
        <w:rPr>
          <w:rFonts w:ascii="Times New Roman" w:eastAsia="Times New Roman" w:hAnsi="Times New Roman" w:cs="Times New Roman"/>
          <w:i/>
          <w:spacing w:val="-12"/>
          <w:sz w:val="24"/>
        </w:rPr>
        <w:t xml:space="preserve"> </w:t>
      </w:r>
      <w:r w:rsidRPr="00E72C9B">
        <w:rPr>
          <w:rFonts w:ascii="Times New Roman" w:eastAsia="Times New Roman" w:hAnsi="Times New Roman" w:cs="Times New Roman"/>
          <w:i/>
          <w:sz w:val="24"/>
        </w:rPr>
        <w:t>о</w:t>
      </w:r>
      <w:r w:rsidRPr="00E72C9B">
        <w:rPr>
          <w:rFonts w:ascii="Times New Roman" w:eastAsia="Times New Roman" w:hAnsi="Times New Roman" w:cs="Times New Roman"/>
          <w:i/>
          <w:spacing w:val="-12"/>
          <w:sz w:val="24"/>
        </w:rPr>
        <w:t xml:space="preserve"> </w:t>
      </w:r>
      <w:r w:rsidRPr="00E72C9B">
        <w:rPr>
          <w:rFonts w:ascii="Times New Roman" w:eastAsia="Times New Roman" w:hAnsi="Times New Roman" w:cs="Times New Roman"/>
          <w:i/>
          <w:sz w:val="24"/>
        </w:rPr>
        <w:t>природном</w:t>
      </w:r>
      <w:r w:rsidRPr="00E72C9B">
        <w:rPr>
          <w:rFonts w:ascii="Times New Roman" w:eastAsia="Times New Roman" w:hAnsi="Times New Roman" w:cs="Times New Roman"/>
          <w:i/>
          <w:spacing w:val="-12"/>
          <w:sz w:val="24"/>
        </w:rPr>
        <w:t xml:space="preserve"> </w:t>
      </w:r>
      <w:r w:rsidRPr="00E72C9B">
        <w:rPr>
          <w:rFonts w:ascii="Times New Roman" w:eastAsia="Times New Roman" w:hAnsi="Times New Roman" w:cs="Times New Roman"/>
          <w:i/>
          <w:sz w:val="24"/>
        </w:rPr>
        <w:t>и</w:t>
      </w:r>
      <w:r w:rsidRPr="00E72C9B">
        <w:rPr>
          <w:rFonts w:ascii="Times New Roman" w:eastAsia="Times New Roman" w:hAnsi="Times New Roman" w:cs="Times New Roman"/>
          <w:i/>
          <w:spacing w:val="-12"/>
          <w:sz w:val="24"/>
        </w:rPr>
        <w:t xml:space="preserve"> </w:t>
      </w:r>
      <w:r w:rsidRPr="00E72C9B">
        <w:rPr>
          <w:rFonts w:ascii="Times New Roman" w:eastAsia="Times New Roman" w:hAnsi="Times New Roman" w:cs="Times New Roman"/>
          <w:i/>
          <w:sz w:val="24"/>
        </w:rPr>
        <w:t>социальном</w:t>
      </w:r>
      <w:r w:rsidRPr="00E72C9B">
        <w:rPr>
          <w:rFonts w:ascii="Times New Roman" w:eastAsia="Times New Roman" w:hAnsi="Times New Roman" w:cs="Times New Roman"/>
          <w:i/>
          <w:spacing w:val="-13"/>
          <w:sz w:val="24"/>
        </w:rPr>
        <w:t xml:space="preserve"> </w:t>
      </w:r>
      <w:r w:rsidRPr="00E72C9B">
        <w:rPr>
          <w:rFonts w:ascii="Times New Roman" w:eastAsia="Times New Roman" w:hAnsi="Times New Roman" w:cs="Times New Roman"/>
          <w:i/>
          <w:sz w:val="24"/>
        </w:rPr>
        <w:t>мире,</w:t>
      </w:r>
      <w:r w:rsidRPr="00E72C9B">
        <w:rPr>
          <w:rFonts w:ascii="Times New Roman" w:eastAsia="Times New Roman" w:hAnsi="Times New Roman" w:cs="Times New Roman"/>
          <w:i/>
          <w:spacing w:val="-13"/>
          <w:sz w:val="24"/>
        </w:rPr>
        <w:t xml:space="preserve"> </w:t>
      </w:r>
      <w:r w:rsidRPr="00E72C9B">
        <w:rPr>
          <w:rFonts w:ascii="Times New Roman" w:eastAsia="Times New Roman" w:hAnsi="Times New Roman" w:cs="Times New Roman"/>
          <w:i/>
          <w:sz w:val="24"/>
        </w:rPr>
        <w:t>событиях</w:t>
      </w:r>
      <w:r w:rsidRPr="00E72C9B">
        <w:rPr>
          <w:rFonts w:ascii="Times New Roman" w:eastAsia="Times New Roman" w:hAnsi="Times New Roman" w:cs="Times New Roman"/>
          <w:i/>
          <w:spacing w:val="-13"/>
          <w:sz w:val="24"/>
        </w:rPr>
        <w:t xml:space="preserve"> </w:t>
      </w:r>
      <w:r w:rsidRPr="00E72C9B">
        <w:rPr>
          <w:rFonts w:ascii="Times New Roman" w:eastAsia="Times New Roman" w:hAnsi="Times New Roman" w:cs="Times New Roman"/>
          <w:i/>
          <w:sz w:val="24"/>
        </w:rPr>
        <w:t>в</w:t>
      </w:r>
      <w:r w:rsidRPr="00E72C9B">
        <w:rPr>
          <w:rFonts w:ascii="Times New Roman" w:eastAsia="Times New Roman" w:hAnsi="Times New Roman" w:cs="Times New Roman"/>
          <w:i/>
          <w:spacing w:val="-13"/>
          <w:sz w:val="24"/>
        </w:rPr>
        <w:t xml:space="preserve"> </w:t>
      </w:r>
      <w:r w:rsidRPr="00E72C9B">
        <w:rPr>
          <w:rFonts w:ascii="Times New Roman" w:eastAsia="Times New Roman" w:hAnsi="Times New Roman" w:cs="Times New Roman"/>
          <w:i/>
          <w:sz w:val="24"/>
        </w:rPr>
        <w:t>детском</w:t>
      </w:r>
      <w:r w:rsidRPr="00E72C9B">
        <w:rPr>
          <w:rFonts w:ascii="Times New Roman" w:eastAsia="Times New Roman" w:hAnsi="Times New Roman" w:cs="Times New Roman"/>
          <w:i/>
          <w:spacing w:val="-11"/>
          <w:sz w:val="24"/>
        </w:rPr>
        <w:t xml:space="preserve"> </w:t>
      </w:r>
      <w:r w:rsidRPr="00E72C9B">
        <w:rPr>
          <w:rFonts w:ascii="Times New Roman" w:eastAsia="Times New Roman" w:hAnsi="Times New Roman" w:cs="Times New Roman"/>
          <w:i/>
          <w:sz w:val="24"/>
        </w:rPr>
        <w:t>саду,</w:t>
      </w:r>
      <w:r w:rsidRPr="00E72C9B">
        <w:rPr>
          <w:rFonts w:ascii="Times New Roman" w:eastAsia="Times New Roman" w:hAnsi="Times New Roman" w:cs="Times New Roman"/>
          <w:i/>
          <w:spacing w:val="-11"/>
          <w:sz w:val="24"/>
        </w:rPr>
        <w:t xml:space="preserve"> </w:t>
      </w:r>
      <w:r w:rsidRPr="00E72C9B">
        <w:rPr>
          <w:rFonts w:ascii="Times New Roman" w:eastAsia="Times New Roman" w:hAnsi="Times New Roman" w:cs="Times New Roman"/>
          <w:i/>
          <w:sz w:val="24"/>
        </w:rPr>
        <w:t>родном</w:t>
      </w:r>
      <w:r w:rsidRPr="00E72C9B">
        <w:rPr>
          <w:rFonts w:ascii="Times New Roman" w:eastAsia="Times New Roman" w:hAnsi="Times New Roman" w:cs="Times New Roman"/>
          <w:i/>
          <w:spacing w:val="-58"/>
          <w:sz w:val="24"/>
        </w:rPr>
        <w:t xml:space="preserve"> </w:t>
      </w:r>
      <w:r w:rsidRPr="00E72C9B">
        <w:rPr>
          <w:rFonts w:ascii="Times New Roman" w:eastAsia="Times New Roman" w:hAnsi="Times New Roman" w:cs="Times New Roman"/>
          <w:i/>
          <w:sz w:val="24"/>
        </w:rPr>
        <w:t>городе</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(селе), республике;</w:t>
      </w:r>
    </w:p>
    <w:p w:rsidR="00E72C9B" w:rsidRPr="00E72C9B" w:rsidRDefault="00E72C9B" w:rsidP="00E72C9B">
      <w:pPr>
        <w:widowControl w:val="0"/>
        <w:numPr>
          <w:ilvl w:val="1"/>
          <w:numId w:val="18"/>
        </w:numPr>
        <w:tabs>
          <w:tab w:val="left" w:pos="993"/>
        </w:tabs>
        <w:autoSpaceDE w:val="0"/>
        <w:autoSpaceDN w:val="0"/>
        <w:spacing w:after="0" w:line="360" w:lineRule="auto"/>
        <w:ind w:left="0" w:right="59" w:firstLine="567"/>
        <w:jc w:val="both"/>
        <w:rPr>
          <w:rFonts w:ascii="Times New Roman" w:eastAsia="Times New Roman" w:hAnsi="Times New Roman" w:cs="Times New Roman"/>
          <w:sz w:val="24"/>
        </w:rPr>
      </w:pPr>
      <w:r w:rsidRPr="00E72C9B">
        <w:rPr>
          <w:rFonts w:ascii="Times New Roman" w:eastAsia="Times New Roman" w:hAnsi="Times New Roman" w:cs="Times New Roman"/>
          <w:sz w:val="24"/>
        </w:rPr>
        <w:t>ребёнок стремится узнать о правилах здорового образа жизни, готов элементарно</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охарактеризовать</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свое</w:t>
      </w:r>
      <w:r w:rsidRPr="00E72C9B">
        <w:rPr>
          <w:rFonts w:ascii="Times New Roman" w:eastAsia="Times New Roman" w:hAnsi="Times New Roman" w:cs="Times New Roman"/>
          <w:spacing w:val="-4"/>
          <w:sz w:val="24"/>
        </w:rPr>
        <w:t xml:space="preserve"> </w:t>
      </w:r>
      <w:r w:rsidRPr="00E72C9B">
        <w:rPr>
          <w:rFonts w:ascii="Times New Roman" w:eastAsia="Times New Roman" w:hAnsi="Times New Roman" w:cs="Times New Roman"/>
          <w:sz w:val="24"/>
        </w:rPr>
        <w:t>самочувствие,</w:t>
      </w:r>
      <w:r w:rsidRPr="00E72C9B">
        <w:rPr>
          <w:rFonts w:ascii="Times New Roman" w:eastAsia="Times New Roman" w:hAnsi="Times New Roman" w:cs="Times New Roman"/>
          <w:spacing w:val="-2"/>
          <w:sz w:val="24"/>
        </w:rPr>
        <w:t xml:space="preserve"> </w:t>
      </w:r>
      <w:r w:rsidRPr="00E72C9B">
        <w:rPr>
          <w:rFonts w:ascii="Times New Roman" w:eastAsia="Times New Roman" w:hAnsi="Times New Roman" w:cs="Times New Roman"/>
          <w:sz w:val="24"/>
        </w:rPr>
        <w:t>привлечь</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внимание</w:t>
      </w:r>
      <w:r w:rsidRPr="00E72C9B">
        <w:rPr>
          <w:rFonts w:ascii="Times New Roman" w:eastAsia="Times New Roman" w:hAnsi="Times New Roman" w:cs="Times New Roman"/>
          <w:spacing w:val="-3"/>
          <w:sz w:val="24"/>
        </w:rPr>
        <w:t xml:space="preserve"> </w:t>
      </w:r>
      <w:r w:rsidRPr="00E72C9B">
        <w:rPr>
          <w:rFonts w:ascii="Times New Roman" w:eastAsia="Times New Roman" w:hAnsi="Times New Roman" w:cs="Times New Roman"/>
          <w:sz w:val="24"/>
        </w:rPr>
        <w:t>взрослого</w:t>
      </w:r>
      <w:r w:rsidRPr="00E72C9B">
        <w:rPr>
          <w:rFonts w:ascii="Times New Roman" w:eastAsia="Times New Roman" w:hAnsi="Times New Roman" w:cs="Times New Roman"/>
          <w:spacing w:val="-3"/>
          <w:sz w:val="24"/>
        </w:rPr>
        <w:t xml:space="preserve"> </w:t>
      </w:r>
      <w:r w:rsidRPr="00E72C9B">
        <w:rPr>
          <w:rFonts w:ascii="Times New Roman" w:eastAsia="Times New Roman" w:hAnsi="Times New Roman" w:cs="Times New Roman"/>
          <w:sz w:val="24"/>
        </w:rPr>
        <w:t>в</w:t>
      </w:r>
      <w:r w:rsidRPr="00E72C9B">
        <w:rPr>
          <w:rFonts w:ascii="Times New Roman" w:eastAsia="Times New Roman" w:hAnsi="Times New Roman" w:cs="Times New Roman"/>
          <w:spacing w:val="-5"/>
          <w:sz w:val="24"/>
        </w:rPr>
        <w:t xml:space="preserve"> </w:t>
      </w:r>
      <w:r w:rsidRPr="00E72C9B">
        <w:rPr>
          <w:rFonts w:ascii="Times New Roman" w:eastAsia="Times New Roman" w:hAnsi="Times New Roman" w:cs="Times New Roman"/>
          <w:sz w:val="24"/>
        </w:rPr>
        <w:t>случае</w:t>
      </w:r>
      <w:r w:rsidRPr="00E72C9B">
        <w:rPr>
          <w:rFonts w:ascii="Times New Roman" w:eastAsia="Times New Roman" w:hAnsi="Times New Roman" w:cs="Times New Roman"/>
          <w:spacing w:val="-2"/>
          <w:sz w:val="24"/>
        </w:rPr>
        <w:t xml:space="preserve"> </w:t>
      </w:r>
      <w:r w:rsidRPr="00E72C9B">
        <w:rPr>
          <w:rFonts w:ascii="Times New Roman" w:eastAsia="Times New Roman" w:hAnsi="Times New Roman" w:cs="Times New Roman"/>
          <w:sz w:val="24"/>
        </w:rPr>
        <w:t>недомогания;</w:t>
      </w:r>
    </w:p>
    <w:p w:rsidR="00E72C9B" w:rsidRPr="00E72C9B" w:rsidRDefault="00E72C9B" w:rsidP="00E72C9B">
      <w:pPr>
        <w:widowControl w:val="0"/>
        <w:numPr>
          <w:ilvl w:val="1"/>
          <w:numId w:val="18"/>
        </w:numPr>
        <w:tabs>
          <w:tab w:val="left" w:pos="993"/>
        </w:tabs>
        <w:autoSpaceDE w:val="0"/>
        <w:autoSpaceDN w:val="0"/>
        <w:spacing w:after="0" w:line="360" w:lineRule="auto"/>
        <w:ind w:left="0" w:right="59" w:firstLine="567"/>
        <w:jc w:val="both"/>
        <w:rPr>
          <w:rFonts w:ascii="Times New Roman" w:eastAsia="Times New Roman" w:hAnsi="Times New Roman" w:cs="Times New Roman"/>
          <w:sz w:val="24"/>
        </w:rPr>
      </w:pPr>
      <w:r w:rsidRPr="00E72C9B">
        <w:rPr>
          <w:rFonts w:ascii="Times New Roman" w:eastAsia="Times New Roman" w:hAnsi="Times New Roman" w:cs="Times New Roman"/>
          <w:sz w:val="24"/>
        </w:rPr>
        <w:t>ребёнок стремится к самостоятельному осуществлению процессов личной гигиены,</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их</w:t>
      </w:r>
      <w:r w:rsidRPr="00E72C9B">
        <w:rPr>
          <w:rFonts w:ascii="Times New Roman" w:eastAsia="Times New Roman" w:hAnsi="Times New Roman" w:cs="Times New Roman"/>
          <w:spacing w:val="-2"/>
          <w:sz w:val="24"/>
        </w:rPr>
        <w:t xml:space="preserve"> </w:t>
      </w:r>
      <w:r w:rsidRPr="00E72C9B">
        <w:rPr>
          <w:rFonts w:ascii="Times New Roman" w:eastAsia="Times New Roman" w:hAnsi="Times New Roman" w:cs="Times New Roman"/>
          <w:sz w:val="24"/>
        </w:rPr>
        <w:t>правильной организации;</w:t>
      </w:r>
    </w:p>
    <w:p w:rsidR="00E72C9B" w:rsidRPr="00E72C9B" w:rsidRDefault="00E72C9B" w:rsidP="00E72C9B">
      <w:pPr>
        <w:widowControl w:val="0"/>
        <w:numPr>
          <w:ilvl w:val="1"/>
          <w:numId w:val="18"/>
        </w:numPr>
        <w:tabs>
          <w:tab w:val="left" w:pos="993"/>
        </w:tabs>
        <w:autoSpaceDE w:val="0"/>
        <w:autoSpaceDN w:val="0"/>
        <w:spacing w:after="0" w:line="360" w:lineRule="auto"/>
        <w:ind w:left="0" w:right="59" w:firstLine="567"/>
        <w:jc w:val="both"/>
        <w:rPr>
          <w:rFonts w:ascii="Times New Roman" w:eastAsia="Times New Roman" w:hAnsi="Times New Roman" w:cs="Times New Roman"/>
          <w:sz w:val="24"/>
        </w:rPr>
      </w:pPr>
      <w:r w:rsidRPr="00E72C9B">
        <w:rPr>
          <w:rFonts w:ascii="Times New Roman" w:eastAsia="Times New Roman" w:hAnsi="Times New Roman" w:cs="Times New Roman"/>
          <w:sz w:val="24"/>
        </w:rPr>
        <w:t>ребёнок выполняет самостоятельно правила общения со взрослым, внимателен к его</w:t>
      </w:r>
      <w:r w:rsidRPr="00E72C9B">
        <w:rPr>
          <w:rFonts w:ascii="Times New Roman" w:eastAsia="Times New Roman" w:hAnsi="Times New Roman" w:cs="Times New Roman"/>
          <w:spacing w:val="-57"/>
          <w:sz w:val="24"/>
        </w:rPr>
        <w:t xml:space="preserve"> </w:t>
      </w:r>
      <w:r w:rsidRPr="00E72C9B">
        <w:rPr>
          <w:rFonts w:ascii="Times New Roman" w:eastAsia="Times New Roman" w:hAnsi="Times New Roman" w:cs="Times New Roman"/>
          <w:sz w:val="24"/>
        </w:rPr>
        <w:lastRenderedPageBreak/>
        <w:t>словам и мнению, стремится к познавательному, интеллектуальному общению со взрослыми:</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задает много вопросов поискового характера, стремится к одобряемым формам поведения,</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pacing w:val="-1"/>
          <w:sz w:val="24"/>
        </w:rPr>
        <w:t>замечает</w:t>
      </w:r>
      <w:r w:rsidRPr="00E72C9B">
        <w:rPr>
          <w:rFonts w:ascii="Times New Roman" w:eastAsia="Times New Roman" w:hAnsi="Times New Roman" w:cs="Times New Roman"/>
          <w:spacing w:val="-14"/>
          <w:sz w:val="24"/>
        </w:rPr>
        <w:t xml:space="preserve"> </w:t>
      </w:r>
      <w:r w:rsidRPr="00E72C9B">
        <w:rPr>
          <w:rFonts w:ascii="Times New Roman" w:eastAsia="Times New Roman" w:hAnsi="Times New Roman" w:cs="Times New Roman"/>
          <w:spacing w:val="-1"/>
          <w:sz w:val="24"/>
        </w:rPr>
        <w:t>ярко</w:t>
      </w:r>
      <w:r w:rsidRPr="00E72C9B">
        <w:rPr>
          <w:rFonts w:ascii="Times New Roman" w:eastAsia="Times New Roman" w:hAnsi="Times New Roman" w:cs="Times New Roman"/>
          <w:spacing w:val="-15"/>
          <w:sz w:val="24"/>
        </w:rPr>
        <w:t xml:space="preserve"> </w:t>
      </w:r>
      <w:r w:rsidRPr="00E72C9B">
        <w:rPr>
          <w:rFonts w:ascii="Times New Roman" w:eastAsia="Times New Roman" w:hAnsi="Times New Roman" w:cs="Times New Roman"/>
          <w:spacing w:val="-1"/>
          <w:sz w:val="24"/>
        </w:rPr>
        <w:t>выраженное</w:t>
      </w:r>
      <w:r w:rsidRPr="00E72C9B">
        <w:rPr>
          <w:rFonts w:ascii="Times New Roman" w:eastAsia="Times New Roman" w:hAnsi="Times New Roman" w:cs="Times New Roman"/>
          <w:spacing w:val="-16"/>
          <w:sz w:val="24"/>
        </w:rPr>
        <w:t xml:space="preserve"> </w:t>
      </w:r>
      <w:r w:rsidRPr="00E72C9B">
        <w:rPr>
          <w:rFonts w:ascii="Times New Roman" w:eastAsia="Times New Roman" w:hAnsi="Times New Roman" w:cs="Times New Roman"/>
          <w:sz w:val="24"/>
        </w:rPr>
        <w:t>эмоциональное</w:t>
      </w:r>
      <w:r w:rsidRPr="00E72C9B">
        <w:rPr>
          <w:rFonts w:ascii="Times New Roman" w:eastAsia="Times New Roman" w:hAnsi="Times New Roman" w:cs="Times New Roman"/>
          <w:spacing w:val="-16"/>
          <w:sz w:val="24"/>
        </w:rPr>
        <w:t xml:space="preserve"> </w:t>
      </w:r>
      <w:r w:rsidRPr="00E72C9B">
        <w:rPr>
          <w:rFonts w:ascii="Times New Roman" w:eastAsia="Times New Roman" w:hAnsi="Times New Roman" w:cs="Times New Roman"/>
          <w:sz w:val="24"/>
        </w:rPr>
        <w:t>состояние</w:t>
      </w:r>
      <w:r w:rsidRPr="00E72C9B">
        <w:rPr>
          <w:rFonts w:ascii="Times New Roman" w:eastAsia="Times New Roman" w:hAnsi="Times New Roman" w:cs="Times New Roman"/>
          <w:spacing w:val="-16"/>
          <w:sz w:val="24"/>
        </w:rPr>
        <w:t xml:space="preserve"> </w:t>
      </w:r>
      <w:r w:rsidRPr="00E72C9B">
        <w:rPr>
          <w:rFonts w:ascii="Times New Roman" w:eastAsia="Times New Roman" w:hAnsi="Times New Roman" w:cs="Times New Roman"/>
          <w:sz w:val="24"/>
        </w:rPr>
        <w:t>окружающих</w:t>
      </w:r>
      <w:r w:rsidRPr="00E72C9B">
        <w:rPr>
          <w:rFonts w:ascii="Times New Roman" w:eastAsia="Times New Roman" w:hAnsi="Times New Roman" w:cs="Times New Roman"/>
          <w:spacing w:val="-13"/>
          <w:sz w:val="24"/>
        </w:rPr>
        <w:t xml:space="preserve"> </w:t>
      </w:r>
      <w:r w:rsidRPr="00E72C9B">
        <w:rPr>
          <w:rFonts w:ascii="Times New Roman" w:eastAsia="Times New Roman" w:hAnsi="Times New Roman" w:cs="Times New Roman"/>
          <w:sz w:val="24"/>
        </w:rPr>
        <w:t>людей,</w:t>
      </w:r>
      <w:r w:rsidRPr="00E72C9B">
        <w:rPr>
          <w:rFonts w:ascii="Times New Roman" w:eastAsia="Times New Roman" w:hAnsi="Times New Roman" w:cs="Times New Roman"/>
          <w:spacing w:val="-15"/>
          <w:sz w:val="24"/>
        </w:rPr>
        <w:t xml:space="preserve"> </w:t>
      </w:r>
      <w:r w:rsidRPr="00E72C9B">
        <w:rPr>
          <w:rFonts w:ascii="Times New Roman" w:eastAsia="Times New Roman" w:hAnsi="Times New Roman" w:cs="Times New Roman"/>
          <w:sz w:val="24"/>
        </w:rPr>
        <w:t>по</w:t>
      </w:r>
      <w:r w:rsidRPr="00E72C9B">
        <w:rPr>
          <w:rFonts w:ascii="Times New Roman" w:eastAsia="Times New Roman" w:hAnsi="Times New Roman" w:cs="Times New Roman"/>
          <w:spacing w:val="-15"/>
          <w:sz w:val="24"/>
        </w:rPr>
        <w:t xml:space="preserve"> </w:t>
      </w:r>
      <w:r w:rsidRPr="00E72C9B">
        <w:rPr>
          <w:rFonts w:ascii="Times New Roman" w:eastAsia="Times New Roman" w:hAnsi="Times New Roman" w:cs="Times New Roman"/>
          <w:sz w:val="24"/>
        </w:rPr>
        <w:t>примеру</w:t>
      </w:r>
      <w:r w:rsidRPr="00E72C9B">
        <w:rPr>
          <w:rFonts w:ascii="Times New Roman" w:eastAsia="Times New Roman" w:hAnsi="Times New Roman" w:cs="Times New Roman"/>
          <w:spacing w:val="-20"/>
          <w:sz w:val="24"/>
        </w:rPr>
        <w:t xml:space="preserve"> </w:t>
      </w:r>
      <w:r w:rsidRPr="00E72C9B">
        <w:rPr>
          <w:rFonts w:ascii="Times New Roman" w:eastAsia="Times New Roman" w:hAnsi="Times New Roman" w:cs="Times New Roman"/>
          <w:sz w:val="24"/>
        </w:rPr>
        <w:t>педагога</w:t>
      </w:r>
      <w:r w:rsidRPr="00E72C9B">
        <w:rPr>
          <w:rFonts w:ascii="Times New Roman" w:eastAsia="Times New Roman" w:hAnsi="Times New Roman" w:cs="Times New Roman"/>
          <w:spacing w:val="-57"/>
          <w:sz w:val="24"/>
        </w:rPr>
        <w:t xml:space="preserve"> </w:t>
      </w:r>
      <w:r w:rsidRPr="00E72C9B">
        <w:rPr>
          <w:rFonts w:ascii="Times New Roman" w:eastAsia="Times New Roman" w:hAnsi="Times New Roman" w:cs="Times New Roman"/>
          <w:sz w:val="24"/>
        </w:rPr>
        <w:t>проявляет</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сочувствие;</w:t>
      </w:r>
    </w:p>
    <w:p w:rsidR="00E72C9B" w:rsidRPr="00E72C9B" w:rsidRDefault="00E72C9B" w:rsidP="00E72C9B">
      <w:pPr>
        <w:widowControl w:val="0"/>
        <w:numPr>
          <w:ilvl w:val="1"/>
          <w:numId w:val="18"/>
        </w:numPr>
        <w:tabs>
          <w:tab w:val="left" w:pos="993"/>
        </w:tabs>
        <w:autoSpaceDE w:val="0"/>
        <w:autoSpaceDN w:val="0"/>
        <w:spacing w:after="0" w:line="360" w:lineRule="auto"/>
        <w:ind w:left="0" w:right="59" w:firstLine="567"/>
        <w:jc w:val="both"/>
        <w:rPr>
          <w:rFonts w:ascii="Times New Roman" w:eastAsia="Times New Roman" w:hAnsi="Times New Roman" w:cs="Times New Roman"/>
          <w:sz w:val="24"/>
          <w:szCs w:val="24"/>
        </w:rPr>
      </w:pPr>
      <w:r w:rsidRPr="00E72C9B">
        <w:rPr>
          <w:rFonts w:ascii="Times New Roman" w:eastAsia="Times New Roman" w:hAnsi="Times New Roman" w:cs="Times New Roman"/>
          <w:sz w:val="24"/>
        </w:rPr>
        <w:t>ребёнок</w:t>
      </w:r>
      <w:r w:rsidRPr="00E72C9B">
        <w:rPr>
          <w:rFonts w:ascii="Times New Roman" w:eastAsia="Times New Roman" w:hAnsi="Times New Roman" w:cs="Times New Roman"/>
          <w:spacing w:val="16"/>
          <w:sz w:val="24"/>
        </w:rPr>
        <w:t xml:space="preserve"> </w:t>
      </w:r>
      <w:r w:rsidRPr="00E72C9B">
        <w:rPr>
          <w:rFonts w:ascii="Times New Roman" w:eastAsia="Times New Roman" w:hAnsi="Times New Roman" w:cs="Times New Roman"/>
          <w:sz w:val="24"/>
        </w:rPr>
        <w:t>без</w:t>
      </w:r>
      <w:r w:rsidRPr="00E72C9B">
        <w:rPr>
          <w:rFonts w:ascii="Times New Roman" w:eastAsia="Times New Roman" w:hAnsi="Times New Roman" w:cs="Times New Roman"/>
          <w:spacing w:val="16"/>
          <w:sz w:val="24"/>
        </w:rPr>
        <w:t xml:space="preserve"> </w:t>
      </w:r>
      <w:r w:rsidRPr="00E72C9B">
        <w:rPr>
          <w:rFonts w:ascii="Times New Roman" w:eastAsia="Times New Roman" w:hAnsi="Times New Roman" w:cs="Times New Roman"/>
          <w:sz w:val="24"/>
        </w:rPr>
        <w:t>напоминания</w:t>
      </w:r>
      <w:r w:rsidRPr="00E72C9B">
        <w:rPr>
          <w:rFonts w:ascii="Times New Roman" w:eastAsia="Times New Roman" w:hAnsi="Times New Roman" w:cs="Times New Roman"/>
          <w:spacing w:val="15"/>
          <w:sz w:val="24"/>
        </w:rPr>
        <w:t xml:space="preserve"> </w:t>
      </w:r>
      <w:r w:rsidRPr="00E72C9B">
        <w:rPr>
          <w:rFonts w:ascii="Times New Roman" w:eastAsia="Times New Roman" w:hAnsi="Times New Roman" w:cs="Times New Roman"/>
          <w:sz w:val="24"/>
        </w:rPr>
        <w:t>взрослого</w:t>
      </w:r>
      <w:r w:rsidRPr="00E72C9B">
        <w:rPr>
          <w:rFonts w:ascii="Times New Roman" w:eastAsia="Times New Roman" w:hAnsi="Times New Roman" w:cs="Times New Roman"/>
          <w:spacing w:val="17"/>
          <w:sz w:val="24"/>
        </w:rPr>
        <w:t xml:space="preserve"> </w:t>
      </w:r>
      <w:r w:rsidRPr="00E72C9B">
        <w:rPr>
          <w:rFonts w:ascii="Times New Roman" w:eastAsia="Times New Roman" w:hAnsi="Times New Roman" w:cs="Times New Roman"/>
          <w:sz w:val="24"/>
        </w:rPr>
        <w:t>здоровается</w:t>
      </w:r>
      <w:r w:rsidRPr="00E72C9B">
        <w:rPr>
          <w:rFonts w:ascii="Times New Roman" w:eastAsia="Times New Roman" w:hAnsi="Times New Roman" w:cs="Times New Roman"/>
          <w:spacing w:val="15"/>
          <w:sz w:val="24"/>
        </w:rPr>
        <w:t xml:space="preserve"> </w:t>
      </w:r>
      <w:r w:rsidRPr="00E72C9B">
        <w:rPr>
          <w:rFonts w:ascii="Times New Roman" w:eastAsia="Times New Roman" w:hAnsi="Times New Roman" w:cs="Times New Roman"/>
          <w:sz w:val="24"/>
        </w:rPr>
        <w:t>и</w:t>
      </w:r>
      <w:r w:rsidRPr="00E72C9B">
        <w:rPr>
          <w:rFonts w:ascii="Times New Roman" w:eastAsia="Times New Roman" w:hAnsi="Times New Roman" w:cs="Times New Roman"/>
          <w:spacing w:val="16"/>
          <w:sz w:val="24"/>
        </w:rPr>
        <w:t xml:space="preserve"> </w:t>
      </w:r>
      <w:r w:rsidRPr="00E72C9B">
        <w:rPr>
          <w:rFonts w:ascii="Times New Roman" w:eastAsia="Times New Roman" w:hAnsi="Times New Roman" w:cs="Times New Roman"/>
          <w:sz w:val="24"/>
        </w:rPr>
        <w:t>прощается,</w:t>
      </w:r>
      <w:r w:rsidRPr="00E72C9B">
        <w:rPr>
          <w:rFonts w:ascii="Times New Roman" w:eastAsia="Times New Roman" w:hAnsi="Times New Roman" w:cs="Times New Roman"/>
          <w:spacing w:val="18"/>
          <w:sz w:val="24"/>
        </w:rPr>
        <w:t xml:space="preserve"> </w:t>
      </w:r>
      <w:r w:rsidRPr="00E72C9B">
        <w:rPr>
          <w:rFonts w:ascii="Times New Roman" w:eastAsia="Times New Roman" w:hAnsi="Times New Roman" w:cs="Times New Roman"/>
          <w:sz w:val="24"/>
        </w:rPr>
        <w:t>говорит</w:t>
      </w:r>
      <w:r w:rsidRPr="00E72C9B">
        <w:rPr>
          <w:rFonts w:ascii="Times New Roman" w:eastAsia="Times New Roman" w:hAnsi="Times New Roman" w:cs="Times New Roman"/>
          <w:spacing w:val="21"/>
          <w:sz w:val="24"/>
        </w:rPr>
        <w:t xml:space="preserve"> </w:t>
      </w:r>
      <w:r w:rsidRPr="00E72C9B">
        <w:rPr>
          <w:rFonts w:ascii="Times New Roman" w:eastAsia="Times New Roman" w:hAnsi="Times New Roman" w:cs="Times New Roman"/>
          <w:sz w:val="24"/>
        </w:rPr>
        <w:t>«спасибо»</w:t>
      </w:r>
      <w:r w:rsidRPr="00E72C9B">
        <w:rPr>
          <w:rFonts w:ascii="Times New Roman" w:eastAsia="Times New Roman" w:hAnsi="Times New Roman" w:cs="Times New Roman"/>
          <w:spacing w:val="8"/>
          <w:sz w:val="24"/>
        </w:rPr>
        <w:t xml:space="preserve"> </w:t>
      </w:r>
      <w:r w:rsidRPr="00E72C9B">
        <w:rPr>
          <w:rFonts w:ascii="Times New Roman" w:eastAsia="Times New Roman" w:hAnsi="Times New Roman" w:cs="Times New Roman"/>
          <w:sz w:val="24"/>
        </w:rPr>
        <w:t>и</w:t>
      </w:r>
      <w:r>
        <w:rPr>
          <w:rFonts w:ascii="Times New Roman" w:eastAsia="Times New Roman" w:hAnsi="Times New Roman" w:cs="Times New Roman"/>
          <w:sz w:val="24"/>
        </w:rPr>
        <w:t xml:space="preserve"> </w:t>
      </w:r>
      <w:r w:rsidRPr="00E72C9B">
        <w:rPr>
          <w:rFonts w:ascii="Times New Roman" w:eastAsia="Times New Roman" w:hAnsi="Times New Roman" w:cs="Times New Roman"/>
          <w:sz w:val="24"/>
          <w:szCs w:val="24"/>
        </w:rPr>
        <w:t>«пожалуйста»;</w:t>
      </w:r>
    </w:p>
    <w:p w:rsidR="00E72C9B" w:rsidRPr="00E72C9B" w:rsidRDefault="00E72C9B" w:rsidP="00E72C9B">
      <w:pPr>
        <w:widowControl w:val="0"/>
        <w:numPr>
          <w:ilvl w:val="1"/>
          <w:numId w:val="18"/>
        </w:numPr>
        <w:tabs>
          <w:tab w:val="left" w:pos="993"/>
        </w:tabs>
        <w:autoSpaceDE w:val="0"/>
        <w:autoSpaceDN w:val="0"/>
        <w:spacing w:after="0" w:line="360" w:lineRule="auto"/>
        <w:ind w:left="0" w:right="59" w:firstLine="567"/>
        <w:jc w:val="both"/>
        <w:rPr>
          <w:rFonts w:ascii="Times New Roman" w:eastAsia="Times New Roman" w:hAnsi="Times New Roman" w:cs="Times New Roman"/>
          <w:sz w:val="24"/>
        </w:rPr>
      </w:pPr>
      <w:r w:rsidRPr="00E72C9B">
        <w:rPr>
          <w:rFonts w:ascii="Times New Roman" w:eastAsia="Times New Roman" w:hAnsi="Times New Roman" w:cs="Times New Roman"/>
          <w:sz w:val="24"/>
        </w:rPr>
        <w:t>ребёнок демонстрирует стремление к общению со сверстниками, по предложению</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педагога</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может</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договориться</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с</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детьми,</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стремится</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к</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самовыражению</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в</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деятельности,</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к</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признанию</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и</w:t>
      </w:r>
      <w:r w:rsidRPr="00E72C9B">
        <w:rPr>
          <w:rFonts w:ascii="Times New Roman" w:eastAsia="Times New Roman" w:hAnsi="Times New Roman" w:cs="Times New Roman"/>
          <w:spacing w:val="3"/>
          <w:sz w:val="24"/>
        </w:rPr>
        <w:t xml:space="preserve"> </w:t>
      </w:r>
      <w:r w:rsidRPr="00E72C9B">
        <w:rPr>
          <w:rFonts w:ascii="Times New Roman" w:eastAsia="Times New Roman" w:hAnsi="Times New Roman" w:cs="Times New Roman"/>
          <w:sz w:val="24"/>
        </w:rPr>
        <w:t>уважению сверстников;</w:t>
      </w:r>
    </w:p>
    <w:p w:rsidR="00E72C9B" w:rsidRPr="00E72C9B" w:rsidRDefault="00E72C9B" w:rsidP="00E72C9B">
      <w:pPr>
        <w:widowControl w:val="0"/>
        <w:numPr>
          <w:ilvl w:val="1"/>
          <w:numId w:val="18"/>
        </w:numPr>
        <w:autoSpaceDE w:val="0"/>
        <w:autoSpaceDN w:val="0"/>
        <w:spacing w:after="0" w:line="360" w:lineRule="auto"/>
        <w:ind w:left="0" w:firstLine="567"/>
        <w:jc w:val="both"/>
        <w:rPr>
          <w:rFonts w:ascii="Times New Roman" w:eastAsia="Times New Roman" w:hAnsi="Times New Roman" w:cs="Times New Roman"/>
          <w:sz w:val="24"/>
          <w:szCs w:val="24"/>
        </w:rPr>
      </w:pPr>
      <w:r w:rsidRPr="00E72C9B">
        <w:rPr>
          <w:rFonts w:ascii="Times New Roman" w:eastAsia="Times New Roman" w:hAnsi="Times New Roman" w:cs="Times New Roman"/>
          <w:sz w:val="24"/>
        </w:rPr>
        <w:t>ребёнок</w:t>
      </w:r>
      <w:r w:rsidRPr="00E72C9B">
        <w:rPr>
          <w:rFonts w:ascii="Times New Roman" w:eastAsia="Times New Roman" w:hAnsi="Times New Roman" w:cs="Times New Roman"/>
          <w:spacing w:val="30"/>
          <w:sz w:val="24"/>
        </w:rPr>
        <w:t xml:space="preserve"> </w:t>
      </w:r>
      <w:r w:rsidRPr="00E72C9B">
        <w:rPr>
          <w:rFonts w:ascii="Times New Roman" w:eastAsia="Times New Roman" w:hAnsi="Times New Roman" w:cs="Times New Roman"/>
          <w:sz w:val="24"/>
        </w:rPr>
        <w:t>познает</w:t>
      </w:r>
      <w:r w:rsidRPr="00E72C9B">
        <w:rPr>
          <w:rFonts w:ascii="Times New Roman" w:eastAsia="Times New Roman" w:hAnsi="Times New Roman" w:cs="Times New Roman"/>
          <w:spacing w:val="88"/>
          <w:sz w:val="24"/>
        </w:rPr>
        <w:t xml:space="preserve"> </w:t>
      </w:r>
      <w:r w:rsidRPr="00E72C9B">
        <w:rPr>
          <w:rFonts w:ascii="Times New Roman" w:eastAsia="Times New Roman" w:hAnsi="Times New Roman" w:cs="Times New Roman"/>
          <w:sz w:val="24"/>
        </w:rPr>
        <w:t>правила</w:t>
      </w:r>
      <w:r w:rsidRPr="00E72C9B">
        <w:rPr>
          <w:rFonts w:ascii="Times New Roman" w:eastAsia="Times New Roman" w:hAnsi="Times New Roman" w:cs="Times New Roman"/>
          <w:spacing w:val="88"/>
          <w:sz w:val="24"/>
        </w:rPr>
        <w:t xml:space="preserve"> </w:t>
      </w:r>
      <w:r w:rsidRPr="00E72C9B">
        <w:rPr>
          <w:rFonts w:ascii="Times New Roman" w:eastAsia="Times New Roman" w:hAnsi="Times New Roman" w:cs="Times New Roman"/>
          <w:sz w:val="24"/>
        </w:rPr>
        <w:t>безопасного</w:t>
      </w:r>
      <w:r w:rsidRPr="00E72C9B">
        <w:rPr>
          <w:rFonts w:ascii="Times New Roman" w:eastAsia="Times New Roman" w:hAnsi="Times New Roman" w:cs="Times New Roman"/>
          <w:spacing w:val="88"/>
          <w:sz w:val="24"/>
        </w:rPr>
        <w:t xml:space="preserve"> </w:t>
      </w:r>
      <w:r w:rsidRPr="00E72C9B">
        <w:rPr>
          <w:rFonts w:ascii="Times New Roman" w:eastAsia="Times New Roman" w:hAnsi="Times New Roman" w:cs="Times New Roman"/>
          <w:sz w:val="24"/>
        </w:rPr>
        <w:t>поведения</w:t>
      </w:r>
      <w:r w:rsidRPr="00E72C9B">
        <w:rPr>
          <w:rFonts w:ascii="Times New Roman" w:eastAsia="Times New Roman" w:hAnsi="Times New Roman" w:cs="Times New Roman"/>
          <w:spacing w:val="87"/>
          <w:sz w:val="24"/>
        </w:rPr>
        <w:t xml:space="preserve"> </w:t>
      </w:r>
      <w:r w:rsidRPr="00E72C9B">
        <w:rPr>
          <w:rFonts w:ascii="Times New Roman" w:eastAsia="Times New Roman" w:hAnsi="Times New Roman" w:cs="Times New Roman"/>
          <w:sz w:val="24"/>
        </w:rPr>
        <w:t>и</w:t>
      </w:r>
      <w:r w:rsidRPr="00E72C9B">
        <w:rPr>
          <w:rFonts w:ascii="Times New Roman" w:eastAsia="Times New Roman" w:hAnsi="Times New Roman" w:cs="Times New Roman"/>
          <w:spacing w:val="89"/>
          <w:sz w:val="24"/>
        </w:rPr>
        <w:t xml:space="preserve"> </w:t>
      </w:r>
      <w:r w:rsidRPr="00E72C9B">
        <w:rPr>
          <w:rFonts w:ascii="Times New Roman" w:eastAsia="Times New Roman" w:hAnsi="Times New Roman" w:cs="Times New Roman"/>
          <w:sz w:val="24"/>
        </w:rPr>
        <w:t>стремится</w:t>
      </w:r>
      <w:r w:rsidRPr="00E72C9B">
        <w:rPr>
          <w:rFonts w:ascii="Times New Roman" w:eastAsia="Times New Roman" w:hAnsi="Times New Roman" w:cs="Times New Roman"/>
          <w:spacing w:val="88"/>
          <w:sz w:val="24"/>
        </w:rPr>
        <w:t xml:space="preserve"> </w:t>
      </w:r>
      <w:r w:rsidRPr="00E72C9B">
        <w:rPr>
          <w:rFonts w:ascii="Times New Roman" w:eastAsia="Times New Roman" w:hAnsi="Times New Roman" w:cs="Times New Roman"/>
          <w:sz w:val="24"/>
        </w:rPr>
        <w:t>их</w:t>
      </w:r>
      <w:r w:rsidRPr="00E72C9B">
        <w:rPr>
          <w:rFonts w:ascii="Times New Roman" w:eastAsia="Times New Roman" w:hAnsi="Times New Roman" w:cs="Times New Roman"/>
          <w:spacing w:val="90"/>
          <w:sz w:val="24"/>
        </w:rPr>
        <w:t xml:space="preserve"> </w:t>
      </w:r>
      <w:r w:rsidRPr="00E72C9B">
        <w:rPr>
          <w:rFonts w:ascii="Times New Roman" w:eastAsia="Times New Roman" w:hAnsi="Times New Roman" w:cs="Times New Roman"/>
          <w:sz w:val="24"/>
        </w:rPr>
        <w:t>выполнять</w:t>
      </w:r>
      <w:r w:rsidRPr="00E72C9B">
        <w:rPr>
          <w:rFonts w:ascii="Times New Roman" w:eastAsia="Times New Roman" w:hAnsi="Times New Roman" w:cs="Times New Roman"/>
          <w:spacing w:val="90"/>
          <w:sz w:val="24"/>
        </w:rPr>
        <w:t xml:space="preserve"> </w:t>
      </w:r>
      <w:r w:rsidRPr="00E72C9B">
        <w:rPr>
          <w:rFonts w:ascii="Times New Roman" w:eastAsia="Times New Roman" w:hAnsi="Times New Roman" w:cs="Times New Roman"/>
          <w:sz w:val="24"/>
        </w:rPr>
        <w:t>в</w:t>
      </w:r>
      <w:r>
        <w:rPr>
          <w:rFonts w:ascii="Times New Roman" w:eastAsia="Times New Roman" w:hAnsi="Times New Roman" w:cs="Times New Roman"/>
          <w:sz w:val="24"/>
        </w:rPr>
        <w:t xml:space="preserve"> </w:t>
      </w:r>
      <w:r w:rsidRPr="00E72C9B">
        <w:rPr>
          <w:rFonts w:ascii="Times New Roman" w:eastAsia="Times New Roman" w:hAnsi="Times New Roman" w:cs="Times New Roman"/>
          <w:sz w:val="24"/>
          <w:szCs w:val="24"/>
        </w:rPr>
        <w:t>повседневной</w:t>
      </w:r>
      <w:r w:rsidRPr="00E72C9B">
        <w:rPr>
          <w:rFonts w:ascii="Times New Roman" w:eastAsia="Times New Roman" w:hAnsi="Times New Roman" w:cs="Times New Roman"/>
          <w:spacing w:val="-3"/>
          <w:sz w:val="24"/>
          <w:szCs w:val="24"/>
        </w:rPr>
        <w:t xml:space="preserve"> </w:t>
      </w:r>
      <w:r w:rsidRPr="00E72C9B">
        <w:rPr>
          <w:rFonts w:ascii="Times New Roman" w:eastAsia="Times New Roman" w:hAnsi="Times New Roman" w:cs="Times New Roman"/>
          <w:sz w:val="24"/>
          <w:szCs w:val="24"/>
        </w:rPr>
        <w:t>жизни;</w:t>
      </w:r>
    </w:p>
    <w:p w:rsidR="00E72C9B" w:rsidRPr="00E72C9B" w:rsidRDefault="00E72C9B" w:rsidP="00E72C9B">
      <w:pPr>
        <w:widowControl w:val="0"/>
        <w:numPr>
          <w:ilvl w:val="1"/>
          <w:numId w:val="18"/>
        </w:numPr>
        <w:tabs>
          <w:tab w:val="left" w:pos="142"/>
          <w:tab w:val="left" w:pos="851"/>
        </w:tabs>
        <w:autoSpaceDE w:val="0"/>
        <w:autoSpaceDN w:val="0"/>
        <w:spacing w:after="0" w:line="360" w:lineRule="auto"/>
        <w:ind w:left="0" w:firstLine="567"/>
        <w:jc w:val="both"/>
        <w:rPr>
          <w:rFonts w:ascii="Times New Roman" w:eastAsia="Times New Roman" w:hAnsi="Times New Roman" w:cs="Times New Roman"/>
          <w:sz w:val="24"/>
        </w:rPr>
      </w:pPr>
      <w:r w:rsidRPr="00E72C9B">
        <w:rPr>
          <w:rFonts w:ascii="Times New Roman" w:eastAsia="Times New Roman" w:hAnsi="Times New Roman" w:cs="Times New Roman"/>
          <w:sz w:val="24"/>
        </w:rPr>
        <w:t>ребёнок</w:t>
      </w:r>
      <w:r w:rsidRPr="00E72C9B">
        <w:rPr>
          <w:rFonts w:ascii="Times New Roman" w:eastAsia="Times New Roman" w:hAnsi="Times New Roman" w:cs="Times New Roman"/>
          <w:spacing w:val="-3"/>
          <w:sz w:val="24"/>
        </w:rPr>
        <w:t xml:space="preserve"> </w:t>
      </w:r>
      <w:r w:rsidRPr="00E72C9B">
        <w:rPr>
          <w:rFonts w:ascii="Times New Roman" w:eastAsia="Times New Roman" w:hAnsi="Times New Roman" w:cs="Times New Roman"/>
          <w:sz w:val="24"/>
        </w:rPr>
        <w:t>самостоятелен</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в</w:t>
      </w:r>
      <w:r w:rsidRPr="00E72C9B">
        <w:rPr>
          <w:rFonts w:ascii="Times New Roman" w:eastAsia="Times New Roman" w:hAnsi="Times New Roman" w:cs="Times New Roman"/>
          <w:spacing w:val="-4"/>
          <w:sz w:val="24"/>
        </w:rPr>
        <w:t xml:space="preserve"> </w:t>
      </w:r>
      <w:r w:rsidRPr="00E72C9B">
        <w:rPr>
          <w:rFonts w:ascii="Times New Roman" w:eastAsia="Times New Roman" w:hAnsi="Times New Roman" w:cs="Times New Roman"/>
          <w:sz w:val="24"/>
        </w:rPr>
        <w:t>самообслуживании;</w:t>
      </w:r>
    </w:p>
    <w:p w:rsidR="00E72C9B" w:rsidRPr="00E72C9B" w:rsidRDefault="00E72C9B" w:rsidP="00E72C9B">
      <w:pPr>
        <w:widowControl w:val="0"/>
        <w:numPr>
          <w:ilvl w:val="1"/>
          <w:numId w:val="18"/>
        </w:numPr>
        <w:tabs>
          <w:tab w:val="left" w:pos="142"/>
          <w:tab w:val="left" w:pos="851"/>
        </w:tabs>
        <w:autoSpaceDE w:val="0"/>
        <w:autoSpaceDN w:val="0"/>
        <w:spacing w:after="0" w:line="360" w:lineRule="auto"/>
        <w:ind w:left="0" w:right="111" w:firstLine="567"/>
        <w:jc w:val="both"/>
        <w:rPr>
          <w:rFonts w:ascii="Times New Roman" w:eastAsia="Times New Roman" w:hAnsi="Times New Roman" w:cs="Times New Roman"/>
          <w:sz w:val="24"/>
        </w:rPr>
      </w:pPr>
      <w:r w:rsidRPr="00E72C9B">
        <w:rPr>
          <w:rFonts w:ascii="Times New Roman" w:eastAsia="Times New Roman" w:hAnsi="Times New Roman" w:cs="Times New Roman"/>
          <w:sz w:val="24"/>
        </w:rPr>
        <w:t>ребёнок проявляет познавательный интерес к труду взрослых, профессиям, технике;</w:t>
      </w:r>
      <w:r w:rsidRPr="00E72C9B">
        <w:rPr>
          <w:rFonts w:ascii="Times New Roman" w:eastAsia="Times New Roman" w:hAnsi="Times New Roman" w:cs="Times New Roman"/>
          <w:spacing w:val="-57"/>
          <w:sz w:val="24"/>
        </w:rPr>
        <w:t xml:space="preserve"> </w:t>
      </w:r>
      <w:r w:rsidRPr="00E72C9B">
        <w:rPr>
          <w:rFonts w:ascii="Times New Roman" w:eastAsia="Times New Roman" w:hAnsi="Times New Roman" w:cs="Times New Roman"/>
          <w:sz w:val="24"/>
        </w:rPr>
        <w:t>отражает</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эти</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представления в</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играх;</w:t>
      </w:r>
    </w:p>
    <w:p w:rsidR="00E72C9B" w:rsidRPr="00E72C9B" w:rsidRDefault="00E72C9B" w:rsidP="00E72C9B">
      <w:pPr>
        <w:widowControl w:val="0"/>
        <w:numPr>
          <w:ilvl w:val="1"/>
          <w:numId w:val="18"/>
        </w:numPr>
        <w:tabs>
          <w:tab w:val="left" w:pos="142"/>
          <w:tab w:val="left" w:pos="851"/>
        </w:tabs>
        <w:autoSpaceDE w:val="0"/>
        <w:autoSpaceDN w:val="0"/>
        <w:spacing w:after="0" w:line="360" w:lineRule="auto"/>
        <w:ind w:left="0" w:right="111" w:firstLine="567"/>
        <w:jc w:val="both"/>
        <w:rPr>
          <w:rFonts w:ascii="Times New Roman" w:eastAsia="Times New Roman" w:hAnsi="Times New Roman" w:cs="Times New Roman"/>
          <w:sz w:val="24"/>
        </w:rPr>
      </w:pPr>
      <w:r w:rsidRPr="00E72C9B">
        <w:rPr>
          <w:rFonts w:ascii="Times New Roman" w:eastAsia="Times New Roman" w:hAnsi="Times New Roman" w:cs="Times New Roman"/>
          <w:sz w:val="24"/>
        </w:rPr>
        <w:t>ребёнок</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стремится</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к</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выполнению</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трудовых</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обязанностей,</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охотно</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включается</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в</w:t>
      </w:r>
      <w:r w:rsidRPr="00E72C9B">
        <w:rPr>
          <w:rFonts w:ascii="Times New Roman" w:eastAsia="Times New Roman" w:hAnsi="Times New Roman" w:cs="Times New Roman"/>
          <w:spacing w:val="-57"/>
          <w:sz w:val="24"/>
        </w:rPr>
        <w:t xml:space="preserve"> </w:t>
      </w:r>
      <w:r w:rsidRPr="00E72C9B">
        <w:rPr>
          <w:rFonts w:ascii="Times New Roman" w:eastAsia="Times New Roman" w:hAnsi="Times New Roman" w:cs="Times New Roman"/>
          <w:sz w:val="24"/>
        </w:rPr>
        <w:t>совместный</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труд</w:t>
      </w:r>
      <w:r w:rsidRPr="00E72C9B">
        <w:rPr>
          <w:rFonts w:ascii="Times New Roman" w:eastAsia="Times New Roman" w:hAnsi="Times New Roman" w:cs="Times New Roman"/>
          <w:spacing w:val="2"/>
          <w:sz w:val="24"/>
        </w:rPr>
        <w:t xml:space="preserve"> </w:t>
      </w:r>
      <w:r w:rsidRPr="00E72C9B">
        <w:rPr>
          <w:rFonts w:ascii="Times New Roman" w:eastAsia="Times New Roman" w:hAnsi="Times New Roman" w:cs="Times New Roman"/>
          <w:sz w:val="24"/>
        </w:rPr>
        <w:t>со взрослыми</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или</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сверстниками;</w:t>
      </w:r>
    </w:p>
    <w:p w:rsidR="00E72C9B" w:rsidRPr="00E72C9B" w:rsidRDefault="00E72C9B" w:rsidP="00E72C9B">
      <w:pPr>
        <w:widowControl w:val="0"/>
        <w:numPr>
          <w:ilvl w:val="1"/>
          <w:numId w:val="18"/>
        </w:numPr>
        <w:tabs>
          <w:tab w:val="left" w:pos="142"/>
          <w:tab w:val="left" w:pos="851"/>
        </w:tabs>
        <w:autoSpaceDE w:val="0"/>
        <w:autoSpaceDN w:val="0"/>
        <w:spacing w:after="0" w:line="360" w:lineRule="auto"/>
        <w:ind w:left="0" w:right="111" w:firstLine="567"/>
        <w:jc w:val="both"/>
        <w:rPr>
          <w:rFonts w:ascii="Times New Roman" w:eastAsia="Times New Roman" w:hAnsi="Times New Roman" w:cs="Times New Roman"/>
          <w:sz w:val="24"/>
        </w:rPr>
      </w:pPr>
      <w:r w:rsidRPr="00E72C9B">
        <w:rPr>
          <w:rFonts w:ascii="Times New Roman" w:eastAsia="Times New Roman" w:hAnsi="Times New Roman" w:cs="Times New Roman"/>
          <w:sz w:val="24"/>
        </w:rPr>
        <w:t>ребёнок инициативен в разговоре, использует разные типы реплик и простые формы</w:t>
      </w:r>
      <w:r w:rsidRPr="00E72C9B">
        <w:rPr>
          <w:rFonts w:ascii="Times New Roman" w:eastAsia="Times New Roman" w:hAnsi="Times New Roman" w:cs="Times New Roman"/>
          <w:spacing w:val="-57"/>
          <w:sz w:val="24"/>
        </w:rPr>
        <w:t xml:space="preserve"> </w:t>
      </w:r>
      <w:r w:rsidRPr="00E72C9B">
        <w:rPr>
          <w:rFonts w:ascii="Times New Roman" w:eastAsia="Times New Roman" w:hAnsi="Times New Roman" w:cs="Times New Roman"/>
          <w:sz w:val="24"/>
        </w:rPr>
        <w:t>объяснительной</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речи,</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речевые</w:t>
      </w:r>
      <w:r w:rsidRPr="00E72C9B">
        <w:rPr>
          <w:rFonts w:ascii="Times New Roman" w:eastAsia="Times New Roman" w:hAnsi="Times New Roman" w:cs="Times New Roman"/>
          <w:spacing w:val="-2"/>
          <w:sz w:val="24"/>
        </w:rPr>
        <w:t xml:space="preserve"> </w:t>
      </w:r>
      <w:r w:rsidRPr="00E72C9B">
        <w:rPr>
          <w:rFonts w:ascii="Times New Roman" w:eastAsia="Times New Roman" w:hAnsi="Times New Roman" w:cs="Times New Roman"/>
          <w:sz w:val="24"/>
        </w:rPr>
        <w:t>контакты становятся</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более</w:t>
      </w:r>
      <w:r w:rsidRPr="00E72C9B">
        <w:rPr>
          <w:rFonts w:ascii="Times New Roman" w:eastAsia="Times New Roman" w:hAnsi="Times New Roman" w:cs="Times New Roman"/>
          <w:spacing w:val="-3"/>
          <w:sz w:val="24"/>
        </w:rPr>
        <w:t xml:space="preserve"> </w:t>
      </w:r>
      <w:r w:rsidRPr="00E72C9B">
        <w:rPr>
          <w:rFonts w:ascii="Times New Roman" w:eastAsia="Times New Roman" w:hAnsi="Times New Roman" w:cs="Times New Roman"/>
          <w:sz w:val="24"/>
        </w:rPr>
        <w:t>длительными</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и активными;</w:t>
      </w:r>
    </w:p>
    <w:p w:rsidR="00E72C9B" w:rsidRPr="00E72C9B" w:rsidRDefault="00E72C9B" w:rsidP="00E72C9B">
      <w:pPr>
        <w:widowControl w:val="0"/>
        <w:numPr>
          <w:ilvl w:val="1"/>
          <w:numId w:val="18"/>
        </w:numPr>
        <w:tabs>
          <w:tab w:val="left" w:pos="142"/>
          <w:tab w:val="left" w:pos="851"/>
        </w:tabs>
        <w:autoSpaceDE w:val="0"/>
        <w:autoSpaceDN w:val="0"/>
        <w:spacing w:after="0" w:line="360" w:lineRule="auto"/>
        <w:ind w:left="0" w:right="111" w:firstLine="567"/>
        <w:jc w:val="both"/>
        <w:rPr>
          <w:rFonts w:ascii="Times New Roman" w:eastAsia="Times New Roman" w:hAnsi="Times New Roman" w:cs="Times New Roman"/>
          <w:sz w:val="24"/>
        </w:rPr>
      </w:pPr>
      <w:r w:rsidRPr="00E72C9B">
        <w:rPr>
          <w:rFonts w:ascii="Times New Roman" w:eastAsia="Times New Roman" w:hAnsi="Times New Roman" w:cs="Times New Roman"/>
          <w:sz w:val="24"/>
        </w:rPr>
        <w:t>ребёнок</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большинство</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звуков</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произносит</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правильно,</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пользуется</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средствами</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эмоциональной</w:t>
      </w:r>
      <w:r w:rsidRPr="00E72C9B">
        <w:rPr>
          <w:rFonts w:ascii="Times New Roman" w:eastAsia="Times New Roman" w:hAnsi="Times New Roman" w:cs="Times New Roman"/>
          <w:spacing w:val="-3"/>
          <w:sz w:val="24"/>
        </w:rPr>
        <w:t xml:space="preserve"> </w:t>
      </w:r>
      <w:r w:rsidRPr="00E72C9B">
        <w:rPr>
          <w:rFonts w:ascii="Times New Roman" w:eastAsia="Times New Roman" w:hAnsi="Times New Roman" w:cs="Times New Roman"/>
          <w:sz w:val="24"/>
        </w:rPr>
        <w:t>и речевой выразительности;</w:t>
      </w:r>
    </w:p>
    <w:p w:rsidR="00E72C9B" w:rsidRPr="00E72C9B" w:rsidRDefault="00E72C9B" w:rsidP="00E72C9B">
      <w:pPr>
        <w:widowControl w:val="0"/>
        <w:numPr>
          <w:ilvl w:val="1"/>
          <w:numId w:val="18"/>
        </w:numPr>
        <w:tabs>
          <w:tab w:val="left" w:pos="142"/>
          <w:tab w:val="left" w:pos="851"/>
        </w:tabs>
        <w:autoSpaceDE w:val="0"/>
        <w:autoSpaceDN w:val="0"/>
        <w:spacing w:after="0" w:line="360" w:lineRule="auto"/>
        <w:ind w:left="0" w:right="111" w:firstLine="567"/>
        <w:jc w:val="both"/>
        <w:rPr>
          <w:rFonts w:ascii="Times New Roman" w:eastAsia="Times New Roman" w:hAnsi="Times New Roman" w:cs="Times New Roman"/>
          <w:sz w:val="24"/>
        </w:rPr>
      </w:pPr>
      <w:r w:rsidRPr="00E72C9B">
        <w:rPr>
          <w:rFonts w:ascii="Times New Roman" w:eastAsia="Times New Roman" w:hAnsi="Times New Roman" w:cs="Times New Roman"/>
          <w:sz w:val="24"/>
        </w:rPr>
        <w:t>ребёнок</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самостоятельно</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пересказывает</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знакомые</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сказки,</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с</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небольшой</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помощью</w:t>
      </w:r>
      <w:r w:rsidRPr="00E72C9B">
        <w:rPr>
          <w:rFonts w:ascii="Times New Roman" w:eastAsia="Times New Roman" w:hAnsi="Times New Roman" w:cs="Times New Roman"/>
          <w:spacing w:val="-57"/>
          <w:sz w:val="24"/>
        </w:rPr>
        <w:t xml:space="preserve"> </w:t>
      </w:r>
      <w:r w:rsidRPr="00E72C9B">
        <w:rPr>
          <w:rFonts w:ascii="Times New Roman" w:eastAsia="Times New Roman" w:hAnsi="Times New Roman" w:cs="Times New Roman"/>
          <w:sz w:val="24"/>
        </w:rPr>
        <w:t>взрослого</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составляет описательные</w:t>
      </w:r>
      <w:r w:rsidRPr="00E72C9B">
        <w:rPr>
          <w:rFonts w:ascii="Times New Roman" w:eastAsia="Times New Roman" w:hAnsi="Times New Roman" w:cs="Times New Roman"/>
          <w:spacing w:val="-2"/>
          <w:sz w:val="24"/>
        </w:rPr>
        <w:t xml:space="preserve"> </w:t>
      </w:r>
      <w:r w:rsidRPr="00E72C9B">
        <w:rPr>
          <w:rFonts w:ascii="Times New Roman" w:eastAsia="Times New Roman" w:hAnsi="Times New Roman" w:cs="Times New Roman"/>
          <w:sz w:val="24"/>
        </w:rPr>
        <w:t>рассказы и загадки;</w:t>
      </w:r>
    </w:p>
    <w:p w:rsidR="00E72C9B" w:rsidRPr="00E72C9B" w:rsidRDefault="00E72C9B" w:rsidP="00E72C9B">
      <w:pPr>
        <w:widowControl w:val="0"/>
        <w:numPr>
          <w:ilvl w:val="1"/>
          <w:numId w:val="18"/>
        </w:numPr>
        <w:tabs>
          <w:tab w:val="left" w:pos="142"/>
          <w:tab w:val="left" w:pos="851"/>
        </w:tabs>
        <w:autoSpaceDE w:val="0"/>
        <w:autoSpaceDN w:val="0"/>
        <w:spacing w:after="0" w:line="360" w:lineRule="auto"/>
        <w:ind w:left="0" w:right="-31" w:firstLine="567"/>
        <w:jc w:val="both"/>
        <w:rPr>
          <w:rFonts w:ascii="Times New Roman" w:eastAsia="Times New Roman" w:hAnsi="Times New Roman" w:cs="Times New Roman"/>
          <w:sz w:val="24"/>
        </w:rPr>
      </w:pPr>
      <w:r w:rsidRPr="00E72C9B">
        <w:rPr>
          <w:rFonts w:ascii="Times New Roman" w:eastAsia="Times New Roman" w:hAnsi="Times New Roman" w:cs="Times New Roman"/>
          <w:sz w:val="24"/>
        </w:rPr>
        <w:t>ребёнок</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проявляет</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словотворчество,</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интерес</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к</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языку,</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с</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интересом</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слушает</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литературные</w:t>
      </w:r>
      <w:r w:rsidRPr="00E72C9B">
        <w:rPr>
          <w:rFonts w:ascii="Times New Roman" w:eastAsia="Times New Roman" w:hAnsi="Times New Roman" w:cs="Times New Roman"/>
          <w:spacing w:val="-3"/>
          <w:sz w:val="24"/>
        </w:rPr>
        <w:t xml:space="preserve"> </w:t>
      </w:r>
      <w:r w:rsidRPr="00E72C9B">
        <w:rPr>
          <w:rFonts w:ascii="Times New Roman" w:eastAsia="Times New Roman" w:hAnsi="Times New Roman" w:cs="Times New Roman"/>
          <w:sz w:val="24"/>
        </w:rPr>
        <w:t>тексты, воспроизводит текст;</w:t>
      </w:r>
    </w:p>
    <w:p w:rsidR="00E72C9B" w:rsidRPr="00E72C9B" w:rsidRDefault="00E72C9B" w:rsidP="00E72C9B">
      <w:pPr>
        <w:widowControl w:val="0"/>
        <w:numPr>
          <w:ilvl w:val="1"/>
          <w:numId w:val="18"/>
        </w:numPr>
        <w:tabs>
          <w:tab w:val="left" w:pos="142"/>
          <w:tab w:val="left" w:pos="851"/>
        </w:tabs>
        <w:autoSpaceDE w:val="0"/>
        <w:autoSpaceDN w:val="0"/>
        <w:spacing w:after="0" w:line="360" w:lineRule="auto"/>
        <w:ind w:left="0" w:right="-31" w:firstLine="567"/>
        <w:jc w:val="both"/>
        <w:rPr>
          <w:rFonts w:ascii="Times New Roman" w:eastAsia="Times New Roman" w:hAnsi="Times New Roman" w:cs="Times New Roman"/>
          <w:sz w:val="24"/>
        </w:rPr>
      </w:pPr>
      <w:r w:rsidRPr="00E72C9B">
        <w:rPr>
          <w:rFonts w:ascii="Times New Roman" w:eastAsia="Times New Roman" w:hAnsi="Times New Roman" w:cs="Times New Roman"/>
          <w:sz w:val="24"/>
        </w:rPr>
        <w:t>ребёнок способен рассказать о предмете, его назначении и особенностях, о том, как</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он</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был создан;</w:t>
      </w:r>
    </w:p>
    <w:p w:rsidR="00E72C9B" w:rsidRPr="00E72C9B" w:rsidRDefault="00E72C9B" w:rsidP="00E72C9B">
      <w:pPr>
        <w:widowControl w:val="0"/>
        <w:numPr>
          <w:ilvl w:val="1"/>
          <w:numId w:val="18"/>
        </w:numPr>
        <w:tabs>
          <w:tab w:val="left" w:pos="142"/>
          <w:tab w:val="left" w:pos="851"/>
        </w:tabs>
        <w:autoSpaceDE w:val="0"/>
        <w:autoSpaceDN w:val="0"/>
        <w:spacing w:after="0" w:line="360" w:lineRule="auto"/>
        <w:ind w:left="0" w:right="-31" w:firstLine="567"/>
        <w:jc w:val="both"/>
        <w:rPr>
          <w:rFonts w:ascii="Times New Roman" w:eastAsia="Times New Roman" w:hAnsi="Times New Roman" w:cs="Times New Roman"/>
          <w:sz w:val="24"/>
        </w:rPr>
      </w:pPr>
      <w:r w:rsidRPr="00E72C9B">
        <w:rPr>
          <w:rFonts w:ascii="Times New Roman" w:eastAsia="Times New Roman" w:hAnsi="Times New Roman" w:cs="Times New Roman"/>
          <w:sz w:val="24"/>
        </w:rPr>
        <w:t>ребёнок</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проявляет</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стремление</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к</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общению</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со</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сверстниками</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в</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процессе</w:t>
      </w:r>
      <w:r w:rsidRPr="00E72C9B">
        <w:rPr>
          <w:rFonts w:ascii="Times New Roman" w:eastAsia="Times New Roman" w:hAnsi="Times New Roman" w:cs="Times New Roman"/>
          <w:spacing w:val="-57"/>
          <w:sz w:val="24"/>
        </w:rPr>
        <w:t xml:space="preserve"> </w:t>
      </w:r>
      <w:r w:rsidRPr="00E72C9B">
        <w:rPr>
          <w:rFonts w:ascii="Times New Roman" w:eastAsia="Times New Roman" w:hAnsi="Times New Roman" w:cs="Times New Roman"/>
          <w:sz w:val="24"/>
        </w:rPr>
        <w:t>познавательной</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деятельности,</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осуществляет</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обмен</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информацией; охотно</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сотрудничает</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со</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взрослыми</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не</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только</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в</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совместной</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деятельности,</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но</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и</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в</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свободной</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самостоятельной;</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отличается</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высокой активностью</w:t>
      </w:r>
      <w:r w:rsidRPr="00E72C9B">
        <w:rPr>
          <w:rFonts w:ascii="Times New Roman" w:eastAsia="Times New Roman" w:hAnsi="Times New Roman" w:cs="Times New Roman"/>
          <w:spacing w:val="-2"/>
          <w:sz w:val="24"/>
        </w:rPr>
        <w:t xml:space="preserve"> </w:t>
      </w:r>
      <w:r w:rsidRPr="00E72C9B">
        <w:rPr>
          <w:rFonts w:ascii="Times New Roman" w:eastAsia="Times New Roman" w:hAnsi="Times New Roman" w:cs="Times New Roman"/>
          <w:sz w:val="24"/>
        </w:rPr>
        <w:t>и любознательностью;</w:t>
      </w:r>
    </w:p>
    <w:p w:rsidR="00E72C9B" w:rsidRPr="00E72C9B" w:rsidRDefault="00E72C9B" w:rsidP="00E72C9B">
      <w:pPr>
        <w:widowControl w:val="0"/>
        <w:numPr>
          <w:ilvl w:val="1"/>
          <w:numId w:val="18"/>
        </w:numPr>
        <w:tabs>
          <w:tab w:val="left" w:pos="142"/>
          <w:tab w:val="left" w:pos="851"/>
        </w:tabs>
        <w:autoSpaceDE w:val="0"/>
        <w:autoSpaceDN w:val="0"/>
        <w:spacing w:after="0" w:line="360" w:lineRule="auto"/>
        <w:ind w:left="0" w:right="-31" w:firstLine="567"/>
        <w:jc w:val="both"/>
        <w:rPr>
          <w:rFonts w:ascii="Times New Roman" w:eastAsia="Times New Roman" w:hAnsi="Times New Roman" w:cs="Times New Roman"/>
          <w:sz w:val="24"/>
        </w:rPr>
      </w:pPr>
      <w:r w:rsidRPr="00E72C9B">
        <w:rPr>
          <w:rFonts w:ascii="Times New Roman" w:eastAsia="Times New Roman" w:hAnsi="Times New Roman" w:cs="Times New Roman"/>
          <w:sz w:val="24"/>
        </w:rPr>
        <w:t>ребёнок активно познает и называет свойства и качества предметов, особенности</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объектов природы, обследовательские действия; объединяет предметы и объекты в видовые</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категории</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с</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указанием</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характерных</w:t>
      </w:r>
      <w:r w:rsidRPr="00E72C9B">
        <w:rPr>
          <w:rFonts w:ascii="Times New Roman" w:eastAsia="Times New Roman" w:hAnsi="Times New Roman" w:cs="Times New Roman"/>
          <w:spacing w:val="2"/>
          <w:sz w:val="24"/>
        </w:rPr>
        <w:t xml:space="preserve"> </w:t>
      </w:r>
      <w:r w:rsidRPr="00E72C9B">
        <w:rPr>
          <w:rFonts w:ascii="Times New Roman" w:eastAsia="Times New Roman" w:hAnsi="Times New Roman" w:cs="Times New Roman"/>
          <w:sz w:val="24"/>
        </w:rPr>
        <w:t>признаков;</w:t>
      </w:r>
    </w:p>
    <w:p w:rsidR="00E72C9B" w:rsidRPr="00E72C9B" w:rsidRDefault="00E72C9B" w:rsidP="00E72C9B">
      <w:pPr>
        <w:widowControl w:val="0"/>
        <w:numPr>
          <w:ilvl w:val="1"/>
          <w:numId w:val="18"/>
        </w:numPr>
        <w:tabs>
          <w:tab w:val="left" w:pos="142"/>
          <w:tab w:val="left" w:pos="851"/>
        </w:tabs>
        <w:autoSpaceDE w:val="0"/>
        <w:autoSpaceDN w:val="0"/>
        <w:spacing w:after="0" w:line="360" w:lineRule="auto"/>
        <w:ind w:left="0" w:right="-31" w:firstLine="567"/>
        <w:jc w:val="both"/>
        <w:rPr>
          <w:rFonts w:ascii="Times New Roman" w:eastAsia="Times New Roman" w:hAnsi="Times New Roman" w:cs="Times New Roman"/>
          <w:sz w:val="24"/>
        </w:rPr>
      </w:pPr>
      <w:r w:rsidRPr="00E72C9B">
        <w:rPr>
          <w:rFonts w:ascii="Times New Roman" w:eastAsia="Times New Roman" w:hAnsi="Times New Roman" w:cs="Times New Roman"/>
          <w:sz w:val="24"/>
        </w:rPr>
        <w:t>ребёнок задает много вопросов поискового характера, включается в деятельность</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экспериментирования,</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использует</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исследовательские</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действия,</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предпринимает</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попытки</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сделать логические</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выводы;</w:t>
      </w:r>
    </w:p>
    <w:p w:rsidR="00E72C9B" w:rsidRPr="00E72C9B" w:rsidRDefault="00E72C9B" w:rsidP="00E72C9B">
      <w:pPr>
        <w:widowControl w:val="0"/>
        <w:numPr>
          <w:ilvl w:val="1"/>
          <w:numId w:val="18"/>
        </w:numPr>
        <w:tabs>
          <w:tab w:val="left" w:pos="142"/>
          <w:tab w:val="left" w:pos="851"/>
        </w:tabs>
        <w:autoSpaceDE w:val="0"/>
        <w:autoSpaceDN w:val="0"/>
        <w:spacing w:after="0" w:line="360" w:lineRule="auto"/>
        <w:ind w:left="0" w:right="-31" w:firstLine="567"/>
        <w:jc w:val="both"/>
        <w:rPr>
          <w:rFonts w:ascii="Times New Roman" w:eastAsia="Times New Roman" w:hAnsi="Times New Roman" w:cs="Times New Roman"/>
          <w:sz w:val="24"/>
        </w:rPr>
      </w:pPr>
      <w:r w:rsidRPr="00E72C9B">
        <w:rPr>
          <w:rFonts w:ascii="Times New Roman" w:eastAsia="Times New Roman" w:hAnsi="Times New Roman" w:cs="Times New Roman"/>
          <w:sz w:val="24"/>
        </w:rPr>
        <w:lastRenderedPageBreak/>
        <w:t>ребёнок с удовольствием рассказывает о себе, своих желаниях, достижениях, семье,</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семейном быте, традициях; активно участвует в мероприятиях и праздниках, готовящихся в</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группе, в ДОО, имеет представления о малой родине, названии населенного пункта, улицы,</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некоторых</w:t>
      </w:r>
      <w:r w:rsidRPr="00E72C9B">
        <w:rPr>
          <w:rFonts w:ascii="Times New Roman" w:eastAsia="Times New Roman" w:hAnsi="Times New Roman" w:cs="Times New Roman"/>
          <w:spacing w:val="1"/>
          <w:sz w:val="24"/>
        </w:rPr>
        <w:t xml:space="preserve"> </w:t>
      </w:r>
      <w:r w:rsidRPr="00E72C9B">
        <w:rPr>
          <w:rFonts w:ascii="Times New Roman" w:eastAsia="Times New Roman" w:hAnsi="Times New Roman" w:cs="Times New Roman"/>
          <w:sz w:val="24"/>
        </w:rPr>
        <w:t>памятных</w:t>
      </w:r>
      <w:r w:rsidRPr="00E72C9B">
        <w:rPr>
          <w:rFonts w:ascii="Times New Roman" w:eastAsia="Times New Roman" w:hAnsi="Times New Roman" w:cs="Times New Roman"/>
          <w:spacing w:val="2"/>
          <w:sz w:val="24"/>
        </w:rPr>
        <w:t xml:space="preserve"> </w:t>
      </w:r>
      <w:r w:rsidRPr="00E72C9B">
        <w:rPr>
          <w:rFonts w:ascii="Times New Roman" w:eastAsia="Times New Roman" w:hAnsi="Times New Roman" w:cs="Times New Roman"/>
          <w:sz w:val="24"/>
        </w:rPr>
        <w:t>местах;</w:t>
      </w:r>
    </w:p>
    <w:p w:rsidR="00E72C9B" w:rsidRPr="00E72C9B" w:rsidRDefault="00E72C9B" w:rsidP="00E72C9B">
      <w:pPr>
        <w:widowControl w:val="0"/>
        <w:numPr>
          <w:ilvl w:val="1"/>
          <w:numId w:val="18"/>
        </w:numPr>
        <w:tabs>
          <w:tab w:val="left" w:pos="142"/>
          <w:tab w:val="left" w:pos="851"/>
        </w:tabs>
        <w:autoSpaceDE w:val="0"/>
        <w:autoSpaceDN w:val="0"/>
        <w:spacing w:after="0" w:line="360" w:lineRule="auto"/>
        <w:ind w:left="0" w:right="-31" w:firstLine="567"/>
        <w:jc w:val="both"/>
        <w:rPr>
          <w:rFonts w:ascii="Times New Roman" w:eastAsia="Times New Roman" w:hAnsi="Times New Roman" w:cs="Times New Roman"/>
          <w:i/>
          <w:sz w:val="24"/>
        </w:rPr>
      </w:pPr>
      <w:r w:rsidRPr="00E72C9B">
        <w:rPr>
          <w:rFonts w:ascii="Times New Roman" w:eastAsia="Times New Roman" w:hAnsi="Times New Roman" w:cs="Times New Roman"/>
          <w:i/>
          <w:sz w:val="24"/>
        </w:rPr>
        <w:t>ребенок свободно владеет родным языком, инициативен в общении, поддерживает</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тему разговора, возникающего по инициативе взрослого, отвечает на вопросы и отзывается</w:t>
      </w:r>
      <w:r w:rsidRPr="00E72C9B">
        <w:rPr>
          <w:rFonts w:ascii="Times New Roman" w:eastAsia="Times New Roman" w:hAnsi="Times New Roman" w:cs="Times New Roman"/>
          <w:i/>
          <w:spacing w:val="-57"/>
          <w:sz w:val="24"/>
        </w:rPr>
        <w:t xml:space="preserve"> </w:t>
      </w:r>
      <w:r w:rsidRPr="00E72C9B">
        <w:rPr>
          <w:rFonts w:ascii="Times New Roman" w:eastAsia="Times New Roman" w:hAnsi="Times New Roman" w:cs="Times New Roman"/>
          <w:i/>
          <w:sz w:val="24"/>
        </w:rPr>
        <w:t>на</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просьбы,</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способен</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к</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установлению</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устойчивых</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контактов</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со</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сверстниками,</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умеет</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договариваться;</w:t>
      </w:r>
    </w:p>
    <w:p w:rsidR="00E72C9B" w:rsidRPr="00E72C9B" w:rsidRDefault="00E72C9B" w:rsidP="00E72C9B">
      <w:pPr>
        <w:widowControl w:val="0"/>
        <w:numPr>
          <w:ilvl w:val="1"/>
          <w:numId w:val="18"/>
        </w:numPr>
        <w:tabs>
          <w:tab w:val="left" w:pos="142"/>
          <w:tab w:val="left" w:pos="851"/>
        </w:tabs>
        <w:autoSpaceDE w:val="0"/>
        <w:autoSpaceDN w:val="0"/>
        <w:spacing w:after="0" w:line="360" w:lineRule="auto"/>
        <w:ind w:left="0" w:right="-31" w:firstLine="567"/>
        <w:jc w:val="both"/>
        <w:rPr>
          <w:rFonts w:ascii="Times New Roman" w:eastAsia="Times New Roman" w:hAnsi="Times New Roman" w:cs="Times New Roman"/>
          <w:i/>
          <w:sz w:val="24"/>
        </w:rPr>
      </w:pPr>
      <w:r w:rsidRPr="00E72C9B">
        <w:rPr>
          <w:rFonts w:ascii="Times New Roman" w:eastAsia="Times New Roman" w:hAnsi="Times New Roman" w:cs="Times New Roman"/>
          <w:i/>
          <w:sz w:val="24"/>
        </w:rPr>
        <w:t>ребенок проявляет интерес к культуре и нравам людей, говорящих на другом языке,</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прислушивается</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к</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их</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разговору,</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владеет</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первичной</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коммуникацией</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на</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татарском</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языке,</w:t>
      </w:r>
      <w:r w:rsidRPr="00E72C9B">
        <w:rPr>
          <w:rFonts w:ascii="Times New Roman" w:eastAsia="Times New Roman" w:hAnsi="Times New Roman" w:cs="Times New Roman"/>
          <w:i/>
          <w:spacing w:val="-57"/>
          <w:sz w:val="24"/>
        </w:rPr>
        <w:t xml:space="preserve"> </w:t>
      </w:r>
      <w:r w:rsidRPr="00E72C9B">
        <w:rPr>
          <w:rFonts w:ascii="Times New Roman" w:eastAsia="Times New Roman" w:hAnsi="Times New Roman" w:cs="Times New Roman"/>
          <w:i/>
          <w:sz w:val="24"/>
        </w:rPr>
        <w:t>приобретает</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первоначальные</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навыки общения;</w:t>
      </w:r>
    </w:p>
    <w:p w:rsidR="00E72C9B" w:rsidRPr="00E72C9B" w:rsidRDefault="00E72C9B" w:rsidP="00E72C9B">
      <w:pPr>
        <w:widowControl w:val="0"/>
        <w:numPr>
          <w:ilvl w:val="1"/>
          <w:numId w:val="18"/>
        </w:numPr>
        <w:tabs>
          <w:tab w:val="left" w:pos="142"/>
          <w:tab w:val="left" w:pos="851"/>
        </w:tabs>
        <w:autoSpaceDE w:val="0"/>
        <w:autoSpaceDN w:val="0"/>
        <w:spacing w:after="0" w:line="360" w:lineRule="auto"/>
        <w:ind w:left="0" w:right="-31" w:firstLine="567"/>
        <w:jc w:val="both"/>
        <w:rPr>
          <w:rFonts w:ascii="Times New Roman" w:eastAsia="Times New Roman" w:hAnsi="Times New Roman" w:cs="Times New Roman"/>
          <w:i/>
          <w:sz w:val="24"/>
        </w:rPr>
      </w:pPr>
      <w:r w:rsidRPr="00E72C9B">
        <w:rPr>
          <w:rFonts w:ascii="Times New Roman" w:eastAsia="Times New Roman" w:hAnsi="Times New Roman" w:cs="Times New Roman"/>
          <w:i/>
          <w:sz w:val="24"/>
        </w:rPr>
        <w:t>ребенок</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владеет</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первоначальными</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представлениями</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о</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родном</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городе</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(название,</w:t>
      </w:r>
      <w:r w:rsidRPr="00E72C9B">
        <w:rPr>
          <w:rFonts w:ascii="Times New Roman" w:eastAsia="Times New Roman" w:hAnsi="Times New Roman" w:cs="Times New Roman"/>
          <w:i/>
          <w:spacing w:val="-57"/>
          <w:sz w:val="24"/>
        </w:rPr>
        <w:t xml:space="preserve"> </w:t>
      </w:r>
      <w:r w:rsidRPr="00E72C9B">
        <w:rPr>
          <w:rFonts w:ascii="Times New Roman" w:eastAsia="Times New Roman" w:hAnsi="Times New Roman" w:cs="Times New Roman"/>
          <w:i/>
          <w:sz w:val="24"/>
        </w:rPr>
        <w:t>главные</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улицы), республике (название,</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столица);</w:t>
      </w:r>
    </w:p>
    <w:p w:rsidR="00E72C9B" w:rsidRPr="00E72C9B" w:rsidRDefault="00E72C9B" w:rsidP="00E72C9B">
      <w:pPr>
        <w:widowControl w:val="0"/>
        <w:numPr>
          <w:ilvl w:val="1"/>
          <w:numId w:val="18"/>
        </w:numPr>
        <w:tabs>
          <w:tab w:val="left" w:pos="142"/>
          <w:tab w:val="left" w:pos="851"/>
        </w:tabs>
        <w:autoSpaceDE w:val="0"/>
        <w:autoSpaceDN w:val="0"/>
        <w:spacing w:after="0" w:line="360" w:lineRule="auto"/>
        <w:ind w:left="0" w:right="-31" w:firstLine="567"/>
        <w:jc w:val="both"/>
        <w:rPr>
          <w:rFonts w:ascii="Times New Roman" w:eastAsia="Times New Roman" w:hAnsi="Times New Roman" w:cs="Times New Roman"/>
          <w:i/>
          <w:sz w:val="24"/>
        </w:rPr>
      </w:pPr>
      <w:r w:rsidRPr="00E72C9B">
        <w:rPr>
          <w:rFonts w:ascii="Times New Roman" w:eastAsia="Times New Roman" w:hAnsi="Times New Roman" w:cs="Times New Roman"/>
          <w:i/>
          <w:sz w:val="24"/>
        </w:rPr>
        <w:t>ребенок</w:t>
      </w:r>
      <w:r w:rsidRPr="00E72C9B">
        <w:rPr>
          <w:rFonts w:ascii="Times New Roman" w:eastAsia="Times New Roman" w:hAnsi="Times New Roman" w:cs="Times New Roman"/>
          <w:i/>
          <w:spacing w:val="-3"/>
          <w:sz w:val="24"/>
        </w:rPr>
        <w:t xml:space="preserve"> </w:t>
      </w:r>
      <w:r w:rsidRPr="00E72C9B">
        <w:rPr>
          <w:rFonts w:ascii="Times New Roman" w:eastAsia="Times New Roman" w:hAnsi="Times New Roman" w:cs="Times New Roman"/>
          <w:i/>
          <w:sz w:val="24"/>
        </w:rPr>
        <w:t>проявляет</w:t>
      </w:r>
      <w:r w:rsidRPr="00E72C9B">
        <w:rPr>
          <w:rFonts w:ascii="Times New Roman" w:eastAsia="Times New Roman" w:hAnsi="Times New Roman" w:cs="Times New Roman"/>
          <w:i/>
          <w:spacing w:val="-3"/>
          <w:sz w:val="24"/>
        </w:rPr>
        <w:t xml:space="preserve"> </w:t>
      </w:r>
      <w:r w:rsidRPr="00E72C9B">
        <w:rPr>
          <w:rFonts w:ascii="Times New Roman" w:eastAsia="Times New Roman" w:hAnsi="Times New Roman" w:cs="Times New Roman"/>
          <w:i/>
          <w:sz w:val="24"/>
        </w:rPr>
        <w:t>интерес</w:t>
      </w:r>
      <w:r w:rsidRPr="00E72C9B">
        <w:rPr>
          <w:rFonts w:ascii="Times New Roman" w:eastAsia="Times New Roman" w:hAnsi="Times New Roman" w:cs="Times New Roman"/>
          <w:i/>
          <w:spacing w:val="-3"/>
          <w:sz w:val="24"/>
        </w:rPr>
        <w:t xml:space="preserve"> </w:t>
      </w:r>
      <w:r w:rsidRPr="00E72C9B">
        <w:rPr>
          <w:rFonts w:ascii="Times New Roman" w:eastAsia="Times New Roman" w:hAnsi="Times New Roman" w:cs="Times New Roman"/>
          <w:i/>
          <w:sz w:val="24"/>
        </w:rPr>
        <w:t>к</w:t>
      </w:r>
      <w:r w:rsidRPr="00E72C9B">
        <w:rPr>
          <w:rFonts w:ascii="Times New Roman" w:eastAsia="Times New Roman" w:hAnsi="Times New Roman" w:cs="Times New Roman"/>
          <w:i/>
          <w:spacing w:val="-3"/>
          <w:sz w:val="24"/>
        </w:rPr>
        <w:t xml:space="preserve"> </w:t>
      </w:r>
      <w:r w:rsidRPr="00E72C9B">
        <w:rPr>
          <w:rFonts w:ascii="Times New Roman" w:eastAsia="Times New Roman" w:hAnsi="Times New Roman" w:cs="Times New Roman"/>
          <w:i/>
          <w:sz w:val="24"/>
        </w:rPr>
        <w:t>информации</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о</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родных</w:t>
      </w:r>
      <w:r w:rsidRPr="00E72C9B">
        <w:rPr>
          <w:rFonts w:ascii="Times New Roman" w:eastAsia="Times New Roman" w:hAnsi="Times New Roman" w:cs="Times New Roman"/>
          <w:i/>
          <w:spacing w:val="-4"/>
          <w:sz w:val="24"/>
        </w:rPr>
        <w:t xml:space="preserve"> </w:t>
      </w:r>
      <w:r w:rsidRPr="00E72C9B">
        <w:rPr>
          <w:rFonts w:ascii="Times New Roman" w:eastAsia="Times New Roman" w:hAnsi="Times New Roman" w:cs="Times New Roman"/>
          <w:i/>
          <w:sz w:val="24"/>
        </w:rPr>
        <w:t>местах</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(город,</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село);</w:t>
      </w:r>
    </w:p>
    <w:p w:rsidR="00E72C9B" w:rsidRPr="00E72C9B" w:rsidRDefault="00E72C9B" w:rsidP="00E72C9B">
      <w:pPr>
        <w:widowControl w:val="0"/>
        <w:numPr>
          <w:ilvl w:val="1"/>
          <w:numId w:val="18"/>
        </w:numPr>
        <w:tabs>
          <w:tab w:val="left" w:pos="142"/>
          <w:tab w:val="left" w:pos="851"/>
        </w:tabs>
        <w:autoSpaceDE w:val="0"/>
        <w:autoSpaceDN w:val="0"/>
        <w:spacing w:after="0" w:line="360" w:lineRule="auto"/>
        <w:ind w:left="0" w:right="-31" w:firstLine="567"/>
        <w:jc w:val="both"/>
        <w:rPr>
          <w:rFonts w:ascii="Times New Roman" w:eastAsia="Times New Roman" w:hAnsi="Times New Roman" w:cs="Times New Roman"/>
          <w:i/>
          <w:sz w:val="24"/>
        </w:rPr>
      </w:pPr>
      <w:r w:rsidRPr="00E72C9B">
        <w:rPr>
          <w:rFonts w:ascii="Times New Roman" w:eastAsia="Times New Roman" w:hAnsi="Times New Roman" w:cs="Times New Roman"/>
          <w:i/>
          <w:sz w:val="24"/>
        </w:rPr>
        <w:t>ребенок</w:t>
      </w:r>
      <w:r w:rsidRPr="00E72C9B">
        <w:rPr>
          <w:rFonts w:ascii="Times New Roman" w:eastAsia="Times New Roman" w:hAnsi="Times New Roman" w:cs="Times New Roman"/>
          <w:i/>
          <w:spacing w:val="-3"/>
          <w:sz w:val="24"/>
        </w:rPr>
        <w:t xml:space="preserve"> </w:t>
      </w:r>
      <w:r w:rsidRPr="00E72C9B">
        <w:rPr>
          <w:rFonts w:ascii="Times New Roman" w:eastAsia="Times New Roman" w:hAnsi="Times New Roman" w:cs="Times New Roman"/>
          <w:i/>
          <w:sz w:val="24"/>
        </w:rPr>
        <w:t>проявляет</w:t>
      </w:r>
      <w:r w:rsidRPr="00E72C9B">
        <w:rPr>
          <w:rFonts w:ascii="Times New Roman" w:eastAsia="Times New Roman" w:hAnsi="Times New Roman" w:cs="Times New Roman"/>
          <w:i/>
          <w:spacing w:val="-3"/>
          <w:sz w:val="24"/>
        </w:rPr>
        <w:t xml:space="preserve"> </w:t>
      </w:r>
      <w:r w:rsidRPr="00E72C9B">
        <w:rPr>
          <w:rFonts w:ascii="Times New Roman" w:eastAsia="Times New Roman" w:hAnsi="Times New Roman" w:cs="Times New Roman"/>
          <w:i/>
          <w:sz w:val="24"/>
        </w:rPr>
        <w:t>интерес</w:t>
      </w:r>
      <w:r w:rsidRPr="00E72C9B">
        <w:rPr>
          <w:rFonts w:ascii="Times New Roman" w:eastAsia="Times New Roman" w:hAnsi="Times New Roman" w:cs="Times New Roman"/>
          <w:i/>
          <w:spacing w:val="-4"/>
          <w:sz w:val="24"/>
        </w:rPr>
        <w:t xml:space="preserve"> </w:t>
      </w:r>
      <w:r w:rsidRPr="00E72C9B">
        <w:rPr>
          <w:rFonts w:ascii="Times New Roman" w:eastAsia="Times New Roman" w:hAnsi="Times New Roman" w:cs="Times New Roman"/>
          <w:i/>
          <w:sz w:val="24"/>
        </w:rPr>
        <w:t>к</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информации</w:t>
      </w:r>
      <w:r w:rsidRPr="00E72C9B">
        <w:rPr>
          <w:rFonts w:ascii="Times New Roman" w:eastAsia="Times New Roman" w:hAnsi="Times New Roman" w:cs="Times New Roman"/>
          <w:i/>
          <w:spacing w:val="-3"/>
          <w:sz w:val="24"/>
        </w:rPr>
        <w:t xml:space="preserve"> </w:t>
      </w:r>
      <w:r w:rsidRPr="00E72C9B">
        <w:rPr>
          <w:rFonts w:ascii="Times New Roman" w:eastAsia="Times New Roman" w:hAnsi="Times New Roman" w:cs="Times New Roman"/>
          <w:i/>
          <w:sz w:val="24"/>
        </w:rPr>
        <w:t>о</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родных</w:t>
      </w:r>
      <w:r w:rsidRPr="00E72C9B">
        <w:rPr>
          <w:rFonts w:ascii="Times New Roman" w:eastAsia="Times New Roman" w:hAnsi="Times New Roman" w:cs="Times New Roman"/>
          <w:i/>
          <w:spacing w:val="-4"/>
          <w:sz w:val="24"/>
        </w:rPr>
        <w:t xml:space="preserve"> </w:t>
      </w:r>
      <w:r w:rsidRPr="00E72C9B">
        <w:rPr>
          <w:rFonts w:ascii="Times New Roman" w:eastAsia="Times New Roman" w:hAnsi="Times New Roman" w:cs="Times New Roman"/>
          <w:i/>
          <w:sz w:val="24"/>
        </w:rPr>
        <w:t>местах</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(город,</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село);</w:t>
      </w:r>
    </w:p>
    <w:p w:rsidR="00E72C9B" w:rsidRPr="00E72C9B" w:rsidRDefault="00E72C9B" w:rsidP="00E72C9B">
      <w:pPr>
        <w:widowControl w:val="0"/>
        <w:numPr>
          <w:ilvl w:val="1"/>
          <w:numId w:val="18"/>
        </w:numPr>
        <w:tabs>
          <w:tab w:val="left" w:pos="142"/>
          <w:tab w:val="left" w:pos="851"/>
        </w:tabs>
        <w:autoSpaceDE w:val="0"/>
        <w:autoSpaceDN w:val="0"/>
        <w:spacing w:after="0" w:line="360" w:lineRule="auto"/>
        <w:ind w:left="0" w:right="-31" w:firstLine="567"/>
        <w:jc w:val="both"/>
        <w:rPr>
          <w:rFonts w:ascii="Times New Roman" w:eastAsia="Times New Roman" w:hAnsi="Times New Roman" w:cs="Times New Roman"/>
          <w:i/>
          <w:sz w:val="24"/>
        </w:rPr>
      </w:pPr>
      <w:r w:rsidRPr="00E72C9B">
        <w:rPr>
          <w:rFonts w:ascii="Times New Roman" w:eastAsia="Times New Roman" w:hAnsi="Times New Roman" w:cs="Times New Roman"/>
          <w:i/>
          <w:sz w:val="24"/>
        </w:rPr>
        <w:t>ребенок</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проявляет</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интерес</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к</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некоторым</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элементам</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национальной</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культуры</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(жилище, предметы быта, национальная кухня, одежда, посуда, национальные праздники,</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музыкальные</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инструменты,</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малые</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формы</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фольклора);</w:t>
      </w:r>
    </w:p>
    <w:p w:rsidR="00E72C9B" w:rsidRPr="00E72C9B" w:rsidRDefault="00E72C9B" w:rsidP="00E72C9B">
      <w:pPr>
        <w:widowControl w:val="0"/>
        <w:numPr>
          <w:ilvl w:val="1"/>
          <w:numId w:val="18"/>
        </w:numPr>
        <w:tabs>
          <w:tab w:val="left" w:pos="142"/>
          <w:tab w:val="left" w:pos="851"/>
          <w:tab w:val="left" w:pos="1727"/>
        </w:tabs>
        <w:autoSpaceDE w:val="0"/>
        <w:autoSpaceDN w:val="0"/>
        <w:spacing w:after="0" w:line="360" w:lineRule="auto"/>
        <w:ind w:left="0" w:right="-31" w:firstLine="567"/>
        <w:jc w:val="both"/>
        <w:rPr>
          <w:rFonts w:ascii="Times New Roman" w:eastAsia="Times New Roman" w:hAnsi="Times New Roman" w:cs="Times New Roman"/>
          <w:i/>
          <w:sz w:val="24"/>
        </w:rPr>
      </w:pPr>
      <w:r w:rsidRPr="00E72C9B">
        <w:rPr>
          <w:rFonts w:ascii="Times New Roman" w:eastAsia="Times New Roman" w:hAnsi="Times New Roman" w:cs="Times New Roman"/>
          <w:i/>
          <w:sz w:val="24"/>
        </w:rPr>
        <w:t>ребенок интересуется объектами и явлениями живой и неживой природы родного</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края,</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имеет</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некоторые представления</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об</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их</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взаимосвязях,</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сезонных</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изменениях;</w:t>
      </w:r>
    </w:p>
    <w:p w:rsidR="00E72C9B" w:rsidRPr="00E72C9B" w:rsidRDefault="00E72C9B" w:rsidP="00E72C9B">
      <w:pPr>
        <w:widowControl w:val="0"/>
        <w:numPr>
          <w:ilvl w:val="1"/>
          <w:numId w:val="18"/>
        </w:numPr>
        <w:tabs>
          <w:tab w:val="left" w:pos="993"/>
        </w:tabs>
        <w:autoSpaceDE w:val="0"/>
        <w:autoSpaceDN w:val="0"/>
        <w:spacing w:after="0" w:line="360" w:lineRule="auto"/>
        <w:ind w:left="0" w:right="111" w:firstLine="566"/>
        <w:jc w:val="both"/>
        <w:rPr>
          <w:rFonts w:ascii="Times New Roman" w:eastAsia="Times New Roman" w:hAnsi="Times New Roman" w:cs="Times New Roman"/>
          <w:i/>
          <w:sz w:val="24"/>
        </w:rPr>
      </w:pPr>
      <w:r w:rsidRPr="00E72C9B">
        <w:rPr>
          <w:rFonts w:ascii="Times New Roman" w:eastAsia="Times New Roman" w:hAnsi="Times New Roman" w:cs="Times New Roman"/>
          <w:i/>
          <w:sz w:val="24"/>
        </w:rPr>
        <w:t>ребенок ориентируется в транспортных средствах своей местности, знает места</w:t>
      </w:r>
      <w:r w:rsidRPr="00E72C9B">
        <w:rPr>
          <w:rFonts w:ascii="Times New Roman" w:eastAsia="Times New Roman" w:hAnsi="Times New Roman" w:cs="Times New Roman"/>
          <w:i/>
          <w:spacing w:val="-57"/>
          <w:sz w:val="24"/>
        </w:rPr>
        <w:t xml:space="preserve"> </w:t>
      </w:r>
      <w:r w:rsidRPr="00E72C9B">
        <w:rPr>
          <w:rFonts w:ascii="Times New Roman" w:eastAsia="Times New Roman" w:hAnsi="Times New Roman" w:cs="Times New Roman"/>
          <w:i/>
          <w:sz w:val="24"/>
        </w:rPr>
        <w:t>остановок,</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их</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названия,</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понимает</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смысл</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общепринятых</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символических</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обозначений;</w:t>
      </w:r>
    </w:p>
    <w:p w:rsidR="00E72C9B" w:rsidRPr="00E72C9B" w:rsidRDefault="00E72C9B" w:rsidP="00E72C9B">
      <w:pPr>
        <w:widowControl w:val="0"/>
        <w:numPr>
          <w:ilvl w:val="1"/>
          <w:numId w:val="18"/>
        </w:numPr>
        <w:tabs>
          <w:tab w:val="left" w:pos="993"/>
        </w:tabs>
        <w:autoSpaceDE w:val="0"/>
        <w:autoSpaceDN w:val="0"/>
        <w:spacing w:after="0" w:line="360" w:lineRule="auto"/>
        <w:ind w:left="0" w:right="111" w:firstLine="566"/>
        <w:jc w:val="both"/>
        <w:rPr>
          <w:rFonts w:ascii="Times New Roman" w:eastAsia="Times New Roman" w:hAnsi="Times New Roman" w:cs="Times New Roman"/>
          <w:i/>
          <w:sz w:val="24"/>
        </w:rPr>
      </w:pPr>
      <w:r w:rsidRPr="00E72C9B">
        <w:rPr>
          <w:rFonts w:ascii="Times New Roman" w:eastAsia="Times New Roman" w:hAnsi="Times New Roman" w:cs="Times New Roman"/>
          <w:i/>
          <w:sz w:val="24"/>
        </w:rPr>
        <w:t>ребенок имеет представления о метрополитене, об отличительных особенностях</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станции</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«Площадь</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Тукая» в</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городе</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Казани;</w:t>
      </w:r>
    </w:p>
    <w:p w:rsidR="00E72C9B" w:rsidRPr="00E72C9B" w:rsidRDefault="00E72C9B" w:rsidP="00E72C9B">
      <w:pPr>
        <w:widowControl w:val="0"/>
        <w:numPr>
          <w:ilvl w:val="1"/>
          <w:numId w:val="18"/>
        </w:numPr>
        <w:tabs>
          <w:tab w:val="left" w:pos="993"/>
        </w:tabs>
        <w:autoSpaceDE w:val="0"/>
        <w:autoSpaceDN w:val="0"/>
        <w:spacing w:after="0" w:line="360" w:lineRule="auto"/>
        <w:ind w:left="0" w:right="111" w:firstLine="566"/>
        <w:jc w:val="both"/>
        <w:rPr>
          <w:rFonts w:ascii="Times New Roman" w:eastAsia="Times New Roman" w:hAnsi="Times New Roman" w:cs="Times New Roman"/>
          <w:i/>
          <w:sz w:val="24"/>
        </w:rPr>
      </w:pPr>
      <w:r w:rsidRPr="00E72C9B">
        <w:rPr>
          <w:rFonts w:ascii="Times New Roman" w:eastAsia="Times New Roman" w:hAnsi="Times New Roman" w:cs="Times New Roman"/>
          <w:i/>
          <w:sz w:val="24"/>
        </w:rPr>
        <w:t>ребенок</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понимает</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обращенную</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речь</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в</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виде</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отдельного</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предложения</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(в</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рамках</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предусмотренного</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УМК</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«Татарча</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сөйләшәбез»</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«Учимся</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говорить</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по-татарски»</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образовательного</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материала);</w:t>
      </w:r>
    </w:p>
    <w:p w:rsidR="00E72C9B" w:rsidRPr="00E72C9B" w:rsidRDefault="00E72C9B" w:rsidP="00E72C9B">
      <w:pPr>
        <w:widowControl w:val="0"/>
        <w:numPr>
          <w:ilvl w:val="1"/>
          <w:numId w:val="18"/>
        </w:numPr>
        <w:tabs>
          <w:tab w:val="left" w:pos="993"/>
        </w:tabs>
        <w:autoSpaceDE w:val="0"/>
        <w:autoSpaceDN w:val="0"/>
        <w:spacing w:after="0" w:line="360" w:lineRule="auto"/>
        <w:ind w:left="0" w:right="111" w:firstLine="566"/>
        <w:jc w:val="both"/>
        <w:rPr>
          <w:rFonts w:ascii="Times New Roman" w:eastAsia="Times New Roman" w:hAnsi="Times New Roman" w:cs="Times New Roman"/>
          <w:i/>
          <w:sz w:val="24"/>
        </w:rPr>
      </w:pPr>
      <w:r w:rsidRPr="00E72C9B">
        <w:rPr>
          <w:rFonts w:ascii="Times New Roman" w:eastAsia="Times New Roman" w:hAnsi="Times New Roman" w:cs="Times New Roman"/>
          <w:i/>
          <w:sz w:val="24"/>
        </w:rPr>
        <w:t>ребенок</w:t>
      </w:r>
      <w:r w:rsidRPr="00E72C9B">
        <w:rPr>
          <w:rFonts w:ascii="Times New Roman" w:eastAsia="Times New Roman" w:hAnsi="Times New Roman" w:cs="Times New Roman"/>
          <w:i/>
          <w:spacing w:val="-12"/>
          <w:sz w:val="24"/>
        </w:rPr>
        <w:t xml:space="preserve"> </w:t>
      </w:r>
      <w:r w:rsidRPr="00E72C9B">
        <w:rPr>
          <w:rFonts w:ascii="Times New Roman" w:eastAsia="Times New Roman" w:hAnsi="Times New Roman" w:cs="Times New Roman"/>
          <w:i/>
          <w:sz w:val="24"/>
        </w:rPr>
        <w:t>включается</w:t>
      </w:r>
      <w:r w:rsidRPr="00E72C9B">
        <w:rPr>
          <w:rFonts w:ascii="Times New Roman" w:eastAsia="Times New Roman" w:hAnsi="Times New Roman" w:cs="Times New Roman"/>
          <w:i/>
          <w:spacing w:val="-11"/>
          <w:sz w:val="24"/>
        </w:rPr>
        <w:t xml:space="preserve"> </w:t>
      </w:r>
      <w:r w:rsidRPr="00E72C9B">
        <w:rPr>
          <w:rFonts w:ascii="Times New Roman" w:eastAsia="Times New Roman" w:hAnsi="Times New Roman" w:cs="Times New Roman"/>
          <w:i/>
          <w:sz w:val="24"/>
        </w:rPr>
        <w:t>в</w:t>
      </w:r>
      <w:r w:rsidRPr="00E72C9B">
        <w:rPr>
          <w:rFonts w:ascii="Times New Roman" w:eastAsia="Times New Roman" w:hAnsi="Times New Roman" w:cs="Times New Roman"/>
          <w:i/>
          <w:spacing w:val="-13"/>
          <w:sz w:val="24"/>
        </w:rPr>
        <w:t xml:space="preserve"> </w:t>
      </w:r>
      <w:r w:rsidRPr="00E72C9B">
        <w:rPr>
          <w:rFonts w:ascii="Times New Roman" w:eastAsia="Times New Roman" w:hAnsi="Times New Roman" w:cs="Times New Roman"/>
          <w:i/>
          <w:sz w:val="24"/>
        </w:rPr>
        <w:t>диалог,</w:t>
      </w:r>
      <w:r w:rsidRPr="00E72C9B">
        <w:rPr>
          <w:rFonts w:ascii="Times New Roman" w:eastAsia="Times New Roman" w:hAnsi="Times New Roman" w:cs="Times New Roman"/>
          <w:i/>
          <w:spacing w:val="-12"/>
          <w:sz w:val="24"/>
        </w:rPr>
        <w:t xml:space="preserve"> </w:t>
      </w:r>
      <w:r w:rsidRPr="00E72C9B">
        <w:rPr>
          <w:rFonts w:ascii="Times New Roman" w:eastAsia="Times New Roman" w:hAnsi="Times New Roman" w:cs="Times New Roman"/>
          <w:i/>
          <w:sz w:val="24"/>
        </w:rPr>
        <w:t>понимает</w:t>
      </w:r>
      <w:r w:rsidRPr="00E72C9B">
        <w:rPr>
          <w:rFonts w:ascii="Times New Roman" w:eastAsia="Times New Roman" w:hAnsi="Times New Roman" w:cs="Times New Roman"/>
          <w:i/>
          <w:spacing w:val="-13"/>
          <w:sz w:val="24"/>
        </w:rPr>
        <w:t xml:space="preserve"> </w:t>
      </w:r>
      <w:r w:rsidRPr="00E72C9B">
        <w:rPr>
          <w:rFonts w:ascii="Times New Roman" w:eastAsia="Times New Roman" w:hAnsi="Times New Roman" w:cs="Times New Roman"/>
          <w:i/>
          <w:sz w:val="24"/>
        </w:rPr>
        <w:t>речь</w:t>
      </w:r>
      <w:r w:rsidRPr="00E72C9B">
        <w:rPr>
          <w:rFonts w:ascii="Times New Roman" w:eastAsia="Times New Roman" w:hAnsi="Times New Roman" w:cs="Times New Roman"/>
          <w:i/>
          <w:spacing w:val="-10"/>
          <w:sz w:val="24"/>
        </w:rPr>
        <w:t xml:space="preserve"> </w:t>
      </w:r>
      <w:r w:rsidRPr="00E72C9B">
        <w:rPr>
          <w:rFonts w:ascii="Times New Roman" w:eastAsia="Times New Roman" w:hAnsi="Times New Roman" w:cs="Times New Roman"/>
          <w:i/>
          <w:sz w:val="24"/>
        </w:rPr>
        <w:t>собеседника,</w:t>
      </w:r>
      <w:r w:rsidRPr="00E72C9B">
        <w:rPr>
          <w:rFonts w:ascii="Times New Roman" w:eastAsia="Times New Roman" w:hAnsi="Times New Roman" w:cs="Times New Roman"/>
          <w:i/>
          <w:spacing w:val="-12"/>
          <w:sz w:val="24"/>
        </w:rPr>
        <w:t xml:space="preserve"> </w:t>
      </w:r>
      <w:r w:rsidRPr="00E72C9B">
        <w:rPr>
          <w:rFonts w:ascii="Times New Roman" w:eastAsia="Times New Roman" w:hAnsi="Times New Roman" w:cs="Times New Roman"/>
          <w:i/>
          <w:sz w:val="24"/>
        </w:rPr>
        <w:t>высказывается</w:t>
      </w:r>
      <w:r w:rsidRPr="00E72C9B">
        <w:rPr>
          <w:rFonts w:ascii="Times New Roman" w:eastAsia="Times New Roman" w:hAnsi="Times New Roman" w:cs="Times New Roman"/>
          <w:i/>
          <w:spacing w:val="-13"/>
          <w:sz w:val="24"/>
        </w:rPr>
        <w:t xml:space="preserve"> </w:t>
      </w:r>
      <w:r w:rsidRPr="00E72C9B">
        <w:rPr>
          <w:rFonts w:ascii="Times New Roman" w:eastAsia="Times New Roman" w:hAnsi="Times New Roman" w:cs="Times New Roman"/>
          <w:i/>
          <w:sz w:val="24"/>
        </w:rPr>
        <w:t>простыми</w:t>
      </w:r>
      <w:r w:rsidRPr="00E72C9B">
        <w:rPr>
          <w:rFonts w:ascii="Times New Roman" w:eastAsia="Times New Roman" w:hAnsi="Times New Roman" w:cs="Times New Roman"/>
          <w:i/>
          <w:spacing w:val="-57"/>
          <w:sz w:val="24"/>
        </w:rPr>
        <w:t xml:space="preserve"> </w:t>
      </w:r>
      <w:r w:rsidRPr="00E72C9B">
        <w:rPr>
          <w:rFonts w:ascii="Times New Roman" w:eastAsia="Times New Roman" w:hAnsi="Times New Roman" w:cs="Times New Roman"/>
          <w:i/>
          <w:sz w:val="24"/>
        </w:rPr>
        <w:t>предложениями</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на татарском языке;</w:t>
      </w:r>
    </w:p>
    <w:p w:rsidR="00E72C9B" w:rsidRPr="00E72C9B" w:rsidRDefault="00E72C9B" w:rsidP="00E72C9B">
      <w:pPr>
        <w:widowControl w:val="0"/>
        <w:numPr>
          <w:ilvl w:val="1"/>
          <w:numId w:val="18"/>
        </w:numPr>
        <w:tabs>
          <w:tab w:val="left" w:pos="993"/>
        </w:tabs>
        <w:autoSpaceDE w:val="0"/>
        <w:autoSpaceDN w:val="0"/>
        <w:spacing w:after="0" w:line="360" w:lineRule="auto"/>
        <w:ind w:left="0" w:right="111"/>
        <w:jc w:val="both"/>
        <w:rPr>
          <w:rFonts w:ascii="Times New Roman" w:eastAsia="Times New Roman" w:hAnsi="Times New Roman" w:cs="Times New Roman"/>
          <w:i/>
          <w:sz w:val="24"/>
        </w:rPr>
      </w:pPr>
      <w:r w:rsidRPr="00E72C9B">
        <w:rPr>
          <w:rFonts w:ascii="Times New Roman" w:eastAsia="Times New Roman" w:hAnsi="Times New Roman" w:cs="Times New Roman"/>
          <w:i/>
          <w:sz w:val="24"/>
        </w:rPr>
        <w:t>ребенок</w:t>
      </w:r>
      <w:r w:rsidRPr="00E72C9B">
        <w:rPr>
          <w:rFonts w:ascii="Times New Roman" w:eastAsia="Times New Roman" w:hAnsi="Times New Roman" w:cs="Times New Roman"/>
          <w:i/>
          <w:spacing w:val="-3"/>
          <w:sz w:val="24"/>
        </w:rPr>
        <w:t xml:space="preserve"> </w:t>
      </w:r>
      <w:r w:rsidRPr="00E72C9B">
        <w:rPr>
          <w:rFonts w:ascii="Times New Roman" w:eastAsia="Times New Roman" w:hAnsi="Times New Roman" w:cs="Times New Roman"/>
          <w:i/>
          <w:sz w:val="24"/>
        </w:rPr>
        <w:t>отличает</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татарский</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национальный</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костюм</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от</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костюмов</w:t>
      </w:r>
      <w:r w:rsidRPr="00E72C9B">
        <w:rPr>
          <w:rFonts w:ascii="Times New Roman" w:eastAsia="Times New Roman" w:hAnsi="Times New Roman" w:cs="Times New Roman"/>
          <w:i/>
          <w:spacing w:val="-3"/>
          <w:sz w:val="24"/>
        </w:rPr>
        <w:t xml:space="preserve"> </w:t>
      </w:r>
      <w:r w:rsidRPr="00E72C9B">
        <w:rPr>
          <w:rFonts w:ascii="Times New Roman" w:eastAsia="Times New Roman" w:hAnsi="Times New Roman" w:cs="Times New Roman"/>
          <w:i/>
          <w:sz w:val="24"/>
        </w:rPr>
        <w:t>других</w:t>
      </w:r>
      <w:r w:rsidRPr="00E72C9B">
        <w:rPr>
          <w:rFonts w:ascii="Times New Roman" w:eastAsia="Times New Roman" w:hAnsi="Times New Roman" w:cs="Times New Roman"/>
          <w:i/>
          <w:spacing w:val="-3"/>
          <w:sz w:val="24"/>
        </w:rPr>
        <w:t xml:space="preserve"> </w:t>
      </w:r>
      <w:r w:rsidRPr="00E72C9B">
        <w:rPr>
          <w:rFonts w:ascii="Times New Roman" w:eastAsia="Times New Roman" w:hAnsi="Times New Roman" w:cs="Times New Roman"/>
          <w:i/>
          <w:sz w:val="24"/>
        </w:rPr>
        <w:t>народов;</w:t>
      </w:r>
    </w:p>
    <w:p w:rsidR="00E72C9B" w:rsidRPr="00E72C9B" w:rsidRDefault="00E72C9B" w:rsidP="00E72C9B">
      <w:pPr>
        <w:widowControl w:val="0"/>
        <w:numPr>
          <w:ilvl w:val="1"/>
          <w:numId w:val="18"/>
        </w:numPr>
        <w:tabs>
          <w:tab w:val="left" w:pos="993"/>
        </w:tabs>
        <w:autoSpaceDE w:val="0"/>
        <w:autoSpaceDN w:val="0"/>
        <w:spacing w:after="0" w:line="360" w:lineRule="auto"/>
        <w:ind w:left="0" w:right="111" w:firstLine="566"/>
        <w:jc w:val="both"/>
        <w:rPr>
          <w:rFonts w:ascii="Times New Roman" w:eastAsia="Times New Roman" w:hAnsi="Times New Roman" w:cs="Times New Roman"/>
          <w:i/>
          <w:sz w:val="24"/>
        </w:rPr>
      </w:pPr>
      <w:r w:rsidRPr="00E72C9B">
        <w:rPr>
          <w:rFonts w:ascii="Times New Roman" w:eastAsia="Times New Roman" w:hAnsi="Times New Roman" w:cs="Times New Roman"/>
          <w:i/>
          <w:sz w:val="24"/>
        </w:rPr>
        <w:t>с</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удовольствием</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слушает</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игру</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на</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народных</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музыкальных</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инструментах,</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эмоционально</w:t>
      </w:r>
      <w:r w:rsidRPr="00E72C9B">
        <w:rPr>
          <w:rFonts w:ascii="Times New Roman" w:eastAsia="Times New Roman" w:hAnsi="Times New Roman" w:cs="Times New Roman"/>
          <w:i/>
          <w:spacing w:val="-5"/>
          <w:sz w:val="24"/>
        </w:rPr>
        <w:t xml:space="preserve"> </w:t>
      </w:r>
      <w:r w:rsidRPr="00E72C9B">
        <w:rPr>
          <w:rFonts w:ascii="Times New Roman" w:eastAsia="Times New Roman" w:hAnsi="Times New Roman" w:cs="Times New Roman"/>
          <w:i/>
          <w:sz w:val="24"/>
        </w:rPr>
        <w:t>отзывается</w:t>
      </w:r>
      <w:r w:rsidRPr="00E72C9B">
        <w:rPr>
          <w:rFonts w:ascii="Times New Roman" w:eastAsia="Times New Roman" w:hAnsi="Times New Roman" w:cs="Times New Roman"/>
          <w:i/>
          <w:spacing w:val="-7"/>
          <w:sz w:val="24"/>
        </w:rPr>
        <w:t xml:space="preserve"> </w:t>
      </w:r>
      <w:r w:rsidRPr="00E72C9B">
        <w:rPr>
          <w:rFonts w:ascii="Times New Roman" w:eastAsia="Times New Roman" w:hAnsi="Times New Roman" w:cs="Times New Roman"/>
          <w:i/>
          <w:sz w:val="24"/>
        </w:rPr>
        <w:t>на</w:t>
      </w:r>
      <w:r w:rsidRPr="00E72C9B">
        <w:rPr>
          <w:rFonts w:ascii="Times New Roman" w:eastAsia="Times New Roman" w:hAnsi="Times New Roman" w:cs="Times New Roman"/>
          <w:i/>
          <w:spacing w:val="-5"/>
          <w:sz w:val="24"/>
        </w:rPr>
        <w:t xml:space="preserve"> </w:t>
      </w:r>
      <w:r w:rsidRPr="00E72C9B">
        <w:rPr>
          <w:rFonts w:ascii="Times New Roman" w:eastAsia="Times New Roman" w:hAnsi="Times New Roman" w:cs="Times New Roman"/>
          <w:i/>
          <w:sz w:val="24"/>
        </w:rPr>
        <w:t>музыкальные</w:t>
      </w:r>
      <w:r w:rsidRPr="00E72C9B">
        <w:rPr>
          <w:rFonts w:ascii="Times New Roman" w:eastAsia="Times New Roman" w:hAnsi="Times New Roman" w:cs="Times New Roman"/>
          <w:i/>
          <w:spacing w:val="-7"/>
          <w:sz w:val="24"/>
        </w:rPr>
        <w:t xml:space="preserve"> </w:t>
      </w:r>
      <w:r w:rsidRPr="00E72C9B">
        <w:rPr>
          <w:rFonts w:ascii="Times New Roman" w:eastAsia="Times New Roman" w:hAnsi="Times New Roman" w:cs="Times New Roman"/>
          <w:i/>
          <w:sz w:val="24"/>
        </w:rPr>
        <w:t>произведения</w:t>
      </w:r>
      <w:r w:rsidRPr="00E72C9B">
        <w:rPr>
          <w:rFonts w:ascii="Times New Roman" w:eastAsia="Times New Roman" w:hAnsi="Times New Roman" w:cs="Times New Roman"/>
          <w:i/>
          <w:spacing w:val="-6"/>
          <w:sz w:val="24"/>
        </w:rPr>
        <w:t xml:space="preserve"> </w:t>
      </w:r>
      <w:r w:rsidRPr="00E72C9B">
        <w:rPr>
          <w:rFonts w:ascii="Times New Roman" w:eastAsia="Times New Roman" w:hAnsi="Times New Roman" w:cs="Times New Roman"/>
          <w:i/>
          <w:sz w:val="24"/>
        </w:rPr>
        <w:t>татарских</w:t>
      </w:r>
      <w:r w:rsidRPr="00E72C9B">
        <w:rPr>
          <w:rFonts w:ascii="Times New Roman" w:eastAsia="Times New Roman" w:hAnsi="Times New Roman" w:cs="Times New Roman"/>
          <w:i/>
          <w:spacing w:val="-3"/>
          <w:sz w:val="24"/>
        </w:rPr>
        <w:t xml:space="preserve"> </w:t>
      </w:r>
      <w:r w:rsidRPr="00E72C9B">
        <w:rPr>
          <w:rFonts w:ascii="Times New Roman" w:eastAsia="Times New Roman" w:hAnsi="Times New Roman" w:cs="Times New Roman"/>
          <w:i/>
          <w:sz w:val="24"/>
        </w:rPr>
        <w:t>композиторов,</w:t>
      </w:r>
      <w:r w:rsidRPr="00E72C9B">
        <w:rPr>
          <w:rFonts w:ascii="Times New Roman" w:eastAsia="Times New Roman" w:hAnsi="Times New Roman" w:cs="Times New Roman"/>
          <w:i/>
          <w:spacing w:val="-5"/>
          <w:sz w:val="24"/>
        </w:rPr>
        <w:t xml:space="preserve"> </w:t>
      </w:r>
      <w:r w:rsidRPr="00E72C9B">
        <w:rPr>
          <w:rFonts w:ascii="Times New Roman" w:eastAsia="Times New Roman" w:hAnsi="Times New Roman" w:cs="Times New Roman"/>
          <w:i/>
          <w:sz w:val="24"/>
        </w:rPr>
        <w:t>народные</w:t>
      </w:r>
      <w:r w:rsidRPr="00E72C9B">
        <w:rPr>
          <w:rFonts w:ascii="Times New Roman" w:eastAsia="Times New Roman" w:hAnsi="Times New Roman" w:cs="Times New Roman"/>
          <w:i/>
          <w:spacing w:val="-58"/>
          <w:sz w:val="24"/>
        </w:rPr>
        <w:t xml:space="preserve"> </w:t>
      </w:r>
      <w:r w:rsidRPr="00E72C9B">
        <w:rPr>
          <w:rFonts w:ascii="Times New Roman" w:eastAsia="Times New Roman" w:hAnsi="Times New Roman" w:cs="Times New Roman"/>
          <w:i/>
          <w:sz w:val="24"/>
        </w:rPr>
        <w:t>песни;</w:t>
      </w:r>
    </w:p>
    <w:p w:rsidR="00E72C9B" w:rsidRPr="00E72C9B" w:rsidRDefault="00E72C9B" w:rsidP="00E72C9B">
      <w:pPr>
        <w:widowControl w:val="0"/>
        <w:numPr>
          <w:ilvl w:val="1"/>
          <w:numId w:val="18"/>
        </w:numPr>
        <w:tabs>
          <w:tab w:val="left" w:pos="993"/>
        </w:tabs>
        <w:autoSpaceDE w:val="0"/>
        <w:autoSpaceDN w:val="0"/>
        <w:spacing w:after="0" w:line="360" w:lineRule="auto"/>
        <w:ind w:left="0" w:right="111" w:firstLine="566"/>
        <w:jc w:val="both"/>
        <w:rPr>
          <w:rFonts w:ascii="Times New Roman" w:eastAsia="Times New Roman" w:hAnsi="Times New Roman" w:cs="Times New Roman"/>
          <w:i/>
          <w:sz w:val="24"/>
        </w:rPr>
      </w:pPr>
      <w:r w:rsidRPr="00E72C9B">
        <w:rPr>
          <w:rFonts w:ascii="Times New Roman" w:eastAsia="Times New Roman" w:hAnsi="Times New Roman" w:cs="Times New Roman"/>
          <w:i/>
          <w:sz w:val="24"/>
        </w:rPr>
        <w:t>с</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удовольствием</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участвует</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в</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татарских</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народных</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праздниках,</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исполняет</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татарские</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песни, танцы;</w:t>
      </w:r>
    </w:p>
    <w:p w:rsidR="00E72C9B" w:rsidRPr="00E72C9B" w:rsidRDefault="00E72C9B" w:rsidP="00E72C9B">
      <w:pPr>
        <w:widowControl w:val="0"/>
        <w:numPr>
          <w:ilvl w:val="1"/>
          <w:numId w:val="18"/>
        </w:numPr>
        <w:tabs>
          <w:tab w:val="left" w:pos="993"/>
        </w:tabs>
        <w:autoSpaceDE w:val="0"/>
        <w:autoSpaceDN w:val="0"/>
        <w:spacing w:after="0" w:line="360" w:lineRule="auto"/>
        <w:ind w:left="0" w:right="111" w:firstLine="566"/>
        <w:jc w:val="both"/>
        <w:rPr>
          <w:rFonts w:ascii="Times New Roman" w:eastAsia="Times New Roman" w:hAnsi="Times New Roman" w:cs="Times New Roman"/>
          <w:i/>
          <w:sz w:val="24"/>
        </w:rPr>
      </w:pPr>
      <w:r w:rsidRPr="00E72C9B">
        <w:rPr>
          <w:rFonts w:ascii="Times New Roman" w:eastAsia="Times New Roman" w:hAnsi="Times New Roman" w:cs="Times New Roman"/>
          <w:i/>
          <w:sz w:val="24"/>
        </w:rPr>
        <w:t>ребёнок имеет представление о разнообразных представителях живой природы</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lastRenderedPageBreak/>
        <w:t>родного</w:t>
      </w:r>
      <w:r w:rsidRPr="00E72C9B">
        <w:rPr>
          <w:rFonts w:ascii="Times New Roman" w:eastAsia="Times New Roman" w:hAnsi="Times New Roman" w:cs="Times New Roman"/>
          <w:i/>
          <w:spacing w:val="-4"/>
          <w:sz w:val="24"/>
        </w:rPr>
        <w:t xml:space="preserve"> </w:t>
      </w:r>
      <w:r w:rsidRPr="00E72C9B">
        <w:rPr>
          <w:rFonts w:ascii="Times New Roman" w:eastAsia="Times New Roman" w:hAnsi="Times New Roman" w:cs="Times New Roman"/>
          <w:i/>
          <w:sz w:val="24"/>
        </w:rPr>
        <w:t>края,</w:t>
      </w:r>
      <w:r w:rsidRPr="00E72C9B">
        <w:rPr>
          <w:rFonts w:ascii="Times New Roman" w:eastAsia="Times New Roman" w:hAnsi="Times New Roman" w:cs="Times New Roman"/>
          <w:i/>
          <w:spacing w:val="-5"/>
          <w:sz w:val="24"/>
        </w:rPr>
        <w:t xml:space="preserve"> </w:t>
      </w:r>
      <w:r w:rsidRPr="00E72C9B">
        <w:rPr>
          <w:rFonts w:ascii="Times New Roman" w:eastAsia="Times New Roman" w:hAnsi="Times New Roman" w:cs="Times New Roman"/>
          <w:i/>
          <w:sz w:val="24"/>
        </w:rPr>
        <w:t>их</w:t>
      </w:r>
      <w:r w:rsidRPr="00E72C9B">
        <w:rPr>
          <w:rFonts w:ascii="Times New Roman" w:eastAsia="Times New Roman" w:hAnsi="Times New Roman" w:cs="Times New Roman"/>
          <w:i/>
          <w:spacing w:val="-4"/>
          <w:sz w:val="24"/>
        </w:rPr>
        <w:t xml:space="preserve"> </w:t>
      </w:r>
      <w:r w:rsidRPr="00E72C9B">
        <w:rPr>
          <w:rFonts w:ascii="Times New Roman" w:eastAsia="Times New Roman" w:hAnsi="Times New Roman" w:cs="Times New Roman"/>
          <w:i/>
          <w:sz w:val="24"/>
        </w:rPr>
        <w:t>особенностях,</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свойствах</w:t>
      </w:r>
      <w:r w:rsidRPr="00E72C9B">
        <w:rPr>
          <w:rFonts w:ascii="Times New Roman" w:eastAsia="Times New Roman" w:hAnsi="Times New Roman" w:cs="Times New Roman"/>
          <w:i/>
          <w:spacing w:val="-4"/>
          <w:sz w:val="24"/>
        </w:rPr>
        <w:t xml:space="preserve"> </w:t>
      </w:r>
      <w:r w:rsidRPr="00E72C9B">
        <w:rPr>
          <w:rFonts w:ascii="Times New Roman" w:eastAsia="Times New Roman" w:hAnsi="Times New Roman" w:cs="Times New Roman"/>
          <w:i/>
          <w:sz w:val="24"/>
        </w:rPr>
        <w:t>объектов</w:t>
      </w:r>
      <w:r w:rsidRPr="00E72C9B">
        <w:rPr>
          <w:rFonts w:ascii="Times New Roman" w:eastAsia="Times New Roman" w:hAnsi="Times New Roman" w:cs="Times New Roman"/>
          <w:i/>
          <w:spacing w:val="-5"/>
          <w:sz w:val="24"/>
        </w:rPr>
        <w:t xml:space="preserve"> </w:t>
      </w:r>
      <w:r w:rsidRPr="00E72C9B">
        <w:rPr>
          <w:rFonts w:ascii="Times New Roman" w:eastAsia="Times New Roman" w:hAnsi="Times New Roman" w:cs="Times New Roman"/>
          <w:i/>
          <w:sz w:val="24"/>
        </w:rPr>
        <w:t>неживой</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природы,</w:t>
      </w:r>
      <w:r w:rsidRPr="00E72C9B">
        <w:rPr>
          <w:rFonts w:ascii="Times New Roman" w:eastAsia="Times New Roman" w:hAnsi="Times New Roman" w:cs="Times New Roman"/>
          <w:i/>
          <w:spacing w:val="-3"/>
          <w:sz w:val="24"/>
        </w:rPr>
        <w:t xml:space="preserve"> </w:t>
      </w:r>
      <w:r w:rsidRPr="00E72C9B">
        <w:rPr>
          <w:rFonts w:ascii="Times New Roman" w:eastAsia="Times New Roman" w:hAnsi="Times New Roman" w:cs="Times New Roman"/>
          <w:i/>
          <w:sz w:val="24"/>
        </w:rPr>
        <w:t>сезонных</w:t>
      </w:r>
      <w:r w:rsidRPr="00E72C9B">
        <w:rPr>
          <w:rFonts w:ascii="Times New Roman" w:eastAsia="Times New Roman" w:hAnsi="Times New Roman" w:cs="Times New Roman"/>
          <w:i/>
          <w:spacing w:val="-5"/>
          <w:sz w:val="24"/>
        </w:rPr>
        <w:t xml:space="preserve"> </w:t>
      </w:r>
      <w:r w:rsidRPr="00E72C9B">
        <w:rPr>
          <w:rFonts w:ascii="Times New Roman" w:eastAsia="Times New Roman" w:hAnsi="Times New Roman" w:cs="Times New Roman"/>
          <w:i/>
          <w:sz w:val="24"/>
        </w:rPr>
        <w:t>изменениях</w:t>
      </w:r>
      <w:r w:rsidRPr="00E72C9B">
        <w:rPr>
          <w:rFonts w:ascii="Times New Roman" w:eastAsia="Times New Roman" w:hAnsi="Times New Roman" w:cs="Times New Roman"/>
          <w:i/>
          <w:spacing w:val="-4"/>
          <w:sz w:val="24"/>
        </w:rPr>
        <w:t xml:space="preserve"> </w:t>
      </w:r>
      <w:r w:rsidRPr="00E72C9B">
        <w:rPr>
          <w:rFonts w:ascii="Times New Roman" w:eastAsia="Times New Roman" w:hAnsi="Times New Roman" w:cs="Times New Roman"/>
          <w:i/>
          <w:sz w:val="24"/>
        </w:rPr>
        <w:t>в</w:t>
      </w:r>
      <w:r w:rsidRPr="00E72C9B">
        <w:rPr>
          <w:rFonts w:ascii="Times New Roman" w:eastAsia="Times New Roman" w:hAnsi="Times New Roman" w:cs="Times New Roman"/>
          <w:i/>
          <w:spacing w:val="-58"/>
          <w:sz w:val="24"/>
        </w:rPr>
        <w:t xml:space="preserve"> </w:t>
      </w:r>
      <w:r w:rsidRPr="00E72C9B">
        <w:rPr>
          <w:rFonts w:ascii="Times New Roman" w:eastAsia="Times New Roman" w:hAnsi="Times New Roman" w:cs="Times New Roman"/>
          <w:i/>
          <w:sz w:val="24"/>
        </w:rPr>
        <w:t>жизни</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природы,</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явлениях</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природы,</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интересуется</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природой,</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экспериментирует,</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положительно относится ко всем живым существам, знает правила поведения в природе,</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стремится</w:t>
      </w:r>
      <w:r w:rsidRPr="00E72C9B">
        <w:rPr>
          <w:rFonts w:ascii="Times New Roman" w:eastAsia="Times New Roman" w:hAnsi="Times New Roman" w:cs="Times New Roman"/>
          <w:i/>
          <w:spacing w:val="-4"/>
          <w:sz w:val="24"/>
        </w:rPr>
        <w:t xml:space="preserve"> </w:t>
      </w:r>
      <w:r w:rsidRPr="00E72C9B">
        <w:rPr>
          <w:rFonts w:ascii="Times New Roman" w:eastAsia="Times New Roman" w:hAnsi="Times New Roman" w:cs="Times New Roman"/>
          <w:i/>
          <w:sz w:val="24"/>
        </w:rPr>
        <w:t>самостоятельно</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ухаживать</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за</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растениями</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и</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животными,</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беречь их;</w:t>
      </w:r>
    </w:p>
    <w:p w:rsidR="00E72C9B" w:rsidRPr="00E72C9B" w:rsidRDefault="00E72C9B" w:rsidP="00E72C9B">
      <w:pPr>
        <w:widowControl w:val="0"/>
        <w:numPr>
          <w:ilvl w:val="1"/>
          <w:numId w:val="18"/>
        </w:numPr>
        <w:tabs>
          <w:tab w:val="left" w:pos="993"/>
        </w:tabs>
        <w:autoSpaceDE w:val="0"/>
        <w:autoSpaceDN w:val="0"/>
        <w:spacing w:after="0" w:line="360" w:lineRule="auto"/>
        <w:ind w:left="0" w:right="111" w:firstLine="566"/>
        <w:jc w:val="both"/>
        <w:rPr>
          <w:rFonts w:ascii="Times New Roman" w:eastAsia="Times New Roman" w:hAnsi="Times New Roman" w:cs="Times New Roman"/>
          <w:i/>
          <w:sz w:val="24"/>
        </w:rPr>
      </w:pPr>
      <w:r w:rsidRPr="00E72C9B">
        <w:rPr>
          <w:rFonts w:ascii="Times New Roman" w:eastAsia="Times New Roman" w:hAnsi="Times New Roman" w:cs="Times New Roman"/>
          <w:i/>
          <w:sz w:val="24"/>
        </w:rPr>
        <w:t>ребёнок владеет количественным и порядковым счетом в пределах пяти, умением</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непосредственно сравнивать предметы по форме и величине, различает части суток, знает</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их последовательность, понимает временную последовательность «вчера, сегодня, завтра»,</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pacing w:val="-1"/>
          <w:sz w:val="24"/>
        </w:rPr>
        <w:t>ориентируется</w:t>
      </w:r>
      <w:r w:rsidRPr="00E72C9B">
        <w:rPr>
          <w:rFonts w:ascii="Times New Roman" w:eastAsia="Times New Roman" w:hAnsi="Times New Roman" w:cs="Times New Roman"/>
          <w:i/>
          <w:spacing w:val="-14"/>
          <w:sz w:val="24"/>
        </w:rPr>
        <w:t xml:space="preserve"> </w:t>
      </w:r>
      <w:r w:rsidRPr="00E72C9B">
        <w:rPr>
          <w:rFonts w:ascii="Times New Roman" w:eastAsia="Times New Roman" w:hAnsi="Times New Roman" w:cs="Times New Roman"/>
          <w:i/>
          <w:spacing w:val="-1"/>
          <w:sz w:val="24"/>
        </w:rPr>
        <w:t>от</w:t>
      </w:r>
      <w:r w:rsidRPr="00E72C9B">
        <w:rPr>
          <w:rFonts w:ascii="Times New Roman" w:eastAsia="Times New Roman" w:hAnsi="Times New Roman" w:cs="Times New Roman"/>
          <w:i/>
          <w:spacing w:val="-10"/>
          <w:sz w:val="24"/>
        </w:rPr>
        <w:t xml:space="preserve"> </w:t>
      </w:r>
      <w:r w:rsidRPr="00E72C9B">
        <w:rPr>
          <w:rFonts w:ascii="Times New Roman" w:eastAsia="Times New Roman" w:hAnsi="Times New Roman" w:cs="Times New Roman"/>
          <w:i/>
          <w:spacing w:val="-1"/>
          <w:sz w:val="24"/>
        </w:rPr>
        <w:t>себя</w:t>
      </w:r>
      <w:r w:rsidRPr="00E72C9B">
        <w:rPr>
          <w:rFonts w:ascii="Times New Roman" w:eastAsia="Times New Roman" w:hAnsi="Times New Roman" w:cs="Times New Roman"/>
          <w:i/>
          <w:spacing w:val="-10"/>
          <w:sz w:val="24"/>
        </w:rPr>
        <w:t xml:space="preserve"> </w:t>
      </w:r>
      <w:r w:rsidRPr="00E72C9B">
        <w:rPr>
          <w:rFonts w:ascii="Times New Roman" w:eastAsia="Times New Roman" w:hAnsi="Times New Roman" w:cs="Times New Roman"/>
          <w:i/>
          <w:spacing w:val="-1"/>
          <w:sz w:val="24"/>
        </w:rPr>
        <w:t>в</w:t>
      </w:r>
      <w:r w:rsidRPr="00E72C9B">
        <w:rPr>
          <w:rFonts w:ascii="Times New Roman" w:eastAsia="Times New Roman" w:hAnsi="Times New Roman" w:cs="Times New Roman"/>
          <w:i/>
          <w:spacing w:val="-13"/>
          <w:sz w:val="24"/>
        </w:rPr>
        <w:t xml:space="preserve"> </w:t>
      </w:r>
      <w:r w:rsidRPr="00E72C9B">
        <w:rPr>
          <w:rFonts w:ascii="Times New Roman" w:eastAsia="Times New Roman" w:hAnsi="Times New Roman" w:cs="Times New Roman"/>
          <w:i/>
          <w:spacing w:val="-1"/>
          <w:sz w:val="24"/>
        </w:rPr>
        <w:t>движении;</w:t>
      </w:r>
      <w:r w:rsidRPr="00E72C9B">
        <w:rPr>
          <w:rFonts w:ascii="Times New Roman" w:eastAsia="Times New Roman" w:hAnsi="Times New Roman" w:cs="Times New Roman"/>
          <w:i/>
          <w:spacing w:val="-12"/>
          <w:sz w:val="24"/>
        </w:rPr>
        <w:t xml:space="preserve"> </w:t>
      </w:r>
      <w:r w:rsidRPr="00E72C9B">
        <w:rPr>
          <w:rFonts w:ascii="Times New Roman" w:eastAsia="Times New Roman" w:hAnsi="Times New Roman" w:cs="Times New Roman"/>
          <w:i/>
          <w:sz w:val="24"/>
        </w:rPr>
        <w:t>использует</w:t>
      </w:r>
      <w:r w:rsidRPr="00E72C9B">
        <w:rPr>
          <w:rFonts w:ascii="Times New Roman" w:eastAsia="Times New Roman" w:hAnsi="Times New Roman" w:cs="Times New Roman"/>
          <w:i/>
          <w:spacing w:val="-12"/>
          <w:sz w:val="24"/>
        </w:rPr>
        <w:t xml:space="preserve"> </w:t>
      </w:r>
      <w:r w:rsidRPr="00E72C9B">
        <w:rPr>
          <w:rFonts w:ascii="Times New Roman" w:eastAsia="Times New Roman" w:hAnsi="Times New Roman" w:cs="Times New Roman"/>
          <w:i/>
          <w:sz w:val="24"/>
        </w:rPr>
        <w:t>математические</w:t>
      </w:r>
      <w:r w:rsidRPr="00E72C9B">
        <w:rPr>
          <w:rFonts w:ascii="Times New Roman" w:eastAsia="Times New Roman" w:hAnsi="Times New Roman" w:cs="Times New Roman"/>
          <w:i/>
          <w:spacing w:val="-12"/>
          <w:sz w:val="24"/>
        </w:rPr>
        <w:t xml:space="preserve"> </w:t>
      </w:r>
      <w:r w:rsidRPr="00E72C9B">
        <w:rPr>
          <w:rFonts w:ascii="Times New Roman" w:eastAsia="Times New Roman" w:hAnsi="Times New Roman" w:cs="Times New Roman"/>
          <w:i/>
          <w:sz w:val="24"/>
        </w:rPr>
        <w:t>представления</w:t>
      </w:r>
      <w:r w:rsidRPr="00E72C9B">
        <w:rPr>
          <w:rFonts w:ascii="Times New Roman" w:eastAsia="Times New Roman" w:hAnsi="Times New Roman" w:cs="Times New Roman"/>
          <w:i/>
          <w:spacing w:val="-14"/>
          <w:sz w:val="24"/>
        </w:rPr>
        <w:t xml:space="preserve"> </w:t>
      </w:r>
      <w:r w:rsidRPr="00E72C9B">
        <w:rPr>
          <w:rFonts w:ascii="Times New Roman" w:eastAsia="Times New Roman" w:hAnsi="Times New Roman" w:cs="Times New Roman"/>
          <w:i/>
          <w:sz w:val="24"/>
        </w:rPr>
        <w:t>для</w:t>
      </w:r>
      <w:r w:rsidRPr="00E72C9B">
        <w:rPr>
          <w:rFonts w:ascii="Times New Roman" w:eastAsia="Times New Roman" w:hAnsi="Times New Roman" w:cs="Times New Roman"/>
          <w:i/>
          <w:spacing w:val="-13"/>
          <w:sz w:val="24"/>
        </w:rPr>
        <w:t xml:space="preserve"> </w:t>
      </w:r>
      <w:r w:rsidRPr="00E72C9B">
        <w:rPr>
          <w:rFonts w:ascii="Times New Roman" w:eastAsia="Times New Roman" w:hAnsi="Times New Roman" w:cs="Times New Roman"/>
          <w:i/>
          <w:sz w:val="24"/>
        </w:rPr>
        <w:t>познания</w:t>
      </w:r>
      <w:r w:rsidRPr="00E72C9B">
        <w:rPr>
          <w:rFonts w:ascii="Times New Roman" w:eastAsia="Times New Roman" w:hAnsi="Times New Roman" w:cs="Times New Roman"/>
          <w:i/>
          <w:spacing w:val="-58"/>
          <w:sz w:val="24"/>
        </w:rPr>
        <w:t xml:space="preserve"> </w:t>
      </w:r>
      <w:r w:rsidRPr="00E72C9B">
        <w:rPr>
          <w:rFonts w:ascii="Times New Roman" w:eastAsia="Times New Roman" w:hAnsi="Times New Roman" w:cs="Times New Roman"/>
          <w:i/>
          <w:sz w:val="24"/>
        </w:rPr>
        <w:t>окружающей</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действительности;</w:t>
      </w:r>
    </w:p>
    <w:p w:rsidR="00E72C9B" w:rsidRPr="00E72C9B" w:rsidRDefault="00E72C9B" w:rsidP="00E72C9B">
      <w:pPr>
        <w:widowControl w:val="0"/>
        <w:numPr>
          <w:ilvl w:val="1"/>
          <w:numId w:val="18"/>
        </w:numPr>
        <w:tabs>
          <w:tab w:val="left" w:pos="993"/>
        </w:tabs>
        <w:autoSpaceDE w:val="0"/>
        <w:autoSpaceDN w:val="0"/>
        <w:spacing w:after="0" w:line="360" w:lineRule="auto"/>
        <w:ind w:left="0" w:right="111" w:firstLine="566"/>
        <w:jc w:val="both"/>
        <w:rPr>
          <w:rFonts w:ascii="Times New Roman" w:eastAsia="Times New Roman" w:hAnsi="Times New Roman" w:cs="Times New Roman"/>
          <w:i/>
          <w:sz w:val="24"/>
        </w:rPr>
      </w:pPr>
      <w:r w:rsidRPr="00E72C9B">
        <w:rPr>
          <w:rFonts w:ascii="Times New Roman" w:eastAsia="Times New Roman" w:hAnsi="Times New Roman" w:cs="Times New Roman"/>
          <w:i/>
          <w:sz w:val="24"/>
        </w:rPr>
        <w:t>ребёнок</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проявляет</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интерес</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к</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различным</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видам</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искусства,</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эмоционально</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откликается</w:t>
      </w:r>
      <w:r w:rsidRPr="00E72C9B">
        <w:rPr>
          <w:rFonts w:ascii="Times New Roman" w:eastAsia="Times New Roman" w:hAnsi="Times New Roman" w:cs="Times New Roman"/>
          <w:i/>
          <w:spacing w:val="-3"/>
          <w:sz w:val="24"/>
        </w:rPr>
        <w:t xml:space="preserve"> </w:t>
      </w:r>
      <w:r w:rsidRPr="00E72C9B">
        <w:rPr>
          <w:rFonts w:ascii="Times New Roman" w:eastAsia="Times New Roman" w:hAnsi="Times New Roman" w:cs="Times New Roman"/>
          <w:i/>
          <w:sz w:val="24"/>
        </w:rPr>
        <w:t>на</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отраженные</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в</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произведениях</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искусства</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действия,</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поступки, события;</w:t>
      </w:r>
    </w:p>
    <w:p w:rsidR="00E72C9B" w:rsidRPr="00E72C9B" w:rsidRDefault="00E72C9B" w:rsidP="00E72C9B">
      <w:pPr>
        <w:widowControl w:val="0"/>
        <w:numPr>
          <w:ilvl w:val="1"/>
          <w:numId w:val="18"/>
        </w:numPr>
        <w:tabs>
          <w:tab w:val="left" w:pos="993"/>
        </w:tabs>
        <w:autoSpaceDE w:val="0"/>
        <w:autoSpaceDN w:val="0"/>
        <w:spacing w:after="0" w:line="360" w:lineRule="auto"/>
        <w:ind w:left="0" w:right="111" w:firstLine="566"/>
        <w:jc w:val="both"/>
        <w:rPr>
          <w:rFonts w:ascii="Times New Roman" w:eastAsia="Times New Roman" w:hAnsi="Times New Roman" w:cs="Times New Roman"/>
          <w:i/>
          <w:sz w:val="24"/>
        </w:rPr>
      </w:pPr>
      <w:r w:rsidRPr="00E72C9B">
        <w:rPr>
          <w:rFonts w:ascii="Times New Roman" w:eastAsia="Times New Roman" w:hAnsi="Times New Roman" w:cs="Times New Roman"/>
          <w:i/>
          <w:sz w:val="24"/>
        </w:rPr>
        <w:t>ребёнок</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проявляет</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себя</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в</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разных</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видах</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музыкальной,</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изобразительной,</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театрализованной</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деятельности,</w:t>
      </w:r>
      <w:r w:rsidRPr="00E72C9B">
        <w:rPr>
          <w:rFonts w:ascii="Times New Roman" w:eastAsia="Times New Roman" w:hAnsi="Times New Roman" w:cs="Times New Roman"/>
          <w:i/>
          <w:spacing w:val="-3"/>
          <w:sz w:val="24"/>
        </w:rPr>
        <w:t xml:space="preserve"> </w:t>
      </w:r>
      <w:r w:rsidRPr="00E72C9B">
        <w:rPr>
          <w:rFonts w:ascii="Times New Roman" w:eastAsia="Times New Roman" w:hAnsi="Times New Roman" w:cs="Times New Roman"/>
          <w:i/>
          <w:sz w:val="24"/>
        </w:rPr>
        <w:t>используя</w:t>
      </w:r>
      <w:r w:rsidRPr="00E72C9B">
        <w:rPr>
          <w:rFonts w:ascii="Times New Roman" w:eastAsia="Times New Roman" w:hAnsi="Times New Roman" w:cs="Times New Roman"/>
          <w:i/>
          <w:spacing w:val="-4"/>
          <w:sz w:val="24"/>
        </w:rPr>
        <w:t xml:space="preserve"> </w:t>
      </w:r>
      <w:r w:rsidRPr="00E72C9B">
        <w:rPr>
          <w:rFonts w:ascii="Times New Roman" w:eastAsia="Times New Roman" w:hAnsi="Times New Roman" w:cs="Times New Roman"/>
          <w:i/>
          <w:sz w:val="24"/>
        </w:rPr>
        <w:t>выразительные</w:t>
      </w:r>
      <w:r w:rsidRPr="00E72C9B">
        <w:rPr>
          <w:rFonts w:ascii="Times New Roman" w:eastAsia="Times New Roman" w:hAnsi="Times New Roman" w:cs="Times New Roman"/>
          <w:i/>
          <w:spacing w:val="-3"/>
          <w:sz w:val="24"/>
        </w:rPr>
        <w:t xml:space="preserve"> </w:t>
      </w:r>
      <w:r w:rsidRPr="00E72C9B">
        <w:rPr>
          <w:rFonts w:ascii="Times New Roman" w:eastAsia="Times New Roman" w:hAnsi="Times New Roman" w:cs="Times New Roman"/>
          <w:i/>
          <w:sz w:val="24"/>
        </w:rPr>
        <w:t>и</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изобразительные</w:t>
      </w:r>
      <w:r w:rsidRPr="00E72C9B">
        <w:rPr>
          <w:rFonts w:ascii="Times New Roman" w:eastAsia="Times New Roman" w:hAnsi="Times New Roman" w:cs="Times New Roman"/>
          <w:i/>
          <w:spacing w:val="-3"/>
          <w:sz w:val="24"/>
        </w:rPr>
        <w:t xml:space="preserve"> </w:t>
      </w:r>
      <w:r w:rsidRPr="00E72C9B">
        <w:rPr>
          <w:rFonts w:ascii="Times New Roman" w:eastAsia="Times New Roman" w:hAnsi="Times New Roman" w:cs="Times New Roman"/>
          <w:i/>
          <w:sz w:val="24"/>
        </w:rPr>
        <w:t>средства;</w:t>
      </w:r>
    </w:p>
    <w:p w:rsidR="00E72C9B" w:rsidRPr="00E72C9B" w:rsidRDefault="00E72C9B" w:rsidP="00E72C9B">
      <w:pPr>
        <w:widowControl w:val="0"/>
        <w:numPr>
          <w:ilvl w:val="1"/>
          <w:numId w:val="18"/>
        </w:numPr>
        <w:tabs>
          <w:tab w:val="left" w:pos="993"/>
        </w:tabs>
        <w:autoSpaceDE w:val="0"/>
        <w:autoSpaceDN w:val="0"/>
        <w:spacing w:after="0" w:line="360" w:lineRule="auto"/>
        <w:ind w:left="0" w:right="111" w:firstLine="566"/>
        <w:jc w:val="both"/>
        <w:rPr>
          <w:rFonts w:ascii="Times New Roman" w:eastAsia="Times New Roman" w:hAnsi="Times New Roman" w:cs="Times New Roman"/>
          <w:i/>
          <w:sz w:val="24"/>
        </w:rPr>
      </w:pPr>
      <w:r w:rsidRPr="00E72C9B">
        <w:rPr>
          <w:rFonts w:ascii="Times New Roman" w:eastAsia="Times New Roman" w:hAnsi="Times New Roman" w:cs="Times New Roman"/>
          <w:i/>
          <w:sz w:val="24"/>
        </w:rPr>
        <w:t>ребёнок</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использует</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накопленный</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художественно-творческой</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опыт</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в</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pacing w:val="-1"/>
          <w:sz w:val="24"/>
        </w:rPr>
        <w:t>самостоятельной</w:t>
      </w:r>
      <w:r w:rsidRPr="00E72C9B">
        <w:rPr>
          <w:rFonts w:ascii="Times New Roman" w:eastAsia="Times New Roman" w:hAnsi="Times New Roman" w:cs="Times New Roman"/>
          <w:i/>
          <w:spacing w:val="-15"/>
          <w:sz w:val="24"/>
        </w:rPr>
        <w:t xml:space="preserve"> </w:t>
      </w:r>
      <w:r w:rsidRPr="00E72C9B">
        <w:rPr>
          <w:rFonts w:ascii="Times New Roman" w:eastAsia="Times New Roman" w:hAnsi="Times New Roman" w:cs="Times New Roman"/>
          <w:i/>
          <w:spacing w:val="-1"/>
          <w:sz w:val="24"/>
        </w:rPr>
        <w:t>деятельности,</w:t>
      </w:r>
      <w:r w:rsidRPr="00E72C9B">
        <w:rPr>
          <w:rFonts w:ascii="Times New Roman" w:eastAsia="Times New Roman" w:hAnsi="Times New Roman" w:cs="Times New Roman"/>
          <w:i/>
          <w:spacing w:val="-15"/>
          <w:sz w:val="24"/>
        </w:rPr>
        <w:t xml:space="preserve"> </w:t>
      </w:r>
      <w:r w:rsidRPr="00E72C9B">
        <w:rPr>
          <w:rFonts w:ascii="Times New Roman" w:eastAsia="Times New Roman" w:hAnsi="Times New Roman" w:cs="Times New Roman"/>
          <w:i/>
          <w:sz w:val="24"/>
        </w:rPr>
        <w:t>с</w:t>
      </w:r>
      <w:r w:rsidRPr="00E72C9B">
        <w:rPr>
          <w:rFonts w:ascii="Times New Roman" w:eastAsia="Times New Roman" w:hAnsi="Times New Roman" w:cs="Times New Roman"/>
          <w:i/>
          <w:spacing w:val="-16"/>
          <w:sz w:val="24"/>
        </w:rPr>
        <w:t xml:space="preserve"> </w:t>
      </w:r>
      <w:r w:rsidRPr="00E72C9B">
        <w:rPr>
          <w:rFonts w:ascii="Times New Roman" w:eastAsia="Times New Roman" w:hAnsi="Times New Roman" w:cs="Times New Roman"/>
          <w:i/>
          <w:sz w:val="24"/>
        </w:rPr>
        <w:t>желанием</w:t>
      </w:r>
      <w:r w:rsidRPr="00E72C9B">
        <w:rPr>
          <w:rFonts w:ascii="Times New Roman" w:eastAsia="Times New Roman" w:hAnsi="Times New Roman" w:cs="Times New Roman"/>
          <w:i/>
          <w:spacing w:val="-10"/>
          <w:sz w:val="24"/>
        </w:rPr>
        <w:t xml:space="preserve"> </w:t>
      </w:r>
      <w:r w:rsidRPr="00E72C9B">
        <w:rPr>
          <w:rFonts w:ascii="Times New Roman" w:eastAsia="Times New Roman" w:hAnsi="Times New Roman" w:cs="Times New Roman"/>
          <w:i/>
          <w:sz w:val="24"/>
        </w:rPr>
        <w:t>участвует</w:t>
      </w:r>
      <w:r w:rsidRPr="00E72C9B">
        <w:rPr>
          <w:rFonts w:ascii="Times New Roman" w:eastAsia="Times New Roman" w:hAnsi="Times New Roman" w:cs="Times New Roman"/>
          <w:i/>
          <w:spacing w:val="-15"/>
          <w:sz w:val="24"/>
        </w:rPr>
        <w:t xml:space="preserve"> </w:t>
      </w:r>
      <w:r w:rsidRPr="00E72C9B">
        <w:rPr>
          <w:rFonts w:ascii="Times New Roman" w:eastAsia="Times New Roman" w:hAnsi="Times New Roman" w:cs="Times New Roman"/>
          <w:i/>
          <w:sz w:val="24"/>
        </w:rPr>
        <w:t>в</w:t>
      </w:r>
      <w:r w:rsidRPr="00E72C9B">
        <w:rPr>
          <w:rFonts w:ascii="Times New Roman" w:eastAsia="Times New Roman" w:hAnsi="Times New Roman" w:cs="Times New Roman"/>
          <w:i/>
          <w:spacing w:val="-14"/>
          <w:sz w:val="24"/>
        </w:rPr>
        <w:t xml:space="preserve"> </w:t>
      </w:r>
      <w:r w:rsidRPr="00E72C9B">
        <w:rPr>
          <w:rFonts w:ascii="Times New Roman" w:eastAsia="Times New Roman" w:hAnsi="Times New Roman" w:cs="Times New Roman"/>
          <w:i/>
          <w:sz w:val="24"/>
        </w:rPr>
        <w:t>культурно-досуговой</w:t>
      </w:r>
      <w:r w:rsidRPr="00E72C9B">
        <w:rPr>
          <w:rFonts w:ascii="Times New Roman" w:eastAsia="Times New Roman" w:hAnsi="Times New Roman" w:cs="Times New Roman"/>
          <w:i/>
          <w:spacing w:val="-15"/>
          <w:sz w:val="24"/>
        </w:rPr>
        <w:t xml:space="preserve"> </w:t>
      </w:r>
      <w:r w:rsidRPr="00E72C9B">
        <w:rPr>
          <w:rFonts w:ascii="Times New Roman" w:eastAsia="Times New Roman" w:hAnsi="Times New Roman" w:cs="Times New Roman"/>
          <w:i/>
          <w:sz w:val="24"/>
        </w:rPr>
        <w:t>деятельности</w:t>
      </w:r>
      <w:r w:rsidRPr="00E72C9B">
        <w:rPr>
          <w:rFonts w:ascii="Times New Roman" w:eastAsia="Times New Roman" w:hAnsi="Times New Roman" w:cs="Times New Roman"/>
          <w:i/>
          <w:spacing w:val="-57"/>
          <w:sz w:val="24"/>
        </w:rPr>
        <w:t xml:space="preserve"> </w:t>
      </w:r>
      <w:r w:rsidRPr="00E72C9B">
        <w:rPr>
          <w:rFonts w:ascii="Times New Roman" w:eastAsia="Times New Roman" w:hAnsi="Times New Roman" w:cs="Times New Roman"/>
          <w:i/>
          <w:sz w:val="24"/>
        </w:rPr>
        <w:t>(праздниках,</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развлечениях</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и</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других видах</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культурно-досуговой деятельности);</w:t>
      </w:r>
    </w:p>
    <w:p w:rsidR="00E72C9B" w:rsidRPr="00E72C9B" w:rsidRDefault="00E72C9B" w:rsidP="00E72C9B">
      <w:pPr>
        <w:widowControl w:val="0"/>
        <w:numPr>
          <w:ilvl w:val="1"/>
          <w:numId w:val="18"/>
        </w:numPr>
        <w:tabs>
          <w:tab w:val="left" w:pos="993"/>
        </w:tabs>
        <w:autoSpaceDE w:val="0"/>
        <w:autoSpaceDN w:val="0"/>
        <w:spacing w:after="0" w:line="360" w:lineRule="auto"/>
        <w:ind w:left="0" w:right="111" w:firstLine="566"/>
        <w:jc w:val="both"/>
        <w:rPr>
          <w:rFonts w:ascii="Times New Roman" w:eastAsia="Times New Roman" w:hAnsi="Times New Roman" w:cs="Times New Roman"/>
          <w:i/>
          <w:sz w:val="24"/>
        </w:rPr>
      </w:pPr>
      <w:r w:rsidRPr="00E72C9B">
        <w:rPr>
          <w:rFonts w:ascii="Times New Roman" w:eastAsia="Times New Roman" w:hAnsi="Times New Roman" w:cs="Times New Roman"/>
          <w:i/>
          <w:sz w:val="24"/>
        </w:rPr>
        <w:t>ребёнок создает изображения и постройки в соответствии с темой, используя</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разнообразные</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материалы,</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владеет</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техническими и</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изобразительными</w:t>
      </w:r>
      <w:r w:rsidRPr="00E72C9B">
        <w:rPr>
          <w:rFonts w:ascii="Times New Roman" w:eastAsia="Times New Roman" w:hAnsi="Times New Roman" w:cs="Times New Roman"/>
          <w:i/>
          <w:spacing w:val="-2"/>
          <w:sz w:val="24"/>
        </w:rPr>
        <w:t xml:space="preserve"> </w:t>
      </w:r>
      <w:r w:rsidRPr="00E72C9B">
        <w:rPr>
          <w:rFonts w:ascii="Times New Roman" w:eastAsia="Times New Roman" w:hAnsi="Times New Roman" w:cs="Times New Roman"/>
          <w:i/>
          <w:sz w:val="24"/>
        </w:rPr>
        <w:t>умениями;</w:t>
      </w:r>
    </w:p>
    <w:p w:rsidR="00E72C9B" w:rsidRPr="00E72C9B" w:rsidRDefault="00E72C9B" w:rsidP="00E72C9B">
      <w:pPr>
        <w:widowControl w:val="0"/>
        <w:numPr>
          <w:ilvl w:val="1"/>
          <w:numId w:val="18"/>
        </w:numPr>
        <w:tabs>
          <w:tab w:val="left" w:pos="993"/>
        </w:tabs>
        <w:autoSpaceDE w:val="0"/>
        <w:autoSpaceDN w:val="0"/>
        <w:spacing w:after="0" w:line="360" w:lineRule="auto"/>
        <w:ind w:left="0" w:right="111" w:firstLine="566"/>
        <w:jc w:val="both"/>
        <w:rPr>
          <w:rFonts w:ascii="Times New Roman" w:eastAsia="Times New Roman" w:hAnsi="Times New Roman" w:cs="Times New Roman"/>
          <w:i/>
          <w:sz w:val="24"/>
        </w:rPr>
      </w:pPr>
      <w:r w:rsidRPr="00E72C9B">
        <w:rPr>
          <w:rFonts w:ascii="Times New Roman" w:eastAsia="Times New Roman" w:hAnsi="Times New Roman" w:cs="Times New Roman"/>
          <w:i/>
          <w:sz w:val="24"/>
        </w:rPr>
        <w:t>ребёнок</w:t>
      </w:r>
      <w:r w:rsidRPr="00E72C9B">
        <w:rPr>
          <w:rFonts w:ascii="Times New Roman" w:eastAsia="Times New Roman" w:hAnsi="Times New Roman" w:cs="Times New Roman"/>
          <w:i/>
          <w:spacing w:val="-13"/>
          <w:sz w:val="24"/>
        </w:rPr>
        <w:t xml:space="preserve"> </w:t>
      </w:r>
      <w:r w:rsidRPr="00E72C9B">
        <w:rPr>
          <w:rFonts w:ascii="Times New Roman" w:eastAsia="Times New Roman" w:hAnsi="Times New Roman" w:cs="Times New Roman"/>
          <w:i/>
          <w:sz w:val="24"/>
        </w:rPr>
        <w:t>называет</w:t>
      </w:r>
      <w:r w:rsidRPr="00E72C9B">
        <w:rPr>
          <w:rFonts w:ascii="Times New Roman" w:eastAsia="Times New Roman" w:hAnsi="Times New Roman" w:cs="Times New Roman"/>
          <w:i/>
          <w:spacing w:val="-14"/>
          <w:sz w:val="24"/>
        </w:rPr>
        <w:t xml:space="preserve"> </w:t>
      </w:r>
      <w:r w:rsidRPr="00E72C9B">
        <w:rPr>
          <w:rFonts w:ascii="Times New Roman" w:eastAsia="Times New Roman" w:hAnsi="Times New Roman" w:cs="Times New Roman"/>
          <w:i/>
          <w:sz w:val="24"/>
        </w:rPr>
        <w:t>роль</w:t>
      </w:r>
      <w:r w:rsidRPr="00E72C9B">
        <w:rPr>
          <w:rFonts w:ascii="Times New Roman" w:eastAsia="Times New Roman" w:hAnsi="Times New Roman" w:cs="Times New Roman"/>
          <w:i/>
          <w:spacing w:val="-13"/>
          <w:sz w:val="24"/>
        </w:rPr>
        <w:t xml:space="preserve"> </w:t>
      </w:r>
      <w:r w:rsidRPr="00E72C9B">
        <w:rPr>
          <w:rFonts w:ascii="Times New Roman" w:eastAsia="Times New Roman" w:hAnsi="Times New Roman" w:cs="Times New Roman"/>
          <w:i/>
          <w:sz w:val="24"/>
        </w:rPr>
        <w:t>до</w:t>
      </w:r>
      <w:r w:rsidRPr="00E72C9B">
        <w:rPr>
          <w:rFonts w:ascii="Times New Roman" w:eastAsia="Times New Roman" w:hAnsi="Times New Roman" w:cs="Times New Roman"/>
          <w:i/>
          <w:spacing w:val="-13"/>
          <w:sz w:val="24"/>
        </w:rPr>
        <w:t xml:space="preserve"> </w:t>
      </w:r>
      <w:r w:rsidRPr="00E72C9B">
        <w:rPr>
          <w:rFonts w:ascii="Times New Roman" w:eastAsia="Times New Roman" w:hAnsi="Times New Roman" w:cs="Times New Roman"/>
          <w:i/>
          <w:sz w:val="24"/>
        </w:rPr>
        <w:t>начала</w:t>
      </w:r>
      <w:r w:rsidRPr="00E72C9B">
        <w:rPr>
          <w:rFonts w:ascii="Times New Roman" w:eastAsia="Times New Roman" w:hAnsi="Times New Roman" w:cs="Times New Roman"/>
          <w:i/>
          <w:spacing w:val="-13"/>
          <w:sz w:val="24"/>
        </w:rPr>
        <w:t xml:space="preserve"> </w:t>
      </w:r>
      <w:r w:rsidRPr="00E72C9B">
        <w:rPr>
          <w:rFonts w:ascii="Times New Roman" w:eastAsia="Times New Roman" w:hAnsi="Times New Roman" w:cs="Times New Roman"/>
          <w:i/>
          <w:sz w:val="24"/>
        </w:rPr>
        <w:t>игры,</w:t>
      </w:r>
      <w:r w:rsidRPr="00E72C9B">
        <w:rPr>
          <w:rFonts w:ascii="Times New Roman" w:eastAsia="Times New Roman" w:hAnsi="Times New Roman" w:cs="Times New Roman"/>
          <w:i/>
          <w:spacing w:val="-13"/>
          <w:sz w:val="24"/>
        </w:rPr>
        <w:t xml:space="preserve"> </w:t>
      </w:r>
      <w:r w:rsidRPr="00E72C9B">
        <w:rPr>
          <w:rFonts w:ascii="Times New Roman" w:eastAsia="Times New Roman" w:hAnsi="Times New Roman" w:cs="Times New Roman"/>
          <w:i/>
          <w:sz w:val="24"/>
        </w:rPr>
        <w:t>обозначает</w:t>
      </w:r>
      <w:r w:rsidRPr="00E72C9B">
        <w:rPr>
          <w:rFonts w:ascii="Times New Roman" w:eastAsia="Times New Roman" w:hAnsi="Times New Roman" w:cs="Times New Roman"/>
          <w:i/>
          <w:spacing w:val="-14"/>
          <w:sz w:val="24"/>
        </w:rPr>
        <w:t xml:space="preserve"> </w:t>
      </w:r>
      <w:r w:rsidRPr="00E72C9B">
        <w:rPr>
          <w:rFonts w:ascii="Times New Roman" w:eastAsia="Times New Roman" w:hAnsi="Times New Roman" w:cs="Times New Roman"/>
          <w:i/>
          <w:sz w:val="24"/>
        </w:rPr>
        <w:t>новую</w:t>
      </w:r>
      <w:r w:rsidRPr="00E72C9B">
        <w:rPr>
          <w:rFonts w:ascii="Times New Roman" w:eastAsia="Times New Roman" w:hAnsi="Times New Roman" w:cs="Times New Roman"/>
          <w:i/>
          <w:spacing w:val="-12"/>
          <w:sz w:val="24"/>
        </w:rPr>
        <w:t xml:space="preserve"> </w:t>
      </w:r>
      <w:r w:rsidRPr="00E72C9B">
        <w:rPr>
          <w:rFonts w:ascii="Times New Roman" w:eastAsia="Times New Roman" w:hAnsi="Times New Roman" w:cs="Times New Roman"/>
          <w:i/>
          <w:sz w:val="24"/>
        </w:rPr>
        <w:t>роль</w:t>
      </w:r>
      <w:r w:rsidRPr="00E72C9B">
        <w:rPr>
          <w:rFonts w:ascii="Times New Roman" w:eastAsia="Times New Roman" w:hAnsi="Times New Roman" w:cs="Times New Roman"/>
          <w:i/>
          <w:spacing w:val="-13"/>
          <w:sz w:val="24"/>
        </w:rPr>
        <w:t xml:space="preserve"> </w:t>
      </w:r>
      <w:r w:rsidRPr="00E72C9B">
        <w:rPr>
          <w:rFonts w:ascii="Times New Roman" w:eastAsia="Times New Roman" w:hAnsi="Times New Roman" w:cs="Times New Roman"/>
          <w:i/>
          <w:sz w:val="24"/>
        </w:rPr>
        <w:t>по</w:t>
      </w:r>
      <w:r w:rsidRPr="00E72C9B">
        <w:rPr>
          <w:rFonts w:ascii="Times New Roman" w:eastAsia="Times New Roman" w:hAnsi="Times New Roman" w:cs="Times New Roman"/>
          <w:i/>
          <w:spacing w:val="-13"/>
          <w:sz w:val="24"/>
        </w:rPr>
        <w:t xml:space="preserve"> </w:t>
      </w:r>
      <w:r w:rsidRPr="00E72C9B">
        <w:rPr>
          <w:rFonts w:ascii="Times New Roman" w:eastAsia="Times New Roman" w:hAnsi="Times New Roman" w:cs="Times New Roman"/>
          <w:i/>
          <w:sz w:val="24"/>
        </w:rPr>
        <w:t>ходу</w:t>
      </w:r>
      <w:r w:rsidRPr="00E72C9B">
        <w:rPr>
          <w:rFonts w:ascii="Times New Roman" w:eastAsia="Times New Roman" w:hAnsi="Times New Roman" w:cs="Times New Roman"/>
          <w:i/>
          <w:spacing w:val="-10"/>
          <w:sz w:val="24"/>
        </w:rPr>
        <w:t xml:space="preserve"> </w:t>
      </w:r>
      <w:r w:rsidRPr="00E72C9B">
        <w:rPr>
          <w:rFonts w:ascii="Times New Roman" w:eastAsia="Times New Roman" w:hAnsi="Times New Roman" w:cs="Times New Roman"/>
          <w:i/>
          <w:sz w:val="24"/>
        </w:rPr>
        <w:t>игры,</w:t>
      </w:r>
      <w:r w:rsidRPr="00E72C9B">
        <w:rPr>
          <w:rFonts w:ascii="Times New Roman" w:eastAsia="Times New Roman" w:hAnsi="Times New Roman" w:cs="Times New Roman"/>
          <w:i/>
          <w:spacing w:val="-13"/>
          <w:sz w:val="24"/>
        </w:rPr>
        <w:t xml:space="preserve"> </w:t>
      </w:r>
      <w:r w:rsidRPr="00E72C9B">
        <w:rPr>
          <w:rFonts w:ascii="Times New Roman" w:eastAsia="Times New Roman" w:hAnsi="Times New Roman" w:cs="Times New Roman"/>
          <w:i/>
          <w:sz w:val="24"/>
        </w:rPr>
        <w:t>активно</w:t>
      </w:r>
      <w:r w:rsidRPr="00E72C9B">
        <w:rPr>
          <w:rFonts w:ascii="Times New Roman" w:eastAsia="Times New Roman" w:hAnsi="Times New Roman" w:cs="Times New Roman"/>
          <w:i/>
          <w:spacing w:val="-58"/>
          <w:sz w:val="24"/>
        </w:rPr>
        <w:t xml:space="preserve"> </w:t>
      </w:r>
      <w:r w:rsidRPr="00E72C9B">
        <w:rPr>
          <w:rFonts w:ascii="Times New Roman" w:eastAsia="Times New Roman" w:hAnsi="Times New Roman" w:cs="Times New Roman"/>
          <w:i/>
          <w:sz w:val="24"/>
        </w:rPr>
        <w:t>использует предметы-заместители, предлагает игровой замысел и проявляет инициативу в</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развитии сюжета, активно включается в ролевой диалог, проявляет творчество в создании</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игровой</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обстановки;</w:t>
      </w:r>
    </w:p>
    <w:p w:rsidR="00E72C9B" w:rsidRPr="00E72C9B" w:rsidRDefault="00E72C9B" w:rsidP="00E72C9B">
      <w:pPr>
        <w:widowControl w:val="0"/>
        <w:numPr>
          <w:ilvl w:val="1"/>
          <w:numId w:val="18"/>
        </w:numPr>
        <w:tabs>
          <w:tab w:val="left" w:pos="993"/>
        </w:tabs>
        <w:autoSpaceDE w:val="0"/>
        <w:autoSpaceDN w:val="0"/>
        <w:spacing w:after="0" w:line="360" w:lineRule="auto"/>
        <w:ind w:left="0" w:right="111" w:firstLine="566"/>
        <w:jc w:val="both"/>
        <w:rPr>
          <w:rFonts w:ascii="Times New Roman" w:eastAsia="Times New Roman" w:hAnsi="Times New Roman" w:cs="Times New Roman"/>
          <w:i/>
          <w:sz w:val="24"/>
        </w:rPr>
      </w:pPr>
      <w:r w:rsidRPr="00E72C9B">
        <w:rPr>
          <w:rFonts w:ascii="Times New Roman" w:eastAsia="Times New Roman" w:hAnsi="Times New Roman" w:cs="Times New Roman"/>
          <w:i/>
          <w:sz w:val="24"/>
        </w:rPr>
        <w:t>ребёнок</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принимает</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игровую</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задачу</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в</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играх</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с</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правилами,</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проявляет</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интерес</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к</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результату,</w:t>
      </w:r>
      <w:r w:rsidRPr="00E72C9B">
        <w:rPr>
          <w:rFonts w:ascii="Times New Roman" w:eastAsia="Times New Roman" w:hAnsi="Times New Roman" w:cs="Times New Roman"/>
          <w:i/>
          <w:spacing w:val="-6"/>
          <w:sz w:val="24"/>
        </w:rPr>
        <w:t xml:space="preserve"> </w:t>
      </w:r>
      <w:r w:rsidRPr="00E72C9B">
        <w:rPr>
          <w:rFonts w:ascii="Times New Roman" w:eastAsia="Times New Roman" w:hAnsi="Times New Roman" w:cs="Times New Roman"/>
          <w:i/>
          <w:sz w:val="24"/>
        </w:rPr>
        <w:t>выигрышу;</w:t>
      </w:r>
      <w:r w:rsidRPr="00E72C9B">
        <w:rPr>
          <w:rFonts w:ascii="Times New Roman" w:eastAsia="Times New Roman" w:hAnsi="Times New Roman" w:cs="Times New Roman"/>
          <w:i/>
          <w:spacing w:val="-6"/>
          <w:sz w:val="24"/>
        </w:rPr>
        <w:t xml:space="preserve"> </w:t>
      </w:r>
      <w:r w:rsidRPr="00E72C9B">
        <w:rPr>
          <w:rFonts w:ascii="Times New Roman" w:eastAsia="Times New Roman" w:hAnsi="Times New Roman" w:cs="Times New Roman"/>
          <w:i/>
          <w:sz w:val="24"/>
        </w:rPr>
        <w:t>ведет</w:t>
      </w:r>
      <w:r w:rsidRPr="00E72C9B">
        <w:rPr>
          <w:rFonts w:ascii="Times New Roman" w:eastAsia="Times New Roman" w:hAnsi="Times New Roman" w:cs="Times New Roman"/>
          <w:i/>
          <w:spacing w:val="-4"/>
          <w:sz w:val="24"/>
        </w:rPr>
        <w:t xml:space="preserve"> </w:t>
      </w:r>
      <w:r w:rsidRPr="00E72C9B">
        <w:rPr>
          <w:rFonts w:ascii="Times New Roman" w:eastAsia="Times New Roman" w:hAnsi="Times New Roman" w:cs="Times New Roman"/>
          <w:i/>
          <w:sz w:val="24"/>
        </w:rPr>
        <w:t>негромкий</w:t>
      </w:r>
      <w:r w:rsidRPr="00E72C9B">
        <w:rPr>
          <w:rFonts w:ascii="Times New Roman" w:eastAsia="Times New Roman" w:hAnsi="Times New Roman" w:cs="Times New Roman"/>
          <w:i/>
          <w:spacing w:val="-6"/>
          <w:sz w:val="24"/>
        </w:rPr>
        <w:t xml:space="preserve"> </w:t>
      </w:r>
      <w:r w:rsidRPr="00E72C9B">
        <w:rPr>
          <w:rFonts w:ascii="Times New Roman" w:eastAsia="Times New Roman" w:hAnsi="Times New Roman" w:cs="Times New Roman"/>
          <w:i/>
          <w:sz w:val="24"/>
        </w:rPr>
        <w:t>диалог</w:t>
      </w:r>
      <w:r w:rsidRPr="00E72C9B">
        <w:rPr>
          <w:rFonts w:ascii="Times New Roman" w:eastAsia="Times New Roman" w:hAnsi="Times New Roman" w:cs="Times New Roman"/>
          <w:i/>
          <w:spacing w:val="-5"/>
          <w:sz w:val="24"/>
        </w:rPr>
        <w:t xml:space="preserve"> </w:t>
      </w:r>
      <w:r w:rsidRPr="00E72C9B">
        <w:rPr>
          <w:rFonts w:ascii="Times New Roman" w:eastAsia="Times New Roman" w:hAnsi="Times New Roman" w:cs="Times New Roman"/>
          <w:i/>
          <w:sz w:val="24"/>
        </w:rPr>
        <w:t>с</w:t>
      </w:r>
      <w:r w:rsidRPr="00E72C9B">
        <w:rPr>
          <w:rFonts w:ascii="Times New Roman" w:eastAsia="Times New Roman" w:hAnsi="Times New Roman" w:cs="Times New Roman"/>
          <w:i/>
          <w:spacing w:val="-7"/>
          <w:sz w:val="24"/>
        </w:rPr>
        <w:t xml:space="preserve"> </w:t>
      </w:r>
      <w:r w:rsidRPr="00E72C9B">
        <w:rPr>
          <w:rFonts w:ascii="Times New Roman" w:eastAsia="Times New Roman" w:hAnsi="Times New Roman" w:cs="Times New Roman"/>
          <w:i/>
          <w:sz w:val="24"/>
        </w:rPr>
        <w:t>игрушками,</w:t>
      </w:r>
      <w:r w:rsidRPr="00E72C9B">
        <w:rPr>
          <w:rFonts w:ascii="Times New Roman" w:eastAsia="Times New Roman" w:hAnsi="Times New Roman" w:cs="Times New Roman"/>
          <w:i/>
          <w:spacing w:val="-5"/>
          <w:sz w:val="24"/>
        </w:rPr>
        <w:t xml:space="preserve"> </w:t>
      </w:r>
      <w:r w:rsidRPr="00E72C9B">
        <w:rPr>
          <w:rFonts w:ascii="Times New Roman" w:eastAsia="Times New Roman" w:hAnsi="Times New Roman" w:cs="Times New Roman"/>
          <w:i/>
          <w:sz w:val="24"/>
        </w:rPr>
        <w:t>комментирует</w:t>
      </w:r>
      <w:r w:rsidRPr="00E72C9B">
        <w:rPr>
          <w:rFonts w:ascii="Times New Roman" w:eastAsia="Times New Roman" w:hAnsi="Times New Roman" w:cs="Times New Roman"/>
          <w:i/>
          <w:spacing w:val="-6"/>
          <w:sz w:val="24"/>
        </w:rPr>
        <w:t xml:space="preserve"> </w:t>
      </w:r>
      <w:r w:rsidRPr="00E72C9B">
        <w:rPr>
          <w:rFonts w:ascii="Times New Roman" w:eastAsia="Times New Roman" w:hAnsi="Times New Roman" w:cs="Times New Roman"/>
          <w:i/>
          <w:sz w:val="24"/>
        </w:rPr>
        <w:t>их</w:t>
      </w:r>
      <w:r w:rsidRPr="00E72C9B">
        <w:rPr>
          <w:rFonts w:ascii="Times New Roman" w:eastAsia="Times New Roman" w:hAnsi="Times New Roman" w:cs="Times New Roman"/>
          <w:i/>
          <w:spacing w:val="-6"/>
          <w:sz w:val="24"/>
        </w:rPr>
        <w:t xml:space="preserve"> </w:t>
      </w:r>
      <w:r w:rsidRPr="00E72C9B">
        <w:rPr>
          <w:rFonts w:ascii="Times New Roman" w:eastAsia="Times New Roman" w:hAnsi="Times New Roman" w:cs="Times New Roman"/>
          <w:i/>
          <w:sz w:val="24"/>
        </w:rPr>
        <w:t>«действия»</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в</w:t>
      </w:r>
      <w:r w:rsidRPr="00E72C9B">
        <w:rPr>
          <w:rFonts w:ascii="Times New Roman" w:eastAsia="Times New Roman" w:hAnsi="Times New Roman" w:cs="Times New Roman"/>
          <w:i/>
          <w:spacing w:val="-58"/>
          <w:sz w:val="24"/>
        </w:rPr>
        <w:t xml:space="preserve"> </w:t>
      </w:r>
      <w:r w:rsidRPr="00E72C9B">
        <w:rPr>
          <w:rFonts w:ascii="Times New Roman" w:eastAsia="Times New Roman" w:hAnsi="Times New Roman" w:cs="Times New Roman"/>
          <w:i/>
          <w:sz w:val="24"/>
        </w:rPr>
        <w:t>режиссерских</w:t>
      </w:r>
      <w:r w:rsidRPr="00E72C9B">
        <w:rPr>
          <w:rFonts w:ascii="Times New Roman" w:eastAsia="Times New Roman" w:hAnsi="Times New Roman" w:cs="Times New Roman"/>
          <w:i/>
          <w:spacing w:val="-1"/>
          <w:sz w:val="24"/>
        </w:rPr>
        <w:t xml:space="preserve"> </w:t>
      </w:r>
      <w:r w:rsidRPr="00E72C9B">
        <w:rPr>
          <w:rFonts w:ascii="Times New Roman" w:eastAsia="Times New Roman" w:hAnsi="Times New Roman" w:cs="Times New Roman"/>
          <w:i/>
          <w:sz w:val="24"/>
        </w:rPr>
        <w:t>играх.</w:t>
      </w:r>
    </w:p>
    <w:p w:rsidR="00D83270" w:rsidRPr="00B17693"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p>
    <w:p w:rsidR="00D83270" w:rsidRPr="00B17693"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b/>
          <w:color w:val="000009"/>
          <w:sz w:val="24"/>
          <w:szCs w:val="24"/>
        </w:rPr>
      </w:pPr>
      <w:r w:rsidRPr="00B17693">
        <w:rPr>
          <w:rFonts w:ascii="Times New Roman" w:hAnsi="Times New Roman" w:cs="Times New Roman"/>
          <w:b/>
          <w:color w:val="000009"/>
          <w:sz w:val="24"/>
          <w:szCs w:val="24"/>
        </w:rPr>
        <w:t>К шести годам:</w:t>
      </w:r>
    </w:p>
    <w:p w:rsidR="00D83270" w:rsidRPr="00B17693"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B17693">
        <w:rPr>
          <w:rFonts w:ascii="Times New Roman" w:hAnsi="Times New Roman" w:cs="Times New Roman"/>
          <w:color w:val="000009"/>
          <w:sz w:val="24"/>
          <w:szCs w:val="24"/>
        </w:rPr>
        <w:t>•</w:t>
      </w:r>
      <w:r w:rsidRPr="00B17693">
        <w:rPr>
          <w:rFonts w:ascii="Times New Roman" w:hAnsi="Times New Roman" w:cs="Times New Roman"/>
          <w:color w:val="000009"/>
          <w:sz w:val="24"/>
          <w:szCs w:val="24"/>
        </w:rPr>
        <w:tab/>
        <w:t>ребенок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 о некоторых видах спорта, туризме, как форме активного отдыха;</w:t>
      </w:r>
    </w:p>
    <w:p w:rsidR="00D83270" w:rsidRPr="00B17693"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B17693">
        <w:rPr>
          <w:rFonts w:ascii="Times New Roman" w:hAnsi="Times New Roman" w:cs="Times New Roman"/>
          <w:color w:val="000009"/>
          <w:sz w:val="24"/>
          <w:szCs w:val="24"/>
        </w:rPr>
        <w:t>•</w:t>
      </w:r>
      <w:r w:rsidRPr="00B17693">
        <w:rPr>
          <w:rFonts w:ascii="Times New Roman" w:hAnsi="Times New Roman" w:cs="Times New Roman"/>
          <w:color w:val="000009"/>
          <w:sz w:val="24"/>
          <w:szCs w:val="24"/>
        </w:rPr>
        <w:tab/>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D83270" w:rsidRPr="00B17693"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B17693">
        <w:rPr>
          <w:rFonts w:ascii="Times New Roman" w:hAnsi="Times New Roman" w:cs="Times New Roman"/>
          <w:color w:val="000009"/>
          <w:sz w:val="24"/>
          <w:szCs w:val="24"/>
        </w:rPr>
        <w:lastRenderedPageBreak/>
        <w:t>•</w:t>
      </w:r>
      <w:r w:rsidRPr="00B17693">
        <w:rPr>
          <w:rFonts w:ascii="Times New Roman" w:hAnsi="Times New Roman" w:cs="Times New Roman"/>
          <w:color w:val="000009"/>
          <w:sz w:val="24"/>
          <w:szCs w:val="24"/>
        </w:rPr>
        <w:tab/>
        <w:t>ребёнок проявляет доступный возрасту самоконтроль, способен привлечь внимание других детей и организовать знакомую подвижную игру;</w:t>
      </w:r>
    </w:p>
    <w:p w:rsidR="00D83270" w:rsidRPr="00B17693"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B17693">
        <w:rPr>
          <w:rFonts w:ascii="Times New Roman" w:hAnsi="Times New Roman" w:cs="Times New Roman"/>
          <w:color w:val="000009"/>
          <w:sz w:val="24"/>
          <w:szCs w:val="24"/>
        </w:rPr>
        <w:t>•</w:t>
      </w:r>
      <w:r w:rsidRPr="00B17693">
        <w:rPr>
          <w:rFonts w:ascii="Times New Roman" w:hAnsi="Times New Roman" w:cs="Times New Roman"/>
          <w:color w:val="000009"/>
          <w:sz w:val="24"/>
          <w:szCs w:val="24"/>
        </w:rPr>
        <w:tab/>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D83270" w:rsidRPr="00B17693"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B17693">
        <w:rPr>
          <w:rFonts w:ascii="Times New Roman" w:hAnsi="Times New Roman" w:cs="Times New Roman"/>
          <w:color w:val="000009"/>
          <w:sz w:val="24"/>
          <w:szCs w:val="24"/>
        </w:rPr>
        <w:t>•</w:t>
      </w:r>
      <w:r w:rsidRPr="00B17693">
        <w:rPr>
          <w:rFonts w:ascii="Times New Roman" w:hAnsi="Times New Roman" w:cs="Times New Roman"/>
          <w:color w:val="000009"/>
          <w:sz w:val="24"/>
          <w:szCs w:val="24"/>
        </w:rPr>
        <w:tab/>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D83270" w:rsidRPr="00B17693"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B17693">
        <w:rPr>
          <w:rFonts w:ascii="Times New Roman" w:hAnsi="Times New Roman" w:cs="Times New Roman"/>
          <w:color w:val="000009"/>
          <w:sz w:val="24"/>
          <w:szCs w:val="24"/>
        </w:rPr>
        <w:t>•</w:t>
      </w:r>
      <w:r w:rsidRPr="00B17693">
        <w:rPr>
          <w:rFonts w:ascii="Times New Roman" w:hAnsi="Times New Roman" w:cs="Times New Roman"/>
          <w:color w:val="000009"/>
          <w:sz w:val="24"/>
          <w:szCs w:val="24"/>
        </w:rPr>
        <w:tab/>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D83270" w:rsidRPr="00B17693"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B17693">
        <w:rPr>
          <w:rFonts w:ascii="Times New Roman" w:hAnsi="Times New Roman" w:cs="Times New Roman"/>
          <w:color w:val="000009"/>
          <w:sz w:val="24"/>
          <w:szCs w:val="24"/>
        </w:rPr>
        <w:t>•</w:t>
      </w:r>
      <w:r w:rsidRPr="00B17693">
        <w:rPr>
          <w:rFonts w:ascii="Times New Roman" w:hAnsi="Times New Roman" w:cs="Times New Roman"/>
          <w:color w:val="000009"/>
          <w:sz w:val="24"/>
          <w:szCs w:val="24"/>
        </w:rPr>
        <w:tab/>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D83270" w:rsidRPr="00B17693"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B17693">
        <w:rPr>
          <w:rFonts w:ascii="Times New Roman" w:hAnsi="Times New Roman" w:cs="Times New Roman"/>
          <w:color w:val="000009"/>
          <w:sz w:val="24"/>
          <w:szCs w:val="24"/>
        </w:rPr>
        <w:t>•</w:t>
      </w:r>
      <w:r w:rsidRPr="00B17693">
        <w:rPr>
          <w:rFonts w:ascii="Times New Roman" w:hAnsi="Times New Roman" w:cs="Times New Roman"/>
          <w:color w:val="000009"/>
          <w:sz w:val="24"/>
          <w:szCs w:val="24"/>
        </w:rPr>
        <w:tab/>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D83270" w:rsidRPr="00B17693"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B17693">
        <w:rPr>
          <w:rFonts w:ascii="Times New Roman" w:hAnsi="Times New Roman" w:cs="Times New Roman"/>
          <w:color w:val="000009"/>
          <w:sz w:val="24"/>
          <w:szCs w:val="24"/>
        </w:rPr>
        <w:t>•</w:t>
      </w:r>
      <w:r w:rsidRPr="00B17693">
        <w:rPr>
          <w:rFonts w:ascii="Times New Roman" w:hAnsi="Times New Roman" w:cs="Times New Roman"/>
          <w:color w:val="000009"/>
          <w:sz w:val="24"/>
          <w:szCs w:val="24"/>
        </w:rPr>
        <w:tab/>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D83270" w:rsidRPr="00B17693"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B17693">
        <w:rPr>
          <w:rFonts w:ascii="Times New Roman" w:hAnsi="Times New Roman" w:cs="Times New Roman"/>
          <w:color w:val="000009"/>
          <w:sz w:val="24"/>
          <w:szCs w:val="24"/>
        </w:rPr>
        <w:t>•</w:t>
      </w:r>
      <w:r w:rsidRPr="00B17693">
        <w:rPr>
          <w:rFonts w:ascii="Times New Roman" w:hAnsi="Times New Roman" w:cs="Times New Roman"/>
          <w:color w:val="000009"/>
          <w:sz w:val="24"/>
          <w:szCs w:val="24"/>
        </w:rPr>
        <w:tab/>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D83270" w:rsidRPr="00B17693"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B17693">
        <w:rPr>
          <w:rFonts w:ascii="Times New Roman" w:hAnsi="Times New Roman" w:cs="Times New Roman"/>
          <w:color w:val="000009"/>
          <w:sz w:val="24"/>
          <w:szCs w:val="24"/>
        </w:rPr>
        <w:t>•</w:t>
      </w:r>
      <w:r w:rsidRPr="00B17693">
        <w:rPr>
          <w:rFonts w:ascii="Times New Roman" w:hAnsi="Times New Roman" w:cs="Times New Roman"/>
          <w:color w:val="000009"/>
          <w:sz w:val="24"/>
          <w:szCs w:val="24"/>
        </w:rPr>
        <w:tab/>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D83270" w:rsidRPr="00B17693"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B17693">
        <w:rPr>
          <w:rFonts w:ascii="Times New Roman" w:hAnsi="Times New Roman" w:cs="Times New Roman"/>
          <w:color w:val="000009"/>
          <w:sz w:val="24"/>
          <w:szCs w:val="24"/>
        </w:rPr>
        <w:t>•</w:t>
      </w:r>
      <w:r w:rsidRPr="00B17693">
        <w:rPr>
          <w:rFonts w:ascii="Times New Roman" w:hAnsi="Times New Roman" w:cs="Times New Roman"/>
          <w:color w:val="000009"/>
          <w:sz w:val="24"/>
          <w:szCs w:val="24"/>
        </w:rPr>
        <w:tab/>
        <w:t xml:space="preserve">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w:t>
      </w:r>
      <w:r w:rsidRPr="00B17693">
        <w:rPr>
          <w:rFonts w:ascii="Times New Roman" w:hAnsi="Times New Roman" w:cs="Times New Roman"/>
          <w:color w:val="000009"/>
          <w:sz w:val="24"/>
          <w:szCs w:val="24"/>
        </w:rPr>
        <w:lastRenderedPageBreak/>
        <w:t>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D83270" w:rsidRPr="00B17693"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B17693">
        <w:rPr>
          <w:rFonts w:ascii="Times New Roman" w:hAnsi="Times New Roman" w:cs="Times New Roman"/>
          <w:color w:val="000009"/>
          <w:sz w:val="24"/>
          <w:szCs w:val="24"/>
        </w:rPr>
        <w:t>•</w:t>
      </w:r>
      <w:r w:rsidRPr="00B17693">
        <w:rPr>
          <w:rFonts w:ascii="Times New Roman" w:hAnsi="Times New Roman" w:cs="Times New Roman"/>
          <w:color w:val="000009"/>
          <w:sz w:val="24"/>
          <w:szCs w:val="24"/>
        </w:rPr>
        <w:tab/>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D83270" w:rsidRPr="00B17693"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B17693">
        <w:rPr>
          <w:rFonts w:ascii="Times New Roman" w:hAnsi="Times New Roman" w:cs="Times New Roman"/>
          <w:color w:val="000009"/>
          <w:sz w:val="24"/>
          <w:szCs w:val="24"/>
        </w:rPr>
        <w:t>•</w:t>
      </w:r>
      <w:r w:rsidRPr="00B17693">
        <w:rPr>
          <w:rFonts w:ascii="Times New Roman" w:hAnsi="Times New Roman" w:cs="Times New Roman"/>
          <w:color w:val="000009"/>
          <w:sz w:val="24"/>
          <w:szCs w:val="24"/>
        </w:rPr>
        <w:tab/>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D83270" w:rsidRPr="00B17693"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B17693">
        <w:rPr>
          <w:rFonts w:ascii="Times New Roman" w:hAnsi="Times New Roman" w:cs="Times New Roman"/>
          <w:color w:val="000009"/>
          <w:sz w:val="24"/>
          <w:szCs w:val="24"/>
        </w:rPr>
        <w:t>•</w:t>
      </w:r>
      <w:r w:rsidRPr="00B17693">
        <w:rPr>
          <w:rFonts w:ascii="Times New Roman" w:hAnsi="Times New Roman" w:cs="Times New Roman"/>
          <w:color w:val="000009"/>
          <w:sz w:val="24"/>
          <w:szCs w:val="24"/>
        </w:rPr>
        <w:tab/>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rsidR="00D83270" w:rsidRPr="00B17693"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B17693">
        <w:rPr>
          <w:rFonts w:ascii="Times New Roman" w:hAnsi="Times New Roman" w:cs="Times New Roman"/>
          <w:color w:val="000009"/>
          <w:sz w:val="24"/>
          <w:szCs w:val="24"/>
        </w:rPr>
        <w:t>•</w:t>
      </w:r>
      <w:r w:rsidRPr="00B17693">
        <w:rPr>
          <w:rFonts w:ascii="Times New Roman" w:hAnsi="Times New Roman" w:cs="Times New Roman"/>
          <w:color w:val="000009"/>
          <w:sz w:val="24"/>
          <w:szCs w:val="24"/>
        </w:rPr>
        <w:tab/>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D83270" w:rsidRPr="00B17693"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B17693">
        <w:rPr>
          <w:rFonts w:ascii="Times New Roman" w:hAnsi="Times New Roman" w:cs="Times New Roman"/>
          <w:color w:val="000009"/>
          <w:sz w:val="24"/>
          <w:szCs w:val="24"/>
        </w:rPr>
        <w:t>•</w:t>
      </w:r>
      <w:r w:rsidRPr="00B17693">
        <w:rPr>
          <w:rFonts w:ascii="Times New Roman" w:hAnsi="Times New Roman" w:cs="Times New Roman"/>
          <w:color w:val="000009"/>
          <w:sz w:val="24"/>
          <w:szCs w:val="24"/>
        </w:rPr>
        <w:tab/>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D83270" w:rsidRPr="00B17693"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B17693">
        <w:rPr>
          <w:rFonts w:ascii="Times New Roman" w:hAnsi="Times New Roman" w:cs="Times New Roman"/>
          <w:color w:val="000009"/>
          <w:sz w:val="24"/>
          <w:szCs w:val="24"/>
        </w:rPr>
        <w:t>•</w:t>
      </w:r>
      <w:r w:rsidRPr="00B17693">
        <w:rPr>
          <w:rFonts w:ascii="Times New Roman" w:hAnsi="Times New Roman" w:cs="Times New Roman"/>
          <w:color w:val="000009"/>
          <w:sz w:val="24"/>
          <w:szCs w:val="24"/>
        </w:rPr>
        <w:tab/>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D83270" w:rsidRPr="00B17693"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B17693">
        <w:rPr>
          <w:rFonts w:ascii="Times New Roman" w:hAnsi="Times New Roman" w:cs="Times New Roman"/>
          <w:color w:val="000009"/>
          <w:sz w:val="24"/>
          <w:szCs w:val="24"/>
        </w:rPr>
        <w:t>•</w:t>
      </w:r>
      <w:r w:rsidRPr="00B17693">
        <w:rPr>
          <w:rFonts w:ascii="Times New Roman" w:hAnsi="Times New Roman" w:cs="Times New Roman"/>
          <w:color w:val="000009"/>
          <w:sz w:val="24"/>
          <w:szCs w:val="24"/>
        </w:rPr>
        <w:tab/>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D83270" w:rsidRPr="00B17693"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B17693">
        <w:rPr>
          <w:rFonts w:ascii="Times New Roman" w:hAnsi="Times New Roman" w:cs="Times New Roman"/>
          <w:color w:val="000009"/>
          <w:sz w:val="24"/>
          <w:szCs w:val="24"/>
        </w:rPr>
        <w:t>•</w:t>
      </w:r>
      <w:r w:rsidRPr="00B17693">
        <w:rPr>
          <w:rFonts w:ascii="Times New Roman" w:hAnsi="Times New Roman" w:cs="Times New Roman"/>
          <w:color w:val="000009"/>
          <w:sz w:val="24"/>
          <w:szCs w:val="24"/>
        </w:rPr>
        <w:tab/>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D83270"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B17693">
        <w:rPr>
          <w:rFonts w:ascii="Times New Roman" w:hAnsi="Times New Roman" w:cs="Times New Roman"/>
          <w:color w:val="000009"/>
          <w:sz w:val="24"/>
          <w:szCs w:val="24"/>
        </w:rPr>
        <w:t>•</w:t>
      </w:r>
      <w:r w:rsidRPr="00B17693">
        <w:rPr>
          <w:rFonts w:ascii="Times New Roman" w:hAnsi="Times New Roman" w:cs="Times New Roman"/>
          <w:color w:val="000009"/>
          <w:sz w:val="24"/>
          <w:szCs w:val="24"/>
        </w:rPr>
        <w:tab/>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rsidR="00B17693" w:rsidRPr="00B17693" w:rsidRDefault="00B17693" w:rsidP="00B17693">
      <w:pPr>
        <w:widowControl w:val="0"/>
        <w:numPr>
          <w:ilvl w:val="1"/>
          <w:numId w:val="18"/>
        </w:numPr>
        <w:tabs>
          <w:tab w:val="left" w:pos="993"/>
        </w:tabs>
        <w:autoSpaceDE w:val="0"/>
        <w:autoSpaceDN w:val="0"/>
        <w:spacing w:after="0" w:line="360" w:lineRule="auto"/>
        <w:ind w:left="0" w:right="59"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адекватно</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идентифицирует</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себя</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представителями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своей</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семьи,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пола,</w:t>
      </w:r>
      <w:r w:rsidRPr="00B17693">
        <w:rPr>
          <w:rFonts w:ascii="Times New Roman" w:eastAsia="Times New Roman" w:hAnsi="Times New Roman" w:cs="Times New Roman"/>
          <w:i/>
          <w:spacing w:val="-57"/>
          <w:sz w:val="24"/>
        </w:rPr>
        <w:t xml:space="preserve"> </w:t>
      </w:r>
      <w:r w:rsidRPr="00B17693">
        <w:rPr>
          <w:rFonts w:ascii="Times New Roman" w:eastAsia="Times New Roman" w:hAnsi="Times New Roman" w:cs="Times New Roman"/>
          <w:i/>
          <w:sz w:val="24"/>
        </w:rPr>
        <w:t>национальности,</w:t>
      </w:r>
      <w:r w:rsidRPr="00B17693">
        <w:rPr>
          <w:rFonts w:ascii="Times New Roman" w:eastAsia="Times New Roman" w:hAnsi="Times New Roman" w:cs="Times New Roman"/>
          <w:i/>
          <w:spacing w:val="-14"/>
          <w:sz w:val="24"/>
        </w:rPr>
        <w:t xml:space="preserve"> </w:t>
      </w:r>
      <w:r w:rsidRPr="00B17693">
        <w:rPr>
          <w:rFonts w:ascii="Times New Roman" w:eastAsia="Times New Roman" w:hAnsi="Times New Roman" w:cs="Times New Roman"/>
          <w:i/>
          <w:sz w:val="24"/>
        </w:rPr>
        <w:t>имеет</w:t>
      </w:r>
      <w:r w:rsidRPr="00B17693">
        <w:rPr>
          <w:rFonts w:ascii="Times New Roman" w:eastAsia="Times New Roman" w:hAnsi="Times New Roman" w:cs="Times New Roman"/>
          <w:i/>
          <w:spacing w:val="-14"/>
          <w:sz w:val="24"/>
        </w:rPr>
        <w:t xml:space="preserve"> </w:t>
      </w:r>
      <w:r w:rsidRPr="00B17693">
        <w:rPr>
          <w:rFonts w:ascii="Times New Roman" w:eastAsia="Times New Roman" w:hAnsi="Times New Roman" w:cs="Times New Roman"/>
          <w:i/>
          <w:sz w:val="24"/>
        </w:rPr>
        <w:t>представление</w:t>
      </w:r>
      <w:r w:rsidRPr="00B17693">
        <w:rPr>
          <w:rFonts w:ascii="Times New Roman" w:eastAsia="Times New Roman" w:hAnsi="Times New Roman" w:cs="Times New Roman"/>
          <w:i/>
          <w:spacing w:val="-14"/>
          <w:sz w:val="24"/>
        </w:rPr>
        <w:t xml:space="preserve"> </w:t>
      </w:r>
      <w:r w:rsidRPr="00B17693">
        <w:rPr>
          <w:rFonts w:ascii="Times New Roman" w:eastAsia="Times New Roman" w:hAnsi="Times New Roman" w:cs="Times New Roman"/>
          <w:i/>
          <w:sz w:val="24"/>
        </w:rPr>
        <w:t>о</w:t>
      </w:r>
      <w:r w:rsidRPr="00B17693">
        <w:rPr>
          <w:rFonts w:ascii="Times New Roman" w:eastAsia="Times New Roman" w:hAnsi="Times New Roman" w:cs="Times New Roman"/>
          <w:i/>
          <w:spacing w:val="-13"/>
          <w:sz w:val="24"/>
        </w:rPr>
        <w:t xml:space="preserve"> </w:t>
      </w:r>
      <w:r w:rsidRPr="00B17693">
        <w:rPr>
          <w:rFonts w:ascii="Times New Roman" w:eastAsia="Times New Roman" w:hAnsi="Times New Roman" w:cs="Times New Roman"/>
          <w:i/>
          <w:sz w:val="24"/>
        </w:rPr>
        <w:t>социальных</w:t>
      </w:r>
      <w:r w:rsidRPr="00B17693">
        <w:rPr>
          <w:rFonts w:ascii="Times New Roman" w:eastAsia="Times New Roman" w:hAnsi="Times New Roman" w:cs="Times New Roman"/>
          <w:i/>
          <w:spacing w:val="-14"/>
          <w:sz w:val="24"/>
        </w:rPr>
        <w:t xml:space="preserve"> </w:t>
      </w:r>
      <w:r w:rsidRPr="00B17693">
        <w:rPr>
          <w:rFonts w:ascii="Times New Roman" w:eastAsia="Times New Roman" w:hAnsi="Times New Roman" w:cs="Times New Roman"/>
          <w:i/>
          <w:sz w:val="24"/>
        </w:rPr>
        <w:t>функциях</w:t>
      </w:r>
      <w:r w:rsidRPr="00B17693">
        <w:rPr>
          <w:rFonts w:ascii="Times New Roman" w:eastAsia="Times New Roman" w:hAnsi="Times New Roman" w:cs="Times New Roman"/>
          <w:i/>
          <w:spacing w:val="-14"/>
          <w:sz w:val="24"/>
        </w:rPr>
        <w:t xml:space="preserve"> </w:t>
      </w:r>
      <w:r w:rsidRPr="00B17693">
        <w:rPr>
          <w:rFonts w:ascii="Times New Roman" w:eastAsia="Times New Roman" w:hAnsi="Times New Roman" w:cs="Times New Roman"/>
          <w:i/>
          <w:sz w:val="24"/>
        </w:rPr>
        <w:t>членов</w:t>
      </w:r>
      <w:r w:rsidRPr="00B17693">
        <w:rPr>
          <w:rFonts w:ascii="Times New Roman" w:eastAsia="Times New Roman" w:hAnsi="Times New Roman" w:cs="Times New Roman"/>
          <w:i/>
          <w:spacing w:val="-14"/>
          <w:sz w:val="24"/>
        </w:rPr>
        <w:t xml:space="preserve"> </w:t>
      </w:r>
      <w:r w:rsidRPr="00B17693">
        <w:rPr>
          <w:rFonts w:ascii="Times New Roman" w:eastAsia="Times New Roman" w:hAnsi="Times New Roman" w:cs="Times New Roman"/>
          <w:i/>
          <w:sz w:val="24"/>
        </w:rPr>
        <w:t>семьи,</w:t>
      </w:r>
      <w:r w:rsidRPr="00B17693">
        <w:rPr>
          <w:rFonts w:ascii="Times New Roman" w:eastAsia="Times New Roman" w:hAnsi="Times New Roman" w:cs="Times New Roman"/>
          <w:i/>
          <w:spacing w:val="-13"/>
          <w:sz w:val="24"/>
        </w:rPr>
        <w:t xml:space="preserve"> </w:t>
      </w:r>
      <w:r w:rsidRPr="00B17693">
        <w:rPr>
          <w:rFonts w:ascii="Times New Roman" w:eastAsia="Times New Roman" w:hAnsi="Times New Roman" w:cs="Times New Roman"/>
          <w:i/>
          <w:sz w:val="24"/>
        </w:rPr>
        <w:t>близких</w:t>
      </w:r>
      <w:r w:rsidRPr="00B17693">
        <w:rPr>
          <w:rFonts w:ascii="Times New Roman" w:eastAsia="Times New Roman" w:hAnsi="Times New Roman" w:cs="Times New Roman"/>
          <w:i/>
          <w:spacing w:val="-14"/>
          <w:sz w:val="24"/>
        </w:rPr>
        <w:t xml:space="preserve"> </w:t>
      </w:r>
      <w:r w:rsidRPr="00B17693">
        <w:rPr>
          <w:rFonts w:ascii="Times New Roman" w:eastAsia="Times New Roman" w:hAnsi="Times New Roman" w:cs="Times New Roman"/>
          <w:i/>
          <w:sz w:val="24"/>
        </w:rPr>
        <w:t>и</w:t>
      </w:r>
      <w:r w:rsidRPr="00B17693">
        <w:rPr>
          <w:rFonts w:ascii="Times New Roman" w:eastAsia="Times New Roman" w:hAnsi="Times New Roman" w:cs="Times New Roman"/>
          <w:i/>
          <w:spacing w:val="-13"/>
          <w:sz w:val="24"/>
        </w:rPr>
        <w:t xml:space="preserve"> </w:t>
      </w:r>
      <w:r w:rsidRPr="00B17693">
        <w:rPr>
          <w:rFonts w:ascii="Times New Roman" w:eastAsia="Times New Roman" w:hAnsi="Times New Roman" w:cs="Times New Roman"/>
          <w:i/>
          <w:sz w:val="24"/>
        </w:rPr>
        <w:t>дальних</w:t>
      </w:r>
      <w:r w:rsidRPr="00B17693">
        <w:rPr>
          <w:rFonts w:ascii="Times New Roman" w:eastAsia="Times New Roman" w:hAnsi="Times New Roman" w:cs="Times New Roman"/>
          <w:i/>
          <w:spacing w:val="-57"/>
          <w:sz w:val="24"/>
        </w:rPr>
        <w:t xml:space="preserve"> </w:t>
      </w:r>
      <w:r w:rsidRPr="00B17693">
        <w:rPr>
          <w:rFonts w:ascii="Times New Roman" w:eastAsia="Times New Roman" w:hAnsi="Times New Roman" w:cs="Times New Roman"/>
          <w:i/>
          <w:sz w:val="24"/>
        </w:rPr>
        <w:t>родственниках,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их</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родственных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связях;</w:t>
      </w:r>
    </w:p>
    <w:p w:rsidR="00B17693" w:rsidRPr="00B17693" w:rsidRDefault="00B17693" w:rsidP="00B17693">
      <w:pPr>
        <w:widowControl w:val="0"/>
        <w:numPr>
          <w:ilvl w:val="1"/>
          <w:numId w:val="18"/>
        </w:numPr>
        <w:tabs>
          <w:tab w:val="left" w:pos="993"/>
          <w:tab w:val="left" w:pos="1727"/>
        </w:tabs>
        <w:autoSpaceDE w:val="0"/>
        <w:autoSpaceDN w:val="0"/>
        <w:spacing w:after="0" w:line="360" w:lineRule="auto"/>
        <w:ind w:left="0" w:right="59"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lastRenderedPageBreak/>
        <w:t>проявляет</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интерес</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к</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семейным</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делам,</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стремится</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к</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совместному</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обсуждению</w:t>
      </w:r>
      <w:r w:rsidRPr="00B17693">
        <w:rPr>
          <w:rFonts w:ascii="Times New Roman" w:eastAsia="Times New Roman" w:hAnsi="Times New Roman" w:cs="Times New Roman"/>
          <w:i/>
          <w:spacing w:val="-57"/>
          <w:sz w:val="24"/>
        </w:rPr>
        <w:t xml:space="preserve"> </w:t>
      </w:r>
      <w:r w:rsidRPr="00B17693">
        <w:rPr>
          <w:rFonts w:ascii="Times New Roman" w:eastAsia="Times New Roman" w:hAnsi="Times New Roman" w:cs="Times New Roman"/>
          <w:i/>
          <w:sz w:val="24"/>
        </w:rPr>
        <w:t>предстоящих</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дел;</w:t>
      </w:r>
    </w:p>
    <w:p w:rsidR="00B17693" w:rsidRPr="00B17693" w:rsidRDefault="00B17693" w:rsidP="00B17693">
      <w:pPr>
        <w:widowControl w:val="0"/>
        <w:numPr>
          <w:ilvl w:val="1"/>
          <w:numId w:val="18"/>
        </w:numPr>
        <w:tabs>
          <w:tab w:val="left" w:pos="993"/>
          <w:tab w:val="left" w:pos="1727"/>
        </w:tabs>
        <w:autoSpaceDE w:val="0"/>
        <w:autoSpaceDN w:val="0"/>
        <w:spacing w:after="0" w:line="360" w:lineRule="auto"/>
        <w:ind w:left="0" w:right="59"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испытывает потребность в общении со взрослым как источником разнообразной</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информации о природном и социальном мире, событиях в родном городе (селе), республике,</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регионах</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страны;</w:t>
      </w:r>
    </w:p>
    <w:p w:rsidR="00B17693" w:rsidRPr="00B17693" w:rsidRDefault="00B17693" w:rsidP="00B17693">
      <w:pPr>
        <w:widowControl w:val="0"/>
        <w:numPr>
          <w:ilvl w:val="1"/>
          <w:numId w:val="18"/>
        </w:numPr>
        <w:tabs>
          <w:tab w:val="left" w:pos="993"/>
          <w:tab w:val="left" w:pos="1727"/>
        </w:tabs>
        <w:autoSpaceDE w:val="0"/>
        <w:autoSpaceDN w:val="0"/>
        <w:spacing w:after="0" w:line="360" w:lineRule="auto"/>
        <w:ind w:left="0" w:right="59"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свободно владеет родным языком, использует речь для выражения своих мыслей,</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чувств</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желаний,</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построения</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речевого</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высказывания</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в</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ситуации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общения,</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свободно</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участвует в</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диалоге</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со</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сверстниками 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взрослыми,</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способен договариваться;</w:t>
      </w:r>
    </w:p>
    <w:p w:rsidR="00B17693" w:rsidRPr="00B17693" w:rsidRDefault="00B17693" w:rsidP="00B17693">
      <w:pPr>
        <w:widowControl w:val="0"/>
        <w:numPr>
          <w:ilvl w:val="1"/>
          <w:numId w:val="18"/>
        </w:numPr>
        <w:tabs>
          <w:tab w:val="left" w:pos="993"/>
        </w:tabs>
        <w:autoSpaceDE w:val="0"/>
        <w:autoSpaceDN w:val="0"/>
        <w:spacing w:before="1" w:after="0" w:line="360" w:lineRule="auto"/>
        <w:ind w:left="0" w:right="59"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проявляет интерес и уважение к культуре, традициям, обычаям и нравам людей,</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говорящих</w:t>
      </w:r>
      <w:r w:rsidRPr="00B17693">
        <w:rPr>
          <w:rFonts w:ascii="Times New Roman" w:eastAsia="Times New Roman" w:hAnsi="Times New Roman" w:cs="Times New Roman"/>
          <w:i/>
          <w:spacing w:val="-7"/>
          <w:sz w:val="24"/>
        </w:rPr>
        <w:t xml:space="preserve"> </w:t>
      </w:r>
      <w:r w:rsidRPr="00B17693">
        <w:rPr>
          <w:rFonts w:ascii="Times New Roman" w:eastAsia="Times New Roman" w:hAnsi="Times New Roman" w:cs="Times New Roman"/>
          <w:i/>
          <w:sz w:val="24"/>
        </w:rPr>
        <w:t>на</w:t>
      </w:r>
      <w:r w:rsidRPr="00B17693">
        <w:rPr>
          <w:rFonts w:ascii="Times New Roman" w:eastAsia="Times New Roman" w:hAnsi="Times New Roman" w:cs="Times New Roman"/>
          <w:i/>
          <w:spacing w:val="-6"/>
          <w:sz w:val="24"/>
        </w:rPr>
        <w:t xml:space="preserve"> </w:t>
      </w:r>
      <w:r w:rsidRPr="00B17693">
        <w:rPr>
          <w:rFonts w:ascii="Times New Roman" w:eastAsia="Times New Roman" w:hAnsi="Times New Roman" w:cs="Times New Roman"/>
          <w:i/>
          <w:sz w:val="24"/>
        </w:rPr>
        <w:t>татарском</w:t>
      </w:r>
      <w:r w:rsidRPr="00B17693">
        <w:rPr>
          <w:rFonts w:ascii="Times New Roman" w:eastAsia="Times New Roman" w:hAnsi="Times New Roman" w:cs="Times New Roman"/>
          <w:i/>
          <w:spacing w:val="-5"/>
          <w:sz w:val="24"/>
        </w:rPr>
        <w:t xml:space="preserve"> </w:t>
      </w:r>
      <w:r w:rsidRPr="00B17693">
        <w:rPr>
          <w:rFonts w:ascii="Times New Roman" w:eastAsia="Times New Roman" w:hAnsi="Times New Roman" w:cs="Times New Roman"/>
          <w:i/>
          <w:sz w:val="24"/>
        </w:rPr>
        <w:t>языке,</w:t>
      </w:r>
      <w:r w:rsidRPr="00B17693">
        <w:rPr>
          <w:rFonts w:ascii="Times New Roman" w:eastAsia="Times New Roman" w:hAnsi="Times New Roman" w:cs="Times New Roman"/>
          <w:i/>
          <w:spacing w:val="-5"/>
          <w:sz w:val="24"/>
        </w:rPr>
        <w:t xml:space="preserve"> </w:t>
      </w:r>
      <w:r w:rsidRPr="00B17693">
        <w:rPr>
          <w:rFonts w:ascii="Times New Roman" w:eastAsia="Times New Roman" w:hAnsi="Times New Roman" w:cs="Times New Roman"/>
          <w:i/>
          <w:sz w:val="24"/>
        </w:rPr>
        <w:t>испытывает</w:t>
      </w:r>
      <w:r w:rsidRPr="00B17693">
        <w:rPr>
          <w:rFonts w:ascii="Times New Roman" w:eastAsia="Times New Roman" w:hAnsi="Times New Roman" w:cs="Times New Roman"/>
          <w:i/>
          <w:spacing w:val="-4"/>
          <w:sz w:val="24"/>
        </w:rPr>
        <w:t xml:space="preserve"> </w:t>
      </w:r>
      <w:r w:rsidRPr="00B17693">
        <w:rPr>
          <w:rFonts w:ascii="Times New Roman" w:eastAsia="Times New Roman" w:hAnsi="Times New Roman" w:cs="Times New Roman"/>
          <w:i/>
          <w:sz w:val="24"/>
        </w:rPr>
        <w:t>потребность</w:t>
      </w:r>
      <w:r w:rsidRPr="00B17693">
        <w:rPr>
          <w:rFonts w:ascii="Times New Roman" w:eastAsia="Times New Roman" w:hAnsi="Times New Roman" w:cs="Times New Roman"/>
          <w:i/>
          <w:spacing w:val="-5"/>
          <w:sz w:val="24"/>
        </w:rPr>
        <w:t xml:space="preserve"> </w:t>
      </w:r>
      <w:r w:rsidRPr="00B17693">
        <w:rPr>
          <w:rFonts w:ascii="Times New Roman" w:eastAsia="Times New Roman" w:hAnsi="Times New Roman" w:cs="Times New Roman"/>
          <w:i/>
          <w:sz w:val="24"/>
        </w:rPr>
        <w:t>в</w:t>
      </w:r>
      <w:r w:rsidRPr="00B17693">
        <w:rPr>
          <w:rFonts w:ascii="Times New Roman" w:eastAsia="Times New Roman" w:hAnsi="Times New Roman" w:cs="Times New Roman"/>
          <w:i/>
          <w:spacing w:val="-7"/>
          <w:sz w:val="24"/>
        </w:rPr>
        <w:t xml:space="preserve"> </w:t>
      </w:r>
      <w:r w:rsidRPr="00B17693">
        <w:rPr>
          <w:rFonts w:ascii="Times New Roman" w:eastAsia="Times New Roman" w:hAnsi="Times New Roman" w:cs="Times New Roman"/>
          <w:i/>
          <w:sz w:val="24"/>
        </w:rPr>
        <w:t>общении</w:t>
      </w:r>
      <w:r w:rsidRPr="00B17693">
        <w:rPr>
          <w:rFonts w:ascii="Times New Roman" w:eastAsia="Times New Roman" w:hAnsi="Times New Roman" w:cs="Times New Roman"/>
          <w:i/>
          <w:spacing w:val="-6"/>
          <w:sz w:val="24"/>
        </w:rPr>
        <w:t xml:space="preserve"> </w:t>
      </w:r>
      <w:r w:rsidRPr="00B17693">
        <w:rPr>
          <w:rFonts w:ascii="Times New Roman" w:eastAsia="Times New Roman" w:hAnsi="Times New Roman" w:cs="Times New Roman"/>
          <w:i/>
          <w:sz w:val="24"/>
        </w:rPr>
        <w:t>со</w:t>
      </w:r>
      <w:r w:rsidRPr="00B17693">
        <w:rPr>
          <w:rFonts w:ascii="Times New Roman" w:eastAsia="Times New Roman" w:hAnsi="Times New Roman" w:cs="Times New Roman"/>
          <w:i/>
          <w:spacing w:val="-5"/>
          <w:sz w:val="24"/>
        </w:rPr>
        <w:t xml:space="preserve"> </w:t>
      </w:r>
      <w:r w:rsidRPr="00B17693">
        <w:rPr>
          <w:rFonts w:ascii="Times New Roman" w:eastAsia="Times New Roman" w:hAnsi="Times New Roman" w:cs="Times New Roman"/>
          <w:i/>
          <w:sz w:val="24"/>
        </w:rPr>
        <w:t>взрослыми</w:t>
      </w:r>
      <w:r w:rsidRPr="00B17693">
        <w:rPr>
          <w:rFonts w:ascii="Times New Roman" w:eastAsia="Times New Roman" w:hAnsi="Times New Roman" w:cs="Times New Roman"/>
          <w:i/>
          <w:spacing w:val="-5"/>
          <w:sz w:val="24"/>
        </w:rPr>
        <w:t xml:space="preserve"> </w:t>
      </w:r>
      <w:r w:rsidRPr="00B17693">
        <w:rPr>
          <w:rFonts w:ascii="Times New Roman" w:eastAsia="Times New Roman" w:hAnsi="Times New Roman" w:cs="Times New Roman"/>
          <w:i/>
          <w:sz w:val="24"/>
        </w:rPr>
        <w:t>и</w:t>
      </w:r>
      <w:r w:rsidRPr="00B17693">
        <w:rPr>
          <w:rFonts w:ascii="Times New Roman" w:eastAsia="Times New Roman" w:hAnsi="Times New Roman" w:cs="Times New Roman"/>
          <w:i/>
          <w:spacing w:val="-6"/>
          <w:sz w:val="24"/>
        </w:rPr>
        <w:t xml:space="preserve"> </w:t>
      </w:r>
      <w:r w:rsidRPr="00B17693">
        <w:rPr>
          <w:rFonts w:ascii="Times New Roman" w:eastAsia="Times New Roman" w:hAnsi="Times New Roman" w:cs="Times New Roman"/>
          <w:i/>
          <w:sz w:val="24"/>
        </w:rPr>
        <w:t>детьми</w:t>
      </w:r>
      <w:r w:rsidRPr="00B17693">
        <w:rPr>
          <w:rFonts w:ascii="Times New Roman" w:eastAsia="Times New Roman" w:hAnsi="Times New Roman" w:cs="Times New Roman"/>
          <w:i/>
          <w:spacing w:val="-57"/>
          <w:sz w:val="24"/>
        </w:rPr>
        <w:t xml:space="preserve"> </w:t>
      </w:r>
      <w:r w:rsidRPr="00B17693">
        <w:rPr>
          <w:rFonts w:ascii="Times New Roman" w:eastAsia="Times New Roman" w:hAnsi="Times New Roman" w:cs="Times New Roman"/>
          <w:i/>
          <w:sz w:val="24"/>
        </w:rPr>
        <w:t>при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ограниченном владении татарским языком;</w:t>
      </w:r>
    </w:p>
    <w:p w:rsidR="00B17693" w:rsidRPr="00B17693" w:rsidRDefault="00B17693" w:rsidP="00B17693">
      <w:pPr>
        <w:widowControl w:val="0"/>
        <w:numPr>
          <w:ilvl w:val="1"/>
          <w:numId w:val="18"/>
        </w:numPr>
        <w:tabs>
          <w:tab w:val="left" w:pos="993"/>
        </w:tabs>
        <w:autoSpaceDE w:val="0"/>
        <w:autoSpaceDN w:val="0"/>
        <w:spacing w:after="0" w:line="360" w:lineRule="auto"/>
        <w:ind w:left="0" w:right="59"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приобрел</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первоначальные</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навыки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общения</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представителями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татарской</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национальности, в диалоге с ними выражает свои чувства и намерения с помощью речевых 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неречевых</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средств,</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владеет</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формами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вежливости;</w:t>
      </w:r>
    </w:p>
    <w:p w:rsidR="00B17693" w:rsidRPr="00B17693" w:rsidRDefault="00B17693" w:rsidP="00B17693">
      <w:pPr>
        <w:widowControl w:val="0"/>
        <w:numPr>
          <w:ilvl w:val="1"/>
          <w:numId w:val="18"/>
        </w:numPr>
        <w:tabs>
          <w:tab w:val="left" w:pos="993"/>
        </w:tabs>
        <w:autoSpaceDE w:val="0"/>
        <w:autoSpaceDN w:val="0"/>
        <w:spacing w:after="0" w:line="360" w:lineRule="auto"/>
        <w:ind w:left="0" w:right="59" w:firstLine="567"/>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интересуется</w:t>
      </w:r>
      <w:r w:rsidRPr="00B17693">
        <w:rPr>
          <w:rFonts w:ascii="Times New Roman" w:eastAsia="Times New Roman" w:hAnsi="Times New Roman" w:cs="Times New Roman"/>
          <w:i/>
          <w:spacing w:val="49"/>
          <w:sz w:val="24"/>
        </w:rPr>
        <w:t xml:space="preserve"> </w:t>
      </w:r>
      <w:r w:rsidRPr="00B17693">
        <w:rPr>
          <w:rFonts w:ascii="Times New Roman" w:eastAsia="Times New Roman" w:hAnsi="Times New Roman" w:cs="Times New Roman"/>
          <w:i/>
          <w:sz w:val="24"/>
        </w:rPr>
        <w:t>объектами</w:t>
      </w:r>
      <w:r w:rsidRPr="00B17693">
        <w:rPr>
          <w:rFonts w:ascii="Times New Roman" w:eastAsia="Times New Roman" w:hAnsi="Times New Roman" w:cs="Times New Roman"/>
          <w:i/>
          <w:spacing w:val="51"/>
          <w:sz w:val="24"/>
        </w:rPr>
        <w:t xml:space="preserve"> </w:t>
      </w:r>
      <w:r w:rsidRPr="00B17693">
        <w:rPr>
          <w:rFonts w:ascii="Times New Roman" w:eastAsia="Times New Roman" w:hAnsi="Times New Roman" w:cs="Times New Roman"/>
          <w:i/>
          <w:sz w:val="24"/>
        </w:rPr>
        <w:t>и</w:t>
      </w:r>
      <w:r w:rsidRPr="00B17693">
        <w:rPr>
          <w:rFonts w:ascii="Times New Roman" w:eastAsia="Times New Roman" w:hAnsi="Times New Roman" w:cs="Times New Roman"/>
          <w:i/>
          <w:spacing w:val="50"/>
          <w:sz w:val="24"/>
        </w:rPr>
        <w:t xml:space="preserve"> </w:t>
      </w:r>
      <w:r w:rsidRPr="00B17693">
        <w:rPr>
          <w:rFonts w:ascii="Times New Roman" w:eastAsia="Times New Roman" w:hAnsi="Times New Roman" w:cs="Times New Roman"/>
          <w:i/>
          <w:sz w:val="24"/>
        </w:rPr>
        <w:t>явлениями</w:t>
      </w:r>
      <w:r w:rsidRPr="00B17693">
        <w:rPr>
          <w:rFonts w:ascii="Times New Roman" w:eastAsia="Times New Roman" w:hAnsi="Times New Roman" w:cs="Times New Roman"/>
          <w:i/>
          <w:spacing w:val="51"/>
          <w:sz w:val="24"/>
        </w:rPr>
        <w:t xml:space="preserve"> </w:t>
      </w:r>
      <w:r w:rsidRPr="00B17693">
        <w:rPr>
          <w:rFonts w:ascii="Times New Roman" w:eastAsia="Times New Roman" w:hAnsi="Times New Roman" w:cs="Times New Roman"/>
          <w:i/>
          <w:sz w:val="24"/>
        </w:rPr>
        <w:t>живой</w:t>
      </w:r>
      <w:r w:rsidRPr="00B17693">
        <w:rPr>
          <w:rFonts w:ascii="Times New Roman" w:eastAsia="Times New Roman" w:hAnsi="Times New Roman" w:cs="Times New Roman"/>
          <w:i/>
          <w:spacing w:val="50"/>
          <w:sz w:val="24"/>
        </w:rPr>
        <w:t xml:space="preserve"> </w:t>
      </w:r>
      <w:r w:rsidRPr="00B17693">
        <w:rPr>
          <w:rFonts w:ascii="Times New Roman" w:eastAsia="Times New Roman" w:hAnsi="Times New Roman" w:cs="Times New Roman"/>
          <w:i/>
          <w:sz w:val="24"/>
        </w:rPr>
        <w:t>и</w:t>
      </w:r>
      <w:r w:rsidRPr="00B17693">
        <w:rPr>
          <w:rFonts w:ascii="Times New Roman" w:eastAsia="Times New Roman" w:hAnsi="Times New Roman" w:cs="Times New Roman"/>
          <w:i/>
          <w:spacing w:val="51"/>
          <w:sz w:val="24"/>
        </w:rPr>
        <w:t xml:space="preserve"> </w:t>
      </w:r>
      <w:r w:rsidRPr="00B17693">
        <w:rPr>
          <w:rFonts w:ascii="Times New Roman" w:eastAsia="Times New Roman" w:hAnsi="Times New Roman" w:cs="Times New Roman"/>
          <w:i/>
          <w:sz w:val="24"/>
        </w:rPr>
        <w:t>неживой</w:t>
      </w:r>
      <w:r w:rsidRPr="00B17693">
        <w:rPr>
          <w:rFonts w:ascii="Times New Roman" w:eastAsia="Times New Roman" w:hAnsi="Times New Roman" w:cs="Times New Roman"/>
          <w:i/>
          <w:spacing w:val="50"/>
          <w:sz w:val="24"/>
        </w:rPr>
        <w:t xml:space="preserve"> </w:t>
      </w:r>
      <w:r w:rsidRPr="00B17693">
        <w:rPr>
          <w:rFonts w:ascii="Times New Roman" w:eastAsia="Times New Roman" w:hAnsi="Times New Roman" w:cs="Times New Roman"/>
          <w:i/>
          <w:sz w:val="24"/>
        </w:rPr>
        <w:t>природы</w:t>
      </w:r>
      <w:r w:rsidRPr="00B17693">
        <w:rPr>
          <w:rFonts w:ascii="Times New Roman" w:eastAsia="Times New Roman" w:hAnsi="Times New Roman" w:cs="Times New Roman"/>
          <w:i/>
          <w:spacing w:val="51"/>
          <w:sz w:val="24"/>
        </w:rPr>
        <w:t xml:space="preserve"> </w:t>
      </w:r>
      <w:r w:rsidRPr="00B17693">
        <w:rPr>
          <w:rFonts w:ascii="Times New Roman" w:eastAsia="Times New Roman" w:hAnsi="Times New Roman" w:cs="Times New Roman"/>
          <w:i/>
          <w:sz w:val="24"/>
        </w:rPr>
        <w:t>родного</w:t>
      </w:r>
      <w:r w:rsidRPr="00B17693">
        <w:rPr>
          <w:rFonts w:ascii="Times New Roman" w:eastAsia="Times New Roman" w:hAnsi="Times New Roman" w:cs="Times New Roman"/>
          <w:i/>
          <w:spacing w:val="51"/>
          <w:sz w:val="24"/>
        </w:rPr>
        <w:t xml:space="preserve"> </w:t>
      </w:r>
      <w:r w:rsidRPr="00B17693">
        <w:rPr>
          <w:rFonts w:ascii="Times New Roman" w:eastAsia="Times New Roman" w:hAnsi="Times New Roman" w:cs="Times New Roman"/>
          <w:i/>
          <w:sz w:val="24"/>
        </w:rPr>
        <w:t>края,</w:t>
      </w:r>
      <w:r>
        <w:rPr>
          <w:rFonts w:ascii="Times New Roman" w:eastAsia="Times New Roman" w:hAnsi="Times New Roman" w:cs="Times New Roman"/>
          <w:i/>
          <w:sz w:val="24"/>
        </w:rPr>
        <w:t xml:space="preserve"> </w:t>
      </w:r>
      <w:r w:rsidRPr="00B17693">
        <w:rPr>
          <w:rFonts w:ascii="Times New Roman" w:eastAsia="Times New Roman" w:hAnsi="Times New Roman" w:cs="Times New Roman"/>
          <w:i/>
          <w:sz w:val="24"/>
        </w:rPr>
        <w:t>имеет</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некоторые</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представления</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об</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взаимосвязях,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сезонных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изменениях,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проявляет</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бережное</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отношение</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к</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окружающей природе;</w:t>
      </w:r>
    </w:p>
    <w:p w:rsidR="00B17693" w:rsidRPr="00B17693" w:rsidRDefault="00B17693" w:rsidP="00B17693">
      <w:pPr>
        <w:widowControl w:val="0"/>
        <w:numPr>
          <w:ilvl w:val="1"/>
          <w:numId w:val="18"/>
        </w:numPr>
        <w:tabs>
          <w:tab w:val="left" w:pos="851"/>
        </w:tabs>
        <w:autoSpaceDE w:val="0"/>
        <w:autoSpaceDN w:val="0"/>
        <w:spacing w:after="0" w:line="360" w:lineRule="auto"/>
        <w:ind w:left="0" w:right="59"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имеет</w:t>
      </w:r>
      <w:r w:rsidRPr="00B17693">
        <w:rPr>
          <w:rFonts w:ascii="Times New Roman" w:eastAsia="Times New Roman" w:hAnsi="Times New Roman" w:cs="Times New Roman"/>
          <w:i/>
          <w:spacing w:val="-5"/>
          <w:sz w:val="24"/>
        </w:rPr>
        <w:t xml:space="preserve"> </w:t>
      </w:r>
      <w:r w:rsidRPr="00B17693">
        <w:rPr>
          <w:rFonts w:ascii="Times New Roman" w:eastAsia="Times New Roman" w:hAnsi="Times New Roman" w:cs="Times New Roman"/>
          <w:i/>
          <w:sz w:val="24"/>
        </w:rPr>
        <w:t>навыки</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рационального</w:t>
      </w:r>
      <w:r w:rsidRPr="00B17693">
        <w:rPr>
          <w:rFonts w:ascii="Times New Roman" w:eastAsia="Times New Roman" w:hAnsi="Times New Roman" w:cs="Times New Roman"/>
          <w:i/>
          <w:spacing w:val="-6"/>
          <w:sz w:val="24"/>
        </w:rPr>
        <w:t xml:space="preserve"> </w:t>
      </w:r>
      <w:r w:rsidRPr="00B17693">
        <w:rPr>
          <w:rFonts w:ascii="Times New Roman" w:eastAsia="Times New Roman" w:hAnsi="Times New Roman" w:cs="Times New Roman"/>
          <w:i/>
          <w:sz w:val="24"/>
        </w:rPr>
        <w:t>природопользования</w:t>
      </w:r>
      <w:r w:rsidRPr="00B17693">
        <w:rPr>
          <w:rFonts w:ascii="Times New Roman" w:eastAsia="Times New Roman" w:hAnsi="Times New Roman" w:cs="Times New Roman"/>
          <w:i/>
          <w:spacing w:val="-5"/>
          <w:sz w:val="24"/>
        </w:rPr>
        <w:t xml:space="preserve"> </w:t>
      </w:r>
      <w:r w:rsidRPr="00B17693">
        <w:rPr>
          <w:rFonts w:ascii="Times New Roman" w:eastAsia="Times New Roman" w:hAnsi="Times New Roman" w:cs="Times New Roman"/>
          <w:i/>
          <w:sz w:val="24"/>
        </w:rPr>
        <w:t>(не</w:t>
      </w:r>
      <w:r w:rsidRPr="00B17693">
        <w:rPr>
          <w:rFonts w:ascii="Times New Roman" w:eastAsia="Times New Roman" w:hAnsi="Times New Roman" w:cs="Times New Roman"/>
          <w:i/>
          <w:spacing w:val="-4"/>
          <w:sz w:val="24"/>
        </w:rPr>
        <w:t xml:space="preserve"> </w:t>
      </w:r>
      <w:r w:rsidRPr="00B17693">
        <w:rPr>
          <w:rFonts w:ascii="Times New Roman" w:eastAsia="Times New Roman" w:hAnsi="Times New Roman" w:cs="Times New Roman"/>
          <w:i/>
          <w:sz w:val="24"/>
        </w:rPr>
        <w:t>рвать</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лекарственные</w:t>
      </w:r>
      <w:r w:rsidRPr="00B17693">
        <w:rPr>
          <w:rFonts w:ascii="Times New Roman" w:eastAsia="Times New Roman" w:hAnsi="Times New Roman" w:cs="Times New Roman"/>
          <w:i/>
          <w:spacing w:val="-4"/>
          <w:sz w:val="24"/>
        </w:rPr>
        <w:t xml:space="preserve"> </w:t>
      </w:r>
      <w:r w:rsidRPr="00B17693">
        <w:rPr>
          <w:rFonts w:ascii="Times New Roman" w:eastAsia="Times New Roman" w:hAnsi="Times New Roman" w:cs="Times New Roman"/>
          <w:i/>
          <w:sz w:val="24"/>
        </w:rPr>
        <w:t>травы</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с</w:t>
      </w:r>
      <w:r w:rsidRPr="00B17693">
        <w:rPr>
          <w:rFonts w:ascii="Times New Roman" w:eastAsia="Times New Roman" w:hAnsi="Times New Roman" w:cs="Times New Roman"/>
          <w:i/>
          <w:spacing w:val="-58"/>
          <w:sz w:val="24"/>
        </w:rPr>
        <w:t xml:space="preserve"> </w:t>
      </w:r>
      <w:r w:rsidRPr="00B17693">
        <w:rPr>
          <w:rFonts w:ascii="Times New Roman" w:eastAsia="Times New Roman" w:hAnsi="Times New Roman" w:cs="Times New Roman"/>
          <w:i/>
          <w:sz w:val="24"/>
        </w:rPr>
        <w:t>корнями,</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содержать в</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чистоте</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водохранилища</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 т.д.);</w:t>
      </w:r>
    </w:p>
    <w:p w:rsidR="00B17693" w:rsidRPr="00B17693" w:rsidRDefault="00B17693" w:rsidP="00B17693">
      <w:pPr>
        <w:widowControl w:val="0"/>
        <w:numPr>
          <w:ilvl w:val="1"/>
          <w:numId w:val="18"/>
        </w:numPr>
        <w:tabs>
          <w:tab w:val="left" w:pos="851"/>
        </w:tabs>
        <w:autoSpaceDE w:val="0"/>
        <w:autoSpaceDN w:val="0"/>
        <w:spacing w:after="0" w:line="360" w:lineRule="auto"/>
        <w:ind w:left="0" w:right="59"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имеет представление о городе Казани как столице республики, столице всех татар</w:t>
      </w:r>
      <w:r w:rsidRPr="00B17693">
        <w:rPr>
          <w:rFonts w:ascii="Times New Roman" w:eastAsia="Times New Roman" w:hAnsi="Times New Roman" w:cs="Times New Roman"/>
          <w:i/>
          <w:spacing w:val="-57"/>
          <w:sz w:val="24"/>
        </w:rPr>
        <w:t xml:space="preserve"> </w:t>
      </w:r>
      <w:r w:rsidRPr="00B17693">
        <w:rPr>
          <w:rFonts w:ascii="Times New Roman" w:eastAsia="Times New Roman" w:hAnsi="Times New Roman" w:cs="Times New Roman"/>
          <w:i/>
          <w:sz w:val="24"/>
        </w:rPr>
        <w:t>мира;</w:t>
      </w:r>
    </w:p>
    <w:p w:rsidR="00B17693" w:rsidRPr="00B17693" w:rsidRDefault="00B17693" w:rsidP="0068484C">
      <w:pPr>
        <w:widowControl w:val="0"/>
        <w:numPr>
          <w:ilvl w:val="1"/>
          <w:numId w:val="18"/>
        </w:numPr>
        <w:tabs>
          <w:tab w:val="left" w:pos="851"/>
          <w:tab w:val="left" w:pos="1727"/>
        </w:tabs>
        <w:autoSpaceDE w:val="0"/>
        <w:autoSpaceDN w:val="0"/>
        <w:spacing w:after="0" w:line="360" w:lineRule="auto"/>
        <w:ind w:left="0" w:right="59" w:firstLine="567"/>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узнает</w:t>
      </w:r>
      <w:r w:rsidRPr="00B17693">
        <w:rPr>
          <w:rFonts w:ascii="Times New Roman" w:eastAsia="Times New Roman" w:hAnsi="Times New Roman" w:cs="Times New Roman"/>
          <w:i/>
          <w:spacing w:val="-4"/>
          <w:sz w:val="24"/>
        </w:rPr>
        <w:t xml:space="preserve"> </w:t>
      </w:r>
      <w:r w:rsidRPr="00B17693">
        <w:rPr>
          <w:rFonts w:ascii="Times New Roman" w:eastAsia="Times New Roman" w:hAnsi="Times New Roman" w:cs="Times New Roman"/>
          <w:i/>
          <w:sz w:val="24"/>
        </w:rPr>
        <w:t>и</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называет</w:t>
      </w:r>
      <w:r w:rsidRPr="00B17693">
        <w:rPr>
          <w:rFonts w:ascii="Times New Roman" w:eastAsia="Times New Roman" w:hAnsi="Times New Roman" w:cs="Times New Roman"/>
          <w:i/>
          <w:spacing w:val="-4"/>
          <w:sz w:val="24"/>
        </w:rPr>
        <w:t xml:space="preserve"> </w:t>
      </w:r>
      <w:r w:rsidRPr="00B17693">
        <w:rPr>
          <w:rFonts w:ascii="Times New Roman" w:eastAsia="Times New Roman" w:hAnsi="Times New Roman" w:cs="Times New Roman"/>
          <w:i/>
          <w:sz w:val="24"/>
        </w:rPr>
        <w:t>символику</w:t>
      </w:r>
      <w:r w:rsidRPr="00B17693">
        <w:rPr>
          <w:rFonts w:ascii="Times New Roman" w:eastAsia="Times New Roman" w:hAnsi="Times New Roman" w:cs="Times New Roman"/>
          <w:i/>
          <w:spacing w:val="-4"/>
          <w:sz w:val="24"/>
        </w:rPr>
        <w:t xml:space="preserve"> </w:t>
      </w:r>
      <w:r w:rsidRPr="00B17693">
        <w:rPr>
          <w:rFonts w:ascii="Times New Roman" w:eastAsia="Times New Roman" w:hAnsi="Times New Roman" w:cs="Times New Roman"/>
          <w:i/>
          <w:sz w:val="24"/>
        </w:rPr>
        <w:t>республики,</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ее</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столицы;</w:t>
      </w:r>
    </w:p>
    <w:p w:rsidR="00B17693" w:rsidRPr="00B17693" w:rsidRDefault="00B17693" w:rsidP="00B17693">
      <w:pPr>
        <w:widowControl w:val="0"/>
        <w:numPr>
          <w:ilvl w:val="1"/>
          <w:numId w:val="18"/>
        </w:numPr>
        <w:tabs>
          <w:tab w:val="left" w:pos="851"/>
        </w:tabs>
        <w:autoSpaceDE w:val="0"/>
        <w:autoSpaceDN w:val="0"/>
        <w:spacing w:before="36" w:after="0" w:line="360" w:lineRule="auto"/>
        <w:ind w:left="0" w:right="59"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имеет</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представление</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о</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станциях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метрополитена</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города</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Казани,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об</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отличительных</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особенностях, происхождении названий;</w:t>
      </w:r>
    </w:p>
    <w:p w:rsidR="00B17693" w:rsidRPr="00B17693" w:rsidRDefault="00B17693" w:rsidP="00B17693">
      <w:pPr>
        <w:widowControl w:val="0"/>
        <w:numPr>
          <w:ilvl w:val="1"/>
          <w:numId w:val="18"/>
        </w:numPr>
        <w:tabs>
          <w:tab w:val="left" w:pos="851"/>
        </w:tabs>
        <w:autoSpaceDE w:val="0"/>
        <w:autoSpaceDN w:val="0"/>
        <w:spacing w:before="1" w:after="0" w:line="360" w:lineRule="auto"/>
        <w:ind w:left="0" w:right="59"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имеет</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первоначальные</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представления</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о</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культурных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достояниях,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основных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исторических событиях, достопримечательностях, интересуется происхождением названий</w:t>
      </w:r>
      <w:r w:rsidRPr="00B17693">
        <w:rPr>
          <w:rFonts w:ascii="Times New Roman" w:eastAsia="Times New Roman" w:hAnsi="Times New Roman" w:cs="Times New Roman"/>
          <w:i/>
          <w:spacing w:val="-57"/>
          <w:sz w:val="24"/>
        </w:rPr>
        <w:t xml:space="preserve"> </w:t>
      </w:r>
      <w:r w:rsidRPr="00B17693">
        <w:rPr>
          <w:rFonts w:ascii="Times New Roman" w:eastAsia="Times New Roman" w:hAnsi="Times New Roman" w:cs="Times New Roman"/>
          <w:i/>
          <w:sz w:val="24"/>
        </w:rPr>
        <w:t>улиц</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родного</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города (села);</w:t>
      </w:r>
    </w:p>
    <w:p w:rsidR="00B17693" w:rsidRPr="00B17693" w:rsidRDefault="00B17693" w:rsidP="00B17693">
      <w:pPr>
        <w:widowControl w:val="0"/>
        <w:numPr>
          <w:ilvl w:val="1"/>
          <w:numId w:val="18"/>
        </w:numPr>
        <w:tabs>
          <w:tab w:val="left" w:pos="851"/>
          <w:tab w:val="left" w:pos="1727"/>
        </w:tabs>
        <w:autoSpaceDE w:val="0"/>
        <w:autoSpaceDN w:val="0"/>
        <w:spacing w:after="0" w:line="360" w:lineRule="auto"/>
        <w:ind w:left="0" w:right="59"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проявляет</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любознательность</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к</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атрибутам</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национальной</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культуры</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(жилище,</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предметы быта, национальная кухня, одежда, посуда, национальные праздники, музыкальные</w:t>
      </w:r>
      <w:r w:rsidRPr="00B17693">
        <w:rPr>
          <w:rFonts w:ascii="Times New Roman" w:eastAsia="Times New Roman" w:hAnsi="Times New Roman" w:cs="Times New Roman"/>
          <w:i/>
          <w:spacing w:val="-57"/>
          <w:sz w:val="24"/>
        </w:rPr>
        <w:t xml:space="preserve"> </w:t>
      </w:r>
      <w:r w:rsidRPr="00B17693">
        <w:rPr>
          <w:rFonts w:ascii="Times New Roman" w:eastAsia="Times New Roman" w:hAnsi="Times New Roman" w:cs="Times New Roman"/>
          <w:i/>
          <w:sz w:val="24"/>
        </w:rPr>
        <w:t>инструменты,</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малые</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формы фольклора),</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задает</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вопросы;</w:t>
      </w:r>
    </w:p>
    <w:p w:rsidR="00B17693" w:rsidRPr="00B17693" w:rsidRDefault="00B17693" w:rsidP="00B17693">
      <w:pPr>
        <w:widowControl w:val="0"/>
        <w:numPr>
          <w:ilvl w:val="1"/>
          <w:numId w:val="18"/>
        </w:numPr>
        <w:tabs>
          <w:tab w:val="left" w:pos="851"/>
        </w:tabs>
        <w:autoSpaceDE w:val="0"/>
        <w:autoSpaceDN w:val="0"/>
        <w:spacing w:after="0" w:line="360" w:lineRule="auto"/>
        <w:ind w:left="0" w:right="59"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проявляет</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интерес,</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симпатию</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уважение</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по</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отношению</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к</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культуре</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представителей</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других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национальностей,</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стремится</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к</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общению с</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ними;</w:t>
      </w:r>
    </w:p>
    <w:p w:rsidR="00B17693" w:rsidRPr="00B17693" w:rsidRDefault="00B17693" w:rsidP="00B17693">
      <w:pPr>
        <w:widowControl w:val="0"/>
        <w:numPr>
          <w:ilvl w:val="1"/>
          <w:numId w:val="18"/>
        </w:numPr>
        <w:tabs>
          <w:tab w:val="left" w:pos="993"/>
        </w:tabs>
        <w:autoSpaceDE w:val="0"/>
        <w:autoSpaceDN w:val="0"/>
        <w:spacing w:before="1" w:after="0" w:line="360" w:lineRule="auto"/>
        <w:ind w:left="0" w:right="-31"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с интересом слушает о жизни и творчестве выдающихся деятелей литературы 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искусства,</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может</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назвать;</w:t>
      </w:r>
    </w:p>
    <w:p w:rsidR="00B17693" w:rsidRPr="00B17693" w:rsidRDefault="00B17693" w:rsidP="00B17693">
      <w:pPr>
        <w:widowControl w:val="0"/>
        <w:numPr>
          <w:ilvl w:val="1"/>
          <w:numId w:val="18"/>
        </w:numPr>
        <w:tabs>
          <w:tab w:val="left" w:pos="993"/>
        </w:tabs>
        <w:autoSpaceDE w:val="0"/>
        <w:autoSpaceDN w:val="0"/>
        <w:spacing w:after="0" w:line="360" w:lineRule="auto"/>
        <w:ind w:left="0" w:right="-31"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имеет</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представление</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о</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профессиональной</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деятельности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работников</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сельского</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хозяйства</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и</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перерабатывающей</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промышленности,</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может</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назвать</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несколько</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профессий;</w:t>
      </w:r>
    </w:p>
    <w:p w:rsidR="00B17693" w:rsidRPr="00B17693" w:rsidRDefault="00B17693" w:rsidP="00B17693">
      <w:pPr>
        <w:widowControl w:val="0"/>
        <w:numPr>
          <w:ilvl w:val="1"/>
          <w:numId w:val="18"/>
        </w:numPr>
        <w:tabs>
          <w:tab w:val="left" w:pos="993"/>
          <w:tab w:val="left" w:pos="1667"/>
        </w:tabs>
        <w:autoSpaceDE w:val="0"/>
        <w:autoSpaceDN w:val="0"/>
        <w:spacing w:after="0" w:line="360" w:lineRule="auto"/>
        <w:ind w:left="0" w:right="-31"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lastRenderedPageBreak/>
        <w:t>ориентируется</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в</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транспортных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средствах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своей</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местности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маршрутах,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понимает</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смысл</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общепринятых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символических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обозначений,</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соблюдает</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правила</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безопасности</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на</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улице</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в</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общественном транспорте;</w:t>
      </w:r>
    </w:p>
    <w:p w:rsidR="00B17693" w:rsidRPr="00B17693" w:rsidRDefault="00B17693" w:rsidP="00B17693">
      <w:pPr>
        <w:widowControl w:val="0"/>
        <w:numPr>
          <w:ilvl w:val="1"/>
          <w:numId w:val="18"/>
        </w:numPr>
        <w:tabs>
          <w:tab w:val="left" w:pos="993"/>
          <w:tab w:val="left" w:pos="1667"/>
        </w:tabs>
        <w:autoSpaceDE w:val="0"/>
        <w:autoSpaceDN w:val="0"/>
        <w:spacing w:after="0" w:line="360" w:lineRule="auto"/>
        <w:ind w:left="0" w:right="-31"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понимает обращенную речь в виде короткого текста (в рамках предусмотренного</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УМК</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«Татарча</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сөйләшәбез»</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«Учимся</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говорить</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по-татарски»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образовательного</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материала);</w:t>
      </w:r>
    </w:p>
    <w:p w:rsidR="00B17693" w:rsidRPr="00B17693" w:rsidRDefault="00B17693" w:rsidP="00B17693">
      <w:pPr>
        <w:widowControl w:val="0"/>
        <w:numPr>
          <w:ilvl w:val="1"/>
          <w:numId w:val="18"/>
        </w:numPr>
        <w:tabs>
          <w:tab w:val="left" w:pos="993"/>
        </w:tabs>
        <w:autoSpaceDE w:val="0"/>
        <w:autoSpaceDN w:val="0"/>
        <w:spacing w:after="0" w:line="360" w:lineRule="auto"/>
        <w:ind w:left="0" w:right="-31" w:hanging="488"/>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выбирает</w:t>
      </w:r>
      <w:r w:rsidRPr="00B17693">
        <w:rPr>
          <w:rFonts w:ascii="Times New Roman" w:eastAsia="Times New Roman" w:hAnsi="Times New Roman" w:cs="Times New Roman"/>
          <w:i/>
          <w:spacing w:val="-4"/>
          <w:sz w:val="24"/>
        </w:rPr>
        <w:t xml:space="preserve"> </w:t>
      </w:r>
      <w:r w:rsidRPr="00B17693">
        <w:rPr>
          <w:rFonts w:ascii="Times New Roman" w:eastAsia="Times New Roman" w:hAnsi="Times New Roman" w:cs="Times New Roman"/>
          <w:i/>
          <w:sz w:val="24"/>
        </w:rPr>
        <w:t>сюжетную</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картинку,</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описанную</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на</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татрском</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языке;</w:t>
      </w:r>
    </w:p>
    <w:p w:rsidR="00B17693" w:rsidRPr="00B17693" w:rsidRDefault="00B17693" w:rsidP="00B17693">
      <w:pPr>
        <w:widowControl w:val="0"/>
        <w:numPr>
          <w:ilvl w:val="1"/>
          <w:numId w:val="18"/>
        </w:numPr>
        <w:tabs>
          <w:tab w:val="left" w:pos="993"/>
          <w:tab w:val="left" w:pos="1667"/>
        </w:tabs>
        <w:autoSpaceDE w:val="0"/>
        <w:autoSpaceDN w:val="0"/>
        <w:spacing w:before="40" w:after="0" w:line="360" w:lineRule="auto"/>
        <w:ind w:left="0" w:right="-31"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владеет лексическим объемом, предусмотренным УМК «Татарча сөйләшәбез», не</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менее</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142 слов, правильно их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произносит;</w:t>
      </w:r>
    </w:p>
    <w:p w:rsidR="00B17693" w:rsidRPr="00B17693" w:rsidRDefault="00B17693" w:rsidP="00B17693">
      <w:pPr>
        <w:widowControl w:val="0"/>
        <w:numPr>
          <w:ilvl w:val="1"/>
          <w:numId w:val="18"/>
        </w:numPr>
        <w:tabs>
          <w:tab w:val="left" w:pos="993"/>
          <w:tab w:val="left" w:pos="1667"/>
        </w:tabs>
        <w:autoSpaceDE w:val="0"/>
        <w:autoSpaceDN w:val="0"/>
        <w:spacing w:before="2" w:after="0" w:line="360" w:lineRule="auto"/>
        <w:ind w:left="0" w:right="-31"/>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проявляет</w:t>
      </w:r>
      <w:r w:rsidRPr="00B17693">
        <w:rPr>
          <w:rFonts w:ascii="Times New Roman" w:eastAsia="Times New Roman" w:hAnsi="Times New Roman" w:cs="Times New Roman"/>
          <w:i/>
          <w:spacing w:val="-5"/>
          <w:sz w:val="24"/>
        </w:rPr>
        <w:t xml:space="preserve"> </w:t>
      </w:r>
      <w:r w:rsidRPr="00B17693">
        <w:rPr>
          <w:rFonts w:ascii="Times New Roman" w:eastAsia="Times New Roman" w:hAnsi="Times New Roman" w:cs="Times New Roman"/>
          <w:i/>
          <w:sz w:val="24"/>
        </w:rPr>
        <w:t>устойчивый</w:t>
      </w:r>
      <w:r w:rsidRPr="00B17693">
        <w:rPr>
          <w:rFonts w:ascii="Times New Roman" w:eastAsia="Times New Roman" w:hAnsi="Times New Roman" w:cs="Times New Roman"/>
          <w:i/>
          <w:spacing w:val="-4"/>
          <w:sz w:val="24"/>
        </w:rPr>
        <w:t xml:space="preserve"> </w:t>
      </w:r>
      <w:r w:rsidRPr="00B17693">
        <w:rPr>
          <w:rFonts w:ascii="Times New Roman" w:eastAsia="Times New Roman" w:hAnsi="Times New Roman" w:cs="Times New Roman"/>
          <w:i/>
          <w:sz w:val="24"/>
        </w:rPr>
        <w:t>интерес</w:t>
      </w:r>
      <w:r w:rsidRPr="00B17693">
        <w:rPr>
          <w:rFonts w:ascii="Times New Roman" w:eastAsia="Times New Roman" w:hAnsi="Times New Roman" w:cs="Times New Roman"/>
          <w:i/>
          <w:spacing w:val="-4"/>
          <w:sz w:val="24"/>
        </w:rPr>
        <w:t xml:space="preserve"> </w:t>
      </w:r>
      <w:r w:rsidRPr="00B17693">
        <w:rPr>
          <w:rFonts w:ascii="Times New Roman" w:eastAsia="Times New Roman" w:hAnsi="Times New Roman" w:cs="Times New Roman"/>
          <w:i/>
          <w:sz w:val="24"/>
        </w:rPr>
        <w:t>к</w:t>
      </w:r>
      <w:r w:rsidRPr="00B17693">
        <w:rPr>
          <w:rFonts w:ascii="Times New Roman" w:eastAsia="Times New Roman" w:hAnsi="Times New Roman" w:cs="Times New Roman"/>
          <w:i/>
          <w:spacing w:val="-4"/>
          <w:sz w:val="24"/>
        </w:rPr>
        <w:t xml:space="preserve"> </w:t>
      </w:r>
      <w:r w:rsidRPr="00B17693">
        <w:rPr>
          <w:rFonts w:ascii="Times New Roman" w:eastAsia="Times New Roman" w:hAnsi="Times New Roman" w:cs="Times New Roman"/>
          <w:i/>
          <w:sz w:val="24"/>
        </w:rPr>
        <w:t>обучению</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татарскому</w:t>
      </w:r>
      <w:r w:rsidRPr="00B17693">
        <w:rPr>
          <w:rFonts w:ascii="Times New Roman" w:eastAsia="Times New Roman" w:hAnsi="Times New Roman" w:cs="Times New Roman"/>
          <w:i/>
          <w:spacing w:val="-4"/>
          <w:sz w:val="24"/>
        </w:rPr>
        <w:t xml:space="preserve"> </w:t>
      </w:r>
      <w:r w:rsidRPr="00B17693">
        <w:rPr>
          <w:rFonts w:ascii="Times New Roman" w:eastAsia="Times New Roman" w:hAnsi="Times New Roman" w:cs="Times New Roman"/>
          <w:i/>
          <w:sz w:val="24"/>
        </w:rPr>
        <w:t>языку;</w:t>
      </w:r>
    </w:p>
    <w:p w:rsidR="00B17693" w:rsidRPr="00B17693" w:rsidRDefault="00B17693" w:rsidP="00B17693">
      <w:pPr>
        <w:widowControl w:val="0"/>
        <w:numPr>
          <w:ilvl w:val="1"/>
          <w:numId w:val="18"/>
        </w:numPr>
        <w:tabs>
          <w:tab w:val="left" w:pos="993"/>
        </w:tabs>
        <w:autoSpaceDE w:val="0"/>
        <w:autoSpaceDN w:val="0"/>
        <w:spacing w:before="40" w:after="0" w:line="360" w:lineRule="auto"/>
        <w:ind w:left="0" w:right="-31"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отвечает на вопросы двух-трехсловными предложениями как эквивалент целого</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высказывания,</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строит</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фразы из</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2-4 слов</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на татарском</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языке;</w:t>
      </w:r>
    </w:p>
    <w:p w:rsidR="00B17693" w:rsidRPr="00B17693" w:rsidRDefault="00B17693" w:rsidP="00B17693">
      <w:pPr>
        <w:widowControl w:val="0"/>
        <w:numPr>
          <w:ilvl w:val="1"/>
          <w:numId w:val="18"/>
        </w:numPr>
        <w:tabs>
          <w:tab w:val="left" w:pos="993"/>
          <w:tab w:val="left" w:pos="1667"/>
        </w:tabs>
        <w:autoSpaceDE w:val="0"/>
        <w:autoSpaceDN w:val="0"/>
        <w:spacing w:after="0" w:line="360" w:lineRule="auto"/>
        <w:ind w:left="0" w:right="-31"/>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способен</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вступить</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в</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диалог</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на</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татарском</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языке</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со</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взрослым</w:t>
      </w:r>
      <w:r w:rsidRPr="00B17693">
        <w:rPr>
          <w:rFonts w:ascii="Times New Roman" w:eastAsia="Times New Roman" w:hAnsi="Times New Roman" w:cs="Times New Roman"/>
          <w:i/>
          <w:spacing w:val="-4"/>
          <w:sz w:val="24"/>
        </w:rPr>
        <w:t xml:space="preserve"> </w:t>
      </w:r>
      <w:r w:rsidRPr="00B17693">
        <w:rPr>
          <w:rFonts w:ascii="Times New Roman" w:eastAsia="Times New Roman" w:hAnsi="Times New Roman" w:cs="Times New Roman"/>
          <w:i/>
          <w:sz w:val="24"/>
        </w:rPr>
        <w:t>и</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сверстниками;</w:t>
      </w:r>
    </w:p>
    <w:p w:rsidR="00B17693" w:rsidRPr="00B17693" w:rsidRDefault="00B17693" w:rsidP="00B17693">
      <w:pPr>
        <w:widowControl w:val="0"/>
        <w:numPr>
          <w:ilvl w:val="1"/>
          <w:numId w:val="18"/>
        </w:numPr>
        <w:tabs>
          <w:tab w:val="left" w:pos="993"/>
        </w:tabs>
        <w:autoSpaceDE w:val="0"/>
        <w:autoSpaceDN w:val="0"/>
        <w:spacing w:before="44" w:after="0" w:line="360" w:lineRule="auto"/>
        <w:ind w:left="0" w:right="-31" w:hanging="488"/>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проявляет</w:t>
      </w:r>
      <w:r w:rsidRPr="00B17693">
        <w:rPr>
          <w:rFonts w:ascii="Times New Roman" w:eastAsia="Times New Roman" w:hAnsi="Times New Roman" w:cs="Times New Roman"/>
          <w:i/>
          <w:spacing w:val="-4"/>
          <w:sz w:val="24"/>
        </w:rPr>
        <w:t xml:space="preserve"> </w:t>
      </w:r>
      <w:r w:rsidRPr="00B17693">
        <w:rPr>
          <w:rFonts w:ascii="Times New Roman" w:eastAsia="Times New Roman" w:hAnsi="Times New Roman" w:cs="Times New Roman"/>
          <w:i/>
          <w:sz w:val="24"/>
        </w:rPr>
        <w:t>речевую</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активность</w:t>
      </w:r>
      <w:r w:rsidRPr="00B17693">
        <w:rPr>
          <w:rFonts w:ascii="Times New Roman" w:eastAsia="Times New Roman" w:hAnsi="Times New Roman" w:cs="Times New Roman"/>
          <w:i/>
          <w:spacing w:val="-4"/>
          <w:sz w:val="24"/>
        </w:rPr>
        <w:t xml:space="preserve"> </w:t>
      </w:r>
      <w:r w:rsidRPr="00B17693">
        <w:rPr>
          <w:rFonts w:ascii="Times New Roman" w:eastAsia="Times New Roman" w:hAnsi="Times New Roman" w:cs="Times New Roman"/>
          <w:i/>
          <w:sz w:val="24"/>
        </w:rPr>
        <w:t>в</w:t>
      </w:r>
      <w:r w:rsidRPr="00B17693">
        <w:rPr>
          <w:rFonts w:ascii="Times New Roman" w:eastAsia="Times New Roman" w:hAnsi="Times New Roman" w:cs="Times New Roman"/>
          <w:i/>
          <w:spacing w:val="-4"/>
          <w:sz w:val="24"/>
        </w:rPr>
        <w:t xml:space="preserve"> </w:t>
      </w:r>
      <w:r w:rsidRPr="00B17693">
        <w:rPr>
          <w:rFonts w:ascii="Times New Roman" w:eastAsia="Times New Roman" w:hAnsi="Times New Roman" w:cs="Times New Roman"/>
          <w:i/>
          <w:sz w:val="24"/>
        </w:rPr>
        <w:t>естественной</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ситуации</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общения;</w:t>
      </w:r>
    </w:p>
    <w:p w:rsidR="00B17693" w:rsidRPr="00B17693" w:rsidRDefault="00B17693" w:rsidP="00B17693">
      <w:pPr>
        <w:widowControl w:val="0"/>
        <w:numPr>
          <w:ilvl w:val="1"/>
          <w:numId w:val="18"/>
        </w:numPr>
        <w:tabs>
          <w:tab w:val="left" w:pos="993"/>
        </w:tabs>
        <w:autoSpaceDE w:val="0"/>
        <w:autoSpaceDN w:val="0"/>
        <w:spacing w:before="40" w:after="0" w:line="360" w:lineRule="auto"/>
        <w:ind w:left="0" w:right="-31"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стремится</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к</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достижению</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результата,</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заданного</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дидактической</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(лексической)</w:t>
      </w:r>
      <w:r w:rsidRPr="00B17693">
        <w:rPr>
          <w:rFonts w:ascii="Times New Roman" w:eastAsia="Times New Roman" w:hAnsi="Times New Roman" w:cs="Times New Roman"/>
          <w:i/>
          <w:spacing w:val="-57"/>
          <w:sz w:val="24"/>
        </w:rPr>
        <w:t xml:space="preserve"> </w:t>
      </w:r>
      <w:r w:rsidRPr="00B17693">
        <w:rPr>
          <w:rFonts w:ascii="Times New Roman" w:eastAsia="Times New Roman" w:hAnsi="Times New Roman" w:cs="Times New Roman"/>
          <w:i/>
          <w:sz w:val="24"/>
        </w:rPr>
        <w:t>игрой;</w:t>
      </w:r>
    </w:p>
    <w:p w:rsidR="00B17693" w:rsidRPr="00B17693" w:rsidRDefault="00B17693" w:rsidP="00B17693">
      <w:pPr>
        <w:widowControl w:val="0"/>
        <w:numPr>
          <w:ilvl w:val="1"/>
          <w:numId w:val="18"/>
        </w:numPr>
        <w:tabs>
          <w:tab w:val="left" w:pos="993"/>
          <w:tab w:val="left" w:pos="1667"/>
        </w:tabs>
        <w:autoSpaceDE w:val="0"/>
        <w:autoSpaceDN w:val="0"/>
        <w:spacing w:after="0" w:line="360" w:lineRule="auto"/>
        <w:ind w:left="0" w:right="-31"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доступным</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языком</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фольклорных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произведений</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умеет</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рассказывать</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татарские</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народные</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сказки, уместно</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использовать</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загадки, пословицы, поговорки;</w:t>
      </w:r>
    </w:p>
    <w:p w:rsidR="00B17693" w:rsidRPr="00B17693" w:rsidRDefault="00B17693" w:rsidP="00B17693">
      <w:pPr>
        <w:widowControl w:val="0"/>
        <w:numPr>
          <w:ilvl w:val="1"/>
          <w:numId w:val="18"/>
        </w:numPr>
        <w:tabs>
          <w:tab w:val="left" w:pos="993"/>
        </w:tabs>
        <w:autoSpaceDE w:val="0"/>
        <w:autoSpaceDN w:val="0"/>
        <w:spacing w:after="0" w:line="360" w:lineRule="auto"/>
        <w:ind w:left="0" w:right="-31" w:hanging="488"/>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проявляет</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интерес</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к</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перспективам</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своего</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речевого</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развития;</w:t>
      </w:r>
    </w:p>
    <w:p w:rsidR="00B17693" w:rsidRPr="00B17693" w:rsidRDefault="00B17693" w:rsidP="00B17693">
      <w:pPr>
        <w:widowControl w:val="0"/>
        <w:numPr>
          <w:ilvl w:val="1"/>
          <w:numId w:val="18"/>
        </w:numPr>
        <w:tabs>
          <w:tab w:val="left" w:pos="993"/>
          <w:tab w:val="left" w:pos="1667"/>
        </w:tabs>
        <w:autoSpaceDE w:val="0"/>
        <w:autoSpaceDN w:val="0"/>
        <w:spacing w:before="41" w:after="0" w:line="360" w:lineRule="auto"/>
        <w:ind w:left="0" w:right="-31"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проявляет</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интерес</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к</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выдающимся</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произведениям</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изобразительного</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искусства</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Республики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Татарстан;</w:t>
      </w:r>
    </w:p>
    <w:p w:rsidR="00B17693" w:rsidRPr="00B17693" w:rsidRDefault="00B17693" w:rsidP="00B17693">
      <w:pPr>
        <w:widowControl w:val="0"/>
        <w:numPr>
          <w:ilvl w:val="1"/>
          <w:numId w:val="18"/>
        </w:numPr>
        <w:tabs>
          <w:tab w:val="left" w:pos="993"/>
        </w:tabs>
        <w:autoSpaceDE w:val="0"/>
        <w:autoSpaceDN w:val="0"/>
        <w:spacing w:before="1" w:after="0" w:line="360" w:lineRule="auto"/>
        <w:ind w:left="0" w:right="-31" w:hanging="488"/>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знает</w:t>
      </w:r>
      <w:r w:rsidRPr="00B17693">
        <w:rPr>
          <w:rFonts w:ascii="Times New Roman" w:eastAsia="Times New Roman" w:hAnsi="Times New Roman" w:cs="Times New Roman"/>
          <w:i/>
          <w:spacing w:val="-4"/>
          <w:sz w:val="24"/>
        </w:rPr>
        <w:t xml:space="preserve"> </w:t>
      </w:r>
      <w:r w:rsidRPr="00B17693">
        <w:rPr>
          <w:rFonts w:ascii="Times New Roman" w:eastAsia="Times New Roman" w:hAnsi="Times New Roman" w:cs="Times New Roman"/>
          <w:i/>
          <w:sz w:val="24"/>
        </w:rPr>
        <w:t>об</w:t>
      </w:r>
      <w:r w:rsidRPr="00B17693">
        <w:rPr>
          <w:rFonts w:ascii="Times New Roman" w:eastAsia="Times New Roman" w:hAnsi="Times New Roman" w:cs="Times New Roman"/>
          <w:i/>
          <w:spacing w:val="-4"/>
          <w:sz w:val="24"/>
        </w:rPr>
        <w:t xml:space="preserve"> </w:t>
      </w:r>
      <w:r w:rsidRPr="00B17693">
        <w:rPr>
          <w:rFonts w:ascii="Times New Roman" w:eastAsia="Times New Roman" w:hAnsi="Times New Roman" w:cs="Times New Roman"/>
          <w:i/>
          <w:sz w:val="24"/>
        </w:rPr>
        <w:t>особенностях</w:t>
      </w:r>
      <w:r w:rsidRPr="00B17693">
        <w:rPr>
          <w:rFonts w:ascii="Times New Roman" w:eastAsia="Times New Roman" w:hAnsi="Times New Roman" w:cs="Times New Roman"/>
          <w:i/>
          <w:spacing w:val="-4"/>
          <w:sz w:val="24"/>
        </w:rPr>
        <w:t xml:space="preserve"> </w:t>
      </w:r>
      <w:r w:rsidRPr="00B17693">
        <w:rPr>
          <w:rFonts w:ascii="Times New Roman" w:eastAsia="Times New Roman" w:hAnsi="Times New Roman" w:cs="Times New Roman"/>
          <w:i/>
          <w:sz w:val="24"/>
        </w:rPr>
        <w:t>русского</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национального</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костюма;</w:t>
      </w:r>
    </w:p>
    <w:p w:rsidR="00B17693" w:rsidRPr="00B17693" w:rsidRDefault="00B17693" w:rsidP="00B17693">
      <w:pPr>
        <w:widowControl w:val="0"/>
        <w:numPr>
          <w:ilvl w:val="1"/>
          <w:numId w:val="18"/>
        </w:numPr>
        <w:tabs>
          <w:tab w:val="left" w:pos="993"/>
          <w:tab w:val="left" w:pos="1667"/>
        </w:tabs>
        <w:autoSpaceDE w:val="0"/>
        <w:autoSpaceDN w:val="0"/>
        <w:spacing w:before="41" w:after="0" w:line="360" w:lineRule="auto"/>
        <w:ind w:left="0" w:right="-31"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имеет представление о некоторых архитектурных сооружениях родного города</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(районного</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центра,</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поселка, села);</w:t>
      </w:r>
    </w:p>
    <w:p w:rsidR="00B17693" w:rsidRPr="00B17693" w:rsidRDefault="00B17693" w:rsidP="00B17693">
      <w:pPr>
        <w:widowControl w:val="0"/>
        <w:numPr>
          <w:ilvl w:val="1"/>
          <w:numId w:val="18"/>
        </w:numPr>
        <w:tabs>
          <w:tab w:val="left" w:pos="993"/>
          <w:tab w:val="left" w:pos="1667"/>
        </w:tabs>
        <w:autoSpaceDE w:val="0"/>
        <w:autoSpaceDN w:val="0"/>
        <w:spacing w:after="0" w:line="360" w:lineRule="auto"/>
        <w:ind w:left="0" w:right="-31"/>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определяет</w:t>
      </w:r>
      <w:r w:rsidRPr="00B17693">
        <w:rPr>
          <w:rFonts w:ascii="Times New Roman" w:eastAsia="Times New Roman" w:hAnsi="Times New Roman" w:cs="Times New Roman"/>
          <w:i/>
          <w:spacing w:val="57"/>
          <w:sz w:val="24"/>
        </w:rPr>
        <w:t xml:space="preserve"> </w:t>
      </w:r>
      <w:r w:rsidRPr="00B17693">
        <w:rPr>
          <w:rFonts w:ascii="Times New Roman" w:eastAsia="Times New Roman" w:hAnsi="Times New Roman" w:cs="Times New Roman"/>
          <w:i/>
          <w:sz w:val="24"/>
        </w:rPr>
        <w:t>элементы</w:t>
      </w:r>
      <w:r w:rsidRPr="00B17693">
        <w:rPr>
          <w:rFonts w:ascii="Times New Roman" w:eastAsia="Times New Roman" w:hAnsi="Times New Roman" w:cs="Times New Roman"/>
          <w:i/>
          <w:spacing w:val="58"/>
          <w:sz w:val="24"/>
        </w:rPr>
        <w:t xml:space="preserve"> </w:t>
      </w:r>
      <w:r w:rsidRPr="00B17693">
        <w:rPr>
          <w:rFonts w:ascii="Times New Roman" w:eastAsia="Times New Roman" w:hAnsi="Times New Roman" w:cs="Times New Roman"/>
          <w:i/>
          <w:sz w:val="24"/>
        </w:rPr>
        <w:t>татарского</w:t>
      </w:r>
      <w:r w:rsidRPr="00B17693">
        <w:rPr>
          <w:rFonts w:ascii="Times New Roman" w:eastAsia="Times New Roman" w:hAnsi="Times New Roman" w:cs="Times New Roman"/>
          <w:i/>
          <w:spacing w:val="59"/>
          <w:sz w:val="24"/>
        </w:rPr>
        <w:t xml:space="preserve"> </w:t>
      </w:r>
      <w:r w:rsidRPr="00B17693">
        <w:rPr>
          <w:rFonts w:ascii="Times New Roman" w:eastAsia="Times New Roman" w:hAnsi="Times New Roman" w:cs="Times New Roman"/>
          <w:i/>
          <w:sz w:val="24"/>
        </w:rPr>
        <w:t>национального</w:t>
      </w:r>
      <w:r w:rsidRPr="00B17693">
        <w:rPr>
          <w:rFonts w:ascii="Times New Roman" w:eastAsia="Times New Roman" w:hAnsi="Times New Roman" w:cs="Times New Roman"/>
          <w:i/>
          <w:spacing w:val="58"/>
          <w:sz w:val="24"/>
        </w:rPr>
        <w:t xml:space="preserve"> </w:t>
      </w:r>
      <w:r w:rsidRPr="00B17693">
        <w:rPr>
          <w:rFonts w:ascii="Times New Roman" w:eastAsia="Times New Roman" w:hAnsi="Times New Roman" w:cs="Times New Roman"/>
          <w:i/>
          <w:sz w:val="24"/>
        </w:rPr>
        <w:t>орнамента,</w:t>
      </w:r>
      <w:r w:rsidRPr="00B17693">
        <w:rPr>
          <w:rFonts w:ascii="Times New Roman" w:eastAsia="Times New Roman" w:hAnsi="Times New Roman" w:cs="Times New Roman"/>
          <w:i/>
          <w:spacing w:val="58"/>
          <w:sz w:val="24"/>
        </w:rPr>
        <w:t xml:space="preserve"> </w:t>
      </w:r>
      <w:r w:rsidRPr="00B17693">
        <w:rPr>
          <w:rFonts w:ascii="Times New Roman" w:eastAsia="Times New Roman" w:hAnsi="Times New Roman" w:cs="Times New Roman"/>
          <w:i/>
          <w:sz w:val="24"/>
        </w:rPr>
        <w:t>владеет</w:t>
      </w:r>
      <w:r w:rsidRPr="00B17693">
        <w:rPr>
          <w:rFonts w:ascii="Times New Roman" w:eastAsia="Times New Roman" w:hAnsi="Times New Roman" w:cs="Times New Roman"/>
          <w:i/>
          <w:spacing w:val="58"/>
          <w:sz w:val="24"/>
        </w:rPr>
        <w:t xml:space="preserve"> </w:t>
      </w:r>
      <w:r w:rsidRPr="00B17693">
        <w:rPr>
          <w:rFonts w:ascii="Times New Roman" w:eastAsia="Times New Roman" w:hAnsi="Times New Roman" w:cs="Times New Roman"/>
          <w:i/>
          <w:sz w:val="24"/>
        </w:rPr>
        <w:t>техникой</w:t>
      </w:r>
    </w:p>
    <w:p w:rsidR="00B17693" w:rsidRPr="00B17693" w:rsidRDefault="00B17693" w:rsidP="00B17693">
      <w:pPr>
        <w:widowControl w:val="0"/>
        <w:tabs>
          <w:tab w:val="left" w:pos="993"/>
        </w:tabs>
        <w:autoSpaceDE w:val="0"/>
        <w:autoSpaceDN w:val="0"/>
        <w:spacing w:after="0" w:line="360" w:lineRule="auto"/>
        <w:ind w:right="-31"/>
        <w:jc w:val="both"/>
        <w:rPr>
          <w:rFonts w:ascii="Times New Roman" w:eastAsia="Times New Roman" w:hAnsi="Times New Roman" w:cs="Times New Roman"/>
          <w:sz w:val="24"/>
        </w:rPr>
        <w:sectPr w:rsidR="00B17693" w:rsidRPr="00B17693" w:rsidSect="00585643">
          <w:pgSz w:w="12000" w:h="16970"/>
          <w:pgMar w:top="709" w:right="1080" w:bottom="1135" w:left="1080" w:header="509" w:footer="0" w:gutter="0"/>
          <w:cols w:space="720"/>
          <w:docGrid w:linePitch="299"/>
        </w:sectPr>
      </w:pPr>
    </w:p>
    <w:p w:rsidR="00B17693" w:rsidRPr="00B17693" w:rsidRDefault="00B17693" w:rsidP="00B17693">
      <w:pPr>
        <w:widowControl w:val="0"/>
        <w:tabs>
          <w:tab w:val="left" w:pos="993"/>
        </w:tabs>
        <w:autoSpaceDE w:val="0"/>
        <w:autoSpaceDN w:val="0"/>
        <w:spacing w:before="100" w:after="0" w:line="360" w:lineRule="auto"/>
        <w:ind w:right="-31"/>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lastRenderedPageBreak/>
        <w:t>рисования</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декоративной</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росписи,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использует</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элементы</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национального</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орнамента</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на</w:t>
      </w:r>
      <w:r w:rsidRPr="00B17693">
        <w:rPr>
          <w:rFonts w:ascii="Times New Roman" w:eastAsia="Times New Roman" w:hAnsi="Times New Roman" w:cs="Times New Roman"/>
          <w:i/>
          <w:spacing w:val="-57"/>
          <w:sz w:val="24"/>
        </w:rPr>
        <w:t xml:space="preserve"> </w:t>
      </w:r>
      <w:r w:rsidRPr="00B17693">
        <w:rPr>
          <w:rFonts w:ascii="Times New Roman" w:eastAsia="Times New Roman" w:hAnsi="Times New Roman" w:cs="Times New Roman"/>
          <w:i/>
          <w:sz w:val="24"/>
        </w:rPr>
        <w:t>силуэтах</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одежды, обуви, головных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уборов;</w:t>
      </w:r>
    </w:p>
    <w:p w:rsidR="00B17693" w:rsidRPr="00B17693" w:rsidRDefault="00B17693" w:rsidP="00B17693">
      <w:pPr>
        <w:widowControl w:val="0"/>
        <w:numPr>
          <w:ilvl w:val="1"/>
          <w:numId w:val="18"/>
        </w:numPr>
        <w:tabs>
          <w:tab w:val="left" w:pos="993"/>
          <w:tab w:val="left" w:pos="1667"/>
        </w:tabs>
        <w:autoSpaceDE w:val="0"/>
        <w:autoSpaceDN w:val="0"/>
        <w:spacing w:after="0" w:line="360" w:lineRule="auto"/>
        <w:ind w:left="0" w:right="-31"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владеет</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техникой</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рельефного</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изображения,</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способами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обрывной</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объемной</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аппликации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для</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украшения</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предметов</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быта</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в национальном колорите;</w:t>
      </w:r>
    </w:p>
    <w:p w:rsidR="00B17693" w:rsidRPr="00B17693" w:rsidRDefault="00B17693" w:rsidP="00B17693">
      <w:pPr>
        <w:widowControl w:val="0"/>
        <w:numPr>
          <w:ilvl w:val="1"/>
          <w:numId w:val="18"/>
        </w:numPr>
        <w:tabs>
          <w:tab w:val="left" w:pos="993"/>
        </w:tabs>
        <w:autoSpaceDE w:val="0"/>
        <w:autoSpaceDN w:val="0"/>
        <w:spacing w:after="0" w:line="360" w:lineRule="auto"/>
        <w:ind w:left="0" w:right="-31"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в</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аппликации,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лепке,</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рисовании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отражает</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сюжеты</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по</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мотивам</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татарских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народных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сказок;</w:t>
      </w:r>
    </w:p>
    <w:p w:rsidR="00B17693" w:rsidRPr="00B17693" w:rsidRDefault="00B17693" w:rsidP="00B17693">
      <w:pPr>
        <w:widowControl w:val="0"/>
        <w:numPr>
          <w:ilvl w:val="1"/>
          <w:numId w:val="18"/>
        </w:numPr>
        <w:tabs>
          <w:tab w:val="left" w:pos="993"/>
          <w:tab w:val="left" w:pos="1667"/>
        </w:tabs>
        <w:autoSpaceDE w:val="0"/>
        <w:autoSpaceDN w:val="0"/>
        <w:spacing w:after="0" w:line="360" w:lineRule="auto"/>
        <w:ind w:left="0" w:right="-31"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с удовольствием слушает народную музыку, музыкальные произведения татарских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композиторов,</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эмоционально</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на них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отзывается;</w:t>
      </w:r>
    </w:p>
    <w:p w:rsidR="00B17693" w:rsidRPr="00B17693" w:rsidRDefault="00B17693" w:rsidP="00B17693">
      <w:pPr>
        <w:widowControl w:val="0"/>
        <w:numPr>
          <w:ilvl w:val="1"/>
          <w:numId w:val="18"/>
        </w:numPr>
        <w:tabs>
          <w:tab w:val="left" w:pos="993"/>
          <w:tab w:val="left" w:pos="1667"/>
        </w:tabs>
        <w:autoSpaceDE w:val="0"/>
        <w:autoSpaceDN w:val="0"/>
        <w:spacing w:after="0" w:line="360" w:lineRule="auto"/>
        <w:ind w:left="0" w:right="-31"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узнает</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звучание</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Государственного</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гимна</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Республики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Татарстан,</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пытается</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подпевать;</w:t>
      </w:r>
    </w:p>
    <w:p w:rsidR="00B17693" w:rsidRPr="00B17693" w:rsidRDefault="00B17693" w:rsidP="00B17693">
      <w:pPr>
        <w:widowControl w:val="0"/>
        <w:numPr>
          <w:ilvl w:val="1"/>
          <w:numId w:val="18"/>
        </w:numPr>
        <w:tabs>
          <w:tab w:val="left" w:pos="993"/>
        </w:tabs>
        <w:autoSpaceDE w:val="0"/>
        <w:autoSpaceDN w:val="0"/>
        <w:spacing w:after="0" w:line="360" w:lineRule="auto"/>
        <w:ind w:left="0" w:right="-31"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исполняет</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татарские</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песни,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танцы,</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удовольствием</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участвует</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в</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татарских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народных</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праздниках, водит хороводы;</w:t>
      </w:r>
    </w:p>
    <w:p w:rsidR="00B17693" w:rsidRPr="00B17693" w:rsidRDefault="00B17693" w:rsidP="00B17693">
      <w:pPr>
        <w:widowControl w:val="0"/>
        <w:numPr>
          <w:ilvl w:val="1"/>
          <w:numId w:val="18"/>
        </w:numPr>
        <w:tabs>
          <w:tab w:val="left" w:pos="993"/>
          <w:tab w:val="left" w:pos="1667"/>
        </w:tabs>
        <w:autoSpaceDE w:val="0"/>
        <w:autoSpaceDN w:val="0"/>
        <w:spacing w:after="0" w:line="360" w:lineRule="auto"/>
        <w:ind w:left="0" w:right="-31"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по</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собственной</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инициативе</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по</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инициативе</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взрослого</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использует</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полученную</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информацию</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в</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разных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видах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деятельности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(игровой,</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коммуникативной,</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познавательно-</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исследовательской)</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а</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также</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в</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разных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видах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активности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(восприятие</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художественной</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литературы</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фольклора,</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музыкальная,</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изобразительная,</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конструирование</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др.):</w:t>
      </w:r>
    </w:p>
    <w:p w:rsidR="00B17693" w:rsidRPr="00B17693" w:rsidRDefault="00B17693" w:rsidP="00B17693">
      <w:pPr>
        <w:widowControl w:val="0"/>
        <w:numPr>
          <w:ilvl w:val="1"/>
          <w:numId w:val="18"/>
        </w:numPr>
        <w:tabs>
          <w:tab w:val="left" w:pos="993"/>
          <w:tab w:val="left" w:pos="1667"/>
        </w:tabs>
        <w:autoSpaceDE w:val="0"/>
        <w:autoSpaceDN w:val="0"/>
        <w:spacing w:after="0" w:line="360" w:lineRule="auto"/>
        <w:ind w:left="0" w:right="-31"/>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имеет</w:t>
      </w:r>
      <w:r w:rsidRPr="00B17693">
        <w:rPr>
          <w:rFonts w:ascii="Times New Roman" w:eastAsia="Times New Roman" w:hAnsi="Times New Roman" w:cs="Times New Roman"/>
          <w:i/>
          <w:spacing w:val="-4"/>
          <w:sz w:val="24"/>
        </w:rPr>
        <w:t xml:space="preserve"> </w:t>
      </w:r>
      <w:r w:rsidRPr="00B17693">
        <w:rPr>
          <w:rFonts w:ascii="Times New Roman" w:eastAsia="Times New Roman" w:hAnsi="Times New Roman" w:cs="Times New Roman"/>
          <w:i/>
          <w:sz w:val="24"/>
        </w:rPr>
        <w:t>представление</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о ценностях</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здорового</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образа</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жизни;</w:t>
      </w:r>
    </w:p>
    <w:p w:rsidR="00B17693" w:rsidRPr="00B17693" w:rsidRDefault="00B17693" w:rsidP="00B17693">
      <w:pPr>
        <w:widowControl w:val="0"/>
        <w:numPr>
          <w:ilvl w:val="1"/>
          <w:numId w:val="18"/>
        </w:numPr>
        <w:tabs>
          <w:tab w:val="left" w:pos="993"/>
        </w:tabs>
        <w:autoSpaceDE w:val="0"/>
        <w:autoSpaceDN w:val="0"/>
        <w:spacing w:before="28" w:after="0" w:line="360" w:lineRule="auto"/>
        <w:ind w:left="0" w:right="-31" w:hanging="488"/>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имеет</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начальное</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представление</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о</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своем</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теле</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своих</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физических</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возможностях;</w:t>
      </w:r>
    </w:p>
    <w:p w:rsidR="00B17693" w:rsidRPr="00B17693" w:rsidRDefault="00B17693" w:rsidP="00B17693">
      <w:pPr>
        <w:widowControl w:val="0"/>
        <w:numPr>
          <w:ilvl w:val="1"/>
          <w:numId w:val="18"/>
        </w:numPr>
        <w:tabs>
          <w:tab w:val="left" w:pos="993"/>
          <w:tab w:val="left" w:pos="1667"/>
        </w:tabs>
        <w:autoSpaceDE w:val="0"/>
        <w:autoSpaceDN w:val="0"/>
        <w:spacing w:before="41" w:after="0" w:line="360" w:lineRule="auto"/>
        <w:ind w:left="0" w:right="-31"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имеет</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представление</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о</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некоторых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летних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зимних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видах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спорта,</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спортивных</w:t>
      </w:r>
      <w:r w:rsidRPr="00B17693">
        <w:rPr>
          <w:rFonts w:ascii="Times New Roman" w:eastAsia="Times New Roman" w:hAnsi="Times New Roman" w:cs="Times New Roman"/>
          <w:i/>
          <w:spacing w:val="-57"/>
          <w:sz w:val="24"/>
        </w:rPr>
        <w:t xml:space="preserve"> </w:t>
      </w:r>
      <w:r w:rsidRPr="00B17693">
        <w:rPr>
          <w:rFonts w:ascii="Times New Roman" w:eastAsia="Times New Roman" w:hAnsi="Times New Roman" w:cs="Times New Roman"/>
          <w:i/>
          <w:sz w:val="24"/>
        </w:rPr>
        <w:t>комплексах,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построенных</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в</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регионе;</w:t>
      </w:r>
    </w:p>
    <w:p w:rsidR="00B17693" w:rsidRPr="00B17693" w:rsidRDefault="00B17693" w:rsidP="00B17693">
      <w:pPr>
        <w:widowControl w:val="0"/>
        <w:numPr>
          <w:ilvl w:val="1"/>
          <w:numId w:val="18"/>
        </w:numPr>
        <w:tabs>
          <w:tab w:val="left" w:pos="993"/>
        </w:tabs>
        <w:autoSpaceDE w:val="0"/>
        <w:autoSpaceDN w:val="0"/>
        <w:spacing w:after="0" w:line="360" w:lineRule="auto"/>
        <w:ind w:left="0" w:right="-31" w:firstLine="566"/>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подвижен,</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владеет</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основными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движениями,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старается</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контролировать</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свои</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движения,</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управлять</w:t>
      </w:r>
      <w:r w:rsidRPr="00B17693">
        <w:rPr>
          <w:rFonts w:ascii="Times New Roman" w:eastAsia="Times New Roman" w:hAnsi="Times New Roman" w:cs="Times New Roman"/>
          <w:i/>
          <w:spacing w:val="-1"/>
          <w:sz w:val="24"/>
        </w:rPr>
        <w:t xml:space="preserve"> </w:t>
      </w:r>
      <w:r w:rsidRPr="00B17693">
        <w:rPr>
          <w:rFonts w:ascii="Times New Roman" w:eastAsia="Times New Roman" w:hAnsi="Times New Roman" w:cs="Times New Roman"/>
          <w:i/>
          <w:sz w:val="24"/>
        </w:rPr>
        <w:t>ими;</w:t>
      </w:r>
    </w:p>
    <w:p w:rsidR="00B17693" w:rsidRPr="00B17693" w:rsidRDefault="00B17693" w:rsidP="00A046E9">
      <w:pPr>
        <w:widowControl w:val="0"/>
        <w:numPr>
          <w:ilvl w:val="1"/>
          <w:numId w:val="18"/>
        </w:numPr>
        <w:tabs>
          <w:tab w:val="left" w:pos="993"/>
          <w:tab w:val="left" w:pos="1667"/>
        </w:tabs>
        <w:autoSpaceDE w:val="0"/>
        <w:autoSpaceDN w:val="0"/>
        <w:spacing w:after="0" w:line="360" w:lineRule="auto"/>
        <w:ind w:left="0" w:right="-31" w:firstLine="567"/>
        <w:jc w:val="both"/>
        <w:rPr>
          <w:rFonts w:ascii="Times New Roman" w:eastAsia="Times New Roman" w:hAnsi="Times New Roman" w:cs="Times New Roman"/>
          <w:i/>
          <w:sz w:val="24"/>
        </w:rPr>
      </w:pPr>
      <w:r w:rsidRPr="00B17693">
        <w:rPr>
          <w:rFonts w:ascii="Times New Roman" w:eastAsia="Times New Roman" w:hAnsi="Times New Roman" w:cs="Times New Roman"/>
          <w:i/>
          <w:sz w:val="24"/>
        </w:rPr>
        <w:t>с</w:t>
      </w:r>
      <w:r w:rsidRPr="00B17693">
        <w:rPr>
          <w:rFonts w:ascii="Times New Roman" w:eastAsia="Times New Roman" w:hAnsi="Times New Roman" w:cs="Times New Roman"/>
          <w:i/>
          <w:spacing w:val="-4"/>
          <w:sz w:val="24"/>
        </w:rPr>
        <w:t xml:space="preserve"> </w:t>
      </w:r>
      <w:r w:rsidRPr="00B17693">
        <w:rPr>
          <w:rFonts w:ascii="Times New Roman" w:eastAsia="Times New Roman" w:hAnsi="Times New Roman" w:cs="Times New Roman"/>
          <w:i/>
          <w:sz w:val="24"/>
        </w:rPr>
        <w:t>удовольствием участвует</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в</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национальных</w:t>
      </w:r>
      <w:r w:rsidRPr="00B17693">
        <w:rPr>
          <w:rFonts w:ascii="Times New Roman" w:eastAsia="Times New Roman" w:hAnsi="Times New Roman" w:cs="Times New Roman"/>
          <w:i/>
          <w:spacing w:val="-4"/>
          <w:sz w:val="24"/>
        </w:rPr>
        <w:t xml:space="preserve"> </w:t>
      </w:r>
      <w:r w:rsidRPr="00B17693">
        <w:rPr>
          <w:rFonts w:ascii="Times New Roman" w:eastAsia="Times New Roman" w:hAnsi="Times New Roman" w:cs="Times New Roman"/>
          <w:i/>
          <w:sz w:val="24"/>
        </w:rPr>
        <w:t>подвижных</w:t>
      </w:r>
      <w:r w:rsidRPr="00B17693">
        <w:rPr>
          <w:rFonts w:ascii="Times New Roman" w:eastAsia="Times New Roman" w:hAnsi="Times New Roman" w:cs="Times New Roman"/>
          <w:i/>
          <w:spacing w:val="-3"/>
          <w:sz w:val="24"/>
        </w:rPr>
        <w:t xml:space="preserve"> </w:t>
      </w:r>
      <w:r w:rsidRPr="00B17693">
        <w:rPr>
          <w:rFonts w:ascii="Times New Roman" w:eastAsia="Times New Roman" w:hAnsi="Times New Roman" w:cs="Times New Roman"/>
          <w:i/>
          <w:sz w:val="24"/>
        </w:rPr>
        <w:t>играх,</w:t>
      </w:r>
      <w:r w:rsidRPr="00B17693">
        <w:rPr>
          <w:rFonts w:ascii="Times New Roman" w:eastAsia="Times New Roman" w:hAnsi="Times New Roman" w:cs="Times New Roman"/>
          <w:i/>
          <w:spacing w:val="-2"/>
          <w:sz w:val="24"/>
        </w:rPr>
        <w:t xml:space="preserve"> </w:t>
      </w:r>
      <w:r w:rsidRPr="00B17693">
        <w:rPr>
          <w:rFonts w:ascii="Times New Roman" w:eastAsia="Times New Roman" w:hAnsi="Times New Roman" w:cs="Times New Roman"/>
          <w:i/>
          <w:sz w:val="24"/>
        </w:rPr>
        <w:t>играх-состязаниях.</w:t>
      </w:r>
    </w:p>
    <w:p w:rsidR="00B17693" w:rsidRPr="00B17693" w:rsidRDefault="00B17693"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p>
    <w:p w:rsidR="00D83270" w:rsidRPr="00A046E9" w:rsidRDefault="00C91A29"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b/>
          <w:color w:val="000009"/>
          <w:sz w:val="24"/>
          <w:szCs w:val="24"/>
        </w:rPr>
      </w:pPr>
      <w:r w:rsidRPr="00A046E9">
        <w:rPr>
          <w:rFonts w:ascii="Times New Roman" w:hAnsi="Times New Roman" w:cs="Times New Roman"/>
          <w:b/>
          <w:color w:val="000009"/>
          <w:sz w:val="24"/>
          <w:szCs w:val="24"/>
        </w:rPr>
        <w:t>1.2.2</w:t>
      </w:r>
      <w:r w:rsidR="00D83270" w:rsidRPr="00A046E9">
        <w:rPr>
          <w:rFonts w:ascii="Times New Roman" w:hAnsi="Times New Roman" w:cs="Times New Roman"/>
          <w:b/>
          <w:color w:val="000009"/>
          <w:sz w:val="24"/>
          <w:szCs w:val="24"/>
        </w:rPr>
        <w:t>. Планируемые результаты на этапе завершения освоения Программы</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b/>
          <w:color w:val="000009"/>
          <w:sz w:val="24"/>
          <w:szCs w:val="24"/>
        </w:rPr>
      </w:pPr>
      <w:r w:rsidRPr="00A046E9">
        <w:rPr>
          <w:rFonts w:ascii="Times New Roman" w:hAnsi="Times New Roman" w:cs="Times New Roman"/>
          <w:b/>
          <w:color w:val="000009"/>
          <w:sz w:val="24"/>
          <w:szCs w:val="24"/>
        </w:rPr>
        <w:t>К концу дошкольного возраста:</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t>•</w:t>
      </w:r>
      <w:r w:rsidRPr="00A046E9">
        <w:rPr>
          <w:rFonts w:ascii="Times New Roman" w:hAnsi="Times New Roman" w:cs="Times New Roman"/>
          <w:color w:val="000009"/>
          <w:sz w:val="24"/>
          <w:szCs w:val="24"/>
        </w:rPr>
        <w:tab/>
        <w:t>у ребенка сформированы основные физические и нравственно-волевые качества;</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t>•</w:t>
      </w:r>
      <w:r w:rsidRPr="00A046E9">
        <w:rPr>
          <w:rFonts w:ascii="Times New Roman" w:hAnsi="Times New Roman" w:cs="Times New Roman"/>
          <w:color w:val="000009"/>
          <w:sz w:val="24"/>
          <w:szCs w:val="24"/>
        </w:rPr>
        <w:tab/>
        <w:t>ребёнок владеет основными движениями и элементами спортивных игр, может контролировать свои движение и управлять ими;</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t>•</w:t>
      </w:r>
      <w:r w:rsidRPr="00A046E9">
        <w:rPr>
          <w:rFonts w:ascii="Times New Roman" w:hAnsi="Times New Roman" w:cs="Times New Roman"/>
          <w:color w:val="000009"/>
          <w:sz w:val="24"/>
          <w:szCs w:val="24"/>
        </w:rPr>
        <w:tab/>
        <w:t>ребёнок соблюдает элементарные правила здорового образа жизни и личной гигиены;</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t>•</w:t>
      </w:r>
      <w:r w:rsidRPr="00A046E9">
        <w:rPr>
          <w:rFonts w:ascii="Times New Roman" w:hAnsi="Times New Roman" w:cs="Times New Roman"/>
          <w:color w:val="000009"/>
          <w:sz w:val="24"/>
          <w:szCs w:val="24"/>
        </w:rPr>
        <w:tab/>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lastRenderedPageBreak/>
        <w:t>•</w:t>
      </w:r>
      <w:r w:rsidRPr="00A046E9">
        <w:rPr>
          <w:rFonts w:ascii="Times New Roman" w:hAnsi="Times New Roman" w:cs="Times New Roman"/>
          <w:color w:val="000009"/>
          <w:sz w:val="24"/>
          <w:szCs w:val="24"/>
        </w:rPr>
        <w:tab/>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t>•</w:t>
      </w:r>
      <w:r w:rsidRPr="00A046E9">
        <w:rPr>
          <w:rFonts w:ascii="Times New Roman" w:hAnsi="Times New Roman" w:cs="Times New Roman"/>
          <w:color w:val="000009"/>
          <w:sz w:val="24"/>
          <w:szCs w:val="24"/>
        </w:rPr>
        <w:tab/>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t>•</w:t>
      </w:r>
      <w:r w:rsidRPr="00A046E9">
        <w:rPr>
          <w:rFonts w:ascii="Times New Roman" w:hAnsi="Times New Roman" w:cs="Times New Roman"/>
          <w:color w:val="000009"/>
          <w:sz w:val="24"/>
          <w:szCs w:val="24"/>
        </w:rPr>
        <w:tab/>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t>•</w:t>
      </w:r>
      <w:r w:rsidRPr="00A046E9">
        <w:rPr>
          <w:rFonts w:ascii="Times New Roman" w:hAnsi="Times New Roman" w:cs="Times New Roman"/>
          <w:color w:val="000009"/>
          <w:sz w:val="24"/>
          <w:szCs w:val="24"/>
        </w:rPr>
        <w:tab/>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t>•</w:t>
      </w:r>
      <w:r w:rsidRPr="00A046E9">
        <w:rPr>
          <w:rFonts w:ascii="Times New Roman" w:hAnsi="Times New Roman" w:cs="Times New Roman"/>
          <w:color w:val="000009"/>
          <w:sz w:val="24"/>
          <w:szCs w:val="24"/>
        </w:rPr>
        <w:tab/>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t>•</w:t>
      </w:r>
      <w:r w:rsidRPr="00A046E9">
        <w:rPr>
          <w:rFonts w:ascii="Times New Roman" w:hAnsi="Times New Roman" w:cs="Times New Roman"/>
          <w:color w:val="000009"/>
          <w:sz w:val="24"/>
          <w:szCs w:val="24"/>
        </w:rPr>
        <w:tab/>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t>•</w:t>
      </w:r>
      <w:r w:rsidRPr="00A046E9">
        <w:rPr>
          <w:rFonts w:ascii="Times New Roman" w:hAnsi="Times New Roman" w:cs="Times New Roman"/>
          <w:color w:val="000009"/>
          <w:sz w:val="24"/>
          <w:szCs w:val="24"/>
        </w:rPr>
        <w:tab/>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t>•</w:t>
      </w:r>
      <w:r w:rsidRPr="00A046E9">
        <w:rPr>
          <w:rFonts w:ascii="Times New Roman" w:hAnsi="Times New Roman" w:cs="Times New Roman"/>
          <w:color w:val="000009"/>
          <w:sz w:val="24"/>
          <w:szCs w:val="24"/>
        </w:rPr>
        <w:tab/>
        <w:t>ребёнок проявляет положительное отношение к миру, разным видам труда, другим людям и самому себе;</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t>•</w:t>
      </w:r>
      <w:r w:rsidRPr="00A046E9">
        <w:rPr>
          <w:rFonts w:ascii="Times New Roman" w:hAnsi="Times New Roman" w:cs="Times New Roman"/>
          <w:color w:val="000009"/>
          <w:sz w:val="24"/>
          <w:szCs w:val="24"/>
        </w:rPr>
        <w:tab/>
        <w:t>у ребёнка выражено стремление заниматься социально значимой деятельностью;</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t>•</w:t>
      </w:r>
      <w:r w:rsidRPr="00A046E9">
        <w:rPr>
          <w:rFonts w:ascii="Times New Roman" w:hAnsi="Times New Roman" w:cs="Times New Roman"/>
          <w:color w:val="000009"/>
          <w:sz w:val="24"/>
          <w:szCs w:val="24"/>
        </w:rPr>
        <w:tab/>
        <w:t>ребёнок способен откликаться на эмоции близких людей, проявлять эмпатию (сочувствие, сопереживание, содействие);</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t>•</w:t>
      </w:r>
      <w:r w:rsidRPr="00A046E9">
        <w:rPr>
          <w:rFonts w:ascii="Times New Roman" w:hAnsi="Times New Roman" w:cs="Times New Roman"/>
          <w:color w:val="000009"/>
          <w:sz w:val="24"/>
          <w:szCs w:val="24"/>
        </w:rPr>
        <w:tab/>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t>•</w:t>
      </w:r>
      <w:r w:rsidRPr="00A046E9">
        <w:rPr>
          <w:rFonts w:ascii="Times New Roman" w:hAnsi="Times New Roman" w:cs="Times New Roman"/>
          <w:color w:val="000009"/>
          <w:sz w:val="24"/>
          <w:szCs w:val="24"/>
        </w:rPr>
        <w:tab/>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t>•</w:t>
      </w:r>
      <w:r w:rsidRPr="00A046E9">
        <w:rPr>
          <w:rFonts w:ascii="Times New Roman" w:hAnsi="Times New Roman" w:cs="Times New Roman"/>
          <w:color w:val="000009"/>
          <w:sz w:val="24"/>
          <w:szCs w:val="24"/>
        </w:rPr>
        <w:tab/>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lastRenderedPageBreak/>
        <w:t>•</w:t>
      </w:r>
      <w:r w:rsidRPr="00A046E9">
        <w:rPr>
          <w:rFonts w:ascii="Times New Roman" w:hAnsi="Times New Roman" w:cs="Times New Roman"/>
          <w:color w:val="000009"/>
          <w:sz w:val="24"/>
          <w:szCs w:val="24"/>
        </w:rPr>
        <w:tab/>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t>•</w:t>
      </w:r>
      <w:r w:rsidRPr="00A046E9">
        <w:rPr>
          <w:rFonts w:ascii="Times New Roman" w:hAnsi="Times New Roman" w:cs="Times New Roman"/>
          <w:color w:val="000009"/>
          <w:sz w:val="24"/>
          <w:szCs w:val="24"/>
        </w:rPr>
        <w:tab/>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t>•</w:t>
      </w:r>
      <w:r w:rsidRPr="00A046E9">
        <w:rPr>
          <w:rFonts w:ascii="Times New Roman" w:hAnsi="Times New Roman" w:cs="Times New Roman"/>
          <w:color w:val="000009"/>
          <w:sz w:val="24"/>
          <w:szCs w:val="24"/>
        </w:rPr>
        <w:tab/>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t>•</w:t>
      </w:r>
      <w:r w:rsidRPr="00A046E9">
        <w:rPr>
          <w:rFonts w:ascii="Times New Roman" w:hAnsi="Times New Roman" w:cs="Times New Roman"/>
          <w:color w:val="000009"/>
          <w:sz w:val="24"/>
          <w:szCs w:val="24"/>
        </w:rPr>
        <w:tab/>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t>•</w:t>
      </w:r>
      <w:r w:rsidRPr="00A046E9">
        <w:rPr>
          <w:rFonts w:ascii="Times New Roman" w:hAnsi="Times New Roman" w:cs="Times New Roman"/>
          <w:color w:val="000009"/>
          <w:sz w:val="24"/>
          <w:szCs w:val="24"/>
        </w:rPr>
        <w:tab/>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t>•</w:t>
      </w:r>
      <w:r w:rsidRPr="00A046E9">
        <w:rPr>
          <w:rFonts w:ascii="Times New Roman" w:hAnsi="Times New Roman" w:cs="Times New Roman"/>
          <w:color w:val="000009"/>
          <w:sz w:val="24"/>
          <w:szCs w:val="24"/>
        </w:rPr>
        <w:tab/>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t>•</w:t>
      </w:r>
      <w:r w:rsidRPr="00A046E9">
        <w:rPr>
          <w:rFonts w:ascii="Times New Roman" w:hAnsi="Times New Roman" w:cs="Times New Roman"/>
          <w:color w:val="000009"/>
          <w:sz w:val="24"/>
          <w:szCs w:val="24"/>
        </w:rPr>
        <w:tab/>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t>•</w:t>
      </w:r>
      <w:r w:rsidRPr="00A046E9">
        <w:rPr>
          <w:rFonts w:ascii="Times New Roman" w:hAnsi="Times New Roman" w:cs="Times New Roman"/>
          <w:color w:val="000009"/>
          <w:sz w:val="24"/>
          <w:szCs w:val="24"/>
        </w:rPr>
        <w:tab/>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lastRenderedPageBreak/>
        <w:t>•</w:t>
      </w:r>
      <w:r w:rsidRPr="00A046E9">
        <w:rPr>
          <w:rFonts w:ascii="Times New Roman" w:hAnsi="Times New Roman" w:cs="Times New Roman"/>
          <w:color w:val="000009"/>
          <w:sz w:val="24"/>
          <w:szCs w:val="24"/>
        </w:rPr>
        <w:tab/>
        <w:t>ребёнок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t>•</w:t>
      </w:r>
      <w:r w:rsidRPr="00A046E9">
        <w:rPr>
          <w:rFonts w:ascii="Times New Roman" w:hAnsi="Times New Roman" w:cs="Times New Roman"/>
          <w:color w:val="000009"/>
          <w:sz w:val="24"/>
          <w:szCs w:val="24"/>
        </w:rPr>
        <w:tab/>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t>•</w:t>
      </w:r>
      <w:r w:rsidRPr="00A046E9">
        <w:rPr>
          <w:rFonts w:ascii="Times New Roman" w:hAnsi="Times New Roman" w:cs="Times New Roman"/>
          <w:color w:val="000009"/>
          <w:sz w:val="24"/>
          <w:szCs w:val="24"/>
        </w:rPr>
        <w:tab/>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t>•</w:t>
      </w:r>
      <w:r w:rsidRPr="00A046E9">
        <w:rPr>
          <w:rFonts w:ascii="Times New Roman" w:hAnsi="Times New Roman" w:cs="Times New Roman"/>
          <w:color w:val="000009"/>
          <w:sz w:val="24"/>
          <w:szCs w:val="24"/>
        </w:rPr>
        <w:tab/>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t>•</w:t>
      </w:r>
      <w:r w:rsidRPr="00A046E9">
        <w:rPr>
          <w:rFonts w:ascii="Times New Roman" w:hAnsi="Times New Roman" w:cs="Times New Roman"/>
          <w:color w:val="000009"/>
          <w:sz w:val="24"/>
          <w:szCs w:val="24"/>
        </w:rPr>
        <w:tab/>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D83270" w:rsidRPr="00A046E9"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t>•</w:t>
      </w:r>
      <w:r w:rsidRPr="00A046E9">
        <w:rPr>
          <w:rFonts w:ascii="Times New Roman" w:hAnsi="Times New Roman" w:cs="Times New Roman"/>
          <w:color w:val="000009"/>
          <w:sz w:val="24"/>
          <w:szCs w:val="24"/>
        </w:rPr>
        <w:tab/>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C86A83" w:rsidRDefault="00D83270"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A046E9">
        <w:rPr>
          <w:rFonts w:ascii="Times New Roman" w:hAnsi="Times New Roman" w:cs="Times New Roman"/>
          <w:color w:val="000009"/>
          <w:sz w:val="24"/>
          <w:szCs w:val="24"/>
        </w:rPr>
        <w:t>•</w:t>
      </w:r>
      <w:r w:rsidRPr="00A046E9">
        <w:rPr>
          <w:rFonts w:ascii="Times New Roman" w:hAnsi="Times New Roman" w:cs="Times New Roman"/>
          <w:color w:val="000009"/>
          <w:sz w:val="24"/>
          <w:szCs w:val="24"/>
        </w:rPr>
        <w:tab/>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A046E9" w:rsidRPr="00A046E9" w:rsidRDefault="00A046E9" w:rsidP="00A046E9">
      <w:pPr>
        <w:widowControl w:val="0"/>
        <w:numPr>
          <w:ilvl w:val="1"/>
          <w:numId w:val="18"/>
        </w:numPr>
        <w:autoSpaceDE w:val="0"/>
        <w:autoSpaceDN w:val="0"/>
        <w:spacing w:after="0" w:line="360" w:lineRule="auto"/>
        <w:ind w:left="0" w:firstLine="567"/>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интересуется</w:t>
      </w:r>
      <w:r w:rsidRPr="00A046E9">
        <w:rPr>
          <w:rFonts w:ascii="Times New Roman" w:eastAsia="Times New Roman" w:hAnsi="Times New Roman" w:cs="Times New Roman"/>
          <w:i/>
          <w:spacing w:val="-4"/>
          <w:sz w:val="24"/>
        </w:rPr>
        <w:t xml:space="preserve"> </w:t>
      </w:r>
      <w:r w:rsidRPr="00A046E9">
        <w:rPr>
          <w:rFonts w:ascii="Times New Roman" w:eastAsia="Times New Roman" w:hAnsi="Times New Roman" w:cs="Times New Roman"/>
          <w:i/>
          <w:sz w:val="24"/>
        </w:rPr>
        <w:t>историей</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культурой</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своей</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семьи;</w:t>
      </w:r>
    </w:p>
    <w:p w:rsidR="00A046E9" w:rsidRPr="00A046E9" w:rsidRDefault="00A046E9" w:rsidP="00A046E9">
      <w:pPr>
        <w:widowControl w:val="0"/>
        <w:numPr>
          <w:ilvl w:val="1"/>
          <w:numId w:val="18"/>
        </w:numPr>
        <w:tabs>
          <w:tab w:val="left" w:pos="851"/>
        </w:tabs>
        <w:autoSpaceDE w:val="0"/>
        <w:autoSpaceDN w:val="0"/>
        <w:spacing w:before="36" w:after="0" w:line="360" w:lineRule="auto"/>
        <w:ind w:left="0" w:firstLine="567"/>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выполняет</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правила,</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принятые</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в</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семье,</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поддерживает</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семейные</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традиции,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с</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удовольствием</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участвует</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в</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семейных</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торжествах,</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праздниках,</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общих</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обсуждениях</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предстоящих</w:t>
      </w:r>
      <w:r w:rsidRPr="00A046E9">
        <w:rPr>
          <w:rFonts w:ascii="Times New Roman" w:eastAsia="Times New Roman" w:hAnsi="Times New Roman" w:cs="Times New Roman"/>
          <w:i/>
          <w:spacing w:val="-3"/>
          <w:sz w:val="24"/>
        </w:rPr>
        <w:t xml:space="preserve"> </w:t>
      </w:r>
      <w:r w:rsidRPr="00A046E9">
        <w:rPr>
          <w:rFonts w:ascii="Times New Roman" w:eastAsia="Times New Roman" w:hAnsi="Times New Roman" w:cs="Times New Roman"/>
          <w:i/>
          <w:sz w:val="24"/>
        </w:rPr>
        <w:t>дел,</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расходов;</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старается</w:t>
      </w:r>
      <w:r w:rsidRPr="00A046E9">
        <w:rPr>
          <w:rFonts w:ascii="Times New Roman" w:eastAsia="Times New Roman" w:hAnsi="Times New Roman" w:cs="Times New Roman"/>
          <w:i/>
          <w:spacing w:val="-3"/>
          <w:sz w:val="24"/>
        </w:rPr>
        <w:t xml:space="preserve"> </w:t>
      </w:r>
      <w:r w:rsidRPr="00A046E9">
        <w:rPr>
          <w:rFonts w:ascii="Times New Roman" w:eastAsia="Times New Roman" w:hAnsi="Times New Roman" w:cs="Times New Roman"/>
          <w:i/>
          <w:sz w:val="24"/>
        </w:rPr>
        <w:t>общаться</w:t>
      </w:r>
      <w:r w:rsidRPr="00A046E9">
        <w:rPr>
          <w:rFonts w:ascii="Times New Roman" w:eastAsia="Times New Roman" w:hAnsi="Times New Roman" w:cs="Times New Roman"/>
          <w:i/>
          <w:spacing w:val="-4"/>
          <w:sz w:val="24"/>
        </w:rPr>
        <w:t xml:space="preserve"> </w:t>
      </w:r>
      <w:r w:rsidRPr="00A046E9">
        <w:rPr>
          <w:rFonts w:ascii="Times New Roman" w:eastAsia="Times New Roman" w:hAnsi="Times New Roman" w:cs="Times New Roman"/>
          <w:i/>
          <w:sz w:val="24"/>
        </w:rPr>
        <w:t>с</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членами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семьи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на</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татарском</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языке;</w:t>
      </w:r>
    </w:p>
    <w:p w:rsidR="00A046E9" w:rsidRPr="00A046E9" w:rsidRDefault="00A046E9" w:rsidP="00A046E9">
      <w:pPr>
        <w:widowControl w:val="0"/>
        <w:numPr>
          <w:ilvl w:val="1"/>
          <w:numId w:val="18"/>
        </w:numPr>
        <w:autoSpaceDE w:val="0"/>
        <w:autoSpaceDN w:val="0"/>
        <w:spacing w:before="1" w:after="0" w:line="360" w:lineRule="auto"/>
        <w:ind w:left="0" w:firstLine="567"/>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положительно относится к окружающим, проявляет уважительное отношение к</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людям</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(независимо</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от</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их</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социального</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происхождения,</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расовой</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принадлежности,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языка,</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pacing w:val="-1"/>
          <w:sz w:val="24"/>
        </w:rPr>
        <w:t>вероисповедания,</w:t>
      </w:r>
      <w:r w:rsidRPr="00A046E9">
        <w:rPr>
          <w:rFonts w:ascii="Times New Roman" w:eastAsia="Times New Roman" w:hAnsi="Times New Roman" w:cs="Times New Roman"/>
          <w:i/>
          <w:spacing w:val="-14"/>
          <w:sz w:val="24"/>
        </w:rPr>
        <w:t xml:space="preserve"> </w:t>
      </w:r>
      <w:r w:rsidRPr="00A046E9">
        <w:rPr>
          <w:rFonts w:ascii="Times New Roman" w:eastAsia="Times New Roman" w:hAnsi="Times New Roman" w:cs="Times New Roman"/>
          <w:i/>
          <w:spacing w:val="-1"/>
          <w:sz w:val="24"/>
        </w:rPr>
        <w:t>пола</w:t>
      </w:r>
      <w:r w:rsidRPr="00A046E9">
        <w:rPr>
          <w:rFonts w:ascii="Times New Roman" w:eastAsia="Times New Roman" w:hAnsi="Times New Roman" w:cs="Times New Roman"/>
          <w:i/>
          <w:spacing w:val="-14"/>
          <w:sz w:val="24"/>
        </w:rPr>
        <w:t xml:space="preserve"> </w:t>
      </w:r>
      <w:r w:rsidRPr="00A046E9">
        <w:rPr>
          <w:rFonts w:ascii="Times New Roman" w:eastAsia="Times New Roman" w:hAnsi="Times New Roman" w:cs="Times New Roman"/>
          <w:i/>
          <w:sz w:val="24"/>
        </w:rPr>
        <w:t>и</w:t>
      </w:r>
      <w:r w:rsidRPr="00A046E9">
        <w:rPr>
          <w:rFonts w:ascii="Times New Roman" w:eastAsia="Times New Roman" w:hAnsi="Times New Roman" w:cs="Times New Roman"/>
          <w:i/>
          <w:spacing w:val="-13"/>
          <w:sz w:val="24"/>
        </w:rPr>
        <w:t xml:space="preserve"> </w:t>
      </w:r>
      <w:r w:rsidRPr="00A046E9">
        <w:rPr>
          <w:rFonts w:ascii="Times New Roman" w:eastAsia="Times New Roman" w:hAnsi="Times New Roman" w:cs="Times New Roman"/>
          <w:i/>
          <w:sz w:val="24"/>
        </w:rPr>
        <w:t>возраста),</w:t>
      </w:r>
      <w:r w:rsidRPr="00A046E9">
        <w:rPr>
          <w:rFonts w:ascii="Times New Roman" w:eastAsia="Times New Roman" w:hAnsi="Times New Roman" w:cs="Times New Roman"/>
          <w:i/>
          <w:spacing w:val="-12"/>
          <w:sz w:val="24"/>
        </w:rPr>
        <w:t xml:space="preserve"> </w:t>
      </w:r>
      <w:r w:rsidRPr="00A046E9">
        <w:rPr>
          <w:rFonts w:ascii="Times New Roman" w:eastAsia="Times New Roman" w:hAnsi="Times New Roman" w:cs="Times New Roman"/>
          <w:i/>
          <w:sz w:val="24"/>
        </w:rPr>
        <w:t>уважение</w:t>
      </w:r>
      <w:r w:rsidRPr="00A046E9">
        <w:rPr>
          <w:rFonts w:ascii="Times New Roman" w:eastAsia="Times New Roman" w:hAnsi="Times New Roman" w:cs="Times New Roman"/>
          <w:i/>
          <w:spacing w:val="-13"/>
          <w:sz w:val="24"/>
        </w:rPr>
        <w:t xml:space="preserve"> </w:t>
      </w:r>
      <w:r w:rsidRPr="00A046E9">
        <w:rPr>
          <w:rFonts w:ascii="Times New Roman" w:eastAsia="Times New Roman" w:hAnsi="Times New Roman" w:cs="Times New Roman"/>
          <w:i/>
          <w:sz w:val="24"/>
        </w:rPr>
        <w:t>к</w:t>
      </w:r>
      <w:r w:rsidRPr="00A046E9">
        <w:rPr>
          <w:rFonts w:ascii="Times New Roman" w:eastAsia="Times New Roman" w:hAnsi="Times New Roman" w:cs="Times New Roman"/>
          <w:i/>
          <w:spacing w:val="-14"/>
          <w:sz w:val="24"/>
        </w:rPr>
        <w:t xml:space="preserve"> </w:t>
      </w:r>
      <w:r w:rsidRPr="00A046E9">
        <w:rPr>
          <w:rFonts w:ascii="Times New Roman" w:eastAsia="Times New Roman" w:hAnsi="Times New Roman" w:cs="Times New Roman"/>
          <w:i/>
          <w:sz w:val="24"/>
        </w:rPr>
        <w:t>чувствам,</w:t>
      </w:r>
      <w:r w:rsidRPr="00A046E9">
        <w:rPr>
          <w:rFonts w:ascii="Times New Roman" w:eastAsia="Times New Roman" w:hAnsi="Times New Roman" w:cs="Times New Roman"/>
          <w:i/>
          <w:spacing w:val="-13"/>
          <w:sz w:val="24"/>
        </w:rPr>
        <w:t xml:space="preserve"> </w:t>
      </w:r>
      <w:r w:rsidRPr="00A046E9">
        <w:rPr>
          <w:rFonts w:ascii="Times New Roman" w:eastAsia="Times New Roman" w:hAnsi="Times New Roman" w:cs="Times New Roman"/>
          <w:i/>
          <w:sz w:val="24"/>
        </w:rPr>
        <w:t>мнениям,</w:t>
      </w:r>
      <w:r w:rsidRPr="00A046E9">
        <w:rPr>
          <w:rFonts w:ascii="Times New Roman" w:eastAsia="Times New Roman" w:hAnsi="Times New Roman" w:cs="Times New Roman"/>
          <w:i/>
          <w:spacing w:val="-12"/>
          <w:sz w:val="24"/>
        </w:rPr>
        <w:t xml:space="preserve"> </w:t>
      </w:r>
      <w:r w:rsidRPr="00A046E9">
        <w:rPr>
          <w:rFonts w:ascii="Times New Roman" w:eastAsia="Times New Roman" w:hAnsi="Times New Roman" w:cs="Times New Roman"/>
          <w:i/>
          <w:sz w:val="24"/>
        </w:rPr>
        <w:t>желаниям,</w:t>
      </w:r>
      <w:r w:rsidRPr="00A046E9">
        <w:rPr>
          <w:rFonts w:ascii="Times New Roman" w:eastAsia="Times New Roman" w:hAnsi="Times New Roman" w:cs="Times New Roman"/>
          <w:i/>
          <w:spacing w:val="-14"/>
          <w:sz w:val="24"/>
        </w:rPr>
        <w:t xml:space="preserve"> </w:t>
      </w:r>
      <w:r w:rsidRPr="00A046E9">
        <w:rPr>
          <w:rFonts w:ascii="Times New Roman" w:eastAsia="Times New Roman" w:hAnsi="Times New Roman" w:cs="Times New Roman"/>
          <w:i/>
          <w:sz w:val="24"/>
        </w:rPr>
        <w:t>взглядам</w:t>
      </w:r>
      <w:r w:rsidRPr="00A046E9">
        <w:rPr>
          <w:rFonts w:ascii="Times New Roman" w:eastAsia="Times New Roman" w:hAnsi="Times New Roman" w:cs="Times New Roman"/>
          <w:i/>
          <w:spacing w:val="-13"/>
          <w:sz w:val="24"/>
        </w:rPr>
        <w:t xml:space="preserve"> </w:t>
      </w:r>
      <w:r w:rsidRPr="00A046E9">
        <w:rPr>
          <w:rFonts w:ascii="Times New Roman" w:eastAsia="Times New Roman" w:hAnsi="Times New Roman" w:cs="Times New Roman"/>
          <w:i/>
          <w:sz w:val="24"/>
        </w:rPr>
        <w:t>других</w:t>
      </w:r>
      <w:r w:rsidRPr="00A046E9">
        <w:rPr>
          <w:rFonts w:ascii="Times New Roman" w:eastAsia="Times New Roman" w:hAnsi="Times New Roman" w:cs="Times New Roman"/>
          <w:i/>
          <w:spacing w:val="-58"/>
          <w:sz w:val="24"/>
        </w:rPr>
        <w:t xml:space="preserve"> </w:t>
      </w:r>
      <w:r w:rsidRPr="00A046E9">
        <w:rPr>
          <w:rFonts w:ascii="Times New Roman" w:eastAsia="Times New Roman" w:hAnsi="Times New Roman" w:cs="Times New Roman"/>
          <w:i/>
          <w:sz w:val="24"/>
        </w:rPr>
        <w:t>людей,</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умеет</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аргументировать</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несогласие,</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убеждать</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т.д.</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Объясняет</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значение</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позитивного</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общения,</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сотрудничества</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с</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людьми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разных</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стран</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этносов;</w:t>
      </w:r>
    </w:p>
    <w:p w:rsidR="00A046E9" w:rsidRPr="00A046E9" w:rsidRDefault="00A046E9" w:rsidP="00A046E9">
      <w:pPr>
        <w:widowControl w:val="0"/>
        <w:numPr>
          <w:ilvl w:val="1"/>
          <w:numId w:val="18"/>
        </w:numPr>
        <w:autoSpaceDE w:val="0"/>
        <w:autoSpaceDN w:val="0"/>
        <w:spacing w:after="0" w:line="360" w:lineRule="auto"/>
        <w:ind w:left="0" w:firstLine="567"/>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испытывает потребность в общении со взрослым как источником разнообразной</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информации о природном и социальном мире, о всемирных событиях, событиях в стране,</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lastRenderedPageBreak/>
        <w:t>республике,</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родном городе</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(районном центре,</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селе);</w:t>
      </w:r>
    </w:p>
    <w:p w:rsidR="00A046E9" w:rsidRPr="00A046E9" w:rsidRDefault="00A046E9" w:rsidP="00A046E9">
      <w:pPr>
        <w:widowControl w:val="0"/>
        <w:numPr>
          <w:ilvl w:val="1"/>
          <w:numId w:val="18"/>
        </w:numPr>
        <w:autoSpaceDE w:val="0"/>
        <w:autoSpaceDN w:val="0"/>
        <w:spacing w:before="1" w:after="0" w:line="360" w:lineRule="auto"/>
        <w:ind w:left="0" w:firstLine="567"/>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расширяет круг общения с людьми, владеющими двумя государственными языками,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поддерживает тему разговора, умеет выслушать, отозваться на предложение, попросить о</w:t>
      </w:r>
      <w:r w:rsidRPr="00A046E9">
        <w:rPr>
          <w:rFonts w:ascii="Times New Roman" w:eastAsia="Times New Roman" w:hAnsi="Times New Roman" w:cs="Times New Roman"/>
          <w:i/>
          <w:spacing w:val="-57"/>
          <w:sz w:val="24"/>
        </w:rPr>
        <w:t xml:space="preserve"> </w:t>
      </w:r>
      <w:r w:rsidRPr="00A046E9">
        <w:rPr>
          <w:rFonts w:ascii="Times New Roman" w:eastAsia="Times New Roman" w:hAnsi="Times New Roman" w:cs="Times New Roman"/>
          <w:i/>
          <w:sz w:val="24"/>
        </w:rPr>
        <w:t>помощи,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заявить о своих</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потребностях</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и</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т.д.;</w:t>
      </w:r>
    </w:p>
    <w:p w:rsidR="00A046E9" w:rsidRPr="00A046E9" w:rsidRDefault="00A046E9" w:rsidP="00A046E9">
      <w:pPr>
        <w:widowControl w:val="0"/>
        <w:numPr>
          <w:ilvl w:val="1"/>
          <w:numId w:val="18"/>
        </w:numPr>
        <w:tabs>
          <w:tab w:val="left" w:pos="709"/>
        </w:tabs>
        <w:autoSpaceDE w:val="0"/>
        <w:autoSpaceDN w:val="0"/>
        <w:spacing w:after="0" w:line="360" w:lineRule="auto"/>
        <w:ind w:left="0" w:right="59" w:firstLine="566"/>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проявляет</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коммуникативные</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способности: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понимает</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речь,</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«вживается»</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в</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коммуникативную</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ситуацию, учитывая</w:t>
      </w:r>
      <w:r w:rsidRPr="00A046E9">
        <w:rPr>
          <w:rFonts w:ascii="Times New Roman" w:eastAsia="Times New Roman" w:hAnsi="Times New Roman" w:cs="Times New Roman"/>
          <w:i/>
          <w:spacing w:val="-3"/>
          <w:sz w:val="24"/>
        </w:rPr>
        <w:t xml:space="preserve"> </w:t>
      </w:r>
      <w:r w:rsidRPr="00A046E9">
        <w:rPr>
          <w:rFonts w:ascii="Times New Roman" w:eastAsia="Times New Roman" w:hAnsi="Times New Roman" w:cs="Times New Roman"/>
          <w:i/>
          <w:sz w:val="24"/>
        </w:rPr>
        <w:t>социальную роль</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собеседника;</w:t>
      </w:r>
    </w:p>
    <w:p w:rsidR="00A046E9" w:rsidRPr="00A046E9" w:rsidRDefault="00A046E9" w:rsidP="00A046E9">
      <w:pPr>
        <w:widowControl w:val="0"/>
        <w:numPr>
          <w:ilvl w:val="1"/>
          <w:numId w:val="18"/>
        </w:numPr>
        <w:tabs>
          <w:tab w:val="left" w:pos="709"/>
        </w:tabs>
        <w:autoSpaceDE w:val="0"/>
        <w:autoSpaceDN w:val="0"/>
        <w:spacing w:after="0" w:line="360" w:lineRule="auto"/>
        <w:ind w:left="0" w:right="59" w:firstLine="566"/>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имеет представления об отдельных элементах культуры народов Поволжья (язык,</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одежда,</w:t>
      </w:r>
      <w:r w:rsidRPr="00A046E9">
        <w:rPr>
          <w:rFonts w:ascii="Times New Roman" w:eastAsia="Times New Roman" w:hAnsi="Times New Roman" w:cs="Times New Roman"/>
          <w:i/>
          <w:spacing w:val="-14"/>
          <w:sz w:val="24"/>
        </w:rPr>
        <w:t xml:space="preserve"> </w:t>
      </w:r>
      <w:r w:rsidRPr="00A046E9">
        <w:rPr>
          <w:rFonts w:ascii="Times New Roman" w:eastAsia="Times New Roman" w:hAnsi="Times New Roman" w:cs="Times New Roman"/>
          <w:i/>
          <w:sz w:val="24"/>
        </w:rPr>
        <w:t>искусство,</w:t>
      </w:r>
      <w:r w:rsidRPr="00A046E9">
        <w:rPr>
          <w:rFonts w:ascii="Times New Roman" w:eastAsia="Times New Roman" w:hAnsi="Times New Roman" w:cs="Times New Roman"/>
          <w:i/>
          <w:spacing w:val="-13"/>
          <w:sz w:val="24"/>
        </w:rPr>
        <w:t xml:space="preserve"> </w:t>
      </w:r>
      <w:r w:rsidRPr="00A046E9">
        <w:rPr>
          <w:rFonts w:ascii="Times New Roman" w:eastAsia="Times New Roman" w:hAnsi="Times New Roman" w:cs="Times New Roman"/>
          <w:i/>
          <w:sz w:val="24"/>
        </w:rPr>
        <w:t>обычаи,</w:t>
      </w:r>
      <w:r w:rsidRPr="00A046E9">
        <w:rPr>
          <w:rFonts w:ascii="Times New Roman" w:eastAsia="Times New Roman" w:hAnsi="Times New Roman" w:cs="Times New Roman"/>
          <w:i/>
          <w:spacing w:val="-13"/>
          <w:sz w:val="24"/>
        </w:rPr>
        <w:t xml:space="preserve"> </w:t>
      </w:r>
      <w:r w:rsidRPr="00A046E9">
        <w:rPr>
          <w:rFonts w:ascii="Times New Roman" w:eastAsia="Times New Roman" w:hAnsi="Times New Roman" w:cs="Times New Roman"/>
          <w:i/>
          <w:sz w:val="24"/>
        </w:rPr>
        <w:t>национальная</w:t>
      </w:r>
      <w:r w:rsidRPr="00A046E9">
        <w:rPr>
          <w:rFonts w:ascii="Times New Roman" w:eastAsia="Times New Roman" w:hAnsi="Times New Roman" w:cs="Times New Roman"/>
          <w:i/>
          <w:spacing w:val="-14"/>
          <w:sz w:val="24"/>
        </w:rPr>
        <w:t xml:space="preserve"> </w:t>
      </w:r>
      <w:r w:rsidRPr="00A046E9">
        <w:rPr>
          <w:rFonts w:ascii="Times New Roman" w:eastAsia="Times New Roman" w:hAnsi="Times New Roman" w:cs="Times New Roman"/>
          <w:i/>
          <w:sz w:val="24"/>
        </w:rPr>
        <w:t>кухня,</w:t>
      </w:r>
      <w:r w:rsidRPr="00A046E9">
        <w:rPr>
          <w:rFonts w:ascii="Times New Roman" w:eastAsia="Times New Roman" w:hAnsi="Times New Roman" w:cs="Times New Roman"/>
          <w:i/>
          <w:spacing w:val="-13"/>
          <w:sz w:val="24"/>
        </w:rPr>
        <w:t xml:space="preserve"> </w:t>
      </w:r>
      <w:r w:rsidRPr="00A046E9">
        <w:rPr>
          <w:rFonts w:ascii="Times New Roman" w:eastAsia="Times New Roman" w:hAnsi="Times New Roman" w:cs="Times New Roman"/>
          <w:i/>
          <w:sz w:val="24"/>
        </w:rPr>
        <w:t>игры,</w:t>
      </w:r>
      <w:r w:rsidRPr="00A046E9">
        <w:rPr>
          <w:rFonts w:ascii="Times New Roman" w:eastAsia="Times New Roman" w:hAnsi="Times New Roman" w:cs="Times New Roman"/>
          <w:i/>
          <w:spacing w:val="-13"/>
          <w:sz w:val="24"/>
        </w:rPr>
        <w:t xml:space="preserve"> </w:t>
      </w:r>
      <w:r w:rsidRPr="00A046E9">
        <w:rPr>
          <w:rFonts w:ascii="Times New Roman" w:eastAsia="Times New Roman" w:hAnsi="Times New Roman" w:cs="Times New Roman"/>
          <w:i/>
          <w:sz w:val="24"/>
        </w:rPr>
        <w:t>игрушки),</w:t>
      </w:r>
      <w:r w:rsidRPr="00A046E9">
        <w:rPr>
          <w:rFonts w:ascii="Times New Roman" w:eastAsia="Times New Roman" w:hAnsi="Times New Roman" w:cs="Times New Roman"/>
          <w:i/>
          <w:spacing w:val="-13"/>
          <w:sz w:val="24"/>
        </w:rPr>
        <w:t xml:space="preserve"> </w:t>
      </w:r>
      <w:r w:rsidRPr="00A046E9">
        <w:rPr>
          <w:rFonts w:ascii="Times New Roman" w:eastAsia="Times New Roman" w:hAnsi="Times New Roman" w:cs="Times New Roman"/>
          <w:i/>
          <w:sz w:val="24"/>
        </w:rPr>
        <w:t>о</w:t>
      </w:r>
      <w:r w:rsidRPr="00A046E9">
        <w:rPr>
          <w:rFonts w:ascii="Times New Roman" w:eastAsia="Times New Roman" w:hAnsi="Times New Roman" w:cs="Times New Roman"/>
          <w:i/>
          <w:spacing w:val="-13"/>
          <w:sz w:val="24"/>
        </w:rPr>
        <w:t xml:space="preserve"> </w:t>
      </w:r>
      <w:r w:rsidRPr="00A046E9">
        <w:rPr>
          <w:rFonts w:ascii="Times New Roman" w:eastAsia="Times New Roman" w:hAnsi="Times New Roman" w:cs="Times New Roman"/>
          <w:i/>
          <w:sz w:val="24"/>
        </w:rPr>
        <w:t>национальных</w:t>
      </w:r>
      <w:r w:rsidRPr="00A046E9">
        <w:rPr>
          <w:rFonts w:ascii="Times New Roman" w:eastAsia="Times New Roman" w:hAnsi="Times New Roman" w:cs="Times New Roman"/>
          <w:i/>
          <w:spacing w:val="-14"/>
          <w:sz w:val="24"/>
        </w:rPr>
        <w:t xml:space="preserve"> </w:t>
      </w:r>
      <w:r w:rsidRPr="00A046E9">
        <w:rPr>
          <w:rFonts w:ascii="Times New Roman" w:eastAsia="Times New Roman" w:hAnsi="Times New Roman" w:cs="Times New Roman"/>
          <w:i/>
          <w:sz w:val="24"/>
        </w:rPr>
        <w:t>и</w:t>
      </w:r>
      <w:r w:rsidRPr="00A046E9">
        <w:rPr>
          <w:rFonts w:ascii="Times New Roman" w:eastAsia="Times New Roman" w:hAnsi="Times New Roman" w:cs="Times New Roman"/>
          <w:i/>
          <w:spacing w:val="-13"/>
          <w:sz w:val="24"/>
        </w:rPr>
        <w:t xml:space="preserve"> </w:t>
      </w:r>
      <w:r w:rsidRPr="00A046E9">
        <w:rPr>
          <w:rFonts w:ascii="Times New Roman" w:eastAsia="Times New Roman" w:hAnsi="Times New Roman" w:cs="Times New Roman"/>
          <w:i/>
          <w:sz w:val="24"/>
        </w:rPr>
        <w:t>этнических</w:t>
      </w:r>
      <w:r w:rsidRPr="00A046E9">
        <w:rPr>
          <w:rFonts w:ascii="Times New Roman" w:eastAsia="Times New Roman" w:hAnsi="Times New Roman" w:cs="Times New Roman"/>
          <w:i/>
          <w:spacing w:val="-57"/>
          <w:sz w:val="24"/>
        </w:rPr>
        <w:t xml:space="preserve"> </w:t>
      </w:r>
      <w:r w:rsidRPr="00A046E9">
        <w:rPr>
          <w:rFonts w:ascii="Times New Roman" w:eastAsia="Times New Roman" w:hAnsi="Times New Roman" w:cs="Times New Roman"/>
          <w:i/>
          <w:sz w:val="24"/>
        </w:rPr>
        <w:t>различиях</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между</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людьми;</w:t>
      </w:r>
    </w:p>
    <w:p w:rsidR="00A046E9" w:rsidRPr="00A046E9" w:rsidRDefault="00A046E9" w:rsidP="00A046E9">
      <w:pPr>
        <w:widowControl w:val="0"/>
        <w:numPr>
          <w:ilvl w:val="1"/>
          <w:numId w:val="18"/>
        </w:numPr>
        <w:tabs>
          <w:tab w:val="left" w:pos="709"/>
        </w:tabs>
        <w:autoSpaceDE w:val="0"/>
        <w:autoSpaceDN w:val="0"/>
        <w:spacing w:after="0" w:line="360" w:lineRule="auto"/>
        <w:ind w:left="0" w:right="59" w:firstLine="566"/>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ярко выражает интерес и уважение по отношению к культуре представителей</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других</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национальностей, стремится</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к общению</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с</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ними;</w:t>
      </w:r>
    </w:p>
    <w:p w:rsidR="00A046E9" w:rsidRPr="00A046E9" w:rsidRDefault="00A046E9" w:rsidP="00A046E9">
      <w:pPr>
        <w:widowControl w:val="0"/>
        <w:numPr>
          <w:ilvl w:val="1"/>
          <w:numId w:val="18"/>
        </w:numPr>
        <w:tabs>
          <w:tab w:val="left" w:pos="709"/>
        </w:tabs>
        <w:autoSpaceDE w:val="0"/>
        <w:autoSpaceDN w:val="0"/>
        <w:spacing w:after="0" w:line="360" w:lineRule="auto"/>
        <w:ind w:left="0" w:right="59" w:firstLine="566"/>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имеет</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первоначальные</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представления</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о</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культурных</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достояниях,</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основных</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исторических</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событиях,</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достопримечательностях,</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символике</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крупных</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городов</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региона,</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интересуется</w:t>
      </w:r>
      <w:r w:rsidRPr="00A046E9">
        <w:rPr>
          <w:rFonts w:ascii="Times New Roman" w:eastAsia="Times New Roman" w:hAnsi="Times New Roman" w:cs="Times New Roman"/>
          <w:i/>
          <w:spacing w:val="-3"/>
          <w:sz w:val="24"/>
        </w:rPr>
        <w:t xml:space="preserve"> </w:t>
      </w:r>
      <w:r w:rsidRPr="00A046E9">
        <w:rPr>
          <w:rFonts w:ascii="Times New Roman" w:eastAsia="Times New Roman" w:hAnsi="Times New Roman" w:cs="Times New Roman"/>
          <w:i/>
          <w:sz w:val="24"/>
        </w:rPr>
        <w:t>происхождением</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их названий;</w:t>
      </w:r>
    </w:p>
    <w:p w:rsidR="00A046E9" w:rsidRPr="00A046E9" w:rsidRDefault="00A046E9" w:rsidP="00A046E9">
      <w:pPr>
        <w:widowControl w:val="0"/>
        <w:numPr>
          <w:ilvl w:val="1"/>
          <w:numId w:val="18"/>
        </w:numPr>
        <w:tabs>
          <w:tab w:val="left" w:pos="709"/>
        </w:tabs>
        <w:autoSpaceDE w:val="0"/>
        <w:autoSpaceDN w:val="0"/>
        <w:spacing w:after="0" w:line="360" w:lineRule="auto"/>
        <w:ind w:left="0" w:right="59" w:firstLine="566"/>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интересуется</w:t>
      </w:r>
      <w:r w:rsidRPr="00A046E9">
        <w:rPr>
          <w:rFonts w:ascii="Times New Roman" w:eastAsia="Times New Roman" w:hAnsi="Times New Roman" w:cs="Times New Roman"/>
          <w:i/>
          <w:spacing w:val="-13"/>
          <w:sz w:val="24"/>
        </w:rPr>
        <w:t xml:space="preserve"> </w:t>
      </w:r>
      <w:r w:rsidRPr="00A046E9">
        <w:rPr>
          <w:rFonts w:ascii="Times New Roman" w:eastAsia="Times New Roman" w:hAnsi="Times New Roman" w:cs="Times New Roman"/>
          <w:i/>
          <w:sz w:val="24"/>
        </w:rPr>
        <w:t>обитателями</w:t>
      </w:r>
      <w:r w:rsidRPr="00A046E9">
        <w:rPr>
          <w:rFonts w:ascii="Times New Roman" w:eastAsia="Times New Roman" w:hAnsi="Times New Roman" w:cs="Times New Roman"/>
          <w:i/>
          <w:spacing w:val="-11"/>
          <w:sz w:val="24"/>
        </w:rPr>
        <w:t xml:space="preserve"> </w:t>
      </w:r>
      <w:r w:rsidRPr="00A046E9">
        <w:rPr>
          <w:rFonts w:ascii="Times New Roman" w:eastAsia="Times New Roman" w:hAnsi="Times New Roman" w:cs="Times New Roman"/>
          <w:i/>
          <w:sz w:val="24"/>
        </w:rPr>
        <w:t>государственных</w:t>
      </w:r>
      <w:r w:rsidRPr="00A046E9">
        <w:rPr>
          <w:rFonts w:ascii="Times New Roman" w:eastAsia="Times New Roman" w:hAnsi="Times New Roman" w:cs="Times New Roman"/>
          <w:i/>
          <w:spacing w:val="-10"/>
          <w:sz w:val="24"/>
        </w:rPr>
        <w:t xml:space="preserve"> </w:t>
      </w:r>
      <w:r w:rsidRPr="00A046E9">
        <w:rPr>
          <w:rFonts w:ascii="Times New Roman" w:eastAsia="Times New Roman" w:hAnsi="Times New Roman" w:cs="Times New Roman"/>
          <w:i/>
          <w:sz w:val="24"/>
        </w:rPr>
        <w:t>заповедников,</w:t>
      </w:r>
      <w:r w:rsidRPr="00A046E9">
        <w:rPr>
          <w:rFonts w:ascii="Times New Roman" w:eastAsia="Times New Roman" w:hAnsi="Times New Roman" w:cs="Times New Roman"/>
          <w:i/>
          <w:spacing w:val="-12"/>
          <w:sz w:val="24"/>
        </w:rPr>
        <w:t xml:space="preserve"> </w:t>
      </w:r>
      <w:r w:rsidRPr="00A046E9">
        <w:rPr>
          <w:rFonts w:ascii="Times New Roman" w:eastAsia="Times New Roman" w:hAnsi="Times New Roman" w:cs="Times New Roman"/>
          <w:i/>
          <w:sz w:val="24"/>
        </w:rPr>
        <w:t>занесенными</w:t>
      </w:r>
      <w:r w:rsidRPr="00A046E9">
        <w:rPr>
          <w:rFonts w:ascii="Times New Roman" w:eastAsia="Times New Roman" w:hAnsi="Times New Roman" w:cs="Times New Roman"/>
          <w:i/>
          <w:spacing w:val="-11"/>
          <w:sz w:val="24"/>
        </w:rPr>
        <w:t xml:space="preserve"> </w:t>
      </w:r>
      <w:r w:rsidRPr="00A046E9">
        <w:rPr>
          <w:rFonts w:ascii="Times New Roman" w:eastAsia="Times New Roman" w:hAnsi="Times New Roman" w:cs="Times New Roman"/>
          <w:i/>
          <w:sz w:val="24"/>
        </w:rPr>
        <w:t>в</w:t>
      </w:r>
      <w:r w:rsidRPr="00A046E9">
        <w:rPr>
          <w:rFonts w:ascii="Times New Roman" w:eastAsia="Times New Roman" w:hAnsi="Times New Roman" w:cs="Times New Roman"/>
          <w:i/>
          <w:spacing w:val="-6"/>
          <w:sz w:val="24"/>
        </w:rPr>
        <w:t xml:space="preserve"> </w:t>
      </w:r>
      <w:r w:rsidRPr="00A046E9">
        <w:rPr>
          <w:rFonts w:ascii="Times New Roman" w:eastAsia="Times New Roman" w:hAnsi="Times New Roman" w:cs="Times New Roman"/>
          <w:i/>
          <w:sz w:val="24"/>
        </w:rPr>
        <w:t>Красную</w:t>
      </w:r>
      <w:r w:rsidRPr="00A046E9">
        <w:rPr>
          <w:rFonts w:ascii="Times New Roman" w:eastAsia="Times New Roman" w:hAnsi="Times New Roman" w:cs="Times New Roman"/>
          <w:i/>
          <w:spacing w:val="-58"/>
          <w:sz w:val="24"/>
        </w:rPr>
        <w:t xml:space="preserve"> </w:t>
      </w:r>
      <w:r w:rsidRPr="00A046E9">
        <w:rPr>
          <w:rFonts w:ascii="Times New Roman" w:eastAsia="Times New Roman" w:hAnsi="Times New Roman" w:cs="Times New Roman"/>
          <w:i/>
          <w:sz w:val="24"/>
        </w:rPr>
        <w:t>книгу</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РТ,</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обитателями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рек</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озер</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республики,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осознает</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необходимость</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природоохранительной</w:t>
      </w:r>
      <w:r w:rsidRPr="00A046E9">
        <w:rPr>
          <w:rFonts w:ascii="Times New Roman" w:eastAsia="Times New Roman" w:hAnsi="Times New Roman" w:cs="Times New Roman"/>
          <w:i/>
          <w:spacing w:val="-4"/>
          <w:sz w:val="24"/>
        </w:rPr>
        <w:t xml:space="preserve"> </w:t>
      </w:r>
      <w:r w:rsidRPr="00A046E9">
        <w:rPr>
          <w:rFonts w:ascii="Times New Roman" w:eastAsia="Times New Roman" w:hAnsi="Times New Roman" w:cs="Times New Roman"/>
          <w:i/>
          <w:sz w:val="24"/>
        </w:rPr>
        <w:t>деятельности;</w:t>
      </w:r>
    </w:p>
    <w:p w:rsidR="00A046E9" w:rsidRPr="00A046E9" w:rsidRDefault="00A046E9" w:rsidP="00A046E9">
      <w:pPr>
        <w:widowControl w:val="0"/>
        <w:numPr>
          <w:ilvl w:val="1"/>
          <w:numId w:val="18"/>
        </w:numPr>
        <w:tabs>
          <w:tab w:val="left" w:pos="709"/>
        </w:tabs>
        <w:autoSpaceDE w:val="0"/>
        <w:autoSpaceDN w:val="0"/>
        <w:spacing w:after="0" w:line="360" w:lineRule="auto"/>
        <w:ind w:left="0" w:right="59" w:firstLine="567"/>
        <w:rPr>
          <w:rFonts w:ascii="Times New Roman" w:eastAsia="Times New Roman" w:hAnsi="Times New Roman" w:cs="Times New Roman"/>
          <w:i/>
          <w:sz w:val="24"/>
        </w:rPr>
      </w:pPr>
      <w:r w:rsidRPr="00A046E9">
        <w:rPr>
          <w:rFonts w:ascii="Times New Roman" w:eastAsia="Times New Roman" w:hAnsi="Times New Roman" w:cs="Times New Roman"/>
          <w:i/>
          <w:sz w:val="24"/>
        </w:rPr>
        <w:t>имеет</w:t>
      </w:r>
      <w:r w:rsidRPr="00A046E9">
        <w:rPr>
          <w:rFonts w:ascii="Times New Roman" w:eastAsia="Times New Roman" w:hAnsi="Times New Roman" w:cs="Times New Roman"/>
          <w:i/>
          <w:spacing w:val="-3"/>
          <w:sz w:val="24"/>
        </w:rPr>
        <w:t xml:space="preserve"> </w:t>
      </w:r>
      <w:r w:rsidRPr="00A046E9">
        <w:rPr>
          <w:rFonts w:ascii="Times New Roman" w:eastAsia="Times New Roman" w:hAnsi="Times New Roman" w:cs="Times New Roman"/>
          <w:i/>
          <w:sz w:val="24"/>
        </w:rPr>
        <w:t>представление</w:t>
      </w:r>
      <w:r w:rsidRPr="00A046E9">
        <w:rPr>
          <w:rFonts w:ascii="Times New Roman" w:eastAsia="Times New Roman" w:hAnsi="Times New Roman" w:cs="Times New Roman"/>
          <w:i/>
          <w:spacing w:val="-3"/>
          <w:sz w:val="24"/>
        </w:rPr>
        <w:t xml:space="preserve"> </w:t>
      </w:r>
      <w:r w:rsidRPr="00A046E9">
        <w:rPr>
          <w:rFonts w:ascii="Times New Roman" w:eastAsia="Times New Roman" w:hAnsi="Times New Roman" w:cs="Times New Roman"/>
          <w:i/>
          <w:sz w:val="24"/>
        </w:rPr>
        <w:t>о России</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как</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своей</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стране;</w:t>
      </w:r>
    </w:p>
    <w:p w:rsidR="00A046E9" w:rsidRPr="00A046E9" w:rsidRDefault="00A046E9" w:rsidP="00A046E9">
      <w:pPr>
        <w:widowControl w:val="0"/>
        <w:numPr>
          <w:ilvl w:val="1"/>
          <w:numId w:val="18"/>
        </w:numPr>
        <w:tabs>
          <w:tab w:val="left" w:pos="709"/>
          <w:tab w:val="left" w:pos="1726"/>
          <w:tab w:val="left" w:pos="1727"/>
        </w:tabs>
        <w:autoSpaceDE w:val="0"/>
        <w:autoSpaceDN w:val="0"/>
        <w:spacing w:after="0" w:line="360" w:lineRule="auto"/>
        <w:ind w:left="0" w:right="59" w:firstLine="567"/>
        <w:rPr>
          <w:rFonts w:ascii="Times New Roman" w:eastAsia="Times New Roman" w:hAnsi="Times New Roman" w:cs="Times New Roman"/>
          <w:i/>
          <w:sz w:val="24"/>
        </w:rPr>
      </w:pPr>
      <w:r w:rsidRPr="00A046E9">
        <w:rPr>
          <w:rFonts w:ascii="Times New Roman" w:eastAsia="Times New Roman" w:hAnsi="Times New Roman" w:cs="Times New Roman"/>
          <w:i/>
          <w:sz w:val="24"/>
        </w:rPr>
        <w:t>узнает</w:t>
      </w:r>
      <w:r w:rsidRPr="00A046E9">
        <w:rPr>
          <w:rFonts w:ascii="Times New Roman" w:eastAsia="Times New Roman" w:hAnsi="Times New Roman" w:cs="Times New Roman"/>
          <w:i/>
          <w:spacing w:val="-5"/>
          <w:sz w:val="24"/>
        </w:rPr>
        <w:t xml:space="preserve"> </w:t>
      </w:r>
      <w:r w:rsidRPr="00A046E9">
        <w:rPr>
          <w:rFonts w:ascii="Times New Roman" w:eastAsia="Times New Roman" w:hAnsi="Times New Roman" w:cs="Times New Roman"/>
          <w:i/>
          <w:sz w:val="24"/>
        </w:rPr>
        <w:t>и</w:t>
      </w:r>
      <w:r w:rsidRPr="00A046E9">
        <w:rPr>
          <w:rFonts w:ascii="Times New Roman" w:eastAsia="Times New Roman" w:hAnsi="Times New Roman" w:cs="Times New Roman"/>
          <w:i/>
          <w:spacing w:val="-3"/>
          <w:sz w:val="24"/>
        </w:rPr>
        <w:t xml:space="preserve"> </w:t>
      </w:r>
      <w:r w:rsidRPr="00A046E9">
        <w:rPr>
          <w:rFonts w:ascii="Times New Roman" w:eastAsia="Times New Roman" w:hAnsi="Times New Roman" w:cs="Times New Roman"/>
          <w:i/>
          <w:sz w:val="24"/>
        </w:rPr>
        <w:t>называет</w:t>
      </w:r>
      <w:r w:rsidRPr="00A046E9">
        <w:rPr>
          <w:rFonts w:ascii="Times New Roman" w:eastAsia="Times New Roman" w:hAnsi="Times New Roman" w:cs="Times New Roman"/>
          <w:i/>
          <w:spacing w:val="-5"/>
          <w:sz w:val="24"/>
        </w:rPr>
        <w:t xml:space="preserve"> </w:t>
      </w:r>
      <w:r w:rsidRPr="00A046E9">
        <w:rPr>
          <w:rFonts w:ascii="Times New Roman" w:eastAsia="Times New Roman" w:hAnsi="Times New Roman" w:cs="Times New Roman"/>
          <w:i/>
          <w:sz w:val="24"/>
        </w:rPr>
        <w:t>символику</w:t>
      </w:r>
      <w:r w:rsidRPr="00A046E9">
        <w:rPr>
          <w:rFonts w:ascii="Times New Roman" w:eastAsia="Times New Roman" w:hAnsi="Times New Roman" w:cs="Times New Roman"/>
          <w:i/>
          <w:spacing w:val="-4"/>
          <w:sz w:val="24"/>
        </w:rPr>
        <w:t xml:space="preserve"> </w:t>
      </w:r>
      <w:r w:rsidRPr="00A046E9">
        <w:rPr>
          <w:rFonts w:ascii="Times New Roman" w:eastAsia="Times New Roman" w:hAnsi="Times New Roman" w:cs="Times New Roman"/>
          <w:i/>
          <w:sz w:val="24"/>
        </w:rPr>
        <w:t>государства</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(флаг,</w:t>
      </w:r>
      <w:r w:rsidRPr="00A046E9">
        <w:rPr>
          <w:rFonts w:ascii="Times New Roman" w:eastAsia="Times New Roman" w:hAnsi="Times New Roman" w:cs="Times New Roman"/>
          <w:i/>
          <w:spacing w:val="-3"/>
          <w:sz w:val="24"/>
        </w:rPr>
        <w:t xml:space="preserve"> </w:t>
      </w:r>
      <w:r w:rsidRPr="00A046E9">
        <w:rPr>
          <w:rFonts w:ascii="Times New Roman" w:eastAsia="Times New Roman" w:hAnsi="Times New Roman" w:cs="Times New Roman"/>
          <w:i/>
          <w:sz w:val="24"/>
        </w:rPr>
        <w:t>герб,</w:t>
      </w:r>
      <w:r w:rsidRPr="00A046E9">
        <w:rPr>
          <w:rFonts w:ascii="Times New Roman" w:eastAsia="Times New Roman" w:hAnsi="Times New Roman" w:cs="Times New Roman"/>
          <w:i/>
          <w:spacing w:val="-4"/>
          <w:sz w:val="24"/>
        </w:rPr>
        <w:t xml:space="preserve"> </w:t>
      </w:r>
      <w:r w:rsidRPr="00A046E9">
        <w:rPr>
          <w:rFonts w:ascii="Times New Roman" w:eastAsia="Times New Roman" w:hAnsi="Times New Roman" w:cs="Times New Roman"/>
          <w:i/>
          <w:sz w:val="24"/>
        </w:rPr>
        <w:t>гимн);</w:t>
      </w:r>
    </w:p>
    <w:p w:rsidR="00A046E9" w:rsidRPr="00A046E9" w:rsidRDefault="00A046E9" w:rsidP="00A046E9">
      <w:pPr>
        <w:widowControl w:val="0"/>
        <w:numPr>
          <w:ilvl w:val="1"/>
          <w:numId w:val="18"/>
        </w:numPr>
        <w:tabs>
          <w:tab w:val="left" w:pos="709"/>
        </w:tabs>
        <w:autoSpaceDE w:val="0"/>
        <w:autoSpaceDN w:val="0"/>
        <w:spacing w:after="0" w:line="360" w:lineRule="auto"/>
        <w:ind w:left="0" w:right="59" w:firstLine="567"/>
        <w:rPr>
          <w:rFonts w:ascii="Times New Roman" w:eastAsia="Times New Roman" w:hAnsi="Times New Roman" w:cs="Times New Roman"/>
          <w:i/>
          <w:sz w:val="24"/>
        </w:rPr>
      </w:pPr>
      <w:r w:rsidRPr="00A046E9">
        <w:rPr>
          <w:rFonts w:ascii="Times New Roman" w:eastAsia="Times New Roman" w:hAnsi="Times New Roman" w:cs="Times New Roman"/>
          <w:i/>
          <w:sz w:val="24"/>
        </w:rPr>
        <w:t>осознает</w:t>
      </w:r>
      <w:r w:rsidRPr="00A046E9">
        <w:rPr>
          <w:rFonts w:ascii="Times New Roman" w:eastAsia="Times New Roman" w:hAnsi="Times New Roman" w:cs="Times New Roman"/>
          <w:i/>
          <w:spacing w:val="-4"/>
          <w:sz w:val="24"/>
        </w:rPr>
        <w:t xml:space="preserve"> </w:t>
      </w:r>
      <w:r w:rsidRPr="00A046E9">
        <w:rPr>
          <w:rFonts w:ascii="Times New Roman" w:eastAsia="Times New Roman" w:hAnsi="Times New Roman" w:cs="Times New Roman"/>
          <w:i/>
          <w:sz w:val="24"/>
        </w:rPr>
        <w:t>взаимосвязь</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культур</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татарского</w:t>
      </w:r>
      <w:r w:rsidRPr="00A046E9">
        <w:rPr>
          <w:rFonts w:ascii="Times New Roman" w:eastAsia="Times New Roman" w:hAnsi="Times New Roman" w:cs="Times New Roman"/>
          <w:i/>
          <w:spacing w:val="-3"/>
          <w:sz w:val="24"/>
        </w:rPr>
        <w:t xml:space="preserve"> </w:t>
      </w:r>
      <w:r w:rsidRPr="00A046E9">
        <w:rPr>
          <w:rFonts w:ascii="Times New Roman" w:eastAsia="Times New Roman" w:hAnsi="Times New Roman" w:cs="Times New Roman"/>
          <w:i/>
          <w:sz w:val="24"/>
        </w:rPr>
        <w:t>и</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русского</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народов;</w:t>
      </w:r>
    </w:p>
    <w:p w:rsidR="00A046E9" w:rsidRPr="00A046E9" w:rsidRDefault="00A046E9" w:rsidP="00A046E9">
      <w:pPr>
        <w:widowControl w:val="0"/>
        <w:numPr>
          <w:ilvl w:val="1"/>
          <w:numId w:val="18"/>
        </w:numPr>
        <w:tabs>
          <w:tab w:val="left" w:pos="709"/>
        </w:tabs>
        <w:autoSpaceDE w:val="0"/>
        <w:autoSpaceDN w:val="0"/>
        <w:spacing w:after="0" w:line="360" w:lineRule="auto"/>
        <w:ind w:left="0" w:right="59" w:firstLine="566"/>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имеет представления о своем крае как части России, об истории родного города, о</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знаменитых людях, проживающих в нем, основных достопримечательностях, традициях,</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труде</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людей;</w:t>
      </w:r>
    </w:p>
    <w:p w:rsidR="00A046E9" w:rsidRPr="00A046E9" w:rsidRDefault="00A046E9" w:rsidP="00A046E9">
      <w:pPr>
        <w:widowControl w:val="0"/>
        <w:numPr>
          <w:ilvl w:val="1"/>
          <w:numId w:val="18"/>
        </w:numPr>
        <w:tabs>
          <w:tab w:val="left" w:pos="709"/>
        </w:tabs>
        <w:autoSpaceDE w:val="0"/>
        <w:autoSpaceDN w:val="0"/>
        <w:spacing w:after="0" w:line="360" w:lineRule="auto"/>
        <w:ind w:left="0" w:right="59" w:firstLine="566"/>
        <w:jc w:val="both"/>
        <w:rPr>
          <w:rFonts w:ascii="Times New Roman" w:eastAsia="Times New Roman" w:hAnsi="Times New Roman" w:cs="Times New Roman"/>
          <w:i/>
          <w:sz w:val="24"/>
        </w:rPr>
      </w:pPr>
      <w:r w:rsidRPr="00A046E9">
        <w:rPr>
          <w:rFonts w:ascii="Times New Roman" w:eastAsia="Times New Roman" w:hAnsi="Times New Roman" w:cs="Times New Roman"/>
          <w:i/>
          <w:spacing w:val="-1"/>
          <w:sz w:val="24"/>
        </w:rPr>
        <w:t>проявляет</w:t>
      </w:r>
      <w:r w:rsidRPr="00A046E9">
        <w:rPr>
          <w:rFonts w:ascii="Times New Roman" w:eastAsia="Times New Roman" w:hAnsi="Times New Roman" w:cs="Times New Roman"/>
          <w:i/>
          <w:spacing w:val="-15"/>
          <w:sz w:val="24"/>
        </w:rPr>
        <w:t xml:space="preserve"> </w:t>
      </w:r>
      <w:r w:rsidRPr="00A046E9">
        <w:rPr>
          <w:rFonts w:ascii="Times New Roman" w:eastAsia="Times New Roman" w:hAnsi="Times New Roman" w:cs="Times New Roman"/>
          <w:i/>
          <w:spacing w:val="-1"/>
          <w:sz w:val="24"/>
        </w:rPr>
        <w:t>любознательность</w:t>
      </w:r>
      <w:r w:rsidRPr="00A046E9">
        <w:rPr>
          <w:rFonts w:ascii="Times New Roman" w:eastAsia="Times New Roman" w:hAnsi="Times New Roman" w:cs="Times New Roman"/>
          <w:i/>
          <w:spacing w:val="-13"/>
          <w:sz w:val="24"/>
        </w:rPr>
        <w:t xml:space="preserve"> </w:t>
      </w:r>
      <w:r w:rsidRPr="00A046E9">
        <w:rPr>
          <w:rFonts w:ascii="Times New Roman" w:eastAsia="Times New Roman" w:hAnsi="Times New Roman" w:cs="Times New Roman"/>
          <w:i/>
          <w:sz w:val="24"/>
        </w:rPr>
        <w:t>в</w:t>
      </w:r>
      <w:r w:rsidRPr="00A046E9">
        <w:rPr>
          <w:rFonts w:ascii="Times New Roman" w:eastAsia="Times New Roman" w:hAnsi="Times New Roman" w:cs="Times New Roman"/>
          <w:i/>
          <w:spacing w:val="-15"/>
          <w:sz w:val="24"/>
        </w:rPr>
        <w:t xml:space="preserve"> </w:t>
      </w:r>
      <w:r w:rsidRPr="00A046E9">
        <w:rPr>
          <w:rFonts w:ascii="Times New Roman" w:eastAsia="Times New Roman" w:hAnsi="Times New Roman" w:cs="Times New Roman"/>
          <w:i/>
          <w:sz w:val="24"/>
        </w:rPr>
        <w:t>вопросах</w:t>
      </w:r>
      <w:r w:rsidRPr="00A046E9">
        <w:rPr>
          <w:rFonts w:ascii="Times New Roman" w:eastAsia="Times New Roman" w:hAnsi="Times New Roman" w:cs="Times New Roman"/>
          <w:i/>
          <w:spacing w:val="-14"/>
          <w:sz w:val="24"/>
        </w:rPr>
        <w:t xml:space="preserve"> </w:t>
      </w:r>
      <w:r w:rsidRPr="00A046E9">
        <w:rPr>
          <w:rFonts w:ascii="Times New Roman" w:eastAsia="Times New Roman" w:hAnsi="Times New Roman" w:cs="Times New Roman"/>
          <w:i/>
          <w:sz w:val="24"/>
        </w:rPr>
        <w:t>истории</w:t>
      </w:r>
      <w:r w:rsidRPr="00A046E9">
        <w:rPr>
          <w:rFonts w:ascii="Times New Roman" w:eastAsia="Times New Roman" w:hAnsi="Times New Roman" w:cs="Times New Roman"/>
          <w:i/>
          <w:spacing w:val="-14"/>
          <w:sz w:val="24"/>
        </w:rPr>
        <w:t xml:space="preserve"> </w:t>
      </w:r>
      <w:r w:rsidRPr="00A046E9">
        <w:rPr>
          <w:rFonts w:ascii="Times New Roman" w:eastAsia="Times New Roman" w:hAnsi="Times New Roman" w:cs="Times New Roman"/>
          <w:i/>
          <w:sz w:val="24"/>
        </w:rPr>
        <w:t>Республики</w:t>
      </w:r>
      <w:r w:rsidRPr="00A046E9">
        <w:rPr>
          <w:rFonts w:ascii="Times New Roman" w:eastAsia="Times New Roman" w:hAnsi="Times New Roman" w:cs="Times New Roman"/>
          <w:i/>
          <w:spacing w:val="-9"/>
          <w:sz w:val="24"/>
        </w:rPr>
        <w:t xml:space="preserve"> </w:t>
      </w:r>
      <w:r w:rsidRPr="00A046E9">
        <w:rPr>
          <w:rFonts w:ascii="Times New Roman" w:eastAsia="Times New Roman" w:hAnsi="Times New Roman" w:cs="Times New Roman"/>
          <w:i/>
          <w:sz w:val="24"/>
        </w:rPr>
        <w:t>Татарстан</w:t>
      </w:r>
      <w:r w:rsidRPr="00A046E9">
        <w:rPr>
          <w:rFonts w:ascii="Times New Roman" w:eastAsia="Times New Roman" w:hAnsi="Times New Roman" w:cs="Times New Roman"/>
          <w:i/>
          <w:spacing w:val="-14"/>
          <w:sz w:val="24"/>
        </w:rPr>
        <w:t xml:space="preserve"> </w:t>
      </w:r>
      <w:r w:rsidRPr="00A046E9">
        <w:rPr>
          <w:rFonts w:ascii="Times New Roman" w:eastAsia="Times New Roman" w:hAnsi="Times New Roman" w:cs="Times New Roman"/>
          <w:i/>
          <w:sz w:val="24"/>
        </w:rPr>
        <w:t>и</w:t>
      </w:r>
      <w:r w:rsidRPr="00A046E9">
        <w:rPr>
          <w:rFonts w:ascii="Times New Roman" w:eastAsia="Times New Roman" w:hAnsi="Times New Roman" w:cs="Times New Roman"/>
          <w:i/>
          <w:spacing w:val="-14"/>
          <w:sz w:val="24"/>
        </w:rPr>
        <w:t xml:space="preserve"> </w:t>
      </w:r>
      <w:r w:rsidRPr="00A046E9">
        <w:rPr>
          <w:rFonts w:ascii="Times New Roman" w:eastAsia="Times New Roman" w:hAnsi="Times New Roman" w:cs="Times New Roman"/>
          <w:i/>
          <w:sz w:val="24"/>
        </w:rPr>
        <w:t>основных</w:t>
      </w:r>
      <w:r w:rsidRPr="00A046E9">
        <w:rPr>
          <w:rFonts w:ascii="Times New Roman" w:eastAsia="Times New Roman" w:hAnsi="Times New Roman" w:cs="Times New Roman"/>
          <w:i/>
          <w:spacing w:val="-57"/>
          <w:sz w:val="24"/>
        </w:rPr>
        <w:t xml:space="preserve"> </w:t>
      </w:r>
      <w:r w:rsidRPr="00A046E9">
        <w:rPr>
          <w:rFonts w:ascii="Times New Roman" w:eastAsia="Times New Roman" w:hAnsi="Times New Roman" w:cs="Times New Roman"/>
          <w:i/>
          <w:sz w:val="24"/>
        </w:rPr>
        <w:t>достопримечательностях</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её</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столицы;</w:t>
      </w:r>
    </w:p>
    <w:p w:rsidR="00A046E9" w:rsidRPr="00A046E9" w:rsidRDefault="00A046E9" w:rsidP="00A046E9">
      <w:pPr>
        <w:widowControl w:val="0"/>
        <w:numPr>
          <w:ilvl w:val="1"/>
          <w:numId w:val="18"/>
        </w:numPr>
        <w:tabs>
          <w:tab w:val="left" w:pos="709"/>
          <w:tab w:val="left" w:pos="1727"/>
        </w:tabs>
        <w:autoSpaceDE w:val="0"/>
        <w:autoSpaceDN w:val="0"/>
        <w:spacing w:after="0" w:line="360" w:lineRule="auto"/>
        <w:ind w:left="0" w:right="59" w:firstLine="566"/>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с</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интересом</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слушает</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о</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жизни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творчестве</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деятелей</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музыкального</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театрального</w:t>
      </w:r>
      <w:r w:rsidRPr="00A046E9">
        <w:rPr>
          <w:rFonts w:ascii="Times New Roman" w:eastAsia="Times New Roman" w:hAnsi="Times New Roman" w:cs="Times New Roman"/>
          <w:i/>
          <w:spacing w:val="-11"/>
          <w:sz w:val="24"/>
        </w:rPr>
        <w:t xml:space="preserve"> </w:t>
      </w:r>
      <w:r w:rsidRPr="00A046E9">
        <w:rPr>
          <w:rFonts w:ascii="Times New Roman" w:eastAsia="Times New Roman" w:hAnsi="Times New Roman" w:cs="Times New Roman"/>
          <w:i/>
          <w:sz w:val="24"/>
        </w:rPr>
        <w:t>искусства,</w:t>
      </w:r>
      <w:r w:rsidRPr="00A046E9">
        <w:rPr>
          <w:rFonts w:ascii="Times New Roman" w:eastAsia="Times New Roman" w:hAnsi="Times New Roman" w:cs="Times New Roman"/>
          <w:i/>
          <w:spacing w:val="-10"/>
          <w:sz w:val="24"/>
        </w:rPr>
        <w:t xml:space="preserve"> </w:t>
      </w:r>
      <w:r w:rsidRPr="00A046E9">
        <w:rPr>
          <w:rFonts w:ascii="Times New Roman" w:eastAsia="Times New Roman" w:hAnsi="Times New Roman" w:cs="Times New Roman"/>
          <w:i/>
          <w:sz w:val="24"/>
        </w:rPr>
        <w:t>выдающихся</w:t>
      </w:r>
      <w:r w:rsidRPr="00A046E9">
        <w:rPr>
          <w:rFonts w:ascii="Times New Roman" w:eastAsia="Times New Roman" w:hAnsi="Times New Roman" w:cs="Times New Roman"/>
          <w:i/>
          <w:spacing w:val="-12"/>
          <w:sz w:val="24"/>
        </w:rPr>
        <w:t xml:space="preserve"> </w:t>
      </w:r>
      <w:r w:rsidRPr="00A046E9">
        <w:rPr>
          <w:rFonts w:ascii="Times New Roman" w:eastAsia="Times New Roman" w:hAnsi="Times New Roman" w:cs="Times New Roman"/>
          <w:i/>
          <w:sz w:val="24"/>
        </w:rPr>
        <w:t>деятелей</w:t>
      </w:r>
      <w:r w:rsidRPr="00A046E9">
        <w:rPr>
          <w:rFonts w:ascii="Times New Roman" w:eastAsia="Times New Roman" w:hAnsi="Times New Roman" w:cs="Times New Roman"/>
          <w:i/>
          <w:spacing w:val="-10"/>
          <w:sz w:val="24"/>
        </w:rPr>
        <w:t xml:space="preserve"> </w:t>
      </w:r>
      <w:r w:rsidRPr="00A046E9">
        <w:rPr>
          <w:rFonts w:ascii="Times New Roman" w:eastAsia="Times New Roman" w:hAnsi="Times New Roman" w:cs="Times New Roman"/>
          <w:i/>
          <w:sz w:val="24"/>
        </w:rPr>
        <w:t>науки,</w:t>
      </w:r>
      <w:r w:rsidRPr="00A046E9">
        <w:rPr>
          <w:rFonts w:ascii="Times New Roman" w:eastAsia="Times New Roman" w:hAnsi="Times New Roman" w:cs="Times New Roman"/>
          <w:i/>
          <w:spacing w:val="-10"/>
          <w:sz w:val="24"/>
        </w:rPr>
        <w:t xml:space="preserve"> </w:t>
      </w:r>
      <w:r w:rsidRPr="00A046E9">
        <w:rPr>
          <w:rFonts w:ascii="Times New Roman" w:eastAsia="Times New Roman" w:hAnsi="Times New Roman" w:cs="Times New Roman"/>
          <w:i/>
          <w:sz w:val="24"/>
        </w:rPr>
        <w:t>может</w:t>
      </w:r>
      <w:r w:rsidRPr="00A046E9">
        <w:rPr>
          <w:rFonts w:ascii="Times New Roman" w:eastAsia="Times New Roman" w:hAnsi="Times New Roman" w:cs="Times New Roman"/>
          <w:i/>
          <w:spacing w:val="-11"/>
          <w:sz w:val="24"/>
        </w:rPr>
        <w:t xml:space="preserve"> </w:t>
      </w:r>
      <w:r w:rsidRPr="00A046E9">
        <w:rPr>
          <w:rFonts w:ascii="Times New Roman" w:eastAsia="Times New Roman" w:hAnsi="Times New Roman" w:cs="Times New Roman"/>
          <w:i/>
          <w:sz w:val="24"/>
        </w:rPr>
        <w:t>их</w:t>
      </w:r>
      <w:r w:rsidRPr="00A046E9">
        <w:rPr>
          <w:rFonts w:ascii="Times New Roman" w:eastAsia="Times New Roman" w:hAnsi="Times New Roman" w:cs="Times New Roman"/>
          <w:i/>
          <w:spacing w:val="-11"/>
          <w:sz w:val="24"/>
        </w:rPr>
        <w:t xml:space="preserve"> </w:t>
      </w:r>
      <w:r w:rsidRPr="00A046E9">
        <w:rPr>
          <w:rFonts w:ascii="Times New Roman" w:eastAsia="Times New Roman" w:hAnsi="Times New Roman" w:cs="Times New Roman"/>
          <w:i/>
          <w:sz w:val="24"/>
        </w:rPr>
        <w:t>назвать,</w:t>
      </w:r>
      <w:r w:rsidRPr="00A046E9">
        <w:rPr>
          <w:rFonts w:ascii="Times New Roman" w:eastAsia="Times New Roman" w:hAnsi="Times New Roman" w:cs="Times New Roman"/>
          <w:i/>
          <w:spacing w:val="-11"/>
          <w:sz w:val="24"/>
        </w:rPr>
        <w:t xml:space="preserve"> </w:t>
      </w:r>
      <w:r w:rsidRPr="00A046E9">
        <w:rPr>
          <w:rFonts w:ascii="Times New Roman" w:eastAsia="Times New Roman" w:hAnsi="Times New Roman" w:cs="Times New Roman"/>
          <w:i/>
          <w:sz w:val="24"/>
        </w:rPr>
        <w:t>с</w:t>
      </w:r>
      <w:r w:rsidRPr="00A046E9">
        <w:rPr>
          <w:rFonts w:ascii="Times New Roman" w:eastAsia="Times New Roman" w:hAnsi="Times New Roman" w:cs="Times New Roman"/>
          <w:i/>
          <w:spacing w:val="-11"/>
          <w:sz w:val="24"/>
        </w:rPr>
        <w:t xml:space="preserve"> </w:t>
      </w:r>
      <w:r w:rsidRPr="00A046E9">
        <w:rPr>
          <w:rFonts w:ascii="Times New Roman" w:eastAsia="Times New Roman" w:hAnsi="Times New Roman" w:cs="Times New Roman"/>
          <w:i/>
          <w:sz w:val="24"/>
        </w:rPr>
        <w:t>уважением</w:t>
      </w:r>
      <w:r w:rsidRPr="00A046E9">
        <w:rPr>
          <w:rFonts w:ascii="Times New Roman" w:eastAsia="Times New Roman" w:hAnsi="Times New Roman" w:cs="Times New Roman"/>
          <w:i/>
          <w:spacing w:val="-10"/>
          <w:sz w:val="24"/>
        </w:rPr>
        <w:t xml:space="preserve"> </w:t>
      </w:r>
      <w:r w:rsidRPr="00A046E9">
        <w:rPr>
          <w:rFonts w:ascii="Times New Roman" w:eastAsia="Times New Roman" w:hAnsi="Times New Roman" w:cs="Times New Roman"/>
          <w:i/>
          <w:sz w:val="24"/>
        </w:rPr>
        <w:t>к</w:t>
      </w:r>
      <w:r w:rsidRPr="00A046E9">
        <w:rPr>
          <w:rFonts w:ascii="Times New Roman" w:eastAsia="Times New Roman" w:hAnsi="Times New Roman" w:cs="Times New Roman"/>
          <w:i/>
          <w:spacing w:val="-9"/>
          <w:sz w:val="24"/>
        </w:rPr>
        <w:t xml:space="preserve"> </w:t>
      </w:r>
      <w:r w:rsidRPr="00A046E9">
        <w:rPr>
          <w:rFonts w:ascii="Times New Roman" w:eastAsia="Times New Roman" w:hAnsi="Times New Roman" w:cs="Times New Roman"/>
          <w:i/>
          <w:sz w:val="24"/>
        </w:rPr>
        <w:t>ним</w:t>
      </w:r>
      <w:r w:rsidRPr="00A046E9">
        <w:rPr>
          <w:rFonts w:ascii="Times New Roman" w:eastAsia="Times New Roman" w:hAnsi="Times New Roman" w:cs="Times New Roman"/>
          <w:i/>
          <w:spacing w:val="-58"/>
          <w:sz w:val="24"/>
        </w:rPr>
        <w:t xml:space="preserve"> </w:t>
      </w:r>
      <w:r w:rsidRPr="00A046E9">
        <w:rPr>
          <w:rFonts w:ascii="Times New Roman" w:eastAsia="Times New Roman" w:hAnsi="Times New Roman" w:cs="Times New Roman"/>
          <w:i/>
          <w:sz w:val="24"/>
        </w:rPr>
        <w:t>относится;</w:t>
      </w:r>
    </w:p>
    <w:p w:rsidR="00A046E9" w:rsidRPr="00A046E9" w:rsidRDefault="00A046E9" w:rsidP="00A046E9">
      <w:pPr>
        <w:widowControl w:val="0"/>
        <w:numPr>
          <w:ilvl w:val="1"/>
          <w:numId w:val="18"/>
        </w:numPr>
        <w:tabs>
          <w:tab w:val="left" w:pos="709"/>
        </w:tabs>
        <w:autoSpaceDE w:val="0"/>
        <w:autoSpaceDN w:val="0"/>
        <w:spacing w:after="0" w:line="360" w:lineRule="auto"/>
        <w:ind w:left="0" w:right="59" w:firstLine="566"/>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с благодарностью и уважением относится к участникам Великой Отечественной</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войны,</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знает</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о подвигах</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героев</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войны;</w:t>
      </w:r>
    </w:p>
    <w:p w:rsidR="00A046E9" w:rsidRPr="00A046E9" w:rsidRDefault="00A046E9" w:rsidP="00A046E9">
      <w:pPr>
        <w:widowControl w:val="0"/>
        <w:numPr>
          <w:ilvl w:val="1"/>
          <w:numId w:val="18"/>
        </w:numPr>
        <w:tabs>
          <w:tab w:val="left" w:pos="709"/>
        </w:tabs>
        <w:autoSpaceDE w:val="0"/>
        <w:autoSpaceDN w:val="0"/>
        <w:spacing w:after="0" w:line="360" w:lineRule="auto"/>
        <w:ind w:left="0" w:right="59" w:firstLine="566"/>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владеет способами безопасного поведения, принятыми в нравственно-этической,</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национальной,</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правовой культуре, осознанно их</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выполняет;</w:t>
      </w:r>
    </w:p>
    <w:p w:rsidR="00A046E9" w:rsidRPr="00A046E9" w:rsidRDefault="00A046E9" w:rsidP="00A046E9">
      <w:pPr>
        <w:widowControl w:val="0"/>
        <w:numPr>
          <w:ilvl w:val="1"/>
          <w:numId w:val="18"/>
        </w:numPr>
        <w:tabs>
          <w:tab w:val="left" w:pos="709"/>
        </w:tabs>
        <w:autoSpaceDE w:val="0"/>
        <w:autoSpaceDN w:val="0"/>
        <w:spacing w:after="0" w:line="360" w:lineRule="auto"/>
        <w:ind w:left="0" w:right="59" w:firstLine="566"/>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понимает</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обращенную</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речь</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(в</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рамках</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предусмотренного</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УМК</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«Татарча</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сөйләшәбез»</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(«Учимся</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говорить по-татарски»)</w:t>
      </w:r>
      <w:r w:rsidRPr="00A046E9">
        <w:rPr>
          <w:rFonts w:ascii="Times New Roman" w:eastAsia="Times New Roman" w:hAnsi="Times New Roman" w:cs="Times New Roman"/>
          <w:i/>
          <w:spacing w:val="-5"/>
          <w:sz w:val="24"/>
        </w:rPr>
        <w:t xml:space="preserve"> </w:t>
      </w:r>
      <w:r w:rsidRPr="00A046E9">
        <w:rPr>
          <w:rFonts w:ascii="Times New Roman" w:eastAsia="Times New Roman" w:hAnsi="Times New Roman" w:cs="Times New Roman"/>
          <w:i/>
          <w:sz w:val="24"/>
        </w:rPr>
        <w:t>образовательного материала);</w:t>
      </w:r>
    </w:p>
    <w:p w:rsidR="00A046E9" w:rsidRPr="00A046E9" w:rsidRDefault="00A046E9" w:rsidP="00A046E9">
      <w:pPr>
        <w:widowControl w:val="0"/>
        <w:numPr>
          <w:ilvl w:val="1"/>
          <w:numId w:val="18"/>
        </w:numPr>
        <w:tabs>
          <w:tab w:val="left" w:pos="709"/>
          <w:tab w:val="left" w:pos="1727"/>
        </w:tabs>
        <w:autoSpaceDE w:val="0"/>
        <w:autoSpaceDN w:val="0"/>
        <w:spacing w:after="0" w:line="360" w:lineRule="auto"/>
        <w:ind w:left="0" w:right="59" w:firstLine="566"/>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владеет лексическим объемом, предусмотренным УМК «Татарча сөйләшәбез», не</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lastRenderedPageBreak/>
        <w:t>менее</w:t>
      </w:r>
      <w:r w:rsidRPr="00A046E9">
        <w:rPr>
          <w:rFonts w:ascii="Times New Roman" w:eastAsia="Times New Roman" w:hAnsi="Times New Roman" w:cs="Times New Roman"/>
          <w:i/>
          <w:spacing w:val="-3"/>
          <w:sz w:val="24"/>
        </w:rPr>
        <w:t xml:space="preserve"> </w:t>
      </w:r>
      <w:r w:rsidRPr="00A046E9">
        <w:rPr>
          <w:rFonts w:ascii="Times New Roman" w:eastAsia="Times New Roman" w:hAnsi="Times New Roman" w:cs="Times New Roman"/>
          <w:i/>
          <w:sz w:val="24"/>
        </w:rPr>
        <w:t>167 слов, правильно их</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произносит;</w:t>
      </w:r>
    </w:p>
    <w:p w:rsidR="00A046E9" w:rsidRPr="00A046E9" w:rsidRDefault="00A046E9" w:rsidP="00A046E9">
      <w:pPr>
        <w:widowControl w:val="0"/>
        <w:numPr>
          <w:ilvl w:val="1"/>
          <w:numId w:val="18"/>
        </w:numPr>
        <w:tabs>
          <w:tab w:val="left" w:pos="709"/>
          <w:tab w:val="left" w:pos="1727"/>
        </w:tabs>
        <w:autoSpaceDE w:val="0"/>
        <w:autoSpaceDN w:val="0"/>
        <w:spacing w:after="0" w:line="360" w:lineRule="auto"/>
        <w:ind w:left="0" w:right="59" w:firstLine="566"/>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проявляет</w:t>
      </w:r>
      <w:r w:rsidRPr="00A046E9">
        <w:rPr>
          <w:rFonts w:ascii="Times New Roman" w:eastAsia="Times New Roman" w:hAnsi="Times New Roman" w:cs="Times New Roman"/>
          <w:i/>
          <w:spacing w:val="-5"/>
          <w:sz w:val="24"/>
        </w:rPr>
        <w:t xml:space="preserve"> </w:t>
      </w:r>
      <w:r w:rsidRPr="00A046E9">
        <w:rPr>
          <w:rFonts w:ascii="Times New Roman" w:eastAsia="Times New Roman" w:hAnsi="Times New Roman" w:cs="Times New Roman"/>
          <w:i/>
          <w:sz w:val="24"/>
        </w:rPr>
        <w:t>систему</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устойчивых</w:t>
      </w:r>
      <w:r w:rsidRPr="00A046E9">
        <w:rPr>
          <w:rFonts w:ascii="Times New Roman" w:eastAsia="Times New Roman" w:hAnsi="Times New Roman" w:cs="Times New Roman"/>
          <w:i/>
          <w:spacing w:val="-4"/>
          <w:sz w:val="24"/>
        </w:rPr>
        <w:t xml:space="preserve"> </w:t>
      </w:r>
      <w:r w:rsidRPr="00A046E9">
        <w:rPr>
          <w:rFonts w:ascii="Times New Roman" w:eastAsia="Times New Roman" w:hAnsi="Times New Roman" w:cs="Times New Roman"/>
          <w:i/>
          <w:sz w:val="24"/>
        </w:rPr>
        <w:t>интересов</w:t>
      </w:r>
      <w:r w:rsidRPr="00A046E9">
        <w:rPr>
          <w:rFonts w:ascii="Times New Roman" w:eastAsia="Times New Roman" w:hAnsi="Times New Roman" w:cs="Times New Roman"/>
          <w:i/>
          <w:spacing w:val="-4"/>
          <w:sz w:val="24"/>
        </w:rPr>
        <w:t xml:space="preserve"> </w:t>
      </w:r>
      <w:r w:rsidRPr="00A046E9">
        <w:rPr>
          <w:rFonts w:ascii="Times New Roman" w:eastAsia="Times New Roman" w:hAnsi="Times New Roman" w:cs="Times New Roman"/>
          <w:i/>
          <w:sz w:val="24"/>
        </w:rPr>
        <w:t>к</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познанию</w:t>
      </w:r>
      <w:r w:rsidRPr="00A046E9">
        <w:rPr>
          <w:rFonts w:ascii="Times New Roman" w:eastAsia="Times New Roman" w:hAnsi="Times New Roman" w:cs="Times New Roman"/>
          <w:i/>
          <w:spacing w:val="-3"/>
          <w:sz w:val="24"/>
        </w:rPr>
        <w:t xml:space="preserve"> </w:t>
      </w:r>
      <w:r w:rsidRPr="00A046E9">
        <w:rPr>
          <w:rFonts w:ascii="Times New Roman" w:eastAsia="Times New Roman" w:hAnsi="Times New Roman" w:cs="Times New Roman"/>
          <w:i/>
          <w:sz w:val="24"/>
        </w:rPr>
        <w:t>татарского</w:t>
      </w:r>
      <w:r w:rsidRPr="00A046E9">
        <w:rPr>
          <w:rFonts w:ascii="Times New Roman" w:eastAsia="Times New Roman" w:hAnsi="Times New Roman" w:cs="Times New Roman"/>
          <w:i/>
          <w:spacing w:val="-5"/>
          <w:sz w:val="24"/>
        </w:rPr>
        <w:t xml:space="preserve"> </w:t>
      </w:r>
      <w:r w:rsidRPr="00A046E9">
        <w:rPr>
          <w:rFonts w:ascii="Times New Roman" w:eastAsia="Times New Roman" w:hAnsi="Times New Roman" w:cs="Times New Roman"/>
          <w:i/>
          <w:sz w:val="24"/>
        </w:rPr>
        <w:t>языка;</w:t>
      </w:r>
    </w:p>
    <w:p w:rsidR="00A046E9" w:rsidRPr="00A046E9" w:rsidRDefault="00A046E9" w:rsidP="00A046E9">
      <w:pPr>
        <w:widowControl w:val="0"/>
        <w:numPr>
          <w:ilvl w:val="1"/>
          <w:numId w:val="18"/>
        </w:numPr>
        <w:tabs>
          <w:tab w:val="left" w:pos="709"/>
        </w:tabs>
        <w:autoSpaceDE w:val="0"/>
        <w:autoSpaceDN w:val="0"/>
        <w:spacing w:after="0" w:line="360" w:lineRule="auto"/>
        <w:ind w:left="0" w:right="59" w:firstLine="566"/>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участвует</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в</w:t>
      </w:r>
      <w:r w:rsidRPr="00A046E9">
        <w:rPr>
          <w:rFonts w:ascii="Times New Roman" w:eastAsia="Times New Roman" w:hAnsi="Times New Roman" w:cs="Times New Roman"/>
          <w:i/>
          <w:spacing w:val="-3"/>
          <w:sz w:val="24"/>
        </w:rPr>
        <w:t xml:space="preserve"> </w:t>
      </w:r>
      <w:r w:rsidRPr="00A046E9">
        <w:rPr>
          <w:rFonts w:ascii="Times New Roman" w:eastAsia="Times New Roman" w:hAnsi="Times New Roman" w:cs="Times New Roman"/>
          <w:i/>
          <w:sz w:val="24"/>
        </w:rPr>
        <w:t>диалоге,</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поддерживает</w:t>
      </w:r>
      <w:r w:rsidRPr="00A046E9">
        <w:rPr>
          <w:rFonts w:ascii="Times New Roman" w:eastAsia="Times New Roman" w:hAnsi="Times New Roman" w:cs="Times New Roman"/>
          <w:i/>
          <w:spacing w:val="-3"/>
          <w:sz w:val="24"/>
        </w:rPr>
        <w:t xml:space="preserve"> </w:t>
      </w:r>
      <w:r w:rsidRPr="00A046E9">
        <w:rPr>
          <w:rFonts w:ascii="Times New Roman" w:eastAsia="Times New Roman" w:hAnsi="Times New Roman" w:cs="Times New Roman"/>
          <w:i/>
          <w:sz w:val="24"/>
        </w:rPr>
        <w:t>тему</w:t>
      </w:r>
      <w:r w:rsidRPr="00A046E9">
        <w:rPr>
          <w:rFonts w:ascii="Times New Roman" w:eastAsia="Times New Roman" w:hAnsi="Times New Roman" w:cs="Times New Roman"/>
          <w:i/>
          <w:spacing w:val="-3"/>
          <w:sz w:val="24"/>
        </w:rPr>
        <w:t xml:space="preserve"> </w:t>
      </w:r>
      <w:r w:rsidRPr="00A046E9">
        <w:rPr>
          <w:rFonts w:ascii="Times New Roman" w:eastAsia="Times New Roman" w:hAnsi="Times New Roman" w:cs="Times New Roman"/>
          <w:i/>
          <w:sz w:val="24"/>
        </w:rPr>
        <w:t>разговора</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на</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татарском</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языке;</w:t>
      </w:r>
    </w:p>
    <w:p w:rsidR="00A046E9" w:rsidRPr="00A046E9" w:rsidRDefault="00A046E9" w:rsidP="00A046E9">
      <w:pPr>
        <w:widowControl w:val="0"/>
        <w:numPr>
          <w:ilvl w:val="1"/>
          <w:numId w:val="18"/>
        </w:numPr>
        <w:tabs>
          <w:tab w:val="left" w:pos="709"/>
          <w:tab w:val="left" w:pos="1727"/>
        </w:tabs>
        <w:autoSpaceDE w:val="0"/>
        <w:autoSpaceDN w:val="0"/>
        <w:spacing w:after="0" w:line="360" w:lineRule="auto"/>
        <w:ind w:left="0" w:right="59" w:firstLine="566"/>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рассказывает</w:t>
      </w:r>
      <w:r w:rsidRPr="00A046E9">
        <w:rPr>
          <w:rFonts w:ascii="Times New Roman" w:eastAsia="Times New Roman" w:hAnsi="Times New Roman" w:cs="Times New Roman"/>
          <w:i/>
          <w:spacing w:val="-9"/>
          <w:sz w:val="24"/>
        </w:rPr>
        <w:t xml:space="preserve"> </w:t>
      </w:r>
      <w:r w:rsidRPr="00A046E9">
        <w:rPr>
          <w:rFonts w:ascii="Times New Roman" w:eastAsia="Times New Roman" w:hAnsi="Times New Roman" w:cs="Times New Roman"/>
          <w:i/>
          <w:sz w:val="24"/>
        </w:rPr>
        <w:t>о</w:t>
      </w:r>
      <w:r w:rsidRPr="00A046E9">
        <w:rPr>
          <w:rFonts w:ascii="Times New Roman" w:eastAsia="Times New Roman" w:hAnsi="Times New Roman" w:cs="Times New Roman"/>
          <w:i/>
          <w:spacing w:val="-7"/>
          <w:sz w:val="24"/>
        </w:rPr>
        <w:t xml:space="preserve"> </w:t>
      </w:r>
      <w:r w:rsidRPr="00A046E9">
        <w:rPr>
          <w:rFonts w:ascii="Times New Roman" w:eastAsia="Times New Roman" w:hAnsi="Times New Roman" w:cs="Times New Roman"/>
          <w:i/>
          <w:sz w:val="24"/>
        </w:rPr>
        <w:t>себе</w:t>
      </w:r>
      <w:r w:rsidRPr="00A046E9">
        <w:rPr>
          <w:rFonts w:ascii="Times New Roman" w:eastAsia="Times New Roman" w:hAnsi="Times New Roman" w:cs="Times New Roman"/>
          <w:i/>
          <w:spacing w:val="-8"/>
          <w:sz w:val="24"/>
        </w:rPr>
        <w:t xml:space="preserve"> </w:t>
      </w:r>
      <w:r w:rsidRPr="00A046E9">
        <w:rPr>
          <w:rFonts w:ascii="Times New Roman" w:eastAsia="Times New Roman" w:hAnsi="Times New Roman" w:cs="Times New Roman"/>
          <w:i/>
          <w:sz w:val="24"/>
        </w:rPr>
        <w:t>на</w:t>
      </w:r>
      <w:r w:rsidRPr="00A046E9">
        <w:rPr>
          <w:rFonts w:ascii="Times New Roman" w:eastAsia="Times New Roman" w:hAnsi="Times New Roman" w:cs="Times New Roman"/>
          <w:i/>
          <w:spacing w:val="-7"/>
          <w:sz w:val="24"/>
        </w:rPr>
        <w:t xml:space="preserve"> </w:t>
      </w:r>
      <w:r w:rsidRPr="00A046E9">
        <w:rPr>
          <w:rFonts w:ascii="Times New Roman" w:eastAsia="Times New Roman" w:hAnsi="Times New Roman" w:cs="Times New Roman"/>
          <w:i/>
          <w:sz w:val="24"/>
        </w:rPr>
        <w:t>татарском</w:t>
      </w:r>
      <w:r w:rsidRPr="00A046E9">
        <w:rPr>
          <w:rFonts w:ascii="Times New Roman" w:eastAsia="Times New Roman" w:hAnsi="Times New Roman" w:cs="Times New Roman"/>
          <w:i/>
          <w:spacing w:val="-8"/>
          <w:sz w:val="24"/>
        </w:rPr>
        <w:t xml:space="preserve"> </w:t>
      </w:r>
      <w:r w:rsidRPr="00A046E9">
        <w:rPr>
          <w:rFonts w:ascii="Times New Roman" w:eastAsia="Times New Roman" w:hAnsi="Times New Roman" w:cs="Times New Roman"/>
          <w:i/>
          <w:sz w:val="24"/>
        </w:rPr>
        <w:t>языке</w:t>
      </w:r>
      <w:r w:rsidRPr="00A046E9">
        <w:rPr>
          <w:rFonts w:ascii="Times New Roman" w:eastAsia="Times New Roman" w:hAnsi="Times New Roman" w:cs="Times New Roman"/>
          <w:i/>
          <w:spacing w:val="-8"/>
          <w:sz w:val="24"/>
        </w:rPr>
        <w:t xml:space="preserve"> </w:t>
      </w:r>
      <w:r w:rsidRPr="00A046E9">
        <w:rPr>
          <w:rFonts w:ascii="Times New Roman" w:eastAsia="Times New Roman" w:hAnsi="Times New Roman" w:cs="Times New Roman"/>
          <w:i/>
          <w:sz w:val="24"/>
        </w:rPr>
        <w:t>(как</w:t>
      </w:r>
      <w:r w:rsidRPr="00A046E9">
        <w:rPr>
          <w:rFonts w:ascii="Times New Roman" w:eastAsia="Times New Roman" w:hAnsi="Times New Roman" w:cs="Times New Roman"/>
          <w:i/>
          <w:spacing w:val="-7"/>
          <w:sz w:val="24"/>
        </w:rPr>
        <w:t xml:space="preserve"> </w:t>
      </w:r>
      <w:r w:rsidRPr="00A046E9">
        <w:rPr>
          <w:rFonts w:ascii="Times New Roman" w:eastAsia="Times New Roman" w:hAnsi="Times New Roman" w:cs="Times New Roman"/>
          <w:i/>
          <w:sz w:val="24"/>
        </w:rPr>
        <w:t>зовут,</w:t>
      </w:r>
      <w:r w:rsidRPr="00A046E9">
        <w:rPr>
          <w:rFonts w:ascii="Times New Roman" w:eastAsia="Times New Roman" w:hAnsi="Times New Roman" w:cs="Times New Roman"/>
          <w:i/>
          <w:spacing w:val="-8"/>
          <w:sz w:val="24"/>
        </w:rPr>
        <w:t xml:space="preserve"> </w:t>
      </w:r>
      <w:r w:rsidRPr="00A046E9">
        <w:rPr>
          <w:rFonts w:ascii="Times New Roman" w:eastAsia="Times New Roman" w:hAnsi="Times New Roman" w:cs="Times New Roman"/>
          <w:i/>
          <w:sz w:val="24"/>
        </w:rPr>
        <w:t>сколько</w:t>
      </w:r>
      <w:r w:rsidRPr="00A046E9">
        <w:rPr>
          <w:rFonts w:ascii="Times New Roman" w:eastAsia="Times New Roman" w:hAnsi="Times New Roman" w:cs="Times New Roman"/>
          <w:i/>
          <w:spacing w:val="-10"/>
          <w:sz w:val="24"/>
        </w:rPr>
        <w:t xml:space="preserve"> </w:t>
      </w:r>
      <w:r w:rsidRPr="00A046E9">
        <w:rPr>
          <w:rFonts w:ascii="Times New Roman" w:eastAsia="Times New Roman" w:hAnsi="Times New Roman" w:cs="Times New Roman"/>
          <w:i/>
          <w:sz w:val="24"/>
        </w:rPr>
        <w:t>лет,</w:t>
      </w:r>
      <w:r w:rsidRPr="00A046E9">
        <w:rPr>
          <w:rFonts w:ascii="Times New Roman" w:eastAsia="Times New Roman" w:hAnsi="Times New Roman" w:cs="Times New Roman"/>
          <w:i/>
          <w:spacing w:val="-8"/>
          <w:sz w:val="24"/>
        </w:rPr>
        <w:t xml:space="preserve"> </w:t>
      </w:r>
      <w:r w:rsidRPr="00A046E9">
        <w:rPr>
          <w:rFonts w:ascii="Times New Roman" w:eastAsia="Times New Roman" w:hAnsi="Times New Roman" w:cs="Times New Roman"/>
          <w:i/>
          <w:sz w:val="24"/>
        </w:rPr>
        <w:t>где</w:t>
      </w:r>
      <w:r w:rsidRPr="00A046E9">
        <w:rPr>
          <w:rFonts w:ascii="Times New Roman" w:eastAsia="Times New Roman" w:hAnsi="Times New Roman" w:cs="Times New Roman"/>
          <w:i/>
          <w:spacing w:val="-8"/>
          <w:sz w:val="24"/>
        </w:rPr>
        <w:t xml:space="preserve"> </w:t>
      </w:r>
      <w:r w:rsidRPr="00A046E9">
        <w:rPr>
          <w:rFonts w:ascii="Times New Roman" w:eastAsia="Times New Roman" w:hAnsi="Times New Roman" w:cs="Times New Roman"/>
          <w:i/>
          <w:sz w:val="24"/>
        </w:rPr>
        <w:t>живет,</w:t>
      </w:r>
      <w:r w:rsidRPr="00A046E9">
        <w:rPr>
          <w:rFonts w:ascii="Times New Roman" w:eastAsia="Times New Roman" w:hAnsi="Times New Roman" w:cs="Times New Roman"/>
          <w:i/>
          <w:spacing w:val="-8"/>
          <w:sz w:val="24"/>
        </w:rPr>
        <w:t xml:space="preserve"> </w:t>
      </w:r>
      <w:r w:rsidRPr="00A046E9">
        <w:rPr>
          <w:rFonts w:ascii="Times New Roman" w:eastAsia="Times New Roman" w:hAnsi="Times New Roman" w:cs="Times New Roman"/>
          <w:i/>
          <w:sz w:val="24"/>
        </w:rPr>
        <w:t>какая</w:t>
      </w:r>
      <w:r w:rsidRPr="00A046E9">
        <w:rPr>
          <w:rFonts w:ascii="Times New Roman" w:eastAsia="Times New Roman" w:hAnsi="Times New Roman" w:cs="Times New Roman"/>
          <w:i/>
          <w:spacing w:val="-58"/>
          <w:sz w:val="24"/>
        </w:rPr>
        <w:t xml:space="preserve"> </w:t>
      </w:r>
      <w:r w:rsidRPr="00A046E9">
        <w:rPr>
          <w:rFonts w:ascii="Times New Roman" w:eastAsia="Times New Roman" w:hAnsi="Times New Roman" w:cs="Times New Roman"/>
          <w:i/>
          <w:sz w:val="24"/>
        </w:rPr>
        <w:t>семья);</w:t>
      </w:r>
    </w:p>
    <w:p w:rsidR="00A046E9" w:rsidRPr="00A046E9" w:rsidRDefault="00A046E9" w:rsidP="00A046E9">
      <w:pPr>
        <w:widowControl w:val="0"/>
        <w:numPr>
          <w:ilvl w:val="1"/>
          <w:numId w:val="18"/>
        </w:numPr>
        <w:tabs>
          <w:tab w:val="left" w:pos="709"/>
        </w:tabs>
        <w:autoSpaceDE w:val="0"/>
        <w:autoSpaceDN w:val="0"/>
        <w:spacing w:after="0" w:line="360" w:lineRule="auto"/>
        <w:ind w:left="0" w:right="59" w:firstLine="566"/>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достигает</w:t>
      </w:r>
      <w:r w:rsidRPr="00A046E9">
        <w:rPr>
          <w:rFonts w:ascii="Times New Roman" w:eastAsia="Times New Roman" w:hAnsi="Times New Roman" w:cs="Times New Roman"/>
          <w:i/>
          <w:spacing w:val="-3"/>
          <w:sz w:val="24"/>
        </w:rPr>
        <w:t xml:space="preserve"> </w:t>
      </w:r>
      <w:r w:rsidRPr="00A046E9">
        <w:rPr>
          <w:rFonts w:ascii="Times New Roman" w:eastAsia="Times New Roman" w:hAnsi="Times New Roman" w:cs="Times New Roman"/>
          <w:i/>
          <w:sz w:val="24"/>
        </w:rPr>
        <w:t>результата,</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заданного</w:t>
      </w:r>
      <w:r w:rsidRPr="00A046E9">
        <w:rPr>
          <w:rFonts w:ascii="Times New Roman" w:eastAsia="Times New Roman" w:hAnsi="Times New Roman" w:cs="Times New Roman"/>
          <w:i/>
          <w:spacing w:val="-5"/>
          <w:sz w:val="24"/>
        </w:rPr>
        <w:t xml:space="preserve"> </w:t>
      </w:r>
      <w:r w:rsidRPr="00A046E9">
        <w:rPr>
          <w:rFonts w:ascii="Times New Roman" w:eastAsia="Times New Roman" w:hAnsi="Times New Roman" w:cs="Times New Roman"/>
          <w:i/>
          <w:sz w:val="24"/>
        </w:rPr>
        <w:t>дидактической</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(лексической)</w:t>
      </w:r>
      <w:r w:rsidRPr="00A046E9">
        <w:rPr>
          <w:rFonts w:ascii="Times New Roman" w:eastAsia="Times New Roman" w:hAnsi="Times New Roman" w:cs="Times New Roman"/>
          <w:i/>
          <w:spacing w:val="-6"/>
          <w:sz w:val="24"/>
        </w:rPr>
        <w:t xml:space="preserve"> </w:t>
      </w:r>
      <w:r w:rsidRPr="00A046E9">
        <w:rPr>
          <w:rFonts w:ascii="Times New Roman" w:eastAsia="Times New Roman" w:hAnsi="Times New Roman" w:cs="Times New Roman"/>
          <w:i/>
          <w:sz w:val="24"/>
        </w:rPr>
        <w:t>игрой;</w:t>
      </w:r>
    </w:p>
    <w:p w:rsidR="00A046E9" w:rsidRPr="00A046E9" w:rsidRDefault="00A046E9" w:rsidP="00A046E9">
      <w:pPr>
        <w:widowControl w:val="0"/>
        <w:numPr>
          <w:ilvl w:val="1"/>
          <w:numId w:val="18"/>
        </w:numPr>
        <w:tabs>
          <w:tab w:val="left" w:pos="709"/>
        </w:tabs>
        <w:autoSpaceDE w:val="0"/>
        <w:autoSpaceDN w:val="0"/>
        <w:spacing w:after="0" w:line="360" w:lineRule="auto"/>
        <w:ind w:left="0" w:right="59" w:firstLine="566"/>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ориентируется в ситуации общения и самостоятельно находит речевое решение в</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новых</w:t>
      </w:r>
      <w:r w:rsidRPr="00A046E9">
        <w:rPr>
          <w:rFonts w:ascii="Times New Roman" w:eastAsia="Times New Roman" w:hAnsi="Times New Roman" w:cs="Times New Roman"/>
          <w:i/>
          <w:spacing w:val="-3"/>
          <w:sz w:val="24"/>
        </w:rPr>
        <w:t xml:space="preserve"> </w:t>
      </w:r>
      <w:r w:rsidRPr="00A046E9">
        <w:rPr>
          <w:rFonts w:ascii="Times New Roman" w:eastAsia="Times New Roman" w:hAnsi="Times New Roman" w:cs="Times New Roman"/>
          <w:i/>
          <w:sz w:val="24"/>
        </w:rPr>
        <w:t>условиях,</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выбирая</w:t>
      </w:r>
      <w:r w:rsidRPr="00A046E9">
        <w:rPr>
          <w:rFonts w:ascii="Times New Roman" w:eastAsia="Times New Roman" w:hAnsi="Times New Roman" w:cs="Times New Roman"/>
          <w:i/>
          <w:spacing w:val="-3"/>
          <w:sz w:val="24"/>
        </w:rPr>
        <w:t xml:space="preserve"> </w:t>
      </w:r>
      <w:r w:rsidRPr="00A046E9">
        <w:rPr>
          <w:rFonts w:ascii="Times New Roman" w:eastAsia="Times New Roman" w:hAnsi="Times New Roman" w:cs="Times New Roman"/>
          <w:i/>
          <w:sz w:val="24"/>
        </w:rPr>
        <w:t>для</w:t>
      </w:r>
      <w:r w:rsidRPr="00A046E9">
        <w:rPr>
          <w:rFonts w:ascii="Times New Roman" w:eastAsia="Times New Roman" w:hAnsi="Times New Roman" w:cs="Times New Roman"/>
          <w:i/>
          <w:spacing w:val="-4"/>
          <w:sz w:val="24"/>
        </w:rPr>
        <w:t xml:space="preserve"> </w:t>
      </w:r>
      <w:r w:rsidRPr="00A046E9">
        <w:rPr>
          <w:rFonts w:ascii="Times New Roman" w:eastAsia="Times New Roman" w:hAnsi="Times New Roman" w:cs="Times New Roman"/>
          <w:i/>
          <w:sz w:val="24"/>
        </w:rPr>
        <w:t>этого</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соответствующие слова</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грамматические</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средства;</w:t>
      </w:r>
    </w:p>
    <w:p w:rsidR="00A046E9" w:rsidRPr="00A046E9" w:rsidRDefault="00A046E9" w:rsidP="00A046E9">
      <w:pPr>
        <w:widowControl w:val="0"/>
        <w:numPr>
          <w:ilvl w:val="1"/>
          <w:numId w:val="18"/>
        </w:numPr>
        <w:tabs>
          <w:tab w:val="left" w:pos="709"/>
          <w:tab w:val="left" w:pos="1667"/>
        </w:tabs>
        <w:autoSpaceDE w:val="0"/>
        <w:autoSpaceDN w:val="0"/>
        <w:spacing w:after="0" w:line="360" w:lineRule="auto"/>
        <w:ind w:left="0" w:right="59" w:firstLine="566"/>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в</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реальной</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языковой</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среде</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достигает</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коммуникативной</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цели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при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ограниченном</w:t>
      </w:r>
      <w:r w:rsidRPr="00A046E9">
        <w:rPr>
          <w:rFonts w:ascii="Times New Roman" w:eastAsia="Times New Roman" w:hAnsi="Times New Roman" w:cs="Times New Roman"/>
          <w:i/>
          <w:spacing w:val="-57"/>
          <w:sz w:val="24"/>
        </w:rPr>
        <w:t xml:space="preserve"> </w:t>
      </w:r>
      <w:r w:rsidRPr="00A046E9">
        <w:rPr>
          <w:rFonts w:ascii="Times New Roman" w:eastAsia="Times New Roman" w:hAnsi="Times New Roman" w:cs="Times New Roman"/>
          <w:i/>
          <w:sz w:val="24"/>
        </w:rPr>
        <w:t>владении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татарским языком;</w:t>
      </w:r>
    </w:p>
    <w:p w:rsidR="00A046E9" w:rsidRPr="00A046E9" w:rsidRDefault="00A046E9" w:rsidP="00A046E9">
      <w:pPr>
        <w:widowControl w:val="0"/>
        <w:numPr>
          <w:ilvl w:val="1"/>
          <w:numId w:val="18"/>
        </w:numPr>
        <w:tabs>
          <w:tab w:val="left" w:pos="709"/>
          <w:tab w:val="left" w:pos="1727"/>
        </w:tabs>
        <w:autoSpaceDE w:val="0"/>
        <w:autoSpaceDN w:val="0"/>
        <w:spacing w:after="0" w:line="360" w:lineRule="auto"/>
        <w:ind w:left="0" w:right="59" w:firstLine="566"/>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мотивирован</w:t>
      </w:r>
      <w:r w:rsidRPr="00A046E9">
        <w:rPr>
          <w:rFonts w:ascii="Times New Roman" w:eastAsia="Times New Roman" w:hAnsi="Times New Roman" w:cs="Times New Roman"/>
          <w:i/>
          <w:spacing w:val="-4"/>
          <w:sz w:val="24"/>
        </w:rPr>
        <w:t xml:space="preserve"> </w:t>
      </w:r>
      <w:r w:rsidRPr="00A046E9">
        <w:rPr>
          <w:rFonts w:ascii="Times New Roman" w:eastAsia="Times New Roman" w:hAnsi="Times New Roman" w:cs="Times New Roman"/>
          <w:i/>
          <w:sz w:val="24"/>
        </w:rPr>
        <w:t>к</w:t>
      </w:r>
      <w:r w:rsidRPr="00A046E9">
        <w:rPr>
          <w:rFonts w:ascii="Times New Roman" w:eastAsia="Times New Roman" w:hAnsi="Times New Roman" w:cs="Times New Roman"/>
          <w:i/>
          <w:spacing w:val="-3"/>
          <w:sz w:val="24"/>
        </w:rPr>
        <w:t xml:space="preserve"> </w:t>
      </w:r>
      <w:r w:rsidRPr="00A046E9">
        <w:rPr>
          <w:rFonts w:ascii="Times New Roman" w:eastAsia="Times New Roman" w:hAnsi="Times New Roman" w:cs="Times New Roman"/>
          <w:i/>
          <w:sz w:val="24"/>
        </w:rPr>
        <w:t>дальнейшему,</w:t>
      </w:r>
      <w:r w:rsidRPr="00A046E9">
        <w:rPr>
          <w:rFonts w:ascii="Times New Roman" w:eastAsia="Times New Roman" w:hAnsi="Times New Roman" w:cs="Times New Roman"/>
          <w:i/>
          <w:spacing w:val="-4"/>
          <w:sz w:val="24"/>
        </w:rPr>
        <w:t xml:space="preserve"> </w:t>
      </w:r>
      <w:r w:rsidRPr="00A046E9">
        <w:rPr>
          <w:rFonts w:ascii="Times New Roman" w:eastAsia="Times New Roman" w:hAnsi="Times New Roman" w:cs="Times New Roman"/>
          <w:i/>
          <w:sz w:val="24"/>
        </w:rPr>
        <w:t>более</w:t>
      </w:r>
      <w:r w:rsidRPr="00A046E9">
        <w:rPr>
          <w:rFonts w:ascii="Times New Roman" w:eastAsia="Times New Roman" w:hAnsi="Times New Roman" w:cs="Times New Roman"/>
          <w:i/>
          <w:spacing w:val="-4"/>
          <w:sz w:val="24"/>
        </w:rPr>
        <w:t xml:space="preserve"> </w:t>
      </w:r>
      <w:r w:rsidRPr="00A046E9">
        <w:rPr>
          <w:rFonts w:ascii="Times New Roman" w:eastAsia="Times New Roman" w:hAnsi="Times New Roman" w:cs="Times New Roman"/>
          <w:i/>
          <w:sz w:val="24"/>
        </w:rPr>
        <w:t>осознанному</w:t>
      </w:r>
      <w:r w:rsidRPr="00A046E9">
        <w:rPr>
          <w:rFonts w:ascii="Times New Roman" w:eastAsia="Times New Roman" w:hAnsi="Times New Roman" w:cs="Times New Roman"/>
          <w:i/>
          <w:spacing w:val="-3"/>
          <w:sz w:val="24"/>
        </w:rPr>
        <w:t xml:space="preserve"> </w:t>
      </w:r>
      <w:r w:rsidRPr="00A046E9">
        <w:rPr>
          <w:rFonts w:ascii="Times New Roman" w:eastAsia="Times New Roman" w:hAnsi="Times New Roman" w:cs="Times New Roman"/>
          <w:i/>
          <w:sz w:val="24"/>
        </w:rPr>
        <w:t>изучению</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татарского</w:t>
      </w:r>
      <w:r w:rsidRPr="00A046E9">
        <w:rPr>
          <w:rFonts w:ascii="Times New Roman" w:eastAsia="Times New Roman" w:hAnsi="Times New Roman" w:cs="Times New Roman"/>
          <w:i/>
          <w:spacing w:val="-3"/>
          <w:sz w:val="24"/>
        </w:rPr>
        <w:t xml:space="preserve"> </w:t>
      </w:r>
      <w:r w:rsidRPr="00A046E9">
        <w:rPr>
          <w:rFonts w:ascii="Times New Roman" w:eastAsia="Times New Roman" w:hAnsi="Times New Roman" w:cs="Times New Roman"/>
          <w:i/>
          <w:sz w:val="24"/>
        </w:rPr>
        <w:t>языка;</w:t>
      </w:r>
    </w:p>
    <w:p w:rsidR="00A046E9" w:rsidRPr="00A046E9" w:rsidRDefault="00A046E9" w:rsidP="00A046E9">
      <w:pPr>
        <w:widowControl w:val="0"/>
        <w:numPr>
          <w:ilvl w:val="1"/>
          <w:numId w:val="18"/>
        </w:numPr>
        <w:tabs>
          <w:tab w:val="left" w:pos="709"/>
          <w:tab w:val="left" w:pos="1667"/>
        </w:tabs>
        <w:autoSpaceDE w:val="0"/>
        <w:autoSpaceDN w:val="0"/>
        <w:spacing w:before="39" w:after="0" w:line="360" w:lineRule="auto"/>
        <w:ind w:left="0" w:right="59" w:firstLine="566"/>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проявляет устойчивый интерес к литературному наследию татарского народа,</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отдает предпочтение к его использованию в специфически детских видах деятельности, в</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повседневном</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общении, на конкурсах:</w:t>
      </w:r>
    </w:p>
    <w:p w:rsidR="00A046E9" w:rsidRPr="00A046E9" w:rsidRDefault="00A046E9" w:rsidP="00A046E9">
      <w:pPr>
        <w:widowControl w:val="0"/>
        <w:numPr>
          <w:ilvl w:val="1"/>
          <w:numId w:val="18"/>
        </w:numPr>
        <w:tabs>
          <w:tab w:val="left" w:pos="142"/>
          <w:tab w:val="left" w:pos="851"/>
        </w:tabs>
        <w:autoSpaceDE w:val="0"/>
        <w:autoSpaceDN w:val="0"/>
        <w:spacing w:after="0" w:line="360" w:lineRule="auto"/>
        <w:ind w:left="0" w:right="111" w:firstLine="566"/>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 xml:space="preserve">осознает  </w:t>
      </w:r>
      <w:r w:rsidRPr="00A046E9">
        <w:rPr>
          <w:rFonts w:ascii="Times New Roman" w:eastAsia="Times New Roman" w:hAnsi="Times New Roman" w:cs="Times New Roman"/>
          <w:i/>
          <w:spacing w:val="17"/>
          <w:sz w:val="24"/>
        </w:rPr>
        <w:t xml:space="preserve"> </w:t>
      </w:r>
      <w:r w:rsidRPr="00A046E9">
        <w:rPr>
          <w:rFonts w:ascii="Times New Roman" w:eastAsia="Times New Roman" w:hAnsi="Times New Roman" w:cs="Times New Roman"/>
          <w:i/>
          <w:sz w:val="24"/>
        </w:rPr>
        <w:t xml:space="preserve">роль   </w:t>
      </w:r>
      <w:r w:rsidRPr="00A046E9">
        <w:rPr>
          <w:rFonts w:ascii="Times New Roman" w:eastAsia="Times New Roman" w:hAnsi="Times New Roman" w:cs="Times New Roman"/>
          <w:i/>
          <w:spacing w:val="18"/>
          <w:sz w:val="24"/>
        </w:rPr>
        <w:t xml:space="preserve"> </w:t>
      </w:r>
      <w:r w:rsidRPr="00A046E9">
        <w:rPr>
          <w:rFonts w:ascii="Times New Roman" w:eastAsia="Times New Roman" w:hAnsi="Times New Roman" w:cs="Times New Roman"/>
          <w:i/>
          <w:sz w:val="24"/>
        </w:rPr>
        <w:t xml:space="preserve">человека   </w:t>
      </w:r>
      <w:r w:rsidRPr="00A046E9">
        <w:rPr>
          <w:rFonts w:ascii="Times New Roman" w:eastAsia="Times New Roman" w:hAnsi="Times New Roman" w:cs="Times New Roman"/>
          <w:i/>
          <w:spacing w:val="18"/>
          <w:sz w:val="24"/>
        </w:rPr>
        <w:t xml:space="preserve"> </w:t>
      </w:r>
      <w:r w:rsidRPr="00A046E9">
        <w:rPr>
          <w:rFonts w:ascii="Times New Roman" w:eastAsia="Times New Roman" w:hAnsi="Times New Roman" w:cs="Times New Roman"/>
          <w:i/>
          <w:sz w:val="24"/>
        </w:rPr>
        <w:t xml:space="preserve">в   </w:t>
      </w:r>
      <w:r w:rsidRPr="00A046E9">
        <w:rPr>
          <w:rFonts w:ascii="Times New Roman" w:eastAsia="Times New Roman" w:hAnsi="Times New Roman" w:cs="Times New Roman"/>
          <w:i/>
          <w:spacing w:val="17"/>
          <w:sz w:val="24"/>
        </w:rPr>
        <w:t xml:space="preserve"> </w:t>
      </w:r>
      <w:r w:rsidRPr="00A046E9">
        <w:rPr>
          <w:rFonts w:ascii="Times New Roman" w:eastAsia="Times New Roman" w:hAnsi="Times New Roman" w:cs="Times New Roman"/>
          <w:i/>
          <w:sz w:val="24"/>
        </w:rPr>
        <w:t xml:space="preserve">развитии   </w:t>
      </w:r>
      <w:r w:rsidRPr="00A046E9">
        <w:rPr>
          <w:rFonts w:ascii="Times New Roman" w:eastAsia="Times New Roman" w:hAnsi="Times New Roman" w:cs="Times New Roman"/>
          <w:i/>
          <w:spacing w:val="17"/>
          <w:sz w:val="24"/>
        </w:rPr>
        <w:t xml:space="preserve"> </w:t>
      </w:r>
      <w:r w:rsidRPr="00A046E9">
        <w:rPr>
          <w:rFonts w:ascii="Times New Roman" w:eastAsia="Times New Roman" w:hAnsi="Times New Roman" w:cs="Times New Roman"/>
          <w:i/>
          <w:sz w:val="24"/>
        </w:rPr>
        <w:t xml:space="preserve">национальной   </w:t>
      </w:r>
      <w:r w:rsidRPr="00A046E9">
        <w:rPr>
          <w:rFonts w:ascii="Times New Roman" w:eastAsia="Times New Roman" w:hAnsi="Times New Roman" w:cs="Times New Roman"/>
          <w:i/>
          <w:spacing w:val="18"/>
          <w:sz w:val="24"/>
        </w:rPr>
        <w:t xml:space="preserve"> </w:t>
      </w:r>
      <w:r w:rsidRPr="00A046E9">
        <w:rPr>
          <w:rFonts w:ascii="Times New Roman" w:eastAsia="Times New Roman" w:hAnsi="Times New Roman" w:cs="Times New Roman"/>
          <w:i/>
          <w:sz w:val="24"/>
        </w:rPr>
        <w:t xml:space="preserve">культуры,   </w:t>
      </w:r>
      <w:r w:rsidRPr="00A046E9">
        <w:rPr>
          <w:rFonts w:ascii="Times New Roman" w:eastAsia="Times New Roman" w:hAnsi="Times New Roman" w:cs="Times New Roman"/>
          <w:i/>
          <w:spacing w:val="18"/>
          <w:sz w:val="24"/>
        </w:rPr>
        <w:t xml:space="preserve"> </w:t>
      </w:r>
      <w:r w:rsidRPr="00A046E9">
        <w:rPr>
          <w:rFonts w:ascii="Times New Roman" w:eastAsia="Times New Roman" w:hAnsi="Times New Roman" w:cs="Times New Roman"/>
          <w:i/>
          <w:sz w:val="24"/>
        </w:rPr>
        <w:t>проявляетлюбознательность</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к</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элементам</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культуры</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как</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к</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результатам</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человеческого</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труда,</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pacing w:val="-1"/>
          <w:sz w:val="24"/>
        </w:rPr>
        <w:t>предвосхищает</w:t>
      </w:r>
      <w:r w:rsidRPr="00A046E9">
        <w:rPr>
          <w:rFonts w:ascii="Times New Roman" w:eastAsia="Times New Roman" w:hAnsi="Times New Roman" w:cs="Times New Roman"/>
          <w:i/>
          <w:spacing w:val="-11"/>
          <w:sz w:val="24"/>
        </w:rPr>
        <w:t xml:space="preserve"> </w:t>
      </w:r>
      <w:r w:rsidRPr="00A046E9">
        <w:rPr>
          <w:rFonts w:ascii="Times New Roman" w:eastAsia="Times New Roman" w:hAnsi="Times New Roman" w:cs="Times New Roman"/>
          <w:i/>
          <w:spacing w:val="-1"/>
          <w:sz w:val="24"/>
        </w:rPr>
        <w:t>свое</w:t>
      </w:r>
      <w:r w:rsidRPr="00A046E9">
        <w:rPr>
          <w:rFonts w:ascii="Times New Roman" w:eastAsia="Times New Roman" w:hAnsi="Times New Roman" w:cs="Times New Roman"/>
          <w:i/>
          <w:spacing w:val="-13"/>
          <w:sz w:val="24"/>
        </w:rPr>
        <w:t xml:space="preserve"> </w:t>
      </w:r>
      <w:r w:rsidRPr="00A046E9">
        <w:rPr>
          <w:rFonts w:ascii="Times New Roman" w:eastAsia="Times New Roman" w:hAnsi="Times New Roman" w:cs="Times New Roman"/>
          <w:i/>
          <w:spacing w:val="-1"/>
          <w:sz w:val="24"/>
        </w:rPr>
        <w:t>возможное</w:t>
      </w:r>
      <w:r w:rsidRPr="00A046E9">
        <w:rPr>
          <w:rFonts w:ascii="Times New Roman" w:eastAsia="Times New Roman" w:hAnsi="Times New Roman" w:cs="Times New Roman"/>
          <w:i/>
          <w:spacing w:val="-13"/>
          <w:sz w:val="24"/>
        </w:rPr>
        <w:t xml:space="preserve"> </w:t>
      </w:r>
      <w:r w:rsidRPr="00A046E9">
        <w:rPr>
          <w:rFonts w:ascii="Times New Roman" w:eastAsia="Times New Roman" w:hAnsi="Times New Roman" w:cs="Times New Roman"/>
          <w:i/>
          <w:sz w:val="24"/>
        </w:rPr>
        <w:t>участие</w:t>
      </w:r>
      <w:r w:rsidRPr="00A046E9">
        <w:rPr>
          <w:rFonts w:ascii="Times New Roman" w:eastAsia="Times New Roman" w:hAnsi="Times New Roman" w:cs="Times New Roman"/>
          <w:i/>
          <w:spacing w:val="-12"/>
          <w:sz w:val="24"/>
        </w:rPr>
        <w:t xml:space="preserve"> </w:t>
      </w:r>
      <w:r w:rsidRPr="00A046E9">
        <w:rPr>
          <w:rFonts w:ascii="Times New Roman" w:eastAsia="Times New Roman" w:hAnsi="Times New Roman" w:cs="Times New Roman"/>
          <w:i/>
          <w:sz w:val="24"/>
        </w:rPr>
        <w:t>в</w:t>
      </w:r>
      <w:r w:rsidRPr="00A046E9">
        <w:rPr>
          <w:rFonts w:ascii="Times New Roman" w:eastAsia="Times New Roman" w:hAnsi="Times New Roman" w:cs="Times New Roman"/>
          <w:i/>
          <w:spacing w:val="-12"/>
          <w:sz w:val="24"/>
        </w:rPr>
        <w:t xml:space="preserve"> </w:t>
      </w:r>
      <w:r w:rsidRPr="00A046E9">
        <w:rPr>
          <w:rFonts w:ascii="Times New Roman" w:eastAsia="Times New Roman" w:hAnsi="Times New Roman" w:cs="Times New Roman"/>
          <w:i/>
          <w:sz w:val="24"/>
        </w:rPr>
        <w:t>обогащении</w:t>
      </w:r>
      <w:r w:rsidRPr="00A046E9">
        <w:rPr>
          <w:rFonts w:ascii="Times New Roman" w:eastAsia="Times New Roman" w:hAnsi="Times New Roman" w:cs="Times New Roman"/>
          <w:i/>
          <w:spacing w:val="-10"/>
          <w:sz w:val="24"/>
        </w:rPr>
        <w:t xml:space="preserve"> </w:t>
      </w:r>
      <w:r w:rsidRPr="00A046E9">
        <w:rPr>
          <w:rFonts w:ascii="Times New Roman" w:eastAsia="Times New Roman" w:hAnsi="Times New Roman" w:cs="Times New Roman"/>
          <w:i/>
          <w:sz w:val="24"/>
        </w:rPr>
        <w:t>(преумножении)</w:t>
      </w:r>
      <w:r w:rsidRPr="00A046E9">
        <w:rPr>
          <w:rFonts w:ascii="Times New Roman" w:eastAsia="Times New Roman" w:hAnsi="Times New Roman" w:cs="Times New Roman"/>
          <w:i/>
          <w:spacing w:val="-16"/>
          <w:sz w:val="24"/>
        </w:rPr>
        <w:t xml:space="preserve"> </w:t>
      </w:r>
      <w:r w:rsidRPr="00A046E9">
        <w:rPr>
          <w:rFonts w:ascii="Times New Roman" w:eastAsia="Times New Roman" w:hAnsi="Times New Roman" w:cs="Times New Roman"/>
          <w:i/>
          <w:sz w:val="24"/>
        </w:rPr>
        <w:t>культурного</w:t>
      </w:r>
      <w:r w:rsidRPr="00A046E9">
        <w:rPr>
          <w:rFonts w:ascii="Times New Roman" w:eastAsia="Times New Roman" w:hAnsi="Times New Roman" w:cs="Times New Roman"/>
          <w:i/>
          <w:spacing w:val="-12"/>
          <w:sz w:val="24"/>
        </w:rPr>
        <w:t xml:space="preserve"> </w:t>
      </w:r>
      <w:r w:rsidRPr="00A046E9">
        <w:rPr>
          <w:rFonts w:ascii="Times New Roman" w:eastAsia="Times New Roman" w:hAnsi="Times New Roman" w:cs="Times New Roman"/>
          <w:i/>
          <w:sz w:val="24"/>
        </w:rPr>
        <w:t>наследия;</w:t>
      </w:r>
    </w:p>
    <w:p w:rsidR="00A046E9" w:rsidRPr="00A046E9" w:rsidRDefault="00A046E9" w:rsidP="00A046E9">
      <w:pPr>
        <w:widowControl w:val="0"/>
        <w:numPr>
          <w:ilvl w:val="1"/>
          <w:numId w:val="18"/>
        </w:numPr>
        <w:tabs>
          <w:tab w:val="left" w:pos="142"/>
          <w:tab w:val="left" w:pos="851"/>
        </w:tabs>
        <w:autoSpaceDE w:val="0"/>
        <w:autoSpaceDN w:val="0"/>
        <w:spacing w:after="0" w:line="360" w:lineRule="auto"/>
        <w:ind w:left="0" w:right="111" w:firstLine="566"/>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проявляет интерес к живописным, скульптурным, музыкальным и др. средствам</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искусства</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деятелей культуры Республики Татарстан;</w:t>
      </w:r>
    </w:p>
    <w:p w:rsidR="00A046E9" w:rsidRPr="00A046E9" w:rsidRDefault="00A046E9" w:rsidP="00A046E9">
      <w:pPr>
        <w:widowControl w:val="0"/>
        <w:numPr>
          <w:ilvl w:val="1"/>
          <w:numId w:val="18"/>
        </w:numPr>
        <w:tabs>
          <w:tab w:val="left" w:pos="142"/>
          <w:tab w:val="left" w:pos="851"/>
        </w:tabs>
        <w:autoSpaceDE w:val="0"/>
        <w:autoSpaceDN w:val="0"/>
        <w:spacing w:after="0" w:line="360" w:lineRule="auto"/>
        <w:ind w:left="0" w:right="111" w:firstLine="566"/>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имеет представление об архитектурных сооружениях родного города (районного</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центра,</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поселка, села);</w:t>
      </w:r>
    </w:p>
    <w:p w:rsidR="00A046E9" w:rsidRPr="00A046E9" w:rsidRDefault="00A046E9" w:rsidP="00A046E9">
      <w:pPr>
        <w:widowControl w:val="0"/>
        <w:numPr>
          <w:ilvl w:val="1"/>
          <w:numId w:val="18"/>
        </w:numPr>
        <w:tabs>
          <w:tab w:val="left" w:pos="142"/>
          <w:tab w:val="left" w:pos="851"/>
          <w:tab w:val="left" w:pos="1727"/>
        </w:tabs>
        <w:autoSpaceDE w:val="0"/>
        <w:autoSpaceDN w:val="0"/>
        <w:spacing w:after="0" w:line="360" w:lineRule="auto"/>
        <w:ind w:left="0" w:right="111" w:firstLine="566"/>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владеет способами рисования симметричного («древо жизни») и асимметричного</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букета;</w:t>
      </w:r>
    </w:p>
    <w:p w:rsidR="00A046E9" w:rsidRPr="00A046E9" w:rsidRDefault="00A046E9" w:rsidP="00A046E9">
      <w:pPr>
        <w:widowControl w:val="0"/>
        <w:numPr>
          <w:ilvl w:val="1"/>
          <w:numId w:val="18"/>
        </w:numPr>
        <w:tabs>
          <w:tab w:val="left" w:pos="142"/>
          <w:tab w:val="left" w:pos="851"/>
        </w:tabs>
        <w:autoSpaceDE w:val="0"/>
        <w:autoSpaceDN w:val="0"/>
        <w:spacing w:after="0" w:line="360" w:lineRule="auto"/>
        <w:ind w:left="0" w:right="111" w:firstLine="566"/>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применяет</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технику</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рельефного</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изображения</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для</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изготовления</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национального</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декора,</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технику</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симметричного,</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силуэтного,</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многослойного,</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ажурного</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вырезывания</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для</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украшения</w:t>
      </w:r>
      <w:r w:rsidRPr="00A046E9">
        <w:rPr>
          <w:rFonts w:ascii="Times New Roman" w:eastAsia="Times New Roman" w:hAnsi="Times New Roman" w:cs="Times New Roman"/>
          <w:i/>
          <w:spacing w:val="-3"/>
          <w:sz w:val="24"/>
        </w:rPr>
        <w:t xml:space="preserve"> </w:t>
      </w:r>
      <w:r w:rsidRPr="00A046E9">
        <w:rPr>
          <w:rFonts w:ascii="Times New Roman" w:eastAsia="Times New Roman" w:hAnsi="Times New Roman" w:cs="Times New Roman"/>
          <w:i/>
          <w:sz w:val="24"/>
        </w:rPr>
        <w:t>предметов</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в</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национальном колорите;</w:t>
      </w:r>
    </w:p>
    <w:p w:rsidR="00A046E9" w:rsidRPr="00A046E9" w:rsidRDefault="00A046E9" w:rsidP="00A046E9">
      <w:pPr>
        <w:widowControl w:val="0"/>
        <w:numPr>
          <w:ilvl w:val="1"/>
          <w:numId w:val="18"/>
        </w:numPr>
        <w:tabs>
          <w:tab w:val="left" w:pos="142"/>
          <w:tab w:val="left" w:pos="851"/>
        </w:tabs>
        <w:autoSpaceDE w:val="0"/>
        <w:autoSpaceDN w:val="0"/>
        <w:spacing w:after="0" w:line="360" w:lineRule="auto"/>
        <w:ind w:left="0" w:right="111" w:firstLine="566"/>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с</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удовольствием</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слушает</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вокальную,</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инструментальную,</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оркестровую</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музыку,</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написанную</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татарскими композиторами;</w:t>
      </w:r>
    </w:p>
    <w:p w:rsidR="00A046E9" w:rsidRPr="00A046E9" w:rsidRDefault="00A046E9" w:rsidP="00A046E9">
      <w:pPr>
        <w:widowControl w:val="0"/>
        <w:numPr>
          <w:ilvl w:val="1"/>
          <w:numId w:val="18"/>
        </w:numPr>
        <w:tabs>
          <w:tab w:val="left" w:pos="142"/>
          <w:tab w:val="left" w:pos="851"/>
        </w:tabs>
        <w:autoSpaceDE w:val="0"/>
        <w:autoSpaceDN w:val="0"/>
        <w:spacing w:after="0" w:line="360" w:lineRule="auto"/>
        <w:ind w:left="0" w:right="111" w:firstLine="566"/>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узнает</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звучание</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Государственного</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гимна</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Российской</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Федерации,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старается</w:t>
      </w:r>
      <w:r w:rsidRPr="00A046E9">
        <w:rPr>
          <w:rFonts w:ascii="Times New Roman" w:eastAsia="Times New Roman" w:hAnsi="Times New Roman" w:cs="Times New Roman"/>
          <w:i/>
          <w:spacing w:val="-57"/>
          <w:sz w:val="24"/>
        </w:rPr>
        <w:t xml:space="preserve"> </w:t>
      </w:r>
      <w:r w:rsidRPr="00A046E9">
        <w:rPr>
          <w:rFonts w:ascii="Times New Roman" w:eastAsia="Times New Roman" w:hAnsi="Times New Roman" w:cs="Times New Roman"/>
          <w:i/>
          <w:sz w:val="24"/>
        </w:rPr>
        <w:t>подпевать;</w:t>
      </w:r>
    </w:p>
    <w:p w:rsidR="00A046E9" w:rsidRPr="00A046E9" w:rsidRDefault="00A046E9" w:rsidP="00A046E9">
      <w:pPr>
        <w:widowControl w:val="0"/>
        <w:numPr>
          <w:ilvl w:val="1"/>
          <w:numId w:val="18"/>
        </w:numPr>
        <w:tabs>
          <w:tab w:val="left" w:pos="142"/>
          <w:tab w:val="left" w:pos="851"/>
        </w:tabs>
        <w:autoSpaceDE w:val="0"/>
        <w:autoSpaceDN w:val="0"/>
        <w:spacing w:after="0" w:line="360" w:lineRule="auto"/>
        <w:ind w:left="0" w:right="111" w:firstLine="566"/>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красиво</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исполняет</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татарские</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песни,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танцы,</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танцы</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народов</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Поволжья,</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с</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удовольствием</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участвует</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в</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татарских народных</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праздниках;</w:t>
      </w:r>
    </w:p>
    <w:p w:rsidR="00A046E9" w:rsidRPr="00A046E9" w:rsidRDefault="00A046E9" w:rsidP="00A046E9">
      <w:pPr>
        <w:widowControl w:val="0"/>
        <w:numPr>
          <w:ilvl w:val="1"/>
          <w:numId w:val="18"/>
        </w:numPr>
        <w:tabs>
          <w:tab w:val="left" w:pos="142"/>
          <w:tab w:val="left" w:pos="851"/>
        </w:tabs>
        <w:autoSpaceDE w:val="0"/>
        <w:autoSpaceDN w:val="0"/>
        <w:spacing w:after="0" w:line="360" w:lineRule="auto"/>
        <w:ind w:left="0" w:right="111" w:firstLine="566"/>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по</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собственной</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инициативе</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по</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инициативе</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взрослого</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использует</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полученную</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lastRenderedPageBreak/>
        <w:t>информацию</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в</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разных</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видах</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деятельности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(игровой,</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коммуникативной,</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познавательно-</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исследовательской)</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а</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также</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в</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разных</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видах</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активности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(восприятие</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художественной</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литературы</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фольклора,</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музыкальная,</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изобразительная,</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конструирование</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др.):</w:t>
      </w:r>
    </w:p>
    <w:p w:rsidR="00A046E9" w:rsidRPr="00A046E9" w:rsidRDefault="00A046E9" w:rsidP="0068484C">
      <w:pPr>
        <w:widowControl w:val="0"/>
        <w:numPr>
          <w:ilvl w:val="1"/>
          <w:numId w:val="18"/>
        </w:numPr>
        <w:tabs>
          <w:tab w:val="left" w:pos="142"/>
          <w:tab w:val="left" w:pos="851"/>
          <w:tab w:val="left" w:pos="1727"/>
        </w:tabs>
        <w:autoSpaceDE w:val="0"/>
        <w:autoSpaceDN w:val="0"/>
        <w:spacing w:after="0" w:line="360" w:lineRule="auto"/>
        <w:ind w:left="0" w:right="111" w:firstLine="567"/>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имеет</w:t>
      </w:r>
      <w:r w:rsidRPr="00A046E9">
        <w:rPr>
          <w:rFonts w:ascii="Times New Roman" w:eastAsia="Times New Roman" w:hAnsi="Times New Roman" w:cs="Times New Roman"/>
          <w:i/>
          <w:spacing w:val="-3"/>
          <w:sz w:val="24"/>
        </w:rPr>
        <w:t xml:space="preserve"> </w:t>
      </w:r>
      <w:r w:rsidRPr="00A046E9">
        <w:rPr>
          <w:rFonts w:ascii="Times New Roman" w:eastAsia="Times New Roman" w:hAnsi="Times New Roman" w:cs="Times New Roman"/>
          <w:i/>
          <w:sz w:val="24"/>
        </w:rPr>
        <w:t>представление</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о</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здоровом</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питании,</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ценностях</w:t>
      </w:r>
      <w:r w:rsidRPr="00A046E9">
        <w:rPr>
          <w:rFonts w:ascii="Times New Roman" w:eastAsia="Times New Roman" w:hAnsi="Times New Roman" w:cs="Times New Roman"/>
          <w:i/>
          <w:spacing w:val="-3"/>
          <w:sz w:val="24"/>
        </w:rPr>
        <w:t xml:space="preserve"> </w:t>
      </w:r>
      <w:r w:rsidRPr="00A046E9">
        <w:rPr>
          <w:rFonts w:ascii="Times New Roman" w:eastAsia="Times New Roman" w:hAnsi="Times New Roman" w:cs="Times New Roman"/>
          <w:i/>
          <w:sz w:val="24"/>
        </w:rPr>
        <w:t>здорового</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образа</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жизни;</w:t>
      </w:r>
    </w:p>
    <w:p w:rsidR="00A046E9" w:rsidRPr="00A046E9" w:rsidRDefault="00A046E9" w:rsidP="0068484C">
      <w:pPr>
        <w:widowControl w:val="0"/>
        <w:numPr>
          <w:ilvl w:val="1"/>
          <w:numId w:val="18"/>
        </w:numPr>
        <w:tabs>
          <w:tab w:val="left" w:pos="142"/>
          <w:tab w:val="left" w:pos="851"/>
          <w:tab w:val="left" w:pos="1727"/>
        </w:tabs>
        <w:autoSpaceDE w:val="0"/>
        <w:autoSpaceDN w:val="0"/>
        <w:spacing w:after="0" w:line="360" w:lineRule="auto"/>
        <w:ind w:left="0" w:right="111" w:firstLine="567"/>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имеет</w:t>
      </w:r>
      <w:r w:rsidRPr="00A046E9">
        <w:rPr>
          <w:rFonts w:ascii="Times New Roman" w:eastAsia="Times New Roman" w:hAnsi="Times New Roman" w:cs="Times New Roman"/>
          <w:i/>
          <w:spacing w:val="-3"/>
          <w:sz w:val="24"/>
        </w:rPr>
        <w:t xml:space="preserve"> </w:t>
      </w:r>
      <w:r w:rsidRPr="00A046E9">
        <w:rPr>
          <w:rFonts w:ascii="Times New Roman" w:eastAsia="Times New Roman" w:hAnsi="Times New Roman" w:cs="Times New Roman"/>
          <w:i/>
          <w:sz w:val="24"/>
        </w:rPr>
        <w:t>представление о</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своем</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теле</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и своих</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физических</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возможностях;</w:t>
      </w:r>
    </w:p>
    <w:p w:rsidR="00A046E9" w:rsidRPr="00A046E9" w:rsidRDefault="00A046E9" w:rsidP="00A046E9">
      <w:pPr>
        <w:widowControl w:val="0"/>
        <w:numPr>
          <w:ilvl w:val="1"/>
          <w:numId w:val="18"/>
        </w:numPr>
        <w:tabs>
          <w:tab w:val="left" w:pos="142"/>
          <w:tab w:val="left" w:pos="851"/>
          <w:tab w:val="left" w:pos="1727"/>
        </w:tabs>
        <w:autoSpaceDE w:val="0"/>
        <w:autoSpaceDN w:val="0"/>
        <w:spacing w:after="0" w:line="360" w:lineRule="auto"/>
        <w:ind w:left="0" w:right="111" w:firstLine="566"/>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имеет представление о некоторых видах спорта, в том числе о национальном виде</w:t>
      </w:r>
      <w:r w:rsidRPr="00A046E9">
        <w:rPr>
          <w:rFonts w:ascii="Times New Roman" w:eastAsia="Times New Roman" w:hAnsi="Times New Roman" w:cs="Times New Roman"/>
          <w:i/>
          <w:spacing w:val="-57"/>
          <w:sz w:val="24"/>
        </w:rPr>
        <w:t xml:space="preserve"> </w:t>
      </w:r>
      <w:r w:rsidRPr="00A046E9">
        <w:rPr>
          <w:rFonts w:ascii="Times New Roman" w:eastAsia="Times New Roman" w:hAnsi="Times New Roman" w:cs="Times New Roman"/>
          <w:i/>
          <w:sz w:val="24"/>
        </w:rPr>
        <w:t>спорта</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«борьба на поясах»</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(кэряш);</w:t>
      </w:r>
    </w:p>
    <w:p w:rsidR="00A046E9" w:rsidRPr="00A046E9" w:rsidRDefault="00A046E9" w:rsidP="0068484C">
      <w:pPr>
        <w:widowControl w:val="0"/>
        <w:numPr>
          <w:ilvl w:val="1"/>
          <w:numId w:val="18"/>
        </w:numPr>
        <w:tabs>
          <w:tab w:val="left" w:pos="142"/>
          <w:tab w:val="left" w:pos="851"/>
          <w:tab w:val="left" w:pos="1727"/>
        </w:tabs>
        <w:autoSpaceDE w:val="0"/>
        <w:autoSpaceDN w:val="0"/>
        <w:spacing w:after="0" w:line="360" w:lineRule="auto"/>
        <w:ind w:left="0" w:right="111" w:firstLine="567"/>
        <w:jc w:val="both"/>
        <w:rPr>
          <w:rFonts w:ascii="Times New Roman" w:eastAsia="Times New Roman" w:hAnsi="Times New Roman" w:cs="Times New Roman"/>
          <w:i/>
          <w:sz w:val="24"/>
        </w:rPr>
      </w:pPr>
      <w:r w:rsidRPr="00A046E9">
        <w:rPr>
          <w:rFonts w:ascii="Times New Roman" w:eastAsia="Times New Roman" w:hAnsi="Times New Roman" w:cs="Times New Roman"/>
          <w:i/>
          <w:sz w:val="24"/>
        </w:rPr>
        <w:t>с</w:t>
      </w:r>
      <w:r w:rsidRPr="00A046E9">
        <w:rPr>
          <w:rFonts w:ascii="Times New Roman" w:eastAsia="Times New Roman" w:hAnsi="Times New Roman" w:cs="Times New Roman"/>
          <w:i/>
          <w:spacing w:val="101"/>
          <w:sz w:val="24"/>
        </w:rPr>
        <w:t xml:space="preserve"> </w:t>
      </w:r>
      <w:r w:rsidRPr="00A046E9">
        <w:rPr>
          <w:rFonts w:ascii="Times New Roman" w:eastAsia="Times New Roman" w:hAnsi="Times New Roman" w:cs="Times New Roman"/>
          <w:i/>
          <w:sz w:val="24"/>
        </w:rPr>
        <w:t xml:space="preserve">удовольствием  </w:t>
      </w:r>
      <w:r w:rsidRPr="00A046E9">
        <w:rPr>
          <w:rFonts w:ascii="Times New Roman" w:eastAsia="Times New Roman" w:hAnsi="Times New Roman" w:cs="Times New Roman"/>
          <w:i/>
          <w:spacing w:val="41"/>
          <w:sz w:val="24"/>
        </w:rPr>
        <w:t xml:space="preserve"> </w:t>
      </w:r>
      <w:r w:rsidRPr="00A046E9">
        <w:rPr>
          <w:rFonts w:ascii="Times New Roman" w:eastAsia="Times New Roman" w:hAnsi="Times New Roman" w:cs="Times New Roman"/>
          <w:i/>
          <w:sz w:val="24"/>
        </w:rPr>
        <w:t xml:space="preserve">участвует  </w:t>
      </w:r>
      <w:r w:rsidRPr="00A046E9">
        <w:rPr>
          <w:rFonts w:ascii="Times New Roman" w:eastAsia="Times New Roman" w:hAnsi="Times New Roman" w:cs="Times New Roman"/>
          <w:i/>
          <w:spacing w:val="42"/>
          <w:sz w:val="24"/>
        </w:rPr>
        <w:t xml:space="preserve"> </w:t>
      </w:r>
      <w:r w:rsidRPr="00A046E9">
        <w:rPr>
          <w:rFonts w:ascii="Times New Roman" w:eastAsia="Times New Roman" w:hAnsi="Times New Roman" w:cs="Times New Roman"/>
          <w:i/>
          <w:sz w:val="24"/>
        </w:rPr>
        <w:t xml:space="preserve">в  </w:t>
      </w:r>
      <w:r w:rsidRPr="00A046E9">
        <w:rPr>
          <w:rFonts w:ascii="Times New Roman" w:eastAsia="Times New Roman" w:hAnsi="Times New Roman" w:cs="Times New Roman"/>
          <w:i/>
          <w:spacing w:val="39"/>
          <w:sz w:val="24"/>
        </w:rPr>
        <w:t xml:space="preserve"> </w:t>
      </w:r>
      <w:r w:rsidRPr="00A046E9">
        <w:rPr>
          <w:rFonts w:ascii="Times New Roman" w:eastAsia="Times New Roman" w:hAnsi="Times New Roman" w:cs="Times New Roman"/>
          <w:i/>
          <w:sz w:val="24"/>
        </w:rPr>
        <w:t xml:space="preserve">национальных  </w:t>
      </w:r>
      <w:r w:rsidRPr="00A046E9">
        <w:rPr>
          <w:rFonts w:ascii="Times New Roman" w:eastAsia="Times New Roman" w:hAnsi="Times New Roman" w:cs="Times New Roman"/>
          <w:i/>
          <w:spacing w:val="41"/>
          <w:sz w:val="24"/>
        </w:rPr>
        <w:t xml:space="preserve"> </w:t>
      </w:r>
      <w:r w:rsidRPr="00A046E9">
        <w:rPr>
          <w:rFonts w:ascii="Times New Roman" w:eastAsia="Times New Roman" w:hAnsi="Times New Roman" w:cs="Times New Roman"/>
          <w:i/>
          <w:sz w:val="24"/>
        </w:rPr>
        <w:t xml:space="preserve">играх-состязаниях,  </w:t>
      </w:r>
      <w:r w:rsidRPr="00A046E9">
        <w:rPr>
          <w:rFonts w:ascii="Times New Roman" w:eastAsia="Times New Roman" w:hAnsi="Times New Roman" w:cs="Times New Roman"/>
          <w:i/>
          <w:spacing w:val="40"/>
          <w:sz w:val="24"/>
        </w:rPr>
        <w:t xml:space="preserve"> </w:t>
      </w:r>
      <w:r w:rsidRPr="00A046E9">
        <w:rPr>
          <w:rFonts w:ascii="Times New Roman" w:eastAsia="Times New Roman" w:hAnsi="Times New Roman" w:cs="Times New Roman"/>
          <w:i/>
          <w:sz w:val="24"/>
        </w:rPr>
        <w:t>празднике</w:t>
      </w:r>
    </w:p>
    <w:p w:rsidR="00A046E9" w:rsidRPr="00A046E9" w:rsidRDefault="00A046E9" w:rsidP="00A046E9">
      <w:pPr>
        <w:widowControl w:val="0"/>
        <w:tabs>
          <w:tab w:val="left" w:pos="142"/>
          <w:tab w:val="left" w:pos="851"/>
          <w:tab w:val="left" w:pos="3130"/>
        </w:tabs>
        <w:autoSpaceDE w:val="0"/>
        <w:autoSpaceDN w:val="0"/>
        <w:spacing w:after="0" w:line="360" w:lineRule="auto"/>
        <w:ind w:right="111"/>
        <w:rPr>
          <w:rFonts w:ascii="Times New Roman" w:eastAsia="Times New Roman" w:hAnsi="Times New Roman" w:cs="Times New Roman"/>
          <w:i/>
          <w:sz w:val="24"/>
        </w:rPr>
      </w:pPr>
      <w:r w:rsidRPr="00A046E9">
        <w:rPr>
          <w:rFonts w:ascii="Times New Roman" w:eastAsia="Times New Roman" w:hAnsi="Times New Roman" w:cs="Times New Roman"/>
          <w:i/>
          <w:sz w:val="24"/>
        </w:rPr>
        <w:t>«Сабантуй»;</w:t>
      </w:r>
      <w:r w:rsidRPr="00A046E9">
        <w:rPr>
          <w:rFonts w:ascii="Times New Roman" w:eastAsia="Times New Roman" w:hAnsi="Times New Roman" w:cs="Times New Roman"/>
          <w:i/>
          <w:sz w:val="24"/>
        </w:rPr>
        <w:tab/>
      </w:r>
    </w:p>
    <w:p w:rsidR="00A046E9" w:rsidRPr="00A046E9" w:rsidRDefault="00A046E9" w:rsidP="00A046E9">
      <w:pPr>
        <w:widowControl w:val="0"/>
        <w:numPr>
          <w:ilvl w:val="1"/>
          <w:numId w:val="18"/>
        </w:numPr>
        <w:tabs>
          <w:tab w:val="left" w:pos="142"/>
          <w:tab w:val="left" w:pos="851"/>
          <w:tab w:val="left" w:pos="1726"/>
          <w:tab w:val="left" w:pos="1727"/>
        </w:tabs>
        <w:autoSpaceDE w:val="0"/>
        <w:autoSpaceDN w:val="0"/>
        <w:spacing w:after="0" w:line="360" w:lineRule="auto"/>
        <w:ind w:left="0" w:right="111" w:firstLine="566"/>
        <w:rPr>
          <w:rFonts w:ascii="Times New Roman" w:eastAsia="Times New Roman" w:hAnsi="Times New Roman" w:cs="Times New Roman"/>
          <w:i/>
          <w:sz w:val="24"/>
        </w:rPr>
      </w:pPr>
      <w:r w:rsidRPr="00A046E9">
        <w:rPr>
          <w:rFonts w:ascii="Times New Roman" w:eastAsia="Times New Roman" w:hAnsi="Times New Roman" w:cs="Times New Roman"/>
          <w:i/>
          <w:sz w:val="24"/>
        </w:rPr>
        <w:t>подвижен,</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вынослив,</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владеет</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основными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движениями,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может</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контролировать</w:t>
      </w:r>
      <w:r w:rsidRPr="00A046E9">
        <w:rPr>
          <w:rFonts w:ascii="Times New Roman" w:eastAsia="Times New Roman" w:hAnsi="Times New Roman" w:cs="Times New Roman"/>
          <w:i/>
          <w:spacing w:val="-57"/>
          <w:sz w:val="24"/>
        </w:rPr>
        <w:t xml:space="preserve"> </w:t>
      </w:r>
      <w:r w:rsidRPr="00A046E9">
        <w:rPr>
          <w:rFonts w:ascii="Times New Roman" w:eastAsia="Times New Roman" w:hAnsi="Times New Roman" w:cs="Times New Roman"/>
          <w:i/>
          <w:sz w:val="24"/>
        </w:rPr>
        <w:t>свои</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движения</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и</w:t>
      </w:r>
      <w:r w:rsidRPr="00A046E9">
        <w:rPr>
          <w:rFonts w:ascii="Times New Roman" w:eastAsia="Times New Roman" w:hAnsi="Times New Roman" w:cs="Times New Roman"/>
          <w:i/>
          <w:spacing w:val="2"/>
          <w:sz w:val="24"/>
        </w:rPr>
        <w:t xml:space="preserve"> </w:t>
      </w:r>
      <w:r w:rsidRPr="00A046E9">
        <w:rPr>
          <w:rFonts w:ascii="Times New Roman" w:eastAsia="Times New Roman" w:hAnsi="Times New Roman" w:cs="Times New Roman"/>
          <w:i/>
          <w:sz w:val="24"/>
        </w:rPr>
        <w:t>управлять</w:t>
      </w:r>
      <w:r w:rsidRPr="00A046E9">
        <w:rPr>
          <w:rFonts w:ascii="Times New Roman" w:eastAsia="Times New Roman" w:hAnsi="Times New Roman" w:cs="Times New Roman"/>
          <w:i/>
          <w:spacing w:val="-1"/>
          <w:sz w:val="24"/>
        </w:rPr>
        <w:t xml:space="preserve"> </w:t>
      </w:r>
      <w:r w:rsidRPr="00A046E9">
        <w:rPr>
          <w:rFonts w:ascii="Times New Roman" w:eastAsia="Times New Roman" w:hAnsi="Times New Roman" w:cs="Times New Roman"/>
          <w:i/>
          <w:sz w:val="24"/>
        </w:rPr>
        <w:t>ими.</w:t>
      </w:r>
    </w:p>
    <w:p w:rsidR="00A046E9" w:rsidRPr="00A046E9" w:rsidRDefault="00A046E9" w:rsidP="00D83270">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p>
    <w:p w:rsidR="00A65C5F" w:rsidRPr="00EB27A3" w:rsidRDefault="000D5B22"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b/>
          <w:color w:val="000009"/>
          <w:sz w:val="24"/>
          <w:szCs w:val="24"/>
        </w:rPr>
      </w:pPr>
      <w:r w:rsidRPr="00EB27A3">
        <w:rPr>
          <w:rFonts w:ascii="Times New Roman" w:hAnsi="Times New Roman" w:cs="Times New Roman"/>
          <w:b/>
          <w:color w:val="000009"/>
          <w:sz w:val="24"/>
          <w:szCs w:val="24"/>
        </w:rPr>
        <w:t>1.3</w:t>
      </w:r>
      <w:r w:rsidR="00A65C5F" w:rsidRPr="00EB27A3">
        <w:rPr>
          <w:rFonts w:ascii="Times New Roman" w:hAnsi="Times New Roman" w:cs="Times New Roman"/>
          <w:b/>
          <w:color w:val="000009"/>
          <w:sz w:val="24"/>
          <w:szCs w:val="24"/>
        </w:rPr>
        <w:t>.</w:t>
      </w:r>
      <w:r w:rsidR="00A65C5F" w:rsidRPr="00EB27A3">
        <w:rPr>
          <w:rFonts w:ascii="Times New Roman" w:hAnsi="Times New Roman" w:cs="Times New Roman"/>
          <w:b/>
          <w:color w:val="000009"/>
          <w:sz w:val="24"/>
          <w:szCs w:val="24"/>
        </w:rPr>
        <w:tab/>
      </w:r>
      <w:r w:rsidR="002D0F13" w:rsidRPr="00EB27A3">
        <w:rPr>
          <w:rFonts w:ascii="Times New Roman" w:hAnsi="Times New Roman" w:cs="Times New Roman"/>
          <w:b/>
          <w:color w:val="000009"/>
          <w:sz w:val="24"/>
          <w:szCs w:val="24"/>
        </w:rPr>
        <w:t>Перечень оценочных материалов (педагогическая диагностика индивидуального развития детей), с указанием методов и источников диагностики, ее авторов по каждому направлению развития детей в соответствии с ФГОС ДО и требованиями ФОП</w:t>
      </w:r>
    </w:p>
    <w:p w:rsidR="00A65C5F" w:rsidRPr="00EB27A3" w:rsidRDefault="00A65C5F" w:rsidP="00A65C5F">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A65C5F" w:rsidRPr="00EB27A3" w:rsidRDefault="00A65C5F" w:rsidP="00A65C5F">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Педагогическая диагностика является основой для целенаправленной деятельности педагога, начальным и завершающим этапом проектирования образовательного процесса в дошкольной группе. Ее функция заключается в обеспечении эффективной обратной связи, позволяющей осуществлять управление образовательным процессом.</w:t>
      </w:r>
    </w:p>
    <w:p w:rsidR="00A65C5F" w:rsidRPr="00EB27A3" w:rsidRDefault="00A65C5F" w:rsidP="00A65C5F">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Учреждением.</w:t>
      </w:r>
    </w:p>
    <w:p w:rsidR="00A65C5F" w:rsidRPr="00EB27A3" w:rsidRDefault="00A65C5F" w:rsidP="00A65C5F">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lastRenderedPageBreak/>
        <w:t>Специфика педагогической диагностики достижения планируемых образовательных результатов обусловлена следующими требованиями ФГОС ДО:</w:t>
      </w:r>
    </w:p>
    <w:p w:rsidR="00A65C5F" w:rsidRPr="00EB27A3" w:rsidRDefault="00A65C5F" w:rsidP="00A65C5F">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планируемые результаты освоения Программы заданы как целевые ориентиры дошкольного образования и представляют собой социально-нормативные возрастные характеристики возможных достижений ребенка на разных этапах дошкольного детства;</w:t>
      </w:r>
    </w:p>
    <w:p w:rsidR="00A65C5F" w:rsidRPr="00EB27A3" w:rsidRDefault="00A65C5F" w:rsidP="00A65C5F">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p>
    <w:p w:rsidR="00A65C5F" w:rsidRPr="00EB27A3" w:rsidRDefault="00A65C5F" w:rsidP="00A65C5F">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освоение Программы не сопровождается проведением промежуточных аттестаций и итоговой аттестации воспитанников.</w:t>
      </w:r>
    </w:p>
    <w:p w:rsidR="00A65C5F" w:rsidRPr="00EB27A3" w:rsidRDefault="00A65C5F" w:rsidP="00A65C5F">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Педагогическая диагностика направлена на оценку индивидуального развития детей дошкольного возраста, на основе которой определяется эффективность педагогических действий и осуществляется их дальнейшее планирование. Результаты педагогической диагностики (мониторинга) используются исключительно для решения следующих образовательных задач:</w:t>
      </w:r>
    </w:p>
    <w:p w:rsidR="00A65C5F" w:rsidRPr="00EB27A3" w:rsidRDefault="00A65C5F" w:rsidP="00A65C5F">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1)</w:t>
      </w:r>
      <w:r w:rsidRPr="00EB27A3">
        <w:rPr>
          <w:rFonts w:ascii="Times New Roman" w:hAnsi="Times New Roman" w:cs="Times New Roman"/>
          <w:color w:val="000009"/>
          <w:sz w:val="24"/>
          <w:szCs w:val="24"/>
        </w:rPr>
        <w:tab/>
        <w:t>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A65C5F" w:rsidRPr="00EB27A3" w:rsidRDefault="00A65C5F" w:rsidP="00A65C5F">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2)</w:t>
      </w:r>
      <w:r w:rsidRPr="00EB27A3">
        <w:rPr>
          <w:rFonts w:ascii="Times New Roman" w:hAnsi="Times New Roman" w:cs="Times New Roman"/>
          <w:color w:val="000009"/>
          <w:sz w:val="24"/>
          <w:szCs w:val="24"/>
        </w:rPr>
        <w:tab/>
        <w:t>оптимизации работы с группой детей.</w:t>
      </w:r>
    </w:p>
    <w:p w:rsidR="00A65C5F" w:rsidRPr="00EB27A3" w:rsidRDefault="00A65C5F" w:rsidP="00A65C5F">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Основная задача диагностики – получение информации об индивидуальных особенностях развития ребенка. На основании этой информации разрабатываются рекомендации для воспитателей и родителей (законных представителей) по организации образовательной деятельности, планированию индивидуальной образовательной деятельности. Педагогическая диагностика проводится в начале и в конце учебного года. Сравнение результатов стартовой и финальной диагностики позволяет выявить индивидуальную динамику развития ребенка.</w:t>
      </w:r>
    </w:p>
    <w:p w:rsidR="00A65C5F" w:rsidRPr="00EB27A3" w:rsidRDefault="00A65C5F" w:rsidP="00A65C5F">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Педагогическая диагностика индивидуального развития детей проводится в произвольной форме на основе малоформализованных 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др.), специальных диагностических ситуаций. При необходимости используются специальные методики диагностики физического, коммуникативного, познавательного, речевого, художественно-эстетического развития.</w:t>
      </w:r>
    </w:p>
    <w:p w:rsidR="00A65C5F" w:rsidRPr="00EB27A3" w:rsidRDefault="00A65C5F" w:rsidP="00A65C5F">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 xml:space="preserve">Ведущим методом педагогической диагностики является наблюдение. Осуществляя педагогическую диагностику, педагог наблюдает за поведением ребенка в естественных </w:t>
      </w:r>
      <w:r w:rsidRPr="00EB27A3">
        <w:rPr>
          <w:rFonts w:ascii="Times New Roman" w:hAnsi="Times New Roman" w:cs="Times New Roman"/>
          <w:color w:val="000009"/>
          <w:sz w:val="24"/>
          <w:szCs w:val="24"/>
        </w:rPr>
        <w:lastRenderedPageBreak/>
        <w:t>условиях, в разных видах деятельности, специфичных для детей раннего и дошкольного возраста. Ориентирами для наблюдения являются возрастные характеристики развития ребенка.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может установить соответствие общих планируемых результатов с результатами достижений ребенка в каждой образовательной области.</w:t>
      </w:r>
    </w:p>
    <w:p w:rsidR="00A65C5F" w:rsidRPr="00EB27A3" w:rsidRDefault="00A65C5F" w:rsidP="00A65C5F">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В процессе наблюдения педагог обращает внимание на частоту проявления каждого показателя, самостоятельность и инициативность ребенка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ребенка. Инициативность свидетельствует о проявлении субъектности ребенка в деятельности и взаимодействии.</w:t>
      </w:r>
    </w:p>
    <w:p w:rsidR="00A65C5F" w:rsidRPr="00EB27A3" w:rsidRDefault="00A65C5F" w:rsidP="00A65C5F">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Результаты наблюдения фиксируются, способ и форму их регистрации педагог выбирает самостоятельно. Оптимальной формой фиксации результатов наблюдения является карта развития ребенка. Педагог может составить ее самостоятельно, отразив показатели возрастного развития ребенка, критерии их оценки. Фиксация данных наблюдения позволят педагогу отследить, выявить и проанализировать динамику в развитии ребенка на определенном возрастном этапе, а также скорректировать образовательную деятельность с учетом индивидуальных особенностей развития ребенка и его потребностей.</w:t>
      </w:r>
    </w:p>
    <w:p w:rsidR="00A65C5F" w:rsidRPr="00EB27A3" w:rsidRDefault="00A65C5F" w:rsidP="00A65C5F">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Результаты наблюдения могут быть дополнены беседами с детьми в свободной форме, которые позволяют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w:t>
      </w:r>
    </w:p>
    <w:p w:rsidR="00A65C5F" w:rsidRPr="00EB27A3" w:rsidRDefault="00A65C5F" w:rsidP="00A65C5F">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Анализ продуктов детской деятельности может осуществляться на основе изучения материалов портфолио ребенка (рисунков, работ по аппликации, фотографий работ по лепке, построек, поделок и др.).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w:t>
      </w:r>
    </w:p>
    <w:p w:rsidR="00A65C5F" w:rsidRPr="00EB27A3" w:rsidRDefault="00A65C5F" w:rsidP="00A65C5F">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Педагогическая диагностика завершается анализом полученных данных, на основе которых педагог выстраивает взаимодействие с детьми, организует предметно-развивающую среду, мотивирующую активную творческую деятельность воспитанников,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w:t>
      </w:r>
    </w:p>
    <w:p w:rsidR="00A65C5F" w:rsidRPr="00EB27A3" w:rsidRDefault="00A65C5F" w:rsidP="00A65C5F">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w:t>
      </w:r>
      <w:r w:rsidRPr="00EB27A3">
        <w:rPr>
          <w:rFonts w:ascii="Times New Roman" w:hAnsi="Times New Roman" w:cs="Times New Roman"/>
          <w:color w:val="000009"/>
          <w:sz w:val="24"/>
          <w:szCs w:val="24"/>
        </w:rPr>
        <w:lastRenderedPageBreak/>
        <w:t>возникновения трудностей в освоении образовательной программы), которую проводят квалифицированные специалисты (педагоги-психологи, психологи). Участие ребенка в психологической диагностике допускается только с согласия его родителей (законных представителей). 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w:t>
      </w:r>
    </w:p>
    <w:p w:rsidR="00A65C5F" w:rsidRPr="00EB27A3" w:rsidRDefault="00A65C5F" w:rsidP="00A65C5F">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ab/>
        <w:t>Педагогическая диагностика проводится в периодичностью:</w:t>
      </w:r>
    </w:p>
    <w:p w:rsidR="00A65C5F" w:rsidRPr="00EB27A3" w:rsidRDefault="00A65C5F" w:rsidP="00A65C5F">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w:t>
      </w:r>
      <w:r w:rsidRPr="00EB27A3">
        <w:rPr>
          <w:rFonts w:ascii="Times New Roman" w:hAnsi="Times New Roman" w:cs="Times New Roman"/>
          <w:color w:val="000009"/>
          <w:sz w:val="24"/>
          <w:szCs w:val="24"/>
        </w:rPr>
        <w:tab/>
        <w:t>в группах дошкольного возраста (2 раза в год, октябрь – апрель),</w:t>
      </w:r>
    </w:p>
    <w:p w:rsidR="00A65C5F" w:rsidRPr="00EB27A3" w:rsidRDefault="00A65C5F" w:rsidP="00A65C5F">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w:t>
      </w:r>
      <w:r w:rsidRPr="00EB27A3">
        <w:rPr>
          <w:rFonts w:ascii="Times New Roman" w:hAnsi="Times New Roman" w:cs="Times New Roman"/>
          <w:color w:val="000009"/>
          <w:sz w:val="24"/>
          <w:szCs w:val="24"/>
        </w:rPr>
        <w:tab/>
        <w:t>в группах раннего возраста (2 раза в год, октябрь – апрель).</w:t>
      </w:r>
    </w:p>
    <w:p w:rsidR="00A65C5F" w:rsidRPr="00EB27A3" w:rsidRDefault="00A65C5F" w:rsidP="00A65C5F">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w:t>
      </w:r>
      <w:r w:rsidRPr="00EB27A3">
        <w:rPr>
          <w:rFonts w:ascii="Times New Roman" w:hAnsi="Times New Roman" w:cs="Times New Roman"/>
          <w:color w:val="000009"/>
          <w:sz w:val="24"/>
          <w:szCs w:val="24"/>
        </w:rPr>
        <w:tab/>
        <w:t>в группах младенческого возраста (2 раза в год, октябрь – апрель).</w:t>
      </w:r>
    </w:p>
    <w:p w:rsidR="00A65C5F" w:rsidRPr="00EB27A3" w:rsidRDefault="00A65C5F" w:rsidP="00A65C5F">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Для проведения индивидуальной педагогической диагностики на разных этапах освоения программы используются использовать следующие диагностические пособия:</w:t>
      </w:r>
    </w:p>
    <w:p w:rsidR="000D5B22" w:rsidRPr="00EB27A3" w:rsidRDefault="000D5B22" w:rsidP="000D5B22">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b/>
          <w:i/>
          <w:color w:val="000009"/>
          <w:sz w:val="24"/>
          <w:szCs w:val="24"/>
        </w:rPr>
      </w:pPr>
      <w:r w:rsidRPr="00EB27A3">
        <w:rPr>
          <w:rFonts w:ascii="Times New Roman" w:hAnsi="Times New Roman" w:cs="Times New Roman"/>
          <w:b/>
          <w:i/>
          <w:color w:val="000009"/>
          <w:sz w:val="24"/>
          <w:szCs w:val="24"/>
        </w:rPr>
        <w:t>Пособия, используемые для проведения педагогической диагностики индивидуального развития детей при реализации ООП ДО:</w:t>
      </w:r>
    </w:p>
    <w:p w:rsidR="000D5B22" w:rsidRPr="00EB27A3" w:rsidRDefault="000D5B22" w:rsidP="000D5B22">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w:t>
      </w:r>
      <w:r w:rsidRPr="00EB27A3">
        <w:rPr>
          <w:rFonts w:ascii="Times New Roman" w:hAnsi="Times New Roman" w:cs="Times New Roman"/>
          <w:color w:val="000009"/>
          <w:sz w:val="24"/>
          <w:szCs w:val="24"/>
        </w:rPr>
        <w:tab/>
        <w:t>Н. Е. Веракса, Т.С. Комаровой, М.А. Васильевой.: «Диагностика педагогического процесса во второй младшей группе (с 3 до 4 лет) дошкольной образовательной организации. Разработано в соответствии с ФГОС»;</w:t>
      </w:r>
    </w:p>
    <w:p w:rsidR="000D5B22" w:rsidRPr="00EB27A3" w:rsidRDefault="000D5B22" w:rsidP="000D5B22">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 xml:space="preserve"> •</w:t>
      </w:r>
      <w:r w:rsidRPr="00EB27A3">
        <w:rPr>
          <w:rFonts w:ascii="Times New Roman" w:hAnsi="Times New Roman" w:cs="Times New Roman"/>
          <w:color w:val="000009"/>
          <w:sz w:val="24"/>
          <w:szCs w:val="24"/>
        </w:rPr>
        <w:tab/>
        <w:t>Н. Е. Веракса, Т.С. Комаровой, М.А. Васильевой.: «Диагностика педагогического процесса в средней группе (с 4 до 5 лет) дошкольной образовательной организации. Разработано в соответствии с ФГОС»;</w:t>
      </w:r>
    </w:p>
    <w:p w:rsidR="000D5B22" w:rsidRPr="00EB27A3" w:rsidRDefault="000D5B22" w:rsidP="000D5B22">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w:t>
      </w:r>
      <w:r w:rsidRPr="00EB27A3">
        <w:rPr>
          <w:rFonts w:ascii="Times New Roman" w:hAnsi="Times New Roman" w:cs="Times New Roman"/>
          <w:color w:val="000009"/>
          <w:sz w:val="24"/>
          <w:szCs w:val="24"/>
        </w:rPr>
        <w:tab/>
        <w:t>Н. Е. Веракса, Т.С. Комаровой, М.А. Васильевой.: «Диагностика педагогического процесса в старшей группе (с 5 до 6 лет) дошкольной образовательной организации. Разработано в соответствии с ФГОС»;</w:t>
      </w:r>
    </w:p>
    <w:p w:rsidR="000D5B22" w:rsidRPr="00EB27A3" w:rsidRDefault="000D5B22" w:rsidP="000D5B22">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w:t>
      </w:r>
      <w:r w:rsidRPr="00EB27A3">
        <w:rPr>
          <w:rFonts w:ascii="Times New Roman" w:hAnsi="Times New Roman" w:cs="Times New Roman"/>
          <w:color w:val="000009"/>
          <w:sz w:val="24"/>
          <w:szCs w:val="24"/>
        </w:rPr>
        <w:tab/>
        <w:t>Н. Е. Веракса, Т.С. Комаровой, М.А. Васильевой.: «Диагностика педагогического процесса в подготовительной к школе группе (с 6 до 7 лет) дошкольной образовательной организации. Разработано в соответствии с ФГОС».</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b/>
          <w:color w:val="000009"/>
          <w:sz w:val="24"/>
          <w:szCs w:val="24"/>
        </w:rPr>
      </w:pPr>
      <w:r w:rsidRPr="00EB27A3">
        <w:rPr>
          <w:rFonts w:ascii="Times New Roman" w:hAnsi="Times New Roman" w:cs="Times New Roman"/>
          <w:b/>
          <w:color w:val="000009"/>
          <w:sz w:val="24"/>
          <w:szCs w:val="24"/>
        </w:rPr>
        <w:t>1.4. Часть, формируемая участниками образовательных отношений</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b/>
          <w:color w:val="000009"/>
          <w:sz w:val="24"/>
          <w:szCs w:val="24"/>
        </w:rPr>
      </w:pPr>
      <w:r w:rsidRPr="00EB27A3">
        <w:rPr>
          <w:rFonts w:ascii="Times New Roman" w:hAnsi="Times New Roman" w:cs="Times New Roman"/>
          <w:color w:val="000009"/>
          <w:sz w:val="24"/>
          <w:szCs w:val="24"/>
        </w:rPr>
        <w:t>Цели Программы в части, формируемой участниками образовательных отношений:</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 xml:space="preserve">-  Обогащение детского развития, учитывая этнокультурную ситуацию развития детей Республики Татарстан; </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 Построение системы коррекционно-развивающей работы в группе компенсирующей направленности для детей с тяжелыми нарушениями речи возрасте с 5 до 7 лет;</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 Формирование  правильной устной родной (татарской) речи детей дошкольного возраста;</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lastRenderedPageBreak/>
        <w:t>- Формирование первоначальных умений и навыков практического владения татарским языком в устной форме у русскоязычных воспитанников.</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Цели Программы в части, формируемой участниками образовательных отношений достигаются через решение следующих задач:</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1)</w:t>
      </w:r>
      <w:r w:rsidRPr="00EB27A3">
        <w:rPr>
          <w:rFonts w:ascii="Times New Roman" w:hAnsi="Times New Roman" w:cs="Times New Roman"/>
          <w:color w:val="000009"/>
          <w:sz w:val="24"/>
          <w:szCs w:val="24"/>
        </w:rPr>
        <w:tab/>
        <w:t>формировать умения воспринимать и понимать татарскую речь на слух и говорить по-татарски в пределах доступной тематики, усвоенных слов;</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2)</w:t>
      </w:r>
      <w:r w:rsidRPr="00EB27A3">
        <w:rPr>
          <w:rFonts w:ascii="Times New Roman" w:hAnsi="Times New Roman" w:cs="Times New Roman"/>
          <w:color w:val="000009"/>
          <w:sz w:val="24"/>
          <w:szCs w:val="24"/>
        </w:rPr>
        <w:tab/>
        <w:t>обучение детей правильно и красиво говорить на родном (татарском) языке;</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3)</w:t>
      </w:r>
      <w:r w:rsidRPr="00EB27A3">
        <w:rPr>
          <w:rFonts w:ascii="Times New Roman" w:hAnsi="Times New Roman" w:cs="Times New Roman"/>
          <w:color w:val="000009"/>
          <w:sz w:val="24"/>
          <w:szCs w:val="24"/>
        </w:rPr>
        <w:tab/>
        <w:t xml:space="preserve">приобщить к  татарской национальной культуре, духовности татарского народа и обогатить детское развитие  культурой народов совместного проживания; </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4)</w:t>
      </w:r>
      <w:r w:rsidRPr="00EB27A3">
        <w:rPr>
          <w:rFonts w:ascii="Times New Roman" w:hAnsi="Times New Roman" w:cs="Times New Roman"/>
          <w:color w:val="000009"/>
          <w:sz w:val="24"/>
          <w:szCs w:val="24"/>
        </w:rPr>
        <w:tab/>
        <w:t xml:space="preserve">обеспечить  коррекцию  нарушения речи дошкольников и оказать им квалифицированную помощь в освоении Программы. </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5)</w:t>
      </w:r>
      <w:r w:rsidRPr="00EB27A3">
        <w:rPr>
          <w:rFonts w:ascii="Times New Roman" w:hAnsi="Times New Roman" w:cs="Times New Roman"/>
          <w:color w:val="000009"/>
          <w:sz w:val="24"/>
          <w:szCs w:val="24"/>
        </w:rPr>
        <w:tab/>
        <w:t xml:space="preserve">развивать и поддерживать индивидуальные способности  детей дошкольного возраста. </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Образовательные программы, реализующие часть, формируемую участниками образовательных отношений:</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1.</w:t>
      </w:r>
      <w:r w:rsidRPr="00EB27A3">
        <w:rPr>
          <w:rFonts w:ascii="Times New Roman" w:hAnsi="Times New Roman" w:cs="Times New Roman"/>
          <w:color w:val="000009"/>
          <w:sz w:val="24"/>
          <w:szCs w:val="24"/>
        </w:rPr>
        <w:tab/>
        <w:t xml:space="preserve">Региональная образовательная программа дошкольного образования «Соенич- радость познания», авт. Шаехова Р. К. , 2016г. </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2.</w:t>
      </w:r>
      <w:r w:rsidRPr="00EB27A3">
        <w:rPr>
          <w:rFonts w:ascii="Times New Roman" w:hAnsi="Times New Roman" w:cs="Times New Roman"/>
          <w:color w:val="000009"/>
          <w:sz w:val="24"/>
          <w:szCs w:val="24"/>
        </w:rPr>
        <w:tab/>
        <w:t xml:space="preserve"> Региональная образовательная программа дошкольного образования «Куаныч- радость познания», авт. Шаехова Р. К. , 2022г. </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3.</w:t>
      </w:r>
      <w:r w:rsidRPr="00EB27A3">
        <w:rPr>
          <w:rFonts w:ascii="Times New Roman" w:hAnsi="Times New Roman" w:cs="Times New Roman"/>
          <w:color w:val="000009"/>
          <w:sz w:val="24"/>
          <w:szCs w:val="24"/>
        </w:rPr>
        <w:tab/>
        <w:t>УМК «Говорим по-татарски» - программа по обучению русскоязычных детей татарскому языку авт. Зарипова З.М., 2012г.</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4.</w:t>
      </w:r>
      <w:r w:rsidRPr="00EB27A3">
        <w:rPr>
          <w:rFonts w:ascii="Times New Roman" w:hAnsi="Times New Roman" w:cs="Times New Roman"/>
          <w:color w:val="000009"/>
          <w:sz w:val="24"/>
          <w:szCs w:val="24"/>
        </w:rPr>
        <w:tab/>
        <w:t>«Туган телдә сөйләшәбез», авт. Хәзрәтова Ф.В., Шәрәфетдинова З.Г., Хәбибулина И.Җ. для всех возрастных групп. (2-3г., 3-4г., 4-5г.,5-7 лет.)</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5.</w:t>
      </w:r>
      <w:r w:rsidRPr="00EB27A3">
        <w:rPr>
          <w:rFonts w:ascii="Times New Roman" w:hAnsi="Times New Roman" w:cs="Times New Roman"/>
          <w:color w:val="000009"/>
          <w:sz w:val="24"/>
          <w:szCs w:val="24"/>
        </w:rPr>
        <w:tab/>
        <w:t>Методические пособия для дошкольных образовательных учреждений по организации обучения на родном (татарском) языке по каждой возрастной группе.</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6.</w:t>
      </w:r>
      <w:r w:rsidRPr="00EB27A3">
        <w:rPr>
          <w:rFonts w:ascii="Times New Roman" w:hAnsi="Times New Roman" w:cs="Times New Roman"/>
          <w:color w:val="000009"/>
          <w:sz w:val="24"/>
          <w:szCs w:val="24"/>
        </w:rPr>
        <w:tab/>
        <w:t>Парциальные и разработанные самостоятельно программы.</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b/>
          <w:i/>
          <w:color w:val="000009"/>
          <w:sz w:val="24"/>
          <w:szCs w:val="24"/>
        </w:rPr>
      </w:pPr>
      <w:r w:rsidRPr="00EB27A3">
        <w:rPr>
          <w:rFonts w:ascii="Times New Roman" w:hAnsi="Times New Roman" w:cs="Times New Roman"/>
          <w:color w:val="000009"/>
          <w:sz w:val="24"/>
          <w:szCs w:val="24"/>
        </w:rPr>
        <w:t xml:space="preserve">   </w:t>
      </w:r>
      <w:r w:rsidRPr="00EB27A3">
        <w:rPr>
          <w:rFonts w:ascii="Times New Roman" w:hAnsi="Times New Roman" w:cs="Times New Roman"/>
          <w:b/>
          <w:i/>
          <w:color w:val="000009"/>
          <w:sz w:val="24"/>
          <w:szCs w:val="24"/>
        </w:rPr>
        <w:t>Социально-коммуникативное развитие</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 xml:space="preserve"> - ребенок усвоил элементарные  нормы и ценности татарского народа;</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 обладает начальными знаниями о себе, других людях, объектах окружающего мира, о малой родине (Казань) и Отечестве (Россия, Татарстан);</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 обладает элементарными представлениями  о социокультурных ценностях татарского народа, о татарских традициях и праздниках, об особенностях природы Татарстана.</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b/>
          <w:i/>
          <w:color w:val="000009"/>
          <w:sz w:val="24"/>
          <w:szCs w:val="24"/>
        </w:rPr>
      </w:pPr>
      <w:r w:rsidRPr="00EB27A3">
        <w:rPr>
          <w:rFonts w:ascii="Times New Roman" w:hAnsi="Times New Roman" w:cs="Times New Roman"/>
          <w:b/>
          <w:i/>
          <w:color w:val="000009"/>
          <w:sz w:val="24"/>
          <w:szCs w:val="24"/>
        </w:rPr>
        <w:t>Познавательно развитие</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 развиты познавательный интерес, желания и потребности узнать новое</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b/>
          <w:i/>
          <w:color w:val="000009"/>
          <w:sz w:val="24"/>
          <w:szCs w:val="24"/>
        </w:rPr>
      </w:pPr>
      <w:r w:rsidRPr="00EB27A3">
        <w:rPr>
          <w:rFonts w:ascii="Times New Roman" w:hAnsi="Times New Roman" w:cs="Times New Roman"/>
          <w:b/>
          <w:i/>
          <w:color w:val="000009"/>
          <w:sz w:val="24"/>
          <w:szCs w:val="24"/>
        </w:rPr>
        <w:t>Речевое  развитие</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lastRenderedPageBreak/>
        <w:t>- обладает первоначальными умениями и навыками  практического владения татарским языком в устной форме: воспринимает и понимает татарскую речь на слух и говорит  по-татарски в пределах доступной им тематики, усвоенных слов (167),  употребляет  в речи слова обозначающие предмет, признак предмета и действие; составляет небольшие рассказы на татарском языке по серии ситуативных картинок с одним действующим лицом, сюжетной картине или из личных наблюдений;</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 xml:space="preserve">- знаком с произведениями и  творчеством поэтов, писателей Татарстана,  с книжной культурой татарского народа,  с малыми формами поэтического фольклора,  </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 владеет лексическими  и грамматическими  средствами языка, сформировано правильного произношения (воспитание артикуляционных навыков звукопроизношения, слоговой структуры, фонематического слуха и восприятия), владеет элементами грамоты, развиты навыки связной речи;</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 сформирована правильная устная родная (татарская) речь, дошкольник правильно и красиво говорит на родном (татарском) языке.</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b/>
          <w:i/>
          <w:color w:val="000009"/>
          <w:sz w:val="24"/>
          <w:szCs w:val="24"/>
        </w:rPr>
      </w:pPr>
      <w:r w:rsidRPr="00EB27A3">
        <w:rPr>
          <w:rFonts w:ascii="Times New Roman" w:hAnsi="Times New Roman" w:cs="Times New Roman"/>
          <w:b/>
          <w:i/>
          <w:color w:val="000009"/>
          <w:sz w:val="24"/>
          <w:szCs w:val="24"/>
        </w:rPr>
        <w:t>Художественно-эстетическое  развитие</w:t>
      </w:r>
    </w:p>
    <w:p w:rsidR="002D0F13" w:rsidRPr="00EB27A3" w:rsidRDefault="002D0F13" w:rsidP="002D0F13">
      <w:pPr>
        <w:pStyle w:val="a4"/>
        <w:tabs>
          <w:tab w:val="left" w:pos="0"/>
          <w:tab w:val="left" w:pos="709"/>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 xml:space="preserve"> - обладает элементарными  представлений о видах татарского искусства; </w:t>
      </w:r>
    </w:p>
    <w:p w:rsidR="002D0F13" w:rsidRPr="00EB27A3" w:rsidRDefault="002D0F13" w:rsidP="002D0F13">
      <w:pPr>
        <w:pStyle w:val="a4"/>
        <w:tabs>
          <w:tab w:val="left" w:pos="0"/>
          <w:tab w:val="left" w:pos="709"/>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 проявляет любознательность к  татарской народной музыке, фольклору народов Татарстана;</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 проявляет инициативу и самостоятельность в  творческой деятельности  (изобразительной, конструктивно-модельной, музыкальной и др.) используя  татарское народное прикладное искусство.</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b/>
          <w:i/>
          <w:color w:val="000009"/>
          <w:sz w:val="24"/>
          <w:szCs w:val="24"/>
        </w:rPr>
      </w:pPr>
      <w:r w:rsidRPr="00EB27A3">
        <w:rPr>
          <w:rFonts w:ascii="Times New Roman" w:hAnsi="Times New Roman" w:cs="Times New Roman"/>
          <w:b/>
          <w:i/>
          <w:color w:val="000009"/>
          <w:sz w:val="24"/>
          <w:szCs w:val="24"/>
        </w:rPr>
        <w:t>Физическое развитие</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 xml:space="preserve"> - обладает  элементарными представлениями о некоторых видах спорта, распространённых в Республике Татарстан; о национальных спортивных командах; о разновидностях спортивных комплексов, построенных к XXVII Всемирной летней Универсиаде 2013 года и Олимпиаде 2014;</w:t>
      </w:r>
    </w:p>
    <w:p w:rsidR="002D0F13" w:rsidRPr="00EB27A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 xml:space="preserve">- владеет правилами татарских народных игр; </w:t>
      </w:r>
    </w:p>
    <w:p w:rsidR="002D0F13" w:rsidRDefault="002D0F13"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r w:rsidRPr="00EB27A3">
        <w:rPr>
          <w:rFonts w:ascii="Times New Roman" w:hAnsi="Times New Roman" w:cs="Times New Roman"/>
          <w:color w:val="000009"/>
          <w:sz w:val="24"/>
          <w:szCs w:val="24"/>
        </w:rPr>
        <w:t>- обладает элементарными представлениями  о здоровом образе жизни, через традиции татарского народа.</w:t>
      </w:r>
    </w:p>
    <w:p w:rsidR="002D1615" w:rsidRDefault="002D1615" w:rsidP="002D0F13">
      <w:pPr>
        <w:pStyle w:val="a4"/>
        <w:tabs>
          <w:tab w:val="left" w:pos="0"/>
          <w:tab w:val="left" w:pos="851"/>
          <w:tab w:val="left" w:pos="1134"/>
          <w:tab w:val="left" w:pos="9355"/>
        </w:tabs>
        <w:spacing w:after="0" w:line="360" w:lineRule="auto"/>
        <w:ind w:left="0" w:right="-1" w:firstLine="567"/>
        <w:jc w:val="both"/>
        <w:rPr>
          <w:rFonts w:ascii="Times New Roman" w:hAnsi="Times New Roman" w:cs="Times New Roman"/>
          <w:color w:val="000009"/>
          <w:sz w:val="24"/>
          <w:szCs w:val="24"/>
        </w:rPr>
      </w:pPr>
    </w:p>
    <w:p w:rsidR="00D27BEA" w:rsidRPr="00E72A78" w:rsidRDefault="00D27BEA" w:rsidP="00004859">
      <w:pPr>
        <w:pStyle w:val="a4"/>
        <w:widowControl w:val="0"/>
        <w:numPr>
          <w:ilvl w:val="0"/>
          <w:numId w:val="3"/>
        </w:numPr>
        <w:tabs>
          <w:tab w:val="left" w:pos="142"/>
          <w:tab w:val="left" w:pos="851"/>
        </w:tabs>
        <w:autoSpaceDE w:val="0"/>
        <w:autoSpaceDN w:val="0"/>
        <w:spacing w:after="0" w:line="360" w:lineRule="auto"/>
        <w:ind w:left="0" w:firstLine="567"/>
        <w:jc w:val="center"/>
        <w:outlineLvl w:val="0"/>
        <w:rPr>
          <w:rFonts w:ascii="Times New Roman" w:eastAsia="Times New Roman" w:hAnsi="Times New Roman" w:cs="Times New Roman"/>
          <w:b/>
          <w:bCs/>
          <w:sz w:val="24"/>
          <w:szCs w:val="24"/>
        </w:rPr>
      </w:pPr>
      <w:bookmarkStart w:id="1" w:name="_Toc138692995"/>
      <w:r w:rsidRPr="00E72A78">
        <w:rPr>
          <w:rFonts w:ascii="Times New Roman" w:eastAsia="Times New Roman" w:hAnsi="Times New Roman" w:cs="Times New Roman"/>
          <w:b/>
          <w:bCs/>
          <w:sz w:val="24"/>
          <w:szCs w:val="24"/>
        </w:rPr>
        <w:t>СОДЕРЖАТЕЛЬНЫЙ</w:t>
      </w:r>
      <w:r w:rsidRPr="00E72A78">
        <w:rPr>
          <w:rFonts w:ascii="Times New Roman" w:eastAsia="Times New Roman" w:hAnsi="Times New Roman" w:cs="Times New Roman"/>
          <w:b/>
          <w:bCs/>
          <w:spacing w:val="-7"/>
          <w:sz w:val="24"/>
          <w:szCs w:val="24"/>
        </w:rPr>
        <w:t xml:space="preserve"> </w:t>
      </w:r>
      <w:r w:rsidRPr="00E72A78">
        <w:rPr>
          <w:rFonts w:ascii="Times New Roman" w:eastAsia="Times New Roman" w:hAnsi="Times New Roman" w:cs="Times New Roman"/>
          <w:b/>
          <w:bCs/>
          <w:sz w:val="24"/>
          <w:szCs w:val="24"/>
        </w:rPr>
        <w:t>РАЗДЕЛ</w:t>
      </w:r>
      <w:bookmarkEnd w:id="1"/>
    </w:p>
    <w:p w:rsidR="00787CA4" w:rsidRPr="00E72A78" w:rsidRDefault="00787CA4" w:rsidP="00004859">
      <w:pPr>
        <w:pStyle w:val="a4"/>
        <w:widowControl w:val="0"/>
        <w:numPr>
          <w:ilvl w:val="1"/>
          <w:numId w:val="3"/>
        </w:numPr>
        <w:tabs>
          <w:tab w:val="left" w:pos="142"/>
        </w:tabs>
        <w:autoSpaceDE w:val="0"/>
        <w:autoSpaceDN w:val="0"/>
        <w:spacing w:after="0" w:line="360" w:lineRule="auto"/>
        <w:ind w:left="0" w:firstLine="567"/>
        <w:jc w:val="both"/>
        <w:rPr>
          <w:rFonts w:ascii="Times New Roman" w:eastAsia="Times New Roman" w:hAnsi="Times New Roman" w:cs="Times New Roman"/>
          <w:b/>
          <w:bCs/>
          <w:sz w:val="24"/>
          <w:szCs w:val="24"/>
        </w:rPr>
      </w:pPr>
      <w:r w:rsidRPr="00E72A78">
        <w:rPr>
          <w:rFonts w:ascii="Times New Roman" w:eastAsia="Times New Roman" w:hAnsi="Times New Roman" w:cs="Times New Roman"/>
          <w:b/>
          <w:bCs/>
          <w:sz w:val="24"/>
          <w:szCs w:val="24"/>
        </w:rPr>
        <w:t>Задачи и содержание образова</w:t>
      </w:r>
      <w:r w:rsidR="00BD6F19" w:rsidRPr="00E72A78">
        <w:rPr>
          <w:rFonts w:ascii="Times New Roman" w:eastAsia="Times New Roman" w:hAnsi="Times New Roman" w:cs="Times New Roman"/>
          <w:b/>
          <w:bCs/>
          <w:sz w:val="24"/>
          <w:szCs w:val="24"/>
        </w:rPr>
        <w:t xml:space="preserve">ния (обучения и воспитания) по </w:t>
      </w:r>
      <w:r w:rsidRPr="00E72A78">
        <w:rPr>
          <w:rFonts w:ascii="Times New Roman" w:eastAsia="Times New Roman" w:hAnsi="Times New Roman" w:cs="Times New Roman"/>
          <w:b/>
          <w:bCs/>
          <w:sz w:val="24"/>
          <w:szCs w:val="24"/>
        </w:rPr>
        <w:t xml:space="preserve"> образовательным областям в ракурсе всех возрастных групп с перечнем необходимых для воспитательно-образовательного процесса методических пособий в соответствии с </w:t>
      </w:r>
      <w:r w:rsidRPr="00E72A78">
        <w:rPr>
          <w:rFonts w:ascii="Times New Roman" w:eastAsia="Times New Roman" w:hAnsi="Times New Roman" w:cs="Times New Roman"/>
          <w:b/>
          <w:bCs/>
          <w:sz w:val="24"/>
          <w:szCs w:val="24"/>
        </w:rPr>
        <w:lastRenderedPageBreak/>
        <w:t>ФОП</w:t>
      </w:r>
    </w:p>
    <w:p w:rsidR="00E72A78" w:rsidRPr="00E72A78" w:rsidRDefault="00E72A78" w:rsidP="00E72A78">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В каждой образовательной области сформулированы задачи, содержание образовательной деятельности, предусмотренное для освоения в каждой возрастной группе детей в возрасте от двух месяцев до восьми лет, а также результаты, которые могут быть достигнуты детьми при целенаправленной систематической работе с ними.</w:t>
      </w:r>
    </w:p>
    <w:p w:rsidR="00E72A78" w:rsidRPr="00E72A78" w:rsidRDefault="00E72A78" w:rsidP="00E72A78">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Определение задач и содержания образования базируется на следующих принципах:</w:t>
      </w:r>
    </w:p>
    <w:p w:rsidR="00E72A78" w:rsidRPr="00E72A78" w:rsidRDefault="00E72A78" w:rsidP="00E72A78">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i/>
          <w:sz w:val="24"/>
          <w:szCs w:val="24"/>
        </w:rPr>
        <w:t>принцип учёта ведущей деятельности:</w:t>
      </w:r>
      <w:r w:rsidRPr="00E72A78">
        <w:rPr>
          <w:rFonts w:ascii="Times New Roman" w:eastAsia="Times New Roman" w:hAnsi="Times New Roman" w:cs="Times New Roman"/>
          <w:sz w:val="24"/>
          <w:szCs w:val="24"/>
        </w:rPr>
        <w:t xml:space="preserve"> Программа реализуется в контексте всех перечисленных в ФГОС ДО видов детской деятельности, с акцентом на ведущую деятельность для каждого возрастного периода – от непосредственного эмоционального общения со взрослым до предметной (предметно - манипулятивной) и игровой деятельности;</w:t>
      </w:r>
    </w:p>
    <w:p w:rsidR="00E72A78" w:rsidRPr="00E72A78" w:rsidRDefault="00E72A78" w:rsidP="00E72A78">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i/>
          <w:sz w:val="24"/>
          <w:szCs w:val="24"/>
        </w:rPr>
        <w:t>принцип учета возрастных и индивидуальных особенностей детей:</w:t>
      </w:r>
      <w:r w:rsidRPr="00E72A78">
        <w:rPr>
          <w:rFonts w:ascii="Times New Roman" w:eastAsia="Times New Roman" w:hAnsi="Times New Roman" w:cs="Times New Roman"/>
          <w:sz w:val="24"/>
          <w:szCs w:val="24"/>
        </w:rPr>
        <w:t xml:space="preserve"> Программа учитывает возрастные характеристики развития ребенка на разных этапах дошкольного возраста, предусматривает возможность и механизмы разработки индивидуальных траекторий развития и образования детей с особыми возможностями, способностями, потребностями и интересами;</w:t>
      </w:r>
    </w:p>
    <w:p w:rsidR="00E72A78" w:rsidRPr="00E72A78" w:rsidRDefault="00E72A78" w:rsidP="00E72A78">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i/>
          <w:sz w:val="24"/>
          <w:szCs w:val="24"/>
        </w:rPr>
        <w:t>принцип амплификации детского развития</w:t>
      </w:r>
      <w:r w:rsidRPr="00E72A78">
        <w:rPr>
          <w:rFonts w:ascii="Times New Roman" w:eastAsia="Times New Roman" w:hAnsi="Times New Roman" w:cs="Times New Roman"/>
          <w:sz w:val="24"/>
          <w:szCs w:val="24"/>
        </w:rPr>
        <w:t xml:space="preserve"> как направленного процесса обогащения и развертывания содержания видов детской деятельности, а также общения детей с взрослыми и сверстниками, соответствующего возрастным задачам дошкольного возраста;</w:t>
      </w:r>
    </w:p>
    <w:p w:rsidR="00E72A78" w:rsidRPr="00E72A78" w:rsidRDefault="00E72A78" w:rsidP="00E72A78">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i/>
          <w:sz w:val="24"/>
          <w:szCs w:val="24"/>
        </w:rPr>
        <w:t>принцип единства обучения и воспитания:</w:t>
      </w:r>
      <w:r w:rsidRPr="00E72A78">
        <w:rPr>
          <w:rFonts w:ascii="Times New Roman" w:eastAsia="Times New Roman" w:hAnsi="Times New Roman" w:cs="Times New Roman"/>
          <w:sz w:val="24"/>
          <w:szCs w:val="24"/>
        </w:rPr>
        <w:t xml:space="preserve"> как интеграция двух сторон процесса образования, направленная на развитие личности ребенка и обусловленная общим подходом к отбору содержания и организации воспитания и обучения через обогащение содержания и форм детской деятельности;</w:t>
      </w:r>
    </w:p>
    <w:p w:rsidR="00E72A78" w:rsidRPr="00E72A78" w:rsidRDefault="00E72A78" w:rsidP="00E72A78">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i/>
          <w:sz w:val="24"/>
          <w:szCs w:val="24"/>
        </w:rPr>
        <w:t>принцип преемственности образовательной работы</w:t>
      </w:r>
      <w:r w:rsidRPr="00E72A78">
        <w:rPr>
          <w:rFonts w:ascii="Times New Roman" w:eastAsia="Times New Roman" w:hAnsi="Times New Roman" w:cs="Times New Roman"/>
          <w:sz w:val="24"/>
          <w:szCs w:val="24"/>
        </w:rPr>
        <w:t xml:space="preserve"> на разных возрастных этапах дошкольного детства и при переходе на уровень начального общего образования: Программа реализует данный принцип при построении содержания обучения и воспитания относительно уровня начального школьного образования, а также при построении единого пространства развития ребенка образовательной организации и семьи;</w:t>
      </w:r>
    </w:p>
    <w:p w:rsidR="00E72A78" w:rsidRPr="00E72A78" w:rsidRDefault="00E72A78" w:rsidP="00E72A78">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i/>
          <w:sz w:val="24"/>
          <w:szCs w:val="24"/>
        </w:rPr>
        <w:t>принцип сотрудничества с семьей:</w:t>
      </w:r>
      <w:r w:rsidRPr="00E72A78">
        <w:rPr>
          <w:rFonts w:ascii="Times New Roman" w:eastAsia="Times New Roman" w:hAnsi="Times New Roman" w:cs="Times New Roman"/>
          <w:sz w:val="24"/>
          <w:szCs w:val="24"/>
        </w:rPr>
        <w:t xml:space="preserve"> реализация Программы предусматривает оказание психолого-педагогической, методической помощи и поддержки родителям (законным представителям) детей раннего и дошкольного возраста, построение продуктивного взаимодействия с родителями (законными представителями) с целью создания единого/общего пространства развития ребенка;</w:t>
      </w:r>
    </w:p>
    <w:p w:rsidR="00BC5F43" w:rsidRPr="00BC5F43" w:rsidRDefault="00E72A78" w:rsidP="00E72A78">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E72A78">
        <w:rPr>
          <w:rFonts w:ascii="Times New Roman" w:eastAsia="Times New Roman" w:hAnsi="Times New Roman" w:cs="Times New Roman"/>
          <w:i/>
          <w:sz w:val="24"/>
          <w:szCs w:val="24"/>
        </w:rPr>
        <w:t>принцип здоровьесбережения:</w:t>
      </w:r>
      <w:r w:rsidRPr="00E72A78">
        <w:rPr>
          <w:rFonts w:ascii="Times New Roman" w:eastAsia="Times New Roman" w:hAnsi="Times New Roman" w:cs="Times New Roman"/>
          <w:sz w:val="24"/>
          <w:szCs w:val="24"/>
        </w:rPr>
        <w:t xml:space="preserve"> при организации образовательной деятельности не допускается использование педагогических технологий, которые могут нанести вред </w:t>
      </w:r>
      <w:r w:rsidRPr="00E72A78">
        <w:rPr>
          <w:rFonts w:ascii="Times New Roman" w:eastAsia="Times New Roman" w:hAnsi="Times New Roman" w:cs="Times New Roman"/>
          <w:sz w:val="24"/>
          <w:szCs w:val="24"/>
        </w:rPr>
        <w:lastRenderedPageBreak/>
        <w:t>физическому и (или) психическому здоровью воспитанников, их психоэмоциональному благополучию.</w:t>
      </w:r>
    </w:p>
    <w:p w:rsidR="00BC5F43" w:rsidRPr="00E72A7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r w:rsidRPr="00E72A78">
        <w:rPr>
          <w:rFonts w:ascii="Times New Roman" w:eastAsia="Times New Roman" w:hAnsi="Times New Roman" w:cs="Times New Roman"/>
          <w:b/>
          <w:sz w:val="24"/>
          <w:szCs w:val="24"/>
        </w:rPr>
        <w:t>2.1.1. Социально-коммуникативное развитие</w:t>
      </w:r>
    </w:p>
    <w:p w:rsidR="00BC5F43" w:rsidRPr="00E72A78" w:rsidRDefault="00282437"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r w:rsidRPr="00E72A78">
        <w:rPr>
          <w:rFonts w:ascii="Times New Roman" w:eastAsia="Times New Roman" w:hAnsi="Times New Roman" w:cs="Times New Roman"/>
          <w:b/>
          <w:sz w:val="24"/>
          <w:szCs w:val="24"/>
        </w:rPr>
        <w:t>2.1.1.1</w:t>
      </w:r>
      <w:r w:rsidR="00BC5F43" w:rsidRPr="00E72A78">
        <w:rPr>
          <w:rFonts w:ascii="Times New Roman" w:eastAsia="Times New Roman" w:hAnsi="Times New Roman" w:cs="Times New Roman"/>
          <w:b/>
          <w:sz w:val="24"/>
          <w:szCs w:val="24"/>
        </w:rPr>
        <w:t>. От 1 года до 2 лет.</w:t>
      </w:r>
    </w:p>
    <w:p w:rsidR="00BC5F43" w:rsidRPr="00E72A7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В области социально-коммуникативного развития основными задачами образовательной деятельности являются:</w:t>
      </w:r>
    </w:p>
    <w:p w:rsidR="00BC5F43" w:rsidRPr="00E72A7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w:t>
      </w:r>
      <w:r w:rsidRPr="00E72A78">
        <w:rPr>
          <w:rFonts w:ascii="Times New Roman" w:eastAsia="Times New Roman" w:hAnsi="Times New Roman" w:cs="Times New Roman"/>
          <w:sz w:val="24"/>
          <w:szCs w:val="24"/>
        </w:rPr>
        <w:tab/>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rsidR="00BC5F43" w:rsidRPr="00E72A7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w:t>
      </w:r>
      <w:r w:rsidRPr="00E72A78">
        <w:rPr>
          <w:rFonts w:ascii="Times New Roman" w:eastAsia="Times New Roman" w:hAnsi="Times New Roman" w:cs="Times New Roman"/>
          <w:sz w:val="24"/>
          <w:szCs w:val="24"/>
        </w:rPr>
        <w:tab/>
        <w:t>формировать элементарные представления: о себе, близких людях, ближайшем предметном окружении;</w:t>
      </w:r>
    </w:p>
    <w:p w:rsidR="00BC5F43" w:rsidRPr="00E72A7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w:t>
      </w:r>
      <w:r w:rsidRPr="00E72A78">
        <w:rPr>
          <w:rFonts w:ascii="Times New Roman" w:eastAsia="Times New Roman" w:hAnsi="Times New Roman" w:cs="Times New Roman"/>
          <w:sz w:val="24"/>
          <w:szCs w:val="24"/>
        </w:rPr>
        <w:tab/>
        <w:t>создавать условия для получения опыта применения правил социального взаимодействия.</w:t>
      </w:r>
    </w:p>
    <w:p w:rsidR="00BC5F43" w:rsidRPr="00E72A7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Содержание образовательной деятельности.</w:t>
      </w:r>
    </w:p>
    <w:p w:rsidR="00BC5F43" w:rsidRPr="00E72A7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rsidR="00BC5F43" w:rsidRPr="00E72A7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rsidR="00BC5F43" w:rsidRPr="00E72A7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rsidR="00BC5F43" w:rsidRPr="00E72A7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rsidR="00BC5F43" w:rsidRPr="00E72A7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p>
    <w:p w:rsidR="00BC5F43" w:rsidRPr="00E72A78" w:rsidRDefault="00282437"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r w:rsidRPr="00E72A78">
        <w:rPr>
          <w:rFonts w:ascii="Times New Roman" w:eastAsia="Times New Roman" w:hAnsi="Times New Roman" w:cs="Times New Roman"/>
          <w:b/>
          <w:sz w:val="24"/>
          <w:szCs w:val="24"/>
        </w:rPr>
        <w:t>2.1.1.2</w:t>
      </w:r>
      <w:r w:rsidR="00BC5F43" w:rsidRPr="00E72A78">
        <w:rPr>
          <w:rFonts w:ascii="Times New Roman" w:eastAsia="Times New Roman" w:hAnsi="Times New Roman" w:cs="Times New Roman"/>
          <w:b/>
          <w:sz w:val="24"/>
          <w:szCs w:val="24"/>
        </w:rPr>
        <w:t>. От 2 лет до 3 лет.</w:t>
      </w:r>
    </w:p>
    <w:p w:rsidR="00BC5F43" w:rsidRPr="00E72A7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 xml:space="preserve">В области социально-коммуникативного развития основными задачами образовательной </w:t>
      </w:r>
      <w:r w:rsidRPr="00E72A78">
        <w:rPr>
          <w:rFonts w:ascii="Times New Roman" w:eastAsia="Times New Roman" w:hAnsi="Times New Roman" w:cs="Times New Roman"/>
          <w:sz w:val="24"/>
          <w:szCs w:val="24"/>
        </w:rPr>
        <w:lastRenderedPageBreak/>
        <w:t>деятельности являются:</w:t>
      </w:r>
    </w:p>
    <w:p w:rsidR="00BC5F43" w:rsidRPr="00E72A7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w:t>
      </w:r>
      <w:r w:rsidRPr="00E72A78">
        <w:rPr>
          <w:rFonts w:ascii="Times New Roman" w:eastAsia="Times New Roman" w:hAnsi="Times New Roman" w:cs="Times New Roman"/>
          <w:sz w:val="24"/>
          <w:szCs w:val="24"/>
        </w:rPr>
        <w:tab/>
        <w:t>поддерживать эмоционально-положительное состояние детей в период адаптации к ДОО;</w:t>
      </w:r>
    </w:p>
    <w:p w:rsidR="00BC5F43" w:rsidRPr="00E72A7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w:t>
      </w:r>
      <w:r w:rsidRPr="00E72A78">
        <w:rPr>
          <w:rFonts w:ascii="Times New Roman" w:eastAsia="Times New Roman" w:hAnsi="Times New Roman" w:cs="Times New Roman"/>
          <w:sz w:val="24"/>
          <w:szCs w:val="24"/>
        </w:rPr>
        <w:tab/>
        <w:t>развивать игровой опыт ребёнка, помогая детям отражать в игре представления об окружающей действительности;</w:t>
      </w:r>
    </w:p>
    <w:p w:rsidR="00BC5F43" w:rsidRPr="00E72A7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w:t>
      </w:r>
      <w:r w:rsidRPr="00E72A78">
        <w:rPr>
          <w:rFonts w:ascii="Times New Roman" w:eastAsia="Times New Roman" w:hAnsi="Times New Roman" w:cs="Times New Roman"/>
          <w:sz w:val="24"/>
          <w:szCs w:val="24"/>
        </w:rPr>
        <w:tab/>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rsidR="00BC5F43" w:rsidRPr="00E72A7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w:t>
      </w:r>
      <w:r w:rsidRPr="00E72A78">
        <w:rPr>
          <w:rFonts w:ascii="Times New Roman" w:eastAsia="Times New Roman" w:hAnsi="Times New Roman" w:cs="Times New Roman"/>
          <w:sz w:val="24"/>
          <w:szCs w:val="24"/>
        </w:rPr>
        <w:tab/>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rsidR="00BC5F43" w:rsidRPr="00E72A7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w:t>
      </w:r>
      <w:r w:rsidRPr="00E72A78">
        <w:rPr>
          <w:rFonts w:ascii="Times New Roman" w:eastAsia="Times New Roman" w:hAnsi="Times New Roman" w:cs="Times New Roman"/>
          <w:sz w:val="24"/>
          <w:szCs w:val="24"/>
        </w:rPr>
        <w:tab/>
        <w:t>формировать первичные представления ребёнка о себе, о своем возрасте, поле, о родителях (законных представителях) и близких членах семьи.</w:t>
      </w:r>
    </w:p>
    <w:p w:rsidR="00BC5F43" w:rsidRPr="00E72A7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Содержание образовательной деятельности.</w:t>
      </w:r>
    </w:p>
    <w:p w:rsidR="00BC5F43" w:rsidRPr="00E72A7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rsidR="00BC5F43" w:rsidRPr="00E72A7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rsidR="00BC5F43" w:rsidRPr="00E72A7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rsidR="00BC5F43" w:rsidRPr="00E72A7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rsidR="00BC5F43" w:rsidRPr="00E72A7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 xml:space="preserve">Педагог поддерживает стремление детей выполнять элементарные правила поведения </w:t>
      </w:r>
      <w:r w:rsidRPr="00E72A78">
        <w:rPr>
          <w:rFonts w:ascii="Times New Roman" w:eastAsia="Times New Roman" w:hAnsi="Times New Roman" w:cs="Times New Roman"/>
          <w:sz w:val="24"/>
          <w:szCs w:val="24"/>
        </w:rPr>
        <w:lastRenderedPageBreak/>
        <w:t>(«можно»,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rsidR="00BC5F43" w:rsidRPr="00E72A7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rsidR="00BC5F43" w:rsidRPr="00E72A7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rsid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rsidR="00E72A78" w:rsidRPr="00E72A78" w:rsidRDefault="00E72A78" w:rsidP="00E72A78">
      <w:pPr>
        <w:widowControl w:val="0"/>
        <w:tabs>
          <w:tab w:val="left" w:pos="9498"/>
        </w:tabs>
        <w:autoSpaceDE w:val="0"/>
        <w:autoSpaceDN w:val="0"/>
        <w:spacing w:after="0" w:line="360" w:lineRule="auto"/>
        <w:ind w:right="111" w:firstLine="566"/>
        <w:jc w:val="both"/>
        <w:rPr>
          <w:rFonts w:ascii="Times New Roman" w:eastAsia="Times New Roman" w:hAnsi="Times New Roman" w:cs="Times New Roman"/>
          <w:i/>
          <w:sz w:val="24"/>
        </w:rPr>
      </w:pPr>
      <w:r w:rsidRPr="00E72A78">
        <w:rPr>
          <w:rFonts w:ascii="Times New Roman" w:eastAsia="Times New Roman" w:hAnsi="Times New Roman" w:cs="Times New Roman"/>
          <w:i/>
          <w:sz w:val="24"/>
        </w:rPr>
        <w:t>Педагог</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создает</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условия</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для</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совместной</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игры,</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инсценировки</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татарских</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(русских)</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народных сказок, потешек, песенок, просмотра мультфильмов студии «Татармультфильм»,</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выполнения</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движений</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под</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татарскую</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музыку</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и</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т.д.</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Поддерживает</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общение,</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развитие</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предметных</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действий</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ребенка,</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способствующих</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развитию</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игры</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и</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активному</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освоению</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родного</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языка.</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p>
    <w:p w:rsidR="00BC5F43" w:rsidRPr="00E72A78" w:rsidRDefault="00282437"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r w:rsidRPr="00E72A78">
        <w:rPr>
          <w:rFonts w:ascii="Times New Roman" w:eastAsia="Times New Roman" w:hAnsi="Times New Roman" w:cs="Times New Roman"/>
          <w:b/>
          <w:sz w:val="24"/>
          <w:szCs w:val="24"/>
        </w:rPr>
        <w:t>2.1.1.3</w:t>
      </w:r>
      <w:r w:rsidR="00BC5F43" w:rsidRPr="00E72A78">
        <w:rPr>
          <w:rFonts w:ascii="Times New Roman" w:eastAsia="Times New Roman" w:hAnsi="Times New Roman" w:cs="Times New Roman"/>
          <w:b/>
          <w:sz w:val="24"/>
          <w:szCs w:val="24"/>
        </w:rPr>
        <w:t>. От 3 лет до 4 лет.</w:t>
      </w:r>
    </w:p>
    <w:p w:rsidR="00E72A78" w:rsidRPr="00E72A78" w:rsidRDefault="00E72A78" w:rsidP="00E72A78">
      <w:pPr>
        <w:widowControl w:val="0"/>
        <w:autoSpaceDE w:val="0"/>
        <w:autoSpaceDN w:val="0"/>
        <w:spacing w:after="0" w:line="360" w:lineRule="auto"/>
        <w:ind w:right="59" w:firstLine="566"/>
        <w:jc w:val="both"/>
        <w:rPr>
          <w:rFonts w:ascii="Times New Roman" w:eastAsia="Times New Roman" w:hAnsi="Times New Roman" w:cs="Times New Roman"/>
          <w:sz w:val="24"/>
          <w:szCs w:val="24"/>
        </w:rPr>
      </w:pPr>
      <w:r w:rsidRPr="00E72A78">
        <w:rPr>
          <w:rFonts w:ascii="Times New Roman" w:eastAsia="Times New Roman" w:hAnsi="Times New Roman" w:cs="Times New Roman"/>
          <w:spacing w:val="-1"/>
          <w:sz w:val="24"/>
          <w:szCs w:val="24"/>
        </w:rPr>
        <w:t>В</w:t>
      </w:r>
      <w:r w:rsidRPr="00E72A78">
        <w:rPr>
          <w:rFonts w:ascii="Times New Roman" w:eastAsia="Times New Roman" w:hAnsi="Times New Roman" w:cs="Times New Roman"/>
          <w:spacing w:val="-13"/>
          <w:sz w:val="24"/>
          <w:szCs w:val="24"/>
        </w:rPr>
        <w:t xml:space="preserve"> </w:t>
      </w:r>
      <w:r w:rsidRPr="00E72A78">
        <w:rPr>
          <w:rFonts w:ascii="Times New Roman" w:eastAsia="Times New Roman" w:hAnsi="Times New Roman" w:cs="Times New Roman"/>
          <w:spacing w:val="-1"/>
          <w:sz w:val="24"/>
          <w:szCs w:val="24"/>
        </w:rPr>
        <w:t>области</w:t>
      </w:r>
      <w:r w:rsidRPr="00E72A78">
        <w:rPr>
          <w:rFonts w:ascii="Times New Roman" w:eastAsia="Times New Roman" w:hAnsi="Times New Roman" w:cs="Times New Roman"/>
          <w:spacing w:val="-9"/>
          <w:sz w:val="24"/>
          <w:szCs w:val="24"/>
        </w:rPr>
        <w:t xml:space="preserve"> </w:t>
      </w:r>
      <w:r w:rsidRPr="00E72A78">
        <w:rPr>
          <w:rFonts w:ascii="Times New Roman" w:eastAsia="Times New Roman" w:hAnsi="Times New Roman" w:cs="Times New Roman"/>
          <w:spacing w:val="-1"/>
          <w:sz w:val="24"/>
          <w:szCs w:val="24"/>
        </w:rPr>
        <w:t>социально-коммуникативного</w:t>
      </w:r>
      <w:r w:rsidRPr="00E72A78">
        <w:rPr>
          <w:rFonts w:ascii="Times New Roman" w:eastAsia="Times New Roman" w:hAnsi="Times New Roman" w:cs="Times New Roman"/>
          <w:spacing w:val="-11"/>
          <w:sz w:val="24"/>
          <w:szCs w:val="24"/>
        </w:rPr>
        <w:t xml:space="preserve"> </w:t>
      </w:r>
      <w:r w:rsidRPr="00E72A78">
        <w:rPr>
          <w:rFonts w:ascii="Times New Roman" w:eastAsia="Times New Roman" w:hAnsi="Times New Roman" w:cs="Times New Roman"/>
          <w:sz w:val="24"/>
          <w:szCs w:val="24"/>
        </w:rPr>
        <w:t>развития</w:t>
      </w:r>
      <w:r w:rsidRPr="00E72A78">
        <w:rPr>
          <w:rFonts w:ascii="Times New Roman" w:eastAsia="Times New Roman" w:hAnsi="Times New Roman" w:cs="Times New Roman"/>
          <w:spacing w:val="-10"/>
          <w:sz w:val="24"/>
          <w:szCs w:val="24"/>
        </w:rPr>
        <w:t xml:space="preserve"> </w:t>
      </w:r>
      <w:r w:rsidRPr="00E72A78">
        <w:rPr>
          <w:rFonts w:ascii="Times New Roman" w:eastAsia="Times New Roman" w:hAnsi="Times New Roman" w:cs="Times New Roman"/>
          <w:sz w:val="24"/>
          <w:szCs w:val="24"/>
        </w:rPr>
        <w:t>основными</w:t>
      </w:r>
      <w:r w:rsidRPr="00E72A78">
        <w:rPr>
          <w:rFonts w:ascii="Times New Roman" w:eastAsia="Times New Roman" w:hAnsi="Times New Roman" w:cs="Times New Roman"/>
          <w:spacing w:val="-6"/>
          <w:sz w:val="24"/>
          <w:szCs w:val="24"/>
        </w:rPr>
        <w:t xml:space="preserve"> </w:t>
      </w:r>
      <w:r w:rsidRPr="00E72A78">
        <w:rPr>
          <w:rFonts w:ascii="Times New Roman" w:eastAsia="Times New Roman" w:hAnsi="Times New Roman" w:cs="Times New Roman"/>
          <w:b/>
          <w:sz w:val="24"/>
          <w:szCs w:val="24"/>
        </w:rPr>
        <w:t>задачами</w:t>
      </w:r>
      <w:r w:rsidRPr="00E72A78">
        <w:rPr>
          <w:rFonts w:ascii="Times New Roman" w:eastAsia="Times New Roman" w:hAnsi="Times New Roman" w:cs="Times New Roman"/>
          <w:b/>
          <w:spacing w:val="-9"/>
          <w:sz w:val="24"/>
          <w:szCs w:val="24"/>
        </w:rPr>
        <w:t xml:space="preserve"> </w:t>
      </w:r>
      <w:r w:rsidRPr="00E72A78">
        <w:rPr>
          <w:rFonts w:ascii="Times New Roman" w:eastAsia="Times New Roman" w:hAnsi="Times New Roman" w:cs="Times New Roman"/>
          <w:sz w:val="24"/>
          <w:szCs w:val="24"/>
        </w:rPr>
        <w:t>образовательной</w:t>
      </w:r>
      <w:r w:rsidRPr="00E72A78">
        <w:rPr>
          <w:rFonts w:ascii="Times New Roman" w:eastAsia="Times New Roman" w:hAnsi="Times New Roman" w:cs="Times New Roman"/>
          <w:spacing w:val="-58"/>
          <w:sz w:val="24"/>
          <w:szCs w:val="24"/>
        </w:rPr>
        <w:t xml:space="preserve"> </w:t>
      </w:r>
      <w:r w:rsidRPr="00E72A78">
        <w:rPr>
          <w:rFonts w:ascii="Times New Roman" w:eastAsia="Times New Roman" w:hAnsi="Times New Roman" w:cs="Times New Roman"/>
          <w:sz w:val="24"/>
          <w:szCs w:val="24"/>
        </w:rPr>
        <w:t>деятельности являются:</w:t>
      </w:r>
    </w:p>
    <w:p w:rsidR="00E72A78" w:rsidRPr="00E72A78" w:rsidRDefault="00E72A78" w:rsidP="006E5EE2">
      <w:pPr>
        <w:pStyle w:val="a4"/>
        <w:widowControl w:val="0"/>
        <w:numPr>
          <w:ilvl w:val="0"/>
          <w:numId w:val="20"/>
        </w:numPr>
        <w:tabs>
          <w:tab w:val="left" w:pos="1686"/>
        </w:tabs>
        <w:autoSpaceDE w:val="0"/>
        <w:autoSpaceDN w:val="0"/>
        <w:spacing w:after="0" w:line="360" w:lineRule="auto"/>
        <w:ind w:right="59"/>
        <w:jc w:val="both"/>
        <w:outlineLvl w:val="1"/>
        <w:rPr>
          <w:rFonts w:ascii="Times New Roman" w:eastAsia="Times New Roman" w:hAnsi="Times New Roman" w:cs="Times New Roman"/>
          <w:b/>
          <w:bCs/>
          <w:i/>
          <w:iCs/>
          <w:sz w:val="24"/>
          <w:szCs w:val="24"/>
        </w:rPr>
      </w:pPr>
      <w:r w:rsidRPr="00E72A78">
        <w:rPr>
          <w:rFonts w:ascii="Times New Roman" w:eastAsia="Times New Roman" w:hAnsi="Times New Roman" w:cs="Times New Roman"/>
          <w:b/>
          <w:bCs/>
          <w:i/>
          <w:iCs/>
          <w:sz w:val="24"/>
          <w:szCs w:val="24"/>
        </w:rPr>
        <w:t>в</w:t>
      </w:r>
      <w:r w:rsidRPr="00E72A78">
        <w:rPr>
          <w:rFonts w:ascii="Times New Roman" w:eastAsia="Times New Roman" w:hAnsi="Times New Roman" w:cs="Times New Roman"/>
          <w:b/>
          <w:bCs/>
          <w:i/>
          <w:iCs/>
          <w:spacing w:val="-2"/>
          <w:sz w:val="24"/>
          <w:szCs w:val="24"/>
        </w:rPr>
        <w:t xml:space="preserve"> </w:t>
      </w:r>
      <w:r w:rsidRPr="00E72A78">
        <w:rPr>
          <w:rFonts w:ascii="Times New Roman" w:eastAsia="Times New Roman" w:hAnsi="Times New Roman" w:cs="Times New Roman"/>
          <w:b/>
          <w:bCs/>
          <w:i/>
          <w:iCs/>
          <w:sz w:val="24"/>
          <w:szCs w:val="24"/>
        </w:rPr>
        <w:t>сфере</w:t>
      </w:r>
      <w:r w:rsidRPr="00E72A78">
        <w:rPr>
          <w:rFonts w:ascii="Times New Roman" w:eastAsia="Times New Roman" w:hAnsi="Times New Roman" w:cs="Times New Roman"/>
          <w:b/>
          <w:bCs/>
          <w:i/>
          <w:iCs/>
          <w:spacing w:val="-2"/>
          <w:sz w:val="24"/>
          <w:szCs w:val="24"/>
        </w:rPr>
        <w:t xml:space="preserve"> </w:t>
      </w:r>
      <w:r w:rsidRPr="00E72A78">
        <w:rPr>
          <w:rFonts w:ascii="Times New Roman" w:eastAsia="Times New Roman" w:hAnsi="Times New Roman" w:cs="Times New Roman"/>
          <w:b/>
          <w:bCs/>
          <w:i/>
          <w:iCs/>
          <w:sz w:val="24"/>
          <w:szCs w:val="24"/>
        </w:rPr>
        <w:t>социальных</w:t>
      </w:r>
      <w:r w:rsidRPr="00E72A78">
        <w:rPr>
          <w:rFonts w:ascii="Times New Roman" w:eastAsia="Times New Roman" w:hAnsi="Times New Roman" w:cs="Times New Roman"/>
          <w:b/>
          <w:bCs/>
          <w:i/>
          <w:iCs/>
          <w:spacing w:val="-2"/>
          <w:sz w:val="24"/>
          <w:szCs w:val="24"/>
        </w:rPr>
        <w:t xml:space="preserve"> </w:t>
      </w:r>
      <w:r w:rsidRPr="00E72A78">
        <w:rPr>
          <w:rFonts w:ascii="Times New Roman" w:eastAsia="Times New Roman" w:hAnsi="Times New Roman" w:cs="Times New Roman"/>
          <w:b/>
          <w:bCs/>
          <w:i/>
          <w:iCs/>
          <w:sz w:val="24"/>
          <w:szCs w:val="24"/>
        </w:rPr>
        <w:t>отношений:</w:t>
      </w:r>
    </w:p>
    <w:p w:rsidR="00E72A78" w:rsidRPr="00E72A78" w:rsidRDefault="00E72A78" w:rsidP="00E72A78">
      <w:pPr>
        <w:pStyle w:val="a4"/>
        <w:widowControl w:val="0"/>
        <w:autoSpaceDE w:val="0"/>
        <w:autoSpaceDN w:val="0"/>
        <w:spacing w:after="0" w:line="360" w:lineRule="auto"/>
        <w:ind w:left="0" w:right="59" w:firstLine="567"/>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E72A78">
        <w:rPr>
          <w:rFonts w:ascii="Times New Roman" w:eastAsia="Times New Roman" w:hAnsi="Times New Roman" w:cs="Times New Roman"/>
          <w:sz w:val="24"/>
          <w:szCs w:val="24"/>
        </w:rPr>
        <w:t>развивать эмоциональную отзывчивость, способность откликаться на ярко выраженные</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эмоции</w:t>
      </w:r>
      <w:r w:rsidRPr="00E72A78">
        <w:rPr>
          <w:rFonts w:ascii="Times New Roman" w:eastAsia="Times New Roman" w:hAnsi="Times New Roman" w:cs="Times New Roman"/>
          <w:spacing w:val="-8"/>
          <w:sz w:val="24"/>
          <w:szCs w:val="24"/>
        </w:rPr>
        <w:t xml:space="preserve"> </w:t>
      </w:r>
      <w:r w:rsidRPr="00E72A78">
        <w:rPr>
          <w:rFonts w:ascii="Times New Roman" w:eastAsia="Times New Roman" w:hAnsi="Times New Roman" w:cs="Times New Roman"/>
          <w:sz w:val="24"/>
          <w:szCs w:val="24"/>
        </w:rPr>
        <w:t>сверстников</w:t>
      </w:r>
      <w:r w:rsidRPr="00E72A78">
        <w:rPr>
          <w:rFonts w:ascii="Times New Roman" w:eastAsia="Times New Roman" w:hAnsi="Times New Roman" w:cs="Times New Roman"/>
          <w:spacing w:val="-10"/>
          <w:sz w:val="24"/>
          <w:szCs w:val="24"/>
        </w:rPr>
        <w:t xml:space="preserve"> </w:t>
      </w:r>
      <w:r w:rsidRPr="00E72A78">
        <w:rPr>
          <w:rFonts w:ascii="Times New Roman" w:eastAsia="Times New Roman" w:hAnsi="Times New Roman" w:cs="Times New Roman"/>
          <w:sz w:val="24"/>
          <w:szCs w:val="24"/>
        </w:rPr>
        <w:t>и</w:t>
      </w:r>
      <w:r w:rsidRPr="00E72A78">
        <w:rPr>
          <w:rFonts w:ascii="Times New Roman" w:eastAsia="Times New Roman" w:hAnsi="Times New Roman" w:cs="Times New Roman"/>
          <w:spacing w:val="-6"/>
          <w:sz w:val="24"/>
          <w:szCs w:val="24"/>
        </w:rPr>
        <w:t xml:space="preserve"> </w:t>
      </w:r>
      <w:r w:rsidRPr="00E72A78">
        <w:rPr>
          <w:rFonts w:ascii="Times New Roman" w:eastAsia="Times New Roman" w:hAnsi="Times New Roman" w:cs="Times New Roman"/>
          <w:sz w:val="24"/>
          <w:szCs w:val="24"/>
        </w:rPr>
        <w:t>взрослых,</w:t>
      </w:r>
      <w:r w:rsidRPr="00E72A78">
        <w:rPr>
          <w:rFonts w:ascii="Times New Roman" w:eastAsia="Times New Roman" w:hAnsi="Times New Roman" w:cs="Times New Roman"/>
          <w:spacing w:val="-7"/>
          <w:sz w:val="24"/>
          <w:szCs w:val="24"/>
        </w:rPr>
        <w:t xml:space="preserve"> </w:t>
      </w:r>
      <w:r w:rsidRPr="00E72A78">
        <w:rPr>
          <w:rFonts w:ascii="Times New Roman" w:eastAsia="Times New Roman" w:hAnsi="Times New Roman" w:cs="Times New Roman"/>
          <w:sz w:val="24"/>
          <w:szCs w:val="24"/>
        </w:rPr>
        <w:t>различать</w:t>
      </w:r>
      <w:r w:rsidRPr="00E72A78">
        <w:rPr>
          <w:rFonts w:ascii="Times New Roman" w:eastAsia="Times New Roman" w:hAnsi="Times New Roman" w:cs="Times New Roman"/>
          <w:spacing w:val="-8"/>
          <w:sz w:val="24"/>
          <w:szCs w:val="24"/>
        </w:rPr>
        <w:t xml:space="preserve"> </w:t>
      </w:r>
      <w:r w:rsidRPr="00E72A78">
        <w:rPr>
          <w:rFonts w:ascii="Times New Roman" w:eastAsia="Times New Roman" w:hAnsi="Times New Roman" w:cs="Times New Roman"/>
          <w:sz w:val="24"/>
          <w:szCs w:val="24"/>
        </w:rPr>
        <w:t>и</w:t>
      </w:r>
      <w:r w:rsidRPr="00E72A78">
        <w:rPr>
          <w:rFonts w:ascii="Times New Roman" w:eastAsia="Times New Roman" w:hAnsi="Times New Roman" w:cs="Times New Roman"/>
          <w:spacing w:val="-8"/>
          <w:sz w:val="24"/>
          <w:szCs w:val="24"/>
        </w:rPr>
        <w:t xml:space="preserve"> </w:t>
      </w:r>
      <w:r w:rsidRPr="00E72A78">
        <w:rPr>
          <w:rFonts w:ascii="Times New Roman" w:eastAsia="Times New Roman" w:hAnsi="Times New Roman" w:cs="Times New Roman"/>
          <w:sz w:val="24"/>
          <w:szCs w:val="24"/>
        </w:rPr>
        <w:t>понимать</w:t>
      </w:r>
      <w:r w:rsidRPr="00E72A78">
        <w:rPr>
          <w:rFonts w:ascii="Times New Roman" w:eastAsia="Times New Roman" w:hAnsi="Times New Roman" w:cs="Times New Roman"/>
          <w:spacing w:val="-5"/>
          <w:sz w:val="24"/>
          <w:szCs w:val="24"/>
        </w:rPr>
        <w:t xml:space="preserve"> </w:t>
      </w:r>
      <w:r w:rsidRPr="00E72A78">
        <w:rPr>
          <w:rFonts w:ascii="Times New Roman" w:eastAsia="Times New Roman" w:hAnsi="Times New Roman" w:cs="Times New Roman"/>
          <w:sz w:val="24"/>
          <w:szCs w:val="24"/>
        </w:rPr>
        <w:t>отдельные</w:t>
      </w:r>
      <w:r w:rsidRPr="00E72A78">
        <w:rPr>
          <w:rFonts w:ascii="Times New Roman" w:eastAsia="Times New Roman" w:hAnsi="Times New Roman" w:cs="Times New Roman"/>
          <w:spacing w:val="-8"/>
          <w:sz w:val="24"/>
          <w:szCs w:val="24"/>
        </w:rPr>
        <w:t xml:space="preserve"> </w:t>
      </w:r>
      <w:r w:rsidRPr="00E72A78">
        <w:rPr>
          <w:rFonts w:ascii="Times New Roman" w:eastAsia="Times New Roman" w:hAnsi="Times New Roman" w:cs="Times New Roman"/>
          <w:sz w:val="24"/>
          <w:szCs w:val="24"/>
        </w:rPr>
        <w:t>эмоциональные</w:t>
      </w:r>
      <w:r w:rsidRPr="00E72A78">
        <w:rPr>
          <w:rFonts w:ascii="Times New Roman" w:eastAsia="Times New Roman" w:hAnsi="Times New Roman" w:cs="Times New Roman"/>
          <w:spacing w:val="-8"/>
          <w:sz w:val="24"/>
          <w:szCs w:val="24"/>
        </w:rPr>
        <w:t xml:space="preserve"> </w:t>
      </w:r>
      <w:r w:rsidRPr="00E72A78">
        <w:rPr>
          <w:rFonts w:ascii="Times New Roman" w:eastAsia="Times New Roman" w:hAnsi="Times New Roman" w:cs="Times New Roman"/>
          <w:sz w:val="24"/>
          <w:szCs w:val="24"/>
        </w:rPr>
        <w:t>проявления,</w:t>
      </w:r>
      <w:r w:rsidRPr="00E72A78">
        <w:rPr>
          <w:rFonts w:ascii="Times New Roman" w:eastAsia="Times New Roman" w:hAnsi="Times New Roman" w:cs="Times New Roman"/>
          <w:spacing w:val="-58"/>
          <w:sz w:val="24"/>
          <w:szCs w:val="24"/>
        </w:rPr>
        <w:t xml:space="preserve"> </w:t>
      </w:r>
      <w:r w:rsidRPr="00E72A78">
        <w:rPr>
          <w:rFonts w:ascii="Times New Roman" w:eastAsia="Times New Roman" w:hAnsi="Times New Roman" w:cs="Times New Roman"/>
          <w:sz w:val="24"/>
          <w:szCs w:val="24"/>
        </w:rPr>
        <w:t>учить правильно</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их</w:t>
      </w:r>
      <w:r w:rsidRPr="00E72A78">
        <w:rPr>
          <w:rFonts w:ascii="Times New Roman" w:eastAsia="Times New Roman" w:hAnsi="Times New Roman" w:cs="Times New Roman"/>
          <w:spacing w:val="2"/>
          <w:sz w:val="24"/>
          <w:szCs w:val="24"/>
        </w:rPr>
        <w:t xml:space="preserve"> </w:t>
      </w:r>
      <w:r w:rsidRPr="00E72A78">
        <w:rPr>
          <w:rFonts w:ascii="Times New Roman" w:eastAsia="Times New Roman" w:hAnsi="Times New Roman" w:cs="Times New Roman"/>
          <w:sz w:val="24"/>
          <w:szCs w:val="24"/>
        </w:rPr>
        <w:t>называть;</w:t>
      </w:r>
    </w:p>
    <w:p w:rsidR="00E72A78" w:rsidRPr="00E72A78" w:rsidRDefault="00E72A78" w:rsidP="00E72A78">
      <w:pPr>
        <w:widowControl w:val="0"/>
        <w:numPr>
          <w:ilvl w:val="1"/>
          <w:numId w:val="18"/>
        </w:numPr>
        <w:tabs>
          <w:tab w:val="left" w:pos="709"/>
        </w:tabs>
        <w:autoSpaceDE w:val="0"/>
        <w:autoSpaceDN w:val="0"/>
        <w:spacing w:after="0" w:line="360" w:lineRule="auto"/>
        <w:ind w:left="0" w:right="59" w:firstLine="566"/>
        <w:rPr>
          <w:rFonts w:ascii="Times New Roman" w:eastAsia="Times New Roman" w:hAnsi="Times New Roman" w:cs="Times New Roman"/>
          <w:sz w:val="24"/>
        </w:rPr>
      </w:pPr>
      <w:r w:rsidRPr="00E72A78">
        <w:rPr>
          <w:rFonts w:ascii="Times New Roman" w:eastAsia="Times New Roman" w:hAnsi="Times New Roman" w:cs="Times New Roman"/>
          <w:sz w:val="24"/>
        </w:rPr>
        <w:t>обогащать</w:t>
      </w:r>
      <w:r w:rsidRPr="00E72A78">
        <w:rPr>
          <w:rFonts w:ascii="Times New Roman" w:eastAsia="Times New Roman" w:hAnsi="Times New Roman" w:cs="Times New Roman"/>
          <w:spacing w:val="50"/>
          <w:sz w:val="24"/>
        </w:rPr>
        <w:t xml:space="preserve"> </w:t>
      </w:r>
      <w:r w:rsidRPr="00E72A78">
        <w:rPr>
          <w:rFonts w:ascii="Times New Roman" w:eastAsia="Times New Roman" w:hAnsi="Times New Roman" w:cs="Times New Roman"/>
          <w:sz w:val="24"/>
        </w:rPr>
        <w:t>представления</w:t>
      </w:r>
      <w:r w:rsidRPr="00E72A78">
        <w:rPr>
          <w:rFonts w:ascii="Times New Roman" w:eastAsia="Times New Roman" w:hAnsi="Times New Roman" w:cs="Times New Roman"/>
          <w:spacing w:val="49"/>
          <w:sz w:val="24"/>
        </w:rPr>
        <w:t xml:space="preserve"> </w:t>
      </w:r>
      <w:r w:rsidRPr="00E72A78">
        <w:rPr>
          <w:rFonts w:ascii="Times New Roman" w:eastAsia="Times New Roman" w:hAnsi="Times New Roman" w:cs="Times New Roman"/>
          <w:sz w:val="24"/>
        </w:rPr>
        <w:t>детей</w:t>
      </w:r>
      <w:r w:rsidRPr="00E72A78">
        <w:rPr>
          <w:rFonts w:ascii="Times New Roman" w:eastAsia="Times New Roman" w:hAnsi="Times New Roman" w:cs="Times New Roman"/>
          <w:spacing w:val="49"/>
          <w:sz w:val="24"/>
        </w:rPr>
        <w:t xml:space="preserve"> </w:t>
      </w:r>
      <w:r w:rsidRPr="00E72A78">
        <w:rPr>
          <w:rFonts w:ascii="Times New Roman" w:eastAsia="Times New Roman" w:hAnsi="Times New Roman" w:cs="Times New Roman"/>
          <w:sz w:val="24"/>
        </w:rPr>
        <w:t>о</w:t>
      </w:r>
      <w:r w:rsidRPr="00E72A78">
        <w:rPr>
          <w:rFonts w:ascii="Times New Roman" w:eastAsia="Times New Roman" w:hAnsi="Times New Roman" w:cs="Times New Roman"/>
          <w:spacing w:val="49"/>
          <w:sz w:val="24"/>
        </w:rPr>
        <w:t xml:space="preserve"> </w:t>
      </w:r>
      <w:r w:rsidRPr="00E72A78">
        <w:rPr>
          <w:rFonts w:ascii="Times New Roman" w:eastAsia="Times New Roman" w:hAnsi="Times New Roman" w:cs="Times New Roman"/>
          <w:sz w:val="24"/>
        </w:rPr>
        <w:t>действиях,</w:t>
      </w:r>
      <w:r w:rsidRPr="00E72A78">
        <w:rPr>
          <w:rFonts w:ascii="Times New Roman" w:eastAsia="Times New Roman" w:hAnsi="Times New Roman" w:cs="Times New Roman"/>
          <w:spacing w:val="49"/>
          <w:sz w:val="24"/>
        </w:rPr>
        <w:t xml:space="preserve"> </w:t>
      </w:r>
      <w:r w:rsidRPr="00E72A78">
        <w:rPr>
          <w:rFonts w:ascii="Times New Roman" w:eastAsia="Times New Roman" w:hAnsi="Times New Roman" w:cs="Times New Roman"/>
          <w:sz w:val="24"/>
        </w:rPr>
        <w:t>в</w:t>
      </w:r>
      <w:r w:rsidRPr="00E72A78">
        <w:rPr>
          <w:rFonts w:ascii="Times New Roman" w:eastAsia="Times New Roman" w:hAnsi="Times New Roman" w:cs="Times New Roman"/>
          <w:spacing w:val="48"/>
          <w:sz w:val="24"/>
        </w:rPr>
        <w:t xml:space="preserve"> </w:t>
      </w:r>
      <w:r w:rsidRPr="00E72A78">
        <w:rPr>
          <w:rFonts w:ascii="Times New Roman" w:eastAsia="Times New Roman" w:hAnsi="Times New Roman" w:cs="Times New Roman"/>
          <w:sz w:val="24"/>
        </w:rPr>
        <w:t>которых</w:t>
      </w:r>
      <w:r w:rsidRPr="00E72A78">
        <w:rPr>
          <w:rFonts w:ascii="Times New Roman" w:eastAsia="Times New Roman" w:hAnsi="Times New Roman" w:cs="Times New Roman"/>
          <w:spacing w:val="51"/>
          <w:sz w:val="24"/>
        </w:rPr>
        <w:t xml:space="preserve"> </w:t>
      </w:r>
      <w:r w:rsidRPr="00E72A78">
        <w:rPr>
          <w:rFonts w:ascii="Times New Roman" w:eastAsia="Times New Roman" w:hAnsi="Times New Roman" w:cs="Times New Roman"/>
          <w:sz w:val="24"/>
        </w:rPr>
        <w:t>проявляются</w:t>
      </w:r>
      <w:r w:rsidRPr="00E72A78">
        <w:rPr>
          <w:rFonts w:ascii="Times New Roman" w:eastAsia="Times New Roman" w:hAnsi="Times New Roman" w:cs="Times New Roman"/>
          <w:spacing w:val="48"/>
          <w:sz w:val="24"/>
        </w:rPr>
        <w:t xml:space="preserve"> </w:t>
      </w:r>
      <w:r w:rsidRPr="00E72A78">
        <w:rPr>
          <w:rFonts w:ascii="Times New Roman" w:eastAsia="Times New Roman" w:hAnsi="Times New Roman" w:cs="Times New Roman"/>
          <w:sz w:val="24"/>
        </w:rPr>
        <w:t>доброе</w:t>
      </w:r>
      <w:r w:rsidRPr="00E72A78">
        <w:rPr>
          <w:rFonts w:ascii="Times New Roman" w:eastAsia="Times New Roman" w:hAnsi="Times New Roman" w:cs="Times New Roman"/>
          <w:spacing w:val="-57"/>
          <w:sz w:val="24"/>
        </w:rPr>
        <w:t xml:space="preserve"> </w:t>
      </w:r>
      <w:r w:rsidRPr="00E72A78">
        <w:rPr>
          <w:rFonts w:ascii="Times New Roman" w:eastAsia="Times New Roman" w:hAnsi="Times New Roman" w:cs="Times New Roman"/>
          <w:sz w:val="24"/>
        </w:rPr>
        <w:t>отношение</w:t>
      </w:r>
      <w:r w:rsidRPr="00E72A78">
        <w:rPr>
          <w:rFonts w:ascii="Times New Roman" w:eastAsia="Times New Roman" w:hAnsi="Times New Roman" w:cs="Times New Roman"/>
          <w:spacing w:val="-2"/>
          <w:sz w:val="24"/>
        </w:rPr>
        <w:t xml:space="preserve"> </w:t>
      </w:r>
      <w:r w:rsidRPr="00E72A78">
        <w:rPr>
          <w:rFonts w:ascii="Times New Roman" w:eastAsia="Times New Roman" w:hAnsi="Times New Roman" w:cs="Times New Roman"/>
          <w:sz w:val="24"/>
        </w:rPr>
        <w:t>и</w:t>
      </w:r>
      <w:r w:rsidRPr="00E72A78">
        <w:rPr>
          <w:rFonts w:ascii="Times New Roman" w:eastAsia="Times New Roman" w:hAnsi="Times New Roman" w:cs="Times New Roman"/>
          <w:spacing w:val="-2"/>
          <w:sz w:val="24"/>
        </w:rPr>
        <w:t xml:space="preserve"> </w:t>
      </w:r>
      <w:r w:rsidRPr="00E72A78">
        <w:rPr>
          <w:rFonts w:ascii="Times New Roman" w:eastAsia="Times New Roman" w:hAnsi="Times New Roman" w:cs="Times New Roman"/>
          <w:sz w:val="24"/>
        </w:rPr>
        <w:t>забота</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о членах</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семьи, близком</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окружении;</w:t>
      </w:r>
    </w:p>
    <w:p w:rsidR="00E72A78" w:rsidRPr="00E72A78" w:rsidRDefault="00E72A78" w:rsidP="00E72A78">
      <w:pPr>
        <w:widowControl w:val="0"/>
        <w:numPr>
          <w:ilvl w:val="1"/>
          <w:numId w:val="18"/>
        </w:numPr>
        <w:tabs>
          <w:tab w:val="left" w:pos="709"/>
        </w:tabs>
        <w:autoSpaceDE w:val="0"/>
        <w:autoSpaceDN w:val="0"/>
        <w:spacing w:after="0" w:line="360" w:lineRule="auto"/>
        <w:ind w:left="0" w:right="59" w:firstLine="566"/>
        <w:rPr>
          <w:rFonts w:ascii="Times New Roman" w:eastAsia="Times New Roman" w:hAnsi="Times New Roman" w:cs="Times New Roman"/>
          <w:sz w:val="24"/>
        </w:rPr>
      </w:pPr>
      <w:r w:rsidRPr="00E72A78">
        <w:rPr>
          <w:rFonts w:ascii="Times New Roman" w:eastAsia="Times New Roman" w:hAnsi="Times New Roman" w:cs="Times New Roman"/>
          <w:sz w:val="24"/>
        </w:rPr>
        <w:t>поддерживать</w:t>
      </w:r>
      <w:r w:rsidRPr="00E72A78">
        <w:rPr>
          <w:rFonts w:ascii="Times New Roman" w:eastAsia="Times New Roman" w:hAnsi="Times New Roman" w:cs="Times New Roman"/>
          <w:spacing w:val="-3"/>
          <w:sz w:val="24"/>
        </w:rPr>
        <w:t xml:space="preserve"> </w:t>
      </w:r>
      <w:r w:rsidRPr="00E72A78">
        <w:rPr>
          <w:rFonts w:ascii="Times New Roman" w:eastAsia="Times New Roman" w:hAnsi="Times New Roman" w:cs="Times New Roman"/>
          <w:sz w:val="24"/>
        </w:rPr>
        <w:t>в</w:t>
      </w:r>
      <w:r w:rsidRPr="00E72A78">
        <w:rPr>
          <w:rFonts w:ascii="Times New Roman" w:eastAsia="Times New Roman" w:hAnsi="Times New Roman" w:cs="Times New Roman"/>
          <w:spacing w:val="-2"/>
          <w:sz w:val="24"/>
        </w:rPr>
        <w:t xml:space="preserve"> </w:t>
      </w:r>
      <w:r w:rsidRPr="00E72A78">
        <w:rPr>
          <w:rFonts w:ascii="Times New Roman" w:eastAsia="Times New Roman" w:hAnsi="Times New Roman" w:cs="Times New Roman"/>
          <w:sz w:val="24"/>
        </w:rPr>
        <w:t>установлении</w:t>
      </w:r>
      <w:r w:rsidRPr="00E72A78">
        <w:rPr>
          <w:rFonts w:ascii="Times New Roman" w:eastAsia="Times New Roman" w:hAnsi="Times New Roman" w:cs="Times New Roman"/>
          <w:spacing w:val="-3"/>
          <w:sz w:val="24"/>
        </w:rPr>
        <w:t xml:space="preserve"> </w:t>
      </w:r>
      <w:r w:rsidRPr="00E72A78">
        <w:rPr>
          <w:rFonts w:ascii="Times New Roman" w:eastAsia="Times New Roman" w:hAnsi="Times New Roman" w:cs="Times New Roman"/>
          <w:sz w:val="24"/>
        </w:rPr>
        <w:t>положительных</w:t>
      </w:r>
      <w:r w:rsidRPr="00E72A78">
        <w:rPr>
          <w:rFonts w:ascii="Times New Roman" w:eastAsia="Times New Roman" w:hAnsi="Times New Roman" w:cs="Times New Roman"/>
          <w:spacing w:val="-3"/>
          <w:sz w:val="24"/>
        </w:rPr>
        <w:t xml:space="preserve"> </w:t>
      </w:r>
      <w:r w:rsidRPr="00E72A78">
        <w:rPr>
          <w:rFonts w:ascii="Times New Roman" w:eastAsia="Times New Roman" w:hAnsi="Times New Roman" w:cs="Times New Roman"/>
          <w:sz w:val="24"/>
        </w:rPr>
        <w:t>контактов</w:t>
      </w:r>
      <w:r w:rsidRPr="00E72A78">
        <w:rPr>
          <w:rFonts w:ascii="Times New Roman" w:eastAsia="Times New Roman" w:hAnsi="Times New Roman" w:cs="Times New Roman"/>
          <w:spacing w:val="-3"/>
          <w:sz w:val="24"/>
        </w:rPr>
        <w:t xml:space="preserve"> </w:t>
      </w:r>
      <w:r w:rsidRPr="00E72A78">
        <w:rPr>
          <w:rFonts w:ascii="Times New Roman" w:eastAsia="Times New Roman" w:hAnsi="Times New Roman" w:cs="Times New Roman"/>
          <w:sz w:val="24"/>
        </w:rPr>
        <w:t>между</w:t>
      </w:r>
      <w:r w:rsidRPr="00E72A78">
        <w:rPr>
          <w:rFonts w:ascii="Times New Roman" w:eastAsia="Times New Roman" w:hAnsi="Times New Roman" w:cs="Times New Roman"/>
          <w:spacing w:val="-10"/>
          <w:sz w:val="24"/>
        </w:rPr>
        <w:t xml:space="preserve"> </w:t>
      </w:r>
      <w:r w:rsidRPr="00E72A78">
        <w:rPr>
          <w:rFonts w:ascii="Times New Roman" w:eastAsia="Times New Roman" w:hAnsi="Times New Roman" w:cs="Times New Roman"/>
          <w:sz w:val="24"/>
        </w:rPr>
        <w:t>детьми,</w:t>
      </w:r>
      <w:r w:rsidRPr="00E72A78">
        <w:rPr>
          <w:rFonts w:ascii="Times New Roman" w:eastAsia="Times New Roman" w:hAnsi="Times New Roman" w:cs="Times New Roman"/>
          <w:spacing w:val="-3"/>
          <w:sz w:val="24"/>
        </w:rPr>
        <w:t xml:space="preserve"> </w:t>
      </w:r>
      <w:r w:rsidRPr="00E72A78">
        <w:rPr>
          <w:rFonts w:ascii="Times New Roman" w:eastAsia="Times New Roman" w:hAnsi="Times New Roman" w:cs="Times New Roman"/>
          <w:sz w:val="24"/>
        </w:rPr>
        <w:t>основанных</w:t>
      </w:r>
      <w:r w:rsidRPr="00E72A78">
        <w:rPr>
          <w:rFonts w:ascii="Times New Roman" w:eastAsia="Times New Roman" w:hAnsi="Times New Roman" w:cs="Times New Roman"/>
          <w:spacing w:val="-57"/>
          <w:sz w:val="24"/>
        </w:rPr>
        <w:t xml:space="preserve"> </w:t>
      </w:r>
      <w:r w:rsidRPr="00E72A78">
        <w:rPr>
          <w:rFonts w:ascii="Times New Roman" w:eastAsia="Times New Roman" w:hAnsi="Times New Roman" w:cs="Times New Roman"/>
          <w:sz w:val="24"/>
        </w:rPr>
        <w:t>на</w:t>
      </w:r>
      <w:r w:rsidRPr="00E72A78">
        <w:rPr>
          <w:rFonts w:ascii="Times New Roman" w:eastAsia="Times New Roman" w:hAnsi="Times New Roman" w:cs="Times New Roman"/>
          <w:spacing w:val="-2"/>
          <w:sz w:val="24"/>
        </w:rPr>
        <w:t xml:space="preserve"> </w:t>
      </w:r>
      <w:r w:rsidRPr="00E72A78">
        <w:rPr>
          <w:rFonts w:ascii="Times New Roman" w:eastAsia="Times New Roman" w:hAnsi="Times New Roman" w:cs="Times New Roman"/>
          <w:sz w:val="24"/>
        </w:rPr>
        <w:t>общих</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интересах</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к действиям</w:t>
      </w:r>
      <w:r w:rsidRPr="00E72A78">
        <w:rPr>
          <w:rFonts w:ascii="Times New Roman" w:eastAsia="Times New Roman" w:hAnsi="Times New Roman" w:cs="Times New Roman"/>
          <w:spacing w:val="-2"/>
          <w:sz w:val="24"/>
        </w:rPr>
        <w:t xml:space="preserve"> </w:t>
      </w:r>
      <w:r w:rsidRPr="00E72A78">
        <w:rPr>
          <w:rFonts w:ascii="Times New Roman" w:eastAsia="Times New Roman" w:hAnsi="Times New Roman" w:cs="Times New Roman"/>
          <w:sz w:val="24"/>
        </w:rPr>
        <w:t>с</w:t>
      </w:r>
      <w:r w:rsidRPr="00E72A78">
        <w:rPr>
          <w:rFonts w:ascii="Times New Roman" w:eastAsia="Times New Roman" w:hAnsi="Times New Roman" w:cs="Times New Roman"/>
          <w:spacing w:val="-2"/>
          <w:sz w:val="24"/>
        </w:rPr>
        <w:t xml:space="preserve"> </w:t>
      </w:r>
      <w:r w:rsidRPr="00E72A78">
        <w:rPr>
          <w:rFonts w:ascii="Times New Roman" w:eastAsia="Times New Roman" w:hAnsi="Times New Roman" w:cs="Times New Roman"/>
          <w:sz w:val="24"/>
        </w:rPr>
        <w:t>игрушками,</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предметами и</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взаимной</w:t>
      </w:r>
      <w:r w:rsidRPr="00E72A78">
        <w:rPr>
          <w:rFonts w:ascii="Times New Roman" w:eastAsia="Times New Roman" w:hAnsi="Times New Roman" w:cs="Times New Roman"/>
          <w:spacing w:val="-3"/>
          <w:sz w:val="24"/>
        </w:rPr>
        <w:t xml:space="preserve"> </w:t>
      </w:r>
      <w:r w:rsidRPr="00E72A78">
        <w:rPr>
          <w:rFonts w:ascii="Times New Roman" w:eastAsia="Times New Roman" w:hAnsi="Times New Roman" w:cs="Times New Roman"/>
          <w:sz w:val="24"/>
        </w:rPr>
        <w:t>симпатии;</w:t>
      </w:r>
    </w:p>
    <w:p w:rsidR="00E72A78" w:rsidRDefault="00E72A78" w:rsidP="00E72A78">
      <w:pPr>
        <w:widowControl w:val="0"/>
        <w:numPr>
          <w:ilvl w:val="1"/>
          <w:numId w:val="18"/>
        </w:numPr>
        <w:tabs>
          <w:tab w:val="left" w:pos="709"/>
        </w:tabs>
        <w:autoSpaceDE w:val="0"/>
        <w:autoSpaceDN w:val="0"/>
        <w:spacing w:after="0" w:line="360" w:lineRule="auto"/>
        <w:ind w:left="0" w:right="59" w:firstLine="566"/>
        <w:rPr>
          <w:rFonts w:ascii="Times New Roman" w:eastAsia="Times New Roman" w:hAnsi="Times New Roman" w:cs="Times New Roman"/>
          <w:sz w:val="24"/>
        </w:rPr>
      </w:pPr>
      <w:r w:rsidRPr="00E72A78">
        <w:rPr>
          <w:rFonts w:ascii="Times New Roman" w:eastAsia="Times New Roman" w:hAnsi="Times New Roman" w:cs="Times New Roman"/>
          <w:sz w:val="24"/>
        </w:rPr>
        <w:t>оказывать</w:t>
      </w:r>
      <w:r w:rsidRPr="00E72A78">
        <w:rPr>
          <w:rFonts w:ascii="Times New Roman" w:eastAsia="Times New Roman" w:hAnsi="Times New Roman" w:cs="Times New Roman"/>
          <w:spacing w:val="24"/>
          <w:sz w:val="24"/>
        </w:rPr>
        <w:t xml:space="preserve"> </w:t>
      </w:r>
      <w:r w:rsidRPr="00E72A78">
        <w:rPr>
          <w:rFonts w:ascii="Times New Roman" w:eastAsia="Times New Roman" w:hAnsi="Times New Roman" w:cs="Times New Roman"/>
          <w:sz w:val="24"/>
        </w:rPr>
        <w:t>помощь</w:t>
      </w:r>
      <w:r w:rsidRPr="00E72A78">
        <w:rPr>
          <w:rFonts w:ascii="Times New Roman" w:eastAsia="Times New Roman" w:hAnsi="Times New Roman" w:cs="Times New Roman"/>
          <w:spacing w:val="24"/>
          <w:sz w:val="24"/>
        </w:rPr>
        <w:t xml:space="preserve"> </w:t>
      </w:r>
      <w:r w:rsidRPr="00E72A78">
        <w:rPr>
          <w:rFonts w:ascii="Times New Roman" w:eastAsia="Times New Roman" w:hAnsi="Times New Roman" w:cs="Times New Roman"/>
          <w:sz w:val="24"/>
        </w:rPr>
        <w:t>в</w:t>
      </w:r>
      <w:r w:rsidRPr="00E72A78">
        <w:rPr>
          <w:rFonts w:ascii="Times New Roman" w:eastAsia="Times New Roman" w:hAnsi="Times New Roman" w:cs="Times New Roman"/>
          <w:spacing w:val="23"/>
          <w:sz w:val="24"/>
        </w:rPr>
        <w:t xml:space="preserve"> </w:t>
      </w:r>
      <w:r w:rsidRPr="00E72A78">
        <w:rPr>
          <w:rFonts w:ascii="Times New Roman" w:eastAsia="Times New Roman" w:hAnsi="Times New Roman" w:cs="Times New Roman"/>
          <w:sz w:val="24"/>
        </w:rPr>
        <w:t>освоении</w:t>
      </w:r>
      <w:r w:rsidRPr="00E72A78">
        <w:rPr>
          <w:rFonts w:ascii="Times New Roman" w:eastAsia="Times New Roman" w:hAnsi="Times New Roman" w:cs="Times New Roman"/>
          <w:spacing w:val="25"/>
          <w:sz w:val="24"/>
        </w:rPr>
        <w:t xml:space="preserve"> </w:t>
      </w:r>
      <w:r w:rsidRPr="00E72A78">
        <w:rPr>
          <w:rFonts w:ascii="Times New Roman" w:eastAsia="Times New Roman" w:hAnsi="Times New Roman" w:cs="Times New Roman"/>
          <w:sz w:val="24"/>
        </w:rPr>
        <w:t>способов</w:t>
      </w:r>
      <w:r w:rsidRPr="00E72A78">
        <w:rPr>
          <w:rFonts w:ascii="Times New Roman" w:eastAsia="Times New Roman" w:hAnsi="Times New Roman" w:cs="Times New Roman"/>
          <w:spacing w:val="22"/>
          <w:sz w:val="24"/>
        </w:rPr>
        <w:t xml:space="preserve"> </w:t>
      </w:r>
      <w:r w:rsidRPr="00E72A78">
        <w:rPr>
          <w:rFonts w:ascii="Times New Roman" w:eastAsia="Times New Roman" w:hAnsi="Times New Roman" w:cs="Times New Roman"/>
          <w:sz w:val="24"/>
        </w:rPr>
        <w:t>взаимодействия</w:t>
      </w:r>
      <w:r w:rsidRPr="00E72A78">
        <w:rPr>
          <w:rFonts w:ascii="Times New Roman" w:eastAsia="Times New Roman" w:hAnsi="Times New Roman" w:cs="Times New Roman"/>
          <w:spacing w:val="24"/>
          <w:sz w:val="24"/>
        </w:rPr>
        <w:t xml:space="preserve"> </w:t>
      </w:r>
      <w:r w:rsidRPr="00E72A78">
        <w:rPr>
          <w:rFonts w:ascii="Times New Roman" w:eastAsia="Times New Roman" w:hAnsi="Times New Roman" w:cs="Times New Roman"/>
          <w:sz w:val="24"/>
        </w:rPr>
        <w:t>со</w:t>
      </w:r>
      <w:r w:rsidRPr="00E72A78">
        <w:rPr>
          <w:rFonts w:ascii="Times New Roman" w:eastAsia="Times New Roman" w:hAnsi="Times New Roman" w:cs="Times New Roman"/>
          <w:spacing w:val="24"/>
          <w:sz w:val="24"/>
        </w:rPr>
        <w:t xml:space="preserve"> </w:t>
      </w:r>
      <w:r w:rsidRPr="00E72A78">
        <w:rPr>
          <w:rFonts w:ascii="Times New Roman" w:eastAsia="Times New Roman" w:hAnsi="Times New Roman" w:cs="Times New Roman"/>
          <w:sz w:val="24"/>
        </w:rPr>
        <w:t>сверстниками</w:t>
      </w:r>
      <w:r w:rsidRPr="00E72A78">
        <w:rPr>
          <w:rFonts w:ascii="Times New Roman" w:eastAsia="Times New Roman" w:hAnsi="Times New Roman" w:cs="Times New Roman"/>
          <w:spacing w:val="25"/>
          <w:sz w:val="24"/>
        </w:rPr>
        <w:t xml:space="preserve"> </w:t>
      </w:r>
      <w:r w:rsidRPr="00E72A78">
        <w:rPr>
          <w:rFonts w:ascii="Times New Roman" w:eastAsia="Times New Roman" w:hAnsi="Times New Roman" w:cs="Times New Roman"/>
          <w:sz w:val="24"/>
        </w:rPr>
        <w:t>в</w:t>
      </w:r>
      <w:r w:rsidRPr="00E72A78">
        <w:rPr>
          <w:rFonts w:ascii="Times New Roman" w:eastAsia="Times New Roman" w:hAnsi="Times New Roman" w:cs="Times New Roman"/>
          <w:spacing w:val="22"/>
          <w:sz w:val="24"/>
        </w:rPr>
        <w:t xml:space="preserve"> </w:t>
      </w:r>
      <w:r w:rsidRPr="00E72A78">
        <w:rPr>
          <w:rFonts w:ascii="Times New Roman" w:eastAsia="Times New Roman" w:hAnsi="Times New Roman" w:cs="Times New Roman"/>
          <w:sz w:val="24"/>
        </w:rPr>
        <w:t>игре,</w:t>
      </w:r>
      <w:r w:rsidRPr="00E72A78">
        <w:rPr>
          <w:rFonts w:ascii="Times New Roman" w:eastAsia="Times New Roman" w:hAnsi="Times New Roman" w:cs="Times New Roman"/>
          <w:spacing w:val="24"/>
          <w:sz w:val="24"/>
        </w:rPr>
        <w:t xml:space="preserve"> </w:t>
      </w:r>
      <w:r w:rsidRPr="00E72A78">
        <w:rPr>
          <w:rFonts w:ascii="Times New Roman" w:eastAsia="Times New Roman" w:hAnsi="Times New Roman" w:cs="Times New Roman"/>
          <w:sz w:val="24"/>
        </w:rPr>
        <w:t>в</w:t>
      </w:r>
      <w:r w:rsidRPr="00E72A78">
        <w:rPr>
          <w:rFonts w:ascii="Times New Roman" w:eastAsia="Times New Roman" w:hAnsi="Times New Roman" w:cs="Times New Roman"/>
          <w:spacing w:val="-57"/>
          <w:sz w:val="24"/>
        </w:rPr>
        <w:t xml:space="preserve"> </w:t>
      </w:r>
      <w:r w:rsidRPr="00E72A78">
        <w:rPr>
          <w:rFonts w:ascii="Times New Roman" w:eastAsia="Times New Roman" w:hAnsi="Times New Roman" w:cs="Times New Roman"/>
          <w:sz w:val="24"/>
        </w:rPr>
        <w:t>повседневном</w:t>
      </w:r>
      <w:r w:rsidRPr="00E72A78">
        <w:rPr>
          <w:rFonts w:ascii="Times New Roman" w:eastAsia="Times New Roman" w:hAnsi="Times New Roman" w:cs="Times New Roman"/>
          <w:spacing w:val="-2"/>
          <w:sz w:val="24"/>
        </w:rPr>
        <w:t xml:space="preserve"> </w:t>
      </w:r>
      <w:r w:rsidRPr="00E72A78">
        <w:rPr>
          <w:rFonts w:ascii="Times New Roman" w:eastAsia="Times New Roman" w:hAnsi="Times New Roman" w:cs="Times New Roman"/>
          <w:sz w:val="24"/>
        </w:rPr>
        <w:t>общении</w:t>
      </w:r>
      <w:r w:rsidRPr="00E72A78">
        <w:rPr>
          <w:rFonts w:ascii="Times New Roman" w:eastAsia="Times New Roman" w:hAnsi="Times New Roman" w:cs="Times New Roman"/>
          <w:spacing w:val="-2"/>
          <w:sz w:val="24"/>
        </w:rPr>
        <w:t xml:space="preserve"> </w:t>
      </w:r>
      <w:r w:rsidRPr="00E72A78">
        <w:rPr>
          <w:rFonts w:ascii="Times New Roman" w:eastAsia="Times New Roman" w:hAnsi="Times New Roman" w:cs="Times New Roman"/>
          <w:sz w:val="24"/>
        </w:rPr>
        <w:t>и бытовой</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деятельности;</w:t>
      </w:r>
    </w:p>
    <w:p w:rsidR="00E72A78" w:rsidRPr="00E72A78" w:rsidRDefault="00E72A78" w:rsidP="00E72A78">
      <w:pPr>
        <w:widowControl w:val="0"/>
        <w:numPr>
          <w:ilvl w:val="1"/>
          <w:numId w:val="18"/>
        </w:numPr>
        <w:tabs>
          <w:tab w:val="left" w:pos="709"/>
        </w:tabs>
        <w:autoSpaceDE w:val="0"/>
        <w:autoSpaceDN w:val="0"/>
        <w:spacing w:after="0" w:line="360" w:lineRule="auto"/>
        <w:ind w:left="0" w:right="59" w:firstLine="566"/>
        <w:rPr>
          <w:rFonts w:ascii="Times New Roman" w:eastAsia="Times New Roman" w:hAnsi="Times New Roman" w:cs="Times New Roman"/>
          <w:sz w:val="24"/>
        </w:rPr>
      </w:pPr>
      <w:r w:rsidRPr="00E72A78">
        <w:rPr>
          <w:rFonts w:ascii="Times New Roman" w:eastAsia="Times New Roman" w:hAnsi="Times New Roman" w:cs="Times New Roman"/>
          <w:sz w:val="24"/>
        </w:rPr>
        <w:t>приучать</w:t>
      </w:r>
      <w:r w:rsidRPr="00E72A78">
        <w:rPr>
          <w:rFonts w:ascii="Times New Roman" w:eastAsia="Times New Roman" w:hAnsi="Times New Roman" w:cs="Times New Roman"/>
          <w:spacing w:val="-3"/>
          <w:sz w:val="24"/>
        </w:rPr>
        <w:t xml:space="preserve"> </w:t>
      </w:r>
      <w:r w:rsidRPr="00E72A78">
        <w:rPr>
          <w:rFonts w:ascii="Times New Roman" w:eastAsia="Times New Roman" w:hAnsi="Times New Roman" w:cs="Times New Roman"/>
          <w:sz w:val="24"/>
        </w:rPr>
        <w:t>детей</w:t>
      </w:r>
      <w:r w:rsidRPr="00E72A78">
        <w:rPr>
          <w:rFonts w:ascii="Times New Roman" w:eastAsia="Times New Roman" w:hAnsi="Times New Roman" w:cs="Times New Roman"/>
          <w:spacing w:val="-3"/>
          <w:sz w:val="24"/>
        </w:rPr>
        <w:t xml:space="preserve"> </w:t>
      </w:r>
      <w:r w:rsidRPr="00E72A78">
        <w:rPr>
          <w:rFonts w:ascii="Times New Roman" w:eastAsia="Times New Roman" w:hAnsi="Times New Roman" w:cs="Times New Roman"/>
          <w:sz w:val="24"/>
        </w:rPr>
        <w:t>к</w:t>
      </w:r>
      <w:r w:rsidRPr="00E72A78">
        <w:rPr>
          <w:rFonts w:ascii="Times New Roman" w:eastAsia="Times New Roman" w:hAnsi="Times New Roman" w:cs="Times New Roman"/>
          <w:spacing w:val="-3"/>
          <w:sz w:val="24"/>
        </w:rPr>
        <w:t xml:space="preserve"> </w:t>
      </w:r>
      <w:r w:rsidRPr="00E72A78">
        <w:rPr>
          <w:rFonts w:ascii="Times New Roman" w:eastAsia="Times New Roman" w:hAnsi="Times New Roman" w:cs="Times New Roman"/>
          <w:sz w:val="24"/>
        </w:rPr>
        <w:t>выполнению</w:t>
      </w:r>
      <w:r w:rsidRPr="00E72A78">
        <w:rPr>
          <w:rFonts w:ascii="Times New Roman" w:eastAsia="Times New Roman" w:hAnsi="Times New Roman" w:cs="Times New Roman"/>
          <w:spacing w:val="-3"/>
          <w:sz w:val="24"/>
        </w:rPr>
        <w:t xml:space="preserve"> </w:t>
      </w:r>
      <w:r w:rsidRPr="00E72A78">
        <w:rPr>
          <w:rFonts w:ascii="Times New Roman" w:eastAsia="Times New Roman" w:hAnsi="Times New Roman" w:cs="Times New Roman"/>
          <w:sz w:val="24"/>
        </w:rPr>
        <w:t>элементарных</w:t>
      </w:r>
      <w:r w:rsidRPr="00E72A78">
        <w:rPr>
          <w:rFonts w:ascii="Times New Roman" w:eastAsia="Times New Roman" w:hAnsi="Times New Roman" w:cs="Times New Roman"/>
          <w:spacing w:val="-4"/>
          <w:sz w:val="24"/>
        </w:rPr>
        <w:t xml:space="preserve"> </w:t>
      </w:r>
      <w:r w:rsidRPr="00E72A78">
        <w:rPr>
          <w:rFonts w:ascii="Times New Roman" w:eastAsia="Times New Roman" w:hAnsi="Times New Roman" w:cs="Times New Roman"/>
          <w:sz w:val="24"/>
        </w:rPr>
        <w:t>правил</w:t>
      </w:r>
      <w:r w:rsidRPr="00E72A78">
        <w:rPr>
          <w:rFonts w:ascii="Times New Roman" w:eastAsia="Times New Roman" w:hAnsi="Times New Roman" w:cs="Times New Roman"/>
          <w:spacing w:val="-4"/>
          <w:sz w:val="24"/>
        </w:rPr>
        <w:t xml:space="preserve"> </w:t>
      </w:r>
      <w:r w:rsidRPr="00E72A78">
        <w:rPr>
          <w:rFonts w:ascii="Times New Roman" w:eastAsia="Times New Roman" w:hAnsi="Times New Roman" w:cs="Times New Roman"/>
          <w:sz w:val="24"/>
        </w:rPr>
        <w:t>культуры</w:t>
      </w:r>
      <w:r w:rsidRPr="00E72A78">
        <w:rPr>
          <w:rFonts w:ascii="Times New Roman" w:eastAsia="Times New Roman" w:hAnsi="Times New Roman" w:cs="Times New Roman"/>
          <w:spacing w:val="-3"/>
          <w:sz w:val="24"/>
        </w:rPr>
        <w:t xml:space="preserve"> </w:t>
      </w:r>
      <w:r w:rsidRPr="00E72A78">
        <w:rPr>
          <w:rFonts w:ascii="Times New Roman" w:eastAsia="Times New Roman" w:hAnsi="Times New Roman" w:cs="Times New Roman"/>
          <w:sz w:val="24"/>
        </w:rPr>
        <w:t>поведения</w:t>
      </w:r>
      <w:r w:rsidRPr="00E72A78">
        <w:rPr>
          <w:rFonts w:ascii="Times New Roman" w:eastAsia="Times New Roman" w:hAnsi="Times New Roman" w:cs="Times New Roman"/>
          <w:spacing w:val="-3"/>
          <w:sz w:val="24"/>
        </w:rPr>
        <w:t xml:space="preserve"> </w:t>
      </w:r>
      <w:r w:rsidRPr="00E72A78">
        <w:rPr>
          <w:rFonts w:ascii="Times New Roman" w:eastAsia="Times New Roman" w:hAnsi="Times New Roman" w:cs="Times New Roman"/>
          <w:sz w:val="24"/>
        </w:rPr>
        <w:t>в</w:t>
      </w:r>
      <w:r w:rsidRPr="00E72A78">
        <w:rPr>
          <w:rFonts w:ascii="Times New Roman" w:eastAsia="Times New Roman" w:hAnsi="Times New Roman" w:cs="Times New Roman"/>
          <w:spacing w:val="3"/>
          <w:sz w:val="24"/>
        </w:rPr>
        <w:t xml:space="preserve"> </w:t>
      </w:r>
      <w:r w:rsidRPr="00E72A78">
        <w:rPr>
          <w:rFonts w:ascii="Times New Roman" w:eastAsia="Times New Roman" w:hAnsi="Times New Roman" w:cs="Times New Roman"/>
          <w:sz w:val="24"/>
        </w:rPr>
        <w:t>ДОО;</w:t>
      </w:r>
    </w:p>
    <w:p w:rsidR="00E72A78" w:rsidRPr="00E72A78" w:rsidRDefault="00E72A78" w:rsidP="00E72A78">
      <w:pPr>
        <w:widowControl w:val="0"/>
        <w:numPr>
          <w:ilvl w:val="1"/>
          <w:numId w:val="18"/>
        </w:numPr>
        <w:tabs>
          <w:tab w:val="left" w:pos="851"/>
        </w:tabs>
        <w:autoSpaceDE w:val="0"/>
        <w:autoSpaceDN w:val="0"/>
        <w:spacing w:after="0" w:line="360" w:lineRule="auto"/>
        <w:ind w:left="0" w:right="59" w:firstLine="566"/>
        <w:rPr>
          <w:rFonts w:ascii="Times New Roman" w:eastAsia="Times New Roman" w:hAnsi="Times New Roman" w:cs="Times New Roman"/>
          <w:sz w:val="24"/>
        </w:rPr>
      </w:pPr>
      <w:r w:rsidRPr="00E72A78">
        <w:rPr>
          <w:rFonts w:ascii="Times New Roman" w:eastAsia="Times New Roman" w:hAnsi="Times New Roman" w:cs="Times New Roman"/>
          <w:i/>
          <w:sz w:val="24"/>
        </w:rPr>
        <w:t>создает</w:t>
      </w:r>
      <w:r w:rsidRPr="00E72A78">
        <w:rPr>
          <w:rFonts w:ascii="Times New Roman" w:eastAsia="Times New Roman" w:hAnsi="Times New Roman" w:cs="Times New Roman"/>
          <w:i/>
          <w:spacing w:val="20"/>
          <w:sz w:val="24"/>
        </w:rPr>
        <w:t xml:space="preserve"> </w:t>
      </w:r>
      <w:r w:rsidRPr="00E72A78">
        <w:rPr>
          <w:rFonts w:ascii="Times New Roman" w:eastAsia="Times New Roman" w:hAnsi="Times New Roman" w:cs="Times New Roman"/>
          <w:i/>
          <w:sz w:val="24"/>
        </w:rPr>
        <w:t>условия</w:t>
      </w:r>
      <w:r w:rsidRPr="00E72A78">
        <w:rPr>
          <w:rFonts w:ascii="Times New Roman" w:eastAsia="Times New Roman" w:hAnsi="Times New Roman" w:cs="Times New Roman"/>
          <w:i/>
          <w:spacing w:val="20"/>
          <w:sz w:val="24"/>
        </w:rPr>
        <w:t xml:space="preserve"> </w:t>
      </w:r>
      <w:r w:rsidRPr="00E72A78">
        <w:rPr>
          <w:rFonts w:ascii="Times New Roman" w:eastAsia="Times New Roman" w:hAnsi="Times New Roman" w:cs="Times New Roman"/>
          <w:i/>
          <w:sz w:val="24"/>
        </w:rPr>
        <w:t>для</w:t>
      </w:r>
      <w:r w:rsidRPr="00E72A78">
        <w:rPr>
          <w:rFonts w:ascii="Times New Roman" w:eastAsia="Times New Roman" w:hAnsi="Times New Roman" w:cs="Times New Roman"/>
          <w:i/>
          <w:spacing w:val="20"/>
          <w:sz w:val="24"/>
        </w:rPr>
        <w:t xml:space="preserve"> </w:t>
      </w:r>
      <w:r w:rsidRPr="00E72A78">
        <w:rPr>
          <w:rFonts w:ascii="Times New Roman" w:eastAsia="Times New Roman" w:hAnsi="Times New Roman" w:cs="Times New Roman"/>
          <w:i/>
          <w:sz w:val="24"/>
        </w:rPr>
        <w:t>социальных</w:t>
      </w:r>
      <w:r w:rsidRPr="00E72A78">
        <w:rPr>
          <w:rFonts w:ascii="Times New Roman" w:eastAsia="Times New Roman" w:hAnsi="Times New Roman" w:cs="Times New Roman"/>
          <w:i/>
          <w:spacing w:val="20"/>
          <w:sz w:val="24"/>
        </w:rPr>
        <w:t xml:space="preserve"> </w:t>
      </w:r>
      <w:r w:rsidRPr="00E72A78">
        <w:rPr>
          <w:rFonts w:ascii="Times New Roman" w:eastAsia="Times New Roman" w:hAnsi="Times New Roman" w:cs="Times New Roman"/>
          <w:i/>
          <w:sz w:val="24"/>
        </w:rPr>
        <w:t>контактов</w:t>
      </w:r>
      <w:r w:rsidRPr="00E72A78">
        <w:rPr>
          <w:rFonts w:ascii="Times New Roman" w:eastAsia="Times New Roman" w:hAnsi="Times New Roman" w:cs="Times New Roman"/>
          <w:i/>
          <w:spacing w:val="20"/>
          <w:sz w:val="24"/>
        </w:rPr>
        <w:t xml:space="preserve"> </w:t>
      </w:r>
      <w:r w:rsidRPr="00E72A78">
        <w:rPr>
          <w:rFonts w:ascii="Times New Roman" w:eastAsia="Times New Roman" w:hAnsi="Times New Roman" w:cs="Times New Roman"/>
          <w:i/>
          <w:sz w:val="24"/>
        </w:rPr>
        <w:t>и</w:t>
      </w:r>
      <w:r w:rsidRPr="00E72A78">
        <w:rPr>
          <w:rFonts w:ascii="Times New Roman" w:eastAsia="Times New Roman" w:hAnsi="Times New Roman" w:cs="Times New Roman"/>
          <w:i/>
          <w:spacing w:val="21"/>
          <w:sz w:val="24"/>
        </w:rPr>
        <w:t xml:space="preserve"> </w:t>
      </w:r>
      <w:r w:rsidRPr="00E72A78">
        <w:rPr>
          <w:rFonts w:ascii="Times New Roman" w:eastAsia="Times New Roman" w:hAnsi="Times New Roman" w:cs="Times New Roman"/>
          <w:i/>
          <w:sz w:val="24"/>
        </w:rPr>
        <w:t>доверительного</w:t>
      </w:r>
      <w:r w:rsidRPr="00E72A78">
        <w:rPr>
          <w:rFonts w:ascii="Times New Roman" w:eastAsia="Times New Roman" w:hAnsi="Times New Roman" w:cs="Times New Roman"/>
          <w:i/>
          <w:spacing w:val="21"/>
          <w:sz w:val="24"/>
        </w:rPr>
        <w:t xml:space="preserve"> </w:t>
      </w:r>
      <w:r w:rsidRPr="00E72A78">
        <w:rPr>
          <w:rFonts w:ascii="Times New Roman" w:eastAsia="Times New Roman" w:hAnsi="Times New Roman" w:cs="Times New Roman"/>
          <w:i/>
          <w:sz w:val="24"/>
        </w:rPr>
        <w:t>общения</w:t>
      </w:r>
      <w:r w:rsidRPr="00E72A78">
        <w:rPr>
          <w:rFonts w:ascii="Times New Roman" w:eastAsia="Times New Roman" w:hAnsi="Times New Roman" w:cs="Times New Roman"/>
          <w:i/>
          <w:spacing w:val="20"/>
          <w:sz w:val="24"/>
        </w:rPr>
        <w:t xml:space="preserve"> </w:t>
      </w:r>
      <w:r w:rsidRPr="00E72A78">
        <w:rPr>
          <w:rFonts w:ascii="Times New Roman" w:eastAsia="Times New Roman" w:hAnsi="Times New Roman" w:cs="Times New Roman"/>
          <w:i/>
          <w:sz w:val="24"/>
        </w:rPr>
        <w:t>на</w:t>
      </w:r>
      <w:r w:rsidRPr="00E72A78">
        <w:rPr>
          <w:rFonts w:ascii="Times New Roman" w:eastAsia="Times New Roman" w:hAnsi="Times New Roman" w:cs="Times New Roman"/>
          <w:i/>
          <w:spacing w:val="21"/>
          <w:sz w:val="24"/>
        </w:rPr>
        <w:t xml:space="preserve"> </w:t>
      </w:r>
      <w:r w:rsidRPr="00E72A78">
        <w:rPr>
          <w:rFonts w:ascii="Times New Roman" w:eastAsia="Times New Roman" w:hAnsi="Times New Roman" w:cs="Times New Roman"/>
          <w:i/>
          <w:sz w:val="24"/>
        </w:rPr>
        <w:t>родном</w:t>
      </w:r>
      <w:r w:rsidRPr="00E72A78">
        <w:rPr>
          <w:rFonts w:ascii="Times New Roman" w:eastAsia="Times New Roman" w:hAnsi="Times New Roman" w:cs="Times New Roman"/>
          <w:i/>
          <w:spacing w:val="-57"/>
          <w:sz w:val="24"/>
        </w:rPr>
        <w:t xml:space="preserve"> </w:t>
      </w:r>
      <w:r w:rsidRPr="00E72A78">
        <w:rPr>
          <w:rFonts w:ascii="Times New Roman" w:eastAsia="Times New Roman" w:hAnsi="Times New Roman" w:cs="Times New Roman"/>
          <w:i/>
          <w:sz w:val="24"/>
        </w:rPr>
        <w:t>языке</w:t>
      </w:r>
      <w:r w:rsidRPr="00E72A78">
        <w:rPr>
          <w:rFonts w:ascii="Times New Roman" w:eastAsia="Times New Roman" w:hAnsi="Times New Roman" w:cs="Times New Roman"/>
          <w:sz w:val="24"/>
        </w:rPr>
        <w:t>.</w:t>
      </w:r>
    </w:p>
    <w:p w:rsidR="00E72A78" w:rsidRPr="00E72A78" w:rsidRDefault="00E72A78" w:rsidP="006E5EE2">
      <w:pPr>
        <w:pStyle w:val="a4"/>
        <w:widowControl w:val="0"/>
        <w:numPr>
          <w:ilvl w:val="0"/>
          <w:numId w:val="20"/>
        </w:numPr>
        <w:tabs>
          <w:tab w:val="left" w:pos="1719"/>
          <w:tab w:val="left" w:pos="1720"/>
        </w:tabs>
        <w:autoSpaceDE w:val="0"/>
        <w:autoSpaceDN w:val="0"/>
        <w:spacing w:after="0" w:line="360" w:lineRule="auto"/>
        <w:outlineLvl w:val="1"/>
        <w:rPr>
          <w:rFonts w:ascii="Times New Roman" w:eastAsia="Times New Roman" w:hAnsi="Times New Roman" w:cs="Times New Roman"/>
          <w:b/>
          <w:bCs/>
          <w:i/>
          <w:iCs/>
          <w:sz w:val="24"/>
          <w:szCs w:val="24"/>
        </w:rPr>
      </w:pPr>
      <w:r w:rsidRPr="00E72A78">
        <w:rPr>
          <w:rFonts w:ascii="Times New Roman" w:eastAsia="Times New Roman" w:hAnsi="Times New Roman" w:cs="Times New Roman"/>
          <w:b/>
          <w:bCs/>
          <w:i/>
          <w:iCs/>
          <w:sz w:val="24"/>
          <w:szCs w:val="24"/>
        </w:rPr>
        <w:lastRenderedPageBreak/>
        <w:t>в</w:t>
      </w:r>
      <w:r w:rsidRPr="00E72A78">
        <w:rPr>
          <w:rFonts w:ascii="Times New Roman" w:eastAsia="Times New Roman" w:hAnsi="Times New Roman" w:cs="Times New Roman"/>
          <w:b/>
          <w:bCs/>
          <w:i/>
          <w:iCs/>
          <w:spacing w:val="-4"/>
          <w:sz w:val="24"/>
          <w:szCs w:val="24"/>
        </w:rPr>
        <w:t xml:space="preserve"> </w:t>
      </w:r>
      <w:r w:rsidRPr="00E72A78">
        <w:rPr>
          <w:rFonts w:ascii="Times New Roman" w:eastAsia="Times New Roman" w:hAnsi="Times New Roman" w:cs="Times New Roman"/>
          <w:b/>
          <w:bCs/>
          <w:i/>
          <w:iCs/>
          <w:sz w:val="24"/>
          <w:szCs w:val="24"/>
        </w:rPr>
        <w:t>области</w:t>
      </w:r>
      <w:r w:rsidRPr="00E72A78">
        <w:rPr>
          <w:rFonts w:ascii="Times New Roman" w:eastAsia="Times New Roman" w:hAnsi="Times New Roman" w:cs="Times New Roman"/>
          <w:b/>
          <w:bCs/>
          <w:i/>
          <w:iCs/>
          <w:spacing w:val="-6"/>
          <w:sz w:val="24"/>
          <w:szCs w:val="24"/>
        </w:rPr>
        <w:t xml:space="preserve"> </w:t>
      </w:r>
      <w:r w:rsidRPr="00E72A78">
        <w:rPr>
          <w:rFonts w:ascii="Times New Roman" w:eastAsia="Times New Roman" w:hAnsi="Times New Roman" w:cs="Times New Roman"/>
          <w:b/>
          <w:bCs/>
          <w:i/>
          <w:iCs/>
          <w:sz w:val="24"/>
          <w:szCs w:val="24"/>
        </w:rPr>
        <w:t>формирования</w:t>
      </w:r>
      <w:r w:rsidRPr="00E72A78">
        <w:rPr>
          <w:rFonts w:ascii="Times New Roman" w:eastAsia="Times New Roman" w:hAnsi="Times New Roman" w:cs="Times New Roman"/>
          <w:b/>
          <w:bCs/>
          <w:i/>
          <w:iCs/>
          <w:spacing w:val="-3"/>
          <w:sz w:val="24"/>
          <w:szCs w:val="24"/>
        </w:rPr>
        <w:t xml:space="preserve"> </w:t>
      </w:r>
      <w:r w:rsidRPr="00E72A78">
        <w:rPr>
          <w:rFonts w:ascii="Times New Roman" w:eastAsia="Times New Roman" w:hAnsi="Times New Roman" w:cs="Times New Roman"/>
          <w:b/>
          <w:bCs/>
          <w:i/>
          <w:iCs/>
          <w:sz w:val="24"/>
          <w:szCs w:val="24"/>
        </w:rPr>
        <w:t>основ</w:t>
      </w:r>
      <w:r w:rsidRPr="00E72A78">
        <w:rPr>
          <w:rFonts w:ascii="Times New Roman" w:eastAsia="Times New Roman" w:hAnsi="Times New Roman" w:cs="Times New Roman"/>
          <w:b/>
          <w:bCs/>
          <w:i/>
          <w:iCs/>
          <w:spacing w:val="-4"/>
          <w:sz w:val="24"/>
          <w:szCs w:val="24"/>
        </w:rPr>
        <w:t xml:space="preserve"> </w:t>
      </w:r>
      <w:r w:rsidRPr="00E72A78">
        <w:rPr>
          <w:rFonts w:ascii="Times New Roman" w:eastAsia="Times New Roman" w:hAnsi="Times New Roman" w:cs="Times New Roman"/>
          <w:b/>
          <w:bCs/>
          <w:i/>
          <w:iCs/>
          <w:sz w:val="24"/>
          <w:szCs w:val="24"/>
        </w:rPr>
        <w:t>гражданственности</w:t>
      </w:r>
      <w:r w:rsidRPr="00E72A78">
        <w:rPr>
          <w:rFonts w:ascii="Times New Roman" w:eastAsia="Times New Roman" w:hAnsi="Times New Roman" w:cs="Times New Roman"/>
          <w:b/>
          <w:bCs/>
          <w:i/>
          <w:iCs/>
          <w:spacing w:val="-5"/>
          <w:sz w:val="24"/>
          <w:szCs w:val="24"/>
        </w:rPr>
        <w:t xml:space="preserve"> </w:t>
      </w:r>
      <w:r w:rsidRPr="00E72A78">
        <w:rPr>
          <w:rFonts w:ascii="Times New Roman" w:eastAsia="Times New Roman" w:hAnsi="Times New Roman" w:cs="Times New Roman"/>
          <w:b/>
          <w:bCs/>
          <w:i/>
          <w:iCs/>
          <w:sz w:val="24"/>
          <w:szCs w:val="24"/>
        </w:rPr>
        <w:t>и</w:t>
      </w:r>
      <w:r w:rsidRPr="00E72A78">
        <w:rPr>
          <w:rFonts w:ascii="Times New Roman" w:eastAsia="Times New Roman" w:hAnsi="Times New Roman" w:cs="Times New Roman"/>
          <w:b/>
          <w:bCs/>
          <w:i/>
          <w:iCs/>
          <w:spacing w:val="-4"/>
          <w:sz w:val="24"/>
          <w:szCs w:val="24"/>
        </w:rPr>
        <w:t xml:space="preserve"> </w:t>
      </w:r>
      <w:r w:rsidRPr="00E72A78">
        <w:rPr>
          <w:rFonts w:ascii="Times New Roman" w:eastAsia="Times New Roman" w:hAnsi="Times New Roman" w:cs="Times New Roman"/>
          <w:b/>
          <w:bCs/>
          <w:i/>
          <w:iCs/>
          <w:sz w:val="24"/>
          <w:szCs w:val="24"/>
        </w:rPr>
        <w:t>патриотизма:</w:t>
      </w:r>
    </w:p>
    <w:p w:rsidR="00E72A78" w:rsidRPr="00E72A78" w:rsidRDefault="00E72A78" w:rsidP="00E72A78">
      <w:pPr>
        <w:widowControl w:val="0"/>
        <w:numPr>
          <w:ilvl w:val="1"/>
          <w:numId w:val="18"/>
        </w:numPr>
        <w:tabs>
          <w:tab w:val="left" w:pos="993"/>
          <w:tab w:val="left" w:pos="9356"/>
        </w:tabs>
        <w:autoSpaceDE w:val="0"/>
        <w:autoSpaceDN w:val="0"/>
        <w:spacing w:after="0" w:line="360" w:lineRule="auto"/>
        <w:ind w:left="0" w:right="59" w:firstLine="566"/>
        <w:rPr>
          <w:rFonts w:ascii="Times New Roman" w:eastAsia="Times New Roman" w:hAnsi="Times New Roman" w:cs="Times New Roman"/>
          <w:sz w:val="24"/>
        </w:rPr>
      </w:pPr>
      <w:r w:rsidRPr="00E72A78">
        <w:rPr>
          <w:rFonts w:ascii="Times New Roman" w:eastAsia="Times New Roman" w:hAnsi="Times New Roman" w:cs="Times New Roman"/>
          <w:sz w:val="24"/>
        </w:rPr>
        <w:t>обогащать</w:t>
      </w:r>
      <w:r w:rsidRPr="00E72A78">
        <w:rPr>
          <w:rFonts w:ascii="Times New Roman" w:eastAsia="Times New Roman" w:hAnsi="Times New Roman" w:cs="Times New Roman"/>
          <w:spacing w:val="48"/>
          <w:sz w:val="24"/>
        </w:rPr>
        <w:t xml:space="preserve"> </w:t>
      </w:r>
      <w:r w:rsidRPr="00E72A78">
        <w:rPr>
          <w:rFonts w:ascii="Times New Roman" w:eastAsia="Times New Roman" w:hAnsi="Times New Roman" w:cs="Times New Roman"/>
          <w:sz w:val="24"/>
        </w:rPr>
        <w:t>представления</w:t>
      </w:r>
      <w:r w:rsidRPr="00E72A78">
        <w:rPr>
          <w:rFonts w:ascii="Times New Roman" w:eastAsia="Times New Roman" w:hAnsi="Times New Roman" w:cs="Times New Roman"/>
          <w:spacing w:val="47"/>
          <w:sz w:val="24"/>
        </w:rPr>
        <w:t xml:space="preserve"> </w:t>
      </w:r>
      <w:r w:rsidRPr="00E72A78">
        <w:rPr>
          <w:rFonts w:ascii="Times New Roman" w:eastAsia="Times New Roman" w:hAnsi="Times New Roman" w:cs="Times New Roman"/>
          <w:sz w:val="24"/>
        </w:rPr>
        <w:t>детей</w:t>
      </w:r>
      <w:r w:rsidRPr="00E72A78">
        <w:rPr>
          <w:rFonts w:ascii="Times New Roman" w:eastAsia="Times New Roman" w:hAnsi="Times New Roman" w:cs="Times New Roman"/>
          <w:spacing w:val="48"/>
          <w:sz w:val="24"/>
        </w:rPr>
        <w:t xml:space="preserve"> </w:t>
      </w:r>
      <w:r w:rsidRPr="00E72A78">
        <w:rPr>
          <w:rFonts w:ascii="Times New Roman" w:eastAsia="Times New Roman" w:hAnsi="Times New Roman" w:cs="Times New Roman"/>
          <w:sz w:val="24"/>
        </w:rPr>
        <w:t>о</w:t>
      </w:r>
      <w:r w:rsidRPr="00E72A78">
        <w:rPr>
          <w:rFonts w:ascii="Times New Roman" w:eastAsia="Times New Roman" w:hAnsi="Times New Roman" w:cs="Times New Roman"/>
          <w:spacing w:val="44"/>
          <w:sz w:val="24"/>
        </w:rPr>
        <w:t xml:space="preserve"> </w:t>
      </w:r>
      <w:r w:rsidRPr="00E72A78">
        <w:rPr>
          <w:rFonts w:ascii="Times New Roman" w:eastAsia="Times New Roman" w:hAnsi="Times New Roman" w:cs="Times New Roman"/>
          <w:sz w:val="24"/>
        </w:rPr>
        <w:t>малой</w:t>
      </w:r>
      <w:r w:rsidRPr="00E72A78">
        <w:rPr>
          <w:rFonts w:ascii="Times New Roman" w:eastAsia="Times New Roman" w:hAnsi="Times New Roman" w:cs="Times New Roman"/>
          <w:spacing w:val="49"/>
          <w:sz w:val="24"/>
        </w:rPr>
        <w:t xml:space="preserve"> </w:t>
      </w:r>
      <w:r w:rsidRPr="00E72A78">
        <w:rPr>
          <w:rFonts w:ascii="Times New Roman" w:eastAsia="Times New Roman" w:hAnsi="Times New Roman" w:cs="Times New Roman"/>
          <w:sz w:val="24"/>
        </w:rPr>
        <w:t>родине</w:t>
      </w:r>
      <w:r w:rsidRPr="00E72A78">
        <w:rPr>
          <w:rFonts w:ascii="Times New Roman" w:eastAsia="Times New Roman" w:hAnsi="Times New Roman" w:cs="Times New Roman"/>
          <w:spacing w:val="46"/>
          <w:sz w:val="24"/>
        </w:rPr>
        <w:t xml:space="preserve"> </w:t>
      </w:r>
      <w:r w:rsidRPr="00E72A78">
        <w:rPr>
          <w:rFonts w:ascii="Times New Roman" w:eastAsia="Times New Roman" w:hAnsi="Times New Roman" w:cs="Times New Roman"/>
          <w:sz w:val="24"/>
        </w:rPr>
        <w:t>и</w:t>
      </w:r>
      <w:r w:rsidRPr="00E72A78">
        <w:rPr>
          <w:rFonts w:ascii="Times New Roman" w:eastAsia="Times New Roman" w:hAnsi="Times New Roman" w:cs="Times New Roman"/>
          <w:spacing w:val="46"/>
          <w:sz w:val="24"/>
        </w:rPr>
        <w:t xml:space="preserve"> </w:t>
      </w:r>
      <w:r w:rsidRPr="00E72A78">
        <w:rPr>
          <w:rFonts w:ascii="Times New Roman" w:eastAsia="Times New Roman" w:hAnsi="Times New Roman" w:cs="Times New Roman"/>
          <w:sz w:val="24"/>
        </w:rPr>
        <w:t>поддерживать</w:t>
      </w:r>
      <w:r w:rsidRPr="00E72A78">
        <w:rPr>
          <w:rFonts w:ascii="Times New Roman" w:eastAsia="Times New Roman" w:hAnsi="Times New Roman" w:cs="Times New Roman"/>
          <w:spacing w:val="48"/>
          <w:sz w:val="24"/>
        </w:rPr>
        <w:t xml:space="preserve"> </w:t>
      </w:r>
      <w:r w:rsidRPr="00E72A78">
        <w:rPr>
          <w:rFonts w:ascii="Times New Roman" w:eastAsia="Times New Roman" w:hAnsi="Times New Roman" w:cs="Times New Roman"/>
          <w:sz w:val="24"/>
        </w:rPr>
        <w:t>их</w:t>
      </w:r>
      <w:r w:rsidRPr="00E72A78">
        <w:rPr>
          <w:rFonts w:ascii="Times New Roman" w:eastAsia="Times New Roman" w:hAnsi="Times New Roman" w:cs="Times New Roman"/>
          <w:spacing w:val="50"/>
          <w:sz w:val="24"/>
        </w:rPr>
        <w:t xml:space="preserve"> </w:t>
      </w:r>
      <w:r w:rsidRPr="00E72A78">
        <w:rPr>
          <w:rFonts w:ascii="Times New Roman" w:eastAsia="Times New Roman" w:hAnsi="Times New Roman" w:cs="Times New Roman"/>
          <w:sz w:val="24"/>
        </w:rPr>
        <w:t>отражения</w:t>
      </w:r>
      <w:r w:rsidRPr="00E72A78">
        <w:rPr>
          <w:rFonts w:ascii="Times New Roman" w:eastAsia="Times New Roman" w:hAnsi="Times New Roman" w:cs="Times New Roman"/>
          <w:spacing w:val="52"/>
          <w:sz w:val="24"/>
        </w:rPr>
        <w:t xml:space="preserve"> </w:t>
      </w:r>
      <w:r w:rsidRPr="00E72A78">
        <w:rPr>
          <w:rFonts w:ascii="Times New Roman" w:eastAsia="Times New Roman" w:hAnsi="Times New Roman" w:cs="Times New Roman"/>
          <w:sz w:val="24"/>
        </w:rPr>
        <w:t>в</w:t>
      </w:r>
      <w:r w:rsidRPr="00E72A78">
        <w:rPr>
          <w:rFonts w:ascii="Times New Roman" w:eastAsia="Times New Roman" w:hAnsi="Times New Roman" w:cs="Times New Roman"/>
          <w:spacing w:val="-57"/>
          <w:sz w:val="24"/>
        </w:rPr>
        <w:t xml:space="preserve"> </w:t>
      </w:r>
      <w:r w:rsidRPr="00E72A78">
        <w:rPr>
          <w:rFonts w:ascii="Times New Roman" w:eastAsia="Times New Roman" w:hAnsi="Times New Roman" w:cs="Times New Roman"/>
          <w:sz w:val="24"/>
        </w:rPr>
        <w:t>различных</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видах</w:t>
      </w:r>
      <w:r w:rsidRPr="00E72A78">
        <w:rPr>
          <w:rFonts w:ascii="Times New Roman" w:eastAsia="Times New Roman" w:hAnsi="Times New Roman" w:cs="Times New Roman"/>
          <w:spacing w:val="2"/>
          <w:sz w:val="24"/>
        </w:rPr>
        <w:t xml:space="preserve"> </w:t>
      </w:r>
      <w:r w:rsidRPr="00E72A78">
        <w:rPr>
          <w:rFonts w:ascii="Times New Roman" w:eastAsia="Times New Roman" w:hAnsi="Times New Roman" w:cs="Times New Roman"/>
          <w:sz w:val="24"/>
        </w:rPr>
        <w:t>деятельности;</w:t>
      </w:r>
    </w:p>
    <w:p w:rsidR="00E72A78" w:rsidRPr="00E72A78" w:rsidRDefault="00E72A78" w:rsidP="006E5EE2">
      <w:pPr>
        <w:widowControl w:val="0"/>
        <w:numPr>
          <w:ilvl w:val="0"/>
          <w:numId w:val="20"/>
        </w:numPr>
        <w:tabs>
          <w:tab w:val="left" w:pos="851"/>
        </w:tabs>
        <w:autoSpaceDE w:val="0"/>
        <w:autoSpaceDN w:val="0"/>
        <w:spacing w:after="0" w:line="360" w:lineRule="auto"/>
        <w:ind w:left="0" w:firstLine="567"/>
        <w:outlineLvl w:val="1"/>
        <w:rPr>
          <w:rFonts w:ascii="Times New Roman" w:eastAsia="Times New Roman" w:hAnsi="Times New Roman" w:cs="Times New Roman"/>
          <w:b/>
          <w:bCs/>
          <w:i/>
          <w:iCs/>
          <w:sz w:val="24"/>
          <w:szCs w:val="24"/>
        </w:rPr>
      </w:pPr>
      <w:r w:rsidRPr="00E72A78">
        <w:rPr>
          <w:rFonts w:ascii="Times New Roman" w:eastAsia="Times New Roman" w:hAnsi="Times New Roman" w:cs="Times New Roman"/>
          <w:b/>
          <w:bCs/>
          <w:i/>
          <w:iCs/>
          <w:sz w:val="24"/>
          <w:szCs w:val="24"/>
        </w:rPr>
        <w:t>в</w:t>
      </w:r>
      <w:r w:rsidRPr="00E72A78">
        <w:rPr>
          <w:rFonts w:ascii="Times New Roman" w:eastAsia="Times New Roman" w:hAnsi="Times New Roman" w:cs="Times New Roman"/>
          <w:b/>
          <w:bCs/>
          <w:i/>
          <w:iCs/>
          <w:spacing w:val="-2"/>
          <w:sz w:val="24"/>
          <w:szCs w:val="24"/>
        </w:rPr>
        <w:t xml:space="preserve"> </w:t>
      </w:r>
      <w:r w:rsidRPr="00E72A78">
        <w:rPr>
          <w:rFonts w:ascii="Times New Roman" w:eastAsia="Times New Roman" w:hAnsi="Times New Roman" w:cs="Times New Roman"/>
          <w:b/>
          <w:bCs/>
          <w:i/>
          <w:iCs/>
          <w:sz w:val="24"/>
          <w:szCs w:val="24"/>
        </w:rPr>
        <w:t>сфере</w:t>
      </w:r>
      <w:r w:rsidRPr="00E72A78">
        <w:rPr>
          <w:rFonts w:ascii="Times New Roman" w:eastAsia="Times New Roman" w:hAnsi="Times New Roman" w:cs="Times New Roman"/>
          <w:b/>
          <w:bCs/>
          <w:i/>
          <w:iCs/>
          <w:spacing w:val="-2"/>
          <w:sz w:val="24"/>
          <w:szCs w:val="24"/>
        </w:rPr>
        <w:t xml:space="preserve"> </w:t>
      </w:r>
      <w:r w:rsidRPr="00E72A78">
        <w:rPr>
          <w:rFonts w:ascii="Times New Roman" w:eastAsia="Times New Roman" w:hAnsi="Times New Roman" w:cs="Times New Roman"/>
          <w:b/>
          <w:bCs/>
          <w:i/>
          <w:iCs/>
          <w:sz w:val="24"/>
          <w:szCs w:val="24"/>
        </w:rPr>
        <w:t>трудового</w:t>
      </w:r>
      <w:r w:rsidRPr="00E72A78">
        <w:rPr>
          <w:rFonts w:ascii="Times New Roman" w:eastAsia="Times New Roman" w:hAnsi="Times New Roman" w:cs="Times New Roman"/>
          <w:b/>
          <w:bCs/>
          <w:i/>
          <w:iCs/>
          <w:spacing w:val="-2"/>
          <w:sz w:val="24"/>
          <w:szCs w:val="24"/>
        </w:rPr>
        <w:t xml:space="preserve"> </w:t>
      </w:r>
      <w:r w:rsidRPr="00E72A78">
        <w:rPr>
          <w:rFonts w:ascii="Times New Roman" w:eastAsia="Times New Roman" w:hAnsi="Times New Roman" w:cs="Times New Roman"/>
          <w:b/>
          <w:bCs/>
          <w:i/>
          <w:iCs/>
          <w:sz w:val="24"/>
          <w:szCs w:val="24"/>
        </w:rPr>
        <w:t>воспитания:</w:t>
      </w:r>
    </w:p>
    <w:p w:rsidR="00E72A78" w:rsidRPr="00E72A78" w:rsidRDefault="00E72A78" w:rsidP="002123C9">
      <w:pPr>
        <w:widowControl w:val="0"/>
        <w:numPr>
          <w:ilvl w:val="1"/>
          <w:numId w:val="18"/>
        </w:numPr>
        <w:tabs>
          <w:tab w:val="left" w:pos="851"/>
          <w:tab w:val="left" w:pos="1667"/>
        </w:tabs>
        <w:autoSpaceDE w:val="0"/>
        <w:autoSpaceDN w:val="0"/>
        <w:spacing w:after="0" w:line="360" w:lineRule="auto"/>
        <w:ind w:left="0" w:right="59" w:firstLine="567"/>
        <w:jc w:val="both"/>
        <w:rPr>
          <w:rFonts w:ascii="Times New Roman" w:eastAsia="Times New Roman" w:hAnsi="Times New Roman" w:cs="Times New Roman"/>
          <w:sz w:val="24"/>
        </w:rPr>
      </w:pPr>
      <w:r w:rsidRPr="00E72A78">
        <w:rPr>
          <w:rFonts w:ascii="Times New Roman" w:eastAsia="Times New Roman" w:hAnsi="Times New Roman" w:cs="Times New Roman"/>
          <w:sz w:val="24"/>
        </w:rPr>
        <w:t>развивать интерес к труду взрослых в ДОО и в семье, формировать представления о</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конкретных</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видах</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хозяйственно-бытового</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труда,</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направленных</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на заботу о</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детях</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(мытье</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посуды,</w:t>
      </w:r>
      <w:r w:rsidRPr="00E72A78">
        <w:rPr>
          <w:rFonts w:ascii="Times New Roman" w:eastAsia="Times New Roman" w:hAnsi="Times New Roman" w:cs="Times New Roman"/>
          <w:spacing w:val="3"/>
          <w:sz w:val="24"/>
        </w:rPr>
        <w:t xml:space="preserve"> </w:t>
      </w:r>
      <w:r w:rsidRPr="00E72A78">
        <w:rPr>
          <w:rFonts w:ascii="Times New Roman" w:eastAsia="Times New Roman" w:hAnsi="Times New Roman" w:cs="Times New Roman"/>
          <w:sz w:val="24"/>
        </w:rPr>
        <w:t>уборка</w:t>
      </w:r>
      <w:r w:rsidRPr="00E72A78">
        <w:rPr>
          <w:rFonts w:ascii="Times New Roman" w:eastAsia="Times New Roman" w:hAnsi="Times New Roman" w:cs="Times New Roman"/>
          <w:spacing w:val="-2"/>
          <w:sz w:val="24"/>
        </w:rPr>
        <w:t xml:space="preserve"> </w:t>
      </w:r>
      <w:r w:rsidRPr="00E72A78">
        <w:rPr>
          <w:rFonts w:ascii="Times New Roman" w:eastAsia="Times New Roman" w:hAnsi="Times New Roman" w:cs="Times New Roman"/>
          <w:sz w:val="24"/>
        </w:rPr>
        <w:t>помещений группы</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и</w:t>
      </w:r>
      <w:r w:rsidRPr="00E72A78">
        <w:rPr>
          <w:rFonts w:ascii="Times New Roman" w:eastAsia="Times New Roman" w:hAnsi="Times New Roman" w:cs="Times New Roman"/>
          <w:spacing w:val="2"/>
          <w:sz w:val="24"/>
        </w:rPr>
        <w:t xml:space="preserve"> </w:t>
      </w:r>
      <w:r w:rsidRPr="00E72A78">
        <w:rPr>
          <w:rFonts w:ascii="Times New Roman" w:eastAsia="Times New Roman" w:hAnsi="Times New Roman" w:cs="Times New Roman"/>
          <w:sz w:val="24"/>
        </w:rPr>
        <w:t>участка</w:t>
      </w:r>
      <w:r w:rsidRPr="00E72A78">
        <w:rPr>
          <w:rFonts w:ascii="Times New Roman" w:eastAsia="Times New Roman" w:hAnsi="Times New Roman" w:cs="Times New Roman"/>
          <w:spacing w:val="-2"/>
          <w:sz w:val="24"/>
        </w:rPr>
        <w:t xml:space="preserve"> </w:t>
      </w:r>
      <w:r w:rsidRPr="00E72A78">
        <w:rPr>
          <w:rFonts w:ascii="Times New Roman" w:eastAsia="Times New Roman" w:hAnsi="Times New Roman" w:cs="Times New Roman"/>
          <w:sz w:val="24"/>
        </w:rPr>
        <w:t>и</w:t>
      </w:r>
      <w:r w:rsidRPr="00E72A78">
        <w:rPr>
          <w:rFonts w:ascii="Times New Roman" w:eastAsia="Times New Roman" w:hAnsi="Times New Roman" w:cs="Times New Roman"/>
          <w:spacing w:val="3"/>
          <w:sz w:val="24"/>
        </w:rPr>
        <w:t xml:space="preserve"> </w:t>
      </w:r>
      <w:r w:rsidRPr="00E72A78">
        <w:rPr>
          <w:rFonts w:ascii="Times New Roman" w:eastAsia="Times New Roman" w:hAnsi="Times New Roman" w:cs="Times New Roman"/>
          <w:sz w:val="24"/>
        </w:rPr>
        <w:t>прочее)</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и</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трудовые</w:t>
      </w:r>
      <w:r w:rsidRPr="00E72A78">
        <w:rPr>
          <w:rFonts w:ascii="Times New Roman" w:eastAsia="Times New Roman" w:hAnsi="Times New Roman" w:cs="Times New Roman"/>
          <w:spacing w:val="-2"/>
          <w:sz w:val="24"/>
        </w:rPr>
        <w:t xml:space="preserve"> </w:t>
      </w:r>
      <w:r w:rsidRPr="00E72A78">
        <w:rPr>
          <w:rFonts w:ascii="Times New Roman" w:eastAsia="Times New Roman" w:hAnsi="Times New Roman" w:cs="Times New Roman"/>
          <w:sz w:val="24"/>
        </w:rPr>
        <w:t>навыки;</w:t>
      </w:r>
    </w:p>
    <w:p w:rsidR="00E72A78" w:rsidRPr="00E72A78" w:rsidRDefault="00E72A78" w:rsidP="002123C9">
      <w:pPr>
        <w:widowControl w:val="0"/>
        <w:numPr>
          <w:ilvl w:val="1"/>
          <w:numId w:val="18"/>
        </w:numPr>
        <w:tabs>
          <w:tab w:val="left" w:pos="851"/>
          <w:tab w:val="left" w:pos="1667"/>
        </w:tabs>
        <w:autoSpaceDE w:val="0"/>
        <w:autoSpaceDN w:val="0"/>
        <w:spacing w:after="0" w:line="360" w:lineRule="auto"/>
        <w:ind w:left="0" w:right="59" w:firstLine="567"/>
        <w:jc w:val="both"/>
        <w:rPr>
          <w:rFonts w:ascii="Times New Roman" w:eastAsia="Times New Roman" w:hAnsi="Times New Roman" w:cs="Times New Roman"/>
          <w:sz w:val="24"/>
        </w:rPr>
      </w:pPr>
      <w:r w:rsidRPr="00E72A78">
        <w:rPr>
          <w:rFonts w:ascii="Times New Roman" w:eastAsia="Times New Roman" w:hAnsi="Times New Roman" w:cs="Times New Roman"/>
          <w:sz w:val="24"/>
        </w:rPr>
        <w:t>воспитывать бережное отношение к предметам и игрушкам как результатам труда</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взрослых;</w:t>
      </w:r>
    </w:p>
    <w:p w:rsidR="00E72A78" w:rsidRPr="00E72A78" w:rsidRDefault="00E72A78" w:rsidP="002123C9">
      <w:pPr>
        <w:widowControl w:val="0"/>
        <w:numPr>
          <w:ilvl w:val="1"/>
          <w:numId w:val="18"/>
        </w:numPr>
        <w:tabs>
          <w:tab w:val="left" w:pos="851"/>
          <w:tab w:val="left" w:pos="1667"/>
        </w:tabs>
        <w:autoSpaceDE w:val="0"/>
        <w:autoSpaceDN w:val="0"/>
        <w:spacing w:after="0" w:line="360" w:lineRule="auto"/>
        <w:ind w:left="0" w:right="59" w:firstLine="567"/>
        <w:jc w:val="both"/>
        <w:rPr>
          <w:rFonts w:ascii="Times New Roman" w:eastAsia="Times New Roman" w:hAnsi="Times New Roman" w:cs="Times New Roman"/>
          <w:sz w:val="24"/>
        </w:rPr>
      </w:pPr>
      <w:r w:rsidRPr="00E72A78">
        <w:rPr>
          <w:rFonts w:ascii="Times New Roman" w:eastAsia="Times New Roman" w:hAnsi="Times New Roman" w:cs="Times New Roman"/>
          <w:sz w:val="24"/>
        </w:rPr>
        <w:t>приобщать детей к самообслуживанию (одевание, раздевание, умывание), развивать</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самостоятельность,</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уверенность, положительную</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самооценку;</w:t>
      </w:r>
    </w:p>
    <w:p w:rsidR="00E72A78" w:rsidRPr="00E72A78" w:rsidRDefault="00E72A78" w:rsidP="006E5EE2">
      <w:pPr>
        <w:widowControl w:val="0"/>
        <w:numPr>
          <w:ilvl w:val="0"/>
          <w:numId w:val="20"/>
        </w:numPr>
        <w:tabs>
          <w:tab w:val="left" w:pos="851"/>
        </w:tabs>
        <w:autoSpaceDE w:val="0"/>
        <w:autoSpaceDN w:val="0"/>
        <w:spacing w:after="0" w:line="360" w:lineRule="auto"/>
        <w:ind w:left="0" w:firstLine="567"/>
        <w:jc w:val="both"/>
        <w:outlineLvl w:val="1"/>
        <w:rPr>
          <w:rFonts w:ascii="Times New Roman" w:eastAsia="Times New Roman" w:hAnsi="Times New Roman" w:cs="Times New Roman"/>
          <w:b/>
          <w:bCs/>
          <w:i/>
          <w:iCs/>
          <w:sz w:val="24"/>
          <w:szCs w:val="24"/>
        </w:rPr>
      </w:pPr>
      <w:r w:rsidRPr="00E72A78">
        <w:rPr>
          <w:rFonts w:ascii="Times New Roman" w:eastAsia="Times New Roman" w:hAnsi="Times New Roman" w:cs="Times New Roman"/>
          <w:b/>
          <w:bCs/>
          <w:i/>
          <w:iCs/>
          <w:sz w:val="24"/>
          <w:szCs w:val="24"/>
        </w:rPr>
        <w:t>в</w:t>
      </w:r>
      <w:r w:rsidRPr="00E72A78">
        <w:rPr>
          <w:rFonts w:ascii="Times New Roman" w:eastAsia="Times New Roman" w:hAnsi="Times New Roman" w:cs="Times New Roman"/>
          <w:b/>
          <w:bCs/>
          <w:i/>
          <w:iCs/>
          <w:spacing w:val="-2"/>
          <w:sz w:val="24"/>
          <w:szCs w:val="24"/>
        </w:rPr>
        <w:t xml:space="preserve"> </w:t>
      </w:r>
      <w:r w:rsidRPr="00E72A78">
        <w:rPr>
          <w:rFonts w:ascii="Times New Roman" w:eastAsia="Times New Roman" w:hAnsi="Times New Roman" w:cs="Times New Roman"/>
          <w:b/>
          <w:bCs/>
          <w:i/>
          <w:iCs/>
          <w:sz w:val="24"/>
          <w:szCs w:val="24"/>
        </w:rPr>
        <w:t>области</w:t>
      </w:r>
      <w:r w:rsidRPr="00E72A78">
        <w:rPr>
          <w:rFonts w:ascii="Times New Roman" w:eastAsia="Times New Roman" w:hAnsi="Times New Roman" w:cs="Times New Roman"/>
          <w:b/>
          <w:bCs/>
          <w:i/>
          <w:iCs/>
          <w:spacing w:val="-4"/>
          <w:sz w:val="24"/>
          <w:szCs w:val="24"/>
        </w:rPr>
        <w:t xml:space="preserve"> </w:t>
      </w:r>
      <w:r w:rsidRPr="00E72A78">
        <w:rPr>
          <w:rFonts w:ascii="Times New Roman" w:eastAsia="Times New Roman" w:hAnsi="Times New Roman" w:cs="Times New Roman"/>
          <w:b/>
          <w:bCs/>
          <w:i/>
          <w:iCs/>
          <w:sz w:val="24"/>
          <w:szCs w:val="24"/>
        </w:rPr>
        <w:t>формирования</w:t>
      </w:r>
      <w:r w:rsidRPr="00E72A78">
        <w:rPr>
          <w:rFonts w:ascii="Times New Roman" w:eastAsia="Times New Roman" w:hAnsi="Times New Roman" w:cs="Times New Roman"/>
          <w:b/>
          <w:bCs/>
          <w:i/>
          <w:iCs/>
          <w:spacing w:val="-1"/>
          <w:sz w:val="24"/>
          <w:szCs w:val="24"/>
        </w:rPr>
        <w:t xml:space="preserve"> </w:t>
      </w:r>
      <w:r w:rsidRPr="00E72A78">
        <w:rPr>
          <w:rFonts w:ascii="Times New Roman" w:eastAsia="Times New Roman" w:hAnsi="Times New Roman" w:cs="Times New Roman"/>
          <w:b/>
          <w:bCs/>
          <w:i/>
          <w:iCs/>
          <w:sz w:val="24"/>
          <w:szCs w:val="24"/>
        </w:rPr>
        <w:t>основ</w:t>
      </w:r>
      <w:r w:rsidRPr="00E72A78">
        <w:rPr>
          <w:rFonts w:ascii="Times New Roman" w:eastAsia="Times New Roman" w:hAnsi="Times New Roman" w:cs="Times New Roman"/>
          <w:b/>
          <w:bCs/>
          <w:i/>
          <w:iCs/>
          <w:spacing w:val="-2"/>
          <w:sz w:val="24"/>
          <w:szCs w:val="24"/>
        </w:rPr>
        <w:t xml:space="preserve"> </w:t>
      </w:r>
      <w:r w:rsidRPr="00E72A78">
        <w:rPr>
          <w:rFonts w:ascii="Times New Roman" w:eastAsia="Times New Roman" w:hAnsi="Times New Roman" w:cs="Times New Roman"/>
          <w:b/>
          <w:bCs/>
          <w:i/>
          <w:iCs/>
          <w:sz w:val="24"/>
          <w:szCs w:val="24"/>
        </w:rPr>
        <w:t>безопасного</w:t>
      </w:r>
      <w:r w:rsidRPr="00E72A78">
        <w:rPr>
          <w:rFonts w:ascii="Times New Roman" w:eastAsia="Times New Roman" w:hAnsi="Times New Roman" w:cs="Times New Roman"/>
          <w:b/>
          <w:bCs/>
          <w:i/>
          <w:iCs/>
          <w:spacing w:val="-4"/>
          <w:sz w:val="24"/>
          <w:szCs w:val="24"/>
        </w:rPr>
        <w:t xml:space="preserve"> </w:t>
      </w:r>
      <w:r w:rsidRPr="00E72A78">
        <w:rPr>
          <w:rFonts w:ascii="Times New Roman" w:eastAsia="Times New Roman" w:hAnsi="Times New Roman" w:cs="Times New Roman"/>
          <w:b/>
          <w:bCs/>
          <w:i/>
          <w:iCs/>
          <w:sz w:val="24"/>
          <w:szCs w:val="24"/>
        </w:rPr>
        <w:t>поведения:</w:t>
      </w:r>
    </w:p>
    <w:p w:rsidR="00E72A78" w:rsidRPr="00E72A78" w:rsidRDefault="00E72A78" w:rsidP="002123C9">
      <w:pPr>
        <w:widowControl w:val="0"/>
        <w:numPr>
          <w:ilvl w:val="1"/>
          <w:numId w:val="18"/>
        </w:numPr>
        <w:tabs>
          <w:tab w:val="left" w:pos="851"/>
          <w:tab w:val="left" w:pos="1667"/>
        </w:tabs>
        <w:autoSpaceDE w:val="0"/>
        <w:autoSpaceDN w:val="0"/>
        <w:spacing w:after="0" w:line="360" w:lineRule="auto"/>
        <w:ind w:left="0" w:firstLine="567"/>
        <w:jc w:val="both"/>
        <w:rPr>
          <w:rFonts w:ascii="Times New Roman" w:eastAsia="Times New Roman" w:hAnsi="Times New Roman" w:cs="Times New Roman"/>
          <w:sz w:val="24"/>
        </w:rPr>
      </w:pPr>
      <w:r w:rsidRPr="00E72A78">
        <w:rPr>
          <w:rFonts w:ascii="Times New Roman" w:eastAsia="Times New Roman" w:hAnsi="Times New Roman" w:cs="Times New Roman"/>
          <w:sz w:val="24"/>
        </w:rPr>
        <w:t>развивать</w:t>
      </w:r>
      <w:r w:rsidRPr="00E72A78">
        <w:rPr>
          <w:rFonts w:ascii="Times New Roman" w:eastAsia="Times New Roman" w:hAnsi="Times New Roman" w:cs="Times New Roman"/>
          <w:spacing w:val="-2"/>
          <w:sz w:val="24"/>
        </w:rPr>
        <w:t xml:space="preserve"> </w:t>
      </w:r>
      <w:r w:rsidRPr="00E72A78">
        <w:rPr>
          <w:rFonts w:ascii="Times New Roman" w:eastAsia="Times New Roman" w:hAnsi="Times New Roman" w:cs="Times New Roman"/>
          <w:sz w:val="24"/>
        </w:rPr>
        <w:t>интерес</w:t>
      </w:r>
      <w:r w:rsidRPr="00E72A78">
        <w:rPr>
          <w:rFonts w:ascii="Times New Roman" w:eastAsia="Times New Roman" w:hAnsi="Times New Roman" w:cs="Times New Roman"/>
          <w:spacing w:val="-4"/>
          <w:sz w:val="24"/>
        </w:rPr>
        <w:t xml:space="preserve"> </w:t>
      </w:r>
      <w:r w:rsidRPr="00E72A78">
        <w:rPr>
          <w:rFonts w:ascii="Times New Roman" w:eastAsia="Times New Roman" w:hAnsi="Times New Roman" w:cs="Times New Roman"/>
          <w:sz w:val="24"/>
        </w:rPr>
        <w:t>к</w:t>
      </w:r>
      <w:r w:rsidRPr="00E72A78">
        <w:rPr>
          <w:rFonts w:ascii="Times New Roman" w:eastAsia="Times New Roman" w:hAnsi="Times New Roman" w:cs="Times New Roman"/>
          <w:spacing w:val="-3"/>
          <w:sz w:val="24"/>
        </w:rPr>
        <w:t xml:space="preserve"> </w:t>
      </w:r>
      <w:r w:rsidRPr="00E72A78">
        <w:rPr>
          <w:rFonts w:ascii="Times New Roman" w:eastAsia="Times New Roman" w:hAnsi="Times New Roman" w:cs="Times New Roman"/>
          <w:sz w:val="24"/>
        </w:rPr>
        <w:t>правилам</w:t>
      </w:r>
      <w:r w:rsidRPr="00E72A78">
        <w:rPr>
          <w:rFonts w:ascii="Times New Roman" w:eastAsia="Times New Roman" w:hAnsi="Times New Roman" w:cs="Times New Roman"/>
          <w:spacing w:val="-4"/>
          <w:sz w:val="24"/>
        </w:rPr>
        <w:t xml:space="preserve"> </w:t>
      </w:r>
      <w:r w:rsidRPr="00E72A78">
        <w:rPr>
          <w:rFonts w:ascii="Times New Roman" w:eastAsia="Times New Roman" w:hAnsi="Times New Roman" w:cs="Times New Roman"/>
          <w:sz w:val="24"/>
        </w:rPr>
        <w:t>безопасного</w:t>
      </w:r>
      <w:r w:rsidRPr="00E72A78">
        <w:rPr>
          <w:rFonts w:ascii="Times New Roman" w:eastAsia="Times New Roman" w:hAnsi="Times New Roman" w:cs="Times New Roman"/>
          <w:spacing w:val="-3"/>
          <w:sz w:val="24"/>
        </w:rPr>
        <w:t xml:space="preserve"> </w:t>
      </w:r>
      <w:r w:rsidRPr="00E72A78">
        <w:rPr>
          <w:rFonts w:ascii="Times New Roman" w:eastAsia="Times New Roman" w:hAnsi="Times New Roman" w:cs="Times New Roman"/>
          <w:sz w:val="24"/>
        </w:rPr>
        <w:t>поведения;</w:t>
      </w:r>
    </w:p>
    <w:p w:rsidR="00E72A78" w:rsidRPr="00E72A78" w:rsidRDefault="00E72A78" w:rsidP="002123C9">
      <w:pPr>
        <w:widowControl w:val="0"/>
        <w:numPr>
          <w:ilvl w:val="1"/>
          <w:numId w:val="18"/>
        </w:numPr>
        <w:tabs>
          <w:tab w:val="left" w:pos="851"/>
          <w:tab w:val="left" w:pos="1667"/>
        </w:tabs>
        <w:autoSpaceDE w:val="0"/>
        <w:autoSpaceDN w:val="0"/>
        <w:spacing w:after="0" w:line="360" w:lineRule="auto"/>
        <w:ind w:left="0" w:right="836" w:firstLine="567"/>
        <w:jc w:val="both"/>
        <w:rPr>
          <w:rFonts w:ascii="Times New Roman" w:eastAsia="Times New Roman" w:hAnsi="Times New Roman" w:cs="Times New Roman"/>
          <w:sz w:val="24"/>
        </w:rPr>
      </w:pPr>
      <w:r w:rsidRPr="00E72A78">
        <w:rPr>
          <w:rFonts w:ascii="Times New Roman" w:eastAsia="Times New Roman" w:hAnsi="Times New Roman" w:cs="Times New Roman"/>
          <w:sz w:val="24"/>
        </w:rPr>
        <w:t>обогащать представления о правилах безопасного поведения в быту, безопасного</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использования</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бытовых</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предметов</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и</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гаджетов,</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исключая</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практическое</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использование</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электронных</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средств</w:t>
      </w:r>
      <w:r w:rsidRPr="00E72A78">
        <w:rPr>
          <w:rFonts w:ascii="Times New Roman" w:eastAsia="Times New Roman" w:hAnsi="Times New Roman" w:cs="Times New Roman"/>
          <w:spacing w:val="1"/>
          <w:sz w:val="24"/>
        </w:rPr>
        <w:t xml:space="preserve"> </w:t>
      </w:r>
      <w:r w:rsidRPr="00E72A78">
        <w:rPr>
          <w:rFonts w:ascii="Times New Roman" w:eastAsia="Times New Roman" w:hAnsi="Times New Roman" w:cs="Times New Roman"/>
          <w:sz w:val="24"/>
        </w:rPr>
        <w:t>обучения.</w:t>
      </w:r>
    </w:p>
    <w:p w:rsidR="00E72A78" w:rsidRPr="00E72A78" w:rsidRDefault="00E72A78" w:rsidP="002123C9">
      <w:pPr>
        <w:widowControl w:val="0"/>
        <w:tabs>
          <w:tab w:val="left" w:pos="851"/>
        </w:tabs>
        <w:autoSpaceDE w:val="0"/>
        <w:autoSpaceDN w:val="0"/>
        <w:spacing w:after="0" w:line="360" w:lineRule="auto"/>
        <w:ind w:firstLine="567"/>
        <w:jc w:val="both"/>
        <w:rPr>
          <w:rFonts w:ascii="Times New Roman" w:eastAsia="Times New Roman" w:hAnsi="Times New Roman" w:cs="Times New Roman"/>
          <w:sz w:val="24"/>
        </w:rPr>
      </w:pPr>
      <w:r w:rsidRPr="00E72A78">
        <w:rPr>
          <w:rFonts w:ascii="Times New Roman" w:eastAsia="Times New Roman" w:hAnsi="Times New Roman" w:cs="Times New Roman"/>
          <w:b/>
          <w:sz w:val="24"/>
        </w:rPr>
        <w:t>Содержание</w:t>
      </w:r>
      <w:r w:rsidRPr="00E72A78">
        <w:rPr>
          <w:rFonts w:ascii="Times New Roman" w:eastAsia="Times New Roman" w:hAnsi="Times New Roman" w:cs="Times New Roman"/>
          <w:b/>
          <w:spacing w:val="-6"/>
          <w:sz w:val="24"/>
        </w:rPr>
        <w:t xml:space="preserve"> </w:t>
      </w:r>
      <w:r w:rsidRPr="00E72A78">
        <w:rPr>
          <w:rFonts w:ascii="Times New Roman" w:eastAsia="Times New Roman" w:hAnsi="Times New Roman" w:cs="Times New Roman"/>
          <w:sz w:val="24"/>
        </w:rPr>
        <w:t>образовательной</w:t>
      </w:r>
      <w:r w:rsidRPr="00E72A78">
        <w:rPr>
          <w:rFonts w:ascii="Times New Roman" w:eastAsia="Times New Roman" w:hAnsi="Times New Roman" w:cs="Times New Roman"/>
          <w:spacing w:val="-4"/>
          <w:sz w:val="24"/>
        </w:rPr>
        <w:t xml:space="preserve"> </w:t>
      </w:r>
      <w:r w:rsidRPr="00E72A78">
        <w:rPr>
          <w:rFonts w:ascii="Times New Roman" w:eastAsia="Times New Roman" w:hAnsi="Times New Roman" w:cs="Times New Roman"/>
          <w:sz w:val="24"/>
        </w:rPr>
        <w:t>деятельности.</w:t>
      </w:r>
    </w:p>
    <w:p w:rsidR="00E72A78" w:rsidRPr="00E72A78" w:rsidRDefault="00E72A78" w:rsidP="002123C9">
      <w:pPr>
        <w:widowControl w:val="0"/>
        <w:numPr>
          <w:ilvl w:val="0"/>
          <w:numId w:val="19"/>
        </w:numPr>
        <w:tabs>
          <w:tab w:val="left" w:pos="1134"/>
        </w:tabs>
        <w:autoSpaceDE w:val="0"/>
        <w:autoSpaceDN w:val="0"/>
        <w:spacing w:after="0" w:line="360" w:lineRule="auto"/>
        <w:ind w:left="0" w:firstLine="567"/>
        <w:jc w:val="both"/>
        <w:outlineLvl w:val="1"/>
        <w:rPr>
          <w:rFonts w:ascii="Times New Roman" w:eastAsia="Times New Roman" w:hAnsi="Times New Roman" w:cs="Times New Roman"/>
          <w:b/>
          <w:bCs/>
          <w:i/>
          <w:iCs/>
          <w:sz w:val="24"/>
          <w:szCs w:val="24"/>
        </w:rPr>
      </w:pPr>
      <w:r w:rsidRPr="00E72A78">
        <w:rPr>
          <w:rFonts w:ascii="Times New Roman" w:eastAsia="Times New Roman" w:hAnsi="Times New Roman" w:cs="Times New Roman"/>
          <w:b/>
          <w:bCs/>
          <w:i/>
          <w:iCs/>
          <w:sz w:val="24"/>
          <w:szCs w:val="24"/>
        </w:rPr>
        <w:t>В</w:t>
      </w:r>
      <w:r w:rsidRPr="00E72A78">
        <w:rPr>
          <w:rFonts w:ascii="Times New Roman" w:eastAsia="Times New Roman" w:hAnsi="Times New Roman" w:cs="Times New Roman"/>
          <w:b/>
          <w:bCs/>
          <w:i/>
          <w:iCs/>
          <w:spacing w:val="-2"/>
          <w:sz w:val="24"/>
          <w:szCs w:val="24"/>
        </w:rPr>
        <w:t xml:space="preserve"> </w:t>
      </w:r>
      <w:r w:rsidRPr="00E72A78">
        <w:rPr>
          <w:rFonts w:ascii="Times New Roman" w:eastAsia="Times New Roman" w:hAnsi="Times New Roman" w:cs="Times New Roman"/>
          <w:b/>
          <w:bCs/>
          <w:i/>
          <w:iCs/>
          <w:sz w:val="24"/>
          <w:szCs w:val="24"/>
        </w:rPr>
        <w:t>сфере</w:t>
      </w:r>
      <w:r w:rsidRPr="00E72A78">
        <w:rPr>
          <w:rFonts w:ascii="Times New Roman" w:eastAsia="Times New Roman" w:hAnsi="Times New Roman" w:cs="Times New Roman"/>
          <w:b/>
          <w:bCs/>
          <w:i/>
          <w:iCs/>
          <w:spacing w:val="-2"/>
          <w:sz w:val="24"/>
          <w:szCs w:val="24"/>
        </w:rPr>
        <w:t xml:space="preserve"> </w:t>
      </w:r>
      <w:r w:rsidRPr="00E72A78">
        <w:rPr>
          <w:rFonts w:ascii="Times New Roman" w:eastAsia="Times New Roman" w:hAnsi="Times New Roman" w:cs="Times New Roman"/>
          <w:b/>
          <w:bCs/>
          <w:i/>
          <w:iCs/>
          <w:sz w:val="24"/>
          <w:szCs w:val="24"/>
        </w:rPr>
        <w:t>социальных</w:t>
      </w:r>
      <w:r w:rsidRPr="00E72A78">
        <w:rPr>
          <w:rFonts w:ascii="Times New Roman" w:eastAsia="Times New Roman" w:hAnsi="Times New Roman" w:cs="Times New Roman"/>
          <w:b/>
          <w:bCs/>
          <w:i/>
          <w:iCs/>
          <w:spacing w:val="-2"/>
          <w:sz w:val="24"/>
          <w:szCs w:val="24"/>
        </w:rPr>
        <w:t xml:space="preserve"> </w:t>
      </w:r>
      <w:r w:rsidRPr="00E72A78">
        <w:rPr>
          <w:rFonts w:ascii="Times New Roman" w:eastAsia="Times New Roman" w:hAnsi="Times New Roman" w:cs="Times New Roman"/>
          <w:b/>
          <w:bCs/>
          <w:i/>
          <w:iCs/>
          <w:sz w:val="24"/>
          <w:szCs w:val="24"/>
        </w:rPr>
        <w:t>отношений.</w:t>
      </w:r>
    </w:p>
    <w:p w:rsidR="002123C9" w:rsidRDefault="00E72A78" w:rsidP="002123C9">
      <w:pPr>
        <w:widowControl w:val="0"/>
        <w:tabs>
          <w:tab w:val="left" w:pos="1134"/>
          <w:tab w:val="left" w:pos="9639"/>
        </w:tabs>
        <w:autoSpaceDE w:val="0"/>
        <w:autoSpaceDN w:val="0"/>
        <w:spacing w:after="0" w:line="360" w:lineRule="auto"/>
        <w:ind w:right="59" w:firstLine="567"/>
        <w:jc w:val="right"/>
        <w:rPr>
          <w:rFonts w:ascii="Times New Roman" w:eastAsia="Times New Roman" w:hAnsi="Times New Roman" w:cs="Times New Roman"/>
          <w:spacing w:val="-57"/>
          <w:sz w:val="24"/>
          <w:szCs w:val="24"/>
        </w:rPr>
      </w:pPr>
      <w:r w:rsidRPr="00E72A78">
        <w:rPr>
          <w:rFonts w:ascii="Times New Roman" w:eastAsia="Times New Roman" w:hAnsi="Times New Roman" w:cs="Times New Roman"/>
          <w:spacing w:val="-1"/>
          <w:sz w:val="24"/>
          <w:szCs w:val="24"/>
        </w:rPr>
        <w:t>Педагог</w:t>
      </w:r>
      <w:r w:rsidRPr="00E72A78">
        <w:rPr>
          <w:rFonts w:ascii="Times New Roman" w:eastAsia="Times New Roman" w:hAnsi="Times New Roman" w:cs="Times New Roman"/>
          <w:spacing w:val="-10"/>
          <w:sz w:val="24"/>
          <w:szCs w:val="24"/>
        </w:rPr>
        <w:t xml:space="preserve"> </w:t>
      </w:r>
      <w:r w:rsidRPr="00E72A78">
        <w:rPr>
          <w:rFonts w:ascii="Times New Roman" w:eastAsia="Times New Roman" w:hAnsi="Times New Roman" w:cs="Times New Roman"/>
          <w:spacing w:val="-1"/>
          <w:sz w:val="24"/>
          <w:szCs w:val="24"/>
        </w:rPr>
        <w:t>создает</w:t>
      </w:r>
      <w:r w:rsidRPr="00E72A78">
        <w:rPr>
          <w:rFonts w:ascii="Times New Roman" w:eastAsia="Times New Roman" w:hAnsi="Times New Roman" w:cs="Times New Roman"/>
          <w:spacing w:val="-5"/>
          <w:sz w:val="24"/>
          <w:szCs w:val="24"/>
        </w:rPr>
        <w:t xml:space="preserve"> </w:t>
      </w:r>
      <w:r w:rsidRPr="00E72A78">
        <w:rPr>
          <w:rFonts w:ascii="Times New Roman" w:eastAsia="Times New Roman" w:hAnsi="Times New Roman" w:cs="Times New Roman"/>
          <w:spacing w:val="-1"/>
          <w:sz w:val="24"/>
          <w:szCs w:val="24"/>
        </w:rPr>
        <w:t>условия</w:t>
      </w:r>
      <w:r w:rsidRPr="00E72A78">
        <w:rPr>
          <w:rFonts w:ascii="Times New Roman" w:eastAsia="Times New Roman" w:hAnsi="Times New Roman" w:cs="Times New Roman"/>
          <w:spacing w:val="-12"/>
          <w:sz w:val="24"/>
          <w:szCs w:val="24"/>
        </w:rPr>
        <w:t xml:space="preserve"> </w:t>
      </w:r>
      <w:r w:rsidRPr="00E72A78">
        <w:rPr>
          <w:rFonts w:ascii="Times New Roman" w:eastAsia="Times New Roman" w:hAnsi="Times New Roman" w:cs="Times New Roman"/>
          <w:spacing w:val="-1"/>
          <w:sz w:val="24"/>
          <w:szCs w:val="24"/>
        </w:rPr>
        <w:t>для</w:t>
      </w:r>
      <w:r w:rsidRPr="00E72A78">
        <w:rPr>
          <w:rFonts w:ascii="Times New Roman" w:eastAsia="Times New Roman" w:hAnsi="Times New Roman" w:cs="Times New Roman"/>
          <w:spacing w:val="-11"/>
          <w:sz w:val="24"/>
          <w:szCs w:val="24"/>
        </w:rPr>
        <w:t xml:space="preserve"> </w:t>
      </w:r>
      <w:r w:rsidRPr="00E72A78">
        <w:rPr>
          <w:rFonts w:ascii="Times New Roman" w:eastAsia="Times New Roman" w:hAnsi="Times New Roman" w:cs="Times New Roman"/>
          <w:spacing w:val="-1"/>
          <w:sz w:val="24"/>
          <w:szCs w:val="24"/>
        </w:rPr>
        <w:t>формирования</w:t>
      </w:r>
      <w:r w:rsidRPr="00E72A78">
        <w:rPr>
          <w:rFonts w:ascii="Times New Roman" w:eastAsia="Times New Roman" w:hAnsi="Times New Roman" w:cs="Times New Roman"/>
          <w:spacing w:val="-9"/>
          <w:sz w:val="24"/>
          <w:szCs w:val="24"/>
        </w:rPr>
        <w:t xml:space="preserve"> </w:t>
      </w:r>
      <w:r w:rsidRPr="00E72A78">
        <w:rPr>
          <w:rFonts w:ascii="Times New Roman" w:eastAsia="Times New Roman" w:hAnsi="Times New Roman" w:cs="Times New Roman"/>
          <w:sz w:val="24"/>
          <w:szCs w:val="24"/>
        </w:rPr>
        <w:t>у</w:t>
      </w:r>
      <w:r w:rsidRPr="00E72A78">
        <w:rPr>
          <w:rFonts w:ascii="Times New Roman" w:eastAsia="Times New Roman" w:hAnsi="Times New Roman" w:cs="Times New Roman"/>
          <w:spacing w:val="-16"/>
          <w:sz w:val="24"/>
          <w:szCs w:val="24"/>
        </w:rPr>
        <w:t xml:space="preserve"> </w:t>
      </w:r>
      <w:r w:rsidRPr="00E72A78">
        <w:rPr>
          <w:rFonts w:ascii="Times New Roman" w:eastAsia="Times New Roman" w:hAnsi="Times New Roman" w:cs="Times New Roman"/>
          <w:sz w:val="24"/>
          <w:szCs w:val="24"/>
        </w:rPr>
        <w:t>детей</w:t>
      </w:r>
      <w:r w:rsidRPr="00E72A78">
        <w:rPr>
          <w:rFonts w:ascii="Times New Roman" w:eastAsia="Times New Roman" w:hAnsi="Times New Roman" w:cs="Times New Roman"/>
          <w:spacing w:val="-11"/>
          <w:sz w:val="24"/>
          <w:szCs w:val="24"/>
        </w:rPr>
        <w:t xml:space="preserve"> </w:t>
      </w:r>
      <w:r w:rsidRPr="00E72A78">
        <w:rPr>
          <w:rFonts w:ascii="Times New Roman" w:eastAsia="Times New Roman" w:hAnsi="Times New Roman" w:cs="Times New Roman"/>
          <w:sz w:val="24"/>
          <w:szCs w:val="24"/>
        </w:rPr>
        <w:t>образа</w:t>
      </w:r>
      <w:r w:rsidRPr="00E72A78">
        <w:rPr>
          <w:rFonts w:ascii="Times New Roman" w:eastAsia="Times New Roman" w:hAnsi="Times New Roman" w:cs="Times New Roman"/>
          <w:spacing w:val="-12"/>
          <w:sz w:val="24"/>
          <w:szCs w:val="24"/>
        </w:rPr>
        <w:t xml:space="preserve"> </w:t>
      </w:r>
      <w:r w:rsidRPr="00E72A78">
        <w:rPr>
          <w:rFonts w:ascii="Times New Roman" w:eastAsia="Times New Roman" w:hAnsi="Times New Roman" w:cs="Times New Roman"/>
          <w:sz w:val="24"/>
          <w:szCs w:val="24"/>
        </w:rPr>
        <w:t>Я:</w:t>
      </w:r>
      <w:r w:rsidRPr="00E72A78">
        <w:rPr>
          <w:rFonts w:ascii="Times New Roman" w:eastAsia="Times New Roman" w:hAnsi="Times New Roman" w:cs="Times New Roman"/>
          <w:spacing w:val="-11"/>
          <w:sz w:val="24"/>
          <w:szCs w:val="24"/>
        </w:rPr>
        <w:t xml:space="preserve"> </w:t>
      </w:r>
      <w:r w:rsidRPr="00E72A78">
        <w:rPr>
          <w:rFonts w:ascii="Times New Roman" w:eastAsia="Times New Roman" w:hAnsi="Times New Roman" w:cs="Times New Roman"/>
          <w:sz w:val="24"/>
          <w:szCs w:val="24"/>
        </w:rPr>
        <w:t>закрепляет</w:t>
      </w:r>
      <w:r w:rsidRPr="00E72A78">
        <w:rPr>
          <w:rFonts w:ascii="Times New Roman" w:eastAsia="Times New Roman" w:hAnsi="Times New Roman" w:cs="Times New Roman"/>
          <w:spacing w:val="-8"/>
          <w:sz w:val="24"/>
          <w:szCs w:val="24"/>
        </w:rPr>
        <w:t xml:space="preserve"> </w:t>
      </w:r>
      <w:r w:rsidRPr="00E72A78">
        <w:rPr>
          <w:rFonts w:ascii="Times New Roman" w:eastAsia="Times New Roman" w:hAnsi="Times New Roman" w:cs="Times New Roman"/>
          <w:sz w:val="24"/>
          <w:szCs w:val="24"/>
        </w:rPr>
        <w:t>умение</w:t>
      </w:r>
      <w:r w:rsidRPr="00E72A78">
        <w:rPr>
          <w:rFonts w:ascii="Times New Roman" w:eastAsia="Times New Roman" w:hAnsi="Times New Roman" w:cs="Times New Roman"/>
          <w:spacing w:val="-12"/>
          <w:sz w:val="24"/>
          <w:szCs w:val="24"/>
        </w:rPr>
        <w:t xml:space="preserve"> </w:t>
      </w:r>
      <w:r w:rsidRPr="00E72A78">
        <w:rPr>
          <w:rFonts w:ascii="Times New Roman" w:eastAsia="Times New Roman" w:hAnsi="Times New Roman" w:cs="Times New Roman"/>
          <w:sz w:val="24"/>
          <w:szCs w:val="24"/>
        </w:rPr>
        <w:t>называть</w:t>
      </w:r>
      <w:r w:rsidRPr="00E72A78">
        <w:rPr>
          <w:rFonts w:ascii="Times New Roman" w:eastAsia="Times New Roman" w:hAnsi="Times New Roman" w:cs="Times New Roman"/>
          <w:spacing w:val="-57"/>
          <w:sz w:val="24"/>
          <w:szCs w:val="24"/>
        </w:rPr>
        <w:t xml:space="preserve"> </w:t>
      </w:r>
      <w:r w:rsidRPr="00E72A78">
        <w:rPr>
          <w:rFonts w:ascii="Times New Roman" w:eastAsia="Times New Roman" w:hAnsi="Times New Roman" w:cs="Times New Roman"/>
          <w:sz w:val="24"/>
          <w:szCs w:val="24"/>
        </w:rPr>
        <w:t>свое</w:t>
      </w:r>
      <w:r w:rsidRPr="00E72A78">
        <w:rPr>
          <w:rFonts w:ascii="Times New Roman" w:eastAsia="Times New Roman" w:hAnsi="Times New Roman" w:cs="Times New Roman"/>
          <w:spacing w:val="17"/>
          <w:sz w:val="24"/>
          <w:szCs w:val="24"/>
        </w:rPr>
        <w:t xml:space="preserve"> </w:t>
      </w:r>
      <w:r w:rsidRPr="00E72A78">
        <w:rPr>
          <w:rFonts w:ascii="Times New Roman" w:eastAsia="Times New Roman" w:hAnsi="Times New Roman" w:cs="Times New Roman"/>
          <w:sz w:val="24"/>
          <w:szCs w:val="24"/>
        </w:rPr>
        <w:t>имя</w:t>
      </w:r>
      <w:r w:rsidRPr="00E72A78">
        <w:rPr>
          <w:rFonts w:ascii="Times New Roman" w:eastAsia="Times New Roman" w:hAnsi="Times New Roman" w:cs="Times New Roman"/>
          <w:spacing w:val="19"/>
          <w:sz w:val="24"/>
          <w:szCs w:val="24"/>
        </w:rPr>
        <w:t xml:space="preserve"> </w:t>
      </w:r>
      <w:r w:rsidRPr="00E72A78">
        <w:rPr>
          <w:rFonts w:ascii="Times New Roman" w:eastAsia="Times New Roman" w:hAnsi="Times New Roman" w:cs="Times New Roman"/>
          <w:sz w:val="24"/>
          <w:szCs w:val="24"/>
        </w:rPr>
        <w:t>и</w:t>
      </w:r>
      <w:r w:rsidRPr="00E72A78">
        <w:rPr>
          <w:rFonts w:ascii="Times New Roman" w:eastAsia="Times New Roman" w:hAnsi="Times New Roman" w:cs="Times New Roman"/>
          <w:spacing w:val="20"/>
          <w:sz w:val="24"/>
          <w:szCs w:val="24"/>
        </w:rPr>
        <w:t xml:space="preserve"> </w:t>
      </w:r>
      <w:r w:rsidRPr="00E72A78">
        <w:rPr>
          <w:rFonts w:ascii="Times New Roman" w:eastAsia="Times New Roman" w:hAnsi="Times New Roman" w:cs="Times New Roman"/>
          <w:sz w:val="24"/>
          <w:szCs w:val="24"/>
        </w:rPr>
        <w:t>возраст,</w:t>
      </w:r>
      <w:r w:rsidRPr="00E72A78">
        <w:rPr>
          <w:rFonts w:ascii="Times New Roman" w:eastAsia="Times New Roman" w:hAnsi="Times New Roman" w:cs="Times New Roman"/>
          <w:spacing w:val="21"/>
          <w:sz w:val="24"/>
          <w:szCs w:val="24"/>
        </w:rPr>
        <w:t xml:space="preserve"> </w:t>
      </w:r>
      <w:r w:rsidRPr="00E72A78">
        <w:rPr>
          <w:rFonts w:ascii="Times New Roman" w:eastAsia="Times New Roman" w:hAnsi="Times New Roman" w:cs="Times New Roman"/>
          <w:sz w:val="24"/>
          <w:szCs w:val="24"/>
        </w:rPr>
        <w:t>говорить</w:t>
      </w:r>
      <w:r w:rsidRPr="00E72A78">
        <w:rPr>
          <w:rFonts w:ascii="Times New Roman" w:eastAsia="Times New Roman" w:hAnsi="Times New Roman" w:cs="Times New Roman"/>
          <w:spacing w:val="20"/>
          <w:sz w:val="24"/>
          <w:szCs w:val="24"/>
        </w:rPr>
        <w:t xml:space="preserve"> </w:t>
      </w:r>
      <w:r w:rsidRPr="00E72A78">
        <w:rPr>
          <w:rFonts w:ascii="Times New Roman" w:eastAsia="Times New Roman" w:hAnsi="Times New Roman" w:cs="Times New Roman"/>
          <w:sz w:val="24"/>
          <w:szCs w:val="24"/>
        </w:rPr>
        <w:t>о</w:t>
      </w:r>
      <w:r w:rsidRPr="00E72A78">
        <w:rPr>
          <w:rFonts w:ascii="Times New Roman" w:eastAsia="Times New Roman" w:hAnsi="Times New Roman" w:cs="Times New Roman"/>
          <w:spacing w:val="19"/>
          <w:sz w:val="24"/>
          <w:szCs w:val="24"/>
        </w:rPr>
        <w:t xml:space="preserve"> </w:t>
      </w:r>
      <w:r w:rsidRPr="00E72A78">
        <w:rPr>
          <w:rFonts w:ascii="Times New Roman" w:eastAsia="Times New Roman" w:hAnsi="Times New Roman" w:cs="Times New Roman"/>
          <w:sz w:val="24"/>
          <w:szCs w:val="24"/>
        </w:rPr>
        <w:t>себе</w:t>
      </w:r>
      <w:r w:rsidRPr="00E72A78">
        <w:rPr>
          <w:rFonts w:ascii="Times New Roman" w:eastAsia="Times New Roman" w:hAnsi="Times New Roman" w:cs="Times New Roman"/>
          <w:spacing w:val="19"/>
          <w:sz w:val="24"/>
          <w:szCs w:val="24"/>
        </w:rPr>
        <w:t xml:space="preserve"> </w:t>
      </w:r>
      <w:r w:rsidRPr="00E72A78">
        <w:rPr>
          <w:rFonts w:ascii="Times New Roman" w:eastAsia="Times New Roman" w:hAnsi="Times New Roman" w:cs="Times New Roman"/>
          <w:sz w:val="24"/>
          <w:szCs w:val="24"/>
        </w:rPr>
        <w:t>в</w:t>
      </w:r>
      <w:r w:rsidRPr="00E72A78">
        <w:rPr>
          <w:rFonts w:ascii="Times New Roman" w:eastAsia="Times New Roman" w:hAnsi="Times New Roman" w:cs="Times New Roman"/>
          <w:spacing w:val="18"/>
          <w:sz w:val="24"/>
          <w:szCs w:val="24"/>
        </w:rPr>
        <w:t xml:space="preserve"> </w:t>
      </w:r>
      <w:r w:rsidRPr="00E72A78">
        <w:rPr>
          <w:rFonts w:ascii="Times New Roman" w:eastAsia="Times New Roman" w:hAnsi="Times New Roman" w:cs="Times New Roman"/>
          <w:sz w:val="24"/>
          <w:szCs w:val="24"/>
        </w:rPr>
        <w:t>первом</w:t>
      </w:r>
      <w:r w:rsidRPr="00E72A78">
        <w:rPr>
          <w:rFonts w:ascii="Times New Roman" w:eastAsia="Times New Roman" w:hAnsi="Times New Roman" w:cs="Times New Roman"/>
          <w:spacing w:val="21"/>
          <w:sz w:val="24"/>
          <w:szCs w:val="24"/>
        </w:rPr>
        <w:t xml:space="preserve"> </w:t>
      </w:r>
      <w:r w:rsidRPr="00E72A78">
        <w:rPr>
          <w:rFonts w:ascii="Times New Roman" w:eastAsia="Times New Roman" w:hAnsi="Times New Roman" w:cs="Times New Roman"/>
          <w:sz w:val="24"/>
          <w:szCs w:val="24"/>
        </w:rPr>
        <w:t>лице;</w:t>
      </w:r>
      <w:r w:rsidRPr="00E72A78">
        <w:rPr>
          <w:rFonts w:ascii="Times New Roman" w:eastAsia="Times New Roman" w:hAnsi="Times New Roman" w:cs="Times New Roman"/>
          <w:spacing w:val="19"/>
          <w:sz w:val="24"/>
          <w:szCs w:val="24"/>
        </w:rPr>
        <w:t xml:space="preserve"> </w:t>
      </w:r>
      <w:r w:rsidRPr="00E72A78">
        <w:rPr>
          <w:rFonts w:ascii="Times New Roman" w:eastAsia="Times New Roman" w:hAnsi="Times New Roman" w:cs="Times New Roman"/>
          <w:sz w:val="24"/>
          <w:szCs w:val="24"/>
        </w:rPr>
        <w:t>проговаривает</w:t>
      </w:r>
      <w:r w:rsidRPr="00E72A78">
        <w:rPr>
          <w:rFonts w:ascii="Times New Roman" w:eastAsia="Times New Roman" w:hAnsi="Times New Roman" w:cs="Times New Roman"/>
          <w:spacing w:val="21"/>
          <w:sz w:val="24"/>
          <w:szCs w:val="24"/>
        </w:rPr>
        <w:t xml:space="preserve"> </w:t>
      </w:r>
      <w:r w:rsidRPr="00E72A78">
        <w:rPr>
          <w:rFonts w:ascii="Times New Roman" w:eastAsia="Times New Roman" w:hAnsi="Times New Roman" w:cs="Times New Roman"/>
          <w:sz w:val="24"/>
          <w:szCs w:val="24"/>
        </w:rPr>
        <w:t>с</w:t>
      </w:r>
      <w:r w:rsidRPr="00E72A78">
        <w:rPr>
          <w:rFonts w:ascii="Times New Roman" w:eastAsia="Times New Roman" w:hAnsi="Times New Roman" w:cs="Times New Roman"/>
          <w:spacing w:val="20"/>
          <w:sz w:val="24"/>
          <w:szCs w:val="24"/>
        </w:rPr>
        <w:t xml:space="preserve"> </w:t>
      </w:r>
      <w:r w:rsidRPr="00E72A78">
        <w:rPr>
          <w:rFonts w:ascii="Times New Roman" w:eastAsia="Times New Roman" w:hAnsi="Times New Roman" w:cs="Times New Roman"/>
          <w:sz w:val="24"/>
          <w:szCs w:val="24"/>
        </w:rPr>
        <w:t>детьми</w:t>
      </w:r>
      <w:r w:rsidR="002123C9">
        <w:rPr>
          <w:rFonts w:ascii="Times New Roman" w:eastAsia="Times New Roman" w:hAnsi="Times New Roman" w:cs="Times New Roman"/>
          <w:spacing w:val="20"/>
          <w:sz w:val="24"/>
          <w:szCs w:val="24"/>
        </w:rPr>
        <w:t xml:space="preserve">  </w:t>
      </w:r>
      <w:r w:rsidRPr="00E72A78">
        <w:rPr>
          <w:rFonts w:ascii="Times New Roman" w:eastAsia="Times New Roman" w:hAnsi="Times New Roman" w:cs="Times New Roman"/>
          <w:sz w:val="24"/>
          <w:szCs w:val="24"/>
        </w:rPr>
        <w:t>характеристики,</w:t>
      </w:r>
      <w:r w:rsidRPr="00E72A78">
        <w:rPr>
          <w:rFonts w:ascii="Times New Roman" w:eastAsia="Times New Roman" w:hAnsi="Times New Roman" w:cs="Times New Roman"/>
          <w:spacing w:val="-57"/>
          <w:sz w:val="24"/>
          <w:szCs w:val="24"/>
        </w:rPr>
        <w:t xml:space="preserve"> </w:t>
      </w:r>
      <w:r w:rsidRPr="00E72A78">
        <w:rPr>
          <w:rFonts w:ascii="Times New Roman" w:eastAsia="Times New Roman" w:hAnsi="Times New Roman" w:cs="Times New Roman"/>
          <w:sz w:val="24"/>
          <w:szCs w:val="24"/>
        </w:rPr>
        <w:t>отличающие</w:t>
      </w:r>
      <w:r w:rsidRPr="00E72A78">
        <w:rPr>
          <w:rFonts w:ascii="Times New Roman" w:eastAsia="Times New Roman" w:hAnsi="Times New Roman" w:cs="Times New Roman"/>
          <w:spacing w:val="-4"/>
          <w:sz w:val="24"/>
          <w:szCs w:val="24"/>
        </w:rPr>
        <w:t xml:space="preserve"> </w:t>
      </w:r>
      <w:r w:rsidRPr="00E72A78">
        <w:rPr>
          <w:rFonts w:ascii="Times New Roman" w:eastAsia="Times New Roman" w:hAnsi="Times New Roman" w:cs="Times New Roman"/>
          <w:sz w:val="24"/>
          <w:szCs w:val="24"/>
        </w:rPr>
        <w:t>их</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друг</w:t>
      </w:r>
      <w:r w:rsidRPr="00E72A78">
        <w:rPr>
          <w:rFonts w:ascii="Times New Roman" w:eastAsia="Times New Roman" w:hAnsi="Times New Roman" w:cs="Times New Roman"/>
          <w:spacing w:val="-4"/>
          <w:sz w:val="24"/>
          <w:szCs w:val="24"/>
        </w:rPr>
        <w:t xml:space="preserve"> </w:t>
      </w:r>
      <w:r w:rsidRPr="00E72A78">
        <w:rPr>
          <w:rFonts w:ascii="Times New Roman" w:eastAsia="Times New Roman" w:hAnsi="Times New Roman" w:cs="Times New Roman"/>
          <w:sz w:val="24"/>
          <w:szCs w:val="24"/>
        </w:rPr>
        <w:t>от</w:t>
      </w:r>
      <w:r w:rsidRPr="00E72A78">
        <w:rPr>
          <w:rFonts w:ascii="Times New Roman" w:eastAsia="Times New Roman" w:hAnsi="Times New Roman" w:cs="Times New Roman"/>
          <w:spacing w:val="-3"/>
          <w:sz w:val="24"/>
          <w:szCs w:val="24"/>
        </w:rPr>
        <w:t xml:space="preserve"> </w:t>
      </w:r>
      <w:r w:rsidRPr="00E72A78">
        <w:rPr>
          <w:rFonts w:ascii="Times New Roman" w:eastAsia="Times New Roman" w:hAnsi="Times New Roman" w:cs="Times New Roman"/>
          <w:sz w:val="24"/>
          <w:szCs w:val="24"/>
        </w:rPr>
        <w:t>друга</w:t>
      </w:r>
      <w:r w:rsidRPr="00E72A78">
        <w:rPr>
          <w:rFonts w:ascii="Times New Roman" w:eastAsia="Times New Roman" w:hAnsi="Times New Roman" w:cs="Times New Roman"/>
          <w:spacing w:val="-4"/>
          <w:sz w:val="24"/>
          <w:szCs w:val="24"/>
        </w:rPr>
        <w:t xml:space="preserve"> </w:t>
      </w:r>
      <w:r w:rsidRPr="00E72A78">
        <w:rPr>
          <w:rFonts w:ascii="Times New Roman" w:eastAsia="Times New Roman" w:hAnsi="Times New Roman" w:cs="Times New Roman"/>
          <w:sz w:val="24"/>
          <w:szCs w:val="24"/>
        </w:rPr>
        <w:t>(внешность,</w:t>
      </w:r>
      <w:r w:rsidRPr="00E72A78">
        <w:rPr>
          <w:rFonts w:ascii="Times New Roman" w:eastAsia="Times New Roman" w:hAnsi="Times New Roman" w:cs="Times New Roman"/>
          <w:spacing w:val="-3"/>
          <w:sz w:val="24"/>
          <w:szCs w:val="24"/>
        </w:rPr>
        <w:t xml:space="preserve"> </w:t>
      </w:r>
      <w:r w:rsidRPr="00E72A78">
        <w:rPr>
          <w:rFonts w:ascii="Times New Roman" w:eastAsia="Times New Roman" w:hAnsi="Times New Roman" w:cs="Times New Roman"/>
          <w:sz w:val="24"/>
          <w:szCs w:val="24"/>
        </w:rPr>
        <w:t>предпочтения</w:t>
      </w:r>
      <w:r w:rsidRPr="00E72A78">
        <w:rPr>
          <w:rFonts w:ascii="Times New Roman" w:eastAsia="Times New Roman" w:hAnsi="Times New Roman" w:cs="Times New Roman"/>
          <w:spacing w:val="-3"/>
          <w:sz w:val="24"/>
          <w:szCs w:val="24"/>
        </w:rPr>
        <w:t xml:space="preserve"> </w:t>
      </w:r>
      <w:r w:rsidRPr="00E72A78">
        <w:rPr>
          <w:rFonts w:ascii="Times New Roman" w:eastAsia="Times New Roman" w:hAnsi="Times New Roman" w:cs="Times New Roman"/>
          <w:sz w:val="24"/>
          <w:szCs w:val="24"/>
        </w:rPr>
        <w:t>в</w:t>
      </w:r>
      <w:r w:rsidRPr="00E72A78">
        <w:rPr>
          <w:rFonts w:ascii="Times New Roman" w:eastAsia="Times New Roman" w:hAnsi="Times New Roman" w:cs="Times New Roman"/>
          <w:spacing w:val="-4"/>
          <w:sz w:val="24"/>
          <w:szCs w:val="24"/>
        </w:rPr>
        <w:t xml:space="preserve"> </w:t>
      </w:r>
      <w:r w:rsidRPr="00E72A78">
        <w:rPr>
          <w:rFonts w:ascii="Times New Roman" w:eastAsia="Times New Roman" w:hAnsi="Times New Roman" w:cs="Times New Roman"/>
          <w:sz w:val="24"/>
          <w:szCs w:val="24"/>
        </w:rPr>
        <w:t>деятельности,</w:t>
      </w:r>
      <w:r w:rsidRPr="00E72A78">
        <w:rPr>
          <w:rFonts w:ascii="Times New Roman" w:eastAsia="Times New Roman" w:hAnsi="Times New Roman" w:cs="Times New Roman"/>
          <w:spacing w:val="-3"/>
          <w:sz w:val="24"/>
          <w:szCs w:val="24"/>
        </w:rPr>
        <w:t xml:space="preserve"> </w:t>
      </w:r>
      <w:r w:rsidRPr="00E72A78">
        <w:rPr>
          <w:rFonts w:ascii="Times New Roman" w:eastAsia="Times New Roman" w:hAnsi="Times New Roman" w:cs="Times New Roman"/>
          <w:sz w:val="24"/>
          <w:szCs w:val="24"/>
        </w:rPr>
        <w:t>личные</w:t>
      </w:r>
      <w:r w:rsidRPr="00E72A78">
        <w:rPr>
          <w:rFonts w:ascii="Times New Roman" w:eastAsia="Times New Roman" w:hAnsi="Times New Roman" w:cs="Times New Roman"/>
          <w:spacing w:val="-5"/>
          <w:sz w:val="24"/>
          <w:szCs w:val="24"/>
        </w:rPr>
        <w:t xml:space="preserve"> </w:t>
      </w:r>
      <w:r w:rsidRPr="00E72A78">
        <w:rPr>
          <w:rFonts w:ascii="Times New Roman" w:eastAsia="Times New Roman" w:hAnsi="Times New Roman" w:cs="Times New Roman"/>
          <w:sz w:val="24"/>
          <w:szCs w:val="24"/>
        </w:rPr>
        <w:t>достижения).</w:t>
      </w:r>
    </w:p>
    <w:p w:rsidR="00E72A78" w:rsidRPr="00E72A78" w:rsidRDefault="00E72A78" w:rsidP="002123C9">
      <w:pPr>
        <w:widowControl w:val="0"/>
        <w:tabs>
          <w:tab w:val="left" w:pos="1134"/>
          <w:tab w:val="left" w:pos="9639"/>
        </w:tabs>
        <w:autoSpaceDE w:val="0"/>
        <w:autoSpaceDN w:val="0"/>
        <w:spacing w:after="0" w:line="360" w:lineRule="auto"/>
        <w:ind w:right="59" w:firstLine="567"/>
        <w:jc w:val="right"/>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Педагоги</w:t>
      </w:r>
      <w:r w:rsidRPr="00E72A78">
        <w:rPr>
          <w:rFonts w:ascii="Times New Roman" w:eastAsia="Times New Roman" w:hAnsi="Times New Roman" w:cs="Times New Roman"/>
          <w:spacing w:val="21"/>
          <w:sz w:val="24"/>
          <w:szCs w:val="24"/>
        </w:rPr>
        <w:t xml:space="preserve"> </w:t>
      </w:r>
      <w:r w:rsidRPr="00E72A78">
        <w:rPr>
          <w:rFonts w:ascii="Times New Roman" w:eastAsia="Times New Roman" w:hAnsi="Times New Roman" w:cs="Times New Roman"/>
          <w:sz w:val="24"/>
          <w:szCs w:val="24"/>
        </w:rPr>
        <w:t>способствуют</w:t>
      </w:r>
      <w:r w:rsidRPr="00E72A78">
        <w:rPr>
          <w:rFonts w:ascii="Times New Roman" w:eastAsia="Times New Roman" w:hAnsi="Times New Roman" w:cs="Times New Roman"/>
          <w:spacing w:val="21"/>
          <w:sz w:val="24"/>
          <w:szCs w:val="24"/>
        </w:rPr>
        <w:t xml:space="preserve"> </w:t>
      </w:r>
      <w:r w:rsidRPr="00E72A78">
        <w:rPr>
          <w:rFonts w:ascii="Times New Roman" w:eastAsia="Times New Roman" w:hAnsi="Times New Roman" w:cs="Times New Roman"/>
          <w:sz w:val="24"/>
          <w:szCs w:val="24"/>
        </w:rPr>
        <w:t>различению</w:t>
      </w:r>
      <w:r w:rsidRPr="00E72A78">
        <w:rPr>
          <w:rFonts w:ascii="Times New Roman" w:eastAsia="Times New Roman" w:hAnsi="Times New Roman" w:cs="Times New Roman"/>
          <w:spacing w:val="21"/>
          <w:sz w:val="24"/>
          <w:szCs w:val="24"/>
        </w:rPr>
        <w:t xml:space="preserve"> </w:t>
      </w:r>
      <w:r w:rsidRPr="00E72A78">
        <w:rPr>
          <w:rFonts w:ascii="Times New Roman" w:eastAsia="Times New Roman" w:hAnsi="Times New Roman" w:cs="Times New Roman"/>
          <w:sz w:val="24"/>
          <w:szCs w:val="24"/>
        </w:rPr>
        <w:t>детьми</w:t>
      </w:r>
      <w:r w:rsidRPr="00E72A78">
        <w:rPr>
          <w:rFonts w:ascii="Times New Roman" w:eastAsia="Times New Roman" w:hAnsi="Times New Roman" w:cs="Times New Roman"/>
          <w:spacing w:val="21"/>
          <w:sz w:val="24"/>
          <w:szCs w:val="24"/>
        </w:rPr>
        <w:t xml:space="preserve"> </w:t>
      </w:r>
      <w:r w:rsidRPr="00E72A78">
        <w:rPr>
          <w:rFonts w:ascii="Times New Roman" w:eastAsia="Times New Roman" w:hAnsi="Times New Roman" w:cs="Times New Roman"/>
          <w:sz w:val="24"/>
          <w:szCs w:val="24"/>
        </w:rPr>
        <w:t>основных</w:t>
      </w:r>
      <w:r w:rsidRPr="00E72A78">
        <w:rPr>
          <w:rFonts w:ascii="Times New Roman" w:eastAsia="Times New Roman" w:hAnsi="Times New Roman" w:cs="Times New Roman"/>
          <w:spacing w:val="20"/>
          <w:sz w:val="24"/>
          <w:szCs w:val="24"/>
        </w:rPr>
        <w:t xml:space="preserve"> </w:t>
      </w:r>
      <w:r w:rsidRPr="00E72A78">
        <w:rPr>
          <w:rFonts w:ascii="Times New Roman" w:eastAsia="Times New Roman" w:hAnsi="Times New Roman" w:cs="Times New Roman"/>
          <w:sz w:val="24"/>
          <w:szCs w:val="24"/>
        </w:rPr>
        <w:t>эмоций</w:t>
      </w:r>
      <w:r w:rsidRPr="00E72A78">
        <w:rPr>
          <w:rFonts w:ascii="Times New Roman" w:eastAsia="Times New Roman" w:hAnsi="Times New Roman" w:cs="Times New Roman"/>
          <w:spacing w:val="21"/>
          <w:sz w:val="24"/>
          <w:szCs w:val="24"/>
        </w:rPr>
        <w:t xml:space="preserve"> </w:t>
      </w:r>
      <w:r w:rsidRPr="00E72A78">
        <w:rPr>
          <w:rFonts w:ascii="Times New Roman" w:eastAsia="Times New Roman" w:hAnsi="Times New Roman" w:cs="Times New Roman"/>
          <w:sz w:val="24"/>
          <w:szCs w:val="24"/>
        </w:rPr>
        <w:t>(радость,</w:t>
      </w:r>
      <w:r w:rsidRPr="00E72A78">
        <w:rPr>
          <w:rFonts w:ascii="Times New Roman" w:eastAsia="Times New Roman" w:hAnsi="Times New Roman" w:cs="Times New Roman"/>
          <w:spacing w:val="20"/>
          <w:sz w:val="24"/>
          <w:szCs w:val="24"/>
        </w:rPr>
        <w:t xml:space="preserve"> </w:t>
      </w:r>
      <w:r w:rsidRPr="00E72A78">
        <w:rPr>
          <w:rFonts w:ascii="Times New Roman" w:eastAsia="Times New Roman" w:hAnsi="Times New Roman" w:cs="Times New Roman"/>
          <w:sz w:val="24"/>
          <w:szCs w:val="24"/>
        </w:rPr>
        <w:t>печаль,</w:t>
      </w:r>
      <w:r w:rsidRPr="00E72A78">
        <w:rPr>
          <w:rFonts w:ascii="Times New Roman" w:eastAsia="Times New Roman" w:hAnsi="Times New Roman" w:cs="Times New Roman"/>
          <w:spacing w:val="20"/>
          <w:sz w:val="24"/>
          <w:szCs w:val="24"/>
        </w:rPr>
        <w:t xml:space="preserve"> </w:t>
      </w:r>
      <w:r w:rsidRPr="00E72A78">
        <w:rPr>
          <w:rFonts w:ascii="Times New Roman" w:eastAsia="Times New Roman" w:hAnsi="Times New Roman" w:cs="Times New Roman"/>
          <w:sz w:val="24"/>
          <w:szCs w:val="24"/>
        </w:rPr>
        <w:t>грусть,</w:t>
      </w:r>
    </w:p>
    <w:p w:rsidR="00E72A78" w:rsidRPr="00E72A78" w:rsidRDefault="002123C9" w:rsidP="002123C9">
      <w:pPr>
        <w:widowControl w:val="0"/>
        <w:tabs>
          <w:tab w:val="left" w:pos="1134"/>
        </w:tabs>
        <w:autoSpaceDE w:val="0"/>
        <w:autoSpaceDN w:val="0"/>
        <w:spacing w:after="0" w:line="360" w:lineRule="auto"/>
        <w:ind w:right="5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72A78" w:rsidRPr="00E72A78">
        <w:rPr>
          <w:rFonts w:ascii="Times New Roman" w:eastAsia="Times New Roman" w:hAnsi="Times New Roman" w:cs="Times New Roman"/>
          <w:sz w:val="24"/>
          <w:szCs w:val="24"/>
        </w:rPr>
        <w:t>гнев,</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страх,</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удивление)</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и</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пониманию</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ярко</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выраженных</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эмоциональных</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состояний.</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При</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общении</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с</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детьми</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педагог</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интересуется</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настроением</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детей,</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предоставляет</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возможность</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рассказать</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о</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своих</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переживаниях,</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демонстрирует</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разнообразные</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способы</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эмпатийного</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поведения</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(поддержать,</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пожалеть,</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обнадежить,</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отвлечь</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и</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порадовать).</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При</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чтении</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художественной литературы педагог обращает внимание на проявления, характеризующие</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настроения, эмоции и чувства героев, комментирует их отношения и поведение, поощряет</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подражание</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детей</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позитивному</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опыту</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персонажей</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художественных</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произведений</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и</w:t>
      </w:r>
      <w:r w:rsidR="00E72A78" w:rsidRPr="00E72A78">
        <w:rPr>
          <w:rFonts w:ascii="Times New Roman" w:eastAsia="Times New Roman" w:hAnsi="Times New Roman" w:cs="Times New Roman"/>
          <w:spacing w:val="1"/>
          <w:sz w:val="24"/>
          <w:szCs w:val="24"/>
        </w:rPr>
        <w:t xml:space="preserve"> </w:t>
      </w:r>
      <w:r w:rsidR="00E72A78" w:rsidRPr="00E72A78">
        <w:rPr>
          <w:rFonts w:ascii="Times New Roman" w:eastAsia="Times New Roman" w:hAnsi="Times New Roman" w:cs="Times New Roman"/>
          <w:sz w:val="24"/>
          <w:szCs w:val="24"/>
        </w:rPr>
        <w:t>мультипликации.</w:t>
      </w:r>
    </w:p>
    <w:p w:rsidR="00E72A78" w:rsidRPr="00E72A78" w:rsidRDefault="00E72A78" w:rsidP="002123C9">
      <w:pPr>
        <w:widowControl w:val="0"/>
        <w:tabs>
          <w:tab w:val="left" w:pos="1134"/>
        </w:tabs>
        <w:autoSpaceDE w:val="0"/>
        <w:autoSpaceDN w:val="0"/>
        <w:spacing w:after="0" w:line="360" w:lineRule="auto"/>
        <w:ind w:right="59" w:firstLine="567"/>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Педагог обогащает представления детей о действиях и поступках людей, в которых</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проявляются доброе отношение и забота о членах семьи, близком окружении, о животных,</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растениях;</w:t>
      </w:r>
      <w:r w:rsidRPr="00E72A78">
        <w:rPr>
          <w:rFonts w:ascii="Times New Roman" w:eastAsia="Times New Roman" w:hAnsi="Times New Roman" w:cs="Times New Roman"/>
          <w:spacing w:val="-4"/>
          <w:sz w:val="24"/>
          <w:szCs w:val="24"/>
        </w:rPr>
        <w:t xml:space="preserve"> </w:t>
      </w:r>
      <w:r w:rsidRPr="00E72A78">
        <w:rPr>
          <w:rFonts w:ascii="Times New Roman" w:eastAsia="Times New Roman" w:hAnsi="Times New Roman" w:cs="Times New Roman"/>
          <w:sz w:val="24"/>
          <w:szCs w:val="24"/>
        </w:rPr>
        <w:t>знакомит</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с</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произведениями,</w:t>
      </w:r>
      <w:r w:rsidRPr="00E72A78">
        <w:rPr>
          <w:rFonts w:ascii="Times New Roman" w:eastAsia="Times New Roman" w:hAnsi="Times New Roman" w:cs="Times New Roman"/>
          <w:spacing w:val="-2"/>
          <w:sz w:val="24"/>
          <w:szCs w:val="24"/>
        </w:rPr>
        <w:t xml:space="preserve"> </w:t>
      </w:r>
      <w:r w:rsidRPr="00E72A78">
        <w:rPr>
          <w:rFonts w:ascii="Times New Roman" w:eastAsia="Times New Roman" w:hAnsi="Times New Roman" w:cs="Times New Roman"/>
          <w:sz w:val="24"/>
          <w:szCs w:val="24"/>
        </w:rPr>
        <w:t>отражающими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отношения</w:t>
      </w:r>
      <w:r w:rsidRPr="00E72A78">
        <w:rPr>
          <w:rFonts w:ascii="Times New Roman" w:eastAsia="Times New Roman" w:hAnsi="Times New Roman" w:cs="Times New Roman"/>
          <w:spacing w:val="-2"/>
          <w:sz w:val="24"/>
          <w:szCs w:val="24"/>
        </w:rPr>
        <w:t xml:space="preserve"> </w:t>
      </w:r>
      <w:r w:rsidRPr="00E72A78">
        <w:rPr>
          <w:rFonts w:ascii="Times New Roman" w:eastAsia="Times New Roman" w:hAnsi="Times New Roman" w:cs="Times New Roman"/>
          <w:sz w:val="24"/>
          <w:szCs w:val="24"/>
        </w:rPr>
        <w:t>между</w:t>
      </w:r>
      <w:r w:rsidRPr="00E72A78">
        <w:rPr>
          <w:rFonts w:ascii="Times New Roman" w:eastAsia="Times New Roman" w:hAnsi="Times New Roman" w:cs="Times New Roman"/>
          <w:spacing w:val="-6"/>
          <w:sz w:val="24"/>
          <w:szCs w:val="24"/>
        </w:rPr>
        <w:t xml:space="preserve"> </w:t>
      </w:r>
      <w:r w:rsidRPr="00E72A78">
        <w:rPr>
          <w:rFonts w:ascii="Times New Roman" w:eastAsia="Times New Roman" w:hAnsi="Times New Roman" w:cs="Times New Roman"/>
          <w:sz w:val="24"/>
          <w:szCs w:val="24"/>
        </w:rPr>
        <w:t>членами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семьи.</w:t>
      </w:r>
    </w:p>
    <w:p w:rsidR="00E72A78" w:rsidRPr="00E72A78" w:rsidRDefault="00E72A78" w:rsidP="002123C9">
      <w:pPr>
        <w:widowControl w:val="0"/>
        <w:autoSpaceDE w:val="0"/>
        <w:autoSpaceDN w:val="0"/>
        <w:spacing w:after="0" w:line="360" w:lineRule="auto"/>
        <w:ind w:right="59" w:firstLine="566"/>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Педагог создает в группе положительный эмоциональный фон для объединения детей,</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lastRenderedPageBreak/>
        <w:t>проводит игры и упражнения в кругу, где дети видят и слышат друг друга. Педагог поощряет</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позитивный опыт взаимодействия детей, создает условия для совместных игр, демонстрирует</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позитивный настрой и удовольствие, которое можно испытывать от общения и совместной</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игры. Помогает детям обращаться друг к другу, распознавать проявление основных эмоций 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реагировать</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на</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них.</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Способствует</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освоению</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детьми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простых</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способов</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общения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взаимодействия: обращаться к детям по именам, договариваться о совместных действиях,</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вступать</w:t>
      </w:r>
      <w:r w:rsidRPr="00E72A78">
        <w:rPr>
          <w:rFonts w:ascii="Times New Roman" w:eastAsia="Times New Roman" w:hAnsi="Times New Roman" w:cs="Times New Roman"/>
          <w:spacing w:val="-4"/>
          <w:sz w:val="24"/>
          <w:szCs w:val="24"/>
        </w:rPr>
        <w:t xml:space="preserve"> </w:t>
      </w:r>
      <w:r w:rsidRPr="00E72A78">
        <w:rPr>
          <w:rFonts w:ascii="Times New Roman" w:eastAsia="Times New Roman" w:hAnsi="Times New Roman" w:cs="Times New Roman"/>
          <w:sz w:val="24"/>
          <w:szCs w:val="24"/>
        </w:rPr>
        <w:t>в</w:t>
      </w:r>
      <w:r w:rsidRPr="00E72A78">
        <w:rPr>
          <w:rFonts w:ascii="Times New Roman" w:eastAsia="Times New Roman" w:hAnsi="Times New Roman" w:cs="Times New Roman"/>
          <w:spacing w:val="-3"/>
          <w:sz w:val="24"/>
          <w:szCs w:val="24"/>
        </w:rPr>
        <w:t xml:space="preserve"> </w:t>
      </w:r>
      <w:r w:rsidRPr="00E72A78">
        <w:rPr>
          <w:rFonts w:ascii="Times New Roman" w:eastAsia="Times New Roman" w:hAnsi="Times New Roman" w:cs="Times New Roman"/>
          <w:sz w:val="24"/>
          <w:szCs w:val="24"/>
        </w:rPr>
        <w:t>парное</w:t>
      </w:r>
      <w:r w:rsidRPr="00E72A78">
        <w:rPr>
          <w:rFonts w:ascii="Times New Roman" w:eastAsia="Times New Roman" w:hAnsi="Times New Roman" w:cs="Times New Roman"/>
          <w:spacing w:val="-6"/>
          <w:sz w:val="24"/>
          <w:szCs w:val="24"/>
        </w:rPr>
        <w:t xml:space="preserve"> </w:t>
      </w:r>
      <w:r w:rsidRPr="00E72A78">
        <w:rPr>
          <w:rFonts w:ascii="Times New Roman" w:eastAsia="Times New Roman" w:hAnsi="Times New Roman" w:cs="Times New Roman"/>
          <w:sz w:val="24"/>
          <w:szCs w:val="24"/>
        </w:rPr>
        <w:t>общение</w:t>
      </w:r>
      <w:r w:rsidRPr="00E72A78">
        <w:rPr>
          <w:rFonts w:ascii="Times New Roman" w:eastAsia="Times New Roman" w:hAnsi="Times New Roman" w:cs="Times New Roman"/>
          <w:spacing w:val="-6"/>
          <w:sz w:val="24"/>
          <w:szCs w:val="24"/>
        </w:rPr>
        <w:t xml:space="preserve"> </w:t>
      </w:r>
      <w:r w:rsidRPr="00E72A78">
        <w:rPr>
          <w:rFonts w:ascii="Times New Roman" w:eastAsia="Times New Roman" w:hAnsi="Times New Roman" w:cs="Times New Roman"/>
          <w:sz w:val="24"/>
          <w:szCs w:val="24"/>
        </w:rPr>
        <w:t>(спокойно</w:t>
      </w:r>
      <w:r w:rsidRPr="00E72A78">
        <w:rPr>
          <w:rFonts w:ascii="Times New Roman" w:eastAsia="Times New Roman" w:hAnsi="Times New Roman" w:cs="Times New Roman"/>
          <w:spacing w:val="-5"/>
          <w:sz w:val="24"/>
          <w:szCs w:val="24"/>
        </w:rPr>
        <w:t xml:space="preserve"> </w:t>
      </w:r>
      <w:r w:rsidRPr="00E72A78">
        <w:rPr>
          <w:rFonts w:ascii="Times New Roman" w:eastAsia="Times New Roman" w:hAnsi="Times New Roman" w:cs="Times New Roman"/>
          <w:sz w:val="24"/>
          <w:szCs w:val="24"/>
        </w:rPr>
        <w:t>играть</w:t>
      </w:r>
      <w:r w:rsidRPr="00E72A78">
        <w:rPr>
          <w:rFonts w:ascii="Times New Roman" w:eastAsia="Times New Roman" w:hAnsi="Times New Roman" w:cs="Times New Roman"/>
          <w:spacing w:val="-4"/>
          <w:sz w:val="24"/>
          <w:szCs w:val="24"/>
        </w:rPr>
        <w:t xml:space="preserve"> </w:t>
      </w:r>
      <w:r w:rsidRPr="00E72A78">
        <w:rPr>
          <w:rFonts w:ascii="Times New Roman" w:eastAsia="Times New Roman" w:hAnsi="Times New Roman" w:cs="Times New Roman"/>
          <w:sz w:val="24"/>
          <w:szCs w:val="24"/>
        </w:rPr>
        <w:t>рядом,</w:t>
      </w:r>
      <w:r w:rsidRPr="00E72A78">
        <w:rPr>
          <w:rFonts w:ascii="Times New Roman" w:eastAsia="Times New Roman" w:hAnsi="Times New Roman" w:cs="Times New Roman"/>
          <w:spacing w:val="-6"/>
          <w:sz w:val="24"/>
          <w:szCs w:val="24"/>
        </w:rPr>
        <w:t xml:space="preserve"> </w:t>
      </w:r>
      <w:r w:rsidRPr="00E72A78">
        <w:rPr>
          <w:rFonts w:ascii="Times New Roman" w:eastAsia="Times New Roman" w:hAnsi="Times New Roman" w:cs="Times New Roman"/>
          <w:sz w:val="24"/>
          <w:szCs w:val="24"/>
        </w:rPr>
        <w:t>обмениваться</w:t>
      </w:r>
      <w:r w:rsidRPr="00E72A78">
        <w:rPr>
          <w:rFonts w:ascii="Times New Roman" w:eastAsia="Times New Roman" w:hAnsi="Times New Roman" w:cs="Times New Roman"/>
          <w:spacing w:val="-5"/>
          <w:sz w:val="24"/>
          <w:szCs w:val="24"/>
        </w:rPr>
        <w:t xml:space="preserve"> </w:t>
      </w:r>
      <w:r w:rsidRPr="00E72A78">
        <w:rPr>
          <w:rFonts w:ascii="Times New Roman" w:eastAsia="Times New Roman" w:hAnsi="Times New Roman" w:cs="Times New Roman"/>
          <w:sz w:val="24"/>
          <w:szCs w:val="24"/>
        </w:rPr>
        <w:t>игрушками,</w:t>
      </w:r>
      <w:r w:rsidRPr="00E72A78">
        <w:rPr>
          <w:rFonts w:ascii="Times New Roman" w:eastAsia="Times New Roman" w:hAnsi="Times New Roman" w:cs="Times New Roman"/>
          <w:spacing w:val="-5"/>
          <w:sz w:val="24"/>
          <w:szCs w:val="24"/>
        </w:rPr>
        <w:t xml:space="preserve"> </w:t>
      </w:r>
      <w:r w:rsidRPr="00E72A78">
        <w:rPr>
          <w:rFonts w:ascii="Times New Roman" w:eastAsia="Times New Roman" w:hAnsi="Times New Roman" w:cs="Times New Roman"/>
          <w:sz w:val="24"/>
          <w:szCs w:val="24"/>
        </w:rPr>
        <w:t>объединяться</w:t>
      </w:r>
      <w:r w:rsidRPr="00E72A78">
        <w:rPr>
          <w:rFonts w:ascii="Times New Roman" w:eastAsia="Times New Roman" w:hAnsi="Times New Roman" w:cs="Times New Roman"/>
          <w:spacing w:val="-5"/>
          <w:sz w:val="24"/>
          <w:szCs w:val="24"/>
        </w:rPr>
        <w:t xml:space="preserve"> </w:t>
      </w:r>
      <w:r w:rsidRPr="00E72A78">
        <w:rPr>
          <w:rFonts w:ascii="Times New Roman" w:eastAsia="Times New Roman" w:hAnsi="Times New Roman" w:cs="Times New Roman"/>
          <w:sz w:val="24"/>
          <w:szCs w:val="24"/>
        </w:rPr>
        <w:t>в</w:t>
      </w:r>
      <w:r w:rsidRPr="00E72A78">
        <w:rPr>
          <w:rFonts w:ascii="Times New Roman" w:eastAsia="Times New Roman" w:hAnsi="Times New Roman" w:cs="Times New Roman"/>
          <w:spacing w:val="-58"/>
          <w:sz w:val="24"/>
          <w:szCs w:val="24"/>
        </w:rPr>
        <w:t xml:space="preserve"> </w:t>
      </w:r>
      <w:r w:rsidRPr="00E72A78">
        <w:rPr>
          <w:rFonts w:ascii="Times New Roman" w:eastAsia="Times New Roman" w:hAnsi="Times New Roman" w:cs="Times New Roman"/>
          <w:sz w:val="24"/>
          <w:szCs w:val="24"/>
        </w:rPr>
        <w:t>парной игре, вместе рассматривать картинки, наблюдать и прочее). В совместных игровых 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бытовых</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действиях</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педагог</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демонстрирует</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готовность</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действовать</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согласованно,</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создает</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условия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для возникновения между</w:t>
      </w:r>
      <w:r w:rsidRPr="00E72A78">
        <w:rPr>
          <w:rFonts w:ascii="Times New Roman" w:eastAsia="Times New Roman" w:hAnsi="Times New Roman" w:cs="Times New Roman"/>
          <w:spacing w:val="-5"/>
          <w:sz w:val="24"/>
          <w:szCs w:val="24"/>
        </w:rPr>
        <w:t xml:space="preserve"> </w:t>
      </w:r>
      <w:r w:rsidRPr="00E72A78">
        <w:rPr>
          <w:rFonts w:ascii="Times New Roman" w:eastAsia="Times New Roman" w:hAnsi="Times New Roman" w:cs="Times New Roman"/>
          <w:sz w:val="24"/>
          <w:szCs w:val="24"/>
        </w:rPr>
        <w:t>детьми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договоренности.</w:t>
      </w:r>
    </w:p>
    <w:p w:rsidR="00E72A78" w:rsidRPr="00E72A78" w:rsidRDefault="00E72A78" w:rsidP="002123C9">
      <w:pPr>
        <w:widowControl w:val="0"/>
        <w:autoSpaceDE w:val="0"/>
        <w:autoSpaceDN w:val="0"/>
        <w:spacing w:after="0" w:line="360" w:lineRule="auto"/>
        <w:ind w:right="59" w:firstLine="566"/>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Знакомит</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детей</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с</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элементарными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правилами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культуры</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поведения,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упражняет</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в</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их</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выполнении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(здороваться,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прощаться,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благодарить),</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демонстрирует</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одобрение</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при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самостоятельном</w:t>
      </w:r>
      <w:r w:rsidRPr="00E72A78">
        <w:rPr>
          <w:rFonts w:ascii="Times New Roman" w:eastAsia="Times New Roman" w:hAnsi="Times New Roman" w:cs="Times New Roman"/>
          <w:spacing w:val="-2"/>
          <w:sz w:val="24"/>
          <w:szCs w:val="24"/>
        </w:rPr>
        <w:t xml:space="preserve"> </w:t>
      </w:r>
      <w:r w:rsidRPr="00E72A78">
        <w:rPr>
          <w:rFonts w:ascii="Times New Roman" w:eastAsia="Times New Roman" w:hAnsi="Times New Roman" w:cs="Times New Roman"/>
          <w:sz w:val="24"/>
          <w:szCs w:val="24"/>
        </w:rPr>
        <w:t>выполнении детьми</w:t>
      </w:r>
      <w:r w:rsidRPr="00E72A78">
        <w:rPr>
          <w:rFonts w:ascii="Times New Roman" w:eastAsia="Times New Roman" w:hAnsi="Times New Roman" w:cs="Times New Roman"/>
          <w:spacing w:val="-2"/>
          <w:sz w:val="24"/>
          <w:szCs w:val="24"/>
        </w:rPr>
        <w:t xml:space="preserve"> </w:t>
      </w:r>
      <w:r w:rsidRPr="00E72A78">
        <w:rPr>
          <w:rFonts w:ascii="Times New Roman" w:eastAsia="Times New Roman" w:hAnsi="Times New Roman" w:cs="Times New Roman"/>
          <w:sz w:val="24"/>
          <w:szCs w:val="24"/>
        </w:rPr>
        <w:t>правил</w:t>
      </w:r>
      <w:r w:rsidRPr="00E72A78">
        <w:rPr>
          <w:rFonts w:ascii="Times New Roman" w:eastAsia="Times New Roman" w:hAnsi="Times New Roman" w:cs="Times New Roman"/>
          <w:spacing w:val="-3"/>
          <w:sz w:val="24"/>
          <w:szCs w:val="24"/>
        </w:rPr>
        <w:t xml:space="preserve"> </w:t>
      </w:r>
      <w:r w:rsidRPr="00E72A78">
        <w:rPr>
          <w:rFonts w:ascii="Times New Roman" w:eastAsia="Times New Roman" w:hAnsi="Times New Roman" w:cs="Times New Roman"/>
          <w:sz w:val="24"/>
          <w:szCs w:val="24"/>
        </w:rPr>
        <w:t>поведения.</w:t>
      </w:r>
    </w:p>
    <w:p w:rsidR="00E72A78" w:rsidRPr="00E72A78" w:rsidRDefault="00E72A78" w:rsidP="002123C9">
      <w:pPr>
        <w:widowControl w:val="0"/>
        <w:autoSpaceDE w:val="0"/>
        <w:autoSpaceDN w:val="0"/>
        <w:spacing w:after="0" w:line="360" w:lineRule="auto"/>
        <w:ind w:right="59" w:firstLine="566"/>
        <w:jc w:val="both"/>
        <w:rPr>
          <w:rFonts w:ascii="Times New Roman" w:eastAsia="Times New Roman" w:hAnsi="Times New Roman" w:cs="Times New Roman"/>
          <w:i/>
          <w:sz w:val="24"/>
        </w:rPr>
      </w:pPr>
      <w:r w:rsidRPr="00E72A78">
        <w:rPr>
          <w:rFonts w:ascii="Times New Roman" w:eastAsia="Times New Roman" w:hAnsi="Times New Roman" w:cs="Times New Roman"/>
          <w:i/>
          <w:sz w:val="24"/>
        </w:rPr>
        <w:t>Осуществляет</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поддержку</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первых</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самодеятельных</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сюжетно-ролевых</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игр,</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отражающих быт татарского и русского народов, обогащая жизненный опыт, предметно-</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игровую среду, игровую культуру детей.</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Поддерживать желания детей самостоятельно</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подбирать национальные игрушки, предметы ряженья (национальный костюм, ювелирные</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украшения,</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ичиги</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и</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др.),</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предметы</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быта</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(корзина,</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полотенце,</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скатерть</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и</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др.),</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посуду</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(деревянная</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ложка, самовар и</w:t>
      </w:r>
      <w:r w:rsidRPr="00E72A78">
        <w:rPr>
          <w:rFonts w:ascii="Times New Roman" w:eastAsia="Times New Roman" w:hAnsi="Times New Roman" w:cs="Times New Roman"/>
          <w:i/>
          <w:spacing w:val="-1"/>
          <w:sz w:val="24"/>
        </w:rPr>
        <w:t xml:space="preserve"> </w:t>
      </w:r>
      <w:r w:rsidRPr="00E72A78">
        <w:rPr>
          <w:rFonts w:ascii="Times New Roman" w:eastAsia="Times New Roman" w:hAnsi="Times New Roman" w:cs="Times New Roman"/>
          <w:i/>
          <w:sz w:val="24"/>
        </w:rPr>
        <w:t>др.), предметы-заместители.</w:t>
      </w:r>
    </w:p>
    <w:p w:rsidR="00E72A78" w:rsidRPr="00E72A78" w:rsidRDefault="00E72A78" w:rsidP="002123C9">
      <w:pPr>
        <w:widowControl w:val="0"/>
        <w:numPr>
          <w:ilvl w:val="0"/>
          <w:numId w:val="19"/>
        </w:numPr>
        <w:tabs>
          <w:tab w:val="left" w:pos="993"/>
        </w:tabs>
        <w:autoSpaceDE w:val="0"/>
        <w:autoSpaceDN w:val="0"/>
        <w:spacing w:after="0" w:line="360" w:lineRule="auto"/>
        <w:ind w:left="0" w:right="59" w:firstLine="567"/>
        <w:jc w:val="both"/>
        <w:outlineLvl w:val="1"/>
        <w:rPr>
          <w:rFonts w:ascii="Times New Roman" w:eastAsia="Times New Roman" w:hAnsi="Times New Roman" w:cs="Times New Roman"/>
          <w:b/>
          <w:bCs/>
          <w:i/>
          <w:iCs/>
          <w:sz w:val="24"/>
          <w:szCs w:val="24"/>
        </w:rPr>
      </w:pPr>
      <w:r w:rsidRPr="00E72A78">
        <w:rPr>
          <w:rFonts w:ascii="Times New Roman" w:eastAsia="Times New Roman" w:hAnsi="Times New Roman" w:cs="Times New Roman"/>
          <w:b/>
          <w:bCs/>
          <w:i/>
          <w:iCs/>
          <w:sz w:val="24"/>
          <w:szCs w:val="24"/>
        </w:rPr>
        <w:t>В</w:t>
      </w:r>
      <w:r w:rsidRPr="00E72A78">
        <w:rPr>
          <w:rFonts w:ascii="Times New Roman" w:eastAsia="Times New Roman" w:hAnsi="Times New Roman" w:cs="Times New Roman"/>
          <w:b/>
          <w:bCs/>
          <w:i/>
          <w:iCs/>
          <w:spacing w:val="-4"/>
          <w:sz w:val="24"/>
          <w:szCs w:val="24"/>
        </w:rPr>
        <w:t xml:space="preserve"> </w:t>
      </w:r>
      <w:r w:rsidRPr="00E72A78">
        <w:rPr>
          <w:rFonts w:ascii="Times New Roman" w:eastAsia="Times New Roman" w:hAnsi="Times New Roman" w:cs="Times New Roman"/>
          <w:b/>
          <w:bCs/>
          <w:i/>
          <w:iCs/>
          <w:sz w:val="24"/>
          <w:szCs w:val="24"/>
        </w:rPr>
        <w:t>области</w:t>
      </w:r>
      <w:r w:rsidRPr="00E72A78">
        <w:rPr>
          <w:rFonts w:ascii="Times New Roman" w:eastAsia="Times New Roman" w:hAnsi="Times New Roman" w:cs="Times New Roman"/>
          <w:b/>
          <w:bCs/>
          <w:i/>
          <w:iCs/>
          <w:spacing w:val="-6"/>
          <w:sz w:val="24"/>
          <w:szCs w:val="24"/>
        </w:rPr>
        <w:t xml:space="preserve"> </w:t>
      </w:r>
      <w:r w:rsidRPr="00E72A78">
        <w:rPr>
          <w:rFonts w:ascii="Times New Roman" w:eastAsia="Times New Roman" w:hAnsi="Times New Roman" w:cs="Times New Roman"/>
          <w:b/>
          <w:bCs/>
          <w:i/>
          <w:iCs/>
          <w:sz w:val="24"/>
          <w:szCs w:val="24"/>
        </w:rPr>
        <w:t>формирования</w:t>
      </w:r>
      <w:r w:rsidRPr="00E72A78">
        <w:rPr>
          <w:rFonts w:ascii="Times New Roman" w:eastAsia="Times New Roman" w:hAnsi="Times New Roman" w:cs="Times New Roman"/>
          <w:b/>
          <w:bCs/>
          <w:i/>
          <w:iCs/>
          <w:spacing w:val="-4"/>
          <w:sz w:val="24"/>
          <w:szCs w:val="24"/>
        </w:rPr>
        <w:t xml:space="preserve"> </w:t>
      </w:r>
      <w:r w:rsidRPr="00E72A78">
        <w:rPr>
          <w:rFonts w:ascii="Times New Roman" w:eastAsia="Times New Roman" w:hAnsi="Times New Roman" w:cs="Times New Roman"/>
          <w:b/>
          <w:bCs/>
          <w:i/>
          <w:iCs/>
          <w:sz w:val="24"/>
          <w:szCs w:val="24"/>
        </w:rPr>
        <w:t>основ</w:t>
      </w:r>
      <w:r w:rsidRPr="00E72A78">
        <w:rPr>
          <w:rFonts w:ascii="Times New Roman" w:eastAsia="Times New Roman" w:hAnsi="Times New Roman" w:cs="Times New Roman"/>
          <w:b/>
          <w:bCs/>
          <w:i/>
          <w:iCs/>
          <w:spacing w:val="-4"/>
          <w:sz w:val="24"/>
          <w:szCs w:val="24"/>
        </w:rPr>
        <w:t xml:space="preserve"> </w:t>
      </w:r>
      <w:r w:rsidRPr="00E72A78">
        <w:rPr>
          <w:rFonts w:ascii="Times New Roman" w:eastAsia="Times New Roman" w:hAnsi="Times New Roman" w:cs="Times New Roman"/>
          <w:b/>
          <w:bCs/>
          <w:i/>
          <w:iCs/>
          <w:sz w:val="24"/>
          <w:szCs w:val="24"/>
        </w:rPr>
        <w:t>гражданственности</w:t>
      </w:r>
      <w:r w:rsidRPr="00E72A78">
        <w:rPr>
          <w:rFonts w:ascii="Times New Roman" w:eastAsia="Times New Roman" w:hAnsi="Times New Roman" w:cs="Times New Roman"/>
          <w:b/>
          <w:bCs/>
          <w:i/>
          <w:iCs/>
          <w:spacing w:val="-3"/>
          <w:sz w:val="24"/>
          <w:szCs w:val="24"/>
        </w:rPr>
        <w:t xml:space="preserve"> </w:t>
      </w:r>
      <w:r w:rsidRPr="00E72A78">
        <w:rPr>
          <w:rFonts w:ascii="Times New Roman" w:eastAsia="Times New Roman" w:hAnsi="Times New Roman" w:cs="Times New Roman"/>
          <w:b/>
          <w:bCs/>
          <w:i/>
          <w:iCs/>
          <w:sz w:val="24"/>
          <w:szCs w:val="24"/>
        </w:rPr>
        <w:t>и</w:t>
      </w:r>
      <w:r w:rsidRPr="00E72A78">
        <w:rPr>
          <w:rFonts w:ascii="Times New Roman" w:eastAsia="Times New Roman" w:hAnsi="Times New Roman" w:cs="Times New Roman"/>
          <w:b/>
          <w:bCs/>
          <w:i/>
          <w:iCs/>
          <w:spacing w:val="-5"/>
          <w:sz w:val="24"/>
          <w:szCs w:val="24"/>
        </w:rPr>
        <w:t xml:space="preserve"> </w:t>
      </w:r>
      <w:r w:rsidRPr="00E72A78">
        <w:rPr>
          <w:rFonts w:ascii="Times New Roman" w:eastAsia="Times New Roman" w:hAnsi="Times New Roman" w:cs="Times New Roman"/>
          <w:b/>
          <w:bCs/>
          <w:i/>
          <w:iCs/>
          <w:sz w:val="24"/>
          <w:szCs w:val="24"/>
        </w:rPr>
        <w:t>патриотизма.</w:t>
      </w:r>
    </w:p>
    <w:p w:rsidR="00E72A78" w:rsidRPr="00E72A78" w:rsidRDefault="00E72A78" w:rsidP="002123C9">
      <w:pPr>
        <w:widowControl w:val="0"/>
        <w:tabs>
          <w:tab w:val="left" w:pos="851"/>
        </w:tabs>
        <w:autoSpaceDE w:val="0"/>
        <w:autoSpaceDN w:val="0"/>
        <w:spacing w:after="0" w:line="360" w:lineRule="auto"/>
        <w:ind w:right="59" w:firstLine="566"/>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Педагог</w:t>
      </w:r>
      <w:r w:rsidRPr="00E72A78">
        <w:rPr>
          <w:rFonts w:ascii="Times New Roman" w:eastAsia="Times New Roman" w:hAnsi="Times New Roman" w:cs="Times New Roman"/>
          <w:spacing w:val="-8"/>
          <w:sz w:val="24"/>
          <w:szCs w:val="24"/>
        </w:rPr>
        <w:t xml:space="preserve"> </w:t>
      </w:r>
      <w:r w:rsidRPr="00E72A78">
        <w:rPr>
          <w:rFonts w:ascii="Times New Roman" w:eastAsia="Times New Roman" w:hAnsi="Times New Roman" w:cs="Times New Roman"/>
          <w:sz w:val="24"/>
          <w:szCs w:val="24"/>
        </w:rPr>
        <w:t>обогащает</w:t>
      </w:r>
      <w:r w:rsidRPr="00E72A78">
        <w:rPr>
          <w:rFonts w:ascii="Times New Roman" w:eastAsia="Times New Roman" w:hAnsi="Times New Roman" w:cs="Times New Roman"/>
          <w:spacing w:val="-8"/>
          <w:sz w:val="24"/>
          <w:szCs w:val="24"/>
        </w:rPr>
        <w:t xml:space="preserve"> </w:t>
      </w:r>
      <w:r w:rsidRPr="00E72A78">
        <w:rPr>
          <w:rFonts w:ascii="Times New Roman" w:eastAsia="Times New Roman" w:hAnsi="Times New Roman" w:cs="Times New Roman"/>
          <w:sz w:val="24"/>
          <w:szCs w:val="24"/>
        </w:rPr>
        <w:t>представления</w:t>
      </w:r>
      <w:r w:rsidRPr="00E72A78">
        <w:rPr>
          <w:rFonts w:ascii="Times New Roman" w:eastAsia="Times New Roman" w:hAnsi="Times New Roman" w:cs="Times New Roman"/>
          <w:spacing w:val="-8"/>
          <w:sz w:val="24"/>
          <w:szCs w:val="24"/>
        </w:rPr>
        <w:t xml:space="preserve"> </w:t>
      </w:r>
      <w:r w:rsidRPr="00E72A78">
        <w:rPr>
          <w:rFonts w:ascii="Times New Roman" w:eastAsia="Times New Roman" w:hAnsi="Times New Roman" w:cs="Times New Roman"/>
          <w:sz w:val="24"/>
          <w:szCs w:val="24"/>
        </w:rPr>
        <w:t>детей</w:t>
      </w:r>
      <w:r w:rsidRPr="00E72A78">
        <w:rPr>
          <w:rFonts w:ascii="Times New Roman" w:eastAsia="Times New Roman" w:hAnsi="Times New Roman" w:cs="Times New Roman"/>
          <w:spacing w:val="-8"/>
          <w:sz w:val="24"/>
          <w:szCs w:val="24"/>
        </w:rPr>
        <w:t xml:space="preserve"> </w:t>
      </w:r>
      <w:r w:rsidRPr="00E72A78">
        <w:rPr>
          <w:rFonts w:ascii="Times New Roman" w:eastAsia="Times New Roman" w:hAnsi="Times New Roman" w:cs="Times New Roman"/>
          <w:sz w:val="24"/>
          <w:szCs w:val="24"/>
        </w:rPr>
        <w:t>о</w:t>
      </w:r>
      <w:r w:rsidRPr="00E72A78">
        <w:rPr>
          <w:rFonts w:ascii="Times New Roman" w:eastAsia="Times New Roman" w:hAnsi="Times New Roman" w:cs="Times New Roman"/>
          <w:spacing w:val="-8"/>
          <w:sz w:val="24"/>
          <w:szCs w:val="24"/>
        </w:rPr>
        <w:t xml:space="preserve"> </w:t>
      </w:r>
      <w:r w:rsidRPr="00E72A78">
        <w:rPr>
          <w:rFonts w:ascii="Times New Roman" w:eastAsia="Times New Roman" w:hAnsi="Times New Roman" w:cs="Times New Roman"/>
          <w:sz w:val="24"/>
          <w:szCs w:val="24"/>
        </w:rPr>
        <w:t>малой</w:t>
      </w:r>
      <w:r w:rsidRPr="00E72A78">
        <w:rPr>
          <w:rFonts w:ascii="Times New Roman" w:eastAsia="Times New Roman" w:hAnsi="Times New Roman" w:cs="Times New Roman"/>
          <w:spacing w:val="-7"/>
          <w:sz w:val="24"/>
          <w:szCs w:val="24"/>
        </w:rPr>
        <w:t xml:space="preserve"> </w:t>
      </w:r>
      <w:r w:rsidRPr="00E72A78">
        <w:rPr>
          <w:rFonts w:ascii="Times New Roman" w:eastAsia="Times New Roman" w:hAnsi="Times New Roman" w:cs="Times New Roman"/>
          <w:sz w:val="24"/>
          <w:szCs w:val="24"/>
        </w:rPr>
        <w:t>родине:</w:t>
      </w:r>
      <w:r w:rsidRPr="00E72A78">
        <w:rPr>
          <w:rFonts w:ascii="Times New Roman" w:eastAsia="Times New Roman" w:hAnsi="Times New Roman" w:cs="Times New Roman"/>
          <w:spacing w:val="-7"/>
          <w:sz w:val="24"/>
          <w:szCs w:val="24"/>
        </w:rPr>
        <w:t xml:space="preserve"> </w:t>
      </w:r>
      <w:r w:rsidRPr="00E72A78">
        <w:rPr>
          <w:rFonts w:ascii="Times New Roman" w:eastAsia="Times New Roman" w:hAnsi="Times New Roman" w:cs="Times New Roman"/>
          <w:sz w:val="24"/>
          <w:szCs w:val="24"/>
        </w:rPr>
        <w:t>регулярно</w:t>
      </w:r>
      <w:r w:rsidRPr="00E72A78">
        <w:rPr>
          <w:rFonts w:ascii="Times New Roman" w:eastAsia="Times New Roman" w:hAnsi="Times New Roman" w:cs="Times New Roman"/>
          <w:spacing w:val="-8"/>
          <w:sz w:val="24"/>
          <w:szCs w:val="24"/>
        </w:rPr>
        <w:t xml:space="preserve"> </w:t>
      </w:r>
      <w:r w:rsidRPr="00E72A78">
        <w:rPr>
          <w:rFonts w:ascii="Times New Roman" w:eastAsia="Times New Roman" w:hAnsi="Times New Roman" w:cs="Times New Roman"/>
          <w:sz w:val="24"/>
          <w:szCs w:val="24"/>
        </w:rPr>
        <w:t>напоминает</w:t>
      </w:r>
      <w:r w:rsidRPr="00E72A78">
        <w:rPr>
          <w:rFonts w:ascii="Times New Roman" w:eastAsia="Times New Roman" w:hAnsi="Times New Roman" w:cs="Times New Roman"/>
          <w:spacing w:val="-8"/>
          <w:sz w:val="24"/>
          <w:szCs w:val="24"/>
        </w:rPr>
        <w:t xml:space="preserve"> </w:t>
      </w:r>
      <w:r w:rsidRPr="00E72A78">
        <w:rPr>
          <w:rFonts w:ascii="Times New Roman" w:eastAsia="Times New Roman" w:hAnsi="Times New Roman" w:cs="Times New Roman"/>
          <w:sz w:val="24"/>
          <w:szCs w:val="24"/>
        </w:rPr>
        <w:t>название</w:t>
      </w:r>
      <w:r w:rsidRPr="00E72A78">
        <w:rPr>
          <w:rFonts w:ascii="Times New Roman" w:eastAsia="Times New Roman" w:hAnsi="Times New Roman" w:cs="Times New Roman"/>
          <w:spacing w:val="-58"/>
          <w:sz w:val="24"/>
          <w:szCs w:val="24"/>
        </w:rPr>
        <w:t xml:space="preserve"> </w:t>
      </w:r>
      <w:r w:rsidRPr="00E72A78">
        <w:rPr>
          <w:rFonts w:ascii="Times New Roman" w:eastAsia="Times New Roman" w:hAnsi="Times New Roman" w:cs="Times New Roman"/>
          <w:sz w:val="24"/>
          <w:szCs w:val="24"/>
        </w:rPr>
        <w:t>населенного</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пункта,</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в</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котором</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они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живут;</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знакомит</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с</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близлежащим</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окружением</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ДОО</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(зданиями,</w:t>
      </w:r>
      <w:r w:rsidRPr="00E72A78">
        <w:rPr>
          <w:rFonts w:ascii="Times New Roman" w:eastAsia="Times New Roman" w:hAnsi="Times New Roman" w:cs="Times New Roman"/>
          <w:spacing w:val="27"/>
          <w:sz w:val="24"/>
          <w:szCs w:val="24"/>
        </w:rPr>
        <w:t xml:space="preserve"> </w:t>
      </w:r>
      <w:r w:rsidRPr="00E72A78">
        <w:rPr>
          <w:rFonts w:ascii="Times New Roman" w:eastAsia="Times New Roman" w:hAnsi="Times New Roman" w:cs="Times New Roman"/>
          <w:sz w:val="24"/>
          <w:szCs w:val="24"/>
        </w:rPr>
        <w:t>природными</w:t>
      </w:r>
      <w:r w:rsidRPr="00E72A78">
        <w:rPr>
          <w:rFonts w:ascii="Times New Roman" w:eastAsia="Times New Roman" w:hAnsi="Times New Roman" w:cs="Times New Roman"/>
          <w:spacing w:val="28"/>
          <w:sz w:val="24"/>
          <w:szCs w:val="24"/>
        </w:rPr>
        <w:t xml:space="preserve"> </w:t>
      </w:r>
      <w:r w:rsidRPr="00E72A78">
        <w:rPr>
          <w:rFonts w:ascii="Times New Roman" w:eastAsia="Times New Roman" w:hAnsi="Times New Roman" w:cs="Times New Roman"/>
          <w:sz w:val="24"/>
          <w:szCs w:val="24"/>
        </w:rPr>
        <w:t>объектами),</w:t>
      </w:r>
      <w:r w:rsidRPr="00E72A78">
        <w:rPr>
          <w:rFonts w:ascii="Times New Roman" w:eastAsia="Times New Roman" w:hAnsi="Times New Roman" w:cs="Times New Roman"/>
          <w:spacing w:val="27"/>
          <w:sz w:val="24"/>
          <w:szCs w:val="24"/>
        </w:rPr>
        <w:t xml:space="preserve"> </w:t>
      </w:r>
      <w:r w:rsidRPr="00E72A78">
        <w:rPr>
          <w:rFonts w:ascii="Times New Roman" w:eastAsia="Times New Roman" w:hAnsi="Times New Roman" w:cs="Times New Roman"/>
          <w:sz w:val="24"/>
          <w:szCs w:val="24"/>
        </w:rPr>
        <w:t>доступными</w:t>
      </w:r>
      <w:r w:rsidRPr="00E72A78">
        <w:rPr>
          <w:rFonts w:ascii="Times New Roman" w:eastAsia="Times New Roman" w:hAnsi="Times New Roman" w:cs="Times New Roman"/>
          <w:spacing w:val="28"/>
          <w:sz w:val="24"/>
          <w:szCs w:val="24"/>
        </w:rPr>
        <w:t xml:space="preserve"> </w:t>
      </w:r>
      <w:r w:rsidRPr="00E72A78">
        <w:rPr>
          <w:rFonts w:ascii="Times New Roman" w:eastAsia="Times New Roman" w:hAnsi="Times New Roman" w:cs="Times New Roman"/>
          <w:sz w:val="24"/>
          <w:szCs w:val="24"/>
        </w:rPr>
        <w:t>для</w:t>
      </w:r>
      <w:r w:rsidRPr="00E72A78">
        <w:rPr>
          <w:rFonts w:ascii="Times New Roman" w:eastAsia="Times New Roman" w:hAnsi="Times New Roman" w:cs="Times New Roman"/>
          <w:spacing w:val="28"/>
          <w:sz w:val="24"/>
          <w:szCs w:val="24"/>
        </w:rPr>
        <w:t xml:space="preserve"> </w:t>
      </w:r>
      <w:r w:rsidRPr="00E72A78">
        <w:rPr>
          <w:rFonts w:ascii="Times New Roman" w:eastAsia="Times New Roman" w:hAnsi="Times New Roman" w:cs="Times New Roman"/>
          <w:sz w:val="24"/>
          <w:szCs w:val="24"/>
        </w:rPr>
        <w:t>рассматривания</w:t>
      </w:r>
      <w:r w:rsidRPr="00E72A78">
        <w:rPr>
          <w:rFonts w:ascii="Times New Roman" w:eastAsia="Times New Roman" w:hAnsi="Times New Roman" w:cs="Times New Roman"/>
          <w:spacing w:val="27"/>
          <w:sz w:val="24"/>
          <w:szCs w:val="24"/>
        </w:rPr>
        <w:t xml:space="preserve"> </w:t>
      </w:r>
      <w:r w:rsidRPr="00E72A78">
        <w:rPr>
          <w:rFonts w:ascii="Times New Roman" w:eastAsia="Times New Roman" w:hAnsi="Times New Roman" w:cs="Times New Roman"/>
          <w:sz w:val="24"/>
          <w:szCs w:val="24"/>
        </w:rPr>
        <w:t>с</w:t>
      </w:r>
      <w:r w:rsidRPr="00E72A78">
        <w:rPr>
          <w:rFonts w:ascii="Times New Roman" w:eastAsia="Times New Roman" w:hAnsi="Times New Roman" w:cs="Times New Roman"/>
          <w:spacing w:val="27"/>
          <w:sz w:val="24"/>
          <w:szCs w:val="24"/>
        </w:rPr>
        <w:t xml:space="preserve"> </w:t>
      </w:r>
      <w:r w:rsidRPr="00E72A78">
        <w:rPr>
          <w:rFonts w:ascii="Times New Roman" w:eastAsia="Times New Roman" w:hAnsi="Times New Roman" w:cs="Times New Roman"/>
          <w:sz w:val="24"/>
          <w:szCs w:val="24"/>
        </w:rPr>
        <w:t>территории.</w:t>
      </w:r>
    </w:p>
    <w:p w:rsidR="00E72A78" w:rsidRPr="00E72A78" w:rsidRDefault="00E72A78" w:rsidP="002123C9">
      <w:pPr>
        <w:widowControl w:val="0"/>
        <w:tabs>
          <w:tab w:val="left" w:pos="851"/>
        </w:tabs>
        <w:autoSpaceDE w:val="0"/>
        <w:autoSpaceDN w:val="0"/>
        <w:spacing w:before="100" w:after="0" w:line="360" w:lineRule="auto"/>
        <w:ind w:right="59" w:firstLine="566"/>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Обсуждает</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с</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детьми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их</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любимые</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места</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времяпрепровождения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в</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населенном</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пункте.</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Демонстрирует</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эмоциональную</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отзывчивость</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на</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красоту</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родного</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края,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восхищается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природными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явлениями.</w:t>
      </w:r>
    </w:p>
    <w:p w:rsidR="00E72A78" w:rsidRPr="00E72A78" w:rsidRDefault="00E72A78" w:rsidP="002123C9">
      <w:pPr>
        <w:widowControl w:val="0"/>
        <w:tabs>
          <w:tab w:val="left" w:pos="851"/>
        </w:tabs>
        <w:autoSpaceDE w:val="0"/>
        <w:autoSpaceDN w:val="0"/>
        <w:spacing w:before="1" w:after="0" w:line="360" w:lineRule="auto"/>
        <w:ind w:right="59" w:firstLine="566"/>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Поддерживает отражение детьми своих впечатлений о малой родине в различных видах</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pacing w:val="-1"/>
          <w:sz w:val="24"/>
          <w:szCs w:val="24"/>
        </w:rPr>
        <w:t>деятельности</w:t>
      </w:r>
      <w:r w:rsidRPr="00E72A78">
        <w:rPr>
          <w:rFonts w:ascii="Times New Roman" w:eastAsia="Times New Roman" w:hAnsi="Times New Roman" w:cs="Times New Roman"/>
          <w:spacing w:val="-13"/>
          <w:sz w:val="24"/>
          <w:szCs w:val="24"/>
        </w:rPr>
        <w:t xml:space="preserve"> </w:t>
      </w:r>
      <w:r w:rsidRPr="00E72A78">
        <w:rPr>
          <w:rFonts w:ascii="Times New Roman" w:eastAsia="Times New Roman" w:hAnsi="Times New Roman" w:cs="Times New Roman"/>
          <w:sz w:val="24"/>
          <w:szCs w:val="24"/>
        </w:rPr>
        <w:t>(рассказывает,</w:t>
      </w:r>
      <w:r w:rsidRPr="00E72A78">
        <w:rPr>
          <w:rFonts w:ascii="Times New Roman" w:eastAsia="Times New Roman" w:hAnsi="Times New Roman" w:cs="Times New Roman"/>
          <w:spacing w:val="-13"/>
          <w:sz w:val="24"/>
          <w:szCs w:val="24"/>
        </w:rPr>
        <w:t xml:space="preserve"> </w:t>
      </w:r>
      <w:r w:rsidRPr="00E72A78">
        <w:rPr>
          <w:rFonts w:ascii="Times New Roman" w:eastAsia="Times New Roman" w:hAnsi="Times New Roman" w:cs="Times New Roman"/>
          <w:sz w:val="24"/>
          <w:szCs w:val="24"/>
        </w:rPr>
        <w:t>изображает,</w:t>
      </w:r>
      <w:r w:rsidRPr="00E72A78">
        <w:rPr>
          <w:rFonts w:ascii="Times New Roman" w:eastAsia="Times New Roman" w:hAnsi="Times New Roman" w:cs="Times New Roman"/>
          <w:spacing w:val="-14"/>
          <w:sz w:val="24"/>
          <w:szCs w:val="24"/>
        </w:rPr>
        <w:t xml:space="preserve"> </w:t>
      </w:r>
      <w:r w:rsidRPr="00E72A78">
        <w:rPr>
          <w:rFonts w:ascii="Times New Roman" w:eastAsia="Times New Roman" w:hAnsi="Times New Roman" w:cs="Times New Roman"/>
          <w:sz w:val="24"/>
          <w:szCs w:val="24"/>
        </w:rPr>
        <w:t>воплощает</w:t>
      </w:r>
      <w:r w:rsidRPr="00E72A78">
        <w:rPr>
          <w:rFonts w:ascii="Times New Roman" w:eastAsia="Times New Roman" w:hAnsi="Times New Roman" w:cs="Times New Roman"/>
          <w:spacing w:val="-14"/>
          <w:sz w:val="24"/>
          <w:szCs w:val="24"/>
        </w:rPr>
        <w:t xml:space="preserve"> </w:t>
      </w:r>
      <w:r w:rsidRPr="00E72A78">
        <w:rPr>
          <w:rFonts w:ascii="Times New Roman" w:eastAsia="Times New Roman" w:hAnsi="Times New Roman" w:cs="Times New Roman"/>
          <w:sz w:val="24"/>
          <w:szCs w:val="24"/>
        </w:rPr>
        <w:t>образы</w:t>
      </w:r>
      <w:r w:rsidRPr="00E72A78">
        <w:rPr>
          <w:rFonts w:ascii="Times New Roman" w:eastAsia="Times New Roman" w:hAnsi="Times New Roman" w:cs="Times New Roman"/>
          <w:spacing w:val="-15"/>
          <w:sz w:val="24"/>
          <w:szCs w:val="24"/>
        </w:rPr>
        <w:t xml:space="preserve"> </w:t>
      </w:r>
      <w:r w:rsidRPr="00E72A78">
        <w:rPr>
          <w:rFonts w:ascii="Times New Roman" w:eastAsia="Times New Roman" w:hAnsi="Times New Roman" w:cs="Times New Roman"/>
          <w:sz w:val="24"/>
          <w:szCs w:val="24"/>
        </w:rPr>
        <w:t>в</w:t>
      </w:r>
      <w:r w:rsidRPr="00E72A78">
        <w:rPr>
          <w:rFonts w:ascii="Times New Roman" w:eastAsia="Times New Roman" w:hAnsi="Times New Roman" w:cs="Times New Roman"/>
          <w:spacing w:val="-15"/>
          <w:sz w:val="24"/>
          <w:szCs w:val="24"/>
        </w:rPr>
        <w:t xml:space="preserve"> </w:t>
      </w:r>
      <w:r w:rsidRPr="00E72A78">
        <w:rPr>
          <w:rFonts w:ascii="Times New Roman" w:eastAsia="Times New Roman" w:hAnsi="Times New Roman" w:cs="Times New Roman"/>
          <w:sz w:val="24"/>
          <w:szCs w:val="24"/>
        </w:rPr>
        <w:t>играх,</w:t>
      </w:r>
      <w:r w:rsidRPr="00E72A78">
        <w:rPr>
          <w:rFonts w:ascii="Times New Roman" w:eastAsia="Times New Roman" w:hAnsi="Times New Roman" w:cs="Times New Roman"/>
          <w:spacing w:val="-14"/>
          <w:sz w:val="24"/>
          <w:szCs w:val="24"/>
        </w:rPr>
        <w:t xml:space="preserve"> </w:t>
      </w:r>
      <w:r w:rsidRPr="00E72A78">
        <w:rPr>
          <w:rFonts w:ascii="Times New Roman" w:eastAsia="Times New Roman" w:hAnsi="Times New Roman" w:cs="Times New Roman"/>
          <w:sz w:val="24"/>
          <w:szCs w:val="24"/>
        </w:rPr>
        <w:t>разворачивает</w:t>
      </w:r>
      <w:r w:rsidRPr="00E72A78">
        <w:rPr>
          <w:rFonts w:ascii="Times New Roman" w:eastAsia="Times New Roman" w:hAnsi="Times New Roman" w:cs="Times New Roman"/>
          <w:spacing w:val="-14"/>
          <w:sz w:val="24"/>
          <w:szCs w:val="24"/>
        </w:rPr>
        <w:t xml:space="preserve"> </w:t>
      </w:r>
      <w:r w:rsidRPr="00E72A78">
        <w:rPr>
          <w:rFonts w:ascii="Times New Roman" w:eastAsia="Times New Roman" w:hAnsi="Times New Roman" w:cs="Times New Roman"/>
          <w:sz w:val="24"/>
          <w:szCs w:val="24"/>
        </w:rPr>
        <w:t>сюжет</w:t>
      </w:r>
      <w:r w:rsidRPr="00E72A78">
        <w:rPr>
          <w:rFonts w:ascii="Times New Roman" w:eastAsia="Times New Roman" w:hAnsi="Times New Roman" w:cs="Times New Roman"/>
          <w:spacing w:val="-14"/>
          <w:sz w:val="24"/>
          <w:szCs w:val="24"/>
        </w:rPr>
        <w:t xml:space="preserve"> </w:t>
      </w:r>
      <w:r w:rsidRPr="00E72A78">
        <w:rPr>
          <w:rFonts w:ascii="Times New Roman" w:eastAsia="Times New Roman" w:hAnsi="Times New Roman" w:cs="Times New Roman"/>
          <w:sz w:val="24"/>
          <w:szCs w:val="24"/>
        </w:rPr>
        <w:t>и</w:t>
      </w:r>
      <w:r w:rsidRPr="00E72A78">
        <w:rPr>
          <w:rFonts w:ascii="Times New Roman" w:eastAsia="Times New Roman" w:hAnsi="Times New Roman" w:cs="Times New Roman"/>
          <w:spacing w:val="-14"/>
          <w:sz w:val="24"/>
          <w:szCs w:val="24"/>
        </w:rPr>
        <w:t xml:space="preserve"> </w:t>
      </w:r>
      <w:r w:rsidRPr="00E72A78">
        <w:rPr>
          <w:rFonts w:ascii="Times New Roman" w:eastAsia="Times New Roman" w:hAnsi="Times New Roman" w:cs="Times New Roman"/>
          <w:sz w:val="24"/>
          <w:szCs w:val="24"/>
        </w:rPr>
        <w:t>так</w:t>
      </w:r>
      <w:r w:rsidRPr="00E72A78">
        <w:rPr>
          <w:rFonts w:ascii="Times New Roman" w:eastAsia="Times New Roman" w:hAnsi="Times New Roman" w:cs="Times New Roman"/>
          <w:spacing w:val="-58"/>
          <w:sz w:val="24"/>
          <w:szCs w:val="24"/>
        </w:rPr>
        <w:t xml:space="preserve"> </w:t>
      </w:r>
      <w:r w:rsidRPr="00E72A78">
        <w:rPr>
          <w:rFonts w:ascii="Times New Roman" w:eastAsia="Times New Roman" w:hAnsi="Times New Roman" w:cs="Times New Roman"/>
          <w:sz w:val="24"/>
          <w:szCs w:val="24"/>
        </w:rPr>
        <w:t>далее).</w:t>
      </w:r>
    </w:p>
    <w:p w:rsidR="00E72A78" w:rsidRPr="00E72A78" w:rsidRDefault="00E72A78" w:rsidP="002123C9">
      <w:pPr>
        <w:widowControl w:val="0"/>
        <w:numPr>
          <w:ilvl w:val="0"/>
          <w:numId w:val="19"/>
        </w:numPr>
        <w:tabs>
          <w:tab w:val="left" w:pos="851"/>
          <w:tab w:val="left" w:pos="1686"/>
        </w:tabs>
        <w:autoSpaceDE w:val="0"/>
        <w:autoSpaceDN w:val="0"/>
        <w:spacing w:before="4" w:after="0" w:line="360" w:lineRule="auto"/>
        <w:ind w:left="0" w:right="59" w:firstLine="566"/>
        <w:jc w:val="both"/>
        <w:outlineLvl w:val="1"/>
        <w:rPr>
          <w:rFonts w:ascii="Times New Roman" w:eastAsia="Times New Roman" w:hAnsi="Times New Roman" w:cs="Times New Roman"/>
          <w:b/>
          <w:bCs/>
          <w:i/>
          <w:iCs/>
          <w:sz w:val="24"/>
          <w:szCs w:val="24"/>
        </w:rPr>
      </w:pPr>
      <w:r w:rsidRPr="00E72A78">
        <w:rPr>
          <w:rFonts w:ascii="Times New Roman" w:eastAsia="Times New Roman" w:hAnsi="Times New Roman" w:cs="Times New Roman"/>
          <w:b/>
          <w:bCs/>
          <w:i/>
          <w:iCs/>
          <w:sz w:val="24"/>
          <w:szCs w:val="24"/>
        </w:rPr>
        <w:t>В</w:t>
      </w:r>
      <w:r w:rsidRPr="00E72A78">
        <w:rPr>
          <w:rFonts w:ascii="Times New Roman" w:eastAsia="Times New Roman" w:hAnsi="Times New Roman" w:cs="Times New Roman"/>
          <w:b/>
          <w:bCs/>
          <w:i/>
          <w:iCs/>
          <w:spacing w:val="-2"/>
          <w:sz w:val="24"/>
          <w:szCs w:val="24"/>
        </w:rPr>
        <w:t xml:space="preserve"> </w:t>
      </w:r>
      <w:r w:rsidRPr="00E72A78">
        <w:rPr>
          <w:rFonts w:ascii="Times New Roman" w:eastAsia="Times New Roman" w:hAnsi="Times New Roman" w:cs="Times New Roman"/>
          <w:b/>
          <w:bCs/>
          <w:i/>
          <w:iCs/>
          <w:sz w:val="24"/>
          <w:szCs w:val="24"/>
        </w:rPr>
        <w:t>сфере</w:t>
      </w:r>
      <w:r w:rsidRPr="00E72A78">
        <w:rPr>
          <w:rFonts w:ascii="Times New Roman" w:eastAsia="Times New Roman" w:hAnsi="Times New Roman" w:cs="Times New Roman"/>
          <w:b/>
          <w:bCs/>
          <w:i/>
          <w:iCs/>
          <w:spacing w:val="-3"/>
          <w:sz w:val="24"/>
          <w:szCs w:val="24"/>
        </w:rPr>
        <w:t xml:space="preserve"> </w:t>
      </w:r>
      <w:r w:rsidRPr="00E72A78">
        <w:rPr>
          <w:rFonts w:ascii="Times New Roman" w:eastAsia="Times New Roman" w:hAnsi="Times New Roman" w:cs="Times New Roman"/>
          <w:b/>
          <w:bCs/>
          <w:i/>
          <w:iCs/>
          <w:sz w:val="24"/>
          <w:szCs w:val="24"/>
        </w:rPr>
        <w:t>трудового</w:t>
      </w:r>
      <w:r w:rsidRPr="00E72A78">
        <w:rPr>
          <w:rFonts w:ascii="Times New Roman" w:eastAsia="Times New Roman" w:hAnsi="Times New Roman" w:cs="Times New Roman"/>
          <w:b/>
          <w:bCs/>
          <w:i/>
          <w:iCs/>
          <w:spacing w:val="-1"/>
          <w:sz w:val="24"/>
          <w:szCs w:val="24"/>
        </w:rPr>
        <w:t xml:space="preserve"> </w:t>
      </w:r>
      <w:r w:rsidRPr="00E72A78">
        <w:rPr>
          <w:rFonts w:ascii="Times New Roman" w:eastAsia="Times New Roman" w:hAnsi="Times New Roman" w:cs="Times New Roman"/>
          <w:b/>
          <w:bCs/>
          <w:i/>
          <w:iCs/>
          <w:sz w:val="24"/>
          <w:szCs w:val="24"/>
        </w:rPr>
        <w:t>воспитания.</w:t>
      </w:r>
    </w:p>
    <w:p w:rsidR="00E72A78" w:rsidRPr="00E72A78" w:rsidRDefault="00E72A78" w:rsidP="002123C9">
      <w:pPr>
        <w:widowControl w:val="0"/>
        <w:tabs>
          <w:tab w:val="left" w:pos="851"/>
        </w:tabs>
        <w:autoSpaceDE w:val="0"/>
        <w:autoSpaceDN w:val="0"/>
        <w:spacing w:before="30" w:after="0" w:line="360" w:lineRule="auto"/>
        <w:ind w:right="59" w:firstLine="566"/>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Педагог</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формирует</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первоначальные</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представления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о</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том,</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что</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предметы</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делаются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людьми, например, демонстрирует процессы изготовления атрибутов</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для игр. В процессе</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взаимодействия</w:t>
      </w:r>
      <w:r w:rsidRPr="00E72A78">
        <w:rPr>
          <w:rFonts w:ascii="Times New Roman" w:eastAsia="Times New Roman" w:hAnsi="Times New Roman" w:cs="Times New Roman"/>
          <w:spacing w:val="-10"/>
          <w:sz w:val="24"/>
          <w:szCs w:val="24"/>
        </w:rPr>
        <w:t xml:space="preserve"> </w:t>
      </w:r>
      <w:r w:rsidRPr="00E72A78">
        <w:rPr>
          <w:rFonts w:ascii="Times New Roman" w:eastAsia="Times New Roman" w:hAnsi="Times New Roman" w:cs="Times New Roman"/>
          <w:sz w:val="24"/>
          <w:szCs w:val="24"/>
        </w:rPr>
        <w:t>с</w:t>
      </w:r>
      <w:r w:rsidRPr="00E72A78">
        <w:rPr>
          <w:rFonts w:ascii="Times New Roman" w:eastAsia="Times New Roman" w:hAnsi="Times New Roman" w:cs="Times New Roman"/>
          <w:spacing w:val="-11"/>
          <w:sz w:val="24"/>
          <w:szCs w:val="24"/>
        </w:rPr>
        <w:t xml:space="preserve"> </w:t>
      </w:r>
      <w:r w:rsidRPr="00E72A78">
        <w:rPr>
          <w:rFonts w:ascii="Times New Roman" w:eastAsia="Times New Roman" w:hAnsi="Times New Roman" w:cs="Times New Roman"/>
          <w:sz w:val="24"/>
          <w:szCs w:val="24"/>
        </w:rPr>
        <w:t>детьми</w:t>
      </w:r>
      <w:r w:rsidRPr="00E72A78">
        <w:rPr>
          <w:rFonts w:ascii="Times New Roman" w:eastAsia="Times New Roman" w:hAnsi="Times New Roman" w:cs="Times New Roman"/>
          <w:spacing w:val="-9"/>
          <w:sz w:val="24"/>
          <w:szCs w:val="24"/>
        </w:rPr>
        <w:t xml:space="preserve"> </w:t>
      </w:r>
      <w:r w:rsidRPr="00E72A78">
        <w:rPr>
          <w:rFonts w:ascii="Times New Roman" w:eastAsia="Times New Roman" w:hAnsi="Times New Roman" w:cs="Times New Roman"/>
          <w:sz w:val="24"/>
          <w:szCs w:val="24"/>
        </w:rPr>
        <w:t>выделяет</w:t>
      </w:r>
      <w:r w:rsidRPr="00E72A78">
        <w:rPr>
          <w:rFonts w:ascii="Times New Roman" w:eastAsia="Times New Roman" w:hAnsi="Times New Roman" w:cs="Times New Roman"/>
          <w:spacing w:val="-9"/>
          <w:sz w:val="24"/>
          <w:szCs w:val="24"/>
        </w:rPr>
        <w:t xml:space="preserve"> </w:t>
      </w:r>
      <w:r w:rsidRPr="00E72A78">
        <w:rPr>
          <w:rFonts w:ascii="Times New Roman" w:eastAsia="Times New Roman" w:hAnsi="Times New Roman" w:cs="Times New Roman"/>
          <w:sz w:val="24"/>
          <w:szCs w:val="24"/>
        </w:rPr>
        <w:t>особенности</w:t>
      </w:r>
      <w:r w:rsidRPr="00E72A78">
        <w:rPr>
          <w:rFonts w:ascii="Times New Roman" w:eastAsia="Times New Roman" w:hAnsi="Times New Roman" w:cs="Times New Roman"/>
          <w:spacing w:val="-7"/>
          <w:sz w:val="24"/>
          <w:szCs w:val="24"/>
        </w:rPr>
        <w:t xml:space="preserve"> </w:t>
      </w:r>
      <w:r w:rsidRPr="00E72A78">
        <w:rPr>
          <w:rFonts w:ascii="Times New Roman" w:eastAsia="Times New Roman" w:hAnsi="Times New Roman" w:cs="Times New Roman"/>
          <w:sz w:val="24"/>
          <w:szCs w:val="24"/>
        </w:rPr>
        <w:t>строения</w:t>
      </w:r>
      <w:r w:rsidRPr="00E72A78">
        <w:rPr>
          <w:rFonts w:ascii="Times New Roman" w:eastAsia="Times New Roman" w:hAnsi="Times New Roman" w:cs="Times New Roman"/>
          <w:spacing w:val="-10"/>
          <w:sz w:val="24"/>
          <w:szCs w:val="24"/>
        </w:rPr>
        <w:t xml:space="preserve"> </w:t>
      </w:r>
      <w:r w:rsidRPr="00E72A78">
        <w:rPr>
          <w:rFonts w:ascii="Times New Roman" w:eastAsia="Times New Roman" w:hAnsi="Times New Roman" w:cs="Times New Roman"/>
          <w:sz w:val="24"/>
          <w:szCs w:val="24"/>
        </w:rPr>
        <w:t>предметов</w:t>
      </w:r>
      <w:r w:rsidRPr="00E72A78">
        <w:rPr>
          <w:rFonts w:ascii="Times New Roman" w:eastAsia="Times New Roman" w:hAnsi="Times New Roman" w:cs="Times New Roman"/>
          <w:spacing w:val="-9"/>
          <w:sz w:val="24"/>
          <w:szCs w:val="24"/>
        </w:rPr>
        <w:t xml:space="preserve"> </w:t>
      </w:r>
      <w:r w:rsidRPr="00E72A78">
        <w:rPr>
          <w:rFonts w:ascii="Times New Roman" w:eastAsia="Times New Roman" w:hAnsi="Times New Roman" w:cs="Times New Roman"/>
          <w:sz w:val="24"/>
          <w:szCs w:val="24"/>
        </w:rPr>
        <w:t>и</w:t>
      </w:r>
      <w:r w:rsidRPr="00E72A78">
        <w:rPr>
          <w:rFonts w:ascii="Times New Roman" w:eastAsia="Times New Roman" w:hAnsi="Times New Roman" w:cs="Times New Roman"/>
          <w:spacing w:val="-9"/>
          <w:sz w:val="24"/>
          <w:szCs w:val="24"/>
        </w:rPr>
        <w:t xml:space="preserve"> </w:t>
      </w:r>
      <w:r w:rsidRPr="00E72A78">
        <w:rPr>
          <w:rFonts w:ascii="Times New Roman" w:eastAsia="Times New Roman" w:hAnsi="Times New Roman" w:cs="Times New Roman"/>
          <w:sz w:val="24"/>
          <w:szCs w:val="24"/>
        </w:rPr>
        <w:t>знакомит</w:t>
      </w:r>
      <w:r w:rsidRPr="00E72A78">
        <w:rPr>
          <w:rFonts w:ascii="Times New Roman" w:eastAsia="Times New Roman" w:hAnsi="Times New Roman" w:cs="Times New Roman"/>
          <w:spacing w:val="-9"/>
          <w:sz w:val="24"/>
          <w:szCs w:val="24"/>
        </w:rPr>
        <w:t xml:space="preserve"> </w:t>
      </w:r>
      <w:r w:rsidRPr="00E72A78">
        <w:rPr>
          <w:rFonts w:ascii="Times New Roman" w:eastAsia="Times New Roman" w:hAnsi="Times New Roman" w:cs="Times New Roman"/>
          <w:sz w:val="24"/>
          <w:szCs w:val="24"/>
        </w:rPr>
        <w:t>с</w:t>
      </w:r>
      <w:r w:rsidRPr="00E72A78">
        <w:rPr>
          <w:rFonts w:ascii="Times New Roman" w:eastAsia="Times New Roman" w:hAnsi="Times New Roman" w:cs="Times New Roman"/>
          <w:spacing w:val="-10"/>
          <w:sz w:val="24"/>
          <w:szCs w:val="24"/>
        </w:rPr>
        <w:t xml:space="preserve"> </w:t>
      </w:r>
      <w:r w:rsidRPr="00E72A78">
        <w:rPr>
          <w:rFonts w:ascii="Times New Roman" w:eastAsia="Times New Roman" w:hAnsi="Times New Roman" w:cs="Times New Roman"/>
          <w:sz w:val="24"/>
          <w:szCs w:val="24"/>
        </w:rPr>
        <w:t>назначением</w:t>
      </w:r>
      <w:r w:rsidRPr="00E72A78">
        <w:rPr>
          <w:rFonts w:ascii="Times New Roman" w:eastAsia="Times New Roman" w:hAnsi="Times New Roman" w:cs="Times New Roman"/>
          <w:spacing w:val="-58"/>
          <w:sz w:val="24"/>
          <w:szCs w:val="24"/>
        </w:rPr>
        <w:t xml:space="preserve"> </w:t>
      </w:r>
      <w:r w:rsidRPr="00E72A78">
        <w:rPr>
          <w:rFonts w:ascii="Times New Roman" w:eastAsia="Times New Roman" w:hAnsi="Times New Roman" w:cs="Times New Roman"/>
          <w:sz w:val="24"/>
          <w:szCs w:val="24"/>
        </w:rPr>
        <w:lastRenderedPageBreak/>
        <w:t>их частей (например: ручка на входной двери нужна для того, чтобы удобнее было открыть</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дверь</w:t>
      </w:r>
      <w:r w:rsidRPr="00E72A78">
        <w:rPr>
          <w:rFonts w:ascii="Times New Roman" w:eastAsia="Times New Roman" w:hAnsi="Times New Roman" w:cs="Times New Roman"/>
          <w:spacing w:val="-14"/>
          <w:sz w:val="24"/>
          <w:szCs w:val="24"/>
        </w:rPr>
        <w:t xml:space="preserve"> </w:t>
      </w:r>
      <w:r w:rsidRPr="00E72A78">
        <w:rPr>
          <w:rFonts w:ascii="Times New Roman" w:eastAsia="Times New Roman" w:hAnsi="Times New Roman" w:cs="Times New Roman"/>
          <w:sz w:val="24"/>
          <w:szCs w:val="24"/>
        </w:rPr>
        <w:t>и</w:t>
      </w:r>
      <w:r w:rsidRPr="00E72A78">
        <w:rPr>
          <w:rFonts w:ascii="Times New Roman" w:eastAsia="Times New Roman" w:hAnsi="Times New Roman" w:cs="Times New Roman"/>
          <w:spacing w:val="-13"/>
          <w:sz w:val="24"/>
          <w:szCs w:val="24"/>
        </w:rPr>
        <w:t xml:space="preserve"> </w:t>
      </w:r>
      <w:r w:rsidRPr="00E72A78">
        <w:rPr>
          <w:rFonts w:ascii="Times New Roman" w:eastAsia="Times New Roman" w:hAnsi="Times New Roman" w:cs="Times New Roman"/>
          <w:sz w:val="24"/>
          <w:szCs w:val="24"/>
        </w:rPr>
        <w:t>прочее).</w:t>
      </w:r>
      <w:r w:rsidRPr="00E72A78">
        <w:rPr>
          <w:rFonts w:ascii="Times New Roman" w:eastAsia="Times New Roman" w:hAnsi="Times New Roman" w:cs="Times New Roman"/>
          <w:spacing w:val="-13"/>
          <w:sz w:val="24"/>
          <w:szCs w:val="24"/>
        </w:rPr>
        <w:t xml:space="preserve"> </w:t>
      </w:r>
      <w:r w:rsidRPr="00E72A78">
        <w:rPr>
          <w:rFonts w:ascii="Times New Roman" w:eastAsia="Times New Roman" w:hAnsi="Times New Roman" w:cs="Times New Roman"/>
          <w:sz w:val="24"/>
          <w:szCs w:val="24"/>
        </w:rPr>
        <w:t>Знакомит</w:t>
      </w:r>
      <w:r w:rsidRPr="00E72A78">
        <w:rPr>
          <w:rFonts w:ascii="Times New Roman" w:eastAsia="Times New Roman" w:hAnsi="Times New Roman" w:cs="Times New Roman"/>
          <w:spacing w:val="-13"/>
          <w:sz w:val="24"/>
          <w:szCs w:val="24"/>
        </w:rPr>
        <w:t xml:space="preserve"> </w:t>
      </w:r>
      <w:r w:rsidRPr="00E72A78">
        <w:rPr>
          <w:rFonts w:ascii="Times New Roman" w:eastAsia="Times New Roman" w:hAnsi="Times New Roman" w:cs="Times New Roman"/>
          <w:sz w:val="24"/>
          <w:szCs w:val="24"/>
        </w:rPr>
        <w:t>детей</w:t>
      </w:r>
      <w:r w:rsidRPr="00E72A78">
        <w:rPr>
          <w:rFonts w:ascii="Times New Roman" w:eastAsia="Times New Roman" w:hAnsi="Times New Roman" w:cs="Times New Roman"/>
          <w:spacing w:val="-14"/>
          <w:sz w:val="24"/>
          <w:szCs w:val="24"/>
        </w:rPr>
        <w:t xml:space="preserve"> </w:t>
      </w:r>
      <w:r w:rsidRPr="00E72A78">
        <w:rPr>
          <w:rFonts w:ascii="Times New Roman" w:eastAsia="Times New Roman" w:hAnsi="Times New Roman" w:cs="Times New Roman"/>
          <w:sz w:val="24"/>
          <w:szCs w:val="24"/>
        </w:rPr>
        <w:t>с</w:t>
      </w:r>
      <w:r w:rsidRPr="00E72A78">
        <w:rPr>
          <w:rFonts w:ascii="Times New Roman" w:eastAsia="Times New Roman" w:hAnsi="Times New Roman" w:cs="Times New Roman"/>
          <w:spacing w:val="-14"/>
          <w:sz w:val="24"/>
          <w:szCs w:val="24"/>
        </w:rPr>
        <w:t xml:space="preserve"> </w:t>
      </w:r>
      <w:r w:rsidRPr="00E72A78">
        <w:rPr>
          <w:rFonts w:ascii="Times New Roman" w:eastAsia="Times New Roman" w:hAnsi="Times New Roman" w:cs="Times New Roman"/>
          <w:sz w:val="24"/>
          <w:szCs w:val="24"/>
        </w:rPr>
        <w:t>основными</w:t>
      </w:r>
      <w:r w:rsidRPr="00E72A78">
        <w:rPr>
          <w:rFonts w:ascii="Times New Roman" w:eastAsia="Times New Roman" w:hAnsi="Times New Roman" w:cs="Times New Roman"/>
          <w:spacing w:val="-13"/>
          <w:sz w:val="24"/>
          <w:szCs w:val="24"/>
        </w:rPr>
        <w:t xml:space="preserve"> </w:t>
      </w:r>
      <w:r w:rsidRPr="00E72A78">
        <w:rPr>
          <w:rFonts w:ascii="Times New Roman" w:eastAsia="Times New Roman" w:hAnsi="Times New Roman" w:cs="Times New Roman"/>
          <w:sz w:val="24"/>
          <w:szCs w:val="24"/>
        </w:rPr>
        <w:t>свойствами</w:t>
      </w:r>
      <w:r w:rsidRPr="00E72A78">
        <w:rPr>
          <w:rFonts w:ascii="Times New Roman" w:eastAsia="Times New Roman" w:hAnsi="Times New Roman" w:cs="Times New Roman"/>
          <w:spacing w:val="-14"/>
          <w:sz w:val="24"/>
          <w:szCs w:val="24"/>
        </w:rPr>
        <w:t xml:space="preserve"> </w:t>
      </w:r>
      <w:r w:rsidRPr="00E72A78">
        <w:rPr>
          <w:rFonts w:ascii="Times New Roman" w:eastAsia="Times New Roman" w:hAnsi="Times New Roman" w:cs="Times New Roman"/>
          <w:sz w:val="24"/>
          <w:szCs w:val="24"/>
        </w:rPr>
        <w:t>и</w:t>
      </w:r>
      <w:r w:rsidRPr="00E72A78">
        <w:rPr>
          <w:rFonts w:ascii="Times New Roman" w:eastAsia="Times New Roman" w:hAnsi="Times New Roman" w:cs="Times New Roman"/>
          <w:spacing w:val="-13"/>
          <w:sz w:val="24"/>
          <w:szCs w:val="24"/>
        </w:rPr>
        <w:t xml:space="preserve"> </w:t>
      </w:r>
      <w:r w:rsidRPr="00E72A78">
        <w:rPr>
          <w:rFonts w:ascii="Times New Roman" w:eastAsia="Times New Roman" w:hAnsi="Times New Roman" w:cs="Times New Roman"/>
          <w:sz w:val="24"/>
          <w:szCs w:val="24"/>
        </w:rPr>
        <w:t>качествами</w:t>
      </w:r>
      <w:r w:rsidRPr="00E72A78">
        <w:rPr>
          <w:rFonts w:ascii="Times New Roman" w:eastAsia="Times New Roman" w:hAnsi="Times New Roman" w:cs="Times New Roman"/>
          <w:spacing w:val="-14"/>
          <w:sz w:val="24"/>
          <w:szCs w:val="24"/>
        </w:rPr>
        <w:t xml:space="preserve"> </w:t>
      </w:r>
      <w:r w:rsidRPr="00E72A78">
        <w:rPr>
          <w:rFonts w:ascii="Times New Roman" w:eastAsia="Times New Roman" w:hAnsi="Times New Roman" w:cs="Times New Roman"/>
          <w:sz w:val="24"/>
          <w:szCs w:val="24"/>
        </w:rPr>
        <w:t>материалов,</w:t>
      </w:r>
      <w:r w:rsidRPr="00E72A78">
        <w:rPr>
          <w:rFonts w:ascii="Times New Roman" w:eastAsia="Times New Roman" w:hAnsi="Times New Roman" w:cs="Times New Roman"/>
          <w:spacing w:val="-14"/>
          <w:sz w:val="24"/>
          <w:szCs w:val="24"/>
        </w:rPr>
        <w:t xml:space="preserve"> </w:t>
      </w:r>
      <w:r w:rsidRPr="00E72A78">
        <w:rPr>
          <w:rFonts w:ascii="Times New Roman" w:eastAsia="Times New Roman" w:hAnsi="Times New Roman" w:cs="Times New Roman"/>
          <w:sz w:val="24"/>
          <w:szCs w:val="24"/>
        </w:rPr>
        <w:t>из</w:t>
      </w:r>
      <w:r w:rsidRPr="00E72A78">
        <w:rPr>
          <w:rFonts w:ascii="Times New Roman" w:eastAsia="Times New Roman" w:hAnsi="Times New Roman" w:cs="Times New Roman"/>
          <w:spacing w:val="-13"/>
          <w:sz w:val="24"/>
          <w:szCs w:val="24"/>
        </w:rPr>
        <w:t xml:space="preserve"> </w:t>
      </w:r>
      <w:r w:rsidRPr="00E72A78">
        <w:rPr>
          <w:rFonts w:ascii="Times New Roman" w:eastAsia="Times New Roman" w:hAnsi="Times New Roman" w:cs="Times New Roman"/>
          <w:sz w:val="24"/>
          <w:szCs w:val="24"/>
        </w:rPr>
        <w:t>которых</w:t>
      </w:r>
      <w:r w:rsidRPr="00E72A78">
        <w:rPr>
          <w:rFonts w:ascii="Times New Roman" w:eastAsia="Times New Roman" w:hAnsi="Times New Roman" w:cs="Times New Roman"/>
          <w:spacing w:val="-58"/>
          <w:sz w:val="24"/>
          <w:szCs w:val="24"/>
        </w:rPr>
        <w:t xml:space="preserve"> </w:t>
      </w:r>
      <w:r w:rsidRPr="00E72A78">
        <w:rPr>
          <w:rFonts w:ascii="Times New Roman" w:eastAsia="Times New Roman" w:hAnsi="Times New Roman" w:cs="Times New Roman"/>
          <w:sz w:val="24"/>
          <w:szCs w:val="24"/>
        </w:rPr>
        <w:t>изготовлены предметы, знакомые ребёнку (картон, бумага, дерево, ткань), создает игровые</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ситуации,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вызывающие</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необходимость</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в</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создании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предметов</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из</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разных</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материалов,</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использует</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дидактические</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игры</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с</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предметами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картинками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на</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группировку</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по</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схожим</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признакам, моделирует ситуации для активизации желания детей включиться в выполнение</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простейших</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действий бытового труда.</w:t>
      </w:r>
    </w:p>
    <w:p w:rsidR="00E72A78" w:rsidRPr="00E72A78" w:rsidRDefault="00E72A78" w:rsidP="002123C9">
      <w:pPr>
        <w:widowControl w:val="0"/>
        <w:tabs>
          <w:tab w:val="left" w:pos="851"/>
        </w:tabs>
        <w:autoSpaceDE w:val="0"/>
        <w:autoSpaceDN w:val="0"/>
        <w:spacing w:after="0" w:line="360" w:lineRule="auto"/>
        <w:ind w:right="59" w:firstLine="566"/>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Педагог</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формирует</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первоначальные</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представления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о</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хозяйственно-бытовом</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труде</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взрослых дома и в группе ДОО, поощряет желание детей соблюдать порядок при раздевании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на</w:t>
      </w:r>
      <w:r w:rsidRPr="00E72A78">
        <w:rPr>
          <w:rFonts w:ascii="Times New Roman" w:eastAsia="Times New Roman" w:hAnsi="Times New Roman" w:cs="Times New Roman"/>
          <w:spacing w:val="-9"/>
          <w:sz w:val="24"/>
          <w:szCs w:val="24"/>
        </w:rPr>
        <w:t xml:space="preserve"> </w:t>
      </w:r>
      <w:r w:rsidRPr="00E72A78">
        <w:rPr>
          <w:rFonts w:ascii="Times New Roman" w:eastAsia="Times New Roman" w:hAnsi="Times New Roman" w:cs="Times New Roman"/>
          <w:sz w:val="24"/>
          <w:szCs w:val="24"/>
        </w:rPr>
        <w:t>дневной</w:t>
      </w:r>
      <w:r w:rsidRPr="00E72A78">
        <w:rPr>
          <w:rFonts w:ascii="Times New Roman" w:eastAsia="Times New Roman" w:hAnsi="Times New Roman" w:cs="Times New Roman"/>
          <w:spacing w:val="-6"/>
          <w:sz w:val="24"/>
          <w:szCs w:val="24"/>
        </w:rPr>
        <w:t xml:space="preserve"> </w:t>
      </w:r>
      <w:r w:rsidRPr="00E72A78">
        <w:rPr>
          <w:rFonts w:ascii="Times New Roman" w:eastAsia="Times New Roman" w:hAnsi="Times New Roman" w:cs="Times New Roman"/>
          <w:sz w:val="24"/>
          <w:szCs w:val="24"/>
        </w:rPr>
        <w:t>сон</w:t>
      </w:r>
      <w:r w:rsidRPr="00E72A78">
        <w:rPr>
          <w:rFonts w:ascii="Times New Roman" w:eastAsia="Times New Roman" w:hAnsi="Times New Roman" w:cs="Times New Roman"/>
          <w:spacing w:val="-6"/>
          <w:sz w:val="24"/>
          <w:szCs w:val="24"/>
        </w:rPr>
        <w:t xml:space="preserve"> </w:t>
      </w:r>
      <w:r w:rsidRPr="00E72A78">
        <w:rPr>
          <w:rFonts w:ascii="Times New Roman" w:eastAsia="Times New Roman" w:hAnsi="Times New Roman" w:cs="Times New Roman"/>
          <w:sz w:val="24"/>
          <w:szCs w:val="24"/>
        </w:rPr>
        <w:t>(аккуратное</w:t>
      </w:r>
      <w:r w:rsidRPr="00E72A78">
        <w:rPr>
          <w:rFonts w:ascii="Times New Roman" w:eastAsia="Times New Roman" w:hAnsi="Times New Roman" w:cs="Times New Roman"/>
          <w:spacing w:val="-9"/>
          <w:sz w:val="24"/>
          <w:szCs w:val="24"/>
        </w:rPr>
        <w:t xml:space="preserve"> </w:t>
      </w:r>
      <w:r w:rsidRPr="00E72A78">
        <w:rPr>
          <w:rFonts w:ascii="Times New Roman" w:eastAsia="Times New Roman" w:hAnsi="Times New Roman" w:cs="Times New Roman"/>
          <w:sz w:val="24"/>
          <w:szCs w:val="24"/>
        </w:rPr>
        <w:t>складывание</w:t>
      </w:r>
      <w:r w:rsidRPr="00E72A78">
        <w:rPr>
          <w:rFonts w:ascii="Times New Roman" w:eastAsia="Times New Roman" w:hAnsi="Times New Roman" w:cs="Times New Roman"/>
          <w:spacing w:val="-8"/>
          <w:sz w:val="24"/>
          <w:szCs w:val="24"/>
        </w:rPr>
        <w:t xml:space="preserve"> </w:t>
      </w:r>
      <w:r w:rsidRPr="00E72A78">
        <w:rPr>
          <w:rFonts w:ascii="Times New Roman" w:eastAsia="Times New Roman" w:hAnsi="Times New Roman" w:cs="Times New Roman"/>
          <w:sz w:val="24"/>
          <w:szCs w:val="24"/>
        </w:rPr>
        <w:t>одежды),</w:t>
      </w:r>
      <w:r w:rsidRPr="00E72A78">
        <w:rPr>
          <w:rFonts w:ascii="Times New Roman" w:eastAsia="Times New Roman" w:hAnsi="Times New Roman" w:cs="Times New Roman"/>
          <w:spacing w:val="-5"/>
          <w:sz w:val="24"/>
          <w:szCs w:val="24"/>
        </w:rPr>
        <w:t xml:space="preserve"> </w:t>
      </w:r>
      <w:r w:rsidRPr="00E72A78">
        <w:rPr>
          <w:rFonts w:ascii="Times New Roman" w:eastAsia="Times New Roman" w:hAnsi="Times New Roman" w:cs="Times New Roman"/>
          <w:sz w:val="24"/>
          <w:szCs w:val="24"/>
        </w:rPr>
        <w:t>уборке</w:t>
      </w:r>
      <w:r w:rsidRPr="00E72A78">
        <w:rPr>
          <w:rFonts w:ascii="Times New Roman" w:eastAsia="Times New Roman" w:hAnsi="Times New Roman" w:cs="Times New Roman"/>
          <w:spacing w:val="-8"/>
          <w:sz w:val="24"/>
          <w:szCs w:val="24"/>
        </w:rPr>
        <w:t xml:space="preserve"> </w:t>
      </w:r>
      <w:r w:rsidRPr="00E72A78">
        <w:rPr>
          <w:rFonts w:ascii="Times New Roman" w:eastAsia="Times New Roman" w:hAnsi="Times New Roman" w:cs="Times New Roman"/>
          <w:sz w:val="24"/>
          <w:szCs w:val="24"/>
        </w:rPr>
        <w:t>рабочего</w:t>
      </w:r>
      <w:r w:rsidRPr="00E72A78">
        <w:rPr>
          <w:rFonts w:ascii="Times New Roman" w:eastAsia="Times New Roman" w:hAnsi="Times New Roman" w:cs="Times New Roman"/>
          <w:spacing w:val="-6"/>
          <w:sz w:val="24"/>
          <w:szCs w:val="24"/>
        </w:rPr>
        <w:t xml:space="preserve"> </w:t>
      </w:r>
      <w:r w:rsidRPr="00E72A78">
        <w:rPr>
          <w:rFonts w:ascii="Times New Roman" w:eastAsia="Times New Roman" w:hAnsi="Times New Roman" w:cs="Times New Roman"/>
          <w:sz w:val="24"/>
          <w:szCs w:val="24"/>
        </w:rPr>
        <w:t>места</w:t>
      </w:r>
      <w:r w:rsidRPr="00E72A78">
        <w:rPr>
          <w:rFonts w:ascii="Times New Roman" w:eastAsia="Times New Roman" w:hAnsi="Times New Roman" w:cs="Times New Roman"/>
          <w:spacing w:val="-8"/>
          <w:sz w:val="24"/>
          <w:szCs w:val="24"/>
        </w:rPr>
        <w:t xml:space="preserve"> </w:t>
      </w:r>
      <w:r w:rsidRPr="00E72A78">
        <w:rPr>
          <w:rFonts w:ascii="Times New Roman" w:eastAsia="Times New Roman" w:hAnsi="Times New Roman" w:cs="Times New Roman"/>
          <w:sz w:val="24"/>
          <w:szCs w:val="24"/>
        </w:rPr>
        <w:t>после</w:t>
      </w:r>
      <w:r w:rsidRPr="00E72A78">
        <w:rPr>
          <w:rFonts w:ascii="Times New Roman" w:eastAsia="Times New Roman" w:hAnsi="Times New Roman" w:cs="Times New Roman"/>
          <w:spacing w:val="-8"/>
          <w:sz w:val="24"/>
          <w:szCs w:val="24"/>
        </w:rPr>
        <w:t xml:space="preserve"> </w:t>
      </w:r>
      <w:r w:rsidRPr="00E72A78">
        <w:rPr>
          <w:rFonts w:ascii="Times New Roman" w:eastAsia="Times New Roman" w:hAnsi="Times New Roman" w:cs="Times New Roman"/>
          <w:sz w:val="24"/>
          <w:szCs w:val="24"/>
        </w:rPr>
        <w:t>продуктивных</w:t>
      </w:r>
      <w:r w:rsidRPr="00E72A78">
        <w:rPr>
          <w:rFonts w:ascii="Times New Roman" w:eastAsia="Times New Roman" w:hAnsi="Times New Roman" w:cs="Times New Roman"/>
          <w:spacing w:val="-58"/>
          <w:sz w:val="24"/>
          <w:szCs w:val="24"/>
        </w:rPr>
        <w:t xml:space="preserve"> </w:t>
      </w:r>
      <w:r w:rsidRPr="00E72A78">
        <w:rPr>
          <w:rFonts w:ascii="Times New Roman" w:eastAsia="Times New Roman" w:hAnsi="Times New Roman" w:cs="Times New Roman"/>
          <w:sz w:val="24"/>
          <w:szCs w:val="24"/>
        </w:rPr>
        <w:t>видов деятельности (лепки, рисования, аппликации) и тому подобное. Использует приемы</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одобрения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поощрения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ребёнка</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при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правильном</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выполнении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элементарных</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трудовых</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действий</w:t>
      </w:r>
      <w:r w:rsidRPr="00E72A78">
        <w:rPr>
          <w:rFonts w:ascii="Times New Roman" w:eastAsia="Times New Roman" w:hAnsi="Times New Roman" w:cs="Times New Roman"/>
          <w:spacing w:val="-5"/>
          <w:sz w:val="24"/>
          <w:szCs w:val="24"/>
        </w:rPr>
        <w:t xml:space="preserve"> </w:t>
      </w:r>
      <w:r w:rsidRPr="00E72A78">
        <w:rPr>
          <w:rFonts w:ascii="Times New Roman" w:eastAsia="Times New Roman" w:hAnsi="Times New Roman" w:cs="Times New Roman"/>
          <w:sz w:val="24"/>
          <w:szCs w:val="24"/>
        </w:rPr>
        <w:t>(убирает</w:t>
      </w:r>
      <w:r w:rsidRPr="00E72A78">
        <w:rPr>
          <w:rFonts w:ascii="Times New Roman" w:eastAsia="Times New Roman" w:hAnsi="Times New Roman" w:cs="Times New Roman"/>
          <w:spacing w:val="-4"/>
          <w:sz w:val="24"/>
          <w:szCs w:val="24"/>
        </w:rPr>
        <w:t xml:space="preserve"> </w:t>
      </w:r>
      <w:r w:rsidRPr="00E72A78">
        <w:rPr>
          <w:rFonts w:ascii="Times New Roman" w:eastAsia="Times New Roman" w:hAnsi="Times New Roman" w:cs="Times New Roman"/>
          <w:sz w:val="24"/>
          <w:szCs w:val="24"/>
        </w:rPr>
        <w:t>за</w:t>
      </w:r>
      <w:r w:rsidRPr="00E72A78">
        <w:rPr>
          <w:rFonts w:ascii="Times New Roman" w:eastAsia="Times New Roman" w:hAnsi="Times New Roman" w:cs="Times New Roman"/>
          <w:spacing w:val="-6"/>
          <w:sz w:val="24"/>
          <w:szCs w:val="24"/>
        </w:rPr>
        <w:t xml:space="preserve"> </w:t>
      </w:r>
      <w:r w:rsidRPr="00E72A78">
        <w:rPr>
          <w:rFonts w:ascii="Times New Roman" w:eastAsia="Times New Roman" w:hAnsi="Times New Roman" w:cs="Times New Roman"/>
          <w:sz w:val="24"/>
          <w:szCs w:val="24"/>
        </w:rPr>
        <w:t>собой</w:t>
      </w:r>
      <w:r w:rsidRPr="00E72A78">
        <w:rPr>
          <w:rFonts w:ascii="Times New Roman" w:eastAsia="Times New Roman" w:hAnsi="Times New Roman" w:cs="Times New Roman"/>
          <w:spacing w:val="-4"/>
          <w:sz w:val="24"/>
          <w:szCs w:val="24"/>
        </w:rPr>
        <w:t xml:space="preserve"> </w:t>
      </w:r>
      <w:r w:rsidRPr="00E72A78">
        <w:rPr>
          <w:rFonts w:ascii="Times New Roman" w:eastAsia="Times New Roman" w:hAnsi="Times New Roman" w:cs="Times New Roman"/>
          <w:sz w:val="24"/>
          <w:szCs w:val="24"/>
        </w:rPr>
        <w:t>посуду</w:t>
      </w:r>
      <w:r w:rsidRPr="00E72A78">
        <w:rPr>
          <w:rFonts w:ascii="Times New Roman" w:eastAsia="Times New Roman" w:hAnsi="Times New Roman" w:cs="Times New Roman"/>
          <w:spacing w:val="-9"/>
          <w:sz w:val="24"/>
          <w:szCs w:val="24"/>
        </w:rPr>
        <w:t xml:space="preserve"> </w:t>
      </w:r>
      <w:r w:rsidRPr="00E72A78">
        <w:rPr>
          <w:rFonts w:ascii="Times New Roman" w:eastAsia="Times New Roman" w:hAnsi="Times New Roman" w:cs="Times New Roman"/>
          <w:sz w:val="24"/>
          <w:szCs w:val="24"/>
        </w:rPr>
        <w:t>на</w:t>
      </w:r>
      <w:r w:rsidRPr="00E72A78">
        <w:rPr>
          <w:rFonts w:ascii="Times New Roman" w:eastAsia="Times New Roman" w:hAnsi="Times New Roman" w:cs="Times New Roman"/>
          <w:spacing w:val="-6"/>
          <w:sz w:val="24"/>
          <w:szCs w:val="24"/>
        </w:rPr>
        <w:t xml:space="preserve"> </w:t>
      </w:r>
      <w:r w:rsidRPr="00E72A78">
        <w:rPr>
          <w:rFonts w:ascii="Times New Roman" w:eastAsia="Times New Roman" w:hAnsi="Times New Roman" w:cs="Times New Roman"/>
          <w:sz w:val="24"/>
          <w:szCs w:val="24"/>
        </w:rPr>
        <w:t>раздаточный</w:t>
      </w:r>
      <w:r w:rsidRPr="00E72A78">
        <w:rPr>
          <w:rFonts w:ascii="Times New Roman" w:eastAsia="Times New Roman" w:hAnsi="Times New Roman" w:cs="Times New Roman"/>
          <w:spacing w:val="-4"/>
          <w:sz w:val="24"/>
          <w:szCs w:val="24"/>
        </w:rPr>
        <w:t xml:space="preserve"> </w:t>
      </w:r>
      <w:r w:rsidRPr="00E72A78">
        <w:rPr>
          <w:rFonts w:ascii="Times New Roman" w:eastAsia="Times New Roman" w:hAnsi="Times New Roman" w:cs="Times New Roman"/>
          <w:sz w:val="24"/>
          <w:szCs w:val="24"/>
        </w:rPr>
        <w:t>стол,</w:t>
      </w:r>
      <w:r w:rsidRPr="00E72A78">
        <w:rPr>
          <w:rFonts w:ascii="Times New Roman" w:eastAsia="Times New Roman" w:hAnsi="Times New Roman" w:cs="Times New Roman"/>
          <w:spacing w:val="-2"/>
          <w:sz w:val="24"/>
          <w:szCs w:val="24"/>
        </w:rPr>
        <w:t xml:space="preserve"> </w:t>
      </w:r>
      <w:r w:rsidRPr="00E72A78">
        <w:rPr>
          <w:rFonts w:ascii="Times New Roman" w:eastAsia="Times New Roman" w:hAnsi="Times New Roman" w:cs="Times New Roman"/>
          <w:sz w:val="24"/>
          <w:szCs w:val="24"/>
        </w:rPr>
        <w:t>убирает</w:t>
      </w:r>
      <w:r w:rsidRPr="00E72A78">
        <w:rPr>
          <w:rFonts w:ascii="Times New Roman" w:eastAsia="Times New Roman" w:hAnsi="Times New Roman" w:cs="Times New Roman"/>
          <w:spacing w:val="-4"/>
          <w:sz w:val="24"/>
          <w:szCs w:val="24"/>
        </w:rPr>
        <w:t xml:space="preserve"> </w:t>
      </w:r>
      <w:r w:rsidRPr="00E72A78">
        <w:rPr>
          <w:rFonts w:ascii="Times New Roman" w:eastAsia="Times New Roman" w:hAnsi="Times New Roman" w:cs="Times New Roman"/>
          <w:sz w:val="24"/>
          <w:szCs w:val="24"/>
        </w:rPr>
        <w:t>рабочее</w:t>
      </w:r>
      <w:r w:rsidRPr="00E72A78">
        <w:rPr>
          <w:rFonts w:ascii="Times New Roman" w:eastAsia="Times New Roman" w:hAnsi="Times New Roman" w:cs="Times New Roman"/>
          <w:spacing w:val="-6"/>
          <w:sz w:val="24"/>
          <w:szCs w:val="24"/>
        </w:rPr>
        <w:t xml:space="preserve"> </w:t>
      </w:r>
      <w:r w:rsidRPr="00E72A78">
        <w:rPr>
          <w:rFonts w:ascii="Times New Roman" w:eastAsia="Times New Roman" w:hAnsi="Times New Roman" w:cs="Times New Roman"/>
          <w:sz w:val="24"/>
          <w:szCs w:val="24"/>
        </w:rPr>
        <w:t>место</w:t>
      </w:r>
      <w:r w:rsidRPr="00E72A78">
        <w:rPr>
          <w:rFonts w:ascii="Times New Roman" w:eastAsia="Times New Roman" w:hAnsi="Times New Roman" w:cs="Times New Roman"/>
          <w:spacing w:val="-4"/>
          <w:sz w:val="24"/>
          <w:szCs w:val="24"/>
        </w:rPr>
        <w:t xml:space="preserve"> </w:t>
      </w:r>
      <w:r w:rsidRPr="00E72A78">
        <w:rPr>
          <w:rFonts w:ascii="Times New Roman" w:eastAsia="Times New Roman" w:hAnsi="Times New Roman" w:cs="Times New Roman"/>
          <w:sz w:val="24"/>
          <w:szCs w:val="24"/>
        </w:rPr>
        <w:t>после</w:t>
      </w:r>
      <w:r w:rsidRPr="00E72A78">
        <w:rPr>
          <w:rFonts w:ascii="Times New Roman" w:eastAsia="Times New Roman" w:hAnsi="Times New Roman" w:cs="Times New Roman"/>
          <w:spacing w:val="-6"/>
          <w:sz w:val="24"/>
          <w:szCs w:val="24"/>
        </w:rPr>
        <w:t xml:space="preserve"> </w:t>
      </w:r>
      <w:r w:rsidRPr="00E72A78">
        <w:rPr>
          <w:rFonts w:ascii="Times New Roman" w:eastAsia="Times New Roman" w:hAnsi="Times New Roman" w:cs="Times New Roman"/>
          <w:sz w:val="24"/>
          <w:szCs w:val="24"/>
        </w:rPr>
        <w:t>занятий,</w:t>
      </w:r>
      <w:r w:rsidRPr="00E72A78">
        <w:rPr>
          <w:rFonts w:ascii="Times New Roman" w:eastAsia="Times New Roman" w:hAnsi="Times New Roman" w:cs="Times New Roman"/>
          <w:spacing w:val="-58"/>
          <w:sz w:val="24"/>
          <w:szCs w:val="24"/>
        </w:rPr>
        <w:t xml:space="preserve"> </w:t>
      </w:r>
      <w:r w:rsidRPr="00E72A78">
        <w:rPr>
          <w:rFonts w:ascii="Times New Roman" w:eastAsia="Times New Roman" w:hAnsi="Times New Roman" w:cs="Times New Roman"/>
          <w:sz w:val="24"/>
          <w:szCs w:val="24"/>
        </w:rPr>
        <w:t>собирает</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игрушки,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помогает</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раздать</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наглядный</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материал</w:t>
      </w:r>
      <w:r w:rsidRPr="00E72A78">
        <w:rPr>
          <w:rFonts w:ascii="Times New Roman" w:eastAsia="Times New Roman" w:hAnsi="Times New Roman" w:cs="Times New Roman"/>
          <w:spacing w:val="-2"/>
          <w:sz w:val="24"/>
          <w:szCs w:val="24"/>
        </w:rPr>
        <w:t xml:space="preserve"> </w:t>
      </w:r>
      <w:r w:rsidRPr="00E72A78">
        <w:rPr>
          <w:rFonts w:ascii="Times New Roman" w:eastAsia="Times New Roman" w:hAnsi="Times New Roman" w:cs="Times New Roman"/>
          <w:sz w:val="24"/>
          <w:szCs w:val="24"/>
        </w:rPr>
        <w:t>на</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занятие</w:t>
      </w:r>
      <w:r w:rsidRPr="00E72A78">
        <w:rPr>
          <w:rFonts w:ascii="Times New Roman" w:eastAsia="Times New Roman" w:hAnsi="Times New Roman" w:cs="Times New Roman"/>
          <w:spacing w:val="-5"/>
          <w:sz w:val="24"/>
          <w:szCs w:val="24"/>
        </w:rPr>
        <w:t xml:space="preserve"> </w:t>
      </w:r>
      <w:r w:rsidRPr="00E72A78">
        <w:rPr>
          <w:rFonts w:ascii="Times New Roman" w:eastAsia="Times New Roman" w:hAnsi="Times New Roman" w:cs="Times New Roman"/>
          <w:sz w:val="24"/>
          <w:szCs w:val="24"/>
        </w:rPr>
        <w:t>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тому</w:t>
      </w:r>
      <w:r w:rsidRPr="00E72A78">
        <w:rPr>
          <w:rFonts w:ascii="Times New Roman" w:eastAsia="Times New Roman" w:hAnsi="Times New Roman" w:cs="Times New Roman"/>
          <w:spacing w:val="-5"/>
          <w:sz w:val="24"/>
          <w:szCs w:val="24"/>
        </w:rPr>
        <w:t xml:space="preserve"> </w:t>
      </w:r>
      <w:r w:rsidRPr="00E72A78">
        <w:rPr>
          <w:rFonts w:ascii="Times New Roman" w:eastAsia="Times New Roman" w:hAnsi="Times New Roman" w:cs="Times New Roman"/>
          <w:sz w:val="24"/>
          <w:szCs w:val="24"/>
        </w:rPr>
        <w:t>подобное).</w:t>
      </w:r>
    </w:p>
    <w:p w:rsidR="00E72A78" w:rsidRPr="00E72A78" w:rsidRDefault="00E72A78" w:rsidP="002123C9">
      <w:pPr>
        <w:widowControl w:val="0"/>
        <w:tabs>
          <w:tab w:val="left" w:pos="851"/>
        </w:tabs>
        <w:autoSpaceDE w:val="0"/>
        <w:autoSpaceDN w:val="0"/>
        <w:spacing w:before="1" w:after="0" w:line="360" w:lineRule="auto"/>
        <w:ind w:right="59" w:firstLine="566"/>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Педагог</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поддерживает</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стремления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ребёнка</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самостоятельно</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выполнять</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отдельные</w:t>
      </w:r>
      <w:r w:rsidRPr="00E72A78">
        <w:rPr>
          <w:rFonts w:ascii="Times New Roman" w:eastAsia="Times New Roman" w:hAnsi="Times New Roman" w:cs="Times New Roman"/>
          <w:spacing w:val="-57"/>
          <w:sz w:val="24"/>
          <w:szCs w:val="24"/>
        </w:rPr>
        <w:t xml:space="preserve"> </w:t>
      </w:r>
      <w:r w:rsidRPr="00E72A78">
        <w:rPr>
          <w:rFonts w:ascii="Times New Roman" w:eastAsia="Times New Roman" w:hAnsi="Times New Roman" w:cs="Times New Roman"/>
          <w:sz w:val="24"/>
          <w:szCs w:val="24"/>
        </w:rPr>
        <w:t>действия самообслуживания: одевание на прогулку, умывание после сна или перед приемом</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пищи, элементарный уход за собой (расчесывание волос, поддержание опрятности одежды,</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pacing w:val="-1"/>
          <w:sz w:val="24"/>
          <w:szCs w:val="24"/>
        </w:rPr>
        <w:t>пользование</w:t>
      </w:r>
      <w:r w:rsidRPr="00E72A78">
        <w:rPr>
          <w:rFonts w:ascii="Times New Roman" w:eastAsia="Times New Roman" w:hAnsi="Times New Roman" w:cs="Times New Roman"/>
          <w:spacing w:val="-11"/>
          <w:sz w:val="24"/>
          <w:szCs w:val="24"/>
        </w:rPr>
        <w:t xml:space="preserve"> </w:t>
      </w:r>
      <w:r w:rsidRPr="00E72A78">
        <w:rPr>
          <w:rFonts w:ascii="Times New Roman" w:eastAsia="Times New Roman" w:hAnsi="Times New Roman" w:cs="Times New Roman"/>
          <w:spacing w:val="-1"/>
          <w:sz w:val="24"/>
          <w:szCs w:val="24"/>
        </w:rPr>
        <w:t>носовым</w:t>
      </w:r>
      <w:r w:rsidRPr="00E72A78">
        <w:rPr>
          <w:rFonts w:ascii="Times New Roman" w:eastAsia="Times New Roman" w:hAnsi="Times New Roman" w:cs="Times New Roman"/>
          <w:spacing w:val="-11"/>
          <w:sz w:val="24"/>
          <w:szCs w:val="24"/>
        </w:rPr>
        <w:t xml:space="preserve"> </w:t>
      </w:r>
      <w:r w:rsidRPr="00E72A78">
        <w:rPr>
          <w:rFonts w:ascii="Times New Roman" w:eastAsia="Times New Roman" w:hAnsi="Times New Roman" w:cs="Times New Roman"/>
          <w:spacing w:val="-1"/>
          <w:sz w:val="24"/>
          <w:szCs w:val="24"/>
        </w:rPr>
        <w:t>платком</w:t>
      </w:r>
      <w:r w:rsidRPr="00E72A78">
        <w:rPr>
          <w:rFonts w:ascii="Times New Roman" w:eastAsia="Times New Roman" w:hAnsi="Times New Roman" w:cs="Times New Roman"/>
          <w:spacing w:val="-11"/>
          <w:sz w:val="24"/>
          <w:szCs w:val="24"/>
        </w:rPr>
        <w:t xml:space="preserve"> </w:t>
      </w:r>
      <w:r w:rsidRPr="00E72A78">
        <w:rPr>
          <w:rFonts w:ascii="Times New Roman" w:eastAsia="Times New Roman" w:hAnsi="Times New Roman" w:cs="Times New Roman"/>
          <w:spacing w:val="-1"/>
          <w:sz w:val="24"/>
          <w:szCs w:val="24"/>
        </w:rPr>
        <w:t>и</w:t>
      </w:r>
      <w:r w:rsidRPr="00E72A78">
        <w:rPr>
          <w:rFonts w:ascii="Times New Roman" w:eastAsia="Times New Roman" w:hAnsi="Times New Roman" w:cs="Times New Roman"/>
          <w:spacing w:val="-9"/>
          <w:sz w:val="24"/>
          <w:szCs w:val="24"/>
        </w:rPr>
        <w:t xml:space="preserve"> </w:t>
      </w:r>
      <w:r w:rsidRPr="00E72A78">
        <w:rPr>
          <w:rFonts w:ascii="Times New Roman" w:eastAsia="Times New Roman" w:hAnsi="Times New Roman" w:cs="Times New Roman"/>
          <w:sz w:val="24"/>
          <w:szCs w:val="24"/>
        </w:rPr>
        <w:t>тому</w:t>
      </w:r>
      <w:r w:rsidRPr="00E72A78">
        <w:rPr>
          <w:rFonts w:ascii="Times New Roman" w:eastAsia="Times New Roman" w:hAnsi="Times New Roman" w:cs="Times New Roman"/>
          <w:spacing w:val="-15"/>
          <w:sz w:val="24"/>
          <w:szCs w:val="24"/>
        </w:rPr>
        <w:t xml:space="preserve"> </w:t>
      </w:r>
      <w:r w:rsidRPr="00E72A78">
        <w:rPr>
          <w:rFonts w:ascii="Times New Roman" w:eastAsia="Times New Roman" w:hAnsi="Times New Roman" w:cs="Times New Roman"/>
          <w:sz w:val="24"/>
          <w:szCs w:val="24"/>
        </w:rPr>
        <w:t>подобное).</w:t>
      </w:r>
      <w:r w:rsidRPr="00E72A78">
        <w:rPr>
          <w:rFonts w:ascii="Times New Roman" w:eastAsia="Times New Roman" w:hAnsi="Times New Roman" w:cs="Times New Roman"/>
          <w:spacing w:val="-7"/>
          <w:sz w:val="24"/>
          <w:szCs w:val="24"/>
        </w:rPr>
        <w:t xml:space="preserve"> </w:t>
      </w:r>
      <w:r w:rsidRPr="00E72A78">
        <w:rPr>
          <w:rFonts w:ascii="Times New Roman" w:eastAsia="Times New Roman" w:hAnsi="Times New Roman" w:cs="Times New Roman"/>
          <w:sz w:val="24"/>
          <w:szCs w:val="24"/>
        </w:rPr>
        <w:t>Педагог</w:t>
      </w:r>
      <w:r w:rsidRPr="00E72A78">
        <w:rPr>
          <w:rFonts w:ascii="Times New Roman" w:eastAsia="Times New Roman" w:hAnsi="Times New Roman" w:cs="Times New Roman"/>
          <w:spacing w:val="-10"/>
          <w:sz w:val="24"/>
          <w:szCs w:val="24"/>
        </w:rPr>
        <w:t xml:space="preserve"> </w:t>
      </w:r>
      <w:r w:rsidRPr="00E72A78">
        <w:rPr>
          <w:rFonts w:ascii="Times New Roman" w:eastAsia="Times New Roman" w:hAnsi="Times New Roman" w:cs="Times New Roman"/>
          <w:sz w:val="24"/>
          <w:szCs w:val="24"/>
        </w:rPr>
        <w:t>создает</w:t>
      </w:r>
      <w:r w:rsidRPr="00E72A78">
        <w:rPr>
          <w:rFonts w:ascii="Times New Roman" w:eastAsia="Times New Roman" w:hAnsi="Times New Roman" w:cs="Times New Roman"/>
          <w:spacing w:val="-5"/>
          <w:sz w:val="24"/>
          <w:szCs w:val="24"/>
        </w:rPr>
        <w:t xml:space="preserve"> </w:t>
      </w:r>
      <w:r w:rsidRPr="00E72A78">
        <w:rPr>
          <w:rFonts w:ascii="Times New Roman" w:eastAsia="Times New Roman" w:hAnsi="Times New Roman" w:cs="Times New Roman"/>
          <w:sz w:val="24"/>
          <w:szCs w:val="24"/>
        </w:rPr>
        <w:t>условия</w:t>
      </w:r>
      <w:r w:rsidRPr="00E72A78">
        <w:rPr>
          <w:rFonts w:ascii="Times New Roman" w:eastAsia="Times New Roman" w:hAnsi="Times New Roman" w:cs="Times New Roman"/>
          <w:spacing w:val="-10"/>
          <w:sz w:val="24"/>
          <w:szCs w:val="24"/>
        </w:rPr>
        <w:t xml:space="preserve"> </w:t>
      </w:r>
      <w:r w:rsidRPr="00E72A78">
        <w:rPr>
          <w:rFonts w:ascii="Times New Roman" w:eastAsia="Times New Roman" w:hAnsi="Times New Roman" w:cs="Times New Roman"/>
          <w:sz w:val="24"/>
          <w:szCs w:val="24"/>
        </w:rPr>
        <w:t>для</w:t>
      </w:r>
      <w:r w:rsidRPr="00E72A78">
        <w:rPr>
          <w:rFonts w:ascii="Times New Roman" w:eastAsia="Times New Roman" w:hAnsi="Times New Roman" w:cs="Times New Roman"/>
          <w:spacing w:val="-10"/>
          <w:sz w:val="24"/>
          <w:szCs w:val="24"/>
        </w:rPr>
        <w:t xml:space="preserve"> </w:t>
      </w:r>
      <w:r w:rsidRPr="00E72A78">
        <w:rPr>
          <w:rFonts w:ascii="Times New Roman" w:eastAsia="Times New Roman" w:hAnsi="Times New Roman" w:cs="Times New Roman"/>
          <w:sz w:val="24"/>
          <w:szCs w:val="24"/>
        </w:rPr>
        <w:t>приучения</w:t>
      </w:r>
      <w:r w:rsidRPr="00E72A78">
        <w:rPr>
          <w:rFonts w:ascii="Times New Roman" w:eastAsia="Times New Roman" w:hAnsi="Times New Roman" w:cs="Times New Roman"/>
          <w:spacing w:val="-10"/>
          <w:sz w:val="24"/>
          <w:szCs w:val="24"/>
        </w:rPr>
        <w:t xml:space="preserve"> </w:t>
      </w:r>
      <w:r w:rsidRPr="00E72A78">
        <w:rPr>
          <w:rFonts w:ascii="Times New Roman" w:eastAsia="Times New Roman" w:hAnsi="Times New Roman" w:cs="Times New Roman"/>
          <w:sz w:val="24"/>
          <w:szCs w:val="24"/>
        </w:rPr>
        <w:t>детей</w:t>
      </w:r>
      <w:r w:rsidRPr="00E72A78">
        <w:rPr>
          <w:rFonts w:ascii="Times New Roman" w:eastAsia="Times New Roman" w:hAnsi="Times New Roman" w:cs="Times New Roman"/>
          <w:spacing w:val="-58"/>
          <w:sz w:val="24"/>
          <w:szCs w:val="24"/>
        </w:rPr>
        <w:t xml:space="preserve"> </w:t>
      </w:r>
      <w:r w:rsidRPr="00E72A78">
        <w:rPr>
          <w:rFonts w:ascii="Times New Roman" w:eastAsia="Times New Roman" w:hAnsi="Times New Roman" w:cs="Times New Roman"/>
          <w:sz w:val="24"/>
          <w:szCs w:val="24"/>
        </w:rPr>
        <w:t>к</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соблюдению</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порядка,</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используя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приемы</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напоминания,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упражнения,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личного</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примера,</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поощрения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одобрения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при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самостоятельном</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правильном</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выполнении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действий</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по</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самообслуживанию.</w:t>
      </w:r>
    </w:p>
    <w:p w:rsidR="00E72A78" w:rsidRPr="00E72A78" w:rsidRDefault="00E72A78" w:rsidP="002123C9">
      <w:pPr>
        <w:widowControl w:val="0"/>
        <w:tabs>
          <w:tab w:val="left" w:pos="851"/>
        </w:tabs>
        <w:autoSpaceDE w:val="0"/>
        <w:autoSpaceDN w:val="0"/>
        <w:spacing w:after="0" w:line="360" w:lineRule="auto"/>
        <w:ind w:right="59" w:firstLine="566"/>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Педагог организует специальные игры и упражнения для развития мелкой моторики рук</w:t>
      </w:r>
      <w:r w:rsidRPr="00E72A78">
        <w:rPr>
          <w:rFonts w:ascii="Times New Roman" w:eastAsia="Times New Roman" w:hAnsi="Times New Roman" w:cs="Times New Roman"/>
          <w:spacing w:val="-57"/>
          <w:sz w:val="24"/>
          <w:szCs w:val="24"/>
        </w:rPr>
        <w:t xml:space="preserve"> </w:t>
      </w:r>
      <w:r w:rsidRPr="00E72A78">
        <w:rPr>
          <w:rFonts w:ascii="Times New Roman" w:eastAsia="Times New Roman" w:hAnsi="Times New Roman" w:cs="Times New Roman"/>
          <w:sz w:val="24"/>
          <w:szCs w:val="24"/>
        </w:rPr>
        <w:t>детей</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с</w:t>
      </w:r>
      <w:r w:rsidRPr="00E72A78">
        <w:rPr>
          <w:rFonts w:ascii="Times New Roman" w:eastAsia="Times New Roman" w:hAnsi="Times New Roman" w:cs="Times New Roman"/>
          <w:spacing w:val="-2"/>
          <w:sz w:val="24"/>
          <w:szCs w:val="24"/>
        </w:rPr>
        <w:t xml:space="preserve"> </w:t>
      </w:r>
      <w:r w:rsidRPr="00E72A78">
        <w:rPr>
          <w:rFonts w:ascii="Times New Roman" w:eastAsia="Times New Roman" w:hAnsi="Times New Roman" w:cs="Times New Roman"/>
          <w:sz w:val="24"/>
          <w:szCs w:val="24"/>
        </w:rPr>
        <w:t>целью</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повышения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качества</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выполнения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действий</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по</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самообслуживанию.</w:t>
      </w:r>
    </w:p>
    <w:p w:rsidR="00E72A78" w:rsidRPr="00E72A78" w:rsidRDefault="00E72A78" w:rsidP="002123C9">
      <w:pPr>
        <w:widowControl w:val="0"/>
        <w:numPr>
          <w:ilvl w:val="0"/>
          <w:numId w:val="19"/>
        </w:numPr>
        <w:tabs>
          <w:tab w:val="left" w:pos="851"/>
          <w:tab w:val="left" w:pos="1696"/>
        </w:tabs>
        <w:autoSpaceDE w:val="0"/>
        <w:autoSpaceDN w:val="0"/>
        <w:spacing w:after="0" w:line="360" w:lineRule="auto"/>
        <w:ind w:left="0" w:right="59" w:firstLine="566"/>
        <w:jc w:val="both"/>
        <w:outlineLvl w:val="1"/>
        <w:rPr>
          <w:rFonts w:ascii="Times New Roman" w:eastAsia="Times New Roman" w:hAnsi="Times New Roman" w:cs="Times New Roman"/>
          <w:b/>
          <w:bCs/>
          <w:i/>
          <w:iCs/>
          <w:sz w:val="24"/>
          <w:szCs w:val="24"/>
        </w:rPr>
      </w:pPr>
      <w:r w:rsidRPr="00E72A78">
        <w:rPr>
          <w:rFonts w:ascii="Times New Roman" w:eastAsia="Times New Roman" w:hAnsi="Times New Roman" w:cs="Times New Roman"/>
          <w:b/>
          <w:bCs/>
          <w:i/>
          <w:iCs/>
          <w:sz w:val="24"/>
          <w:szCs w:val="24"/>
        </w:rPr>
        <w:t>В</w:t>
      </w:r>
      <w:r w:rsidRPr="00E72A78">
        <w:rPr>
          <w:rFonts w:ascii="Times New Roman" w:eastAsia="Times New Roman" w:hAnsi="Times New Roman" w:cs="Times New Roman"/>
          <w:b/>
          <w:bCs/>
          <w:i/>
          <w:iCs/>
          <w:spacing w:val="-3"/>
          <w:sz w:val="24"/>
          <w:szCs w:val="24"/>
        </w:rPr>
        <w:t xml:space="preserve"> </w:t>
      </w:r>
      <w:r w:rsidRPr="00E72A78">
        <w:rPr>
          <w:rFonts w:ascii="Times New Roman" w:eastAsia="Times New Roman" w:hAnsi="Times New Roman" w:cs="Times New Roman"/>
          <w:b/>
          <w:bCs/>
          <w:i/>
          <w:iCs/>
          <w:sz w:val="24"/>
          <w:szCs w:val="24"/>
        </w:rPr>
        <w:t>области</w:t>
      </w:r>
      <w:r w:rsidRPr="00E72A78">
        <w:rPr>
          <w:rFonts w:ascii="Times New Roman" w:eastAsia="Times New Roman" w:hAnsi="Times New Roman" w:cs="Times New Roman"/>
          <w:b/>
          <w:bCs/>
          <w:i/>
          <w:iCs/>
          <w:spacing w:val="-5"/>
          <w:sz w:val="24"/>
          <w:szCs w:val="24"/>
        </w:rPr>
        <w:t xml:space="preserve"> </w:t>
      </w:r>
      <w:r w:rsidRPr="00E72A78">
        <w:rPr>
          <w:rFonts w:ascii="Times New Roman" w:eastAsia="Times New Roman" w:hAnsi="Times New Roman" w:cs="Times New Roman"/>
          <w:b/>
          <w:bCs/>
          <w:i/>
          <w:iCs/>
          <w:sz w:val="24"/>
          <w:szCs w:val="24"/>
        </w:rPr>
        <w:t>формирования</w:t>
      </w:r>
      <w:r w:rsidRPr="00E72A78">
        <w:rPr>
          <w:rFonts w:ascii="Times New Roman" w:eastAsia="Times New Roman" w:hAnsi="Times New Roman" w:cs="Times New Roman"/>
          <w:b/>
          <w:bCs/>
          <w:i/>
          <w:iCs/>
          <w:spacing w:val="-3"/>
          <w:sz w:val="24"/>
          <w:szCs w:val="24"/>
        </w:rPr>
        <w:t xml:space="preserve"> </w:t>
      </w:r>
      <w:r w:rsidRPr="00E72A78">
        <w:rPr>
          <w:rFonts w:ascii="Times New Roman" w:eastAsia="Times New Roman" w:hAnsi="Times New Roman" w:cs="Times New Roman"/>
          <w:b/>
          <w:bCs/>
          <w:i/>
          <w:iCs/>
          <w:sz w:val="24"/>
          <w:szCs w:val="24"/>
        </w:rPr>
        <w:t>основ</w:t>
      </w:r>
      <w:r w:rsidRPr="00E72A78">
        <w:rPr>
          <w:rFonts w:ascii="Times New Roman" w:eastAsia="Times New Roman" w:hAnsi="Times New Roman" w:cs="Times New Roman"/>
          <w:b/>
          <w:bCs/>
          <w:i/>
          <w:iCs/>
          <w:spacing w:val="-2"/>
          <w:sz w:val="24"/>
          <w:szCs w:val="24"/>
        </w:rPr>
        <w:t xml:space="preserve"> </w:t>
      </w:r>
      <w:r w:rsidRPr="00E72A78">
        <w:rPr>
          <w:rFonts w:ascii="Times New Roman" w:eastAsia="Times New Roman" w:hAnsi="Times New Roman" w:cs="Times New Roman"/>
          <w:b/>
          <w:bCs/>
          <w:i/>
          <w:iCs/>
          <w:sz w:val="24"/>
          <w:szCs w:val="24"/>
        </w:rPr>
        <w:t>безопасного</w:t>
      </w:r>
      <w:r w:rsidRPr="00E72A78">
        <w:rPr>
          <w:rFonts w:ascii="Times New Roman" w:eastAsia="Times New Roman" w:hAnsi="Times New Roman" w:cs="Times New Roman"/>
          <w:b/>
          <w:bCs/>
          <w:i/>
          <w:iCs/>
          <w:spacing w:val="-6"/>
          <w:sz w:val="24"/>
          <w:szCs w:val="24"/>
        </w:rPr>
        <w:t xml:space="preserve"> </w:t>
      </w:r>
      <w:r w:rsidRPr="00E72A78">
        <w:rPr>
          <w:rFonts w:ascii="Times New Roman" w:eastAsia="Times New Roman" w:hAnsi="Times New Roman" w:cs="Times New Roman"/>
          <w:b/>
          <w:bCs/>
          <w:i/>
          <w:iCs/>
          <w:sz w:val="24"/>
          <w:szCs w:val="24"/>
        </w:rPr>
        <w:t>поведения.</w:t>
      </w:r>
    </w:p>
    <w:p w:rsidR="00E72A78" w:rsidRPr="00E72A78" w:rsidRDefault="00E72A78" w:rsidP="002123C9">
      <w:pPr>
        <w:widowControl w:val="0"/>
        <w:tabs>
          <w:tab w:val="left" w:pos="851"/>
        </w:tabs>
        <w:autoSpaceDE w:val="0"/>
        <w:autoSpaceDN w:val="0"/>
        <w:spacing w:before="28" w:after="0" w:line="360" w:lineRule="auto"/>
        <w:ind w:right="59" w:firstLine="566"/>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Педагог поддерживает интерес детей к бытовым предметам, объясняет их назначение 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правила использования, доброжелательно и корректно обращает внимание, что несоблюдение</w:t>
      </w:r>
      <w:r w:rsidRPr="00E72A78">
        <w:rPr>
          <w:rFonts w:ascii="Times New Roman" w:eastAsia="Times New Roman" w:hAnsi="Times New Roman" w:cs="Times New Roman"/>
          <w:spacing w:val="-57"/>
          <w:sz w:val="24"/>
          <w:szCs w:val="24"/>
        </w:rPr>
        <w:t xml:space="preserve"> </w:t>
      </w:r>
      <w:r w:rsidRPr="00E72A78">
        <w:rPr>
          <w:rFonts w:ascii="Times New Roman" w:eastAsia="Times New Roman" w:hAnsi="Times New Roman" w:cs="Times New Roman"/>
          <w:sz w:val="24"/>
          <w:szCs w:val="24"/>
        </w:rPr>
        <w:t>правил использования бытовых</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предметов</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позволяет</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создать</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ситуации, небезопасные для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здоровья.</w:t>
      </w:r>
    </w:p>
    <w:p w:rsidR="00E72A78" w:rsidRPr="00E72A78" w:rsidRDefault="00E72A78" w:rsidP="002123C9">
      <w:pPr>
        <w:widowControl w:val="0"/>
        <w:tabs>
          <w:tab w:val="left" w:pos="851"/>
        </w:tabs>
        <w:autoSpaceDE w:val="0"/>
        <w:autoSpaceDN w:val="0"/>
        <w:spacing w:before="1" w:after="0" w:line="360" w:lineRule="auto"/>
        <w:ind w:right="59" w:firstLine="566"/>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Педагог</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использует</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игровые</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ситуации,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создавая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условия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для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демонстрации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формирования умений ребёнка пользоваться простыми бытовыми приборами, обсуждает с</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pacing w:val="-1"/>
          <w:sz w:val="24"/>
          <w:szCs w:val="24"/>
        </w:rPr>
        <w:t>детьми</w:t>
      </w:r>
      <w:r w:rsidRPr="00E72A78">
        <w:rPr>
          <w:rFonts w:ascii="Times New Roman" w:eastAsia="Times New Roman" w:hAnsi="Times New Roman" w:cs="Times New Roman"/>
          <w:spacing w:val="-12"/>
          <w:sz w:val="24"/>
          <w:szCs w:val="24"/>
        </w:rPr>
        <w:t xml:space="preserve"> </w:t>
      </w:r>
      <w:r w:rsidRPr="00E72A78">
        <w:rPr>
          <w:rFonts w:ascii="Times New Roman" w:eastAsia="Times New Roman" w:hAnsi="Times New Roman" w:cs="Times New Roman"/>
          <w:spacing w:val="-1"/>
          <w:sz w:val="24"/>
          <w:szCs w:val="24"/>
        </w:rPr>
        <w:t>какими</w:t>
      </w:r>
      <w:r w:rsidRPr="00E72A78">
        <w:rPr>
          <w:rFonts w:ascii="Times New Roman" w:eastAsia="Times New Roman" w:hAnsi="Times New Roman" w:cs="Times New Roman"/>
          <w:spacing w:val="-14"/>
          <w:sz w:val="24"/>
          <w:szCs w:val="24"/>
        </w:rPr>
        <w:t xml:space="preserve"> </w:t>
      </w:r>
      <w:r w:rsidRPr="00E72A78">
        <w:rPr>
          <w:rFonts w:ascii="Times New Roman" w:eastAsia="Times New Roman" w:hAnsi="Times New Roman" w:cs="Times New Roman"/>
          <w:spacing w:val="-1"/>
          <w:sz w:val="24"/>
          <w:szCs w:val="24"/>
        </w:rPr>
        <w:t>предметами</w:t>
      </w:r>
      <w:r w:rsidRPr="00E72A78">
        <w:rPr>
          <w:rFonts w:ascii="Times New Roman" w:eastAsia="Times New Roman" w:hAnsi="Times New Roman" w:cs="Times New Roman"/>
          <w:spacing w:val="-11"/>
          <w:sz w:val="24"/>
          <w:szCs w:val="24"/>
        </w:rPr>
        <w:t xml:space="preserve"> </w:t>
      </w:r>
      <w:r w:rsidRPr="00E72A78">
        <w:rPr>
          <w:rFonts w:ascii="Times New Roman" w:eastAsia="Times New Roman" w:hAnsi="Times New Roman" w:cs="Times New Roman"/>
          <w:spacing w:val="-1"/>
          <w:sz w:val="24"/>
          <w:szCs w:val="24"/>
        </w:rPr>
        <w:t>быта</w:t>
      </w:r>
      <w:r w:rsidRPr="00E72A78">
        <w:rPr>
          <w:rFonts w:ascii="Times New Roman" w:eastAsia="Times New Roman" w:hAnsi="Times New Roman" w:cs="Times New Roman"/>
          <w:spacing w:val="-13"/>
          <w:sz w:val="24"/>
          <w:szCs w:val="24"/>
        </w:rPr>
        <w:t xml:space="preserve"> </w:t>
      </w:r>
      <w:r w:rsidRPr="00E72A78">
        <w:rPr>
          <w:rFonts w:ascii="Times New Roman" w:eastAsia="Times New Roman" w:hAnsi="Times New Roman" w:cs="Times New Roman"/>
          <w:spacing w:val="-1"/>
          <w:sz w:val="24"/>
          <w:szCs w:val="24"/>
        </w:rPr>
        <w:t>детям</w:t>
      </w:r>
      <w:r w:rsidRPr="00E72A78">
        <w:rPr>
          <w:rFonts w:ascii="Times New Roman" w:eastAsia="Times New Roman" w:hAnsi="Times New Roman" w:cs="Times New Roman"/>
          <w:spacing w:val="-12"/>
          <w:sz w:val="24"/>
          <w:szCs w:val="24"/>
        </w:rPr>
        <w:t xml:space="preserve"> </w:t>
      </w:r>
      <w:r w:rsidRPr="00E72A78">
        <w:rPr>
          <w:rFonts w:ascii="Times New Roman" w:eastAsia="Times New Roman" w:hAnsi="Times New Roman" w:cs="Times New Roman"/>
          <w:sz w:val="24"/>
          <w:szCs w:val="24"/>
        </w:rPr>
        <w:t>можно</w:t>
      </w:r>
      <w:r w:rsidRPr="00E72A78">
        <w:rPr>
          <w:rFonts w:ascii="Times New Roman" w:eastAsia="Times New Roman" w:hAnsi="Times New Roman" w:cs="Times New Roman"/>
          <w:spacing w:val="-14"/>
          <w:sz w:val="24"/>
          <w:szCs w:val="24"/>
        </w:rPr>
        <w:t xml:space="preserve"> </w:t>
      </w:r>
      <w:r w:rsidRPr="00E72A78">
        <w:rPr>
          <w:rFonts w:ascii="Times New Roman" w:eastAsia="Times New Roman" w:hAnsi="Times New Roman" w:cs="Times New Roman"/>
          <w:sz w:val="24"/>
          <w:szCs w:val="24"/>
        </w:rPr>
        <w:t>пользоваться</w:t>
      </w:r>
      <w:r w:rsidRPr="00E72A78">
        <w:rPr>
          <w:rFonts w:ascii="Times New Roman" w:eastAsia="Times New Roman" w:hAnsi="Times New Roman" w:cs="Times New Roman"/>
          <w:spacing w:val="-12"/>
          <w:sz w:val="24"/>
          <w:szCs w:val="24"/>
        </w:rPr>
        <w:t xml:space="preserve"> </w:t>
      </w:r>
      <w:r w:rsidRPr="00E72A78">
        <w:rPr>
          <w:rFonts w:ascii="Times New Roman" w:eastAsia="Times New Roman" w:hAnsi="Times New Roman" w:cs="Times New Roman"/>
          <w:sz w:val="24"/>
          <w:szCs w:val="24"/>
        </w:rPr>
        <w:t>только</w:t>
      </w:r>
      <w:r w:rsidRPr="00E72A78">
        <w:rPr>
          <w:rFonts w:ascii="Times New Roman" w:eastAsia="Times New Roman" w:hAnsi="Times New Roman" w:cs="Times New Roman"/>
          <w:spacing w:val="-12"/>
          <w:sz w:val="24"/>
          <w:szCs w:val="24"/>
        </w:rPr>
        <w:t xml:space="preserve"> </w:t>
      </w:r>
      <w:r w:rsidRPr="00E72A78">
        <w:rPr>
          <w:rFonts w:ascii="Times New Roman" w:eastAsia="Times New Roman" w:hAnsi="Times New Roman" w:cs="Times New Roman"/>
          <w:sz w:val="24"/>
          <w:szCs w:val="24"/>
        </w:rPr>
        <w:t>вместе</w:t>
      </w:r>
      <w:r w:rsidRPr="00E72A78">
        <w:rPr>
          <w:rFonts w:ascii="Times New Roman" w:eastAsia="Times New Roman" w:hAnsi="Times New Roman" w:cs="Times New Roman"/>
          <w:spacing w:val="-12"/>
          <w:sz w:val="24"/>
          <w:szCs w:val="24"/>
        </w:rPr>
        <w:t xml:space="preserve"> </w:t>
      </w:r>
      <w:r w:rsidRPr="00E72A78">
        <w:rPr>
          <w:rFonts w:ascii="Times New Roman" w:eastAsia="Times New Roman" w:hAnsi="Times New Roman" w:cs="Times New Roman"/>
          <w:sz w:val="24"/>
          <w:szCs w:val="24"/>
        </w:rPr>
        <w:t>со</w:t>
      </w:r>
      <w:r w:rsidRPr="00E72A78">
        <w:rPr>
          <w:rFonts w:ascii="Times New Roman" w:eastAsia="Times New Roman" w:hAnsi="Times New Roman" w:cs="Times New Roman"/>
          <w:spacing w:val="-12"/>
          <w:sz w:val="24"/>
          <w:szCs w:val="24"/>
        </w:rPr>
        <w:t xml:space="preserve"> </w:t>
      </w:r>
      <w:r w:rsidRPr="00E72A78">
        <w:rPr>
          <w:rFonts w:ascii="Times New Roman" w:eastAsia="Times New Roman" w:hAnsi="Times New Roman" w:cs="Times New Roman"/>
          <w:sz w:val="24"/>
          <w:szCs w:val="24"/>
        </w:rPr>
        <w:t>взрослыми:</w:t>
      </w:r>
      <w:r w:rsidRPr="00E72A78">
        <w:rPr>
          <w:rFonts w:ascii="Times New Roman" w:eastAsia="Times New Roman" w:hAnsi="Times New Roman" w:cs="Times New Roman"/>
          <w:spacing w:val="-12"/>
          <w:sz w:val="24"/>
          <w:szCs w:val="24"/>
        </w:rPr>
        <w:t xml:space="preserve"> </w:t>
      </w:r>
      <w:r w:rsidRPr="00E72A78">
        <w:rPr>
          <w:rFonts w:ascii="Times New Roman" w:eastAsia="Times New Roman" w:hAnsi="Times New Roman" w:cs="Times New Roman"/>
          <w:sz w:val="24"/>
          <w:szCs w:val="24"/>
        </w:rPr>
        <w:t>ножи,</w:t>
      </w:r>
      <w:r w:rsidRPr="00E72A78">
        <w:rPr>
          <w:rFonts w:ascii="Times New Roman" w:eastAsia="Times New Roman" w:hAnsi="Times New Roman" w:cs="Times New Roman"/>
          <w:spacing w:val="-57"/>
          <w:sz w:val="24"/>
          <w:szCs w:val="24"/>
        </w:rPr>
        <w:t xml:space="preserve"> </w:t>
      </w:r>
      <w:r w:rsidRPr="00E72A78">
        <w:rPr>
          <w:rFonts w:ascii="Times New Roman" w:eastAsia="Times New Roman" w:hAnsi="Times New Roman" w:cs="Times New Roman"/>
          <w:sz w:val="24"/>
          <w:szCs w:val="24"/>
        </w:rPr>
        <w:t>иголки,</w:t>
      </w:r>
      <w:r w:rsidRPr="00E72A78">
        <w:rPr>
          <w:rFonts w:ascii="Times New Roman" w:eastAsia="Times New Roman" w:hAnsi="Times New Roman" w:cs="Times New Roman"/>
          <w:spacing w:val="-4"/>
          <w:sz w:val="24"/>
          <w:szCs w:val="24"/>
        </w:rPr>
        <w:t xml:space="preserve"> </w:t>
      </w:r>
      <w:r w:rsidRPr="00E72A78">
        <w:rPr>
          <w:rFonts w:ascii="Times New Roman" w:eastAsia="Times New Roman" w:hAnsi="Times New Roman" w:cs="Times New Roman"/>
          <w:sz w:val="24"/>
          <w:szCs w:val="24"/>
        </w:rPr>
        <w:t>ножницы, лекарства, спички 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так далее.</w:t>
      </w:r>
    </w:p>
    <w:p w:rsidR="00E72A78" w:rsidRPr="00E72A78" w:rsidRDefault="00E72A78" w:rsidP="002123C9">
      <w:pPr>
        <w:widowControl w:val="0"/>
        <w:tabs>
          <w:tab w:val="left" w:pos="851"/>
        </w:tabs>
        <w:autoSpaceDE w:val="0"/>
        <w:autoSpaceDN w:val="0"/>
        <w:spacing w:after="0" w:line="360" w:lineRule="auto"/>
        <w:ind w:right="59" w:firstLine="566"/>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Педагог обсуждает с детьми правила безопасного поведения в группе, рассказывает,</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почему</w:t>
      </w:r>
      <w:r w:rsidRPr="00E72A78">
        <w:rPr>
          <w:rFonts w:ascii="Times New Roman" w:eastAsia="Times New Roman" w:hAnsi="Times New Roman" w:cs="Times New Roman"/>
          <w:spacing w:val="-11"/>
          <w:sz w:val="24"/>
          <w:szCs w:val="24"/>
        </w:rPr>
        <w:t xml:space="preserve"> </w:t>
      </w:r>
      <w:r w:rsidRPr="00E72A78">
        <w:rPr>
          <w:rFonts w:ascii="Times New Roman" w:eastAsia="Times New Roman" w:hAnsi="Times New Roman" w:cs="Times New Roman"/>
          <w:sz w:val="24"/>
          <w:szCs w:val="24"/>
        </w:rPr>
        <w:t>игрушки</w:t>
      </w:r>
      <w:r w:rsidRPr="00E72A78">
        <w:rPr>
          <w:rFonts w:ascii="Times New Roman" w:eastAsia="Times New Roman" w:hAnsi="Times New Roman" w:cs="Times New Roman"/>
          <w:spacing w:val="-4"/>
          <w:sz w:val="24"/>
          <w:szCs w:val="24"/>
        </w:rPr>
        <w:t xml:space="preserve"> </w:t>
      </w:r>
      <w:r w:rsidRPr="00E72A78">
        <w:rPr>
          <w:rFonts w:ascii="Times New Roman" w:eastAsia="Times New Roman" w:hAnsi="Times New Roman" w:cs="Times New Roman"/>
          <w:sz w:val="24"/>
          <w:szCs w:val="24"/>
        </w:rPr>
        <w:t>нужно</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убирать</w:t>
      </w:r>
      <w:r w:rsidRPr="00E72A78">
        <w:rPr>
          <w:rFonts w:ascii="Times New Roman" w:eastAsia="Times New Roman" w:hAnsi="Times New Roman" w:cs="Times New Roman"/>
          <w:spacing w:val="-3"/>
          <w:sz w:val="24"/>
          <w:szCs w:val="24"/>
        </w:rPr>
        <w:t xml:space="preserve"> </w:t>
      </w:r>
      <w:r w:rsidRPr="00E72A78">
        <w:rPr>
          <w:rFonts w:ascii="Times New Roman" w:eastAsia="Times New Roman" w:hAnsi="Times New Roman" w:cs="Times New Roman"/>
          <w:sz w:val="24"/>
          <w:szCs w:val="24"/>
        </w:rPr>
        <w:t>на</w:t>
      </w:r>
      <w:r w:rsidRPr="00E72A78">
        <w:rPr>
          <w:rFonts w:ascii="Times New Roman" w:eastAsia="Times New Roman" w:hAnsi="Times New Roman" w:cs="Times New Roman"/>
          <w:spacing w:val="-6"/>
          <w:sz w:val="24"/>
          <w:szCs w:val="24"/>
        </w:rPr>
        <w:t xml:space="preserve"> </w:t>
      </w:r>
      <w:r w:rsidRPr="00E72A78">
        <w:rPr>
          <w:rFonts w:ascii="Times New Roman" w:eastAsia="Times New Roman" w:hAnsi="Times New Roman" w:cs="Times New Roman"/>
          <w:sz w:val="24"/>
          <w:szCs w:val="24"/>
        </w:rPr>
        <w:t>свои</w:t>
      </w:r>
      <w:r w:rsidRPr="00E72A78">
        <w:rPr>
          <w:rFonts w:ascii="Times New Roman" w:eastAsia="Times New Roman" w:hAnsi="Times New Roman" w:cs="Times New Roman"/>
          <w:spacing w:val="-5"/>
          <w:sz w:val="24"/>
          <w:szCs w:val="24"/>
        </w:rPr>
        <w:t xml:space="preserve"> </w:t>
      </w:r>
      <w:r w:rsidRPr="00E72A78">
        <w:rPr>
          <w:rFonts w:ascii="Times New Roman" w:eastAsia="Times New Roman" w:hAnsi="Times New Roman" w:cs="Times New Roman"/>
          <w:sz w:val="24"/>
          <w:szCs w:val="24"/>
        </w:rPr>
        <w:t>места,</w:t>
      </w:r>
      <w:r w:rsidRPr="00E72A78">
        <w:rPr>
          <w:rFonts w:ascii="Times New Roman" w:eastAsia="Times New Roman" w:hAnsi="Times New Roman" w:cs="Times New Roman"/>
          <w:spacing w:val="-2"/>
          <w:sz w:val="24"/>
          <w:szCs w:val="24"/>
        </w:rPr>
        <w:t xml:space="preserve"> </w:t>
      </w:r>
      <w:r w:rsidRPr="00E72A78">
        <w:rPr>
          <w:rFonts w:ascii="Times New Roman" w:eastAsia="Times New Roman" w:hAnsi="Times New Roman" w:cs="Times New Roman"/>
          <w:sz w:val="24"/>
          <w:szCs w:val="24"/>
        </w:rPr>
        <w:t>демонстрирует</w:t>
      </w:r>
      <w:r w:rsidRPr="00E72A78">
        <w:rPr>
          <w:rFonts w:ascii="Times New Roman" w:eastAsia="Times New Roman" w:hAnsi="Times New Roman" w:cs="Times New Roman"/>
          <w:spacing w:val="-4"/>
          <w:sz w:val="24"/>
          <w:szCs w:val="24"/>
        </w:rPr>
        <w:t xml:space="preserve"> </w:t>
      </w:r>
      <w:r w:rsidRPr="00E72A78">
        <w:rPr>
          <w:rFonts w:ascii="Times New Roman" w:eastAsia="Times New Roman" w:hAnsi="Times New Roman" w:cs="Times New Roman"/>
          <w:sz w:val="24"/>
          <w:szCs w:val="24"/>
        </w:rPr>
        <w:t>детям,</w:t>
      </w:r>
      <w:r w:rsidRPr="00E72A78">
        <w:rPr>
          <w:rFonts w:ascii="Times New Roman" w:eastAsia="Times New Roman" w:hAnsi="Times New Roman" w:cs="Times New Roman"/>
          <w:spacing w:val="-4"/>
          <w:sz w:val="24"/>
          <w:szCs w:val="24"/>
        </w:rPr>
        <w:t xml:space="preserve"> </w:t>
      </w:r>
      <w:r w:rsidRPr="00E72A78">
        <w:rPr>
          <w:rFonts w:ascii="Times New Roman" w:eastAsia="Times New Roman" w:hAnsi="Times New Roman" w:cs="Times New Roman"/>
          <w:sz w:val="24"/>
          <w:szCs w:val="24"/>
        </w:rPr>
        <w:t>как</w:t>
      </w:r>
      <w:r w:rsidRPr="00E72A78">
        <w:rPr>
          <w:rFonts w:ascii="Times New Roman" w:eastAsia="Times New Roman" w:hAnsi="Times New Roman" w:cs="Times New Roman"/>
          <w:spacing w:val="-4"/>
          <w:sz w:val="24"/>
          <w:szCs w:val="24"/>
        </w:rPr>
        <w:t xml:space="preserve"> </w:t>
      </w:r>
      <w:r w:rsidRPr="00E72A78">
        <w:rPr>
          <w:rFonts w:ascii="Times New Roman" w:eastAsia="Times New Roman" w:hAnsi="Times New Roman" w:cs="Times New Roman"/>
          <w:sz w:val="24"/>
          <w:szCs w:val="24"/>
        </w:rPr>
        <w:t>безопасно</w:t>
      </w:r>
      <w:r w:rsidRPr="00E72A78">
        <w:rPr>
          <w:rFonts w:ascii="Times New Roman" w:eastAsia="Times New Roman" w:hAnsi="Times New Roman" w:cs="Times New Roman"/>
          <w:spacing w:val="-6"/>
          <w:sz w:val="24"/>
          <w:szCs w:val="24"/>
        </w:rPr>
        <w:t xml:space="preserve"> </w:t>
      </w:r>
      <w:r w:rsidRPr="00E72A78">
        <w:rPr>
          <w:rFonts w:ascii="Times New Roman" w:eastAsia="Times New Roman" w:hAnsi="Times New Roman" w:cs="Times New Roman"/>
          <w:sz w:val="24"/>
          <w:szCs w:val="24"/>
        </w:rPr>
        <w:t>вести</w:t>
      </w:r>
      <w:r w:rsidRPr="00E72A78">
        <w:rPr>
          <w:rFonts w:ascii="Times New Roman" w:eastAsia="Times New Roman" w:hAnsi="Times New Roman" w:cs="Times New Roman"/>
          <w:spacing w:val="-3"/>
          <w:sz w:val="24"/>
          <w:szCs w:val="24"/>
        </w:rPr>
        <w:t xml:space="preserve"> </w:t>
      </w:r>
      <w:r w:rsidRPr="00E72A78">
        <w:rPr>
          <w:rFonts w:ascii="Times New Roman" w:eastAsia="Times New Roman" w:hAnsi="Times New Roman" w:cs="Times New Roman"/>
          <w:sz w:val="24"/>
          <w:szCs w:val="24"/>
        </w:rPr>
        <w:t>себя</w:t>
      </w:r>
      <w:r w:rsidRPr="00E72A78">
        <w:rPr>
          <w:rFonts w:ascii="Times New Roman" w:eastAsia="Times New Roman" w:hAnsi="Times New Roman" w:cs="Times New Roman"/>
          <w:spacing w:val="-58"/>
          <w:sz w:val="24"/>
          <w:szCs w:val="24"/>
        </w:rPr>
        <w:t xml:space="preserve"> </w:t>
      </w:r>
      <w:r w:rsidRPr="00E72A78">
        <w:rPr>
          <w:rFonts w:ascii="Times New Roman" w:eastAsia="Times New Roman" w:hAnsi="Times New Roman" w:cs="Times New Roman"/>
          <w:sz w:val="24"/>
          <w:szCs w:val="24"/>
        </w:rPr>
        <w:lastRenderedPageBreak/>
        <w:t>за</w:t>
      </w:r>
      <w:r w:rsidRPr="00E72A78">
        <w:rPr>
          <w:rFonts w:ascii="Times New Roman" w:eastAsia="Times New Roman" w:hAnsi="Times New Roman" w:cs="Times New Roman"/>
          <w:spacing w:val="-2"/>
          <w:sz w:val="24"/>
          <w:szCs w:val="24"/>
        </w:rPr>
        <w:t xml:space="preserve"> </w:t>
      </w:r>
      <w:r w:rsidRPr="00E72A78">
        <w:rPr>
          <w:rFonts w:ascii="Times New Roman" w:eastAsia="Times New Roman" w:hAnsi="Times New Roman" w:cs="Times New Roman"/>
          <w:sz w:val="24"/>
          <w:szCs w:val="24"/>
        </w:rPr>
        <w:t>столом, во</w:t>
      </w:r>
      <w:r w:rsidRPr="00E72A78">
        <w:rPr>
          <w:rFonts w:ascii="Times New Roman" w:eastAsia="Times New Roman" w:hAnsi="Times New Roman" w:cs="Times New Roman"/>
          <w:spacing w:val="-2"/>
          <w:sz w:val="24"/>
          <w:szCs w:val="24"/>
        </w:rPr>
        <w:t xml:space="preserve"> </w:t>
      </w:r>
      <w:r w:rsidRPr="00E72A78">
        <w:rPr>
          <w:rFonts w:ascii="Times New Roman" w:eastAsia="Times New Roman" w:hAnsi="Times New Roman" w:cs="Times New Roman"/>
          <w:sz w:val="24"/>
          <w:szCs w:val="24"/>
        </w:rPr>
        <w:t>время одевания на</w:t>
      </w:r>
      <w:r w:rsidRPr="00E72A78">
        <w:rPr>
          <w:rFonts w:ascii="Times New Roman" w:eastAsia="Times New Roman" w:hAnsi="Times New Roman" w:cs="Times New Roman"/>
          <w:spacing w:val="-2"/>
          <w:sz w:val="24"/>
          <w:szCs w:val="24"/>
        </w:rPr>
        <w:t xml:space="preserve"> </w:t>
      </w:r>
      <w:r w:rsidRPr="00E72A78">
        <w:rPr>
          <w:rFonts w:ascii="Times New Roman" w:eastAsia="Times New Roman" w:hAnsi="Times New Roman" w:cs="Times New Roman"/>
          <w:sz w:val="24"/>
          <w:szCs w:val="24"/>
        </w:rPr>
        <w:t>прогулку, во</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время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совместных</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игр.</w:t>
      </w:r>
    </w:p>
    <w:p w:rsidR="002123C9" w:rsidRDefault="00E72A78" w:rsidP="002123C9">
      <w:pPr>
        <w:widowControl w:val="0"/>
        <w:tabs>
          <w:tab w:val="left" w:pos="851"/>
        </w:tabs>
        <w:autoSpaceDE w:val="0"/>
        <w:autoSpaceDN w:val="0"/>
        <w:spacing w:after="0" w:line="360" w:lineRule="auto"/>
        <w:ind w:right="59" w:firstLine="566"/>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Педагог</w:t>
      </w:r>
      <w:r w:rsidRPr="00E72A78">
        <w:rPr>
          <w:rFonts w:ascii="Times New Roman" w:eastAsia="Times New Roman" w:hAnsi="Times New Roman" w:cs="Times New Roman"/>
          <w:spacing w:val="8"/>
          <w:sz w:val="24"/>
          <w:szCs w:val="24"/>
        </w:rPr>
        <w:t xml:space="preserve"> </w:t>
      </w:r>
      <w:r w:rsidRPr="00E72A78">
        <w:rPr>
          <w:rFonts w:ascii="Times New Roman" w:eastAsia="Times New Roman" w:hAnsi="Times New Roman" w:cs="Times New Roman"/>
          <w:sz w:val="24"/>
          <w:szCs w:val="24"/>
        </w:rPr>
        <w:t>рассказывает</w:t>
      </w:r>
      <w:r w:rsidRPr="00E72A78">
        <w:rPr>
          <w:rFonts w:ascii="Times New Roman" w:eastAsia="Times New Roman" w:hAnsi="Times New Roman" w:cs="Times New Roman"/>
          <w:spacing w:val="9"/>
          <w:sz w:val="24"/>
          <w:szCs w:val="24"/>
        </w:rPr>
        <w:t xml:space="preserve"> </w:t>
      </w:r>
      <w:r w:rsidRPr="00E72A78">
        <w:rPr>
          <w:rFonts w:ascii="Times New Roman" w:eastAsia="Times New Roman" w:hAnsi="Times New Roman" w:cs="Times New Roman"/>
          <w:sz w:val="24"/>
          <w:szCs w:val="24"/>
        </w:rPr>
        <w:t>детям</w:t>
      </w:r>
      <w:r w:rsidRPr="00E72A78">
        <w:rPr>
          <w:rFonts w:ascii="Times New Roman" w:eastAsia="Times New Roman" w:hAnsi="Times New Roman" w:cs="Times New Roman"/>
          <w:spacing w:val="8"/>
          <w:sz w:val="24"/>
          <w:szCs w:val="24"/>
        </w:rPr>
        <w:t xml:space="preserve"> </w:t>
      </w:r>
      <w:r w:rsidRPr="00E72A78">
        <w:rPr>
          <w:rFonts w:ascii="Times New Roman" w:eastAsia="Times New Roman" w:hAnsi="Times New Roman" w:cs="Times New Roman"/>
          <w:sz w:val="24"/>
          <w:szCs w:val="24"/>
        </w:rPr>
        <w:t>о</w:t>
      </w:r>
      <w:r w:rsidRPr="00E72A78">
        <w:rPr>
          <w:rFonts w:ascii="Times New Roman" w:eastAsia="Times New Roman" w:hAnsi="Times New Roman" w:cs="Times New Roman"/>
          <w:spacing w:val="8"/>
          <w:sz w:val="24"/>
          <w:szCs w:val="24"/>
        </w:rPr>
        <w:t xml:space="preserve"> </w:t>
      </w:r>
      <w:r w:rsidRPr="00E72A78">
        <w:rPr>
          <w:rFonts w:ascii="Times New Roman" w:eastAsia="Times New Roman" w:hAnsi="Times New Roman" w:cs="Times New Roman"/>
          <w:sz w:val="24"/>
          <w:szCs w:val="24"/>
        </w:rPr>
        <w:t>том,</w:t>
      </w:r>
      <w:r w:rsidRPr="00E72A78">
        <w:rPr>
          <w:rFonts w:ascii="Times New Roman" w:eastAsia="Times New Roman" w:hAnsi="Times New Roman" w:cs="Times New Roman"/>
          <w:spacing w:val="11"/>
          <w:sz w:val="24"/>
          <w:szCs w:val="24"/>
        </w:rPr>
        <w:t xml:space="preserve"> </w:t>
      </w:r>
      <w:r w:rsidRPr="00E72A78">
        <w:rPr>
          <w:rFonts w:ascii="Times New Roman" w:eastAsia="Times New Roman" w:hAnsi="Times New Roman" w:cs="Times New Roman"/>
          <w:sz w:val="24"/>
          <w:szCs w:val="24"/>
        </w:rPr>
        <w:t>как</w:t>
      </w:r>
      <w:r w:rsidRPr="00E72A78">
        <w:rPr>
          <w:rFonts w:ascii="Times New Roman" w:eastAsia="Times New Roman" w:hAnsi="Times New Roman" w:cs="Times New Roman"/>
          <w:spacing w:val="9"/>
          <w:sz w:val="24"/>
          <w:szCs w:val="24"/>
        </w:rPr>
        <w:t xml:space="preserve"> </w:t>
      </w:r>
      <w:r w:rsidRPr="00E72A78">
        <w:rPr>
          <w:rFonts w:ascii="Times New Roman" w:eastAsia="Times New Roman" w:hAnsi="Times New Roman" w:cs="Times New Roman"/>
          <w:sz w:val="24"/>
          <w:szCs w:val="24"/>
        </w:rPr>
        <w:t>себя</w:t>
      </w:r>
      <w:r w:rsidRPr="00E72A78">
        <w:rPr>
          <w:rFonts w:ascii="Times New Roman" w:eastAsia="Times New Roman" w:hAnsi="Times New Roman" w:cs="Times New Roman"/>
          <w:spacing w:val="8"/>
          <w:sz w:val="24"/>
          <w:szCs w:val="24"/>
        </w:rPr>
        <w:t xml:space="preserve"> </w:t>
      </w:r>
      <w:r w:rsidRPr="00E72A78">
        <w:rPr>
          <w:rFonts w:ascii="Times New Roman" w:eastAsia="Times New Roman" w:hAnsi="Times New Roman" w:cs="Times New Roman"/>
          <w:sz w:val="24"/>
          <w:szCs w:val="24"/>
        </w:rPr>
        <w:t>вести</w:t>
      </w:r>
      <w:r w:rsidRPr="00E72A78">
        <w:rPr>
          <w:rFonts w:ascii="Times New Roman" w:eastAsia="Times New Roman" w:hAnsi="Times New Roman" w:cs="Times New Roman"/>
          <w:spacing w:val="10"/>
          <w:sz w:val="24"/>
          <w:szCs w:val="24"/>
        </w:rPr>
        <w:t xml:space="preserve"> </w:t>
      </w:r>
      <w:r w:rsidRPr="00E72A78">
        <w:rPr>
          <w:rFonts w:ascii="Times New Roman" w:eastAsia="Times New Roman" w:hAnsi="Times New Roman" w:cs="Times New Roman"/>
          <w:sz w:val="24"/>
          <w:szCs w:val="24"/>
        </w:rPr>
        <w:t>на</w:t>
      </w:r>
      <w:r w:rsidRPr="00E72A78">
        <w:rPr>
          <w:rFonts w:ascii="Times New Roman" w:eastAsia="Times New Roman" w:hAnsi="Times New Roman" w:cs="Times New Roman"/>
          <w:spacing w:val="8"/>
          <w:sz w:val="24"/>
          <w:szCs w:val="24"/>
        </w:rPr>
        <w:t xml:space="preserve"> </w:t>
      </w:r>
      <w:r w:rsidRPr="00E72A78">
        <w:rPr>
          <w:rFonts w:ascii="Times New Roman" w:eastAsia="Times New Roman" w:hAnsi="Times New Roman" w:cs="Times New Roman"/>
          <w:sz w:val="24"/>
          <w:szCs w:val="24"/>
        </w:rPr>
        <w:t>площадке</w:t>
      </w:r>
      <w:r w:rsidRPr="00E72A78">
        <w:rPr>
          <w:rFonts w:ascii="Times New Roman" w:eastAsia="Times New Roman" w:hAnsi="Times New Roman" w:cs="Times New Roman"/>
          <w:spacing w:val="7"/>
          <w:sz w:val="24"/>
          <w:szCs w:val="24"/>
        </w:rPr>
        <w:t xml:space="preserve"> </w:t>
      </w:r>
      <w:r w:rsidRPr="00E72A78">
        <w:rPr>
          <w:rFonts w:ascii="Times New Roman" w:eastAsia="Times New Roman" w:hAnsi="Times New Roman" w:cs="Times New Roman"/>
          <w:sz w:val="24"/>
          <w:szCs w:val="24"/>
        </w:rPr>
        <w:t>ДОО,</w:t>
      </w:r>
      <w:r w:rsidRPr="00E72A78">
        <w:rPr>
          <w:rFonts w:ascii="Times New Roman" w:eastAsia="Times New Roman" w:hAnsi="Times New Roman" w:cs="Times New Roman"/>
          <w:spacing w:val="12"/>
          <w:sz w:val="24"/>
          <w:szCs w:val="24"/>
        </w:rPr>
        <w:t xml:space="preserve"> </w:t>
      </w:r>
      <w:r w:rsidRPr="00E72A78">
        <w:rPr>
          <w:rFonts w:ascii="Times New Roman" w:eastAsia="Times New Roman" w:hAnsi="Times New Roman" w:cs="Times New Roman"/>
          <w:sz w:val="24"/>
          <w:szCs w:val="24"/>
        </w:rPr>
        <w:t>игровой</w:t>
      </w:r>
      <w:r w:rsidRPr="00E72A78">
        <w:rPr>
          <w:rFonts w:ascii="Times New Roman" w:eastAsia="Times New Roman" w:hAnsi="Times New Roman" w:cs="Times New Roman"/>
          <w:spacing w:val="8"/>
          <w:sz w:val="24"/>
          <w:szCs w:val="24"/>
        </w:rPr>
        <w:t xml:space="preserve"> </w:t>
      </w:r>
      <w:r w:rsidRPr="00E72A78">
        <w:rPr>
          <w:rFonts w:ascii="Times New Roman" w:eastAsia="Times New Roman" w:hAnsi="Times New Roman" w:cs="Times New Roman"/>
          <w:sz w:val="24"/>
          <w:szCs w:val="24"/>
        </w:rPr>
        <w:t>площадке</w:t>
      </w:r>
      <w:r w:rsidR="002123C9">
        <w:rPr>
          <w:rFonts w:ascii="Times New Roman" w:eastAsia="Times New Roman" w:hAnsi="Times New Roman" w:cs="Times New Roman"/>
          <w:sz w:val="24"/>
          <w:szCs w:val="24"/>
        </w:rPr>
        <w:t xml:space="preserve"> </w:t>
      </w:r>
      <w:r w:rsidRPr="00E72A78">
        <w:rPr>
          <w:rFonts w:ascii="Times New Roman" w:eastAsia="Times New Roman" w:hAnsi="Times New Roman" w:cs="Times New Roman"/>
          <w:sz w:val="24"/>
          <w:szCs w:val="24"/>
        </w:rPr>
        <w:t>рядом с домом. Обращает внимание детей на необходимость оповещать взрослых (педагога,</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родителей (законных представителей)), если ребёнок хочет покинуть игровую площадку, уйти</w:t>
      </w:r>
      <w:r w:rsidRPr="00E72A78">
        <w:rPr>
          <w:rFonts w:ascii="Times New Roman" w:eastAsia="Times New Roman" w:hAnsi="Times New Roman" w:cs="Times New Roman"/>
          <w:spacing w:val="-57"/>
          <w:sz w:val="24"/>
          <w:szCs w:val="24"/>
        </w:rPr>
        <w:t xml:space="preserve"> </w:t>
      </w:r>
      <w:r w:rsidRPr="00E72A78">
        <w:rPr>
          <w:rFonts w:ascii="Times New Roman" w:eastAsia="Times New Roman" w:hAnsi="Times New Roman" w:cs="Times New Roman"/>
          <w:sz w:val="24"/>
          <w:szCs w:val="24"/>
        </w:rPr>
        <w:t>с участка ДОО. Обсуждает вместе с детьми их действия, дает возможность ребёнку рассказать</w:t>
      </w:r>
      <w:r w:rsidRPr="00E72A78">
        <w:rPr>
          <w:rFonts w:ascii="Times New Roman" w:eastAsia="Times New Roman" w:hAnsi="Times New Roman" w:cs="Times New Roman"/>
          <w:spacing w:val="-57"/>
          <w:sz w:val="24"/>
          <w:szCs w:val="24"/>
        </w:rPr>
        <w:t xml:space="preserve"> </w:t>
      </w:r>
      <w:r w:rsidRPr="00E72A78">
        <w:rPr>
          <w:rFonts w:ascii="Times New Roman" w:eastAsia="Times New Roman" w:hAnsi="Times New Roman" w:cs="Times New Roman"/>
          <w:spacing w:val="-1"/>
          <w:sz w:val="24"/>
          <w:szCs w:val="24"/>
        </w:rPr>
        <w:t>о</w:t>
      </w:r>
      <w:r w:rsidRPr="00E72A78">
        <w:rPr>
          <w:rFonts w:ascii="Times New Roman" w:eastAsia="Times New Roman" w:hAnsi="Times New Roman" w:cs="Times New Roman"/>
          <w:spacing w:val="-12"/>
          <w:sz w:val="24"/>
          <w:szCs w:val="24"/>
        </w:rPr>
        <w:t xml:space="preserve"> </w:t>
      </w:r>
      <w:r w:rsidRPr="00E72A78">
        <w:rPr>
          <w:rFonts w:ascii="Times New Roman" w:eastAsia="Times New Roman" w:hAnsi="Times New Roman" w:cs="Times New Roman"/>
          <w:spacing w:val="-1"/>
          <w:sz w:val="24"/>
          <w:szCs w:val="24"/>
        </w:rPr>
        <w:t>своем</w:t>
      </w:r>
      <w:r w:rsidRPr="00E72A78">
        <w:rPr>
          <w:rFonts w:ascii="Times New Roman" w:eastAsia="Times New Roman" w:hAnsi="Times New Roman" w:cs="Times New Roman"/>
          <w:spacing w:val="-13"/>
          <w:sz w:val="24"/>
          <w:szCs w:val="24"/>
        </w:rPr>
        <w:t xml:space="preserve"> </w:t>
      </w:r>
      <w:r w:rsidRPr="00E72A78">
        <w:rPr>
          <w:rFonts w:ascii="Times New Roman" w:eastAsia="Times New Roman" w:hAnsi="Times New Roman" w:cs="Times New Roman"/>
          <w:spacing w:val="-1"/>
          <w:sz w:val="24"/>
          <w:szCs w:val="24"/>
        </w:rPr>
        <w:t>опыте,</w:t>
      </w:r>
      <w:r w:rsidRPr="00E72A78">
        <w:rPr>
          <w:rFonts w:ascii="Times New Roman" w:eastAsia="Times New Roman" w:hAnsi="Times New Roman" w:cs="Times New Roman"/>
          <w:spacing w:val="-12"/>
          <w:sz w:val="24"/>
          <w:szCs w:val="24"/>
        </w:rPr>
        <w:t xml:space="preserve"> </w:t>
      </w:r>
      <w:r w:rsidRPr="00E72A78">
        <w:rPr>
          <w:rFonts w:ascii="Times New Roman" w:eastAsia="Times New Roman" w:hAnsi="Times New Roman" w:cs="Times New Roman"/>
          <w:spacing w:val="-1"/>
          <w:sz w:val="24"/>
          <w:szCs w:val="24"/>
        </w:rPr>
        <w:t>как</w:t>
      </w:r>
      <w:r w:rsidRPr="00E72A78">
        <w:rPr>
          <w:rFonts w:ascii="Times New Roman" w:eastAsia="Times New Roman" w:hAnsi="Times New Roman" w:cs="Times New Roman"/>
          <w:spacing w:val="-11"/>
          <w:sz w:val="24"/>
          <w:szCs w:val="24"/>
        </w:rPr>
        <w:t xml:space="preserve"> </w:t>
      </w:r>
      <w:r w:rsidRPr="00E72A78">
        <w:rPr>
          <w:rFonts w:ascii="Times New Roman" w:eastAsia="Times New Roman" w:hAnsi="Times New Roman" w:cs="Times New Roman"/>
          <w:spacing w:val="-1"/>
          <w:sz w:val="24"/>
          <w:szCs w:val="24"/>
        </w:rPr>
        <w:t>себя</w:t>
      </w:r>
      <w:r w:rsidRPr="00E72A78">
        <w:rPr>
          <w:rFonts w:ascii="Times New Roman" w:eastAsia="Times New Roman" w:hAnsi="Times New Roman" w:cs="Times New Roman"/>
          <w:spacing w:val="-12"/>
          <w:sz w:val="24"/>
          <w:szCs w:val="24"/>
        </w:rPr>
        <w:t xml:space="preserve"> </w:t>
      </w:r>
      <w:r w:rsidRPr="00E72A78">
        <w:rPr>
          <w:rFonts w:ascii="Times New Roman" w:eastAsia="Times New Roman" w:hAnsi="Times New Roman" w:cs="Times New Roman"/>
          <w:spacing w:val="-1"/>
          <w:sz w:val="24"/>
          <w:szCs w:val="24"/>
        </w:rPr>
        <w:t>вести</w:t>
      </w:r>
      <w:r w:rsidRPr="00E72A78">
        <w:rPr>
          <w:rFonts w:ascii="Times New Roman" w:eastAsia="Times New Roman" w:hAnsi="Times New Roman" w:cs="Times New Roman"/>
          <w:spacing w:val="-11"/>
          <w:sz w:val="24"/>
          <w:szCs w:val="24"/>
        </w:rPr>
        <w:t xml:space="preserve"> </w:t>
      </w:r>
      <w:r w:rsidRPr="00E72A78">
        <w:rPr>
          <w:rFonts w:ascii="Times New Roman" w:eastAsia="Times New Roman" w:hAnsi="Times New Roman" w:cs="Times New Roman"/>
          <w:spacing w:val="-1"/>
          <w:sz w:val="24"/>
          <w:szCs w:val="24"/>
        </w:rPr>
        <w:t>безопасно:</w:t>
      </w:r>
      <w:r w:rsidRPr="00E72A78">
        <w:rPr>
          <w:rFonts w:ascii="Times New Roman" w:eastAsia="Times New Roman" w:hAnsi="Times New Roman" w:cs="Times New Roman"/>
          <w:spacing w:val="-11"/>
          <w:sz w:val="24"/>
          <w:szCs w:val="24"/>
        </w:rPr>
        <w:t xml:space="preserve"> </w:t>
      </w:r>
      <w:r w:rsidRPr="00E72A78">
        <w:rPr>
          <w:rFonts w:ascii="Times New Roman" w:eastAsia="Times New Roman" w:hAnsi="Times New Roman" w:cs="Times New Roman"/>
          <w:spacing w:val="-1"/>
          <w:sz w:val="24"/>
          <w:szCs w:val="24"/>
        </w:rPr>
        <w:t>рядом</w:t>
      </w:r>
      <w:r w:rsidRPr="00E72A78">
        <w:rPr>
          <w:rFonts w:ascii="Times New Roman" w:eastAsia="Times New Roman" w:hAnsi="Times New Roman" w:cs="Times New Roman"/>
          <w:spacing w:val="-15"/>
          <w:sz w:val="24"/>
          <w:szCs w:val="24"/>
        </w:rPr>
        <w:t xml:space="preserve"> </w:t>
      </w:r>
      <w:r w:rsidRPr="00E72A78">
        <w:rPr>
          <w:rFonts w:ascii="Times New Roman" w:eastAsia="Times New Roman" w:hAnsi="Times New Roman" w:cs="Times New Roman"/>
          <w:sz w:val="24"/>
          <w:szCs w:val="24"/>
        </w:rPr>
        <w:t>с</w:t>
      </w:r>
      <w:r w:rsidRPr="00E72A78">
        <w:rPr>
          <w:rFonts w:ascii="Times New Roman" w:eastAsia="Times New Roman" w:hAnsi="Times New Roman" w:cs="Times New Roman"/>
          <w:spacing w:val="-13"/>
          <w:sz w:val="24"/>
          <w:szCs w:val="24"/>
        </w:rPr>
        <w:t xml:space="preserve"> </w:t>
      </w:r>
      <w:r w:rsidRPr="00E72A78">
        <w:rPr>
          <w:rFonts w:ascii="Times New Roman" w:eastAsia="Times New Roman" w:hAnsi="Times New Roman" w:cs="Times New Roman"/>
          <w:sz w:val="24"/>
          <w:szCs w:val="24"/>
        </w:rPr>
        <w:t>бездомными</w:t>
      </w:r>
      <w:r w:rsidRPr="00E72A78">
        <w:rPr>
          <w:rFonts w:ascii="Times New Roman" w:eastAsia="Times New Roman" w:hAnsi="Times New Roman" w:cs="Times New Roman"/>
          <w:spacing w:val="-12"/>
          <w:sz w:val="24"/>
          <w:szCs w:val="24"/>
        </w:rPr>
        <w:t xml:space="preserve"> </w:t>
      </w:r>
      <w:r w:rsidRPr="00E72A78">
        <w:rPr>
          <w:rFonts w:ascii="Times New Roman" w:eastAsia="Times New Roman" w:hAnsi="Times New Roman" w:cs="Times New Roman"/>
          <w:sz w:val="24"/>
          <w:szCs w:val="24"/>
        </w:rPr>
        <w:t>животными</w:t>
      </w:r>
      <w:r w:rsidRPr="00E72A78">
        <w:rPr>
          <w:rFonts w:ascii="Times New Roman" w:eastAsia="Times New Roman" w:hAnsi="Times New Roman" w:cs="Times New Roman"/>
          <w:spacing w:val="-11"/>
          <w:sz w:val="24"/>
          <w:szCs w:val="24"/>
        </w:rPr>
        <w:t xml:space="preserve"> </w:t>
      </w:r>
      <w:r w:rsidRPr="00E72A78">
        <w:rPr>
          <w:rFonts w:ascii="Times New Roman" w:eastAsia="Times New Roman" w:hAnsi="Times New Roman" w:cs="Times New Roman"/>
          <w:sz w:val="24"/>
          <w:szCs w:val="24"/>
        </w:rPr>
        <w:t>(не</w:t>
      </w:r>
      <w:r w:rsidRPr="00E72A78">
        <w:rPr>
          <w:rFonts w:ascii="Times New Roman" w:eastAsia="Times New Roman" w:hAnsi="Times New Roman" w:cs="Times New Roman"/>
          <w:spacing w:val="-13"/>
          <w:sz w:val="24"/>
          <w:szCs w:val="24"/>
        </w:rPr>
        <w:t xml:space="preserve"> </w:t>
      </w:r>
      <w:r w:rsidRPr="00E72A78">
        <w:rPr>
          <w:rFonts w:ascii="Times New Roman" w:eastAsia="Times New Roman" w:hAnsi="Times New Roman" w:cs="Times New Roman"/>
          <w:sz w:val="24"/>
          <w:szCs w:val="24"/>
        </w:rPr>
        <w:t>нужно</w:t>
      </w:r>
      <w:r w:rsidRPr="00E72A78">
        <w:rPr>
          <w:rFonts w:ascii="Times New Roman" w:eastAsia="Times New Roman" w:hAnsi="Times New Roman" w:cs="Times New Roman"/>
          <w:spacing w:val="-12"/>
          <w:sz w:val="24"/>
          <w:szCs w:val="24"/>
        </w:rPr>
        <w:t xml:space="preserve"> </w:t>
      </w:r>
      <w:r w:rsidRPr="00E72A78">
        <w:rPr>
          <w:rFonts w:ascii="Times New Roman" w:eastAsia="Times New Roman" w:hAnsi="Times New Roman" w:cs="Times New Roman"/>
          <w:sz w:val="24"/>
          <w:szCs w:val="24"/>
        </w:rPr>
        <w:t>подходить</w:t>
      </w:r>
      <w:r w:rsidRPr="00E72A78">
        <w:rPr>
          <w:rFonts w:ascii="Times New Roman" w:eastAsia="Times New Roman" w:hAnsi="Times New Roman" w:cs="Times New Roman"/>
          <w:spacing w:val="-57"/>
          <w:sz w:val="24"/>
          <w:szCs w:val="24"/>
        </w:rPr>
        <w:t xml:space="preserve"> </w:t>
      </w:r>
      <w:r w:rsidRPr="00E72A78">
        <w:rPr>
          <w:rFonts w:ascii="Times New Roman" w:eastAsia="Times New Roman" w:hAnsi="Times New Roman" w:cs="Times New Roman"/>
          <w:sz w:val="24"/>
          <w:szCs w:val="24"/>
        </w:rPr>
        <w:t>близко, пугать животных), рядом с незнакомыми растениями (без разрешения взрослых не</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пробовать</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незнакомые</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ягоды,</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листья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растений,</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если</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у</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ребёнка</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появляется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желание</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их</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попробовать,</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обязательно сначала</w:t>
      </w:r>
      <w:r w:rsidRPr="00E72A78">
        <w:rPr>
          <w:rFonts w:ascii="Times New Roman" w:eastAsia="Times New Roman" w:hAnsi="Times New Roman" w:cs="Times New Roman"/>
          <w:spacing w:val="-2"/>
          <w:sz w:val="24"/>
          <w:szCs w:val="24"/>
        </w:rPr>
        <w:t xml:space="preserve"> </w:t>
      </w:r>
      <w:r w:rsidRPr="00E72A78">
        <w:rPr>
          <w:rFonts w:ascii="Times New Roman" w:eastAsia="Times New Roman" w:hAnsi="Times New Roman" w:cs="Times New Roman"/>
          <w:sz w:val="24"/>
          <w:szCs w:val="24"/>
        </w:rPr>
        <w:t>спросить</w:t>
      </w:r>
      <w:r w:rsidRPr="00E72A78">
        <w:rPr>
          <w:rFonts w:ascii="Times New Roman" w:eastAsia="Times New Roman" w:hAnsi="Times New Roman" w:cs="Times New Roman"/>
          <w:spacing w:val="3"/>
          <w:sz w:val="24"/>
          <w:szCs w:val="24"/>
        </w:rPr>
        <w:t xml:space="preserve"> </w:t>
      </w:r>
      <w:r w:rsidRPr="00E72A78">
        <w:rPr>
          <w:rFonts w:ascii="Times New Roman" w:eastAsia="Times New Roman" w:hAnsi="Times New Roman" w:cs="Times New Roman"/>
          <w:sz w:val="24"/>
          <w:szCs w:val="24"/>
        </w:rPr>
        <w:t>у</w:t>
      </w:r>
      <w:r w:rsidRPr="00E72A78">
        <w:rPr>
          <w:rFonts w:ascii="Times New Roman" w:eastAsia="Times New Roman" w:hAnsi="Times New Roman" w:cs="Times New Roman"/>
          <w:spacing w:val="-6"/>
          <w:sz w:val="24"/>
          <w:szCs w:val="24"/>
        </w:rPr>
        <w:t xml:space="preserve"> </w:t>
      </w:r>
      <w:r w:rsidRPr="00E72A78">
        <w:rPr>
          <w:rFonts w:ascii="Times New Roman" w:eastAsia="Times New Roman" w:hAnsi="Times New Roman" w:cs="Times New Roman"/>
          <w:sz w:val="24"/>
          <w:szCs w:val="24"/>
        </w:rPr>
        <w:t>взрослого,</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можно</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ли их</w:t>
      </w:r>
      <w:r w:rsidRPr="00E72A78">
        <w:rPr>
          <w:rFonts w:ascii="Times New Roman" w:eastAsia="Times New Roman" w:hAnsi="Times New Roman" w:cs="Times New Roman"/>
          <w:spacing w:val="-2"/>
          <w:sz w:val="24"/>
          <w:szCs w:val="24"/>
        </w:rPr>
        <w:t xml:space="preserve"> </w:t>
      </w:r>
      <w:r w:rsidRPr="00E72A78">
        <w:rPr>
          <w:rFonts w:ascii="Times New Roman" w:eastAsia="Times New Roman" w:hAnsi="Times New Roman" w:cs="Times New Roman"/>
          <w:sz w:val="24"/>
          <w:szCs w:val="24"/>
        </w:rPr>
        <w:t>есть).</w:t>
      </w:r>
    </w:p>
    <w:p w:rsidR="00E72A78" w:rsidRPr="00E72A78" w:rsidRDefault="00E72A78" w:rsidP="002123C9">
      <w:pPr>
        <w:widowControl w:val="0"/>
        <w:tabs>
          <w:tab w:val="left" w:pos="851"/>
        </w:tabs>
        <w:autoSpaceDE w:val="0"/>
        <w:autoSpaceDN w:val="0"/>
        <w:spacing w:after="0" w:line="360" w:lineRule="auto"/>
        <w:ind w:right="59" w:firstLine="566"/>
        <w:jc w:val="both"/>
        <w:rPr>
          <w:rFonts w:ascii="Times New Roman" w:eastAsia="Times New Roman" w:hAnsi="Times New Roman" w:cs="Times New Roman"/>
          <w:sz w:val="24"/>
          <w:szCs w:val="24"/>
        </w:rPr>
      </w:pPr>
      <w:r w:rsidRPr="00E72A78">
        <w:rPr>
          <w:rFonts w:ascii="Times New Roman" w:eastAsia="Times New Roman" w:hAnsi="Times New Roman" w:cs="Times New Roman"/>
          <w:sz w:val="24"/>
          <w:szCs w:val="24"/>
        </w:rPr>
        <w:t>Педагог</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поддерживает</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интерес</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детей</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к</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вопросам</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безопасного</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поведения,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поощряет</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вопросы</w:t>
      </w:r>
      <w:r w:rsidRPr="00E72A78">
        <w:rPr>
          <w:rFonts w:ascii="Times New Roman" w:eastAsia="Times New Roman" w:hAnsi="Times New Roman" w:cs="Times New Roman"/>
          <w:spacing w:val="-11"/>
          <w:sz w:val="24"/>
          <w:szCs w:val="24"/>
        </w:rPr>
        <w:t xml:space="preserve"> </w:t>
      </w:r>
      <w:r w:rsidRPr="00E72A78">
        <w:rPr>
          <w:rFonts w:ascii="Times New Roman" w:eastAsia="Times New Roman" w:hAnsi="Times New Roman" w:cs="Times New Roman"/>
          <w:sz w:val="24"/>
          <w:szCs w:val="24"/>
        </w:rPr>
        <w:t>детей</w:t>
      </w:r>
      <w:r w:rsidRPr="00E72A78">
        <w:rPr>
          <w:rFonts w:ascii="Times New Roman" w:eastAsia="Times New Roman" w:hAnsi="Times New Roman" w:cs="Times New Roman"/>
          <w:spacing w:val="-10"/>
          <w:sz w:val="24"/>
          <w:szCs w:val="24"/>
        </w:rPr>
        <w:t xml:space="preserve"> </w:t>
      </w:r>
      <w:r w:rsidRPr="00E72A78">
        <w:rPr>
          <w:rFonts w:ascii="Times New Roman" w:eastAsia="Times New Roman" w:hAnsi="Times New Roman" w:cs="Times New Roman"/>
          <w:sz w:val="24"/>
          <w:szCs w:val="24"/>
        </w:rPr>
        <w:t>дошкольного</w:t>
      </w:r>
      <w:r w:rsidRPr="00E72A78">
        <w:rPr>
          <w:rFonts w:ascii="Times New Roman" w:eastAsia="Times New Roman" w:hAnsi="Times New Roman" w:cs="Times New Roman"/>
          <w:spacing w:val="-11"/>
          <w:sz w:val="24"/>
          <w:szCs w:val="24"/>
        </w:rPr>
        <w:t xml:space="preserve"> </w:t>
      </w:r>
      <w:r w:rsidRPr="00E72A78">
        <w:rPr>
          <w:rFonts w:ascii="Times New Roman" w:eastAsia="Times New Roman" w:hAnsi="Times New Roman" w:cs="Times New Roman"/>
          <w:sz w:val="24"/>
          <w:szCs w:val="24"/>
        </w:rPr>
        <w:t>возраста,</w:t>
      </w:r>
      <w:r w:rsidRPr="00E72A78">
        <w:rPr>
          <w:rFonts w:ascii="Times New Roman" w:eastAsia="Times New Roman" w:hAnsi="Times New Roman" w:cs="Times New Roman"/>
          <w:spacing w:val="-11"/>
          <w:sz w:val="24"/>
          <w:szCs w:val="24"/>
        </w:rPr>
        <w:t xml:space="preserve"> </w:t>
      </w:r>
      <w:r w:rsidRPr="00E72A78">
        <w:rPr>
          <w:rFonts w:ascii="Times New Roman" w:eastAsia="Times New Roman" w:hAnsi="Times New Roman" w:cs="Times New Roman"/>
          <w:sz w:val="24"/>
          <w:szCs w:val="24"/>
        </w:rPr>
        <w:t>с</w:t>
      </w:r>
      <w:r w:rsidRPr="00E72A78">
        <w:rPr>
          <w:rFonts w:ascii="Times New Roman" w:eastAsia="Times New Roman" w:hAnsi="Times New Roman" w:cs="Times New Roman"/>
          <w:spacing w:val="-11"/>
          <w:sz w:val="24"/>
          <w:szCs w:val="24"/>
        </w:rPr>
        <w:t xml:space="preserve"> </w:t>
      </w:r>
      <w:r w:rsidRPr="00E72A78">
        <w:rPr>
          <w:rFonts w:ascii="Times New Roman" w:eastAsia="Times New Roman" w:hAnsi="Times New Roman" w:cs="Times New Roman"/>
          <w:sz w:val="24"/>
          <w:szCs w:val="24"/>
        </w:rPr>
        <w:t>готовностью</w:t>
      </w:r>
      <w:r w:rsidRPr="00E72A78">
        <w:rPr>
          <w:rFonts w:ascii="Times New Roman" w:eastAsia="Times New Roman" w:hAnsi="Times New Roman" w:cs="Times New Roman"/>
          <w:spacing w:val="-13"/>
          <w:sz w:val="24"/>
          <w:szCs w:val="24"/>
        </w:rPr>
        <w:t xml:space="preserve"> </w:t>
      </w:r>
      <w:r w:rsidRPr="00E72A78">
        <w:rPr>
          <w:rFonts w:ascii="Times New Roman" w:eastAsia="Times New Roman" w:hAnsi="Times New Roman" w:cs="Times New Roman"/>
          <w:sz w:val="24"/>
          <w:szCs w:val="24"/>
        </w:rPr>
        <w:t>на</w:t>
      </w:r>
      <w:r w:rsidRPr="00E72A78">
        <w:rPr>
          <w:rFonts w:ascii="Times New Roman" w:eastAsia="Times New Roman" w:hAnsi="Times New Roman" w:cs="Times New Roman"/>
          <w:spacing w:val="-12"/>
          <w:sz w:val="24"/>
          <w:szCs w:val="24"/>
        </w:rPr>
        <w:t xml:space="preserve"> </w:t>
      </w:r>
      <w:r w:rsidRPr="00E72A78">
        <w:rPr>
          <w:rFonts w:ascii="Times New Roman" w:eastAsia="Times New Roman" w:hAnsi="Times New Roman" w:cs="Times New Roman"/>
          <w:sz w:val="24"/>
          <w:szCs w:val="24"/>
        </w:rPr>
        <w:t>них</w:t>
      </w:r>
      <w:r w:rsidRPr="00E72A78">
        <w:rPr>
          <w:rFonts w:ascii="Times New Roman" w:eastAsia="Times New Roman" w:hAnsi="Times New Roman" w:cs="Times New Roman"/>
          <w:spacing w:val="-8"/>
          <w:sz w:val="24"/>
          <w:szCs w:val="24"/>
        </w:rPr>
        <w:t xml:space="preserve"> </w:t>
      </w:r>
      <w:r w:rsidRPr="00E72A78">
        <w:rPr>
          <w:rFonts w:ascii="Times New Roman" w:eastAsia="Times New Roman" w:hAnsi="Times New Roman" w:cs="Times New Roman"/>
          <w:sz w:val="24"/>
          <w:szCs w:val="24"/>
        </w:rPr>
        <w:t>отвечает,</w:t>
      </w:r>
      <w:r w:rsidRPr="00E72A78">
        <w:rPr>
          <w:rFonts w:ascii="Times New Roman" w:eastAsia="Times New Roman" w:hAnsi="Times New Roman" w:cs="Times New Roman"/>
          <w:spacing w:val="-10"/>
          <w:sz w:val="24"/>
          <w:szCs w:val="24"/>
        </w:rPr>
        <w:t xml:space="preserve"> </w:t>
      </w:r>
      <w:r w:rsidRPr="00E72A78">
        <w:rPr>
          <w:rFonts w:ascii="Times New Roman" w:eastAsia="Times New Roman" w:hAnsi="Times New Roman" w:cs="Times New Roman"/>
          <w:sz w:val="24"/>
          <w:szCs w:val="24"/>
        </w:rPr>
        <w:t>привлекая</w:t>
      </w:r>
      <w:r w:rsidRPr="00E72A78">
        <w:rPr>
          <w:rFonts w:ascii="Times New Roman" w:eastAsia="Times New Roman" w:hAnsi="Times New Roman" w:cs="Times New Roman"/>
          <w:spacing w:val="-11"/>
          <w:sz w:val="24"/>
          <w:szCs w:val="24"/>
        </w:rPr>
        <w:t xml:space="preserve"> </w:t>
      </w:r>
      <w:r w:rsidRPr="00E72A78">
        <w:rPr>
          <w:rFonts w:ascii="Times New Roman" w:eastAsia="Times New Roman" w:hAnsi="Times New Roman" w:cs="Times New Roman"/>
          <w:sz w:val="24"/>
          <w:szCs w:val="24"/>
        </w:rPr>
        <w:t>к</w:t>
      </w:r>
      <w:r w:rsidRPr="00E72A78">
        <w:rPr>
          <w:rFonts w:ascii="Times New Roman" w:eastAsia="Times New Roman" w:hAnsi="Times New Roman" w:cs="Times New Roman"/>
          <w:spacing w:val="-12"/>
          <w:sz w:val="24"/>
          <w:szCs w:val="24"/>
        </w:rPr>
        <w:t xml:space="preserve"> </w:t>
      </w:r>
      <w:r w:rsidRPr="00E72A78">
        <w:rPr>
          <w:rFonts w:ascii="Times New Roman" w:eastAsia="Times New Roman" w:hAnsi="Times New Roman" w:cs="Times New Roman"/>
          <w:sz w:val="24"/>
          <w:szCs w:val="24"/>
        </w:rPr>
        <w:t>обсуждению</w:t>
      </w:r>
      <w:r w:rsidRPr="00E72A78">
        <w:rPr>
          <w:rFonts w:ascii="Times New Roman" w:eastAsia="Times New Roman" w:hAnsi="Times New Roman" w:cs="Times New Roman"/>
          <w:spacing w:val="-57"/>
          <w:sz w:val="24"/>
          <w:szCs w:val="24"/>
        </w:rPr>
        <w:t xml:space="preserve"> </w:t>
      </w:r>
      <w:r w:rsidRPr="00E72A78">
        <w:rPr>
          <w:rFonts w:ascii="Times New Roman" w:eastAsia="Times New Roman" w:hAnsi="Times New Roman" w:cs="Times New Roman"/>
          <w:sz w:val="24"/>
          <w:szCs w:val="24"/>
        </w:rPr>
        <w:t>всех детей. Использует приемы упражнения, напоминания, личного примера для закрепления</w:t>
      </w:r>
      <w:r w:rsidRPr="00E72A78">
        <w:rPr>
          <w:rFonts w:ascii="Times New Roman" w:eastAsia="Times New Roman" w:hAnsi="Times New Roman" w:cs="Times New Roman"/>
          <w:spacing w:val="1"/>
          <w:sz w:val="24"/>
          <w:szCs w:val="24"/>
        </w:rPr>
        <w:t xml:space="preserve"> </w:t>
      </w:r>
      <w:r w:rsidRPr="00E72A78">
        <w:rPr>
          <w:rFonts w:ascii="Times New Roman" w:eastAsia="Times New Roman" w:hAnsi="Times New Roman" w:cs="Times New Roman"/>
          <w:sz w:val="24"/>
          <w:szCs w:val="24"/>
        </w:rPr>
        <w:t>формируемых представлений.</w:t>
      </w:r>
    </w:p>
    <w:p w:rsidR="00E72A78" w:rsidRPr="002123C9" w:rsidRDefault="00E72A78"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Cs w:val="24"/>
        </w:rPr>
      </w:pPr>
    </w:p>
    <w:p w:rsidR="00BC5F43" w:rsidRPr="002123C9" w:rsidRDefault="00282437"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r w:rsidRPr="002123C9">
        <w:rPr>
          <w:rFonts w:ascii="Times New Roman" w:eastAsia="Times New Roman" w:hAnsi="Times New Roman" w:cs="Times New Roman"/>
          <w:b/>
          <w:sz w:val="24"/>
          <w:szCs w:val="24"/>
        </w:rPr>
        <w:t>2.1.1.4</w:t>
      </w:r>
      <w:r w:rsidR="00BC5F43" w:rsidRPr="002123C9">
        <w:rPr>
          <w:rFonts w:ascii="Times New Roman" w:eastAsia="Times New Roman" w:hAnsi="Times New Roman" w:cs="Times New Roman"/>
          <w:b/>
          <w:sz w:val="24"/>
          <w:szCs w:val="24"/>
        </w:rPr>
        <w:t>. От 4 лет до 5 лет</w:t>
      </w:r>
    </w:p>
    <w:p w:rsidR="002123C9" w:rsidRPr="002123C9" w:rsidRDefault="002123C9" w:rsidP="002123C9">
      <w:pPr>
        <w:widowControl w:val="0"/>
        <w:autoSpaceDE w:val="0"/>
        <w:autoSpaceDN w:val="0"/>
        <w:spacing w:after="0" w:line="360" w:lineRule="auto"/>
        <w:ind w:right="59" w:firstLine="567"/>
        <w:jc w:val="both"/>
        <w:rPr>
          <w:rFonts w:ascii="Times New Roman" w:eastAsia="Times New Roman" w:hAnsi="Times New Roman" w:cs="Times New Roman"/>
          <w:sz w:val="24"/>
          <w:szCs w:val="24"/>
        </w:rPr>
      </w:pPr>
      <w:r w:rsidRPr="002123C9">
        <w:rPr>
          <w:rFonts w:ascii="Times New Roman" w:eastAsia="Times New Roman" w:hAnsi="Times New Roman" w:cs="Times New Roman"/>
          <w:spacing w:val="-1"/>
          <w:sz w:val="24"/>
          <w:szCs w:val="24"/>
        </w:rPr>
        <w:t>В</w:t>
      </w:r>
      <w:r w:rsidRPr="002123C9">
        <w:rPr>
          <w:rFonts w:ascii="Times New Roman" w:eastAsia="Times New Roman" w:hAnsi="Times New Roman" w:cs="Times New Roman"/>
          <w:spacing w:val="-13"/>
          <w:sz w:val="24"/>
          <w:szCs w:val="24"/>
        </w:rPr>
        <w:t xml:space="preserve"> </w:t>
      </w:r>
      <w:r w:rsidRPr="002123C9">
        <w:rPr>
          <w:rFonts w:ascii="Times New Roman" w:eastAsia="Times New Roman" w:hAnsi="Times New Roman" w:cs="Times New Roman"/>
          <w:spacing w:val="-1"/>
          <w:sz w:val="24"/>
          <w:szCs w:val="24"/>
        </w:rPr>
        <w:t>области</w:t>
      </w:r>
      <w:r w:rsidRPr="002123C9">
        <w:rPr>
          <w:rFonts w:ascii="Times New Roman" w:eastAsia="Times New Roman" w:hAnsi="Times New Roman" w:cs="Times New Roman"/>
          <w:spacing w:val="-9"/>
          <w:sz w:val="24"/>
          <w:szCs w:val="24"/>
        </w:rPr>
        <w:t xml:space="preserve"> </w:t>
      </w:r>
      <w:r w:rsidRPr="002123C9">
        <w:rPr>
          <w:rFonts w:ascii="Times New Roman" w:eastAsia="Times New Roman" w:hAnsi="Times New Roman" w:cs="Times New Roman"/>
          <w:spacing w:val="-1"/>
          <w:sz w:val="24"/>
          <w:szCs w:val="24"/>
        </w:rPr>
        <w:t>социально-коммуникативного</w:t>
      </w:r>
      <w:r w:rsidRPr="002123C9">
        <w:rPr>
          <w:rFonts w:ascii="Times New Roman" w:eastAsia="Times New Roman" w:hAnsi="Times New Roman" w:cs="Times New Roman"/>
          <w:spacing w:val="-11"/>
          <w:sz w:val="24"/>
          <w:szCs w:val="24"/>
        </w:rPr>
        <w:t xml:space="preserve"> </w:t>
      </w:r>
      <w:r w:rsidRPr="002123C9">
        <w:rPr>
          <w:rFonts w:ascii="Times New Roman" w:eastAsia="Times New Roman" w:hAnsi="Times New Roman" w:cs="Times New Roman"/>
          <w:sz w:val="24"/>
          <w:szCs w:val="24"/>
        </w:rPr>
        <w:t>развития</w:t>
      </w:r>
      <w:r w:rsidRPr="002123C9">
        <w:rPr>
          <w:rFonts w:ascii="Times New Roman" w:eastAsia="Times New Roman" w:hAnsi="Times New Roman" w:cs="Times New Roman"/>
          <w:spacing w:val="-10"/>
          <w:sz w:val="24"/>
          <w:szCs w:val="24"/>
        </w:rPr>
        <w:t xml:space="preserve"> </w:t>
      </w:r>
      <w:r w:rsidRPr="002123C9">
        <w:rPr>
          <w:rFonts w:ascii="Times New Roman" w:eastAsia="Times New Roman" w:hAnsi="Times New Roman" w:cs="Times New Roman"/>
          <w:sz w:val="24"/>
          <w:szCs w:val="24"/>
        </w:rPr>
        <w:t>основными</w:t>
      </w:r>
      <w:r w:rsidRPr="002123C9">
        <w:rPr>
          <w:rFonts w:ascii="Times New Roman" w:eastAsia="Times New Roman" w:hAnsi="Times New Roman" w:cs="Times New Roman"/>
          <w:spacing w:val="-6"/>
          <w:sz w:val="24"/>
          <w:szCs w:val="24"/>
        </w:rPr>
        <w:t xml:space="preserve"> </w:t>
      </w:r>
      <w:r w:rsidRPr="002123C9">
        <w:rPr>
          <w:rFonts w:ascii="Times New Roman" w:eastAsia="Times New Roman" w:hAnsi="Times New Roman" w:cs="Times New Roman"/>
          <w:b/>
          <w:sz w:val="24"/>
          <w:szCs w:val="24"/>
        </w:rPr>
        <w:t>задачами</w:t>
      </w:r>
      <w:r w:rsidRPr="002123C9">
        <w:rPr>
          <w:rFonts w:ascii="Times New Roman" w:eastAsia="Times New Roman" w:hAnsi="Times New Roman" w:cs="Times New Roman"/>
          <w:b/>
          <w:spacing w:val="-9"/>
          <w:sz w:val="24"/>
          <w:szCs w:val="24"/>
        </w:rPr>
        <w:t xml:space="preserve"> </w:t>
      </w:r>
      <w:r w:rsidRPr="002123C9">
        <w:rPr>
          <w:rFonts w:ascii="Times New Roman" w:eastAsia="Times New Roman" w:hAnsi="Times New Roman" w:cs="Times New Roman"/>
          <w:sz w:val="24"/>
          <w:szCs w:val="24"/>
        </w:rPr>
        <w:t>образовательной</w:t>
      </w:r>
      <w:r w:rsidRPr="002123C9">
        <w:rPr>
          <w:rFonts w:ascii="Times New Roman" w:eastAsia="Times New Roman" w:hAnsi="Times New Roman" w:cs="Times New Roman"/>
          <w:spacing w:val="-58"/>
          <w:sz w:val="24"/>
          <w:szCs w:val="24"/>
        </w:rPr>
        <w:t xml:space="preserve"> </w:t>
      </w:r>
      <w:r w:rsidRPr="002123C9">
        <w:rPr>
          <w:rFonts w:ascii="Times New Roman" w:eastAsia="Times New Roman" w:hAnsi="Times New Roman" w:cs="Times New Roman"/>
          <w:sz w:val="24"/>
          <w:szCs w:val="24"/>
        </w:rPr>
        <w:t>деятельности являются:</w:t>
      </w:r>
    </w:p>
    <w:p w:rsidR="002123C9" w:rsidRPr="002123C9" w:rsidRDefault="002123C9" w:rsidP="006E5EE2">
      <w:pPr>
        <w:widowControl w:val="0"/>
        <w:numPr>
          <w:ilvl w:val="0"/>
          <w:numId w:val="26"/>
        </w:numPr>
        <w:tabs>
          <w:tab w:val="left" w:pos="851"/>
        </w:tabs>
        <w:autoSpaceDE w:val="0"/>
        <w:autoSpaceDN w:val="0"/>
        <w:spacing w:after="0" w:line="360" w:lineRule="auto"/>
        <w:ind w:left="0" w:right="59" w:firstLine="567"/>
        <w:outlineLvl w:val="1"/>
        <w:rPr>
          <w:rFonts w:ascii="Times New Roman" w:eastAsia="Times New Roman" w:hAnsi="Times New Roman" w:cs="Times New Roman"/>
          <w:b/>
          <w:bCs/>
          <w:i/>
          <w:iCs/>
          <w:sz w:val="24"/>
          <w:szCs w:val="24"/>
        </w:rPr>
      </w:pPr>
      <w:r w:rsidRPr="002123C9">
        <w:rPr>
          <w:rFonts w:ascii="Times New Roman" w:eastAsia="Times New Roman" w:hAnsi="Times New Roman" w:cs="Times New Roman"/>
          <w:b/>
          <w:bCs/>
          <w:i/>
          <w:iCs/>
          <w:sz w:val="24"/>
          <w:szCs w:val="24"/>
        </w:rPr>
        <w:t>в</w:t>
      </w:r>
      <w:r w:rsidRPr="002123C9">
        <w:rPr>
          <w:rFonts w:ascii="Times New Roman" w:eastAsia="Times New Roman" w:hAnsi="Times New Roman" w:cs="Times New Roman"/>
          <w:b/>
          <w:bCs/>
          <w:i/>
          <w:iCs/>
          <w:spacing w:val="-2"/>
          <w:sz w:val="24"/>
          <w:szCs w:val="24"/>
        </w:rPr>
        <w:t xml:space="preserve"> </w:t>
      </w:r>
      <w:r w:rsidRPr="002123C9">
        <w:rPr>
          <w:rFonts w:ascii="Times New Roman" w:eastAsia="Times New Roman" w:hAnsi="Times New Roman" w:cs="Times New Roman"/>
          <w:b/>
          <w:bCs/>
          <w:i/>
          <w:iCs/>
          <w:sz w:val="24"/>
          <w:szCs w:val="24"/>
        </w:rPr>
        <w:t>сфере</w:t>
      </w:r>
      <w:r w:rsidRPr="002123C9">
        <w:rPr>
          <w:rFonts w:ascii="Times New Roman" w:eastAsia="Times New Roman" w:hAnsi="Times New Roman" w:cs="Times New Roman"/>
          <w:b/>
          <w:bCs/>
          <w:i/>
          <w:iCs/>
          <w:spacing w:val="-2"/>
          <w:sz w:val="24"/>
          <w:szCs w:val="24"/>
        </w:rPr>
        <w:t xml:space="preserve"> </w:t>
      </w:r>
      <w:r w:rsidRPr="002123C9">
        <w:rPr>
          <w:rFonts w:ascii="Times New Roman" w:eastAsia="Times New Roman" w:hAnsi="Times New Roman" w:cs="Times New Roman"/>
          <w:b/>
          <w:bCs/>
          <w:i/>
          <w:iCs/>
          <w:sz w:val="24"/>
          <w:szCs w:val="24"/>
        </w:rPr>
        <w:t>социальных</w:t>
      </w:r>
      <w:r w:rsidRPr="002123C9">
        <w:rPr>
          <w:rFonts w:ascii="Times New Roman" w:eastAsia="Times New Roman" w:hAnsi="Times New Roman" w:cs="Times New Roman"/>
          <w:b/>
          <w:bCs/>
          <w:i/>
          <w:iCs/>
          <w:spacing w:val="-2"/>
          <w:sz w:val="24"/>
          <w:szCs w:val="24"/>
        </w:rPr>
        <w:t xml:space="preserve"> </w:t>
      </w:r>
      <w:r w:rsidRPr="002123C9">
        <w:rPr>
          <w:rFonts w:ascii="Times New Roman" w:eastAsia="Times New Roman" w:hAnsi="Times New Roman" w:cs="Times New Roman"/>
          <w:b/>
          <w:bCs/>
          <w:i/>
          <w:iCs/>
          <w:sz w:val="24"/>
          <w:szCs w:val="24"/>
        </w:rPr>
        <w:t>отношений:</w:t>
      </w:r>
    </w:p>
    <w:p w:rsidR="002123C9" w:rsidRPr="002123C9" w:rsidRDefault="002123C9" w:rsidP="002123C9">
      <w:pPr>
        <w:widowControl w:val="0"/>
        <w:numPr>
          <w:ilvl w:val="1"/>
          <w:numId w:val="18"/>
        </w:numPr>
        <w:tabs>
          <w:tab w:val="left" w:pos="851"/>
        </w:tabs>
        <w:autoSpaceDE w:val="0"/>
        <w:autoSpaceDN w:val="0"/>
        <w:spacing w:after="0" w:line="360" w:lineRule="auto"/>
        <w:ind w:left="0" w:right="59" w:firstLine="567"/>
        <w:jc w:val="both"/>
        <w:rPr>
          <w:rFonts w:ascii="Times New Roman" w:eastAsia="Times New Roman" w:hAnsi="Times New Roman" w:cs="Times New Roman"/>
          <w:sz w:val="24"/>
        </w:rPr>
      </w:pPr>
      <w:r w:rsidRPr="002123C9">
        <w:rPr>
          <w:rFonts w:ascii="Times New Roman" w:eastAsia="Times New Roman" w:hAnsi="Times New Roman" w:cs="Times New Roman"/>
          <w:sz w:val="24"/>
        </w:rPr>
        <w:t>формировать положительную самооценку, уверенность в своих силах, стремление к</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самостоятельности;</w:t>
      </w:r>
    </w:p>
    <w:p w:rsidR="002123C9" w:rsidRPr="002123C9" w:rsidRDefault="002123C9" w:rsidP="002123C9">
      <w:pPr>
        <w:widowControl w:val="0"/>
        <w:numPr>
          <w:ilvl w:val="1"/>
          <w:numId w:val="18"/>
        </w:numPr>
        <w:tabs>
          <w:tab w:val="left" w:pos="851"/>
        </w:tabs>
        <w:autoSpaceDE w:val="0"/>
        <w:autoSpaceDN w:val="0"/>
        <w:spacing w:after="0" w:line="360" w:lineRule="auto"/>
        <w:ind w:left="0" w:right="59" w:firstLine="567"/>
        <w:jc w:val="both"/>
        <w:rPr>
          <w:rFonts w:ascii="Times New Roman" w:eastAsia="Times New Roman" w:hAnsi="Times New Roman" w:cs="Times New Roman"/>
          <w:sz w:val="24"/>
        </w:rPr>
      </w:pPr>
      <w:r w:rsidRPr="002123C9">
        <w:rPr>
          <w:rFonts w:ascii="Times New Roman" w:eastAsia="Times New Roman" w:hAnsi="Times New Roman" w:cs="Times New Roman"/>
          <w:spacing w:val="-1"/>
          <w:sz w:val="24"/>
        </w:rPr>
        <w:t>развивать</w:t>
      </w:r>
      <w:r w:rsidRPr="002123C9">
        <w:rPr>
          <w:rFonts w:ascii="Times New Roman" w:eastAsia="Times New Roman" w:hAnsi="Times New Roman" w:cs="Times New Roman"/>
          <w:spacing w:val="-13"/>
          <w:sz w:val="24"/>
        </w:rPr>
        <w:t xml:space="preserve"> </w:t>
      </w:r>
      <w:r w:rsidRPr="002123C9">
        <w:rPr>
          <w:rFonts w:ascii="Times New Roman" w:eastAsia="Times New Roman" w:hAnsi="Times New Roman" w:cs="Times New Roman"/>
          <w:spacing w:val="-1"/>
          <w:sz w:val="24"/>
        </w:rPr>
        <w:t>эмоциональную</w:t>
      </w:r>
      <w:r w:rsidRPr="002123C9">
        <w:rPr>
          <w:rFonts w:ascii="Times New Roman" w:eastAsia="Times New Roman" w:hAnsi="Times New Roman" w:cs="Times New Roman"/>
          <w:spacing w:val="-12"/>
          <w:sz w:val="24"/>
        </w:rPr>
        <w:t xml:space="preserve"> </w:t>
      </w:r>
      <w:r w:rsidRPr="002123C9">
        <w:rPr>
          <w:rFonts w:ascii="Times New Roman" w:eastAsia="Times New Roman" w:hAnsi="Times New Roman" w:cs="Times New Roman"/>
          <w:spacing w:val="-1"/>
          <w:sz w:val="24"/>
        </w:rPr>
        <w:t>отзывчивость</w:t>
      </w:r>
      <w:r w:rsidRPr="002123C9">
        <w:rPr>
          <w:rFonts w:ascii="Times New Roman" w:eastAsia="Times New Roman" w:hAnsi="Times New Roman" w:cs="Times New Roman"/>
          <w:spacing w:val="-13"/>
          <w:sz w:val="24"/>
        </w:rPr>
        <w:t xml:space="preserve"> </w:t>
      </w:r>
      <w:r w:rsidRPr="002123C9">
        <w:rPr>
          <w:rFonts w:ascii="Times New Roman" w:eastAsia="Times New Roman" w:hAnsi="Times New Roman" w:cs="Times New Roman"/>
          <w:sz w:val="24"/>
        </w:rPr>
        <w:t>к</w:t>
      </w:r>
      <w:r w:rsidRPr="002123C9">
        <w:rPr>
          <w:rFonts w:ascii="Times New Roman" w:eastAsia="Times New Roman" w:hAnsi="Times New Roman" w:cs="Times New Roman"/>
          <w:spacing w:val="-14"/>
          <w:sz w:val="24"/>
        </w:rPr>
        <w:t xml:space="preserve"> </w:t>
      </w:r>
      <w:r w:rsidRPr="002123C9">
        <w:rPr>
          <w:rFonts w:ascii="Times New Roman" w:eastAsia="Times New Roman" w:hAnsi="Times New Roman" w:cs="Times New Roman"/>
          <w:sz w:val="24"/>
        </w:rPr>
        <w:t>взрослым</w:t>
      </w:r>
      <w:r w:rsidRPr="002123C9">
        <w:rPr>
          <w:rFonts w:ascii="Times New Roman" w:eastAsia="Times New Roman" w:hAnsi="Times New Roman" w:cs="Times New Roman"/>
          <w:spacing w:val="-16"/>
          <w:sz w:val="24"/>
        </w:rPr>
        <w:t xml:space="preserve"> </w:t>
      </w:r>
      <w:r w:rsidRPr="002123C9">
        <w:rPr>
          <w:rFonts w:ascii="Times New Roman" w:eastAsia="Times New Roman" w:hAnsi="Times New Roman" w:cs="Times New Roman"/>
          <w:sz w:val="24"/>
        </w:rPr>
        <w:t>и</w:t>
      </w:r>
      <w:r w:rsidRPr="002123C9">
        <w:rPr>
          <w:rFonts w:ascii="Times New Roman" w:eastAsia="Times New Roman" w:hAnsi="Times New Roman" w:cs="Times New Roman"/>
          <w:spacing w:val="-14"/>
          <w:sz w:val="24"/>
        </w:rPr>
        <w:t xml:space="preserve"> </w:t>
      </w:r>
      <w:r w:rsidRPr="002123C9">
        <w:rPr>
          <w:rFonts w:ascii="Times New Roman" w:eastAsia="Times New Roman" w:hAnsi="Times New Roman" w:cs="Times New Roman"/>
          <w:sz w:val="24"/>
        </w:rPr>
        <w:t>детям,</w:t>
      </w:r>
      <w:r w:rsidRPr="002123C9">
        <w:rPr>
          <w:rFonts w:ascii="Times New Roman" w:eastAsia="Times New Roman" w:hAnsi="Times New Roman" w:cs="Times New Roman"/>
          <w:spacing w:val="-15"/>
          <w:sz w:val="24"/>
        </w:rPr>
        <w:t xml:space="preserve"> </w:t>
      </w:r>
      <w:r w:rsidRPr="002123C9">
        <w:rPr>
          <w:rFonts w:ascii="Times New Roman" w:eastAsia="Times New Roman" w:hAnsi="Times New Roman" w:cs="Times New Roman"/>
          <w:sz w:val="24"/>
        </w:rPr>
        <w:t>слабым</w:t>
      </w:r>
      <w:r w:rsidRPr="002123C9">
        <w:rPr>
          <w:rFonts w:ascii="Times New Roman" w:eastAsia="Times New Roman" w:hAnsi="Times New Roman" w:cs="Times New Roman"/>
          <w:spacing w:val="-16"/>
          <w:sz w:val="24"/>
        </w:rPr>
        <w:t xml:space="preserve"> </w:t>
      </w:r>
      <w:r w:rsidRPr="002123C9">
        <w:rPr>
          <w:rFonts w:ascii="Times New Roman" w:eastAsia="Times New Roman" w:hAnsi="Times New Roman" w:cs="Times New Roman"/>
          <w:sz w:val="24"/>
        </w:rPr>
        <w:t>и</w:t>
      </w:r>
      <w:r w:rsidRPr="002123C9">
        <w:rPr>
          <w:rFonts w:ascii="Times New Roman" w:eastAsia="Times New Roman" w:hAnsi="Times New Roman" w:cs="Times New Roman"/>
          <w:spacing w:val="-14"/>
          <w:sz w:val="24"/>
        </w:rPr>
        <w:t xml:space="preserve"> </w:t>
      </w:r>
      <w:r w:rsidRPr="002123C9">
        <w:rPr>
          <w:rFonts w:ascii="Times New Roman" w:eastAsia="Times New Roman" w:hAnsi="Times New Roman" w:cs="Times New Roman"/>
          <w:sz w:val="24"/>
        </w:rPr>
        <w:t>нуждающимся</w:t>
      </w:r>
      <w:r w:rsidRPr="002123C9">
        <w:rPr>
          <w:rFonts w:ascii="Times New Roman" w:eastAsia="Times New Roman" w:hAnsi="Times New Roman" w:cs="Times New Roman"/>
          <w:spacing w:val="-57"/>
          <w:sz w:val="24"/>
        </w:rPr>
        <w:t xml:space="preserve"> </w:t>
      </w:r>
      <w:r w:rsidRPr="002123C9">
        <w:rPr>
          <w:rFonts w:ascii="Times New Roman" w:eastAsia="Times New Roman" w:hAnsi="Times New Roman" w:cs="Times New Roman"/>
          <w:sz w:val="24"/>
        </w:rPr>
        <w:t>в помощи, воспитывать сопереживание героям литературных и анимационных произведений,</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доброе</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отношение</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к животным</w:t>
      </w:r>
      <w:r w:rsidRPr="002123C9">
        <w:rPr>
          <w:rFonts w:ascii="Times New Roman" w:eastAsia="Times New Roman" w:hAnsi="Times New Roman" w:cs="Times New Roman"/>
          <w:spacing w:val="-2"/>
          <w:sz w:val="24"/>
        </w:rPr>
        <w:t xml:space="preserve"> </w:t>
      </w:r>
      <w:r w:rsidRPr="002123C9">
        <w:rPr>
          <w:rFonts w:ascii="Times New Roman" w:eastAsia="Times New Roman" w:hAnsi="Times New Roman" w:cs="Times New Roman"/>
          <w:sz w:val="24"/>
        </w:rPr>
        <w:t>и растениям;</w:t>
      </w:r>
    </w:p>
    <w:p w:rsidR="002123C9" w:rsidRPr="002123C9" w:rsidRDefault="002123C9" w:rsidP="002123C9">
      <w:pPr>
        <w:widowControl w:val="0"/>
        <w:numPr>
          <w:ilvl w:val="1"/>
          <w:numId w:val="18"/>
        </w:numPr>
        <w:tabs>
          <w:tab w:val="left" w:pos="851"/>
        </w:tabs>
        <w:autoSpaceDE w:val="0"/>
        <w:autoSpaceDN w:val="0"/>
        <w:spacing w:after="0" w:line="360" w:lineRule="auto"/>
        <w:ind w:left="0" w:right="59" w:firstLine="567"/>
        <w:jc w:val="both"/>
        <w:rPr>
          <w:rFonts w:ascii="Times New Roman" w:eastAsia="Times New Roman" w:hAnsi="Times New Roman" w:cs="Times New Roman"/>
          <w:sz w:val="24"/>
        </w:rPr>
      </w:pPr>
      <w:r w:rsidRPr="002123C9">
        <w:rPr>
          <w:rFonts w:ascii="Times New Roman" w:eastAsia="Times New Roman" w:hAnsi="Times New Roman" w:cs="Times New Roman"/>
          <w:sz w:val="24"/>
        </w:rPr>
        <w:t>развивать</w:t>
      </w:r>
      <w:r w:rsidRPr="002123C9">
        <w:rPr>
          <w:rFonts w:ascii="Times New Roman" w:eastAsia="Times New Roman" w:hAnsi="Times New Roman" w:cs="Times New Roman"/>
          <w:spacing w:val="-8"/>
          <w:sz w:val="24"/>
        </w:rPr>
        <w:t xml:space="preserve"> </w:t>
      </w:r>
      <w:r w:rsidRPr="002123C9">
        <w:rPr>
          <w:rFonts w:ascii="Times New Roman" w:eastAsia="Times New Roman" w:hAnsi="Times New Roman" w:cs="Times New Roman"/>
          <w:sz w:val="24"/>
        </w:rPr>
        <w:t>позитивное</w:t>
      </w:r>
      <w:r w:rsidRPr="002123C9">
        <w:rPr>
          <w:rFonts w:ascii="Times New Roman" w:eastAsia="Times New Roman" w:hAnsi="Times New Roman" w:cs="Times New Roman"/>
          <w:spacing w:val="-9"/>
          <w:sz w:val="24"/>
        </w:rPr>
        <w:t xml:space="preserve"> </w:t>
      </w:r>
      <w:r w:rsidRPr="002123C9">
        <w:rPr>
          <w:rFonts w:ascii="Times New Roman" w:eastAsia="Times New Roman" w:hAnsi="Times New Roman" w:cs="Times New Roman"/>
          <w:sz w:val="24"/>
        </w:rPr>
        <w:t>отношение</w:t>
      </w:r>
      <w:r w:rsidRPr="002123C9">
        <w:rPr>
          <w:rFonts w:ascii="Times New Roman" w:eastAsia="Times New Roman" w:hAnsi="Times New Roman" w:cs="Times New Roman"/>
          <w:spacing w:val="-10"/>
          <w:sz w:val="24"/>
        </w:rPr>
        <w:t xml:space="preserve"> </w:t>
      </w:r>
      <w:r w:rsidRPr="002123C9">
        <w:rPr>
          <w:rFonts w:ascii="Times New Roman" w:eastAsia="Times New Roman" w:hAnsi="Times New Roman" w:cs="Times New Roman"/>
          <w:sz w:val="24"/>
        </w:rPr>
        <w:t>и</w:t>
      </w:r>
      <w:r w:rsidRPr="002123C9">
        <w:rPr>
          <w:rFonts w:ascii="Times New Roman" w:eastAsia="Times New Roman" w:hAnsi="Times New Roman" w:cs="Times New Roman"/>
          <w:spacing w:val="-7"/>
          <w:sz w:val="24"/>
        </w:rPr>
        <w:t xml:space="preserve"> </w:t>
      </w:r>
      <w:r w:rsidRPr="002123C9">
        <w:rPr>
          <w:rFonts w:ascii="Times New Roman" w:eastAsia="Times New Roman" w:hAnsi="Times New Roman" w:cs="Times New Roman"/>
          <w:sz w:val="24"/>
        </w:rPr>
        <w:t>чувство</w:t>
      </w:r>
      <w:r w:rsidRPr="002123C9">
        <w:rPr>
          <w:rFonts w:ascii="Times New Roman" w:eastAsia="Times New Roman" w:hAnsi="Times New Roman" w:cs="Times New Roman"/>
          <w:spacing w:val="-9"/>
          <w:sz w:val="24"/>
        </w:rPr>
        <w:t xml:space="preserve"> </w:t>
      </w:r>
      <w:r w:rsidRPr="002123C9">
        <w:rPr>
          <w:rFonts w:ascii="Times New Roman" w:eastAsia="Times New Roman" w:hAnsi="Times New Roman" w:cs="Times New Roman"/>
          <w:sz w:val="24"/>
        </w:rPr>
        <w:t>принадлежности</w:t>
      </w:r>
      <w:r w:rsidRPr="002123C9">
        <w:rPr>
          <w:rFonts w:ascii="Times New Roman" w:eastAsia="Times New Roman" w:hAnsi="Times New Roman" w:cs="Times New Roman"/>
          <w:spacing w:val="-7"/>
          <w:sz w:val="24"/>
        </w:rPr>
        <w:t xml:space="preserve"> </w:t>
      </w:r>
      <w:r w:rsidRPr="002123C9">
        <w:rPr>
          <w:rFonts w:ascii="Times New Roman" w:eastAsia="Times New Roman" w:hAnsi="Times New Roman" w:cs="Times New Roman"/>
          <w:sz w:val="24"/>
        </w:rPr>
        <w:t>детей</w:t>
      </w:r>
      <w:r w:rsidRPr="002123C9">
        <w:rPr>
          <w:rFonts w:ascii="Times New Roman" w:eastAsia="Times New Roman" w:hAnsi="Times New Roman" w:cs="Times New Roman"/>
          <w:spacing w:val="-10"/>
          <w:sz w:val="24"/>
        </w:rPr>
        <w:t xml:space="preserve"> </w:t>
      </w:r>
      <w:r w:rsidRPr="002123C9">
        <w:rPr>
          <w:rFonts w:ascii="Times New Roman" w:eastAsia="Times New Roman" w:hAnsi="Times New Roman" w:cs="Times New Roman"/>
          <w:sz w:val="24"/>
        </w:rPr>
        <w:t>к</w:t>
      </w:r>
      <w:r w:rsidRPr="002123C9">
        <w:rPr>
          <w:rFonts w:ascii="Times New Roman" w:eastAsia="Times New Roman" w:hAnsi="Times New Roman" w:cs="Times New Roman"/>
          <w:spacing w:val="-9"/>
          <w:sz w:val="24"/>
        </w:rPr>
        <w:t xml:space="preserve"> </w:t>
      </w:r>
      <w:r w:rsidRPr="002123C9">
        <w:rPr>
          <w:rFonts w:ascii="Times New Roman" w:eastAsia="Times New Roman" w:hAnsi="Times New Roman" w:cs="Times New Roman"/>
          <w:sz w:val="24"/>
        </w:rPr>
        <w:t>семье,</w:t>
      </w:r>
      <w:r w:rsidRPr="002123C9">
        <w:rPr>
          <w:rFonts w:ascii="Times New Roman" w:eastAsia="Times New Roman" w:hAnsi="Times New Roman" w:cs="Times New Roman"/>
          <w:spacing w:val="-4"/>
          <w:sz w:val="24"/>
        </w:rPr>
        <w:t xml:space="preserve"> </w:t>
      </w:r>
      <w:r w:rsidRPr="002123C9">
        <w:rPr>
          <w:rFonts w:ascii="Times New Roman" w:eastAsia="Times New Roman" w:hAnsi="Times New Roman" w:cs="Times New Roman"/>
          <w:sz w:val="24"/>
        </w:rPr>
        <w:t>уважение</w:t>
      </w:r>
      <w:r w:rsidRPr="002123C9">
        <w:rPr>
          <w:rFonts w:ascii="Times New Roman" w:eastAsia="Times New Roman" w:hAnsi="Times New Roman" w:cs="Times New Roman"/>
          <w:spacing w:val="-57"/>
          <w:sz w:val="24"/>
        </w:rPr>
        <w:t xml:space="preserve"> </w:t>
      </w:r>
      <w:r w:rsidRPr="002123C9">
        <w:rPr>
          <w:rFonts w:ascii="Times New Roman" w:eastAsia="Times New Roman" w:hAnsi="Times New Roman" w:cs="Times New Roman"/>
          <w:sz w:val="24"/>
        </w:rPr>
        <w:t>к</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родителям</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(законным</w:t>
      </w:r>
      <w:r w:rsidRPr="002123C9">
        <w:rPr>
          <w:rFonts w:ascii="Times New Roman" w:eastAsia="Times New Roman" w:hAnsi="Times New Roman" w:cs="Times New Roman"/>
          <w:spacing w:val="-2"/>
          <w:sz w:val="24"/>
        </w:rPr>
        <w:t xml:space="preserve"> </w:t>
      </w:r>
      <w:r w:rsidRPr="002123C9">
        <w:rPr>
          <w:rFonts w:ascii="Times New Roman" w:eastAsia="Times New Roman" w:hAnsi="Times New Roman" w:cs="Times New Roman"/>
          <w:sz w:val="24"/>
        </w:rPr>
        <w:t>представителям),</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педагогам</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и окружающим</w:t>
      </w:r>
      <w:r w:rsidRPr="002123C9">
        <w:rPr>
          <w:rFonts w:ascii="Times New Roman" w:eastAsia="Times New Roman" w:hAnsi="Times New Roman" w:cs="Times New Roman"/>
          <w:spacing w:val="3"/>
          <w:sz w:val="24"/>
        </w:rPr>
        <w:t xml:space="preserve"> </w:t>
      </w:r>
      <w:r w:rsidRPr="002123C9">
        <w:rPr>
          <w:rFonts w:ascii="Times New Roman" w:eastAsia="Times New Roman" w:hAnsi="Times New Roman" w:cs="Times New Roman"/>
          <w:sz w:val="24"/>
        </w:rPr>
        <w:t>людям;</w:t>
      </w:r>
    </w:p>
    <w:p w:rsidR="002123C9" w:rsidRPr="002123C9" w:rsidRDefault="002123C9" w:rsidP="002123C9">
      <w:pPr>
        <w:widowControl w:val="0"/>
        <w:numPr>
          <w:ilvl w:val="1"/>
          <w:numId w:val="18"/>
        </w:numPr>
        <w:tabs>
          <w:tab w:val="left" w:pos="851"/>
        </w:tabs>
        <w:autoSpaceDE w:val="0"/>
        <w:autoSpaceDN w:val="0"/>
        <w:spacing w:after="0" w:line="360" w:lineRule="auto"/>
        <w:ind w:left="0" w:right="59" w:firstLine="567"/>
        <w:jc w:val="both"/>
        <w:rPr>
          <w:rFonts w:ascii="Times New Roman" w:eastAsia="Times New Roman" w:hAnsi="Times New Roman" w:cs="Times New Roman"/>
          <w:sz w:val="24"/>
        </w:rPr>
      </w:pPr>
      <w:r w:rsidRPr="002123C9">
        <w:rPr>
          <w:rFonts w:ascii="Times New Roman" w:eastAsia="Times New Roman" w:hAnsi="Times New Roman" w:cs="Times New Roman"/>
          <w:sz w:val="24"/>
        </w:rPr>
        <w:t>воспитывать</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доброжелательное</w:t>
      </w:r>
      <w:r w:rsidRPr="002123C9">
        <w:rPr>
          <w:rFonts w:ascii="Times New Roman" w:eastAsia="Times New Roman" w:hAnsi="Times New Roman" w:cs="Times New Roman"/>
          <w:spacing w:val="-3"/>
          <w:sz w:val="24"/>
        </w:rPr>
        <w:t xml:space="preserve"> </w:t>
      </w:r>
      <w:r w:rsidRPr="002123C9">
        <w:rPr>
          <w:rFonts w:ascii="Times New Roman" w:eastAsia="Times New Roman" w:hAnsi="Times New Roman" w:cs="Times New Roman"/>
          <w:sz w:val="24"/>
        </w:rPr>
        <w:t>отношение</w:t>
      </w:r>
      <w:r w:rsidRPr="002123C9">
        <w:rPr>
          <w:rFonts w:ascii="Times New Roman" w:eastAsia="Times New Roman" w:hAnsi="Times New Roman" w:cs="Times New Roman"/>
          <w:spacing w:val="-2"/>
          <w:sz w:val="24"/>
        </w:rPr>
        <w:t xml:space="preserve"> </w:t>
      </w:r>
      <w:r w:rsidRPr="002123C9">
        <w:rPr>
          <w:rFonts w:ascii="Times New Roman" w:eastAsia="Times New Roman" w:hAnsi="Times New Roman" w:cs="Times New Roman"/>
          <w:sz w:val="24"/>
        </w:rPr>
        <w:t>ко</w:t>
      </w:r>
      <w:r w:rsidRPr="002123C9">
        <w:rPr>
          <w:rFonts w:ascii="Times New Roman" w:eastAsia="Times New Roman" w:hAnsi="Times New Roman" w:cs="Times New Roman"/>
          <w:spacing w:val="-4"/>
          <w:sz w:val="24"/>
        </w:rPr>
        <w:t xml:space="preserve"> </w:t>
      </w:r>
      <w:r w:rsidRPr="002123C9">
        <w:rPr>
          <w:rFonts w:ascii="Times New Roman" w:eastAsia="Times New Roman" w:hAnsi="Times New Roman" w:cs="Times New Roman"/>
          <w:sz w:val="24"/>
        </w:rPr>
        <w:t>взрослым</w:t>
      </w:r>
      <w:r w:rsidRPr="002123C9">
        <w:rPr>
          <w:rFonts w:ascii="Times New Roman" w:eastAsia="Times New Roman" w:hAnsi="Times New Roman" w:cs="Times New Roman"/>
          <w:spacing w:val="-3"/>
          <w:sz w:val="24"/>
        </w:rPr>
        <w:t xml:space="preserve"> </w:t>
      </w:r>
      <w:r w:rsidRPr="002123C9">
        <w:rPr>
          <w:rFonts w:ascii="Times New Roman" w:eastAsia="Times New Roman" w:hAnsi="Times New Roman" w:cs="Times New Roman"/>
          <w:sz w:val="24"/>
        </w:rPr>
        <w:t>и</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детям;</w:t>
      </w:r>
    </w:p>
    <w:p w:rsidR="002123C9" w:rsidRPr="002123C9" w:rsidRDefault="002123C9" w:rsidP="002123C9">
      <w:pPr>
        <w:widowControl w:val="0"/>
        <w:numPr>
          <w:ilvl w:val="1"/>
          <w:numId w:val="18"/>
        </w:numPr>
        <w:tabs>
          <w:tab w:val="left" w:pos="851"/>
        </w:tabs>
        <w:autoSpaceDE w:val="0"/>
        <w:autoSpaceDN w:val="0"/>
        <w:spacing w:after="0" w:line="360" w:lineRule="auto"/>
        <w:ind w:left="0" w:right="59" w:firstLine="567"/>
        <w:jc w:val="both"/>
        <w:rPr>
          <w:rFonts w:ascii="Times New Roman" w:eastAsia="Times New Roman" w:hAnsi="Times New Roman" w:cs="Times New Roman"/>
          <w:sz w:val="24"/>
        </w:rPr>
      </w:pPr>
      <w:r w:rsidRPr="002123C9">
        <w:rPr>
          <w:rFonts w:ascii="Times New Roman" w:eastAsia="Times New Roman" w:hAnsi="Times New Roman" w:cs="Times New Roman"/>
          <w:sz w:val="24"/>
        </w:rPr>
        <w:t>воспитывать культуру общения со взрослыми и сверстниками, желание выполнять</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правила</w:t>
      </w:r>
      <w:r w:rsidRPr="002123C9">
        <w:rPr>
          <w:rFonts w:ascii="Times New Roman" w:eastAsia="Times New Roman" w:hAnsi="Times New Roman" w:cs="Times New Roman"/>
          <w:spacing w:val="-2"/>
          <w:sz w:val="24"/>
        </w:rPr>
        <w:t xml:space="preserve"> </w:t>
      </w:r>
      <w:r w:rsidRPr="002123C9">
        <w:rPr>
          <w:rFonts w:ascii="Times New Roman" w:eastAsia="Times New Roman" w:hAnsi="Times New Roman" w:cs="Times New Roman"/>
          <w:sz w:val="24"/>
        </w:rPr>
        <w:t>поведения,</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быть</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вежливыми в</w:t>
      </w:r>
      <w:r w:rsidRPr="002123C9">
        <w:rPr>
          <w:rFonts w:ascii="Times New Roman" w:eastAsia="Times New Roman" w:hAnsi="Times New Roman" w:cs="Times New Roman"/>
          <w:spacing w:val="-2"/>
          <w:sz w:val="24"/>
        </w:rPr>
        <w:t xml:space="preserve"> </w:t>
      </w:r>
      <w:r w:rsidRPr="002123C9">
        <w:rPr>
          <w:rFonts w:ascii="Times New Roman" w:eastAsia="Times New Roman" w:hAnsi="Times New Roman" w:cs="Times New Roman"/>
          <w:sz w:val="24"/>
        </w:rPr>
        <w:t>общении</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со взрослыми</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и</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сверстниками;</w:t>
      </w:r>
    </w:p>
    <w:p w:rsidR="002123C9" w:rsidRPr="002123C9" w:rsidRDefault="002123C9" w:rsidP="002123C9">
      <w:pPr>
        <w:widowControl w:val="0"/>
        <w:numPr>
          <w:ilvl w:val="1"/>
          <w:numId w:val="18"/>
        </w:numPr>
        <w:tabs>
          <w:tab w:val="left" w:pos="851"/>
        </w:tabs>
        <w:autoSpaceDE w:val="0"/>
        <w:autoSpaceDN w:val="0"/>
        <w:spacing w:after="0" w:line="360" w:lineRule="auto"/>
        <w:ind w:left="0" w:right="59" w:firstLine="567"/>
        <w:jc w:val="both"/>
        <w:rPr>
          <w:rFonts w:ascii="Times New Roman" w:eastAsia="Times New Roman" w:hAnsi="Times New Roman" w:cs="Times New Roman"/>
          <w:sz w:val="24"/>
        </w:rPr>
      </w:pPr>
      <w:r w:rsidRPr="002123C9">
        <w:rPr>
          <w:rFonts w:ascii="Times New Roman" w:eastAsia="Times New Roman" w:hAnsi="Times New Roman" w:cs="Times New Roman"/>
          <w:sz w:val="24"/>
        </w:rPr>
        <w:t>развивать стремление к совместным играм, взаимодействию в паре или небольшой</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подгруппе,</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к взаимодействию в</w:t>
      </w:r>
      <w:r w:rsidRPr="002123C9">
        <w:rPr>
          <w:rFonts w:ascii="Times New Roman" w:eastAsia="Times New Roman" w:hAnsi="Times New Roman" w:cs="Times New Roman"/>
          <w:spacing w:val="-2"/>
          <w:sz w:val="24"/>
        </w:rPr>
        <w:t xml:space="preserve"> </w:t>
      </w:r>
      <w:r w:rsidRPr="002123C9">
        <w:rPr>
          <w:rFonts w:ascii="Times New Roman" w:eastAsia="Times New Roman" w:hAnsi="Times New Roman" w:cs="Times New Roman"/>
          <w:sz w:val="24"/>
        </w:rPr>
        <w:t>практической деятельности;</w:t>
      </w:r>
    </w:p>
    <w:p w:rsidR="002123C9" w:rsidRPr="002123C9" w:rsidRDefault="002123C9" w:rsidP="002123C9">
      <w:pPr>
        <w:widowControl w:val="0"/>
        <w:numPr>
          <w:ilvl w:val="1"/>
          <w:numId w:val="18"/>
        </w:numPr>
        <w:tabs>
          <w:tab w:val="left" w:pos="851"/>
        </w:tabs>
        <w:autoSpaceDE w:val="0"/>
        <w:autoSpaceDN w:val="0"/>
        <w:spacing w:after="0" w:line="360" w:lineRule="auto"/>
        <w:ind w:left="0" w:right="59" w:firstLine="567"/>
        <w:jc w:val="both"/>
        <w:rPr>
          <w:rFonts w:ascii="Times New Roman" w:eastAsia="Times New Roman" w:hAnsi="Times New Roman" w:cs="Times New Roman"/>
          <w:i/>
          <w:sz w:val="24"/>
        </w:rPr>
      </w:pPr>
      <w:r w:rsidRPr="002123C9">
        <w:rPr>
          <w:rFonts w:ascii="Times New Roman" w:eastAsia="Times New Roman" w:hAnsi="Times New Roman" w:cs="Times New Roman"/>
          <w:i/>
          <w:sz w:val="24"/>
        </w:rPr>
        <w:t>формировать представление ребенка о себе, родителях.</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Рассматривая семейные</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фотографии, обращать внимание на черты его сходства с родителями. Учить определять</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эмоциональные состояния изображенных на фотоснимке людей, связывать их настроение с</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определенными</w:t>
      </w:r>
      <w:r w:rsidRPr="002123C9">
        <w:rPr>
          <w:rFonts w:ascii="Times New Roman" w:eastAsia="Times New Roman" w:hAnsi="Times New Roman" w:cs="Times New Roman"/>
          <w:i/>
          <w:spacing w:val="-2"/>
          <w:sz w:val="24"/>
        </w:rPr>
        <w:t xml:space="preserve"> </w:t>
      </w:r>
      <w:r w:rsidRPr="002123C9">
        <w:rPr>
          <w:rFonts w:ascii="Times New Roman" w:eastAsia="Times New Roman" w:hAnsi="Times New Roman" w:cs="Times New Roman"/>
          <w:i/>
          <w:sz w:val="24"/>
        </w:rPr>
        <w:t>событиями</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в</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жизни</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семьи;</w:t>
      </w:r>
    </w:p>
    <w:p w:rsidR="002123C9" w:rsidRPr="002123C9" w:rsidRDefault="002123C9" w:rsidP="002123C9">
      <w:pPr>
        <w:widowControl w:val="0"/>
        <w:numPr>
          <w:ilvl w:val="1"/>
          <w:numId w:val="18"/>
        </w:numPr>
        <w:tabs>
          <w:tab w:val="left" w:pos="851"/>
        </w:tabs>
        <w:autoSpaceDE w:val="0"/>
        <w:autoSpaceDN w:val="0"/>
        <w:spacing w:after="0" w:line="360" w:lineRule="auto"/>
        <w:ind w:left="0" w:right="59" w:firstLine="567"/>
        <w:jc w:val="both"/>
        <w:rPr>
          <w:rFonts w:ascii="Times New Roman" w:eastAsia="Times New Roman" w:hAnsi="Times New Roman" w:cs="Times New Roman"/>
          <w:i/>
          <w:sz w:val="24"/>
        </w:rPr>
      </w:pPr>
      <w:r w:rsidRPr="002123C9">
        <w:rPr>
          <w:rFonts w:ascii="Times New Roman" w:eastAsia="Times New Roman" w:hAnsi="Times New Roman" w:cs="Times New Roman"/>
          <w:i/>
          <w:sz w:val="24"/>
        </w:rPr>
        <w:lastRenderedPageBreak/>
        <w:t>формировать</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представления</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о</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семье,</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её</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национальном</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составе,</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своей</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принадлежности</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к</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ее</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членам,</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об</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их</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обязанностях</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и</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обязанностях</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самого</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ребенка;</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об</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интересах,</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увлечениях</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каждого</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члена</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семьи,</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семейном</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отдыхе.</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Воспитывать</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бережное</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отношение</w:t>
      </w:r>
      <w:r w:rsidRPr="002123C9">
        <w:rPr>
          <w:rFonts w:ascii="Times New Roman" w:eastAsia="Times New Roman" w:hAnsi="Times New Roman" w:cs="Times New Roman"/>
          <w:i/>
          <w:spacing w:val="-2"/>
          <w:sz w:val="24"/>
        </w:rPr>
        <w:t xml:space="preserve"> </w:t>
      </w:r>
      <w:r w:rsidRPr="002123C9">
        <w:rPr>
          <w:rFonts w:ascii="Times New Roman" w:eastAsia="Times New Roman" w:hAnsi="Times New Roman" w:cs="Times New Roman"/>
          <w:i/>
          <w:sz w:val="24"/>
        </w:rPr>
        <w:t>к семейным</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традициям;</w:t>
      </w:r>
    </w:p>
    <w:p w:rsidR="002123C9" w:rsidRPr="002123C9" w:rsidRDefault="002123C9" w:rsidP="002123C9">
      <w:pPr>
        <w:widowControl w:val="0"/>
        <w:numPr>
          <w:ilvl w:val="1"/>
          <w:numId w:val="18"/>
        </w:numPr>
        <w:tabs>
          <w:tab w:val="left" w:pos="851"/>
        </w:tabs>
        <w:autoSpaceDE w:val="0"/>
        <w:autoSpaceDN w:val="0"/>
        <w:spacing w:after="0" w:line="360" w:lineRule="auto"/>
        <w:ind w:left="0" w:right="59" w:firstLine="567"/>
        <w:jc w:val="both"/>
        <w:rPr>
          <w:rFonts w:ascii="Times New Roman" w:eastAsia="Times New Roman" w:hAnsi="Times New Roman" w:cs="Times New Roman"/>
          <w:i/>
          <w:sz w:val="24"/>
        </w:rPr>
      </w:pPr>
      <w:r w:rsidRPr="002123C9">
        <w:rPr>
          <w:rFonts w:ascii="Times New Roman" w:eastAsia="Times New Roman" w:hAnsi="Times New Roman" w:cs="Times New Roman"/>
          <w:i/>
          <w:sz w:val="24"/>
        </w:rPr>
        <w:t>поддерживать интерес ребенка к событиям детства их родителей, о любимых</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играх и игрушках, о самых запоминающихся эпизодах из</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детства,</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которые могут быть</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созвучными</w:t>
      </w:r>
      <w:r w:rsidRPr="002123C9">
        <w:rPr>
          <w:rFonts w:ascii="Times New Roman" w:eastAsia="Times New Roman" w:hAnsi="Times New Roman" w:cs="Times New Roman"/>
          <w:i/>
          <w:spacing w:val="-2"/>
          <w:sz w:val="24"/>
        </w:rPr>
        <w:t xml:space="preserve"> </w:t>
      </w:r>
      <w:r w:rsidRPr="002123C9">
        <w:rPr>
          <w:rFonts w:ascii="Times New Roman" w:eastAsia="Times New Roman" w:hAnsi="Times New Roman" w:cs="Times New Roman"/>
          <w:i/>
          <w:sz w:val="24"/>
        </w:rPr>
        <w:t>интересам</w:t>
      </w:r>
      <w:r w:rsidRPr="002123C9">
        <w:rPr>
          <w:rFonts w:ascii="Times New Roman" w:eastAsia="Times New Roman" w:hAnsi="Times New Roman" w:cs="Times New Roman"/>
          <w:i/>
          <w:spacing w:val="2"/>
          <w:sz w:val="24"/>
        </w:rPr>
        <w:t xml:space="preserve"> </w:t>
      </w:r>
      <w:r w:rsidRPr="002123C9">
        <w:rPr>
          <w:rFonts w:ascii="Times New Roman" w:eastAsia="Times New Roman" w:hAnsi="Times New Roman" w:cs="Times New Roman"/>
          <w:i/>
          <w:sz w:val="24"/>
        </w:rPr>
        <w:t>и чувствам самого ребенка;</w:t>
      </w:r>
    </w:p>
    <w:p w:rsidR="002123C9" w:rsidRPr="002123C9" w:rsidRDefault="002123C9" w:rsidP="002123C9">
      <w:pPr>
        <w:widowControl w:val="0"/>
        <w:numPr>
          <w:ilvl w:val="1"/>
          <w:numId w:val="18"/>
        </w:numPr>
        <w:tabs>
          <w:tab w:val="left" w:pos="851"/>
        </w:tabs>
        <w:autoSpaceDE w:val="0"/>
        <w:autoSpaceDN w:val="0"/>
        <w:spacing w:after="0" w:line="360" w:lineRule="auto"/>
        <w:ind w:left="0" w:right="59" w:firstLine="567"/>
        <w:jc w:val="both"/>
        <w:rPr>
          <w:rFonts w:ascii="Times New Roman" w:eastAsia="Times New Roman" w:hAnsi="Times New Roman" w:cs="Times New Roman"/>
          <w:i/>
          <w:sz w:val="24"/>
        </w:rPr>
      </w:pPr>
      <w:r w:rsidRPr="002123C9">
        <w:rPr>
          <w:rFonts w:ascii="Times New Roman" w:eastAsia="Times New Roman" w:hAnsi="Times New Roman" w:cs="Times New Roman"/>
          <w:i/>
          <w:sz w:val="24"/>
        </w:rPr>
        <w:t>воспитывать</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потребность</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ребенка</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в</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общении</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со</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взрослым</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как</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источником</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разнообразной</w:t>
      </w:r>
      <w:r w:rsidRPr="002123C9">
        <w:rPr>
          <w:rFonts w:ascii="Times New Roman" w:eastAsia="Times New Roman" w:hAnsi="Times New Roman" w:cs="Times New Roman"/>
          <w:i/>
          <w:spacing w:val="-6"/>
          <w:sz w:val="24"/>
        </w:rPr>
        <w:t xml:space="preserve"> </w:t>
      </w:r>
      <w:r w:rsidRPr="002123C9">
        <w:rPr>
          <w:rFonts w:ascii="Times New Roman" w:eastAsia="Times New Roman" w:hAnsi="Times New Roman" w:cs="Times New Roman"/>
          <w:i/>
          <w:sz w:val="24"/>
        </w:rPr>
        <w:t>информации</w:t>
      </w:r>
      <w:r w:rsidRPr="002123C9">
        <w:rPr>
          <w:rFonts w:ascii="Times New Roman" w:eastAsia="Times New Roman" w:hAnsi="Times New Roman" w:cs="Times New Roman"/>
          <w:i/>
          <w:spacing w:val="-5"/>
          <w:sz w:val="24"/>
        </w:rPr>
        <w:t xml:space="preserve"> </w:t>
      </w:r>
      <w:r w:rsidRPr="002123C9">
        <w:rPr>
          <w:rFonts w:ascii="Times New Roman" w:eastAsia="Times New Roman" w:hAnsi="Times New Roman" w:cs="Times New Roman"/>
          <w:i/>
          <w:sz w:val="24"/>
        </w:rPr>
        <w:t>о</w:t>
      </w:r>
      <w:r w:rsidRPr="002123C9">
        <w:rPr>
          <w:rFonts w:ascii="Times New Roman" w:eastAsia="Times New Roman" w:hAnsi="Times New Roman" w:cs="Times New Roman"/>
          <w:i/>
          <w:spacing w:val="-5"/>
          <w:sz w:val="24"/>
        </w:rPr>
        <w:t xml:space="preserve"> </w:t>
      </w:r>
      <w:r w:rsidRPr="002123C9">
        <w:rPr>
          <w:rFonts w:ascii="Times New Roman" w:eastAsia="Times New Roman" w:hAnsi="Times New Roman" w:cs="Times New Roman"/>
          <w:i/>
          <w:sz w:val="24"/>
        </w:rPr>
        <w:t>природном</w:t>
      </w:r>
      <w:r w:rsidRPr="002123C9">
        <w:rPr>
          <w:rFonts w:ascii="Times New Roman" w:eastAsia="Times New Roman" w:hAnsi="Times New Roman" w:cs="Times New Roman"/>
          <w:i/>
          <w:spacing w:val="-5"/>
          <w:sz w:val="24"/>
        </w:rPr>
        <w:t xml:space="preserve"> </w:t>
      </w:r>
      <w:r w:rsidRPr="002123C9">
        <w:rPr>
          <w:rFonts w:ascii="Times New Roman" w:eastAsia="Times New Roman" w:hAnsi="Times New Roman" w:cs="Times New Roman"/>
          <w:i/>
          <w:sz w:val="24"/>
        </w:rPr>
        <w:t>и</w:t>
      </w:r>
      <w:r w:rsidRPr="002123C9">
        <w:rPr>
          <w:rFonts w:ascii="Times New Roman" w:eastAsia="Times New Roman" w:hAnsi="Times New Roman" w:cs="Times New Roman"/>
          <w:i/>
          <w:spacing w:val="-5"/>
          <w:sz w:val="24"/>
        </w:rPr>
        <w:t xml:space="preserve"> </w:t>
      </w:r>
      <w:r w:rsidRPr="002123C9">
        <w:rPr>
          <w:rFonts w:ascii="Times New Roman" w:eastAsia="Times New Roman" w:hAnsi="Times New Roman" w:cs="Times New Roman"/>
          <w:i/>
          <w:sz w:val="24"/>
        </w:rPr>
        <w:t>социальном</w:t>
      </w:r>
      <w:r w:rsidRPr="002123C9">
        <w:rPr>
          <w:rFonts w:ascii="Times New Roman" w:eastAsia="Times New Roman" w:hAnsi="Times New Roman" w:cs="Times New Roman"/>
          <w:i/>
          <w:spacing w:val="-7"/>
          <w:sz w:val="24"/>
        </w:rPr>
        <w:t xml:space="preserve"> </w:t>
      </w:r>
      <w:r w:rsidRPr="002123C9">
        <w:rPr>
          <w:rFonts w:ascii="Times New Roman" w:eastAsia="Times New Roman" w:hAnsi="Times New Roman" w:cs="Times New Roman"/>
          <w:i/>
          <w:sz w:val="24"/>
        </w:rPr>
        <w:t>мире,</w:t>
      </w:r>
      <w:r w:rsidRPr="002123C9">
        <w:rPr>
          <w:rFonts w:ascii="Times New Roman" w:eastAsia="Times New Roman" w:hAnsi="Times New Roman" w:cs="Times New Roman"/>
          <w:i/>
          <w:spacing w:val="-5"/>
          <w:sz w:val="24"/>
        </w:rPr>
        <w:t xml:space="preserve"> </w:t>
      </w:r>
      <w:r w:rsidRPr="002123C9">
        <w:rPr>
          <w:rFonts w:ascii="Times New Roman" w:eastAsia="Times New Roman" w:hAnsi="Times New Roman" w:cs="Times New Roman"/>
          <w:i/>
          <w:sz w:val="24"/>
        </w:rPr>
        <w:t>событиях</w:t>
      </w:r>
      <w:r w:rsidRPr="002123C9">
        <w:rPr>
          <w:rFonts w:ascii="Times New Roman" w:eastAsia="Times New Roman" w:hAnsi="Times New Roman" w:cs="Times New Roman"/>
          <w:i/>
          <w:spacing w:val="-6"/>
          <w:sz w:val="24"/>
        </w:rPr>
        <w:t xml:space="preserve"> </w:t>
      </w:r>
      <w:r w:rsidRPr="002123C9">
        <w:rPr>
          <w:rFonts w:ascii="Times New Roman" w:eastAsia="Times New Roman" w:hAnsi="Times New Roman" w:cs="Times New Roman"/>
          <w:i/>
          <w:sz w:val="24"/>
        </w:rPr>
        <w:t>в</w:t>
      </w:r>
      <w:r w:rsidRPr="002123C9">
        <w:rPr>
          <w:rFonts w:ascii="Times New Roman" w:eastAsia="Times New Roman" w:hAnsi="Times New Roman" w:cs="Times New Roman"/>
          <w:i/>
          <w:spacing w:val="-7"/>
          <w:sz w:val="24"/>
        </w:rPr>
        <w:t xml:space="preserve"> </w:t>
      </w:r>
      <w:r w:rsidRPr="002123C9">
        <w:rPr>
          <w:rFonts w:ascii="Times New Roman" w:eastAsia="Times New Roman" w:hAnsi="Times New Roman" w:cs="Times New Roman"/>
          <w:i/>
          <w:sz w:val="24"/>
        </w:rPr>
        <w:t>родном</w:t>
      </w:r>
      <w:r w:rsidRPr="002123C9">
        <w:rPr>
          <w:rFonts w:ascii="Times New Roman" w:eastAsia="Times New Roman" w:hAnsi="Times New Roman" w:cs="Times New Roman"/>
          <w:i/>
          <w:spacing w:val="-4"/>
          <w:sz w:val="24"/>
        </w:rPr>
        <w:t xml:space="preserve"> </w:t>
      </w:r>
      <w:r w:rsidRPr="002123C9">
        <w:rPr>
          <w:rFonts w:ascii="Times New Roman" w:eastAsia="Times New Roman" w:hAnsi="Times New Roman" w:cs="Times New Roman"/>
          <w:i/>
          <w:sz w:val="24"/>
        </w:rPr>
        <w:t>городе</w:t>
      </w:r>
      <w:r w:rsidRPr="002123C9">
        <w:rPr>
          <w:rFonts w:ascii="Times New Roman" w:eastAsia="Times New Roman" w:hAnsi="Times New Roman" w:cs="Times New Roman"/>
          <w:i/>
          <w:spacing w:val="-6"/>
          <w:sz w:val="24"/>
        </w:rPr>
        <w:t xml:space="preserve"> </w:t>
      </w:r>
      <w:r w:rsidRPr="002123C9">
        <w:rPr>
          <w:rFonts w:ascii="Times New Roman" w:eastAsia="Times New Roman" w:hAnsi="Times New Roman" w:cs="Times New Roman"/>
          <w:i/>
          <w:sz w:val="24"/>
        </w:rPr>
        <w:t>(селе),</w:t>
      </w:r>
      <w:r w:rsidRPr="002123C9">
        <w:rPr>
          <w:rFonts w:ascii="Times New Roman" w:eastAsia="Times New Roman" w:hAnsi="Times New Roman" w:cs="Times New Roman"/>
          <w:i/>
          <w:spacing w:val="-58"/>
          <w:sz w:val="24"/>
        </w:rPr>
        <w:t xml:space="preserve"> </w:t>
      </w:r>
      <w:r w:rsidRPr="002123C9">
        <w:rPr>
          <w:rFonts w:ascii="Times New Roman" w:eastAsia="Times New Roman" w:hAnsi="Times New Roman" w:cs="Times New Roman"/>
          <w:i/>
          <w:sz w:val="24"/>
        </w:rPr>
        <w:t>республике;</w:t>
      </w:r>
    </w:p>
    <w:p w:rsidR="002123C9" w:rsidRPr="002123C9" w:rsidRDefault="002123C9" w:rsidP="002123C9">
      <w:pPr>
        <w:widowControl w:val="0"/>
        <w:numPr>
          <w:ilvl w:val="1"/>
          <w:numId w:val="18"/>
        </w:numPr>
        <w:tabs>
          <w:tab w:val="left" w:pos="851"/>
        </w:tabs>
        <w:autoSpaceDE w:val="0"/>
        <w:autoSpaceDN w:val="0"/>
        <w:spacing w:after="0" w:line="360" w:lineRule="auto"/>
        <w:ind w:left="0" w:right="59" w:firstLine="567"/>
        <w:jc w:val="both"/>
        <w:rPr>
          <w:rFonts w:ascii="Times New Roman" w:eastAsia="Times New Roman" w:hAnsi="Times New Roman" w:cs="Times New Roman"/>
          <w:i/>
          <w:sz w:val="24"/>
        </w:rPr>
      </w:pPr>
      <w:r w:rsidRPr="002123C9">
        <w:rPr>
          <w:rFonts w:ascii="Times New Roman" w:eastAsia="Times New Roman" w:hAnsi="Times New Roman" w:cs="Times New Roman"/>
          <w:i/>
          <w:sz w:val="24"/>
        </w:rPr>
        <w:t>развивать</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инициативу</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общения</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на</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родном</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языке;</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вежливо</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откликаться</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на</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предложения общения со стороны других людей, устанавливать вербальные и невербальные</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контакты со взрослыми и детьми в различных видах деятельности. Поддерживать тему</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разговора,</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вести</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беседу</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на тему,</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интересующую собеседника;</w:t>
      </w:r>
    </w:p>
    <w:p w:rsidR="002123C9" w:rsidRPr="002123C9" w:rsidRDefault="002123C9" w:rsidP="002123C9">
      <w:pPr>
        <w:widowControl w:val="0"/>
        <w:numPr>
          <w:ilvl w:val="1"/>
          <w:numId w:val="18"/>
        </w:numPr>
        <w:tabs>
          <w:tab w:val="left" w:pos="851"/>
        </w:tabs>
        <w:autoSpaceDE w:val="0"/>
        <w:autoSpaceDN w:val="0"/>
        <w:spacing w:after="0" w:line="360" w:lineRule="auto"/>
        <w:ind w:left="0" w:right="59" w:firstLine="567"/>
        <w:jc w:val="both"/>
        <w:rPr>
          <w:rFonts w:ascii="Times New Roman" w:eastAsia="Times New Roman" w:hAnsi="Times New Roman" w:cs="Times New Roman"/>
          <w:i/>
          <w:sz w:val="24"/>
        </w:rPr>
      </w:pPr>
      <w:r w:rsidRPr="002123C9">
        <w:rPr>
          <w:rFonts w:ascii="Times New Roman" w:eastAsia="Times New Roman" w:hAnsi="Times New Roman" w:cs="Times New Roman"/>
          <w:i/>
          <w:sz w:val="24"/>
        </w:rPr>
        <w:t>развивать</w:t>
      </w:r>
      <w:r w:rsidRPr="002123C9">
        <w:rPr>
          <w:rFonts w:ascii="Times New Roman" w:eastAsia="Times New Roman" w:hAnsi="Times New Roman" w:cs="Times New Roman"/>
          <w:i/>
          <w:spacing w:val="31"/>
          <w:sz w:val="24"/>
        </w:rPr>
        <w:t xml:space="preserve"> </w:t>
      </w:r>
      <w:r w:rsidRPr="002123C9">
        <w:rPr>
          <w:rFonts w:ascii="Times New Roman" w:eastAsia="Times New Roman" w:hAnsi="Times New Roman" w:cs="Times New Roman"/>
          <w:i/>
          <w:sz w:val="24"/>
        </w:rPr>
        <w:t>способствовать</w:t>
      </w:r>
      <w:r w:rsidRPr="002123C9">
        <w:rPr>
          <w:rFonts w:ascii="Times New Roman" w:eastAsia="Times New Roman" w:hAnsi="Times New Roman" w:cs="Times New Roman"/>
          <w:i/>
          <w:spacing w:val="89"/>
          <w:sz w:val="24"/>
        </w:rPr>
        <w:t xml:space="preserve"> </w:t>
      </w:r>
      <w:r w:rsidRPr="002123C9">
        <w:rPr>
          <w:rFonts w:ascii="Times New Roman" w:eastAsia="Times New Roman" w:hAnsi="Times New Roman" w:cs="Times New Roman"/>
          <w:i/>
          <w:sz w:val="24"/>
        </w:rPr>
        <w:t>проявлению</w:t>
      </w:r>
      <w:r w:rsidRPr="002123C9">
        <w:rPr>
          <w:rFonts w:ascii="Times New Roman" w:eastAsia="Times New Roman" w:hAnsi="Times New Roman" w:cs="Times New Roman"/>
          <w:i/>
          <w:spacing w:val="89"/>
          <w:sz w:val="24"/>
        </w:rPr>
        <w:t xml:space="preserve"> </w:t>
      </w:r>
      <w:r w:rsidRPr="002123C9">
        <w:rPr>
          <w:rFonts w:ascii="Times New Roman" w:eastAsia="Times New Roman" w:hAnsi="Times New Roman" w:cs="Times New Roman"/>
          <w:i/>
          <w:sz w:val="24"/>
        </w:rPr>
        <w:t>интереса</w:t>
      </w:r>
      <w:r w:rsidRPr="002123C9">
        <w:rPr>
          <w:rFonts w:ascii="Times New Roman" w:eastAsia="Times New Roman" w:hAnsi="Times New Roman" w:cs="Times New Roman"/>
          <w:i/>
          <w:spacing w:val="88"/>
          <w:sz w:val="24"/>
        </w:rPr>
        <w:t xml:space="preserve"> </w:t>
      </w:r>
      <w:r w:rsidRPr="002123C9">
        <w:rPr>
          <w:rFonts w:ascii="Times New Roman" w:eastAsia="Times New Roman" w:hAnsi="Times New Roman" w:cs="Times New Roman"/>
          <w:i/>
          <w:sz w:val="24"/>
        </w:rPr>
        <w:t>к</w:t>
      </w:r>
      <w:r w:rsidRPr="002123C9">
        <w:rPr>
          <w:rFonts w:ascii="Times New Roman" w:eastAsia="Times New Roman" w:hAnsi="Times New Roman" w:cs="Times New Roman"/>
          <w:i/>
          <w:spacing w:val="89"/>
          <w:sz w:val="24"/>
        </w:rPr>
        <w:t xml:space="preserve"> </w:t>
      </w:r>
      <w:r w:rsidRPr="002123C9">
        <w:rPr>
          <w:rFonts w:ascii="Times New Roman" w:eastAsia="Times New Roman" w:hAnsi="Times New Roman" w:cs="Times New Roman"/>
          <w:i/>
          <w:sz w:val="24"/>
        </w:rPr>
        <w:t>культуре</w:t>
      </w:r>
      <w:r w:rsidRPr="002123C9">
        <w:rPr>
          <w:rFonts w:ascii="Times New Roman" w:eastAsia="Times New Roman" w:hAnsi="Times New Roman" w:cs="Times New Roman"/>
          <w:i/>
          <w:spacing w:val="88"/>
          <w:sz w:val="24"/>
        </w:rPr>
        <w:t xml:space="preserve"> </w:t>
      </w:r>
      <w:r w:rsidRPr="002123C9">
        <w:rPr>
          <w:rFonts w:ascii="Times New Roman" w:eastAsia="Times New Roman" w:hAnsi="Times New Roman" w:cs="Times New Roman"/>
          <w:i/>
          <w:sz w:val="24"/>
        </w:rPr>
        <w:t>и</w:t>
      </w:r>
      <w:r w:rsidRPr="002123C9">
        <w:rPr>
          <w:rFonts w:ascii="Times New Roman" w:eastAsia="Times New Roman" w:hAnsi="Times New Roman" w:cs="Times New Roman"/>
          <w:i/>
          <w:spacing w:val="91"/>
          <w:sz w:val="24"/>
        </w:rPr>
        <w:t xml:space="preserve"> </w:t>
      </w:r>
      <w:r w:rsidRPr="002123C9">
        <w:rPr>
          <w:rFonts w:ascii="Times New Roman" w:eastAsia="Times New Roman" w:hAnsi="Times New Roman" w:cs="Times New Roman"/>
          <w:i/>
          <w:sz w:val="24"/>
        </w:rPr>
        <w:t>нравам</w:t>
      </w:r>
      <w:r w:rsidRPr="002123C9">
        <w:rPr>
          <w:rFonts w:ascii="Times New Roman" w:eastAsia="Times New Roman" w:hAnsi="Times New Roman" w:cs="Times New Roman"/>
          <w:i/>
          <w:spacing w:val="89"/>
          <w:sz w:val="24"/>
        </w:rPr>
        <w:t xml:space="preserve"> </w:t>
      </w:r>
      <w:r w:rsidRPr="002123C9">
        <w:rPr>
          <w:rFonts w:ascii="Times New Roman" w:eastAsia="Times New Roman" w:hAnsi="Times New Roman" w:cs="Times New Roman"/>
          <w:i/>
          <w:sz w:val="24"/>
        </w:rPr>
        <w:t>людей,</w:t>
      </w:r>
      <w:r>
        <w:rPr>
          <w:rFonts w:ascii="Times New Roman" w:eastAsia="Times New Roman" w:hAnsi="Times New Roman" w:cs="Times New Roman"/>
          <w:i/>
          <w:sz w:val="24"/>
        </w:rPr>
        <w:t xml:space="preserve"> </w:t>
      </w:r>
      <w:r w:rsidRPr="002123C9">
        <w:rPr>
          <w:rFonts w:ascii="Times New Roman" w:eastAsia="Times New Roman" w:hAnsi="Times New Roman" w:cs="Times New Roman"/>
          <w:i/>
          <w:sz w:val="24"/>
        </w:rPr>
        <w:t>говорящих</w:t>
      </w:r>
      <w:r w:rsidRPr="002123C9">
        <w:rPr>
          <w:rFonts w:ascii="Times New Roman" w:eastAsia="Times New Roman" w:hAnsi="Times New Roman" w:cs="Times New Roman"/>
          <w:i/>
          <w:spacing w:val="-11"/>
          <w:sz w:val="24"/>
        </w:rPr>
        <w:t xml:space="preserve"> </w:t>
      </w:r>
      <w:r w:rsidRPr="002123C9">
        <w:rPr>
          <w:rFonts w:ascii="Times New Roman" w:eastAsia="Times New Roman" w:hAnsi="Times New Roman" w:cs="Times New Roman"/>
          <w:i/>
          <w:sz w:val="24"/>
        </w:rPr>
        <w:t>на</w:t>
      </w:r>
      <w:r w:rsidRPr="002123C9">
        <w:rPr>
          <w:rFonts w:ascii="Times New Roman" w:eastAsia="Times New Roman" w:hAnsi="Times New Roman" w:cs="Times New Roman"/>
          <w:i/>
          <w:spacing w:val="-10"/>
          <w:sz w:val="24"/>
        </w:rPr>
        <w:t xml:space="preserve"> </w:t>
      </w:r>
      <w:r w:rsidRPr="002123C9">
        <w:rPr>
          <w:rFonts w:ascii="Times New Roman" w:eastAsia="Times New Roman" w:hAnsi="Times New Roman" w:cs="Times New Roman"/>
          <w:i/>
          <w:sz w:val="24"/>
        </w:rPr>
        <w:t>другом</w:t>
      </w:r>
      <w:r w:rsidRPr="002123C9">
        <w:rPr>
          <w:rFonts w:ascii="Times New Roman" w:eastAsia="Times New Roman" w:hAnsi="Times New Roman" w:cs="Times New Roman"/>
          <w:i/>
          <w:spacing w:val="-7"/>
          <w:sz w:val="24"/>
        </w:rPr>
        <w:t xml:space="preserve"> </w:t>
      </w:r>
      <w:r w:rsidRPr="002123C9">
        <w:rPr>
          <w:rFonts w:ascii="Times New Roman" w:eastAsia="Times New Roman" w:hAnsi="Times New Roman" w:cs="Times New Roman"/>
          <w:i/>
          <w:sz w:val="24"/>
        </w:rPr>
        <w:t>языке,</w:t>
      </w:r>
      <w:r w:rsidRPr="002123C9">
        <w:rPr>
          <w:rFonts w:ascii="Times New Roman" w:eastAsia="Times New Roman" w:hAnsi="Times New Roman" w:cs="Times New Roman"/>
          <w:i/>
          <w:spacing w:val="-10"/>
          <w:sz w:val="24"/>
        </w:rPr>
        <w:t xml:space="preserve"> </w:t>
      </w:r>
      <w:r w:rsidRPr="002123C9">
        <w:rPr>
          <w:rFonts w:ascii="Times New Roman" w:eastAsia="Times New Roman" w:hAnsi="Times New Roman" w:cs="Times New Roman"/>
          <w:i/>
          <w:sz w:val="24"/>
        </w:rPr>
        <w:t>обучать</w:t>
      </w:r>
      <w:r w:rsidRPr="002123C9">
        <w:rPr>
          <w:rFonts w:ascii="Times New Roman" w:eastAsia="Times New Roman" w:hAnsi="Times New Roman" w:cs="Times New Roman"/>
          <w:i/>
          <w:spacing w:val="-9"/>
          <w:sz w:val="24"/>
        </w:rPr>
        <w:t xml:space="preserve"> </w:t>
      </w:r>
      <w:r w:rsidRPr="002123C9">
        <w:rPr>
          <w:rFonts w:ascii="Times New Roman" w:eastAsia="Times New Roman" w:hAnsi="Times New Roman" w:cs="Times New Roman"/>
          <w:i/>
          <w:sz w:val="24"/>
        </w:rPr>
        <w:t>слушанию,</w:t>
      </w:r>
      <w:r w:rsidRPr="002123C9">
        <w:rPr>
          <w:rFonts w:ascii="Times New Roman" w:eastAsia="Times New Roman" w:hAnsi="Times New Roman" w:cs="Times New Roman"/>
          <w:i/>
          <w:spacing w:val="-10"/>
          <w:sz w:val="24"/>
        </w:rPr>
        <w:t xml:space="preserve"> </w:t>
      </w:r>
      <w:r w:rsidRPr="002123C9">
        <w:rPr>
          <w:rFonts w:ascii="Times New Roman" w:eastAsia="Times New Roman" w:hAnsi="Times New Roman" w:cs="Times New Roman"/>
          <w:i/>
          <w:sz w:val="24"/>
        </w:rPr>
        <w:t>помочь</w:t>
      </w:r>
      <w:r w:rsidRPr="002123C9">
        <w:rPr>
          <w:rFonts w:ascii="Times New Roman" w:eastAsia="Times New Roman" w:hAnsi="Times New Roman" w:cs="Times New Roman"/>
          <w:i/>
          <w:spacing w:val="-9"/>
          <w:sz w:val="24"/>
        </w:rPr>
        <w:t xml:space="preserve"> </w:t>
      </w:r>
      <w:r w:rsidRPr="002123C9">
        <w:rPr>
          <w:rFonts w:ascii="Times New Roman" w:eastAsia="Times New Roman" w:hAnsi="Times New Roman" w:cs="Times New Roman"/>
          <w:i/>
          <w:sz w:val="24"/>
        </w:rPr>
        <w:t>в</w:t>
      </w:r>
      <w:r w:rsidRPr="002123C9">
        <w:rPr>
          <w:rFonts w:ascii="Times New Roman" w:eastAsia="Times New Roman" w:hAnsi="Times New Roman" w:cs="Times New Roman"/>
          <w:i/>
          <w:spacing w:val="-11"/>
          <w:sz w:val="24"/>
        </w:rPr>
        <w:t xml:space="preserve"> </w:t>
      </w:r>
      <w:r w:rsidRPr="002123C9">
        <w:rPr>
          <w:rFonts w:ascii="Times New Roman" w:eastAsia="Times New Roman" w:hAnsi="Times New Roman" w:cs="Times New Roman"/>
          <w:i/>
          <w:sz w:val="24"/>
        </w:rPr>
        <w:t>овладении</w:t>
      </w:r>
      <w:r w:rsidRPr="002123C9">
        <w:rPr>
          <w:rFonts w:ascii="Times New Roman" w:eastAsia="Times New Roman" w:hAnsi="Times New Roman" w:cs="Times New Roman"/>
          <w:i/>
          <w:spacing w:val="-10"/>
          <w:sz w:val="24"/>
        </w:rPr>
        <w:t xml:space="preserve"> </w:t>
      </w:r>
      <w:r w:rsidRPr="002123C9">
        <w:rPr>
          <w:rFonts w:ascii="Times New Roman" w:eastAsia="Times New Roman" w:hAnsi="Times New Roman" w:cs="Times New Roman"/>
          <w:i/>
          <w:sz w:val="24"/>
        </w:rPr>
        <w:t>первичной</w:t>
      </w:r>
      <w:r w:rsidRPr="002123C9">
        <w:rPr>
          <w:rFonts w:ascii="Times New Roman" w:eastAsia="Times New Roman" w:hAnsi="Times New Roman" w:cs="Times New Roman"/>
          <w:i/>
          <w:spacing w:val="-10"/>
          <w:sz w:val="24"/>
        </w:rPr>
        <w:t xml:space="preserve"> </w:t>
      </w:r>
      <w:r w:rsidRPr="002123C9">
        <w:rPr>
          <w:rFonts w:ascii="Times New Roman" w:eastAsia="Times New Roman" w:hAnsi="Times New Roman" w:cs="Times New Roman"/>
          <w:i/>
          <w:sz w:val="24"/>
        </w:rPr>
        <w:t>коммуникацией,</w:t>
      </w:r>
      <w:r w:rsidRPr="002123C9">
        <w:rPr>
          <w:rFonts w:ascii="Times New Roman" w:eastAsia="Times New Roman" w:hAnsi="Times New Roman" w:cs="Times New Roman"/>
          <w:i/>
          <w:spacing w:val="-58"/>
          <w:sz w:val="24"/>
        </w:rPr>
        <w:t xml:space="preserve"> </w:t>
      </w:r>
      <w:r w:rsidRPr="002123C9">
        <w:rPr>
          <w:rFonts w:ascii="Times New Roman" w:eastAsia="Times New Roman" w:hAnsi="Times New Roman" w:cs="Times New Roman"/>
          <w:i/>
          <w:sz w:val="24"/>
        </w:rPr>
        <w:t>приобретении</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первоначальных</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навыков</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устной</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речи</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на</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втором</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государственном</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языке,</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развивать</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языковое</w:t>
      </w:r>
      <w:r w:rsidRPr="002123C9">
        <w:rPr>
          <w:rFonts w:ascii="Times New Roman" w:eastAsia="Times New Roman" w:hAnsi="Times New Roman" w:cs="Times New Roman"/>
          <w:i/>
          <w:spacing w:val="-2"/>
          <w:sz w:val="24"/>
        </w:rPr>
        <w:t xml:space="preserve"> </w:t>
      </w:r>
      <w:r w:rsidRPr="002123C9">
        <w:rPr>
          <w:rFonts w:ascii="Times New Roman" w:eastAsia="Times New Roman" w:hAnsi="Times New Roman" w:cs="Times New Roman"/>
          <w:i/>
          <w:sz w:val="24"/>
        </w:rPr>
        <w:t>чутье;</w:t>
      </w:r>
    </w:p>
    <w:p w:rsidR="002123C9" w:rsidRPr="002123C9" w:rsidRDefault="002123C9" w:rsidP="002123C9">
      <w:pPr>
        <w:widowControl w:val="0"/>
        <w:numPr>
          <w:ilvl w:val="1"/>
          <w:numId w:val="18"/>
        </w:numPr>
        <w:autoSpaceDE w:val="0"/>
        <w:autoSpaceDN w:val="0"/>
        <w:spacing w:after="0" w:line="360" w:lineRule="auto"/>
        <w:ind w:left="0" w:right="59" w:firstLine="566"/>
        <w:jc w:val="both"/>
        <w:rPr>
          <w:rFonts w:ascii="Times New Roman" w:eastAsia="Times New Roman" w:hAnsi="Times New Roman" w:cs="Times New Roman"/>
          <w:i/>
          <w:sz w:val="24"/>
        </w:rPr>
      </w:pPr>
      <w:r w:rsidRPr="002123C9">
        <w:rPr>
          <w:rFonts w:ascii="Times New Roman" w:eastAsia="Times New Roman" w:hAnsi="Times New Roman" w:cs="Times New Roman"/>
          <w:i/>
          <w:sz w:val="24"/>
        </w:rPr>
        <w:t>Развивать</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в</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театрализованных</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и</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режиссерских</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играх</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умение</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разыгрывать</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ситуации</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по</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несложным</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сюжетам</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(из</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мультфильмов</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по мотивам</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татарских</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народных</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сказок),</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используя</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куклы</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в</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национальной</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одежде,</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образные</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игрушки,</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бибабо,</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игрушки-</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самоделки</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и</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некоторые</w:t>
      </w:r>
      <w:r w:rsidRPr="002123C9">
        <w:rPr>
          <w:rFonts w:ascii="Times New Roman" w:eastAsia="Times New Roman" w:hAnsi="Times New Roman" w:cs="Times New Roman"/>
          <w:i/>
          <w:spacing w:val="-2"/>
          <w:sz w:val="24"/>
        </w:rPr>
        <w:t xml:space="preserve"> </w:t>
      </w:r>
      <w:r w:rsidRPr="002123C9">
        <w:rPr>
          <w:rFonts w:ascii="Times New Roman" w:eastAsia="Times New Roman" w:hAnsi="Times New Roman" w:cs="Times New Roman"/>
          <w:i/>
          <w:sz w:val="24"/>
        </w:rPr>
        <w:t>средства</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выразительности</w:t>
      </w:r>
      <w:r w:rsidRPr="002123C9">
        <w:rPr>
          <w:rFonts w:ascii="Times New Roman" w:eastAsia="Times New Roman" w:hAnsi="Times New Roman" w:cs="Times New Roman"/>
          <w:i/>
          <w:spacing w:val="2"/>
          <w:sz w:val="24"/>
        </w:rPr>
        <w:t xml:space="preserve"> </w:t>
      </w:r>
      <w:r w:rsidRPr="002123C9">
        <w:rPr>
          <w:rFonts w:ascii="Times New Roman" w:eastAsia="Times New Roman" w:hAnsi="Times New Roman" w:cs="Times New Roman"/>
          <w:i/>
          <w:sz w:val="24"/>
        </w:rPr>
        <w:t>–</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жесты,</w:t>
      </w:r>
      <w:r w:rsidRPr="002123C9">
        <w:rPr>
          <w:rFonts w:ascii="Times New Roman" w:eastAsia="Times New Roman" w:hAnsi="Times New Roman" w:cs="Times New Roman"/>
          <w:i/>
          <w:spacing w:val="-2"/>
          <w:sz w:val="24"/>
        </w:rPr>
        <w:t xml:space="preserve"> </w:t>
      </w:r>
      <w:r w:rsidRPr="002123C9">
        <w:rPr>
          <w:rFonts w:ascii="Times New Roman" w:eastAsia="Times New Roman" w:hAnsi="Times New Roman" w:cs="Times New Roman"/>
          <w:i/>
          <w:sz w:val="24"/>
        </w:rPr>
        <w:t>мимику,</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интонацию.</w:t>
      </w:r>
    </w:p>
    <w:p w:rsidR="002123C9" w:rsidRPr="002123C9" w:rsidRDefault="002123C9" w:rsidP="006E5EE2">
      <w:pPr>
        <w:widowControl w:val="0"/>
        <w:numPr>
          <w:ilvl w:val="0"/>
          <w:numId w:val="26"/>
        </w:numPr>
        <w:tabs>
          <w:tab w:val="left" w:pos="993"/>
        </w:tabs>
        <w:autoSpaceDE w:val="0"/>
        <w:autoSpaceDN w:val="0"/>
        <w:spacing w:after="0" w:line="360" w:lineRule="auto"/>
        <w:ind w:left="0" w:right="59" w:firstLine="567"/>
        <w:outlineLvl w:val="1"/>
        <w:rPr>
          <w:rFonts w:ascii="Times New Roman" w:eastAsia="Times New Roman" w:hAnsi="Times New Roman" w:cs="Times New Roman"/>
          <w:b/>
          <w:bCs/>
          <w:i/>
          <w:iCs/>
          <w:sz w:val="24"/>
          <w:szCs w:val="24"/>
        </w:rPr>
      </w:pPr>
      <w:r w:rsidRPr="002123C9">
        <w:rPr>
          <w:rFonts w:ascii="Times New Roman" w:eastAsia="Times New Roman" w:hAnsi="Times New Roman" w:cs="Times New Roman"/>
          <w:b/>
          <w:bCs/>
          <w:i/>
          <w:iCs/>
          <w:sz w:val="24"/>
          <w:szCs w:val="24"/>
        </w:rPr>
        <w:t>в</w:t>
      </w:r>
      <w:r w:rsidRPr="002123C9">
        <w:rPr>
          <w:rFonts w:ascii="Times New Roman" w:eastAsia="Times New Roman" w:hAnsi="Times New Roman" w:cs="Times New Roman"/>
          <w:b/>
          <w:bCs/>
          <w:i/>
          <w:iCs/>
          <w:spacing w:val="-4"/>
          <w:sz w:val="24"/>
          <w:szCs w:val="24"/>
        </w:rPr>
        <w:t xml:space="preserve"> </w:t>
      </w:r>
      <w:r w:rsidRPr="002123C9">
        <w:rPr>
          <w:rFonts w:ascii="Times New Roman" w:eastAsia="Times New Roman" w:hAnsi="Times New Roman" w:cs="Times New Roman"/>
          <w:b/>
          <w:bCs/>
          <w:i/>
          <w:iCs/>
          <w:sz w:val="24"/>
          <w:szCs w:val="24"/>
        </w:rPr>
        <w:t>области</w:t>
      </w:r>
      <w:r w:rsidRPr="002123C9">
        <w:rPr>
          <w:rFonts w:ascii="Times New Roman" w:eastAsia="Times New Roman" w:hAnsi="Times New Roman" w:cs="Times New Roman"/>
          <w:b/>
          <w:bCs/>
          <w:i/>
          <w:iCs/>
          <w:spacing w:val="-6"/>
          <w:sz w:val="24"/>
          <w:szCs w:val="24"/>
        </w:rPr>
        <w:t xml:space="preserve"> </w:t>
      </w:r>
      <w:r w:rsidRPr="002123C9">
        <w:rPr>
          <w:rFonts w:ascii="Times New Roman" w:eastAsia="Times New Roman" w:hAnsi="Times New Roman" w:cs="Times New Roman"/>
          <w:b/>
          <w:bCs/>
          <w:i/>
          <w:iCs/>
          <w:sz w:val="24"/>
          <w:szCs w:val="24"/>
        </w:rPr>
        <w:t>формирования</w:t>
      </w:r>
      <w:r w:rsidRPr="002123C9">
        <w:rPr>
          <w:rFonts w:ascii="Times New Roman" w:eastAsia="Times New Roman" w:hAnsi="Times New Roman" w:cs="Times New Roman"/>
          <w:b/>
          <w:bCs/>
          <w:i/>
          <w:iCs/>
          <w:spacing w:val="-3"/>
          <w:sz w:val="24"/>
          <w:szCs w:val="24"/>
        </w:rPr>
        <w:t xml:space="preserve"> </w:t>
      </w:r>
      <w:r w:rsidRPr="002123C9">
        <w:rPr>
          <w:rFonts w:ascii="Times New Roman" w:eastAsia="Times New Roman" w:hAnsi="Times New Roman" w:cs="Times New Roman"/>
          <w:b/>
          <w:bCs/>
          <w:i/>
          <w:iCs/>
          <w:sz w:val="24"/>
          <w:szCs w:val="24"/>
        </w:rPr>
        <w:t>основ</w:t>
      </w:r>
      <w:r w:rsidRPr="002123C9">
        <w:rPr>
          <w:rFonts w:ascii="Times New Roman" w:eastAsia="Times New Roman" w:hAnsi="Times New Roman" w:cs="Times New Roman"/>
          <w:b/>
          <w:bCs/>
          <w:i/>
          <w:iCs/>
          <w:spacing w:val="-4"/>
          <w:sz w:val="24"/>
          <w:szCs w:val="24"/>
        </w:rPr>
        <w:t xml:space="preserve"> </w:t>
      </w:r>
      <w:r w:rsidRPr="002123C9">
        <w:rPr>
          <w:rFonts w:ascii="Times New Roman" w:eastAsia="Times New Roman" w:hAnsi="Times New Roman" w:cs="Times New Roman"/>
          <w:b/>
          <w:bCs/>
          <w:i/>
          <w:iCs/>
          <w:sz w:val="24"/>
          <w:szCs w:val="24"/>
        </w:rPr>
        <w:t>гражданственности</w:t>
      </w:r>
      <w:r w:rsidRPr="002123C9">
        <w:rPr>
          <w:rFonts w:ascii="Times New Roman" w:eastAsia="Times New Roman" w:hAnsi="Times New Roman" w:cs="Times New Roman"/>
          <w:b/>
          <w:bCs/>
          <w:i/>
          <w:iCs/>
          <w:spacing w:val="-5"/>
          <w:sz w:val="24"/>
          <w:szCs w:val="24"/>
        </w:rPr>
        <w:t xml:space="preserve"> </w:t>
      </w:r>
      <w:r w:rsidRPr="002123C9">
        <w:rPr>
          <w:rFonts w:ascii="Times New Roman" w:eastAsia="Times New Roman" w:hAnsi="Times New Roman" w:cs="Times New Roman"/>
          <w:b/>
          <w:bCs/>
          <w:i/>
          <w:iCs/>
          <w:sz w:val="24"/>
          <w:szCs w:val="24"/>
        </w:rPr>
        <w:t>и</w:t>
      </w:r>
      <w:r w:rsidRPr="002123C9">
        <w:rPr>
          <w:rFonts w:ascii="Times New Roman" w:eastAsia="Times New Roman" w:hAnsi="Times New Roman" w:cs="Times New Roman"/>
          <w:b/>
          <w:bCs/>
          <w:i/>
          <w:iCs/>
          <w:spacing w:val="-4"/>
          <w:sz w:val="24"/>
          <w:szCs w:val="24"/>
        </w:rPr>
        <w:t xml:space="preserve"> </w:t>
      </w:r>
      <w:r w:rsidRPr="002123C9">
        <w:rPr>
          <w:rFonts w:ascii="Times New Roman" w:eastAsia="Times New Roman" w:hAnsi="Times New Roman" w:cs="Times New Roman"/>
          <w:b/>
          <w:bCs/>
          <w:i/>
          <w:iCs/>
          <w:sz w:val="24"/>
          <w:szCs w:val="24"/>
        </w:rPr>
        <w:t>патриотизма:</w:t>
      </w:r>
    </w:p>
    <w:p w:rsidR="002123C9" w:rsidRPr="002123C9" w:rsidRDefault="002123C9" w:rsidP="002123C9">
      <w:pPr>
        <w:widowControl w:val="0"/>
        <w:numPr>
          <w:ilvl w:val="1"/>
          <w:numId w:val="18"/>
        </w:numPr>
        <w:autoSpaceDE w:val="0"/>
        <w:autoSpaceDN w:val="0"/>
        <w:spacing w:after="0" w:line="360" w:lineRule="auto"/>
        <w:ind w:left="0" w:right="59" w:firstLine="567"/>
        <w:rPr>
          <w:rFonts w:ascii="Times New Roman" w:eastAsia="Times New Roman" w:hAnsi="Times New Roman" w:cs="Times New Roman"/>
          <w:sz w:val="24"/>
        </w:rPr>
      </w:pPr>
      <w:r w:rsidRPr="002123C9">
        <w:rPr>
          <w:rFonts w:ascii="Times New Roman" w:eastAsia="Times New Roman" w:hAnsi="Times New Roman" w:cs="Times New Roman"/>
          <w:sz w:val="24"/>
        </w:rPr>
        <w:t>воспитывать</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уважительное</w:t>
      </w:r>
      <w:r w:rsidRPr="002123C9">
        <w:rPr>
          <w:rFonts w:ascii="Times New Roman" w:eastAsia="Times New Roman" w:hAnsi="Times New Roman" w:cs="Times New Roman"/>
          <w:spacing w:val="-4"/>
          <w:sz w:val="24"/>
        </w:rPr>
        <w:t xml:space="preserve"> </w:t>
      </w:r>
      <w:r w:rsidRPr="002123C9">
        <w:rPr>
          <w:rFonts w:ascii="Times New Roman" w:eastAsia="Times New Roman" w:hAnsi="Times New Roman" w:cs="Times New Roman"/>
          <w:sz w:val="24"/>
        </w:rPr>
        <w:t>отношение</w:t>
      </w:r>
      <w:r w:rsidRPr="002123C9">
        <w:rPr>
          <w:rFonts w:ascii="Times New Roman" w:eastAsia="Times New Roman" w:hAnsi="Times New Roman" w:cs="Times New Roman"/>
          <w:spacing w:val="-4"/>
          <w:sz w:val="24"/>
        </w:rPr>
        <w:t xml:space="preserve"> </w:t>
      </w:r>
      <w:r w:rsidRPr="002123C9">
        <w:rPr>
          <w:rFonts w:ascii="Times New Roman" w:eastAsia="Times New Roman" w:hAnsi="Times New Roman" w:cs="Times New Roman"/>
          <w:sz w:val="24"/>
        </w:rPr>
        <w:t>к</w:t>
      </w:r>
      <w:r w:rsidRPr="002123C9">
        <w:rPr>
          <w:rFonts w:ascii="Times New Roman" w:eastAsia="Times New Roman" w:hAnsi="Times New Roman" w:cs="Times New Roman"/>
          <w:spacing w:val="-4"/>
          <w:sz w:val="24"/>
        </w:rPr>
        <w:t xml:space="preserve"> </w:t>
      </w:r>
      <w:r w:rsidRPr="002123C9">
        <w:rPr>
          <w:rFonts w:ascii="Times New Roman" w:eastAsia="Times New Roman" w:hAnsi="Times New Roman" w:cs="Times New Roman"/>
          <w:sz w:val="24"/>
        </w:rPr>
        <w:t>Родине,</w:t>
      </w:r>
      <w:r w:rsidRPr="002123C9">
        <w:rPr>
          <w:rFonts w:ascii="Times New Roman" w:eastAsia="Times New Roman" w:hAnsi="Times New Roman" w:cs="Times New Roman"/>
          <w:spacing w:val="-3"/>
          <w:sz w:val="24"/>
        </w:rPr>
        <w:t xml:space="preserve"> </w:t>
      </w:r>
      <w:r w:rsidRPr="002123C9">
        <w:rPr>
          <w:rFonts w:ascii="Times New Roman" w:eastAsia="Times New Roman" w:hAnsi="Times New Roman" w:cs="Times New Roman"/>
          <w:sz w:val="24"/>
        </w:rPr>
        <w:t>символам</w:t>
      </w:r>
      <w:r w:rsidRPr="002123C9">
        <w:rPr>
          <w:rFonts w:ascii="Times New Roman" w:eastAsia="Times New Roman" w:hAnsi="Times New Roman" w:cs="Times New Roman"/>
          <w:spacing w:val="-2"/>
          <w:sz w:val="24"/>
        </w:rPr>
        <w:t xml:space="preserve"> </w:t>
      </w:r>
      <w:r w:rsidRPr="002123C9">
        <w:rPr>
          <w:rFonts w:ascii="Times New Roman" w:eastAsia="Times New Roman" w:hAnsi="Times New Roman" w:cs="Times New Roman"/>
          <w:sz w:val="24"/>
        </w:rPr>
        <w:t>страны,</w:t>
      </w:r>
      <w:r w:rsidRPr="002123C9">
        <w:rPr>
          <w:rFonts w:ascii="Times New Roman" w:eastAsia="Times New Roman" w:hAnsi="Times New Roman" w:cs="Times New Roman"/>
          <w:spacing w:val="-3"/>
          <w:sz w:val="24"/>
        </w:rPr>
        <w:t xml:space="preserve"> </w:t>
      </w:r>
      <w:r w:rsidRPr="002123C9">
        <w:rPr>
          <w:rFonts w:ascii="Times New Roman" w:eastAsia="Times New Roman" w:hAnsi="Times New Roman" w:cs="Times New Roman"/>
          <w:sz w:val="24"/>
        </w:rPr>
        <w:t>памятным</w:t>
      </w:r>
      <w:r>
        <w:rPr>
          <w:rFonts w:ascii="Times New Roman" w:eastAsia="Times New Roman" w:hAnsi="Times New Roman" w:cs="Times New Roman"/>
          <w:sz w:val="24"/>
        </w:rPr>
        <w:t xml:space="preserve">  </w:t>
      </w:r>
      <w:r w:rsidRPr="002123C9">
        <w:rPr>
          <w:rFonts w:ascii="Times New Roman" w:eastAsia="Times New Roman" w:hAnsi="Times New Roman" w:cs="Times New Roman"/>
          <w:sz w:val="24"/>
        </w:rPr>
        <w:t>датам;</w:t>
      </w:r>
    </w:p>
    <w:p w:rsidR="002123C9" w:rsidRPr="002123C9" w:rsidRDefault="002123C9" w:rsidP="002123C9">
      <w:pPr>
        <w:widowControl w:val="0"/>
        <w:numPr>
          <w:ilvl w:val="1"/>
          <w:numId w:val="18"/>
        </w:numPr>
        <w:autoSpaceDE w:val="0"/>
        <w:autoSpaceDN w:val="0"/>
        <w:spacing w:after="0" w:line="360" w:lineRule="auto"/>
        <w:ind w:left="0" w:right="59" w:firstLine="566"/>
        <w:jc w:val="both"/>
        <w:rPr>
          <w:rFonts w:ascii="Times New Roman" w:eastAsia="Times New Roman" w:hAnsi="Times New Roman" w:cs="Times New Roman"/>
          <w:sz w:val="24"/>
        </w:rPr>
      </w:pPr>
      <w:r w:rsidRPr="002123C9">
        <w:rPr>
          <w:rFonts w:ascii="Times New Roman" w:eastAsia="Times New Roman" w:hAnsi="Times New Roman" w:cs="Times New Roman"/>
          <w:sz w:val="24"/>
        </w:rPr>
        <w:t>воспитывать гордость за достижения страны в области спорта, науки, искусства и</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других</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областях;</w:t>
      </w:r>
    </w:p>
    <w:p w:rsidR="002123C9" w:rsidRPr="002123C9" w:rsidRDefault="002123C9" w:rsidP="002123C9">
      <w:pPr>
        <w:widowControl w:val="0"/>
        <w:numPr>
          <w:ilvl w:val="1"/>
          <w:numId w:val="18"/>
        </w:numPr>
        <w:autoSpaceDE w:val="0"/>
        <w:autoSpaceDN w:val="0"/>
        <w:spacing w:after="0" w:line="360" w:lineRule="auto"/>
        <w:ind w:left="0" w:right="59" w:firstLine="566"/>
        <w:jc w:val="both"/>
        <w:rPr>
          <w:rFonts w:ascii="Times New Roman" w:eastAsia="Times New Roman" w:hAnsi="Times New Roman" w:cs="Times New Roman"/>
          <w:sz w:val="24"/>
        </w:rPr>
      </w:pPr>
      <w:r w:rsidRPr="002123C9">
        <w:rPr>
          <w:rFonts w:ascii="Times New Roman" w:eastAsia="Times New Roman" w:hAnsi="Times New Roman" w:cs="Times New Roman"/>
          <w:sz w:val="24"/>
        </w:rPr>
        <w:t>развивать интерес детей к основным достопримечательностями населенного пункту,</w:t>
      </w:r>
      <w:r w:rsidRPr="002123C9">
        <w:rPr>
          <w:rFonts w:ascii="Times New Roman" w:eastAsia="Times New Roman" w:hAnsi="Times New Roman" w:cs="Times New Roman"/>
          <w:spacing w:val="-57"/>
          <w:sz w:val="24"/>
        </w:rPr>
        <w:t xml:space="preserve"> </w:t>
      </w:r>
      <w:r w:rsidRPr="002123C9">
        <w:rPr>
          <w:rFonts w:ascii="Times New Roman" w:eastAsia="Times New Roman" w:hAnsi="Times New Roman" w:cs="Times New Roman"/>
          <w:sz w:val="24"/>
        </w:rPr>
        <w:t>в</w:t>
      </w:r>
      <w:r w:rsidRPr="002123C9">
        <w:rPr>
          <w:rFonts w:ascii="Times New Roman" w:eastAsia="Times New Roman" w:hAnsi="Times New Roman" w:cs="Times New Roman"/>
          <w:spacing w:val="-2"/>
          <w:sz w:val="24"/>
        </w:rPr>
        <w:t xml:space="preserve"> </w:t>
      </w:r>
      <w:r w:rsidRPr="002123C9">
        <w:rPr>
          <w:rFonts w:ascii="Times New Roman" w:eastAsia="Times New Roman" w:hAnsi="Times New Roman" w:cs="Times New Roman"/>
          <w:sz w:val="24"/>
        </w:rPr>
        <w:t>котором они</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живут.</w:t>
      </w:r>
    </w:p>
    <w:p w:rsidR="002123C9" w:rsidRPr="002123C9" w:rsidRDefault="002123C9" w:rsidP="002123C9">
      <w:pPr>
        <w:widowControl w:val="0"/>
        <w:numPr>
          <w:ilvl w:val="1"/>
          <w:numId w:val="18"/>
        </w:numPr>
        <w:tabs>
          <w:tab w:val="left" w:pos="851"/>
        </w:tabs>
        <w:autoSpaceDE w:val="0"/>
        <w:autoSpaceDN w:val="0"/>
        <w:spacing w:after="0" w:line="360" w:lineRule="auto"/>
        <w:ind w:left="0" w:right="59" w:firstLine="566"/>
        <w:jc w:val="both"/>
        <w:rPr>
          <w:rFonts w:ascii="Times New Roman" w:eastAsia="Times New Roman" w:hAnsi="Times New Roman" w:cs="Times New Roman"/>
          <w:i/>
          <w:sz w:val="24"/>
        </w:rPr>
      </w:pPr>
      <w:r w:rsidRPr="002123C9">
        <w:rPr>
          <w:rFonts w:ascii="Times New Roman" w:eastAsia="Times New Roman" w:hAnsi="Times New Roman" w:cs="Times New Roman"/>
          <w:i/>
          <w:sz w:val="24"/>
        </w:rPr>
        <w:t>формировать желание детей приобщаться к празднованию дня рождения детского</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сада,</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знаменательных</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дат</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города</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(села),</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республики,</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формировать</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чувство</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радости</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и</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удовлетворенности</w:t>
      </w:r>
      <w:r w:rsidRPr="002123C9">
        <w:rPr>
          <w:rFonts w:ascii="Times New Roman" w:eastAsia="Times New Roman" w:hAnsi="Times New Roman" w:cs="Times New Roman"/>
          <w:i/>
          <w:spacing w:val="-2"/>
          <w:sz w:val="24"/>
        </w:rPr>
        <w:t xml:space="preserve"> </w:t>
      </w:r>
      <w:r w:rsidRPr="002123C9">
        <w:rPr>
          <w:rFonts w:ascii="Times New Roman" w:eastAsia="Times New Roman" w:hAnsi="Times New Roman" w:cs="Times New Roman"/>
          <w:i/>
          <w:sz w:val="24"/>
        </w:rPr>
        <w:t>от участия</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в</w:t>
      </w:r>
      <w:r w:rsidRPr="002123C9">
        <w:rPr>
          <w:rFonts w:ascii="Times New Roman" w:eastAsia="Times New Roman" w:hAnsi="Times New Roman" w:cs="Times New Roman"/>
          <w:i/>
          <w:spacing w:val="-2"/>
          <w:sz w:val="24"/>
        </w:rPr>
        <w:t xml:space="preserve"> </w:t>
      </w:r>
      <w:r w:rsidRPr="002123C9">
        <w:rPr>
          <w:rFonts w:ascii="Times New Roman" w:eastAsia="Times New Roman" w:hAnsi="Times New Roman" w:cs="Times New Roman"/>
          <w:i/>
          <w:sz w:val="24"/>
        </w:rPr>
        <w:t>жизни детского</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сада</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(города,</w:t>
      </w:r>
      <w:r w:rsidRPr="002123C9">
        <w:rPr>
          <w:rFonts w:ascii="Times New Roman" w:eastAsia="Times New Roman" w:hAnsi="Times New Roman" w:cs="Times New Roman"/>
          <w:i/>
          <w:spacing w:val="-1"/>
          <w:sz w:val="24"/>
        </w:rPr>
        <w:t xml:space="preserve"> </w:t>
      </w:r>
      <w:r w:rsidRPr="002123C9">
        <w:rPr>
          <w:rFonts w:ascii="Times New Roman" w:eastAsia="Times New Roman" w:hAnsi="Times New Roman" w:cs="Times New Roman"/>
          <w:i/>
          <w:sz w:val="24"/>
        </w:rPr>
        <w:t>республики).</w:t>
      </w:r>
    </w:p>
    <w:p w:rsidR="002123C9" w:rsidRPr="002123C9" w:rsidRDefault="002123C9" w:rsidP="002123C9">
      <w:pPr>
        <w:widowControl w:val="0"/>
        <w:autoSpaceDE w:val="0"/>
        <w:autoSpaceDN w:val="0"/>
        <w:spacing w:after="0" w:line="360" w:lineRule="auto"/>
        <w:ind w:right="59"/>
        <w:rPr>
          <w:rFonts w:ascii="Times New Roman" w:eastAsia="Times New Roman" w:hAnsi="Times New Roman" w:cs="Times New Roman"/>
          <w:i/>
          <w:sz w:val="27"/>
          <w:szCs w:val="24"/>
        </w:rPr>
      </w:pPr>
    </w:p>
    <w:p w:rsidR="002123C9" w:rsidRPr="002123C9" w:rsidRDefault="002123C9" w:rsidP="006E5EE2">
      <w:pPr>
        <w:widowControl w:val="0"/>
        <w:numPr>
          <w:ilvl w:val="0"/>
          <w:numId w:val="26"/>
        </w:numPr>
        <w:tabs>
          <w:tab w:val="left" w:pos="567"/>
          <w:tab w:val="left" w:pos="993"/>
        </w:tabs>
        <w:autoSpaceDE w:val="0"/>
        <w:autoSpaceDN w:val="0"/>
        <w:spacing w:after="0" w:line="360" w:lineRule="auto"/>
        <w:ind w:left="0" w:right="59" w:firstLine="567"/>
        <w:outlineLvl w:val="1"/>
        <w:rPr>
          <w:rFonts w:ascii="Times New Roman" w:eastAsia="Times New Roman" w:hAnsi="Times New Roman" w:cs="Times New Roman"/>
          <w:b/>
          <w:bCs/>
          <w:i/>
          <w:iCs/>
          <w:sz w:val="24"/>
          <w:szCs w:val="24"/>
        </w:rPr>
      </w:pPr>
      <w:r w:rsidRPr="002123C9">
        <w:rPr>
          <w:rFonts w:ascii="Times New Roman" w:eastAsia="Times New Roman" w:hAnsi="Times New Roman" w:cs="Times New Roman"/>
          <w:b/>
          <w:bCs/>
          <w:i/>
          <w:iCs/>
          <w:sz w:val="24"/>
          <w:szCs w:val="24"/>
        </w:rPr>
        <w:t>в</w:t>
      </w:r>
      <w:r w:rsidRPr="002123C9">
        <w:rPr>
          <w:rFonts w:ascii="Times New Roman" w:eastAsia="Times New Roman" w:hAnsi="Times New Roman" w:cs="Times New Roman"/>
          <w:b/>
          <w:bCs/>
          <w:i/>
          <w:iCs/>
          <w:spacing w:val="-2"/>
          <w:sz w:val="24"/>
          <w:szCs w:val="24"/>
        </w:rPr>
        <w:t xml:space="preserve"> </w:t>
      </w:r>
      <w:r w:rsidRPr="002123C9">
        <w:rPr>
          <w:rFonts w:ascii="Times New Roman" w:eastAsia="Times New Roman" w:hAnsi="Times New Roman" w:cs="Times New Roman"/>
          <w:b/>
          <w:bCs/>
          <w:i/>
          <w:iCs/>
          <w:sz w:val="24"/>
          <w:szCs w:val="24"/>
        </w:rPr>
        <w:t>сфере</w:t>
      </w:r>
      <w:r w:rsidRPr="002123C9">
        <w:rPr>
          <w:rFonts w:ascii="Times New Roman" w:eastAsia="Times New Roman" w:hAnsi="Times New Roman" w:cs="Times New Roman"/>
          <w:b/>
          <w:bCs/>
          <w:i/>
          <w:iCs/>
          <w:spacing w:val="-2"/>
          <w:sz w:val="24"/>
          <w:szCs w:val="24"/>
        </w:rPr>
        <w:t xml:space="preserve"> </w:t>
      </w:r>
      <w:r w:rsidRPr="002123C9">
        <w:rPr>
          <w:rFonts w:ascii="Times New Roman" w:eastAsia="Times New Roman" w:hAnsi="Times New Roman" w:cs="Times New Roman"/>
          <w:b/>
          <w:bCs/>
          <w:i/>
          <w:iCs/>
          <w:sz w:val="24"/>
          <w:szCs w:val="24"/>
        </w:rPr>
        <w:t>трудового</w:t>
      </w:r>
      <w:r w:rsidRPr="002123C9">
        <w:rPr>
          <w:rFonts w:ascii="Times New Roman" w:eastAsia="Times New Roman" w:hAnsi="Times New Roman" w:cs="Times New Roman"/>
          <w:b/>
          <w:bCs/>
          <w:i/>
          <w:iCs/>
          <w:spacing w:val="-2"/>
          <w:sz w:val="24"/>
          <w:szCs w:val="24"/>
        </w:rPr>
        <w:t xml:space="preserve"> </w:t>
      </w:r>
      <w:r w:rsidRPr="002123C9">
        <w:rPr>
          <w:rFonts w:ascii="Times New Roman" w:eastAsia="Times New Roman" w:hAnsi="Times New Roman" w:cs="Times New Roman"/>
          <w:b/>
          <w:bCs/>
          <w:i/>
          <w:iCs/>
          <w:sz w:val="24"/>
          <w:szCs w:val="24"/>
        </w:rPr>
        <w:t>воспитания:</w:t>
      </w:r>
    </w:p>
    <w:p w:rsidR="002123C9" w:rsidRPr="002123C9" w:rsidRDefault="002123C9" w:rsidP="002123C9">
      <w:pPr>
        <w:widowControl w:val="0"/>
        <w:numPr>
          <w:ilvl w:val="1"/>
          <w:numId w:val="18"/>
        </w:numPr>
        <w:tabs>
          <w:tab w:val="left" w:pos="567"/>
        </w:tabs>
        <w:autoSpaceDE w:val="0"/>
        <w:autoSpaceDN w:val="0"/>
        <w:spacing w:after="0" w:line="360" w:lineRule="auto"/>
        <w:ind w:left="0" w:right="59" w:firstLine="567"/>
        <w:jc w:val="both"/>
        <w:rPr>
          <w:rFonts w:ascii="Times New Roman" w:eastAsia="Times New Roman" w:hAnsi="Times New Roman" w:cs="Times New Roman"/>
          <w:sz w:val="24"/>
        </w:rPr>
      </w:pPr>
      <w:r w:rsidRPr="002123C9">
        <w:rPr>
          <w:rFonts w:ascii="Times New Roman" w:eastAsia="Times New Roman" w:hAnsi="Times New Roman" w:cs="Times New Roman"/>
          <w:sz w:val="24"/>
        </w:rPr>
        <w:t>формировать</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представления</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об</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отдельных</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профессиях</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взрослых</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на</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основе</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lastRenderedPageBreak/>
        <w:t>ознакомления</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с</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конкретными видами труда;</w:t>
      </w:r>
    </w:p>
    <w:p w:rsidR="002123C9" w:rsidRPr="002123C9" w:rsidRDefault="002123C9" w:rsidP="002123C9">
      <w:pPr>
        <w:widowControl w:val="0"/>
        <w:numPr>
          <w:ilvl w:val="1"/>
          <w:numId w:val="18"/>
        </w:numPr>
        <w:tabs>
          <w:tab w:val="left" w:pos="284"/>
          <w:tab w:val="left" w:pos="851"/>
        </w:tabs>
        <w:autoSpaceDE w:val="0"/>
        <w:autoSpaceDN w:val="0"/>
        <w:spacing w:before="1" w:after="0" w:line="360" w:lineRule="auto"/>
        <w:ind w:left="0" w:right="59" w:firstLine="567"/>
        <w:jc w:val="both"/>
        <w:rPr>
          <w:rFonts w:ascii="Times New Roman" w:eastAsia="Times New Roman" w:hAnsi="Times New Roman" w:cs="Times New Roman"/>
          <w:sz w:val="24"/>
        </w:rPr>
      </w:pPr>
      <w:r w:rsidRPr="002123C9">
        <w:rPr>
          <w:rFonts w:ascii="Times New Roman" w:eastAsia="Times New Roman" w:hAnsi="Times New Roman" w:cs="Times New Roman"/>
          <w:sz w:val="24"/>
        </w:rPr>
        <w:t>воспитывать</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уважение</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и</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благодарность</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взрослым</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за</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их</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труд,</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заботу</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о</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детях;</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вовлекать</w:t>
      </w:r>
      <w:r w:rsidRPr="002123C9">
        <w:rPr>
          <w:rFonts w:ascii="Times New Roman" w:eastAsia="Times New Roman" w:hAnsi="Times New Roman" w:cs="Times New Roman"/>
          <w:spacing w:val="-5"/>
          <w:sz w:val="24"/>
        </w:rPr>
        <w:t xml:space="preserve"> </w:t>
      </w:r>
      <w:r w:rsidRPr="002123C9">
        <w:rPr>
          <w:rFonts w:ascii="Times New Roman" w:eastAsia="Times New Roman" w:hAnsi="Times New Roman" w:cs="Times New Roman"/>
          <w:sz w:val="24"/>
        </w:rPr>
        <w:t>в</w:t>
      </w:r>
      <w:r w:rsidRPr="002123C9">
        <w:rPr>
          <w:rFonts w:ascii="Times New Roman" w:eastAsia="Times New Roman" w:hAnsi="Times New Roman" w:cs="Times New Roman"/>
          <w:spacing w:val="-7"/>
          <w:sz w:val="24"/>
        </w:rPr>
        <w:t xml:space="preserve"> </w:t>
      </w:r>
      <w:r w:rsidRPr="002123C9">
        <w:rPr>
          <w:rFonts w:ascii="Times New Roman" w:eastAsia="Times New Roman" w:hAnsi="Times New Roman" w:cs="Times New Roman"/>
          <w:sz w:val="24"/>
        </w:rPr>
        <w:t>простейшие</w:t>
      </w:r>
      <w:r w:rsidRPr="002123C9">
        <w:rPr>
          <w:rFonts w:ascii="Times New Roman" w:eastAsia="Times New Roman" w:hAnsi="Times New Roman" w:cs="Times New Roman"/>
          <w:spacing w:val="-7"/>
          <w:sz w:val="24"/>
        </w:rPr>
        <w:t xml:space="preserve"> </w:t>
      </w:r>
      <w:r w:rsidRPr="002123C9">
        <w:rPr>
          <w:rFonts w:ascii="Times New Roman" w:eastAsia="Times New Roman" w:hAnsi="Times New Roman" w:cs="Times New Roman"/>
          <w:sz w:val="24"/>
        </w:rPr>
        <w:t>процессы</w:t>
      </w:r>
      <w:r w:rsidRPr="002123C9">
        <w:rPr>
          <w:rFonts w:ascii="Times New Roman" w:eastAsia="Times New Roman" w:hAnsi="Times New Roman" w:cs="Times New Roman"/>
          <w:spacing w:val="-7"/>
          <w:sz w:val="24"/>
        </w:rPr>
        <w:t xml:space="preserve"> </w:t>
      </w:r>
      <w:r w:rsidRPr="002123C9">
        <w:rPr>
          <w:rFonts w:ascii="Times New Roman" w:eastAsia="Times New Roman" w:hAnsi="Times New Roman" w:cs="Times New Roman"/>
          <w:sz w:val="24"/>
        </w:rPr>
        <w:t>хозяйственно-бытового</w:t>
      </w:r>
      <w:r w:rsidRPr="002123C9">
        <w:rPr>
          <w:rFonts w:ascii="Times New Roman" w:eastAsia="Times New Roman" w:hAnsi="Times New Roman" w:cs="Times New Roman"/>
          <w:spacing w:val="-6"/>
          <w:sz w:val="24"/>
        </w:rPr>
        <w:t xml:space="preserve"> </w:t>
      </w:r>
      <w:r w:rsidRPr="002123C9">
        <w:rPr>
          <w:rFonts w:ascii="Times New Roman" w:eastAsia="Times New Roman" w:hAnsi="Times New Roman" w:cs="Times New Roman"/>
          <w:sz w:val="24"/>
        </w:rPr>
        <w:t>труда;</w:t>
      </w:r>
      <w:r w:rsidRPr="002123C9">
        <w:rPr>
          <w:rFonts w:ascii="Times New Roman" w:eastAsia="Times New Roman" w:hAnsi="Times New Roman" w:cs="Times New Roman"/>
          <w:spacing w:val="-6"/>
          <w:sz w:val="24"/>
        </w:rPr>
        <w:t xml:space="preserve"> </w:t>
      </w:r>
      <w:r w:rsidRPr="002123C9">
        <w:rPr>
          <w:rFonts w:ascii="Times New Roman" w:eastAsia="Times New Roman" w:hAnsi="Times New Roman" w:cs="Times New Roman"/>
          <w:sz w:val="24"/>
        </w:rPr>
        <w:t>развивать</w:t>
      </w:r>
      <w:r w:rsidRPr="002123C9">
        <w:rPr>
          <w:rFonts w:ascii="Times New Roman" w:eastAsia="Times New Roman" w:hAnsi="Times New Roman" w:cs="Times New Roman"/>
          <w:spacing w:val="-5"/>
          <w:sz w:val="24"/>
        </w:rPr>
        <w:t xml:space="preserve"> </w:t>
      </w:r>
      <w:r w:rsidRPr="002123C9">
        <w:rPr>
          <w:rFonts w:ascii="Times New Roman" w:eastAsia="Times New Roman" w:hAnsi="Times New Roman" w:cs="Times New Roman"/>
          <w:sz w:val="24"/>
        </w:rPr>
        <w:t>самостоятельность</w:t>
      </w:r>
      <w:r w:rsidRPr="002123C9">
        <w:rPr>
          <w:rFonts w:ascii="Times New Roman" w:eastAsia="Times New Roman" w:hAnsi="Times New Roman" w:cs="Times New Roman"/>
          <w:spacing w:val="-57"/>
          <w:sz w:val="24"/>
        </w:rPr>
        <w:t xml:space="preserve"> </w:t>
      </w:r>
      <w:r w:rsidRPr="002123C9">
        <w:rPr>
          <w:rFonts w:ascii="Times New Roman" w:eastAsia="Times New Roman" w:hAnsi="Times New Roman" w:cs="Times New Roman"/>
          <w:spacing w:val="-1"/>
          <w:sz w:val="24"/>
        </w:rPr>
        <w:t>и</w:t>
      </w:r>
      <w:r w:rsidRPr="002123C9">
        <w:rPr>
          <w:rFonts w:ascii="Times New Roman" w:eastAsia="Times New Roman" w:hAnsi="Times New Roman" w:cs="Times New Roman"/>
          <w:spacing w:val="-10"/>
          <w:sz w:val="24"/>
        </w:rPr>
        <w:t xml:space="preserve"> </w:t>
      </w:r>
      <w:r w:rsidRPr="002123C9">
        <w:rPr>
          <w:rFonts w:ascii="Times New Roman" w:eastAsia="Times New Roman" w:hAnsi="Times New Roman" w:cs="Times New Roman"/>
          <w:spacing w:val="-1"/>
          <w:sz w:val="24"/>
        </w:rPr>
        <w:t>уверенность</w:t>
      </w:r>
      <w:r w:rsidRPr="002123C9">
        <w:rPr>
          <w:rFonts w:ascii="Times New Roman" w:eastAsia="Times New Roman" w:hAnsi="Times New Roman" w:cs="Times New Roman"/>
          <w:spacing w:val="-11"/>
          <w:sz w:val="24"/>
        </w:rPr>
        <w:t xml:space="preserve"> </w:t>
      </w:r>
      <w:r w:rsidRPr="002123C9">
        <w:rPr>
          <w:rFonts w:ascii="Times New Roman" w:eastAsia="Times New Roman" w:hAnsi="Times New Roman" w:cs="Times New Roman"/>
          <w:spacing w:val="-1"/>
          <w:sz w:val="24"/>
        </w:rPr>
        <w:t>в</w:t>
      </w:r>
      <w:r w:rsidRPr="002123C9">
        <w:rPr>
          <w:rFonts w:ascii="Times New Roman" w:eastAsia="Times New Roman" w:hAnsi="Times New Roman" w:cs="Times New Roman"/>
          <w:spacing w:val="-14"/>
          <w:sz w:val="24"/>
        </w:rPr>
        <w:t xml:space="preserve"> </w:t>
      </w:r>
      <w:r w:rsidRPr="002123C9">
        <w:rPr>
          <w:rFonts w:ascii="Times New Roman" w:eastAsia="Times New Roman" w:hAnsi="Times New Roman" w:cs="Times New Roman"/>
          <w:spacing w:val="-1"/>
          <w:sz w:val="24"/>
        </w:rPr>
        <w:t>самообслуживании,</w:t>
      </w:r>
      <w:r w:rsidRPr="002123C9">
        <w:rPr>
          <w:rFonts w:ascii="Times New Roman" w:eastAsia="Times New Roman" w:hAnsi="Times New Roman" w:cs="Times New Roman"/>
          <w:spacing w:val="-12"/>
          <w:sz w:val="24"/>
        </w:rPr>
        <w:t xml:space="preserve"> </w:t>
      </w:r>
      <w:r w:rsidRPr="002123C9">
        <w:rPr>
          <w:rFonts w:ascii="Times New Roman" w:eastAsia="Times New Roman" w:hAnsi="Times New Roman" w:cs="Times New Roman"/>
          <w:sz w:val="24"/>
        </w:rPr>
        <w:t>желании</w:t>
      </w:r>
      <w:r w:rsidRPr="002123C9">
        <w:rPr>
          <w:rFonts w:ascii="Times New Roman" w:eastAsia="Times New Roman" w:hAnsi="Times New Roman" w:cs="Times New Roman"/>
          <w:spacing w:val="-12"/>
          <w:sz w:val="24"/>
        </w:rPr>
        <w:t xml:space="preserve"> </w:t>
      </w:r>
      <w:r w:rsidRPr="002123C9">
        <w:rPr>
          <w:rFonts w:ascii="Times New Roman" w:eastAsia="Times New Roman" w:hAnsi="Times New Roman" w:cs="Times New Roman"/>
          <w:sz w:val="24"/>
        </w:rPr>
        <w:t>включаться</w:t>
      </w:r>
      <w:r w:rsidRPr="002123C9">
        <w:rPr>
          <w:rFonts w:ascii="Times New Roman" w:eastAsia="Times New Roman" w:hAnsi="Times New Roman" w:cs="Times New Roman"/>
          <w:spacing w:val="-8"/>
          <w:sz w:val="24"/>
        </w:rPr>
        <w:t xml:space="preserve"> </w:t>
      </w:r>
      <w:r w:rsidRPr="002123C9">
        <w:rPr>
          <w:rFonts w:ascii="Times New Roman" w:eastAsia="Times New Roman" w:hAnsi="Times New Roman" w:cs="Times New Roman"/>
          <w:sz w:val="24"/>
        </w:rPr>
        <w:t>в</w:t>
      </w:r>
      <w:r w:rsidRPr="002123C9">
        <w:rPr>
          <w:rFonts w:ascii="Times New Roman" w:eastAsia="Times New Roman" w:hAnsi="Times New Roman" w:cs="Times New Roman"/>
          <w:spacing w:val="-13"/>
          <w:sz w:val="24"/>
        </w:rPr>
        <w:t xml:space="preserve"> </w:t>
      </w:r>
      <w:r w:rsidRPr="002123C9">
        <w:rPr>
          <w:rFonts w:ascii="Times New Roman" w:eastAsia="Times New Roman" w:hAnsi="Times New Roman" w:cs="Times New Roman"/>
          <w:sz w:val="24"/>
        </w:rPr>
        <w:t>повседневные</w:t>
      </w:r>
      <w:r w:rsidRPr="002123C9">
        <w:rPr>
          <w:rFonts w:ascii="Times New Roman" w:eastAsia="Times New Roman" w:hAnsi="Times New Roman" w:cs="Times New Roman"/>
          <w:spacing w:val="-14"/>
          <w:sz w:val="24"/>
        </w:rPr>
        <w:t xml:space="preserve"> </w:t>
      </w:r>
      <w:r w:rsidRPr="002123C9">
        <w:rPr>
          <w:rFonts w:ascii="Times New Roman" w:eastAsia="Times New Roman" w:hAnsi="Times New Roman" w:cs="Times New Roman"/>
          <w:sz w:val="24"/>
        </w:rPr>
        <w:t>трудовые</w:t>
      </w:r>
      <w:r w:rsidRPr="002123C9">
        <w:rPr>
          <w:rFonts w:ascii="Times New Roman" w:eastAsia="Times New Roman" w:hAnsi="Times New Roman" w:cs="Times New Roman"/>
          <w:spacing w:val="-14"/>
          <w:sz w:val="24"/>
        </w:rPr>
        <w:t xml:space="preserve"> </w:t>
      </w:r>
      <w:r w:rsidRPr="002123C9">
        <w:rPr>
          <w:rFonts w:ascii="Times New Roman" w:eastAsia="Times New Roman" w:hAnsi="Times New Roman" w:cs="Times New Roman"/>
          <w:sz w:val="24"/>
        </w:rPr>
        <w:t>дела</w:t>
      </w:r>
      <w:r w:rsidRPr="002123C9">
        <w:rPr>
          <w:rFonts w:ascii="Times New Roman" w:eastAsia="Times New Roman" w:hAnsi="Times New Roman" w:cs="Times New Roman"/>
          <w:spacing w:val="-13"/>
          <w:sz w:val="24"/>
        </w:rPr>
        <w:t xml:space="preserve"> </w:t>
      </w:r>
      <w:r w:rsidRPr="002123C9">
        <w:rPr>
          <w:rFonts w:ascii="Times New Roman" w:eastAsia="Times New Roman" w:hAnsi="Times New Roman" w:cs="Times New Roman"/>
          <w:sz w:val="24"/>
        </w:rPr>
        <w:t>в</w:t>
      </w:r>
      <w:r w:rsidRPr="002123C9">
        <w:rPr>
          <w:rFonts w:ascii="Times New Roman" w:eastAsia="Times New Roman" w:hAnsi="Times New Roman" w:cs="Times New Roman"/>
          <w:spacing w:val="-13"/>
          <w:sz w:val="24"/>
        </w:rPr>
        <w:t xml:space="preserve"> </w:t>
      </w:r>
      <w:r w:rsidRPr="002123C9">
        <w:rPr>
          <w:rFonts w:ascii="Times New Roman" w:eastAsia="Times New Roman" w:hAnsi="Times New Roman" w:cs="Times New Roman"/>
          <w:sz w:val="24"/>
        </w:rPr>
        <w:t>ДОО</w:t>
      </w:r>
      <w:r w:rsidRPr="002123C9">
        <w:rPr>
          <w:rFonts w:ascii="Times New Roman" w:eastAsia="Times New Roman" w:hAnsi="Times New Roman" w:cs="Times New Roman"/>
          <w:spacing w:val="-58"/>
          <w:sz w:val="24"/>
        </w:rPr>
        <w:t xml:space="preserve"> </w:t>
      </w:r>
      <w:r w:rsidRPr="002123C9">
        <w:rPr>
          <w:rFonts w:ascii="Times New Roman" w:eastAsia="Times New Roman" w:hAnsi="Times New Roman" w:cs="Times New Roman"/>
          <w:sz w:val="24"/>
        </w:rPr>
        <w:t>и</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семье;</w:t>
      </w:r>
    </w:p>
    <w:p w:rsidR="002123C9" w:rsidRPr="002123C9" w:rsidRDefault="002123C9" w:rsidP="006E5EE2">
      <w:pPr>
        <w:widowControl w:val="0"/>
        <w:numPr>
          <w:ilvl w:val="0"/>
          <w:numId w:val="26"/>
        </w:numPr>
        <w:tabs>
          <w:tab w:val="left" w:pos="567"/>
          <w:tab w:val="left" w:pos="851"/>
        </w:tabs>
        <w:autoSpaceDE w:val="0"/>
        <w:autoSpaceDN w:val="0"/>
        <w:spacing w:before="3" w:after="0" w:line="360" w:lineRule="auto"/>
        <w:ind w:left="0" w:right="59" w:firstLine="567"/>
        <w:outlineLvl w:val="1"/>
        <w:rPr>
          <w:rFonts w:ascii="Times New Roman" w:eastAsia="Times New Roman" w:hAnsi="Times New Roman" w:cs="Times New Roman"/>
          <w:b/>
          <w:bCs/>
          <w:i/>
          <w:iCs/>
          <w:sz w:val="24"/>
          <w:szCs w:val="24"/>
        </w:rPr>
      </w:pPr>
      <w:r w:rsidRPr="002123C9">
        <w:rPr>
          <w:rFonts w:ascii="Times New Roman" w:eastAsia="Times New Roman" w:hAnsi="Times New Roman" w:cs="Times New Roman"/>
          <w:b/>
          <w:bCs/>
          <w:i/>
          <w:iCs/>
          <w:sz w:val="24"/>
          <w:szCs w:val="24"/>
        </w:rPr>
        <w:t>в</w:t>
      </w:r>
      <w:r w:rsidRPr="002123C9">
        <w:rPr>
          <w:rFonts w:ascii="Times New Roman" w:eastAsia="Times New Roman" w:hAnsi="Times New Roman" w:cs="Times New Roman"/>
          <w:b/>
          <w:bCs/>
          <w:i/>
          <w:iCs/>
          <w:spacing w:val="-3"/>
          <w:sz w:val="24"/>
          <w:szCs w:val="24"/>
        </w:rPr>
        <w:t xml:space="preserve"> </w:t>
      </w:r>
      <w:r w:rsidRPr="002123C9">
        <w:rPr>
          <w:rFonts w:ascii="Times New Roman" w:eastAsia="Times New Roman" w:hAnsi="Times New Roman" w:cs="Times New Roman"/>
          <w:b/>
          <w:bCs/>
          <w:i/>
          <w:iCs/>
          <w:sz w:val="24"/>
          <w:szCs w:val="24"/>
        </w:rPr>
        <w:t>области</w:t>
      </w:r>
      <w:r w:rsidRPr="002123C9">
        <w:rPr>
          <w:rFonts w:ascii="Times New Roman" w:eastAsia="Times New Roman" w:hAnsi="Times New Roman" w:cs="Times New Roman"/>
          <w:b/>
          <w:bCs/>
          <w:i/>
          <w:iCs/>
          <w:spacing w:val="-4"/>
          <w:sz w:val="24"/>
          <w:szCs w:val="24"/>
        </w:rPr>
        <w:t xml:space="preserve"> </w:t>
      </w:r>
      <w:r w:rsidRPr="002123C9">
        <w:rPr>
          <w:rFonts w:ascii="Times New Roman" w:eastAsia="Times New Roman" w:hAnsi="Times New Roman" w:cs="Times New Roman"/>
          <w:b/>
          <w:bCs/>
          <w:i/>
          <w:iCs/>
          <w:sz w:val="24"/>
          <w:szCs w:val="24"/>
        </w:rPr>
        <w:t>формирования</w:t>
      </w:r>
      <w:r w:rsidRPr="002123C9">
        <w:rPr>
          <w:rFonts w:ascii="Times New Roman" w:eastAsia="Times New Roman" w:hAnsi="Times New Roman" w:cs="Times New Roman"/>
          <w:b/>
          <w:bCs/>
          <w:i/>
          <w:iCs/>
          <w:spacing w:val="-2"/>
          <w:sz w:val="24"/>
          <w:szCs w:val="24"/>
        </w:rPr>
        <w:t xml:space="preserve"> </w:t>
      </w:r>
      <w:r w:rsidRPr="002123C9">
        <w:rPr>
          <w:rFonts w:ascii="Times New Roman" w:eastAsia="Times New Roman" w:hAnsi="Times New Roman" w:cs="Times New Roman"/>
          <w:b/>
          <w:bCs/>
          <w:i/>
          <w:iCs/>
          <w:sz w:val="24"/>
          <w:szCs w:val="24"/>
        </w:rPr>
        <w:t>основ</w:t>
      </w:r>
      <w:r w:rsidRPr="002123C9">
        <w:rPr>
          <w:rFonts w:ascii="Times New Roman" w:eastAsia="Times New Roman" w:hAnsi="Times New Roman" w:cs="Times New Roman"/>
          <w:b/>
          <w:bCs/>
          <w:i/>
          <w:iCs/>
          <w:spacing w:val="-2"/>
          <w:sz w:val="24"/>
          <w:szCs w:val="24"/>
        </w:rPr>
        <w:t xml:space="preserve"> </w:t>
      </w:r>
      <w:r w:rsidRPr="002123C9">
        <w:rPr>
          <w:rFonts w:ascii="Times New Roman" w:eastAsia="Times New Roman" w:hAnsi="Times New Roman" w:cs="Times New Roman"/>
          <w:b/>
          <w:bCs/>
          <w:i/>
          <w:iCs/>
          <w:sz w:val="24"/>
          <w:szCs w:val="24"/>
        </w:rPr>
        <w:t>безопасного</w:t>
      </w:r>
      <w:r w:rsidRPr="002123C9">
        <w:rPr>
          <w:rFonts w:ascii="Times New Roman" w:eastAsia="Times New Roman" w:hAnsi="Times New Roman" w:cs="Times New Roman"/>
          <w:b/>
          <w:bCs/>
          <w:i/>
          <w:iCs/>
          <w:spacing w:val="-5"/>
          <w:sz w:val="24"/>
          <w:szCs w:val="24"/>
        </w:rPr>
        <w:t xml:space="preserve"> </w:t>
      </w:r>
      <w:r w:rsidRPr="002123C9">
        <w:rPr>
          <w:rFonts w:ascii="Times New Roman" w:eastAsia="Times New Roman" w:hAnsi="Times New Roman" w:cs="Times New Roman"/>
          <w:b/>
          <w:bCs/>
          <w:i/>
          <w:iCs/>
          <w:sz w:val="24"/>
          <w:szCs w:val="24"/>
        </w:rPr>
        <w:t>поведения:</w:t>
      </w:r>
    </w:p>
    <w:p w:rsidR="002123C9" w:rsidRPr="002123C9" w:rsidRDefault="002123C9" w:rsidP="002123C9">
      <w:pPr>
        <w:widowControl w:val="0"/>
        <w:numPr>
          <w:ilvl w:val="1"/>
          <w:numId w:val="18"/>
        </w:numPr>
        <w:tabs>
          <w:tab w:val="left" w:pos="567"/>
          <w:tab w:val="left" w:pos="851"/>
        </w:tabs>
        <w:autoSpaceDE w:val="0"/>
        <w:autoSpaceDN w:val="0"/>
        <w:spacing w:before="39" w:after="0" w:line="360" w:lineRule="auto"/>
        <w:ind w:left="0" w:right="59" w:firstLine="567"/>
        <w:jc w:val="both"/>
        <w:rPr>
          <w:rFonts w:ascii="Times New Roman" w:eastAsia="Times New Roman" w:hAnsi="Times New Roman" w:cs="Times New Roman"/>
          <w:sz w:val="24"/>
        </w:rPr>
      </w:pPr>
      <w:r w:rsidRPr="002123C9">
        <w:rPr>
          <w:rFonts w:ascii="Times New Roman" w:eastAsia="Times New Roman" w:hAnsi="Times New Roman" w:cs="Times New Roman"/>
          <w:sz w:val="24"/>
        </w:rPr>
        <w:t>обогащать представления детей об основных источниках и видах опасности в быту,</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на улице, в</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природе, в</w:t>
      </w:r>
      <w:r w:rsidRPr="002123C9">
        <w:rPr>
          <w:rFonts w:ascii="Times New Roman" w:eastAsia="Times New Roman" w:hAnsi="Times New Roman" w:cs="Times New Roman"/>
          <w:spacing w:val="-2"/>
          <w:sz w:val="24"/>
        </w:rPr>
        <w:t xml:space="preserve"> </w:t>
      </w:r>
      <w:r w:rsidRPr="002123C9">
        <w:rPr>
          <w:rFonts w:ascii="Times New Roman" w:eastAsia="Times New Roman" w:hAnsi="Times New Roman" w:cs="Times New Roman"/>
          <w:sz w:val="24"/>
        </w:rPr>
        <w:t>общении с</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незнакомыми</w:t>
      </w:r>
      <w:r w:rsidRPr="002123C9">
        <w:rPr>
          <w:rFonts w:ascii="Times New Roman" w:eastAsia="Times New Roman" w:hAnsi="Times New Roman" w:cs="Times New Roman"/>
          <w:spacing w:val="-2"/>
          <w:sz w:val="24"/>
        </w:rPr>
        <w:t xml:space="preserve"> </w:t>
      </w:r>
      <w:r w:rsidRPr="002123C9">
        <w:rPr>
          <w:rFonts w:ascii="Times New Roman" w:eastAsia="Times New Roman" w:hAnsi="Times New Roman" w:cs="Times New Roman"/>
          <w:sz w:val="24"/>
        </w:rPr>
        <w:t>людьми;</w:t>
      </w:r>
    </w:p>
    <w:p w:rsidR="002123C9" w:rsidRPr="002123C9" w:rsidRDefault="002123C9" w:rsidP="002123C9">
      <w:pPr>
        <w:widowControl w:val="0"/>
        <w:numPr>
          <w:ilvl w:val="1"/>
          <w:numId w:val="18"/>
        </w:numPr>
        <w:tabs>
          <w:tab w:val="left" w:pos="567"/>
          <w:tab w:val="left" w:pos="851"/>
        </w:tabs>
        <w:autoSpaceDE w:val="0"/>
        <w:autoSpaceDN w:val="0"/>
        <w:spacing w:after="0" w:line="360" w:lineRule="auto"/>
        <w:ind w:left="0" w:right="59" w:firstLine="567"/>
        <w:jc w:val="both"/>
        <w:rPr>
          <w:rFonts w:ascii="Times New Roman" w:eastAsia="Times New Roman" w:hAnsi="Times New Roman" w:cs="Times New Roman"/>
          <w:sz w:val="24"/>
        </w:rPr>
      </w:pPr>
      <w:r w:rsidRPr="002123C9">
        <w:rPr>
          <w:rFonts w:ascii="Times New Roman" w:eastAsia="Times New Roman" w:hAnsi="Times New Roman" w:cs="Times New Roman"/>
          <w:sz w:val="24"/>
        </w:rPr>
        <w:t>знакомить</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детей</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с</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простейшими</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способами</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безопасного</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поведения</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в</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опасных</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ситуациях;</w:t>
      </w:r>
    </w:p>
    <w:p w:rsidR="002123C9" w:rsidRPr="002123C9" w:rsidRDefault="002123C9" w:rsidP="002123C9">
      <w:pPr>
        <w:widowControl w:val="0"/>
        <w:numPr>
          <w:ilvl w:val="1"/>
          <w:numId w:val="18"/>
        </w:numPr>
        <w:tabs>
          <w:tab w:val="left" w:pos="567"/>
          <w:tab w:val="left" w:pos="851"/>
        </w:tabs>
        <w:autoSpaceDE w:val="0"/>
        <w:autoSpaceDN w:val="0"/>
        <w:spacing w:after="0" w:line="360" w:lineRule="auto"/>
        <w:ind w:left="0" w:right="59" w:firstLine="567"/>
        <w:jc w:val="both"/>
        <w:rPr>
          <w:rFonts w:ascii="Times New Roman" w:eastAsia="Times New Roman" w:hAnsi="Times New Roman" w:cs="Times New Roman"/>
          <w:sz w:val="24"/>
        </w:rPr>
      </w:pPr>
      <w:r w:rsidRPr="002123C9">
        <w:rPr>
          <w:rFonts w:ascii="Times New Roman" w:eastAsia="Times New Roman" w:hAnsi="Times New Roman" w:cs="Times New Roman"/>
          <w:sz w:val="24"/>
        </w:rPr>
        <w:t>формировать</w:t>
      </w:r>
      <w:r w:rsidRPr="002123C9">
        <w:rPr>
          <w:rFonts w:ascii="Times New Roman" w:eastAsia="Times New Roman" w:hAnsi="Times New Roman" w:cs="Times New Roman"/>
          <w:spacing w:val="-5"/>
          <w:sz w:val="24"/>
        </w:rPr>
        <w:t xml:space="preserve"> </w:t>
      </w:r>
      <w:r w:rsidRPr="002123C9">
        <w:rPr>
          <w:rFonts w:ascii="Times New Roman" w:eastAsia="Times New Roman" w:hAnsi="Times New Roman" w:cs="Times New Roman"/>
          <w:sz w:val="24"/>
        </w:rPr>
        <w:t>представления</w:t>
      </w:r>
      <w:r w:rsidRPr="002123C9">
        <w:rPr>
          <w:rFonts w:ascii="Times New Roman" w:eastAsia="Times New Roman" w:hAnsi="Times New Roman" w:cs="Times New Roman"/>
          <w:spacing w:val="-5"/>
          <w:sz w:val="24"/>
        </w:rPr>
        <w:t xml:space="preserve"> </w:t>
      </w:r>
      <w:r w:rsidRPr="002123C9">
        <w:rPr>
          <w:rFonts w:ascii="Times New Roman" w:eastAsia="Times New Roman" w:hAnsi="Times New Roman" w:cs="Times New Roman"/>
          <w:sz w:val="24"/>
        </w:rPr>
        <w:t>о</w:t>
      </w:r>
      <w:r w:rsidRPr="002123C9">
        <w:rPr>
          <w:rFonts w:ascii="Times New Roman" w:eastAsia="Times New Roman" w:hAnsi="Times New Roman" w:cs="Times New Roman"/>
          <w:spacing w:val="-6"/>
          <w:sz w:val="24"/>
        </w:rPr>
        <w:t xml:space="preserve"> </w:t>
      </w:r>
      <w:r w:rsidRPr="002123C9">
        <w:rPr>
          <w:rFonts w:ascii="Times New Roman" w:eastAsia="Times New Roman" w:hAnsi="Times New Roman" w:cs="Times New Roman"/>
          <w:sz w:val="24"/>
        </w:rPr>
        <w:t>правилах</w:t>
      </w:r>
      <w:r w:rsidRPr="002123C9">
        <w:rPr>
          <w:rFonts w:ascii="Times New Roman" w:eastAsia="Times New Roman" w:hAnsi="Times New Roman" w:cs="Times New Roman"/>
          <w:spacing w:val="-4"/>
          <w:sz w:val="24"/>
        </w:rPr>
        <w:t xml:space="preserve"> </w:t>
      </w:r>
      <w:r w:rsidRPr="002123C9">
        <w:rPr>
          <w:rFonts w:ascii="Times New Roman" w:eastAsia="Times New Roman" w:hAnsi="Times New Roman" w:cs="Times New Roman"/>
          <w:sz w:val="24"/>
        </w:rPr>
        <w:t>безопасного</w:t>
      </w:r>
      <w:r w:rsidRPr="002123C9">
        <w:rPr>
          <w:rFonts w:ascii="Times New Roman" w:eastAsia="Times New Roman" w:hAnsi="Times New Roman" w:cs="Times New Roman"/>
          <w:spacing w:val="-6"/>
          <w:sz w:val="24"/>
        </w:rPr>
        <w:t xml:space="preserve"> </w:t>
      </w:r>
      <w:r w:rsidRPr="002123C9">
        <w:rPr>
          <w:rFonts w:ascii="Times New Roman" w:eastAsia="Times New Roman" w:hAnsi="Times New Roman" w:cs="Times New Roman"/>
          <w:sz w:val="24"/>
        </w:rPr>
        <w:t>дорожного</w:t>
      </w:r>
      <w:r w:rsidRPr="002123C9">
        <w:rPr>
          <w:rFonts w:ascii="Times New Roman" w:eastAsia="Times New Roman" w:hAnsi="Times New Roman" w:cs="Times New Roman"/>
          <w:spacing w:val="-6"/>
          <w:sz w:val="24"/>
        </w:rPr>
        <w:t xml:space="preserve"> </w:t>
      </w:r>
      <w:r w:rsidRPr="002123C9">
        <w:rPr>
          <w:rFonts w:ascii="Times New Roman" w:eastAsia="Times New Roman" w:hAnsi="Times New Roman" w:cs="Times New Roman"/>
          <w:sz w:val="24"/>
        </w:rPr>
        <w:t>движения</w:t>
      </w:r>
      <w:r w:rsidRPr="002123C9">
        <w:rPr>
          <w:rFonts w:ascii="Times New Roman" w:eastAsia="Times New Roman" w:hAnsi="Times New Roman" w:cs="Times New Roman"/>
          <w:spacing w:val="-6"/>
          <w:sz w:val="24"/>
        </w:rPr>
        <w:t xml:space="preserve"> </w:t>
      </w:r>
      <w:r w:rsidRPr="002123C9">
        <w:rPr>
          <w:rFonts w:ascii="Times New Roman" w:eastAsia="Times New Roman" w:hAnsi="Times New Roman" w:cs="Times New Roman"/>
          <w:sz w:val="24"/>
        </w:rPr>
        <w:t>в</w:t>
      </w:r>
      <w:r w:rsidRPr="002123C9">
        <w:rPr>
          <w:rFonts w:ascii="Times New Roman" w:eastAsia="Times New Roman" w:hAnsi="Times New Roman" w:cs="Times New Roman"/>
          <w:spacing w:val="-6"/>
          <w:sz w:val="24"/>
        </w:rPr>
        <w:t xml:space="preserve"> </w:t>
      </w:r>
      <w:r w:rsidRPr="002123C9">
        <w:rPr>
          <w:rFonts w:ascii="Times New Roman" w:eastAsia="Times New Roman" w:hAnsi="Times New Roman" w:cs="Times New Roman"/>
          <w:sz w:val="24"/>
        </w:rPr>
        <w:t>качестве</w:t>
      </w:r>
      <w:r w:rsidRPr="002123C9">
        <w:rPr>
          <w:rFonts w:ascii="Times New Roman" w:eastAsia="Times New Roman" w:hAnsi="Times New Roman" w:cs="Times New Roman"/>
          <w:spacing w:val="-58"/>
          <w:sz w:val="24"/>
        </w:rPr>
        <w:t xml:space="preserve"> </w:t>
      </w:r>
      <w:r w:rsidRPr="002123C9">
        <w:rPr>
          <w:rFonts w:ascii="Times New Roman" w:eastAsia="Times New Roman" w:hAnsi="Times New Roman" w:cs="Times New Roman"/>
          <w:sz w:val="24"/>
        </w:rPr>
        <w:t>пешехода</w:t>
      </w:r>
      <w:r w:rsidRPr="002123C9">
        <w:rPr>
          <w:rFonts w:ascii="Times New Roman" w:eastAsia="Times New Roman" w:hAnsi="Times New Roman" w:cs="Times New Roman"/>
          <w:spacing w:val="-2"/>
          <w:sz w:val="24"/>
        </w:rPr>
        <w:t xml:space="preserve"> </w:t>
      </w:r>
      <w:r w:rsidRPr="002123C9">
        <w:rPr>
          <w:rFonts w:ascii="Times New Roman" w:eastAsia="Times New Roman" w:hAnsi="Times New Roman" w:cs="Times New Roman"/>
          <w:sz w:val="24"/>
        </w:rPr>
        <w:t>и пассажира</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транспортного средства.</w:t>
      </w:r>
    </w:p>
    <w:p w:rsidR="002123C9" w:rsidRPr="002123C9" w:rsidRDefault="002123C9" w:rsidP="002123C9">
      <w:pPr>
        <w:widowControl w:val="0"/>
        <w:numPr>
          <w:ilvl w:val="1"/>
          <w:numId w:val="18"/>
        </w:numPr>
        <w:tabs>
          <w:tab w:val="left" w:pos="567"/>
          <w:tab w:val="left" w:pos="851"/>
        </w:tabs>
        <w:autoSpaceDE w:val="0"/>
        <w:autoSpaceDN w:val="0"/>
        <w:spacing w:after="0" w:line="360" w:lineRule="auto"/>
        <w:ind w:left="0" w:right="59" w:firstLine="567"/>
        <w:jc w:val="both"/>
        <w:rPr>
          <w:rFonts w:ascii="Times New Roman" w:eastAsia="Times New Roman" w:hAnsi="Times New Roman" w:cs="Times New Roman"/>
          <w:sz w:val="24"/>
        </w:rPr>
      </w:pPr>
      <w:r w:rsidRPr="002123C9">
        <w:rPr>
          <w:rFonts w:ascii="Times New Roman" w:eastAsia="Times New Roman" w:hAnsi="Times New Roman" w:cs="Times New Roman"/>
          <w:sz w:val="24"/>
        </w:rPr>
        <w:t>формировать</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представления</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о правилах</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безопасного</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использования</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электронных</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гаджетов, в том числе мобильных устройств, планшетов и прочее, исключая практическое</w:t>
      </w:r>
      <w:r w:rsidRPr="002123C9">
        <w:rPr>
          <w:rFonts w:ascii="Times New Roman" w:eastAsia="Times New Roman" w:hAnsi="Times New Roman" w:cs="Times New Roman"/>
          <w:spacing w:val="1"/>
          <w:sz w:val="24"/>
        </w:rPr>
        <w:t xml:space="preserve"> </w:t>
      </w:r>
      <w:r w:rsidRPr="002123C9">
        <w:rPr>
          <w:rFonts w:ascii="Times New Roman" w:eastAsia="Times New Roman" w:hAnsi="Times New Roman" w:cs="Times New Roman"/>
          <w:sz w:val="24"/>
        </w:rPr>
        <w:t>использование</w:t>
      </w:r>
      <w:r w:rsidRPr="002123C9">
        <w:rPr>
          <w:rFonts w:ascii="Times New Roman" w:eastAsia="Times New Roman" w:hAnsi="Times New Roman" w:cs="Times New Roman"/>
          <w:spacing w:val="-2"/>
          <w:sz w:val="24"/>
        </w:rPr>
        <w:t xml:space="preserve"> </w:t>
      </w:r>
      <w:r w:rsidRPr="002123C9">
        <w:rPr>
          <w:rFonts w:ascii="Times New Roman" w:eastAsia="Times New Roman" w:hAnsi="Times New Roman" w:cs="Times New Roman"/>
          <w:sz w:val="24"/>
        </w:rPr>
        <w:t>электронных</w:t>
      </w:r>
      <w:r w:rsidRPr="002123C9">
        <w:rPr>
          <w:rFonts w:ascii="Times New Roman" w:eastAsia="Times New Roman" w:hAnsi="Times New Roman" w:cs="Times New Roman"/>
          <w:spacing w:val="2"/>
          <w:sz w:val="24"/>
        </w:rPr>
        <w:t xml:space="preserve"> </w:t>
      </w:r>
      <w:r w:rsidRPr="002123C9">
        <w:rPr>
          <w:rFonts w:ascii="Times New Roman" w:eastAsia="Times New Roman" w:hAnsi="Times New Roman" w:cs="Times New Roman"/>
          <w:sz w:val="24"/>
        </w:rPr>
        <w:t>средств обучения.</w:t>
      </w:r>
    </w:p>
    <w:p w:rsidR="002123C9" w:rsidRPr="002123C9" w:rsidRDefault="002123C9" w:rsidP="002123C9">
      <w:pPr>
        <w:widowControl w:val="0"/>
        <w:tabs>
          <w:tab w:val="left" w:pos="567"/>
        </w:tabs>
        <w:autoSpaceDE w:val="0"/>
        <w:autoSpaceDN w:val="0"/>
        <w:spacing w:after="0" w:line="360" w:lineRule="auto"/>
        <w:ind w:right="59" w:firstLine="567"/>
        <w:jc w:val="both"/>
        <w:rPr>
          <w:rFonts w:ascii="Times New Roman" w:eastAsia="Times New Roman" w:hAnsi="Times New Roman" w:cs="Times New Roman"/>
          <w:sz w:val="24"/>
        </w:rPr>
      </w:pPr>
      <w:r w:rsidRPr="002123C9">
        <w:rPr>
          <w:rFonts w:ascii="Times New Roman" w:eastAsia="Times New Roman" w:hAnsi="Times New Roman" w:cs="Times New Roman"/>
          <w:b/>
          <w:sz w:val="24"/>
        </w:rPr>
        <w:t>Содержание</w:t>
      </w:r>
      <w:r w:rsidRPr="002123C9">
        <w:rPr>
          <w:rFonts w:ascii="Times New Roman" w:eastAsia="Times New Roman" w:hAnsi="Times New Roman" w:cs="Times New Roman"/>
          <w:b/>
          <w:spacing w:val="-6"/>
          <w:sz w:val="24"/>
        </w:rPr>
        <w:t xml:space="preserve"> </w:t>
      </w:r>
      <w:r w:rsidRPr="002123C9">
        <w:rPr>
          <w:rFonts w:ascii="Times New Roman" w:eastAsia="Times New Roman" w:hAnsi="Times New Roman" w:cs="Times New Roman"/>
          <w:sz w:val="24"/>
        </w:rPr>
        <w:t>образовательной</w:t>
      </w:r>
      <w:r w:rsidRPr="002123C9">
        <w:rPr>
          <w:rFonts w:ascii="Times New Roman" w:eastAsia="Times New Roman" w:hAnsi="Times New Roman" w:cs="Times New Roman"/>
          <w:spacing w:val="-4"/>
          <w:sz w:val="24"/>
        </w:rPr>
        <w:t xml:space="preserve"> </w:t>
      </w:r>
      <w:r w:rsidRPr="002123C9">
        <w:rPr>
          <w:rFonts w:ascii="Times New Roman" w:eastAsia="Times New Roman" w:hAnsi="Times New Roman" w:cs="Times New Roman"/>
          <w:sz w:val="24"/>
        </w:rPr>
        <w:t>деятельности.</w:t>
      </w:r>
    </w:p>
    <w:p w:rsidR="002123C9" w:rsidRPr="002123C9" w:rsidRDefault="002123C9" w:rsidP="006E5EE2">
      <w:pPr>
        <w:widowControl w:val="0"/>
        <w:numPr>
          <w:ilvl w:val="0"/>
          <w:numId w:val="25"/>
        </w:numPr>
        <w:tabs>
          <w:tab w:val="left" w:pos="567"/>
          <w:tab w:val="left" w:pos="1134"/>
        </w:tabs>
        <w:autoSpaceDE w:val="0"/>
        <w:autoSpaceDN w:val="0"/>
        <w:spacing w:before="45" w:after="0" w:line="360" w:lineRule="auto"/>
        <w:ind w:left="0" w:right="59" w:firstLine="567"/>
        <w:outlineLvl w:val="1"/>
        <w:rPr>
          <w:rFonts w:ascii="Times New Roman" w:eastAsia="Times New Roman" w:hAnsi="Times New Roman" w:cs="Times New Roman"/>
          <w:b/>
          <w:bCs/>
          <w:i/>
          <w:iCs/>
          <w:sz w:val="24"/>
          <w:szCs w:val="24"/>
        </w:rPr>
      </w:pPr>
      <w:r w:rsidRPr="002123C9">
        <w:rPr>
          <w:rFonts w:ascii="Times New Roman" w:eastAsia="Times New Roman" w:hAnsi="Times New Roman" w:cs="Times New Roman"/>
          <w:b/>
          <w:bCs/>
          <w:i/>
          <w:iCs/>
          <w:sz w:val="24"/>
          <w:szCs w:val="24"/>
        </w:rPr>
        <w:t>В</w:t>
      </w:r>
      <w:r w:rsidRPr="002123C9">
        <w:rPr>
          <w:rFonts w:ascii="Times New Roman" w:eastAsia="Times New Roman" w:hAnsi="Times New Roman" w:cs="Times New Roman"/>
          <w:b/>
          <w:bCs/>
          <w:i/>
          <w:iCs/>
          <w:spacing w:val="-2"/>
          <w:sz w:val="24"/>
          <w:szCs w:val="24"/>
        </w:rPr>
        <w:t xml:space="preserve"> </w:t>
      </w:r>
      <w:r w:rsidRPr="002123C9">
        <w:rPr>
          <w:rFonts w:ascii="Times New Roman" w:eastAsia="Times New Roman" w:hAnsi="Times New Roman" w:cs="Times New Roman"/>
          <w:b/>
          <w:bCs/>
          <w:i/>
          <w:iCs/>
          <w:sz w:val="24"/>
          <w:szCs w:val="24"/>
        </w:rPr>
        <w:t>сфере</w:t>
      </w:r>
      <w:r w:rsidRPr="002123C9">
        <w:rPr>
          <w:rFonts w:ascii="Times New Roman" w:eastAsia="Times New Roman" w:hAnsi="Times New Roman" w:cs="Times New Roman"/>
          <w:b/>
          <w:bCs/>
          <w:i/>
          <w:iCs/>
          <w:spacing w:val="-2"/>
          <w:sz w:val="24"/>
          <w:szCs w:val="24"/>
        </w:rPr>
        <w:t xml:space="preserve"> </w:t>
      </w:r>
      <w:r w:rsidRPr="002123C9">
        <w:rPr>
          <w:rFonts w:ascii="Times New Roman" w:eastAsia="Times New Roman" w:hAnsi="Times New Roman" w:cs="Times New Roman"/>
          <w:b/>
          <w:bCs/>
          <w:i/>
          <w:iCs/>
          <w:sz w:val="24"/>
          <w:szCs w:val="24"/>
        </w:rPr>
        <w:t>социальных</w:t>
      </w:r>
      <w:r w:rsidRPr="002123C9">
        <w:rPr>
          <w:rFonts w:ascii="Times New Roman" w:eastAsia="Times New Roman" w:hAnsi="Times New Roman" w:cs="Times New Roman"/>
          <w:b/>
          <w:bCs/>
          <w:i/>
          <w:iCs/>
          <w:spacing w:val="-2"/>
          <w:sz w:val="24"/>
          <w:szCs w:val="24"/>
        </w:rPr>
        <w:t xml:space="preserve"> </w:t>
      </w:r>
      <w:r w:rsidRPr="002123C9">
        <w:rPr>
          <w:rFonts w:ascii="Times New Roman" w:eastAsia="Times New Roman" w:hAnsi="Times New Roman" w:cs="Times New Roman"/>
          <w:b/>
          <w:bCs/>
          <w:i/>
          <w:iCs/>
          <w:sz w:val="24"/>
          <w:szCs w:val="24"/>
        </w:rPr>
        <w:t>отношений.</w:t>
      </w:r>
    </w:p>
    <w:p w:rsidR="002123C9" w:rsidRPr="002123C9" w:rsidRDefault="002123C9" w:rsidP="002123C9">
      <w:pPr>
        <w:widowControl w:val="0"/>
        <w:tabs>
          <w:tab w:val="left" w:pos="567"/>
        </w:tabs>
        <w:autoSpaceDE w:val="0"/>
        <w:autoSpaceDN w:val="0"/>
        <w:spacing w:before="37" w:after="0" w:line="360" w:lineRule="auto"/>
        <w:ind w:right="59" w:firstLine="567"/>
        <w:jc w:val="both"/>
        <w:rPr>
          <w:rFonts w:ascii="Times New Roman" w:eastAsia="Times New Roman" w:hAnsi="Times New Roman" w:cs="Times New Roman"/>
          <w:sz w:val="24"/>
          <w:szCs w:val="24"/>
        </w:rPr>
      </w:pPr>
      <w:r w:rsidRPr="002123C9">
        <w:rPr>
          <w:rFonts w:ascii="Times New Roman" w:eastAsia="Times New Roman" w:hAnsi="Times New Roman" w:cs="Times New Roman"/>
          <w:sz w:val="24"/>
          <w:szCs w:val="24"/>
        </w:rPr>
        <w:t>Педагог обогащает представления детей об их развитии, проговаривает и фиксирует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внимание на разнообразных возрастных изменениях (когда я был маленький, когда я буду</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взрослым).</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Способствует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освоению</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детьми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традиционных</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представлений</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половых</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гендерных различиях, семейных ролях</w:t>
      </w:r>
      <w:r w:rsidRPr="002123C9">
        <w:rPr>
          <w:rFonts w:ascii="Times New Roman" w:eastAsia="Times New Roman" w:hAnsi="Times New Roman" w:cs="Times New Roman"/>
          <w:spacing w:val="5"/>
          <w:sz w:val="24"/>
          <w:szCs w:val="24"/>
        </w:rPr>
        <w:t xml:space="preserve"> </w:t>
      </w:r>
      <w:r w:rsidRPr="002123C9">
        <w:rPr>
          <w:rFonts w:ascii="Times New Roman" w:eastAsia="Times New Roman" w:hAnsi="Times New Roman" w:cs="Times New Roman"/>
          <w:sz w:val="24"/>
          <w:szCs w:val="24"/>
        </w:rPr>
        <w:t>и отношениях.</w:t>
      </w:r>
    </w:p>
    <w:p w:rsidR="002123C9" w:rsidRPr="002123C9" w:rsidRDefault="002123C9" w:rsidP="002123C9">
      <w:pPr>
        <w:widowControl w:val="0"/>
        <w:tabs>
          <w:tab w:val="left" w:pos="567"/>
        </w:tabs>
        <w:autoSpaceDE w:val="0"/>
        <w:autoSpaceDN w:val="0"/>
        <w:spacing w:after="0" w:line="360" w:lineRule="auto"/>
        <w:ind w:right="59" w:firstLine="567"/>
        <w:jc w:val="both"/>
        <w:rPr>
          <w:rFonts w:ascii="Times New Roman" w:eastAsia="Times New Roman" w:hAnsi="Times New Roman" w:cs="Times New Roman"/>
          <w:sz w:val="24"/>
          <w:szCs w:val="24"/>
        </w:rPr>
      </w:pPr>
      <w:r w:rsidRPr="002123C9">
        <w:rPr>
          <w:rFonts w:ascii="Times New Roman" w:eastAsia="Times New Roman" w:hAnsi="Times New Roman" w:cs="Times New Roman"/>
          <w:sz w:val="24"/>
          <w:szCs w:val="24"/>
        </w:rPr>
        <w:t>Формирует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положительную</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самооценку,</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уверенность</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в</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своих</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силах,</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отмечает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позитивные изменения в развитии и поведении детей, бережно и тактично помогает ребёнку</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обнаружить свои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ошибки и</w:t>
      </w:r>
      <w:r w:rsidRPr="002123C9">
        <w:rPr>
          <w:rFonts w:ascii="Times New Roman" w:eastAsia="Times New Roman" w:hAnsi="Times New Roman" w:cs="Times New Roman"/>
          <w:spacing w:val="-3"/>
          <w:sz w:val="24"/>
          <w:szCs w:val="24"/>
        </w:rPr>
        <w:t xml:space="preserve"> </w:t>
      </w:r>
      <w:r w:rsidRPr="002123C9">
        <w:rPr>
          <w:rFonts w:ascii="Times New Roman" w:eastAsia="Times New Roman" w:hAnsi="Times New Roman" w:cs="Times New Roman"/>
          <w:sz w:val="24"/>
          <w:szCs w:val="24"/>
        </w:rPr>
        <w:t>найти адекватный</w:t>
      </w:r>
      <w:r w:rsidRPr="002123C9">
        <w:rPr>
          <w:rFonts w:ascii="Times New Roman" w:eastAsia="Times New Roman" w:hAnsi="Times New Roman" w:cs="Times New Roman"/>
          <w:spacing w:val="-3"/>
          <w:sz w:val="24"/>
          <w:szCs w:val="24"/>
        </w:rPr>
        <w:t xml:space="preserve"> </w:t>
      </w:r>
      <w:r w:rsidRPr="002123C9">
        <w:rPr>
          <w:rFonts w:ascii="Times New Roman" w:eastAsia="Times New Roman" w:hAnsi="Times New Roman" w:cs="Times New Roman"/>
          <w:sz w:val="24"/>
          <w:szCs w:val="24"/>
        </w:rPr>
        <w:t>способ их</w:t>
      </w:r>
      <w:r w:rsidRPr="002123C9">
        <w:rPr>
          <w:rFonts w:ascii="Times New Roman" w:eastAsia="Times New Roman" w:hAnsi="Times New Roman" w:cs="Times New Roman"/>
          <w:spacing w:val="3"/>
          <w:sz w:val="24"/>
          <w:szCs w:val="24"/>
        </w:rPr>
        <w:t xml:space="preserve"> </w:t>
      </w:r>
      <w:r w:rsidRPr="002123C9">
        <w:rPr>
          <w:rFonts w:ascii="Times New Roman" w:eastAsia="Times New Roman" w:hAnsi="Times New Roman" w:cs="Times New Roman"/>
          <w:sz w:val="24"/>
          <w:szCs w:val="24"/>
        </w:rPr>
        <w:t>устранения.</w:t>
      </w:r>
    </w:p>
    <w:p w:rsidR="002123C9" w:rsidRPr="002123C9" w:rsidRDefault="002123C9" w:rsidP="002123C9">
      <w:pPr>
        <w:widowControl w:val="0"/>
        <w:tabs>
          <w:tab w:val="left" w:pos="567"/>
        </w:tabs>
        <w:autoSpaceDE w:val="0"/>
        <w:autoSpaceDN w:val="0"/>
        <w:spacing w:after="0" w:line="360" w:lineRule="auto"/>
        <w:ind w:right="59" w:firstLine="567"/>
        <w:jc w:val="both"/>
        <w:rPr>
          <w:rFonts w:ascii="Times New Roman" w:eastAsia="Times New Roman" w:hAnsi="Times New Roman" w:cs="Times New Roman"/>
          <w:sz w:val="24"/>
          <w:szCs w:val="24"/>
        </w:rPr>
      </w:pPr>
      <w:r w:rsidRPr="002123C9">
        <w:rPr>
          <w:rFonts w:ascii="Times New Roman" w:eastAsia="Times New Roman" w:hAnsi="Times New Roman" w:cs="Times New Roman"/>
          <w:spacing w:val="-1"/>
          <w:sz w:val="24"/>
          <w:szCs w:val="24"/>
        </w:rPr>
        <w:t>Педагог</w:t>
      </w:r>
      <w:r w:rsidRPr="002123C9">
        <w:rPr>
          <w:rFonts w:ascii="Times New Roman" w:eastAsia="Times New Roman" w:hAnsi="Times New Roman" w:cs="Times New Roman"/>
          <w:spacing w:val="-13"/>
          <w:sz w:val="24"/>
          <w:szCs w:val="24"/>
        </w:rPr>
        <w:t xml:space="preserve"> </w:t>
      </w:r>
      <w:r w:rsidRPr="002123C9">
        <w:rPr>
          <w:rFonts w:ascii="Times New Roman" w:eastAsia="Times New Roman" w:hAnsi="Times New Roman" w:cs="Times New Roman"/>
          <w:spacing w:val="-1"/>
          <w:sz w:val="24"/>
          <w:szCs w:val="24"/>
        </w:rPr>
        <w:t>способствует</w:t>
      </w:r>
      <w:r w:rsidRPr="002123C9">
        <w:rPr>
          <w:rFonts w:ascii="Times New Roman" w:eastAsia="Times New Roman" w:hAnsi="Times New Roman" w:cs="Times New Roman"/>
          <w:spacing w:val="-14"/>
          <w:sz w:val="24"/>
          <w:szCs w:val="24"/>
        </w:rPr>
        <w:t xml:space="preserve"> </w:t>
      </w:r>
      <w:r w:rsidRPr="002123C9">
        <w:rPr>
          <w:rFonts w:ascii="Times New Roman" w:eastAsia="Times New Roman" w:hAnsi="Times New Roman" w:cs="Times New Roman"/>
          <w:spacing w:val="-1"/>
          <w:sz w:val="24"/>
          <w:szCs w:val="24"/>
        </w:rPr>
        <w:t>распознаванию</w:t>
      </w:r>
      <w:r w:rsidRPr="002123C9">
        <w:rPr>
          <w:rFonts w:ascii="Times New Roman" w:eastAsia="Times New Roman" w:hAnsi="Times New Roman" w:cs="Times New Roman"/>
          <w:spacing w:val="-14"/>
          <w:sz w:val="24"/>
          <w:szCs w:val="24"/>
        </w:rPr>
        <w:t xml:space="preserve"> </w:t>
      </w:r>
      <w:r w:rsidRPr="002123C9">
        <w:rPr>
          <w:rFonts w:ascii="Times New Roman" w:eastAsia="Times New Roman" w:hAnsi="Times New Roman" w:cs="Times New Roman"/>
          <w:sz w:val="24"/>
          <w:szCs w:val="24"/>
        </w:rPr>
        <w:t>и</w:t>
      </w:r>
      <w:r w:rsidRPr="002123C9">
        <w:rPr>
          <w:rFonts w:ascii="Times New Roman" w:eastAsia="Times New Roman" w:hAnsi="Times New Roman" w:cs="Times New Roman"/>
          <w:spacing w:val="-14"/>
          <w:sz w:val="24"/>
          <w:szCs w:val="24"/>
        </w:rPr>
        <w:t xml:space="preserve"> </w:t>
      </w:r>
      <w:r w:rsidRPr="002123C9">
        <w:rPr>
          <w:rFonts w:ascii="Times New Roman" w:eastAsia="Times New Roman" w:hAnsi="Times New Roman" w:cs="Times New Roman"/>
          <w:sz w:val="24"/>
          <w:szCs w:val="24"/>
        </w:rPr>
        <w:t>пониманию</w:t>
      </w:r>
      <w:r w:rsidRPr="002123C9">
        <w:rPr>
          <w:rFonts w:ascii="Times New Roman" w:eastAsia="Times New Roman" w:hAnsi="Times New Roman" w:cs="Times New Roman"/>
          <w:spacing w:val="-13"/>
          <w:sz w:val="24"/>
          <w:szCs w:val="24"/>
        </w:rPr>
        <w:t xml:space="preserve"> </w:t>
      </w:r>
      <w:r w:rsidRPr="002123C9">
        <w:rPr>
          <w:rFonts w:ascii="Times New Roman" w:eastAsia="Times New Roman" w:hAnsi="Times New Roman" w:cs="Times New Roman"/>
          <w:sz w:val="24"/>
          <w:szCs w:val="24"/>
        </w:rPr>
        <w:t>детьми</w:t>
      </w:r>
      <w:r w:rsidRPr="002123C9">
        <w:rPr>
          <w:rFonts w:ascii="Times New Roman" w:eastAsia="Times New Roman" w:hAnsi="Times New Roman" w:cs="Times New Roman"/>
          <w:spacing w:val="-14"/>
          <w:sz w:val="24"/>
          <w:szCs w:val="24"/>
        </w:rPr>
        <w:t xml:space="preserve"> </w:t>
      </w:r>
      <w:r w:rsidRPr="002123C9">
        <w:rPr>
          <w:rFonts w:ascii="Times New Roman" w:eastAsia="Times New Roman" w:hAnsi="Times New Roman" w:cs="Times New Roman"/>
          <w:sz w:val="24"/>
          <w:szCs w:val="24"/>
        </w:rPr>
        <w:t>эмоциональных</w:t>
      </w:r>
      <w:r w:rsidRPr="002123C9">
        <w:rPr>
          <w:rFonts w:ascii="Times New Roman" w:eastAsia="Times New Roman" w:hAnsi="Times New Roman" w:cs="Times New Roman"/>
          <w:spacing w:val="-13"/>
          <w:sz w:val="24"/>
          <w:szCs w:val="24"/>
        </w:rPr>
        <w:t xml:space="preserve"> </w:t>
      </w:r>
      <w:r w:rsidRPr="002123C9">
        <w:rPr>
          <w:rFonts w:ascii="Times New Roman" w:eastAsia="Times New Roman" w:hAnsi="Times New Roman" w:cs="Times New Roman"/>
          <w:sz w:val="24"/>
          <w:szCs w:val="24"/>
        </w:rPr>
        <w:t>состояний,</w:t>
      </w:r>
      <w:r w:rsidRPr="002123C9">
        <w:rPr>
          <w:rFonts w:ascii="Times New Roman" w:eastAsia="Times New Roman" w:hAnsi="Times New Roman" w:cs="Times New Roman"/>
          <w:spacing w:val="-15"/>
          <w:sz w:val="24"/>
          <w:szCs w:val="24"/>
        </w:rPr>
        <w:t xml:space="preserve"> </w:t>
      </w:r>
      <w:r w:rsidRPr="002123C9">
        <w:rPr>
          <w:rFonts w:ascii="Times New Roman" w:eastAsia="Times New Roman" w:hAnsi="Times New Roman" w:cs="Times New Roman"/>
          <w:sz w:val="24"/>
          <w:szCs w:val="24"/>
        </w:rPr>
        <w:t>их</w:t>
      </w:r>
      <w:r w:rsidRPr="002123C9">
        <w:rPr>
          <w:rFonts w:ascii="Times New Roman" w:eastAsia="Times New Roman" w:hAnsi="Times New Roman" w:cs="Times New Roman"/>
          <w:spacing w:val="-57"/>
          <w:sz w:val="24"/>
          <w:szCs w:val="24"/>
        </w:rPr>
        <w:t xml:space="preserve"> </w:t>
      </w:r>
      <w:r w:rsidRPr="002123C9">
        <w:rPr>
          <w:rFonts w:ascii="Times New Roman" w:eastAsia="Times New Roman" w:hAnsi="Times New Roman" w:cs="Times New Roman"/>
          <w:sz w:val="24"/>
          <w:szCs w:val="24"/>
        </w:rPr>
        <w:t>разнообразных</w:t>
      </w:r>
      <w:r w:rsidRPr="002123C9">
        <w:rPr>
          <w:rFonts w:ascii="Times New Roman" w:eastAsia="Times New Roman" w:hAnsi="Times New Roman" w:cs="Times New Roman"/>
          <w:spacing w:val="30"/>
          <w:sz w:val="24"/>
          <w:szCs w:val="24"/>
        </w:rPr>
        <w:t xml:space="preserve"> </w:t>
      </w:r>
      <w:r w:rsidRPr="002123C9">
        <w:rPr>
          <w:rFonts w:ascii="Times New Roman" w:eastAsia="Times New Roman" w:hAnsi="Times New Roman" w:cs="Times New Roman"/>
          <w:sz w:val="24"/>
          <w:szCs w:val="24"/>
        </w:rPr>
        <w:t>проявлений,</w:t>
      </w:r>
      <w:r w:rsidRPr="002123C9">
        <w:rPr>
          <w:rFonts w:ascii="Times New Roman" w:eastAsia="Times New Roman" w:hAnsi="Times New Roman" w:cs="Times New Roman"/>
          <w:spacing w:val="31"/>
          <w:sz w:val="24"/>
          <w:szCs w:val="24"/>
        </w:rPr>
        <w:t xml:space="preserve"> </w:t>
      </w:r>
      <w:r w:rsidRPr="002123C9">
        <w:rPr>
          <w:rFonts w:ascii="Times New Roman" w:eastAsia="Times New Roman" w:hAnsi="Times New Roman" w:cs="Times New Roman"/>
          <w:sz w:val="24"/>
          <w:szCs w:val="24"/>
        </w:rPr>
        <w:t>связи</w:t>
      </w:r>
      <w:r w:rsidRPr="002123C9">
        <w:rPr>
          <w:rFonts w:ascii="Times New Roman" w:eastAsia="Times New Roman" w:hAnsi="Times New Roman" w:cs="Times New Roman"/>
          <w:spacing w:val="31"/>
          <w:sz w:val="24"/>
          <w:szCs w:val="24"/>
        </w:rPr>
        <w:t xml:space="preserve"> </w:t>
      </w:r>
      <w:r w:rsidRPr="002123C9">
        <w:rPr>
          <w:rFonts w:ascii="Times New Roman" w:eastAsia="Times New Roman" w:hAnsi="Times New Roman" w:cs="Times New Roman"/>
          <w:sz w:val="24"/>
          <w:szCs w:val="24"/>
        </w:rPr>
        <w:t>эмоций</w:t>
      </w:r>
      <w:r w:rsidRPr="002123C9">
        <w:rPr>
          <w:rFonts w:ascii="Times New Roman" w:eastAsia="Times New Roman" w:hAnsi="Times New Roman" w:cs="Times New Roman"/>
          <w:spacing w:val="30"/>
          <w:sz w:val="24"/>
          <w:szCs w:val="24"/>
        </w:rPr>
        <w:t xml:space="preserve"> </w:t>
      </w:r>
      <w:r w:rsidRPr="002123C9">
        <w:rPr>
          <w:rFonts w:ascii="Times New Roman" w:eastAsia="Times New Roman" w:hAnsi="Times New Roman" w:cs="Times New Roman"/>
          <w:sz w:val="24"/>
          <w:szCs w:val="24"/>
        </w:rPr>
        <w:t>и</w:t>
      </w:r>
      <w:r w:rsidRPr="002123C9">
        <w:rPr>
          <w:rFonts w:ascii="Times New Roman" w:eastAsia="Times New Roman" w:hAnsi="Times New Roman" w:cs="Times New Roman"/>
          <w:spacing w:val="29"/>
          <w:sz w:val="24"/>
          <w:szCs w:val="24"/>
        </w:rPr>
        <w:t xml:space="preserve"> </w:t>
      </w:r>
      <w:r w:rsidRPr="002123C9">
        <w:rPr>
          <w:rFonts w:ascii="Times New Roman" w:eastAsia="Times New Roman" w:hAnsi="Times New Roman" w:cs="Times New Roman"/>
          <w:sz w:val="24"/>
          <w:szCs w:val="24"/>
        </w:rPr>
        <w:t>поступков</w:t>
      </w:r>
      <w:r w:rsidRPr="002123C9">
        <w:rPr>
          <w:rFonts w:ascii="Times New Roman" w:eastAsia="Times New Roman" w:hAnsi="Times New Roman" w:cs="Times New Roman"/>
          <w:spacing w:val="31"/>
          <w:sz w:val="24"/>
          <w:szCs w:val="24"/>
        </w:rPr>
        <w:t xml:space="preserve"> </w:t>
      </w:r>
      <w:r w:rsidRPr="002123C9">
        <w:rPr>
          <w:rFonts w:ascii="Times New Roman" w:eastAsia="Times New Roman" w:hAnsi="Times New Roman" w:cs="Times New Roman"/>
          <w:sz w:val="24"/>
          <w:szCs w:val="24"/>
        </w:rPr>
        <w:t>людей.</w:t>
      </w:r>
      <w:r w:rsidRPr="002123C9">
        <w:rPr>
          <w:rFonts w:ascii="Times New Roman" w:eastAsia="Times New Roman" w:hAnsi="Times New Roman" w:cs="Times New Roman"/>
          <w:spacing w:val="31"/>
          <w:sz w:val="24"/>
          <w:szCs w:val="24"/>
        </w:rPr>
        <w:t xml:space="preserve"> </w:t>
      </w:r>
      <w:r w:rsidRPr="002123C9">
        <w:rPr>
          <w:rFonts w:ascii="Times New Roman" w:eastAsia="Times New Roman" w:hAnsi="Times New Roman" w:cs="Times New Roman"/>
          <w:sz w:val="24"/>
          <w:szCs w:val="24"/>
        </w:rPr>
        <w:t>Создает</w:t>
      </w:r>
      <w:r w:rsidRPr="002123C9">
        <w:rPr>
          <w:rFonts w:ascii="Times New Roman" w:eastAsia="Times New Roman" w:hAnsi="Times New Roman" w:cs="Times New Roman"/>
          <w:spacing w:val="31"/>
          <w:sz w:val="24"/>
          <w:szCs w:val="24"/>
        </w:rPr>
        <w:t xml:space="preserve"> </w:t>
      </w:r>
      <w:r w:rsidRPr="002123C9">
        <w:rPr>
          <w:rFonts w:ascii="Times New Roman" w:eastAsia="Times New Roman" w:hAnsi="Times New Roman" w:cs="Times New Roman"/>
          <w:sz w:val="24"/>
          <w:szCs w:val="24"/>
        </w:rPr>
        <w:t>ситуации</w:t>
      </w:r>
      <w:r w:rsidRPr="002123C9">
        <w:rPr>
          <w:rFonts w:ascii="Times New Roman" w:eastAsia="Times New Roman" w:hAnsi="Times New Roman" w:cs="Times New Roman"/>
          <w:spacing w:val="32"/>
          <w:sz w:val="24"/>
          <w:szCs w:val="24"/>
        </w:rPr>
        <w:t xml:space="preserve"> </w:t>
      </w:r>
      <w:r w:rsidRPr="002123C9">
        <w:rPr>
          <w:rFonts w:ascii="Times New Roman" w:eastAsia="Times New Roman" w:hAnsi="Times New Roman" w:cs="Times New Roman"/>
          <w:sz w:val="24"/>
          <w:szCs w:val="24"/>
        </w:rPr>
        <w:t>получения</w:t>
      </w:r>
      <w:r>
        <w:rPr>
          <w:rFonts w:ascii="Times New Roman" w:eastAsia="Times New Roman" w:hAnsi="Times New Roman" w:cs="Times New Roman"/>
          <w:sz w:val="24"/>
          <w:szCs w:val="24"/>
        </w:rPr>
        <w:t xml:space="preserve"> </w:t>
      </w:r>
      <w:r w:rsidRPr="002123C9">
        <w:rPr>
          <w:rFonts w:ascii="Times New Roman" w:eastAsia="Times New Roman" w:hAnsi="Times New Roman" w:cs="Times New Roman"/>
          <w:sz w:val="24"/>
          <w:szCs w:val="24"/>
        </w:rPr>
        <w:t>детьми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опыта</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проявления</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сочувствия</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содействия</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(эмпатийного</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поведения)</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в</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ответ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на</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эмоциональное</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состояние</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сверстников</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взрослых,</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воспитывает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чувствительность</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внимательность к затруднениям и переживаниям окружающих. При чтении художественной</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литературы, просмотре фрагментов анимационных фильмов педагог обращает внимание на</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разнообразие</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эмоциональных</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проявлений</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героев,</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комментирует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обсуждает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детьми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обусловившие</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их</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причины.</w:t>
      </w:r>
    </w:p>
    <w:p w:rsidR="002123C9" w:rsidRPr="002123C9" w:rsidRDefault="002123C9" w:rsidP="002123C9">
      <w:pPr>
        <w:widowControl w:val="0"/>
        <w:autoSpaceDE w:val="0"/>
        <w:autoSpaceDN w:val="0"/>
        <w:spacing w:after="0" w:line="360" w:lineRule="auto"/>
        <w:ind w:right="59" w:firstLine="567"/>
        <w:jc w:val="both"/>
        <w:rPr>
          <w:rFonts w:ascii="Times New Roman" w:eastAsia="Times New Roman" w:hAnsi="Times New Roman" w:cs="Times New Roman"/>
          <w:sz w:val="24"/>
          <w:szCs w:val="24"/>
        </w:rPr>
      </w:pPr>
      <w:r w:rsidRPr="002123C9">
        <w:rPr>
          <w:rFonts w:ascii="Times New Roman" w:eastAsia="Times New Roman" w:hAnsi="Times New Roman" w:cs="Times New Roman"/>
          <w:sz w:val="24"/>
          <w:szCs w:val="24"/>
        </w:rPr>
        <w:t>Педагог</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развивает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позитивное отношение и чувство</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принадлежности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детей к</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семье,</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уважение к родителям (законным представителям): обогащает представление о структуре 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lastRenderedPageBreak/>
        <w:t>составе семьи, родственных</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отношениях; семейных</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событиях,</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делах.</w:t>
      </w:r>
    </w:p>
    <w:p w:rsidR="002123C9" w:rsidRPr="002123C9" w:rsidRDefault="002123C9" w:rsidP="002123C9">
      <w:pPr>
        <w:widowControl w:val="0"/>
        <w:tabs>
          <w:tab w:val="left" w:pos="9781"/>
        </w:tabs>
        <w:autoSpaceDE w:val="0"/>
        <w:autoSpaceDN w:val="0"/>
        <w:spacing w:after="0" w:line="360" w:lineRule="auto"/>
        <w:ind w:right="59" w:firstLine="567"/>
        <w:jc w:val="both"/>
        <w:rPr>
          <w:rFonts w:ascii="Times New Roman" w:eastAsia="Times New Roman" w:hAnsi="Times New Roman" w:cs="Times New Roman"/>
          <w:sz w:val="24"/>
          <w:szCs w:val="24"/>
        </w:rPr>
      </w:pPr>
      <w:r w:rsidRPr="002123C9">
        <w:rPr>
          <w:rFonts w:ascii="Times New Roman" w:eastAsia="Times New Roman" w:hAnsi="Times New Roman" w:cs="Times New Roman"/>
          <w:sz w:val="24"/>
          <w:szCs w:val="24"/>
        </w:rPr>
        <w:t>Обеспечивает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включенность</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детей</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в</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детское</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сообщество,</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умение</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согласовывать</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взаимоотношения со сверстниками. Побуждает детей наблюдать за поведением сверстников,</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развивает чувствительность к поступкам сверстников, интерес к их действиям. Способствует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освоению детьми вербальных и невербальных средств и способов обращения к сверстникам,</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привлечения</w:t>
      </w:r>
      <w:r w:rsidRPr="002123C9">
        <w:rPr>
          <w:rFonts w:ascii="Times New Roman" w:eastAsia="Times New Roman" w:hAnsi="Times New Roman" w:cs="Times New Roman"/>
          <w:spacing w:val="-12"/>
          <w:sz w:val="24"/>
          <w:szCs w:val="24"/>
        </w:rPr>
        <w:t xml:space="preserve"> </w:t>
      </w:r>
      <w:r w:rsidRPr="002123C9">
        <w:rPr>
          <w:rFonts w:ascii="Times New Roman" w:eastAsia="Times New Roman" w:hAnsi="Times New Roman" w:cs="Times New Roman"/>
          <w:sz w:val="24"/>
          <w:szCs w:val="24"/>
        </w:rPr>
        <w:t>внимания</w:t>
      </w:r>
      <w:r w:rsidRPr="002123C9">
        <w:rPr>
          <w:rFonts w:ascii="Times New Roman" w:eastAsia="Times New Roman" w:hAnsi="Times New Roman" w:cs="Times New Roman"/>
          <w:spacing w:val="-13"/>
          <w:sz w:val="24"/>
          <w:szCs w:val="24"/>
        </w:rPr>
        <w:t xml:space="preserve"> </w:t>
      </w:r>
      <w:r w:rsidRPr="002123C9">
        <w:rPr>
          <w:rFonts w:ascii="Times New Roman" w:eastAsia="Times New Roman" w:hAnsi="Times New Roman" w:cs="Times New Roman"/>
          <w:sz w:val="24"/>
          <w:szCs w:val="24"/>
        </w:rPr>
        <w:t>и</w:t>
      </w:r>
      <w:r w:rsidRPr="002123C9">
        <w:rPr>
          <w:rFonts w:ascii="Times New Roman" w:eastAsia="Times New Roman" w:hAnsi="Times New Roman" w:cs="Times New Roman"/>
          <w:spacing w:val="-11"/>
          <w:sz w:val="24"/>
          <w:szCs w:val="24"/>
        </w:rPr>
        <w:t xml:space="preserve"> </w:t>
      </w:r>
      <w:r w:rsidRPr="002123C9">
        <w:rPr>
          <w:rFonts w:ascii="Times New Roman" w:eastAsia="Times New Roman" w:hAnsi="Times New Roman" w:cs="Times New Roman"/>
          <w:sz w:val="24"/>
          <w:szCs w:val="24"/>
        </w:rPr>
        <w:t>демонстрации</w:t>
      </w:r>
      <w:r w:rsidRPr="002123C9">
        <w:rPr>
          <w:rFonts w:ascii="Times New Roman" w:eastAsia="Times New Roman" w:hAnsi="Times New Roman" w:cs="Times New Roman"/>
          <w:spacing w:val="-10"/>
          <w:sz w:val="24"/>
          <w:szCs w:val="24"/>
        </w:rPr>
        <w:t xml:space="preserve"> </w:t>
      </w:r>
      <w:r w:rsidRPr="002123C9">
        <w:rPr>
          <w:rFonts w:ascii="Times New Roman" w:eastAsia="Times New Roman" w:hAnsi="Times New Roman" w:cs="Times New Roman"/>
          <w:sz w:val="24"/>
          <w:szCs w:val="24"/>
        </w:rPr>
        <w:t>своего</w:t>
      </w:r>
      <w:r w:rsidRPr="002123C9">
        <w:rPr>
          <w:rFonts w:ascii="Times New Roman" w:eastAsia="Times New Roman" w:hAnsi="Times New Roman" w:cs="Times New Roman"/>
          <w:spacing w:val="-12"/>
          <w:sz w:val="24"/>
          <w:szCs w:val="24"/>
        </w:rPr>
        <w:t xml:space="preserve"> </w:t>
      </w:r>
      <w:r w:rsidRPr="002123C9">
        <w:rPr>
          <w:rFonts w:ascii="Times New Roman" w:eastAsia="Times New Roman" w:hAnsi="Times New Roman" w:cs="Times New Roman"/>
          <w:sz w:val="24"/>
          <w:szCs w:val="24"/>
        </w:rPr>
        <w:t>расположения.</w:t>
      </w:r>
      <w:r w:rsidRPr="002123C9">
        <w:rPr>
          <w:rFonts w:ascii="Times New Roman" w:eastAsia="Times New Roman" w:hAnsi="Times New Roman" w:cs="Times New Roman"/>
          <w:spacing w:val="-11"/>
          <w:sz w:val="24"/>
          <w:szCs w:val="24"/>
        </w:rPr>
        <w:t xml:space="preserve"> </w:t>
      </w:r>
      <w:r w:rsidRPr="002123C9">
        <w:rPr>
          <w:rFonts w:ascii="Times New Roman" w:eastAsia="Times New Roman" w:hAnsi="Times New Roman" w:cs="Times New Roman"/>
          <w:sz w:val="24"/>
          <w:szCs w:val="24"/>
        </w:rPr>
        <w:t>Поддерживает</w:t>
      </w:r>
      <w:r w:rsidRPr="002123C9">
        <w:rPr>
          <w:rFonts w:ascii="Times New Roman" w:eastAsia="Times New Roman" w:hAnsi="Times New Roman" w:cs="Times New Roman"/>
          <w:spacing w:val="-11"/>
          <w:sz w:val="24"/>
          <w:szCs w:val="24"/>
        </w:rPr>
        <w:t xml:space="preserve"> </w:t>
      </w:r>
      <w:r w:rsidRPr="002123C9">
        <w:rPr>
          <w:rFonts w:ascii="Times New Roman" w:eastAsia="Times New Roman" w:hAnsi="Times New Roman" w:cs="Times New Roman"/>
          <w:sz w:val="24"/>
          <w:szCs w:val="24"/>
        </w:rPr>
        <w:t>детей</w:t>
      </w:r>
      <w:r w:rsidRPr="002123C9">
        <w:rPr>
          <w:rFonts w:ascii="Times New Roman" w:eastAsia="Times New Roman" w:hAnsi="Times New Roman" w:cs="Times New Roman"/>
          <w:spacing w:val="-11"/>
          <w:sz w:val="24"/>
          <w:szCs w:val="24"/>
        </w:rPr>
        <w:t xml:space="preserve"> </w:t>
      </w:r>
      <w:r w:rsidRPr="002123C9">
        <w:rPr>
          <w:rFonts w:ascii="Times New Roman" w:eastAsia="Times New Roman" w:hAnsi="Times New Roman" w:cs="Times New Roman"/>
          <w:sz w:val="24"/>
          <w:szCs w:val="24"/>
        </w:rPr>
        <w:t>в</w:t>
      </w:r>
      <w:r w:rsidRPr="002123C9">
        <w:rPr>
          <w:rFonts w:ascii="Times New Roman" w:eastAsia="Times New Roman" w:hAnsi="Times New Roman" w:cs="Times New Roman"/>
          <w:spacing w:val="-11"/>
          <w:sz w:val="24"/>
          <w:szCs w:val="24"/>
        </w:rPr>
        <w:t xml:space="preserve"> </w:t>
      </w:r>
      <w:r w:rsidRPr="002123C9">
        <w:rPr>
          <w:rFonts w:ascii="Times New Roman" w:eastAsia="Times New Roman" w:hAnsi="Times New Roman" w:cs="Times New Roman"/>
          <w:sz w:val="24"/>
          <w:szCs w:val="24"/>
        </w:rPr>
        <w:t>ситуации,</w:t>
      </w:r>
      <w:r w:rsidRPr="002123C9">
        <w:rPr>
          <w:rFonts w:ascii="Times New Roman" w:eastAsia="Times New Roman" w:hAnsi="Times New Roman" w:cs="Times New Roman"/>
          <w:spacing w:val="-58"/>
          <w:sz w:val="24"/>
          <w:szCs w:val="24"/>
        </w:rPr>
        <w:t xml:space="preserve"> </w:t>
      </w:r>
      <w:r w:rsidRPr="002123C9">
        <w:rPr>
          <w:rFonts w:ascii="Times New Roman" w:eastAsia="Times New Roman" w:hAnsi="Times New Roman" w:cs="Times New Roman"/>
          <w:sz w:val="24"/>
          <w:szCs w:val="24"/>
        </w:rPr>
        <w:t>когда</w:t>
      </w:r>
      <w:r w:rsidRPr="002123C9">
        <w:rPr>
          <w:rFonts w:ascii="Times New Roman" w:eastAsia="Times New Roman" w:hAnsi="Times New Roman" w:cs="Times New Roman"/>
          <w:spacing w:val="-6"/>
          <w:sz w:val="24"/>
          <w:szCs w:val="24"/>
        </w:rPr>
        <w:t xml:space="preserve"> </w:t>
      </w:r>
      <w:r w:rsidRPr="002123C9">
        <w:rPr>
          <w:rFonts w:ascii="Times New Roman" w:eastAsia="Times New Roman" w:hAnsi="Times New Roman" w:cs="Times New Roman"/>
          <w:sz w:val="24"/>
          <w:szCs w:val="24"/>
        </w:rPr>
        <w:t>им</w:t>
      </w:r>
      <w:r w:rsidRPr="002123C9">
        <w:rPr>
          <w:rFonts w:ascii="Times New Roman" w:eastAsia="Times New Roman" w:hAnsi="Times New Roman" w:cs="Times New Roman"/>
          <w:spacing w:val="-5"/>
          <w:sz w:val="24"/>
          <w:szCs w:val="24"/>
        </w:rPr>
        <w:t xml:space="preserve"> </w:t>
      </w:r>
      <w:r w:rsidRPr="002123C9">
        <w:rPr>
          <w:rFonts w:ascii="Times New Roman" w:eastAsia="Times New Roman" w:hAnsi="Times New Roman" w:cs="Times New Roman"/>
          <w:sz w:val="24"/>
          <w:szCs w:val="24"/>
        </w:rPr>
        <w:t>трудно</w:t>
      </w:r>
      <w:r w:rsidRPr="002123C9">
        <w:rPr>
          <w:rFonts w:ascii="Times New Roman" w:eastAsia="Times New Roman" w:hAnsi="Times New Roman" w:cs="Times New Roman"/>
          <w:spacing w:val="-4"/>
          <w:sz w:val="24"/>
          <w:szCs w:val="24"/>
        </w:rPr>
        <w:t xml:space="preserve"> </w:t>
      </w:r>
      <w:r w:rsidRPr="002123C9">
        <w:rPr>
          <w:rFonts w:ascii="Times New Roman" w:eastAsia="Times New Roman" w:hAnsi="Times New Roman" w:cs="Times New Roman"/>
          <w:sz w:val="24"/>
          <w:szCs w:val="24"/>
        </w:rPr>
        <w:t>выразить</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собственные</w:t>
      </w:r>
      <w:r w:rsidRPr="002123C9">
        <w:rPr>
          <w:rFonts w:ascii="Times New Roman" w:eastAsia="Times New Roman" w:hAnsi="Times New Roman" w:cs="Times New Roman"/>
          <w:spacing w:val="-5"/>
          <w:sz w:val="24"/>
          <w:szCs w:val="24"/>
        </w:rPr>
        <w:t xml:space="preserve"> </w:t>
      </w:r>
      <w:r w:rsidRPr="002123C9">
        <w:rPr>
          <w:rFonts w:ascii="Times New Roman" w:eastAsia="Times New Roman" w:hAnsi="Times New Roman" w:cs="Times New Roman"/>
          <w:sz w:val="24"/>
          <w:szCs w:val="24"/>
        </w:rPr>
        <w:t>потребности</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и</w:t>
      </w:r>
      <w:r w:rsidRPr="002123C9">
        <w:rPr>
          <w:rFonts w:ascii="Times New Roman" w:eastAsia="Times New Roman" w:hAnsi="Times New Roman" w:cs="Times New Roman"/>
          <w:spacing w:val="-3"/>
          <w:sz w:val="24"/>
          <w:szCs w:val="24"/>
        </w:rPr>
        <w:t xml:space="preserve"> </w:t>
      </w:r>
      <w:r w:rsidRPr="002123C9">
        <w:rPr>
          <w:rFonts w:ascii="Times New Roman" w:eastAsia="Times New Roman" w:hAnsi="Times New Roman" w:cs="Times New Roman"/>
          <w:sz w:val="24"/>
          <w:szCs w:val="24"/>
        </w:rPr>
        <w:t>при</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урегулировании</w:t>
      </w:r>
      <w:r w:rsidRPr="002123C9">
        <w:rPr>
          <w:rFonts w:ascii="Times New Roman" w:eastAsia="Times New Roman" w:hAnsi="Times New Roman" w:cs="Times New Roman"/>
          <w:spacing w:val="-3"/>
          <w:sz w:val="24"/>
          <w:szCs w:val="24"/>
        </w:rPr>
        <w:t xml:space="preserve"> </w:t>
      </w:r>
      <w:r w:rsidRPr="002123C9">
        <w:rPr>
          <w:rFonts w:ascii="Times New Roman" w:eastAsia="Times New Roman" w:hAnsi="Times New Roman" w:cs="Times New Roman"/>
          <w:sz w:val="24"/>
          <w:szCs w:val="24"/>
        </w:rPr>
        <w:t>конфликтов</w:t>
      </w:r>
      <w:r w:rsidRPr="002123C9">
        <w:rPr>
          <w:rFonts w:ascii="Times New Roman" w:eastAsia="Times New Roman" w:hAnsi="Times New Roman" w:cs="Times New Roman"/>
          <w:spacing w:val="-4"/>
          <w:sz w:val="24"/>
          <w:szCs w:val="24"/>
        </w:rPr>
        <w:t xml:space="preserve"> </w:t>
      </w:r>
      <w:r w:rsidRPr="002123C9">
        <w:rPr>
          <w:rFonts w:ascii="Times New Roman" w:eastAsia="Times New Roman" w:hAnsi="Times New Roman" w:cs="Times New Roman"/>
          <w:sz w:val="24"/>
          <w:szCs w:val="24"/>
        </w:rPr>
        <w:t>между</w:t>
      </w:r>
      <w:r w:rsidRPr="002123C9">
        <w:rPr>
          <w:rFonts w:ascii="Times New Roman" w:eastAsia="Times New Roman" w:hAnsi="Times New Roman" w:cs="Times New Roman"/>
          <w:spacing w:val="-57"/>
          <w:sz w:val="24"/>
          <w:szCs w:val="24"/>
        </w:rPr>
        <w:t xml:space="preserve"> </w:t>
      </w:r>
      <w:r w:rsidRPr="002123C9">
        <w:rPr>
          <w:rFonts w:ascii="Times New Roman" w:eastAsia="Times New Roman" w:hAnsi="Times New Roman" w:cs="Times New Roman"/>
          <w:sz w:val="24"/>
          <w:szCs w:val="24"/>
        </w:rPr>
        <w:t>сверстниками,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демонстрирует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культурные</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формы</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общения.</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Поощряет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инициативу</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самостоятельный</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выбор</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детьми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занятий</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партнеров,</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обогащает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умение</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договариваться,</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поддерживает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совместные</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дела</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детей</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в</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небольших</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группах</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(3-4</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человека).</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Обеспечивает</w:t>
      </w:r>
      <w:r w:rsidRPr="002123C9">
        <w:rPr>
          <w:rFonts w:ascii="Times New Roman" w:eastAsia="Times New Roman" w:hAnsi="Times New Roman" w:cs="Times New Roman"/>
          <w:spacing w:val="-57"/>
          <w:sz w:val="24"/>
          <w:szCs w:val="24"/>
        </w:rPr>
        <w:t xml:space="preserve"> </w:t>
      </w:r>
      <w:r w:rsidRPr="002123C9">
        <w:rPr>
          <w:rFonts w:ascii="Times New Roman" w:eastAsia="Times New Roman" w:hAnsi="Times New Roman" w:cs="Times New Roman"/>
          <w:sz w:val="24"/>
          <w:szCs w:val="24"/>
        </w:rPr>
        <w:t>развитие</w:t>
      </w:r>
      <w:r w:rsidRPr="002123C9">
        <w:rPr>
          <w:rFonts w:ascii="Times New Roman" w:eastAsia="Times New Roman" w:hAnsi="Times New Roman" w:cs="Times New Roman"/>
          <w:spacing w:val="-9"/>
          <w:sz w:val="24"/>
          <w:szCs w:val="24"/>
        </w:rPr>
        <w:t xml:space="preserve"> </w:t>
      </w:r>
      <w:r w:rsidRPr="002123C9">
        <w:rPr>
          <w:rFonts w:ascii="Times New Roman" w:eastAsia="Times New Roman" w:hAnsi="Times New Roman" w:cs="Times New Roman"/>
          <w:sz w:val="24"/>
          <w:szCs w:val="24"/>
        </w:rPr>
        <w:t>личностного</w:t>
      </w:r>
      <w:r w:rsidRPr="002123C9">
        <w:rPr>
          <w:rFonts w:ascii="Times New Roman" w:eastAsia="Times New Roman" w:hAnsi="Times New Roman" w:cs="Times New Roman"/>
          <w:spacing w:val="-7"/>
          <w:sz w:val="24"/>
          <w:szCs w:val="24"/>
        </w:rPr>
        <w:t xml:space="preserve"> </w:t>
      </w:r>
      <w:r w:rsidRPr="002123C9">
        <w:rPr>
          <w:rFonts w:ascii="Times New Roman" w:eastAsia="Times New Roman" w:hAnsi="Times New Roman" w:cs="Times New Roman"/>
          <w:sz w:val="24"/>
          <w:szCs w:val="24"/>
        </w:rPr>
        <w:t>отношения</w:t>
      </w:r>
      <w:r w:rsidRPr="002123C9">
        <w:rPr>
          <w:rFonts w:ascii="Times New Roman" w:eastAsia="Times New Roman" w:hAnsi="Times New Roman" w:cs="Times New Roman"/>
          <w:spacing w:val="-8"/>
          <w:sz w:val="24"/>
          <w:szCs w:val="24"/>
        </w:rPr>
        <w:t xml:space="preserve"> </w:t>
      </w:r>
      <w:r w:rsidRPr="002123C9">
        <w:rPr>
          <w:rFonts w:ascii="Times New Roman" w:eastAsia="Times New Roman" w:hAnsi="Times New Roman" w:cs="Times New Roman"/>
          <w:sz w:val="24"/>
          <w:szCs w:val="24"/>
        </w:rPr>
        <w:t>ребёнка</w:t>
      </w:r>
      <w:r w:rsidRPr="002123C9">
        <w:rPr>
          <w:rFonts w:ascii="Times New Roman" w:eastAsia="Times New Roman" w:hAnsi="Times New Roman" w:cs="Times New Roman"/>
          <w:spacing w:val="-8"/>
          <w:sz w:val="24"/>
          <w:szCs w:val="24"/>
        </w:rPr>
        <w:t xml:space="preserve"> </w:t>
      </w:r>
      <w:r w:rsidRPr="002123C9">
        <w:rPr>
          <w:rFonts w:ascii="Times New Roman" w:eastAsia="Times New Roman" w:hAnsi="Times New Roman" w:cs="Times New Roman"/>
          <w:sz w:val="24"/>
          <w:szCs w:val="24"/>
        </w:rPr>
        <w:t>к</w:t>
      </w:r>
      <w:r w:rsidRPr="002123C9">
        <w:rPr>
          <w:rFonts w:ascii="Times New Roman" w:eastAsia="Times New Roman" w:hAnsi="Times New Roman" w:cs="Times New Roman"/>
          <w:spacing w:val="-8"/>
          <w:sz w:val="24"/>
          <w:szCs w:val="24"/>
        </w:rPr>
        <w:t xml:space="preserve"> </w:t>
      </w:r>
      <w:r w:rsidRPr="002123C9">
        <w:rPr>
          <w:rFonts w:ascii="Times New Roman" w:eastAsia="Times New Roman" w:hAnsi="Times New Roman" w:cs="Times New Roman"/>
          <w:sz w:val="24"/>
          <w:szCs w:val="24"/>
        </w:rPr>
        <w:t>соблюдению</w:t>
      </w:r>
      <w:r w:rsidRPr="002123C9">
        <w:rPr>
          <w:rFonts w:ascii="Times New Roman" w:eastAsia="Times New Roman" w:hAnsi="Times New Roman" w:cs="Times New Roman"/>
          <w:spacing w:val="-9"/>
          <w:sz w:val="24"/>
          <w:szCs w:val="24"/>
        </w:rPr>
        <w:t xml:space="preserve"> </w:t>
      </w:r>
      <w:r w:rsidRPr="002123C9">
        <w:rPr>
          <w:rFonts w:ascii="Times New Roman" w:eastAsia="Times New Roman" w:hAnsi="Times New Roman" w:cs="Times New Roman"/>
          <w:sz w:val="24"/>
          <w:szCs w:val="24"/>
        </w:rPr>
        <w:t>или</w:t>
      </w:r>
      <w:r w:rsidRPr="002123C9">
        <w:rPr>
          <w:rFonts w:ascii="Times New Roman" w:eastAsia="Times New Roman" w:hAnsi="Times New Roman" w:cs="Times New Roman"/>
          <w:spacing w:val="-8"/>
          <w:sz w:val="24"/>
          <w:szCs w:val="24"/>
        </w:rPr>
        <w:t xml:space="preserve"> </w:t>
      </w:r>
      <w:r w:rsidRPr="002123C9">
        <w:rPr>
          <w:rFonts w:ascii="Times New Roman" w:eastAsia="Times New Roman" w:hAnsi="Times New Roman" w:cs="Times New Roman"/>
          <w:sz w:val="24"/>
          <w:szCs w:val="24"/>
        </w:rPr>
        <w:t>нарушению</w:t>
      </w:r>
      <w:r w:rsidRPr="002123C9">
        <w:rPr>
          <w:rFonts w:ascii="Times New Roman" w:eastAsia="Times New Roman" w:hAnsi="Times New Roman" w:cs="Times New Roman"/>
          <w:spacing w:val="-8"/>
          <w:sz w:val="24"/>
          <w:szCs w:val="24"/>
        </w:rPr>
        <w:t xml:space="preserve"> </w:t>
      </w:r>
      <w:r w:rsidRPr="002123C9">
        <w:rPr>
          <w:rFonts w:ascii="Times New Roman" w:eastAsia="Times New Roman" w:hAnsi="Times New Roman" w:cs="Times New Roman"/>
          <w:sz w:val="24"/>
          <w:szCs w:val="24"/>
        </w:rPr>
        <w:t>моральных</w:t>
      </w:r>
      <w:r w:rsidRPr="002123C9">
        <w:rPr>
          <w:rFonts w:ascii="Times New Roman" w:eastAsia="Times New Roman" w:hAnsi="Times New Roman" w:cs="Times New Roman"/>
          <w:spacing w:val="-5"/>
          <w:sz w:val="24"/>
          <w:szCs w:val="24"/>
        </w:rPr>
        <w:t xml:space="preserve"> </w:t>
      </w:r>
      <w:r w:rsidRPr="002123C9">
        <w:rPr>
          <w:rFonts w:ascii="Times New Roman" w:eastAsia="Times New Roman" w:hAnsi="Times New Roman" w:cs="Times New Roman"/>
          <w:sz w:val="24"/>
          <w:szCs w:val="24"/>
        </w:rPr>
        <w:t>норм</w:t>
      </w:r>
      <w:r w:rsidRPr="002123C9">
        <w:rPr>
          <w:rFonts w:ascii="Times New Roman" w:eastAsia="Times New Roman" w:hAnsi="Times New Roman" w:cs="Times New Roman"/>
          <w:spacing w:val="-9"/>
          <w:sz w:val="24"/>
          <w:szCs w:val="24"/>
        </w:rPr>
        <w:t xml:space="preserve"> </w:t>
      </w:r>
      <w:r w:rsidRPr="002123C9">
        <w:rPr>
          <w:rFonts w:ascii="Times New Roman" w:eastAsia="Times New Roman" w:hAnsi="Times New Roman" w:cs="Times New Roman"/>
          <w:sz w:val="24"/>
          <w:szCs w:val="24"/>
        </w:rPr>
        <w:t>при</w:t>
      </w:r>
      <w:r w:rsidRPr="002123C9">
        <w:rPr>
          <w:rFonts w:ascii="Times New Roman" w:eastAsia="Times New Roman" w:hAnsi="Times New Roman" w:cs="Times New Roman"/>
          <w:spacing w:val="-57"/>
          <w:sz w:val="24"/>
          <w:szCs w:val="24"/>
        </w:rPr>
        <w:t xml:space="preserve"> </w:t>
      </w:r>
      <w:r w:rsidRPr="002123C9">
        <w:rPr>
          <w:rFonts w:ascii="Times New Roman" w:eastAsia="Times New Roman" w:hAnsi="Times New Roman" w:cs="Times New Roman"/>
          <w:sz w:val="24"/>
          <w:szCs w:val="24"/>
        </w:rPr>
        <w:t>взаимодействии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со сверстником.</w:t>
      </w:r>
    </w:p>
    <w:p w:rsidR="002123C9" w:rsidRPr="002123C9" w:rsidRDefault="002123C9" w:rsidP="002123C9">
      <w:pPr>
        <w:widowControl w:val="0"/>
        <w:autoSpaceDE w:val="0"/>
        <w:autoSpaceDN w:val="0"/>
        <w:spacing w:after="0" w:line="360" w:lineRule="auto"/>
        <w:ind w:right="59" w:firstLine="567"/>
        <w:jc w:val="both"/>
        <w:rPr>
          <w:rFonts w:ascii="Times New Roman" w:eastAsia="Times New Roman" w:hAnsi="Times New Roman" w:cs="Times New Roman"/>
          <w:sz w:val="24"/>
          <w:szCs w:val="24"/>
        </w:rPr>
      </w:pPr>
      <w:r w:rsidRPr="002123C9">
        <w:rPr>
          <w:rFonts w:ascii="Times New Roman" w:eastAsia="Times New Roman" w:hAnsi="Times New Roman" w:cs="Times New Roman"/>
          <w:sz w:val="24"/>
          <w:szCs w:val="24"/>
        </w:rPr>
        <w:t>Создает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условия для</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развития детско-взрослого сообщества. Способствует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освоению</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правил и форм проявления вежливости, уважения к старшим: напоминает и демонстрирует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различные формы приветствия, прощания, выражения благодарности и просьбы. Знакомит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детей</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правилами поведения в</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общественных</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местах.</w:t>
      </w:r>
    </w:p>
    <w:p w:rsidR="002123C9" w:rsidRPr="002123C9" w:rsidRDefault="002123C9" w:rsidP="002123C9">
      <w:pPr>
        <w:widowControl w:val="0"/>
        <w:autoSpaceDE w:val="0"/>
        <w:autoSpaceDN w:val="0"/>
        <w:spacing w:after="0" w:line="360" w:lineRule="auto"/>
        <w:ind w:right="59" w:firstLine="567"/>
        <w:jc w:val="both"/>
        <w:rPr>
          <w:rFonts w:ascii="Times New Roman" w:eastAsia="Times New Roman" w:hAnsi="Times New Roman" w:cs="Times New Roman"/>
          <w:sz w:val="24"/>
          <w:szCs w:val="24"/>
        </w:rPr>
      </w:pPr>
      <w:r w:rsidRPr="002123C9">
        <w:rPr>
          <w:rFonts w:ascii="Times New Roman" w:eastAsia="Times New Roman" w:hAnsi="Times New Roman" w:cs="Times New Roman"/>
          <w:sz w:val="24"/>
          <w:szCs w:val="24"/>
        </w:rPr>
        <w:t>Развивает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позитивное</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отношение</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к</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ДОО:</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знакомит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педагогическими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иными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работниками ДОО, с доступными для восприятия детьми правилами жизнедеятельности в</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ДОО;</w:t>
      </w:r>
      <w:r w:rsidRPr="002123C9">
        <w:rPr>
          <w:rFonts w:ascii="Times New Roman" w:eastAsia="Times New Roman" w:hAnsi="Times New Roman" w:cs="Times New Roman"/>
          <w:spacing w:val="-8"/>
          <w:sz w:val="24"/>
          <w:szCs w:val="24"/>
        </w:rPr>
        <w:t xml:space="preserve"> </w:t>
      </w:r>
      <w:r w:rsidRPr="002123C9">
        <w:rPr>
          <w:rFonts w:ascii="Times New Roman" w:eastAsia="Times New Roman" w:hAnsi="Times New Roman" w:cs="Times New Roman"/>
          <w:sz w:val="24"/>
          <w:szCs w:val="24"/>
        </w:rPr>
        <w:t>её</w:t>
      </w:r>
      <w:r w:rsidRPr="002123C9">
        <w:rPr>
          <w:rFonts w:ascii="Times New Roman" w:eastAsia="Times New Roman" w:hAnsi="Times New Roman" w:cs="Times New Roman"/>
          <w:spacing w:val="-8"/>
          <w:sz w:val="24"/>
          <w:szCs w:val="24"/>
        </w:rPr>
        <w:t xml:space="preserve"> </w:t>
      </w:r>
      <w:r w:rsidRPr="002123C9">
        <w:rPr>
          <w:rFonts w:ascii="Times New Roman" w:eastAsia="Times New Roman" w:hAnsi="Times New Roman" w:cs="Times New Roman"/>
          <w:sz w:val="24"/>
          <w:szCs w:val="24"/>
        </w:rPr>
        <w:t>традициями;</w:t>
      </w:r>
      <w:r w:rsidRPr="002123C9">
        <w:rPr>
          <w:rFonts w:ascii="Times New Roman" w:eastAsia="Times New Roman" w:hAnsi="Times New Roman" w:cs="Times New Roman"/>
          <w:spacing w:val="-7"/>
          <w:sz w:val="24"/>
          <w:szCs w:val="24"/>
        </w:rPr>
        <w:t xml:space="preserve"> </w:t>
      </w:r>
      <w:r w:rsidRPr="002123C9">
        <w:rPr>
          <w:rFonts w:ascii="Times New Roman" w:eastAsia="Times New Roman" w:hAnsi="Times New Roman" w:cs="Times New Roman"/>
          <w:sz w:val="24"/>
          <w:szCs w:val="24"/>
        </w:rPr>
        <w:t>воспитывает</w:t>
      </w:r>
      <w:r w:rsidRPr="002123C9">
        <w:rPr>
          <w:rFonts w:ascii="Times New Roman" w:eastAsia="Times New Roman" w:hAnsi="Times New Roman" w:cs="Times New Roman"/>
          <w:spacing w:val="-7"/>
          <w:sz w:val="24"/>
          <w:szCs w:val="24"/>
        </w:rPr>
        <w:t xml:space="preserve"> </w:t>
      </w:r>
      <w:r w:rsidRPr="002123C9">
        <w:rPr>
          <w:rFonts w:ascii="Times New Roman" w:eastAsia="Times New Roman" w:hAnsi="Times New Roman" w:cs="Times New Roman"/>
          <w:sz w:val="24"/>
          <w:szCs w:val="24"/>
        </w:rPr>
        <w:t>бережное</w:t>
      </w:r>
      <w:r w:rsidRPr="002123C9">
        <w:rPr>
          <w:rFonts w:ascii="Times New Roman" w:eastAsia="Times New Roman" w:hAnsi="Times New Roman" w:cs="Times New Roman"/>
          <w:spacing w:val="-8"/>
          <w:sz w:val="24"/>
          <w:szCs w:val="24"/>
        </w:rPr>
        <w:t xml:space="preserve"> </w:t>
      </w:r>
      <w:r w:rsidRPr="002123C9">
        <w:rPr>
          <w:rFonts w:ascii="Times New Roman" w:eastAsia="Times New Roman" w:hAnsi="Times New Roman" w:cs="Times New Roman"/>
          <w:sz w:val="24"/>
          <w:szCs w:val="24"/>
        </w:rPr>
        <w:t>отношение</w:t>
      </w:r>
      <w:r w:rsidRPr="002123C9">
        <w:rPr>
          <w:rFonts w:ascii="Times New Roman" w:eastAsia="Times New Roman" w:hAnsi="Times New Roman" w:cs="Times New Roman"/>
          <w:spacing w:val="-8"/>
          <w:sz w:val="24"/>
          <w:szCs w:val="24"/>
        </w:rPr>
        <w:t xml:space="preserve"> </w:t>
      </w:r>
      <w:r w:rsidRPr="002123C9">
        <w:rPr>
          <w:rFonts w:ascii="Times New Roman" w:eastAsia="Times New Roman" w:hAnsi="Times New Roman" w:cs="Times New Roman"/>
          <w:sz w:val="24"/>
          <w:szCs w:val="24"/>
        </w:rPr>
        <w:t>к</w:t>
      </w:r>
      <w:r w:rsidRPr="002123C9">
        <w:rPr>
          <w:rFonts w:ascii="Times New Roman" w:eastAsia="Times New Roman" w:hAnsi="Times New Roman" w:cs="Times New Roman"/>
          <w:spacing w:val="-9"/>
          <w:sz w:val="24"/>
          <w:szCs w:val="24"/>
        </w:rPr>
        <w:t xml:space="preserve"> </w:t>
      </w:r>
      <w:r w:rsidRPr="002123C9">
        <w:rPr>
          <w:rFonts w:ascii="Times New Roman" w:eastAsia="Times New Roman" w:hAnsi="Times New Roman" w:cs="Times New Roman"/>
          <w:sz w:val="24"/>
          <w:szCs w:val="24"/>
        </w:rPr>
        <w:t>пространству</w:t>
      </w:r>
      <w:r w:rsidRPr="002123C9">
        <w:rPr>
          <w:rFonts w:ascii="Times New Roman" w:eastAsia="Times New Roman" w:hAnsi="Times New Roman" w:cs="Times New Roman"/>
          <w:spacing w:val="-12"/>
          <w:sz w:val="24"/>
          <w:szCs w:val="24"/>
        </w:rPr>
        <w:t xml:space="preserve"> </w:t>
      </w:r>
      <w:r w:rsidRPr="002123C9">
        <w:rPr>
          <w:rFonts w:ascii="Times New Roman" w:eastAsia="Times New Roman" w:hAnsi="Times New Roman" w:cs="Times New Roman"/>
          <w:sz w:val="24"/>
          <w:szCs w:val="24"/>
        </w:rPr>
        <w:t>и</w:t>
      </w:r>
      <w:r w:rsidRPr="002123C9">
        <w:rPr>
          <w:rFonts w:ascii="Times New Roman" w:eastAsia="Times New Roman" w:hAnsi="Times New Roman" w:cs="Times New Roman"/>
          <w:spacing w:val="-6"/>
          <w:sz w:val="24"/>
          <w:szCs w:val="24"/>
        </w:rPr>
        <w:t xml:space="preserve"> </w:t>
      </w:r>
      <w:r w:rsidRPr="002123C9">
        <w:rPr>
          <w:rFonts w:ascii="Times New Roman" w:eastAsia="Times New Roman" w:hAnsi="Times New Roman" w:cs="Times New Roman"/>
          <w:sz w:val="24"/>
          <w:szCs w:val="24"/>
        </w:rPr>
        <w:t>оборудованию</w:t>
      </w:r>
      <w:r w:rsidRPr="002123C9">
        <w:rPr>
          <w:rFonts w:ascii="Times New Roman" w:eastAsia="Times New Roman" w:hAnsi="Times New Roman" w:cs="Times New Roman"/>
          <w:spacing w:val="-7"/>
          <w:sz w:val="24"/>
          <w:szCs w:val="24"/>
        </w:rPr>
        <w:t xml:space="preserve"> </w:t>
      </w:r>
      <w:r w:rsidRPr="002123C9">
        <w:rPr>
          <w:rFonts w:ascii="Times New Roman" w:eastAsia="Times New Roman" w:hAnsi="Times New Roman" w:cs="Times New Roman"/>
          <w:sz w:val="24"/>
          <w:szCs w:val="24"/>
        </w:rPr>
        <w:t>ДОО.</w:t>
      </w:r>
      <w:r w:rsidRPr="002123C9">
        <w:rPr>
          <w:rFonts w:ascii="Times New Roman" w:eastAsia="Times New Roman" w:hAnsi="Times New Roman" w:cs="Times New Roman"/>
          <w:spacing w:val="-58"/>
          <w:sz w:val="24"/>
          <w:szCs w:val="24"/>
        </w:rPr>
        <w:t xml:space="preserve"> </w:t>
      </w:r>
      <w:r w:rsidRPr="002123C9">
        <w:rPr>
          <w:rFonts w:ascii="Times New Roman" w:eastAsia="Times New Roman" w:hAnsi="Times New Roman" w:cs="Times New Roman"/>
          <w:sz w:val="24"/>
          <w:szCs w:val="24"/>
        </w:rPr>
        <w:t>Обращает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внимание</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детей</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на</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изменение</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украшение</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её</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помещений</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территории,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поддерживает инициативу детей и совместно планирует презентацию продуктов деятельности</w:t>
      </w:r>
      <w:r w:rsidRPr="002123C9">
        <w:rPr>
          <w:rFonts w:ascii="Times New Roman" w:eastAsia="Times New Roman" w:hAnsi="Times New Roman" w:cs="Times New Roman"/>
          <w:spacing w:val="-57"/>
          <w:sz w:val="24"/>
          <w:szCs w:val="24"/>
        </w:rPr>
        <w:t xml:space="preserve"> </w:t>
      </w:r>
      <w:r w:rsidRPr="002123C9">
        <w:rPr>
          <w:rFonts w:ascii="Times New Roman" w:eastAsia="Times New Roman" w:hAnsi="Times New Roman" w:cs="Times New Roman"/>
          <w:sz w:val="24"/>
          <w:szCs w:val="24"/>
        </w:rPr>
        <w:t>(рисунков,</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поделок)</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в</w:t>
      </w:r>
      <w:r w:rsidRPr="002123C9">
        <w:rPr>
          <w:rFonts w:ascii="Times New Roman" w:eastAsia="Times New Roman" w:hAnsi="Times New Roman" w:cs="Times New Roman"/>
          <w:spacing w:val="-3"/>
          <w:sz w:val="24"/>
          <w:szCs w:val="24"/>
        </w:rPr>
        <w:t xml:space="preserve"> </w:t>
      </w:r>
      <w:r w:rsidRPr="002123C9">
        <w:rPr>
          <w:rFonts w:ascii="Times New Roman" w:eastAsia="Times New Roman" w:hAnsi="Times New Roman" w:cs="Times New Roman"/>
          <w:sz w:val="24"/>
          <w:szCs w:val="24"/>
        </w:rPr>
        <w:t>пространстве</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группы</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прилегающих</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к</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ней</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помещениях.</w:t>
      </w:r>
    </w:p>
    <w:p w:rsidR="002123C9" w:rsidRPr="002123C9" w:rsidRDefault="002123C9" w:rsidP="006E5EE2">
      <w:pPr>
        <w:widowControl w:val="0"/>
        <w:numPr>
          <w:ilvl w:val="0"/>
          <w:numId w:val="25"/>
        </w:numPr>
        <w:tabs>
          <w:tab w:val="left" w:pos="851"/>
        </w:tabs>
        <w:autoSpaceDE w:val="0"/>
        <w:autoSpaceDN w:val="0"/>
        <w:spacing w:after="0" w:line="360" w:lineRule="auto"/>
        <w:ind w:left="0" w:right="59" w:firstLine="567"/>
        <w:outlineLvl w:val="1"/>
        <w:rPr>
          <w:rFonts w:ascii="Times New Roman" w:eastAsia="Times New Roman" w:hAnsi="Times New Roman" w:cs="Times New Roman"/>
          <w:b/>
          <w:bCs/>
          <w:i/>
          <w:iCs/>
          <w:sz w:val="24"/>
          <w:szCs w:val="24"/>
        </w:rPr>
      </w:pPr>
      <w:r w:rsidRPr="002123C9">
        <w:rPr>
          <w:rFonts w:ascii="Times New Roman" w:eastAsia="Times New Roman" w:hAnsi="Times New Roman" w:cs="Times New Roman"/>
          <w:b/>
          <w:bCs/>
          <w:i/>
          <w:iCs/>
          <w:sz w:val="24"/>
          <w:szCs w:val="24"/>
        </w:rPr>
        <w:t>В</w:t>
      </w:r>
      <w:r w:rsidRPr="002123C9">
        <w:rPr>
          <w:rFonts w:ascii="Times New Roman" w:eastAsia="Times New Roman" w:hAnsi="Times New Roman" w:cs="Times New Roman"/>
          <w:b/>
          <w:bCs/>
          <w:i/>
          <w:iCs/>
          <w:spacing w:val="-4"/>
          <w:sz w:val="24"/>
          <w:szCs w:val="24"/>
        </w:rPr>
        <w:t xml:space="preserve"> </w:t>
      </w:r>
      <w:r w:rsidRPr="002123C9">
        <w:rPr>
          <w:rFonts w:ascii="Times New Roman" w:eastAsia="Times New Roman" w:hAnsi="Times New Roman" w:cs="Times New Roman"/>
          <w:b/>
          <w:bCs/>
          <w:i/>
          <w:iCs/>
          <w:sz w:val="24"/>
          <w:szCs w:val="24"/>
        </w:rPr>
        <w:t>области</w:t>
      </w:r>
      <w:r w:rsidRPr="002123C9">
        <w:rPr>
          <w:rFonts w:ascii="Times New Roman" w:eastAsia="Times New Roman" w:hAnsi="Times New Roman" w:cs="Times New Roman"/>
          <w:b/>
          <w:bCs/>
          <w:i/>
          <w:iCs/>
          <w:spacing w:val="-6"/>
          <w:sz w:val="24"/>
          <w:szCs w:val="24"/>
        </w:rPr>
        <w:t xml:space="preserve"> </w:t>
      </w:r>
      <w:r w:rsidRPr="002123C9">
        <w:rPr>
          <w:rFonts w:ascii="Times New Roman" w:eastAsia="Times New Roman" w:hAnsi="Times New Roman" w:cs="Times New Roman"/>
          <w:b/>
          <w:bCs/>
          <w:i/>
          <w:iCs/>
          <w:sz w:val="24"/>
          <w:szCs w:val="24"/>
        </w:rPr>
        <w:t>формирования</w:t>
      </w:r>
      <w:r w:rsidRPr="002123C9">
        <w:rPr>
          <w:rFonts w:ascii="Times New Roman" w:eastAsia="Times New Roman" w:hAnsi="Times New Roman" w:cs="Times New Roman"/>
          <w:b/>
          <w:bCs/>
          <w:i/>
          <w:iCs/>
          <w:spacing w:val="-4"/>
          <w:sz w:val="24"/>
          <w:szCs w:val="24"/>
        </w:rPr>
        <w:t xml:space="preserve"> </w:t>
      </w:r>
      <w:r w:rsidRPr="002123C9">
        <w:rPr>
          <w:rFonts w:ascii="Times New Roman" w:eastAsia="Times New Roman" w:hAnsi="Times New Roman" w:cs="Times New Roman"/>
          <w:b/>
          <w:bCs/>
          <w:i/>
          <w:iCs/>
          <w:sz w:val="24"/>
          <w:szCs w:val="24"/>
        </w:rPr>
        <w:t>основ</w:t>
      </w:r>
      <w:r w:rsidRPr="002123C9">
        <w:rPr>
          <w:rFonts w:ascii="Times New Roman" w:eastAsia="Times New Roman" w:hAnsi="Times New Roman" w:cs="Times New Roman"/>
          <w:b/>
          <w:bCs/>
          <w:i/>
          <w:iCs/>
          <w:spacing w:val="-4"/>
          <w:sz w:val="24"/>
          <w:szCs w:val="24"/>
        </w:rPr>
        <w:t xml:space="preserve"> </w:t>
      </w:r>
      <w:r w:rsidRPr="002123C9">
        <w:rPr>
          <w:rFonts w:ascii="Times New Roman" w:eastAsia="Times New Roman" w:hAnsi="Times New Roman" w:cs="Times New Roman"/>
          <w:b/>
          <w:bCs/>
          <w:i/>
          <w:iCs/>
          <w:sz w:val="24"/>
          <w:szCs w:val="24"/>
        </w:rPr>
        <w:t>гражданственности</w:t>
      </w:r>
      <w:r w:rsidRPr="002123C9">
        <w:rPr>
          <w:rFonts w:ascii="Times New Roman" w:eastAsia="Times New Roman" w:hAnsi="Times New Roman" w:cs="Times New Roman"/>
          <w:b/>
          <w:bCs/>
          <w:i/>
          <w:iCs/>
          <w:spacing w:val="-3"/>
          <w:sz w:val="24"/>
          <w:szCs w:val="24"/>
        </w:rPr>
        <w:t xml:space="preserve"> </w:t>
      </w:r>
      <w:r w:rsidRPr="002123C9">
        <w:rPr>
          <w:rFonts w:ascii="Times New Roman" w:eastAsia="Times New Roman" w:hAnsi="Times New Roman" w:cs="Times New Roman"/>
          <w:b/>
          <w:bCs/>
          <w:i/>
          <w:iCs/>
          <w:sz w:val="24"/>
          <w:szCs w:val="24"/>
        </w:rPr>
        <w:t>и</w:t>
      </w:r>
      <w:r w:rsidRPr="002123C9">
        <w:rPr>
          <w:rFonts w:ascii="Times New Roman" w:eastAsia="Times New Roman" w:hAnsi="Times New Roman" w:cs="Times New Roman"/>
          <w:b/>
          <w:bCs/>
          <w:i/>
          <w:iCs/>
          <w:spacing w:val="-5"/>
          <w:sz w:val="24"/>
          <w:szCs w:val="24"/>
        </w:rPr>
        <w:t xml:space="preserve"> </w:t>
      </w:r>
      <w:r w:rsidRPr="002123C9">
        <w:rPr>
          <w:rFonts w:ascii="Times New Roman" w:eastAsia="Times New Roman" w:hAnsi="Times New Roman" w:cs="Times New Roman"/>
          <w:b/>
          <w:bCs/>
          <w:i/>
          <w:iCs/>
          <w:sz w:val="24"/>
          <w:szCs w:val="24"/>
        </w:rPr>
        <w:t>патриотизма.</w:t>
      </w:r>
    </w:p>
    <w:p w:rsidR="002123C9" w:rsidRPr="002123C9" w:rsidRDefault="002123C9" w:rsidP="002123C9">
      <w:pPr>
        <w:widowControl w:val="0"/>
        <w:autoSpaceDE w:val="0"/>
        <w:autoSpaceDN w:val="0"/>
        <w:spacing w:after="0" w:line="360" w:lineRule="auto"/>
        <w:ind w:right="59" w:firstLine="567"/>
        <w:jc w:val="both"/>
        <w:rPr>
          <w:rFonts w:ascii="Times New Roman" w:eastAsia="Times New Roman" w:hAnsi="Times New Roman" w:cs="Times New Roman"/>
          <w:sz w:val="24"/>
          <w:szCs w:val="24"/>
        </w:rPr>
      </w:pPr>
      <w:r w:rsidRPr="002123C9">
        <w:rPr>
          <w:rFonts w:ascii="Times New Roman" w:eastAsia="Times New Roman" w:hAnsi="Times New Roman" w:cs="Times New Roman"/>
          <w:sz w:val="24"/>
          <w:szCs w:val="24"/>
        </w:rPr>
        <w:t>Воспитывает</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уважительное</w:t>
      </w:r>
      <w:r w:rsidRPr="002123C9">
        <w:rPr>
          <w:rFonts w:ascii="Times New Roman" w:eastAsia="Times New Roman" w:hAnsi="Times New Roman" w:cs="Times New Roman"/>
          <w:spacing w:val="-4"/>
          <w:sz w:val="24"/>
          <w:szCs w:val="24"/>
        </w:rPr>
        <w:t xml:space="preserve"> </w:t>
      </w:r>
      <w:r w:rsidRPr="002123C9">
        <w:rPr>
          <w:rFonts w:ascii="Times New Roman" w:eastAsia="Times New Roman" w:hAnsi="Times New Roman" w:cs="Times New Roman"/>
          <w:sz w:val="24"/>
          <w:szCs w:val="24"/>
        </w:rPr>
        <w:t>отношение</w:t>
      </w:r>
      <w:r w:rsidRPr="002123C9">
        <w:rPr>
          <w:rFonts w:ascii="Times New Roman" w:eastAsia="Times New Roman" w:hAnsi="Times New Roman" w:cs="Times New Roman"/>
          <w:spacing w:val="-7"/>
          <w:sz w:val="24"/>
          <w:szCs w:val="24"/>
        </w:rPr>
        <w:t xml:space="preserve"> </w:t>
      </w:r>
      <w:r w:rsidRPr="002123C9">
        <w:rPr>
          <w:rFonts w:ascii="Times New Roman" w:eastAsia="Times New Roman" w:hAnsi="Times New Roman" w:cs="Times New Roman"/>
          <w:sz w:val="24"/>
          <w:szCs w:val="24"/>
        </w:rPr>
        <w:t>к</w:t>
      </w:r>
      <w:r w:rsidRPr="002123C9">
        <w:rPr>
          <w:rFonts w:ascii="Times New Roman" w:eastAsia="Times New Roman" w:hAnsi="Times New Roman" w:cs="Times New Roman"/>
          <w:spacing w:val="-3"/>
          <w:sz w:val="24"/>
          <w:szCs w:val="24"/>
        </w:rPr>
        <w:t xml:space="preserve"> </w:t>
      </w:r>
      <w:r w:rsidRPr="002123C9">
        <w:rPr>
          <w:rFonts w:ascii="Times New Roman" w:eastAsia="Times New Roman" w:hAnsi="Times New Roman" w:cs="Times New Roman"/>
          <w:sz w:val="24"/>
          <w:szCs w:val="24"/>
        </w:rPr>
        <w:t>нашей</w:t>
      </w:r>
      <w:r w:rsidRPr="002123C9">
        <w:rPr>
          <w:rFonts w:ascii="Times New Roman" w:eastAsia="Times New Roman" w:hAnsi="Times New Roman" w:cs="Times New Roman"/>
          <w:spacing w:val="-4"/>
          <w:sz w:val="24"/>
          <w:szCs w:val="24"/>
        </w:rPr>
        <w:t xml:space="preserve"> </w:t>
      </w:r>
      <w:r w:rsidRPr="002123C9">
        <w:rPr>
          <w:rFonts w:ascii="Times New Roman" w:eastAsia="Times New Roman" w:hAnsi="Times New Roman" w:cs="Times New Roman"/>
          <w:sz w:val="24"/>
          <w:szCs w:val="24"/>
        </w:rPr>
        <w:t>Родине</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w:t>
      </w:r>
      <w:r w:rsidRPr="002123C9">
        <w:rPr>
          <w:rFonts w:ascii="Times New Roman" w:eastAsia="Times New Roman" w:hAnsi="Times New Roman" w:cs="Times New Roman"/>
          <w:spacing w:val="-6"/>
          <w:sz w:val="24"/>
          <w:szCs w:val="24"/>
        </w:rPr>
        <w:t xml:space="preserve"> </w:t>
      </w:r>
      <w:r w:rsidRPr="002123C9">
        <w:rPr>
          <w:rFonts w:ascii="Times New Roman" w:eastAsia="Times New Roman" w:hAnsi="Times New Roman" w:cs="Times New Roman"/>
          <w:sz w:val="24"/>
          <w:szCs w:val="24"/>
        </w:rPr>
        <w:t>России.</w:t>
      </w:r>
      <w:r w:rsidRPr="002123C9">
        <w:rPr>
          <w:rFonts w:ascii="Times New Roman" w:eastAsia="Times New Roman" w:hAnsi="Times New Roman" w:cs="Times New Roman"/>
          <w:spacing w:val="-3"/>
          <w:sz w:val="24"/>
          <w:szCs w:val="24"/>
        </w:rPr>
        <w:t xml:space="preserve"> </w:t>
      </w:r>
      <w:r w:rsidRPr="002123C9">
        <w:rPr>
          <w:rFonts w:ascii="Times New Roman" w:eastAsia="Times New Roman" w:hAnsi="Times New Roman" w:cs="Times New Roman"/>
          <w:sz w:val="24"/>
          <w:szCs w:val="24"/>
        </w:rPr>
        <w:t>Продолжает</w:t>
      </w:r>
      <w:r w:rsidRPr="002123C9">
        <w:rPr>
          <w:rFonts w:ascii="Times New Roman" w:eastAsia="Times New Roman" w:hAnsi="Times New Roman" w:cs="Times New Roman"/>
          <w:spacing w:val="-4"/>
          <w:sz w:val="24"/>
          <w:szCs w:val="24"/>
        </w:rPr>
        <w:t xml:space="preserve"> </w:t>
      </w:r>
      <w:r w:rsidRPr="002123C9">
        <w:rPr>
          <w:rFonts w:ascii="Times New Roman" w:eastAsia="Times New Roman" w:hAnsi="Times New Roman" w:cs="Times New Roman"/>
          <w:sz w:val="24"/>
          <w:szCs w:val="24"/>
        </w:rPr>
        <w:t>знакомить</w:t>
      </w:r>
      <w:r w:rsidRPr="002123C9">
        <w:rPr>
          <w:rFonts w:ascii="Times New Roman" w:eastAsia="Times New Roman" w:hAnsi="Times New Roman" w:cs="Times New Roman"/>
          <w:spacing w:val="-57"/>
          <w:sz w:val="24"/>
          <w:szCs w:val="24"/>
        </w:rPr>
        <w:t xml:space="preserve"> </w:t>
      </w:r>
      <w:r w:rsidRPr="002123C9">
        <w:rPr>
          <w:rFonts w:ascii="Times New Roman" w:eastAsia="Times New Roman" w:hAnsi="Times New Roman" w:cs="Times New Roman"/>
          <w:sz w:val="24"/>
          <w:szCs w:val="24"/>
        </w:rPr>
        <w:t>с</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государственной</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символикой</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Российской</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Федерации: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Российский</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флаг</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герб</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России;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воспитывает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уважительное</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отношение</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к символам</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страны.</w:t>
      </w:r>
    </w:p>
    <w:p w:rsidR="002123C9" w:rsidRPr="002123C9" w:rsidRDefault="002123C9" w:rsidP="002123C9">
      <w:pPr>
        <w:widowControl w:val="0"/>
        <w:autoSpaceDE w:val="0"/>
        <w:autoSpaceDN w:val="0"/>
        <w:spacing w:after="0" w:line="360" w:lineRule="auto"/>
        <w:ind w:right="59" w:firstLine="567"/>
        <w:jc w:val="both"/>
        <w:rPr>
          <w:rFonts w:ascii="Times New Roman" w:eastAsia="Times New Roman" w:hAnsi="Times New Roman" w:cs="Times New Roman"/>
          <w:sz w:val="24"/>
          <w:szCs w:val="24"/>
        </w:rPr>
      </w:pPr>
      <w:r w:rsidRPr="002123C9">
        <w:rPr>
          <w:rFonts w:ascii="Times New Roman" w:eastAsia="Times New Roman" w:hAnsi="Times New Roman" w:cs="Times New Roman"/>
          <w:sz w:val="24"/>
          <w:szCs w:val="24"/>
        </w:rPr>
        <w:t>Обогащает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представления</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детей</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государственных</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праздниках:</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День</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защитника</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Отечества, День Победы. Знакомит детей с содержанием праздника, с памятными местами в</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населенном</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пункте, котором</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живет, посвященными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празднику.</w:t>
      </w:r>
    </w:p>
    <w:p w:rsidR="002123C9" w:rsidRPr="002123C9" w:rsidRDefault="002123C9" w:rsidP="002123C9">
      <w:pPr>
        <w:widowControl w:val="0"/>
        <w:autoSpaceDE w:val="0"/>
        <w:autoSpaceDN w:val="0"/>
        <w:spacing w:after="0" w:line="360" w:lineRule="auto"/>
        <w:ind w:right="59" w:firstLine="567"/>
        <w:jc w:val="both"/>
        <w:rPr>
          <w:rFonts w:ascii="Times New Roman" w:eastAsia="Times New Roman" w:hAnsi="Times New Roman" w:cs="Times New Roman"/>
          <w:sz w:val="24"/>
          <w:szCs w:val="24"/>
        </w:rPr>
      </w:pPr>
      <w:r w:rsidRPr="002123C9">
        <w:rPr>
          <w:rFonts w:ascii="Times New Roman" w:eastAsia="Times New Roman" w:hAnsi="Times New Roman" w:cs="Times New Roman"/>
          <w:sz w:val="24"/>
          <w:szCs w:val="24"/>
        </w:rPr>
        <w:t>Педагог</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обогащает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представления</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детей</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малой</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родине:</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знакомит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основными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достопримечательностями населенного пункта, развивает интерес детей к их посещению с</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родителями (законными представителями); знакомит с названиями улиц, на которых живут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дети. Поддерживает эмоциональную отзывчивость детей на красоту родного края. Создает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условия для отражения детьми впечатлений о малой родине в различных видах деятельности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lastRenderedPageBreak/>
        <w:t>(рассказывает,</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изображает,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воплощает</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образы в</w:t>
      </w:r>
      <w:r w:rsidRPr="002123C9">
        <w:rPr>
          <w:rFonts w:ascii="Times New Roman" w:eastAsia="Times New Roman" w:hAnsi="Times New Roman" w:cs="Times New Roman"/>
          <w:spacing w:val="-3"/>
          <w:sz w:val="24"/>
          <w:szCs w:val="24"/>
        </w:rPr>
        <w:t xml:space="preserve"> </w:t>
      </w:r>
      <w:r w:rsidRPr="002123C9">
        <w:rPr>
          <w:rFonts w:ascii="Times New Roman" w:eastAsia="Times New Roman" w:hAnsi="Times New Roman" w:cs="Times New Roman"/>
          <w:sz w:val="24"/>
          <w:szCs w:val="24"/>
        </w:rPr>
        <w:t>играх,</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разворачивает</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сюжет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так</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далее).</w:t>
      </w:r>
    </w:p>
    <w:p w:rsidR="002123C9" w:rsidRPr="002123C9" w:rsidRDefault="002123C9" w:rsidP="002123C9">
      <w:pPr>
        <w:widowControl w:val="0"/>
        <w:autoSpaceDE w:val="0"/>
        <w:autoSpaceDN w:val="0"/>
        <w:spacing w:after="0" w:line="360" w:lineRule="auto"/>
        <w:ind w:right="59" w:firstLine="567"/>
        <w:jc w:val="both"/>
        <w:rPr>
          <w:rFonts w:ascii="Times New Roman" w:eastAsia="Times New Roman" w:hAnsi="Times New Roman" w:cs="Times New Roman"/>
          <w:sz w:val="24"/>
          <w:szCs w:val="24"/>
        </w:rPr>
      </w:pPr>
      <w:r w:rsidRPr="002123C9">
        <w:rPr>
          <w:rFonts w:ascii="Times New Roman" w:eastAsia="Times New Roman" w:hAnsi="Times New Roman" w:cs="Times New Roman"/>
          <w:sz w:val="24"/>
          <w:szCs w:val="24"/>
        </w:rPr>
        <w:t>Поддерживает интерес к народной культуре страны (традициям, устному народному</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творчеству,</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народной музыке, танцам,</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играм, игрушкам).</w:t>
      </w:r>
    </w:p>
    <w:p w:rsidR="008743E0" w:rsidRDefault="002123C9" w:rsidP="006E5EE2">
      <w:pPr>
        <w:widowControl w:val="0"/>
        <w:numPr>
          <w:ilvl w:val="0"/>
          <w:numId w:val="25"/>
        </w:numPr>
        <w:tabs>
          <w:tab w:val="left" w:pos="851"/>
        </w:tabs>
        <w:autoSpaceDE w:val="0"/>
        <w:autoSpaceDN w:val="0"/>
        <w:spacing w:after="0" w:line="360" w:lineRule="auto"/>
        <w:ind w:left="0" w:right="59" w:firstLine="567"/>
        <w:outlineLvl w:val="1"/>
        <w:rPr>
          <w:rFonts w:ascii="Times New Roman" w:eastAsia="Times New Roman" w:hAnsi="Times New Roman" w:cs="Times New Roman"/>
          <w:b/>
          <w:bCs/>
          <w:i/>
          <w:iCs/>
          <w:sz w:val="24"/>
          <w:szCs w:val="24"/>
        </w:rPr>
      </w:pPr>
      <w:r w:rsidRPr="002123C9">
        <w:rPr>
          <w:rFonts w:ascii="Times New Roman" w:eastAsia="Times New Roman" w:hAnsi="Times New Roman" w:cs="Times New Roman"/>
          <w:b/>
          <w:bCs/>
          <w:i/>
          <w:iCs/>
          <w:sz w:val="24"/>
          <w:szCs w:val="24"/>
        </w:rPr>
        <w:t>В</w:t>
      </w:r>
      <w:r w:rsidRPr="002123C9">
        <w:rPr>
          <w:rFonts w:ascii="Times New Roman" w:eastAsia="Times New Roman" w:hAnsi="Times New Roman" w:cs="Times New Roman"/>
          <w:b/>
          <w:bCs/>
          <w:i/>
          <w:iCs/>
          <w:spacing w:val="-2"/>
          <w:sz w:val="24"/>
          <w:szCs w:val="24"/>
        </w:rPr>
        <w:t xml:space="preserve"> </w:t>
      </w:r>
      <w:r w:rsidRPr="002123C9">
        <w:rPr>
          <w:rFonts w:ascii="Times New Roman" w:eastAsia="Times New Roman" w:hAnsi="Times New Roman" w:cs="Times New Roman"/>
          <w:b/>
          <w:bCs/>
          <w:i/>
          <w:iCs/>
          <w:sz w:val="24"/>
          <w:szCs w:val="24"/>
        </w:rPr>
        <w:t>сфере</w:t>
      </w:r>
      <w:r w:rsidRPr="002123C9">
        <w:rPr>
          <w:rFonts w:ascii="Times New Roman" w:eastAsia="Times New Roman" w:hAnsi="Times New Roman" w:cs="Times New Roman"/>
          <w:b/>
          <w:bCs/>
          <w:i/>
          <w:iCs/>
          <w:spacing w:val="-3"/>
          <w:sz w:val="24"/>
          <w:szCs w:val="24"/>
        </w:rPr>
        <w:t xml:space="preserve"> </w:t>
      </w:r>
      <w:r w:rsidRPr="002123C9">
        <w:rPr>
          <w:rFonts w:ascii="Times New Roman" w:eastAsia="Times New Roman" w:hAnsi="Times New Roman" w:cs="Times New Roman"/>
          <w:b/>
          <w:bCs/>
          <w:i/>
          <w:iCs/>
          <w:sz w:val="24"/>
          <w:szCs w:val="24"/>
        </w:rPr>
        <w:t>трудового</w:t>
      </w:r>
      <w:r w:rsidRPr="002123C9">
        <w:rPr>
          <w:rFonts w:ascii="Times New Roman" w:eastAsia="Times New Roman" w:hAnsi="Times New Roman" w:cs="Times New Roman"/>
          <w:b/>
          <w:bCs/>
          <w:i/>
          <w:iCs/>
          <w:spacing w:val="1"/>
          <w:sz w:val="24"/>
          <w:szCs w:val="24"/>
        </w:rPr>
        <w:t xml:space="preserve"> </w:t>
      </w:r>
      <w:r w:rsidRPr="002123C9">
        <w:rPr>
          <w:rFonts w:ascii="Times New Roman" w:eastAsia="Times New Roman" w:hAnsi="Times New Roman" w:cs="Times New Roman"/>
          <w:b/>
          <w:bCs/>
          <w:i/>
          <w:iCs/>
          <w:sz w:val="24"/>
          <w:szCs w:val="24"/>
        </w:rPr>
        <w:t>воспитания.</w:t>
      </w:r>
    </w:p>
    <w:p w:rsidR="002123C9" w:rsidRPr="008743E0" w:rsidRDefault="002123C9" w:rsidP="008743E0">
      <w:pPr>
        <w:widowControl w:val="0"/>
        <w:tabs>
          <w:tab w:val="left" w:pos="851"/>
        </w:tabs>
        <w:autoSpaceDE w:val="0"/>
        <w:autoSpaceDN w:val="0"/>
        <w:spacing w:after="0" w:line="360" w:lineRule="auto"/>
        <w:ind w:right="59" w:firstLine="567"/>
        <w:jc w:val="both"/>
        <w:outlineLvl w:val="1"/>
        <w:rPr>
          <w:rFonts w:ascii="Times New Roman" w:eastAsia="Times New Roman" w:hAnsi="Times New Roman" w:cs="Times New Roman"/>
          <w:b/>
          <w:bCs/>
          <w:i/>
          <w:iCs/>
          <w:sz w:val="24"/>
          <w:szCs w:val="24"/>
        </w:rPr>
      </w:pPr>
      <w:r w:rsidRPr="008743E0">
        <w:rPr>
          <w:rFonts w:ascii="Times New Roman" w:eastAsia="Times New Roman" w:hAnsi="Times New Roman" w:cs="Times New Roman"/>
          <w:sz w:val="24"/>
          <w:szCs w:val="24"/>
        </w:rPr>
        <w:t>Педагог знакомит детей с содержанием и структурой процессов хозяйственно-бытового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труда</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взрослых,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обогащает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представления,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организуя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специальные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образовательные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ситуации с моделированием конкретных трудовых процессов взрослых, работающих в ДОО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(как</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музыкальный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руководитель</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готовится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к</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занятиям</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детьми,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как</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электрик</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меняет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электрические лампочки в групповой комнате, повар делает салат на обед). Беседует с детьми,</w:t>
      </w:r>
      <w:r w:rsidRPr="008743E0">
        <w:rPr>
          <w:rFonts w:ascii="Times New Roman" w:eastAsia="Times New Roman" w:hAnsi="Times New Roman" w:cs="Times New Roman"/>
          <w:spacing w:val="-57"/>
          <w:sz w:val="24"/>
          <w:szCs w:val="24"/>
        </w:rPr>
        <w:t xml:space="preserve"> </w:t>
      </w:r>
      <w:r w:rsidRPr="008743E0">
        <w:rPr>
          <w:rFonts w:ascii="Times New Roman" w:eastAsia="Times New Roman" w:hAnsi="Times New Roman" w:cs="Times New Roman"/>
          <w:sz w:val="24"/>
          <w:szCs w:val="24"/>
        </w:rPr>
        <w:t>обращает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внимание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на</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целостность</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трудового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процесса,</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направленного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на</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продуктивный</w:t>
      </w:r>
      <w:r w:rsidRPr="008743E0">
        <w:rPr>
          <w:rFonts w:ascii="Times New Roman" w:eastAsia="Times New Roman" w:hAnsi="Times New Roman" w:cs="Times New Roman"/>
          <w:spacing w:val="-57"/>
          <w:sz w:val="24"/>
          <w:szCs w:val="24"/>
        </w:rPr>
        <w:t xml:space="preserve"> </w:t>
      </w:r>
      <w:r w:rsidRPr="008743E0">
        <w:rPr>
          <w:rFonts w:ascii="Times New Roman" w:eastAsia="Times New Roman" w:hAnsi="Times New Roman" w:cs="Times New Roman"/>
          <w:sz w:val="24"/>
          <w:szCs w:val="24"/>
        </w:rPr>
        <w:t>результат, вызывает у детей добрые и уважительные чувства к взрослым, которые заботятся 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жизнедеятельности детей в</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ДОО.</w:t>
      </w:r>
    </w:p>
    <w:p w:rsidR="008743E0" w:rsidRDefault="008743E0" w:rsidP="008743E0">
      <w:pPr>
        <w:widowControl w:val="0"/>
        <w:tabs>
          <w:tab w:val="left" w:pos="1931"/>
          <w:tab w:val="left" w:pos="2018"/>
          <w:tab w:val="left" w:pos="3205"/>
          <w:tab w:val="left" w:pos="3317"/>
          <w:tab w:val="left" w:pos="3879"/>
          <w:tab w:val="left" w:pos="4011"/>
          <w:tab w:val="left" w:pos="4354"/>
          <w:tab w:val="left" w:pos="5006"/>
          <w:tab w:val="left" w:pos="5788"/>
          <w:tab w:val="left" w:pos="6279"/>
          <w:tab w:val="left" w:pos="7064"/>
          <w:tab w:val="left" w:pos="7896"/>
          <w:tab w:val="left" w:pos="8267"/>
          <w:tab w:val="left" w:pos="8789"/>
          <w:tab w:val="left" w:pos="8931"/>
        </w:tabs>
        <w:autoSpaceDE w:val="0"/>
        <w:autoSpaceDN w:val="0"/>
        <w:spacing w:after="0" w:line="360" w:lineRule="auto"/>
        <w:ind w:right="59" w:firstLine="567"/>
        <w:jc w:val="both"/>
        <w:rPr>
          <w:rFonts w:ascii="Times New Roman" w:eastAsia="Times New Roman" w:hAnsi="Times New Roman" w:cs="Times New Roman"/>
          <w:spacing w:val="-57"/>
          <w:sz w:val="24"/>
          <w:szCs w:val="24"/>
        </w:rPr>
      </w:pPr>
      <w:r>
        <w:rPr>
          <w:rFonts w:ascii="Times New Roman" w:eastAsia="Times New Roman" w:hAnsi="Times New Roman" w:cs="Times New Roman"/>
          <w:sz w:val="24"/>
          <w:szCs w:val="24"/>
        </w:rPr>
        <w:t xml:space="preserve">Педагог </w:t>
      </w:r>
      <w:r w:rsidR="002123C9" w:rsidRPr="002123C9">
        <w:rPr>
          <w:rFonts w:ascii="Times New Roman" w:eastAsia="Times New Roman" w:hAnsi="Times New Roman" w:cs="Times New Roman"/>
          <w:sz w:val="24"/>
          <w:szCs w:val="24"/>
        </w:rPr>
        <w:t>поддерживает</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 xml:space="preserve">инициативу </w:t>
      </w:r>
      <w:r w:rsidR="002123C9" w:rsidRPr="002123C9">
        <w:rPr>
          <w:rFonts w:ascii="Times New Roman" w:eastAsia="Times New Roman" w:hAnsi="Times New Roman" w:cs="Times New Roman"/>
          <w:sz w:val="24"/>
          <w:szCs w:val="24"/>
        </w:rPr>
        <w:t>детей</w:t>
      </w:r>
      <w:r>
        <w:rPr>
          <w:rFonts w:ascii="Times New Roman" w:eastAsia="Times New Roman" w:hAnsi="Times New Roman" w:cs="Times New Roman"/>
          <w:spacing w:val="1"/>
          <w:sz w:val="24"/>
          <w:szCs w:val="24"/>
        </w:rPr>
        <w:t xml:space="preserve"> </w:t>
      </w:r>
      <w:r w:rsidR="002123C9" w:rsidRPr="002123C9">
        <w:rPr>
          <w:rFonts w:ascii="Times New Roman" w:eastAsia="Times New Roman" w:hAnsi="Times New Roman" w:cs="Times New Roman"/>
          <w:sz w:val="24"/>
          <w:szCs w:val="24"/>
        </w:rPr>
        <w:t>узнать</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 xml:space="preserve">и </w:t>
      </w:r>
      <w:r w:rsidR="002123C9" w:rsidRPr="002123C9">
        <w:rPr>
          <w:rFonts w:ascii="Times New Roman" w:eastAsia="Times New Roman" w:hAnsi="Times New Roman" w:cs="Times New Roman"/>
          <w:sz w:val="24"/>
          <w:szCs w:val="24"/>
        </w:rPr>
        <w:t>рассказать</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 xml:space="preserve">о </w:t>
      </w:r>
      <w:r w:rsidR="002123C9" w:rsidRPr="002123C9">
        <w:rPr>
          <w:rFonts w:ascii="Times New Roman" w:eastAsia="Times New Roman" w:hAnsi="Times New Roman" w:cs="Times New Roman"/>
          <w:sz w:val="24"/>
          <w:szCs w:val="24"/>
        </w:rPr>
        <w:t>трудовой деятельности</w:t>
      </w:r>
      <w:r>
        <w:rPr>
          <w:rFonts w:ascii="Times New Roman" w:eastAsia="Times New Roman" w:hAnsi="Times New Roman" w:cs="Times New Roman"/>
          <w:sz w:val="24"/>
          <w:szCs w:val="24"/>
        </w:rPr>
        <w:t xml:space="preserve"> </w:t>
      </w:r>
      <w:r w:rsidR="002123C9" w:rsidRPr="002123C9">
        <w:rPr>
          <w:rFonts w:ascii="Times New Roman" w:eastAsia="Times New Roman" w:hAnsi="Times New Roman" w:cs="Times New Roman"/>
          <w:sz w:val="24"/>
          <w:szCs w:val="24"/>
        </w:rPr>
        <w:t>взрослых, поощряет</w:t>
      </w:r>
      <w:r w:rsidR="002123C9" w:rsidRPr="002123C9">
        <w:rPr>
          <w:rFonts w:ascii="Times New Roman" w:eastAsia="Times New Roman" w:hAnsi="Times New Roman" w:cs="Times New Roman"/>
          <w:spacing w:val="-1"/>
          <w:sz w:val="24"/>
          <w:szCs w:val="24"/>
        </w:rPr>
        <w:t xml:space="preserve"> </w:t>
      </w:r>
      <w:r w:rsidR="002123C9" w:rsidRPr="002123C9">
        <w:rPr>
          <w:rFonts w:ascii="Times New Roman" w:eastAsia="Times New Roman" w:hAnsi="Times New Roman" w:cs="Times New Roman"/>
          <w:sz w:val="24"/>
          <w:szCs w:val="24"/>
        </w:rPr>
        <w:t>коммуникативную</w:t>
      </w:r>
      <w:r w:rsidR="002123C9" w:rsidRPr="002123C9">
        <w:rPr>
          <w:rFonts w:ascii="Times New Roman" w:eastAsia="Times New Roman" w:hAnsi="Times New Roman" w:cs="Times New Roman"/>
          <w:spacing w:val="1"/>
          <w:sz w:val="24"/>
          <w:szCs w:val="24"/>
        </w:rPr>
        <w:t xml:space="preserve"> </w:t>
      </w:r>
      <w:r w:rsidR="002123C9" w:rsidRPr="002123C9">
        <w:rPr>
          <w:rFonts w:ascii="Times New Roman" w:eastAsia="Times New Roman" w:hAnsi="Times New Roman" w:cs="Times New Roman"/>
          <w:sz w:val="24"/>
          <w:szCs w:val="24"/>
        </w:rPr>
        <w:t>активность</w:t>
      </w:r>
      <w:r w:rsidR="002123C9" w:rsidRPr="002123C9">
        <w:rPr>
          <w:rFonts w:ascii="Times New Roman" w:eastAsia="Times New Roman" w:hAnsi="Times New Roman" w:cs="Times New Roman"/>
          <w:spacing w:val="2"/>
          <w:sz w:val="24"/>
          <w:szCs w:val="24"/>
        </w:rPr>
        <w:t xml:space="preserve"> </w:t>
      </w:r>
      <w:r w:rsidR="002123C9" w:rsidRPr="002123C9">
        <w:rPr>
          <w:rFonts w:ascii="Times New Roman" w:eastAsia="Times New Roman" w:hAnsi="Times New Roman" w:cs="Times New Roman"/>
          <w:sz w:val="24"/>
          <w:szCs w:val="24"/>
        </w:rPr>
        <w:t>ребёнка,</w:t>
      </w:r>
      <w:r w:rsidR="002123C9" w:rsidRPr="002123C9">
        <w:rPr>
          <w:rFonts w:ascii="Times New Roman" w:eastAsia="Times New Roman" w:hAnsi="Times New Roman" w:cs="Times New Roman"/>
          <w:spacing w:val="1"/>
          <w:sz w:val="24"/>
          <w:szCs w:val="24"/>
        </w:rPr>
        <w:t xml:space="preserve"> </w:t>
      </w:r>
      <w:r w:rsidR="002123C9" w:rsidRPr="002123C9">
        <w:rPr>
          <w:rFonts w:ascii="Times New Roman" w:eastAsia="Times New Roman" w:hAnsi="Times New Roman" w:cs="Times New Roman"/>
          <w:sz w:val="24"/>
          <w:szCs w:val="24"/>
        </w:rPr>
        <w:t>связанную</w:t>
      </w:r>
      <w:r w:rsidR="002123C9" w:rsidRPr="002123C9">
        <w:rPr>
          <w:rFonts w:ascii="Times New Roman" w:eastAsia="Times New Roman" w:hAnsi="Times New Roman" w:cs="Times New Roman"/>
          <w:spacing w:val="1"/>
          <w:sz w:val="24"/>
          <w:szCs w:val="24"/>
        </w:rPr>
        <w:t xml:space="preserve"> </w:t>
      </w:r>
      <w:r w:rsidR="002123C9" w:rsidRPr="002123C9">
        <w:rPr>
          <w:rFonts w:ascii="Times New Roman" w:eastAsia="Times New Roman" w:hAnsi="Times New Roman" w:cs="Times New Roman"/>
          <w:sz w:val="24"/>
          <w:szCs w:val="24"/>
        </w:rPr>
        <w:t>с желанием</w:t>
      </w:r>
      <w:r w:rsidR="002123C9" w:rsidRPr="002123C9">
        <w:rPr>
          <w:rFonts w:ascii="Times New Roman" w:eastAsia="Times New Roman" w:hAnsi="Times New Roman" w:cs="Times New Roman"/>
          <w:spacing w:val="-1"/>
          <w:sz w:val="24"/>
          <w:szCs w:val="24"/>
        </w:rPr>
        <w:t xml:space="preserve"> </w:t>
      </w:r>
      <w:r w:rsidR="002123C9" w:rsidRPr="002123C9">
        <w:rPr>
          <w:rFonts w:ascii="Times New Roman" w:eastAsia="Times New Roman" w:hAnsi="Times New Roman" w:cs="Times New Roman"/>
          <w:sz w:val="24"/>
          <w:szCs w:val="24"/>
        </w:rPr>
        <w:t>рассказать</w:t>
      </w:r>
      <w:r w:rsidR="002123C9" w:rsidRPr="002123C9">
        <w:rPr>
          <w:rFonts w:ascii="Times New Roman" w:eastAsia="Times New Roman" w:hAnsi="Times New Roman" w:cs="Times New Roman"/>
          <w:spacing w:val="-57"/>
          <w:sz w:val="24"/>
          <w:szCs w:val="24"/>
        </w:rPr>
        <w:t xml:space="preserve"> </w:t>
      </w:r>
      <w:r w:rsidR="002123C9" w:rsidRPr="002123C9">
        <w:rPr>
          <w:rFonts w:ascii="Times New Roman" w:eastAsia="Times New Roman" w:hAnsi="Times New Roman" w:cs="Times New Roman"/>
          <w:sz w:val="24"/>
          <w:szCs w:val="24"/>
        </w:rPr>
        <w:t>о</w:t>
      </w:r>
      <w:r w:rsidR="002123C9" w:rsidRPr="002123C9">
        <w:rPr>
          <w:rFonts w:ascii="Times New Roman" w:eastAsia="Times New Roman" w:hAnsi="Times New Roman" w:cs="Times New Roman"/>
          <w:spacing w:val="-11"/>
          <w:sz w:val="24"/>
          <w:szCs w:val="24"/>
        </w:rPr>
        <w:t xml:space="preserve"> </w:t>
      </w:r>
      <w:r w:rsidR="002123C9" w:rsidRPr="002123C9">
        <w:rPr>
          <w:rFonts w:ascii="Times New Roman" w:eastAsia="Times New Roman" w:hAnsi="Times New Roman" w:cs="Times New Roman"/>
          <w:sz w:val="24"/>
          <w:szCs w:val="24"/>
        </w:rPr>
        <w:t>профессии</w:t>
      </w:r>
      <w:r w:rsidR="002123C9" w:rsidRPr="002123C9">
        <w:rPr>
          <w:rFonts w:ascii="Times New Roman" w:eastAsia="Times New Roman" w:hAnsi="Times New Roman" w:cs="Times New Roman"/>
          <w:spacing w:val="-9"/>
          <w:sz w:val="24"/>
          <w:szCs w:val="24"/>
        </w:rPr>
        <w:t xml:space="preserve"> </w:t>
      </w:r>
      <w:r w:rsidR="002123C9" w:rsidRPr="002123C9">
        <w:rPr>
          <w:rFonts w:ascii="Times New Roman" w:eastAsia="Times New Roman" w:hAnsi="Times New Roman" w:cs="Times New Roman"/>
          <w:sz w:val="24"/>
          <w:szCs w:val="24"/>
        </w:rPr>
        <w:t>мамы</w:t>
      </w:r>
      <w:r w:rsidR="002123C9" w:rsidRPr="002123C9">
        <w:rPr>
          <w:rFonts w:ascii="Times New Roman" w:eastAsia="Times New Roman" w:hAnsi="Times New Roman" w:cs="Times New Roman"/>
          <w:spacing w:val="-11"/>
          <w:sz w:val="24"/>
          <w:szCs w:val="24"/>
        </w:rPr>
        <w:t xml:space="preserve"> </w:t>
      </w:r>
      <w:r w:rsidR="002123C9" w:rsidRPr="002123C9">
        <w:rPr>
          <w:rFonts w:ascii="Times New Roman" w:eastAsia="Times New Roman" w:hAnsi="Times New Roman" w:cs="Times New Roman"/>
          <w:sz w:val="24"/>
          <w:szCs w:val="24"/>
        </w:rPr>
        <w:t>или</w:t>
      </w:r>
      <w:r w:rsidR="002123C9" w:rsidRPr="002123C9">
        <w:rPr>
          <w:rFonts w:ascii="Times New Roman" w:eastAsia="Times New Roman" w:hAnsi="Times New Roman" w:cs="Times New Roman"/>
          <w:spacing w:val="-11"/>
          <w:sz w:val="24"/>
          <w:szCs w:val="24"/>
        </w:rPr>
        <w:t xml:space="preserve"> </w:t>
      </w:r>
      <w:r w:rsidR="002123C9" w:rsidRPr="002123C9">
        <w:rPr>
          <w:rFonts w:ascii="Times New Roman" w:eastAsia="Times New Roman" w:hAnsi="Times New Roman" w:cs="Times New Roman"/>
          <w:sz w:val="24"/>
          <w:szCs w:val="24"/>
        </w:rPr>
        <w:t>папы,</w:t>
      </w:r>
      <w:r w:rsidR="002123C9" w:rsidRPr="002123C9">
        <w:rPr>
          <w:rFonts w:ascii="Times New Roman" w:eastAsia="Times New Roman" w:hAnsi="Times New Roman" w:cs="Times New Roman"/>
          <w:spacing w:val="-11"/>
          <w:sz w:val="24"/>
          <w:szCs w:val="24"/>
        </w:rPr>
        <w:t xml:space="preserve"> </w:t>
      </w:r>
      <w:r w:rsidR="002123C9" w:rsidRPr="002123C9">
        <w:rPr>
          <w:rFonts w:ascii="Times New Roman" w:eastAsia="Times New Roman" w:hAnsi="Times New Roman" w:cs="Times New Roman"/>
          <w:sz w:val="24"/>
          <w:szCs w:val="24"/>
        </w:rPr>
        <w:t>описать</w:t>
      </w:r>
      <w:r w:rsidR="002123C9" w:rsidRPr="002123C9">
        <w:rPr>
          <w:rFonts w:ascii="Times New Roman" w:eastAsia="Times New Roman" w:hAnsi="Times New Roman" w:cs="Times New Roman"/>
          <w:spacing w:val="-11"/>
          <w:sz w:val="24"/>
          <w:szCs w:val="24"/>
        </w:rPr>
        <w:t xml:space="preserve"> </w:t>
      </w:r>
      <w:r w:rsidR="002123C9" w:rsidRPr="002123C9">
        <w:rPr>
          <w:rFonts w:ascii="Times New Roman" w:eastAsia="Times New Roman" w:hAnsi="Times New Roman" w:cs="Times New Roman"/>
          <w:sz w:val="24"/>
          <w:szCs w:val="24"/>
        </w:rPr>
        <w:t>их</w:t>
      </w:r>
      <w:r w:rsidR="002123C9" w:rsidRPr="002123C9">
        <w:rPr>
          <w:rFonts w:ascii="Times New Roman" w:eastAsia="Times New Roman" w:hAnsi="Times New Roman" w:cs="Times New Roman"/>
          <w:spacing w:val="-9"/>
          <w:sz w:val="24"/>
          <w:szCs w:val="24"/>
        </w:rPr>
        <w:t xml:space="preserve"> </w:t>
      </w:r>
      <w:r w:rsidR="002123C9" w:rsidRPr="002123C9">
        <w:rPr>
          <w:rFonts w:ascii="Times New Roman" w:eastAsia="Times New Roman" w:hAnsi="Times New Roman" w:cs="Times New Roman"/>
          <w:sz w:val="24"/>
          <w:szCs w:val="24"/>
        </w:rPr>
        <w:t>трудовые</w:t>
      </w:r>
      <w:r w:rsidR="002123C9" w:rsidRPr="002123C9">
        <w:rPr>
          <w:rFonts w:ascii="Times New Roman" w:eastAsia="Times New Roman" w:hAnsi="Times New Roman" w:cs="Times New Roman"/>
          <w:spacing w:val="-11"/>
          <w:sz w:val="24"/>
          <w:szCs w:val="24"/>
        </w:rPr>
        <w:t xml:space="preserve"> </w:t>
      </w:r>
      <w:r w:rsidR="002123C9" w:rsidRPr="002123C9">
        <w:rPr>
          <w:rFonts w:ascii="Times New Roman" w:eastAsia="Times New Roman" w:hAnsi="Times New Roman" w:cs="Times New Roman"/>
          <w:sz w:val="24"/>
          <w:szCs w:val="24"/>
        </w:rPr>
        <w:t>действия,</w:t>
      </w:r>
      <w:r w:rsidR="002123C9" w:rsidRPr="002123C9">
        <w:rPr>
          <w:rFonts w:ascii="Times New Roman" w:eastAsia="Times New Roman" w:hAnsi="Times New Roman" w:cs="Times New Roman"/>
          <w:spacing w:val="-11"/>
          <w:sz w:val="24"/>
          <w:szCs w:val="24"/>
        </w:rPr>
        <w:t xml:space="preserve"> </w:t>
      </w:r>
      <w:r w:rsidR="002123C9" w:rsidRPr="002123C9">
        <w:rPr>
          <w:rFonts w:ascii="Times New Roman" w:eastAsia="Times New Roman" w:hAnsi="Times New Roman" w:cs="Times New Roman"/>
          <w:sz w:val="24"/>
          <w:szCs w:val="24"/>
        </w:rPr>
        <w:t>рассказать</w:t>
      </w:r>
      <w:r w:rsidR="002123C9" w:rsidRPr="002123C9">
        <w:rPr>
          <w:rFonts w:ascii="Times New Roman" w:eastAsia="Times New Roman" w:hAnsi="Times New Roman" w:cs="Times New Roman"/>
          <w:spacing w:val="-9"/>
          <w:sz w:val="24"/>
          <w:szCs w:val="24"/>
        </w:rPr>
        <w:t xml:space="preserve"> </w:t>
      </w:r>
      <w:r w:rsidR="002123C9" w:rsidRPr="002123C9">
        <w:rPr>
          <w:rFonts w:ascii="Times New Roman" w:eastAsia="Times New Roman" w:hAnsi="Times New Roman" w:cs="Times New Roman"/>
          <w:sz w:val="24"/>
          <w:szCs w:val="24"/>
        </w:rPr>
        <w:t>о</w:t>
      </w:r>
      <w:r w:rsidR="002123C9" w:rsidRPr="002123C9">
        <w:rPr>
          <w:rFonts w:ascii="Times New Roman" w:eastAsia="Times New Roman" w:hAnsi="Times New Roman" w:cs="Times New Roman"/>
          <w:spacing w:val="-11"/>
          <w:sz w:val="24"/>
          <w:szCs w:val="24"/>
        </w:rPr>
        <w:t xml:space="preserve"> </w:t>
      </w:r>
      <w:r w:rsidR="002123C9" w:rsidRPr="002123C9">
        <w:rPr>
          <w:rFonts w:ascii="Times New Roman" w:eastAsia="Times New Roman" w:hAnsi="Times New Roman" w:cs="Times New Roman"/>
          <w:sz w:val="24"/>
          <w:szCs w:val="24"/>
        </w:rPr>
        <w:t>результатах</w:t>
      </w:r>
      <w:r w:rsidR="002123C9" w:rsidRPr="002123C9">
        <w:rPr>
          <w:rFonts w:ascii="Times New Roman" w:eastAsia="Times New Roman" w:hAnsi="Times New Roman" w:cs="Times New Roman"/>
          <w:spacing w:val="-8"/>
          <w:sz w:val="24"/>
          <w:szCs w:val="24"/>
        </w:rPr>
        <w:t xml:space="preserve"> </w:t>
      </w:r>
      <w:r w:rsidR="002123C9" w:rsidRPr="002123C9">
        <w:rPr>
          <w:rFonts w:ascii="Times New Roman" w:eastAsia="Times New Roman" w:hAnsi="Times New Roman" w:cs="Times New Roman"/>
          <w:sz w:val="24"/>
          <w:szCs w:val="24"/>
        </w:rPr>
        <w:t>их</w:t>
      </w:r>
      <w:r w:rsidR="002123C9" w:rsidRPr="002123C9">
        <w:rPr>
          <w:rFonts w:ascii="Times New Roman" w:eastAsia="Times New Roman" w:hAnsi="Times New Roman" w:cs="Times New Roman"/>
          <w:spacing w:val="-9"/>
          <w:sz w:val="24"/>
          <w:szCs w:val="24"/>
        </w:rPr>
        <w:t xml:space="preserve"> </w:t>
      </w:r>
      <w:r w:rsidR="002123C9" w:rsidRPr="002123C9">
        <w:rPr>
          <w:rFonts w:ascii="Times New Roman" w:eastAsia="Times New Roman" w:hAnsi="Times New Roman" w:cs="Times New Roman"/>
          <w:sz w:val="24"/>
          <w:szCs w:val="24"/>
        </w:rPr>
        <w:t>труда.</w:t>
      </w:r>
    </w:p>
    <w:p w:rsidR="002123C9" w:rsidRPr="002123C9" w:rsidRDefault="002123C9" w:rsidP="008743E0">
      <w:pPr>
        <w:widowControl w:val="0"/>
        <w:tabs>
          <w:tab w:val="left" w:pos="1931"/>
          <w:tab w:val="left" w:pos="2018"/>
          <w:tab w:val="left" w:pos="3205"/>
          <w:tab w:val="left" w:pos="3317"/>
          <w:tab w:val="left" w:pos="3879"/>
          <w:tab w:val="left" w:pos="4011"/>
          <w:tab w:val="left" w:pos="4354"/>
          <w:tab w:val="left" w:pos="5006"/>
          <w:tab w:val="left" w:pos="5788"/>
          <w:tab w:val="left" w:pos="6279"/>
          <w:tab w:val="left" w:pos="7064"/>
          <w:tab w:val="left" w:pos="7896"/>
          <w:tab w:val="left" w:pos="8267"/>
          <w:tab w:val="left" w:pos="8789"/>
          <w:tab w:val="left" w:pos="8931"/>
        </w:tabs>
        <w:autoSpaceDE w:val="0"/>
        <w:autoSpaceDN w:val="0"/>
        <w:spacing w:after="0" w:line="360" w:lineRule="auto"/>
        <w:ind w:right="59" w:firstLine="567"/>
        <w:jc w:val="both"/>
        <w:rPr>
          <w:rFonts w:ascii="Times New Roman" w:eastAsia="Times New Roman" w:hAnsi="Times New Roman" w:cs="Times New Roman"/>
          <w:sz w:val="24"/>
          <w:szCs w:val="24"/>
        </w:rPr>
      </w:pPr>
      <w:r w:rsidRPr="002123C9">
        <w:rPr>
          <w:rFonts w:ascii="Times New Roman" w:eastAsia="Times New Roman" w:hAnsi="Times New Roman" w:cs="Times New Roman"/>
          <w:sz w:val="24"/>
          <w:szCs w:val="24"/>
        </w:rPr>
        <w:t>Педагог</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расширяет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представление</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детей</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предметах</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как</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результате</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труда</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взрослых,</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w:t>
      </w:r>
      <w:r w:rsidR="008743E0">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многообразии</w:t>
      </w:r>
      <w:r w:rsidRPr="002123C9">
        <w:rPr>
          <w:rFonts w:ascii="Times New Roman" w:eastAsia="Times New Roman" w:hAnsi="Times New Roman" w:cs="Times New Roman"/>
          <w:spacing w:val="42"/>
          <w:sz w:val="24"/>
          <w:szCs w:val="24"/>
        </w:rPr>
        <w:t xml:space="preserve"> </w:t>
      </w:r>
      <w:r w:rsidRPr="002123C9">
        <w:rPr>
          <w:rFonts w:ascii="Times New Roman" w:eastAsia="Times New Roman" w:hAnsi="Times New Roman" w:cs="Times New Roman"/>
          <w:sz w:val="24"/>
          <w:szCs w:val="24"/>
        </w:rPr>
        <w:t>предметного</w:t>
      </w:r>
      <w:r w:rsidRPr="002123C9">
        <w:rPr>
          <w:rFonts w:ascii="Times New Roman" w:eastAsia="Times New Roman" w:hAnsi="Times New Roman" w:cs="Times New Roman"/>
          <w:spacing w:val="44"/>
          <w:sz w:val="24"/>
          <w:szCs w:val="24"/>
        </w:rPr>
        <w:t xml:space="preserve"> </w:t>
      </w:r>
      <w:r w:rsidRPr="002123C9">
        <w:rPr>
          <w:rFonts w:ascii="Times New Roman" w:eastAsia="Times New Roman" w:hAnsi="Times New Roman" w:cs="Times New Roman"/>
          <w:sz w:val="24"/>
          <w:szCs w:val="24"/>
        </w:rPr>
        <w:t>мира</w:t>
      </w:r>
      <w:r w:rsidRPr="002123C9">
        <w:rPr>
          <w:rFonts w:ascii="Times New Roman" w:eastAsia="Times New Roman" w:hAnsi="Times New Roman" w:cs="Times New Roman"/>
          <w:spacing w:val="43"/>
          <w:sz w:val="24"/>
          <w:szCs w:val="24"/>
        </w:rPr>
        <w:t xml:space="preserve"> </w:t>
      </w:r>
      <w:r w:rsidRPr="002123C9">
        <w:rPr>
          <w:rFonts w:ascii="Times New Roman" w:eastAsia="Times New Roman" w:hAnsi="Times New Roman" w:cs="Times New Roman"/>
          <w:sz w:val="24"/>
          <w:szCs w:val="24"/>
        </w:rPr>
        <w:t>материалов</w:t>
      </w:r>
      <w:r w:rsidRPr="002123C9">
        <w:rPr>
          <w:rFonts w:ascii="Times New Roman" w:eastAsia="Times New Roman" w:hAnsi="Times New Roman" w:cs="Times New Roman"/>
          <w:spacing w:val="47"/>
          <w:sz w:val="24"/>
          <w:szCs w:val="24"/>
        </w:rPr>
        <w:t xml:space="preserve"> </w:t>
      </w:r>
      <w:r w:rsidRPr="002123C9">
        <w:rPr>
          <w:rFonts w:ascii="Times New Roman" w:eastAsia="Times New Roman" w:hAnsi="Times New Roman" w:cs="Times New Roman"/>
          <w:sz w:val="24"/>
          <w:szCs w:val="24"/>
        </w:rPr>
        <w:t>(металл,</w:t>
      </w:r>
      <w:r w:rsidRPr="002123C9">
        <w:rPr>
          <w:rFonts w:ascii="Times New Roman" w:eastAsia="Times New Roman" w:hAnsi="Times New Roman" w:cs="Times New Roman"/>
          <w:spacing w:val="47"/>
          <w:sz w:val="24"/>
          <w:szCs w:val="24"/>
        </w:rPr>
        <w:t xml:space="preserve"> </w:t>
      </w:r>
      <w:r w:rsidRPr="002123C9">
        <w:rPr>
          <w:rFonts w:ascii="Times New Roman" w:eastAsia="Times New Roman" w:hAnsi="Times New Roman" w:cs="Times New Roman"/>
          <w:sz w:val="24"/>
          <w:szCs w:val="24"/>
        </w:rPr>
        <w:t>стекло,</w:t>
      </w:r>
      <w:r w:rsidRPr="002123C9">
        <w:rPr>
          <w:rFonts w:ascii="Times New Roman" w:eastAsia="Times New Roman" w:hAnsi="Times New Roman" w:cs="Times New Roman"/>
          <w:spacing w:val="44"/>
          <w:sz w:val="24"/>
          <w:szCs w:val="24"/>
        </w:rPr>
        <w:t xml:space="preserve"> </w:t>
      </w:r>
      <w:r w:rsidRPr="002123C9">
        <w:rPr>
          <w:rFonts w:ascii="Times New Roman" w:eastAsia="Times New Roman" w:hAnsi="Times New Roman" w:cs="Times New Roman"/>
          <w:sz w:val="24"/>
          <w:szCs w:val="24"/>
        </w:rPr>
        <w:t>бумага,</w:t>
      </w:r>
      <w:r w:rsidRPr="002123C9">
        <w:rPr>
          <w:rFonts w:ascii="Times New Roman" w:eastAsia="Times New Roman" w:hAnsi="Times New Roman" w:cs="Times New Roman"/>
          <w:spacing w:val="45"/>
          <w:sz w:val="24"/>
          <w:szCs w:val="24"/>
        </w:rPr>
        <w:t xml:space="preserve"> </w:t>
      </w:r>
      <w:r w:rsidRPr="002123C9">
        <w:rPr>
          <w:rFonts w:ascii="Times New Roman" w:eastAsia="Times New Roman" w:hAnsi="Times New Roman" w:cs="Times New Roman"/>
          <w:sz w:val="24"/>
          <w:szCs w:val="24"/>
        </w:rPr>
        <w:t>картон,</w:t>
      </w:r>
      <w:r w:rsidRPr="002123C9">
        <w:rPr>
          <w:rFonts w:ascii="Times New Roman" w:eastAsia="Times New Roman" w:hAnsi="Times New Roman" w:cs="Times New Roman"/>
          <w:spacing w:val="44"/>
          <w:sz w:val="24"/>
          <w:szCs w:val="24"/>
        </w:rPr>
        <w:t xml:space="preserve"> </w:t>
      </w:r>
      <w:r w:rsidRPr="002123C9">
        <w:rPr>
          <w:rFonts w:ascii="Times New Roman" w:eastAsia="Times New Roman" w:hAnsi="Times New Roman" w:cs="Times New Roman"/>
          <w:sz w:val="24"/>
          <w:szCs w:val="24"/>
        </w:rPr>
        <w:t>кожа</w:t>
      </w:r>
      <w:r w:rsidRPr="002123C9">
        <w:rPr>
          <w:rFonts w:ascii="Times New Roman" w:eastAsia="Times New Roman" w:hAnsi="Times New Roman" w:cs="Times New Roman"/>
          <w:spacing w:val="43"/>
          <w:sz w:val="24"/>
          <w:szCs w:val="24"/>
        </w:rPr>
        <w:t xml:space="preserve"> </w:t>
      </w:r>
      <w:r w:rsidRPr="002123C9">
        <w:rPr>
          <w:rFonts w:ascii="Times New Roman" w:eastAsia="Times New Roman" w:hAnsi="Times New Roman" w:cs="Times New Roman"/>
          <w:sz w:val="24"/>
          <w:szCs w:val="24"/>
        </w:rPr>
        <w:t>и</w:t>
      </w:r>
      <w:r w:rsidRPr="002123C9">
        <w:rPr>
          <w:rFonts w:ascii="Times New Roman" w:eastAsia="Times New Roman" w:hAnsi="Times New Roman" w:cs="Times New Roman"/>
          <w:spacing w:val="46"/>
          <w:sz w:val="24"/>
          <w:szCs w:val="24"/>
        </w:rPr>
        <w:t xml:space="preserve"> </w:t>
      </w:r>
      <w:r w:rsidRPr="002123C9">
        <w:rPr>
          <w:rFonts w:ascii="Times New Roman" w:eastAsia="Times New Roman" w:hAnsi="Times New Roman" w:cs="Times New Roman"/>
          <w:sz w:val="24"/>
          <w:szCs w:val="24"/>
        </w:rPr>
        <w:t>тому</w:t>
      </w:r>
      <w:r w:rsidR="008743E0">
        <w:rPr>
          <w:rFonts w:ascii="Times New Roman" w:eastAsia="Times New Roman" w:hAnsi="Times New Roman" w:cs="Times New Roman"/>
          <w:spacing w:val="-57"/>
          <w:sz w:val="24"/>
          <w:szCs w:val="24"/>
        </w:rPr>
        <w:t xml:space="preserve"> </w:t>
      </w:r>
      <w:r w:rsidR="008743E0">
        <w:rPr>
          <w:rFonts w:ascii="Times New Roman" w:eastAsia="Times New Roman" w:hAnsi="Times New Roman" w:cs="Times New Roman"/>
          <w:sz w:val="24"/>
          <w:szCs w:val="24"/>
        </w:rPr>
        <w:t xml:space="preserve">подобное), знакомит </w:t>
      </w:r>
      <w:r w:rsidRPr="002123C9">
        <w:rPr>
          <w:rFonts w:ascii="Times New Roman" w:eastAsia="Times New Roman" w:hAnsi="Times New Roman" w:cs="Times New Roman"/>
          <w:sz w:val="24"/>
          <w:szCs w:val="24"/>
        </w:rPr>
        <w:t>детей</w:t>
      </w:r>
      <w:r w:rsidR="008743E0">
        <w:rPr>
          <w:rFonts w:ascii="Times New Roman" w:eastAsia="Times New Roman" w:hAnsi="Times New Roman" w:cs="Times New Roman"/>
          <w:sz w:val="24"/>
          <w:szCs w:val="24"/>
        </w:rPr>
        <w:t xml:space="preserve"> с ключевыми характеристиками материалов, </w:t>
      </w:r>
      <w:r w:rsidRPr="002123C9">
        <w:rPr>
          <w:rFonts w:ascii="Times New Roman" w:eastAsia="Times New Roman" w:hAnsi="Times New Roman" w:cs="Times New Roman"/>
          <w:sz w:val="24"/>
          <w:szCs w:val="24"/>
        </w:rPr>
        <w:t>организуя</w:t>
      </w:r>
      <w:r w:rsidR="008743E0">
        <w:rPr>
          <w:rFonts w:ascii="Times New Roman" w:eastAsia="Times New Roman" w:hAnsi="Times New Roman" w:cs="Times New Roman"/>
          <w:spacing w:val="-57"/>
          <w:sz w:val="24"/>
          <w:szCs w:val="24"/>
        </w:rPr>
        <w:t xml:space="preserve"> </w:t>
      </w:r>
      <w:r w:rsidRPr="002123C9">
        <w:rPr>
          <w:rFonts w:ascii="Times New Roman" w:eastAsia="Times New Roman" w:hAnsi="Times New Roman" w:cs="Times New Roman"/>
          <w:sz w:val="24"/>
          <w:szCs w:val="24"/>
        </w:rPr>
        <w:t>экспериментирование</w:t>
      </w:r>
      <w:r w:rsidRPr="002123C9">
        <w:rPr>
          <w:rFonts w:ascii="Times New Roman" w:eastAsia="Times New Roman" w:hAnsi="Times New Roman" w:cs="Times New Roman"/>
          <w:spacing w:val="28"/>
          <w:sz w:val="24"/>
          <w:szCs w:val="24"/>
        </w:rPr>
        <w:t xml:space="preserve"> </w:t>
      </w:r>
      <w:r w:rsidRPr="002123C9">
        <w:rPr>
          <w:rFonts w:ascii="Times New Roman" w:eastAsia="Times New Roman" w:hAnsi="Times New Roman" w:cs="Times New Roman"/>
          <w:sz w:val="24"/>
          <w:szCs w:val="24"/>
        </w:rPr>
        <w:t>способствует</w:t>
      </w:r>
      <w:r w:rsidRPr="002123C9">
        <w:rPr>
          <w:rFonts w:ascii="Times New Roman" w:eastAsia="Times New Roman" w:hAnsi="Times New Roman" w:cs="Times New Roman"/>
          <w:spacing w:val="30"/>
          <w:sz w:val="24"/>
          <w:szCs w:val="24"/>
        </w:rPr>
        <w:t xml:space="preserve"> </w:t>
      </w:r>
      <w:r w:rsidRPr="002123C9">
        <w:rPr>
          <w:rFonts w:ascii="Times New Roman" w:eastAsia="Times New Roman" w:hAnsi="Times New Roman" w:cs="Times New Roman"/>
          <w:sz w:val="24"/>
          <w:szCs w:val="24"/>
        </w:rPr>
        <w:t>обогащению</w:t>
      </w:r>
      <w:r w:rsidRPr="002123C9">
        <w:rPr>
          <w:rFonts w:ascii="Times New Roman" w:eastAsia="Times New Roman" w:hAnsi="Times New Roman" w:cs="Times New Roman"/>
          <w:spacing w:val="27"/>
          <w:sz w:val="24"/>
          <w:szCs w:val="24"/>
        </w:rPr>
        <w:t xml:space="preserve"> </w:t>
      </w:r>
      <w:r w:rsidRPr="002123C9">
        <w:rPr>
          <w:rFonts w:ascii="Times New Roman" w:eastAsia="Times New Roman" w:hAnsi="Times New Roman" w:cs="Times New Roman"/>
          <w:sz w:val="24"/>
          <w:szCs w:val="24"/>
        </w:rPr>
        <w:t>представлений</w:t>
      </w:r>
      <w:r w:rsidRPr="002123C9">
        <w:rPr>
          <w:rFonts w:ascii="Times New Roman" w:eastAsia="Times New Roman" w:hAnsi="Times New Roman" w:cs="Times New Roman"/>
          <w:spacing w:val="30"/>
          <w:sz w:val="24"/>
          <w:szCs w:val="24"/>
        </w:rPr>
        <w:t xml:space="preserve"> </w:t>
      </w:r>
      <w:r w:rsidRPr="002123C9">
        <w:rPr>
          <w:rFonts w:ascii="Times New Roman" w:eastAsia="Times New Roman" w:hAnsi="Times New Roman" w:cs="Times New Roman"/>
          <w:sz w:val="24"/>
          <w:szCs w:val="24"/>
        </w:rPr>
        <w:t>детей</w:t>
      </w:r>
      <w:r w:rsidRPr="002123C9">
        <w:rPr>
          <w:rFonts w:ascii="Times New Roman" w:eastAsia="Times New Roman" w:hAnsi="Times New Roman" w:cs="Times New Roman"/>
          <w:spacing w:val="30"/>
          <w:sz w:val="24"/>
          <w:szCs w:val="24"/>
        </w:rPr>
        <w:t xml:space="preserve"> </w:t>
      </w:r>
      <w:r w:rsidRPr="002123C9">
        <w:rPr>
          <w:rFonts w:ascii="Times New Roman" w:eastAsia="Times New Roman" w:hAnsi="Times New Roman" w:cs="Times New Roman"/>
          <w:sz w:val="24"/>
          <w:szCs w:val="24"/>
        </w:rPr>
        <w:t>об</w:t>
      </w:r>
      <w:r w:rsidRPr="002123C9">
        <w:rPr>
          <w:rFonts w:ascii="Times New Roman" w:eastAsia="Times New Roman" w:hAnsi="Times New Roman" w:cs="Times New Roman"/>
          <w:spacing w:val="29"/>
          <w:sz w:val="24"/>
          <w:szCs w:val="24"/>
        </w:rPr>
        <w:t xml:space="preserve"> </w:t>
      </w:r>
      <w:r w:rsidRPr="002123C9">
        <w:rPr>
          <w:rFonts w:ascii="Times New Roman" w:eastAsia="Times New Roman" w:hAnsi="Times New Roman" w:cs="Times New Roman"/>
          <w:sz w:val="24"/>
          <w:szCs w:val="24"/>
        </w:rPr>
        <w:t>отличительных</w:t>
      </w:r>
      <w:r w:rsidRPr="002123C9">
        <w:rPr>
          <w:rFonts w:ascii="Times New Roman" w:eastAsia="Times New Roman" w:hAnsi="Times New Roman" w:cs="Times New Roman"/>
          <w:spacing w:val="-57"/>
          <w:sz w:val="24"/>
          <w:szCs w:val="24"/>
        </w:rPr>
        <w:t xml:space="preserve"> </w:t>
      </w:r>
      <w:r w:rsidR="008743E0">
        <w:rPr>
          <w:rFonts w:ascii="Times New Roman" w:eastAsia="Times New Roman" w:hAnsi="Times New Roman" w:cs="Times New Roman"/>
          <w:sz w:val="24"/>
          <w:szCs w:val="24"/>
        </w:rPr>
        <w:t xml:space="preserve">признаках материалов </w:t>
      </w:r>
      <w:r w:rsidRPr="002123C9">
        <w:rPr>
          <w:rFonts w:ascii="Times New Roman" w:eastAsia="Times New Roman" w:hAnsi="Times New Roman" w:cs="Times New Roman"/>
          <w:sz w:val="24"/>
          <w:szCs w:val="24"/>
        </w:rPr>
        <w:t>для</w:t>
      </w:r>
      <w:r w:rsidR="008743E0">
        <w:rPr>
          <w:rFonts w:ascii="Times New Roman" w:eastAsia="Times New Roman" w:hAnsi="Times New Roman" w:cs="Times New Roman"/>
          <w:sz w:val="24"/>
          <w:szCs w:val="24"/>
        </w:rPr>
        <w:t xml:space="preserve"> создания продуктов труда (прочный (ломкий) </w:t>
      </w:r>
      <w:r w:rsidRPr="002123C9">
        <w:rPr>
          <w:rFonts w:ascii="Times New Roman" w:eastAsia="Times New Roman" w:hAnsi="Times New Roman" w:cs="Times New Roman"/>
          <w:spacing w:val="-1"/>
          <w:sz w:val="24"/>
          <w:szCs w:val="24"/>
        </w:rPr>
        <w:t>материал,</w:t>
      </w:r>
      <w:r w:rsidR="008743E0">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промокаемый</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(водоотталкивающий)</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материал,</w:t>
      </w:r>
      <w:r w:rsidRPr="002123C9">
        <w:rPr>
          <w:rFonts w:ascii="Times New Roman" w:eastAsia="Times New Roman" w:hAnsi="Times New Roman" w:cs="Times New Roman"/>
          <w:spacing w:val="-3"/>
          <w:sz w:val="24"/>
          <w:szCs w:val="24"/>
        </w:rPr>
        <w:t xml:space="preserve"> </w:t>
      </w:r>
      <w:r w:rsidRPr="002123C9">
        <w:rPr>
          <w:rFonts w:ascii="Times New Roman" w:eastAsia="Times New Roman" w:hAnsi="Times New Roman" w:cs="Times New Roman"/>
          <w:sz w:val="24"/>
          <w:szCs w:val="24"/>
        </w:rPr>
        <w:t>мягкий</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(твердый)</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материал</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тому</w:t>
      </w:r>
      <w:r w:rsidRPr="002123C9">
        <w:rPr>
          <w:rFonts w:ascii="Times New Roman" w:eastAsia="Times New Roman" w:hAnsi="Times New Roman" w:cs="Times New Roman"/>
          <w:spacing w:val="-7"/>
          <w:sz w:val="24"/>
          <w:szCs w:val="24"/>
        </w:rPr>
        <w:t xml:space="preserve"> </w:t>
      </w:r>
      <w:r w:rsidRPr="002123C9">
        <w:rPr>
          <w:rFonts w:ascii="Times New Roman" w:eastAsia="Times New Roman" w:hAnsi="Times New Roman" w:cs="Times New Roman"/>
          <w:sz w:val="24"/>
          <w:szCs w:val="24"/>
        </w:rPr>
        <w:t>подобное).</w:t>
      </w:r>
    </w:p>
    <w:p w:rsidR="002123C9" w:rsidRPr="002123C9" w:rsidRDefault="002123C9" w:rsidP="008743E0">
      <w:pPr>
        <w:widowControl w:val="0"/>
        <w:autoSpaceDE w:val="0"/>
        <w:autoSpaceDN w:val="0"/>
        <w:spacing w:after="0" w:line="360" w:lineRule="auto"/>
        <w:ind w:right="59" w:firstLine="567"/>
        <w:jc w:val="both"/>
        <w:rPr>
          <w:rFonts w:ascii="Times New Roman" w:eastAsia="Times New Roman" w:hAnsi="Times New Roman" w:cs="Times New Roman"/>
          <w:sz w:val="24"/>
          <w:szCs w:val="24"/>
        </w:rPr>
      </w:pPr>
      <w:r w:rsidRPr="002123C9">
        <w:rPr>
          <w:rFonts w:ascii="Times New Roman" w:eastAsia="Times New Roman" w:hAnsi="Times New Roman" w:cs="Times New Roman"/>
          <w:sz w:val="24"/>
          <w:szCs w:val="24"/>
        </w:rPr>
        <w:t>Педагог рассказывает детям о бытовой технике, помогающей взрослым организовать</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бытовой труд дома: стиральная и посудомоечная машины, пылесос, мультиварка, миксер,</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мясорубка; беседует с детьми о назначении бытовой техники, формирует представление о её</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назначении</w:t>
      </w:r>
      <w:r w:rsidRPr="002123C9">
        <w:rPr>
          <w:rFonts w:ascii="Times New Roman" w:eastAsia="Times New Roman" w:hAnsi="Times New Roman" w:cs="Times New Roman"/>
          <w:spacing w:val="-3"/>
          <w:sz w:val="24"/>
          <w:szCs w:val="24"/>
        </w:rPr>
        <w:t xml:space="preserve"> </w:t>
      </w:r>
      <w:r w:rsidRPr="002123C9">
        <w:rPr>
          <w:rFonts w:ascii="Times New Roman" w:eastAsia="Times New Roman" w:hAnsi="Times New Roman" w:cs="Times New Roman"/>
          <w:sz w:val="24"/>
          <w:szCs w:val="24"/>
        </w:rPr>
        <w:t>для</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ускорения</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и облегчения</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процессов бытового труда.</w:t>
      </w:r>
    </w:p>
    <w:p w:rsidR="002123C9" w:rsidRPr="002123C9" w:rsidRDefault="002123C9" w:rsidP="008743E0">
      <w:pPr>
        <w:widowControl w:val="0"/>
        <w:autoSpaceDE w:val="0"/>
        <w:autoSpaceDN w:val="0"/>
        <w:spacing w:after="0" w:line="360" w:lineRule="auto"/>
        <w:ind w:right="59" w:firstLine="567"/>
        <w:jc w:val="both"/>
        <w:rPr>
          <w:rFonts w:ascii="Times New Roman" w:eastAsia="Times New Roman" w:hAnsi="Times New Roman" w:cs="Times New Roman"/>
          <w:sz w:val="24"/>
          <w:szCs w:val="24"/>
        </w:rPr>
      </w:pPr>
      <w:r w:rsidRPr="002123C9">
        <w:rPr>
          <w:rFonts w:ascii="Times New Roman" w:eastAsia="Times New Roman" w:hAnsi="Times New Roman" w:cs="Times New Roman"/>
          <w:sz w:val="24"/>
          <w:szCs w:val="24"/>
        </w:rPr>
        <w:t>Педагог</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создает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условия</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для</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позитивного</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включения</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детей</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в</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процессы</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самообслуживания</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в</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режимных</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моментах</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группы,</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поощряет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желание</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детей</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проявлять</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самостоятельность и инициативность, используя приемы поощрения и одобрения правильных</w:t>
      </w:r>
      <w:r w:rsidRPr="002123C9">
        <w:rPr>
          <w:rFonts w:ascii="Times New Roman" w:eastAsia="Times New Roman" w:hAnsi="Times New Roman" w:cs="Times New Roman"/>
          <w:spacing w:val="-57"/>
          <w:sz w:val="24"/>
          <w:szCs w:val="24"/>
        </w:rPr>
        <w:t xml:space="preserve"> </w:t>
      </w:r>
      <w:r w:rsidRPr="002123C9">
        <w:rPr>
          <w:rFonts w:ascii="Times New Roman" w:eastAsia="Times New Roman" w:hAnsi="Times New Roman" w:cs="Times New Roman"/>
          <w:sz w:val="24"/>
          <w:szCs w:val="24"/>
        </w:rPr>
        <w:t>действий</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детей, результатов процесса</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самообслуживания.</w:t>
      </w:r>
    </w:p>
    <w:p w:rsidR="008743E0" w:rsidRDefault="002123C9" w:rsidP="008743E0">
      <w:pPr>
        <w:widowControl w:val="0"/>
        <w:autoSpaceDE w:val="0"/>
        <w:autoSpaceDN w:val="0"/>
        <w:spacing w:after="0" w:line="360" w:lineRule="auto"/>
        <w:ind w:right="59" w:firstLine="567"/>
        <w:jc w:val="both"/>
        <w:rPr>
          <w:rFonts w:ascii="Times New Roman" w:eastAsia="Times New Roman" w:hAnsi="Times New Roman" w:cs="Times New Roman"/>
          <w:sz w:val="24"/>
          <w:szCs w:val="24"/>
        </w:rPr>
      </w:pPr>
      <w:r w:rsidRPr="002123C9">
        <w:rPr>
          <w:rFonts w:ascii="Times New Roman" w:eastAsia="Times New Roman" w:hAnsi="Times New Roman" w:cs="Times New Roman"/>
          <w:sz w:val="24"/>
          <w:szCs w:val="24"/>
        </w:rPr>
        <w:t>Одобряет действия детей, направленные на оказание взаимопомощи (помочь доделать</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поделку,</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помочь одеться, помочь</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убрать со стола</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и тому</w:t>
      </w:r>
      <w:r w:rsidRPr="002123C9">
        <w:rPr>
          <w:rFonts w:ascii="Times New Roman" w:eastAsia="Times New Roman" w:hAnsi="Times New Roman" w:cs="Times New Roman"/>
          <w:spacing w:val="-6"/>
          <w:sz w:val="24"/>
          <w:szCs w:val="24"/>
        </w:rPr>
        <w:t xml:space="preserve"> </w:t>
      </w:r>
      <w:r w:rsidR="008743E0">
        <w:rPr>
          <w:rFonts w:ascii="Times New Roman" w:eastAsia="Times New Roman" w:hAnsi="Times New Roman" w:cs="Times New Roman"/>
          <w:sz w:val="24"/>
          <w:szCs w:val="24"/>
        </w:rPr>
        <w:t>подобное).</w:t>
      </w:r>
    </w:p>
    <w:p w:rsidR="002123C9" w:rsidRPr="002123C9" w:rsidRDefault="002123C9" w:rsidP="008743E0">
      <w:pPr>
        <w:widowControl w:val="0"/>
        <w:autoSpaceDE w:val="0"/>
        <w:autoSpaceDN w:val="0"/>
        <w:spacing w:after="0" w:line="360" w:lineRule="auto"/>
        <w:ind w:right="59" w:firstLine="567"/>
        <w:jc w:val="both"/>
        <w:rPr>
          <w:rFonts w:ascii="Times New Roman" w:eastAsia="Times New Roman" w:hAnsi="Times New Roman" w:cs="Times New Roman"/>
          <w:sz w:val="24"/>
          <w:szCs w:val="24"/>
        </w:rPr>
      </w:pPr>
      <w:r w:rsidRPr="002123C9">
        <w:rPr>
          <w:rFonts w:ascii="Times New Roman" w:eastAsia="Times New Roman" w:hAnsi="Times New Roman" w:cs="Times New Roman"/>
          <w:sz w:val="24"/>
          <w:szCs w:val="24"/>
        </w:rPr>
        <w:t>В процессе самообслуживания обращает внимание детей на необходимость бережного</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отношения к вещам: аккуратное складывание одежды, возвращение игрушек на место после</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игры и тому подобное. В процессе самообслуживания педагог напоминает детям о важности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lastRenderedPageBreak/>
        <w:t>соблюдения</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очередности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действий</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в</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трудовом</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процессе</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для</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достижения</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качественного</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результата,</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демонстрирует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детям</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приемы</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самоконтроля</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для</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оценки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результата,</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поощряет</w:t>
      </w:r>
      <w:r w:rsidRPr="002123C9">
        <w:rPr>
          <w:rFonts w:ascii="Times New Roman" w:eastAsia="Times New Roman" w:hAnsi="Times New Roman" w:cs="Times New Roman"/>
          <w:spacing w:val="-57"/>
          <w:sz w:val="24"/>
          <w:szCs w:val="24"/>
        </w:rPr>
        <w:t xml:space="preserve"> </w:t>
      </w:r>
      <w:r w:rsidRPr="002123C9">
        <w:rPr>
          <w:rFonts w:ascii="Times New Roman" w:eastAsia="Times New Roman" w:hAnsi="Times New Roman" w:cs="Times New Roman"/>
          <w:sz w:val="24"/>
          <w:szCs w:val="24"/>
        </w:rPr>
        <w:t>действия детей, направленные на применение способов самоконтроля в процессе выполнения</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действий.</w:t>
      </w:r>
    </w:p>
    <w:p w:rsidR="002123C9" w:rsidRPr="002123C9" w:rsidRDefault="002123C9" w:rsidP="006E5EE2">
      <w:pPr>
        <w:widowControl w:val="0"/>
        <w:numPr>
          <w:ilvl w:val="0"/>
          <w:numId w:val="25"/>
        </w:numPr>
        <w:tabs>
          <w:tab w:val="left" w:pos="993"/>
        </w:tabs>
        <w:autoSpaceDE w:val="0"/>
        <w:autoSpaceDN w:val="0"/>
        <w:spacing w:after="0" w:line="360" w:lineRule="auto"/>
        <w:ind w:left="0" w:right="59" w:firstLine="567"/>
        <w:jc w:val="both"/>
        <w:outlineLvl w:val="1"/>
        <w:rPr>
          <w:rFonts w:ascii="Times New Roman" w:eastAsia="Times New Roman" w:hAnsi="Times New Roman" w:cs="Times New Roman"/>
          <w:b/>
          <w:bCs/>
          <w:i/>
          <w:iCs/>
          <w:sz w:val="24"/>
          <w:szCs w:val="24"/>
        </w:rPr>
      </w:pPr>
      <w:r w:rsidRPr="002123C9">
        <w:rPr>
          <w:rFonts w:ascii="Times New Roman" w:eastAsia="Times New Roman" w:hAnsi="Times New Roman" w:cs="Times New Roman"/>
          <w:b/>
          <w:bCs/>
          <w:i/>
          <w:iCs/>
          <w:sz w:val="24"/>
          <w:szCs w:val="24"/>
        </w:rPr>
        <w:t>В</w:t>
      </w:r>
      <w:r w:rsidRPr="002123C9">
        <w:rPr>
          <w:rFonts w:ascii="Times New Roman" w:eastAsia="Times New Roman" w:hAnsi="Times New Roman" w:cs="Times New Roman"/>
          <w:b/>
          <w:bCs/>
          <w:i/>
          <w:iCs/>
          <w:spacing w:val="-4"/>
          <w:sz w:val="24"/>
          <w:szCs w:val="24"/>
        </w:rPr>
        <w:t xml:space="preserve"> </w:t>
      </w:r>
      <w:r w:rsidRPr="002123C9">
        <w:rPr>
          <w:rFonts w:ascii="Times New Roman" w:eastAsia="Times New Roman" w:hAnsi="Times New Roman" w:cs="Times New Roman"/>
          <w:b/>
          <w:bCs/>
          <w:i/>
          <w:iCs/>
          <w:sz w:val="24"/>
          <w:szCs w:val="24"/>
        </w:rPr>
        <w:t>области</w:t>
      </w:r>
      <w:r w:rsidRPr="002123C9">
        <w:rPr>
          <w:rFonts w:ascii="Times New Roman" w:eastAsia="Times New Roman" w:hAnsi="Times New Roman" w:cs="Times New Roman"/>
          <w:b/>
          <w:bCs/>
          <w:i/>
          <w:iCs/>
          <w:spacing w:val="-5"/>
          <w:sz w:val="24"/>
          <w:szCs w:val="24"/>
        </w:rPr>
        <w:t xml:space="preserve"> </w:t>
      </w:r>
      <w:r w:rsidRPr="002123C9">
        <w:rPr>
          <w:rFonts w:ascii="Times New Roman" w:eastAsia="Times New Roman" w:hAnsi="Times New Roman" w:cs="Times New Roman"/>
          <w:b/>
          <w:bCs/>
          <w:i/>
          <w:iCs/>
          <w:sz w:val="24"/>
          <w:szCs w:val="24"/>
        </w:rPr>
        <w:t>формирования</w:t>
      </w:r>
      <w:r w:rsidRPr="002123C9">
        <w:rPr>
          <w:rFonts w:ascii="Times New Roman" w:eastAsia="Times New Roman" w:hAnsi="Times New Roman" w:cs="Times New Roman"/>
          <w:b/>
          <w:bCs/>
          <w:i/>
          <w:iCs/>
          <w:spacing w:val="-3"/>
          <w:sz w:val="24"/>
          <w:szCs w:val="24"/>
        </w:rPr>
        <w:t xml:space="preserve"> </w:t>
      </w:r>
      <w:r w:rsidRPr="002123C9">
        <w:rPr>
          <w:rFonts w:ascii="Times New Roman" w:eastAsia="Times New Roman" w:hAnsi="Times New Roman" w:cs="Times New Roman"/>
          <w:b/>
          <w:bCs/>
          <w:i/>
          <w:iCs/>
          <w:sz w:val="24"/>
          <w:szCs w:val="24"/>
        </w:rPr>
        <w:t>основ</w:t>
      </w:r>
      <w:r w:rsidRPr="002123C9">
        <w:rPr>
          <w:rFonts w:ascii="Times New Roman" w:eastAsia="Times New Roman" w:hAnsi="Times New Roman" w:cs="Times New Roman"/>
          <w:b/>
          <w:bCs/>
          <w:i/>
          <w:iCs/>
          <w:spacing w:val="-4"/>
          <w:sz w:val="24"/>
          <w:szCs w:val="24"/>
        </w:rPr>
        <w:t xml:space="preserve"> </w:t>
      </w:r>
      <w:r w:rsidRPr="002123C9">
        <w:rPr>
          <w:rFonts w:ascii="Times New Roman" w:eastAsia="Times New Roman" w:hAnsi="Times New Roman" w:cs="Times New Roman"/>
          <w:b/>
          <w:bCs/>
          <w:i/>
          <w:iCs/>
          <w:sz w:val="24"/>
          <w:szCs w:val="24"/>
        </w:rPr>
        <w:t>безопасности</w:t>
      </w:r>
      <w:r w:rsidRPr="002123C9">
        <w:rPr>
          <w:rFonts w:ascii="Times New Roman" w:eastAsia="Times New Roman" w:hAnsi="Times New Roman" w:cs="Times New Roman"/>
          <w:b/>
          <w:bCs/>
          <w:i/>
          <w:iCs/>
          <w:spacing w:val="-2"/>
          <w:sz w:val="24"/>
          <w:szCs w:val="24"/>
        </w:rPr>
        <w:t xml:space="preserve"> </w:t>
      </w:r>
      <w:r w:rsidRPr="002123C9">
        <w:rPr>
          <w:rFonts w:ascii="Times New Roman" w:eastAsia="Times New Roman" w:hAnsi="Times New Roman" w:cs="Times New Roman"/>
          <w:b/>
          <w:bCs/>
          <w:i/>
          <w:iCs/>
          <w:sz w:val="24"/>
          <w:szCs w:val="24"/>
        </w:rPr>
        <w:t>поведения.</w:t>
      </w:r>
    </w:p>
    <w:p w:rsidR="002123C9" w:rsidRPr="002123C9" w:rsidRDefault="002123C9" w:rsidP="008743E0">
      <w:pPr>
        <w:widowControl w:val="0"/>
        <w:autoSpaceDE w:val="0"/>
        <w:autoSpaceDN w:val="0"/>
        <w:spacing w:after="0" w:line="360" w:lineRule="auto"/>
        <w:ind w:right="59"/>
        <w:jc w:val="both"/>
        <w:rPr>
          <w:rFonts w:ascii="Times New Roman" w:eastAsia="Times New Roman" w:hAnsi="Times New Roman" w:cs="Times New Roman"/>
          <w:sz w:val="24"/>
          <w:szCs w:val="24"/>
        </w:rPr>
      </w:pPr>
      <w:r w:rsidRPr="002123C9">
        <w:rPr>
          <w:rFonts w:ascii="Times New Roman" w:eastAsia="Times New Roman" w:hAnsi="Times New Roman" w:cs="Times New Roman"/>
          <w:sz w:val="24"/>
          <w:szCs w:val="24"/>
        </w:rPr>
        <w:t>Педагог</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способствует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обогащению</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представлений</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детей</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об</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основных</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правилах</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безопасного поведения в быту, в природе, на улице, в реальном общении с незнакомыми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людьми</w:t>
      </w:r>
      <w:r w:rsidRPr="002123C9">
        <w:rPr>
          <w:rFonts w:ascii="Times New Roman" w:eastAsia="Times New Roman" w:hAnsi="Times New Roman" w:cs="Times New Roman"/>
          <w:spacing w:val="-3"/>
          <w:sz w:val="24"/>
          <w:szCs w:val="24"/>
        </w:rPr>
        <w:t xml:space="preserve"> </w:t>
      </w:r>
      <w:r w:rsidRPr="002123C9">
        <w:rPr>
          <w:rFonts w:ascii="Times New Roman" w:eastAsia="Times New Roman" w:hAnsi="Times New Roman" w:cs="Times New Roman"/>
          <w:sz w:val="24"/>
          <w:szCs w:val="24"/>
        </w:rPr>
        <w:t>и в</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телефонных</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разговорах</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с</w:t>
      </w:r>
      <w:r w:rsidRPr="002123C9">
        <w:rPr>
          <w:rFonts w:ascii="Times New Roman" w:eastAsia="Times New Roman" w:hAnsi="Times New Roman" w:cs="Times New Roman"/>
          <w:spacing w:val="-4"/>
          <w:sz w:val="24"/>
          <w:szCs w:val="24"/>
        </w:rPr>
        <w:t xml:space="preserve"> </w:t>
      </w:r>
      <w:r w:rsidRPr="002123C9">
        <w:rPr>
          <w:rFonts w:ascii="Times New Roman" w:eastAsia="Times New Roman" w:hAnsi="Times New Roman" w:cs="Times New Roman"/>
          <w:sz w:val="24"/>
          <w:szCs w:val="24"/>
        </w:rPr>
        <w:t>ними.</w:t>
      </w:r>
    </w:p>
    <w:p w:rsidR="002123C9" w:rsidRPr="002123C9" w:rsidRDefault="002123C9" w:rsidP="008743E0">
      <w:pPr>
        <w:widowControl w:val="0"/>
        <w:autoSpaceDE w:val="0"/>
        <w:autoSpaceDN w:val="0"/>
        <w:spacing w:after="0" w:line="360" w:lineRule="auto"/>
        <w:ind w:right="59"/>
        <w:jc w:val="both"/>
        <w:rPr>
          <w:rFonts w:ascii="Times New Roman" w:eastAsia="Times New Roman" w:hAnsi="Times New Roman" w:cs="Times New Roman"/>
          <w:sz w:val="24"/>
          <w:szCs w:val="24"/>
        </w:rPr>
      </w:pPr>
      <w:r w:rsidRPr="002123C9">
        <w:rPr>
          <w:rFonts w:ascii="Times New Roman" w:eastAsia="Times New Roman" w:hAnsi="Times New Roman" w:cs="Times New Roman"/>
          <w:sz w:val="24"/>
          <w:szCs w:val="24"/>
        </w:rPr>
        <w:t>Создает условия для расширения и углубления интереса детей к бытовым приборам 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предметам быта, обсуждает вместе с детьми правила их использования, поощряет стремление</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детей поделиться своим опытом с другими, предлагает детям рассказать о том, как они дома</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соблюдают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правила</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безопасного</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поведения,</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выбирает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вместе</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детьми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лучшие</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примеры.</w:t>
      </w:r>
      <w:r w:rsidRPr="002123C9">
        <w:rPr>
          <w:rFonts w:ascii="Times New Roman" w:eastAsia="Times New Roman" w:hAnsi="Times New Roman" w:cs="Times New Roman"/>
          <w:spacing w:val="-57"/>
          <w:sz w:val="24"/>
          <w:szCs w:val="24"/>
        </w:rPr>
        <w:t xml:space="preserve"> </w:t>
      </w:r>
      <w:r w:rsidRPr="002123C9">
        <w:rPr>
          <w:rFonts w:ascii="Times New Roman" w:eastAsia="Times New Roman" w:hAnsi="Times New Roman" w:cs="Times New Roman"/>
          <w:sz w:val="24"/>
          <w:szCs w:val="24"/>
        </w:rPr>
        <w:t>Обсуждает</w:t>
      </w:r>
      <w:r w:rsidRPr="002123C9">
        <w:rPr>
          <w:rFonts w:ascii="Times New Roman" w:eastAsia="Times New Roman" w:hAnsi="Times New Roman" w:cs="Times New Roman"/>
          <w:spacing w:val="-7"/>
          <w:sz w:val="24"/>
          <w:szCs w:val="24"/>
        </w:rPr>
        <w:t xml:space="preserve"> </w:t>
      </w:r>
      <w:r w:rsidRPr="002123C9">
        <w:rPr>
          <w:rFonts w:ascii="Times New Roman" w:eastAsia="Times New Roman" w:hAnsi="Times New Roman" w:cs="Times New Roman"/>
          <w:sz w:val="24"/>
          <w:szCs w:val="24"/>
        </w:rPr>
        <w:t>с</w:t>
      </w:r>
      <w:r w:rsidRPr="002123C9">
        <w:rPr>
          <w:rFonts w:ascii="Times New Roman" w:eastAsia="Times New Roman" w:hAnsi="Times New Roman" w:cs="Times New Roman"/>
          <w:spacing w:val="-7"/>
          <w:sz w:val="24"/>
          <w:szCs w:val="24"/>
        </w:rPr>
        <w:t xml:space="preserve"> </w:t>
      </w:r>
      <w:r w:rsidRPr="002123C9">
        <w:rPr>
          <w:rFonts w:ascii="Times New Roman" w:eastAsia="Times New Roman" w:hAnsi="Times New Roman" w:cs="Times New Roman"/>
          <w:sz w:val="24"/>
          <w:szCs w:val="24"/>
        </w:rPr>
        <w:t>детьми,</w:t>
      </w:r>
      <w:r w:rsidRPr="002123C9">
        <w:rPr>
          <w:rFonts w:ascii="Times New Roman" w:eastAsia="Times New Roman" w:hAnsi="Times New Roman" w:cs="Times New Roman"/>
          <w:spacing w:val="-7"/>
          <w:sz w:val="24"/>
          <w:szCs w:val="24"/>
        </w:rPr>
        <w:t xml:space="preserve"> </w:t>
      </w:r>
      <w:r w:rsidRPr="002123C9">
        <w:rPr>
          <w:rFonts w:ascii="Times New Roman" w:eastAsia="Times New Roman" w:hAnsi="Times New Roman" w:cs="Times New Roman"/>
          <w:sz w:val="24"/>
          <w:szCs w:val="24"/>
        </w:rPr>
        <w:t>что</w:t>
      </w:r>
      <w:r w:rsidRPr="002123C9">
        <w:rPr>
          <w:rFonts w:ascii="Times New Roman" w:eastAsia="Times New Roman" w:hAnsi="Times New Roman" w:cs="Times New Roman"/>
          <w:spacing w:val="-6"/>
          <w:sz w:val="24"/>
          <w:szCs w:val="24"/>
        </w:rPr>
        <w:t xml:space="preserve"> </w:t>
      </w:r>
      <w:r w:rsidRPr="002123C9">
        <w:rPr>
          <w:rFonts w:ascii="Times New Roman" w:eastAsia="Times New Roman" w:hAnsi="Times New Roman" w:cs="Times New Roman"/>
          <w:sz w:val="24"/>
          <w:szCs w:val="24"/>
        </w:rPr>
        <w:t>порядок</w:t>
      </w:r>
      <w:r w:rsidRPr="002123C9">
        <w:rPr>
          <w:rFonts w:ascii="Times New Roman" w:eastAsia="Times New Roman" w:hAnsi="Times New Roman" w:cs="Times New Roman"/>
          <w:spacing w:val="-5"/>
          <w:sz w:val="24"/>
          <w:szCs w:val="24"/>
        </w:rPr>
        <w:t xml:space="preserve"> </w:t>
      </w:r>
      <w:r w:rsidRPr="002123C9">
        <w:rPr>
          <w:rFonts w:ascii="Times New Roman" w:eastAsia="Times New Roman" w:hAnsi="Times New Roman" w:cs="Times New Roman"/>
          <w:sz w:val="24"/>
          <w:szCs w:val="24"/>
        </w:rPr>
        <w:t>в</w:t>
      </w:r>
      <w:r w:rsidRPr="002123C9">
        <w:rPr>
          <w:rFonts w:ascii="Times New Roman" w:eastAsia="Times New Roman" w:hAnsi="Times New Roman" w:cs="Times New Roman"/>
          <w:spacing w:val="-8"/>
          <w:sz w:val="24"/>
          <w:szCs w:val="24"/>
        </w:rPr>
        <w:t xml:space="preserve"> </w:t>
      </w:r>
      <w:r w:rsidRPr="002123C9">
        <w:rPr>
          <w:rFonts w:ascii="Times New Roman" w:eastAsia="Times New Roman" w:hAnsi="Times New Roman" w:cs="Times New Roman"/>
          <w:sz w:val="24"/>
          <w:szCs w:val="24"/>
        </w:rPr>
        <w:t>доме</w:t>
      </w:r>
      <w:r w:rsidRPr="002123C9">
        <w:rPr>
          <w:rFonts w:ascii="Times New Roman" w:eastAsia="Times New Roman" w:hAnsi="Times New Roman" w:cs="Times New Roman"/>
          <w:spacing w:val="-8"/>
          <w:sz w:val="24"/>
          <w:szCs w:val="24"/>
        </w:rPr>
        <w:t xml:space="preserve"> </w:t>
      </w:r>
      <w:r w:rsidRPr="002123C9">
        <w:rPr>
          <w:rFonts w:ascii="Times New Roman" w:eastAsia="Times New Roman" w:hAnsi="Times New Roman" w:cs="Times New Roman"/>
          <w:sz w:val="24"/>
          <w:szCs w:val="24"/>
        </w:rPr>
        <w:t>и</w:t>
      </w:r>
      <w:r w:rsidRPr="002123C9">
        <w:rPr>
          <w:rFonts w:ascii="Times New Roman" w:eastAsia="Times New Roman" w:hAnsi="Times New Roman" w:cs="Times New Roman"/>
          <w:spacing w:val="-6"/>
          <w:sz w:val="24"/>
          <w:szCs w:val="24"/>
        </w:rPr>
        <w:t xml:space="preserve"> </w:t>
      </w:r>
      <w:r w:rsidRPr="002123C9">
        <w:rPr>
          <w:rFonts w:ascii="Times New Roman" w:eastAsia="Times New Roman" w:hAnsi="Times New Roman" w:cs="Times New Roman"/>
          <w:sz w:val="24"/>
          <w:szCs w:val="24"/>
        </w:rPr>
        <w:t>ДОО</w:t>
      </w:r>
      <w:r w:rsidRPr="002123C9">
        <w:rPr>
          <w:rFonts w:ascii="Times New Roman" w:eastAsia="Times New Roman" w:hAnsi="Times New Roman" w:cs="Times New Roman"/>
          <w:spacing w:val="-7"/>
          <w:sz w:val="24"/>
          <w:szCs w:val="24"/>
        </w:rPr>
        <w:t xml:space="preserve"> </w:t>
      </w:r>
      <w:r w:rsidRPr="002123C9">
        <w:rPr>
          <w:rFonts w:ascii="Times New Roman" w:eastAsia="Times New Roman" w:hAnsi="Times New Roman" w:cs="Times New Roman"/>
          <w:sz w:val="24"/>
          <w:szCs w:val="24"/>
        </w:rPr>
        <w:t>необходимо</w:t>
      </w:r>
      <w:r w:rsidRPr="002123C9">
        <w:rPr>
          <w:rFonts w:ascii="Times New Roman" w:eastAsia="Times New Roman" w:hAnsi="Times New Roman" w:cs="Times New Roman"/>
          <w:spacing w:val="-6"/>
          <w:sz w:val="24"/>
          <w:szCs w:val="24"/>
        </w:rPr>
        <w:t xml:space="preserve"> </w:t>
      </w:r>
      <w:r w:rsidRPr="002123C9">
        <w:rPr>
          <w:rFonts w:ascii="Times New Roman" w:eastAsia="Times New Roman" w:hAnsi="Times New Roman" w:cs="Times New Roman"/>
          <w:sz w:val="24"/>
          <w:szCs w:val="24"/>
        </w:rPr>
        <w:t>соблюдать</w:t>
      </w:r>
      <w:r w:rsidRPr="002123C9">
        <w:rPr>
          <w:rFonts w:ascii="Times New Roman" w:eastAsia="Times New Roman" w:hAnsi="Times New Roman" w:cs="Times New Roman"/>
          <w:spacing w:val="-6"/>
          <w:sz w:val="24"/>
          <w:szCs w:val="24"/>
        </w:rPr>
        <w:t xml:space="preserve"> </w:t>
      </w:r>
      <w:r w:rsidRPr="002123C9">
        <w:rPr>
          <w:rFonts w:ascii="Times New Roman" w:eastAsia="Times New Roman" w:hAnsi="Times New Roman" w:cs="Times New Roman"/>
          <w:sz w:val="24"/>
          <w:szCs w:val="24"/>
        </w:rPr>
        <w:t>не</w:t>
      </w:r>
      <w:r w:rsidRPr="002123C9">
        <w:rPr>
          <w:rFonts w:ascii="Times New Roman" w:eastAsia="Times New Roman" w:hAnsi="Times New Roman" w:cs="Times New Roman"/>
          <w:spacing w:val="-7"/>
          <w:sz w:val="24"/>
          <w:szCs w:val="24"/>
        </w:rPr>
        <w:t xml:space="preserve"> </w:t>
      </w:r>
      <w:r w:rsidRPr="002123C9">
        <w:rPr>
          <w:rFonts w:ascii="Times New Roman" w:eastAsia="Times New Roman" w:hAnsi="Times New Roman" w:cs="Times New Roman"/>
          <w:sz w:val="24"/>
          <w:szCs w:val="24"/>
        </w:rPr>
        <w:t>только</w:t>
      </w:r>
      <w:r w:rsidRPr="002123C9">
        <w:rPr>
          <w:rFonts w:ascii="Times New Roman" w:eastAsia="Times New Roman" w:hAnsi="Times New Roman" w:cs="Times New Roman"/>
          <w:spacing w:val="-6"/>
          <w:sz w:val="24"/>
          <w:szCs w:val="24"/>
        </w:rPr>
        <w:t xml:space="preserve"> </w:t>
      </w:r>
      <w:r w:rsidRPr="002123C9">
        <w:rPr>
          <w:rFonts w:ascii="Times New Roman" w:eastAsia="Times New Roman" w:hAnsi="Times New Roman" w:cs="Times New Roman"/>
          <w:sz w:val="24"/>
          <w:szCs w:val="24"/>
        </w:rPr>
        <w:t>для</w:t>
      </w:r>
      <w:r w:rsidRPr="002123C9">
        <w:rPr>
          <w:rFonts w:ascii="Times New Roman" w:eastAsia="Times New Roman" w:hAnsi="Times New Roman" w:cs="Times New Roman"/>
          <w:spacing w:val="-7"/>
          <w:sz w:val="24"/>
          <w:szCs w:val="24"/>
        </w:rPr>
        <w:t xml:space="preserve"> </w:t>
      </w:r>
      <w:r w:rsidRPr="002123C9">
        <w:rPr>
          <w:rFonts w:ascii="Times New Roman" w:eastAsia="Times New Roman" w:hAnsi="Times New Roman" w:cs="Times New Roman"/>
          <w:sz w:val="24"/>
          <w:szCs w:val="24"/>
        </w:rPr>
        <w:t>красоты,</w:t>
      </w:r>
      <w:r w:rsidRPr="002123C9">
        <w:rPr>
          <w:rFonts w:ascii="Times New Roman" w:eastAsia="Times New Roman" w:hAnsi="Times New Roman" w:cs="Times New Roman"/>
          <w:spacing w:val="-57"/>
          <w:sz w:val="24"/>
          <w:szCs w:val="24"/>
        </w:rPr>
        <w:t xml:space="preserve"> </w:t>
      </w:r>
      <w:r w:rsidRPr="002123C9">
        <w:rPr>
          <w:rFonts w:ascii="Times New Roman" w:eastAsia="Times New Roman" w:hAnsi="Times New Roman" w:cs="Times New Roman"/>
          <w:sz w:val="24"/>
          <w:szCs w:val="24"/>
        </w:rPr>
        <w:t>но</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и</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для</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безопасности</w:t>
      </w:r>
      <w:r w:rsidRPr="002123C9">
        <w:rPr>
          <w:rFonts w:ascii="Times New Roman" w:eastAsia="Times New Roman" w:hAnsi="Times New Roman" w:cs="Times New Roman"/>
          <w:spacing w:val="-3"/>
          <w:sz w:val="24"/>
          <w:szCs w:val="24"/>
        </w:rPr>
        <w:t xml:space="preserve"> </w:t>
      </w:r>
      <w:r w:rsidRPr="002123C9">
        <w:rPr>
          <w:rFonts w:ascii="Times New Roman" w:eastAsia="Times New Roman" w:hAnsi="Times New Roman" w:cs="Times New Roman"/>
          <w:sz w:val="24"/>
          <w:szCs w:val="24"/>
        </w:rPr>
        <w:t>человека,</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что</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предметы</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и</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игрушки</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необходимо</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класть</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на</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свое</w:t>
      </w:r>
      <w:r w:rsidRPr="002123C9">
        <w:rPr>
          <w:rFonts w:ascii="Times New Roman" w:eastAsia="Times New Roman" w:hAnsi="Times New Roman" w:cs="Times New Roman"/>
          <w:spacing w:val="-4"/>
          <w:sz w:val="24"/>
          <w:szCs w:val="24"/>
        </w:rPr>
        <w:t xml:space="preserve"> </w:t>
      </w:r>
      <w:r w:rsidRPr="002123C9">
        <w:rPr>
          <w:rFonts w:ascii="Times New Roman" w:eastAsia="Times New Roman" w:hAnsi="Times New Roman" w:cs="Times New Roman"/>
          <w:sz w:val="24"/>
          <w:szCs w:val="24"/>
        </w:rPr>
        <w:t>место.</w:t>
      </w:r>
    </w:p>
    <w:p w:rsidR="008743E0" w:rsidRDefault="002123C9" w:rsidP="008743E0">
      <w:pPr>
        <w:widowControl w:val="0"/>
        <w:autoSpaceDE w:val="0"/>
        <w:autoSpaceDN w:val="0"/>
        <w:spacing w:after="0" w:line="360" w:lineRule="auto"/>
        <w:ind w:right="59"/>
        <w:jc w:val="both"/>
        <w:rPr>
          <w:rFonts w:ascii="Times New Roman" w:eastAsia="Times New Roman" w:hAnsi="Times New Roman" w:cs="Times New Roman"/>
          <w:sz w:val="24"/>
          <w:szCs w:val="24"/>
        </w:rPr>
      </w:pPr>
      <w:r w:rsidRPr="002123C9">
        <w:rPr>
          <w:rFonts w:ascii="Times New Roman" w:eastAsia="Times New Roman" w:hAnsi="Times New Roman" w:cs="Times New Roman"/>
          <w:sz w:val="24"/>
          <w:szCs w:val="24"/>
        </w:rPr>
        <w:t>Рассматривает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вместе</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детьми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картинки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правилами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алгоритмами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поведения</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в</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ситуациях,</w:t>
      </w:r>
      <w:r w:rsidRPr="002123C9">
        <w:rPr>
          <w:rFonts w:ascii="Times New Roman" w:eastAsia="Times New Roman" w:hAnsi="Times New Roman" w:cs="Times New Roman"/>
          <w:spacing w:val="-10"/>
          <w:sz w:val="24"/>
          <w:szCs w:val="24"/>
        </w:rPr>
        <w:t xml:space="preserve"> </w:t>
      </w:r>
      <w:r w:rsidRPr="002123C9">
        <w:rPr>
          <w:rFonts w:ascii="Times New Roman" w:eastAsia="Times New Roman" w:hAnsi="Times New Roman" w:cs="Times New Roman"/>
          <w:sz w:val="24"/>
          <w:szCs w:val="24"/>
        </w:rPr>
        <w:t>опасных</w:t>
      </w:r>
      <w:r w:rsidRPr="002123C9">
        <w:rPr>
          <w:rFonts w:ascii="Times New Roman" w:eastAsia="Times New Roman" w:hAnsi="Times New Roman" w:cs="Times New Roman"/>
          <w:spacing w:val="-8"/>
          <w:sz w:val="24"/>
          <w:szCs w:val="24"/>
        </w:rPr>
        <w:t xml:space="preserve"> </w:t>
      </w:r>
      <w:r w:rsidRPr="002123C9">
        <w:rPr>
          <w:rFonts w:ascii="Times New Roman" w:eastAsia="Times New Roman" w:hAnsi="Times New Roman" w:cs="Times New Roman"/>
          <w:sz w:val="24"/>
          <w:szCs w:val="24"/>
        </w:rPr>
        <w:t>для</w:t>
      </w:r>
      <w:r w:rsidRPr="002123C9">
        <w:rPr>
          <w:rFonts w:ascii="Times New Roman" w:eastAsia="Times New Roman" w:hAnsi="Times New Roman" w:cs="Times New Roman"/>
          <w:spacing w:val="-12"/>
          <w:sz w:val="24"/>
          <w:szCs w:val="24"/>
        </w:rPr>
        <w:t xml:space="preserve"> </w:t>
      </w:r>
      <w:r w:rsidRPr="002123C9">
        <w:rPr>
          <w:rFonts w:ascii="Times New Roman" w:eastAsia="Times New Roman" w:hAnsi="Times New Roman" w:cs="Times New Roman"/>
          <w:sz w:val="24"/>
          <w:szCs w:val="24"/>
        </w:rPr>
        <w:t>здоровья</w:t>
      </w:r>
      <w:r w:rsidRPr="002123C9">
        <w:rPr>
          <w:rFonts w:ascii="Times New Roman" w:eastAsia="Times New Roman" w:hAnsi="Times New Roman" w:cs="Times New Roman"/>
          <w:spacing w:val="-10"/>
          <w:sz w:val="24"/>
          <w:szCs w:val="24"/>
        </w:rPr>
        <w:t xml:space="preserve"> </w:t>
      </w:r>
      <w:r w:rsidRPr="002123C9">
        <w:rPr>
          <w:rFonts w:ascii="Times New Roman" w:eastAsia="Times New Roman" w:hAnsi="Times New Roman" w:cs="Times New Roman"/>
          <w:sz w:val="24"/>
          <w:szCs w:val="24"/>
        </w:rPr>
        <w:t>и</w:t>
      </w:r>
      <w:r w:rsidRPr="002123C9">
        <w:rPr>
          <w:rFonts w:ascii="Times New Roman" w:eastAsia="Times New Roman" w:hAnsi="Times New Roman" w:cs="Times New Roman"/>
          <w:spacing w:val="-9"/>
          <w:sz w:val="24"/>
          <w:szCs w:val="24"/>
        </w:rPr>
        <w:t xml:space="preserve"> </w:t>
      </w:r>
      <w:r w:rsidRPr="002123C9">
        <w:rPr>
          <w:rFonts w:ascii="Times New Roman" w:eastAsia="Times New Roman" w:hAnsi="Times New Roman" w:cs="Times New Roman"/>
          <w:sz w:val="24"/>
          <w:szCs w:val="24"/>
        </w:rPr>
        <w:t>жизни,</w:t>
      </w:r>
      <w:r w:rsidRPr="002123C9">
        <w:rPr>
          <w:rFonts w:ascii="Times New Roman" w:eastAsia="Times New Roman" w:hAnsi="Times New Roman" w:cs="Times New Roman"/>
          <w:spacing w:val="-10"/>
          <w:sz w:val="24"/>
          <w:szCs w:val="24"/>
        </w:rPr>
        <w:t xml:space="preserve"> </w:t>
      </w:r>
      <w:r w:rsidRPr="002123C9">
        <w:rPr>
          <w:rFonts w:ascii="Times New Roman" w:eastAsia="Times New Roman" w:hAnsi="Times New Roman" w:cs="Times New Roman"/>
          <w:sz w:val="24"/>
          <w:szCs w:val="24"/>
        </w:rPr>
        <w:t>которые</w:t>
      </w:r>
      <w:r w:rsidRPr="002123C9">
        <w:rPr>
          <w:rFonts w:ascii="Times New Roman" w:eastAsia="Times New Roman" w:hAnsi="Times New Roman" w:cs="Times New Roman"/>
          <w:spacing w:val="-11"/>
          <w:sz w:val="24"/>
          <w:szCs w:val="24"/>
        </w:rPr>
        <w:t xml:space="preserve"> </w:t>
      </w:r>
      <w:r w:rsidRPr="002123C9">
        <w:rPr>
          <w:rFonts w:ascii="Times New Roman" w:eastAsia="Times New Roman" w:hAnsi="Times New Roman" w:cs="Times New Roman"/>
          <w:sz w:val="24"/>
          <w:szCs w:val="24"/>
        </w:rPr>
        <w:t>могут</w:t>
      </w:r>
      <w:r w:rsidRPr="002123C9">
        <w:rPr>
          <w:rFonts w:ascii="Times New Roman" w:eastAsia="Times New Roman" w:hAnsi="Times New Roman" w:cs="Times New Roman"/>
          <w:spacing w:val="-9"/>
          <w:sz w:val="24"/>
          <w:szCs w:val="24"/>
        </w:rPr>
        <w:t xml:space="preserve"> </w:t>
      </w:r>
      <w:r w:rsidRPr="002123C9">
        <w:rPr>
          <w:rFonts w:ascii="Times New Roman" w:eastAsia="Times New Roman" w:hAnsi="Times New Roman" w:cs="Times New Roman"/>
          <w:sz w:val="24"/>
          <w:szCs w:val="24"/>
        </w:rPr>
        <w:t>произойти</w:t>
      </w:r>
      <w:r w:rsidRPr="002123C9">
        <w:rPr>
          <w:rFonts w:ascii="Times New Roman" w:eastAsia="Times New Roman" w:hAnsi="Times New Roman" w:cs="Times New Roman"/>
          <w:spacing w:val="-9"/>
          <w:sz w:val="24"/>
          <w:szCs w:val="24"/>
        </w:rPr>
        <w:t xml:space="preserve"> </w:t>
      </w:r>
      <w:r w:rsidRPr="002123C9">
        <w:rPr>
          <w:rFonts w:ascii="Times New Roman" w:eastAsia="Times New Roman" w:hAnsi="Times New Roman" w:cs="Times New Roman"/>
          <w:sz w:val="24"/>
          <w:szCs w:val="24"/>
        </w:rPr>
        <w:t>с</w:t>
      </w:r>
      <w:r w:rsidRPr="002123C9">
        <w:rPr>
          <w:rFonts w:ascii="Times New Roman" w:eastAsia="Times New Roman" w:hAnsi="Times New Roman" w:cs="Times New Roman"/>
          <w:spacing w:val="-11"/>
          <w:sz w:val="24"/>
          <w:szCs w:val="24"/>
        </w:rPr>
        <w:t xml:space="preserve"> </w:t>
      </w:r>
      <w:r w:rsidRPr="002123C9">
        <w:rPr>
          <w:rFonts w:ascii="Times New Roman" w:eastAsia="Times New Roman" w:hAnsi="Times New Roman" w:cs="Times New Roman"/>
          <w:sz w:val="24"/>
          <w:szCs w:val="24"/>
        </w:rPr>
        <w:t>детьми</w:t>
      </w:r>
      <w:r w:rsidRPr="002123C9">
        <w:rPr>
          <w:rFonts w:ascii="Times New Roman" w:eastAsia="Times New Roman" w:hAnsi="Times New Roman" w:cs="Times New Roman"/>
          <w:spacing w:val="-9"/>
          <w:sz w:val="24"/>
          <w:szCs w:val="24"/>
        </w:rPr>
        <w:t xml:space="preserve"> </w:t>
      </w:r>
      <w:r w:rsidRPr="002123C9">
        <w:rPr>
          <w:rFonts w:ascii="Times New Roman" w:eastAsia="Times New Roman" w:hAnsi="Times New Roman" w:cs="Times New Roman"/>
          <w:sz w:val="24"/>
          <w:szCs w:val="24"/>
        </w:rPr>
        <w:t>дома,</w:t>
      </w:r>
      <w:r w:rsidRPr="002123C9">
        <w:rPr>
          <w:rFonts w:ascii="Times New Roman" w:eastAsia="Times New Roman" w:hAnsi="Times New Roman" w:cs="Times New Roman"/>
          <w:spacing w:val="-10"/>
          <w:sz w:val="24"/>
          <w:szCs w:val="24"/>
        </w:rPr>
        <w:t xml:space="preserve"> </w:t>
      </w:r>
      <w:r w:rsidRPr="002123C9">
        <w:rPr>
          <w:rFonts w:ascii="Times New Roman" w:eastAsia="Times New Roman" w:hAnsi="Times New Roman" w:cs="Times New Roman"/>
          <w:sz w:val="24"/>
          <w:szCs w:val="24"/>
        </w:rPr>
        <w:t>в</w:t>
      </w:r>
      <w:r w:rsidRPr="002123C9">
        <w:rPr>
          <w:rFonts w:ascii="Times New Roman" w:eastAsia="Times New Roman" w:hAnsi="Times New Roman" w:cs="Times New Roman"/>
          <w:spacing w:val="-5"/>
          <w:sz w:val="24"/>
          <w:szCs w:val="24"/>
        </w:rPr>
        <w:t xml:space="preserve"> </w:t>
      </w:r>
      <w:r w:rsidRPr="002123C9">
        <w:rPr>
          <w:rFonts w:ascii="Times New Roman" w:eastAsia="Times New Roman" w:hAnsi="Times New Roman" w:cs="Times New Roman"/>
          <w:sz w:val="24"/>
          <w:szCs w:val="24"/>
        </w:rPr>
        <w:t>условиях</w:t>
      </w:r>
      <w:r w:rsidR="008743E0">
        <w:rPr>
          <w:rFonts w:ascii="Times New Roman" w:eastAsia="Times New Roman" w:hAnsi="Times New Roman" w:cs="Times New Roman"/>
          <w:sz w:val="24"/>
          <w:szCs w:val="24"/>
        </w:rPr>
        <w:t xml:space="preserve"> </w:t>
      </w:r>
      <w:r w:rsidRPr="002123C9">
        <w:rPr>
          <w:rFonts w:ascii="Times New Roman" w:eastAsia="Times New Roman" w:hAnsi="Times New Roman" w:cs="Times New Roman"/>
          <w:sz w:val="24"/>
          <w:szCs w:val="24"/>
        </w:rPr>
        <w:t>ДОО,</w:t>
      </w:r>
      <w:r w:rsidRPr="002123C9">
        <w:rPr>
          <w:rFonts w:ascii="Times New Roman" w:eastAsia="Times New Roman" w:hAnsi="Times New Roman" w:cs="Times New Roman"/>
          <w:spacing w:val="-12"/>
          <w:sz w:val="24"/>
          <w:szCs w:val="24"/>
        </w:rPr>
        <w:t xml:space="preserve"> </w:t>
      </w:r>
      <w:r w:rsidRPr="002123C9">
        <w:rPr>
          <w:rFonts w:ascii="Times New Roman" w:eastAsia="Times New Roman" w:hAnsi="Times New Roman" w:cs="Times New Roman"/>
          <w:sz w:val="24"/>
          <w:szCs w:val="24"/>
        </w:rPr>
        <w:t>в</w:t>
      </w:r>
      <w:r w:rsidRPr="002123C9">
        <w:rPr>
          <w:rFonts w:ascii="Times New Roman" w:eastAsia="Times New Roman" w:hAnsi="Times New Roman" w:cs="Times New Roman"/>
          <w:spacing w:val="-13"/>
          <w:sz w:val="24"/>
          <w:szCs w:val="24"/>
        </w:rPr>
        <w:t xml:space="preserve"> </w:t>
      </w:r>
      <w:r w:rsidRPr="002123C9">
        <w:rPr>
          <w:rFonts w:ascii="Times New Roman" w:eastAsia="Times New Roman" w:hAnsi="Times New Roman" w:cs="Times New Roman"/>
          <w:sz w:val="24"/>
          <w:szCs w:val="24"/>
        </w:rPr>
        <w:t>ближайшем</w:t>
      </w:r>
      <w:r w:rsidRPr="002123C9">
        <w:rPr>
          <w:rFonts w:ascii="Times New Roman" w:eastAsia="Times New Roman" w:hAnsi="Times New Roman" w:cs="Times New Roman"/>
          <w:spacing w:val="-10"/>
          <w:sz w:val="24"/>
          <w:szCs w:val="24"/>
        </w:rPr>
        <w:t xml:space="preserve"> </w:t>
      </w:r>
      <w:r w:rsidRPr="002123C9">
        <w:rPr>
          <w:rFonts w:ascii="Times New Roman" w:eastAsia="Times New Roman" w:hAnsi="Times New Roman" w:cs="Times New Roman"/>
          <w:sz w:val="24"/>
          <w:szCs w:val="24"/>
        </w:rPr>
        <w:t>с</w:t>
      </w:r>
      <w:r w:rsidRPr="002123C9">
        <w:rPr>
          <w:rFonts w:ascii="Times New Roman" w:eastAsia="Times New Roman" w:hAnsi="Times New Roman" w:cs="Times New Roman"/>
          <w:spacing w:val="-13"/>
          <w:sz w:val="24"/>
          <w:szCs w:val="24"/>
        </w:rPr>
        <w:t xml:space="preserve"> </w:t>
      </w:r>
      <w:r w:rsidRPr="002123C9">
        <w:rPr>
          <w:rFonts w:ascii="Times New Roman" w:eastAsia="Times New Roman" w:hAnsi="Times New Roman" w:cs="Times New Roman"/>
          <w:sz w:val="24"/>
          <w:szCs w:val="24"/>
        </w:rPr>
        <w:t>домом</w:t>
      </w:r>
      <w:r w:rsidRPr="002123C9">
        <w:rPr>
          <w:rFonts w:ascii="Times New Roman" w:eastAsia="Times New Roman" w:hAnsi="Times New Roman" w:cs="Times New Roman"/>
          <w:spacing w:val="-13"/>
          <w:sz w:val="24"/>
          <w:szCs w:val="24"/>
        </w:rPr>
        <w:t xml:space="preserve"> </w:t>
      </w:r>
      <w:r w:rsidRPr="002123C9">
        <w:rPr>
          <w:rFonts w:ascii="Times New Roman" w:eastAsia="Times New Roman" w:hAnsi="Times New Roman" w:cs="Times New Roman"/>
          <w:sz w:val="24"/>
          <w:szCs w:val="24"/>
        </w:rPr>
        <w:t>окружении:</w:t>
      </w:r>
      <w:r w:rsidRPr="002123C9">
        <w:rPr>
          <w:rFonts w:ascii="Times New Roman" w:eastAsia="Times New Roman" w:hAnsi="Times New Roman" w:cs="Times New Roman"/>
          <w:spacing w:val="-11"/>
          <w:sz w:val="24"/>
          <w:szCs w:val="24"/>
        </w:rPr>
        <w:t xml:space="preserve"> </w:t>
      </w:r>
      <w:r w:rsidRPr="002123C9">
        <w:rPr>
          <w:rFonts w:ascii="Times New Roman" w:eastAsia="Times New Roman" w:hAnsi="Times New Roman" w:cs="Times New Roman"/>
          <w:sz w:val="24"/>
          <w:szCs w:val="24"/>
        </w:rPr>
        <w:t>если</w:t>
      </w:r>
      <w:r w:rsidRPr="002123C9">
        <w:rPr>
          <w:rFonts w:ascii="Times New Roman" w:eastAsia="Times New Roman" w:hAnsi="Times New Roman" w:cs="Times New Roman"/>
          <w:spacing w:val="-11"/>
          <w:sz w:val="24"/>
          <w:szCs w:val="24"/>
        </w:rPr>
        <w:t xml:space="preserve"> </w:t>
      </w:r>
      <w:r w:rsidRPr="002123C9">
        <w:rPr>
          <w:rFonts w:ascii="Times New Roman" w:eastAsia="Times New Roman" w:hAnsi="Times New Roman" w:cs="Times New Roman"/>
          <w:sz w:val="24"/>
          <w:szCs w:val="24"/>
        </w:rPr>
        <w:t>неосторожно</w:t>
      </w:r>
      <w:r w:rsidRPr="002123C9">
        <w:rPr>
          <w:rFonts w:ascii="Times New Roman" w:eastAsia="Times New Roman" w:hAnsi="Times New Roman" w:cs="Times New Roman"/>
          <w:spacing w:val="-12"/>
          <w:sz w:val="24"/>
          <w:szCs w:val="24"/>
        </w:rPr>
        <w:t xml:space="preserve"> </w:t>
      </w:r>
      <w:r w:rsidRPr="002123C9">
        <w:rPr>
          <w:rFonts w:ascii="Times New Roman" w:eastAsia="Times New Roman" w:hAnsi="Times New Roman" w:cs="Times New Roman"/>
          <w:sz w:val="24"/>
          <w:szCs w:val="24"/>
        </w:rPr>
        <w:t>пользоваться,</w:t>
      </w:r>
      <w:r w:rsidRPr="002123C9">
        <w:rPr>
          <w:rFonts w:ascii="Times New Roman" w:eastAsia="Times New Roman" w:hAnsi="Times New Roman" w:cs="Times New Roman"/>
          <w:spacing w:val="-11"/>
          <w:sz w:val="24"/>
          <w:szCs w:val="24"/>
        </w:rPr>
        <w:t xml:space="preserve"> </w:t>
      </w:r>
      <w:r w:rsidRPr="002123C9">
        <w:rPr>
          <w:rFonts w:ascii="Times New Roman" w:eastAsia="Times New Roman" w:hAnsi="Times New Roman" w:cs="Times New Roman"/>
          <w:sz w:val="24"/>
          <w:szCs w:val="24"/>
        </w:rPr>
        <w:t>брать</w:t>
      </w:r>
      <w:r w:rsidRPr="002123C9">
        <w:rPr>
          <w:rFonts w:ascii="Times New Roman" w:eastAsia="Times New Roman" w:hAnsi="Times New Roman" w:cs="Times New Roman"/>
          <w:spacing w:val="-11"/>
          <w:sz w:val="24"/>
          <w:szCs w:val="24"/>
        </w:rPr>
        <w:t xml:space="preserve"> </w:t>
      </w:r>
      <w:r w:rsidRPr="002123C9">
        <w:rPr>
          <w:rFonts w:ascii="Times New Roman" w:eastAsia="Times New Roman" w:hAnsi="Times New Roman" w:cs="Times New Roman"/>
          <w:sz w:val="24"/>
          <w:szCs w:val="24"/>
        </w:rPr>
        <w:t>без</w:t>
      </w:r>
      <w:r w:rsidRPr="002123C9">
        <w:rPr>
          <w:rFonts w:ascii="Times New Roman" w:eastAsia="Times New Roman" w:hAnsi="Times New Roman" w:cs="Times New Roman"/>
          <w:spacing w:val="-11"/>
          <w:sz w:val="24"/>
          <w:szCs w:val="24"/>
        </w:rPr>
        <w:t xml:space="preserve"> </w:t>
      </w:r>
      <w:r w:rsidRPr="002123C9">
        <w:rPr>
          <w:rFonts w:ascii="Times New Roman" w:eastAsia="Times New Roman" w:hAnsi="Times New Roman" w:cs="Times New Roman"/>
          <w:sz w:val="24"/>
          <w:szCs w:val="24"/>
        </w:rPr>
        <w:t>разрешения</w:t>
      </w:r>
      <w:r w:rsidRPr="002123C9">
        <w:rPr>
          <w:rFonts w:ascii="Times New Roman" w:eastAsia="Times New Roman" w:hAnsi="Times New Roman" w:cs="Times New Roman"/>
          <w:spacing w:val="-57"/>
          <w:sz w:val="24"/>
          <w:szCs w:val="24"/>
        </w:rPr>
        <w:t xml:space="preserve"> </w:t>
      </w:r>
      <w:r w:rsidRPr="002123C9">
        <w:rPr>
          <w:rFonts w:ascii="Times New Roman" w:eastAsia="Times New Roman" w:hAnsi="Times New Roman" w:cs="Times New Roman"/>
          <w:sz w:val="24"/>
          <w:szCs w:val="24"/>
        </w:rPr>
        <w:t>или играть острыми, колющими, режущими предметами, то можно порезаться или уколоться,</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лучше</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предупредить взрослого</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и пользоваться только</w:t>
      </w:r>
      <w:r w:rsidRPr="002123C9">
        <w:rPr>
          <w:rFonts w:ascii="Times New Roman" w:eastAsia="Times New Roman" w:hAnsi="Times New Roman" w:cs="Times New Roman"/>
          <w:spacing w:val="-4"/>
          <w:sz w:val="24"/>
          <w:szCs w:val="24"/>
        </w:rPr>
        <w:t xml:space="preserve"> </w:t>
      </w:r>
      <w:r w:rsidRPr="002123C9">
        <w:rPr>
          <w:rFonts w:ascii="Times New Roman" w:eastAsia="Times New Roman" w:hAnsi="Times New Roman" w:cs="Times New Roman"/>
          <w:sz w:val="24"/>
          <w:szCs w:val="24"/>
        </w:rPr>
        <w:t>под его</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присмотром.</w:t>
      </w:r>
    </w:p>
    <w:p w:rsidR="002123C9" w:rsidRDefault="002123C9" w:rsidP="008743E0">
      <w:pPr>
        <w:widowControl w:val="0"/>
        <w:autoSpaceDE w:val="0"/>
        <w:autoSpaceDN w:val="0"/>
        <w:spacing w:after="0" w:line="360" w:lineRule="auto"/>
        <w:ind w:right="59" w:firstLine="567"/>
        <w:jc w:val="both"/>
        <w:rPr>
          <w:rFonts w:ascii="Times New Roman" w:eastAsia="Times New Roman" w:hAnsi="Times New Roman" w:cs="Times New Roman"/>
          <w:sz w:val="24"/>
          <w:szCs w:val="24"/>
        </w:rPr>
      </w:pPr>
      <w:r w:rsidRPr="002123C9">
        <w:rPr>
          <w:rFonts w:ascii="Times New Roman" w:eastAsia="Times New Roman" w:hAnsi="Times New Roman" w:cs="Times New Roman"/>
          <w:sz w:val="24"/>
          <w:szCs w:val="24"/>
        </w:rPr>
        <w:t>Создает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игровые</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ситуации,</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в</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которых</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ребёнок</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может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закрепить</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опыт</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безопасного</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pacing w:val="-1"/>
          <w:sz w:val="24"/>
          <w:szCs w:val="24"/>
        </w:rPr>
        <w:t>поведения</w:t>
      </w:r>
      <w:r w:rsidRPr="002123C9">
        <w:rPr>
          <w:rFonts w:ascii="Times New Roman" w:eastAsia="Times New Roman" w:hAnsi="Times New Roman" w:cs="Times New Roman"/>
          <w:spacing w:val="-15"/>
          <w:sz w:val="24"/>
          <w:szCs w:val="24"/>
        </w:rPr>
        <w:t xml:space="preserve"> </w:t>
      </w:r>
      <w:r w:rsidRPr="002123C9">
        <w:rPr>
          <w:rFonts w:ascii="Times New Roman" w:eastAsia="Times New Roman" w:hAnsi="Times New Roman" w:cs="Times New Roman"/>
          <w:spacing w:val="-1"/>
          <w:sz w:val="24"/>
          <w:szCs w:val="24"/>
        </w:rPr>
        <w:t>в</w:t>
      </w:r>
      <w:r w:rsidRPr="002123C9">
        <w:rPr>
          <w:rFonts w:ascii="Times New Roman" w:eastAsia="Times New Roman" w:hAnsi="Times New Roman" w:cs="Times New Roman"/>
          <w:spacing w:val="-15"/>
          <w:sz w:val="24"/>
          <w:szCs w:val="24"/>
        </w:rPr>
        <w:t xml:space="preserve"> </w:t>
      </w:r>
      <w:r w:rsidRPr="002123C9">
        <w:rPr>
          <w:rFonts w:ascii="Times New Roman" w:eastAsia="Times New Roman" w:hAnsi="Times New Roman" w:cs="Times New Roman"/>
          <w:spacing w:val="-1"/>
          <w:sz w:val="24"/>
          <w:szCs w:val="24"/>
        </w:rPr>
        <w:t>быту,</w:t>
      </w:r>
      <w:r w:rsidRPr="002123C9">
        <w:rPr>
          <w:rFonts w:ascii="Times New Roman" w:eastAsia="Times New Roman" w:hAnsi="Times New Roman" w:cs="Times New Roman"/>
          <w:spacing w:val="-15"/>
          <w:sz w:val="24"/>
          <w:szCs w:val="24"/>
        </w:rPr>
        <w:t xml:space="preserve"> </w:t>
      </w:r>
      <w:r w:rsidRPr="002123C9">
        <w:rPr>
          <w:rFonts w:ascii="Times New Roman" w:eastAsia="Times New Roman" w:hAnsi="Times New Roman" w:cs="Times New Roman"/>
          <w:spacing w:val="-1"/>
          <w:sz w:val="24"/>
          <w:szCs w:val="24"/>
        </w:rPr>
        <w:t>на</w:t>
      </w:r>
      <w:r w:rsidRPr="002123C9">
        <w:rPr>
          <w:rFonts w:ascii="Times New Roman" w:eastAsia="Times New Roman" w:hAnsi="Times New Roman" w:cs="Times New Roman"/>
          <w:spacing w:val="-11"/>
          <w:sz w:val="24"/>
          <w:szCs w:val="24"/>
        </w:rPr>
        <w:t xml:space="preserve"> </w:t>
      </w:r>
      <w:r w:rsidRPr="002123C9">
        <w:rPr>
          <w:rFonts w:ascii="Times New Roman" w:eastAsia="Times New Roman" w:hAnsi="Times New Roman" w:cs="Times New Roman"/>
          <w:spacing w:val="-1"/>
          <w:sz w:val="24"/>
          <w:szCs w:val="24"/>
        </w:rPr>
        <w:t>улице,</w:t>
      </w:r>
      <w:r w:rsidRPr="002123C9">
        <w:rPr>
          <w:rFonts w:ascii="Times New Roman" w:eastAsia="Times New Roman" w:hAnsi="Times New Roman" w:cs="Times New Roman"/>
          <w:spacing w:val="-15"/>
          <w:sz w:val="24"/>
          <w:szCs w:val="24"/>
        </w:rPr>
        <w:t xml:space="preserve"> </w:t>
      </w:r>
      <w:r w:rsidRPr="002123C9">
        <w:rPr>
          <w:rFonts w:ascii="Times New Roman" w:eastAsia="Times New Roman" w:hAnsi="Times New Roman" w:cs="Times New Roman"/>
          <w:spacing w:val="-1"/>
          <w:sz w:val="24"/>
          <w:szCs w:val="24"/>
        </w:rPr>
        <w:t>в</w:t>
      </w:r>
      <w:r w:rsidRPr="002123C9">
        <w:rPr>
          <w:rFonts w:ascii="Times New Roman" w:eastAsia="Times New Roman" w:hAnsi="Times New Roman" w:cs="Times New Roman"/>
          <w:spacing w:val="-15"/>
          <w:sz w:val="24"/>
          <w:szCs w:val="24"/>
        </w:rPr>
        <w:t xml:space="preserve"> </w:t>
      </w:r>
      <w:r w:rsidRPr="002123C9">
        <w:rPr>
          <w:rFonts w:ascii="Times New Roman" w:eastAsia="Times New Roman" w:hAnsi="Times New Roman" w:cs="Times New Roman"/>
          <w:spacing w:val="-1"/>
          <w:sz w:val="24"/>
          <w:szCs w:val="24"/>
        </w:rPr>
        <w:t>природе,</w:t>
      </w:r>
      <w:r w:rsidRPr="002123C9">
        <w:rPr>
          <w:rFonts w:ascii="Times New Roman" w:eastAsia="Times New Roman" w:hAnsi="Times New Roman" w:cs="Times New Roman"/>
          <w:spacing w:val="-15"/>
          <w:sz w:val="24"/>
          <w:szCs w:val="24"/>
        </w:rPr>
        <w:t xml:space="preserve"> </w:t>
      </w:r>
      <w:r w:rsidRPr="002123C9">
        <w:rPr>
          <w:rFonts w:ascii="Times New Roman" w:eastAsia="Times New Roman" w:hAnsi="Times New Roman" w:cs="Times New Roman"/>
          <w:spacing w:val="-1"/>
          <w:sz w:val="24"/>
          <w:szCs w:val="24"/>
        </w:rPr>
        <w:t>в</w:t>
      </w:r>
      <w:r w:rsidRPr="002123C9">
        <w:rPr>
          <w:rFonts w:ascii="Times New Roman" w:eastAsia="Times New Roman" w:hAnsi="Times New Roman" w:cs="Times New Roman"/>
          <w:spacing w:val="-14"/>
          <w:sz w:val="24"/>
          <w:szCs w:val="24"/>
        </w:rPr>
        <w:t xml:space="preserve"> </w:t>
      </w:r>
      <w:r w:rsidRPr="002123C9">
        <w:rPr>
          <w:rFonts w:ascii="Times New Roman" w:eastAsia="Times New Roman" w:hAnsi="Times New Roman" w:cs="Times New Roman"/>
          <w:spacing w:val="-1"/>
          <w:sz w:val="24"/>
          <w:szCs w:val="24"/>
        </w:rPr>
        <w:t>общении</w:t>
      </w:r>
      <w:r w:rsidRPr="002123C9">
        <w:rPr>
          <w:rFonts w:ascii="Times New Roman" w:eastAsia="Times New Roman" w:hAnsi="Times New Roman" w:cs="Times New Roman"/>
          <w:spacing w:val="-14"/>
          <w:sz w:val="24"/>
          <w:szCs w:val="24"/>
        </w:rPr>
        <w:t xml:space="preserve"> </w:t>
      </w:r>
      <w:r w:rsidRPr="002123C9">
        <w:rPr>
          <w:rFonts w:ascii="Times New Roman" w:eastAsia="Times New Roman" w:hAnsi="Times New Roman" w:cs="Times New Roman"/>
          <w:sz w:val="24"/>
          <w:szCs w:val="24"/>
        </w:rPr>
        <w:t>с</w:t>
      </w:r>
      <w:r w:rsidRPr="002123C9">
        <w:rPr>
          <w:rFonts w:ascii="Times New Roman" w:eastAsia="Times New Roman" w:hAnsi="Times New Roman" w:cs="Times New Roman"/>
          <w:spacing w:val="-16"/>
          <w:sz w:val="24"/>
          <w:szCs w:val="24"/>
        </w:rPr>
        <w:t xml:space="preserve"> </w:t>
      </w:r>
      <w:r w:rsidRPr="002123C9">
        <w:rPr>
          <w:rFonts w:ascii="Times New Roman" w:eastAsia="Times New Roman" w:hAnsi="Times New Roman" w:cs="Times New Roman"/>
          <w:sz w:val="24"/>
          <w:szCs w:val="24"/>
        </w:rPr>
        <w:t>незнакомыми</w:t>
      </w:r>
      <w:r w:rsidRPr="002123C9">
        <w:rPr>
          <w:rFonts w:ascii="Times New Roman" w:eastAsia="Times New Roman" w:hAnsi="Times New Roman" w:cs="Times New Roman"/>
          <w:spacing w:val="-14"/>
          <w:sz w:val="24"/>
          <w:szCs w:val="24"/>
        </w:rPr>
        <w:t xml:space="preserve"> </w:t>
      </w:r>
      <w:r w:rsidRPr="002123C9">
        <w:rPr>
          <w:rFonts w:ascii="Times New Roman" w:eastAsia="Times New Roman" w:hAnsi="Times New Roman" w:cs="Times New Roman"/>
          <w:sz w:val="24"/>
          <w:szCs w:val="24"/>
        </w:rPr>
        <w:t>людьми.</w:t>
      </w:r>
      <w:r w:rsidRPr="002123C9">
        <w:rPr>
          <w:rFonts w:ascii="Times New Roman" w:eastAsia="Times New Roman" w:hAnsi="Times New Roman" w:cs="Times New Roman"/>
          <w:spacing w:val="-15"/>
          <w:sz w:val="24"/>
          <w:szCs w:val="24"/>
        </w:rPr>
        <w:t xml:space="preserve"> </w:t>
      </w:r>
      <w:r w:rsidRPr="002123C9">
        <w:rPr>
          <w:rFonts w:ascii="Times New Roman" w:eastAsia="Times New Roman" w:hAnsi="Times New Roman" w:cs="Times New Roman"/>
          <w:sz w:val="24"/>
          <w:szCs w:val="24"/>
        </w:rPr>
        <w:t>Обсуждают</w:t>
      </w:r>
      <w:r w:rsidRPr="002123C9">
        <w:rPr>
          <w:rFonts w:ascii="Times New Roman" w:eastAsia="Times New Roman" w:hAnsi="Times New Roman" w:cs="Times New Roman"/>
          <w:spacing w:val="-14"/>
          <w:sz w:val="24"/>
          <w:szCs w:val="24"/>
        </w:rPr>
        <w:t xml:space="preserve"> </w:t>
      </w:r>
      <w:r w:rsidRPr="002123C9">
        <w:rPr>
          <w:rFonts w:ascii="Times New Roman" w:eastAsia="Times New Roman" w:hAnsi="Times New Roman" w:cs="Times New Roman"/>
          <w:sz w:val="24"/>
          <w:szCs w:val="24"/>
        </w:rPr>
        <w:t>с</w:t>
      </w:r>
      <w:r w:rsidRPr="002123C9">
        <w:rPr>
          <w:rFonts w:ascii="Times New Roman" w:eastAsia="Times New Roman" w:hAnsi="Times New Roman" w:cs="Times New Roman"/>
          <w:spacing w:val="-16"/>
          <w:sz w:val="24"/>
          <w:szCs w:val="24"/>
        </w:rPr>
        <w:t xml:space="preserve"> </w:t>
      </w:r>
      <w:r w:rsidRPr="002123C9">
        <w:rPr>
          <w:rFonts w:ascii="Times New Roman" w:eastAsia="Times New Roman" w:hAnsi="Times New Roman" w:cs="Times New Roman"/>
          <w:sz w:val="24"/>
          <w:szCs w:val="24"/>
        </w:rPr>
        <w:t>детьми</w:t>
      </w:r>
      <w:r w:rsidRPr="002123C9">
        <w:rPr>
          <w:rFonts w:ascii="Times New Roman" w:eastAsia="Times New Roman" w:hAnsi="Times New Roman" w:cs="Times New Roman"/>
          <w:spacing w:val="-57"/>
          <w:sz w:val="24"/>
          <w:szCs w:val="24"/>
        </w:rPr>
        <w:t xml:space="preserve"> </w:t>
      </w:r>
      <w:r w:rsidRPr="002123C9">
        <w:rPr>
          <w:rFonts w:ascii="Times New Roman" w:eastAsia="Times New Roman" w:hAnsi="Times New Roman" w:cs="Times New Roman"/>
          <w:sz w:val="24"/>
          <w:szCs w:val="24"/>
        </w:rPr>
        <w:t>правила безопасного поведения в чрезвычайных ситуациях: как позвать взрослого на помощь,</w:t>
      </w:r>
      <w:r w:rsidRPr="002123C9">
        <w:rPr>
          <w:rFonts w:ascii="Times New Roman" w:eastAsia="Times New Roman" w:hAnsi="Times New Roman" w:cs="Times New Roman"/>
          <w:spacing w:val="-57"/>
          <w:sz w:val="24"/>
          <w:szCs w:val="24"/>
        </w:rPr>
        <w:t xml:space="preserve"> </w:t>
      </w:r>
      <w:r w:rsidRPr="002123C9">
        <w:rPr>
          <w:rFonts w:ascii="Times New Roman" w:eastAsia="Times New Roman" w:hAnsi="Times New Roman" w:cs="Times New Roman"/>
          <w:sz w:val="24"/>
          <w:szCs w:val="24"/>
        </w:rPr>
        <w:t>как</w:t>
      </w:r>
      <w:r w:rsidRPr="002123C9">
        <w:rPr>
          <w:rFonts w:ascii="Times New Roman" w:eastAsia="Times New Roman" w:hAnsi="Times New Roman" w:cs="Times New Roman"/>
          <w:spacing w:val="-1"/>
          <w:sz w:val="24"/>
          <w:szCs w:val="24"/>
        </w:rPr>
        <w:t xml:space="preserve"> </w:t>
      </w:r>
      <w:r w:rsidRPr="002123C9">
        <w:rPr>
          <w:rFonts w:ascii="Times New Roman" w:eastAsia="Times New Roman" w:hAnsi="Times New Roman" w:cs="Times New Roman"/>
          <w:sz w:val="24"/>
          <w:szCs w:val="24"/>
        </w:rPr>
        <w:t>вызвать</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помощь</w:t>
      </w:r>
      <w:r w:rsidRPr="002123C9">
        <w:rPr>
          <w:rFonts w:ascii="Times New Roman" w:eastAsia="Times New Roman" w:hAnsi="Times New Roman" w:cs="Times New Roman"/>
          <w:spacing w:val="-2"/>
          <w:sz w:val="24"/>
          <w:szCs w:val="24"/>
        </w:rPr>
        <w:t xml:space="preserve"> </w:t>
      </w:r>
      <w:r w:rsidRPr="002123C9">
        <w:rPr>
          <w:rFonts w:ascii="Times New Roman" w:eastAsia="Times New Roman" w:hAnsi="Times New Roman" w:cs="Times New Roman"/>
          <w:sz w:val="24"/>
          <w:szCs w:val="24"/>
        </w:rPr>
        <w:t>по</w:t>
      </w:r>
      <w:r w:rsidRPr="002123C9">
        <w:rPr>
          <w:rFonts w:ascii="Times New Roman" w:eastAsia="Times New Roman" w:hAnsi="Times New Roman" w:cs="Times New Roman"/>
          <w:spacing w:val="-3"/>
          <w:sz w:val="24"/>
          <w:szCs w:val="24"/>
        </w:rPr>
        <w:t xml:space="preserve"> </w:t>
      </w:r>
      <w:r w:rsidRPr="002123C9">
        <w:rPr>
          <w:rFonts w:ascii="Times New Roman" w:eastAsia="Times New Roman" w:hAnsi="Times New Roman" w:cs="Times New Roman"/>
          <w:sz w:val="24"/>
          <w:szCs w:val="24"/>
        </w:rPr>
        <w:t>мобильному</w:t>
      </w:r>
      <w:r w:rsidRPr="002123C9">
        <w:rPr>
          <w:rFonts w:ascii="Times New Roman" w:eastAsia="Times New Roman" w:hAnsi="Times New Roman" w:cs="Times New Roman"/>
          <w:spacing w:val="-3"/>
          <w:sz w:val="24"/>
          <w:szCs w:val="24"/>
        </w:rPr>
        <w:t xml:space="preserve"> </w:t>
      </w:r>
      <w:r w:rsidRPr="002123C9">
        <w:rPr>
          <w:rFonts w:ascii="Times New Roman" w:eastAsia="Times New Roman" w:hAnsi="Times New Roman" w:cs="Times New Roman"/>
          <w:sz w:val="24"/>
          <w:szCs w:val="24"/>
        </w:rPr>
        <w:t>устройству</w:t>
      </w:r>
      <w:r w:rsidRPr="002123C9">
        <w:rPr>
          <w:rFonts w:ascii="Times New Roman" w:eastAsia="Times New Roman" w:hAnsi="Times New Roman" w:cs="Times New Roman"/>
          <w:spacing w:val="-3"/>
          <w:sz w:val="24"/>
          <w:szCs w:val="24"/>
        </w:rPr>
        <w:t xml:space="preserve"> </w:t>
      </w:r>
      <w:r w:rsidRPr="002123C9">
        <w:rPr>
          <w:rFonts w:ascii="Times New Roman" w:eastAsia="Times New Roman" w:hAnsi="Times New Roman" w:cs="Times New Roman"/>
          <w:sz w:val="24"/>
          <w:szCs w:val="24"/>
        </w:rPr>
        <w:t>и тому</w:t>
      </w:r>
      <w:r w:rsidRPr="002123C9">
        <w:rPr>
          <w:rFonts w:ascii="Times New Roman" w:eastAsia="Times New Roman" w:hAnsi="Times New Roman" w:cs="Times New Roman"/>
          <w:spacing w:val="-5"/>
          <w:sz w:val="24"/>
          <w:szCs w:val="24"/>
        </w:rPr>
        <w:t xml:space="preserve"> </w:t>
      </w:r>
      <w:r w:rsidRPr="002123C9">
        <w:rPr>
          <w:rFonts w:ascii="Times New Roman" w:eastAsia="Times New Roman" w:hAnsi="Times New Roman" w:cs="Times New Roman"/>
          <w:sz w:val="24"/>
          <w:szCs w:val="24"/>
        </w:rPr>
        <w:t>подобное.</w:t>
      </w:r>
    </w:p>
    <w:p w:rsidR="008743E0" w:rsidRPr="008743E0" w:rsidRDefault="008743E0" w:rsidP="008743E0">
      <w:pPr>
        <w:widowControl w:val="0"/>
        <w:autoSpaceDE w:val="0"/>
        <w:autoSpaceDN w:val="0"/>
        <w:spacing w:after="0" w:line="360" w:lineRule="auto"/>
        <w:ind w:right="59" w:firstLine="567"/>
        <w:jc w:val="both"/>
        <w:rPr>
          <w:rFonts w:ascii="Times New Roman" w:eastAsia="Times New Roman" w:hAnsi="Times New Roman" w:cs="Times New Roman"/>
          <w:szCs w:val="24"/>
        </w:rPr>
      </w:pPr>
    </w:p>
    <w:p w:rsidR="00BC5F43" w:rsidRPr="008743E0"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r w:rsidRPr="008743E0">
        <w:rPr>
          <w:rFonts w:ascii="Times New Roman" w:eastAsia="Times New Roman" w:hAnsi="Times New Roman" w:cs="Times New Roman"/>
          <w:b/>
          <w:sz w:val="24"/>
          <w:szCs w:val="24"/>
        </w:rPr>
        <w:t>2.1.1.</w:t>
      </w:r>
      <w:r w:rsidR="00282437" w:rsidRPr="008743E0">
        <w:rPr>
          <w:rFonts w:ascii="Times New Roman" w:eastAsia="Times New Roman" w:hAnsi="Times New Roman" w:cs="Times New Roman"/>
          <w:b/>
          <w:sz w:val="24"/>
          <w:szCs w:val="24"/>
        </w:rPr>
        <w:t>5</w:t>
      </w:r>
      <w:r w:rsidRPr="008743E0">
        <w:rPr>
          <w:rFonts w:ascii="Times New Roman" w:eastAsia="Times New Roman" w:hAnsi="Times New Roman" w:cs="Times New Roman"/>
          <w:b/>
          <w:sz w:val="24"/>
          <w:szCs w:val="24"/>
        </w:rPr>
        <w:t>. От 5 лет до 6 лет</w:t>
      </w:r>
    </w:p>
    <w:p w:rsidR="008743E0" w:rsidRPr="008743E0" w:rsidRDefault="008743E0" w:rsidP="008743E0">
      <w:pPr>
        <w:widowControl w:val="0"/>
        <w:tabs>
          <w:tab w:val="left" w:pos="851"/>
        </w:tabs>
        <w:autoSpaceDE w:val="0"/>
        <w:autoSpaceDN w:val="0"/>
        <w:spacing w:after="0" w:line="360" w:lineRule="auto"/>
        <w:ind w:right="59" w:firstLine="567"/>
        <w:jc w:val="both"/>
        <w:rPr>
          <w:rFonts w:ascii="Times New Roman" w:eastAsia="Times New Roman" w:hAnsi="Times New Roman" w:cs="Times New Roman"/>
          <w:sz w:val="24"/>
          <w:szCs w:val="24"/>
        </w:rPr>
      </w:pPr>
      <w:r w:rsidRPr="008743E0">
        <w:rPr>
          <w:rFonts w:ascii="Times New Roman" w:eastAsia="Times New Roman" w:hAnsi="Times New Roman" w:cs="Times New Roman"/>
          <w:spacing w:val="-1"/>
          <w:sz w:val="24"/>
          <w:szCs w:val="24"/>
        </w:rPr>
        <w:t>В</w:t>
      </w:r>
      <w:r w:rsidRPr="008743E0">
        <w:rPr>
          <w:rFonts w:ascii="Times New Roman" w:eastAsia="Times New Roman" w:hAnsi="Times New Roman" w:cs="Times New Roman"/>
          <w:spacing w:val="-13"/>
          <w:sz w:val="24"/>
          <w:szCs w:val="24"/>
        </w:rPr>
        <w:t xml:space="preserve"> </w:t>
      </w:r>
      <w:r w:rsidRPr="008743E0">
        <w:rPr>
          <w:rFonts w:ascii="Times New Roman" w:eastAsia="Times New Roman" w:hAnsi="Times New Roman" w:cs="Times New Roman"/>
          <w:spacing w:val="-1"/>
          <w:sz w:val="24"/>
          <w:szCs w:val="24"/>
        </w:rPr>
        <w:t>области</w:t>
      </w:r>
      <w:r w:rsidRPr="008743E0">
        <w:rPr>
          <w:rFonts w:ascii="Times New Roman" w:eastAsia="Times New Roman" w:hAnsi="Times New Roman" w:cs="Times New Roman"/>
          <w:spacing w:val="-9"/>
          <w:sz w:val="24"/>
          <w:szCs w:val="24"/>
        </w:rPr>
        <w:t xml:space="preserve"> </w:t>
      </w:r>
      <w:r w:rsidRPr="008743E0">
        <w:rPr>
          <w:rFonts w:ascii="Times New Roman" w:eastAsia="Times New Roman" w:hAnsi="Times New Roman" w:cs="Times New Roman"/>
          <w:spacing w:val="-1"/>
          <w:sz w:val="24"/>
          <w:szCs w:val="24"/>
        </w:rPr>
        <w:t>социально-коммуникативного</w:t>
      </w:r>
      <w:r w:rsidRPr="008743E0">
        <w:rPr>
          <w:rFonts w:ascii="Times New Roman" w:eastAsia="Times New Roman" w:hAnsi="Times New Roman" w:cs="Times New Roman"/>
          <w:spacing w:val="-11"/>
          <w:sz w:val="24"/>
          <w:szCs w:val="24"/>
        </w:rPr>
        <w:t xml:space="preserve"> </w:t>
      </w:r>
      <w:r w:rsidRPr="008743E0">
        <w:rPr>
          <w:rFonts w:ascii="Times New Roman" w:eastAsia="Times New Roman" w:hAnsi="Times New Roman" w:cs="Times New Roman"/>
          <w:sz w:val="24"/>
          <w:szCs w:val="24"/>
        </w:rPr>
        <w:t>развития</w:t>
      </w:r>
      <w:r w:rsidRPr="008743E0">
        <w:rPr>
          <w:rFonts w:ascii="Times New Roman" w:eastAsia="Times New Roman" w:hAnsi="Times New Roman" w:cs="Times New Roman"/>
          <w:spacing w:val="-10"/>
          <w:sz w:val="24"/>
          <w:szCs w:val="24"/>
        </w:rPr>
        <w:t xml:space="preserve"> </w:t>
      </w:r>
      <w:r w:rsidRPr="008743E0">
        <w:rPr>
          <w:rFonts w:ascii="Times New Roman" w:eastAsia="Times New Roman" w:hAnsi="Times New Roman" w:cs="Times New Roman"/>
          <w:sz w:val="24"/>
          <w:szCs w:val="24"/>
        </w:rPr>
        <w:t>основными</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b/>
          <w:sz w:val="24"/>
          <w:szCs w:val="24"/>
        </w:rPr>
        <w:t>задачами</w:t>
      </w:r>
      <w:r w:rsidRPr="008743E0">
        <w:rPr>
          <w:rFonts w:ascii="Times New Roman" w:eastAsia="Times New Roman" w:hAnsi="Times New Roman" w:cs="Times New Roman"/>
          <w:b/>
          <w:spacing w:val="-9"/>
          <w:sz w:val="24"/>
          <w:szCs w:val="24"/>
        </w:rPr>
        <w:t xml:space="preserve"> </w:t>
      </w:r>
      <w:r w:rsidRPr="008743E0">
        <w:rPr>
          <w:rFonts w:ascii="Times New Roman" w:eastAsia="Times New Roman" w:hAnsi="Times New Roman" w:cs="Times New Roman"/>
          <w:sz w:val="24"/>
          <w:szCs w:val="24"/>
        </w:rPr>
        <w:t>образовательной</w:t>
      </w:r>
      <w:r w:rsidRPr="008743E0">
        <w:rPr>
          <w:rFonts w:ascii="Times New Roman" w:eastAsia="Times New Roman" w:hAnsi="Times New Roman" w:cs="Times New Roman"/>
          <w:spacing w:val="-58"/>
          <w:sz w:val="24"/>
          <w:szCs w:val="24"/>
        </w:rPr>
        <w:t xml:space="preserve"> </w:t>
      </w:r>
      <w:r w:rsidRPr="008743E0">
        <w:rPr>
          <w:rFonts w:ascii="Times New Roman" w:eastAsia="Times New Roman" w:hAnsi="Times New Roman" w:cs="Times New Roman"/>
          <w:sz w:val="24"/>
          <w:szCs w:val="24"/>
        </w:rPr>
        <w:t>деятельности являются:</w:t>
      </w:r>
    </w:p>
    <w:p w:rsidR="008743E0" w:rsidRPr="008743E0" w:rsidRDefault="008743E0" w:rsidP="006E5EE2">
      <w:pPr>
        <w:widowControl w:val="0"/>
        <w:numPr>
          <w:ilvl w:val="0"/>
          <w:numId w:val="24"/>
        </w:numPr>
        <w:tabs>
          <w:tab w:val="left" w:pos="851"/>
          <w:tab w:val="left" w:pos="1682"/>
        </w:tabs>
        <w:autoSpaceDE w:val="0"/>
        <w:autoSpaceDN w:val="0"/>
        <w:spacing w:after="0" w:line="360" w:lineRule="auto"/>
        <w:ind w:left="0" w:right="59" w:firstLine="567"/>
        <w:outlineLvl w:val="1"/>
        <w:rPr>
          <w:rFonts w:ascii="Times New Roman" w:eastAsia="Times New Roman" w:hAnsi="Times New Roman" w:cs="Times New Roman"/>
          <w:b/>
          <w:bCs/>
          <w:i/>
          <w:iCs/>
          <w:sz w:val="24"/>
          <w:szCs w:val="24"/>
        </w:rPr>
      </w:pPr>
      <w:r w:rsidRPr="008743E0">
        <w:rPr>
          <w:rFonts w:ascii="Times New Roman" w:eastAsia="Times New Roman" w:hAnsi="Times New Roman" w:cs="Times New Roman"/>
          <w:b/>
          <w:bCs/>
          <w:i/>
          <w:iCs/>
          <w:sz w:val="24"/>
          <w:szCs w:val="24"/>
        </w:rPr>
        <w:t>в</w:t>
      </w:r>
      <w:r w:rsidRPr="008743E0">
        <w:rPr>
          <w:rFonts w:ascii="Times New Roman" w:eastAsia="Times New Roman" w:hAnsi="Times New Roman" w:cs="Times New Roman"/>
          <w:b/>
          <w:bCs/>
          <w:i/>
          <w:iCs/>
          <w:spacing w:val="-2"/>
          <w:sz w:val="24"/>
          <w:szCs w:val="24"/>
        </w:rPr>
        <w:t xml:space="preserve"> </w:t>
      </w:r>
      <w:r w:rsidRPr="008743E0">
        <w:rPr>
          <w:rFonts w:ascii="Times New Roman" w:eastAsia="Times New Roman" w:hAnsi="Times New Roman" w:cs="Times New Roman"/>
          <w:b/>
          <w:bCs/>
          <w:i/>
          <w:iCs/>
          <w:sz w:val="24"/>
          <w:szCs w:val="24"/>
        </w:rPr>
        <w:t>сфере</w:t>
      </w:r>
      <w:r w:rsidRPr="008743E0">
        <w:rPr>
          <w:rFonts w:ascii="Times New Roman" w:eastAsia="Times New Roman" w:hAnsi="Times New Roman" w:cs="Times New Roman"/>
          <w:b/>
          <w:bCs/>
          <w:i/>
          <w:iCs/>
          <w:spacing w:val="-2"/>
          <w:sz w:val="24"/>
          <w:szCs w:val="24"/>
        </w:rPr>
        <w:t xml:space="preserve"> </w:t>
      </w:r>
      <w:r w:rsidRPr="008743E0">
        <w:rPr>
          <w:rFonts w:ascii="Times New Roman" w:eastAsia="Times New Roman" w:hAnsi="Times New Roman" w:cs="Times New Roman"/>
          <w:b/>
          <w:bCs/>
          <w:i/>
          <w:iCs/>
          <w:sz w:val="24"/>
          <w:szCs w:val="24"/>
        </w:rPr>
        <w:t>социальных</w:t>
      </w:r>
      <w:r w:rsidRPr="008743E0">
        <w:rPr>
          <w:rFonts w:ascii="Times New Roman" w:eastAsia="Times New Roman" w:hAnsi="Times New Roman" w:cs="Times New Roman"/>
          <w:b/>
          <w:bCs/>
          <w:i/>
          <w:iCs/>
          <w:spacing w:val="-2"/>
          <w:sz w:val="24"/>
          <w:szCs w:val="24"/>
        </w:rPr>
        <w:t xml:space="preserve"> </w:t>
      </w:r>
      <w:r w:rsidRPr="008743E0">
        <w:rPr>
          <w:rFonts w:ascii="Times New Roman" w:eastAsia="Times New Roman" w:hAnsi="Times New Roman" w:cs="Times New Roman"/>
          <w:b/>
          <w:bCs/>
          <w:i/>
          <w:iCs/>
          <w:sz w:val="24"/>
          <w:szCs w:val="24"/>
        </w:rPr>
        <w:t>отношений:</w:t>
      </w:r>
    </w:p>
    <w:p w:rsidR="008743E0" w:rsidRPr="008743E0" w:rsidRDefault="008743E0" w:rsidP="008743E0">
      <w:pPr>
        <w:widowControl w:val="0"/>
        <w:tabs>
          <w:tab w:val="left" w:pos="851"/>
        </w:tabs>
        <w:autoSpaceDE w:val="0"/>
        <w:autoSpaceDN w:val="0"/>
        <w:spacing w:after="0" w:line="360" w:lineRule="auto"/>
        <w:ind w:right="59" w:firstLine="567"/>
        <w:jc w:val="both"/>
        <w:rPr>
          <w:rFonts w:ascii="Times New Roman" w:eastAsia="Times New Roman" w:hAnsi="Times New Roman" w:cs="Times New Roman"/>
          <w:sz w:val="24"/>
          <w:szCs w:val="24"/>
        </w:rPr>
      </w:pPr>
      <w:r w:rsidRPr="008743E0">
        <w:rPr>
          <w:rFonts w:ascii="Times New Roman" w:eastAsia="Times New Roman" w:hAnsi="Times New Roman" w:cs="Times New Roman"/>
          <w:sz w:val="24"/>
          <w:szCs w:val="24"/>
        </w:rPr>
        <w:t>обогащать</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представления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детей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формах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поведения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действиях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различных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ситуациях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семье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 ДОО;</w:t>
      </w:r>
    </w:p>
    <w:p w:rsidR="008743E0" w:rsidRPr="008743E0" w:rsidRDefault="008743E0" w:rsidP="008743E0">
      <w:pPr>
        <w:widowControl w:val="0"/>
        <w:numPr>
          <w:ilvl w:val="1"/>
          <w:numId w:val="18"/>
        </w:numPr>
        <w:tabs>
          <w:tab w:val="left" w:pos="851"/>
          <w:tab w:val="left" w:pos="1667"/>
        </w:tabs>
        <w:autoSpaceDE w:val="0"/>
        <w:autoSpaceDN w:val="0"/>
        <w:spacing w:after="0" w:line="360" w:lineRule="auto"/>
        <w:ind w:left="0" w:right="59" w:firstLine="567"/>
        <w:jc w:val="both"/>
        <w:rPr>
          <w:rFonts w:ascii="Times New Roman" w:eastAsia="Times New Roman" w:hAnsi="Times New Roman" w:cs="Times New Roman"/>
          <w:sz w:val="24"/>
        </w:rPr>
      </w:pPr>
      <w:r w:rsidRPr="008743E0">
        <w:rPr>
          <w:rFonts w:ascii="Times New Roman" w:eastAsia="Times New Roman" w:hAnsi="Times New Roman" w:cs="Times New Roman"/>
          <w:sz w:val="24"/>
        </w:rPr>
        <w:t>содействовать</w:t>
      </w:r>
      <w:r w:rsidRPr="008743E0">
        <w:rPr>
          <w:rFonts w:ascii="Times New Roman" w:eastAsia="Times New Roman" w:hAnsi="Times New Roman" w:cs="Times New Roman"/>
          <w:spacing w:val="-8"/>
          <w:sz w:val="24"/>
        </w:rPr>
        <w:t xml:space="preserve"> </w:t>
      </w:r>
      <w:r w:rsidRPr="008743E0">
        <w:rPr>
          <w:rFonts w:ascii="Times New Roman" w:eastAsia="Times New Roman" w:hAnsi="Times New Roman" w:cs="Times New Roman"/>
          <w:sz w:val="24"/>
        </w:rPr>
        <w:t>пониманию</w:t>
      </w:r>
      <w:r w:rsidRPr="008743E0">
        <w:rPr>
          <w:rFonts w:ascii="Times New Roman" w:eastAsia="Times New Roman" w:hAnsi="Times New Roman" w:cs="Times New Roman"/>
          <w:spacing w:val="-9"/>
          <w:sz w:val="24"/>
        </w:rPr>
        <w:t xml:space="preserve"> </w:t>
      </w:r>
      <w:r w:rsidRPr="008743E0">
        <w:rPr>
          <w:rFonts w:ascii="Times New Roman" w:eastAsia="Times New Roman" w:hAnsi="Times New Roman" w:cs="Times New Roman"/>
          <w:sz w:val="24"/>
        </w:rPr>
        <w:t>детьми</w:t>
      </w:r>
      <w:r w:rsidRPr="008743E0">
        <w:rPr>
          <w:rFonts w:ascii="Times New Roman" w:eastAsia="Times New Roman" w:hAnsi="Times New Roman" w:cs="Times New Roman"/>
          <w:spacing w:val="-8"/>
          <w:sz w:val="24"/>
        </w:rPr>
        <w:t xml:space="preserve"> </w:t>
      </w:r>
      <w:r w:rsidRPr="008743E0">
        <w:rPr>
          <w:rFonts w:ascii="Times New Roman" w:eastAsia="Times New Roman" w:hAnsi="Times New Roman" w:cs="Times New Roman"/>
          <w:sz w:val="24"/>
        </w:rPr>
        <w:t>собственных</w:t>
      </w:r>
      <w:r w:rsidRPr="008743E0">
        <w:rPr>
          <w:rFonts w:ascii="Times New Roman" w:eastAsia="Times New Roman" w:hAnsi="Times New Roman" w:cs="Times New Roman"/>
          <w:spacing w:val="-7"/>
          <w:sz w:val="24"/>
        </w:rPr>
        <w:t xml:space="preserve"> </w:t>
      </w:r>
      <w:r w:rsidRPr="008743E0">
        <w:rPr>
          <w:rFonts w:ascii="Times New Roman" w:eastAsia="Times New Roman" w:hAnsi="Times New Roman" w:cs="Times New Roman"/>
          <w:sz w:val="24"/>
        </w:rPr>
        <w:t>и</w:t>
      </w:r>
      <w:r w:rsidRPr="008743E0">
        <w:rPr>
          <w:rFonts w:ascii="Times New Roman" w:eastAsia="Times New Roman" w:hAnsi="Times New Roman" w:cs="Times New Roman"/>
          <w:spacing w:val="-8"/>
          <w:sz w:val="24"/>
        </w:rPr>
        <w:t xml:space="preserve"> </w:t>
      </w:r>
      <w:r w:rsidRPr="008743E0">
        <w:rPr>
          <w:rFonts w:ascii="Times New Roman" w:eastAsia="Times New Roman" w:hAnsi="Times New Roman" w:cs="Times New Roman"/>
          <w:sz w:val="24"/>
        </w:rPr>
        <w:t>чужих</w:t>
      </w:r>
      <w:r w:rsidRPr="008743E0">
        <w:rPr>
          <w:rFonts w:ascii="Times New Roman" w:eastAsia="Times New Roman" w:hAnsi="Times New Roman" w:cs="Times New Roman"/>
          <w:spacing w:val="-7"/>
          <w:sz w:val="24"/>
        </w:rPr>
        <w:t xml:space="preserve"> </w:t>
      </w:r>
      <w:r w:rsidRPr="008743E0">
        <w:rPr>
          <w:rFonts w:ascii="Times New Roman" w:eastAsia="Times New Roman" w:hAnsi="Times New Roman" w:cs="Times New Roman"/>
          <w:sz w:val="24"/>
        </w:rPr>
        <w:t>эмоциональных</w:t>
      </w:r>
      <w:r w:rsidRPr="008743E0">
        <w:rPr>
          <w:rFonts w:ascii="Times New Roman" w:eastAsia="Times New Roman" w:hAnsi="Times New Roman" w:cs="Times New Roman"/>
          <w:spacing w:val="-8"/>
          <w:sz w:val="24"/>
        </w:rPr>
        <w:t xml:space="preserve"> </w:t>
      </w:r>
      <w:r w:rsidRPr="008743E0">
        <w:rPr>
          <w:rFonts w:ascii="Times New Roman" w:eastAsia="Times New Roman" w:hAnsi="Times New Roman" w:cs="Times New Roman"/>
          <w:sz w:val="24"/>
        </w:rPr>
        <w:t>состояний</w:t>
      </w:r>
      <w:r w:rsidRPr="008743E0">
        <w:rPr>
          <w:rFonts w:ascii="Times New Roman" w:eastAsia="Times New Roman" w:hAnsi="Times New Roman" w:cs="Times New Roman"/>
          <w:spacing w:val="-8"/>
          <w:sz w:val="24"/>
        </w:rPr>
        <w:t xml:space="preserve"> </w:t>
      </w:r>
      <w:r w:rsidRPr="008743E0">
        <w:rPr>
          <w:rFonts w:ascii="Times New Roman" w:eastAsia="Times New Roman" w:hAnsi="Times New Roman" w:cs="Times New Roman"/>
          <w:sz w:val="24"/>
        </w:rPr>
        <w:t>и</w:t>
      </w:r>
      <w:r w:rsidRPr="008743E0">
        <w:rPr>
          <w:rFonts w:ascii="Times New Roman" w:eastAsia="Times New Roman" w:hAnsi="Times New Roman" w:cs="Times New Roman"/>
          <w:spacing w:val="-58"/>
          <w:sz w:val="24"/>
        </w:rPr>
        <w:t xml:space="preserve"> </w:t>
      </w:r>
      <w:r w:rsidRPr="008743E0">
        <w:rPr>
          <w:rFonts w:ascii="Times New Roman" w:eastAsia="Times New Roman" w:hAnsi="Times New Roman" w:cs="Times New Roman"/>
          <w:sz w:val="24"/>
        </w:rPr>
        <w:t>переживаний,</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овладению</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способами</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эмпатийного</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поведения</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в</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ответ</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на</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разнообразные</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эмоциональные</w:t>
      </w:r>
      <w:r w:rsidRPr="008743E0">
        <w:rPr>
          <w:rFonts w:ascii="Times New Roman" w:eastAsia="Times New Roman" w:hAnsi="Times New Roman" w:cs="Times New Roman"/>
          <w:spacing w:val="-3"/>
          <w:sz w:val="24"/>
        </w:rPr>
        <w:t xml:space="preserve"> </w:t>
      </w:r>
      <w:r w:rsidRPr="008743E0">
        <w:rPr>
          <w:rFonts w:ascii="Times New Roman" w:eastAsia="Times New Roman" w:hAnsi="Times New Roman" w:cs="Times New Roman"/>
          <w:sz w:val="24"/>
        </w:rPr>
        <w:t>проявления сверстников и взрослых;</w:t>
      </w:r>
    </w:p>
    <w:p w:rsidR="008743E0" w:rsidRPr="008743E0" w:rsidRDefault="008743E0" w:rsidP="008743E0">
      <w:pPr>
        <w:widowControl w:val="0"/>
        <w:numPr>
          <w:ilvl w:val="1"/>
          <w:numId w:val="18"/>
        </w:numPr>
        <w:tabs>
          <w:tab w:val="left" w:pos="851"/>
          <w:tab w:val="left" w:pos="1667"/>
        </w:tabs>
        <w:autoSpaceDE w:val="0"/>
        <w:autoSpaceDN w:val="0"/>
        <w:spacing w:after="0" w:line="360" w:lineRule="auto"/>
        <w:ind w:left="0" w:right="59" w:firstLine="567"/>
        <w:jc w:val="both"/>
        <w:rPr>
          <w:rFonts w:ascii="Times New Roman" w:eastAsia="Times New Roman" w:hAnsi="Times New Roman" w:cs="Times New Roman"/>
          <w:sz w:val="24"/>
        </w:rPr>
      </w:pPr>
      <w:r w:rsidRPr="008743E0">
        <w:rPr>
          <w:rFonts w:ascii="Times New Roman" w:eastAsia="Times New Roman" w:hAnsi="Times New Roman" w:cs="Times New Roman"/>
          <w:sz w:val="24"/>
        </w:rPr>
        <w:t>поддерживать интерес детей к отношениям и событиям в коллективе, согласованию</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lastRenderedPageBreak/>
        <w:t>действий</w:t>
      </w:r>
      <w:r w:rsidRPr="008743E0">
        <w:rPr>
          <w:rFonts w:ascii="Times New Roman" w:eastAsia="Times New Roman" w:hAnsi="Times New Roman" w:cs="Times New Roman"/>
          <w:spacing w:val="-2"/>
          <w:sz w:val="24"/>
        </w:rPr>
        <w:t xml:space="preserve"> </w:t>
      </w:r>
      <w:r w:rsidRPr="008743E0">
        <w:rPr>
          <w:rFonts w:ascii="Times New Roman" w:eastAsia="Times New Roman" w:hAnsi="Times New Roman" w:cs="Times New Roman"/>
          <w:sz w:val="24"/>
        </w:rPr>
        <w:t>между</w:t>
      </w:r>
      <w:r w:rsidRPr="008743E0">
        <w:rPr>
          <w:rFonts w:ascii="Times New Roman" w:eastAsia="Times New Roman" w:hAnsi="Times New Roman" w:cs="Times New Roman"/>
          <w:spacing w:val="-6"/>
          <w:sz w:val="24"/>
        </w:rPr>
        <w:t xml:space="preserve"> </w:t>
      </w:r>
      <w:r w:rsidRPr="008743E0">
        <w:rPr>
          <w:rFonts w:ascii="Times New Roman" w:eastAsia="Times New Roman" w:hAnsi="Times New Roman" w:cs="Times New Roman"/>
          <w:sz w:val="24"/>
        </w:rPr>
        <w:t>собой</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и</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заинтересованности</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в</w:t>
      </w:r>
      <w:r w:rsidRPr="008743E0">
        <w:rPr>
          <w:rFonts w:ascii="Times New Roman" w:eastAsia="Times New Roman" w:hAnsi="Times New Roman" w:cs="Times New Roman"/>
          <w:spacing w:val="-2"/>
          <w:sz w:val="24"/>
        </w:rPr>
        <w:t xml:space="preserve"> </w:t>
      </w:r>
      <w:r w:rsidRPr="008743E0">
        <w:rPr>
          <w:rFonts w:ascii="Times New Roman" w:eastAsia="Times New Roman" w:hAnsi="Times New Roman" w:cs="Times New Roman"/>
          <w:sz w:val="24"/>
        </w:rPr>
        <w:t>общем</w:t>
      </w:r>
      <w:r w:rsidRPr="008743E0">
        <w:rPr>
          <w:rFonts w:ascii="Times New Roman" w:eastAsia="Times New Roman" w:hAnsi="Times New Roman" w:cs="Times New Roman"/>
          <w:spacing w:val="-2"/>
          <w:sz w:val="24"/>
        </w:rPr>
        <w:t xml:space="preserve"> </w:t>
      </w:r>
      <w:r w:rsidRPr="008743E0">
        <w:rPr>
          <w:rFonts w:ascii="Times New Roman" w:eastAsia="Times New Roman" w:hAnsi="Times New Roman" w:cs="Times New Roman"/>
          <w:sz w:val="24"/>
        </w:rPr>
        <w:t>результате</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совместной</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деятельности;</w:t>
      </w:r>
    </w:p>
    <w:p w:rsidR="008743E0" w:rsidRPr="008743E0" w:rsidRDefault="008743E0" w:rsidP="008743E0">
      <w:pPr>
        <w:widowControl w:val="0"/>
        <w:numPr>
          <w:ilvl w:val="1"/>
          <w:numId w:val="18"/>
        </w:numPr>
        <w:tabs>
          <w:tab w:val="left" w:pos="851"/>
          <w:tab w:val="left" w:pos="1667"/>
        </w:tabs>
        <w:autoSpaceDE w:val="0"/>
        <w:autoSpaceDN w:val="0"/>
        <w:spacing w:after="0" w:line="360" w:lineRule="auto"/>
        <w:ind w:left="0" w:right="59" w:firstLine="567"/>
        <w:jc w:val="both"/>
        <w:rPr>
          <w:rFonts w:ascii="Times New Roman" w:eastAsia="Times New Roman" w:hAnsi="Times New Roman" w:cs="Times New Roman"/>
          <w:sz w:val="24"/>
        </w:rPr>
      </w:pPr>
      <w:r w:rsidRPr="008743E0">
        <w:rPr>
          <w:rFonts w:ascii="Times New Roman" w:eastAsia="Times New Roman" w:hAnsi="Times New Roman" w:cs="Times New Roman"/>
          <w:sz w:val="24"/>
        </w:rPr>
        <w:t>обеспечивать умение детей вырабатывать и принимать правила взаимодействия в</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группе, понимание</w:t>
      </w:r>
      <w:r w:rsidRPr="008743E0">
        <w:rPr>
          <w:rFonts w:ascii="Times New Roman" w:eastAsia="Times New Roman" w:hAnsi="Times New Roman" w:cs="Times New Roman"/>
          <w:spacing w:val="-2"/>
          <w:sz w:val="24"/>
        </w:rPr>
        <w:t xml:space="preserve"> </w:t>
      </w:r>
      <w:r w:rsidRPr="008743E0">
        <w:rPr>
          <w:rFonts w:ascii="Times New Roman" w:eastAsia="Times New Roman" w:hAnsi="Times New Roman" w:cs="Times New Roman"/>
          <w:sz w:val="24"/>
        </w:rPr>
        <w:t>детьми последствий</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несоблюдения</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принятых</w:t>
      </w:r>
      <w:r w:rsidRPr="008743E0">
        <w:rPr>
          <w:rFonts w:ascii="Times New Roman" w:eastAsia="Times New Roman" w:hAnsi="Times New Roman" w:cs="Times New Roman"/>
          <w:spacing w:val="2"/>
          <w:sz w:val="24"/>
        </w:rPr>
        <w:t xml:space="preserve"> </w:t>
      </w:r>
      <w:r w:rsidRPr="008743E0">
        <w:rPr>
          <w:rFonts w:ascii="Times New Roman" w:eastAsia="Times New Roman" w:hAnsi="Times New Roman" w:cs="Times New Roman"/>
          <w:sz w:val="24"/>
        </w:rPr>
        <w:t>правил;</w:t>
      </w:r>
    </w:p>
    <w:p w:rsidR="008743E0" w:rsidRPr="008743E0" w:rsidRDefault="008743E0" w:rsidP="008743E0">
      <w:pPr>
        <w:widowControl w:val="0"/>
        <w:numPr>
          <w:ilvl w:val="1"/>
          <w:numId w:val="18"/>
        </w:numPr>
        <w:tabs>
          <w:tab w:val="left" w:pos="851"/>
          <w:tab w:val="left" w:pos="1667"/>
        </w:tabs>
        <w:autoSpaceDE w:val="0"/>
        <w:autoSpaceDN w:val="0"/>
        <w:spacing w:after="0" w:line="360" w:lineRule="auto"/>
        <w:ind w:left="0" w:right="59" w:firstLine="567"/>
        <w:jc w:val="both"/>
        <w:rPr>
          <w:rFonts w:ascii="Times New Roman" w:eastAsia="Times New Roman" w:hAnsi="Times New Roman" w:cs="Times New Roman"/>
          <w:sz w:val="24"/>
        </w:rPr>
      </w:pPr>
      <w:r w:rsidRPr="008743E0">
        <w:rPr>
          <w:rFonts w:ascii="Times New Roman" w:eastAsia="Times New Roman" w:hAnsi="Times New Roman" w:cs="Times New Roman"/>
          <w:sz w:val="24"/>
        </w:rPr>
        <w:t>расширять</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представления</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о</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правилах</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поведения</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в</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общественных</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местах;</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об</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обязанностях</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в</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группе;</w:t>
      </w:r>
    </w:p>
    <w:p w:rsidR="008743E0" w:rsidRPr="008743E0" w:rsidRDefault="008743E0" w:rsidP="008743E0">
      <w:pPr>
        <w:widowControl w:val="0"/>
        <w:numPr>
          <w:ilvl w:val="1"/>
          <w:numId w:val="18"/>
        </w:numPr>
        <w:tabs>
          <w:tab w:val="left" w:pos="851"/>
          <w:tab w:val="left" w:pos="1667"/>
        </w:tabs>
        <w:autoSpaceDE w:val="0"/>
        <w:autoSpaceDN w:val="0"/>
        <w:spacing w:after="0" w:line="360" w:lineRule="auto"/>
        <w:ind w:left="0" w:right="59" w:firstLine="567"/>
        <w:jc w:val="both"/>
        <w:rPr>
          <w:rFonts w:ascii="Times New Roman" w:eastAsia="Times New Roman" w:hAnsi="Times New Roman" w:cs="Times New Roman"/>
          <w:i/>
          <w:sz w:val="24"/>
        </w:rPr>
      </w:pPr>
      <w:r w:rsidRPr="008743E0">
        <w:rPr>
          <w:rFonts w:ascii="Times New Roman" w:eastAsia="Times New Roman" w:hAnsi="Times New Roman" w:cs="Times New Roman"/>
          <w:i/>
          <w:sz w:val="24"/>
        </w:rPr>
        <w:t>углублять представления о семье, ее истории. Расширять представления о составе</w:t>
      </w:r>
      <w:r w:rsidRPr="008743E0">
        <w:rPr>
          <w:rFonts w:ascii="Times New Roman" w:eastAsia="Times New Roman" w:hAnsi="Times New Roman" w:cs="Times New Roman"/>
          <w:i/>
          <w:spacing w:val="-57"/>
          <w:sz w:val="24"/>
        </w:rPr>
        <w:t xml:space="preserve"> </w:t>
      </w:r>
      <w:r w:rsidRPr="008743E0">
        <w:rPr>
          <w:rFonts w:ascii="Times New Roman" w:eastAsia="Times New Roman" w:hAnsi="Times New Roman" w:cs="Times New Roman"/>
          <w:i/>
          <w:sz w:val="24"/>
        </w:rPr>
        <w:t>семьи, родственниках (отец, мать, бабушки и дедушки, братья и сестры, дяди и тети,</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двоюродные, троюродные братья и сестры), своей принадлежности к семье, родственных</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связях</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и</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зависимостях</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внутри</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неё,</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профессиях</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и</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увлечениях</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родителей,</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родственников;</w:t>
      </w:r>
      <w:r w:rsidRPr="008743E0">
        <w:rPr>
          <w:rFonts w:ascii="Times New Roman" w:eastAsia="Times New Roman" w:hAnsi="Times New Roman" w:cs="Times New Roman"/>
          <w:i/>
          <w:spacing w:val="-57"/>
          <w:sz w:val="24"/>
        </w:rPr>
        <w:t xml:space="preserve"> </w:t>
      </w:r>
      <w:r w:rsidRPr="008743E0">
        <w:rPr>
          <w:rFonts w:ascii="Times New Roman" w:eastAsia="Times New Roman" w:hAnsi="Times New Roman" w:cs="Times New Roman"/>
          <w:i/>
          <w:sz w:val="24"/>
        </w:rPr>
        <w:t>привлекать</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к</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рассматриванию</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фотографий</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родственников,</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акцентировать</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внимание</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на</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внешнем</w:t>
      </w:r>
      <w:r w:rsidRPr="008743E0">
        <w:rPr>
          <w:rFonts w:ascii="Times New Roman" w:eastAsia="Times New Roman" w:hAnsi="Times New Roman" w:cs="Times New Roman"/>
          <w:i/>
          <w:spacing w:val="-2"/>
          <w:sz w:val="24"/>
        </w:rPr>
        <w:t xml:space="preserve"> </w:t>
      </w:r>
      <w:r w:rsidRPr="008743E0">
        <w:rPr>
          <w:rFonts w:ascii="Times New Roman" w:eastAsia="Times New Roman" w:hAnsi="Times New Roman" w:cs="Times New Roman"/>
          <w:i/>
          <w:sz w:val="24"/>
        </w:rPr>
        <w:t>сходстве</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ребенка</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с родителями</w:t>
      </w:r>
      <w:r w:rsidRPr="008743E0">
        <w:rPr>
          <w:rFonts w:ascii="Times New Roman" w:eastAsia="Times New Roman" w:hAnsi="Times New Roman" w:cs="Times New Roman"/>
          <w:i/>
          <w:spacing w:val="3"/>
          <w:sz w:val="24"/>
        </w:rPr>
        <w:t xml:space="preserve"> </w:t>
      </w:r>
      <w:r w:rsidRPr="008743E0">
        <w:rPr>
          <w:rFonts w:ascii="Times New Roman" w:eastAsia="Times New Roman" w:hAnsi="Times New Roman" w:cs="Times New Roman"/>
          <w:i/>
          <w:sz w:val="24"/>
        </w:rPr>
        <w:t>и</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другими</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родственниками;</w:t>
      </w:r>
    </w:p>
    <w:p w:rsidR="008743E0" w:rsidRPr="008743E0" w:rsidRDefault="008743E0" w:rsidP="008743E0">
      <w:pPr>
        <w:widowControl w:val="0"/>
        <w:numPr>
          <w:ilvl w:val="1"/>
          <w:numId w:val="18"/>
        </w:numPr>
        <w:tabs>
          <w:tab w:val="left" w:pos="851"/>
          <w:tab w:val="left" w:pos="1667"/>
        </w:tabs>
        <w:autoSpaceDE w:val="0"/>
        <w:autoSpaceDN w:val="0"/>
        <w:spacing w:after="0" w:line="360" w:lineRule="auto"/>
        <w:ind w:left="0" w:right="59" w:firstLine="567"/>
        <w:jc w:val="both"/>
        <w:rPr>
          <w:rFonts w:ascii="Times New Roman" w:eastAsia="Times New Roman" w:hAnsi="Times New Roman" w:cs="Times New Roman"/>
          <w:i/>
          <w:sz w:val="24"/>
        </w:rPr>
      </w:pPr>
      <w:r w:rsidRPr="008743E0">
        <w:rPr>
          <w:rFonts w:ascii="Times New Roman" w:eastAsia="Times New Roman" w:hAnsi="Times New Roman" w:cs="Times New Roman"/>
          <w:i/>
          <w:sz w:val="24"/>
        </w:rPr>
        <w:t>поддерживать</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потребность</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ребенка</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в</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общении</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со</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взрослым</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как</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источником</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разнообразной</w:t>
      </w:r>
      <w:r w:rsidRPr="008743E0">
        <w:rPr>
          <w:rFonts w:ascii="Times New Roman" w:eastAsia="Times New Roman" w:hAnsi="Times New Roman" w:cs="Times New Roman"/>
          <w:i/>
          <w:spacing w:val="-5"/>
          <w:sz w:val="24"/>
        </w:rPr>
        <w:t xml:space="preserve"> </w:t>
      </w:r>
      <w:r w:rsidRPr="008743E0">
        <w:rPr>
          <w:rFonts w:ascii="Times New Roman" w:eastAsia="Times New Roman" w:hAnsi="Times New Roman" w:cs="Times New Roman"/>
          <w:i/>
          <w:sz w:val="24"/>
        </w:rPr>
        <w:t>информации</w:t>
      </w:r>
      <w:r w:rsidRPr="008743E0">
        <w:rPr>
          <w:rFonts w:ascii="Times New Roman" w:eastAsia="Times New Roman" w:hAnsi="Times New Roman" w:cs="Times New Roman"/>
          <w:i/>
          <w:spacing w:val="-5"/>
          <w:sz w:val="24"/>
        </w:rPr>
        <w:t xml:space="preserve"> </w:t>
      </w:r>
      <w:r w:rsidRPr="008743E0">
        <w:rPr>
          <w:rFonts w:ascii="Times New Roman" w:eastAsia="Times New Roman" w:hAnsi="Times New Roman" w:cs="Times New Roman"/>
          <w:i/>
          <w:sz w:val="24"/>
        </w:rPr>
        <w:t>о</w:t>
      </w:r>
      <w:r w:rsidRPr="008743E0">
        <w:rPr>
          <w:rFonts w:ascii="Times New Roman" w:eastAsia="Times New Roman" w:hAnsi="Times New Roman" w:cs="Times New Roman"/>
          <w:i/>
          <w:spacing w:val="-5"/>
          <w:sz w:val="24"/>
        </w:rPr>
        <w:t xml:space="preserve"> </w:t>
      </w:r>
      <w:r w:rsidRPr="008743E0">
        <w:rPr>
          <w:rFonts w:ascii="Times New Roman" w:eastAsia="Times New Roman" w:hAnsi="Times New Roman" w:cs="Times New Roman"/>
          <w:i/>
          <w:sz w:val="24"/>
        </w:rPr>
        <w:t>природном</w:t>
      </w:r>
      <w:r w:rsidRPr="008743E0">
        <w:rPr>
          <w:rFonts w:ascii="Times New Roman" w:eastAsia="Times New Roman" w:hAnsi="Times New Roman" w:cs="Times New Roman"/>
          <w:i/>
          <w:spacing w:val="-4"/>
          <w:sz w:val="24"/>
        </w:rPr>
        <w:t xml:space="preserve"> </w:t>
      </w:r>
      <w:r w:rsidRPr="008743E0">
        <w:rPr>
          <w:rFonts w:ascii="Times New Roman" w:eastAsia="Times New Roman" w:hAnsi="Times New Roman" w:cs="Times New Roman"/>
          <w:i/>
          <w:sz w:val="24"/>
        </w:rPr>
        <w:t>и</w:t>
      </w:r>
      <w:r w:rsidRPr="008743E0">
        <w:rPr>
          <w:rFonts w:ascii="Times New Roman" w:eastAsia="Times New Roman" w:hAnsi="Times New Roman" w:cs="Times New Roman"/>
          <w:i/>
          <w:spacing w:val="-5"/>
          <w:sz w:val="24"/>
        </w:rPr>
        <w:t xml:space="preserve"> </w:t>
      </w:r>
      <w:r w:rsidRPr="008743E0">
        <w:rPr>
          <w:rFonts w:ascii="Times New Roman" w:eastAsia="Times New Roman" w:hAnsi="Times New Roman" w:cs="Times New Roman"/>
          <w:i/>
          <w:sz w:val="24"/>
        </w:rPr>
        <w:t>социальном</w:t>
      </w:r>
      <w:r w:rsidRPr="008743E0">
        <w:rPr>
          <w:rFonts w:ascii="Times New Roman" w:eastAsia="Times New Roman" w:hAnsi="Times New Roman" w:cs="Times New Roman"/>
          <w:i/>
          <w:spacing w:val="-6"/>
          <w:sz w:val="24"/>
        </w:rPr>
        <w:t xml:space="preserve"> </w:t>
      </w:r>
      <w:r w:rsidRPr="008743E0">
        <w:rPr>
          <w:rFonts w:ascii="Times New Roman" w:eastAsia="Times New Roman" w:hAnsi="Times New Roman" w:cs="Times New Roman"/>
          <w:i/>
          <w:sz w:val="24"/>
        </w:rPr>
        <w:t>мире,</w:t>
      </w:r>
      <w:r w:rsidRPr="008743E0">
        <w:rPr>
          <w:rFonts w:ascii="Times New Roman" w:eastAsia="Times New Roman" w:hAnsi="Times New Roman" w:cs="Times New Roman"/>
          <w:i/>
          <w:spacing w:val="-5"/>
          <w:sz w:val="24"/>
        </w:rPr>
        <w:t xml:space="preserve"> </w:t>
      </w:r>
      <w:r w:rsidRPr="008743E0">
        <w:rPr>
          <w:rFonts w:ascii="Times New Roman" w:eastAsia="Times New Roman" w:hAnsi="Times New Roman" w:cs="Times New Roman"/>
          <w:i/>
          <w:sz w:val="24"/>
        </w:rPr>
        <w:t>событиях</w:t>
      </w:r>
      <w:r w:rsidRPr="008743E0">
        <w:rPr>
          <w:rFonts w:ascii="Times New Roman" w:eastAsia="Times New Roman" w:hAnsi="Times New Roman" w:cs="Times New Roman"/>
          <w:i/>
          <w:spacing w:val="-6"/>
          <w:sz w:val="24"/>
        </w:rPr>
        <w:t xml:space="preserve"> </w:t>
      </w:r>
      <w:r w:rsidRPr="008743E0">
        <w:rPr>
          <w:rFonts w:ascii="Times New Roman" w:eastAsia="Times New Roman" w:hAnsi="Times New Roman" w:cs="Times New Roman"/>
          <w:i/>
          <w:sz w:val="24"/>
        </w:rPr>
        <w:t>в</w:t>
      </w:r>
      <w:r w:rsidRPr="008743E0">
        <w:rPr>
          <w:rFonts w:ascii="Times New Roman" w:eastAsia="Times New Roman" w:hAnsi="Times New Roman" w:cs="Times New Roman"/>
          <w:i/>
          <w:spacing w:val="-6"/>
          <w:sz w:val="24"/>
        </w:rPr>
        <w:t xml:space="preserve"> </w:t>
      </w:r>
      <w:r w:rsidRPr="008743E0">
        <w:rPr>
          <w:rFonts w:ascii="Times New Roman" w:eastAsia="Times New Roman" w:hAnsi="Times New Roman" w:cs="Times New Roman"/>
          <w:i/>
          <w:sz w:val="24"/>
        </w:rPr>
        <w:t>родном</w:t>
      </w:r>
      <w:r w:rsidRPr="008743E0">
        <w:rPr>
          <w:rFonts w:ascii="Times New Roman" w:eastAsia="Times New Roman" w:hAnsi="Times New Roman" w:cs="Times New Roman"/>
          <w:i/>
          <w:spacing w:val="-4"/>
          <w:sz w:val="24"/>
        </w:rPr>
        <w:t xml:space="preserve"> </w:t>
      </w:r>
      <w:r w:rsidRPr="008743E0">
        <w:rPr>
          <w:rFonts w:ascii="Times New Roman" w:eastAsia="Times New Roman" w:hAnsi="Times New Roman" w:cs="Times New Roman"/>
          <w:i/>
          <w:sz w:val="24"/>
        </w:rPr>
        <w:t>городе</w:t>
      </w:r>
      <w:r w:rsidRPr="008743E0">
        <w:rPr>
          <w:rFonts w:ascii="Times New Roman" w:eastAsia="Times New Roman" w:hAnsi="Times New Roman" w:cs="Times New Roman"/>
          <w:i/>
          <w:spacing w:val="-5"/>
          <w:sz w:val="24"/>
        </w:rPr>
        <w:t xml:space="preserve"> </w:t>
      </w:r>
      <w:r w:rsidRPr="008743E0">
        <w:rPr>
          <w:rFonts w:ascii="Times New Roman" w:eastAsia="Times New Roman" w:hAnsi="Times New Roman" w:cs="Times New Roman"/>
          <w:i/>
          <w:sz w:val="24"/>
        </w:rPr>
        <w:t>(селе),</w:t>
      </w:r>
      <w:r w:rsidRPr="008743E0">
        <w:rPr>
          <w:rFonts w:ascii="Times New Roman" w:eastAsia="Times New Roman" w:hAnsi="Times New Roman" w:cs="Times New Roman"/>
          <w:i/>
          <w:spacing w:val="-58"/>
          <w:sz w:val="24"/>
        </w:rPr>
        <w:t xml:space="preserve"> </w:t>
      </w:r>
      <w:r w:rsidRPr="008743E0">
        <w:rPr>
          <w:rFonts w:ascii="Times New Roman" w:eastAsia="Times New Roman" w:hAnsi="Times New Roman" w:cs="Times New Roman"/>
          <w:i/>
          <w:sz w:val="24"/>
        </w:rPr>
        <w:t>республике,</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регионах</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страны;</w:t>
      </w:r>
    </w:p>
    <w:p w:rsidR="008743E0" w:rsidRPr="008743E0" w:rsidRDefault="008743E0" w:rsidP="008743E0">
      <w:pPr>
        <w:widowControl w:val="0"/>
        <w:numPr>
          <w:ilvl w:val="1"/>
          <w:numId w:val="18"/>
        </w:numPr>
        <w:tabs>
          <w:tab w:val="left" w:pos="851"/>
          <w:tab w:val="left" w:pos="1667"/>
        </w:tabs>
        <w:autoSpaceDE w:val="0"/>
        <w:autoSpaceDN w:val="0"/>
        <w:spacing w:after="0" w:line="360" w:lineRule="auto"/>
        <w:ind w:left="0" w:right="59" w:firstLine="567"/>
        <w:jc w:val="both"/>
        <w:rPr>
          <w:rFonts w:ascii="Times New Roman" w:eastAsia="Times New Roman" w:hAnsi="Times New Roman" w:cs="Times New Roman"/>
          <w:i/>
          <w:sz w:val="24"/>
        </w:rPr>
      </w:pPr>
      <w:r w:rsidRPr="008743E0">
        <w:rPr>
          <w:rFonts w:ascii="Times New Roman" w:eastAsia="Times New Roman" w:hAnsi="Times New Roman" w:cs="Times New Roman"/>
          <w:i/>
          <w:sz w:val="24"/>
        </w:rPr>
        <w:t>создавать условия для эмоционально насыщенного содержательного общения на</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родном</w:t>
      </w:r>
      <w:r w:rsidRPr="008743E0">
        <w:rPr>
          <w:rFonts w:ascii="Times New Roman" w:eastAsia="Times New Roman" w:hAnsi="Times New Roman" w:cs="Times New Roman"/>
          <w:i/>
          <w:spacing w:val="-9"/>
          <w:sz w:val="24"/>
        </w:rPr>
        <w:t xml:space="preserve"> </w:t>
      </w:r>
      <w:r w:rsidRPr="008743E0">
        <w:rPr>
          <w:rFonts w:ascii="Times New Roman" w:eastAsia="Times New Roman" w:hAnsi="Times New Roman" w:cs="Times New Roman"/>
          <w:i/>
          <w:sz w:val="24"/>
        </w:rPr>
        <w:t>языке</w:t>
      </w:r>
      <w:r w:rsidRPr="008743E0">
        <w:rPr>
          <w:rFonts w:ascii="Times New Roman" w:eastAsia="Times New Roman" w:hAnsi="Times New Roman" w:cs="Times New Roman"/>
          <w:i/>
          <w:spacing w:val="-9"/>
          <w:sz w:val="24"/>
        </w:rPr>
        <w:t xml:space="preserve"> </w:t>
      </w:r>
      <w:r w:rsidRPr="008743E0">
        <w:rPr>
          <w:rFonts w:ascii="Times New Roman" w:eastAsia="Times New Roman" w:hAnsi="Times New Roman" w:cs="Times New Roman"/>
          <w:i/>
          <w:sz w:val="24"/>
        </w:rPr>
        <w:t>взрослого</w:t>
      </w:r>
      <w:r w:rsidRPr="008743E0">
        <w:rPr>
          <w:rFonts w:ascii="Times New Roman" w:eastAsia="Times New Roman" w:hAnsi="Times New Roman" w:cs="Times New Roman"/>
          <w:i/>
          <w:spacing w:val="-9"/>
          <w:sz w:val="24"/>
        </w:rPr>
        <w:t xml:space="preserve"> </w:t>
      </w:r>
      <w:r w:rsidRPr="008743E0">
        <w:rPr>
          <w:rFonts w:ascii="Times New Roman" w:eastAsia="Times New Roman" w:hAnsi="Times New Roman" w:cs="Times New Roman"/>
          <w:i/>
          <w:sz w:val="24"/>
        </w:rPr>
        <w:t>с</w:t>
      </w:r>
      <w:r w:rsidRPr="008743E0">
        <w:rPr>
          <w:rFonts w:ascii="Times New Roman" w:eastAsia="Times New Roman" w:hAnsi="Times New Roman" w:cs="Times New Roman"/>
          <w:i/>
          <w:spacing w:val="-10"/>
          <w:sz w:val="24"/>
        </w:rPr>
        <w:t xml:space="preserve"> </w:t>
      </w:r>
      <w:r w:rsidRPr="008743E0">
        <w:rPr>
          <w:rFonts w:ascii="Times New Roman" w:eastAsia="Times New Roman" w:hAnsi="Times New Roman" w:cs="Times New Roman"/>
          <w:i/>
          <w:sz w:val="24"/>
        </w:rPr>
        <w:t>ребенком</w:t>
      </w:r>
      <w:r w:rsidRPr="008743E0">
        <w:rPr>
          <w:rFonts w:ascii="Times New Roman" w:eastAsia="Times New Roman" w:hAnsi="Times New Roman" w:cs="Times New Roman"/>
          <w:i/>
          <w:spacing w:val="-9"/>
          <w:sz w:val="24"/>
        </w:rPr>
        <w:t xml:space="preserve"> </w:t>
      </w:r>
      <w:r w:rsidRPr="008743E0">
        <w:rPr>
          <w:rFonts w:ascii="Times New Roman" w:eastAsia="Times New Roman" w:hAnsi="Times New Roman" w:cs="Times New Roman"/>
          <w:i/>
          <w:sz w:val="24"/>
        </w:rPr>
        <w:t>и</w:t>
      </w:r>
      <w:r w:rsidRPr="008743E0">
        <w:rPr>
          <w:rFonts w:ascii="Times New Roman" w:eastAsia="Times New Roman" w:hAnsi="Times New Roman" w:cs="Times New Roman"/>
          <w:i/>
          <w:spacing w:val="-9"/>
          <w:sz w:val="24"/>
        </w:rPr>
        <w:t xml:space="preserve"> </w:t>
      </w:r>
      <w:r w:rsidRPr="008743E0">
        <w:rPr>
          <w:rFonts w:ascii="Times New Roman" w:eastAsia="Times New Roman" w:hAnsi="Times New Roman" w:cs="Times New Roman"/>
          <w:i/>
          <w:sz w:val="24"/>
        </w:rPr>
        <w:t>детей</w:t>
      </w:r>
      <w:r w:rsidRPr="008743E0">
        <w:rPr>
          <w:rFonts w:ascii="Times New Roman" w:eastAsia="Times New Roman" w:hAnsi="Times New Roman" w:cs="Times New Roman"/>
          <w:i/>
          <w:spacing w:val="-9"/>
          <w:sz w:val="24"/>
        </w:rPr>
        <w:t xml:space="preserve"> </w:t>
      </w:r>
      <w:r w:rsidRPr="008743E0">
        <w:rPr>
          <w:rFonts w:ascii="Times New Roman" w:eastAsia="Times New Roman" w:hAnsi="Times New Roman" w:cs="Times New Roman"/>
          <w:i/>
          <w:sz w:val="24"/>
        </w:rPr>
        <w:t>между</w:t>
      </w:r>
      <w:r w:rsidRPr="008743E0">
        <w:rPr>
          <w:rFonts w:ascii="Times New Roman" w:eastAsia="Times New Roman" w:hAnsi="Times New Roman" w:cs="Times New Roman"/>
          <w:i/>
          <w:spacing w:val="-10"/>
          <w:sz w:val="24"/>
        </w:rPr>
        <w:t xml:space="preserve"> </w:t>
      </w:r>
      <w:r w:rsidRPr="008743E0">
        <w:rPr>
          <w:rFonts w:ascii="Times New Roman" w:eastAsia="Times New Roman" w:hAnsi="Times New Roman" w:cs="Times New Roman"/>
          <w:i/>
          <w:sz w:val="24"/>
        </w:rPr>
        <w:t>собой</w:t>
      </w:r>
      <w:r w:rsidRPr="008743E0">
        <w:rPr>
          <w:rFonts w:ascii="Times New Roman" w:eastAsia="Times New Roman" w:hAnsi="Times New Roman" w:cs="Times New Roman"/>
          <w:i/>
          <w:spacing w:val="-10"/>
          <w:sz w:val="24"/>
        </w:rPr>
        <w:t xml:space="preserve"> </w:t>
      </w:r>
      <w:r w:rsidRPr="008743E0">
        <w:rPr>
          <w:rFonts w:ascii="Times New Roman" w:eastAsia="Times New Roman" w:hAnsi="Times New Roman" w:cs="Times New Roman"/>
          <w:i/>
          <w:sz w:val="24"/>
        </w:rPr>
        <w:t>в</w:t>
      </w:r>
      <w:r w:rsidRPr="008743E0">
        <w:rPr>
          <w:rFonts w:ascii="Times New Roman" w:eastAsia="Times New Roman" w:hAnsi="Times New Roman" w:cs="Times New Roman"/>
          <w:i/>
          <w:spacing w:val="-8"/>
          <w:sz w:val="24"/>
        </w:rPr>
        <w:t xml:space="preserve"> </w:t>
      </w:r>
      <w:r w:rsidRPr="008743E0">
        <w:rPr>
          <w:rFonts w:ascii="Times New Roman" w:eastAsia="Times New Roman" w:hAnsi="Times New Roman" w:cs="Times New Roman"/>
          <w:i/>
          <w:sz w:val="24"/>
        </w:rPr>
        <w:t>разных</w:t>
      </w:r>
      <w:r w:rsidRPr="008743E0">
        <w:rPr>
          <w:rFonts w:ascii="Times New Roman" w:eastAsia="Times New Roman" w:hAnsi="Times New Roman" w:cs="Times New Roman"/>
          <w:i/>
          <w:spacing w:val="-10"/>
          <w:sz w:val="24"/>
        </w:rPr>
        <w:t xml:space="preserve"> </w:t>
      </w:r>
      <w:r w:rsidRPr="008743E0">
        <w:rPr>
          <w:rFonts w:ascii="Times New Roman" w:eastAsia="Times New Roman" w:hAnsi="Times New Roman" w:cs="Times New Roman"/>
          <w:i/>
          <w:sz w:val="24"/>
        </w:rPr>
        <w:t>видах</w:t>
      </w:r>
      <w:r w:rsidRPr="008743E0">
        <w:rPr>
          <w:rFonts w:ascii="Times New Roman" w:eastAsia="Times New Roman" w:hAnsi="Times New Roman" w:cs="Times New Roman"/>
          <w:i/>
          <w:spacing w:val="-10"/>
          <w:sz w:val="24"/>
        </w:rPr>
        <w:t xml:space="preserve"> </w:t>
      </w:r>
      <w:r w:rsidRPr="008743E0">
        <w:rPr>
          <w:rFonts w:ascii="Times New Roman" w:eastAsia="Times New Roman" w:hAnsi="Times New Roman" w:cs="Times New Roman"/>
          <w:i/>
          <w:sz w:val="24"/>
        </w:rPr>
        <w:t>детской</w:t>
      </w:r>
      <w:r w:rsidRPr="008743E0">
        <w:rPr>
          <w:rFonts w:ascii="Times New Roman" w:eastAsia="Times New Roman" w:hAnsi="Times New Roman" w:cs="Times New Roman"/>
          <w:i/>
          <w:spacing w:val="-9"/>
          <w:sz w:val="24"/>
        </w:rPr>
        <w:t xml:space="preserve"> </w:t>
      </w:r>
      <w:r w:rsidRPr="008743E0">
        <w:rPr>
          <w:rFonts w:ascii="Times New Roman" w:eastAsia="Times New Roman" w:hAnsi="Times New Roman" w:cs="Times New Roman"/>
          <w:i/>
          <w:sz w:val="24"/>
        </w:rPr>
        <w:t>активности;</w:t>
      </w:r>
    </w:p>
    <w:p w:rsidR="008743E0" w:rsidRPr="008743E0" w:rsidRDefault="008743E0" w:rsidP="008743E0">
      <w:pPr>
        <w:widowControl w:val="0"/>
        <w:numPr>
          <w:ilvl w:val="1"/>
          <w:numId w:val="18"/>
        </w:numPr>
        <w:tabs>
          <w:tab w:val="left" w:pos="851"/>
          <w:tab w:val="left" w:pos="2113"/>
          <w:tab w:val="left" w:pos="2114"/>
        </w:tabs>
        <w:autoSpaceDE w:val="0"/>
        <w:autoSpaceDN w:val="0"/>
        <w:spacing w:after="0" w:line="360" w:lineRule="auto"/>
        <w:ind w:left="0" w:right="59" w:firstLine="567"/>
        <w:jc w:val="both"/>
        <w:rPr>
          <w:rFonts w:ascii="Times New Roman" w:eastAsia="Times New Roman" w:hAnsi="Times New Roman" w:cs="Times New Roman"/>
          <w:i/>
          <w:sz w:val="24"/>
        </w:rPr>
      </w:pPr>
      <w:r w:rsidRPr="008743E0">
        <w:rPr>
          <w:rFonts w:ascii="Times New Roman" w:eastAsia="Times New Roman" w:hAnsi="Times New Roman" w:cs="Times New Roman"/>
          <w:i/>
          <w:sz w:val="24"/>
        </w:rPr>
        <w:t>развивать умение общаться на родном языке с разными детьми (младшими,</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старше себя, ровесниками, мальчиками, девочками), с «новеньким» в группе детского сада и</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др.,</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воспитывать доброжелательное</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отношение</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к ним;</w:t>
      </w:r>
    </w:p>
    <w:p w:rsidR="008743E0" w:rsidRPr="008743E0" w:rsidRDefault="008743E0" w:rsidP="008743E0">
      <w:pPr>
        <w:widowControl w:val="0"/>
        <w:numPr>
          <w:ilvl w:val="1"/>
          <w:numId w:val="18"/>
        </w:numPr>
        <w:tabs>
          <w:tab w:val="left" w:pos="851"/>
          <w:tab w:val="left" w:pos="1667"/>
        </w:tabs>
        <w:autoSpaceDE w:val="0"/>
        <w:autoSpaceDN w:val="0"/>
        <w:spacing w:after="0" w:line="360" w:lineRule="auto"/>
        <w:ind w:left="0" w:right="59" w:firstLine="567"/>
        <w:jc w:val="both"/>
        <w:rPr>
          <w:rFonts w:ascii="Times New Roman" w:eastAsia="Times New Roman" w:hAnsi="Times New Roman" w:cs="Times New Roman"/>
          <w:i/>
          <w:sz w:val="24"/>
        </w:rPr>
      </w:pPr>
      <w:r w:rsidRPr="008743E0">
        <w:rPr>
          <w:rFonts w:ascii="Times New Roman" w:eastAsia="Times New Roman" w:hAnsi="Times New Roman" w:cs="Times New Roman"/>
          <w:i/>
          <w:sz w:val="24"/>
        </w:rPr>
        <w:t>развивать интерес и уважение к культуре, традициям, обычаям и нравам людей,</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говорящих на татарском языке, формировать навыки разумного и обоснованного поведения</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при</w:t>
      </w:r>
      <w:r w:rsidRPr="008743E0">
        <w:rPr>
          <w:rFonts w:ascii="Times New Roman" w:eastAsia="Times New Roman" w:hAnsi="Times New Roman" w:cs="Times New Roman"/>
          <w:i/>
          <w:spacing w:val="-2"/>
          <w:sz w:val="24"/>
        </w:rPr>
        <w:t xml:space="preserve"> </w:t>
      </w:r>
      <w:r w:rsidRPr="008743E0">
        <w:rPr>
          <w:rFonts w:ascii="Times New Roman" w:eastAsia="Times New Roman" w:hAnsi="Times New Roman" w:cs="Times New Roman"/>
          <w:i/>
          <w:sz w:val="24"/>
        </w:rPr>
        <w:t>взаимодействии</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языков</w:t>
      </w:r>
      <w:r w:rsidRPr="008743E0">
        <w:rPr>
          <w:rFonts w:ascii="Times New Roman" w:eastAsia="Times New Roman" w:hAnsi="Times New Roman" w:cs="Times New Roman"/>
          <w:i/>
          <w:spacing w:val="-2"/>
          <w:sz w:val="24"/>
        </w:rPr>
        <w:t xml:space="preserve"> </w:t>
      </w:r>
      <w:r w:rsidRPr="008743E0">
        <w:rPr>
          <w:rFonts w:ascii="Times New Roman" w:eastAsia="Times New Roman" w:hAnsi="Times New Roman" w:cs="Times New Roman"/>
          <w:i/>
          <w:sz w:val="24"/>
        </w:rPr>
        <w:t>и</w:t>
      </w:r>
      <w:r w:rsidRPr="008743E0">
        <w:rPr>
          <w:rFonts w:ascii="Times New Roman" w:eastAsia="Times New Roman" w:hAnsi="Times New Roman" w:cs="Times New Roman"/>
          <w:i/>
          <w:spacing w:val="-2"/>
          <w:sz w:val="24"/>
        </w:rPr>
        <w:t xml:space="preserve"> </w:t>
      </w:r>
      <w:r w:rsidRPr="008743E0">
        <w:rPr>
          <w:rFonts w:ascii="Times New Roman" w:eastAsia="Times New Roman" w:hAnsi="Times New Roman" w:cs="Times New Roman"/>
          <w:i/>
          <w:sz w:val="24"/>
        </w:rPr>
        <w:t>культур,</w:t>
      </w:r>
      <w:r w:rsidRPr="008743E0">
        <w:rPr>
          <w:rFonts w:ascii="Times New Roman" w:eastAsia="Times New Roman" w:hAnsi="Times New Roman" w:cs="Times New Roman"/>
          <w:i/>
          <w:spacing w:val="-2"/>
          <w:sz w:val="24"/>
        </w:rPr>
        <w:t xml:space="preserve"> </w:t>
      </w:r>
      <w:r w:rsidRPr="008743E0">
        <w:rPr>
          <w:rFonts w:ascii="Times New Roman" w:eastAsia="Times New Roman" w:hAnsi="Times New Roman" w:cs="Times New Roman"/>
          <w:i/>
          <w:sz w:val="24"/>
        </w:rPr>
        <w:t>навыки</w:t>
      </w:r>
      <w:r w:rsidRPr="008743E0">
        <w:rPr>
          <w:rFonts w:ascii="Times New Roman" w:eastAsia="Times New Roman" w:hAnsi="Times New Roman" w:cs="Times New Roman"/>
          <w:i/>
          <w:spacing w:val="-3"/>
          <w:sz w:val="24"/>
        </w:rPr>
        <w:t xml:space="preserve"> </w:t>
      </w:r>
      <w:r w:rsidRPr="008743E0">
        <w:rPr>
          <w:rFonts w:ascii="Times New Roman" w:eastAsia="Times New Roman" w:hAnsi="Times New Roman" w:cs="Times New Roman"/>
          <w:i/>
          <w:sz w:val="24"/>
        </w:rPr>
        <w:t>социальной</w:t>
      </w:r>
      <w:r w:rsidRPr="008743E0">
        <w:rPr>
          <w:rFonts w:ascii="Times New Roman" w:eastAsia="Times New Roman" w:hAnsi="Times New Roman" w:cs="Times New Roman"/>
          <w:i/>
          <w:spacing w:val="-2"/>
          <w:sz w:val="24"/>
        </w:rPr>
        <w:t xml:space="preserve"> </w:t>
      </w:r>
      <w:r w:rsidRPr="008743E0">
        <w:rPr>
          <w:rFonts w:ascii="Times New Roman" w:eastAsia="Times New Roman" w:hAnsi="Times New Roman" w:cs="Times New Roman"/>
          <w:i/>
          <w:sz w:val="24"/>
        </w:rPr>
        <w:t>межкультурной</w:t>
      </w:r>
      <w:r w:rsidRPr="008743E0">
        <w:rPr>
          <w:rFonts w:ascii="Times New Roman" w:eastAsia="Times New Roman" w:hAnsi="Times New Roman" w:cs="Times New Roman"/>
          <w:i/>
          <w:spacing w:val="-2"/>
          <w:sz w:val="24"/>
        </w:rPr>
        <w:t xml:space="preserve"> </w:t>
      </w:r>
      <w:r w:rsidRPr="008743E0">
        <w:rPr>
          <w:rFonts w:ascii="Times New Roman" w:eastAsia="Times New Roman" w:hAnsi="Times New Roman" w:cs="Times New Roman"/>
          <w:i/>
          <w:sz w:val="24"/>
        </w:rPr>
        <w:t>коммуникации;</w:t>
      </w:r>
    </w:p>
    <w:p w:rsidR="008743E0" w:rsidRPr="008743E0" w:rsidRDefault="008743E0" w:rsidP="008743E0">
      <w:pPr>
        <w:widowControl w:val="0"/>
        <w:numPr>
          <w:ilvl w:val="1"/>
          <w:numId w:val="18"/>
        </w:numPr>
        <w:tabs>
          <w:tab w:val="left" w:pos="851"/>
          <w:tab w:val="left" w:pos="2113"/>
          <w:tab w:val="left" w:pos="2114"/>
        </w:tabs>
        <w:autoSpaceDE w:val="0"/>
        <w:autoSpaceDN w:val="0"/>
        <w:spacing w:after="0" w:line="360" w:lineRule="auto"/>
        <w:ind w:left="0" w:right="59" w:firstLine="567"/>
        <w:jc w:val="both"/>
        <w:rPr>
          <w:rFonts w:ascii="Times New Roman" w:eastAsia="Times New Roman" w:hAnsi="Times New Roman" w:cs="Times New Roman"/>
          <w:i/>
          <w:sz w:val="24"/>
        </w:rPr>
      </w:pPr>
      <w:r w:rsidRPr="008743E0">
        <w:rPr>
          <w:rFonts w:ascii="Times New Roman" w:eastAsia="Times New Roman" w:hAnsi="Times New Roman" w:cs="Times New Roman"/>
          <w:i/>
          <w:sz w:val="24"/>
        </w:rPr>
        <w:t>формировать навыки общения, поддерживать достижение коммуникативных</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целей при ограниченном владении татарским языком, приобретение первоначальных навыков</w:t>
      </w:r>
      <w:r w:rsidRPr="008743E0">
        <w:rPr>
          <w:rFonts w:ascii="Times New Roman" w:eastAsia="Times New Roman" w:hAnsi="Times New Roman" w:cs="Times New Roman"/>
          <w:i/>
          <w:spacing w:val="-57"/>
          <w:sz w:val="24"/>
        </w:rPr>
        <w:t xml:space="preserve"> </w:t>
      </w:r>
      <w:r w:rsidRPr="008743E0">
        <w:rPr>
          <w:rFonts w:ascii="Times New Roman" w:eastAsia="Times New Roman" w:hAnsi="Times New Roman" w:cs="Times New Roman"/>
          <w:i/>
          <w:sz w:val="24"/>
        </w:rPr>
        <w:t>устной</w:t>
      </w:r>
      <w:r w:rsidRPr="008743E0">
        <w:rPr>
          <w:rFonts w:ascii="Times New Roman" w:eastAsia="Times New Roman" w:hAnsi="Times New Roman" w:cs="Times New Roman"/>
          <w:i/>
          <w:spacing w:val="-2"/>
          <w:sz w:val="24"/>
        </w:rPr>
        <w:t xml:space="preserve"> </w:t>
      </w:r>
      <w:r w:rsidRPr="008743E0">
        <w:rPr>
          <w:rFonts w:ascii="Times New Roman" w:eastAsia="Times New Roman" w:hAnsi="Times New Roman" w:cs="Times New Roman"/>
          <w:i/>
          <w:sz w:val="24"/>
        </w:rPr>
        <w:t>речи на втором</w:t>
      </w:r>
      <w:r w:rsidRPr="008743E0">
        <w:rPr>
          <w:rFonts w:ascii="Times New Roman" w:eastAsia="Times New Roman" w:hAnsi="Times New Roman" w:cs="Times New Roman"/>
          <w:i/>
          <w:spacing w:val="2"/>
          <w:sz w:val="24"/>
        </w:rPr>
        <w:t xml:space="preserve"> </w:t>
      </w:r>
      <w:r w:rsidRPr="008743E0">
        <w:rPr>
          <w:rFonts w:ascii="Times New Roman" w:eastAsia="Times New Roman" w:hAnsi="Times New Roman" w:cs="Times New Roman"/>
          <w:i/>
          <w:sz w:val="24"/>
        </w:rPr>
        <w:t>языке;</w:t>
      </w:r>
    </w:p>
    <w:p w:rsidR="008743E0" w:rsidRPr="008743E0" w:rsidRDefault="008743E0" w:rsidP="006E5EE2">
      <w:pPr>
        <w:widowControl w:val="0"/>
        <w:numPr>
          <w:ilvl w:val="0"/>
          <w:numId w:val="24"/>
        </w:numPr>
        <w:tabs>
          <w:tab w:val="left" w:pos="851"/>
          <w:tab w:val="left" w:pos="1701"/>
        </w:tabs>
        <w:autoSpaceDE w:val="0"/>
        <w:autoSpaceDN w:val="0"/>
        <w:spacing w:after="0" w:line="360" w:lineRule="auto"/>
        <w:ind w:left="0" w:right="59" w:firstLine="567"/>
        <w:outlineLvl w:val="1"/>
        <w:rPr>
          <w:rFonts w:ascii="Times New Roman" w:eastAsia="Times New Roman" w:hAnsi="Times New Roman" w:cs="Times New Roman"/>
          <w:b/>
          <w:bCs/>
          <w:i/>
          <w:iCs/>
          <w:sz w:val="24"/>
          <w:szCs w:val="24"/>
        </w:rPr>
      </w:pPr>
      <w:r w:rsidRPr="008743E0">
        <w:rPr>
          <w:rFonts w:ascii="Times New Roman" w:eastAsia="Times New Roman" w:hAnsi="Times New Roman" w:cs="Times New Roman"/>
          <w:b/>
          <w:bCs/>
          <w:i/>
          <w:iCs/>
          <w:sz w:val="24"/>
          <w:szCs w:val="24"/>
        </w:rPr>
        <w:t>в</w:t>
      </w:r>
      <w:r w:rsidRPr="008743E0">
        <w:rPr>
          <w:rFonts w:ascii="Times New Roman" w:eastAsia="Times New Roman" w:hAnsi="Times New Roman" w:cs="Times New Roman"/>
          <w:b/>
          <w:bCs/>
          <w:i/>
          <w:iCs/>
          <w:spacing w:val="-4"/>
          <w:sz w:val="24"/>
          <w:szCs w:val="24"/>
        </w:rPr>
        <w:t xml:space="preserve"> </w:t>
      </w:r>
      <w:r w:rsidRPr="008743E0">
        <w:rPr>
          <w:rFonts w:ascii="Times New Roman" w:eastAsia="Times New Roman" w:hAnsi="Times New Roman" w:cs="Times New Roman"/>
          <w:b/>
          <w:bCs/>
          <w:i/>
          <w:iCs/>
          <w:sz w:val="24"/>
          <w:szCs w:val="24"/>
        </w:rPr>
        <w:t>области</w:t>
      </w:r>
      <w:r w:rsidRPr="008743E0">
        <w:rPr>
          <w:rFonts w:ascii="Times New Roman" w:eastAsia="Times New Roman" w:hAnsi="Times New Roman" w:cs="Times New Roman"/>
          <w:b/>
          <w:bCs/>
          <w:i/>
          <w:iCs/>
          <w:spacing w:val="-6"/>
          <w:sz w:val="24"/>
          <w:szCs w:val="24"/>
        </w:rPr>
        <w:t xml:space="preserve"> </w:t>
      </w:r>
      <w:r w:rsidRPr="008743E0">
        <w:rPr>
          <w:rFonts w:ascii="Times New Roman" w:eastAsia="Times New Roman" w:hAnsi="Times New Roman" w:cs="Times New Roman"/>
          <w:b/>
          <w:bCs/>
          <w:i/>
          <w:iCs/>
          <w:sz w:val="24"/>
          <w:szCs w:val="24"/>
        </w:rPr>
        <w:t>формирования</w:t>
      </w:r>
      <w:r w:rsidRPr="008743E0">
        <w:rPr>
          <w:rFonts w:ascii="Times New Roman" w:eastAsia="Times New Roman" w:hAnsi="Times New Roman" w:cs="Times New Roman"/>
          <w:b/>
          <w:bCs/>
          <w:i/>
          <w:iCs/>
          <w:spacing w:val="-3"/>
          <w:sz w:val="24"/>
          <w:szCs w:val="24"/>
        </w:rPr>
        <w:t xml:space="preserve"> </w:t>
      </w:r>
      <w:r w:rsidRPr="008743E0">
        <w:rPr>
          <w:rFonts w:ascii="Times New Roman" w:eastAsia="Times New Roman" w:hAnsi="Times New Roman" w:cs="Times New Roman"/>
          <w:b/>
          <w:bCs/>
          <w:i/>
          <w:iCs/>
          <w:sz w:val="24"/>
          <w:szCs w:val="24"/>
        </w:rPr>
        <w:t>основ</w:t>
      </w:r>
      <w:r w:rsidRPr="008743E0">
        <w:rPr>
          <w:rFonts w:ascii="Times New Roman" w:eastAsia="Times New Roman" w:hAnsi="Times New Roman" w:cs="Times New Roman"/>
          <w:b/>
          <w:bCs/>
          <w:i/>
          <w:iCs/>
          <w:spacing w:val="-4"/>
          <w:sz w:val="24"/>
          <w:szCs w:val="24"/>
        </w:rPr>
        <w:t xml:space="preserve"> </w:t>
      </w:r>
      <w:r w:rsidRPr="008743E0">
        <w:rPr>
          <w:rFonts w:ascii="Times New Roman" w:eastAsia="Times New Roman" w:hAnsi="Times New Roman" w:cs="Times New Roman"/>
          <w:b/>
          <w:bCs/>
          <w:i/>
          <w:iCs/>
          <w:sz w:val="24"/>
          <w:szCs w:val="24"/>
        </w:rPr>
        <w:t>гражданственности</w:t>
      </w:r>
      <w:r w:rsidRPr="008743E0">
        <w:rPr>
          <w:rFonts w:ascii="Times New Roman" w:eastAsia="Times New Roman" w:hAnsi="Times New Roman" w:cs="Times New Roman"/>
          <w:b/>
          <w:bCs/>
          <w:i/>
          <w:iCs/>
          <w:spacing w:val="-5"/>
          <w:sz w:val="24"/>
          <w:szCs w:val="24"/>
        </w:rPr>
        <w:t xml:space="preserve"> </w:t>
      </w:r>
      <w:r w:rsidRPr="008743E0">
        <w:rPr>
          <w:rFonts w:ascii="Times New Roman" w:eastAsia="Times New Roman" w:hAnsi="Times New Roman" w:cs="Times New Roman"/>
          <w:b/>
          <w:bCs/>
          <w:i/>
          <w:iCs/>
          <w:sz w:val="24"/>
          <w:szCs w:val="24"/>
        </w:rPr>
        <w:t>и</w:t>
      </w:r>
      <w:r w:rsidRPr="008743E0">
        <w:rPr>
          <w:rFonts w:ascii="Times New Roman" w:eastAsia="Times New Roman" w:hAnsi="Times New Roman" w:cs="Times New Roman"/>
          <w:b/>
          <w:bCs/>
          <w:i/>
          <w:iCs/>
          <w:spacing w:val="-4"/>
          <w:sz w:val="24"/>
          <w:szCs w:val="24"/>
        </w:rPr>
        <w:t xml:space="preserve"> </w:t>
      </w:r>
      <w:r w:rsidRPr="008743E0">
        <w:rPr>
          <w:rFonts w:ascii="Times New Roman" w:eastAsia="Times New Roman" w:hAnsi="Times New Roman" w:cs="Times New Roman"/>
          <w:b/>
          <w:bCs/>
          <w:i/>
          <w:iCs/>
          <w:sz w:val="24"/>
          <w:szCs w:val="24"/>
        </w:rPr>
        <w:t>патриотизма:</w:t>
      </w:r>
    </w:p>
    <w:p w:rsidR="008743E0" w:rsidRPr="008743E0" w:rsidRDefault="008743E0" w:rsidP="008743E0">
      <w:pPr>
        <w:widowControl w:val="0"/>
        <w:numPr>
          <w:ilvl w:val="1"/>
          <w:numId w:val="18"/>
        </w:numPr>
        <w:tabs>
          <w:tab w:val="left" w:pos="851"/>
          <w:tab w:val="left" w:pos="1667"/>
        </w:tabs>
        <w:autoSpaceDE w:val="0"/>
        <w:autoSpaceDN w:val="0"/>
        <w:spacing w:after="0" w:line="360" w:lineRule="auto"/>
        <w:ind w:left="0" w:right="59" w:firstLine="567"/>
        <w:jc w:val="both"/>
        <w:rPr>
          <w:rFonts w:ascii="Times New Roman" w:eastAsia="Times New Roman" w:hAnsi="Times New Roman" w:cs="Times New Roman"/>
          <w:sz w:val="24"/>
        </w:rPr>
      </w:pPr>
      <w:r w:rsidRPr="008743E0">
        <w:rPr>
          <w:rFonts w:ascii="Times New Roman" w:eastAsia="Times New Roman" w:hAnsi="Times New Roman" w:cs="Times New Roman"/>
          <w:sz w:val="24"/>
        </w:rPr>
        <w:t>воспитывать уважительное отношение к Родине, к людям разных национальностей,</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проживающим</w:t>
      </w:r>
      <w:r w:rsidRPr="008743E0">
        <w:rPr>
          <w:rFonts w:ascii="Times New Roman" w:eastAsia="Times New Roman" w:hAnsi="Times New Roman" w:cs="Times New Roman"/>
          <w:spacing w:val="-2"/>
          <w:sz w:val="24"/>
        </w:rPr>
        <w:t xml:space="preserve"> </w:t>
      </w:r>
      <w:r w:rsidRPr="008743E0">
        <w:rPr>
          <w:rFonts w:ascii="Times New Roman" w:eastAsia="Times New Roman" w:hAnsi="Times New Roman" w:cs="Times New Roman"/>
          <w:sz w:val="24"/>
        </w:rPr>
        <w:t>на</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территории России,</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их</w:t>
      </w:r>
      <w:r w:rsidRPr="008743E0">
        <w:rPr>
          <w:rFonts w:ascii="Times New Roman" w:eastAsia="Times New Roman" w:hAnsi="Times New Roman" w:cs="Times New Roman"/>
          <w:spacing w:val="2"/>
          <w:sz w:val="24"/>
        </w:rPr>
        <w:t xml:space="preserve"> </w:t>
      </w:r>
      <w:r w:rsidRPr="008743E0">
        <w:rPr>
          <w:rFonts w:ascii="Times New Roman" w:eastAsia="Times New Roman" w:hAnsi="Times New Roman" w:cs="Times New Roman"/>
          <w:sz w:val="24"/>
        </w:rPr>
        <w:t>культурному</w:t>
      </w:r>
      <w:r w:rsidRPr="008743E0">
        <w:rPr>
          <w:rFonts w:ascii="Times New Roman" w:eastAsia="Times New Roman" w:hAnsi="Times New Roman" w:cs="Times New Roman"/>
          <w:spacing w:val="-5"/>
          <w:sz w:val="24"/>
        </w:rPr>
        <w:t xml:space="preserve"> </w:t>
      </w:r>
      <w:r w:rsidRPr="008743E0">
        <w:rPr>
          <w:rFonts w:ascii="Times New Roman" w:eastAsia="Times New Roman" w:hAnsi="Times New Roman" w:cs="Times New Roman"/>
          <w:sz w:val="24"/>
        </w:rPr>
        <w:t>наследию;</w:t>
      </w:r>
    </w:p>
    <w:p w:rsidR="008743E0" w:rsidRPr="00E110CE" w:rsidRDefault="008743E0" w:rsidP="00E110CE">
      <w:pPr>
        <w:widowControl w:val="0"/>
        <w:numPr>
          <w:ilvl w:val="1"/>
          <w:numId w:val="18"/>
        </w:numPr>
        <w:tabs>
          <w:tab w:val="left" w:pos="851"/>
          <w:tab w:val="left" w:pos="1667"/>
        </w:tabs>
        <w:autoSpaceDE w:val="0"/>
        <w:autoSpaceDN w:val="0"/>
        <w:spacing w:after="0" w:line="360" w:lineRule="auto"/>
        <w:ind w:left="0" w:right="59" w:firstLine="567"/>
        <w:jc w:val="both"/>
        <w:rPr>
          <w:rFonts w:ascii="Times New Roman" w:eastAsia="Times New Roman" w:hAnsi="Times New Roman" w:cs="Times New Roman"/>
          <w:sz w:val="24"/>
        </w:rPr>
      </w:pPr>
      <w:r w:rsidRPr="008743E0">
        <w:rPr>
          <w:rFonts w:ascii="Times New Roman" w:eastAsia="Times New Roman" w:hAnsi="Times New Roman" w:cs="Times New Roman"/>
          <w:sz w:val="24"/>
        </w:rPr>
        <w:t>знакомить</w:t>
      </w:r>
      <w:r w:rsidRPr="008743E0">
        <w:rPr>
          <w:rFonts w:ascii="Times New Roman" w:eastAsia="Times New Roman" w:hAnsi="Times New Roman" w:cs="Times New Roman"/>
          <w:spacing w:val="69"/>
          <w:sz w:val="24"/>
        </w:rPr>
        <w:t xml:space="preserve"> </w:t>
      </w:r>
      <w:r w:rsidRPr="008743E0">
        <w:rPr>
          <w:rFonts w:ascii="Times New Roman" w:eastAsia="Times New Roman" w:hAnsi="Times New Roman" w:cs="Times New Roman"/>
          <w:sz w:val="24"/>
        </w:rPr>
        <w:t xml:space="preserve">детей  </w:t>
      </w:r>
      <w:r w:rsidRPr="008743E0">
        <w:rPr>
          <w:rFonts w:ascii="Times New Roman" w:eastAsia="Times New Roman" w:hAnsi="Times New Roman" w:cs="Times New Roman"/>
          <w:spacing w:val="8"/>
          <w:sz w:val="24"/>
        </w:rPr>
        <w:t xml:space="preserve"> </w:t>
      </w:r>
      <w:r w:rsidRPr="008743E0">
        <w:rPr>
          <w:rFonts w:ascii="Times New Roman" w:eastAsia="Times New Roman" w:hAnsi="Times New Roman" w:cs="Times New Roman"/>
          <w:sz w:val="24"/>
        </w:rPr>
        <w:t xml:space="preserve">с  </w:t>
      </w:r>
      <w:r w:rsidRPr="008743E0">
        <w:rPr>
          <w:rFonts w:ascii="Times New Roman" w:eastAsia="Times New Roman" w:hAnsi="Times New Roman" w:cs="Times New Roman"/>
          <w:spacing w:val="6"/>
          <w:sz w:val="24"/>
        </w:rPr>
        <w:t xml:space="preserve"> </w:t>
      </w:r>
      <w:r w:rsidRPr="008743E0">
        <w:rPr>
          <w:rFonts w:ascii="Times New Roman" w:eastAsia="Times New Roman" w:hAnsi="Times New Roman" w:cs="Times New Roman"/>
          <w:sz w:val="24"/>
        </w:rPr>
        <w:t xml:space="preserve">содержанием  </w:t>
      </w:r>
      <w:r w:rsidRPr="008743E0">
        <w:rPr>
          <w:rFonts w:ascii="Times New Roman" w:eastAsia="Times New Roman" w:hAnsi="Times New Roman" w:cs="Times New Roman"/>
          <w:spacing w:val="8"/>
          <w:sz w:val="24"/>
        </w:rPr>
        <w:t xml:space="preserve"> </w:t>
      </w:r>
      <w:r w:rsidRPr="008743E0">
        <w:rPr>
          <w:rFonts w:ascii="Times New Roman" w:eastAsia="Times New Roman" w:hAnsi="Times New Roman" w:cs="Times New Roman"/>
          <w:sz w:val="24"/>
        </w:rPr>
        <w:t xml:space="preserve">государственных  </w:t>
      </w:r>
      <w:r w:rsidRPr="008743E0">
        <w:rPr>
          <w:rFonts w:ascii="Times New Roman" w:eastAsia="Times New Roman" w:hAnsi="Times New Roman" w:cs="Times New Roman"/>
          <w:spacing w:val="7"/>
          <w:sz w:val="24"/>
        </w:rPr>
        <w:t xml:space="preserve"> </w:t>
      </w:r>
      <w:r w:rsidRPr="008743E0">
        <w:rPr>
          <w:rFonts w:ascii="Times New Roman" w:eastAsia="Times New Roman" w:hAnsi="Times New Roman" w:cs="Times New Roman"/>
          <w:sz w:val="24"/>
        </w:rPr>
        <w:t xml:space="preserve">праздников  </w:t>
      </w:r>
      <w:r w:rsidRPr="008743E0">
        <w:rPr>
          <w:rFonts w:ascii="Times New Roman" w:eastAsia="Times New Roman" w:hAnsi="Times New Roman" w:cs="Times New Roman"/>
          <w:spacing w:val="4"/>
          <w:sz w:val="24"/>
        </w:rPr>
        <w:t xml:space="preserve"> </w:t>
      </w:r>
      <w:r w:rsidRPr="008743E0">
        <w:rPr>
          <w:rFonts w:ascii="Times New Roman" w:eastAsia="Times New Roman" w:hAnsi="Times New Roman" w:cs="Times New Roman"/>
          <w:sz w:val="24"/>
        </w:rPr>
        <w:t xml:space="preserve">и  </w:t>
      </w:r>
      <w:r w:rsidRPr="008743E0">
        <w:rPr>
          <w:rFonts w:ascii="Times New Roman" w:eastAsia="Times New Roman" w:hAnsi="Times New Roman" w:cs="Times New Roman"/>
          <w:spacing w:val="7"/>
          <w:sz w:val="24"/>
        </w:rPr>
        <w:t xml:space="preserve"> </w:t>
      </w:r>
      <w:r w:rsidRPr="008743E0">
        <w:rPr>
          <w:rFonts w:ascii="Times New Roman" w:eastAsia="Times New Roman" w:hAnsi="Times New Roman" w:cs="Times New Roman"/>
          <w:sz w:val="24"/>
        </w:rPr>
        <w:t>традициями</w:t>
      </w:r>
      <w:r w:rsidR="00E110CE">
        <w:rPr>
          <w:rFonts w:ascii="Times New Roman" w:eastAsia="Times New Roman" w:hAnsi="Times New Roman" w:cs="Times New Roman"/>
          <w:sz w:val="24"/>
        </w:rPr>
        <w:t xml:space="preserve"> </w:t>
      </w:r>
      <w:r w:rsidRPr="00E110CE">
        <w:rPr>
          <w:rFonts w:ascii="Times New Roman" w:eastAsia="Times New Roman" w:hAnsi="Times New Roman" w:cs="Times New Roman"/>
          <w:sz w:val="24"/>
          <w:szCs w:val="24"/>
        </w:rPr>
        <w:t>празднования, развивать патриотические чувства, уважение и гордость за поступки героев</w:t>
      </w:r>
      <w:r w:rsidRPr="00E110CE">
        <w:rPr>
          <w:rFonts w:ascii="Times New Roman" w:eastAsia="Times New Roman" w:hAnsi="Times New Roman" w:cs="Times New Roman"/>
          <w:spacing w:val="1"/>
          <w:sz w:val="24"/>
          <w:szCs w:val="24"/>
        </w:rPr>
        <w:t xml:space="preserve"> </w:t>
      </w:r>
      <w:r w:rsidRPr="00E110CE">
        <w:rPr>
          <w:rFonts w:ascii="Times New Roman" w:eastAsia="Times New Roman" w:hAnsi="Times New Roman" w:cs="Times New Roman"/>
          <w:sz w:val="24"/>
          <w:szCs w:val="24"/>
        </w:rPr>
        <w:t>Отечества,</w:t>
      </w:r>
      <w:r w:rsidRPr="00E110CE">
        <w:rPr>
          <w:rFonts w:ascii="Times New Roman" w:eastAsia="Times New Roman" w:hAnsi="Times New Roman" w:cs="Times New Roman"/>
          <w:spacing w:val="-1"/>
          <w:sz w:val="24"/>
          <w:szCs w:val="24"/>
        </w:rPr>
        <w:t xml:space="preserve"> </w:t>
      </w:r>
      <w:r w:rsidRPr="00E110CE">
        <w:rPr>
          <w:rFonts w:ascii="Times New Roman" w:eastAsia="Times New Roman" w:hAnsi="Times New Roman" w:cs="Times New Roman"/>
          <w:sz w:val="24"/>
          <w:szCs w:val="24"/>
        </w:rPr>
        <w:t>достижения страны;</w:t>
      </w:r>
    </w:p>
    <w:p w:rsidR="008743E0" w:rsidRPr="008743E0" w:rsidRDefault="008743E0" w:rsidP="008743E0">
      <w:pPr>
        <w:widowControl w:val="0"/>
        <w:numPr>
          <w:ilvl w:val="1"/>
          <w:numId w:val="18"/>
        </w:numPr>
        <w:tabs>
          <w:tab w:val="left" w:pos="851"/>
          <w:tab w:val="left" w:pos="1667"/>
        </w:tabs>
        <w:autoSpaceDE w:val="0"/>
        <w:autoSpaceDN w:val="0"/>
        <w:spacing w:after="0" w:line="360" w:lineRule="auto"/>
        <w:ind w:left="0" w:right="59" w:firstLine="567"/>
        <w:jc w:val="both"/>
        <w:rPr>
          <w:rFonts w:ascii="Times New Roman" w:eastAsia="Times New Roman" w:hAnsi="Times New Roman" w:cs="Times New Roman"/>
          <w:sz w:val="24"/>
        </w:rPr>
      </w:pPr>
      <w:r w:rsidRPr="008743E0">
        <w:rPr>
          <w:rFonts w:ascii="Times New Roman" w:eastAsia="Times New Roman" w:hAnsi="Times New Roman" w:cs="Times New Roman"/>
          <w:sz w:val="24"/>
        </w:rPr>
        <w:t>поддерживать</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детскую</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любознательность</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по</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отношению</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к</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родному</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краю,</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эмоциональный</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отклик</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на</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проявления</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красоты</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в</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различных</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архитектурных</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объектах</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и</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произведениях</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искусства, явлениях</w:t>
      </w:r>
      <w:r w:rsidRPr="008743E0">
        <w:rPr>
          <w:rFonts w:ascii="Times New Roman" w:eastAsia="Times New Roman" w:hAnsi="Times New Roman" w:cs="Times New Roman"/>
          <w:spacing w:val="2"/>
          <w:sz w:val="24"/>
        </w:rPr>
        <w:t xml:space="preserve"> </w:t>
      </w:r>
      <w:r w:rsidRPr="008743E0">
        <w:rPr>
          <w:rFonts w:ascii="Times New Roman" w:eastAsia="Times New Roman" w:hAnsi="Times New Roman" w:cs="Times New Roman"/>
          <w:sz w:val="24"/>
        </w:rPr>
        <w:t>природы;</w:t>
      </w:r>
    </w:p>
    <w:p w:rsidR="008743E0" w:rsidRPr="008743E0" w:rsidRDefault="008743E0" w:rsidP="008743E0">
      <w:pPr>
        <w:widowControl w:val="0"/>
        <w:numPr>
          <w:ilvl w:val="1"/>
          <w:numId w:val="18"/>
        </w:numPr>
        <w:tabs>
          <w:tab w:val="left" w:pos="851"/>
          <w:tab w:val="left" w:pos="1667"/>
        </w:tabs>
        <w:autoSpaceDE w:val="0"/>
        <w:autoSpaceDN w:val="0"/>
        <w:spacing w:after="0" w:line="360" w:lineRule="auto"/>
        <w:ind w:left="0" w:right="59" w:firstLine="567"/>
        <w:jc w:val="both"/>
        <w:rPr>
          <w:rFonts w:ascii="Times New Roman" w:eastAsia="Times New Roman" w:hAnsi="Times New Roman" w:cs="Times New Roman"/>
          <w:i/>
          <w:sz w:val="24"/>
        </w:rPr>
      </w:pPr>
      <w:r w:rsidRPr="008743E0">
        <w:rPr>
          <w:rFonts w:ascii="Times New Roman" w:eastAsia="Times New Roman" w:hAnsi="Times New Roman" w:cs="Times New Roman"/>
          <w:i/>
          <w:sz w:val="24"/>
        </w:rPr>
        <w:lastRenderedPageBreak/>
        <w:t>приобщать</w:t>
      </w:r>
      <w:r w:rsidRPr="008743E0">
        <w:rPr>
          <w:rFonts w:ascii="Times New Roman" w:eastAsia="Times New Roman" w:hAnsi="Times New Roman" w:cs="Times New Roman"/>
          <w:i/>
          <w:spacing w:val="-14"/>
          <w:sz w:val="24"/>
        </w:rPr>
        <w:t xml:space="preserve"> </w:t>
      </w:r>
      <w:r w:rsidRPr="008743E0">
        <w:rPr>
          <w:rFonts w:ascii="Times New Roman" w:eastAsia="Times New Roman" w:hAnsi="Times New Roman" w:cs="Times New Roman"/>
          <w:i/>
          <w:sz w:val="24"/>
        </w:rPr>
        <w:t>детей</w:t>
      </w:r>
      <w:r w:rsidRPr="008743E0">
        <w:rPr>
          <w:rFonts w:ascii="Times New Roman" w:eastAsia="Times New Roman" w:hAnsi="Times New Roman" w:cs="Times New Roman"/>
          <w:i/>
          <w:spacing w:val="-14"/>
          <w:sz w:val="24"/>
        </w:rPr>
        <w:t xml:space="preserve"> </w:t>
      </w:r>
      <w:r w:rsidRPr="008743E0">
        <w:rPr>
          <w:rFonts w:ascii="Times New Roman" w:eastAsia="Times New Roman" w:hAnsi="Times New Roman" w:cs="Times New Roman"/>
          <w:i/>
          <w:sz w:val="24"/>
        </w:rPr>
        <w:t>к</w:t>
      </w:r>
      <w:r w:rsidRPr="008743E0">
        <w:rPr>
          <w:rFonts w:ascii="Times New Roman" w:eastAsia="Times New Roman" w:hAnsi="Times New Roman" w:cs="Times New Roman"/>
          <w:i/>
          <w:spacing w:val="-14"/>
          <w:sz w:val="24"/>
        </w:rPr>
        <w:t xml:space="preserve"> </w:t>
      </w:r>
      <w:r w:rsidRPr="008743E0">
        <w:rPr>
          <w:rFonts w:ascii="Times New Roman" w:eastAsia="Times New Roman" w:hAnsi="Times New Roman" w:cs="Times New Roman"/>
          <w:i/>
          <w:sz w:val="24"/>
        </w:rPr>
        <w:t>подготовке</w:t>
      </w:r>
      <w:r w:rsidRPr="008743E0">
        <w:rPr>
          <w:rFonts w:ascii="Times New Roman" w:eastAsia="Times New Roman" w:hAnsi="Times New Roman" w:cs="Times New Roman"/>
          <w:i/>
          <w:spacing w:val="-15"/>
          <w:sz w:val="24"/>
        </w:rPr>
        <w:t xml:space="preserve"> </w:t>
      </w:r>
      <w:r w:rsidRPr="008743E0">
        <w:rPr>
          <w:rFonts w:ascii="Times New Roman" w:eastAsia="Times New Roman" w:hAnsi="Times New Roman" w:cs="Times New Roman"/>
          <w:i/>
          <w:sz w:val="24"/>
        </w:rPr>
        <w:t>празднования</w:t>
      </w:r>
      <w:r w:rsidRPr="008743E0">
        <w:rPr>
          <w:rFonts w:ascii="Times New Roman" w:eastAsia="Times New Roman" w:hAnsi="Times New Roman" w:cs="Times New Roman"/>
          <w:i/>
          <w:spacing w:val="-14"/>
          <w:sz w:val="24"/>
        </w:rPr>
        <w:t xml:space="preserve"> </w:t>
      </w:r>
      <w:r w:rsidRPr="008743E0">
        <w:rPr>
          <w:rFonts w:ascii="Times New Roman" w:eastAsia="Times New Roman" w:hAnsi="Times New Roman" w:cs="Times New Roman"/>
          <w:i/>
          <w:sz w:val="24"/>
        </w:rPr>
        <w:t>основных</w:t>
      </w:r>
      <w:r w:rsidRPr="008743E0">
        <w:rPr>
          <w:rFonts w:ascii="Times New Roman" w:eastAsia="Times New Roman" w:hAnsi="Times New Roman" w:cs="Times New Roman"/>
          <w:i/>
          <w:spacing w:val="-15"/>
          <w:sz w:val="24"/>
        </w:rPr>
        <w:t xml:space="preserve"> </w:t>
      </w:r>
      <w:r w:rsidRPr="008743E0">
        <w:rPr>
          <w:rFonts w:ascii="Times New Roman" w:eastAsia="Times New Roman" w:hAnsi="Times New Roman" w:cs="Times New Roman"/>
          <w:i/>
          <w:sz w:val="24"/>
        </w:rPr>
        <w:t>знаменательных</w:t>
      </w:r>
      <w:r w:rsidRPr="008743E0">
        <w:rPr>
          <w:rFonts w:ascii="Times New Roman" w:eastAsia="Times New Roman" w:hAnsi="Times New Roman" w:cs="Times New Roman"/>
          <w:i/>
          <w:spacing w:val="-15"/>
          <w:sz w:val="24"/>
        </w:rPr>
        <w:t xml:space="preserve"> </w:t>
      </w:r>
      <w:r w:rsidRPr="008743E0">
        <w:rPr>
          <w:rFonts w:ascii="Times New Roman" w:eastAsia="Times New Roman" w:hAnsi="Times New Roman" w:cs="Times New Roman"/>
          <w:i/>
          <w:sz w:val="24"/>
        </w:rPr>
        <w:t>дат</w:t>
      </w:r>
      <w:r w:rsidRPr="008743E0">
        <w:rPr>
          <w:rFonts w:ascii="Times New Roman" w:eastAsia="Times New Roman" w:hAnsi="Times New Roman" w:cs="Times New Roman"/>
          <w:i/>
          <w:spacing w:val="-14"/>
          <w:sz w:val="24"/>
        </w:rPr>
        <w:t xml:space="preserve"> </w:t>
      </w:r>
      <w:r w:rsidRPr="008743E0">
        <w:rPr>
          <w:rFonts w:ascii="Times New Roman" w:eastAsia="Times New Roman" w:hAnsi="Times New Roman" w:cs="Times New Roman"/>
          <w:i/>
          <w:sz w:val="24"/>
        </w:rPr>
        <w:t>города,</w:t>
      </w:r>
      <w:r w:rsidRPr="008743E0">
        <w:rPr>
          <w:rFonts w:ascii="Times New Roman" w:eastAsia="Times New Roman" w:hAnsi="Times New Roman" w:cs="Times New Roman"/>
          <w:i/>
          <w:spacing w:val="-58"/>
          <w:sz w:val="24"/>
        </w:rPr>
        <w:t xml:space="preserve"> </w:t>
      </w:r>
      <w:r w:rsidRPr="008743E0">
        <w:rPr>
          <w:rFonts w:ascii="Times New Roman" w:eastAsia="Times New Roman" w:hAnsi="Times New Roman" w:cs="Times New Roman"/>
          <w:i/>
          <w:sz w:val="24"/>
        </w:rPr>
        <w:t>республики, страны. Формировать чувство гордости и радости от участия в жизни города</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(республики,</w:t>
      </w:r>
      <w:r w:rsidRPr="008743E0">
        <w:rPr>
          <w:rFonts w:ascii="Times New Roman" w:eastAsia="Times New Roman" w:hAnsi="Times New Roman" w:cs="Times New Roman"/>
          <w:i/>
          <w:spacing w:val="-1"/>
          <w:sz w:val="24"/>
        </w:rPr>
        <w:t xml:space="preserve"> </w:t>
      </w:r>
      <w:r w:rsidRPr="008743E0">
        <w:rPr>
          <w:rFonts w:ascii="Times New Roman" w:eastAsia="Times New Roman" w:hAnsi="Times New Roman" w:cs="Times New Roman"/>
          <w:i/>
          <w:sz w:val="24"/>
        </w:rPr>
        <w:t>страны);</w:t>
      </w:r>
    </w:p>
    <w:p w:rsidR="008743E0" w:rsidRPr="008743E0" w:rsidRDefault="008743E0" w:rsidP="006E5EE2">
      <w:pPr>
        <w:widowControl w:val="0"/>
        <w:numPr>
          <w:ilvl w:val="0"/>
          <w:numId w:val="24"/>
        </w:numPr>
        <w:tabs>
          <w:tab w:val="left" w:pos="851"/>
        </w:tabs>
        <w:autoSpaceDE w:val="0"/>
        <w:autoSpaceDN w:val="0"/>
        <w:spacing w:after="0" w:line="360" w:lineRule="auto"/>
        <w:ind w:left="0" w:firstLine="567"/>
        <w:outlineLvl w:val="1"/>
        <w:rPr>
          <w:rFonts w:ascii="Times New Roman" w:eastAsia="Times New Roman" w:hAnsi="Times New Roman" w:cs="Times New Roman"/>
          <w:b/>
          <w:bCs/>
          <w:i/>
          <w:iCs/>
          <w:sz w:val="24"/>
          <w:szCs w:val="24"/>
        </w:rPr>
      </w:pPr>
      <w:r w:rsidRPr="008743E0">
        <w:rPr>
          <w:rFonts w:ascii="Times New Roman" w:eastAsia="Times New Roman" w:hAnsi="Times New Roman" w:cs="Times New Roman"/>
          <w:b/>
          <w:bCs/>
          <w:i/>
          <w:iCs/>
          <w:sz w:val="24"/>
          <w:szCs w:val="24"/>
        </w:rPr>
        <w:t>в</w:t>
      </w:r>
      <w:r w:rsidRPr="008743E0">
        <w:rPr>
          <w:rFonts w:ascii="Times New Roman" w:eastAsia="Times New Roman" w:hAnsi="Times New Roman" w:cs="Times New Roman"/>
          <w:b/>
          <w:bCs/>
          <w:i/>
          <w:iCs/>
          <w:spacing w:val="-2"/>
          <w:sz w:val="24"/>
          <w:szCs w:val="24"/>
        </w:rPr>
        <w:t xml:space="preserve"> </w:t>
      </w:r>
      <w:r w:rsidRPr="008743E0">
        <w:rPr>
          <w:rFonts w:ascii="Times New Roman" w:eastAsia="Times New Roman" w:hAnsi="Times New Roman" w:cs="Times New Roman"/>
          <w:b/>
          <w:bCs/>
          <w:i/>
          <w:iCs/>
          <w:sz w:val="24"/>
          <w:szCs w:val="24"/>
        </w:rPr>
        <w:t>сфере</w:t>
      </w:r>
      <w:r w:rsidRPr="008743E0">
        <w:rPr>
          <w:rFonts w:ascii="Times New Roman" w:eastAsia="Times New Roman" w:hAnsi="Times New Roman" w:cs="Times New Roman"/>
          <w:b/>
          <w:bCs/>
          <w:i/>
          <w:iCs/>
          <w:spacing w:val="-2"/>
          <w:sz w:val="24"/>
          <w:szCs w:val="24"/>
        </w:rPr>
        <w:t xml:space="preserve"> </w:t>
      </w:r>
      <w:r w:rsidRPr="008743E0">
        <w:rPr>
          <w:rFonts w:ascii="Times New Roman" w:eastAsia="Times New Roman" w:hAnsi="Times New Roman" w:cs="Times New Roman"/>
          <w:b/>
          <w:bCs/>
          <w:i/>
          <w:iCs/>
          <w:sz w:val="24"/>
          <w:szCs w:val="24"/>
        </w:rPr>
        <w:t>трудового</w:t>
      </w:r>
      <w:r w:rsidRPr="008743E0">
        <w:rPr>
          <w:rFonts w:ascii="Times New Roman" w:eastAsia="Times New Roman" w:hAnsi="Times New Roman" w:cs="Times New Roman"/>
          <w:b/>
          <w:bCs/>
          <w:i/>
          <w:iCs/>
          <w:spacing w:val="-2"/>
          <w:sz w:val="24"/>
          <w:szCs w:val="24"/>
        </w:rPr>
        <w:t xml:space="preserve"> </w:t>
      </w:r>
      <w:r w:rsidRPr="008743E0">
        <w:rPr>
          <w:rFonts w:ascii="Times New Roman" w:eastAsia="Times New Roman" w:hAnsi="Times New Roman" w:cs="Times New Roman"/>
          <w:b/>
          <w:bCs/>
          <w:i/>
          <w:iCs/>
          <w:sz w:val="24"/>
          <w:szCs w:val="24"/>
        </w:rPr>
        <w:t>воспитания:</w:t>
      </w:r>
    </w:p>
    <w:p w:rsidR="008743E0" w:rsidRPr="008743E0" w:rsidRDefault="008743E0" w:rsidP="008743E0">
      <w:pPr>
        <w:widowControl w:val="0"/>
        <w:numPr>
          <w:ilvl w:val="1"/>
          <w:numId w:val="18"/>
        </w:numPr>
        <w:tabs>
          <w:tab w:val="left" w:pos="851"/>
          <w:tab w:val="left" w:pos="9356"/>
        </w:tabs>
        <w:autoSpaceDE w:val="0"/>
        <w:autoSpaceDN w:val="0"/>
        <w:spacing w:after="0" w:line="360" w:lineRule="auto"/>
        <w:ind w:left="0" w:right="59" w:firstLine="566"/>
        <w:jc w:val="both"/>
        <w:rPr>
          <w:rFonts w:ascii="Times New Roman" w:eastAsia="Times New Roman" w:hAnsi="Times New Roman" w:cs="Times New Roman"/>
          <w:sz w:val="24"/>
        </w:rPr>
      </w:pPr>
      <w:r w:rsidRPr="008743E0">
        <w:rPr>
          <w:rFonts w:ascii="Times New Roman" w:eastAsia="Times New Roman" w:hAnsi="Times New Roman" w:cs="Times New Roman"/>
          <w:sz w:val="24"/>
        </w:rPr>
        <w:t>формировать</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представления</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о</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профессиях</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и</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трудовых</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процессах;</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воспитывать</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бережное</w:t>
      </w:r>
      <w:r w:rsidRPr="008743E0">
        <w:rPr>
          <w:rFonts w:ascii="Times New Roman" w:eastAsia="Times New Roman" w:hAnsi="Times New Roman" w:cs="Times New Roman"/>
          <w:spacing w:val="-8"/>
          <w:sz w:val="24"/>
        </w:rPr>
        <w:t xml:space="preserve"> </w:t>
      </w:r>
      <w:r w:rsidRPr="008743E0">
        <w:rPr>
          <w:rFonts w:ascii="Times New Roman" w:eastAsia="Times New Roman" w:hAnsi="Times New Roman" w:cs="Times New Roman"/>
          <w:sz w:val="24"/>
        </w:rPr>
        <w:t>отношение</w:t>
      </w:r>
      <w:r w:rsidRPr="008743E0">
        <w:rPr>
          <w:rFonts w:ascii="Times New Roman" w:eastAsia="Times New Roman" w:hAnsi="Times New Roman" w:cs="Times New Roman"/>
          <w:spacing w:val="-10"/>
          <w:sz w:val="24"/>
        </w:rPr>
        <w:t xml:space="preserve"> </w:t>
      </w:r>
      <w:r w:rsidRPr="008743E0">
        <w:rPr>
          <w:rFonts w:ascii="Times New Roman" w:eastAsia="Times New Roman" w:hAnsi="Times New Roman" w:cs="Times New Roman"/>
          <w:sz w:val="24"/>
        </w:rPr>
        <w:t>к</w:t>
      </w:r>
      <w:r w:rsidRPr="008743E0">
        <w:rPr>
          <w:rFonts w:ascii="Times New Roman" w:eastAsia="Times New Roman" w:hAnsi="Times New Roman" w:cs="Times New Roman"/>
          <w:spacing w:val="-9"/>
          <w:sz w:val="24"/>
        </w:rPr>
        <w:t xml:space="preserve"> </w:t>
      </w:r>
      <w:r w:rsidRPr="008743E0">
        <w:rPr>
          <w:rFonts w:ascii="Times New Roman" w:eastAsia="Times New Roman" w:hAnsi="Times New Roman" w:cs="Times New Roman"/>
          <w:sz w:val="24"/>
        </w:rPr>
        <w:t>труду</w:t>
      </w:r>
      <w:r w:rsidRPr="008743E0">
        <w:rPr>
          <w:rFonts w:ascii="Times New Roman" w:eastAsia="Times New Roman" w:hAnsi="Times New Roman" w:cs="Times New Roman"/>
          <w:spacing w:val="-13"/>
          <w:sz w:val="24"/>
        </w:rPr>
        <w:t xml:space="preserve"> </w:t>
      </w:r>
      <w:r w:rsidRPr="008743E0">
        <w:rPr>
          <w:rFonts w:ascii="Times New Roman" w:eastAsia="Times New Roman" w:hAnsi="Times New Roman" w:cs="Times New Roman"/>
          <w:sz w:val="24"/>
        </w:rPr>
        <w:t>взрослых,</w:t>
      </w:r>
      <w:r w:rsidRPr="008743E0">
        <w:rPr>
          <w:rFonts w:ascii="Times New Roman" w:eastAsia="Times New Roman" w:hAnsi="Times New Roman" w:cs="Times New Roman"/>
          <w:spacing w:val="-6"/>
          <w:sz w:val="24"/>
        </w:rPr>
        <w:t xml:space="preserve"> </w:t>
      </w:r>
      <w:r w:rsidRPr="008743E0">
        <w:rPr>
          <w:rFonts w:ascii="Times New Roman" w:eastAsia="Times New Roman" w:hAnsi="Times New Roman" w:cs="Times New Roman"/>
          <w:sz w:val="24"/>
        </w:rPr>
        <w:t>к</w:t>
      </w:r>
      <w:r w:rsidRPr="008743E0">
        <w:rPr>
          <w:rFonts w:ascii="Times New Roman" w:eastAsia="Times New Roman" w:hAnsi="Times New Roman" w:cs="Times New Roman"/>
          <w:spacing w:val="-7"/>
          <w:sz w:val="24"/>
        </w:rPr>
        <w:t xml:space="preserve"> </w:t>
      </w:r>
      <w:r w:rsidRPr="008743E0">
        <w:rPr>
          <w:rFonts w:ascii="Times New Roman" w:eastAsia="Times New Roman" w:hAnsi="Times New Roman" w:cs="Times New Roman"/>
          <w:sz w:val="24"/>
        </w:rPr>
        <w:t>результатам</w:t>
      </w:r>
      <w:r w:rsidRPr="008743E0">
        <w:rPr>
          <w:rFonts w:ascii="Times New Roman" w:eastAsia="Times New Roman" w:hAnsi="Times New Roman" w:cs="Times New Roman"/>
          <w:spacing w:val="-7"/>
          <w:sz w:val="24"/>
        </w:rPr>
        <w:t xml:space="preserve"> </w:t>
      </w:r>
      <w:r w:rsidRPr="008743E0">
        <w:rPr>
          <w:rFonts w:ascii="Times New Roman" w:eastAsia="Times New Roman" w:hAnsi="Times New Roman" w:cs="Times New Roman"/>
          <w:sz w:val="24"/>
        </w:rPr>
        <w:t>их</w:t>
      </w:r>
      <w:r w:rsidRPr="008743E0">
        <w:rPr>
          <w:rFonts w:ascii="Times New Roman" w:eastAsia="Times New Roman" w:hAnsi="Times New Roman" w:cs="Times New Roman"/>
          <w:spacing w:val="-7"/>
          <w:sz w:val="24"/>
        </w:rPr>
        <w:t xml:space="preserve"> </w:t>
      </w:r>
      <w:r w:rsidRPr="008743E0">
        <w:rPr>
          <w:rFonts w:ascii="Times New Roman" w:eastAsia="Times New Roman" w:hAnsi="Times New Roman" w:cs="Times New Roman"/>
          <w:sz w:val="24"/>
        </w:rPr>
        <w:t>труда;</w:t>
      </w:r>
      <w:r w:rsidRPr="008743E0">
        <w:rPr>
          <w:rFonts w:ascii="Times New Roman" w:eastAsia="Times New Roman" w:hAnsi="Times New Roman" w:cs="Times New Roman"/>
          <w:spacing w:val="-7"/>
          <w:sz w:val="24"/>
        </w:rPr>
        <w:t xml:space="preserve"> </w:t>
      </w:r>
      <w:r w:rsidRPr="008743E0">
        <w:rPr>
          <w:rFonts w:ascii="Times New Roman" w:eastAsia="Times New Roman" w:hAnsi="Times New Roman" w:cs="Times New Roman"/>
          <w:sz w:val="24"/>
        </w:rPr>
        <w:t>развивать</w:t>
      </w:r>
      <w:r w:rsidRPr="008743E0">
        <w:rPr>
          <w:rFonts w:ascii="Times New Roman" w:eastAsia="Times New Roman" w:hAnsi="Times New Roman" w:cs="Times New Roman"/>
          <w:spacing w:val="-5"/>
          <w:sz w:val="24"/>
        </w:rPr>
        <w:t xml:space="preserve"> </w:t>
      </w:r>
      <w:r w:rsidRPr="008743E0">
        <w:rPr>
          <w:rFonts w:ascii="Times New Roman" w:eastAsia="Times New Roman" w:hAnsi="Times New Roman" w:cs="Times New Roman"/>
          <w:sz w:val="24"/>
        </w:rPr>
        <w:t>самостоятельность</w:t>
      </w:r>
      <w:r w:rsidRPr="008743E0">
        <w:rPr>
          <w:rFonts w:ascii="Times New Roman" w:eastAsia="Times New Roman" w:hAnsi="Times New Roman" w:cs="Times New Roman"/>
          <w:spacing w:val="-8"/>
          <w:sz w:val="24"/>
        </w:rPr>
        <w:t xml:space="preserve"> </w:t>
      </w:r>
      <w:r w:rsidRPr="008743E0">
        <w:rPr>
          <w:rFonts w:ascii="Times New Roman" w:eastAsia="Times New Roman" w:hAnsi="Times New Roman" w:cs="Times New Roman"/>
          <w:sz w:val="24"/>
        </w:rPr>
        <w:t>и</w:t>
      </w:r>
      <w:r w:rsidRPr="008743E0">
        <w:rPr>
          <w:rFonts w:ascii="Times New Roman" w:eastAsia="Times New Roman" w:hAnsi="Times New Roman" w:cs="Times New Roman"/>
          <w:spacing w:val="-57"/>
          <w:sz w:val="24"/>
        </w:rPr>
        <w:t xml:space="preserve"> </w:t>
      </w:r>
      <w:r w:rsidRPr="008743E0">
        <w:rPr>
          <w:rFonts w:ascii="Times New Roman" w:eastAsia="Times New Roman" w:hAnsi="Times New Roman" w:cs="Times New Roman"/>
          <w:spacing w:val="-1"/>
          <w:sz w:val="24"/>
        </w:rPr>
        <w:t>инициативу</w:t>
      </w:r>
      <w:r w:rsidRPr="008743E0">
        <w:rPr>
          <w:rFonts w:ascii="Times New Roman" w:eastAsia="Times New Roman" w:hAnsi="Times New Roman" w:cs="Times New Roman"/>
          <w:spacing w:val="-17"/>
          <w:sz w:val="24"/>
        </w:rPr>
        <w:t xml:space="preserve"> </w:t>
      </w:r>
      <w:r w:rsidRPr="008743E0">
        <w:rPr>
          <w:rFonts w:ascii="Times New Roman" w:eastAsia="Times New Roman" w:hAnsi="Times New Roman" w:cs="Times New Roman"/>
          <w:spacing w:val="-1"/>
          <w:sz w:val="24"/>
        </w:rPr>
        <w:t>в</w:t>
      </w:r>
      <w:r w:rsidRPr="008743E0">
        <w:rPr>
          <w:rFonts w:ascii="Times New Roman" w:eastAsia="Times New Roman" w:hAnsi="Times New Roman" w:cs="Times New Roman"/>
          <w:spacing w:val="-12"/>
          <w:sz w:val="24"/>
        </w:rPr>
        <w:t xml:space="preserve"> </w:t>
      </w:r>
      <w:r w:rsidRPr="008743E0">
        <w:rPr>
          <w:rFonts w:ascii="Times New Roman" w:eastAsia="Times New Roman" w:hAnsi="Times New Roman" w:cs="Times New Roman"/>
          <w:spacing w:val="-1"/>
          <w:sz w:val="24"/>
        </w:rPr>
        <w:t>трудовой</w:t>
      </w:r>
      <w:r w:rsidRPr="008743E0">
        <w:rPr>
          <w:rFonts w:ascii="Times New Roman" w:eastAsia="Times New Roman" w:hAnsi="Times New Roman" w:cs="Times New Roman"/>
          <w:spacing w:val="-11"/>
          <w:sz w:val="24"/>
        </w:rPr>
        <w:t xml:space="preserve"> </w:t>
      </w:r>
      <w:r w:rsidRPr="008743E0">
        <w:rPr>
          <w:rFonts w:ascii="Times New Roman" w:eastAsia="Times New Roman" w:hAnsi="Times New Roman" w:cs="Times New Roman"/>
          <w:sz w:val="24"/>
        </w:rPr>
        <w:t>деятельности</w:t>
      </w:r>
      <w:r w:rsidRPr="008743E0">
        <w:rPr>
          <w:rFonts w:ascii="Times New Roman" w:eastAsia="Times New Roman" w:hAnsi="Times New Roman" w:cs="Times New Roman"/>
          <w:spacing w:val="-10"/>
          <w:sz w:val="24"/>
        </w:rPr>
        <w:t xml:space="preserve"> </w:t>
      </w:r>
      <w:r w:rsidRPr="008743E0">
        <w:rPr>
          <w:rFonts w:ascii="Times New Roman" w:eastAsia="Times New Roman" w:hAnsi="Times New Roman" w:cs="Times New Roman"/>
          <w:sz w:val="24"/>
        </w:rPr>
        <w:t>по</w:t>
      </w:r>
      <w:r w:rsidRPr="008743E0">
        <w:rPr>
          <w:rFonts w:ascii="Times New Roman" w:eastAsia="Times New Roman" w:hAnsi="Times New Roman" w:cs="Times New Roman"/>
          <w:spacing w:val="-12"/>
          <w:sz w:val="24"/>
        </w:rPr>
        <w:t xml:space="preserve"> </w:t>
      </w:r>
      <w:r w:rsidRPr="008743E0">
        <w:rPr>
          <w:rFonts w:ascii="Times New Roman" w:eastAsia="Times New Roman" w:hAnsi="Times New Roman" w:cs="Times New Roman"/>
          <w:sz w:val="24"/>
        </w:rPr>
        <w:t>самообслуживанию,</w:t>
      </w:r>
      <w:r w:rsidRPr="008743E0">
        <w:rPr>
          <w:rFonts w:ascii="Times New Roman" w:eastAsia="Times New Roman" w:hAnsi="Times New Roman" w:cs="Times New Roman"/>
          <w:spacing w:val="-14"/>
          <w:sz w:val="24"/>
        </w:rPr>
        <w:t xml:space="preserve"> </w:t>
      </w:r>
      <w:r w:rsidRPr="008743E0">
        <w:rPr>
          <w:rFonts w:ascii="Times New Roman" w:eastAsia="Times New Roman" w:hAnsi="Times New Roman" w:cs="Times New Roman"/>
          <w:sz w:val="24"/>
        </w:rPr>
        <w:t>хозяйственно-бытовому,</w:t>
      </w:r>
      <w:r w:rsidRPr="008743E0">
        <w:rPr>
          <w:rFonts w:ascii="Times New Roman" w:eastAsia="Times New Roman" w:hAnsi="Times New Roman" w:cs="Times New Roman"/>
          <w:spacing w:val="-11"/>
          <w:sz w:val="24"/>
        </w:rPr>
        <w:t xml:space="preserve"> </w:t>
      </w:r>
      <w:r w:rsidRPr="008743E0">
        <w:rPr>
          <w:rFonts w:ascii="Times New Roman" w:eastAsia="Times New Roman" w:hAnsi="Times New Roman" w:cs="Times New Roman"/>
          <w:sz w:val="24"/>
        </w:rPr>
        <w:t>ручному</w:t>
      </w:r>
      <w:r w:rsidRPr="008743E0">
        <w:rPr>
          <w:rFonts w:ascii="Times New Roman" w:eastAsia="Times New Roman" w:hAnsi="Times New Roman" w:cs="Times New Roman"/>
          <w:spacing w:val="-58"/>
          <w:sz w:val="24"/>
        </w:rPr>
        <w:t xml:space="preserve"> </w:t>
      </w:r>
      <w:r w:rsidRPr="008743E0">
        <w:rPr>
          <w:rFonts w:ascii="Times New Roman" w:eastAsia="Times New Roman" w:hAnsi="Times New Roman" w:cs="Times New Roman"/>
          <w:sz w:val="24"/>
        </w:rPr>
        <w:t>труду</w:t>
      </w:r>
      <w:r w:rsidRPr="008743E0">
        <w:rPr>
          <w:rFonts w:ascii="Times New Roman" w:eastAsia="Times New Roman" w:hAnsi="Times New Roman" w:cs="Times New Roman"/>
          <w:spacing w:val="-6"/>
          <w:sz w:val="24"/>
        </w:rPr>
        <w:t xml:space="preserve"> </w:t>
      </w:r>
      <w:r w:rsidRPr="008743E0">
        <w:rPr>
          <w:rFonts w:ascii="Times New Roman" w:eastAsia="Times New Roman" w:hAnsi="Times New Roman" w:cs="Times New Roman"/>
          <w:sz w:val="24"/>
        </w:rPr>
        <w:t>и конструированию, труду</w:t>
      </w:r>
      <w:r w:rsidRPr="008743E0">
        <w:rPr>
          <w:rFonts w:ascii="Times New Roman" w:eastAsia="Times New Roman" w:hAnsi="Times New Roman" w:cs="Times New Roman"/>
          <w:spacing w:val="-5"/>
          <w:sz w:val="24"/>
        </w:rPr>
        <w:t xml:space="preserve"> </w:t>
      </w:r>
      <w:r w:rsidRPr="008743E0">
        <w:rPr>
          <w:rFonts w:ascii="Times New Roman" w:eastAsia="Times New Roman" w:hAnsi="Times New Roman" w:cs="Times New Roman"/>
          <w:sz w:val="24"/>
        </w:rPr>
        <w:t>в</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природе;</w:t>
      </w:r>
    </w:p>
    <w:p w:rsidR="008743E0" w:rsidRPr="008743E0" w:rsidRDefault="008743E0" w:rsidP="008743E0">
      <w:pPr>
        <w:widowControl w:val="0"/>
        <w:numPr>
          <w:ilvl w:val="1"/>
          <w:numId w:val="18"/>
        </w:numPr>
        <w:tabs>
          <w:tab w:val="left" w:pos="851"/>
          <w:tab w:val="left" w:pos="9356"/>
        </w:tabs>
        <w:autoSpaceDE w:val="0"/>
        <w:autoSpaceDN w:val="0"/>
        <w:spacing w:after="0" w:line="360" w:lineRule="auto"/>
        <w:ind w:left="0" w:right="59" w:firstLine="566"/>
        <w:jc w:val="both"/>
        <w:rPr>
          <w:rFonts w:ascii="Times New Roman" w:eastAsia="Times New Roman" w:hAnsi="Times New Roman" w:cs="Times New Roman"/>
          <w:sz w:val="24"/>
        </w:rPr>
      </w:pPr>
      <w:r w:rsidRPr="008743E0">
        <w:rPr>
          <w:rFonts w:ascii="Times New Roman" w:eastAsia="Times New Roman" w:hAnsi="Times New Roman" w:cs="Times New Roman"/>
          <w:sz w:val="24"/>
        </w:rPr>
        <w:t>знакомить</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детей</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с</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элементарными</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экономическими</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знаниями,</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формировать</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первоначальные</w:t>
      </w:r>
      <w:r w:rsidRPr="008743E0">
        <w:rPr>
          <w:rFonts w:ascii="Times New Roman" w:eastAsia="Times New Roman" w:hAnsi="Times New Roman" w:cs="Times New Roman"/>
          <w:spacing w:val="-3"/>
          <w:sz w:val="24"/>
        </w:rPr>
        <w:t xml:space="preserve"> </w:t>
      </w:r>
      <w:r w:rsidRPr="008743E0">
        <w:rPr>
          <w:rFonts w:ascii="Times New Roman" w:eastAsia="Times New Roman" w:hAnsi="Times New Roman" w:cs="Times New Roman"/>
          <w:sz w:val="24"/>
        </w:rPr>
        <w:t>представления о финансовой грамотности;</w:t>
      </w:r>
    </w:p>
    <w:p w:rsidR="008743E0" w:rsidRPr="008743E0" w:rsidRDefault="008743E0" w:rsidP="006E5EE2">
      <w:pPr>
        <w:widowControl w:val="0"/>
        <w:numPr>
          <w:ilvl w:val="0"/>
          <w:numId w:val="24"/>
        </w:numPr>
        <w:tabs>
          <w:tab w:val="left" w:pos="851"/>
          <w:tab w:val="left" w:pos="1701"/>
          <w:tab w:val="left" w:pos="9356"/>
        </w:tabs>
        <w:autoSpaceDE w:val="0"/>
        <w:autoSpaceDN w:val="0"/>
        <w:spacing w:after="0" w:line="360" w:lineRule="auto"/>
        <w:ind w:left="0" w:right="59" w:firstLine="567"/>
        <w:outlineLvl w:val="1"/>
        <w:rPr>
          <w:rFonts w:ascii="Times New Roman" w:eastAsia="Times New Roman" w:hAnsi="Times New Roman" w:cs="Times New Roman"/>
          <w:b/>
          <w:bCs/>
          <w:i/>
          <w:iCs/>
          <w:sz w:val="24"/>
          <w:szCs w:val="24"/>
        </w:rPr>
      </w:pPr>
      <w:r w:rsidRPr="008743E0">
        <w:rPr>
          <w:rFonts w:ascii="Times New Roman" w:eastAsia="Times New Roman" w:hAnsi="Times New Roman" w:cs="Times New Roman"/>
          <w:b/>
          <w:bCs/>
          <w:i/>
          <w:iCs/>
          <w:sz w:val="24"/>
          <w:szCs w:val="24"/>
        </w:rPr>
        <w:t>в</w:t>
      </w:r>
      <w:r w:rsidRPr="008743E0">
        <w:rPr>
          <w:rFonts w:ascii="Times New Roman" w:eastAsia="Times New Roman" w:hAnsi="Times New Roman" w:cs="Times New Roman"/>
          <w:b/>
          <w:bCs/>
          <w:i/>
          <w:iCs/>
          <w:spacing w:val="-3"/>
          <w:sz w:val="24"/>
          <w:szCs w:val="24"/>
        </w:rPr>
        <w:t xml:space="preserve"> </w:t>
      </w:r>
      <w:r w:rsidRPr="008743E0">
        <w:rPr>
          <w:rFonts w:ascii="Times New Roman" w:eastAsia="Times New Roman" w:hAnsi="Times New Roman" w:cs="Times New Roman"/>
          <w:b/>
          <w:bCs/>
          <w:i/>
          <w:iCs/>
          <w:sz w:val="24"/>
          <w:szCs w:val="24"/>
        </w:rPr>
        <w:t>области</w:t>
      </w:r>
      <w:r w:rsidRPr="008743E0">
        <w:rPr>
          <w:rFonts w:ascii="Times New Roman" w:eastAsia="Times New Roman" w:hAnsi="Times New Roman" w:cs="Times New Roman"/>
          <w:b/>
          <w:bCs/>
          <w:i/>
          <w:iCs/>
          <w:spacing w:val="-4"/>
          <w:sz w:val="24"/>
          <w:szCs w:val="24"/>
        </w:rPr>
        <w:t xml:space="preserve"> </w:t>
      </w:r>
      <w:r w:rsidRPr="008743E0">
        <w:rPr>
          <w:rFonts w:ascii="Times New Roman" w:eastAsia="Times New Roman" w:hAnsi="Times New Roman" w:cs="Times New Roman"/>
          <w:b/>
          <w:bCs/>
          <w:i/>
          <w:iCs/>
          <w:sz w:val="24"/>
          <w:szCs w:val="24"/>
        </w:rPr>
        <w:t>формирования</w:t>
      </w:r>
      <w:r w:rsidRPr="008743E0">
        <w:rPr>
          <w:rFonts w:ascii="Times New Roman" w:eastAsia="Times New Roman" w:hAnsi="Times New Roman" w:cs="Times New Roman"/>
          <w:b/>
          <w:bCs/>
          <w:i/>
          <w:iCs/>
          <w:spacing w:val="-3"/>
          <w:sz w:val="24"/>
          <w:szCs w:val="24"/>
        </w:rPr>
        <w:t xml:space="preserve"> </w:t>
      </w:r>
      <w:r w:rsidRPr="008743E0">
        <w:rPr>
          <w:rFonts w:ascii="Times New Roman" w:eastAsia="Times New Roman" w:hAnsi="Times New Roman" w:cs="Times New Roman"/>
          <w:b/>
          <w:bCs/>
          <w:i/>
          <w:iCs/>
          <w:sz w:val="24"/>
          <w:szCs w:val="24"/>
        </w:rPr>
        <w:t>безопасного</w:t>
      </w:r>
      <w:r w:rsidRPr="008743E0">
        <w:rPr>
          <w:rFonts w:ascii="Times New Roman" w:eastAsia="Times New Roman" w:hAnsi="Times New Roman" w:cs="Times New Roman"/>
          <w:b/>
          <w:bCs/>
          <w:i/>
          <w:iCs/>
          <w:spacing w:val="-2"/>
          <w:sz w:val="24"/>
          <w:szCs w:val="24"/>
        </w:rPr>
        <w:t xml:space="preserve"> </w:t>
      </w:r>
      <w:r w:rsidRPr="008743E0">
        <w:rPr>
          <w:rFonts w:ascii="Times New Roman" w:eastAsia="Times New Roman" w:hAnsi="Times New Roman" w:cs="Times New Roman"/>
          <w:b/>
          <w:bCs/>
          <w:i/>
          <w:iCs/>
          <w:sz w:val="24"/>
          <w:szCs w:val="24"/>
        </w:rPr>
        <w:t>поведения:</w:t>
      </w:r>
    </w:p>
    <w:p w:rsidR="008743E0" w:rsidRPr="002D1615" w:rsidRDefault="008743E0" w:rsidP="006E5EE2">
      <w:pPr>
        <w:widowControl w:val="0"/>
        <w:numPr>
          <w:ilvl w:val="0"/>
          <w:numId w:val="27"/>
        </w:numPr>
        <w:tabs>
          <w:tab w:val="left" w:pos="851"/>
          <w:tab w:val="left" w:pos="9356"/>
        </w:tabs>
        <w:autoSpaceDE w:val="0"/>
        <w:autoSpaceDN w:val="0"/>
        <w:spacing w:after="0" w:line="360" w:lineRule="auto"/>
        <w:ind w:left="0" w:right="59" w:firstLine="0"/>
        <w:jc w:val="both"/>
        <w:rPr>
          <w:rFonts w:ascii="Times New Roman" w:eastAsia="Times New Roman" w:hAnsi="Times New Roman" w:cs="Times New Roman"/>
          <w:sz w:val="24"/>
        </w:rPr>
      </w:pPr>
      <w:r w:rsidRPr="002D1615">
        <w:rPr>
          <w:rFonts w:ascii="Times New Roman" w:eastAsia="Times New Roman" w:hAnsi="Times New Roman" w:cs="Times New Roman"/>
          <w:sz w:val="24"/>
        </w:rPr>
        <w:t>формировать представления детей об основных источниках и видах опасности в</w:t>
      </w:r>
      <w:r w:rsidRPr="002D1615">
        <w:rPr>
          <w:rFonts w:ascii="Times New Roman" w:eastAsia="Times New Roman" w:hAnsi="Times New Roman" w:cs="Times New Roman"/>
          <w:spacing w:val="1"/>
          <w:sz w:val="24"/>
        </w:rPr>
        <w:t xml:space="preserve"> </w:t>
      </w:r>
      <w:r w:rsidRPr="002D1615">
        <w:rPr>
          <w:rFonts w:ascii="Times New Roman" w:eastAsia="Times New Roman" w:hAnsi="Times New Roman" w:cs="Times New Roman"/>
          <w:sz w:val="24"/>
        </w:rPr>
        <w:t>быту,</w:t>
      </w:r>
      <w:r w:rsidRPr="002D1615">
        <w:rPr>
          <w:rFonts w:ascii="Times New Roman" w:eastAsia="Times New Roman" w:hAnsi="Times New Roman" w:cs="Times New Roman"/>
          <w:spacing w:val="6"/>
          <w:sz w:val="24"/>
        </w:rPr>
        <w:t xml:space="preserve"> </w:t>
      </w:r>
      <w:r w:rsidRPr="002D1615">
        <w:rPr>
          <w:rFonts w:ascii="Times New Roman" w:eastAsia="Times New Roman" w:hAnsi="Times New Roman" w:cs="Times New Roman"/>
          <w:sz w:val="24"/>
        </w:rPr>
        <w:t>на</w:t>
      </w:r>
      <w:r w:rsidRPr="002D1615">
        <w:rPr>
          <w:rFonts w:ascii="Times New Roman" w:eastAsia="Times New Roman" w:hAnsi="Times New Roman" w:cs="Times New Roman"/>
          <w:spacing w:val="9"/>
          <w:sz w:val="24"/>
        </w:rPr>
        <w:t xml:space="preserve"> </w:t>
      </w:r>
      <w:r w:rsidRPr="002D1615">
        <w:rPr>
          <w:rFonts w:ascii="Times New Roman" w:eastAsia="Times New Roman" w:hAnsi="Times New Roman" w:cs="Times New Roman"/>
          <w:sz w:val="24"/>
        </w:rPr>
        <w:t>улице,</w:t>
      </w:r>
      <w:r w:rsidRPr="002D1615">
        <w:rPr>
          <w:rFonts w:ascii="Times New Roman" w:eastAsia="Times New Roman" w:hAnsi="Times New Roman" w:cs="Times New Roman"/>
          <w:spacing w:val="7"/>
          <w:sz w:val="24"/>
        </w:rPr>
        <w:t xml:space="preserve"> </w:t>
      </w:r>
      <w:r w:rsidRPr="002D1615">
        <w:rPr>
          <w:rFonts w:ascii="Times New Roman" w:eastAsia="Times New Roman" w:hAnsi="Times New Roman" w:cs="Times New Roman"/>
          <w:sz w:val="24"/>
        </w:rPr>
        <w:t>в</w:t>
      </w:r>
      <w:r w:rsidRPr="002D1615">
        <w:rPr>
          <w:rFonts w:ascii="Times New Roman" w:eastAsia="Times New Roman" w:hAnsi="Times New Roman" w:cs="Times New Roman"/>
          <w:spacing w:val="5"/>
          <w:sz w:val="24"/>
        </w:rPr>
        <w:t xml:space="preserve"> </w:t>
      </w:r>
      <w:r w:rsidRPr="002D1615">
        <w:rPr>
          <w:rFonts w:ascii="Times New Roman" w:eastAsia="Times New Roman" w:hAnsi="Times New Roman" w:cs="Times New Roman"/>
          <w:sz w:val="24"/>
        </w:rPr>
        <w:t>природе,</w:t>
      </w:r>
      <w:r w:rsidRPr="002D1615">
        <w:rPr>
          <w:rFonts w:ascii="Times New Roman" w:eastAsia="Times New Roman" w:hAnsi="Times New Roman" w:cs="Times New Roman"/>
          <w:spacing w:val="6"/>
          <w:sz w:val="24"/>
        </w:rPr>
        <w:t xml:space="preserve"> </w:t>
      </w:r>
      <w:r w:rsidRPr="002D1615">
        <w:rPr>
          <w:rFonts w:ascii="Times New Roman" w:eastAsia="Times New Roman" w:hAnsi="Times New Roman" w:cs="Times New Roman"/>
          <w:sz w:val="24"/>
        </w:rPr>
        <w:t>в</w:t>
      </w:r>
      <w:r w:rsidRPr="002D1615">
        <w:rPr>
          <w:rFonts w:ascii="Times New Roman" w:eastAsia="Times New Roman" w:hAnsi="Times New Roman" w:cs="Times New Roman"/>
          <w:spacing w:val="5"/>
          <w:sz w:val="24"/>
        </w:rPr>
        <w:t xml:space="preserve"> </w:t>
      </w:r>
      <w:r w:rsidRPr="002D1615">
        <w:rPr>
          <w:rFonts w:ascii="Times New Roman" w:eastAsia="Times New Roman" w:hAnsi="Times New Roman" w:cs="Times New Roman"/>
          <w:sz w:val="24"/>
        </w:rPr>
        <w:t>информационно-телекоммуникационной</w:t>
      </w:r>
      <w:r w:rsidRPr="002D1615">
        <w:rPr>
          <w:rFonts w:ascii="Times New Roman" w:eastAsia="Times New Roman" w:hAnsi="Times New Roman" w:cs="Times New Roman"/>
          <w:spacing w:val="7"/>
          <w:sz w:val="24"/>
        </w:rPr>
        <w:t xml:space="preserve"> </w:t>
      </w:r>
      <w:r w:rsidRPr="002D1615">
        <w:rPr>
          <w:rFonts w:ascii="Times New Roman" w:eastAsia="Times New Roman" w:hAnsi="Times New Roman" w:cs="Times New Roman"/>
          <w:sz w:val="24"/>
        </w:rPr>
        <w:t>сети</w:t>
      </w:r>
      <w:r w:rsidRPr="002D1615">
        <w:rPr>
          <w:rFonts w:ascii="Times New Roman" w:eastAsia="Times New Roman" w:hAnsi="Times New Roman" w:cs="Times New Roman"/>
          <w:spacing w:val="12"/>
          <w:sz w:val="24"/>
        </w:rPr>
        <w:t xml:space="preserve"> </w:t>
      </w:r>
      <w:r w:rsidRPr="002D1615">
        <w:rPr>
          <w:rFonts w:ascii="Times New Roman" w:eastAsia="Times New Roman" w:hAnsi="Times New Roman" w:cs="Times New Roman"/>
          <w:sz w:val="24"/>
        </w:rPr>
        <w:t>«Интернет»</w:t>
      </w:r>
      <w:r w:rsidRPr="002D1615">
        <w:rPr>
          <w:rFonts w:ascii="Times New Roman" w:eastAsia="Times New Roman" w:hAnsi="Times New Roman" w:cs="Times New Roman"/>
          <w:spacing w:val="1"/>
          <w:sz w:val="24"/>
        </w:rPr>
        <w:t xml:space="preserve"> </w:t>
      </w:r>
      <w:r w:rsidRPr="002D1615">
        <w:rPr>
          <w:rFonts w:ascii="Times New Roman" w:eastAsia="Times New Roman" w:hAnsi="Times New Roman" w:cs="Times New Roman"/>
          <w:sz w:val="24"/>
        </w:rPr>
        <w:t>(далее</w:t>
      </w:r>
      <w:r w:rsidR="002D1615">
        <w:rPr>
          <w:rFonts w:ascii="Times New Roman" w:eastAsia="Times New Roman" w:hAnsi="Times New Roman" w:cs="Times New Roman"/>
          <w:sz w:val="24"/>
        </w:rPr>
        <w:t>-</w:t>
      </w:r>
      <w:r w:rsidRPr="002D1615">
        <w:rPr>
          <w:rFonts w:ascii="Times New Roman" w:eastAsia="Times New Roman" w:hAnsi="Times New Roman" w:cs="Times New Roman"/>
          <w:sz w:val="24"/>
        </w:rPr>
        <w:t>сеть Интернет) и способах</w:t>
      </w:r>
      <w:r w:rsidRPr="002D1615">
        <w:rPr>
          <w:rFonts w:ascii="Times New Roman" w:eastAsia="Times New Roman" w:hAnsi="Times New Roman" w:cs="Times New Roman"/>
          <w:spacing w:val="1"/>
          <w:sz w:val="24"/>
        </w:rPr>
        <w:t xml:space="preserve"> </w:t>
      </w:r>
      <w:r w:rsidRPr="002D1615">
        <w:rPr>
          <w:rFonts w:ascii="Times New Roman" w:eastAsia="Times New Roman" w:hAnsi="Times New Roman" w:cs="Times New Roman"/>
          <w:sz w:val="24"/>
        </w:rPr>
        <w:t>безопасного поведения; о правилах</w:t>
      </w:r>
      <w:r w:rsidRPr="002D1615">
        <w:rPr>
          <w:rFonts w:ascii="Times New Roman" w:eastAsia="Times New Roman" w:hAnsi="Times New Roman" w:cs="Times New Roman"/>
          <w:spacing w:val="1"/>
          <w:sz w:val="24"/>
        </w:rPr>
        <w:t xml:space="preserve"> </w:t>
      </w:r>
      <w:r w:rsidRPr="002D1615">
        <w:rPr>
          <w:rFonts w:ascii="Times New Roman" w:eastAsia="Times New Roman" w:hAnsi="Times New Roman" w:cs="Times New Roman"/>
          <w:sz w:val="24"/>
        </w:rPr>
        <w:t>безопасности</w:t>
      </w:r>
      <w:r w:rsidRPr="002D1615">
        <w:rPr>
          <w:rFonts w:ascii="Times New Roman" w:eastAsia="Times New Roman" w:hAnsi="Times New Roman" w:cs="Times New Roman"/>
          <w:spacing w:val="1"/>
          <w:sz w:val="24"/>
        </w:rPr>
        <w:t xml:space="preserve"> </w:t>
      </w:r>
      <w:r w:rsidRPr="002D1615">
        <w:rPr>
          <w:rFonts w:ascii="Times New Roman" w:eastAsia="Times New Roman" w:hAnsi="Times New Roman" w:cs="Times New Roman"/>
          <w:sz w:val="24"/>
        </w:rPr>
        <w:t>дорожного</w:t>
      </w:r>
      <w:r w:rsidRPr="002D1615">
        <w:rPr>
          <w:rFonts w:ascii="Times New Roman" w:eastAsia="Times New Roman" w:hAnsi="Times New Roman" w:cs="Times New Roman"/>
          <w:spacing w:val="1"/>
          <w:sz w:val="24"/>
        </w:rPr>
        <w:t xml:space="preserve"> </w:t>
      </w:r>
      <w:r w:rsidRPr="002D1615">
        <w:rPr>
          <w:rFonts w:ascii="Times New Roman" w:eastAsia="Times New Roman" w:hAnsi="Times New Roman" w:cs="Times New Roman"/>
          <w:sz w:val="24"/>
        </w:rPr>
        <w:t>движения</w:t>
      </w:r>
      <w:r w:rsidRPr="002D1615">
        <w:rPr>
          <w:rFonts w:ascii="Times New Roman" w:eastAsia="Times New Roman" w:hAnsi="Times New Roman" w:cs="Times New Roman"/>
          <w:spacing w:val="-1"/>
          <w:sz w:val="24"/>
        </w:rPr>
        <w:t xml:space="preserve"> </w:t>
      </w:r>
      <w:r w:rsidRPr="002D1615">
        <w:rPr>
          <w:rFonts w:ascii="Times New Roman" w:eastAsia="Times New Roman" w:hAnsi="Times New Roman" w:cs="Times New Roman"/>
          <w:sz w:val="24"/>
        </w:rPr>
        <w:t>в</w:t>
      </w:r>
      <w:r w:rsidRPr="002D1615">
        <w:rPr>
          <w:rFonts w:ascii="Times New Roman" w:eastAsia="Times New Roman" w:hAnsi="Times New Roman" w:cs="Times New Roman"/>
          <w:spacing w:val="-1"/>
          <w:sz w:val="24"/>
        </w:rPr>
        <w:t xml:space="preserve"> </w:t>
      </w:r>
      <w:r w:rsidRPr="002D1615">
        <w:rPr>
          <w:rFonts w:ascii="Times New Roman" w:eastAsia="Times New Roman" w:hAnsi="Times New Roman" w:cs="Times New Roman"/>
          <w:sz w:val="24"/>
        </w:rPr>
        <w:t>качестве</w:t>
      </w:r>
      <w:r w:rsidRPr="002D1615">
        <w:rPr>
          <w:rFonts w:ascii="Times New Roman" w:eastAsia="Times New Roman" w:hAnsi="Times New Roman" w:cs="Times New Roman"/>
          <w:spacing w:val="-1"/>
          <w:sz w:val="24"/>
        </w:rPr>
        <w:t xml:space="preserve"> </w:t>
      </w:r>
      <w:r w:rsidRPr="002D1615">
        <w:rPr>
          <w:rFonts w:ascii="Times New Roman" w:eastAsia="Times New Roman" w:hAnsi="Times New Roman" w:cs="Times New Roman"/>
          <w:sz w:val="24"/>
        </w:rPr>
        <w:t>пешехода</w:t>
      </w:r>
      <w:r w:rsidRPr="002D1615">
        <w:rPr>
          <w:rFonts w:ascii="Times New Roman" w:eastAsia="Times New Roman" w:hAnsi="Times New Roman" w:cs="Times New Roman"/>
          <w:spacing w:val="-1"/>
          <w:sz w:val="24"/>
        </w:rPr>
        <w:t xml:space="preserve"> </w:t>
      </w:r>
      <w:r w:rsidRPr="002D1615">
        <w:rPr>
          <w:rFonts w:ascii="Times New Roman" w:eastAsia="Times New Roman" w:hAnsi="Times New Roman" w:cs="Times New Roman"/>
          <w:sz w:val="24"/>
        </w:rPr>
        <w:t>и</w:t>
      </w:r>
      <w:r w:rsidRPr="002D1615">
        <w:rPr>
          <w:rFonts w:ascii="Times New Roman" w:eastAsia="Times New Roman" w:hAnsi="Times New Roman" w:cs="Times New Roman"/>
          <w:spacing w:val="-1"/>
          <w:sz w:val="24"/>
        </w:rPr>
        <w:t xml:space="preserve"> </w:t>
      </w:r>
      <w:r w:rsidRPr="002D1615">
        <w:rPr>
          <w:rFonts w:ascii="Times New Roman" w:eastAsia="Times New Roman" w:hAnsi="Times New Roman" w:cs="Times New Roman"/>
          <w:sz w:val="24"/>
        </w:rPr>
        <w:t>пассажира</w:t>
      </w:r>
      <w:r w:rsidRPr="002D1615">
        <w:rPr>
          <w:rFonts w:ascii="Times New Roman" w:eastAsia="Times New Roman" w:hAnsi="Times New Roman" w:cs="Times New Roman"/>
          <w:spacing w:val="-1"/>
          <w:sz w:val="24"/>
        </w:rPr>
        <w:t xml:space="preserve"> </w:t>
      </w:r>
      <w:r w:rsidRPr="002D1615">
        <w:rPr>
          <w:rFonts w:ascii="Times New Roman" w:eastAsia="Times New Roman" w:hAnsi="Times New Roman" w:cs="Times New Roman"/>
          <w:sz w:val="24"/>
        </w:rPr>
        <w:t>транспортного средства;</w:t>
      </w:r>
    </w:p>
    <w:p w:rsidR="008743E0" w:rsidRPr="008743E0" w:rsidRDefault="008743E0" w:rsidP="006E5EE2">
      <w:pPr>
        <w:widowControl w:val="0"/>
        <w:numPr>
          <w:ilvl w:val="1"/>
          <w:numId w:val="27"/>
        </w:numPr>
        <w:tabs>
          <w:tab w:val="left" w:pos="851"/>
          <w:tab w:val="left" w:pos="9356"/>
        </w:tabs>
        <w:autoSpaceDE w:val="0"/>
        <w:autoSpaceDN w:val="0"/>
        <w:spacing w:after="0" w:line="360" w:lineRule="auto"/>
        <w:ind w:left="0" w:right="59" w:firstLine="566"/>
        <w:jc w:val="both"/>
        <w:rPr>
          <w:rFonts w:ascii="Times New Roman" w:eastAsia="Times New Roman" w:hAnsi="Times New Roman" w:cs="Times New Roman"/>
          <w:sz w:val="24"/>
        </w:rPr>
      </w:pPr>
      <w:r w:rsidRPr="008743E0">
        <w:rPr>
          <w:rFonts w:ascii="Times New Roman" w:eastAsia="Times New Roman" w:hAnsi="Times New Roman" w:cs="Times New Roman"/>
          <w:sz w:val="24"/>
        </w:rPr>
        <w:t>формировать</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осмотрительное</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отношение</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к</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потенциально</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опасным</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для</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человека</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ситуациям;</w:t>
      </w:r>
    </w:p>
    <w:p w:rsidR="008743E0" w:rsidRPr="008743E0" w:rsidRDefault="008743E0" w:rsidP="006E5EE2">
      <w:pPr>
        <w:widowControl w:val="0"/>
        <w:numPr>
          <w:ilvl w:val="1"/>
          <w:numId w:val="27"/>
        </w:numPr>
        <w:tabs>
          <w:tab w:val="left" w:pos="851"/>
          <w:tab w:val="left" w:pos="9356"/>
        </w:tabs>
        <w:autoSpaceDE w:val="0"/>
        <w:autoSpaceDN w:val="0"/>
        <w:spacing w:after="0" w:line="360" w:lineRule="auto"/>
        <w:ind w:left="0" w:right="59" w:firstLine="566"/>
        <w:jc w:val="both"/>
        <w:rPr>
          <w:rFonts w:ascii="Times New Roman" w:eastAsia="Times New Roman" w:hAnsi="Times New Roman" w:cs="Times New Roman"/>
          <w:sz w:val="24"/>
        </w:rPr>
      </w:pPr>
      <w:r w:rsidRPr="008743E0">
        <w:rPr>
          <w:rFonts w:ascii="Times New Roman" w:eastAsia="Times New Roman" w:hAnsi="Times New Roman" w:cs="Times New Roman"/>
          <w:sz w:val="24"/>
        </w:rPr>
        <w:t>знакомить</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с</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основными</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правилами</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пользования</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сети</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Интернет,</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цифровыми</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ресурсами,</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исключая</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практическое</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использование</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электронных</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средств</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обучения</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индивидуального</w:t>
      </w:r>
      <w:r w:rsidRPr="008743E0">
        <w:rPr>
          <w:rFonts w:ascii="Times New Roman" w:eastAsia="Times New Roman" w:hAnsi="Times New Roman" w:cs="Times New Roman"/>
          <w:spacing w:val="-1"/>
          <w:sz w:val="24"/>
        </w:rPr>
        <w:t xml:space="preserve"> </w:t>
      </w:r>
      <w:r w:rsidRPr="008743E0">
        <w:rPr>
          <w:rFonts w:ascii="Times New Roman" w:eastAsia="Times New Roman" w:hAnsi="Times New Roman" w:cs="Times New Roman"/>
          <w:sz w:val="24"/>
        </w:rPr>
        <w:t>использования.</w:t>
      </w:r>
    </w:p>
    <w:p w:rsidR="008743E0" w:rsidRPr="008743E0" w:rsidRDefault="008743E0" w:rsidP="008743E0">
      <w:pPr>
        <w:widowControl w:val="0"/>
        <w:tabs>
          <w:tab w:val="left" w:pos="851"/>
          <w:tab w:val="left" w:pos="9356"/>
          <w:tab w:val="left" w:pos="9639"/>
        </w:tabs>
        <w:autoSpaceDE w:val="0"/>
        <w:autoSpaceDN w:val="0"/>
        <w:spacing w:after="0" w:line="360" w:lineRule="auto"/>
        <w:ind w:right="59" w:firstLine="567"/>
        <w:jc w:val="both"/>
        <w:rPr>
          <w:rFonts w:ascii="Times New Roman" w:eastAsia="Times New Roman" w:hAnsi="Times New Roman" w:cs="Times New Roman"/>
          <w:sz w:val="24"/>
          <w:szCs w:val="24"/>
        </w:rPr>
      </w:pPr>
      <w:r w:rsidRPr="008743E0">
        <w:rPr>
          <w:rFonts w:ascii="Times New Roman" w:eastAsia="Times New Roman" w:hAnsi="Times New Roman" w:cs="Times New Roman"/>
          <w:sz w:val="24"/>
          <w:szCs w:val="24"/>
        </w:rPr>
        <w:t>Содержание</w:t>
      </w:r>
      <w:r w:rsidRPr="008743E0">
        <w:rPr>
          <w:rFonts w:ascii="Times New Roman" w:eastAsia="Times New Roman" w:hAnsi="Times New Roman" w:cs="Times New Roman"/>
          <w:spacing w:val="-4"/>
          <w:sz w:val="24"/>
          <w:szCs w:val="24"/>
        </w:rPr>
        <w:t xml:space="preserve"> </w:t>
      </w:r>
      <w:r w:rsidRPr="008743E0">
        <w:rPr>
          <w:rFonts w:ascii="Times New Roman" w:eastAsia="Times New Roman" w:hAnsi="Times New Roman" w:cs="Times New Roman"/>
          <w:sz w:val="24"/>
          <w:szCs w:val="24"/>
        </w:rPr>
        <w:t>образовательной</w:t>
      </w:r>
      <w:r w:rsidRPr="008743E0">
        <w:rPr>
          <w:rFonts w:ascii="Times New Roman" w:eastAsia="Times New Roman" w:hAnsi="Times New Roman" w:cs="Times New Roman"/>
          <w:spacing w:val="-4"/>
          <w:sz w:val="24"/>
          <w:szCs w:val="24"/>
        </w:rPr>
        <w:t xml:space="preserve"> </w:t>
      </w:r>
      <w:r w:rsidRPr="008743E0">
        <w:rPr>
          <w:rFonts w:ascii="Times New Roman" w:eastAsia="Times New Roman" w:hAnsi="Times New Roman" w:cs="Times New Roman"/>
          <w:sz w:val="24"/>
          <w:szCs w:val="24"/>
        </w:rPr>
        <w:t>деятельности.</w:t>
      </w:r>
    </w:p>
    <w:p w:rsidR="008743E0" w:rsidRPr="008743E0" w:rsidRDefault="008743E0" w:rsidP="006E5EE2">
      <w:pPr>
        <w:widowControl w:val="0"/>
        <w:numPr>
          <w:ilvl w:val="0"/>
          <w:numId w:val="23"/>
        </w:numPr>
        <w:tabs>
          <w:tab w:val="left" w:pos="0"/>
          <w:tab w:val="left" w:pos="851"/>
          <w:tab w:val="left" w:pos="9639"/>
        </w:tabs>
        <w:autoSpaceDE w:val="0"/>
        <w:autoSpaceDN w:val="0"/>
        <w:spacing w:after="0" w:line="360" w:lineRule="auto"/>
        <w:ind w:left="0" w:firstLine="567"/>
        <w:outlineLvl w:val="1"/>
        <w:rPr>
          <w:rFonts w:ascii="Times New Roman" w:eastAsia="Times New Roman" w:hAnsi="Times New Roman" w:cs="Times New Roman"/>
          <w:b/>
          <w:bCs/>
          <w:i/>
          <w:iCs/>
          <w:sz w:val="24"/>
          <w:szCs w:val="24"/>
        </w:rPr>
      </w:pPr>
      <w:r w:rsidRPr="008743E0">
        <w:rPr>
          <w:rFonts w:ascii="Times New Roman" w:eastAsia="Times New Roman" w:hAnsi="Times New Roman" w:cs="Times New Roman"/>
          <w:b/>
          <w:bCs/>
          <w:i/>
          <w:iCs/>
          <w:sz w:val="24"/>
          <w:szCs w:val="24"/>
        </w:rPr>
        <w:t>В</w:t>
      </w:r>
      <w:r w:rsidRPr="008743E0">
        <w:rPr>
          <w:rFonts w:ascii="Times New Roman" w:eastAsia="Times New Roman" w:hAnsi="Times New Roman" w:cs="Times New Roman"/>
          <w:b/>
          <w:bCs/>
          <w:i/>
          <w:iCs/>
          <w:spacing w:val="-2"/>
          <w:sz w:val="24"/>
          <w:szCs w:val="24"/>
        </w:rPr>
        <w:t xml:space="preserve"> </w:t>
      </w:r>
      <w:r w:rsidRPr="008743E0">
        <w:rPr>
          <w:rFonts w:ascii="Times New Roman" w:eastAsia="Times New Roman" w:hAnsi="Times New Roman" w:cs="Times New Roman"/>
          <w:b/>
          <w:bCs/>
          <w:i/>
          <w:iCs/>
          <w:sz w:val="24"/>
          <w:szCs w:val="24"/>
        </w:rPr>
        <w:t>сфере</w:t>
      </w:r>
      <w:r w:rsidRPr="008743E0">
        <w:rPr>
          <w:rFonts w:ascii="Times New Roman" w:eastAsia="Times New Roman" w:hAnsi="Times New Roman" w:cs="Times New Roman"/>
          <w:b/>
          <w:bCs/>
          <w:i/>
          <w:iCs/>
          <w:spacing w:val="-2"/>
          <w:sz w:val="24"/>
          <w:szCs w:val="24"/>
        </w:rPr>
        <w:t xml:space="preserve"> </w:t>
      </w:r>
      <w:r w:rsidRPr="008743E0">
        <w:rPr>
          <w:rFonts w:ascii="Times New Roman" w:eastAsia="Times New Roman" w:hAnsi="Times New Roman" w:cs="Times New Roman"/>
          <w:b/>
          <w:bCs/>
          <w:i/>
          <w:iCs/>
          <w:sz w:val="24"/>
          <w:szCs w:val="24"/>
        </w:rPr>
        <w:t>социальных</w:t>
      </w:r>
      <w:r w:rsidRPr="008743E0">
        <w:rPr>
          <w:rFonts w:ascii="Times New Roman" w:eastAsia="Times New Roman" w:hAnsi="Times New Roman" w:cs="Times New Roman"/>
          <w:b/>
          <w:bCs/>
          <w:i/>
          <w:iCs/>
          <w:spacing w:val="-2"/>
          <w:sz w:val="24"/>
          <w:szCs w:val="24"/>
        </w:rPr>
        <w:t xml:space="preserve"> </w:t>
      </w:r>
      <w:r w:rsidRPr="008743E0">
        <w:rPr>
          <w:rFonts w:ascii="Times New Roman" w:eastAsia="Times New Roman" w:hAnsi="Times New Roman" w:cs="Times New Roman"/>
          <w:b/>
          <w:bCs/>
          <w:i/>
          <w:iCs/>
          <w:sz w:val="24"/>
          <w:szCs w:val="24"/>
        </w:rPr>
        <w:t>отношений.</w:t>
      </w:r>
    </w:p>
    <w:p w:rsidR="008743E0" w:rsidRPr="008743E0" w:rsidRDefault="008743E0" w:rsidP="002D1615">
      <w:pPr>
        <w:widowControl w:val="0"/>
        <w:tabs>
          <w:tab w:val="left" w:pos="9639"/>
        </w:tabs>
        <w:autoSpaceDE w:val="0"/>
        <w:autoSpaceDN w:val="0"/>
        <w:spacing w:after="0" w:line="360" w:lineRule="auto"/>
        <w:ind w:right="59" w:firstLine="567"/>
        <w:jc w:val="both"/>
        <w:rPr>
          <w:rFonts w:ascii="Times New Roman" w:eastAsia="Times New Roman" w:hAnsi="Times New Roman" w:cs="Times New Roman"/>
          <w:sz w:val="24"/>
          <w:szCs w:val="24"/>
        </w:rPr>
      </w:pPr>
      <w:r w:rsidRPr="008743E0">
        <w:rPr>
          <w:rFonts w:ascii="Times New Roman" w:eastAsia="Times New Roman" w:hAnsi="Times New Roman" w:cs="Times New Roman"/>
          <w:sz w:val="24"/>
          <w:szCs w:val="24"/>
        </w:rPr>
        <w:t>Педагог</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предоставляет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детям</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возможность</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рассказать</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себе,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выразить</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собственные</w:t>
      </w:r>
      <w:r w:rsidRPr="008743E0">
        <w:rPr>
          <w:rFonts w:ascii="Times New Roman" w:eastAsia="Times New Roman" w:hAnsi="Times New Roman" w:cs="Times New Roman"/>
          <w:spacing w:val="-57"/>
          <w:sz w:val="24"/>
          <w:szCs w:val="24"/>
        </w:rPr>
        <w:t xml:space="preserve"> </w:t>
      </w:r>
      <w:r w:rsidRPr="008743E0">
        <w:rPr>
          <w:rFonts w:ascii="Times New Roman" w:eastAsia="Times New Roman" w:hAnsi="Times New Roman" w:cs="Times New Roman"/>
          <w:sz w:val="24"/>
          <w:szCs w:val="24"/>
        </w:rPr>
        <w:t>отребности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желания,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воспитывает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самоуважение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уверенность</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себе,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подчеркивает</w:t>
      </w:r>
      <w:r w:rsidRPr="008743E0">
        <w:rPr>
          <w:rFonts w:ascii="Times New Roman" w:eastAsia="Times New Roman" w:hAnsi="Times New Roman" w:cs="Times New Roman"/>
          <w:spacing w:val="1"/>
          <w:sz w:val="24"/>
          <w:szCs w:val="24"/>
        </w:rPr>
        <w:t xml:space="preserve"> </w:t>
      </w:r>
      <w:r w:rsidR="002D1615">
        <w:rPr>
          <w:rFonts w:ascii="Times New Roman" w:eastAsia="Times New Roman" w:hAnsi="Times New Roman" w:cs="Times New Roman"/>
          <w:spacing w:val="1"/>
          <w:sz w:val="24"/>
          <w:szCs w:val="24"/>
        </w:rPr>
        <w:t>д</w:t>
      </w:r>
      <w:r w:rsidRPr="008743E0">
        <w:rPr>
          <w:rFonts w:ascii="Times New Roman" w:eastAsia="Times New Roman" w:hAnsi="Times New Roman" w:cs="Times New Roman"/>
          <w:sz w:val="24"/>
          <w:szCs w:val="24"/>
        </w:rPr>
        <w:t>остижения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ребёнка.</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Знакомит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детей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правами.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Обогащает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представления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детей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расширении</w:t>
      </w:r>
      <w:r w:rsidRPr="008743E0">
        <w:rPr>
          <w:rFonts w:ascii="Times New Roman" w:eastAsia="Times New Roman" w:hAnsi="Times New Roman" w:cs="Times New Roman"/>
          <w:spacing w:val="-4"/>
          <w:sz w:val="24"/>
          <w:szCs w:val="24"/>
        </w:rPr>
        <w:t xml:space="preserve"> </w:t>
      </w:r>
      <w:r w:rsidRPr="008743E0">
        <w:rPr>
          <w:rFonts w:ascii="Times New Roman" w:eastAsia="Times New Roman" w:hAnsi="Times New Roman" w:cs="Times New Roman"/>
          <w:sz w:val="24"/>
          <w:szCs w:val="24"/>
        </w:rPr>
        <w:t>форм</w:t>
      </w:r>
      <w:r w:rsidRPr="008743E0">
        <w:rPr>
          <w:rFonts w:ascii="Times New Roman" w:eastAsia="Times New Roman" w:hAnsi="Times New Roman" w:cs="Times New Roman"/>
          <w:spacing w:val="-4"/>
          <w:sz w:val="24"/>
          <w:szCs w:val="24"/>
        </w:rPr>
        <w:t xml:space="preserve"> </w:t>
      </w:r>
      <w:r w:rsidRPr="008743E0">
        <w:rPr>
          <w:rFonts w:ascii="Times New Roman" w:eastAsia="Times New Roman" w:hAnsi="Times New Roman" w:cs="Times New Roman"/>
          <w:sz w:val="24"/>
          <w:szCs w:val="24"/>
        </w:rPr>
        <w:t>поведения</w:t>
      </w:r>
      <w:r w:rsidRPr="008743E0">
        <w:rPr>
          <w:rFonts w:ascii="Times New Roman" w:eastAsia="Times New Roman" w:hAnsi="Times New Roman" w:cs="Times New Roman"/>
          <w:spacing w:val="-5"/>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3"/>
          <w:sz w:val="24"/>
          <w:szCs w:val="24"/>
        </w:rPr>
        <w:t xml:space="preserve"> </w:t>
      </w:r>
      <w:r w:rsidRPr="008743E0">
        <w:rPr>
          <w:rFonts w:ascii="Times New Roman" w:eastAsia="Times New Roman" w:hAnsi="Times New Roman" w:cs="Times New Roman"/>
          <w:sz w:val="24"/>
          <w:szCs w:val="24"/>
        </w:rPr>
        <w:t>действий</w:t>
      </w:r>
      <w:r w:rsidRPr="008743E0">
        <w:rPr>
          <w:rFonts w:ascii="Times New Roman" w:eastAsia="Times New Roman" w:hAnsi="Times New Roman" w:cs="Times New Roman"/>
          <w:spacing w:val="-4"/>
          <w:sz w:val="24"/>
          <w:szCs w:val="24"/>
        </w:rPr>
        <w:t xml:space="preserve"> </w:t>
      </w:r>
      <w:r w:rsidRPr="008743E0">
        <w:rPr>
          <w:rFonts w:ascii="Times New Roman" w:eastAsia="Times New Roman" w:hAnsi="Times New Roman" w:cs="Times New Roman"/>
          <w:sz w:val="24"/>
          <w:szCs w:val="24"/>
        </w:rPr>
        <w:t>детей</w:t>
      </w:r>
      <w:r w:rsidRPr="008743E0">
        <w:rPr>
          <w:rFonts w:ascii="Times New Roman" w:eastAsia="Times New Roman" w:hAnsi="Times New Roman" w:cs="Times New Roman"/>
          <w:spacing w:val="-5"/>
          <w:sz w:val="24"/>
          <w:szCs w:val="24"/>
        </w:rPr>
        <w:t xml:space="preserve"> </w:t>
      </w:r>
      <w:r w:rsidRPr="008743E0">
        <w:rPr>
          <w:rFonts w:ascii="Times New Roman" w:eastAsia="Times New Roman" w:hAnsi="Times New Roman" w:cs="Times New Roman"/>
          <w:sz w:val="24"/>
          <w:szCs w:val="24"/>
        </w:rPr>
        <w:t>в</w:t>
      </w:r>
      <w:r w:rsidRPr="008743E0">
        <w:rPr>
          <w:rFonts w:ascii="Times New Roman" w:eastAsia="Times New Roman" w:hAnsi="Times New Roman" w:cs="Times New Roman"/>
          <w:spacing w:val="-5"/>
          <w:sz w:val="24"/>
          <w:szCs w:val="24"/>
        </w:rPr>
        <w:t xml:space="preserve"> </w:t>
      </w:r>
      <w:r w:rsidRPr="008743E0">
        <w:rPr>
          <w:rFonts w:ascii="Times New Roman" w:eastAsia="Times New Roman" w:hAnsi="Times New Roman" w:cs="Times New Roman"/>
          <w:sz w:val="24"/>
          <w:szCs w:val="24"/>
        </w:rPr>
        <w:t>ситуации</w:t>
      </w:r>
      <w:r w:rsidRPr="008743E0">
        <w:rPr>
          <w:rFonts w:ascii="Times New Roman" w:eastAsia="Times New Roman" w:hAnsi="Times New Roman" w:cs="Times New Roman"/>
          <w:spacing w:val="-3"/>
          <w:sz w:val="24"/>
          <w:szCs w:val="24"/>
        </w:rPr>
        <w:t xml:space="preserve"> </w:t>
      </w:r>
      <w:r w:rsidRPr="008743E0">
        <w:rPr>
          <w:rFonts w:ascii="Times New Roman" w:eastAsia="Times New Roman" w:hAnsi="Times New Roman" w:cs="Times New Roman"/>
          <w:sz w:val="24"/>
          <w:szCs w:val="24"/>
        </w:rPr>
        <w:t>взросления</w:t>
      </w:r>
      <w:r w:rsidRPr="008743E0">
        <w:rPr>
          <w:rFonts w:ascii="Times New Roman" w:eastAsia="Times New Roman" w:hAnsi="Times New Roman" w:cs="Times New Roman"/>
          <w:spacing w:val="-7"/>
          <w:sz w:val="24"/>
          <w:szCs w:val="24"/>
        </w:rPr>
        <w:t xml:space="preserve"> </w:t>
      </w:r>
      <w:r w:rsidRPr="008743E0">
        <w:rPr>
          <w:rFonts w:ascii="Times New Roman" w:eastAsia="Times New Roman" w:hAnsi="Times New Roman" w:cs="Times New Roman"/>
          <w:sz w:val="24"/>
          <w:szCs w:val="24"/>
        </w:rPr>
        <w:t>(помощь</w:t>
      </w:r>
      <w:r w:rsidRPr="008743E0">
        <w:rPr>
          <w:rFonts w:ascii="Times New Roman" w:eastAsia="Times New Roman" w:hAnsi="Times New Roman" w:cs="Times New Roman"/>
          <w:spacing w:val="-3"/>
          <w:sz w:val="24"/>
          <w:szCs w:val="24"/>
        </w:rPr>
        <w:t xml:space="preserve"> </w:t>
      </w:r>
      <w:r w:rsidRPr="008743E0">
        <w:rPr>
          <w:rFonts w:ascii="Times New Roman" w:eastAsia="Times New Roman" w:hAnsi="Times New Roman" w:cs="Times New Roman"/>
          <w:sz w:val="24"/>
          <w:szCs w:val="24"/>
        </w:rPr>
        <w:t>взрослым</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дома</w:t>
      </w:r>
      <w:r w:rsidRPr="008743E0">
        <w:rPr>
          <w:rFonts w:ascii="Times New Roman" w:eastAsia="Times New Roman" w:hAnsi="Times New Roman" w:cs="Times New Roman"/>
          <w:spacing w:val="-57"/>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w:t>
      </w:r>
      <w:r w:rsidRPr="008743E0">
        <w:rPr>
          <w:rFonts w:ascii="Times New Roman" w:eastAsia="Times New Roman" w:hAnsi="Times New Roman" w:cs="Times New Roman"/>
          <w:spacing w:val="-2"/>
          <w:sz w:val="24"/>
          <w:szCs w:val="24"/>
        </w:rPr>
        <w:t xml:space="preserve"> </w:t>
      </w:r>
      <w:r w:rsidRPr="008743E0">
        <w:rPr>
          <w:rFonts w:ascii="Times New Roman" w:eastAsia="Times New Roman" w:hAnsi="Times New Roman" w:cs="Times New Roman"/>
          <w:sz w:val="24"/>
          <w:szCs w:val="24"/>
        </w:rPr>
        <w:t>группе,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сочувствие</w:t>
      </w:r>
      <w:r w:rsidRPr="008743E0">
        <w:rPr>
          <w:rFonts w:ascii="Times New Roman" w:eastAsia="Times New Roman" w:hAnsi="Times New Roman" w:cs="Times New Roman"/>
          <w:spacing w:val="-2"/>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поддержка</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детей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w:t>
      </w:r>
      <w:r w:rsidRPr="008743E0">
        <w:rPr>
          <w:rFonts w:ascii="Times New Roman" w:eastAsia="Times New Roman" w:hAnsi="Times New Roman" w:cs="Times New Roman"/>
          <w:spacing w:val="-2"/>
          <w:sz w:val="24"/>
          <w:szCs w:val="24"/>
        </w:rPr>
        <w:t xml:space="preserve"> </w:t>
      </w:r>
      <w:r w:rsidRPr="008743E0">
        <w:rPr>
          <w:rFonts w:ascii="Times New Roman" w:eastAsia="Times New Roman" w:hAnsi="Times New Roman" w:cs="Times New Roman"/>
          <w:sz w:val="24"/>
          <w:szCs w:val="24"/>
        </w:rPr>
        <w:t>ОВЗ</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w:t>
      </w:r>
      <w:r w:rsidRPr="008743E0">
        <w:rPr>
          <w:rFonts w:ascii="Times New Roman" w:eastAsia="Times New Roman" w:hAnsi="Times New Roman" w:cs="Times New Roman"/>
          <w:spacing w:val="-2"/>
          <w:sz w:val="24"/>
          <w:szCs w:val="24"/>
        </w:rPr>
        <w:t xml:space="preserve"> </w:t>
      </w:r>
      <w:r w:rsidRPr="008743E0">
        <w:rPr>
          <w:rFonts w:ascii="Times New Roman" w:eastAsia="Times New Roman" w:hAnsi="Times New Roman" w:cs="Times New Roman"/>
          <w:sz w:val="24"/>
          <w:szCs w:val="24"/>
        </w:rPr>
        <w:t>ДОО;</w:t>
      </w:r>
      <w:r w:rsidRPr="008743E0">
        <w:rPr>
          <w:rFonts w:ascii="Times New Roman" w:eastAsia="Times New Roman" w:hAnsi="Times New Roman" w:cs="Times New Roman"/>
          <w:spacing w:val="-2"/>
          <w:sz w:val="24"/>
          <w:szCs w:val="24"/>
        </w:rPr>
        <w:t xml:space="preserve"> </w:t>
      </w:r>
      <w:r w:rsidRPr="008743E0">
        <w:rPr>
          <w:rFonts w:ascii="Times New Roman" w:eastAsia="Times New Roman" w:hAnsi="Times New Roman" w:cs="Times New Roman"/>
          <w:sz w:val="24"/>
          <w:szCs w:val="24"/>
        </w:rPr>
        <w:t>забота</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поддержка</w:t>
      </w:r>
      <w:r w:rsidRPr="008743E0">
        <w:rPr>
          <w:rFonts w:ascii="Times New Roman" w:eastAsia="Times New Roman" w:hAnsi="Times New Roman" w:cs="Times New Roman"/>
          <w:spacing w:val="-2"/>
          <w:sz w:val="24"/>
          <w:szCs w:val="24"/>
        </w:rPr>
        <w:t xml:space="preserve"> </w:t>
      </w:r>
      <w:r w:rsidRPr="008743E0">
        <w:rPr>
          <w:rFonts w:ascii="Times New Roman" w:eastAsia="Times New Roman" w:hAnsi="Times New Roman" w:cs="Times New Roman"/>
          <w:sz w:val="24"/>
          <w:szCs w:val="24"/>
        </w:rPr>
        <w:t>младших).</w:t>
      </w:r>
    </w:p>
    <w:p w:rsidR="008743E0" w:rsidRPr="008743E0" w:rsidRDefault="008743E0" w:rsidP="002D1615">
      <w:pPr>
        <w:widowControl w:val="0"/>
        <w:tabs>
          <w:tab w:val="left" w:pos="9781"/>
        </w:tabs>
        <w:autoSpaceDE w:val="0"/>
        <w:autoSpaceDN w:val="0"/>
        <w:spacing w:after="0" w:line="360" w:lineRule="auto"/>
        <w:ind w:right="59" w:firstLine="567"/>
        <w:jc w:val="both"/>
        <w:rPr>
          <w:rFonts w:ascii="Times New Roman" w:eastAsia="Times New Roman" w:hAnsi="Times New Roman" w:cs="Times New Roman"/>
          <w:sz w:val="24"/>
          <w:szCs w:val="24"/>
        </w:rPr>
      </w:pPr>
      <w:r w:rsidRPr="008743E0">
        <w:rPr>
          <w:rFonts w:ascii="Times New Roman" w:eastAsia="Times New Roman" w:hAnsi="Times New Roman" w:cs="Times New Roman"/>
          <w:sz w:val="24"/>
          <w:szCs w:val="24"/>
        </w:rPr>
        <w:t>Педагог знакомит детей с основными эмоциями и чувствами, их выражением в мимике,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пантомимике,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действиях,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интонации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речи.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Анализирует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детьми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причины</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события,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способствующие</w:t>
      </w:r>
      <w:r w:rsidRPr="008743E0">
        <w:rPr>
          <w:rFonts w:ascii="Times New Roman" w:eastAsia="Times New Roman" w:hAnsi="Times New Roman" w:cs="Times New Roman"/>
          <w:spacing w:val="-5"/>
          <w:sz w:val="24"/>
          <w:szCs w:val="24"/>
        </w:rPr>
        <w:t xml:space="preserve"> </w:t>
      </w:r>
      <w:r w:rsidRPr="008743E0">
        <w:rPr>
          <w:rFonts w:ascii="Times New Roman" w:eastAsia="Times New Roman" w:hAnsi="Times New Roman" w:cs="Times New Roman"/>
          <w:sz w:val="24"/>
          <w:szCs w:val="24"/>
        </w:rPr>
        <w:t>возникновению</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эмоций,</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рассматривает</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примеры</w:t>
      </w:r>
      <w:r w:rsidRPr="008743E0">
        <w:rPr>
          <w:rFonts w:ascii="Times New Roman" w:eastAsia="Times New Roman" w:hAnsi="Times New Roman" w:cs="Times New Roman"/>
          <w:spacing w:val="-7"/>
          <w:sz w:val="24"/>
          <w:szCs w:val="24"/>
        </w:rPr>
        <w:t xml:space="preserve"> </w:t>
      </w:r>
      <w:r w:rsidRPr="008743E0">
        <w:rPr>
          <w:rFonts w:ascii="Times New Roman" w:eastAsia="Times New Roman" w:hAnsi="Times New Roman" w:cs="Times New Roman"/>
          <w:sz w:val="24"/>
          <w:szCs w:val="24"/>
        </w:rPr>
        <w:t>из</w:t>
      </w:r>
      <w:r w:rsidRPr="008743E0">
        <w:rPr>
          <w:rFonts w:ascii="Times New Roman" w:eastAsia="Times New Roman" w:hAnsi="Times New Roman" w:cs="Times New Roman"/>
          <w:spacing w:val="-4"/>
          <w:sz w:val="24"/>
          <w:szCs w:val="24"/>
        </w:rPr>
        <w:t xml:space="preserve"> </w:t>
      </w:r>
      <w:r w:rsidRPr="008743E0">
        <w:rPr>
          <w:rFonts w:ascii="Times New Roman" w:eastAsia="Times New Roman" w:hAnsi="Times New Roman" w:cs="Times New Roman"/>
          <w:sz w:val="24"/>
          <w:szCs w:val="24"/>
        </w:rPr>
        <w:t>жизненного</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опыта</w:t>
      </w:r>
      <w:r w:rsidRPr="008743E0">
        <w:rPr>
          <w:rFonts w:ascii="Times New Roman" w:eastAsia="Times New Roman" w:hAnsi="Times New Roman" w:cs="Times New Roman"/>
          <w:spacing w:val="-8"/>
          <w:sz w:val="24"/>
          <w:szCs w:val="24"/>
        </w:rPr>
        <w:t xml:space="preserve"> </w:t>
      </w:r>
      <w:r w:rsidRPr="008743E0">
        <w:rPr>
          <w:rFonts w:ascii="Times New Roman" w:eastAsia="Times New Roman" w:hAnsi="Times New Roman" w:cs="Times New Roman"/>
          <w:sz w:val="24"/>
          <w:szCs w:val="24"/>
        </w:rPr>
        <w:t>детей,</w:t>
      </w:r>
      <w:r w:rsidRPr="008743E0">
        <w:rPr>
          <w:rFonts w:ascii="Times New Roman" w:eastAsia="Times New Roman" w:hAnsi="Times New Roman" w:cs="Times New Roman"/>
          <w:spacing w:val="-57"/>
          <w:sz w:val="24"/>
          <w:szCs w:val="24"/>
        </w:rPr>
        <w:t xml:space="preserve"> </w:t>
      </w:r>
      <w:r w:rsidRPr="008743E0">
        <w:rPr>
          <w:rFonts w:ascii="Times New Roman" w:eastAsia="Times New Roman" w:hAnsi="Times New Roman" w:cs="Times New Roman"/>
          <w:sz w:val="24"/>
          <w:szCs w:val="24"/>
        </w:rPr>
        <w:t>произведений литературы и изобразительного искусства, кинематографа и мультипликации.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Учит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детей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понимать</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свои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чужие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эмоциональные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состояния,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разговаривать</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них,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демонстрирует</w:t>
      </w:r>
      <w:r w:rsidRPr="008743E0">
        <w:rPr>
          <w:rFonts w:ascii="Times New Roman" w:eastAsia="Times New Roman" w:hAnsi="Times New Roman" w:cs="Times New Roman"/>
          <w:spacing w:val="-9"/>
          <w:sz w:val="24"/>
          <w:szCs w:val="24"/>
        </w:rPr>
        <w:t xml:space="preserve"> </w:t>
      </w:r>
      <w:r w:rsidRPr="008743E0">
        <w:rPr>
          <w:rFonts w:ascii="Times New Roman" w:eastAsia="Times New Roman" w:hAnsi="Times New Roman" w:cs="Times New Roman"/>
          <w:sz w:val="24"/>
          <w:szCs w:val="24"/>
        </w:rPr>
        <w:t>примеры</w:t>
      </w:r>
      <w:r w:rsidRPr="008743E0">
        <w:rPr>
          <w:rFonts w:ascii="Times New Roman" w:eastAsia="Times New Roman" w:hAnsi="Times New Roman" w:cs="Times New Roman"/>
          <w:spacing w:val="-8"/>
          <w:sz w:val="24"/>
          <w:szCs w:val="24"/>
        </w:rPr>
        <w:t xml:space="preserve"> </w:t>
      </w:r>
      <w:r w:rsidRPr="008743E0">
        <w:rPr>
          <w:rFonts w:ascii="Times New Roman" w:eastAsia="Times New Roman" w:hAnsi="Times New Roman" w:cs="Times New Roman"/>
          <w:sz w:val="24"/>
          <w:szCs w:val="24"/>
        </w:rPr>
        <w:t>эмоциональной</w:t>
      </w:r>
      <w:r w:rsidRPr="008743E0">
        <w:rPr>
          <w:rFonts w:ascii="Times New Roman" w:eastAsia="Times New Roman" w:hAnsi="Times New Roman" w:cs="Times New Roman"/>
          <w:spacing w:val="-10"/>
          <w:sz w:val="24"/>
          <w:szCs w:val="24"/>
        </w:rPr>
        <w:t xml:space="preserve"> </w:t>
      </w:r>
      <w:r w:rsidRPr="008743E0">
        <w:rPr>
          <w:rFonts w:ascii="Times New Roman" w:eastAsia="Times New Roman" w:hAnsi="Times New Roman" w:cs="Times New Roman"/>
          <w:sz w:val="24"/>
          <w:szCs w:val="24"/>
        </w:rPr>
        <w:t>поддержки</w:t>
      </w:r>
      <w:r w:rsidRPr="008743E0">
        <w:rPr>
          <w:rFonts w:ascii="Times New Roman" w:eastAsia="Times New Roman" w:hAnsi="Times New Roman" w:cs="Times New Roman"/>
          <w:spacing w:val="-7"/>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8"/>
          <w:sz w:val="24"/>
          <w:szCs w:val="24"/>
        </w:rPr>
        <w:t xml:space="preserve"> </w:t>
      </w:r>
      <w:r w:rsidRPr="008743E0">
        <w:rPr>
          <w:rFonts w:ascii="Times New Roman" w:eastAsia="Times New Roman" w:hAnsi="Times New Roman" w:cs="Times New Roman"/>
          <w:sz w:val="24"/>
          <w:szCs w:val="24"/>
        </w:rPr>
        <w:t>адекватные</w:t>
      </w:r>
      <w:r w:rsidRPr="008743E0">
        <w:rPr>
          <w:rFonts w:ascii="Times New Roman" w:eastAsia="Times New Roman" w:hAnsi="Times New Roman" w:cs="Times New Roman"/>
          <w:spacing w:val="-9"/>
          <w:sz w:val="24"/>
          <w:szCs w:val="24"/>
        </w:rPr>
        <w:t xml:space="preserve"> </w:t>
      </w:r>
      <w:r w:rsidRPr="008743E0">
        <w:rPr>
          <w:rFonts w:ascii="Times New Roman" w:eastAsia="Times New Roman" w:hAnsi="Times New Roman" w:cs="Times New Roman"/>
          <w:sz w:val="24"/>
          <w:szCs w:val="24"/>
        </w:rPr>
        <w:t>возрасту</w:t>
      </w:r>
      <w:r w:rsidRPr="008743E0">
        <w:rPr>
          <w:rFonts w:ascii="Times New Roman" w:eastAsia="Times New Roman" w:hAnsi="Times New Roman" w:cs="Times New Roman"/>
          <w:spacing w:val="-11"/>
          <w:sz w:val="24"/>
          <w:szCs w:val="24"/>
        </w:rPr>
        <w:t xml:space="preserve"> </w:t>
      </w:r>
      <w:r w:rsidRPr="008743E0">
        <w:rPr>
          <w:rFonts w:ascii="Times New Roman" w:eastAsia="Times New Roman" w:hAnsi="Times New Roman" w:cs="Times New Roman"/>
          <w:sz w:val="24"/>
          <w:szCs w:val="24"/>
        </w:rPr>
        <w:t>способы</w:t>
      </w:r>
      <w:r w:rsidRPr="008743E0">
        <w:rPr>
          <w:rFonts w:ascii="Times New Roman" w:eastAsia="Times New Roman" w:hAnsi="Times New Roman" w:cs="Times New Roman"/>
          <w:spacing w:val="-9"/>
          <w:sz w:val="24"/>
          <w:szCs w:val="24"/>
        </w:rPr>
        <w:t xml:space="preserve"> </w:t>
      </w:r>
      <w:r w:rsidRPr="008743E0">
        <w:rPr>
          <w:rFonts w:ascii="Times New Roman" w:eastAsia="Times New Roman" w:hAnsi="Times New Roman" w:cs="Times New Roman"/>
          <w:sz w:val="24"/>
          <w:szCs w:val="24"/>
        </w:rPr>
        <w:t>регуляции</w:t>
      </w:r>
      <w:r w:rsidRPr="008743E0">
        <w:rPr>
          <w:rFonts w:ascii="Times New Roman" w:eastAsia="Times New Roman" w:hAnsi="Times New Roman" w:cs="Times New Roman"/>
          <w:spacing w:val="-58"/>
          <w:sz w:val="24"/>
          <w:szCs w:val="24"/>
        </w:rPr>
        <w:t xml:space="preserve"> </w:t>
      </w:r>
      <w:r w:rsidRPr="008743E0">
        <w:rPr>
          <w:rFonts w:ascii="Times New Roman" w:eastAsia="Times New Roman" w:hAnsi="Times New Roman" w:cs="Times New Roman"/>
          <w:sz w:val="24"/>
          <w:szCs w:val="24"/>
        </w:rPr>
        <w:t>эмоциональных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состояний.</w:t>
      </w:r>
    </w:p>
    <w:p w:rsidR="008743E0" w:rsidRDefault="008743E0" w:rsidP="002D1615">
      <w:pPr>
        <w:widowControl w:val="0"/>
        <w:tabs>
          <w:tab w:val="left" w:pos="9781"/>
        </w:tabs>
        <w:autoSpaceDE w:val="0"/>
        <w:autoSpaceDN w:val="0"/>
        <w:spacing w:after="0" w:line="360" w:lineRule="auto"/>
        <w:ind w:right="59" w:firstLine="567"/>
        <w:jc w:val="both"/>
        <w:rPr>
          <w:rFonts w:ascii="Times New Roman" w:eastAsia="Times New Roman" w:hAnsi="Times New Roman" w:cs="Times New Roman"/>
          <w:sz w:val="24"/>
          <w:szCs w:val="24"/>
        </w:rPr>
      </w:pPr>
      <w:r w:rsidRPr="008743E0">
        <w:rPr>
          <w:rFonts w:ascii="Times New Roman" w:eastAsia="Times New Roman" w:hAnsi="Times New Roman" w:cs="Times New Roman"/>
          <w:sz w:val="24"/>
          <w:szCs w:val="24"/>
        </w:rPr>
        <w:lastRenderedPageBreak/>
        <w:t>Обогащает представления о семье, семейных и родственных отношениях: члены семьи,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ближайшие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родственники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линии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матери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отца.</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Способствует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пониманию</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того,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как</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pacing w:val="-1"/>
          <w:sz w:val="24"/>
          <w:szCs w:val="24"/>
        </w:rPr>
        <w:t>поддерживаются</w:t>
      </w:r>
      <w:r w:rsidRPr="008743E0">
        <w:rPr>
          <w:rFonts w:ascii="Times New Roman" w:eastAsia="Times New Roman" w:hAnsi="Times New Roman" w:cs="Times New Roman"/>
          <w:spacing w:val="-15"/>
          <w:sz w:val="24"/>
          <w:szCs w:val="24"/>
        </w:rPr>
        <w:t xml:space="preserve"> </w:t>
      </w:r>
      <w:r w:rsidRPr="008743E0">
        <w:rPr>
          <w:rFonts w:ascii="Times New Roman" w:eastAsia="Times New Roman" w:hAnsi="Times New Roman" w:cs="Times New Roman"/>
          <w:spacing w:val="-1"/>
          <w:sz w:val="24"/>
          <w:szCs w:val="24"/>
        </w:rPr>
        <w:t>родственные</w:t>
      </w:r>
      <w:r w:rsidRPr="008743E0">
        <w:rPr>
          <w:rFonts w:ascii="Times New Roman" w:eastAsia="Times New Roman" w:hAnsi="Times New Roman" w:cs="Times New Roman"/>
          <w:spacing w:val="-16"/>
          <w:sz w:val="24"/>
          <w:szCs w:val="24"/>
        </w:rPr>
        <w:t xml:space="preserve"> </w:t>
      </w:r>
      <w:r w:rsidRPr="008743E0">
        <w:rPr>
          <w:rFonts w:ascii="Times New Roman" w:eastAsia="Times New Roman" w:hAnsi="Times New Roman" w:cs="Times New Roman"/>
          <w:sz w:val="24"/>
          <w:szCs w:val="24"/>
        </w:rPr>
        <w:t>связи</w:t>
      </w:r>
      <w:r w:rsidRPr="008743E0">
        <w:rPr>
          <w:rFonts w:ascii="Times New Roman" w:eastAsia="Times New Roman" w:hAnsi="Times New Roman" w:cs="Times New Roman"/>
          <w:spacing w:val="-14"/>
          <w:sz w:val="24"/>
          <w:szCs w:val="24"/>
        </w:rPr>
        <w:t xml:space="preserve"> </w:t>
      </w:r>
      <w:r w:rsidRPr="008743E0">
        <w:rPr>
          <w:rFonts w:ascii="Times New Roman" w:eastAsia="Times New Roman" w:hAnsi="Times New Roman" w:cs="Times New Roman"/>
          <w:sz w:val="24"/>
          <w:szCs w:val="24"/>
        </w:rPr>
        <w:t>(переписка,</w:t>
      </w:r>
      <w:r w:rsidRPr="008743E0">
        <w:rPr>
          <w:rFonts w:ascii="Times New Roman" w:eastAsia="Times New Roman" w:hAnsi="Times New Roman" w:cs="Times New Roman"/>
          <w:spacing w:val="-15"/>
          <w:sz w:val="24"/>
          <w:szCs w:val="24"/>
        </w:rPr>
        <w:t xml:space="preserve"> </w:t>
      </w:r>
      <w:r w:rsidRPr="008743E0">
        <w:rPr>
          <w:rFonts w:ascii="Times New Roman" w:eastAsia="Times New Roman" w:hAnsi="Times New Roman" w:cs="Times New Roman"/>
          <w:sz w:val="24"/>
          <w:szCs w:val="24"/>
        </w:rPr>
        <w:t>разговор</w:t>
      </w:r>
      <w:r w:rsidRPr="008743E0">
        <w:rPr>
          <w:rFonts w:ascii="Times New Roman" w:eastAsia="Times New Roman" w:hAnsi="Times New Roman" w:cs="Times New Roman"/>
          <w:spacing w:val="-15"/>
          <w:sz w:val="24"/>
          <w:szCs w:val="24"/>
        </w:rPr>
        <w:t xml:space="preserve"> </w:t>
      </w:r>
      <w:r w:rsidRPr="008743E0">
        <w:rPr>
          <w:rFonts w:ascii="Times New Roman" w:eastAsia="Times New Roman" w:hAnsi="Times New Roman" w:cs="Times New Roman"/>
          <w:sz w:val="24"/>
          <w:szCs w:val="24"/>
        </w:rPr>
        <w:t>по</w:t>
      </w:r>
      <w:r w:rsidRPr="008743E0">
        <w:rPr>
          <w:rFonts w:ascii="Times New Roman" w:eastAsia="Times New Roman" w:hAnsi="Times New Roman" w:cs="Times New Roman"/>
          <w:spacing w:val="-15"/>
          <w:sz w:val="24"/>
          <w:szCs w:val="24"/>
        </w:rPr>
        <w:t xml:space="preserve"> </w:t>
      </w:r>
      <w:r w:rsidRPr="008743E0">
        <w:rPr>
          <w:rFonts w:ascii="Times New Roman" w:eastAsia="Times New Roman" w:hAnsi="Times New Roman" w:cs="Times New Roman"/>
          <w:sz w:val="24"/>
          <w:szCs w:val="24"/>
        </w:rPr>
        <w:t>телефону,</w:t>
      </w:r>
      <w:r w:rsidRPr="008743E0">
        <w:rPr>
          <w:rFonts w:ascii="Times New Roman" w:eastAsia="Times New Roman" w:hAnsi="Times New Roman" w:cs="Times New Roman"/>
          <w:spacing w:val="-15"/>
          <w:sz w:val="24"/>
          <w:szCs w:val="24"/>
        </w:rPr>
        <w:t xml:space="preserve"> </w:t>
      </w:r>
      <w:r w:rsidRPr="008743E0">
        <w:rPr>
          <w:rFonts w:ascii="Times New Roman" w:eastAsia="Times New Roman" w:hAnsi="Times New Roman" w:cs="Times New Roman"/>
          <w:sz w:val="24"/>
          <w:szCs w:val="24"/>
        </w:rPr>
        <w:t>посещения,</w:t>
      </w:r>
      <w:r w:rsidRPr="008743E0">
        <w:rPr>
          <w:rFonts w:ascii="Times New Roman" w:eastAsia="Times New Roman" w:hAnsi="Times New Roman" w:cs="Times New Roman"/>
          <w:spacing w:val="-15"/>
          <w:sz w:val="24"/>
          <w:szCs w:val="24"/>
        </w:rPr>
        <w:t xml:space="preserve"> </w:t>
      </w:r>
      <w:r w:rsidRPr="008743E0">
        <w:rPr>
          <w:rFonts w:ascii="Times New Roman" w:eastAsia="Times New Roman" w:hAnsi="Times New Roman" w:cs="Times New Roman"/>
          <w:sz w:val="24"/>
          <w:szCs w:val="24"/>
        </w:rPr>
        <w:t>совместный</w:t>
      </w:r>
      <w:r w:rsidRPr="008743E0">
        <w:rPr>
          <w:rFonts w:ascii="Times New Roman" w:eastAsia="Times New Roman" w:hAnsi="Times New Roman" w:cs="Times New Roman"/>
          <w:spacing w:val="-57"/>
          <w:sz w:val="24"/>
          <w:szCs w:val="24"/>
        </w:rPr>
        <w:t xml:space="preserve"> </w:t>
      </w:r>
      <w:r w:rsidRPr="008743E0">
        <w:rPr>
          <w:rFonts w:ascii="Times New Roman" w:eastAsia="Times New Roman" w:hAnsi="Times New Roman" w:cs="Times New Roman"/>
          <w:sz w:val="24"/>
          <w:szCs w:val="24"/>
        </w:rPr>
        <w:t>отдых),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как</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проявляются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семье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забота,</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любовь,</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уважение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друг</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к</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другу.</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Рассматривает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проявления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семейных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традиций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отношения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к</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пожилым</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членам</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семьи.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Обогащает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представления</w:t>
      </w:r>
      <w:r w:rsidRPr="008743E0">
        <w:rPr>
          <w:rFonts w:ascii="Times New Roman" w:eastAsia="Times New Roman" w:hAnsi="Times New Roman" w:cs="Times New Roman"/>
          <w:spacing w:val="-3"/>
          <w:sz w:val="24"/>
          <w:szCs w:val="24"/>
        </w:rPr>
        <w:t xml:space="preserve"> </w:t>
      </w:r>
      <w:r w:rsidRPr="008743E0">
        <w:rPr>
          <w:rFonts w:ascii="Times New Roman" w:eastAsia="Times New Roman" w:hAnsi="Times New Roman" w:cs="Times New Roman"/>
          <w:sz w:val="24"/>
          <w:szCs w:val="24"/>
        </w:rPr>
        <w:t>детей</w:t>
      </w:r>
      <w:r w:rsidRPr="008743E0">
        <w:rPr>
          <w:rFonts w:ascii="Times New Roman" w:eastAsia="Times New Roman" w:hAnsi="Times New Roman" w:cs="Times New Roman"/>
          <w:spacing w:val="-2"/>
          <w:sz w:val="24"/>
          <w:szCs w:val="24"/>
        </w:rPr>
        <w:t xml:space="preserve"> </w:t>
      </w:r>
      <w:r w:rsidRPr="008743E0">
        <w:rPr>
          <w:rFonts w:ascii="Times New Roman" w:eastAsia="Times New Roman" w:hAnsi="Times New Roman" w:cs="Times New Roman"/>
          <w:sz w:val="24"/>
          <w:szCs w:val="24"/>
        </w:rPr>
        <w:t>о</w:t>
      </w:r>
      <w:r w:rsidRPr="008743E0">
        <w:rPr>
          <w:rFonts w:ascii="Times New Roman" w:eastAsia="Times New Roman" w:hAnsi="Times New Roman" w:cs="Times New Roman"/>
          <w:spacing w:val="-2"/>
          <w:sz w:val="24"/>
          <w:szCs w:val="24"/>
        </w:rPr>
        <w:t xml:space="preserve"> </w:t>
      </w:r>
      <w:r w:rsidRPr="008743E0">
        <w:rPr>
          <w:rFonts w:ascii="Times New Roman" w:eastAsia="Times New Roman" w:hAnsi="Times New Roman" w:cs="Times New Roman"/>
          <w:sz w:val="24"/>
          <w:szCs w:val="24"/>
        </w:rPr>
        <w:t>заботе</w:t>
      </w:r>
      <w:r w:rsidRPr="008743E0">
        <w:rPr>
          <w:rFonts w:ascii="Times New Roman" w:eastAsia="Times New Roman" w:hAnsi="Times New Roman" w:cs="Times New Roman"/>
          <w:spacing w:val="-3"/>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2"/>
          <w:sz w:val="24"/>
          <w:szCs w:val="24"/>
        </w:rPr>
        <w:t xml:space="preserve"> </w:t>
      </w:r>
      <w:r w:rsidRPr="008743E0">
        <w:rPr>
          <w:rFonts w:ascii="Times New Roman" w:eastAsia="Times New Roman" w:hAnsi="Times New Roman" w:cs="Times New Roman"/>
          <w:sz w:val="24"/>
          <w:szCs w:val="24"/>
        </w:rPr>
        <w:t>правилах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оказания</w:t>
      </w:r>
      <w:r w:rsidRPr="008743E0">
        <w:rPr>
          <w:rFonts w:ascii="Times New Roman" w:eastAsia="Times New Roman" w:hAnsi="Times New Roman" w:cs="Times New Roman"/>
          <w:spacing w:val="-2"/>
          <w:sz w:val="24"/>
          <w:szCs w:val="24"/>
        </w:rPr>
        <w:t xml:space="preserve"> </w:t>
      </w:r>
      <w:r w:rsidRPr="008743E0">
        <w:rPr>
          <w:rFonts w:ascii="Times New Roman" w:eastAsia="Times New Roman" w:hAnsi="Times New Roman" w:cs="Times New Roman"/>
          <w:sz w:val="24"/>
          <w:szCs w:val="24"/>
        </w:rPr>
        <w:t>посильной</w:t>
      </w:r>
      <w:r w:rsidRPr="008743E0">
        <w:rPr>
          <w:rFonts w:ascii="Times New Roman" w:eastAsia="Times New Roman" w:hAnsi="Times New Roman" w:cs="Times New Roman"/>
          <w:spacing w:val="-2"/>
          <w:sz w:val="24"/>
          <w:szCs w:val="24"/>
        </w:rPr>
        <w:t xml:space="preserve"> </w:t>
      </w:r>
      <w:r w:rsidRPr="008743E0">
        <w:rPr>
          <w:rFonts w:ascii="Times New Roman" w:eastAsia="Times New Roman" w:hAnsi="Times New Roman" w:cs="Times New Roman"/>
          <w:sz w:val="24"/>
          <w:szCs w:val="24"/>
        </w:rPr>
        <w:t>помощи</w:t>
      </w:r>
      <w:r w:rsidRPr="008743E0">
        <w:rPr>
          <w:rFonts w:ascii="Times New Roman" w:eastAsia="Times New Roman" w:hAnsi="Times New Roman" w:cs="Times New Roman"/>
          <w:spacing w:val="-4"/>
          <w:sz w:val="24"/>
          <w:szCs w:val="24"/>
        </w:rPr>
        <w:t xml:space="preserve"> </w:t>
      </w:r>
      <w:r w:rsidRPr="008743E0">
        <w:rPr>
          <w:rFonts w:ascii="Times New Roman" w:eastAsia="Times New Roman" w:hAnsi="Times New Roman" w:cs="Times New Roman"/>
          <w:sz w:val="24"/>
          <w:szCs w:val="24"/>
        </w:rPr>
        <w:t>больному</w:t>
      </w:r>
      <w:r w:rsidRPr="008743E0">
        <w:rPr>
          <w:rFonts w:ascii="Times New Roman" w:eastAsia="Times New Roman" w:hAnsi="Times New Roman" w:cs="Times New Roman"/>
          <w:spacing w:val="-8"/>
          <w:sz w:val="24"/>
          <w:szCs w:val="24"/>
        </w:rPr>
        <w:t xml:space="preserve"> </w:t>
      </w:r>
      <w:r w:rsidRPr="008743E0">
        <w:rPr>
          <w:rFonts w:ascii="Times New Roman" w:eastAsia="Times New Roman" w:hAnsi="Times New Roman" w:cs="Times New Roman"/>
          <w:sz w:val="24"/>
          <w:szCs w:val="24"/>
        </w:rPr>
        <w:t>члену</w:t>
      </w:r>
      <w:r w:rsidRPr="008743E0">
        <w:rPr>
          <w:rFonts w:ascii="Times New Roman" w:eastAsia="Times New Roman" w:hAnsi="Times New Roman" w:cs="Times New Roman"/>
          <w:spacing w:val="-5"/>
          <w:sz w:val="24"/>
          <w:szCs w:val="24"/>
        </w:rPr>
        <w:t xml:space="preserve"> </w:t>
      </w:r>
      <w:r w:rsidRPr="008743E0">
        <w:rPr>
          <w:rFonts w:ascii="Times New Roman" w:eastAsia="Times New Roman" w:hAnsi="Times New Roman" w:cs="Times New Roman"/>
          <w:sz w:val="24"/>
          <w:szCs w:val="24"/>
        </w:rPr>
        <w:t>семьи.</w:t>
      </w:r>
    </w:p>
    <w:p w:rsidR="008743E0" w:rsidRPr="008743E0" w:rsidRDefault="008743E0" w:rsidP="002D1615">
      <w:pPr>
        <w:widowControl w:val="0"/>
        <w:tabs>
          <w:tab w:val="left" w:pos="2008"/>
          <w:tab w:val="left" w:pos="2372"/>
          <w:tab w:val="left" w:pos="4665"/>
          <w:tab w:val="left" w:pos="6385"/>
          <w:tab w:val="left" w:pos="8316"/>
          <w:tab w:val="left" w:pos="8678"/>
        </w:tabs>
        <w:autoSpaceDE w:val="0"/>
        <w:autoSpaceDN w:val="0"/>
        <w:spacing w:after="0" w:line="360" w:lineRule="auto"/>
        <w:ind w:right="59" w:firstLine="567"/>
        <w:jc w:val="both"/>
        <w:rPr>
          <w:rFonts w:ascii="Times New Roman" w:eastAsia="Times New Roman" w:hAnsi="Times New Roman" w:cs="Times New Roman"/>
          <w:sz w:val="24"/>
          <w:szCs w:val="24"/>
        </w:rPr>
      </w:pPr>
      <w:r w:rsidRPr="008743E0">
        <w:rPr>
          <w:rFonts w:ascii="Times New Roman" w:eastAsia="Times New Roman" w:hAnsi="Times New Roman" w:cs="Times New Roman"/>
          <w:sz w:val="24"/>
          <w:szCs w:val="24"/>
        </w:rPr>
        <w:t>Педагог</w:t>
      </w:r>
      <w:r w:rsidRPr="008743E0">
        <w:rPr>
          <w:rFonts w:ascii="Times New Roman" w:eastAsia="Times New Roman" w:hAnsi="Times New Roman" w:cs="Times New Roman"/>
          <w:spacing w:val="54"/>
          <w:sz w:val="24"/>
          <w:szCs w:val="24"/>
        </w:rPr>
        <w:t xml:space="preserve"> </w:t>
      </w:r>
      <w:r w:rsidRPr="008743E0">
        <w:rPr>
          <w:rFonts w:ascii="Times New Roman" w:eastAsia="Times New Roman" w:hAnsi="Times New Roman" w:cs="Times New Roman"/>
          <w:sz w:val="24"/>
          <w:szCs w:val="24"/>
        </w:rPr>
        <w:t>поддерживает</w:t>
      </w:r>
      <w:r w:rsidRPr="008743E0">
        <w:rPr>
          <w:rFonts w:ascii="Times New Roman" w:eastAsia="Times New Roman" w:hAnsi="Times New Roman" w:cs="Times New Roman"/>
          <w:spacing w:val="56"/>
          <w:sz w:val="24"/>
          <w:szCs w:val="24"/>
        </w:rPr>
        <w:t xml:space="preserve"> </w:t>
      </w:r>
      <w:r w:rsidRPr="008743E0">
        <w:rPr>
          <w:rFonts w:ascii="Times New Roman" w:eastAsia="Times New Roman" w:hAnsi="Times New Roman" w:cs="Times New Roman"/>
          <w:sz w:val="24"/>
          <w:szCs w:val="24"/>
        </w:rPr>
        <w:t>стремление</w:t>
      </w:r>
      <w:r w:rsidRPr="008743E0">
        <w:rPr>
          <w:rFonts w:ascii="Times New Roman" w:eastAsia="Times New Roman" w:hAnsi="Times New Roman" w:cs="Times New Roman"/>
          <w:spacing w:val="53"/>
          <w:sz w:val="24"/>
          <w:szCs w:val="24"/>
        </w:rPr>
        <w:t xml:space="preserve"> </w:t>
      </w:r>
      <w:r w:rsidRPr="008743E0">
        <w:rPr>
          <w:rFonts w:ascii="Times New Roman" w:eastAsia="Times New Roman" w:hAnsi="Times New Roman" w:cs="Times New Roman"/>
          <w:sz w:val="24"/>
          <w:szCs w:val="24"/>
        </w:rPr>
        <w:t>ребёнка</w:t>
      </w:r>
      <w:r w:rsidRPr="008743E0">
        <w:rPr>
          <w:rFonts w:ascii="Times New Roman" w:eastAsia="Times New Roman" w:hAnsi="Times New Roman" w:cs="Times New Roman"/>
          <w:spacing w:val="56"/>
          <w:sz w:val="24"/>
          <w:szCs w:val="24"/>
        </w:rPr>
        <w:t xml:space="preserve"> </w:t>
      </w:r>
      <w:r w:rsidRPr="008743E0">
        <w:rPr>
          <w:rFonts w:ascii="Times New Roman" w:eastAsia="Times New Roman" w:hAnsi="Times New Roman" w:cs="Times New Roman"/>
          <w:sz w:val="24"/>
          <w:szCs w:val="24"/>
        </w:rPr>
        <w:t>быть</w:t>
      </w:r>
      <w:r w:rsidRPr="008743E0">
        <w:rPr>
          <w:rFonts w:ascii="Times New Roman" w:eastAsia="Times New Roman" w:hAnsi="Times New Roman" w:cs="Times New Roman"/>
          <w:spacing w:val="55"/>
          <w:sz w:val="24"/>
          <w:szCs w:val="24"/>
        </w:rPr>
        <w:t xml:space="preserve"> </w:t>
      </w:r>
      <w:r w:rsidRPr="008743E0">
        <w:rPr>
          <w:rFonts w:ascii="Times New Roman" w:eastAsia="Times New Roman" w:hAnsi="Times New Roman" w:cs="Times New Roman"/>
          <w:sz w:val="24"/>
          <w:szCs w:val="24"/>
        </w:rPr>
        <w:t>членом</w:t>
      </w:r>
      <w:r w:rsidRPr="008743E0">
        <w:rPr>
          <w:rFonts w:ascii="Times New Roman" w:eastAsia="Times New Roman" w:hAnsi="Times New Roman" w:cs="Times New Roman"/>
          <w:spacing w:val="54"/>
          <w:sz w:val="24"/>
          <w:szCs w:val="24"/>
        </w:rPr>
        <w:t xml:space="preserve"> </w:t>
      </w:r>
      <w:r w:rsidRPr="008743E0">
        <w:rPr>
          <w:rFonts w:ascii="Times New Roman" w:eastAsia="Times New Roman" w:hAnsi="Times New Roman" w:cs="Times New Roman"/>
          <w:sz w:val="24"/>
          <w:szCs w:val="24"/>
        </w:rPr>
        <w:t>детского</w:t>
      </w:r>
      <w:r w:rsidRPr="008743E0">
        <w:rPr>
          <w:rFonts w:ascii="Times New Roman" w:eastAsia="Times New Roman" w:hAnsi="Times New Roman" w:cs="Times New Roman"/>
          <w:spacing w:val="58"/>
          <w:sz w:val="24"/>
          <w:szCs w:val="24"/>
        </w:rPr>
        <w:t xml:space="preserve"> </w:t>
      </w:r>
      <w:r w:rsidRPr="008743E0">
        <w:rPr>
          <w:rFonts w:ascii="Times New Roman" w:eastAsia="Times New Roman" w:hAnsi="Times New Roman" w:cs="Times New Roman"/>
          <w:sz w:val="24"/>
          <w:szCs w:val="24"/>
        </w:rPr>
        <w:t>коллектива:</w:t>
      </w:r>
      <w:r w:rsidRPr="008743E0">
        <w:rPr>
          <w:rFonts w:ascii="Times New Roman" w:eastAsia="Times New Roman" w:hAnsi="Times New Roman" w:cs="Times New Roman"/>
          <w:spacing w:val="54"/>
          <w:sz w:val="24"/>
          <w:szCs w:val="24"/>
        </w:rPr>
        <w:t xml:space="preserve"> </w:t>
      </w:r>
      <w:r w:rsidRPr="008743E0">
        <w:rPr>
          <w:rFonts w:ascii="Times New Roman" w:eastAsia="Times New Roman" w:hAnsi="Times New Roman" w:cs="Times New Roman"/>
          <w:sz w:val="24"/>
          <w:szCs w:val="24"/>
        </w:rPr>
        <w:t>иметь</w:t>
      </w:r>
      <w:r w:rsidRPr="008743E0">
        <w:rPr>
          <w:rFonts w:ascii="Times New Roman" w:eastAsia="Times New Roman" w:hAnsi="Times New Roman" w:cs="Times New Roman"/>
          <w:spacing w:val="-57"/>
          <w:sz w:val="24"/>
          <w:szCs w:val="24"/>
        </w:rPr>
        <w:t xml:space="preserve"> </w:t>
      </w:r>
      <w:r w:rsidRPr="008743E0">
        <w:rPr>
          <w:rFonts w:ascii="Times New Roman" w:eastAsia="Times New Roman" w:hAnsi="Times New Roman" w:cs="Times New Roman"/>
          <w:sz w:val="24"/>
          <w:szCs w:val="24"/>
        </w:rPr>
        <w:t>ближайшее</w:t>
      </w:r>
      <w:r w:rsidRPr="008743E0">
        <w:rPr>
          <w:rFonts w:ascii="Times New Roman" w:eastAsia="Times New Roman" w:hAnsi="Times New Roman" w:cs="Times New Roman"/>
          <w:spacing w:val="13"/>
          <w:sz w:val="24"/>
          <w:szCs w:val="24"/>
        </w:rPr>
        <w:t xml:space="preserve"> </w:t>
      </w:r>
      <w:r w:rsidRPr="008743E0">
        <w:rPr>
          <w:rFonts w:ascii="Times New Roman" w:eastAsia="Times New Roman" w:hAnsi="Times New Roman" w:cs="Times New Roman"/>
          <w:sz w:val="24"/>
          <w:szCs w:val="24"/>
        </w:rPr>
        <w:t>окружение</w:t>
      </w:r>
      <w:r w:rsidRPr="008743E0">
        <w:rPr>
          <w:rFonts w:ascii="Times New Roman" w:eastAsia="Times New Roman" w:hAnsi="Times New Roman" w:cs="Times New Roman"/>
          <w:spacing w:val="13"/>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16"/>
          <w:sz w:val="24"/>
          <w:szCs w:val="24"/>
        </w:rPr>
        <w:t xml:space="preserve"> </w:t>
      </w:r>
      <w:r w:rsidRPr="008743E0">
        <w:rPr>
          <w:rFonts w:ascii="Times New Roman" w:eastAsia="Times New Roman" w:hAnsi="Times New Roman" w:cs="Times New Roman"/>
          <w:sz w:val="24"/>
          <w:szCs w:val="24"/>
        </w:rPr>
        <w:t>предпочтения</w:t>
      </w:r>
      <w:r w:rsidRPr="008743E0">
        <w:rPr>
          <w:rFonts w:ascii="Times New Roman" w:eastAsia="Times New Roman" w:hAnsi="Times New Roman" w:cs="Times New Roman"/>
          <w:spacing w:val="12"/>
          <w:sz w:val="24"/>
          <w:szCs w:val="24"/>
        </w:rPr>
        <w:t xml:space="preserve"> </w:t>
      </w:r>
      <w:r w:rsidRPr="008743E0">
        <w:rPr>
          <w:rFonts w:ascii="Times New Roman" w:eastAsia="Times New Roman" w:hAnsi="Times New Roman" w:cs="Times New Roman"/>
          <w:sz w:val="24"/>
          <w:szCs w:val="24"/>
        </w:rPr>
        <w:t>в</w:t>
      </w:r>
      <w:r w:rsidRPr="008743E0">
        <w:rPr>
          <w:rFonts w:ascii="Times New Roman" w:eastAsia="Times New Roman" w:hAnsi="Times New Roman" w:cs="Times New Roman"/>
          <w:spacing w:val="15"/>
          <w:sz w:val="24"/>
          <w:szCs w:val="24"/>
        </w:rPr>
        <w:t xml:space="preserve"> </w:t>
      </w:r>
      <w:r w:rsidRPr="008743E0">
        <w:rPr>
          <w:rFonts w:ascii="Times New Roman" w:eastAsia="Times New Roman" w:hAnsi="Times New Roman" w:cs="Times New Roman"/>
          <w:sz w:val="24"/>
          <w:szCs w:val="24"/>
        </w:rPr>
        <w:t>общении;</w:t>
      </w:r>
      <w:r w:rsidRPr="008743E0">
        <w:rPr>
          <w:rFonts w:ascii="Times New Roman" w:eastAsia="Times New Roman" w:hAnsi="Times New Roman" w:cs="Times New Roman"/>
          <w:spacing w:val="15"/>
          <w:sz w:val="24"/>
          <w:szCs w:val="24"/>
        </w:rPr>
        <w:t xml:space="preserve"> </w:t>
      </w:r>
      <w:r w:rsidRPr="008743E0">
        <w:rPr>
          <w:rFonts w:ascii="Times New Roman" w:eastAsia="Times New Roman" w:hAnsi="Times New Roman" w:cs="Times New Roman"/>
          <w:sz w:val="24"/>
          <w:szCs w:val="24"/>
        </w:rPr>
        <w:t>стремиться</w:t>
      </w:r>
      <w:r w:rsidRPr="008743E0">
        <w:rPr>
          <w:rFonts w:ascii="Times New Roman" w:eastAsia="Times New Roman" w:hAnsi="Times New Roman" w:cs="Times New Roman"/>
          <w:spacing w:val="15"/>
          <w:sz w:val="24"/>
          <w:szCs w:val="24"/>
        </w:rPr>
        <w:t xml:space="preserve"> </w:t>
      </w:r>
      <w:r w:rsidRPr="008743E0">
        <w:rPr>
          <w:rFonts w:ascii="Times New Roman" w:eastAsia="Times New Roman" w:hAnsi="Times New Roman" w:cs="Times New Roman"/>
          <w:sz w:val="24"/>
          <w:szCs w:val="24"/>
        </w:rPr>
        <w:t>к</w:t>
      </w:r>
      <w:r w:rsidRPr="008743E0">
        <w:rPr>
          <w:rFonts w:ascii="Times New Roman" w:eastAsia="Times New Roman" w:hAnsi="Times New Roman" w:cs="Times New Roman"/>
          <w:spacing w:val="12"/>
          <w:sz w:val="24"/>
          <w:szCs w:val="24"/>
        </w:rPr>
        <w:t xml:space="preserve"> </w:t>
      </w:r>
      <w:r w:rsidRPr="008743E0">
        <w:rPr>
          <w:rFonts w:ascii="Times New Roman" w:eastAsia="Times New Roman" w:hAnsi="Times New Roman" w:cs="Times New Roman"/>
          <w:sz w:val="24"/>
          <w:szCs w:val="24"/>
        </w:rPr>
        <w:t>деловому</w:t>
      </w:r>
      <w:r w:rsidRPr="008743E0">
        <w:rPr>
          <w:rFonts w:ascii="Times New Roman" w:eastAsia="Times New Roman" w:hAnsi="Times New Roman" w:cs="Times New Roman"/>
          <w:spacing w:val="8"/>
          <w:sz w:val="24"/>
          <w:szCs w:val="24"/>
        </w:rPr>
        <w:t xml:space="preserve"> </w:t>
      </w:r>
      <w:r w:rsidRPr="008743E0">
        <w:rPr>
          <w:rFonts w:ascii="Times New Roman" w:eastAsia="Times New Roman" w:hAnsi="Times New Roman" w:cs="Times New Roman"/>
          <w:sz w:val="24"/>
          <w:szCs w:val="24"/>
        </w:rPr>
        <w:t>сотрудничеству;</w:t>
      </w:r>
      <w:r w:rsidRPr="008743E0">
        <w:rPr>
          <w:rFonts w:ascii="Times New Roman" w:eastAsia="Times New Roman" w:hAnsi="Times New Roman" w:cs="Times New Roman"/>
          <w:spacing w:val="15"/>
          <w:sz w:val="24"/>
          <w:szCs w:val="24"/>
        </w:rPr>
        <w:t xml:space="preserve"> </w:t>
      </w:r>
      <w:r w:rsidRPr="008743E0">
        <w:rPr>
          <w:rFonts w:ascii="Times New Roman" w:eastAsia="Times New Roman" w:hAnsi="Times New Roman" w:cs="Times New Roman"/>
          <w:sz w:val="24"/>
          <w:szCs w:val="24"/>
        </w:rPr>
        <w:t>в</w:t>
      </w:r>
      <w:r w:rsidRPr="008743E0">
        <w:rPr>
          <w:rFonts w:ascii="Times New Roman" w:eastAsia="Times New Roman" w:hAnsi="Times New Roman" w:cs="Times New Roman"/>
          <w:spacing w:val="-57"/>
          <w:sz w:val="24"/>
          <w:szCs w:val="24"/>
        </w:rPr>
        <w:t xml:space="preserve"> </w:t>
      </w:r>
      <w:r w:rsidRPr="008743E0">
        <w:rPr>
          <w:rFonts w:ascii="Times New Roman" w:eastAsia="Times New Roman" w:hAnsi="Times New Roman" w:cs="Times New Roman"/>
          <w:sz w:val="24"/>
          <w:szCs w:val="24"/>
        </w:rPr>
        <w:t>совместной</w:t>
      </w:r>
      <w:r w:rsidRPr="008743E0">
        <w:rPr>
          <w:rFonts w:ascii="Times New Roman" w:eastAsia="Times New Roman" w:hAnsi="Times New Roman" w:cs="Times New Roman"/>
          <w:spacing w:val="18"/>
          <w:sz w:val="24"/>
          <w:szCs w:val="24"/>
        </w:rPr>
        <w:t xml:space="preserve"> </w:t>
      </w:r>
      <w:r w:rsidRPr="008743E0">
        <w:rPr>
          <w:rFonts w:ascii="Times New Roman" w:eastAsia="Times New Roman" w:hAnsi="Times New Roman" w:cs="Times New Roman"/>
          <w:sz w:val="24"/>
          <w:szCs w:val="24"/>
        </w:rPr>
        <w:t>деятельности</w:t>
      </w:r>
      <w:r w:rsidRPr="008743E0">
        <w:rPr>
          <w:rFonts w:ascii="Times New Roman" w:eastAsia="Times New Roman" w:hAnsi="Times New Roman" w:cs="Times New Roman"/>
          <w:spacing w:val="20"/>
          <w:sz w:val="24"/>
          <w:szCs w:val="24"/>
        </w:rPr>
        <w:t xml:space="preserve"> </w:t>
      </w:r>
      <w:r w:rsidRPr="008743E0">
        <w:rPr>
          <w:rFonts w:ascii="Times New Roman" w:eastAsia="Times New Roman" w:hAnsi="Times New Roman" w:cs="Times New Roman"/>
          <w:sz w:val="24"/>
          <w:szCs w:val="24"/>
        </w:rPr>
        <w:t>ориентироваться</w:t>
      </w:r>
      <w:r w:rsidRPr="008743E0">
        <w:rPr>
          <w:rFonts w:ascii="Times New Roman" w:eastAsia="Times New Roman" w:hAnsi="Times New Roman" w:cs="Times New Roman"/>
          <w:spacing w:val="18"/>
          <w:sz w:val="24"/>
          <w:szCs w:val="24"/>
        </w:rPr>
        <w:t xml:space="preserve"> </w:t>
      </w:r>
      <w:r w:rsidRPr="008743E0">
        <w:rPr>
          <w:rFonts w:ascii="Times New Roman" w:eastAsia="Times New Roman" w:hAnsi="Times New Roman" w:cs="Times New Roman"/>
          <w:sz w:val="24"/>
          <w:szCs w:val="24"/>
        </w:rPr>
        <w:t>на</w:t>
      </w:r>
      <w:r w:rsidRPr="008743E0">
        <w:rPr>
          <w:rFonts w:ascii="Times New Roman" w:eastAsia="Times New Roman" w:hAnsi="Times New Roman" w:cs="Times New Roman"/>
          <w:spacing w:val="15"/>
          <w:sz w:val="24"/>
          <w:szCs w:val="24"/>
        </w:rPr>
        <w:t xml:space="preserve"> </w:t>
      </w:r>
      <w:r w:rsidRPr="008743E0">
        <w:rPr>
          <w:rFonts w:ascii="Times New Roman" w:eastAsia="Times New Roman" w:hAnsi="Times New Roman" w:cs="Times New Roman"/>
          <w:sz w:val="24"/>
          <w:szCs w:val="24"/>
        </w:rPr>
        <w:t>свои</w:t>
      </w:r>
      <w:r w:rsidRPr="008743E0">
        <w:rPr>
          <w:rFonts w:ascii="Times New Roman" w:eastAsia="Times New Roman" w:hAnsi="Times New Roman" w:cs="Times New Roman"/>
          <w:spacing w:val="18"/>
          <w:sz w:val="24"/>
          <w:szCs w:val="24"/>
        </w:rPr>
        <w:t xml:space="preserve"> </w:t>
      </w:r>
      <w:r w:rsidRPr="008743E0">
        <w:rPr>
          <w:rFonts w:ascii="Times New Roman" w:eastAsia="Times New Roman" w:hAnsi="Times New Roman" w:cs="Times New Roman"/>
          <w:sz w:val="24"/>
          <w:szCs w:val="24"/>
        </w:rPr>
        <w:t>возможности</w:t>
      </w:r>
      <w:r w:rsidRPr="008743E0">
        <w:rPr>
          <w:rFonts w:ascii="Times New Roman" w:eastAsia="Times New Roman" w:hAnsi="Times New Roman" w:cs="Times New Roman"/>
          <w:spacing w:val="19"/>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19"/>
          <w:sz w:val="24"/>
          <w:szCs w:val="24"/>
        </w:rPr>
        <w:t xml:space="preserve"> </w:t>
      </w:r>
      <w:r w:rsidRPr="008743E0">
        <w:rPr>
          <w:rFonts w:ascii="Times New Roman" w:eastAsia="Times New Roman" w:hAnsi="Times New Roman" w:cs="Times New Roman"/>
          <w:sz w:val="24"/>
          <w:szCs w:val="24"/>
        </w:rPr>
        <w:t>сверстника.</w:t>
      </w:r>
      <w:r w:rsidRPr="008743E0">
        <w:rPr>
          <w:rFonts w:ascii="Times New Roman" w:eastAsia="Times New Roman" w:hAnsi="Times New Roman" w:cs="Times New Roman"/>
          <w:spacing w:val="18"/>
          <w:sz w:val="24"/>
          <w:szCs w:val="24"/>
        </w:rPr>
        <w:t xml:space="preserve"> </w:t>
      </w:r>
      <w:r w:rsidRPr="008743E0">
        <w:rPr>
          <w:rFonts w:ascii="Times New Roman" w:eastAsia="Times New Roman" w:hAnsi="Times New Roman" w:cs="Times New Roman"/>
          <w:sz w:val="24"/>
          <w:szCs w:val="24"/>
        </w:rPr>
        <w:t>Способствует</w:t>
      </w:r>
      <w:r w:rsidRPr="008743E0">
        <w:rPr>
          <w:rFonts w:ascii="Times New Roman" w:eastAsia="Times New Roman" w:hAnsi="Times New Roman" w:cs="Times New Roman"/>
          <w:spacing w:val="-57"/>
          <w:sz w:val="24"/>
          <w:szCs w:val="24"/>
        </w:rPr>
        <w:t xml:space="preserve"> </w:t>
      </w:r>
      <w:r w:rsidRPr="008743E0">
        <w:rPr>
          <w:rFonts w:ascii="Times New Roman" w:eastAsia="Times New Roman" w:hAnsi="Times New Roman" w:cs="Times New Roman"/>
          <w:sz w:val="24"/>
          <w:szCs w:val="24"/>
        </w:rPr>
        <w:t>овладению</w:t>
      </w:r>
      <w:r w:rsidRPr="008743E0">
        <w:rPr>
          <w:rFonts w:ascii="Times New Roman" w:eastAsia="Times New Roman" w:hAnsi="Times New Roman" w:cs="Times New Roman"/>
          <w:spacing w:val="5"/>
          <w:sz w:val="24"/>
          <w:szCs w:val="24"/>
        </w:rPr>
        <w:t xml:space="preserve"> </w:t>
      </w:r>
      <w:r w:rsidRPr="008743E0">
        <w:rPr>
          <w:rFonts w:ascii="Times New Roman" w:eastAsia="Times New Roman" w:hAnsi="Times New Roman" w:cs="Times New Roman"/>
          <w:sz w:val="24"/>
          <w:szCs w:val="24"/>
        </w:rPr>
        <w:t>детьми</w:t>
      </w:r>
      <w:r w:rsidRPr="008743E0">
        <w:rPr>
          <w:rFonts w:ascii="Times New Roman" w:eastAsia="Times New Roman" w:hAnsi="Times New Roman" w:cs="Times New Roman"/>
          <w:spacing w:val="8"/>
          <w:sz w:val="24"/>
          <w:szCs w:val="24"/>
        </w:rPr>
        <w:t xml:space="preserve"> </w:t>
      </w:r>
      <w:r w:rsidRPr="008743E0">
        <w:rPr>
          <w:rFonts w:ascii="Times New Roman" w:eastAsia="Times New Roman" w:hAnsi="Times New Roman" w:cs="Times New Roman"/>
          <w:sz w:val="24"/>
          <w:szCs w:val="24"/>
        </w:rPr>
        <w:t>умений</w:t>
      </w:r>
      <w:r w:rsidRPr="008743E0">
        <w:rPr>
          <w:rFonts w:ascii="Times New Roman" w:eastAsia="Times New Roman" w:hAnsi="Times New Roman" w:cs="Times New Roman"/>
          <w:spacing w:val="7"/>
          <w:sz w:val="24"/>
          <w:szCs w:val="24"/>
        </w:rPr>
        <w:t xml:space="preserve"> </w:t>
      </w:r>
      <w:r w:rsidRPr="008743E0">
        <w:rPr>
          <w:rFonts w:ascii="Times New Roman" w:eastAsia="Times New Roman" w:hAnsi="Times New Roman" w:cs="Times New Roman"/>
          <w:sz w:val="24"/>
          <w:szCs w:val="24"/>
        </w:rPr>
        <w:t>совместной</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деятельности:</w:t>
      </w:r>
      <w:r w:rsidRPr="008743E0">
        <w:rPr>
          <w:rFonts w:ascii="Times New Roman" w:eastAsia="Times New Roman" w:hAnsi="Times New Roman" w:cs="Times New Roman"/>
          <w:spacing w:val="4"/>
          <w:sz w:val="24"/>
          <w:szCs w:val="24"/>
        </w:rPr>
        <w:t xml:space="preserve"> </w:t>
      </w:r>
      <w:r w:rsidRPr="008743E0">
        <w:rPr>
          <w:rFonts w:ascii="Times New Roman" w:eastAsia="Times New Roman" w:hAnsi="Times New Roman" w:cs="Times New Roman"/>
          <w:sz w:val="24"/>
          <w:szCs w:val="24"/>
        </w:rPr>
        <w:t>принимать</w:t>
      </w:r>
      <w:r w:rsidRPr="008743E0">
        <w:rPr>
          <w:rFonts w:ascii="Times New Roman" w:eastAsia="Times New Roman" w:hAnsi="Times New Roman" w:cs="Times New Roman"/>
          <w:spacing w:val="7"/>
          <w:sz w:val="24"/>
          <w:szCs w:val="24"/>
        </w:rPr>
        <w:t xml:space="preserve"> </w:t>
      </w:r>
      <w:r w:rsidRPr="008743E0">
        <w:rPr>
          <w:rFonts w:ascii="Times New Roman" w:eastAsia="Times New Roman" w:hAnsi="Times New Roman" w:cs="Times New Roman"/>
          <w:sz w:val="24"/>
          <w:szCs w:val="24"/>
        </w:rPr>
        <w:t>общую</w:t>
      </w:r>
      <w:r w:rsidRPr="008743E0">
        <w:rPr>
          <w:rFonts w:ascii="Times New Roman" w:eastAsia="Times New Roman" w:hAnsi="Times New Roman" w:cs="Times New Roman"/>
          <w:spacing w:val="8"/>
          <w:sz w:val="24"/>
          <w:szCs w:val="24"/>
        </w:rPr>
        <w:t xml:space="preserve"> </w:t>
      </w:r>
      <w:r w:rsidRPr="008743E0">
        <w:rPr>
          <w:rFonts w:ascii="Times New Roman" w:eastAsia="Times New Roman" w:hAnsi="Times New Roman" w:cs="Times New Roman"/>
          <w:sz w:val="24"/>
          <w:szCs w:val="24"/>
        </w:rPr>
        <w:t>цель,</w:t>
      </w:r>
      <w:r w:rsidRPr="008743E0">
        <w:rPr>
          <w:rFonts w:ascii="Times New Roman" w:eastAsia="Times New Roman" w:hAnsi="Times New Roman" w:cs="Times New Roman"/>
          <w:spacing w:val="5"/>
          <w:sz w:val="24"/>
          <w:szCs w:val="24"/>
        </w:rPr>
        <w:t xml:space="preserve"> </w:t>
      </w:r>
      <w:r w:rsidRPr="008743E0">
        <w:rPr>
          <w:rFonts w:ascii="Times New Roman" w:eastAsia="Times New Roman" w:hAnsi="Times New Roman" w:cs="Times New Roman"/>
          <w:sz w:val="24"/>
          <w:szCs w:val="24"/>
        </w:rPr>
        <w:t>договариваться</w:t>
      </w:r>
      <w:r w:rsidRPr="008743E0">
        <w:rPr>
          <w:rFonts w:ascii="Times New Roman" w:eastAsia="Times New Roman" w:hAnsi="Times New Roman" w:cs="Times New Roman"/>
          <w:spacing w:val="-57"/>
          <w:sz w:val="24"/>
          <w:szCs w:val="24"/>
        </w:rPr>
        <w:t xml:space="preserve"> </w:t>
      </w:r>
      <w:r w:rsidRPr="008743E0">
        <w:rPr>
          <w:rFonts w:ascii="Times New Roman" w:eastAsia="Times New Roman" w:hAnsi="Times New Roman" w:cs="Times New Roman"/>
          <w:sz w:val="24"/>
          <w:szCs w:val="24"/>
        </w:rPr>
        <w:t>о</w:t>
      </w:r>
      <w:r w:rsidRPr="008743E0">
        <w:rPr>
          <w:rFonts w:ascii="Times New Roman" w:eastAsia="Times New Roman" w:hAnsi="Times New Roman" w:cs="Times New Roman"/>
          <w:spacing w:val="21"/>
          <w:sz w:val="24"/>
          <w:szCs w:val="24"/>
        </w:rPr>
        <w:t xml:space="preserve"> </w:t>
      </w:r>
      <w:r w:rsidRPr="008743E0">
        <w:rPr>
          <w:rFonts w:ascii="Times New Roman" w:eastAsia="Times New Roman" w:hAnsi="Times New Roman" w:cs="Times New Roman"/>
          <w:sz w:val="24"/>
          <w:szCs w:val="24"/>
        </w:rPr>
        <w:t>способах</w:t>
      </w:r>
      <w:r w:rsidRPr="008743E0">
        <w:rPr>
          <w:rFonts w:ascii="Times New Roman" w:eastAsia="Times New Roman" w:hAnsi="Times New Roman" w:cs="Times New Roman"/>
          <w:spacing w:val="23"/>
          <w:sz w:val="24"/>
          <w:szCs w:val="24"/>
        </w:rPr>
        <w:t xml:space="preserve"> </w:t>
      </w:r>
      <w:r w:rsidRPr="008743E0">
        <w:rPr>
          <w:rFonts w:ascii="Times New Roman" w:eastAsia="Times New Roman" w:hAnsi="Times New Roman" w:cs="Times New Roman"/>
          <w:sz w:val="24"/>
          <w:szCs w:val="24"/>
        </w:rPr>
        <w:t>деятельности</w:t>
      </w:r>
      <w:r w:rsidRPr="008743E0">
        <w:rPr>
          <w:rFonts w:ascii="Times New Roman" w:eastAsia="Times New Roman" w:hAnsi="Times New Roman" w:cs="Times New Roman"/>
          <w:spacing w:val="23"/>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20"/>
          <w:sz w:val="24"/>
          <w:szCs w:val="24"/>
        </w:rPr>
        <w:t xml:space="preserve"> </w:t>
      </w:r>
      <w:r w:rsidRPr="008743E0">
        <w:rPr>
          <w:rFonts w:ascii="Times New Roman" w:eastAsia="Times New Roman" w:hAnsi="Times New Roman" w:cs="Times New Roman"/>
          <w:sz w:val="24"/>
          <w:szCs w:val="24"/>
        </w:rPr>
        <w:t>материалах,</w:t>
      </w:r>
      <w:r w:rsidRPr="008743E0">
        <w:rPr>
          <w:rFonts w:ascii="Times New Roman" w:eastAsia="Times New Roman" w:hAnsi="Times New Roman" w:cs="Times New Roman"/>
          <w:spacing w:val="21"/>
          <w:sz w:val="24"/>
          <w:szCs w:val="24"/>
        </w:rPr>
        <w:t xml:space="preserve"> </w:t>
      </w:r>
      <w:r w:rsidRPr="008743E0">
        <w:rPr>
          <w:rFonts w:ascii="Times New Roman" w:eastAsia="Times New Roman" w:hAnsi="Times New Roman" w:cs="Times New Roman"/>
          <w:sz w:val="24"/>
          <w:szCs w:val="24"/>
        </w:rPr>
        <w:t>в</w:t>
      </w:r>
      <w:r w:rsidRPr="008743E0">
        <w:rPr>
          <w:rFonts w:ascii="Times New Roman" w:eastAsia="Times New Roman" w:hAnsi="Times New Roman" w:cs="Times New Roman"/>
          <w:spacing w:val="19"/>
          <w:sz w:val="24"/>
          <w:szCs w:val="24"/>
        </w:rPr>
        <w:t xml:space="preserve"> </w:t>
      </w:r>
      <w:r w:rsidRPr="008743E0">
        <w:rPr>
          <w:rFonts w:ascii="Times New Roman" w:eastAsia="Times New Roman" w:hAnsi="Times New Roman" w:cs="Times New Roman"/>
          <w:sz w:val="24"/>
          <w:szCs w:val="24"/>
        </w:rPr>
        <w:t>процессе</w:t>
      </w:r>
      <w:r w:rsidRPr="008743E0">
        <w:rPr>
          <w:rFonts w:ascii="Times New Roman" w:eastAsia="Times New Roman" w:hAnsi="Times New Roman" w:cs="Times New Roman"/>
          <w:spacing w:val="20"/>
          <w:sz w:val="24"/>
          <w:szCs w:val="24"/>
        </w:rPr>
        <w:t xml:space="preserve"> </w:t>
      </w:r>
      <w:r w:rsidRPr="008743E0">
        <w:rPr>
          <w:rFonts w:ascii="Times New Roman" w:eastAsia="Times New Roman" w:hAnsi="Times New Roman" w:cs="Times New Roman"/>
          <w:sz w:val="24"/>
          <w:szCs w:val="24"/>
        </w:rPr>
        <w:t>общего</w:t>
      </w:r>
      <w:r w:rsidRPr="008743E0">
        <w:rPr>
          <w:rFonts w:ascii="Times New Roman" w:eastAsia="Times New Roman" w:hAnsi="Times New Roman" w:cs="Times New Roman"/>
          <w:spacing w:val="22"/>
          <w:sz w:val="24"/>
          <w:szCs w:val="24"/>
        </w:rPr>
        <w:t xml:space="preserve"> </w:t>
      </w:r>
      <w:r w:rsidRPr="008743E0">
        <w:rPr>
          <w:rFonts w:ascii="Times New Roman" w:eastAsia="Times New Roman" w:hAnsi="Times New Roman" w:cs="Times New Roman"/>
          <w:sz w:val="24"/>
          <w:szCs w:val="24"/>
        </w:rPr>
        <w:t>дела</w:t>
      </w:r>
      <w:r w:rsidRPr="008743E0">
        <w:rPr>
          <w:rFonts w:ascii="Times New Roman" w:eastAsia="Times New Roman" w:hAnsi="Times New Roman" w:cs="Times New Roman"/>
          <w:spacing w:val="21"/>
          <w:sz w:val="24"/>
          <w:szCs w:val="24"/>
        </w:rPr>
        <w:t xml:space="preserve"> </w:t>
      </w:r>
      <w:r w:rsidRPr="008743E0">
        <w:rPr>
          <w:rFonts w:ascii="Times New Roman" w:eastAsia="Times New Roman" w:hAnsi="Times New Roman" w:cs="Times New Roman"/>
          <w:sz w:val="24"/>
          <w:szCs w:val="24"/>
        </w:rPr>
        <w:t>быть</w:t>
      </w:r>
      <w:r w:rsidRPr="008743E0">
        <w:rPr>
          <w:rFonts w:ascii="Times New Roman" w:eastAsia="Times New Roman" w:hAnsi="Times New Roman" w:cs="Times New Roman"/>
          <w:spacing w:val="23"/>
          <w:sz w:val="24"/>
          <w:szCs w:val="24"/>
        </w:rPr>
        <w:t xml:space="preserve"> </w:t>
      </w:r>
      <w:r w:rsidRPr="008743E0">
        <w:rPr>
          <w:rFonts w:ascii="Times New Roman" w:eastAsia="Times New Roman" w:hAnsi="Times New Roman" w:cs="Times New Roman"/>
          <w:sz w:val="24"/>
          <w:szCs w:val="24"/>
        </w:rPr>
        <w:t>внимательными</w:t>
      </w:r>
      <w:r w:rsidRPr="008743E0">
        <w:rPr>
          <w:rFonts w:ascii="Times New Roman" w:eastAsia="Times New Roman" w:hAnsi="Times New Roman" w:cs="Times New Roman"/>
          <w:spacing w:val="21"/>
          <w:sz w:val="24"/>
          <w:szCs w:val="24"/>
        </w:rPr>
        <w:t xml:space="preserve"> </w:t>
      </w:r>
      <w:r w:rsidRPr="008743E0">
        <w:rPr>
          <w:rFonts w:ascii="Times New Roman" w:eastAsia="Times New Roman" w:hAnsi="Times New Roman" w:cs="Times New Roman"/>
          <w:sz w:val="24"/>
          <w:szCs w:val="24"/>
        </w:rPr>
        <w:t>друг</w:t>
      </w:r>
      <w:r w:rsidRPr="008743E0">
        <w:rPr>
          <w:rFonts w:ascii="Times New Roman" w:eastAsia="Times New Roman" w:hAnsi="Times New Roman" w:cs="Times New Roman"/>
          <w:spacing w:val="24"/>
          <w:sz w:val="24"/>
          <w:szCs w:val="24"/>
        </w:rPr>
        <w:t xml:space="preserve"> </w:t>
      </w:r>
      <w:r w:rsidRPr="008743E0">
        <w:rPr>
          <w:rFonts w:ascii="Times New Roman" w:eastAsia="Times New Roman" w:hAnsi="Times New Roman" w:cs="Times New Roman"/>
          <w:sz w:val="24"/>
          <w:szCs w:val="24"/>
        </w:rPr>
        <w:t>к</w:t>
      </w:r>
      <w:r w:rsidRPr="008743E0">
        <w:rPr>
          <w:rFonts w:ascii="Times New Roman" w:eastAsia="Times New Roman" w:hAnsi="Times New Roman" w:cs="Times New Roman"/>
          <w:spacing w:val="-57"/>
          <w:sz w:val="24"/>
          <w:szCs w:val="24"/>
        </w:rPr>
        <w:t xml:space="preserve"> </w:t>
      </w:r>
      <w:r w:rsidRPr="008743E0">
        <w:rPr>
          <w:rFonts w:ascii="Times New Roman" w:eastAsia="Times New Roman" w:hAnsi="Times New Roman" w:cs="Times New Roman"/>
          <w:sz w:val="24"/>
          <w:szCs w:val="24"/>
        </w:rPr>
        <w:t>другу,</w:t>
      </w:r>
      <w:r w:rsidRPr="008743E0">
        <w:rPr>
          <w:rFonts w:ascii="Times New Roman" w:eastAsia="Times New Roman" w:hAnsi="Times New Roman" w:cs="Times New Roman"/>
          <w:spacing w:val="24"/>
          <w:sz w:val="24"/>
          <w:szCs w:val="24"/>
        </w:rPr>
        <w:t xml:space="preserve"> </w:t>
      </w:r>
      <w:r w:rsidRPr="008743E0">
        <w:rPr>
          <w:rFonts w:ascii="Times New Roman" w:eastAsia="Times New Roman" w:hAnsi="Times New Roman" w:cs="Times New Roman"/>
          <w:sz w:val="24"/>
          <w:szCs w:val="24"/>
        </w:rPr>
        <w:t>проявлять</w:t>
      </w:r>
      <w:r w:rsidRPr="008743E0">
        <w:rPr>
          <w:rFonts w:ascii="Times New Roman" w:eastAsia="Times New Roman" w:hAnsi="Times New Roman" w:cs="Times New Roman"/>
          <w:spacing w:val="25"/>
          <w:sz w:val="24"/>
          <w:szCs w:val="24"/>
        </w:rPr>
        <w:t xml:space="preserve"> </w:t>
      </w:r>
      <w:r w:rsidRPr="008743E0">
        <w:rPr>
          <w:rFonts w:ascii="Times New Roman" w:eastAsia="Times New Roman" w:hAnsi="Times New Roman" w:cs="Times New Roman"/>
          <w:sz w:val="24"/>
          <w:szCs w:val="24"/>
        </w:rPr>
        <w:t>заинтересовать</w:t>
      </w:r>
      <w:r w:rsidRPr="008743E0">
        <w:rPr>
          <w:rFonts w:ascii="Times New Roman" w:eastAsia="Times New Roman" w:hAnsi="Times New Roman" w:cs="Times New Roman"/>
          <w:spacing w:val="25"/>
          <w:sz w:val="24"/>
          <w:szCs w:val="24"/>
        </w:rPr>
        <w:t xml:space="preserve"> </w:t>
      </w:r>
      <w:r w:rsidRPr="008743E0">
        <w:rPr>
          <w:rFonts w:ascii="Times New Roman" w:eastAsia="Times New Roman" w:hAnsi="Times New Roman" w:cs="Times New Roman"/>
          <w:sz w:val="24"/>
          <w:szCs w:val="24"/>
        </w:rPr>
        <w:t>в</w:t>
      </w:r>
      <w:r w:rsidRPr="008743E0">
        <w:rPr>
          <w:rFonts w:ascii="Times New Roman" w:eastAsia="Times New Roman" w:hAnsi="Times New Roman" w:cs="Times New Roman"/>
          <w:spacing w:val="23"/>
          <w:sz w:val="24"/>
          <w:szCs w:val="24"/>
        </w:rPr>
        <w:t xml:space="preserve"> </w:t>
      </w:r>
      <w:r w:rsidRPr="008743E0">
        <w:rPr>
          <w:rFonts w:ascii="Times New Roman" w:eastAsia="Times New Roman" w:hAnsi="Times New Roman" w:cs="Times New Roman"/>
          <w:sz w:val="24"/>
          <w:szCs w:val="24"/>
        </w:rPr>
        <w:t>достижении</w:t>
      </w:r>
      <w:r w:rsidRPr="008743E0">
        <w:rPr>
          <w:rFonts w:ascii="Times New Roman" w:eastAsia="Times New Roman" w:hAnsi="Times New Roman" w:cs="Times New Roman"/>
          <w:spacing w:val="22"/>
          <w:sz w:val="24"/>
          <w:szCs w:val="24"/>
        </w:rPr>
        <w:t xml:space="preserve"> </w:t>
      </w:r>
      <w:r w:rsidRPr="008743E0">
        <w:rPr>
          <w:rFonts w:ascii="Times New Roman" w:eastAsia="Times New Roman" w:hAnsi="Times New Roman" w:cs="Times New Roman"/>
          <w:sz w:val="24"/>
          <w:szCs w:val="24"/>
        </w:rPr>
        <w:t>результата,</w:t>
      </w:r>
      <w:r w:rsidRPr="008743E0">
        <w:rPr>
          <w:rFonts w:ascii="Times New Roman" w:eastAsia="Times New Roman" w:hAnsi="Times New Roman" w:cs="Times New Roman"/>
          <w:spacing w:val="23"/>
          <w:sz w:val="24"/>
          <w:szCs w:val="24"/>
        </w:rPr>
        <w:t xml:space="preserve"> </w:t>
      </w:r>
      <w:r w:rsidRPr="008743E0">
        <w:rPr>
          <w:rFonts w:ascii="Times New Roman" w:eastAsia="Times New Roman" w:hAnsi="Times New Roman" w:cs="Times New Roman"/>
          <w:sz w:val="24"/>
          <w:szCs w:val="24"/>
        </w:rPr>
        <w:t>выражать</w:t>
      </w:r>
      <w:r w:rsidRPr="008743E0">
        <w:rPr>
          <w:rFonts w:ascii="Times New Roman" w:eastAsia="Times New Roman" w:hAnsi="Times New Roman" w:cs="Times New Roman"/>
          <w:spacing w:val="25"/>
          <w:sz w:val="24"/>
          <w:szCs w:val="24"/>
        </w:rPr>
        <w:t xml:space="preserve"> </w:t>
      </w:r>
      <w:r w:rsidRPr="008743E0">
        <w:rPr>
          <w:rFonts w:ascii="Times New Roman" w:eastAsia="Times New Roman" w:hAnsi="Times New Roman" w:cs="Times New Roman"/>
          <w:sz w:val="24"/>
          <w:szCs w:val="24"/>
        </w:rPr>
        <w:t>свое</w:t>
      </w:r>
      <w:r w:rsidRPr="008743E0">
        <w:rPr>
          <w:rFonts w:ascii="Times New Roman" w:eastAsia="Times New Roman" w:hAnsi="Times New Roman" w:cs="Times New Roman"/>
          <w:spacing w:val="22"/>
          <w:sz w:val="24"/>
          <w:szCs w:val="24"/>
        </w:rPr>
        <w:t xml:space="preserve"> </w:t>
      </w:r>
      <w:r w:rsidRPr="008743E0">
        <w:rPr>
          <w:rFonts w:ascii="Times New Roman" w:eastAsia="Times New Roman" w:hAnsi="Times New Roman" w:cs="Times New Roman"/>
          <w:sz w:val="24"/>
          <w:szCs w:val="24"/>
        </w:rPr>
        <w:t>отношение</w:t>
      </w:r>
      <w:r w:rsidRPr="008743E0">
        <w:rPr>
          <w:rFonts w:ascii="Times New Roman" w:eastAsia="Times New Roman" w:hAnsi="Times New Roman" w:cs="Times New Roman"/>
          <w:spacing w:val="20"/>
          <w:sz w:val="24"/>
          <w:szCs w:val="24"/>
        </w:rPr>
        <w:t xml:space="preserve"> </w:t>
      </w:r>
      <w:r w:rsidRPr="008743E0">
        <w:rPr>
          <w:rFonts w:ascii="Times New Roman" w:eastAsia="Times New Roman" w:hAnsi="Times New Roman" w:cs="Times New Roman"/>
          <w:sz w:val="24"/>
          <w:szCs w:val="24"/>
        </w:rPr>
        <w:t>к</w:t>
      </w:r>
      <w:r w:rsidRPr="008743E0">
        <w:rPr>
          <w:rFonts w:ascii="Times New Roman" w:eastAsia="Times New Roman" w:hAnsi="Times New Roman" w:cs="Times New Roman"/>
          <w:spacing w:val="-57"/>
          <w:sz w:val="24"/>
          <w:szCs w:val="24"/>
        </w:rPr>
        <w:t xml:space="preserve"> </w:t>
      </w:r>
      <w:r w:rsidR="002D1615">
        <w:rPr>
          <w:rFonts w:ascii="Times New Roman" w:eastAsia="Times New Roman" w:hAnsi="Times New Roman" w:cs="Times New Roman"/>
          <w:sz w:val="24"/>
          <w:szCs w:val="24"/>
        </w:rPr>
        <w:t xml:space="preserve">результату и </w:t>
      </w:r>
      <w:r w:rsidRPr="008743E0">
        <w:rPr>
          <w:rFonts w:ascii="Times New Roman" w:eastAsia="Times New Roman" w:hAnsi="Times New Roman" w:cs="Times New Roman"/>
          <w:sz w:val="24"/>
          <w:szCs w:val="24"/>
        </w:rPr>
        <w:t>взаимоотношениям</w:t>
      </w:r>
      <w:r w:rsidR="002D1615">
        <w:rPr>
          <w:rFonts w:ascii="Times New Roman" w:eastAsia="Times New Roman" w:hAnsi="Times New Roman" w:cs="Times New Roman"/>
          <w:sz w:val="24"/>
          <w:szCs w:val="24"/>
        </w:rPr>
        <w:t xml:space="preserve">. Поддерживает предотвращение и </w:t>
      </w:r>
      <w:r w:rsidRPr="008743E0">
        <w:rPr>
          <w:rFonts w:ascii="Times New Roman" w:eastAsia="Times New Roman" w:hAnsi="Times New Roman" w:cs="Times New Roman"/>
          <w:sz w:val="24"/>
          <w:szCs w:val="24"/>
        </w:rPr>
        <w:t>самостоятельное</w:t>
      </w:r>
      <w:r w:rsidRPr="008743E0">
        <w:rPr>
          <w:rFonts w:ascii="Times New Roman" w:eastAsia="Times New Roman" w:hAnsi="Times New Roman" w:cs="Times New Roman"/>
          <w:spacing w:val="-57"/>
          <w:sz w:val="24"/>
          <w:szCs w:val="24"/>
        </w:rPr>
        <w:t xml:space="preserve"> </w:t>
      </w:r>
      <w:r w:rsidRPr="008743E0">
        <w:rPr>
          <w:rFonts w:ascii="Times New Roman" w:eastAsia="Times New Roman" w:hAnsi="Times New Roman" w:cs="Times New Roman"/>
          <w:sz w:val="24"/>
          <w:szCs w:val="24"/>
        </w:rPr>
        <w:t>преодоление</w:t>
      </w:r>
      <w:r w:rsidRPr="008743E0">
        <w:rPr>
          <w:rFonts w:ascii="Times New Roman" w:eastAsia="Times New Roman" w:hAnsi="Times New Roman" w:cs="Times New Roman"/>
          <w:spacing w:val="9"/>
          <w:sz w:val="24"/>
          <w:szCs w:val="24"/>
        </w:rPr>
        <w:t xml:space="preserve"> </w:t>
      </w:r>
      <w:r w:rsidRPr="008743E0">
        <w:rPr>
          <w:rFonts w:ascii="Times New Roman" w:eastAsia="Times New Roman" w:hAnsi="Times New Roman" w:cs="Times New Roman"/>
          <w:sz w:val="24"/>
          <w:szCs w:val="24"/>
        </w:rPr>
        <w:t>конфликтных</w:t>
      </w:r>
      <w:r w:rsidRPr="008743E0">
        <w:rPr>
          <w:rFonts w:ascii="Times New Roman" w:eastAsia="Times New Roman" w:hAnsi="Times New Roman" w:cs="Times New Roman"/>
          <w:spacing w:val="11"/>
          <w:sz w:val="24"/>
          <w:szCs w:val="24"/>
        </w:rPr>
        <w:t xml:space="preserve"> </w:t>
      </w:r>
      <w:r w:rsidRPr="008743E0">
        <w:rPr>
          <w:rFonts w:ascii="Times New Roman" w:eastAsia="Times New Roman" w:hAnsi="Times New Roman" w:cs="Times New Roman"/>
          <w:sz w:val="24"/>
          <w:szCs w:val="24"/>
        </w:rPr>
        <w:t>ситуаций,</w:t>
      </w:r>
      <w:r w:rsidRPr="008743E0">
        <w:rPr>
          <w:rFonts w:ascii="Times New Roman" w:eastAsia="Times New Roman" w:hAnsi="Times New Roman" w:cs="Times New Roman"/>
          <w:spacing w:val="12"/>
          <w:sz w:val="24"/>
          <w:szCs w:val="24"/>
        </w:rPr>
        <w:t xml:space="preserve"> </w:t>
      </w:r>
      <w:r w:rsidRPr="008743E0">
        <w:rPr>
          <w:rFonts w:ascii="Times New Roman" w:eastAsia="Times New Roman" w:hAnsi="Times New Roman" w:cs="Times New Roman"/>
          <w:sz w:val="24"/>
          <w:szCs w:val="24"/>
        </w:rPr>
        <w:t>уступки</w:t>
      </w:r>
      <w:r w:rsidRPr="008743E0">
        <w:rPr>
          <w:rFonts w:ascii="Times New Roman" w:eastAsia="Times New Roman" w:hAnsi="Times New Roman" w:cs="Times New Roman"/>
          <w:spacing w:val="11"/>
          <w:sz w:val="24"/>
          <w:szCs w:val="24"/>
        </w:rPr>
        <w:t xml:space="preserve"> </w:t>
      </w:r>
      <w:r w:rsidRPr="008743E0">
        <w:rPr>
          <w:rFonts w:ascii="Times New Roman" w:eastAsia="Times New Roman" w:hAnsi="Times New Roman" w:cs="Times New Roman"/>
          <w:sz w:val="24"/>
          <w:szCs w:val="24"/>
        </w:rPr>
        <w:t>друг</w:t>
      </w:r>
      <w:r w:rsidRPr="008743E0">
        <w:rPr>
          <w:rFonts w:ascii="Times New Roman" w:eastAsia="Times New Roman" w:hAnsi="Times New Roman" w:cs="Times New Roman"/>
          <w:spacing w:val="10"/>
          <w:sz w:val="24"/>
          <w:szCs w:val="24"/>
        </w:rPr>
        <w:t xml:space="preserve"> </w:t>
      </w:r>
      <w:r w:rsidRPr="008743E0">
        <w:rPr>
          <w:rFonts w:ascii="Times New Roman" w:eastAsia="Times New Roman" w:hAnsi="Times New Roman" w:cs="Times New Roman"/>
          <w:sz w:val="24"/>
          <w:szCs w:val="24"/>
        </w:rPr>
        <w:t>другу,</w:t>
      </w:r>
      <w:r w:rsidRPr="008743E0">
        <w:rPr>
          <w:rFonts w:ascii="Times New Roman" w:eastAsia="Times New Roman" w:hAnsi="Times New Roman" w:cs="Times New Roman"/>
          <w:spacing w:val="13"/>
          <w:sz w:val="24"/>
          <w:szCs w:val="24"/>
        </w:rPr>
        <w:t xml:space="preserve"> </w:t>
      </w:r>
      <w:r w:rsidRPr="008743E0">
        <w:rPr>
          <w:rFonts w:ascii="Times New Roman" w:eastAsia="Times New Roman" w:hAnsi="Times New Roman" w:cs="Times New Roman"/>
          <w:sz w:val="24"/>
          <w:szCs w:val="24"/>
        </w:rPr>
        <w:t>уточнения</w:t>
      </w:r>
      <w:r w:rsidRPr="008743E0">
        <w:rPr>
          <w:rFonts w:ascii="Times New Roman" w:eastAsia="Times New Roman" w:hAnsi="Times New Roman" w:cs="Times New Roman"/>
          <w:spacing w:val="7"/>
          <w:sz w:val="24"/>
          <w:szCs w:val="24"/>
        </w:rPr>
        <w:t xml:space="preserve"> </w:t>
      </w:r>
      <w:r w:rsidRPr="008743E0">
        <w:rPr>
          <w:rFonts w:ascii="Times New Roman" w:eastAsia="Times New Roman" w:hAnsi="Times New Roman" w:cs="Times New Roman"/>
          <w:sz w:val="24"/>
          <w:szCs w:val="24"/>
        </w:rPr>
        <w:t>причин</w:t>
      </w:r>
      <w:r w:rsidRPr="008743E0">
        <w:rPr>
          <w:rFonts w:ascii="Times New Roman" w:eastAsia="Times New Roman" w:hAnsi="Times New Roman" w:cs="Times New Roman"/>
          <w:spacing w:val="11"/>
          <w:sz w:val="24"/>
          <w:szCs w:val="24"/>
        </w:rPr>
        <w:t xml:space="preserve"> </w:t>
      </w:r>
      <w:r w:rsidRPr="008743E0">
        <w:rPr>
          <w:rFonts w:ascii="Times New Roman" w:eastAsia="Times New Roman" w:hAnsi="Times New Roman" w:cs="Times New Roman"/>
          <w:sz w:val="24"/>
          <w:szCs w:val="24"/>
        </w:rPr>
        <w:t>несогласия.</w:t>
      </w:r>
      <w:r w:rsidRPr="008743E0">
        <w:rPr>
          <w:rFonts w:ascii="Times New Roman" w:eastAsia="Times New Roman" w:hAnsi="Times New Roman" w:cs="Times New Roman"/>
          <w:spacing w:val="-57"/>
          <w:sz w:val="24"/>
          <w:szCs w:val="24"/>
        </w:rPr>
        <w:t xml:space="preserve"> </w:t>
      </w:r>
      <w:r w:rsidRPr="008743E0">
        <w:rPr>
          <w:rFonts w:ascii="Times New Roman" w:eastAsia="Times New Roman" w:hAnsi="Times New Roman" w:cs="Times New Roman"/>
          <w:sz w:val="24"/>
          <w:szCs w:val="24"/>
        </w:rPr>
        <w:t>Обогащает</w:t>
      </w:r>
      <w:r w:rsidRPr="008743E0">
        <w:rPr>
          <w:rFonts w:ascii="Times New Roman" w:eastAsia="Times New Roman" w:hAnsi="Times New Roman" w:cs="Times New Roman"/>
          <w:spacing w:val="-5"/>
          <w:sz w:val="24"/>
          <w:szCs w:val="24"/>
        </w:rPr>
        <w:t xml:space="preserve"> </w:t>
      </w:r>
      <w:r w:rsidRPr="008743E0">
        <w:rPr>
          <w:rFonts w:ascii="Times New Roman" w:eastAsia="Times New Roman" w:hAnsi="Times New Roman" w:cs="Times New Roman"/>
          <w:sz w:val="24"/>
          <w:szCs w:val="24"/>
        </w:rPr>
        <w:t>опыт</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освоения</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детьми</w:t>
      </w:r>
      <w:r w:rsidRPr="008743E0">
        <w:rPr>
          <w:rFonts w:ascii="Times New Roman" w:eastAsia="Times New Roman" w:hAnsi="Times New Roman" w:cs="Times New Roman"/>
          <w:spacing w:val="-5"/>
          <w:sz w:val="24"/>
          <w:szCs w:val="24"/>
        </w:rPr>
        <w:t xml:space="preserve"> </w:t>
      </w:r>
      <w:r w:rsidRPr="008743E0">
        <w:rPr>
          <w:rFonts w:ascii="Times New Roman" w:eastAsia="Times New Roman" w:hAnsi="Times New Roman" w:cs="Times New Roman"/>
          <w:sz w:val="24"/>
          <w:szCs w:val="24"/>
        </w:rPr>
        <w:t>групповых</w:t>
      </w:r>
      <w:r w:rsidRPr="008743E0">
        <w:rPr>
          <w:rFonts w:ascii="Times New Roman" w:eastAsia="Times New Roman" w:hAnsi="Times New Roman" w:cs="Times New Roman"/>
          <w:spacing w:val="-4"/>
          <w:sz w:val="24"/>
          <w:szCs w:val="24"/>
        </w:rPr>
        <w:t xml:space="preserve"> </w:t>
      </w:r>
      <w:r w:rsidRPr="008743E0">
        <w:rPr>
          <w:rFonts w:ascii="Times New Roman" w:eastAsia="Times New Roman" w:hAnsi="Times New Roman" w:cs="Times New Roman"/>
          <w:sz w:val="24"/>
          <w:szCs w:val="24"/>
        </w:rPr>
        <w:t>форм</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совместной</w:t>
      </w:r>
      <w:r w:rsidRPr="008743E0">
        <w:rPr>
          <w:rFonts w:ascii="Times New Roman" w:eastAsia="Times New Roman" w:hAnsi="Times New Roman" w:cs="Times New Roman"/>
          <w:spacing w:val="-5"/>
          <w:sz w:val="24"/>
          <w:szCs w:val="24"/>
        </w:rPr>
        <w:t xml:space="preserve"> </w:t>
      </w:r>
      <w:r w:rsidRPr="008743E0">
        <w:rPr>
          <w:rFonts w:ascii="Times New Roman" w:eastAsia="Times New Roman" w:hAnsi="Times New Roman" w:cs="Times New Roman"/>
          <w:sz w:val="24"/>
          <w:szCs w:val="24"/>
        </w:rPr>
        <w:t>деятельности</w:t>
      </w:r>
      <w:r w:rsidRPr="008743E0">
        <w:rPr>
          <w:rFonts w:ascii="Times New Roman" w:eastAsia="Times New Roman" w:hAnsi="Times New Roman" w:cs="Times New Roman"/>
          <w:spacing w:val="-4"/>
          <w:sz w:val="24"/>
          <w:szCs w:val="24"/>
        </w:rPr>
        <w:t xml:space="preserve"> </w:t>
      </w:r>
      <w:r w:rsidRPr="008743E0">
        <w:rPr>
          <w:rFonts w:ascii="Times New Roman" w:eastAsia="Times New Roman" w:hAnsi="Times New Roman" w:cs="Times New Roman"/>
          <w:sz w:val="24"/>
          <w:szCs w:val="24"/>
        </w:rPr>
        <w:t>со</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сверстниками.</w:t>
      </w:r>
      <w:r w:rsidRPr="008743E0">
        <w:rPr>
          <w:rFonts w:ascii="Times New Roman" w:eastAsia="Times New Roman" w:hAnsi="Times New Roman" w:cs="Times New Roman"/>
          <w:spacing w:val="-57"/>
          <w:sz w:val="24"/>
          <w:szCs w:val="24"/>
        </w:rPr>
        <w:t xml:space="preserve"> </w:t>
      </w:r>
      <w:r w:rsidRPr="008743E0">
        <w:rPr>
          <w:rFonts w:ascii="Times New Roman" w:eastAsia="Times New Roman" w:hAnsi="Times New Roman" w:cs="Times New Roman"/>
          <w:sz w:val="24"/>
          <w:szCs w:val="24"/>
        </w:rPr>
        <w:t>Педагог</w:t>
      </w:r>
      <w:r w:rsidRPr="008743E0">
        <w:rPr>
          <w:rFonts w:ascii="Times New Roman" w:eastAsia="Times New Roman" w:hAnsi="Times New Roman" w:cs="Times New Roman"/>
          <w:spacing w:val="60"/>
          <w:sz w:val="24"/>
          <w:szCs w:val="24"/>
        </w:rPr>
        <w:t xml:space="preserve"> </w:t>
      </w:r>
      <w:r w:rsidRPr="008743E0">
        <w:rPr>
          <w:rFonts w:ascii="Times New Roman" w:eastAsia="Times New Roman" w:hAnsi="Times New Roman" w:cs="Times New Roman"/>
          <w:sz w:val="24"/>
          <w:szCs w:val="24"/>
        </w:rPr>
        <w:t>в</w:t>
      </w:r>
      <w:r w:rsidRPr="008743E0">
        <w:rPr>
          <w:rFonts w:ascii="Times New Roman" w:eastAsia="Times New Roman" w:hAnsi="Times New Roman" w:cs="Times New Roman"/>
          <w:spacing w:val="3"/>
          <w:sz w:val="24"/>
          <w:szCs w:val="24"/>
        </w:rPr>
        <w:t xml:space="preserve"> </w:t>
      </w:r>
      <w:r w:rsidRPr="008743E0">
        <w:rPr>
          <w:rFonts w:ascii="Times New Roman" w:eastAsia="Times New Roman" w:hAnsi="Times New Roman" w:cs="Times New Roman"/>
          <w:sz w:val="24"/>
          <w:szCs w:val="24"/>
        </w:rPr>
        <w:t>совместной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деятельности</w:t>
      </w:r>
      <w:r w:rsidRPr="008743E0">
        <w:rPr>
          <w:rFonts w:ascii="Times New Roman" w:eastAsia="Times New Roman" w:hAnsi="Times New Roman" w:cs="Times New Roman"/>
          <w:spacing w:val="60"/>
          <w:sz w:val="24"/>
          <w:szCs w:val="24"/>
        </w:rPr>
        <w:t xml:space="preserve"> </w:t>
      </w:r>
      <w:r w:rsidRPr="008743E0">
        <w:rPr>
          <w:rFonts w:ascii="Times New Roman" w:eastAsia="Times New Roman" w:hAnsi="Times New Roman" w:cs="Times New Roman"/>
          <w:sz w:val="24"/>
          <w:szCs w:val="24"/>
        </w:rPr>
        <w:t>с</w:t>
      </w:r>
      <w:r w:rsidRPr="008743E0">
        <w:rPr>
          <w:rFonts w:ascii="Times New Roman" w:eastAsia="Times New Roman" w:hAnsi="Times New Roman" w:cs="Times New Roman"/>
          <w:spacing w:val="59"/>
          <w:sz w:val="24"/>
          <w:szCs w:val="24"/>
        </w:rPr>
        <w:t xml:space="preserve"> </w:t>
      </w:r>
      <w:r w:rsidRPr="008743E0">
        <w:rPr>
          <w:rFonts w:ascii="Times New Roman" w:eastAsia="Times New Roman" w:hAnsi="Times New Roman" w:cs="Times New Roman"/>
          <w:sz w:val="24"/>
          <w:szCs w:val="24"/>
        </w:rPr>
        <w:t>детьми</w:t>
      </w:r>
      <w:r w:rsidRPr="008743E0">
        <w:rPr>
          <w:rFonts w:ascii="Times New Roman" w:eastAsia="Times New Roman" w:hAnsi="Times New Roman" w:cs="Times New Roman"/>
          <w:spacing w:val="61"/>
          <w:sz w:val="24"/>
          <w:szCs w:val="24"/>
        </w:rPr>
        <w:t xml:space="preserve"> </w:t>
      </w:r>
      <w:r w:rsidRPr="008743E0">
        <w:rPr>
          <w:rFonts w:ascii="Times New Roman" w:eastAsia="Times New Roman" w:hAnsi="Times New Roman" w:cs="Times New Roman"/>
          <w:sz w:val="24"/>
          <w:szCs w:val="24"/>
        </w:rPr>
        <w:t>поощряет</w:t>
      </w:r>
      <w:r w:rsidRPr="008743E0">
        <w:rPr>
          <w:rFonts w:ascii="Times New Roman" w:eastAsia="Times New Roman" w:hAnsi="Times New Roman" w:cs="Times New Roman"/>
          <w:spacing w:val="60"/>
          <w:sz w:val="24"/>
          <w:szCs w:val="24"/>
        </w:rPr>
        <w:t xml:space="preserve"> </w:t>
      </w:r>
      <w:r w:rsidRPr="008743E0">
        <w:rPr>
          <w:rFonts w:ascii="Times New Roman" w:eastAsia="Times New Roman" w:hAnsi="Times New Roman" w:cs="Times New Roman"/>
          <w:sz w:val="24"/>
          <w:szCs w:val="24"/>
        </w:rPr>
        <w:t>обсуждение</w:t>
      </w:r>
      <w:r w:rsidRPr="008743E0">
        <w:rPr>
          <w:rFonts w:ascii="Times New Roman" w:eastAsia="Times New Roman" w:hAnsi="Times New Roman" w:cs="Times New Roman"/>
          <w:spacing w:val="59"/>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63"/>
          <w:sz w:val="24"/>
          <w:szCs w:val="24"/>
        </w:rPr>
        <w:t xml:space="preserve"> </w:t>
      </w:r>
      <w:r w:rsidRPr="008743E0">
        <w:rPr>
          <w:rFonts w:ascii="Times New Roman" w:eastAsia="Times New Roman" w:hAnsi="Times New Roman" w:cs="Times New Roman"/>
          <w:sz w:val="24"/>
          <w:szCs w:val="24"/>
        </w:rPr>
        <w:t>установление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правил</w:t>
      </w:r>
      <w:r w:rsidRPr="008743E0">
        <w:rPr>
          <w:rFonts w:ascii="Times New Roman" w:eastAsia="Times New Roman" w:hAnsi="Times New Roman" w:cs="Times New Roman"/>
          <w:spacing w:val="-7"/>
          <w:sz w:val="24"/>
          <w:szCs w:val="24"/>
        </w:rPr>
        <w:t xml:space="preserve"> </w:t>
      </w:r>
      <w:r w:rsidRPr="008743E0">
        <w:rPr>
          <w:rFonts w:ascii="Times New Roman" w:eastAsia="Times New Roman" w:hAnsi="Times New Roman" w:cs="Times New Roman"/>
          <w:sz w:val="24"/>
          <w:szCs w:val="24"/>
        </w:rPr>
        <w:t>взаимодействия</w:t>
      </w:r>
      <w:r w:rsidRPr="008743E0">
        <w:rPr>
          <w:rFonts w:ascii="Times New Roman" w:eastAsia="Times New Roman" w:hAnsi="Times New Roman" w:cs="Times New Roman"/>
          <w:spacing w:val="-9"/>
          <w:sz w:val="24"/>
          <w:szCs w:val="24"/>
        </w:rPr>
        <w:t xml:space="preserve"> </w:t>
      </w:r>
      <w:r w:rsidRPr="008743E0">
        <w:rPr>
          <w:rFonts w:ascii="Times New Roman" w:eastAsia="Times New Roman" w:hAnsi="Times New Roman" w:cs="Times New Roman"/>
          <w:sz w:val="24"/>
          <w:szCs w:val="24"/>
        </w:rPr>
        <w:t>в</w:t>
      </w:r>
      <w:r w:rsidRPr="008743E0">
        <w:rPr>
          <w:rFonts w:ascii="Times New Roman" w:eastAsia="Times New Roman" w:hAnsi="Times New Roman" w:cs="Times New Roman"/>
          <w:spacing w:val="-7"/>
          <w:sz w:val="24"/>
          <w:szCs w:val="24"/>
        </w:rPr>
        <w:t xml:space="preserve"> </w:t>
      </w:r>
      <w:r w:rsidRPr="008743E0">
        <w:rPr>
          <w:rFonts w:ascii="Times New Roman" w:eastAsia="Times New Roman" w:hAnsi="Times New Roman" w:cs="Times New Roman"/>
          <w:sz w:val="24"/>
          <w:szCs w:val="24"/>
        </w:rPr>
        <w:t>группе,</w:t>
      </w:r>
      <w:r w:rsidRPr="008743E0">
        <w:rPr>
          <w:rFonts w:ascii="Times New Roman" w:eastAsia="Times New Roman" w:hAnsi="Times New Roman" w:cs="Times New Roman"/>
          <w:spacing w:val="-7"/>
          <w:sz w:val="24"/>
          <w:szCs w:val="24"/>
        </w:rPr>
        <w:t xml:space="preserve"> </w:t>
      </w:r>
      <w:r w:rsidRPr="008743E0">
        <w:rPr>
          <w:rFonts w:ascii="Times New Roman" w:eastAsia="Times New Roman" w:hAnsi="Times New Roman" w:cs="Times New Roman"/>
          <w:sz w:val="24"/>
          <w:szCs w:val="24"/>
        </w:rPr>
        <w:t>способствует</w:t>
      </w:r>
      <w:r w:rsidRPr="008743E0">
        <w:rPr>
          <w:rFonts w:ascii="Times New Roman" w:eastAsia="Times New Roman" w:hAnsi="Times New Roman" w:cs="Times New Roman"/>
          <w:spacing w:val="-4"/>
          <w:sz w:val="24"/>
          <w:szCs w:val="24"/>
        </w:rPr>
        <w:t xml:space="preserve"> </w:t>
      </w:r>
      <w:r w:rsidRPr="008743E0">
        <w:rPr>
          <w:rFonts w:ascii="Times New Roman" w:eastAsia="Times New Roman" w:hAnsi="Times New Roman" w:cs="Times New Roman"/>
          <w:sz w:val="24"/>
          <w:szCs w:val="24"/>
        </w:rPr>
        <w:t>пониманию</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детьми</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последствий</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несоблюдения</w:t>
      </w:r>
      <w:r w:rsidR="002D1615">
        <w:rPr>
          <w:rFonts w:ascii="Times New Roman" w:eastAsia="Times New Roman" w:hAnsi="Times New Roman" w:cs="Times New Roman"/>
          <w:sz w:val="24"/>
          <w:szCs w:val="24"/>
        </w:rPr>
        <w:t xml:space="preserve"> </w:t>
      </w:r>
      <w:r w:rsidRPr="008743E0">
        <w:rPr>
          <w:rFonts w:ascii="Times New Roman" w:eastAsia="Times New Roman" w:hAnsi="Times New Roman" w:cs="Times New Roman"/>
          <w:sz w:val="24"/>
          <w:szCs w:val="24"/>
        </w:rPr>
        <w:t>принятых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правил.</w:t>
      </w:r>
    </w:p>
    <w:p w:rsidR="008743E0" w:rsidRPr="008743E0" w:rsidRDefault="008743E0" w:rsidP="002D1615">
      <w:pPr>
        <w:widowControl w:val="0"/>
        <w:autoSpaceDE w:val="0"/>
        <w:autoSpaceDN w:val="0"/>
        <w:spacing w:after="0" w:line="360" w:lineRule="auto"/>
        <w:ind w:right="59" w:firstLine="567"/>
        <w:jc w:val="both"/>
        <w:rPr>
          <w:rFonts w:ascii="Times New Roman" w:eastAsia="Times New Roman" w:hAnsi="Times New Roman" w:cs="Times New Roman"/>
          <w:sz w:val="24"/>
          <w:szCs w:val="24"/>
        </w:rPr>
      </w:pPr>
      <w:r w:rsidRPr="008743E0">
        <w:rPr>
          <w:rFonts w:ascii="Times New Roman" w:eastAsia="Times New Roman" w:hAnsi="Times New Roman" w:cs="Times New Roman"/>
          <w:sz w:val="24"/>
          <w:szCs w:val="24"/>
        </w:rPr>
        <w:t>Расширяет</w:t>
      </w:r>
      <w:r w:rsidRPr="008743E0">
        <w:rPr>
          <w:rFonts w:ascii="Times New Roman" w:eastAsia="Times New Roman" w:hAnsi="Times New Roman" w:cs="Times New Roman"/>
          <w:spacing w:val="-14"/>
          <w:sz w:val="24"/>
          <w:szCs w:val="24"/>
        </w:rPr>
        <w:t xml:space="preserve"> </w:t>
      </w:r>
      <w:r w:rsidRPr="008743E0">
        <w:rPr>
          <w:rFonts w:ascii="Times New Roman" w:eastAsia="Times New Roman" w:hAnsi="Times New Roman" w:cs="Times New Roman"/>
          <w:sz w:val="24"/>
          <w:szCs w:val="24"/>
        </w:rPr>
        <w:t>представления</w:t>
      </w:r>
      <w:r w:rsidRPr="008743E0">
        <w:rPr>
          <w:rFonts w:ascii="Times New Roman" w:eastAsia="Times New Roman" w:hAnsi="Times New Roman" w:cs="Times New Roman"/>
          <w:spacing w:val="-14"/>
          <w:sz w:val="24"/>
          <w:szCs w:val="24"/>
        </w:rPr>
        <w:t xml:space="preserve"> </w:t>
      </w:r>
      <w:r w:rsidRPr="008743E0">
        <w:rPr>
          <w:rFonts w:ascii="Times New Roman" w:eastAsia="Times New Roman" w:hAnsi="Times New Roman" w:cs="Times New Roman"/>
          <w:sz w:val="24"/>
          <w:szCs w:val="24"/>
        </w:rPr>
        <w:t>о</w:t>
      </w:r>
      <w:r w:rsidRPr="008743E0">
        <w:rPr>
          <w:rFonts w:ascii="Times New Roman" w:eastAsia="Times New Roman" w:hAnsi="Times New Roman" w:cs="Times New Roman"/>
          <w:spacing w:val="-14"/>
          <w:sz w:val="24"/>
          <w:szCs w:val="24"/>
        </w:rPr>
        <w:t xml:space="preserve"> </w:t>
      </w:r>
      <w:r w:rsidRPr="008743E0">
        <w:rPr>
          <w:rFonts w:ascii="Times New Roman" w:eastAsia="Times New Roman" w:hAnsi="Times New Roman" w:cs="Times New Roman"/>
          <w:sz w:val="24"/>
          <w:szCs w:val="24"/>
        </w:rPr>
        <w:t>правилах</w:t>
      </w:r>
      <w:r w:rsidRPr="008743E0">
        <w:rPr>
          <w:rFonts w:ascii="Times New Roman" w:eastAsia="Times New Roman" w:hAnsi="Times New Roman" w:cs="Times New Roman"/>
          <w:spacing w:val="-12"/>
          <w:sz w:val="24"/>
          <w:szCs w:val="24"/>
        </w:rPr>
        <w:t xml:space="preserve"> </w:t>
      </w:r>
      <w:r w:rsidRPr="008743E0">
        <w:rPr>
          <w:rFonts w:ascii="Times New Roman" w:eastAsia="Times New Roman" w:hAnsi="Times New Roman" w:cs="Times New Roman"/>
          <w:sz w:val="24"/>
          <w:szCs w:val="24"/>
        </w:rPr>
        <w:t>поведения</w:t>
      </w:r>
      <w:r w:rsidRPr="008743E0">
        <w:rPr>
          <w:rFonts w:ascii="Times New Roman" w:eastAsia="Times New Roman" w:hAnsi="Times New Roman" w:cs="Times New Roman"/>
          <w:spacing w:val="-14"/>
          <w:sz w:val="24"/>
          <w:szCs w:val="24"/>
        </w:rPr>
        <w:t xml:space="preserve"> </w:t>
      </w:r>
      <w:r w:rsidRPr="008743E0">
        <w:rPr>
          <w:rFonts w:ascii="Times New Roman" w:eastAsia="Times New Roman" w:hAnsi="Times New Roman" w:cs="Times New Roman"/>
          <w:sz w:val="24"/>
          <w:szCs w:val="24"/>
        </w:rPr>
        <w:t>в</w:t>
      </w:r>
      <w:r w:rsidRPr="008743E0">
        <w:rPr>
          <w:rFonts w:ascii="Times New Roman" w:eastAsia="Times New Roman" w:hAnsi="Times New Roman" w:cs="Times New Roman"/>
          <w:spacing w:val="-15"/>
          <w:sz w:val="24"/>
          <w:szCs w:val="24"/>
        </w:rPr>
        <w:t xml:space="preserve"> </w:t>
      </w:r>
      <w:r w:rsidRPr="008743E0">
        <w:rPr>
          <w:rFonts w:ascii="Times New Roman" w:eastAsia="Times New Roman" w:hAnsi="Times New Roman" w:cs="Times New Roman"/>
          <w:sz w:val="24"/>
          <w:szCs w:val="24"/>
        </w:rPr>
        <w:t>общественных</w:t>
      </w:r>
      <w:r w:rsidRPr="008743E0">
        <w:rPr>
          <w:rFonts w:ascii="Times New Roman" w:eastAsia="Times New Roman" w:hAnsi="Times New Roman" w:cs="Times New Roman"/>
          <w:spacing w:val="-13"/>
          <w:sz w:val="24"/>
          <w:szCs w:val="24"/>
        </w:rPr>
        <w:t xml:space="preserve"> </w:t>
      </w:r>
      <w:r w:rsidRPr="008743E0">
        <w:rPr>
          <w:rFonts w:ascii="Times New Roman" w:eastAsia="Times New Roman" w:hAnsi="Times New Roman" w:cs="Times New Roman"/>
          <w:sz w:val="24"/>
          <w:szCs w:val="24"/>
        </w:rPr>
        <w:t>местах;</w:t>
      </w:r>
      <w:r w:rsidRPr="008743E0">
        <w:rPr>
          <w:rFonts w:ascii="Times New Roman" w:eastAsia="Times New Roman" w:hAnsi="Times New Roman" w:cs="Times New Roman"/>
          <w:spacing w:val="-14"/>
          <w:sz w:val="24"/>
          <w:szCs w:val="24"/>
        </w:rPr>
        <w:t xml:space="preserve"> </w:t>
      </w:r>
      <w:r w:rsidRPr="008743E0">
        <w:rPr>
          <w:rFonts w:ascii="Times New Roman" w:eastAsia="Times New Roman" w:hAnsi="Times New Roman" w:cs="Times New Roman"/>
          <w:sz w:val="24"/>
          <w:szCs w:val="24"/>
        </w:rPr>
        <w:t>об</w:t>
      </w:r>
      <w:r w:rsidRPr="008743E0">
        <w:rPr>
          <w:rFonts w:ascii="Times New Roman" w:eastAsia="Times New Roman" w:hAnsi="Times New Roman" w:cs="Times New Roman"/>
          <w:spacing w:val="-14"/>
          <w:sz w:val="24"/>
          <w:szCs w:val="24"/>
        </w:rPr>
        <w:t xml:space="preserve"> </w:t>
      </w:r>
      <w:r w:rsidRPr="008743E0">
        <w:rPr>
          <w:rFonts w:ascii="Times New Roman" w:eastAsia="Times New Roman" w:hAnsi="Times New Roman" w:cs="Times New Roman"/>
          <w:sz w:val="24"/>
          <w:szCs w:val="24"/>
        </w:rPr>
        <w:t>обязанностях</w:t>
      </w:r>
      <w:r w:rsidRPr="008743E0">
        <w:rPr>
          <w:rFonts w:ascii="Times New Roman" w:eastAsia="Times New Roman" w:hAnsi="Times New Roman" w:cs="Times New Roman"/>
          <w:spacing w:val="-57"/>
          <w:sz w:val="24"/>
          <w:szCs w:val="24"/>
        </w:rPr>
        <w:t xml:space="preserve"> </w:t>
      </w:r>
      <w:r w:rsidRPr="008743E0">
        <w:rPr>
          <w:rFonts w:ascii="Times New Roman" w:eastAsia="Times New Roman" w:hAnsi="Times New Roman" w:cs="Times New Roman"/>
          <w:sz w:val="24"/>
          <w:szCs w:val="24"/>
        </w:rPr>
        <w:t>в</w:t>
      </w:r>
      <w:r w:rsidRPr="008743E0">
        <w:rPr>
          <w:rFonts w:ascii="Times New Roman" w:eastAsia="Times New Roman" w:hAnsi="Times New Roman" w:cs="Times New Roman"/>
          <w:spacing w:val="-7"/>
          <w:sz w:val="24"/>
          <w:szCs w:val="24"/>
        </w:rPr>
        <w:t xml:space="preserve"> </w:t>
      </w:r>
      <w:r w:rsidRPr="008743E0">
        <w:rPr>
          <w:rFonts w:ascii="Times New Roman" w:eastAsia="Times New Roman" w:hAnsi="Times New Roman" w:cs="Times New Roman"/>
          <w:sz w:val="24"/>
          <w:szCs w:val="24"/>
        </w:rPr>
        <w:t>группе.</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Обогащает</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словарь</w:t>
      </w:r>
      <w:r w:rsidRPr="008743E0">
        <w:rPr>
          <w:rFonts w:ascii="Times New Roman" w:eastAsia="Times New Roman" w:hAnsi="Times New Roman" w:cs="Times New Roman"/>
          <w:spacing w:val="-5"/>
          <w:sz w:val="24"/>
          <w:szCs w:val="24"/>
        </w:rPr>
        <w:t xml:space="preserve"> </w:t>
      </w:r>
      <w:r w:rsidRPr="008743E0">
        <w:rPr>
          <w:rFonts w:ascii="Times New Roman" w:eastAsia="Times New Roman" w:hAnsi="Times New Roman" w:cs="Times New Roman"/>
          <w:sz w:val="24"/>
          <w:szCs w:val="24"/>
        </w:rPr>
        <w:t>детей</w:t>
      </w:r>
      <w:r w:rsidRPr="008743E0">
        <w:rPr>
          <w:rFonts w:ascii="Times New Roman" w:eastAsia="Times New Roman" w:hAnsi="Times New Roman" w:cs="Times New Roman"/>
          <w:spacing w:val="-5"/>
          <w:sz w:val="24"/>
          <w:szCs w:val="24"/>
        </w:rPr>
        <w:t xml:space="preserve"> </w:t>
      </w:r>
      <w:r w:rsidRPr="008743E0">
        <w:rPr>
          <w:rFonts w:ascii="Times New Roman" w:eastAsia="Times New Roman" w:hAnsi="Times New Roman" w:cs="Times New Roman"/>
          <w:sz w:val="24"/>
          <w:szCs w:val="24"/>
        </w:rPr>
        <w:t>вежливыми</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словами</w:t>
      </w:r>
      <w:r w:rsidRPr="008743E0">
        <w:rPr>
          <w:rFonts w:ascii="Times New Roman" w:eastAsia="Times New Roman" w:hAnsi="Times New Roman" w:cs="Times New Roman"/>
          <w:spacing w:val="-5"/>
          <w:sz w:val="24"/>
          <w:szCs w:val="24"/>
        </w:rPr>
        <w:t xml:space="preserve"> </w:t>
      </w:r>
      <w:r w:rsidRPr="008743E0">
        <w:rPr>
          <w:rFonts w:ascii="Times New Roman" w:eastAsia="Times New Roman" w:hAnsi="Times New Roman" w:cs="Times New Roman"/>
          <w:sz w:val="24"/>
          <w:szCs w:val="24"/>
        </w:rPr>
        <w:t>(доброе</w:t>
      </w:r>
      <w:r w:rsidRPr="008743E0">
        <w:rPr>
          <w:rFonts w:ascii="Times New Roman" w:eastAsia="Times New Roman" w:hAnsi="Times New Roman" w:cs="Times New Roman"/>
          <w:spacing w:val="-4"/>
          <w:sz w:val="24"/>
          <w:szCs w:val="24"/>
        </w:rPr>
        <w:t xml:space="preserve"> </w:t>
      </w:r>
      <w:r w:rsidRPr="008743E0">
        <w:rPr>
          <w:rFonts w:ascii="Times New Roman" w:eastAsia="Times New Roman" w:hAnsi="Times New Roman" w:cs="Times New Roman"/>
          <w:sz w:val="24"/>
          <w:szCs w:val="24"/>
        </w:rPr>
        <w:t>утро,</w:t>
      </w:r>
      <w:r w:rsidRPr="008743E0">
        <w:rPr>
          <w:rFonts w:ascii="Times New Roman" w:eastAsia="Times New Roman" w:hAnsi="Times New Roman" w:cs="Times New Roman"/>
          <w:spacing w:val="-3"/>
          <w:sz w:val="24"/>
          <w:szCs w:val="24"/>
        </w:rPr>
        <w:t xml:space="preserve"> </w:t>
      </w:r>
      <w:r w:rsidRPr="008743E0">
        <w:rPr>
          <w:rFonts w:ascii="Times New Roman" w:eastAsia="Times New Roman" w:hAnsi="Times New Roman" w:cs="Times New Roman"/>
          <w:sz w:val="24"/>
          <w:szCs w:val="24"/>
        </w:rPr>
        <w:t>добрый</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вечер,</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хорошего</w:t>
      </w:r>
      <w:r w:rsidRPr="008743E0">
        <w:rPr>
          <w:rFonts w:ascii="Times New Roman" w:eastAsia="Times New Roman" w:hAnsi="Times New Roman" w:cs="Times New Roman"/>
          <w:spacing w:val="-57"/>
          <w:sz w:val="24"/>
          <w:szCs w:val="24"/>
        </w:rPr>
        <w:t xml:space="preserve"> </w:t>
      </w:r>
      <w:r w:rsidRPr="008743E0">
        <w:rPr>
          <w:rFonts w:ascii="Times New Roman" w:eastAsia="Times New Roman" w:hAnsi="Times New Roman" w:cs="Times New Roman"/>
          <w:sz w:val="24"/>
          <w:szCs w:val="24"/>
        </w:rPr>
        <w:t>дня,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будьте здоровы, пожалуйста,</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извините, спасибо).</w:t>
      </w:r>
    </w:p>
    <w:p w:rsidR="008743E0" w:rsidRPr="008743E0" w:rsidRDefault="008743E0" w:rsidP="002D1615">
      <w:pPr>
        <w:widowControl w:val="0"/>
        <w:autoSpaceDE w:val="0"/>
        <w:autoSpaceDN w:val="0"/>
        <w:spacing w:after="0" w:line="360" w:lineRule="auto"/>
        <w:ind w:right="59" w:firstLine="567"/>
        <w:jc w:val="both"/>
        <w:rPr>
          <w:rFonts w:ascii="Times New Roman" w:eastAsia="Times New Roman" w:hAnsi="Times New Roman" w:cs="Times New Roman"/>
          <w:sz w:val="24"/>
          <w:szCs w:val="24"/>
        </w:rPr>
      </w:pPr>
      <w:r w:rsidRPr="008743E0">
        <w:rPr>
          <w:rFonts w:ascii="Times New Roman" w:eastAsia="Times New Roman" w:hAnsi="Times New Roman" w:cs="Times New Roman"/>
          <w:sz w:val="24"/>
          <w:szCs w:val="24"/>
        </w:rPr>
        <w:t>Развивает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позитивное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отношение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к</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ДОО: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поддерживает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желание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детей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соблюдать</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порядок и чистоту в группе, преобразовывать пространство в зависимости от предстоящих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событий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(праздники,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мероприятия),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воспитывает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бережное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отношение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к</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пространству</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оборудованию ДОО. Включает детей в подготовку мероприятий для родителей (законных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представителей), пожилых людей, младших детей в ДОО. Поддерживает чувство гордости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детей,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удовлетворение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от проведенных</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мероприятий.</w:t>
      </w:r>
    </w:p>
    <w:p w:rsidR="008743E0" w:rsidRPr="008743E0" w:rsidRDefault="008743E0" w:rsidP="006E5EE2">
      <w:pPr>
        <w:widowControl w:val="0"/>
        <w:numPr>
          <w:ilvl w:val="0"/>
          <w:numId w:val="23"/>
        </w:numPr>
        <w:tabs>
          <w:tab w:val="left" w:pos="851"/>
          <w:tab w:val="left" w:pos="1276"/>
        </w:tabs>
        <w:autoSpaceDE w:val="0"/>
        <w:autoSpaceDN w:val="0"/>
        <w:spacing w:after="0" w:line="360" w:lineRule="auto"/>
        <w:ind w:left="0" w:right="59" w:firstLine="567"/>
        <w:outlineLvl w:val="1"/>
        <w:rPr>
          <w:rFonts w:ascii="Times New Roman" w:eastAsia="Times New Roman" w:hAnsi="Times New Roman" w:cs="Times New Roman"/>
          <w:b/>
          <w:bCs/>
          <w:i/>
          <w:iCs/>
          <w:sz w:val="24"/>
          <w:szCs w:val="24"/>
        </w:rPr>
      </w:pPr>
      <w:r w:rsidRPr="008743E0">
        <w:rPr>
          <w:rFonts w:ascii="Times New Roman" w:eastAsia="Times New Roman" w:hAnsi="Times New Roman" w:cs="Times New Roman"/>
          <w:b/>
          <w:bCs/>
          <w:i/>
          <w:iCs/>
          <w:sz w:val="24"/>
          <w:szCs w:val="24"/>
        </w:rPr>
        <w:t>В</w:t>
      </w:r>
      <w:r w:rsidRPr="008743E0">
        <w:rPr>
          <w:rFonts w:ascii="Times New Roman" w:eastAsia="Times New Roman" w:hAnsi="Times New Roman" w:cs="Times New Roman"/>
          <w:b/>
          <w:bCs/>
          <w:i/>
          <w:iCs/>
          <w:spacing w:val="-4"/>
          <w:sz w:val="24"/>
          <w:szCs w:val="24"/>
        </w:rPr>
        <w:t xml:space="preserve"> </w:t>
      </w:r>
      <w:r w:rsidRPr="008743E0">
        <w:rPr>
          <w:rFonts w:ascii="Times New Roman" w:eastAsia="Times New Roman" w:hAnsi="Times New Roman" w:cs="Times New Roman"/>
          <w:b/>
          <w:bCs/>
          <w:i/>
          <w:iCs/>
          <w:sz w:val="24"/>
          <w:szCs w:val="24"/>
        </w:rPr>
        <w:t>области</w:t>
      </w:r>
      <w:r w:rsidRPr="008743E0">
        <w:rPr>
          <w:rFonts w:ascii="Times New Roman" w:eastAsia="Times New Roman" w:hAnsi="Times New Roman" w:cs="Times New Roman"/>
          <w:b/>
          <w:bCs/>
          <w:i/>
          <w:iCs/>
          <w:spacing w:val="-4"/>
          <w:sz w:val="24"/>
          <w:szCs w:val="24"/>
        </w:rPr>
        <w:t xml:space="preserve"> </w:t>
      </w:r>
      <w:r w:rsidRPr="008743E0">
        <w:rPr>
          <w:rFonts w:ascii="Times New Roman" w:eastAsia="Times New Roman" w:hAnsi="Times New Roman" w:cs="Times New Roman"/>
          <w:b/>
          <w:bCs/>
          <w:i/>
          <w:iCs/>
          <w:sz w:val="24"/>
          <w:szCs w:val="24"/>
        </w:rPr>
        <w:t>формирования</w:t>
      </w:r>
      <w:r w:rsidRPr="008743E0">
        <w:rPr>
          <w:rFonts w:ascii="Times New Roman" w:eastAsia="Times New Roman" w:hAnsi="Times New Roman" w:cs="Times New Roman"/>
          <w:b/>
          <w:bCs/>
          <w:i/>
          <w:iCs/>
          <w:spacing w:val="-3"/>
          <w:sz w:val="24"/>
          <w:szCs w:val="24"/>
        </w:rPr>
        <w:t xml:space="preserve"> </w:t>
      </w:r>
      <w:r w:rsidRPr="008743E0">
        <w:rPr>
          <w:rFonts w:ascii="Times New Roman" w:eastAsia="Times New Roman" w:hAnsi="Times New Roman" w:cs="Times New Roman"/>
          <w:b/>
          <w:bCs/>
          <w:i/>
          <w:iCs/>
          <w:sz w:val="24"/>
          <w:szCs w:val="24"/>
        </w:rPr>
        <w:t>основ</w:t>
      </w:r>
      <w:r w:rsidRPr="008743E0">
        <w:rPr>
          <w:rFonts w:ascii="Times New Roman" w:eastAsia="Times New Roman" w:hAnsi="Times New Roman" w:cs="Times New Roman"/>
          <w:b/>
          <w:bCs/>
          <w:i/>
          <w:iCs/>
          <w:spacing w:val="-3"/>
          <w:sz w:val="24"/>
          <w:szCs w:val="24"/>
        </w:rPr>
        <w:t xml:space="preserve"> </w:t>
      </w:r>
      <w:r w:rsidRPr="008743E0">
        <w:rPr>
          <w:rFonts w:ascii="Times New Roman" w:eastAsia="Times New Roman" w:hAnsi="Times New Roman" w:cs="Times New Roman"/>
          <w:b/>
          <w:bCs/>
          <w:i/>
          <w:iCs/>
          <w:sz w:val="24"/>
          <w:szCs w:val="24"/>
        </w:rPr>
        <w:t>гражданственности</w:t>
      </w:r>
      <w:r w:rsidRPr="008743E0">
        <w:rPr>
          <w:rFonts w:ascii="Times New Roman" w:eastAsia="Times New Roman" w:hAnsi="Times New Roman" w:cs="Times New Roman"/>
          <w:b/>
          <w:bCs/>
          <w:i/>
          <w:iCs/>
          <w:spacing w:val="-3"/>
          <w:sz w:val="24"/>
          <w:szCs w:val="24"/>
        </w:rPr>
        <w:t xml:space="preserve"> </w:t>
      </w:r>
      <w:r w:rsidRPr="008743E0">
        <w:rPr>
          <w:rFonts w:ascii="Times New Roman" w:eastAsia="Times New Roman" w:hAnsi="Times New Roman" w:cs="Times New Roman"/>
          <w:b/>
          <w:bCs/>
          <w:i/>
          <w:iCs/>
          <w:sz w:val="24"/>
          <w:szCs w:val="24"/>
        </w:rPr>
        <w:t>и</w:t>
      </w:r>
      <w:r w:rsidRPr="008743E0">
        <w:rPr>
          <w:rFonts w:ascii="Times New Roman" w:eastAsia="Times New Roman" w:hAnsi="Times New Roman" w:cs="Times New Roman"/>
          <w:b/>
          <w:bCs/>
          <w:i/>
          <w:iCs/>
          <w:spacing w:val="-4"/>
          <w:sz w:val="24"/>
          <w:szCs w:val="24"/>
        </w:rPr>
        <w:t xml:space="preserve"> </w:t>
      </w:r>
      <w:r w:rsidRPr="008743E0">
        <w:rPr>
          <w:rFonts w:ascii="Times New Roman" w:eastAsia="Times New Roman" w:hAnsi="Times New Roman" w:cs="Times New Roman"/>
          <w:b/>
          <w:bCs/>
          <w:i/>
          <w:iCs/>
          <w:sz w:val="24"/>
          <w:szCs w:val="24"/>
        </w:rPr>
        <w:t>патриотизма.</w:t>
      </w:r>
    </w:p>
    <w:p w:rsidR="008743E0" w:rsidRPr="008743E0" w:rsidRDefault="008743E0" w:rsidP="002D1615">
      <w:pPr>
        <w:widowControl w:val="0"/>
        <w:autoSpaceDE w:val="0"/>
        <w:autoSpaceDN w:val="0"/>
        <w:spacing w:after="0" w:line="360" w:lineRule="auto"/>
        <w:ind w:right="59" w:firstLine="567"/>
        <w:jc w:val="both"/>
        <w:rPr>
          <w:rFonts w:ascii="Times New Roman" w:eastAsia="Times New Roman" w:hAnsi="Times New Roman" w:cs="Times New Roman"/>
          <w:sz w:val="24"/>
          <w:szCs w:val="24"/>
        </w:rPr>
      </w:pPr>
      <w:r w:rsidRPr="008743E0">
        <w:rPr>
          <w:rFonts w:ascii="Times New Roman" w:eastAsia="Times New Roman" w:hAnsi="Times New Roman" w:cs="Times New Roman"/>
          <w:sz w:val="24"/>
          <w:szCs w:val="24"/>
        </w:rPr>
        <w:t>Педагог воспитывает уважительное отношение к нашей Родине - России. Расширяет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представления</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о</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государственных</w:t>
      </w:r>
      <w:r w:rsidRPr="008743E0">
        <w:rPr>
          <w:rFonts w:ascii="Times New Roman" w:eastAsia="Times New Roman" w:hAnsi="Times New Roman" w:cs="Times New Roman"/>
          <w:spacing w:val="-5"/>
          <w:sz w:val="24"/>
          <w:szCs w:val="24"/>
        </w:rPr>
        <w:t xml:space="preserve"> </w:t>
      </w:r>
      <w:r w:rsidRPr="008743E0">
        <w:rPr>
          <w:rFonts w:ascii="Times New Roman" w:eastAsia="Times New Roman" w:hAnsi="Times New Roman" w:cs="Times New Roman"/>
          <w:sz w:val="24"/>
          <w:szCs w:val="24"/>
        </w:rPr>
        <w:t>символах</w:t>
      </w:r>
      <w:r w:rsidRPr="008743E0">
        <w:rPr>
          <w:rFonts w:ascii="Times New Roman" w:eastAsia="Times New Roman" w:hAnsi="Times New Roman" w:cs="Times New Roman"/>
          <w:spacing w:val="-4"/>
          <w:sz w:val="24"/>
          <w:szCs w:val="24"/>
        </w:rPr>
        <w:t xml:space="preserve"> </w:t>
      </w:r>
      <w:r w:rsidRPr="008743E0">
        <w:rPr>
          <w:rFonts w:ascii="Times New Roman" w:eastAsia="Times New Roman" w:hAnsi="Times New Roman" w:cs="Times New Roman"/>
          <w:sz w:val="24"/>
          <w:szCs w:val="24"/>
        </w:rPr>
        <w:t>России -</w:t>
      </w:r>
      <w:r w:rsidRPr="008743E0">
        <w:rPr>
          <w:rFonts w:ascii="Times New Roman" w:eastAsia="Times New Roman" w:hAnsi="Times New Roman" w:cs="Times New Roman"/>
          <w:spacing w:val="-7"/>
          <w:sz w:val="24"/>
          <w:szCs w:val="24"/>
        </w:rPr>
        <w:t xml:space="preserve"> </w:t>
      </w:r>
      <w:r w:rsidRPr="008743E0">
        <w:rPr>
          <w:rFonts w:ascii="Times New Roman" w:eastAsia="Times New Roman" w:hAnsi="Times New Roman" w:cs="Times New Roman"/>
          <w:sz w:val="24"/>
          <w:szCs w:val="24"/>
        </w:rPr>
        <w:t>гербе,</w:t>
      </w:r>
      <w:r w:rsidRPr="008743E0">
        <w:rPr>
          <w:rFonts w:ascii="Times New Roman" w:eastAsia="Times New Roman" w:hAnsi="Times New Roman" w:cs="Times New Roman"/>
          <w:spacing w:val="-4"/>
          <w:sz w:val="24"/>
          <w:szCs w:val="24"/>
        </w:rPr>
        <w:t xml:space="preserve"> </w:t>
      </w:r>
      <w:r w:rsidRPr="008743E0">
        <w:rPr>
          <w:rFonts w:ascii="Times New Roman" w:eastAsia="Times New Roman" w:hAnsi="Times New Roman" w:cs="Times New Roman"/>
          <w:sz w:val="24"/>
          <w:szCs w:val="24"/>
        </w:rPr>
        <w:t>флаге,</w:t>
      </w:r>
      <w:r w:rsidRPr="008743E0">
        <w:rPr>
          <w:rFonts w:ascii="Times New Roman" w:eastAsia="Times New Roman" w:hAnsi="Times New Roman" w:cs="Times New Roman"/>
          <w:spacing w:val="-4"/>
          <w:sz w:val="24"/>
          <w:szCs w:val="24"/>
        </w:rPr>
        <w:t xml:space="preserve"> </w:t>
      </w:r>
      <w:r w:rsidRPr="008743E0">
        <w:rPr>
          <w:rFonts w:ascii="Times New Roman" w:eastAsia="Times New Roman" w:hAnsi="Times New Roman" w:cs="Times New Roman"/>
          <w:sz w:val="24"/>
          <w:szCs w:val="24"/>
        </w:rPr>
        <w:t>гимне,</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знакомит</w:t>
      </w:r>
      <w:r w:rsidRPr="008743E0">
        <w:rPr>
          <w:rFonts w:ascii="Times New Roman" w:eastAsia="Times New Roman" w:hAnsi="Times New Roman" w:cs="Times New Roman"/>
          <w:spacing w:val="-5"/>
          <w:sz w:val="24"/>
          <w:szCs w:val="24"/>
        </w:rPr>
        <w:t xml:space="preserve"> </w:t>
      </w:r>
      <w:r w:rsidRPr="008743E0">
        <w:rPr>
          <w:rFonts w:ascii="Times New Roman" w:eastAsia="Times New Roman" w:hAnsi="Times New Roman" w:cs="Times New Roman"/>
          <w:sz w:val="24"/>
          <w:szCs w:val="24"/>
        </w:rPr>
        <w:t>с</w:t>
      </w:r>
      <w:r w:rsidRPr="008743E0">
        <w:rPr>
          <w:rFonts w:ascii="Times New Roman" w:eastAsia="Times New Roman" w:hAnsi="Times New Roman" w:cs="Times New Roman"/>
          <w:spacing w:val="-7"/>
          <w:sz w:val="24"/>
          <w:szCs w:val="24"/>
        </w:rPr>
        <w:t xml:space="preserve"> </w:t>
      </w:r>
      <w:r w:rsidRPr="008743E0">
        <w:rPr>
          <w:rFonts w:ascii="Times New Roman" w:eastAsia="Times New Roman" w:hAnsi="Times New Roman" w:cs="Times New Roman"/>
          <w:sz w:val="24"/>
          <w:szCs w:val="24"/>
        </w:rPr>
        <w:t>историей</w:t>
      </w:r>
      <w:r w:rsidRPr="008743E0">
        <w:rPr>
          <w:rFonts w:ascii="Times New Roman" w:eastAsia="Times New Roman" w:hAnsi="Times New Roman" w:cs="Times New Roman"/>
          <w:spacing w:val="-58"/>
          <w:sz w:val="24"/>
          <w:szCs w:val="24"/>
        </w:rPr>
        <w:t xml:space="preserve"> </w:t>
      </w:r>
      <w:r w:rsidRPr="008743E0">
        <w:rPr>
          <w:rFonts w:ascii="Times New Roman" w:eastAsia="Times New Roman" w:hAnsi="Times New Roman" w:cs="Times New Roman"/>
          <w:sz w:val="24"/>
          <w:szCs w:val="24"/>
        </w:rPr>
        <w:t>их возникновения в доступной для детей форме. Обогащает представления детей о том, что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Россия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большая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многонациональная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страна,</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воспитывает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уважение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к</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людям</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разных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национальностей, их культуре. Развивает интерес к жизни людей разных национальностей,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проживающих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на</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территории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России,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образу</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жизни,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традициям</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способствует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его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lastRenderedPageBreak/>
        <w:t>выражению в различных видах деятельности детей (рисуют, играют, обсуждают). Уделяет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особое внимание традициям и обычаям народов, которые проживают на территории малой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родины.</w:t>
      </w:r>
    </w:p>
    <w:p w:rsidR="008743E0" w:rsidRPr="008743E0" w:rsidRDefault="008743E0" w:rsidP="002D1615">
      <w:pPr>
        <w:widowControl w:val="0"/>
        <w:autoSpaceDE w:val="0"/>
        <w:autoSpaceDN w:val="0"/>
        <w:spacing w:after="0" w:line="360" w:lineRule="auto"/>
        <w:ind w:right="59" w:firstLine="567"/>
        <w:jc w:val="both"/>
        <w:rPr>
          <w:rFonts w:ascii="Times New Roman" w:eastAsia="Times New Roman" w:hAnsi="Times New Roman" w:cs="Times New Roman"/>
          <w:sz w:val="24"/>
          <w:szCs w:val="24"/>
        </w:rPr>
      </w:pPr>
      <w:r w:rsidRPr="008743E0">
        <w:rPr>
          <w:rFonts w:ascii="Times New Roman" w:eastAsia="Times New Roman" w:hAnsi="Times New Roman" w:cs="Times New Roman"/>
          <w:sz w:val="24"/>
          <w:szCs w:val="24"/>
        </w:rPr>
        <w:t>Обогащает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представления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детей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государственных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праздниках: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День</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России,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День</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народного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единства,</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День</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Государственного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флага</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Российской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Федерации,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День</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Государственного герба Российской Федерации, День защитника Отечества, День Победы,</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Всемирный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день</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авиации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космонавтики.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Знакомит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детей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содержанием</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праздника,</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традициями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празднования,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памятными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местами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населенном</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пункте,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посвященными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празднику.</w:t>
      </w:r>
      <w:r w:rsidRPr="008743E0">
        <w:rPr>
          <w:rFonts w:ascii="Times New Roman" w:eastAsia="Times New Roman" w:hAnsi="Times New Roman" w:cs="Times New Roman"/>
          <w:spacing w:val="-12"/>
          <w:sz w:val="24"/>
          <w:szCs w:val="24"/>
        </w:rPr>
        <w:t xml:space="preserve"> </w:t>
      </w:r>
      <w:r w:rsidRPr="008743E0">
        <w:rPr>
          <w:rFonts w:ascii="Times New Roman" w:eastAsia="Times New Roman" w:hAnsi="Times New Roman" w:cs="Times New Roman"/>
          <w:sz w:val="24"/>
          <w:szCs w:val="24"/>
        </w:rPr>
        <w:t>Воспитывает</w:t>
      </w:r>
      <w:r w:rsidRPr="008743E0">
        <w:rPr>
          <w:rFonts w:ascii="Times New Roman" w:eastAsia="Times New Roman" w:hAnsi="Times New Roman" w:cs="Times New Roman"/>
          <w:spacing w:val="-8"/>
          <w:sz w:val="24"/>
          <w:szCs w:val="24"/>
        </w:rPr>
        <w:t xml:space="preserve"> </w:t>
      </w:r>
      <w:r w:rsidRPr="008743E0">
        <w:rPr>
          <w:rFonts w:ascii="Times New Roman" w:eastAsia="Times New Roman" w:hAnsi="Times New Roman" w:cs="Times New Roman"/>
          <w:sz w:val="24"/>
          <w:szCs w:val="24"/>
        </w:rPr>
        <w:t>уважение</w:t>
      </w:r>
      <w:r w:rsidRPr="008743E0">
        <w:rPr>
          <w:rFonts w:ascii="Times New Roman" w:eastAsia="Times New Roman" w:hAnsi="Times New Roman" w:cs="Times New Roman"/>
          <w:spacing w:val="-12"/>
          <w:sz w:val="24"/>
          <w:szCs w:val="24"/>
        </w:rPr>
        <w:t xml:space="preserve"> </w:t>
      </w:r>
      <w:r w:rsidRPr="008743E0">
        <w:rPr>
          <w:rFonts w:ascii="Times New Roman" w:eastAsia="Times New Roman" w:hAnsi="Times New Roman" w:cs="Times New Roman"/>
          <w:sz w:val="24"/>
          <w:szCs w:val="24"/>
        </w:rPr>
        <w:t>к</w:t>
      </w:r>
      <w:r w:rsidRPr="008743E0">
        <w:rPr>
          <w:rFonts w:ascii="Times New Roman" w:eastAsia="Times New Roman" w:hAnsi="Times New Roman" w:cs="Times New Roman"/>
          <w:spacing w:val="-10"/>
          <w:sz w:val="24"/>
          <w:szCs w:val="24"/>
        </w:rPr>
        <w:t xml:space="preserve"> </w:t>
      </w:r>
      <w:r w:rsidRPr="008743E0">
        <w:rPr>
          <w:rFonts w:ascii="Times New Roman" w:eastAsia="Times New Roman" w:hAnsi="Times New Roman" w:cs="Times New Roman"/>
          <w:sz w:val="24"/>
          <w:szCs w:val="24"/>
        </w:rPr>
        <w:t>защитникам</w:t>
      </w:r>
      <w:r w:rsidRPr="008743E0">
        <w:rPr>
          <w:rFonts w:ascii="Times New Roman" w:eastAsia="Times New Roman" w:hAnsi="Times New Roman" w:cs="Times New Roman"/>
          <w:spacing w:val="-11"/>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11"/>
          <w:sz w:val="24"/>
          <w:szCs w:val="24"/>
        </w:rPr>
        <w:t xml:space="preserve"> </w:t>
      </w:r>
      <w:r w:rsidRPr="008743E0">
        <w:rPr>
          <w:rFonts w:ascii="Times New Roman" w:eastAsia="Times New Roman" w:hAnsi="Times New Roman" w:cs="Times New Roman"/>
          <w:sz w:val="24"/>
          <w:szCs w:val="24"/>
        </w:rPr>
        <w:t>героям</w:t>
      </w:r>
      <w:r w:rsidRPr="008743E0">
        <w:rPr>
          <w:rFonts w:ascii="Times New Roman" w:eastAsia="Times New Roman" w:hAnsi="Times New Roman" w:cs="Times New Roman"/>
          <w:spacing w:val="-11"/>
          <w:sz w:val="24"/>
          <w:szCs w:val="24"/>
        </w:rPr>
        <w:t xml:space="preserve"> </w:t>
      </w:r>
      <w:r w:rsidRPr="008743E0">
        <w:rPr>
          <w:rFonts w:ascii="Times New Roman" w:eastAsia="Times New Roman" w:hAnsi="Times New Roman" w:cs="Times New Roman"/>
          <w:sz w:val="24"/>
          <w:szCs w:val="24"/>
        </w:rPr>
        <w:t>Отечества.</w:t>
      </w:r>
      <w:r w:rsidRPr="008743E0">
        <w:rPr>
          <w:rFonts w:ascii="Times New Roman" w:eastAsia="Times New Roman" w:hAnsi="Times New Roman" w:cs="Times New Roman"/>
          <w:spacing w:val="-11"/>
          <w:sz w:val="24"/>
          <w:szCs w:val="24"/>
        </w:rPr>
        <w:t xml:space="preserve"> </w:t>
      </w:r>
      <w:r w:rsidRPr="008743E0">
        <w:rPr>
          <w:rFonts w:ascii="Times New Roman" w:eastAsia="Times New Roman" w:hAnsi="Times New Roman" w:cs="Times New Roman"/>
          <w:sz w:val="24"/>
          <w:szCs w:val="24"/>
        </w:rPr>
        <w:t>Знакомит</w:t>
      </w:r>
      <w:r w:rsidRPr="008743E0">
        <w:rPr>
          <w:rFonts w:ascii="Times New Roman" w:eastAsia="Times New Roman" w:hAnsi="Times New Roman" w:cs="Times New Roman"/>
          <w:spacing w:val="-10"/>
          <w:sz w:val="24"/>
          <w:szCs w:val="24"/>
        </w:rPr>
        <w:t xml:space="preserve"> </w:t>
      </w:r>
      <w:r w:rsidRPr="008743E0">
        <w:rPr>
          <w:rFonts w:ascii="Times New Roman" w:eastAsia="Times New Roman" w:hAnsi="Times New Roman" w:cs="Times New Roman"/>
          <w:sz w:val="24"/>
          <w:szCs w:val="24"/>
        </w:rPr>
        <w:t>детей</w:t>
      </w:r>
      <w:r w:rsidRPr="008743E0">
        <w:rPr>
          <w:rFonts w:ascii="Times New Roman" w:eastAsia="Times New Roman" w:hAnsi="Times New Roman" w:cs="Times New Roman"/>
          <w:spacing w:val="-10"/>
          <w:sz w:val="24"/>
          <w:szCs w:val="24"/>
        </w:rPr>
        <w:t xml:space="preserve"> </w:t>
      </w:r>
      <w:r w:rsidRPr="008743E0">
        <w:rPr>
          <w:rFonts w:ascii="Times New Roman" w:eastAsia="Times New Roman" w:hAnsi="Times New Roman" w:cs="Times New Roman"/>
          <w:sz w:val="24"/>
          <w:szCs w:val="24"/>
        </w:rPr>
        <w:t>с</w:t>
      </w:r>
      <w:r w:rsidRPr="008743E0">
        <w:rPr>
          <w:rFonts w:ascii="Times New Roman" w:eastAsia="Times New Roman" w:hAnsi="Times New Roman" w:cs="Times New Roman"/>
          <w:spacing w:val="-12"/>
          <w:sz w:val="24"/>
          <w:szCs w:val="24"/>
        </w:rPr>
        <w:t xml:space="preserve"> </w:t>
      </w:r>
      <w:r w:rsidRPr="008743E0">
        <w:rPr>
          <w:rFonts w:ascii="Times New Roman" w:eastAsia="Times New Roman" w:hAnsi="Times New Roman" w:cs="Times New Roman"/>
          <w:sz w:val="24"/>
          <w:szCs w:val="24"/>
        </w:rPr>
        <w:t>яркими</w:t>
      </w:r>
      <w:r w:rsidRPr="008743E0">
        <w:rPr>
          <w:rFonts w:ascii="Times New Roman" w:eastAsia="Times New Roman" w:hAnsi="Times New Roman" w:cs="Times New Roman"/>
          <w:spacing w:val="-58"/>
          <w:sz w:val="24"/>
          <w:szCs w:val="24"/>
        </w:rPr>
        <w:t xml:space="preserve"> </w:t>
      </w:r>
      <w:r w:rsidRPr="008743E0">
        <w:rPr>
          <w:rFonts w:ascii="Times New Roman" w:eastAsia="Times New Roman" w:hAnsi="Times New Roman" w:cs="Times New Roman"/>
          <w:sz w:val="24"/>
          <w:szCs w:val="24"/>
        </w:rPr>
        <w:t>биографическими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фактами,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поступками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героев</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Отечества,</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вызывает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позитивный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эмоциональный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отклик</w:t>
      </w:r>
      <w:r w:rsidRPr="008743E0">
        <w:rPr>
          <w:rFonts w:ascii="Times New Roman" w:eastAsia="Times New Roman" w:hAnsi="Times New Roman" w:cs="Times New Roman"/>
          <w:spacing w:val="-2"/>
          <w:sz w:val="24"/>
          <w:szCs w:val="24"/>
        </w:rPr>
        <w:t xml:space="preserve"> </w:t>
      </w:r>
      <w:r w:rsidRPr="008743E0">
        <w:rPr>
          <w:rFonts w:ascii="Times New Roman" w:eastAsia="Times New Roman" w:hAnsi="Times New Roman" w:cs="Times New Roman"/>
          <w:sz w:val="24"/>
          <w:szCs w:val="24"/>
        </w:rPr>
        <w:t>и чувство гордости.</w:t>
      </w:r>
    </w:p>
    <w:p w:rsidR="008743E0" w:rsidRPr="008743E0" w:rsidRDefault="008743E0" w:rsidP="002D1615">
      <w:pPr>
        <w:widowControl w:val="0"/>
        <w:autoSpaceDE w:val="0"/>
        <w:autoSpaceDN w:val="0"/>
        <w:spacing w:after="0" w:line="360" w:lineRule="auto"/>
        <w:ind w:right="59" w:firstLine="567"/>
        <w:jc w:val="both"/>
        <w:rPr>
          <w:rFonts w:ascii="Times New Roman" w:eastAsia="Times New Roman" w:hAnsi="Times New Roman" w:cs="Times New Roman"/>
          <w:sz w:val="24"/>
          <w:szCs w:val="24"/>
        </w:rPr>
      </w:pPr>
      <w:r w:rsidRPr="008743E0">
        <w:rPr>
          <w:rFonts w:ascii="Times New Roman" w:eastAsia="Times New Roman" w:hAnsi="Times New Roman" w:cs="Times New Roman"/>
          <w:sz w:val="24"/>
          <w:szCs w:val="24"/>
        </w:rPr>
        <w:t>Педагог</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обогащает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представления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детей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малой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родине: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поддерживает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любознательность</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отношению</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к</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родному</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краю;</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интерес,</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почему</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именно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так</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устроен</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населенный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пункт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(расположение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улиц,</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площадей,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различных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объектов</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инфраструктуры);</w:t>
      </w:r>
      <w:r w:rsidRPr="008743E0">
        <w:rPr>
          <w:rFonts w:ascii="Times New Roman" w:eastAsia="Times New Roman" w:hAnsi="Times New Roman" w:cs="Times New Roman"/>
          <w:spacing w:val="-57"/>
          <w:sz w:val="24"/>
          <w:szCs w:val="24"/>
        </w:rPr>
        <w:t xml:space="preserve"> </w:t>
      </w:r>
      <w:r w:rsidRPr="008743E0">
        <w:rPr>
          <w:rFonts w:ascii="Times New Roman" w:eastAsia="Times New Roman" w:hAnsi="Times New Roman" w:cs="Times New Roman"/>
          <w:spacing w:val="-1"/>
          <w:sz w:val="24"/>
          <w:szCs w:val="24"/>
        </w:rPr>
        <w:t>знакомит</w:t>
      </w:r>
      <w:r w:rsidRPr="008743E0">
        <w:rPr>
          <w:rFonts w:ascii="Times New Roman" w:eastAsia="Times New Roman" w:hAnsi="Times New Roman" w:cs="Times New Roman"/>
          <w:spacing w:val="-17"/>
          <w:sz w:val="24"/>
          <w:szCs w:val="24"/>
        </w:rPr>
        <w:t xml:space="preserve"> </w:t>
      </w:r>
      <w:r w:rsidRPr="008743E0">
        <w:rPr>
          <w:rFonts w:ascii="Times New Roman" w:eastAsia="Times New Roman" w:hAnsi="Times New Roman" w:cs="Times New Roman"/>
          <w:spacing w:val="-1"/>
          <w:sz w:val="24"/>
          <w:szCs w:val="24"/>
        </w:rPr>
        <w:t>со</w:t>
      </w:r>
      <w:r w:rsidRPr="008743E0">
        <w:rPr>
          <w:rFonts w:ascii="Times New Roman" w:eastAsia="Times New Roman" w:hAnsi="Times New Roman" w:cs="Times New Roman"/>
          <w:spacing w:val="-15"/>
          <w:sz w:val="24"/>
          <w:szCs w:val="24"/>
        </w:rPr>
        <w:t xml:space="preserve"> </w:t>
      </w:r>
      <w:r w:rsidRPr="008743E0">
        <w:rPr>
          <w:rFonts w:ascii="Times New Roman" w:eastAsia="Times New Roman" w:hAnsi="Times New Roman" w:cs="Times New Roman"/>
          <w:spacing w:val="-1"/>
          <w:sz w:val="24"/>
          <w:szCs w:val="24"/>
        </w:rPr>
        <w:t>смыслом</w:t>
      </w:r>
      <w:r w:rsidRPr="008743E0">
        <w:rPr>
          <w:rFonts w:ascii="Times New Roman" w:eastAsia="Times New Roman" w:hAnsi="Times New Roman" w:cs="Times New Roman"/>
          <w:spacing w:val="-15"/>
          <w:sz w:val="24"/>
          <w:szCs w:val="24"/>
        </w:rPr>
        <w:t xml:space="preserve"> </w:t>
      </w:r>
      <w:r w:rsidRPr="008743E0">
        <w:rPr>
          <w:rFonts w:ascii="Times New Roman" w:eastAsia="Times New Roman" w:hAnsi="Times New Roman" w:cs="Times New Roman"/>
          <w:spacing w:val="-1"/>
          <w:sz w:val="24"/>
          <w:szCs w:val="24"/>
        </w:rPr>
        <w:t>некоторых</w:t>
      </w:r>
      <w:r w:rsidRPr="008743E0">
        <w:rPr>
          <w:rFonts w:ascii="Times New Roman" w:eastAsia="Times New Roman" w:hAnsi="Times New Roman" w:cs="Times New Roman"/>
          <w:spacing w:val="-12"/>
          <w:sz w:val="24"/>
          <w:szCs w:val="24"/>
        </w:rPr>
        <w:t xml:space="preserve"> </w:t>
      </w:r>
      <w:r w:rsidRPr="008743E0">
        <w:rPr>
          <w:rFonts w:ascii="Times New Roman" w:eastAsia="Times New Roman" w:hAnsi="Times New Roman" w:cs="Times New Roman"/>
          <w:spacing w:val="-1"/>
          <w:sz w:val="24"/>
          <w:szCs w:val="24"/>
        </w:rPr>
        <w:t>символов</w:t>
      </w:r>
      <w:r w:rsidRPr="008743E0">
        <w:rPr>
          <w:rFonts w:ascii="Times New Roman" w:eastAsia="Times New Roman" w:hAnsi="Times New Roman" w:cs="Times New Roman"/>
          <w:spacing w:val="-16"/>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15"/>
          <w:sz w:val="24"/>
          <w:szCs w:val="24"/>
        </w:rPr>
        <w:t xml:space="preserve"> </w:t>
      </w:r>
      <w:r w:rsidRPr="008743E0">
        <w:rPr>
          <w:rFonts w:ascii="Times New Roman" w:eastAsia="Times New Roman" w:hAnsi="Times New Roman" w:cs="Times New Roman"/>
          <w:sz w:val="24"/>
          <w:szCs w:val="24"/>
        </w:rPr>
        <w:t>памятников</w:t>
      </w:r>
      <w:r w:rsidRPr="008743E0">
        <w:rPr>
          <w:rFonts w:ascii="Times New Roman" w:eastAsia="Times New Roman" w:hAnsi="Times New Roman" w:cs="Times New Roman"/>
          <w:spacing w:val="-18"/>
          <w:sz w:val="24"/>
          <w:szCs w:val="24"/>
        </w:rPr>
        <w:t xml:space="preserve"> </w:t>
      </w:r>
      <w:r w:rsidRPr="008743E0">
        <w:rPr>
          <w:rFonts w:ascii="Times New Roman" w:eastAsia="Times New Roman" w:hAnsi="Times New Roman" w:cs="Times New Roman"/>
          <w:sz w:val="24"/>
          <w:szCs w:val="24"/>
        </w:rPr>
        <w:t>населенного</w:t>
      </w:r>
      <w:r w:rsidRPr="008743E0">
        <w:rPr>
          <w:rFonts w:ascii="Times New Roman" w:eastAsia="Times New Roman" w:hAnsi="Times New Roman" w:cs="Times New Roman"/>
          <w:spacing w:val="-15"/>
          <w:sz w:val="24"/>
          <w:szCs w:val="24"/>
        </w:rPr>
        <w:t xml:space="preserve"> </w:t>
      </w:r>
      <w:r w:rsidRPr="008743E0">
        <w:rPr>
          <w:rFonts w:ascii="Times New Roman" w:eastAsia="Times New Roman" w:hAnsi="Times New Roman" w:cs="Times New Roman"/>
          <w:sz w:val="24"/>
          <w:szCs w:val="24"/>
        </w:rPr>
        <w:t>пункта,</w:t>
      </w:r>
      <w:r w:rsidRPr="008743E0">
        <w:rPr>
          <w:rFonts w:ascii="Times New Roman" w:eastAsia="Times New Roman" w:hAnsi="Times New Roman" w:cs="Times New Roman"/>
          <w:spacing w:val="-15"/>
          <w:sz w:val="24"/>
          <w:szCs w:val="24"/>
        </w:rPr>
        <w:t xml:space="preserve"> </w:t>
      </w:r>
      <w:r w:rsidRPr="008743E0">
        <w:rPr>
          <w:rFonts w:ascii="Times New Roman" w:eastAsia="Times New Roman" w:hAnsi="Times New Roman" w:cs="Times New Roman"/>
          <w:sz w:val="24"/>
          <w:szCs w:val="24"/>
        </w:rPr>
        <w:t>развивает</w:t>
      </w:r>
      <w:r w:rsidRPr="008743E0">
        <w:rPr>
          <w:rFonts w:ascii="Times New Roman" w:eastAsia="Times New Roman" w:hAnsi="Times New Roman" w:cs="Times New Roman"/>
          <w:spacing w:val="-9"/>
          <w:sz w:val="24"/>
          <w:szCs w:val="24"/>
        </w:rPr>
        <w:t xml:space="preserve"> </w:t>
      </w:r>
      <w:r w:rsidRPr="008743E0">
        <w:rPr>
          <w:rFonts w:ascii="Times New Roman" w:eastAsia="Times New Roman" w:hAnsi="Times New Roman" w:cs="Times New Roman"/>
          <w:sz w:val="24"/>
          <w:szCs w:val="24"/>
        </w:rPr>
        <w:t>умения</w:t>
      </w:r>
      <w:r w:rsidRPr="008743E0">
        <w:rPr>
          <w:rFonts w:ascii="Times New Roman" w:eastAsia="Times New Roman" w:hAnsi="Times New Roman" w:cs="Times New Roman"/>
          <w:spacing w:val="-57"/>
          <w:sz w:val="24"/>
          <w:szCs w:val="24"/>
        </w:rPr>
        <w:t xml:space="preserve"> </w:t>
      </w:r>
      <w:r w:rsidRPr="008743E0">
        <w:rPr>
          <w:rFonts w:ascii="Times New Roman" w:eastAsia="Times New Roman" w:hAnsi="Times New Roman" w:cs="Times New Roman"/>
          <w:sz w:val="24"/>
          <w:szCs w:val="24"/>
        </w:rPr>
        <w:t>откликаться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на</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проявления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красоты</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различных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архитектурных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объектах.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Поддерживает</w:t>
      </w:r>
      <w:r w:rsidRPr="008743E0">
        <w:rPr>
          <w:rFonts w:ascii="Times New Roman" w:eastAsia="Times New Roman" w:hAnsi="Times New Roman" w:cs="Times New Roman"/>
          <w:spacing w:val="-57"/>
          <w:sz w:val="24"/>
          <w:szCs w:val="24"/>
        </w:rPr>
        <w:t xml:space="preserve"> </w:t>
      </w:r>
      <w:r w:rsidRPr="008743E0">
        <w:rPr>
          <w:rFonts w:ascii="Times New Roman" w:eastAsia="Times New Roman" w:hAnsi="Times New Roman" w:cs="Times New Roman"/>
          <w:sz w:val="24"/>
          <w:szCs w:val="24"/>
        </w:rPr>
        <w:t>проявления у детей первичной социальной активности: желание принять участие в значимых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событиях,</w:t>
      </w:r>
      <w:r w:rsidRPr="008743E0">
        <w:rPr>
          <w:rFonts w:ascii="Times New Roman" w:eastAsia="Times New Roman" w:hAnsi="Times New Roman" w:cs="Times New Roman"/>
          <w:spacing w:val="26"/>
          <w:sz w:val="24"/>
          <w:szCs w:val="24"/>
        </w:rPr>
        <w:t xml:space="preserve"> </w:t>
      </w:r>
      <w:r w:rsidRPr="008743E0">
        <w:rPr>
          <w:rFonts w:ascii="Times New Roman" w:eastAsia="Times New Roman" w:hAnsi="Times New Roman" w:cs="Times New Roman"/>
          <w:sz w:val="24"/>
          <w:szCs w:val="24"/>
        </w:rPr>
        <w:t>переживание</w:t>
      </w:r>
      <w:r w:rsidRPr="008743E0">
        <w:rPr>
          <w:rFonts w:ascii="Times New Roman" w:eastAsia="Times New Roman" w:hAnsi="Times New Roman" w:cs="Times New Roman"/>
          <w:spacing w:val="28"/>
          <w:sz w:val="24"/>
          <w:szCs w:val="24"/>
        </w:rPr>
        <w:t xml:space="preserve"> </w:t>
      </w:r>
      <w:r w:rsidRPr="008743E0">
        <w:rPr>
          <w:rFonts w:ascii="Times New Roman" w:eastAsia="Times New Roman" w:hAnsi="Times New Roman" w:cs="Times New Roman"/>
          <w:sz w:val="24"/>
          <w:szCs w:val="24"/>
        </w:rPr>
        <w:t>эмоций,</w:t>
      </w:r>
      <w:r w:rsidRPr="008743E0">
        <w:rPr>
          <w:rFonts w:ascii="Times New Roman" w:eastAsia="Times New Roman" w:hAnsi="Times New Roman" w:cs="Times New Roman"/>
          <w:spacing w:val="30"/>
          <w:sz w:val="24"/>
          <w:szCs w:val="24"/>
        </w:rPr>
        <w:t xml:space="preserve"> </w:t>
      </w:r>
      <w:r w:rsidRPr="008743E0">
        <w:rPr>
          <w:rFonts w:ascii="Times New Roman" w:eastAsia="Times New Roman" w:hAnsi="Times New Roman" w:cs="Times New Roman"/>
          <w:sz w:val="24"/>
          <w:szCs w:val="24"/>
        </w:rPr>
        <w:t>связанных</w:t>
      </w:r>
      <w:r w:rsidRPr="008743E0">
        <w:rPr>
          <w:rFonts w:ascii="Times New Roman" w:eastAsia="Times New Roman" w:hAnsi="Times New Roman" w:cs="Times New Roman"/>
          <w:spacing w:val="36"/>
          <w:sz w:val="24"/>
          <w:szCs w:val="24"/>
        </w:rPr>
        <w:t xml:space="preserve"> </w:t>
      </w:r>
      <w:r w:rsidRPr="008743E0">
        <w:rPr>
          <w:rFonts w:ascii="Times New Roman" w:eastAsia="Times New Roman" w:hAnsi="Times New Roman" w:cs="Times New Roman"/>
          <w:sz w:val="24"/>
          <w:szCs w:val="24"/>
        </w:rPr>
        <w:t>с</w:t>
      </w:r>
      <w:r w:rsidRPr="008743E0">
        <w:rPr>
          <w:rFonts w:ascii="Times New Roman" w:eastAsia="Times New Roman" w:hAnsi="Times New Roman" w:cs="Times New Roman"/>
          <w:spacing w:val="26"/>
          <w:sz w:val="24"/>
          <w:szCs w:val="24"/>
        </w:rPr>
        <w:t xml:space="preserve"> </w:t>
      </w:r>
      <w:r w:rsidRPr="008743E0">
        <w:rPr>
          <w:rFonts w:ascii="Times New Roman" w:eastAsia="Times New Roman" w:hAnsi="Times New Roman" w:cs="Times New Roman"/>
          <w:sz w:val="24"/>
          <w:szCs w:val="24"/>
        </w:rPr>
        <w:t>событиями</w:t>
      </w:r>
      <w:r w:rsidRPr="008743E0">
        <w:rPr>
          <w:rFonts w:ascii="Times New Roman" w:eastAsia="Times New Roman" w:hAnsi="Times New Roman" w:cs="Times New Roman"/>
          <w:spacing w:val="30"/>
          <w:sz w:val="24"/>
          <w:szCs w:val="24"/>
        </w:rPr>
        <w:t xml:space="preserve"> </w:t>
      </w:r>
      <w:r w:rsidRPr="008743E0">
        <w:rPr>
          <w:rFonts w:ascii="Times New Roman" w:eastAsia="Times New Roman" w:hAnsi="Times New Roman" w:cs="Times New Roman"/>
          <w:sz w:val="24"/>
          <w:szCs w:val="24"/>
        </w:rPr>
        <w:t>военных</w:t>
      </w:r>
      <w:r w:rsidRPr="008743E0">
        <w:rPr>
          <w:rFonts w:ascii="Times New Roman" w:eastAsia="Times New Roman" w:hAnsi="Times New Roman" w:cs="Times New Roman"/>
          <w:spacing w:val="31"/>
          <w:sz w:val="24"/>
          <w:szCs w:val="24"/>
        </w:rPr>
        <w:t xml:space="preserve"> </w:t>
      </w:r>
      <w:r w:rsidRPr="008743E0">
        <w:rPr>
          <w:rFonts w:ascii="Times New Roman" w:eastAsia="Times New Roman" w:hAnsi="Times New Roman" w:cs="Times New Roman"/>
          <w:sz w:val="24"/>
          <w:szCs w:val="24"/>
        </w:rPr>
        <w:t>лет</w:t>
      </w:r>
      <w:r w:rsidRPr="008743E0">
        <w:rPr>
          <w:rFonts w:ascii="Times New Roman" w:eastAsia="Times New Roman" w:hAnsi="Times New Roman" w:cs="Times New Roman"/>
          <w:spacing w:val="31"/>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30"/>
          <w:sz w:val="24"/>
          <w:szCs w:val="24"/>
        </w:rPr>
        <w:t xml:space="preserve"> </w:t>
      </w:r>
      <w:r w:rsidRPr="008743E0">
        <w:rPr>
          <w:rFonts w:ascii="Times New Roman" w:eastAsia="Times New Roman" w:hAnsi="Times New Roman" w:cs="Times New Roman"/>
          <w:sz w:val="24"/>
          <w:szCs w:val="24"/>
        </w:rPr>
        <w:t>подвигами</w:t>
      </w:r>
      <w:r w:rsidRPr="008743E0">
        <w:rPr>
          <w:rFonts w:ascii="Times New Roman" w:eastAsia="Times New Roman" w:hAnsi="Times New Roman" w:cs="Times New Roman"/>
          <w:spacing w:val="30"/>
          <w:sz w:val="24"/>
          <w:szCs w:val="24"/>
        </w:rPr>
        <w:t xml:space="preserve"> </w:t>
      </w:r>
      <w:r w:rsidRPr="008743E0">
        <w:rPr>
          <w:rFonts w:ascii="Times New Roman" w:eastAsia="Times New Roman" w:hAnsi="Times New Roman" w:cs="Times New Roman"/>
          <w:sz w:val="24"/>
          <w:szCs w:val="24"/>
        </w:rPr>
        <w:t>горожан</w:t>
      </w:r>
      <w:r w:rsidR="002D1615">
        <w:rPr>
          <w:rFonts w:ascii="Times New Roman" w:eastAsia="Times New Roman" w:hAnsi="Times New Roman" w:cs="Times New Roman"/>
          <w:sz w:val="24"/>
          <w:szCs w:val="24"/>
        </w:rPr>
        <w:t xml:space="preserve"> </w:t>
      </w:r>
      <w:r w:rsidRPr="008743E0">
        <w:rPr>
          <w:rFonts w:ascii="Times New Roman" w:eastAsia="Times New Roman" w:hAnsi="Times New Roman" w:cs="Times New Roman"/>
          <w:sz w:val="24"/>
          <w:szCs w:val="24"/>
        </w:rPr>
        <w:t>(чествование</w:t>
      </w:r>
      <w:r w:rsidRPr="008743E0">
        <w:rPr>
          <w:rFonts w:ascii="Times New Roman" w:eastAsia="Times New Roman" w:hAnsi="Times New Roman" w:cs="Times New Roman"/>
          <w:spacing w:val="-4"/>
          <w:sz w:val="24"/>
          <w:szCs w:val="24"/>
        </w:rPr>
        <w:t xml:space="preserve"> </w:t>
      </w:r>
      <w:r w:rsidRPr="008743E0">
        <w:rPr>
          <w:rFonts w:ascii="Times New Roman" w:eastAsia="Times New Roman" w:hAnsi="Times New Roman" w:cs="Times New Roman"/>
          <w:sz w:val="24"/>
          <w:szCs w:val="24"/>
        </w:rPr>
        <w:t>ветеранов,</w:t>
      </w:r>
      <w:r w:rsidRPr="008743E0">
        <w:rPr>
          <w:rFonts w:ascii="Times New Roman" w:eastAsia="Times New Roman" w:hAnsi="Times New Roman" w:cs="Times New Roman"/>
          <w:spacing w:val="-4"/>
          <w:sz w:val="24"/>
          <w:szCs w:val="24"/>
        </w:rPr>
        <w:t xml:space="preserve"> </w:t>
      </w:r>
      <w:r w:rsidRPr="008743E0">
        <w:rPr>
          <w:rFonts w:ascii="Times New Roman" w:eastAsia="Times New Roman" w:hAnsi="Times New Roman" w:cs="Times New Roman"/>
          <w:sz w:val="24"/>
          <w:szCs w:val="24"/>
        </w:rPr>
        <w:t>социальные</w:t>
      </w:r>
      <w:r w:rsidRPr="008743E0">
        <w:rPr>
          <w:rFonts w:ascii="Times New Roman" w:eastAsia="Times New Roman" w:hAnsi="Times New Roman" w:cs="Times New Roman"/>
          <w:spacing w:val="-4"/>
          <w:sz w:val="24"/>
          <w:szCs w:val="24"/>
        </w:rPr>
        <w:t xml:space="preserve"> </w:t>
      </w:r>
      <w:r w:rsidRPr="008743E0">
        <w:rPr>
          <w:rFonts w:ascii="Times New Roman" w:eastAsia="Times New Roman" w:hAnsi="Times New Roman" w:cs="Times New Roman"/>
          <w:sz w:val="24"/>
          <w:szCs w:val="24"/>
        </w:rPr>
        <w:t>акции</w:t>
      </w:r>
      <w:r w:rsidRPr="008743E0">
        <w:rPr>
          <w:rFonts w:ascii="Times New Roman" w:eastAsia="Times New Roman" w:hAnsi="Times New Roman" w:cs="Times New Roman"/>
          <w:spacing w:val="-5"/>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3"/>
          <w:sz w:val="24"/>
          <w:szCs w:val="24"/>
        </w:rPr>
        <w:t xml:space="preserve"> </w:t>
      </w:r>
      <w:r w:rsidRPr="008743E0">
        <w:rPr>
          <w:rFonts w:ascii="Times New Roman" w:eastAsia="Times New Roman" w:hAnsi="Times New Roman" w:cs="Times New Roman"/>
          <w:sz w:val="24"/>
          <w:szCs w:val="24"/>
        </w:rPr>
        <w:t>прочее).</w:t>
      </w:r>
    </w:p>
    <w:p w:rsidR="008743E0" w:rsidRPr="008743E0" w:rsidRDefault="008743E0" w:rsidP="006E5EE2">
      <w:pPr>
        <w:widowControl w:val="0"/>
        <w:numPr>
          <w:ilvl w:val="0"/>
          <w:numId w:val="23"/>
        </w:numPr>
        <w:tabs>
          <w:tab w:val="left" w:pos="993"/>
        </w:tabs>
        <w:autoSpaceDE w:val="0"/>
        <w:autoSpaceDN w:val="0"/>
        <w:spacing w:after="0" w:line="360" w:lineRule="auto"/>
        <w:ind w:left="0" w:firstLine="567"/>
        <w:outlineLvl w:val="1"/>
        <w:rPr>
          <w:rFonts w:ascii="Times New Roman" w:eastAsia="Times New Roman" w:hAnsi="Times New Roman" w:cs="Times New Roman"/>
          <w:b/>
          <w:bCs/>
          <w:i/>
          <w:iCs/>
          <w:sz w:val="24"/>
          <w:szCs w:val="24"/>
        </w:rPr>
      </w:pPr>
      <w:r w:rsidRPr="008743E0">
        <w:rPr>
          <w:rFonts w:ascii="Times New Roman" w:eastAsia="Times New Roman" w:hAnsi="Times New Roman" w:cs="Times New Roman"/>
          <w:b/>
          <w:bCs/>
          <w:i/>
          <w:iCs/>
          <w:sz w:val="24"/>
          <w:szCs w:val="24"/>
        </w:rPr>
        <w:t>В</w:t>
      </w:r>
      <w:r w:rsidRPr="008743E0">
        <w:rPr>
          <w:rFonts w:ascii="Times New Roman" w:eastAsia="Times New Roman" w:hAnsi="Times New Roman" w:cs="Times New Roman"/>
          <w:b/>
          <w:bCs/>
          <w:i/>
          <w:iCs/>
          <w:spacing w:val="-2"/>
          <w:sz w:val="24"/>
          <w:szCs w:val="24"/>
        </w:rPr>
        <w:t xml:space="preserve"> </w:t>
      </w:r>
      <w:r w:rsidRPr="008743E0">
        <w:rPr>
          <w:rFonts w:ascii="Times New Roman" w:eastAsia="Times New Roman" w:hAnsi="Times New Roman" w:cs="Times New Roman"/>
          <w:b/>
          <w:bCs/>
          <w:i/>
          <w:iCs/>
          <w:sz w:val="24"/>
          <w:szCs w:val="24"/>
        </w:rPr>
        <w:t>сфере</w:t>
      </w:r>
      <w:r w:rsidRPr="008743E0">
        <w:rPr>
          <w:rFonts w:ascii="Times New Roman" w:eastAsia="Times New Roman" w:hAnsi="Times New Roman" w:cs="Times New Roman"/>
          <w:b/>
          <w:bCs/>
          <w:i/>
          <w:iCs/>
          <w:spacing w:val="-3"/>
          <w:sz w:val="24"/>
          <w:szCs w:val="24"/>
        </w:rPr>
        <w:t xml:space="preserve"> </w:t>
      </w:r>
      <w:r w:rsidRPr="008743E0">
        <w:rPr>
          <w:rFonts w:ascii="Times New Roman" w:eastAsia="Times New Roman" w:hAnsi="Times New Roman" w:cs="Times New Roman"/>
          <w:b/>
          <w:bCs/>
          <w:i/>
          <w:iCs/>
          <w:sz w:val="24"/>
          <w:szCs w:val="24"/>
        </w:rPr>
        <w:t>трудового</w:t>
      </w:r>
      <w:r w:rsidRPr="008743E0">
        <w:rPr>
          <w:rFonts w:ascii="Times New Roman" w:eastAsia="Times New Roman" w:hAnsi="Times New Roman" w:cs="Times New Roman"/>
          <w:b/>
          <w:bCs/>
          <w:i/>
          <w:iCs/>
          <w:spacing w:val="-1"/>
          <w:sz w:val="24"/>
          <w:szCs w:val="24"/>
        </w:rPr>
        <w:t xml:space="preserve"> </w:t>
      </w:r>
      <w:r w:rsidRPr="008743E0">
        <w:rPr>
          <w:rFonts w:ascii="Times New Roman" w:eastAsia="Times New Roman" w:hAnsi="Times New Roman" w:cs="Times New Roman"/>
          <w:b/>
          <w:bCs/>
          <w:i/>
          <w:iCs/>
          <w:sz w:val="24"/>
          <w:szCs w:val="24"/>
        </w:rPr>
        <w:t>воспитания.</w:t>
      </w:r>
    </w:p>
    <w:p w:rsidR="008743E0" w:rsidRPr="008743E0" w:rsidRDefault="008743E0" w:rsidP="002D1615">
      <w:pPr>
        <w:widowControl w:val="0"/>
        <w:autoSpaceDE w:val="0"/>
        <w:autoSpaceDN w:val="0"/>
        <w:spacing w:after="0" w:line="360" w:lineRule="auto"/>
        <w:ind w:right="-31" w:firstLine="567"/>
        <w:jc w:val="both"/>
        <w:rPr>
          <w:rFonts w:ascii="Times New Roman" w:eastAsia="Times New Roman" w:hAnsi="Times New Roman" w:cs="Times New Roman"/>
          <w:sz w:val="24"/>
          <w:szCs w:val="24"/>
        </w:rPr>
      </w:pPr>
      <w:r w:rsidRPr="008743E0">
        <w:rPr>
          <w:rFonts w:ascii="Times New Roman" w:eastAsia="Times New Roman" w:hAnsi="Times New Roman" w:cs="Times New Roman"/>
          <w:sz w:val="24"/>
          <w:szCs w:val="24"/>
        </w:rPr>
        <w:t>Педагог обогащает представления детей о труде взрослых, знакомит детей дошкольного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возраста с разными видами производительного (промышленность, строительство, сельское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хозяйство) и обслуживающего (сфера досуга и отдыха, сфера культуры, медицина, торговля)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pacing w:val="-1"/>
          <w:sz w:val="24"/>
          <w:szCs w:val="24"/>
        </w:rPr>
        <w:t>труда.</w:t>
      </w:r>
      <w:r w:rsidRPr="008743E0">
        <w:rPr>
          <w:rFonts w:ascii="Times New Roman" w:eastAsia="Times New Roman" w:hAnsi="Times New Roman" w:cs="Times New Roman"/>
          <w:spacing w:val="-12"/>
          <w:sz w:val="24"/>
          <w:szCs w:val="24"/>
        </w:rPr>
        <w:t xml:space="preserve"> </w:t>
      </w:r>
      <w:r w:rsidRPr="008743E0">
        <w:rPr>
          <w:rFonts w:ascii="Times New Roman" w:eastAsia="Times New Roman" w:hAnsi="Times New Roman" w:cs="Times New Roman"/>
          <w:spacing w:val="-1"/>
          <w:sz w:val="24"/>
          <w:szCs w:val="24"/>
        </w:rPr>
        <w:t>Создает</w:t>
      </w:r>
      <w:r w:rsidRPr="008743E0">
        <w:rPr>
          <w:rFonts w:ascii="Times New Roman" w:eastAsia="Times New Roman" w:hAnsi="Times New Roman" w:cs="Times New Roman"/>
          <w:spacing w:val="-12"/>
          <w:sz w:val="24"/>
          <w:szCs w:val="24"/>
        </w:rPr>
        <w:t xml:space="preserve"> </w:t>
      </w:r>
      <w:r w:rsidRPr="008743E0">
        <w:rPr>
          <w:rFonts w:ascii="Times New Roman" w:eastAsia="Times New Roman" w:hAnsi="Times New Roman" w:cs="Times New Roman"/>
          <w:spacing w:val="-1"/>
          <w:sz w:val="24"/>
          <w:szCs w:val="24"/>
        </w:rPr>
        <w:t>образовательные</w:t>
      </w:r>
      <w:r w:rsidRPr="008743E0">
        <w:rPr>
          <w:rFonts w:ascii="Times New Roman" w:eastAsia="Times New Roman" w:hAnsi="Times New Roman" w:cs="Times New Roman"/>
          <w:spacing w:val="-13"/>
          <w:sz w:val="24"/>
          <w:szCs w:val="24"/>
        </w:rPr>
        <w:t xml:space="preserve"> </w:t>
      </w:r>
      <w:r w:rsidRPr="008743E0">
        <w:rPr>
          <w:rFonts w:ascii="Times New Roman" w:eastAsia="Times New Roman" w:hAnsi="Times New Roman" w:cs="Times New Roman"/>
          <w:spacing w:val="-1"/>
          <w:sz w:val="24"/>
          <w:szCs w:val="24"/>
        </w:rPr>
        <w:t>ситуации</w:t>
      </w:r>
      <w:r w:rsidRPr="008743E0">
        <w:rPr>
          <w:rFonts w:ascii="Times New Roman" w:eastAsia="Times New Roman" w:hAnsi="Times New Roman" w:cs="Times New Roman"/>
          <w:spacing w:val="-12"/>
          <w:sz w:val="24"/>
          <w:szCs w:val="24"/>
        </w:rPr>
        <w:t xml:space="preserve"> </w:t>
      </w:r>
      <w:r w:rsidRPr="008743E0">
        <w:rPr>
          <w:rFonts w:ascii="Times New Roman" w:eastAsia="Times New Roman" w:hAnsi="Times New Roman" w:cs="Times New Roman"/>
          <w:sz w:val="24"/>
          <w:szCs w:val="24"/>
        </w:rPr>
        <w:t>по</w:t>
      </w:r>
      <w:r w:rsidRPr="008743E0">
        <w:rPr>
          <w:rFonts w:ascii="Times New Roman" w:eastAsia="Times New Roman" w:hAnsi="Times New Roman" w:cs="Times New Roman"/>
          <w:spacing w:val="-14"/>
          <w:sz w:val="24"/>
          <w:szCs w:val="24"/>
        </w:rPr>
        <w:t xml:space="preserve"> </w:t>
      </w:r>
      <w:r w:rsidRPr="008743E0">
        <w:rPr>
          <w:rFonts w:ascii="Times New Roman" w:eastAsia="Times New Roman" w:hAnsi="Times New Roman" w:cs="Times New Roman"/>
          <w:sz w:val="24"/>
          <w:szCs w:val="24"/>
        </w:rPr>
        <w:t>ознакомлению</w:t>
      </w:r>
      <w:r w:rsidRPr="008743E0">
        <w:rPr>
          <w:rFonts w:ascii="Times New Roman" w:eastAsia="Times New Roman" w:hAnsi="Times New Roman" w:cs="Times New Roman"/>
          <w:spacing w:val="-14"/>
          <w:sz w:val="24"/>
          <w:szCs w:val="24"/>
        </w:rPr>
        <w:t xml:space="preserve"> </w:t>
      </w:r>
      <w:r w:rsidRPr="008743E0">
        <w:rPr>
          <w:rFonts w:ascii="Times New Roman" w:eastAsia="Times New Roman" w:hAnsi="Times New Roman" w:cs="Times New Roman"/>
          <w:sz w:val="24"/>
          <w:szCs w:val="24"/>
        </w:rPr>
        <w:t>детей</w:t>
      </w:r>
      <w:r w:rsidRPr="008743E0">
        <w:rPr>
          <w:rFonts w:ascii="Times New Roman" w:eastAsia="Times New Roman" w:hAnsi="Times New Roman" w:cs="Times New Roman"/>
          <w:spacing w:val="-12"/>
          <w:sz w:val="24"/>
          <w:szCs w:val="24"/>
        </w:rPr>
        <w:t xml:space="preserve"> </w:t>
      </w:r>
      <w:r w:rsidRPr="008743E0">
        <w:rPr>
          <w:rFonts w:ascii="Times New Roman" w:eastAsia="Times New Roman" w:hAnsi="Times New Roman" w:cs="Times New Roman"/>
          <w:sz w:val="24"/>
          <w:szCs w:val="24"/>
        </w:rPr>
        <w:t>с</w:t>
      </w:r>
      <w:r w:rsidRPr="008743E0">
        <w:rPr>
          <w:rFonts w:ascii="Times New Roman" w:eastAsia="Times New Roman" w:hAnsi="Times New Roman" w:cs="Times New Roman"/>
          <w:spacing w:val="-15"/>
          <w:sz w:val="24"/>
          <w:szCs w:val="24"/>
        </w:rPr>
        <w:t xml:space="preserve"> </w:t>
      </w:r>
      <w:r w:rsidRPr="008743E0">
        <w:rPr>
          <w:rFonts w:ascii="Times New Roman" w:eastAsia="Times New Roman" w:hAnsi="Times New Roman" w:cs="Times New Roman"/>
          <w:sz w:val="24"/>
          <w:szCs w:val="24"/>
        </w:rPr>
        <w:t>конкретными</w:t>
      </w:r>
      <w:r w:rsidRPr="008743E0">
        <w:rPr>
          <w:rFonts w:ascii="Times New Roman" w:eastAsia="Times New Roman" w:hAnsi="Times New Roman" w:cs="Times New Roman"/>
          <w:spacing w:val="-14"/>
          <w:sz w:val="24"/>
          <w:szCs w:val="24"/>
        </w:rPr>
        <w:t xml:space="preserve"> </w:t>
      </w:r>
      <w:r w:rsidRPr="008743E0">
        <w:rPr>
          <w:rFonts w:ascii="Times New Roman" w:eastAsia="Times New Roman" w:hAnsi="Times New Roman" w:cs="Times New Roman"/>
          <w:sz w:val="24"/>
          <w:szCs w:val="24"/>
        </w:rPr>
        <w:t>профессиями</w:t>
      </w:r>
      <w:r w:rsidRPr="008743E0">
        <w:rPr>
          <w:rFonts w:ascii="Times New Roman" w:eastAsia="Times New Roman" w:hAnsi="Times New Roman" w:cs="Times New Roman"/>
          <w:spacing w:val="-57"/>
          <w:sz w:val="24"/>
          <w:szCs w:val="24"/>
        </w:rPr>
        <w:t xml:space="preserve"> </w:t>
      </w:r>
      <w:r w:rsidRPr="008743E0">
        <w:rPr>
          <w:rFonts w:ascii="Times New Roman" w:eastAsia="Times New Roman" w:hAnsi="Times New Roman" w:cs="Times New Roman"/>
          <w:sz w:val="24"/>
          <w:szCs w:val="24"/>
        </w:rPr>
        <w:t>взрослых, демонстрирует возможные связи между профессиями, обращает внимание детей на</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содержание</w:t>
      </w:r>
      <w:r w:rsidRPr="008743E0">
        <w:rPr>
          <w:rFonts w:ascii="Times New Roman" w:eastAsia="Times New Roman" w:hAnsi="Times New Roman" w:cs="Times New Roman"/>
          <w:spacing w:val="-9"/>
          <w:sz w:val="24"/>
          <w:szCs w:val="24"/>
        </w:rPr>
        <w:t xml:space="preserve"> </w:t>
      </w:r>
      <w:r w:rsidRPr="008743E0">
        <w:rPr>
          <w:rFonts w:ascii="Times New Roman" w:eastAsia="Times New Roman" w:hAnsi="Times New Roman" w:cs="Times New Roman"/>
          <w:sz w:val="24"/>
          <w:szCs w:val="24"/>
        </w:rPr>
        <w:t>каждой</w:t>
      </w:r>
      <w:r w:rsidRPr="008743E0">
        <w:rPr>
          <w:rFonts w:ascii="Times New Roman" w:eastAsia="Times New Roman" w:hAnsi="Times New Roman" w:cs="Times New Roman"/>
          <w:spacing w:val="-7"/>
          <w:sz w:val="24"/>
          <w:szCs w:val="24"/>
        </w:rPr>
        <w:t xml:space="preserve"> </w:t>
      </w:r>
      <w:r w:rsidRPr="008743E0">
        <w:rPr>
          <w:rFonts w:ascii="Times New Roman" w:eastAsia="Times New Roman" w:hAnsi="Times New Roman" w:cs="Times New Roman"/>
          <w:sz w:val="24"/>
          <w:szCs w:val="24"/>
        </w:rPr>
        <w:t>профессии</w:t>
      </w:r>
      <w:r w:rsidRPr="008743E0">
        <w:rPr>
          <w:rFonts w:ascii="Times New Roman" w:eastAsia="Times New Roman" w:hAnsi="Times New Roman" w:cs="Times New Roman"/>
          <w:spacing w:val="-7"/>
          <w:sz w:val="24"/>
          <w:szCs w:val="24"/>
        </w:rPr>
        <w:t xml:space="preserve"> </w:t>
      </w:r>
      <w:r w:rsidRPr="008743E0">
        <w:rPr>
          <w:rFonts w:ascii="Times New Roman" w:eastAsia="Times New Roman" w:hAnsi="Times New Roman" w:cs="Times New Roman"/>
          <w:sz w:val="24"/>
          <w:szCs w:val="24"/>
        </w:rPr>
        <w:t>в</w:t>
      </w:r>
      <w:r w:rsidRPr="008743E0">
        <w:rPr>
          <w:rFonts w:ascii="Times New Roman" w:eastAsia="Times New Roman" w:hAnsi="Times New Roman" w:cs="Times New Roman"/>
          <w:spacing w:val="-9"/>
          <w:sz w:val="24"/>
          <w:szCs w:val="24"/>
        </w:rPr>
        <w:t xml:space="preserve"> </w:t>
      </w:r>
      <w:r w:rsidRPr="008743E0">
        <w:rPr>
          <w:rFonts w:ascii="Times New Roman" w:eastAsia="Times New Roman" w:hAnsi="Times New Roman" w:cs="Times New Roman"/>
          <w:sz w:val="24"/>
          <w:szCs w:val="24"/>
        </w:rPr>
        <w:t>соответствии</w:t>
      </w:r>
      <w:r w:rsidRPr="008743E0">
        <w:rPr>
          <w:rFonts w:ascii="Times New Roman" w:eastAsia="Times New Roman" w:hAnsi="Times New Roman" w:cs="Times New Roman"/>
          <w:spacing w:val="-10"/>
          <w:sz w:val="24"/>
          <w:szCs w:val="24"/>
        </w:rPr>
        <w:t xml:space="preserve"> </w:t>
      </w:r>
      <w:r w:rsidRPr="008743E0">
        <w:rPr>
          <w:rFonts w:ascii="Times New Roman" w:eastAsia="Times New Roman" w:hAnsi="Times New Roman" w:cs="Times New Roman"/>
          <w:sz w:val="24"/>
          <w:szCs w:val="24"/>
        </w:rPr>
        <w:t>с</w:t>
      </w:r>
      <w:r w:rsidRPr="008743E0">
        <w:rPr>
          <w:rFonts w:ascii="Times New Roman" w:eastAsia="Times New Roman" w:hAnsi="Times New Roman" w:cs="Times New Roman"/>
          <w:spacing w:val="-9"/>
          <w:sz w:val="24"/>
          <w:szCs w:val="24"/>
        </w:rPr>
        <w:t xml:space="preserve"> </w:t>
      </w:r>
      <w:r w:rsidRPr="008743E0">
        <w:rPr>
          <w:rFonts w:ascii="Times New Roman" w:eastAsia="Times New Roman" w:hAnsi="Times New Roman" w:cs="Times New Roman"/>
          <w:sz w:val="24"/>
          <w:szCs w:val="24"/>
        </w:rPr>
        <w:t>общей</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структурой</w:t>
      </w:r>
      <w:r w:rsidRPr="008743E0">
        <w:rPr>
          <w:rFonts w:ascii="Times New Roman" w:eastAsia="Times New Roman" w:hAnsi="Times New Roman" w:cs="Times New Roman"/>
          <w:spacing w:val="-7"/>
          <w:sz w:val="24"/>
          <w:szCs w:val="24"/>
        </w:rPr>
        <w:t xml:space="preserve"> </w:t>
      </w:r>
      <w:r w:rsidRPr="008743E0">
        <w:rPr>
          <w:rFonts w:ascii="Times New Roman" w:eastAsia="Times New Roman" w:hAnsi="Times New Roman" w:cs="Times New Roman"/>
          <w:sz w:val="24"/>
          <w:szCs w:val="24"/>
        </w:rPr>
        <w:t>трудового</w:t>
      </w:r>
      <w:r w:rsidRPr="008743E0">
        <w:rPr>
          <w:rFonts w:ascii="Times New Roman" w:eastAsia="Times New Roman" w:hAnsi="Times New Roman" w:cs="Times New Roman"/>
          <w:spacing w:val="-8"/>
          <w:sz w:val="24"/>
          <w:szCs w:val="24"/>
        </w:rPr>
        <w:t xml:space="preserve"> </w:t>
      </w:r>
      <w:r w:rsidRPr="008743E0">
        <w:rPr>
          <w:rFonts w:ascii="Times New Roman" w:eastAsia="Times New Roman" w:hAnsi="Times New Roman" w:cs="Times New Roman"/>
          <w:sz w:val="24"/>
          <w:szCs w:val="24"/>
        </w:rPr>
        <w:t>процесса</w:t>
      </w:r>
      <w:r w:rsidRPr="008743E0">
        <w:rPr>
          <w:rFonts w:ascii="Times New Roman" w:eastAsia="Times New Roman" w:hAnsi="Times New Roman" w:cs="Times New Roman"/>
          <w:spacing w:val="-9"/>
          <w:sz w:val="24"/>
          <w:szCs w:val="24"/>
        </w:rPr>
        <w:t xml:space="preserve"> </w:t>
      </w:r>
      <w:r w:rsidRPr="008743E0">
        <w:rPr>
          <w:rFonts w:ascii="Times New Roman" w:eastAsia="Times New Roman" w:hAnsi="Times New Roman" w:cs="Times New Roman"/>
          <w:sz w:val="24"/>
          <w:szCs w:val="24"/>
        </w:rPr>
        <w:t>(мотив,</w:t>
      </w:r>
      <w:r w:rsidRPr="008743E0">
        <w:rPr>
          <w:rFonts w:ascii="Times New Roman" w:eastAsia="Times New Roman" w:hAnsi="Times New Roman" w:cs="Times New Roman"/>
          <w:spacing w:val="-58"/>
          <w:sz w:val="24"/>
          <w:szCs w:val="24"/>
        </w:rPr>
        <w:t xml:space="preserve"> </w:t>
      </w:r>
      <w:r w:rsidRPr="008743E0">
        <w:rPr>
          <w:rFonts w:ascii="Times New Roman" w:eastAsia="Times New Roman" w:hAnsi="Times New Roman" w:cs="Times New Roman"/>
          <w:sz w:val="24"/>
          <w:szCs w:val="24"/>
        </w:rPr>
        <w:t>цель,</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инструменты</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оборудование,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содержание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действий,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выбор</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трудовых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действий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соответствии с целью, результат): продавец продает товар покупателю, рабочий на фабрике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изготавливает</w:t>
      </w:r>
      <w:r w:rsidRPr="008743E0">
        <w:rPr>
          <w:rFonts w:ascii="Times New Roman" w:eastAsia="Times New Roman" w:hAnsi="Times New Roman" w:cs="Times New Roman"/>
          <w:spacing w:val="-2"/>
          <w:sz w:val="24"/>
          <w:szCs w:val="24"/>
        </w:rPr>
        <w:t xml:space="preserve"> </w:t>
      </w:r>
      <w:r w:rsidRPr="008743E0">
        <w:rPr>
          <w:rFonts w:ascii="Times New Roman" w:eastAsia="Times New Roman" w:hAnsi="Times New Roman" w:cs="Times New Roman"/>
          <w:sz w:val="24"/>
          <w:szCs w:val="24"/>
        </w:rPr>
        <w:t>товар,</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шофер</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развозит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товар</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w:t>
      </w:r>
      <w:r w:rsidRPr="008743E0">
        <w:rPr>
          <w:rFonts w:ascii="Times New Roman" w:eastAsia="Times New Roman" w:hAnsi="Times New Roman" w:cs="Times New Roman"/>
          <w:spacing w:val="-5"/>
          <w:sz w:val="24"/>
          <w:szCs w:val="24"/>
        </w:rPr>
        <w:t xml:space="preserve"> </w:t>
      </w:r>
      <w:r w:rsidRPr="008743E0">
        <w:rPr>
          <w:rFonts w:ascii="Times New Roman" w:eastAsia="Times New Roman" w:hAnsi="Times New Roman" w:cs="Times New Roman"/>
          <w:sz w:val="24"/>
          <w:szCs w:val="24"/>
        </w:rPr>
        <w:t>магазинам,</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грузчик</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разгружает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товар.</w:t>
      </w:r>
    </w:p>
    <w:p w:rsidR="008743E0" w:rsidRPr="008743E0" w:rsidRDefault="008743E0" w:rsidP="002D1615">
      <w:pPr>
        <w:widowControl w:val="0"/>
        <w:autoSpaceDE w:val="0"/>
        <w:autoSpaceDN w:val="0"/>
        <w:spacing w:after="0" w:line="360" w:lineRule="auto"/>
        <w:ind w:right="-31" w:firstLine="567"/>
        <w:jc w:val="both"/>
        <w:rPr>
          <w:rFonts w:ascii="Times New Roman" w:eastAsia="Times New Roman" w:hAnsi="Times New Roman" w:cs="Times New Roman"/>
          <w:sz w:val="24"/>
          <w:szCs w:val="24"/>
        </w:rPr>
      </w:pPr>
      <w:r w:rsidRPr="008743E0">
        <w:rPr>
          <w:rFonts w:ascii="Times New Roman" w:eastAsia="Times New Roman" w:hAnsi="Times New Roman" w:cs="Times New Roman"/>
          <w:sz w:val="24"/>
          <w:szCs w:val="24"/>
        </w:rPr>
        <w:t>Педагог формирует представление детей о современной технике, в том числе цифровой,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её разнообразии, создает образовательные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ситуации для знакомства детей с конкретными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техническими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приборами,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показывает,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как</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техника</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способствует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ускорению</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получения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результата</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труда</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 облегчению труда</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взрослых.</w:t>
      </w:r>
    </w:p>
    <w:p w:rsidR="008743E0" w:rsidRPr="008743E0" w:rsidRDefault="008743E0" w:rsidP="002D1615">
      <w:pPr>
        <w:widowControl w:val="0"/>
        <w:autoSpaceDE w:val="0"/>
        <w:autoSpaceDN w:val="0"/>
        <w:spacing w:after="0" w:line="360" w:lineRule="auto"/>
        <w:ind w:right="-31" w:firstLine="567"/>
        <w:jc w:val="both"/>
        <w:rPr>
          <w:rFonts w:ascii="Times New Roman" w:eastAsia="Times New Roman" w:hAnsi="Times New Roman" w:cs="Times New Roman"/>
          <w:sz w:val="24"/>
          <w:szCs w:val="24"/>
        </w:rPr>
      </w:pPr>
      <w:r w:rsidRPr="008743E0">
        <w:rPr>
          <w:rFonts w:ascii="Times New Roman" w:eastAsia="Times New Roman" w:hAnsi="Times New Roman" w:cs="Times New Roman"/>
          <w:sz w:val="24"/>
          <w:szCs w:val="24"/>
        </w:rPr>
        <w:t>Педагог</w:t>
      </w:r>
      <w:r w:rsidRPr="008743E0">
        <w:rPr>
          <w:rFonts w:ascii="Times New Roman" w:eastAsia="Times New Roman" w:hAnsi="Times New Roman" w:cs="Times New Roman"/>
          <w:spacing w:val="-12"/>
          <w:sz w:val="24"/>
          <w:szCs w:val="24"/>
        </w:rPr>
        <w:t xml:space="preserve"> </w:t>
      </w:r>
      <w:r w:rsidRPr="008743E0">
        <w:rPr>
          <w:rFonts w:ascii="Times New Roman" w:eastAsia="Times New Roman" w:hAnsi="Times New Roman" w:cs="Times New Roman"/>
          <w:sz w:val="24"/>
          <w:szCs w:val="24"/>
        </w:rPr>
        <w:t>создает</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условия</w:t>
      </w:r>
      <w:r w:rsidRPr="008743E0">
        <w:rPr>
          <w:rFonts w:ascii="Times New Roman" w:eastAsia="Times New Roman" w:hAnsi="Times New Roman" w:cs="Times New Roman"/>
          <w:spacing w:val="-12"/>
          <w:sz w:val="24"/>
          <w:szCs w:val="24"/>
        </w:rPr>
        <w:t xml:space="preserve"> </w:t>
      </w:r>
      <w:r w:rsidRPr="008743E0">
        <w:rPr>
          <w:rFonts w:ascii="Times New Roman" w:eastAsia="Times New Roman" w:hAnsi="Times New Roman" w:cs="Times New Roman"/>
          <w:sz w:val="24"/>
          <w:szCs w:val="24"/>
        </w:rPr>
        <w:t>для</w:t>
      </w:r>
      <w:r w:rsidRPr="008743E0">
        <w:rPr>
          <w:rFonts w:ascii="Times New Roman" w:eastAsia="Times New Roman" w:hAnsi="Times New Roman" w:cs="Times New Roman"/>
          <w:spacing w:val="-10"/>
          <w:sz w:val="24"/>
          <w:szCs w:val="24"/>
        </w:rPr>
        <w:t xml:space="preserve"> </w:t>
      </w:r>
      <w:r w:rsidRPr="008743E0">
        <w:rPr>
          <w:rFonts w:ascii="Times New Roman" w:eastAsia="Times New Roman" w:hAnsi="Times New Roman" w:cs="Times New Roman"/>
          <w:sz w:val="24"/>
          <w:szCs w:val="24"/>
        </w:rPr>
        <w:t>знакомства</w:t>
      </w:r>
      <w:r w:rsidRPr="008743E0">
        <w:rPr>
          <w:rFonts w:ascii="Times New Roman" w:eastAsia="Times New Roman" w:hAnsi="Times New Roman" w:cs="Times New Roman"/>
          <w:spacing w:val="-12"/>
          <w:sz w:val="24"/>
          <w:szCs w:val="24"/>
        </w:rPr>
        <w:t xml:space="preserve"> </w:t>
      </w:r>
      <w:r w:rsidRPr="008743E0">
        <w:rPr>
          <w:rFonts w:ascii="Times New Roman" w:eastAsia="Times New Roman" w:hAnsi="Times New Roman" w:cs="Times New Roman"/>
          <w:sz w:val="24"/>
          <w:szCs w:val="24"/>
        </w:rPr>
        <w:t>детей</w:t>
      </w:r>
      <w:r w:rsidRPr="008743E0">
        <w:rPr>
          <w:rFonts w:ascii="Times New Roman" w:eastAsia="Times New Roman" w:hAnsi="Times New Roman" w:cs="Times New Roman"/>
          <w:spacing w:val="-12"/>
          <w:sz w:val="24"/>
          <w:szCs w:val="24"/>
        </w:rPr>
        <w:t xml:space="preserve"> </w:t>
      </w:r>
      <w:r w:rsidRPr="008743E0">
        <w:rPr>
          <w:rFonts w:ascii="Times New Roman" w:eastAsia="Times New Roman" w:hAnsi="Times New Roman" w:cs="Times New Roman"/>
          <w:sz w:val="24"/>
          <w:szCs w:val="24"/>
        </w:rPr>
        <w:t>с</w:t>
      </w:r>
      <w:r w:rsidRPr="008743E0">
        <w:rPr>
          <w:rFonts w:ascii="Times New Roman" w:eastAsia="Times New Roman" w:hAnsi="Times New Roman" w:cs="Times New Roman"/>
          <w:spacing w:val="-13"/>
          <w:sz w:val="24"/>
          <w:szCs w:val="24"/>
        </w:rPr>
        <w:t xml:space="preserve"> </w:t>
      </w:r>
      <w:r w:rsidRPr="008743E0">
        <w:rPr>
          <w:rFonts w:ascii="Times New Roman" w:eastAsia="Times New Roman" w:hAnsi="Times New Roman" w:cs="Times New Roman"/>
          <w:sz w:val="24"/>
          <w:szCs w:val="24"/>
        </w:rPr>
        <w:t>экономическими</w:t>
      </w:r>
      <w:r w:rsidRPr="008743E0">
        <w:rPr>
          <w:rFonts w:ascii="Times New Roman" w:eastAsia="Times New Roman" w:hAnsi="Times New Roman" w:cs="Times New Roman"/>
          <w:spacing w:val="-12"/>
          <w:sz w:val="24"/>
          <w:szCs w:val="24"/>
        </w:rPr>
        <w:t xml:space="preserve"> </w:t>
      </w:r>
      <w:r w:rsidRPr="008743E0">
        <w:rPr>
          <w:rFonts w:ascii="Times New Roman" w:eastAsia="Times New Roman" w:hAnsi="Times New Roman" w:cs="Times New Roman"/>
          <w:sz w:val="24"/>
          <w:szCs w:val="24"/>
        </w:rPr>
        <w:t>знаниями,</w:t>
      </w:r>
      <w:r w:rsidRPr="008743E0">
        <w:rPr>
          <w:rFonts w:ascii="Times New Roman" w:eastAsia="Times New Roman" w:hAnsi="Times New Roman" w:cs="Times New Roman"/>
          <w:spacing w:val="-12"/>
          <w:sz w:val="24"/>
          <w:szCs w:val="24"/>
        </w:rPr>
        <w:t xml:space="preserve"> </w:t>
      </w:r>
      <w:r w:rsidRPr="008743E0">
        <w:rPr>
          <w:rFonts w:ascii="Times New Roman" w:eastAsia="Times New Roman" w:hAnsi="Times New Roman" w:cs="Times New Roman"/>
          <w:sz w:val="24"/>
          <w:szCs w:val="24"/>
        </w:rPr>
        <w:t>рассказывает</w:t>
      </w:r>
      <w:r w:rsidRPr="008743E0">
        <w:rPr>
          <w:rFonts w:ascii="Times New Roman" w:eastAsia="Times New Roman" w:hAnsi="Times New Roman" w:cs="Times New Roman"/>
          <w:spacing w:val="-58"/>
          <w:sz w:val="24"/>
          <w:szCs w:val="24"/>
        </w:rPr>
        <w:t xml:space="preserve"> </w:t>
      </w:r>
      <w:r w:rsidRPr="008743E0">
        <w:rPr>
          <w:rFonts w:ascii="Times New Roman" w:eastAsia="Times New Roman" w:hAnsi="Times New Roman" w:cs="Times New Roman"/>
          <w:sz w:val="24"/>
          <w:szCs w:val="24"/>
        </w:rPr>
        <w:t>о</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lastRenderedPageBreak/>
        <w:t>назначении</w:t>
      </w:r>
      <w:r w:rsidRPr="008743E0">
        <w:rPr>
          <w:rFonts w:ascii="Times New Roman" w:eastAsia="Times New Roman" w:hAnsi="Times New Roman" w:cs="Times New Roman"/>
          <w:spacing w:val="-5"/>
          <w:sz w:val="24"/>
          <w:szCs w:val="24"/>
        </w:rPr>
        <w:t xml:space="preserve"> </w:t>
      </w:r>
      <w:r w:rsidRPr="008743E0">
        <w:rPr>
          <w:rFonts w:ascii="Times New Roman" w:eastAsia="Times New Roman" w:hAnsi="Times New Roman" w:cs="Times New Roman"/>
          <w:sz w:val="24"/>
          <w:szCs w:val="24"/>
        </w:rPr>
        <w:t>рекламы</w:t>
      </w:r>
      <w:r w:rsidRPr="008743E0">
        <w:rPr>
          <w:rFonts w:ascii="Times New Roman" w:eastAsia="Times New Roman" w:hAnsi="Times New Roman" w:cs="Times New Roman"/>
          <w:spacing w:val="-8"/>
          <w:sz w:val="24"/>
          <w:szCs w:val="24"/>
        </w:rPr>
        <w:t xml:space="preserve"> </w:t>
      </w:r>
      <w:r w:rsidRPr="008743E0">
        <w:rPr>
          <w:rFonts w:ascii="Times New Roman" w:eastAsia="Times New Roman" w:hAnsi="Times New Roman" w:cs="Times New Roman"/>
          <w:sz w:val="24"/>
          <w:szCs w:val="24"/>
        </w:rPr>
        <w:t>для</w:t>
      </w:r>
      <w:r w:rsidRPr="008743E0">
        <w:rPr>
          <w:rFonts w:ascii="Times New Roman" w:eastAsia="Times New Roman" w:hAnsi="Times New Roman" w:cs="Times New Roman"/>
          <w:spacing w:val="-5"/>
          <w:sz w:val="24"/>
          <w:szCs w:val="24"/>
        </w:rPr>
        <w:t xml:space="preserve"> </w:t>
      </w:r>
      <w:r w:rsidRPr="008743E0">
        <w:rPr>
          <w:rFonts w:ascii="Times New Roman" w:eastAsia="Times New Roman" w:hAnsi="Times New Roman" w:cs="Times New Roman"/>
          <w:sz w:val="24"/>
          <w:szCs w:val="24"/>
        </w:rPr>
        <w:t>распространения</w:t>
      </w:r>
      <w:r w:rsidRPr="008743E0">
        <w:rPr>
          <w:rFonts w:ascii="Times New Roman" w:eastAsia="Times New Roman" w:hAnsi="Times New Roman" w:cs="Times New Roman"/>
          <w:spacing w:val="-7"/>
          <w:sz w:val="24"/>
          <w:szCs w:val="24"/>
        </w:rPr>
        <w:t xml:space="preserve"> </w:t>
      </w:r>
      <w:r w:rsidRPr="008743E0">
        <w:rPr>
          <w:rFonts w:ascii="Times New Roman" w:eastAsia="Times New Roman" w:hAnsi="Times New Roman" w:cs="Times New Roman"/>
          <w:sz w:val="24"/>
          <w:szCs w:val="24"/>
        </w:rPr>
        <w:t>информации</w:t>
      </w:r>
      <w:r w:rsidRPr="008743E0">
        <w:rPr>
          <w:rFonts w:ascii="Times New Roman" w:eastAsia="Times New Roman" w:hAnsi="Times New Roman" w:cs="Times New Roman"/>
          <w:spacing w:val="-7"/>
          <w:sz w:val="24"/>
          <w:szCs w:val="24"/>
        </w:rPr>
        <w:t xml:space="preserve"> </w:t>
      </w:r>
      <w:r w:rsidRPr="008743E0">
        <w:rPr>
          <w:rFonts w:ascii="Times New Roman" w:eastAsia="Times New Roman" w:hAnsi="Times New Roman" w:cs="Times New Roman"/>
          <w:sz w:val="24"/>
          <w:szCs w:val="24"/>
        </w:rPr>
        <w:t>о</w:t>
      </w:r>
      <w:r w:rsidRPr="008743E0">
        <w:rPr>
          <w:rFonts w:ascii="Times New Roman" w:eastAsia="Times New Roman" w:hAnsi="Times New Roman" w:cs="Times New Roman"/>
          <w:spacing w:val="-7"/>
          <w:sz w:val="24"/>
          <w:szCs w:val="24"/>
        </w:rPr>
        <w:t xml:space="preserve"> </w:t>
      </w:r>
      <w:r w:rsidRPr="008743E0">
        <w:rPr>
          <w:rFonts w:ascii="Times New Roman" w:eastAsia="Times New Roman" w:hAnsi="Times New Roman" w:cs="Times New Roman"/>
          <w:sz w:val="24"/>
          <w:szCs w:val="24"/>
        </w:rPr>
        <w:t>товаре,</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формирует</w:t>
      </w:r>
      <w:r w:rsidRPr="008743E0">
        <w:rPr>
          <w:rFonts w:ascii="Times New Roman" w:eastAsia="Times New Roman" w:hAnsi="Times New Roman" w:cs="Times New Roman"/>
          <w:spacing w:val="-4"/>
          <w:sz w:val="24"/>
          <w:szCs w:val="24"/>
        </w:rPr>
        <w:t xml:space="preserve"> </w:t>
      </w:r>
      <w:r w:rsidRPr="008743E0">
        <w:rPr>
          <w:rFonts w:ascii="Times New Roman" w:eastAsia="Times New Roman" w:hAnsi="Times New Roman" w:cs="Times New Roman"/>
          <w:sz w:val="24"/>
          <w:szCs w:val="24"/>
        </w:rPr>
        <w:t>представление</w:t>
      </w:r>
      <w:r w:rsidRPr="008743E0">
        <w:rPr>
          <w:rFonts w:ascii="Times New Roman" w:eastAsia="Times New Roman" w:hAnsi="Times New Roman" w:cs="Times New Roman"/>
          <w:spacing w:val="-7"/>
          <w:sz w:val="24"/>
          <w:szCs w:val="24"/>
        </w:rPr>
        <w:t xml:space="preserve"> </w:t>
      </w:r>
      <w:r w:rsidRPr="008743E0">
        <w:rPr>
          <w:rFonts w:ascii="Times New Roman" w:eastAsia="Times New Roman" w:hAnsi="Times New Roman" w:cs="Times New Roman"/>
          <w:sz w:val="24"/>
          <w:szCs w:val="24"/>
        </w:rPr>
        <w:t>о</w:t>
      </w:r>
      <w:r w:rsidRPr="008743E0">
        <w:rPr>
          <w:rFonts w:ascii="Times New Roman" w:eastAsia="Times New Roman" w:hAnsi="Times New Roman" w:cs="Times New Roman"/>
          <w:spacing w:val="-58"/>
          <w:sz w:val="24"/>
          <w:szCs w:val="24"/>
        </w:rPr>
        <w:t xml:space="preserve"> </w:t>
      </w:r>
      <w:r w:rsidRPr="008743E0">
        <w:rPr>
          <w:rFonts w:ascii="Times New Roman" w:eastAsia="Times New Roman" w:hAnsi="Times New Roman" w:cs="Times New Roman"/>
          <w:sz w:val="24"/>
          <w:szCs w:val="24"/>
        </w:rPr>
        <w:t>финансовой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грамотности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человека,</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обсуждает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детьми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назначение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денег</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участие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w:t>
      </w:r>
      <w:r w:rsidRPr="008743E0">
        <w:rPr>
          <w:rFonts w:ascii="Times New Roman" w:eastAsia="Times New Roman" w:hAnsi="Times New Roman" w:cs="Times New Roman"/>
          <w:spacing w:val="-57"/>
          <w:sz w:val="24"/>
          <w:szCs w:val="24"/>
        </w:rPr>
        <w:t xml:space="preserve"> </w:t>
      </w:r>
      <w:r w:rsidRPr="008743E0">
        <w:rPr>
          <w:rFonts w:ascii="Times New Roman" w:eastAsia="Times New Roman" w:hAnsi="Times New Roman" w:cs="Times New Roman"/>
          <w:sz w:val="24"/>
          <w:szCs w:val="24"/>
        </w:rPr>
        <w:t>процессе приобретения товаров или услуг, организует проблемные и игровые ситуации для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детей, развивает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умения планировать расходы на покупку необходимых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товаров 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услуг,</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формирует</w:t>
      </w:r>
      <w:r w:rsidRPr="008743E0">
        <w:rPr>
          <w:rFonts w:ascii="Times New Roman" w:eastAsia="Times New Roman" w:hAnsi="Times New Roman" w:cs="Times New Roman"/>
          <w:spacing w:val="4"/>
          <w:sz w:val="24"/>
          <w:szCs w:val="24"/>
        </w:rPr>
        <w:t xml:space="preserve"> </w:t>
      </w:r>
      <w:r w:rsidRPr="008743E0">
        <w:rPr>
          <w:rFonts w:ascii="Times New Roman" w:eastAsia="Times New Roman" w:hAnsi="Times New Roman" w:cs="Times New Roman"/>
          <w:sz w:val="24"/>
          <w:szCs w:val="24"/>
        </w:rPr>
        <w:t>уважение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к труду</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родителей (законных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представителей).</w:t>
      </w:r>
    </w:p>
    <w:p w:rsidR="008743E0" w:rsidRPr="008743E0" w:rsidRDefault="008743E0" w:rsidP="002D1615">
      <w:pPr>
        <w:widowControl w:val="0"/>
        <w:autoSpaceDE w:val="0"/>
        <w:autoSpaceDN w:val="0"/>
        <w:spacing w:after="0" w:line="360" w:lineRule="auto"/>
        <w:ind w:right="-31" w:firstLine="567"/>
        <w:jc w:val="both"/>
        <w:rPr>
          <w:rFonts w:ascii="Times New Roman" w:eastAsia="Times New Roman" w:hAnsi="Times New Roman" w:cs="Times New Roman"/>
          <w:sz w:val="24"/>
          <w:szCs w:val="24"/>
        </w:rPr>
      </w:pPr>
      <w:r w:rsidRPr="008743E0">
        <w:rPr>
          <w:rFonts w:ascii="Times New Roman" w:eastAsia="Times New Roman" w:hAnsi="Times New Roman" w:cs="Times New Roman"/>
          <w:sz w:val="24"/>
          <w:szCs w:val="24"/>
        </w:rPr>
        <w:t>Педагог продолжает поощрять инициативность и самостоятельность детей в процессах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самообслуживания в группе (убрать постель после сна, расставить ровно стулья за столами в</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зоне учебной деятельности), создает проблемные и игровые ситуации для развития умений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выполнять</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отдельные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трудовые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действия,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привлекает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к</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решению</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поставленных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задач</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родителей (законных представителей) с целью создания дома условий для развития умений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реализовывать</w:t>
      </w:r>
      <w:r w:rsidRPr="008743E0">
        <w:rPr>
          <w:rFonts w:ascii="Times New Roman" w:eastAsia="Times New Roman" w:hAnsi="Times New Roman" w:cs="Times New Roman"/>
          <w:spacing w:val="-7"/>
          <w:sz w:val="24"/>
          <w:szCs w:val="24"/>
        </w:rPr>
        <w:t xml:space="preserve"> </w:t>
      </w:r>
      <w:r w:rsidRPr="008743E0">
        <w:rPr>
          <w:rFonts w:ascii="Times New Roman" w:eastAsia="Times New Roman" w:hAnsi="Times New Roman" w:cs="Times New Roman"/>
          <w:sz w:val="24"/>
          <w:szCs w:val="24"/>
        </w:rPr>
        <w:t>элементы</w:t>
      </w:r>
      <w:r w:rsidRPr="008743E0">
        <w:rPr>
          <w:rFonts w:ascii="Times New Roman" w:eastAsia="Times New Roman" w:hAnsi="Times New Roman" w:cs="Times New Roman"/>
          <w:spacing w:val="-8"/>
          <w:sz w:val="24"/>
          <w:szCs w:val="24"/>
        </w:rPr>
        <w:t xml:space="preserve"> </w:t>
      </w:r>
      <w:r w:rsidRPr="008743E0">
        <w:rPr>
          <w:rFonts w:ascii="Times New Roman" w:eastAsia="Times New Roman" w:hAnsi="Times New Roman" w:cs="Times New Roman"/>
          <w:sz w:val="24"/>
          <w:szCs w:val="24"/>
        </w:rPr>
        <w:t>хозяйственно-бытового</w:t>
      </w:r>
      <w:r w:rsidRPr="008743E0">
        <w:rPr>
          <w:rFonts w:ascii="Times New Roman" w:eastAsia="Times New Roman" w:hAnsi="Times New Roman" w:cs="Times New Roman"/>
          <w:spacing w:val="-8"/>
          <w:sz w:val="24"/>
          <w:szCs w:val="24"/>
        </w:rPr>
        <w:t xml:space="preserve"> </w:t>
      </w:r>
      <w:r w:rsidRPr="008743E0">
        <w:rPr>
          <w:rFonts w:ascii="Times New Roman" w:eastAsia="Times New Roman" w:hAnsi="Times New Roman" w:cs="Times New Roman"/>
          <w:sz w:val="24"/>
          <w:szCs w:val="24"/>
        </w:rPr>
        <w:t>труда:</w:t>
      </w:r>
      <w:r w:rsidRPr="008743E0">
        <w:rPr>
          <w:rFonts w:ascii="Times New Roman" w:eastAsia="Times New Roman" w:hAnsi="Times New Roman" w:cs="Times New Roman"/>
          <w:spacing w:val="-8"/>
          <w:sz w:val="24"/>
          <w:szCs w:val="24"/>
        </w:rPr>
        <w:t xml:space="preserve"> </w:t>
      </w:r>
      <w:r w:rsidRPr="008743E0">
        <w:rPr>
          <w:rFonts w:ascii="Times New Roman" w:eastAsia="Times New Roman" w:hAnsi="Times New Roman" w:cs="Times New Roman"/>
          <w:sz w:val="24"/>
          <w:szCs w:val="24"/>
        </w:rPr>
        <w:t>вымыть</w:t>
      </w:r>
      <w:r w:rsidRPr="008743E0">
        <w:rPr>
          <w:rFonts w:ascii="Times New Roman" w:eastAsia="Times New Roman" w:hAnsi="Times New Roman" w:cs="Times New Roman"/>
          <w:spacing w:val="-7"/>
          <w:sz w:val="24"/>
          <w:szCs w:val="24"/>
        </w:rPr>
        <w:t xml:space="preserve"> </w:t>
      </w:r>
      <w:r w:rsidRPr="008743E0">
        <w:rPr>
          <w:rFonts w:ascii="Times New Roman" w:eastAsia="Times New Roman" w:hAnsi="Times New Roman" w:cs="Times New Roman"/>
          <w:sz w:val="24"/>
          <w:szCs w:val="24"/>
        </w:rPr>
        <w:t>тарелку</w:t>
      </w:r>
      <w:r w:rsidRPr="008743E0">
        <w:rPr>
          <w:rFonts w:ascii="Times New Roman" w:eastAsia="Times New Roman" w:hAnsi="Times New Roman" w:cs="Times New Roman"/>
          <w:spacing w:val="-13"/>
          <w:sz w:val="24"/>
          <w:szCs w:val="24"/>
        </w:rPr>
        <w:t xml:space="preserve"> </w:t>
      </w:r>
      <w:r w:rsidRPr="008743E0">
        <w:rPr>
          <w:rFonts w:ascii="Times New Roman" w:eastAsia="Times New Roman" w:hAnsi="Times New Roman" w:cs="Times New Roman"/>
          <w:sz w:val="24"/>
          <w:szCs w:val="24"/>
        </w:rPr>
        <w:t>после</w:t>
      </w:r>
      <w:r w:rsidRPr="008743E0">
        <w:rPr>
          <w:rFonts w:ascii="Times New Roman" w:eastAsia="Times New Roman" w:hAnsi="Times New Roman" w:cs="Times New Roman"/>
          <w:spacing w:val="-9"/>
          <w:sz w:val="24"/>
          <w:szCs w:val="24"/>
        </w:rPr>
        <w:t xml:space="preserve"> </w:t>
      </w:r>
      <w:r w:rsidRPr="008743E0">
        <w:rPr>
          <w:rFonts w:ascii="Times New Roman" w:eastAsia="Times New Roman" w:hAnsi="Times New Roman" w:cs="Times New Roman"/>
          <w:sz w:val="24"/>
          <w:szCs w:val="24"/>
        </w:rPr>
        <w:t>обеда,</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вытереть</w:t>
      </w:r>
      <w:r w:rsidRPr="008743E0">
        <w:rPr>
          <w:rFonts w:ascii="Times New Roman" w:eastAsia="Times New Roman" w:hAnsi="Times New Roman" w:cs="Times New Roman"/>
          <w:spacing w:val="-57"/>
          <w:sz w:val="24"/>
          <w:szCs w:val="24"/>
        </w:rPr>
        <w:t xml:space="preserve"> </w:t>
      </w:r>
      <w:r w:rsidRPr="008743E0">
        <w:rPr>
          <w:rFonts w:ascii="Times New Roman" w:eastAsia="Times New Roman" w:hAnsi="Times New Roman" w:cs="Times New Roman"/>
          <w:sz w:val="24"/>
          <w:szCs w:val="24"/>
        </w:rPr>
        <w:t>пыль в комнате, застелить кровать, погладить носовой платок, покормить домашнего питомца</w:t>
      </w:r>
      <w:r w:rsidRPr="008743E0">
        <w:rPr>
          <w:rFonts w:ascii="Times New Roman" w:eastAsia="Times New Roman" w:hAnsi="Times New Roman" w:cs="Times New Roman"/>
          <w:spacing w:val="-57"/>
          <w:sz w:val="24"/>
          <w:szCs w:val="24"/>
        </w:rPr>
        <w:t xml:space="preserve"> </w:t>
      </w:r>
      <w:r w:rsidRPr="008743E0">
        <w:rPr>
          <w:rFonts w:ascii="Times New Roman" w:eastAsia="Times New Roman" w:hAnsi="Times New Roman" w:cs="Times New Roman"/>
          <w:sz w:val="24"/>
          <w:szCs w:val="24"/>
        </w:rPr>
        <w:t>и тому</w:t>
      </w:r>
      <w:r w:rsidRPr="008743E0">
        <w:rPr>
          <w:rFonts w:ascii="Times New Roman" w:eastAsia="Times New Roman" w:hAnsi="Times New Roman" w:cs="Times New Roman"/>
          <w:spacing w:val="-5"/>
          <w:sz w:val="24"/>
          <w:szCs w:val="24"/>
        </w:rPr>
        <w:t xml:space="preserve"> </w:t>
      </w:r>
      <w:r w:rsidRPr="008743E0">
        <w:rPr>
          <w:rFonts w:ascii="Times New Roman" w:eastAsia="Times New Roman" w:hAnsi="Times New Roman" w:cs="Times New Roman"/>
          <w:sz w:val="24"/>
          <w:szCs w:val="24"/>
        </w:rPr>
        <w:t>подобное.</w:t>
      </w:r>
    </w:p>
    <w:p w:rsidR="008743E0" w:rsidRPr="008743E0" w:rsidRDefault="008743E0" w:rsidP="002D1615">
      <w:pPr>
        <w:widowControl w:val="0"/>
        <w:autoSpaceDE w:val="0"/>
        <w:autoSpaceDN w:val="0"/>
        <w:spacing w:after="0" w:line="360" w:lineRule="auto"/>
        <w:ind w:right="-31" w:firstLine="567"/>
        <w:jc w:val="both"/>
        <w:rPr>
          <w:rFonts w:ascii="Times New Roman" w:eastAsia="Times New Roman" w:hAnsi="Times New Roman" w:cs="Times New Roman"/>
          <w:sz w:val="24"/>
          <w:szCs w:val="24"/>
        </w:rPr>
      </w:pPr>
      <w:r w:rsidRPr="008743E0">
        <w:rPr>
          <w:rFonts w:ascii="Times New Roman" w:eastAsia="Times New Roman" w:hAnsi="Times New Roman" w:cs="Times New Roman"/>
          <w:sz w:val="24"/>
          <w:szCs w:val="24"/>
        </w:rPr>
        <w:t>Педагог создает условия для коллективного выполнения детьми трудовых поручений во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время дежурства, учит детей распределять между собой трудовые поручения для получения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единого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трудового результата.</w:t>
      </w:r>
    </w:p>
    <w:p w:rsidR="008743E0" w:rsidRPr="008743E0" w:rsidRDefault="008743E0" w:rsidP="006E5EE2">
      <w:pPr>
        <w:widowControl w:val="0"/>
        <w:numPr>
          <w:ilvl w:val="0"/>
          <w:numId w:val="23"/>
        </w:numPr>
        <w:tabs>
          <w:tab w:val="left" w:pos="851"/>
        </w:tabs>
        <w:autoSpaceDE w:val="0"/>
        <w:autoSpaceDN w:val="0"/>
        <w:spacing w:after="0" w:line="360" w:lineRule="auto"/>
        <w:ind w:left="0" w:right="-31" w:firstLine="567"/>
        <w:outlineLvl w:val="1"/>
        <w:rPr>
          <w:rFonts w:ascii="Times New Roman" w:eastAsia="Times New Roman" w:hAnsi="Times New Roman" w:cs="Times New Roman"/>
          <w:b/>
          <w:bCs/>
          <w:i/>
          <w:iCs/>
          <w:sz w:val="24"/>
          <w:szCs w:val="24"/>
        </w:rPr>
      </w:pPr>
      <w:r w:rsidRPr="008743E0">
        <w:rPr>
          <w:rFonts w:ascii="Times New Roman" w:eastAsia="Times New Roman" w:hAnsi="Times New Roman" w:cs="Times New Roman"/>
          <w:b/>
          <w:bCs/>
          <w:i/>
          <w:iCs/>
          <w:sz w:val="24"/>
          <w:szCs w:val="24"/>
        </w:rPr>
        <w:t>В</w:t>
      </w:r>
      <w:r w:rsidRPr="008743E0">
        <w:rPr>
          <w:rFonts w:ascii="Times New Roman" w:eastAsia="Times New Roman" w:hAnsi="Times New Roman" w:cs="Times New Roman"/>
          <w:b/>
          <w:bCs/>
          <w:i/>
          <w:iCs/>
          <w:spacing w:val="-4"/>
          <w:sz w:val="24"/>
          <w:szCs w:val="24"/>
        </w:rPr>
        <w:t xml:space="preserve"> </w:t>
      </w:r>
      <w:r w:rsidRPr="008743E0">
        <w:rPr>
          <w:rFonts w:ascii="Times New Roman" w:eastAsia="Times New Roman" w:hAnsi="Times New Roman" w:cs="Times New Roman"/>
          <w:b/>
          <w:bCs/>
          <w:i/>
          <w:iCs/>
          <w:sz w:val="24"/>
          <w:szCs w:val="24"/>
        </w:rPr>
        <w:t>области</w:t>
      </w:r>
      <w:r w:rsidRPr="008743E0">
        <w:rPr>
          <w:rFonts w:ascii="Times New Roman" w:eastAsia="Times New Roman" w:hAnsi="Times New Roman" w:cs="Times New Roman"/>
          <w:b/>
          <w:bCs/>
          <w:i/>
          <w:iCs/>
          <w:spacing w:val="-5"/>
          <w:sz w:val="24"/>
          <w:szCs w:val="24"/>
        </w:rPr>
        <w:t xml:space="preserve"> </w:t>
      </w:r>
      <w:r w:rsidRPr="008743E0">
        <w:rPr>
          <w:rFonts w:ascii="Times New Roman" w:eastAsia="Times New Roman" w:hAnsi="Times New Roman" w:cs="Times New Roman"/>
          <w:b/>
          <w:bCs/>
          <w:i/>
          <w:iCs/>
          <w:sz w:val="24"/>
          <w:szCs w:val="24"/>
        </w:rPr>
        <w:t>формирования</w:t>
      </w:r>
      <w:r w:rsidRPr="008743E0">
        <w:rPr>
          <w:rFonts w:ascii="Times New Roman" w:eastAsia="Times New Roman" w:hAnsi="Times New Roman" w:cs="Times New Roman"/>
          <w:b/>
          <w:bCs/>
          <w:i/>
          <w:iCs/>
          <w:spacing w:val="-3"/>
          <w:sz w:val="24"/>
          <w:szCs w:val="24"/>
        </w:rPr>
        <w:t xml:space="preserve"> </w:t>
      </w:r>
      <w:r w:rsidRPr="008743E0">
        <w:rPr>
          <w:rFonts w:ascii="Times New Roman" w:eastAsia="Times New Roman" w:hAnsi="Times New Roman" w:cs="Times New Roman"/>
          <w:b/>
          <w:bCs/>
          <w:i/>
          <w:iCs/>
          <w:sz w:val="24"/>
          <w:szCs w:val="24"/>
        </w:rPr>
        <w:t>безопасного</w:t>
      </w:r>
      <w:r w:rsidRPr="008743E0">
        <w:rPr>
          <w:rFonts w:ascii="Times New Roman" w:eastAsia="Times New Roman" w:hAnsi="Times New Roman" w:cs="Times New Roman"/>
          <w:b/>
          <w:bCs/>
          <w:i/>
          <w:iCs/>
          <w:spacing w:val="-4"/>
          <w:sz w:val="24"/>
          <w:szCs w:val="24"/>
        </w:rPr>
        <w:t xml:space="preserve"> </w:t>
      </w:r>
      <w:r w:rsidRPr="008743E0">
        <w:rPr>
          <w:rFonts w:ascii="Times New Roman" w:eastAsia="Times New Roman" w:hAnsi="Times New Roman" w:cs="Times New Roman"/>
          <w:b/>
          <w:bCs/>
          <w:i/>
          <w:iCs/>
          <w:sz w:val="24"/>
          <w:szCs w:val="24"/>
        </w:rPr>
        <w:t>поведения.</w:t>
      </w:r>
    </w:p>
    <w:p w:rsidR="008743E0" w:rsidRPr="008743E0" w:rsidRDefault="008743E0" w:rsidP="002D1615">
      <w:pPr>
        <w:widowControl w:val="0"/>
        <w:autoSpaceDE w:val="0"/>
        <w:autoSpaceDN w:val="0"/>
        <w:spacing w:after="0" w:line="360" w:lineRule="auto"/>
        <w:ind w:right="-31" w:firstLine="567"/>
        <w:jc w:val="both"/>
        <w:rPr>
          <w:rFonts w:ascii="Times New Roman" w:eastAsia="Times New Roman" w:hAnsi="Times New Roman" w:cs="Times New Roman"/>
          <w:sz w:val="24"/>
          <w:szCs w:val="24"/>
        </w:rPr>
      </w:pPr>
      <w:r w:rsidRPr="008743E0">
        <w:rPr>
          <w:rFonts w:ascii="Times New Roman" w:eastAsia="Times New Roman" w:hAnsi="Times New Roman" w:cs="Times New Roman"/>
          <w:sz w:val="24"/>
          <w:szCs w:val="24"/>
        </w:rPr>
        <w:t>Педагог создает условия для закрепления представлений детей о правилах безопасного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поведения в быту, на улице, в природе, в общении с людьми, в том числе в сети Интернет.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Обсуждает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детьми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содержание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детских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книг,</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где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герои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попадают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опасные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ситуации,</w:t>
      </w:r>
      <w:r w:rsidRPr="008743E0">
        <w:rPr>
          <w:rFonts w:ascii="Times New Roman" w:eastAsia="Times New Roman" w:hAnsi="Times New Roman" w:cs="Times New Roman"/>
          <w:spacing w:val="-57"/>
          <w:sz w:val="24"/>
          <w:szCs w:val="24"/>
        </w:rPr>
        <w:t xml:space="preserve"> </w:t>
      </w:r>
      <w:r w:rsidRPr="008743E0">
        <w:rPr>
          <w:rFonts w:ascii="Times New Roman" w:eastAsia="Times New Roman" w:hAnsi="Times New Roman" w:cs="Times New Roman"/>
          <w:sz w:val="24"/>
          <w:szCs w:val="24"/>
        </w:rPr>
        <w:t>побуждает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детей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к</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рассуждениям,</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что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нужно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было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сделать,</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чтобы</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избежать</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опасности,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обговаривает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вместе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детьми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алгоритм</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безопасного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поведения.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Рассматривает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детьми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картинки,</w:t>
      </w:r>
      <w:r w:rsidRPr="008743E0">
        <w:rPr>
          <w:rFonts w:ascii="Times New Roman" w:eastAsia="Times New Roman" w:hAnsi="Times New Roman" w:cs="Times New Roman"/>
          <w:spacing w:val="-10"/>
          <w:sz w:val="24"/>
          <w:szCs w:val="24"/>
        </w:rPr>
        <w:t xml:space="preserve"> </w:t>
      </w:r>
      <w:r w:rsidRPr="008743E0">
        <w:rPr>
          <w:rFonts w:ascii="Times New Roman" w:eastAsia="Times New Roman" w:hAnsi="Times New Roman" w:cs="Times New Roman"/>
          <w:sz w:val="24"/>
          <w:szCs w:val="24"/>
        </w:rPr>
        <w:t>постеры,</w:t>
      </w:r>
      <w:r w:rsidRPr="008743E0">
        <w:rPr>
          <w:rFonts w:ascii="Times New Roman" w:eastAsia="Times New Roman" w:hAnsi="Times New Roman" w:cs="Times New Roman"/>
          <w:spacing w:val="-7"/>
          <w:sz w:val="24"/>
          <w:szCs w:val="24"/>
        </w:rPr>
        <w:t xml:space="preserve"> </w:t>
      </w:r>
      <w:r w:rsidRPr="008743E0">
        <w:rPr>
          <w:rFonts w:ascii="Times New Roman" w:eastAsia="Times New Roman" w:hAnsi="Times New Roman" w:cs="Times New Roman"/>
          <w:sz w:val="24"/>
          <w:szCs w:val="24"/>
        </w:rPr>
        <w:t>где</w:t>
      </w:r>
      <w:r w:rsidRPr="008743E0">
        <w:rPr>
          <w:rFonts w:ascii="Times New Roman" w:eastAsia="Times New Roman" w:hAnsi="Times New Roman" w:cs="Times New Roman"/>
          <w:spacing w:val="-8"/>
          <w:sz w:val="24"/>
          <w:szCs w:val="24"/>
        </w:rPr>
        <w:t xml:space="preserve"> </w:t>
      </w:r>
      <w:r w:rsidRPr="008743E0">
        <w:rPr>
          <w:rFonts w:ascii="Times New Roman" w:eastAsia="Times New Roman" w:hAnsi="Times New Roman" w:cs="Times New Roman"/>
          <w:sz w:val="24"/>
          <w:szCs w:val="24"/>
        </w:rPr>
        <w:t>раскрывается</w:t>
      </w:r>
      <w:r w:rsidRPr="008743E0">
        <w:rPr>
          <w:rFonts w:ascii="Times New Roman" w:eastAsia="Times New Roman" w:hAnsi="Times New Roman" w:cs="Times New Roman"/>
          <w:spacing w:val="-7"/>
          <w:sz w:val="24"/>
          <w:szCs w:val="24"/>
        </w:rPr>
        <w:t xml:space="preserve"> </w:t>
      </w:r>
      <w:r w:rsidRPr="008743E0">
        <w:rPr>
          <w:rFonts w:ascii="Times New Roman" w:eastAsia="Times New Roman" w:hAnsi="Times New Roman" w:cs="Times New Roman"/>
          <w:sz w:val="24"/>
          <w:szCs w:val="24"/>
        </w:rPr>
        <w:t>связь</w:t>
      </w:r>
      <w:r w:rsidRPr="008743E0">
        <w:rPr>
          <w:rFonts w:ascii="Times New Roman" w:eastAsia="Times New Roman" w:hAnsi="Times New Roman" w:cs="Times New Roman"/>
          <w:spacing w:val="-7"/>
          <w:sz w:val="24"/>
          <w:szCs w:val="24"/>
        </w:rPr>
        <w:t xml:space="preserve"> </w:t>
      </w:r>
      <w:r w:rsidRPr="008743E0">
        <w:rPr>
          <w:rFonts w:ascii="Times New Roman" w:eastAsia="Times New Roman" w:hAnsi="Times New Roman" w:cs="Times New Roman"/>
          <w:sz w:val="24"/>
          <w:szCs w:val="24"/>
        </w:rPr>
        <w:t>между</w:t>
      </w:r>
      <w:r w:rsidRPr="008743E0">
        <w:rPr>
          <w:rFonts w:ascii="Times New Roman" w:eastAsia="Times New Roman" w:hAnsi="Times New Roman" w:cs="Times New Roman"/>
          <w:spacing w:val="-12"/>
          <w:sz w:val="24"/>
          <w:szCs w:val="24"/>
        </w:rPr>
        <w:t xml:space="preserve"> </w:t>
      </w:r>
      <w:r w:rsidRPr="008743E0">
        <w:rPr>
          <w:rFonts w:ascii="Times New Roman" w:eastAsia="Times New Roman" w:hAnsi="Times New Roman" w:cs="Times New Roman"/>
          <w:sz w:val="24"/>
          <w:szCs w:val="24"/>
        </w:rPr>
        <w:t>необдуманным</w:t>
      </w:r>
      <w:r w:rsidRPr="008743E0">
        <w:rPr>
          <w:rFonts w:ascii="Times New Roman" w:eastAsia="Times New Roman" w:hAnsi="Times New Roman" w:cs="Times New Roman"/>
          <w:spacing w:val="-8"/>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5"/>
          <w:sz w:val="24"/>
          <w:szCs w:val="24"/>
        </w:rPr>
        <w:t xml:space="preserve"> </w:t>
      </w:r>
      <w:r w:rsidRPr="008743E0">
        <w:rPr>
          <w:rFonts w:ascii="Times New Roman" w:eastAsia="Times New Roman" w:hAnsi="Times New Roman" w:cs="Times New Roman"/>
          <w:sz w:val="24"/>
          <w:szCs w:val="24"/>
        </w:rPr>
        <w:t>неосторожным</w:t>
      </w:r>
      <w:r w:rsidRPr="008743E0">
        <w:rPr>
          <w:rFonts w:ascii="Times New Roman" w:eastAsia="Times New Roman" w:hAnsi="Times New Roman" w:cs="Times New Roman"/>
          <w:spacing w:val="-8"/>
          <w:sz w:val="24"/>
          <w:szCs w:val="24"/>
        </w:rPr>
        <w:t xml:space="preserve"> </w:t>
      </w:r>
      <w:r w:rsidRPr="008743E0">
        <w:rPr>
          <w:rFonts w:ascii="Times New Roman" w:eastAsia="Times New Roman" w:hAnsi="Times New Roman" w:cs="Times New Roman"/>
          <w:sz w:val="24"/>
          <w:szCs w:val="24"/>
        </w:rPr>
        <w:t>действиями</w:t>
      </w:r>
      <w:r w:rsidRPr="008743E0">
        <w:rPr>
          <w:rFonts w:ascii="Times New Roman" w:eastAsia="Times New Roman" w:hAnsi="Times New Roman" w:cs="Times New Roman"/>
          <w:spacing w:val="-58"/>
          <w:sz w:val="24"/>
          <w:szCs w:val="24"/>
        </w:rPr>
        <w:t xml:space="preserve"> </w:t>
      </w:r>
      <w:r w:rsidRPr="008743E0">
        <w:rPr>
          <w:rFonts w:ascii="Times New Roman" w:eastAsia="Times New Roman" w:hAnsi="Times New Roman" w:cs="Times New Roman"/>
          <w:sz w:val="24"/>
          <w:szCs w:val="24"/>
        </w:rPr>
        <w:t>человека</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опасными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последствиями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разрешения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ситуации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(наступил</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на</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люк</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чуть</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не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провалился</w:t>
      </w:r>
      <w:r w:rsidRPr="008743E0">
        <w:rPr>
          <w:rFonts w:ascii="Times New Roman" w:eastAsia="Times New Roman" w:hAnsi="Times New Roman" w:cs="Times New Roman"/>
          <w:spacing w:val="-7"/>
          <w:sz w:val="24"/>
          <w:szCs w:val="24"/>
        </w:rPr>
        <w:t xml:space="preserve"> </w:t>
      </w:r>
      <w:r w:rsidRPr="008743E0">
        <w:rPr>
          <w:rFonts w:ascii="Times New Roman" w:eastAsia="Times New Roman" w:hAnsi="Times New Roman" w:cs="Times New Roman"/>
          <w:sz w:val="24"/>
          <w:szCs w:val="24"/>
        </w:rPr>
        <w:t>в</w:t>
      </w:r>
      <w:r w:rsidRPr="008743E0">
        <w:rPr>
          <w:rFonts w:ascii="Times New Roman" w:eastAsia="Times New Roman" w:hAnsi="Times New Roman" w:cs="Times New Roman"/>
          <w:spacing w:val="-8"/>
          <w:sz w:val="24"/>
          <w:szCs w:val="24"/>
        </w:rPr>
        <w:t xml:space="preserve"> </w:t>
      </w:r>
      <w:r w:rsidRPr="008743E0">
        <w:rPr>
          <w:rFonts w:ascii="Times New Roman" w:eastAsia="Times New Roman" w:hAnsi="Times New Roman" w:cs="Times New Roman"/>
          <w:sz w:val="24"/>
          <w:szCs w:val="24"/>
        </w:rPr>
        <w:t>шахту,</w:t>
      </w:r>
      <w:r w:rsidRPr="008743E0">
        <w:rPr>
          <w:rFonts w:ascii="Times New Roman" w:eastAsia="Times New Roman" w:hAnsi="Times New Roman" w:cs="Times New Roman"/>
          <w:spacing w:val="-7"/>
          <w:sz w:val="24"/>
          <w:szCs w:val="24"/>
        </w:rPr>
        <w:t xml:space="preserve"> </w:t>
      </w:r>
      <w:r w:rsidRPr="008743E0">
        <w:rPr>
          <w:rFonts w:ascii="Times New Roman" w:eastAsia="Times New Roman" w:hAnsi="Times New Roman" w:cs="Times New Roman"/>
          <w:sz w:val="24"/>
          <w:szCs w:val="24"/>
        </w:rPr>
        <w:t>толкнул</w:t>
      </w:r>
      <w:r w:rsidRPr="008743E0">
        <w:rPr>
          <w:rFonts w:ascii="Times New Roman" w:eastAsia="Times New Roman" w:hAnsi="Times New Roman" w:cs="Times New Roman"/>
          <w:spacing w:val="-7"/>
          <w:sz w:val="24"/>
          <w:szCs w:val="24"/>
        </w:rPr>
        <w:t xml:space="preserve"> </w:t>
      </w:r>
      <w:r w:rsidRPr="008743E0">
        <w:rPr>
          <w:rFonts w:ascii="Times New Roman" w:eastAsia="Times New Roman" w:hAnsi="Times New Roman" w:cs="Times New Roman"/>
          <w:sz w:val="24"/>
          <w:szCs w:val="24"/>
        </w:rPr>
        <w:t>ребёнка</w:t>
      </w:r>
      <w:r w:rsidRPr="008743E0">
        <w:rPr>
          <w:rFonts w:ascii="Times New Roman" w:eastAsia="Times New Roman" w:hAnsi="Times New Roman" w:cs="Times New Roman"/>
          <w:spacing w:val="-8"/>
          <w:sz w:val="24"/>
          <w:szCs w:val="24"/>
        </w:rPr>
        <w:t xml:space="preserve"> </w:t>
      </w:r>
      <w:r w:rsidRPr="008743E0">
        <w:rPr>
          <w:rFonts w:ascii="Times New Roman" w:eastAsia="Times New Roman" w:hAnsi="Times New Roman" w:cs="Times New Roman"/>
          <w:sz w:val="24"/>
          <w:szCs w:val="24"/>
        </w:rPr>
        <w:t>на</w:t>
      </w:r>
      <w:r w:rsidRPr="008743E0">
        <w:rPr>
          <w:rFonts w:ascii="Times New Roman" w:eastAsia="Times New Roman" w:hAnsi="Times New Roman" w:cs="Times New Roman"/>
          <w:spacing w:val="-8"/>
          <w:sz w:val="24"/>
          <w:szCs w:val="24"/>
        </w:rPr>
        <w:t xml:space="preserve"> </w:t>
      </w:r>
      <w:r w:rsidRPr="008743E0">
        <w:rPr>
          <w:rFonts w:ascii="Times New Roman" w:eastAsia="Times New Roman" w:hAnsi="Times New Roman" w:cs="Times New Roman"/>
          <w:sz w:val="24"/>
          <w:szCs w:val="24"/>
        </w:rPr>
        <w:t>горке</w:t>
      </w:r>
      <w:r w:rsidRPr="008743E0">
        <w:rPr>
          <w:rFonts w:ascii="Times New Roman" w:eastAsia="Times New Roman" w:hAnsi="Times New Roman" w:cs="Times New Roman"/>
          <w:spacing w:val="-7"/>
          <w:sz w:val="24"/>
          <w:szCs w:val="24"/>
        </w:rPr>
        <w:t xml:space="preserve"> </w:t>
      </w:r>
      <w:r w:rsidRPr="008743E0">
        <w:rPr>
          <w:rFonts w:ascii="Times New Roman" w:eastAsia="Times New Roman" w:hAnsi="Times New Roman" w:cs="Times New Roman"/>
          <w:sz w:val="24"/>
          <w:szCs w:val="24"/>
        </w:rPr>
        <w:t>–</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мальчик</w:t>
      </w:r>
      <w:r w:rsidRPr="008743E0">
        <w:rPr>
          <w:rFonts w:ascii="Times New Roman" w:eastAsia="Times New Roman" w:hAnsi="Times New Roman" w:cs="Times New Roman"/>
          <w:spacing w:val="-4"/>
          <w:sz w:val="24"/>
          <w:szCs w:val="24"/>
        </w:rPr>
        <w:t xml:space="preserve"> </w:t>
      </w:r>
      <w:r w:rsidRPr="008743E0">
        <w:rPr>
          <w:rFonts w:ascii="Times New Roman" w:eastAsia="Times New Roman" w:hAnsi="Times New Roman" w:cs="Times New Roman"/>
          <w:sz w:val="24"/>
          <w:szCs w:val="24"/>
        </w:rPr>
        <w:t>упал</w:t>
      </w:r>
      <w:r w:rsidRPr="008743E0">
        <w:rPr>
          <w:rFonts w:ascii="Times New Roman" w:eastAsia="Times New Roman" w:hAnsi="Times New Roman" w:cs="Times New Roman"/>
          <w:spacing w:val="-7"/>
          <w:sz w:val="24"/>
          <w:szCs w:val="24"/>
        </w:rPr>
        <w:t xml:space="preserve"> </w:t>
      </w:r>
      <w:r w:rsidRPr="008743E0">
        <w:rPr>
          <w:rFonts w:ascii="Times New Roman" w:eastAsia="Times New Roman" w:hAnsi="Times New Roman" w:cs="Times New Roman"/>
          <w:sz w:val="24"/>
          <w:szCs w:val="24"/>
        </w:rPr>
        <w:t>на</w:t>
      </w:r>
      <w:r w:rsidRPr="008743E0">
        <w:rPr>
          <w:rFonts w:ascii="Times New Roman" w:eastAsia="Times New Roman" w:hAnsi="Times New Roman" w:cs="Times New Roman"/>
          <w:spacing w:val="-8"/>
          <w:sz w:val="24"/>
          <w:szCs w:val="24"/>
        </w:rPr>
        <w:t xml:space="preserve"> </w:t>
      </w:r>
      <w:r w:rsidRPr="008743E0">
        <w:rPr>
          <w:rFonts w:ascii="Times New Roman" w:eastAsia="Times New Roman" w:hAnsi="Times New Roman" w:cs="Times New Roman"/>
          <w:sz w:val="24"/>
          <w:szCs w:val="24"/>
        </w:rPr>
        <w:t>острый</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лед</w:t>
      </w:r>
      <w:r w:rsidRPr="008743E0">
        <w:rPr>
          <w:rFonts w:ascii="Times New Roman" w:eastAsia="Times New Roman" w:hAnsi="Times New Roman" w:cs="Times New Roman"/>
          <w:spacing w:val="-9"/>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6"/>
          <w:sz w:val="24"/>
          <w:szCs w:val="24"/>
        </w:rPr>
        <w:t xml:space="preserve"> </w:t>
      </w:r>
      <w:r w:rsidRPr="008743E0">
        <w:rPr>
          <w:rFonts w:ascii="Times New Roman" w:eastAsia="Times New Roman" w:hAnsi="Times New Roman" w:cs="Times New Roman"/>
          <w:sz w:val="24"/>
          <w:szCs w:val="24"/>
        </w:rPr>
        <w:t>тому</w:t>
      </w:r>
      <w:r w:rsidRPr="008743E0">
        <w:rPr>
          <w:rFonts w:ascii="Times New Roman" w:eastAsia="Times New Roman" w:hAnsi="Times New Roman" w:cs="Times New Roman"/>
          <w:spacing w:val="-13"/>
          <w:sz w:val="24"/>
          <w:szCs w:val="24"/>
        </w:rPr>
        <w:t xml:space="preserve"> </w:t>
      </w:r>
      <w:r w:rsidRPr="008743E0">
        <w:rPr>
          <w:rFonts w:ascii="Times New Roman" w:eastAsia="Times New Roman" w:hAnsi="Times New Roman" w:cs="Times New Roman"/>
          <w:sz w:val="24"/>
          <w:szCs w:val="24"/>
        </w:rPr>
        <w:t>подобное).</w:t>
      </w:r>
      <w:r w:rsidRPr="008743E0">
        <w:rPr>
          <w:rFonts w:ascii="Times New Roman" w:eastAsia="Times New Roman" w:hAnsi="Times New Roman" w:cs="Times New Roman"/>
          <w:spacing w:val="-58"/>
          <w:sz w:val="24"/>
          <w:szCs w:val="24"/>
        </w:rPr>
        <w:t xml:space="preserve"> </w:t>
      </w:r>
      <w:r w:rsidRPr="008743E0">
        <w:rPr>
          <w:rFonts w:ascii="Times New Roman" w:eastAsia="Times New Roman" w:hAnsi="Times New Roman" w:cs="Times New Roman"/>
          <w:sz w:val="24"/>
          <w:szCs w:val="24"/>
        </w:rPr>
        <w:t>Инициирует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проблемными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вопросами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желание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детей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рассказать</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том,</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как</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можно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было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избежать опасной ситуации, какие советы дети могли бы дать героям, представленным на</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картинках.</w:t>
      </w:r>
    </w:p>
    <w:p w:rsidR="008743E0" w:rsidRPr="008743E0" w:rsidRDefault="008743E0" w:rsidP="002D1615">
      <w:pPr>
        <w:widowControl w:val="0"/>
        <w:autoSpaceDE w:val="0"/>
        <w:autoSpaceDN w:val="0"/>
        <w:spacing w:after="0" w:line="360" w:lineRule="auto"/>
        <w:ind w:right="-31" w:firstLine="567"/>
        <w:jc w:val="both"/>
        <w:rPr>
          <w:rFonts w:ascii="Times New Roman" w:eastAsia="Times New Roman" w:hAnsi="Times New Roman" w:cs="Times New Roman"/>
          <w:sz w:val="24"/>
          <w:szCs w:val="24"/>
        </w:rPr>
      </w:pPr>
      <w:r w:rsidRPr="008743E0">
        <w:rPr>
          <w:rFonts w:ascii="Times New Roman" w:eastAsia="Times New Roman" w:hAnsi="Times New Roman" w:cs="Times New Roman"/>
          <w:sz w:val="24"/>
          <w:szCs w:val="24"/>
        </w:rPr>
        <w:t>Педагог создает условия для самостоятельной деятельности детей, где можно было бы</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применить</w:t>
      </w:r>
      <w:r w:rsidRPr="008743E0">
        <w:rPr>
          <w:rFonts w:ascii="Times New Roman" w:eastAsia="Times New Roman" w:hAnsi="Times New Roman" w:cs="Times New Roman"/>
          <w:spacing w:val="-10"/>
          <w:sz w:val="24"/>
          <w:szCs w:val="24"/>
        </w:rPr>
        <w:t xml:space="preserve"> </w:t>
      </w:r>
      <w:r w:rsidRPr="008743E0">
        <w:rPr>
          <w:rFonts w:ascii="Times New Roman" w:eastAsia="Times New Roman" w:hAnsi="Times New Roman" w:cs="Times New Roman"/>
          <w:sz w:val="24"/>
          <w:szCs w:val="24"/>
        </w:rPr>
        <w:t>навыки</w:t>
      </w:r>
      <w:r w:rsidRPr="008743E0">
        <w:rPr>
          <w:rFonts w:ascii="Times New Roman" w:eastAsia="Times New Roman" w:hAnsi="Times New Roman" w:cs="Times New Roman"/>
          <w:spacing w:val="-11"/>
          <w:sz w:val="24"/>
          <w:szCs w:val="24"/>
        </w:rPr>
        <w:t xml:space="preserve"> </w:t>
      </w:r>
      <w:r w:rsidRPr="008743E0">
        <w:rPr>
          <w:rFonts w:ascii="Times New Roman" w:eastAsia="Times New Roman" w:hAnsi="Times New Roman" w:cs="Times New Roman"/>
          <w:sz w:val="24"/>
          <w:szCs w:val="24"/>
        </w:rPr>
        <w:t>безопасного</w:t>
      </w:r>
      <w:r w:rsidRPr="008743E0">
        <w:rPr>
          <w:rFonts w:ascii="Times New Roman" w:eastAsia="Times New Roman" w:hAnsi="Times New Roman" w:cs="Times New Roman"/>
          <w:spacing w:val="-12"/>
          <w:sz w:val="24"/>
          <w:szCs w:val="24"/>
        </w:rPr>
        <w:t xml:space="preserve"> </w:t>
      </w:r>
      <w:r w:rsidRPr="008743E0">
        <w:rPr>
          <w:rFonts w:ascii="Times New Roman" w:eastAsia="Times New Roman" w:hAnsi="Times New Roman" w:cs="Times New Roman"/>
          <w:sz w:val="24"/>
          <w:szCs w:val="24"/>
        </w:rPr>
        <w:t>поведения:</w:t>
      </w:r>
      <w:r w:rsidRPr="008743E0">
        <w:rPr>
          <w:rFonts w:ascii="Times New Roman" w:eastAsia="Times New Roman" w:hAnsi="Times New Roman" w:cs="Times New Roman"/>
          <w:spacing w:val="-10"/>
          <w:sz w:val="24"/>
          <w:szCs w:val="24"/>
        </w:rPr>
        <w:t xml:space="preserve"> </w:t>
      </w:r>
      <w:r w:rsidRPr="008743E0">
        <w:rPr>
          <w:rFonts w:ascii="Times New Roman" w:eastAsia="Times New Roman" w:hAnsi="Times New Roman" w:cs="Times New Roman"/>
          <w:sz w:val="24"/>
          <w:szCs w:val="24"/>
        </w:rPr>
        <w:t>организует</w:t>
      </w:r>
      <w:r w:rsidRPr="008743E0">
        <w:rPr>
          <w:rFonts w:ascii="Times New Roman" w:eastAsia="Times New Roman" w:hAnsi="Times New Roman" w:cs="Times New Roman"/>
          <w:spacing w:val="-11"/>
          <w:sz w:val="24"/>
          <w:szCs w:val="24"/>
        </w:rPr>
        <w:t xml:space="preserve"> </w:t>
      </w:r>
      <w:r w:rsidRPr="008743E0">
        <w:rPr>
          <w:rFonts w:ascii="Times New Roman" w:eastAsia="Times New Roman" w:hAnsi="Times New Roman" w:cs="Times New Roman"/>
          <w:sz w:val="24"/>
          <w:szCs w:val="24"/>
        </w:rPr>
        <w:t>игровые</w:t>
      </w:r>
      <w:r w:rsidRPr="008743E0">
        <w:rPr>
          <w:rFonts w:ascii="Times New Roman" w:eastAsia="Times New Roman" w:hAnsi="Times New Roman" w:cs="Times New Roman"/>
          <w:spacing w:val="-13"/>
          <w:sz w:val="24"/>
          <w:szCs w:val="24"/>
        </w:rPr>
        <w:t xml:space="preserve"> </w:t>
      </w:r>
      <w:r w:rsidRPr="008743E0">
        <w:rPr>
          <w:rFonts w:ascii="Times New Roman" w:eastAsia="Times New Roman" w:hAnsi="Times New Roman" w:cs="Times New Roman"/>
          <w:sz w:val="24"/>
          <w:szCs w:val="24"/>
        </w:rPr>
        <w:t>и</w:t>
      </w:r>
      <w:r w:rsidRPr="008743E0">
        <w:rPr>
          <w:rFonts w:ascii="Times New Roman" w:eastAsia="Times New Roman" w:hAnsi="Times New Roman" w:cs="Times New Roman"/>
          <w:spacing w:val="-10"/>
          <w:sz w:val="24"/>
          <w:szCs w:val="24"/>
        </w:rPr>
        <w:t xml:space="preserve"> </w:t>
      </w:r>
      <w:r w:rsidRPr="008743E0">
        <w:rPr>
          <w:rFonts w:ascii="Times New Roman" w:eastAsia="Times New Roman" w:hAnsi="Times New Roman" w:cs="Times New Roman"/>
          <w:sz w:val="24"/>
          <w:szCs w:val="24"/>
        </w:rPr>
        <w:t>проблемные</w:t>
      </w:r>
      <w:r w:rsidRPr="008743E0">
        <w:rPr>
          <w:rFonts w:ascii="Times New Roman" w:eastAsia="Times New Roman" w:hAnsi="Times New Roman" w:cs="Times New Roman"/>
          <w:spacing w:val="-13"/>
          <w:sz w:val="24"/>
          <w:szCs w:val="24"/>
        </w:rPr>
        <w:t xml:space="preserve"> </w:t>
      </w:r>
      <w:r w:rsidRPr="008743E0">
        <w:rPr>
          <w:rFonts w:ascii="Times New Roman" w:eastAsia="Times New Roman" w:hAnsi="Times New Roman" w:cs="Times New Roman"/>
          <w:sz w:val="24"/>
          <w:szCs w:val="24"/>
        </w:rPr>
        <w:t>ситуации,</w:t>
      </w:r>
      <w:r w:rsidRPr="008743E0">
        <w:rPr>
          <w:rFonts w:ascii="Times New Roman" w:eastAsia="Times New Roman" w:hAnsi="Times New Roman" w:cs="Times New Roman"/>
          <w:spacing w:val="-12"/>
          <w:sz w:val="24"/>
          <w:szCs w:val="24"/>
        </w:rPr>
        <w:t xml:space="preserve"> </w:t>
      </w:r>
      <w:r w:rsidRPr="008743E0">
        <w:rPr>
          <w:rFonts w:ascii="Times New Roman" w:eastAsia="Times New Roman" w:hAnsi="Times New Roman" w:cs="Times New Roman"/>
          <w:sz w:val="24"/>
          <w:szCs w:val="24"/>
        </w:rPr>
        <w:t>решая</w:t>
      </w:r>
    </w:p>
    <w:p w:rsidR="008743E0" w:rsidRPr="008743E0" w:rsidRDefault="008743E0" w:rsidP="0090418B">
      <w:pPr>
        <w:widowControl w:val="0"/>
        <w:autoSpaceDE w:val="0"/>
        <w:autoSpaceDN w:val="0"/>
        <w:spacing w:after="0" w:line="360" w:lineRule="auto"/>
        <w:ind w:right="-31" w:firstLine="567"/>
        <w:jc w:val="both"/>
        <w:rPr>
          <w:rFonts w:ascii="Times New Roman" w:eastAsia="Times New Roman" w:hAnsi="Times New Roman" w:cs="Times New Roman"/>
          <w:sz w:val="24"/>
          <w:szCs w:val="24"/>
        </w:rPr>
      </w:pPr>
      <w:r w:rsidRPr="008743E0">
        <w:rPr>
          <w:rFonts w:ascii="Times New Roman" w:eastAsia="Times New Roman" w:hAnsi="Times New Roman" w:cs="Times New Roman"/>
          <w:sz w:val="24"/>
          <w:szCs w:val="24"/>
        </w:rPr>
        <w:t>которые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ребёнок</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может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закрепить</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правила</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безопасного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поведения.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Инициирует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вместе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w:t>
      </w:r>
      <w:r w:rsidRPr="008743E0">
        <w:rPr>
          <w:rFonts w:ascii="Times New Roman" w:eastAsia="Times New Roman" w:hAnsi="Times New Roman" w:cs="Times New Roman"/>
          <w:spacing w:val="-57"/>
          <w:sz w:val="24"/>
          <w:szCs w:val="24"/>
        </w:rPr>
        <w:t xml:space="preserve"> </w:t>
      </w:r>
      <w:r w:rsidRPr="008743E0">
        <w:rPr>
          <w:rFonts w:ascii="Times New Roman" w:eastAsia="Times New Roman" w:hAnsi="Times New Roman" w:cs="Times New Roman"/>
          <w:sz w:val="24"/>
          <w:szCs w:val="24"/>
        </w:rPr>
        <w:t>детьми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создание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общих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правил</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безопасного</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поведения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группе,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на</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улице,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природе,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w:t>
      </w:r>
      <w:r w:rsidRPr="008743E0">
        <w:rPr>
          <w:rFonts w:ascii="Times New Roman" w:eastAsia="Times New Roman" w:hAnsi="Times New Roman" w:cs="Times New Roman"/>
          <w:spacing w:val="-57"/>
          <w:sz w:val="24"/>
          <w:szCs w:val="24"/>
        </w:rPr>
        <w:t xml:space="preserve"> </w:t>
      </w:r>
      <w:r w:rsidRPr="008743E0">
        <w:rPr>
          <w:rFonts w:ascii="Times New Roman" w:eastAsia="Times New Roman" w:hAnsi="Times New Roman" w:cs="Times New Roman"/>
          <w:sz w:val="24"/>
          <w:szCs w:val="24"/>
        </w:rPr>
        <w:t>общении с людьми, поощряет интерес детей к данной теме, поддерживает их творческие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pacing w:val="-1"/>
          <w:sz w:val="24"/>
          <w:szCs w:val="24"/>
        </w:rPr>
        <w:t>находки</w:t>
      </w:r>
      <w:r w:rsidRPr="008743E0">
        <w:rPr>
          <w:rFonts w:ascii="Times New Roman" w:eastAsia="Times New Roman" w:hAnsi="Times New Roman" w:cs="Times New Roman"/>
          <w:spacing w:val="-16"/>
          <w:sz w:val="24"/>
          <w:szCs w:val="24"/>
        </w:rPr>
        <w:t xml:space="preserve"> </w:t>
      </w:r>
      <w:r w:rsidRPr="008743E0">
        <w:rPr>
          <w:rFonts w:ascii="Times New Roman" w:eastAsia="Times New Roman" w:hAnsi="Times New Roman" w:cs="Times New Roman"/>
          <w:spacing w:val="-1"/>
          <w:sz w:val="24"/>
          <w:szCs w:val="24"/>
        </w:rPr>
        <w:t>и</w:t>
      </w:r>
      <w:r w:rsidRPr="008743E0">
        <w:rPr>
          <w:rFonts w:ascii="Times New Roman" w:eastAsia="Times New Roman" w:hAnsi="Times New Roman" w:cs="Times New Roman"/>
          <w:spacing w:val="-14"/>
          <w:sz w:val="24"/>
          <w:szCs w:val="24"/>
        </w:rPr>
        <w:t xml:space="preserve"> </w:t>
      </w:r>
      <w:r w:rsidRPr="008743E0">
        <w:rPr>
          <w:rFonts w:ascii="Times New Roman" w:eastAsia="Times New Roman" w:hAnsi="Times New Roman" w:cs="Times New Roman"/>
          <w:spacing w:val="-1"/>
          <w:sz w:val="24"/>
          <w:szCs w:val="24"/>
        </w:rPr>
        <w:t>предложения.</w:t>
      </w:r>
      <w:r w:rsidRPr="008743E0">
        <w:rPr>
          <w:rFonts w:ascii="Times New Roman" w:eastAsia="Times New Roman" w:hAnsi="Times New Roman" w:cs="Times New Roman"/>
          <w:spacing w:val="-15"/>
          <w:sz w:val="24"/>
          <w:szCs w:val="24"/>
        </w:rPr>
        <w:t xml:space="preserve"> </w:t>
      </w:r>
      <w:r w:rsidRPr="008743E0">
        <w:rPr>
          <w:rFonts w:ascii="Times New Roman" w:eastAsia="Times New Roman" w:hAnsi="Times New Roman" w:cs="Times New Roman"/>
          <w:spacing w:val="-1"/>
          <w:sz w:val="24"/>
          <w:szCs w:val="24"/>
        </w:rPr>
        <w:t>Читает</w:t>
      </w:r>
      <w:r w:rsidRPr="008743E0">
        <w:rPr>
          <w:rFonts w:ascii="Times New Roman" w:eastAsia="Times New Roman" w:hAnsi="Times New Roman" w:cs="Times New Roman"/>
          <w:spacing w:val="-14"/>
          <w:sz w:val="24"/>
          <w:szCs w:val="24"/>
        </w:rPr>
        <w:t xml:space="preserve"> </w:t>
      </w:r>
      <w:r w:rsidRPr="008743E0">
        <w:rPr>
          <w:rFonts w:ascii="Times New Roman" w:eastAsia="Times New Roman" w:hAnsi="Times New Roman" w:cs="Times New Roman"/>
          <w:spacing w:val="-1"/>
          <w:sz w:val="24"/>
          <w:szCs w:val="24"/>
        </w:rPr>
        <w:t>с</w:t>
      </w:r>
      <w:r w:rsidRPr="008743E0">
        <w:rPr>
          <w:rFonts w:ascii="Times New Roman" w:eastAsia="Times New Roman" w:hAnsi="Times New Roman" w:cs="Times New Roman"/>
          <w:spacing w:val="-16"/>
          <w:sz w:val="24"/>
          <w:szCs w:val="24"/>
        </w:rPr>
        <w:t xml:space="preserve"> </w:t>
      </w:r>
      <w:r w:rsidRPr="008743E0">
        <w:rPr>
          <w:rFonts w:ascii="Times New Roman" w:eastAsia="Times New Roman" w:hAnsi="Times New Roman" w:cs="Times New Roman"/>
          <w:spacing w:val="-1"/>
          <w:sz w:val="24"/>
          <w:szCs w:val="24"/>
        </w:rPr>
        <w:t>детьми</w:t>
      </w:r>
      <w:r w:rsidRPr="008743E0">
        <w:rPr>
          <w:rFonts w:ascii="Times New Roman" w:eastAsia="Times New Roman" w:hAnsi="Times New Roman" w:cs="Times New Roman"/>
          <w:spacing w:val="-16"/>
          <w:sz w:val="24"/>
          <w:szCs w:val="24"/>
        </w:rPr>
        <w:t xml:space="preserve"> </w:t>
      </w:r>
      <w:r w:rsidRPr="008743E0">
        <w:rPr>
          <w:rFonts w:ascii="Times New Roman" w:eastAsia="Times New Roman" w:hAnsi="Times New Roman" w:cs="Times New Roman"/>
          <w:sz w:val="24"/>
          <w:szCs w:val="24"/>
        </w:rPr>
        <w:t>художественную</w:t>
      </w:r>
      <w:r w:rsidRPr="008743E0">
        <w:rPr>
          <w:rFonts w:ascii="Times New Roman" w:eastAsia="Times New Roman" w:hAnsi="Times New Roman" w:cs="Times New Roman"/>
          <w:spacing w:val="-14"/>
          <w:sz w:val="24"/>
          <w:szCs w:val="24"/>
        </w:rPr>
        <w:t xml:space="preserve"> </w:t>
      </w:r>
      <w:r w:rsidRPr="008743E0">
        <w:rPr>
          <w:rFonts w:ascii="Times New Roman" w:eastAsia="Times New Roman" w:hAnsi="Times New Roman" w:cs="Times New Roman"/>
          <w:sz w:val="24"/>
          <w:szCs w:val="24"/>
        </w:rPr>
        <w:t>литературу,</w:t>
      </w:r>
      <w:r w:rsidRPr="008743E0">
        <w:rPr>
          <w:rFonts w:ascii="Times New Roman" w:eastAsia="Times New Roman" w:hAnsi="Times New Roman" w:cs="Times New Roman"/>
          <w:spacing w:val="-12"/>
          <w:sz w:val="24"/>
          <w:szCs w:val="24"/>
        </w:rPr>
        <w:t xml:space="preserve"> </w:t>
      </w:r>
      <w:r w:rsidRPr="008743E0">
        <w:rPr>
          <w:rFonts w:ascii="Times New Roman" w:eastAsia="Times New Roman" w:hAnsi="Times New Roman" w:cs="Times New Roman"/>
          <w:sz w:val="24"/>
          <w:szCs w:val="24"/>
        </w:rPr>
        <w:t>инициирует</w:t>
      </w:r>
      <w:r w:rsidRPr="008743E0">
        <w:rPr>
          <w:rFonts w:ascii="Times New Roman" w:eastAsia="Times New Roman" w:hAnsi="Times New Roman" w:cs="Times New Roman"/>
          <w:spacing w:val="-14"/>
          <w:sz w:val="24"/>
          <w:szCs w:val="24"/>
        </w:rPr>
        <w:t xml:space="preserve"> </w:t>
      </w:r>
      <w:r w:rsidRPr="008743E0">
        <w:rPr>
          <w:rFonts w:ascii="Times New Roman" w:eastAsia="Times New Roman" w:hAnsi="Times New Roman" w:cs="Times New Roman"/>
          <w:sz w:val="24"/>
          <w:szCs w:val="24"/>
        </w:rPr>
        <w:t>обсуждение</w:t>
      </w:r>
      <w:r w:rsidRPr="008743E0">
        <w:rPr>
          <w:rFonts w:ascii="Times New Roman" w:eastAsia="Times New Roman" w:hAnsi="Times New Roman" w:cs="Times New Roman"/>
          <w:spacing w:val="-58"/>
          <w:sz w:val="24"/>
          <w:szCs w:val="24"/>
        </w:rPr>
        <w:t xml:space="preserve"> </w:t>
      </w:r>
      <w:r w:rsidRPr="008743E0">
        <w:rPr>
          <w:rFonts w:ascii="Times New Roman" w:eastAsia="Times New Roman" w:hAnsi="Times New Roman" w:cs="Times New Roman"/>
          <w:sz w:val="24"/>
          <w:szCs w:val="24"/>
        </w:rPr>
        <w:t>с</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lastRenderedPageBreak/>
        <w:t>детьми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тех</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эпизодов</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книги,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где</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герои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попадают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в</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опасную</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ситуацию,</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активизирует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проблемными вопросами желание детей рассказать, как нужно было себя вести в подобной</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ситуации,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чтобы избежать</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опасности.</w:t>
      </w:r>
    </w:p>
    <w:p w:rsidR="008743E0" w:rsidRPr="008743E0" w:rsidRDefault="008743E0" w:rsidP="0090418B">
      <w:pPr>
        <w:widowControl w:val="0"/>
        <w:autoSpaceDE w:val="0"/>
        <w:autoSpaceDN w:val="0"/>
        <w:spacing w:after="0" w:line="360" w:lineRule="auto"/>
        <w:ind w:right="-31" w:firstLine="567"/>
        <w:jc w:val="both"/>
        <w:rPr>
          <w:rFonts w:ascii="Times New Roman" w:eastAsia="Times New Roman" w:hAnsi="Times New Roman" w:cs="Times New Roman"/>
          <w:sz w:val="24"/>
          <w:szCs w:val="24"/>
        </w:rPr>
      </w:pPr>
      <w:r w:rsidRPr="008743E0">
        <w:rPr>
          <w:rFonts w:ascii="Times New Roman" w:eastAsia="Times New Roman" w:hAnsi="Times New Roman" w:cs="Times New Roman"/>
          <w:sz w:val="24"/>
          <w:szCs w:val="24"/>
        </w:rPr>
        <w:t>Педагог</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обсуждает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детьми</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правила</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пользования</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сетью</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Интернет,</w:t>
      </w:r>
      <w:r w:rsidRPr="008743E0">
        <w:rPr>
          <w:rFonts w:ascii="Times New Roman" w:eastAsia="Times New Roman" w:hAnsi="Times New Roman" w:cs="Times New Roman"/>
          <w:spacing w:val="1"/>
          <w:sz w:val="24"/>
          <w:szCs w:val="24"/>
        </w:rPr>
        <w:t xml:space="preserve"> </w:t>
      </w:r>
      <w:r w:rsidRPr="008743E0">
        <w:rPr>
          <w:rFonts w:ascii="Times New Roman" w:eastAsia="Times New Roman" w:hAnsi="Times New Roman" w:cs="Times New Roman"/>
          <w:sz w:val="24"/>
          <w:szCs w:val="24"/>
        </w:rPr>
        <w:t>цифровыми</w:t>
      </w:r>
      <w:r w:rsidRPr="008743E0">
        <w:rPr>
          <w:rFonts w:ascii="Times New Roman" w:eastAsia="Times New Roman" w:hAnsi="Times New Roman" w:cs="Times New Roman"/>
          <w:spacing w:val="-57"/>
          <w:sz w:val="24"/>
          <w:szCs w:val="24"/>
        </w:rPr>
        <w:t xml:space="preserve"> </w:t>
      </w:r>
      <w:r w:rsidRPr="008743E0">
        <w:rPr>
          <w:rFonts w:ascii="Times New Roman" w:eastAsia="Times New Roman" w:hAnsi="Times New Roman" w:cs="Times New Roman"/>
          <w:sz w:val="24"/>
          <w:szCs w:val="24"/>
        </w:rPr>
        <w:t>ресурсами.</w:t>
      </w:r>
    </w:p>
    <w:p w:rsidR="00282437" w:rsidRPr="0090418B" w:rsidRDefault="00282437"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p>
    <w:p w:rsidR="00BC5F43" w:rsidRDefault="00282437"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r w:rsidRPr="0090418B">
        <w:rPr>
          <w:rFonts w:ascii="Times New Roman" w:eastAsia="Times New Roman" w:hAnsi="Times New Roman" w:cs="Times New Roman"/>
          <w:b/>
          <w:sz w:val="24"/>
          <w:szCs w:val="24"/>
        </w:rPr>
        <w:t>2.1.1.6</w:t>
      </w:r>
      <w:r w:rsidR="00BC5F43" w:rsidRPr="0090418B">
        <w:rPr>
          <w:rFonts w:ascii="Times New Roman" w:eastAsia="Times New Roman" w:hAnsi="Times New Roman" w:cs="Times New Roman"/>
          <w:b/>
          <w:sz w:val="24"/>
          <w:szCs w:val="24"/>
        </w:rPr>
        <w:t>. От 6 лет до 7 лет</w:t>
      </w:r>
    </w:p>
    <w:p w:rsidR="0090418B" w:rsidRPr="0090418B" w:rsidRDefault="0090418B" w:rsidP="0090418B">
      <w:pPr>
        <w:widowControl w:val="0"/>
        <w:autoSpaceDE w:val="0"/>
        <w:autoSpaceDN w:val="0"/>
        <w:spacing w:after="0"/>
        <w:ind w:right="59" w:firstLine="567"/>
        <w:jc w:val="both"/>
        <w:rPr>
          <w:rFonts w:ascii="Times New Roman" w:eastAsia="Times New Roman" w:hAnsi="Times New Roman" w:cs="Times New Roman"/>
          <w:sz w:val="24"/>
          <w:szCs w:val="24"/>
        </w:rPr>
      </w:pPr>
      <w:r w:rsidRPr="0090418B">
        <w:rPr>
          <w:rFonts w:ascii="Times New Roman" w:eastAsia="Times New Roman" w:hAnsi="Times New Roman" w:cs="Times New Roman"/>
          <w:spacing w:val="-1"/>
          <w:sz w:val="24"/>
          <w:szCs w:val="24"/>
        </w:rPr>
        <w:t>В</w:t>
      </w:r>
      <w:r w:rsidRPr="0090418B">
        <w:rPr>
          <w:rFonts w:ascii="Times New Roman" w:eastAsia="Times New Roman" w:hAnsi="Times New Roman" w:cs="Times New Roman"/>
          <w:spacing w:val="-13"/>
          <w:sz w:val="24"/>
          <w:szCs w:val="24"/>
        </w:rPr>
        <w:t xml:space="preserve"> </w:t>
      </w:r>
      <w:r w:rsidRPr="0090418B">
        <w:rPr>
          <w:rFonts w:ascii="Times New Roman" w:eastAsia="Times New Roman" w:hAnsi="Times New Roman" w:cs="Times New Roman"/>
          <w:spacing w:val="-1"/>
          <w:sz w:val="24"/>
          <w:szCs w:val="24"/>
        </w:rPr>
        <w:t>области</w:t>
      </w:r>
      <w:r w:rsidRPr="0090418B">
        <w:rPr>
          <w:rFonts w:ascii="Times New Roman" w:eastAsia="Times New Roman" w:hAnsi="Times New Roman" w:cs="Times New Roman"/>
          <w:spacing w:val="-9"/>
          <w:sz w:val="24"/>
          <w:szCs w:val="24"/>
        </w:rPr>
        <w:t xml:space="preserve"> </w:t>
      </w:r>
      <w:r w:rsidRPr="0090418B">
        <w:rPr>
          <w:rFonts w:ascii="Times New Roman" w:eastAsia="Times New Roman" w:hAnsi="Times New Roman" w:cs="Times New Roman"/>
          <w:spacing w:val="-1"/>
          <w:sz w:val="24"/>
          <w:szCs w:val="24"/>
        </w:rPr>
        <w:t>социально-коммуникативного</w:t>
      </w:r>
      <w:r w:rsidRPr="0090418B">
        <w:rPr>
          <w:rFonts w:ascii="Times New Roman" w:eastAsia="Times New Roman" w:hAnsi="Times New Roman" w:cs="Times New Roman"/>
          <w:spacing w:val="-11"/>
          <w:sz w:val="24"/>
          <w:szCs w:val="24"/>
        </w:rPr>
        <w:t xml:space="preserve"> </w:t>
      </w:r>
      <w:r w:rsidRPr="0090418B">
        <w:rPr>
          <w:rFonts w:ascii="Times New Roman" w:eastAsia="Times New Roman" w:hAnsi="Times New Roman" w:cs="Times New Roman"/>
          <w:sz w:val="24"/>
          <w:szCs w:val="24"/>
        </w:rPr>
        <w:t>развития</w:t>
      </w:r>
      <w:r w:rsidRPr="0090418B">
        <w:rPr>
          <w:rFonts w:ascii="Times New Roman" w:eastAsia="Times New Roman" w:hAnsi="Times New Roman" w:cs="Times New Roman"/>
          <w:spacing w:val="-10"/>
          <w:sz w:val="24"/>
          <w:szCs w:val="24"/>
        </w:rPr>
        <w:t xml:space="preserve"> </w:t>
      </w:r>
      <w:r w:rsidRPr="0090418B">
        <w:rPr>
          <w:rFonts w:ascii="Times New Roman" w:eastAsia="Times New Roman" w:hAnsi="Times New Roman" w:cs="Times New Roman"/>
          <w:sz w:val="24"/>
          <w:szCs w:val="24"/>
        </w:rPr>
        <w:t>основными</w:t>
      </w:r>
      <w:r w:rsidRPr="0090418B">
        <w:rPr>
          <w:rFonts w:ascii="Times New Roman" w:eastAsia="Times New Roman" w:hAnsi="Times New Roman" w:cs="Times New Roman"/>
          <w:spacing w:val="-6"/>
          <w:sz w:val="24"/>
          <w:szCs w:val="24"/>
        </w:rPr>
        <w:t xml:space="preserve"> </w:t>
      </w:r>
      <w:r w:rsidRPr="0090418B">
        <w:rPr>
          <w:rFonts w:ascii="Times New Roman" w:eastAsia="Times New Roman" w:hAnsi="Times New Roman" w:cs="Times New Roman"/>
          <w:b/>
          <w:sz w:val="24"/>
          <w:szCs w:val="24"/>
        </w:rPr>
        <w:t>задачами</w:t>
      </w:r>
      <w:r w:rsidRPr="0090418B">
        <w:rPr>
          <w:rFonts w:ascii="Times New Roman" w:eastAsia="Times New Roman" w:hAnsi="Times New Roman" w:cs="Times New Roman"/>
          <w:b/>
          <w:spacing w:val="-9"/>
          <w:sz w:val="24"/>
          <w:szCs w:val="24"/>
        </w:rPr>
        <w:t xml:space="preserve"> </w:t>
      </w:r>
      <w:r w:rsidRPr="0090418B">
        <w:rPr>
          <w:rFonts w:ascii="Times New Roman" w:eastAsia="Times New Roman" w:hAnsi="Times New Roman" w:cs="Times New Roman"/>
          <w:sz w:val="24"/>
          <w:szCs w:val="24"/>
        </w:rPr>
        <w:t>образовательной</w:t>
      </w:r>
      <w:r w:rsidRPr="0090418B">
        <w:rPr>
          <w:rFonts w:ascii="Times New Roman" w:eastAsia="Times New Roman" w:hAnsi="Times New Roman" w:cs="Times New Roman"/>
          <w:spacing w:val="-58"/>
          <w:sz w:val="24"/>
          <w:szCs w:val="24"/>
        </w:rPr>
        <w:t xml:space="preserve"> </w:t>
      </w:r>
      <w:r w:rsidRPr="0090418B">
        <w:rPr>
          <w:rFonts w:ascii="Times New Roman" w:eastAsia="Times New Roman" w:hAnsi="Times New Roman" w:cs="Times New Roman"/>
          <w:sz w:val="24"/>
          <w:szCs w:val="24"/>
        </w:rPr>
        <w:t>деятельности являются:</w:t>
      </w:r>
    </w:p>
    <w:p w:rsidR="0090418B" w:rsidRPr="0090418B" w:rsidRDefault="0090418B" w:rsidP="006E5EE2">
      <w:pPr>
        <w:widowControl w:val="0"/>
        <w:numPr>
          <w:ilvl w:val="0"/>
          <w:numId w:val="22"/>
        </w:numPr>
        <w:tabs>
          <w:tab w:val="left" w:pos="851"/>
        </w:tabs>
        <w:autoSpaceDE w:val="0"/>
        <w:autoSpaceDN w:val="0"/>
        <w:spacing w:after="0" w:line="360" w:lineRule="auto"/>
        <w:ind w:left="0" w:firstLine="567"/>
        <w:outlineLvl w:val="1"/>
        <w:rPr>
          <w:rFonts w:ascii="Times New Roman" w:eastAsia="Times New Roman" w:hAnsi="Times New Roman" w:cs="Times New Roman"/>
          <w:b/>
          <w:bCs/>
          <w:i/>
          <w:iCs/>
          <w:sz w:val="24"/>
          <w:szCs w:val="24"/>
        </w:rPr>
      </w:pPr>
      <w:r w:rsidRPr="0090418B">
        <w:rPr>
          <w:rFonts w:ascii="Times New Roman" w:eastAsia="Times New Roman" w:hAnsi="Times New Roman" w:cs="Times New Roman"/>
          <w:b/>
          <w:bCs/>
          <w:i/>
          <w:iCs/>
          <w:sz w:val="24"/>
          <w:szCs w:val="24"/>
        </w:rPr>
        <w:t>в</w:t>
      </w:r>
      <w:r w:rsidRPr="0090418B">
        <w:rPr>
          <w:rFonts w:ascii="Times New Roman" w:eastAsia="Times New Roman" w:hAnsi="Times New Roman" w:cs="Times New Roman"/>
          <w:b/>
          <w:bCs/>
          <w:i/>
          <w:iCs/>
          <w:spacing w:val="-2"/>
          <w:sz w:val="24"/>
          <w:szCs w:val="24"/>
        </w:rPr>
        <w:t xml:space="preserve"> </w:t>
      </w:r>
      <w:r w:rsidRPr="0090418B">
        <w:rPr>
          <w:rFonts w:ascii="Times New Roman" w:eastAsia="Times New Roman" w:hAnsi="Times New Roman" w:cs="Times New Roman"/>
          <w:b/>
          <w:bCs/>
          <w:i/>
          <w:iCs/>
          <w:sz w:val="24"/>
          <w:szCs w:val="24"/>
        </w:rPr>
        <w:t>сфере</w:t>
      </w:r>
      <w:r w:rsidRPr="0090418B">
        <w:rPr>
          <w:rFonts w:ascii="Times New Roman" w:eastAsia="Times New Roman" w:hAnsi="Times New Roman" w:cs="Times New Roman"/>
          <w:b/>
          <w:bCs/>
          <w:i/>
          <w:iCs/>
          <w:spacing w:val="-2"/>
          <w:sz w:val="24"/>
          <w:szCs w:val="24"/>
        </w:rPr>
        <w:t xml:space="preserve"> </w:t>
      </w:r>
      <w:r w:rsidRPr="0090418B">
        <w:rPr>
          <w:rFonts w:ascii="Times New Roman" w:eastAsia="Times New Roman" w:hAnsi="Times New Roman" w:cs="Times New Roman"/>
          <w:b/>
          <w:bCs/>
          <w:i/>
          <w:iCs/>
          <w:sz w:val="24"/>
          <w:szCs w:val="24"/>
        </w:rPr>
        <w:t>социальных отношений:</w:t>
      </w:r>
    </w:p>
    <w:p w:rsidR="0090418B" w:rsidRPr="0090418B" w:rsidRDefault="0090418B" w:rsidP="006E5EE2">
      <w:pPr>
        <w:widowControl w:val="0"/>
        <w:numPr>
          <w:ilvl w:val="1"/>
          <w:numId w:val="27"/>
        </w:numPr>
        <w:tabs>
          <w:tab w:val="left" w:pos="851"/>
        </w:tabs>
        <w:autoSpaceDE w:val="0"/>
        <w:autoSpaceDN w:val="0"/>
        <w:spacing w:after="0" w:line="360" w:lineRule="auto"/>
        <w:ind w:left="0" w:firstLine="567"/>
        <w:jc w:val="both"/>
        <w:rPr>
          <w:rFonts w:ascii="Times New Roman" w:eastAsia="Times New Roman" w:hAnsi="Times New Roman" w:cs="Times New Roman"/>
          <w:sz w:val="24"/>
        </w:rPr>
      </w:pPr>
      <w:r w:rsidRPr="0090418B">
        <w:rPr>
          <w:rFonts w:ascii="Times New Roman" w:eastAsia="Times New Roman" w:hAnsi="Times New Roman" w:cs="Times New Roman"/>
          <w:sz w:val="24"/>
        </w:rPr>
        <w:t>поддерживать положительную самооценку ребёнка, уверенность в себе, осознание</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роста</w:t>
      </w:r>
      <w:r w:rsidRPr="0090418B">
        <w:rPr>
          <w:rFonts w:ascii="Times New Roman" w:eastAsia="Times New Roman" w:hAnsi="Times New Roman" w:cs="Times New Roman"/>
          <w:spacing w:val="-2"/>
          <w:sz w:val="24"/>
        </w:rPr>
        <w:t xml:space="preserve"> </w:t>
      </w:r>
      <w:r w:rsidRPr="0090418B">
        <w:rPr>
          <w:rFonts w:ascii="Times New Roman" w:eastAsia="Times New Roman" w:hAnsi="Times New Roman" w:cs="Times New Roman"/>
          <w:sz w:val="24"/>
        </w:rPr>
        <w:t>своих достижений,</w:t>
      </w:r>
      <w:r w:rsidRPr="0090418B">
        <w:rPr>
          <w:rFonts w:ascii="Times New Roman" w:eastAsia="Times New Roman" w:hAnsi="Times New Roman" w:cs="Times New Roman"/>
          <w:spacing w:val="-2"/>
          <w:sz w:val="24"/>
        </w:rPr>
        <w:t xml:space="preserve"> </w:t>
      </w:r>
      <w:r w:rsidRPr="0090418B">
        <w:rPr>
          <w:rFonts w:ascii="Times New Roman" w:eastAsia="Times New Roman" w:hAnsi="Times New Roman" w:cs="Times New Roman"/>
          <w:sz w:val="24"/>
        </w:rPr>
        <w:t>чувства</w:t>
      </w:r>
      <w:r w:rsidRPr="0090418B">
        <w:rPr>
          <w:rFonts w:ascii="Times New Roman" w:eastAsia="Times New Roman" w:hAnsi="Times New Roman" w:cs="Times New Roman"/>
          <w:spacing w:val="-3"/>
          <w:sz w:val="24"/>
        </w:rPr>
        <w:t xml:space="preserve"> </w:t>
      </w:r>
      <w:r w:rsidRPr="0090418B">
        <w:rPr>
          <w:rFonts w:ascii="Times New Roman" w:eastAsia="Times New Roman" w:hAnsi="Times New Roman" w:cs="Times New Roman"/>
          <w:sz w:val="24"/>
        </w:rPr>
        <w:t>собственного</w:t>
      </w:r>
      <w:r w:rsidRPr="0090418B">
        <w:rPr>
          <w:rFonts w:ascii="Times New Roman" w:eastAsia="Times New Roman" w:hAnsi="Times New Roman" w:cs="Times New Roman"/>
          <w:spacing w:val="-2"/>
          <w:sz w:val="24"/>
        </w:rPr>
        <w:t xml:space="preserve"> </w:t>
      </w:r>
      <w:r w:rsidRPr="0090418B">
        <w:rPr>
          <w:rFonts w:ascii="Times New Roman" w:eastAsia="Times New Roman" w:hAnsi="Times New Roman" w:cs="Times New Roman"/>
          <w:sz w:val="24"/>
        </w:rPr>
        <w:t>достоинства,</w:t>
      </w:r>
      <w:r w:rsidRPr="0090418B">
        <w:rPr>
          <w:rFonts w:ascii="Times New Roman" w:eastAsia="Times New Roman" w:hAnsi="Times New Roman" w:cs="Times New Roman"/>
          <w:spacing w:val="-2"/>
          <w:sz w:val="24"/>
        </w:rPr>
        <w:t xml:space="preserve"> </w:t>
      </w:r>
      <w:r w:rsidRPr="0090418B">
        <w:rPr>
          <w:rFonts w:ascii="Times New Roman" w:eastAsia="Times New Roman" w:hAnsi="Times New Roman" w:cs="Times New Roman"/>
          <w:sz w:val="24"/>
        </w:rPr>
        <w:t>стремления</w:t>
      </w:r>
      <w:r w:rsidRPr="0090418B">
        <w:rPr>
          <w:rFonts w:ascii="Times New Roman" w:eastAsia="Times New Roman" w:hAnsi="Times New Roman" w:cs="Times New Roman"/>
          <w:spacing w:val="-2"/>
          <w:sz w:val="24"/>
        </w:rPr>
        <w:t xml:space="preserve"> </w:t>
      </w:r>
      <w:r w:rsidRPr="0090418B">
        <w:rPr>
          <w:rFonts w:ascii="Times New Roman" w:eastAsia="Times New Roman" w:hAnsi="Times New Roman" w:cs="Times New Roman"/>
          <w:sz w:val="24"/>
        </w:rPr>
        <w:t>стать</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школьником;</w:t>
      </w:r>
    </w:p>
    <w:p w:rsidR="0090418B" w:rsidRPr="0090418B" w:rsidRDefault="0090418B" w:rsidP="006E5EE2">
      <w:pPr>
        <w:widowControl w:val="0"/>
        <w:numPr>
          <w:ilvl w:val="1"/>
          <w:numId w:val="27"/>
        </w:numPr>
        <w:tabs>
          <w:tab w:val="left" w:pos="851"/>
        </w:tabs>
        <w:autoSpaceDE w:val="0"/>
        <w:autoSpaceDN w:val="0"/>
        <w:spacing w:after="0" w:line="360" w:lineRule="auto"/>
        <w:ind w:left="0" w:firstLine="567"/>
        <w:jc w:val="both"/>
        <w:rPr>
          <w:rFonts w:ascii="Times New Roman" w:eastAsia="Times New Roman" w:hAnsi="Times New Roman" w:cs="Times New Roman"/>
          <w:sz w:val="24"/>
        </w:rPr>
      </w:pPr>
      <w:r w:rsidRPr="0090418B">
        <w:rPr>
          <w:rFonts w:ascii="Times New Roman" w:eastAsia="Times New Roman" w:hAnsi="Times New Roman" w:cs="Times New Roman"/>
          <w:sz w:val="24"/>
        </w:rPr>
        <w:t>обогащать опыт применения разнообразных способов взаимодействия со взрослыми</w:t>
      </w:r>
      <w:r w:rsidRPr="0090418B">
        <w:rPr>
          <w:rFonts w:ascii="Times New Roman" w:eastAsia="Times New Roman" w:hAnsi="Times New Roman" w:cs="Times New Roman"/>
          <w:spacing w:val="-57"/>
          <w:sz w:val="24"/>
        </w:rPr>
        <w:t xml:space="preserve"> </w:t>
      </w:r>
      <w:r w:rsidRPr="0090418B">
        <w:rPr>
          <w:rFonts w:ascii="Times New Roman" w:eastAsia="Times New Roman" w:hAnsi="Times New Roman" w:cs="Times New Roman"/>
          <w:sz w:val="24"/>
        </w:rPr>
        <w:t>и</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сверстниками; развитие</w:t>
      </w:r>
      <w:r w:rsidRPr="0090418B">
        <w:rPr>
          <w:rFonts w:ascii="Times New Roman" w:eastAsia="Times New Roman" w:hAnsi="Times New Roman" w:cs="Times New Roman"/>
          <w:spacing w:val="-2"/>
          <w:sz w:val="24"/>
        </w:rPr>
        <w:t xml:space="preserve"> </w:t>
      </w:r>
      <w:r w:rsidRPr="0090418B">
        <w:rPr>
          <w:rFonts w:ascii="Times New Roman" w:eastAsia="Times New Roman" w:hAnsi="Times New Roman" w:cs="Times New Roman"/>
          <w:sz w:val="24"/>
        </w:rPr>
        <w:t>начал</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социально-значимой активности;</w:t>
      </w:r>
    </w:p>
    <w:p w:rsidR="0090418B" w:rsidRPr="0090418B" w:rsidRDefault="0090418B" w:rsidP="006E5EE2">
      <w:pPr>
        <w:widowControl w:val="0"/>
        <w:numPr>
          <w:ilvl w:val="1"/>
          <w:numId w:val="27"/>
        </w:numPr>
        <w:tabs>
          <w:tab w:val="left" w:pos="851"/>
        </w:tabs>
        <w:autoSpaceDE w:val="0"/>
        <w:autoSpaceDN w:val="0"/>
        <w:spacing w:after="0" w:line="360" w:lineRule="auto"/>
        <w:ind w:left="0" w:firstLine="567"/>
        <w:jc w:val="both"/>
        <w:rPr>
          <w:rFonts w:ascii="Times New Roman" w:eastAsia="Times New Roman" w:hAnsi="Times New Roman" w:cs="Times New Roman"/>
          <w:sz w:val="24"/>
        </w:rPr>
      </w:pPr>
      <w:r w:rsidRPr="0090418B">
        <w:rPr>
          <w:rFonts w:ascii="Times New Roman" w:eastAsia="Times New Roman" w:hAnsi="Times New Roman" w:cs="Times New Roman"/>
          <w:sz w:val="24"/>
        </w:rPr>
        <w:t>обогащать</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эмоциональный</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опыт</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ребёнка,</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развивать</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способность</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ребёнка</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распознавать</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свои</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переживания</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и</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эмоции</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окружающих,</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осуществлять</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выбор</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социально</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одобряемых действий в конкретных ситуациях и обосновывать свои намерения и ценностные</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ориентации;</w:t>
      </w:r>
    </w:p>
    <w:p w:rsidR="0090418B" w:rsidRPr="0090418B" w:rsidRDefault="0090418B" w:rsidP="006E5EE2">
      <w:pPr>
        <w:widowControl w:val="0"/>
        <w:numPr>
          <w:ilvl w:val="1"/>
          <w:numId w:val="27"/>
        </w:numPr>
        <w:tabs>
          <w:tab w:val="left" w:pos="851"/>
        </w:tabs>
        <w:autoSpaceDE w:val="0"/>
        <w:autoSpaceDN w:val="0"/>
        <w:spacing w:after="0" w:line="360" w:lineRule="auto"/>
        <w:ind w:left="0" w:firstLine="567"/>
        <w:jc w:val="both"/>
        <w:rPr>
          <w:rFonts w:ascii="Times New Roman" w:eastAsia="Times New Roman" w:hAnsi="Times New Roman" w:cs="Times New Roman"/>
          <w:sz w:val="24"/>
        </w:rPr>
      </w:pPr>
      <w:r w:rsidRPr="0090418B">
        <w:rPr>
          <w:rFonts w:ascii="Times New Roman" w:eastAsia="Times New Roman" w:hAnsi="Times New Roman" w:cs="Times New Roman"/>
          <w:sz w:val="24"/>
        </w:rPr>
        <w:t>развивать способность ребёнка понимать и учитывать интересы и чувства других;</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договариваться</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и</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дружить</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со</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сверстниками;</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разрешать</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возникающие</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конфликты</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конструктивными</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способами;</w:t>
      </w:r>
    </w:p>
    <w:p w:rsidR="0090418B" w:rsidRPr="0090418B" w:rsidRDefault="0090418B" w:rsidP="006E5EE2">
      <w:pPr>
        <w:widowControl w:val="0"/>
        <w:numPr>
          <w:ilvl w:val="1"/>
          <w:numId w:val="27"/>
        </w:numPr>
        <w:tabs>
          <w:tab w:val="left" w:pos="851"/>
        </w:tabs>
        <w:autoSpaceDE w:val="0"/>
        <w:autoSpaceDN w:val="0"/>
        <w:spacing w:after="0" w:line="360" w:lineRule="auto"/>
        <w:ind w:left="0" w:firstLine="567"/>
        <w:jc w:val="both"/>
        <w:rPr>
          <w:rFonts w:ascii="Times New Roman" w:eastAsia="Times New Roman" w:hAnsi="Times New Roman" w:cs="Times New Roman"/>
          <w:sz w:val="24"/>
        </w:rPr>
      </w:pPr>
      <w:r w:rsidRPr="0090418B">
        <w:rPr>
          <w:rFonts w:ascii="Times New Roman" w:eastAsia="Times New Roman" w:hAnsi="Times New Roman" w:cs="Times New Roman"/>
          <w:sz w:val="24"/>
        </w:rPr>
        <w:t>воспитывать привычки культурного поведения и общения с людьми, основ этикета,</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правил</w:t>
      </w:r>
      <w:r w:rsidRPr="0090418B">
        <w:rPr>
          <w:rFonts w:ascii="Times New Roman" w:eastAsia="Times New Roman" w:hAnsi="Times New Roman" w:cs="Times New Roman"/>
          <w:spacing w:val="-2"/>
          <w:sz w:val="24"/>
        </w:rPr>
        <w:t xml:space="preserve"> </w:t>
      </w:r>
      <w:r w:rsidRPr="0090418B">
        <w:rPr>
          <w:rFonts w:ascii="Times New Roman" w:eastAsia="Times New Roman" w:hAnsi="Times New Roman" w:cs="Times New Roman"/>
          <w:sz w:val="24"/>
        </w:rPr>
        <w:t>поведения в</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общественных</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местах;</w:t>
      </w:r>
    </w:p>
    <w:p w:rsidR="0090418B" w:rsidRPr="0090418B" w:rsidRDefault="0090418B" w:rsidP="006E5EE2">
      <w:pPr>
        <w:widowControl w:val="0"/>
        <w:numPr>
          <w:ilvl w:val="1"/>
          <w:numId w:val="27"/>
        </w:numPr>
        <w:tabs>
          <w:tab w:val="left" w:pos="851"/>
        </w:tabs>
        <w:autoSpaceDE w:val="0"/>
        <w:autoSpaceDN w:val="0"/>
        <w:spacing w:after="0" w:line="360" w:lineRule="auto"/>
        <w:ind w:left="0" w:firstLine="567"/>
        <w:jc w:val="both"/>
        <w:rPr>
          <w:rFonts w:ascii="Times New Roman" w:eastAsia="Times New Roman" w:hAnsi="Times New Roman" w:cs="Times New Roman"/>
          <w:i/>
          <w:sz w:val="24"/>
        </w:rPr>
      </w:pPr>
      <w:r w:rsidRPr="0090418B">
        <w:rPr>
          <w:rFonts w:ascii="Times New Roman" w:eastAsia="Times New Roman" w:hAnsi="Times New Roman" w:cs="Times New Roman"/>
          <w:i/>
          <w:sz w:val="24"/>
        </w:rPr>
        <w:t>развивать интерес детей к населенному пункту, в котором живет, переживание</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чувства</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удивления,</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восхищения</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достопримечательностями,</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событиями</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прошлого</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и</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настоящего; поощрять активное участие в праздновании событий, связанных с его местом</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проживания;</w:t>
      </w:r>
    </w:p>
    <w:p w:rsidR="0090418B" w:rsidRPr="0090418B" w:rsidRDefault="0090418B" w:rsidP="006E5EE2">
      <w:pPr>
        <w:widowControl w:val="0"/>
        <w:numPr>
          <w:ilvl w:val="1"/>
          <w:numId w:val="27"/>
        </w:numPr>
        <w:tabs>
          <w:tab w:val="left" w:pos="851"/>
        </w:tabs>
        <w:autoSpaceDE w:val="0"/>
        <w:autoSpaceDN w:val="0"/>
        <w:spacing w:after="0" w:line="360" w:lineRule="auto"/>
        <w:ind w:left="0" w:firstLine="567"/>
        <w:jc w:val="both"/>
        <w:rPr>
          <w:rFonts w:ascii="Times New Roman" w:eastAsia="Times New Roman" w:hAnsi="Times New Roman" w:cs="Times New Roman"/>
          <w:i/>
          <w:sz w:val="24"/>
        </w:rPr>
      </w:pPr>
      <w:r w:rsidRPr="0090418B">
        <w:rPr>
          <w:rFonts w:ascii="Times New Roman" w:eastAsia="Times New Roman" w:hAnsi="Times New Roman" w:cs="Times New Roman"/>
          <w:i/>
          <w:sz w:val="24"/>
        </w:rPr>
        <w:t>формировать</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интерес</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к</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истории</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семьи</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(прадедушка,</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дедушка,</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прабабушка,</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бабушка). Поддерживать интерес ребенка к рассказам об их детстве в тяжелые военные</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(послевоенные) годы. Обратить внимание на их достижения, награды, развивать чувство</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гордости</w:t>
      </w:r>
      <w:r w:rsidRPr="0090418B">
        <w:rPr>
          <w:rFonts w:ascii="Times New Roman" w:eastAsia="Times New Roman" w:hAnsi="Times New Roman" w:cs="Times New Roman"/>
          <w:i/>
          <w:spacing w:val="-2"/>
          <w:sz w:val="24"/>
        </w:rPr>
        <w:t xml:space="preserve"> </w:t>
      </w:r>
      <w:r w:rsidRPr="0090418B">
        <w:rPr>
          <w:rFonts w:ascii="Times New Roman" w:eastAsia="Times New Roman" w:hAnsi="Times New Roman" w:cs="Times New Roman"/>
          <w:i/>
          <w:sz w:val="24"/>
        </w:rPr>
        <w:t>за</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семью;</w:t>
      </w:r>
    </w:p>
    <w:p w:rsidR="0090418B" w:rsidRPr="0090418B" w:rsidRDefault="0090418B" w:rsidP="006E5EE2">
      <w:pPr>
        <w:widowControl w:val="0"/>
        <w:numPr>
          <w:ilvl w:val="1"/>
          <w:numId w:val="27"/>
        </w:numPr>
        <w:tabs>
          <w:tab w:val="left" w:pos="851"/>
        </w:tabs>
        <w:autoSpaceDE w:val="0"/>
        <w:autoSpaceDN w:val="0"/>
        <w:spacing w:after="0" w:line="360" w:lineRule="auto"/>
        <w:ind w:left="0" w:firstLine="567"/>
        <w:jc w:val="both"/>
        <w:rPr>
          <w:rFonts w:ascii="Times New Roman" w:eastAsia="Times New Roman" w:hAnsi="Times New Roman" w:cs="Times New Roman"/>
          <w:i/>
          <w:sz w:val="24"/>
        </w:rPr>
      </w:pPr>
      <w:r w:rsidRPr="0090418B">
        <w:rPr>
          <w:rFonts w:ascii="Times New Roman" w:eastAsia="Times New Roman" w:hAnsi="Times New Roman" w:cs="Times New Roman"/>
          <w:i/>
          <w:sz w:val="24"/>
        </w:rPr>
        <w:t>поддерживать семейные традиции, способствовать выполнению детьми правил,</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принятых</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в</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семье,</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участию</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в</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семейных</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торжествах,</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праздниках,</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общих</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обсуждениях</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предстоящих дел, расходов. Поощрять инициативу ребенка общаться с членами семьи на</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татарском</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языке;</w:t>
      </w:r>
    </w:p>
    <w:p w:rsidR="0090418B" w:rsidRDefault="0090418B" w:rsidP="006E5EE2">
      <w:pPr>
        <w:widowControl w:val="0"/>
        <w:numPr>
          <w:ilvl w:val="1"/>
          <w:numId w:val="27"/>
        </w:numPr>
        <w:tabs>
          <w:tab w:val="left" w:pos="851"/>
          <w:tab w:val="left" w:pos="9781"/>
        </w:tabs>
        <w:autoSpaceDE w:val="0"/>
        <w:autoSpaceDN w:val="0"/>
        <w:spacing w:after="0" w:line="360" w:lineRule="auto"/>
        <w:ind w:left="0" w:right="59" w:firstLine="567"/>
        <w:jc w:val="both"/>
        <w:rPr>
          <w:rFonts w:ascii="Times New Roman" w:eastAsia="Times New Roman" w:hAnsi="Times New Roman" w:cs="Times New Roman"/>
          <w:i/>
          <w:sz w:val="24"/>
        </w:rPr>
      </w:pPr>
      <w:r w:rsidRPr="0090418B">
        <w:rPr>
          <w:rFonts w:ascii="Times New Roman" w:eastAsia="Times New Roman" w:hAnsi="Times New Roman" w:cs="Times New Roman"/>
          <w:i/>
          <w:spacing w:val="-1"/>
          <w:sz w:val="24"/>
        </w:rPr>
        <w:t>формировать</w:t>
      </w:r>
      <w:r w:rsidRPr="0090418B">
        <w:rPr>
          <w:rFonts w:ascii="Times New Roman" w:eastAsia="Times New Roman" w:hAnsi="Times New Roman" w:cs="Times New Roman"/>
          <w:i/>
          <w:spacing w:val="-12"/>
          <w:sz w:val="24"/>
        </w:rPr>
        <w:t xml:space="preserve"> </w:t>
      </w:r>
      <w:r w:rsidRPr="0090418B">
        <w:rPr>
          <w:rFonts w:ascii="Times New Roman" w:eastAsia="Times New Roman" w:hAnsi="Times New Roman" w:cs="Times New Roman"/>
          <w:i/>
          <w:sz w:val="24"/>
        </w:rPr>
        <w:t>представления</w:t>
      </w:r>
      <w:r w:rsidRPr="0090418B">
        <w:rPr>
          <w:rFonts w:ascii="Times New Roman" w:eastAsia="Times New Roman" w:hAnsi="Times New Roman" w:cs="Times New Roman"/>
          <w:i/>
          <w:spacing w:val="-14"/>
          <w:sz w:val="24"/>
        </w:rPr>
        <w:t xml:space="preserve"> </w:t>
      </w:r>
      <w:r w:rsidRPr="0090418B">
        <w:rPr>
          <w:rFonts w:ascii="Times New Roman" w:eastAsia="Times New Roman" w:hAnsi="Times New Roman" w:cs="Times New Roman"/>
          <w:i/>
          <w:sz w:val="24"/>
        </w:rPr>
        <w:t>о</w:t>
      </w:r>
      <w:r w:rsidRPr="0090418B">
        <w:rPr>
          <w:rFonts w:ascii="Times New Roman" w:eastAsia="Times New Roman" w:hAnsi="Times New Roman" w:cs="Times New Roman"/>
          <w:i/>
          <w:spacing w:val="-12"/>
          <w:sz w:val="24"/>
        </w:rPr>
        <w:t xml:space="preserve"> </w:t>
      </w:r>
      <w:r w:rsidRPr="0090418B">
        <w:rPr>
          <w:rFonts w:ascii="Times New Roman" w:eastAsia="Times New Roman" w:hAnsi="Times New Roman" w:cs="Times New Roman"/>
          <w:i/>
          <w:sz w:val="24"/>
        </w:rPr>
        <w:t>своем</w:t>
      </w:r>
      <w:r w:rsidRPr="0090418B">
        <w:rPr>
          <w:rFonts w:ascii="Times New Roman" w:eastAsia="Times New Roman" w:hAnsi="Times New Roman" w:cs="Times New Roman"/>
          <w:i/>
          <w:spacing w:val="-12"/>
          <w:sz w:val="24"/>
        </w:rPr>
        <w:t xml:space="preserve"> </w:t>
      </w:r>
      <w:r w:rsidRPr="0090418B">
        <w:rPr>
          <w:rFonts w:ascii="Times New Roman" w:eastAsia="Times New Roman" w:hAnsi="Times New Roman" w:cs="Times New Roman"/>
          <w:i/>
          <w:sz w:val="24"/>
        </w:rPr>
        <w:t>месте</w:t>
      </w:r>
      <w:r w:rsidRPr="0090418B">
        <w:rPr>
          <w:rFonts w:ascii="Times New Roman" w:eastAsia="Times New Roman" w:hAnsi="Times New Roman" w:cs="Times New Roman"/>
          <w:i/>
          <w:spacing w:val="-12"/>
          <w:sz w:val="24"/>
        </w:rPr>
        <w:t xml:space="preserve"> </w:t>
      </w:r>
      <w:r w:rsidRPr="0090418B">
        <w:rPr>
          <w:rFonts w:ascii="Times New Roman" w:eastAsia="Times New Roman" w:hAnsi="Times New Roman" w:cs="Times New Roman"/>
          <w:i/>
          <w:sz w:val="24"/>
        </w:rPr>
        <w:t>в</w:t>
      </w:r>
      <w:r w:rsidRPr="0090418B">
        <w:rPr>
          <w:rFonts w:ascii="Times New Roman" w:eastAsia="Times New Roman" w:hAnsi="Times New Roman" w:cs="Times New Roman"/>
          <w:i/>
          <w:spacing w:val="-13"/>
          <w:sz w:val="24"/>
        </w:rPr>
        <w:t xml:space="preserve"> </w:t>
      </w:r>
      <w:r w:rsidRPr="0090418B">
        <w:rPr>
          <w:rFonts w:ascii="Times New Roman" w:eastAsia="Times New Roman" w:hAnsi="Times New Roman" w:cs="Times New Roman"/>
          <w:i/>
          <w:sz w:val="24"/>
        </w:rPr>
        <w:t>ближайшем</w:t>
      </w:r>
      <w:r w:rsidRPr="0090418B">
        <w:rPr>
          <w:rFonts w:ascii="Times New Roman" w:eastAsia="Times New Roman" w:hAnsi="Times New Roman" w:cs="Times New Roman"/>
          <w:i/>
          <w:spacing w:val="-12"/>
          <w:sz w:val="24"/>
        </w:rPr>
        <w:t xml:space="preserve"> </w:t>
      </w:r>
      <w:r w:rsidRPr="0090418B">
        <w:rPr>
          <w:rFonts w:ascii="Times New Roman" w:eastAsia="Times New Roman" w:hAnsi="Times New Roman" w:cs="Times New Roman"/>
          <w:i/>
          <w:sz w:val="24"/>
        </w:rPr>
        <w:t>социуме,</w:t>
      </w:r>
      <w:r w:rsidRPr="0090418B">
        <w:rPr>
          <w:rFonts w:ascii="Times New Roman" w:eastAsia="Times New Roman" w:hAnsi="Times New Roman" w:cs="Times New Roman"/>
          <w:i/>
          <w:spacing w:val="-12"/>
          <w:sz w:val="24"/>
        </w:rPr>
        <w:t xml:space="preserve"> </w:t>
      </w:r>
      <w:r w:rsidRPr="0090418B">
        <w:rPr>
          <w:rFonts w:ascii="Times New Roman" w:eastAsia="Times New Roman" w:hAnsi="Times New Roman" w:cs="Times New Roman"/>
          <w:i/>
          <w:sz w:val="24"/>
        </w:rPr>
        <w:t>принадлежность</w:t>
      </w:r>
      <w:r w:rsidRPr="0090418B">
        <w:rPr>
          <w:rFonts w:ascii="Times New Roman" w:eastAsia="Times New Roman" w:hAnsi="Times New Roman" w:cs="Times New Roman"/>
          <w:i/>
          <w:spacing w:val="-57"/>
          <w:sz w:val="24"/>
        </w:rPr>
        <w:t xml:space="preserve"> </w:t>
      </w:r>
      <w:r w:rsidRPr="0090418B">
        <w:rPr>
          <w:rFonts w:ascii="Times New Roman" w:eastAsia="Times New Roman" w:hAnsi="Times New Roman" w:cs="Times New Roman"/>
          <w:i/>
          <w:sz w:val="24"/>
        </w:rPr>
        <w:t>к</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lastRenderedPageBreak/>
        <w:t>той</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или</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иной</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группе</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людей</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(воспитанник</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группы</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детского</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сада,</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участник</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ансамбля</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народного</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танца,</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ученик</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спортивной школы, будущий</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гимназист</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и</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др.);</w:t>
      </w:r>
    </w:p>
    <w:p w:rsidR="0090418B" w:rsidRPr="0090418B" w:rsidRDefault="0090418B" w:rsidP="006E5EE2">
      <w:pPr>
        <w:widowControl w:val="0"/>
        <w:numPr>
          <w:ilvl w:val="1"/>
          <w:numId w:val="27"/>
        </w:numPr>
        <w:tabs>
          <w:tab w:val="left" w:pos="851"/>
          <w:tab w:val="left" w:pos="9781"/>
        </w:tabs>
        <w:autoSpaceDE w:val="0"/>
        <w:autoSpaceDN w:val="0"/>
        <w:spacing w:after="0" w:line="360" w:lineRule="auto"/>
        <w:ind w:left="0" w:right="59" w:firstLine="567"/>
        <w:jc w:val="both"/>
        <w:rPr>
          <w:rFonts w:ascii="Times New Roman" w:eastAsia="Times New Roman" w:hAnsi="Times New Roman" w:cs="Times New Roman"/>
          <w:i/>
          <w:sz w:val="24"/>
        </w:rPr>
      </w:pPr>
      <w:r w:rsidRPr="0090418B">
        <w:rPr>
          <w:rFonts w:ascii="Times New Roman" w:eastAsia="Times New Roman" w:hAnsi="Times New Roman" w:cs="Times New Roman"/>
          <w:i/>
          <w:sz w:val="24"/>
        </w:rPr>
        <w:t>воспитывать</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положительное</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отношение</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к</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окружающим,</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уважительное</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отношение</w:t>
      </w:r>
      <w:r w:rsidRPr="0090418B">
        <w:rPr>
          <w:rFonts w:ascii="Times New Roman" w:eastAsia="Times New Roman" w:hAnsi="Times New Roman" w:cs="Times New Roman"/>
          <w:i/>
          <w:spacing w:val="-15"/>
          <w:sz w:val="24"/>
        </w:rPr>
        <w:t xml:space="preserve"> </w:t>
      </w:r>
      <w:r w:rsidRPr="0090418B">
        <w:rPr>
          <w:rFonts w:ascii="Times New Roman" w:eastAsia="Times New Roman" w:hAnsi="Times New Roman" w:cs="Times New Roman"/>
          <w:i/>
          <w:sz w:val="24"/>
        </w:rPr>
        <w:t>к</w:t>
      </w:r>
      <w:r w:rsidRPr="0090418B">
        <w:rPr>
          <w:rFonts w:ascii="Times New Roman" w:eastAsia="Times New Roman" w:hAnsi="Times New Roman" w:cs="Times New Roman"/>
          <w:i/>
          <w:spacing w:val="-14"/>
          <w:sz w:val="24"/>
        </w:rPr>
        <w:t xml:space="preserve"> </w:t>
      </w:r>
      <w:r w:rsidRPr="0090418B">
        <w:rPr>
          <w:rFonts w:ascii="Times New Roman" w:eastAsia="Times New Roman" w:hAnsi="Times New Roman" w:cs="Times New Roman"/>
          <w:i/>
          <w:sz w:val="24"/>
        </w:rPr>
        <w:t>людям</w:t>
      </w:r>
      <w:r w:rsidRPr="0090418B">
        <w:rPr>
          <w:rFonts w:ascii="Times New Roman" w:eastAsia="Times New Roman" w:hAnsi="Times New Roman" w:cs="Times New Roman"/>
          <w:i/>
          <w:spacing w:val="-12"/>
          <w:sz w:val="24"/>
        </w:rPr>
        <w:t xml:space="preserve"> </w:t>
      </w:r>
      <w:r w:rsidRPr="0090418B">
        <w:rPr>
          <w:rFonts w:ascii="Times New Roman" w:eastAsia="Times New Roman" w:hAnsi="Times New Roman" w:cs="Times New Roman"/>
          <w:i/>
          <w:sz w:val="24"/>
        </w:rPr>
        <w:t>(независимо</w:t>
      </w:r>
      <w:r w:rsidRPr="0090418B">
        <w:rPr>
          <w:rFonts w:ascii="Times New Roman" w:eastAsia="Times New Roman" w:hAnsi="Times New Roman" w:cs="Times New Roman"/>
          <w:i/>
          <w:spacing w:val="-14"/>
          <w:sz w:val="24"/>
        </w:rPr>
        <w:t xml:space="preserve"> </w:t>
      </w:r>
      <w:r w:rsidRPr="0090418B">
        <w:rPr>
          <w:rFonts w:ascii="Times New Roman" w:eastAsia="Times New Roman" w:hAnsi="Times New Roman" w:cs="Times New Roman"/>
          <w:i/>
          <w:sz w:val="24"/>
        </w:rPr>
        <w:t>от</w:t>
      </w:r>
      <w:r w:rsidRPr="0090418B">
        <w:rPr>
          <w:rFonts w:ascii="Times New Roman" w:eastAsia="Times New Roman" w:hAnsi="Times New Roman" w:cs="Times New Roman"/>
          <w:i/>
          <w:spacing w:val="-12"/>
          <w:sz w:val="24"/>
        </w:rPr>
        <w:t xml:space="preserve"> </w:t>
      </w:r>
      <w:r w:rsidRPr="0090418B">
        <w:rPr>
          <w:rFonts w:ascii="Times New Roman" w:eastAsia="Times New Roman" w:hAnsi="Times New Roman" w:cs="Times New Roman"/>
          <w:i/>
          <w:sz w:val="24"/>
        </w:rPr>
        <w:t>их</w:t>
      </w:r>
      <w:r w:rsidRPr="0090418B">
        <w:rPr>
          <w:rFonts w:ascii="Times New Roman" w:eastAsia="Times New Roman" w:hAnsi="Times New Roman" w:cs="Times New Roman"/>
          <w:i/>
          <w:spacing w:val="-13"/>
          <w:sz w:val="24"/>
        </w:rPr>
        <w:t xml:space="preserve"> </w:t>
      </w:r>
      <w:r w:rsidRPr="0090418B">
        <w:rPr>
          <w:rFonts w:ascii="Times New Roman" w:eastAsia="Times New Roman" w:hAnsi="Times New Roman" w:cs="Times New Roman"/>
          <w:i/>
          <w:sz w:val="24"/>
        </w:rPr>
        <w:t>социального</w:t>
      </w:r>
      <w:r w:rsidRPr="0090418B">
        <w:rPr>
          <w:rFonts w:ascii="Times New Roman" w:eastAsia="Times New Roman" w:hAnsi="Times New Roman" w:cs="Times New Roman"/>
          <w:i/>
          <w:spacing w:val="-14"/>
          <w:sz w:val="24"/>
        </w:rPr>
        <w:t xml:space="preserve"> </w:t>
      </w:r>
      <w:r w:rsidRPr="0090418B">
        <w:rPr>
          <w:rFonts w:ascii="Times New Roman" w:eastAsia="Times New Roman" w:hAnsi="Times New Roman" w:cs="Times New Roman"/>
          <w:i/>
          <w:sz w:val="24"/>
        </w:rPr>
        <w:t>происхождения,</w:t>
      </w:r>
      <w:r w:rsidRPr="0090418B">
        <w:rPr>
          <w:rFonts w:ascii="Times New Roman" w:eastAsia="Times New Roman" w:hAnsi="Times New Roman" w:cs="Times New Roman"/>
          <w:i/>
          <w:spacing w:val="-14"/>
          <w:sz w:val="24"/>
        </w:rPr>
        <w:t xml:space="preserve"> </w:t>
      </w:r>
      <w:r w:rsidRPr="0090418B">
        <w:rPr>
          <w:rFonts w:ascii="Times New Roman" w:eastAsia="Times New Roman" w:hAnsi="Times New Roman" w:cs="Times New Roman"/>
          <w:i/>
          <w:sz w:val="24"/>
        </w:rPr>
        <w:t>расовой</w:t>
      </w:r>
      <w:r w:rsidRPr="0090418B">
        <w:rPr>
          <w:rFonts w:ascii="Times New Roman" w:eastAsia="Times New Roman" w:hAnsi="Times New Roman" w:cs="Times New Roman"/>
          <w:i/>
          <w:spacing w:val="-14"/>
          <w:sz w:val="24"/>
        </w:rPr>
        <w:t xml:space="preserve"> </w:t>
      </w:r>
      <w:r w:rsidRPr="0090418B">
        <w:rPr>
          <w:rFonts w:ascii="Times New Roman" w:eastAsia="Times New Roman" w:hAnsi="Times New Roman" w:cs="Times New Roman"/>
          <w:i/>
          <w:sz w:val="24"/>
        </w:rPr>
        <w:t>принадлежности,</w:t>
      </w:r>
      <w:r w:rsidRPr="0090418B">
        <w:rPr>
          <w:rFonts w:ascii="Times New Roman" w:eastAsia="Times New Roman" w:hAnsi="Times New Roman" w:cs="Times New Roman"/>
          <w:i/>
          <w:spacing w:val="-57"/>
          <w:sz w:val="24"/>
        </w:rPr>
        <w:t xml:space="preserve"> </w:t>
      </w:r>
      <w:r w:rsidRPr="0090418B">
        <w:rPr>
          <w:rFonts w:ascii="Times New Roman" w:eastAsia="Times New Roman" w:hAnsi="Times New Roman" w:cs="Times New Roman"/>
          <w:i/>
          <w:sz w:val="24"/>
        </w:rPr>
        <w:t>языка,</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вероисповедания,</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пола</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и</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возраста),</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к</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их чувствам,</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мнениям,</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желаниям,</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взглядам,</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развивать</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умение</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аргументировать</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несогласие,</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убеждать</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и</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т.д.</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Объяснять</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значение</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позитивного</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общения,</w:t>
      </w:r>
      <w:r w:rsidRPr="0090418B">
        <w:rPr>
          <w:rFonts w:ascii="Times New Roman" w:eastAsia="Times New Roman" w:hAnsi="Times New Roman" w:cs="Times New Roman"/>
          <w:i/>
          <w:spacing w:val="2"/>
          <w:sz w:val="24"/>
        </w:rPr>
        <w:t xml:space="preserve"> </w:t>
      </w:r>
      <w:r w:rsidRPr="0090418B">
        <w:rPr>
          <w:rFonts w:ascii="Times New Roman" w:eastAsia="Times New Roman" w:hAnsi="Times New Roman" w:cs="Times New Roman"/>
          <w:i/>
          <w:sz w:val="24"/>
        </w:rPr>
        <w:t>сотрудничества</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с</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людьми</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разных</w:t>
      </w:r>
      <w:r w:rsidRPr="0090418B">
        <w:rPr>
          <w:rFonts w:ascii="Times New Roman" w:eastAsia="Times New Roman" w:hAnsi="Times New Roman" w:cs="Times New Roman"/>
          <w:i/>
          <w:spacing w:val="-2"/>
          <w:sz w:val="24"/>
        </w:rPr>
        <w:t xml:space="preserve"> </w:t>
      </w:r>
      <w:r w:rsidRPr="0090418B">
        <w:rPr>
          <w:rFonts w:ascii="Times New Roman" w:eastAsia="Times New Roman" w:hAnsi="Times New Roman" w:cs="Times New Roman"/>
          <w:i/>
          <w:sz w:val="24"/>
        </w:rPr>
        <w:t>стран</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и</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этносов.</w:t>
      </w:r>
    </w:p>
    <w:p w:rsidR="0090418B" w:rsidRPr="0090418B" w:rsidRDefault="0090418B" w:rsidP="006E5EE2">
      <w:pPr>
        <w:widowControl w:val="0"/>
        <w:numPr>
          <w:ilvl w:val="0"/>
          <w:numId w:val="22"/>
        </w:numPr>
        <w:tabs>
          <w:tab w:val="left" w:pos="851"/>
          <w:tab w:val="left" w:pos="1696"/>
        </w:tabs>
        <w:autoSpaceDE w:val="0"/>
        <w:autoSpaceDN w:val="0"/>
        <w:spacing w:after="0" w:line="360" w:lineRule="auto"/>
        <w:ind w:left="0" w:firstLine="567"/>
        <w:outlineLvl w:val="1"/>
        <w:rPr>
          <w:rFonts w:ascii="Times New Roman" w:eastAsia="Times New Roman" w:hAnsi="Times New Roman" w:cs="Times New Roman"/>
          <w:b/>
          <w:bCs/>
          <w:i/>
          <w:iCs/>
          <w:sz w:val="24"/>
          <w:szCs w:val="24"/>
        </w:rPr>
      </w:pPr>
      <w:r w:rsidRPr="0090418B">
        <w:rPr>
          <w:rFonts w:ascii="Times New Roman" w:eastAsia="Times New Roman" w:hAnsi="Times New Roman" w:cs="Times New Roman"/>
          <w:b/>
          <w:bCs/>
          <w:i/>
          <w:iCs/>
          <w:sz w:val="24"/>
          <w:szCs w:val="24"/>
        </w:rPr>
        <w:t>в</w:t>
      </w:r>
      <w:r w:rsidRPr="0090418B">
        <w:rPr>
          <w:rFonts w:ascii="Times New Roman" w:eastAsia="Times New Roman" w:hAnsi="Times New Roman" w:cs="Times New Roman"/>
          <w:b/>
          <w:bCs/>
          <w:i/>
          <w:iCs/>
          <w:spacing w:val="-4"/>
          <w:sz w:val="24"/>
          <w:szCs w:val="24"/>
        </w:rPr>
        <w:t xml:space="preserve"> </w:t>
      </w:r>
      <w:r w:rsidRPr="0090418B">
        <w:rPr>
          <w:rFonts w:ascii="Times New Roman" w:eastAsia="Times New Roman" w:hAnsi="Times New Roman" w:cs="Times New Roman"/>
          <w:b/>
          <w:bCs/>
          <w:i/>
          <w:iCs/>
          <w:sz w:val="24"/>
          <w:szCs w:val="24"/>
        </w:rPr>
        <w:t>области</w:t>
      </w:r>
      <w:r w:rsidRPr="0090418B">
        <w:rPr>
          <w:rFonts w:ascii="Times New Roman" w:eastAsia="Times New Roman" w:hAnsi="Times New Roman" w:cs="Times New Roman"/>
          <w:b/>
          <w:bCs/>
          <w:i/>
          <w:iCs/>
          <w:spacing w:val="-6"/>
          <w:sz w:val="24"/>
          <w:szCs w:val="24"/>
        </w:rPr>
        <w:t xml:space="preserve"> </w:t>
      </w:r>
      <w:r w:rsidRPr="0090418B">
        <w:rPr>
          <w:rFonts w:ascii="Times New Roman" w:eastAsia="Times New Roman" w:hAnsi="Times New Roman" w:cs="Times New Roman"/>
          <w:b/>
          <w:bCs/>
          <w:i/>
          <w:iCs/>
          <w:sz w:val="24"/>
          <w:szCs w:val="24"/>
        </w:rPr>
        <w:t>формирования</w:t>
      </w:r>
      <w:r w:rsidRPr="0090418B">
        <w:rPr>
          <w:rFonts w:ascii="Times New Roman" w:eastAsia="Times New Roman" w:hAnsi="Times New Roman" w:cs="Times New Roman"/>
          <w:b/>
          <w:bCs/>
          <w:i/>
          <w:iCs/>
          <w:spacing w:val="-3"/>
          <w:sz w:val="24"/>
          <w:szCs w:val="24"/>
        </w:rPr>
        <w:t xml:space="preserve"> </w:t>
      </w:r>
      <w:r w:rsidRPr="0090418B">
        <w:rPr>
          <w:rFonts w:ascii="Times New Roman" w:eastAsia="Times New Roman" w:hAnsi="Times New Roman" w:cs="Times New Roman"/>
          <w:b/>
          <w:bCs/>
          <w:i/>
          <w:iCs/>
          <w:sz w:val="24"/>
          <w:szCs w:val="24"/>
        </w:rPr>
        <w:t>основ</w:t>
      </w:r>
      <w:r w:rsidRPr="0090418B">
        <w:rPr>
          <w:rFonts w:ascii="Times New Roman" w:eastAsia="Times New Roman" w:hAnsi="Times New Roman" w:cs="Times New Roman"/>
          <w:b/>
          <w:bCs/>
          <w:i/>
          <w:iCs/>
          <w:spacing w:val="-4"/>
          <w:sz w:val="24"/>
          <w:szCs w:val="24"/>
        </w:rPr>
        <w:t xml:space="preserve"> </w:t>
      </w:r>
      <w:r w:rsidRPr="0090418B">
        <w:rPr>
          <w:rFonts w:ascii="Times New Roman" w:eastAsia="Times New Roman" w:hAnsi="Times New Roman" w:cs="Times New Roman"/>
          <w:b/>
          <w:bCs/>
          <w:i/>
          <w:iCs/>
          <w:sz w:val="24"/>
          <w:szCs w:val="24"/>
        </w:rPr>
        <w:t>гражданственности</w:t>
      </w:r>
      <w:r w:rsidRPr="0090418B">
        <w:rPr>
          <w:rFonts w:ascii="Times New Roman" w:eastAsia="Times New Roman" w:hAnsi="Times New Roman" w:cs="Times New Roman"/>
          <w:b/>
          <w:bCs/>
          <w:i/>
          <w:iCs/>
          <w:spacing w:val="-5"/>
          <w:sz w:val="24"/>
          <w:szCs w:val="24"/>
        </w:rPr>
        <w:t xml:space="preserve"> </w:t>
      </w:r>
      <w:r w:rsidRPr="0090418B">
        <w:rPr>
          <w:rFonts w:ascii="Times New Roman" w:eastAsia="Times New Roman" w:hAnsi="Times New Roman" w:cs="Times New Roman"/>
          <w:b/>
          <w:bCs/>
          <w:i/>
          <w:iCs/>
          <w:sz w:val="24"/>
          <w:szCs w:val="24"/>
        </w:rPr>
        <w:t>и</w:t>
      </w:r>
      <w:r w:rsidRPr="0090418B">
        <w:rPr>
          <w:rFonts w:ascii="Times New Roman" w:eastAsia="Times New Roman" w:hAnsi="Times New Roman" w:cs="Times New Roman"/>
          <w:b/>
          <w:bCs/>
          <w:i/>
          <w:iCs/>
          <w:spacing w:val="-4"/>
          <w:sz w:val="24"/>
          <w:szCs w:val="24"/>
        </w:rPr>
        <w:t xml:space="preserve"> </w:t>
      </w:r>
      <w:r w:rsidRPr="0090418B">
        <w:rPr>
          <w:rFonts w:ascii="Times New Roman" w:eastAsia="Times New Roman" w:hAnsi="Times New Roman" w:cs="Times New Roman"/>
          <w:b/>
          <w:bCs/>
          <w:i/>
          <w:iCs/>
          <w:sz w:val="24"/>
          <w:szCs w:val="24"/>
        </w:rPr>
        <w:t>патриотизма:</w:t>
      </w:r>
    </w:p>
    <w:p w:rsidR="0090418B" w:rsidRPr="0090418B" w:rsidRDefault="0090418B" w:rsidP="006E5EE2">
      <w:pPr>
        <w:widowControl w:val="0"/>
        <w:numPr>
          <w:ilvl w:val="1"/>
          <w:numId w:val="27"/>
        </w:numPr>
        <w:tabs>
          <w:tab w:val="left" w:pos="851"/>
          <w:tab w:val="left" w:pos="1667"/>
        </w:tabs>
        <w:autoSpaceDE w:val="0"/>
        <w:autoSpaceDN w:val="0"/>
        <w:spacing w:after="0" w:line="360" w:lineRule="auto"/>
        <w:ind w:left="0" w:firstLine="567"/>
        <w:jc w:val="both"/>
        <w:rPr>
          <w:rFonts w:ascii="Times New Roman" w:eastAsia="Times New Roman" w:hAnsi="Times New Roman" w:cs="Times New Roman"/>
          <w:sz w:val="24"/>
        </w:rPr>
      </w:pPr>
      <w:r w:rsidRPr="0090418B">
        <w:rPr>
          <w:rFonts w:ascii="Times New Roman" w:eastAsia="Times New Roman" w:hAnsi="Times New Roman" w:cs="Times New Roman"/>
          <w:sz w:val="24"/>
        </w:rPr>
        <w:t>воспитывать</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патриотические</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и</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интернациональные</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чувства,</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уважительное</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отношение к Родине, к представителям разных национальностей, интерес к их культуре и</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обычаям;</w:t>
      </w:r>
    </w:p>
    <w:p w:rsidR="0090418B" w:rsidRPr="0090418B" w:rsidRDefault="0090418B" w:rsidP="006E5EE2">
      <w:pPr>
        <w:widowControl w:val="0"/>
        <w:numPr>
          <w:ilvl w:val="1"/>
          <w:numId w:val="27"/>
        </w:numPr>
        <w:tabs>
          <w:tab w:val="left" w:pos="851"/>
          <w:tab w:val="left" w:pos="1667"/>
        </w:tabs>
        <w:autoSpaceDE w:val="0"/>
        <w:autoSpaceDN w:val="0"/>
        <w:spacing w:after="0" w:line="360" w:lineRule="auto"/>
        <w:ind w:left="0" w:firstLine="567"/>
        <w:jc w:val="both"/>
        <w:rPr>
          <w:rFonts w:ascii="Times New Roman" w:eastAsia="Times New Roman" w:hAnsi="Times New Roman" w:cs="Times New Roman"/>
          <w:sz w:val="24"/>
        </w:rPr>
      </w:pPr>
      <w:r w:rsidRPr="0090418B">
        <w:rPr>
          <w:rFonts w:ascii="Times New Roman" w:eastAsia="Times New Roman" w:hAnsi="Times New Roman" w:cs="Times New Roman"/>
          <w:sz w:val="24"/>
        </w:rPr>
        <w:t>расширять</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представления</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детей</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о</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государственных</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праздниках</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и</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поддерживать</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интерес</w:t>
      </w:r>
      <w:r w:rsidRPr="0090418B">
        <w:rPr>
          <w:rFonts w:ascii="Times New Roman" w:eastAsia="Times New Roman" w:hAnsi="Times New Roman" w:cs="Times New Roman"/>
          <w:spacing w:val="-5"/>
          <w:sz w:val="24"/>
        </w:rPr>
        <w:t xml:space="preserve"> </w:t>
      </w:r>
      <w:r w:rsidRPr="0090418B">
        <w:rPr>
          <w:rFonts w:ascii="Times New Roman" w:eastAsia="Times New Roman" w:hAnsi="Times New Roman" w:cs="Times New Roman"/>
          <w:sz w:val="24"/>
        </w:rPr>
        <w:t>детей</w:t>
      </w:r>
      <w:r w:rsidRPr="0090418B">
        <w:rPr>
          <w:rFonts w:ascii="Times New Roman" w:eastAsia="Times New Roman" w:hAnsi="Times New Roman" w:cs="Times New Roman"/>
          <w:spacing w:val="-4"/>
          <w:sz w:val="24"/>
        </w:rPr>
        <w:t xml:space="preserve"> </w:t>
      </w:r>
      <w:r w:rsidRPr="0090418B">
        <w:rPr>
          <w:rFonts w:ascii="Times New Roman" w:eastAsia="Times New Roman" w:hAnsi="Times New Roman" w:cs="Times New Roman"/>
          <w:sz w:val="24"/>
        </w:rPr>
        <w:t>к</w:t>
      </w:r>
      <w:r w:rsidRPr="0090418B">
        <w:rPr>
          <w:rFonts w:ascii="Times New Roman" w:eastAsia="Times New Roman" w:hAnsi="Times New Roman" w:cs="Times New Roman"/>
          <w:spacing w:val="-3"/>
          <w:sz w:val="24"/>
        </w:rPr>
        <w:t xml:space="preserve"> </w:t>
      </w:r>
      <w:r w:rsidRPr="0090418B">
        <w:rPr>
          <w:rFonts w:ascii="Times New Roman" w:eastAsia="Times New Roman" w:hAnsi="Times New Roman" w:cs="Times New Roman"/>
          <w:sz w:val="24"/>
        </w:rPr>
        <w:t>событиям,</w:t>
      </w:r>
      <w:r w:rsidRPr="0090418B">
        <w:rPr>
          <w:rFonts w:ascii="Times New Roman" w:eastAsia="Times New Roman" w:hAnsi="Times New Roman" w:cs="Times New Roman"/>
          <w:spacing w:val="-4"/>
          <w:sz w:val="24"/>
        </w:rPr>
        <w:t xml:space="preserve"> </w:t>
      </w:r>
      <w:r w:rsidRPr="0090418B">
        <w:rPr>
          <w:rFonts w:ascii="Times New Roman" w:eastAsia="Times New Roman" w:hAnsi="Times New Roman" w:cs="Times New Roman"/>
          <w:sz w:val="24"/>
        </w:rPr>
        <w:t>происходящим</w:t>
      </w:r>
      <w:r w:rsidRPr="0090418B">
        <w:rPr>
          <w:rFonts w:ascii="Times New Roman" w:eastAsia="Times New Roman" w:hAnsi="Times New Roman" w:cs="Times New Roman"/>
          <w:spacing w:val="-5"/>
          <w:sz w:val="24"/>
        </w:rPr>
        <w:t xml:space="preserve"> </w:t>
      </w:r>
      <w:r w:rsidRPr="0090418B">
        <w:rPr>
          <w:rFonts w:ascii="Times New Roman" w:eastAsia="Times New Roman" w:hAnsi="Times New Roman" w:cs="Times New Roman"/>
          <w:sz w:val="24"/>
        </w:rPr>
        <w:t>в</w:t>
      </w:r>
      <w:r w:rsidRPr="0090418B">
        <w:rPr>
          <w:rFonts w:ascii="Times New Roman" w:eastAsia="Times New Roman" w:hAnsi="Times New Roman" w:cs="Times New Roman"/>
          <w:spacing w:val="-4"/>
          <w:sz w:val="24"/>
        </w:rPr>
        <w:t xml:space="preserve"> </w:t>
      </w:r>
      <w:r w:rsidRPr="0090418B">
        <w:rPr>
          <w:rFonts w:ascii="Times New Roman" w:eastAsia="Times New Roman" w:hAnsi="Times New Roman" w:cs="Times New Roman"/>
          <w:sz w:val="24"/>
        </w:rPr>
        <w:t>стране,</w:t>
      </w:r>
      <w:r w:rsidRPr="0090418B">
        <w:rPr>
          <w:rFonts w:ascii="Times New Roman" w:eastAsia="Times New Roman" w:hAnsi="Times New Roman" w:cs="Times New Roman"/>
          <w:spacing w:val="-4"/>
          <w:sz w:val="24"/>
        </w:rPr>
        <w:t xml:space="preserve"> </w:t>
      </w:r>
      <w:r w:rsidRPr="0090418B">
        <w:rPr>
          <w:rFonts w:ascii="Times New Roman" w:eastAsia="Times New Roman" w:hAnsi="Times New Roman" w:cs="Times New Roman"/>
          <w:sz w:val="24"/>
        </w:rPr>
        <w:t>развивать</w:t>
      </w:r>
      <w:r w:rsidRPr="0090418B">
        <w:rPr>
          <w:rFonts w:ascii="Times New Roman" w:eastAsia="Times New Roman" w:hAnsi="Times New Roman" w:cs="Times New Roman"/>
          <w:spacing w:val="-2"/>
          <w:sz w:val="24"/>
        </w:rPr>
        <w:t xml:space="preserve"> </w:t>
      </w:r>
      <w:r w:rsidRPr="0090418B">
        <w:rPr>
          <w:rFonts w:ascii="Times New Roman" w:eastAsia="Times New Roman" w:hAnsi="Times New Roman" w:cs="Times New Roman"/>
          <w:sz w:val="24"/>
        </w:rPr>
        <w:t>чувство</w:t>
      </w:r>
      <w:r w:rsidRPr="0090418B">
        <w:rPr>
          <w:rFonts w:ascii="Times New Roman" w:eastAsia="Times New Roman" w:hAnsi="Times New Roman" w:cs="Times New Roman"/>
          <w:spacing w:val="-2"/>
          <w:sz w:val="24"/>
        </w:rPr>
        <w:t xml:space="preserve"> </w:t>
      </w:r>
      <w:r w:rsidRPr="0090418B">
        <w:rPr>
          <w:rFonts w:ascii="Times New Roman" w:eastAsia="Times New Roman" w:hAnsi="Times New Roman" w:cs="Times New Roman"/>
          <w:sz w:val="24"/>
        </w:rPr>
        <w:t>гордости</w:t>
      </w:r>
      <w:r w:rsidRPr="0090418B">
        <w:rPr>
          <w:rFonts w:ascii="Times New Roman" w:eastAsia="Times New Roman" w:hAnsi="Times New Roman" w:cs="Times New Roman"/>
          <w:spacing w:val="-4"/>
          <w:sz w:val="24"/>
        </w:rPr>
        <w:t xml:space="preserve"> </w:t>
      </w:r>
      <w:r w:rsidRPr="0090418B">
        <w:rPr>
          <w:rFonts w:ascii="Times New Roman" w:eastAsia="Times New Roman" w:hAnsi="Times New Roman" w:cs="Times New Roman"/>
          <w:sz w:val="24"/>
        </w:rPr>
        <w:t>за</w:t>
      </w:r>
      <w:r w:rsidRPr="0090418B">
        <w:rPr>
          <w:rFonts w:ascii="Times New Roman" w:eastAsia="Times New Roman" w:hAnsi="Times New Roman" w:cs="Times New Roman"/>
          <w:spacing w:val="-4"/>
          <w:sz w:val="24"/>
        </w:rPr>
        <w:t xml:space="preserve"> </w:t>
      </w:r>
      <w:r w:rsidRPr="0090418B">
        <w:rPr>
          <w:rFonts w:ascii="Times New Roman" w:eastAsia="Times New Roman" w:hAnsi="Times New Roman" w:cs="Times New Roman"/>
          <w:sz w:val="24"/>
        </w:rPr>
        <w:t>достижения</w:t>
      </w:r>
      <w:r w:rsidRPr="0090418B">
        <w:rPr>
          <w:rFonts w:ascii="Times New Roman" w:eastAsia="Times New Roman" w:hAnsi="Times New Roman" w:cs="Times New Roman"/>
          <w:spacing w:val="-58"/>
          <w:sz w:val="24"/>
        </w:rPr>
        <w:t xml:space="preserve"> </w:t>
      </w:r>
      <w:r w:rsidRPr="0090418B">
        <w:rPr>
          <w:rFonts w:ascii="Times New Roman" w:eastAsia="Times New Roman" w:hAnsi="Times New Roman" w:cs="Times New Roman"/>
          <w:sz w:val="24"/>
        </w:rPr>
        <w:t>страны</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в</w:t>
      </w:r>
      <w:r w:rsidRPr="0090418B">
        <w:rPr>
          <w:rFonts w:ascii="Times New Roman" w:eastAsia="Times New Roman" w:hAnsi="Times New Roman" w:cs="Times New Roman"/>
          <w:spacing w:val="-2"/>
          <w:sz w:val="24"/>
        </w:rPr>
        <w:t xml:space="preserve"> </w:t>
      </w:r>
      <w:r w:rsidRPr="0090418B">
        <w:rPr>
          <w:rFonts w:ascii="Times New Roman" w:eastAsia="Times New Roman" w:hAnsi="Times New Roman" w:cs="Times New Roman"/>
          <w:sz w:val="24"/>
        </w:rPr>
        <w:t>области спорта,</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науки</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и</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искусства,</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служения</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и</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верности интересам</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страны;</w:t>
      </w:r>
    </w:p>
    <w:p w:rsidR="0090418B" w:rsidRPr="0090418B" w:rsidRDefault="0090418B" w:rsidP="006E5EE2">
      <w:pPr>
        <w:widowControl w:val="0"/>
        <w:numPr>
          <w:ilvl w:val="1"/>
          <w:numId w:val="27"/>
        </w:numPr>
        <w:tabs>
          <w:tab w:val="left" w:pos="851"/>
          <w:tab w:val="left" w:pos="1667"/>
        </w:tabs>
        <w:autoSpaceDE w:val="0"/>
        <w:autoSpaceDN w:val="0"/>
        <w:spacing w:after="0" w:line="360" w:lineRule="auto"/>
        <w:ind w:left="0" w:firstLine="567"/>
        <w:jc w:val="both"/>
        <w:rPr>
          <w:rFonts w:ascii="Times New Roman" w:eastAsia="Times New Roman" w:hAnsi="Times New Roman" w:cs="Times New Roman"/>
          <w:sz w:val="24"/>
        </w:rPr>
      </w:pPr>
      <w:r w:rsidRPr="0090418B">
        <w:rPr>
          <w:rFonts w:ascii="Times New Roman" w:eastAsia="Times New Roman" w:hAnsi="Times New Roman" w:cs="Times New Roman"/>
          <w:sz w:val="24"/>
        </w:rPr>
        <w:t>знакомить с целями и доступными практиками волонтерства в России и включать</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детей при поддержке взрослых в социальные акции, волонтерские мероприятия в ДОО и в</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населенном</w:t>
      </w:r>
      <w:r w:rsidRPr="0090418B">
        <w:rPr>
          <w:rFonts w:ascii="Times New Roman" w:eastAsia="Times New Roman" w:hAnsi="Times New Roman" w:cs="Times New Roman"/>
          <w:spacing w:val="-2"/>
          <w:sz w:val="24"/>
        </w:rPr>
        <w:t xml:space="preserve"> </w:t>
      </w:r>
      <w:r w:rsidRPr="0090418B">
        <w:rPr>
          <w:rFonts w:ascii="Times New Roman" w:eastAsia="Times New Roman" w:hAnsi="Times New Roman" w:cs="Times New Roman"/>
          <w:sz w:val="24"/>
        </w:rPr>
        <w:t>пункте;</w:t>
      </w:r>
    </w:p>
    <w:p w:rsidR="0090418B" w:rsidRPr="0090418B" w:rsidRDefault="0090418B" w:rsidP="006E5EE2">
      <w:pPr>
        <w:widowControl w:val="0"/>
        <w:numPr>
          <w:ilvl w:val="1"/>
          <w:numId w:val="27"/>
        </w:numPr>
        <w:tabs>
          <w:tab w:val="left" w:pos="851"/>
          <w:tab w:val="left" w:pos="1667"/>
        </w:tabs>
        <w:autoSpaceDE w:val="0"/>
        <w:autoSpaceDN w:val="0"/>
        <w:spacing w:after="0" w:line="360" w:lineRule="auto"/>
        <w:ind w:left="0" w:firstLine="567"/>
        <w:jc w:val="both"/>
        <w:rPr>
          <w:rFonts w:ascii="Times New Roman" w:eastAsia="Times New Roman" w:hAnsi="Times New Roman" w:cs="Times New Roman"/>
          <w:i/>
          <w:sz w:val="24"/>
        </w:rPr>
      </w:pPr>
      <w:r w:rsidRPr="0090418B">
        <w:rPr>
          <w:rFonts w:ascii="Times New Roman" w:eastAsia="Times New Roman" w:hAnsi="Times New Roman" w:cs="Times New Roman"/>
          <w:i/>
          <w:spacing w:val="-1"/>
          <w:sz w:val="24"/>
        </w:rPr>
        <w:t>обсуждать</w:t>
      </w:r>
      <w:r w:rsidRPr="0090418B">
        <w:rPr>
          <w:rFonts w:ascii="Times New Roman" w:eastAsia="Times New Roman" w:hAnsi="Times New Roman" w:cs="Times New Roman"/>
          <w:i/>
          <w:spacing w:val="-14"/>
          <w:sz w:val="24"/>
        </w:rPr>
        <w:t xml:space="preserve"> </w:t>
      </w:r>
      <w:r w:rsidRPr="0090418B">
        <w:rPr>
          <w:rFonts w:ascii="Times New Roman" w:eastAsia="Times New Roman" w:hAnsi="Times New Roman" w:cs="Times New Roman"/>
          <w:i/>
          <w:sz w:val="24"/>
        </w:rPr>
        <w:t>с</w:t>
      </w:r>
      <w:r w:rsidRPr="0090418B">
        <w:rPr>
          <w:rFonts w:ascii="Times New Roman" w:eastAsia="Times New Roman" w:hAnsi="Times New Roman" w:cs="Times New Roman"/>
          <w:i/>
          <w:spacing w:val="-12"/>
          <w:sz w:val="24"/>
        </w:rPr>
        <w:t xml:space="preserve"> </w:t>
      </w:r>
      <w:r w:rsidRPr="0090418B">
        <w:rPr>
          <w:rFonts w:ascii="Times New Roman" w:eastAsia="Times New Roman" w:hAnsi="Times New Roman" w:cs="Times New Roman"/>
          <w:i/>
          <w:sz w:val="24"/>
        </w:rPr>
        <w:t>детьми</w:t>
      </w:r>
      <w:r w:rsidRPr="0090418B">
        <w:rPr>
          <w:rFonts w:ascii="Times New Roman" w:eastAsia="Times New Roman" w:hAnsi="Times New Roman" w:cs="Times New Roman"/>
          <w:i/>
          <w:spacing w:val="-13"/>
          <w:sz w:val="24"/>
        </w:rPr>
        <w:t xml:space="preserve"> </w:t>
      </w:r>
      <w:r w:rsidRPr="0090418B">
        <w:rPr>
          <w:rFonts w:ascii="Times New Roman" w:eastAsia="Times New Roman" w:hAnsi="Times New Roman" w:cs="Times New Roman"/>
          <w:i/>
          <w:sz w:val="24"/>
        </w:rPr>
        <w:t>события,</w:t>
      </w:r>
      <w:r w:rsidRPr="0090418B">
        <w:rPr>
          <w:rFonts w:ascii="Times New Roman" w:eastAsia="Times New Roman" w:hAnsi="Times New Roman" w:cs="Times New Roman"/>
          <w:i/>
          <w:spacing w:val="-13"/>
          <w:sz w:val="24"/>
        </w:rPr>
        <w:t xml:space="preserve"> </w:t>
      </w:r>
      <w:r w:rsidRPr="0090418B">
        <w:rPr>
          <w:rFonts w:ascii="Times New Roman" w:eastAsia="Times New Roman" w:hAnsi="Times New Roman" w:cs="Times New Roman"/>
          <w:i/>
          <w:sz w:val="24"/>
        </w:rPr>
        <w:t>происходящие</w:t>
      </w:r>
      <w:r w:rsidRPr="0090418B">
        <w:rPr>
          <w:rFonts w:ascii="Times New Roman" w:eastAsia="Times New Roman" w:hAnsi="Times New Roman" w:cs="Times New Roman"/>
          <w:i/>
          <w:spacing w:val="-11"/>
          <w:sz w:val="24"/>
        </w:rPr>
        <w:t xml:space="preserve"> </w:t>
      </w:r>
      <w:r w:rsidRPr="0090418B">
        <w:rPr>
          <w:rFonts w:ascii="Times New Roman" w:eastAsia="Times New Roman" w:hAnsi="Times New Roman" w:cs="Times New Roman"/>
          <w:i/>
          <w:sz w:val="24"/>
        </w:rPr>
        <w:t>в</w:t>
      </w:r>
      <w:r w:rsidRPr="0090418B">
        <w:rPr>
          <w:rFonts w:ascii="Times New Roman" w:eastAsia="Times New Roman" w:hAnsi="Times New Roman" w:cs="Times New Roman"/>
          <w:i/>
          <w:spacing w:val="-11"/>
          <w:sz w:val="24"/>
        </w:rPr>
        <w:t xml:space="preserve"> </w:t>
      </w:r>
      <w:r w:rsidRPr="0090418B">
        <w:rPr>
          <w:rFonts w:ascii="Times New Roman" w:eastAsia="Times New Roman" w:hAnsi="Times New Roman" w:cs="Times New Roman"/>
          <w:i/>
          <w:sz w:val="24"/>
        </w:rPr>
        <w:t>республике,</w:t>
      </w:r>
      <w:r w:rsidRPr="0090418B">
        <w:rPr>
          <w:rFonts w:ascii="Times New Roman" w:eastAsia="Times New Roman" w:hAnsi="Times New Roman" w:cs="Times New Roman"/>
          <w:i/>
          <w:spacing w:val="-12"/>
          <w:sz w:val="24"/>
        </w:rPr>
        <w:t xml:space="preserve"> </w:t>
      </w:r>
      <w:r w:rsidRPr="0090418B">
        <w:rPr>
          <w:rFonts w:ascii="Times New Roman" w:eastAsia="Times New Roman" w:hAnsi="Times New Roman" w:cs="Times New Roman"/>
          <w:i/>
          <w:sz w:val="24"/>
        </w:rPr>
        <w:t>разных</w:t>
      </w:r>
      <w:r w:rsidRPr="0090418B">
        <w:rPr>
          <w:rFonts w:ascii="Times New Roman" w:eastAsia="Times New Roman" w:hAnsi="Times New Roman" w:cs="Times New Roman"/>
          <w:i/>
          <w:spacing w:val="-14"/>
          <w:sz w:val="24"/>
        </w:rPr>
        <w:t xml:space="preserve"> </w:t>
      </w:r>
      <w:r w:rsidRPr="0090418B">
        <w:rPr>
          <w:rFonts w:ascii="Times New Roman" w:eastAsia="Times New Roman" w:hAnsi="Times New Roman" w:cs="Times New Roman"/>
          <w:i/>
          <w:sz w:val="24"/>
        </w:rPr>
        <w:t>регионах</w:t>
      </w:r>
      <w:r w:rsidRPr="0090418B">
        <w:rPr>
          <w:rFonts w:ascii="Times New Roman" w:eastAsia="Times New Roman" w:hAnsi="Times New Roman" w:cs="Times New Roman"/>
          <w:i/>
          <w:spacing w:val="-14"/>
          <w:sz w:val="24"/>
        </w:rPr>
        <w:t xml:space="preserve"> </w:t>
      </w:r>
      <w:r w:rsidRPr="0090418B">
        <w:rPr>
          <w:rFonts w:ascii="Times New Roman" w:eastAsia="Times New Roman" w:hAnsi="Times New Roman" w:cs="Times New Roman"/>
          <w:i/>
          <w:sz w:val="24"/>
        </w:rPr>
        <w:t>страны,</w:t>
      </w:r>
      <w:r w:rsidRPr="0090418B">
        <w:rPr>
          <w:rFonts w:ascii="Times New Roman" w:eastAsia="Times New Roman" w:hAnsi="Times New Roman" w:cs="Times New Roman"/>
          <w:i/>
          <w:spacing w:val="-57"/>
          <w:sz w:val="24"/>
        </w:rPr>
        <w:t xml:space="preserve"> </w:t>
      </w:r>
      <w:r w:rsidRPr="0090418B">
        <w:rPr>
          <w:rFonts w:ascii="Times New Roman" w:eastAsia="Times New Roman" w:hAnsi="Times New Roman" w:cs="Times New Roman"/>
          <w:i/>
          <w:sz w:val="24"/>
        </w:rPr>
        <w:t>рассказать</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о</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жизни</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людей</w:t>
      </w:r>
      <w:r w:rsidRPr="0090418B">
        <w:rPr>
          <w:rFonts w:ascii="Times New Roman" w:eastAsia="Times New Roman" w:hAnsi="Times New Roman" w:cs="Times New Roman"/>
          <w:i/>
          <w:spacing w:val="-2"/>
          <w:sz w:val="24"/>
        </w:rPr>
        <w:t xml:space="preserve"> </w:t>
      </w:r>
      <w:r w:rsidRPr="0090418B">
        <w:rPr>
          <w:rFonts w:ascii="Times New Roman" w:eastAsia="Times New Roman" w:hAnsi="Times New Roman" w:cs="Times New Roman"/>
          <w:i/>
          <w:sz w:val="24"/>
        </w:rPr>
        <w:t>на</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разных</w:t>
      </w:r>
      <w:r w:rsidRPr="0090418B">
        <w:rPr>
          <w:rFonts w:ascii="Times New Roman" w:eastAsia="Times New Roman" w:hAnsi="Times New Roman" w:cs="Times New Roman"/>
          <w:i/>
          <w:spacing w:val="-2"/>
          <w:sz w:val="24"/>
        </w:rPr>
        <w:t xml:space="preserve"> </w:t>
      </w:r>
      <w:r w:rsidRPr="0090418B">
        <w:rPr>
          <w:rFonts w:ascii="Times New Roman" w:eastAsia="Times New Roman" w:hAnsi="Times New Roman" w:cs="Times New Roman"/>
          <w:i/>
          <w:sz w:val="24"/>
        </w:rPr>
        <w:t>континентах,</w:t>
      </w:r>
      <w:r w:rsidRPr="0090418B">
        <w:rPr>
          <w:rFonts w:ascii="Times New Roman" w:eastAsia="Times New Roman" w:hAnsi="Times New Roman" w:cs="Times New Roman"/>
          <w:i/>
          <w:spacing w:val="-2"/>
          <w:sz w:val="24"/>
        </w:rPr>
        <w:t xml:space="preserve"> </w:t>
      </w:r>
      <w:r w:rsidRPr="0090418B">
        <w:rPr>
          <w:rFonts w:ascii="Times New Roman" w:eastAsia="Times New Roman" w:hAnsi="Times New Roman" w:cs="Times New Roman"/>
          <w:i/>
          <w:sz w:val="24"/>
        </w:rPr>
        <w:t>об</w:t>
      </w:r>
      <w:r w:rsidRPr="0090418B">
        <w:rPr>
          <w:rFonts w:ascii="Times New Roman" w:eastAsia="Times New Roman" w:hAnsi="Times New Roman" w:cs="Times New Roman"/>
          <w:i/>
          <w:spacing w:val="-2"/>
          <w:sz w:val="24"/>
        </w:rPr>
        <w:t xml:space="preserve"> </w:t>
      </w:r>
      <w:r w:rsidRPr="0090418B">
        <w:rPr>
          <w:rFonts w:ascii="Times New Roman" w:eastAsia="Times New Roman" w:hAnsi="Times New Roman" w:cs="Times New Roman"/>
          <w:i/>
          <w:sz w:val="24"/>
        </w:rPr>
        <w:t>их</w:t>
      </w:r>
      <w:r w:rsidRPr="0090418B">
        <w:rPr>
          <w:rFonts w:ascii="Times New Roman" w:eastAsia="Times New Roman" w:hAnsi="Times New Roman" w:cs="Times New Roman"/>
          <w:i/>
          <w:spacing w:val="-2"/>
          <w:sz w:val="24"/>
        </w:rPr>
        <w:t xml:space="preserve"> </w:t>
      </w:r>
      <w:r w:rsidRPr="0090418B">
        <w:rPr>
          <w:rFonts w:ascii="Times New Roman" w:eastAsia="Times New Roman" w:hAnsi="Times New Roman" w:cs="Times New Roman"/>
          <w:i/>
          <w:sz w:val="24"/>
        </w:rPr>
        <w:t>желании</w:t>
      </w:r>
      <w:r w:rsidRPr="0090418B">
        <w:rPr>
          <w:rFonts w:ascii="Times New Roman" w:eastAsia="Times New Roman" w:hAnsi="Times New Roman" w:cs="Times New Roman"/>
          <w:i/>
          <w:spacing w:val="-2"/>
          <w:sz w:val="24"/>
        </w:rPr>
        <w:t xml:space="preserve"> </w:t>
      </w:r>
      <w:r w:rsidRPr="0090418B">
        <w:rPr>
          <w:rFonts w:ascii="Times New Roman" w:eastAsia="Times New Roman" w:hAnsi="Times New Roman" w:cs="Times New Roman"/>
          <w:i/>
          <w:sz w:val="24"/>
        </w:rPr>
        <w:t>жить</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в</w:t>
      </w:r>
      <w:r w:rsidRPr="0090418B">
        <w:rPr>
          <w:rFonts w:ascii="Times New Roman" w:eastAsia="Times New Roman" w:hAnsi="Times New Roman" w:cs="Times New Roman"/>
          <w:i/>
          <w:spacing w:val="-2"/>
          <w:sz w:val="24"/>
        </w:rPr>
        <w:t xml:space="preserve"> </w:t>
      </w:r>
      <w:r w:rsidRPr="0090418B">
        <w:rPr>
          <w:rFonts w:ascii="Times New Roman" w:eastAsia="Times New Roman" w:hAnsi="Times New Roman" w:cs="Times New Roman"/>
          <w:i/>
          <w:sz w:val="24"/>
        </w:rPr>
        <w:t>мире</w:t>
      </w:r>
      <w:r w:rsidRPr="0090418B">
        <w:rPr>
          <w:rFonts w:ascii="Times New Roman" w:eastAsia="Times New Roman" w:hAnsi="Times New Roman" w:cs="Times New Roman"/>
          <w:i/>
          <w:spacing w:val="-3"/>
          <w:sz w:val="24"/>
        </w:rPr>
        <w:t xml:space="preserve"> </w:t>
      </w:r>
      <w:r w:rsidRPr="0090418B">
        <w:rPr>
          <w:rFonts w:ascii="Times New Roman" w:eastAsia="Times New Roman" w:hAnsi="Times New Roman" w:cs="Times New Roman"/>
          <w:i/>
          <w:sz w:val="24"/>
        </w:rPr>
        <w:t>и</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согласии;</w:t>
      </w:r>
    </w:p>
    <w:p w:rsidR="0090418B" w:rsidRPr="0090418B" w:rsidRDefault="0090418B" w:rsidP="006E5EE2">
      <w:pPr>
        <w:widowControl w:val="0"/>
        <w:numPr>
          <w:ilvl w:val="1"/>
          <w:numId w:val="27"/>
        </w:numPr>
        <w:tabs>
          <w:tab w:val="left" w:pos="851"/>
          <w:tab w:val="left" w:pos="1667"/>
        </w:tabs>
        <w:autoSpaceDE w:val="0"/>
        <w:autoSpaceDN w:val="0"/>
        <w:spacing w:after="0" w:line="360" w:lineRule="auto"/>
        <w:ind w:left="0" w:firstLine="567"/>
        <w:jc w:val="both"/>
        <w:rPr>
          <w:rFonts w:ascii="Times New Roman" w:eastAsia="Times New Roman" w:hAnsi="Times New Roman" w:cs="Times New Roman"/>
          <w:i/>
          <w:sz w:val="24"/>
        </w:rPr>
      </w:pPr>
      <w:r w:rsidRPr="0090418B">
        <w:rPr>
          <w:rFonts w:ascii="Times New Roman" w:eastAsia="Times New Roman" w:hAnsi="Times New Roman" w:cs="Times New Roman"/>
          <w:i/>
          <w:sz w:val="24"/>
        </w:rPr>
        <w:t>способствовать</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воспитанию</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чувства</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патриотизма,</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осознанию</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себя</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как</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гражданина</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родного</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города</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(села),</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республики,</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страны;</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уважительно</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относиться</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к</w:t>
      </w:r>
      <w:r w:rsidRPr="0090418B">
        <w:rPr>
          <w:rFonts w:ascii="Times New Roman" w:eastAsia="Times New Roman" w:hAnsi="Times New Roman" w:cs="Times New Roman"/>
          <w:i/>
          <w:spacing w:val="1"/>
          <w:sz w:val="24"/>
        </w:rPr>
        <w:t xml:space="preserve"> </w:t>
      </w:r>
      <w:r w:rsidRPr="0090418B">
        <w:rPr>
          <w:rFonts w:ascii="Times New Roman" w:eastAsia="Times New Roman" w:hAnsi="Times New Roman" w:cs="Times New Roman"/>
          <w:i/>
          <w:sz w:val="24"/>
        </w:rPr>
        <w:t>символике</w:t>
      </w:r>
      <w:r w:rsidRPr="0090418B">
        <w:rPr>
          <w:rFonts w:ascii="Times New Roman" w:eastAsia="Times New Roman" w:hAnsi="Times New Roman" w:cs="Times New Roman"/>
          <w:i/>
          <w:spacing w:val="-2"/>
          <w:sz w:val="24"/>
        </w:rPr>
        <w:t xml:space="preserve"> </w:t>
      </w:r>
      <w:r w:rsidRPr="0090418B">
        <w:rPr>
          <w:rFonts w:ascii="Times New Roman" w:eastAsia="Times New Roman" w:hAnsi="Times New Roman" w:cs="Times New Roman"/>
          <w:i/>
          <w:sz w:val="24"/>
        </w:rPr>
        <w:t>города, республики, страны</w:t>
      </w:r>
      <w:r w:rsidRPr="0090418B">
        <w:rPr>
          <w:rFonts w:ascii="Times New Roman" w:eastAsia="Times New Roman" w:hAnsi="Times New Roman" w:cs="Times New Roman"/>
          <w:i/>
          <w:spacing w:val="2"/>
          <w:sz w:val="24"/>
        </w:rPr>
        <w:t xml:space="preserve"> </w:t>
      </w:r>
      <w:r w:rsidRPr="0090418B">
        <w:rPr>
          <w:rFonts w:ascii="Times New Roman" w:eastAsia="Times New Roman" w:hAnsi="Times New Roman" w:cs="Times New Roman"/>
          <w:i/>
          <w:sz w:val="24"/>
        </w:rPr>
        <w:t>(флагу,</w:t>
      </w:r>
      <w:r w:rsidRPr="0090418B">
        <w:rPr>
          <w:rFonts w:ascii="Times New Roman" w:eastAsia="Times New Roman" w:hAnsi="Times New Roman" w:cs="Times New Roman"/>
          <w:i/>
          <w:spacing w:val="2"/>
          <w:sz w:val="24"/>
        </w:rPr>
        <w:t xml:space="preserve"> </w:t>
      </w:r>
      <w:r w:rsidRPr="0090418B">
        <w:rPr>
          <w:rFonts w:ascii="Times New Roman" w:eastAsia="Times New Roman" w:hAnsi="Times New Roman" w:cs="Times New Roman"/>
          <w:i/>
          <w:sz w:val="24"/>
        </w:rPr>
        <w:t>гербу, гимну).</w:t>
      </w:r>
    </w:p>
    <w:p w:rsidR="0090418B" w:rsidRPr="0090418B" w:rsidRDefault="0090418B" w:rsidP="006E5EE2">
      <w:pPr>
        <w:widowControl w:val="0"/>
        <w:numPr>
          <w:ilvl w:val="0"/>
          <w:numId w:val="22"/>
        </w:numPr>
        <w:tabs>
          <w:tab w:val="left" w:pos="851"/>
          <w:tab w:val="left" w:pos="1691"/>
        </w:tabs>
        <w:autoSpaceDE w:val="0"/>
        <w:autoSpaceDN w:val="0"/>
        <w:spacing w:after="0" w:line="360" w:lineRule="auto"/>
        <w:ind w:left="0" w:firstLine="567"/>
        <w:outlineLvl w:val="1"/>
        <w:rPr>
          <w:rFonts w:ascii="Times New Roman" w:eastAsia="Times New Roman" w:hAnsi="Times New Roman" w:cs="Times New Roman"/>
          <w:b/>
          <w:bCs/>
          <w:i/>
          <w:iCs/>
          <w:sz w:val="24"/>
          <w:szCs w:val="24"/>
        </w:rPr>
      </w:pPr>
      <w:r w:rsidRPr="0090418B">
        <w:rPr>
          <w:rFonts w:ascii="Times New Roman" w:eastAsia="Times New Roman" w:hAnsi="Times New Roman" w:cs="Times New Roman"/>
          <w:b/>
          <w:bCs/>
          <w:i/>
          <w:iCs/>
          <w:sz w:val="24"/>
          <w:szCs w:val="24"/>
        </w:rPr>
        <w:t>в</w:t>
      </w:r>
      <w:r w:rsidRPr="0090418B">
        <w:rPr>
          <w:rFonts w:ascii="Times New Roman" w:eastAsia="Times New Roman" w:hAnsi="Times New Roman" w:cs="Times New Roman"/>
          <w:b/>
          <w:bCs/>
          <w:i/>
          <w:iCs/>
          <w:spacing w:val="-2"/>
          <w:sz w:val="24"/>
          <w:szCs w:val="24"/>
        </w:rPr>
        <w:t xml:space="preserve"> </w:t>
      </w:r>
      <w:r w:rsidRPr="0090418B">
        <w:rPr>
          <w:rFonts w:ascii="Times New Roman" w:eastAsia="Times New Roman" w:hAnsi="Times New Roman" w:cs="Times New Roman"/>
          <w:b/>
          <w:bCs/>
          <w:i/>
          <w:iCs/>
          <w:sz w:val="24"/>
          <w:szCs w:val="24"/>
        </w:rPr>
        <w:t>сфере</w:t>
      </w:r>
      <w:r w:rsidRPr="0090418B">
        <w:rPr>
          <w:rFonts w:ascii="Times New Roman" w:eastAsia="Times New Roman" w:hAnsi="Times New Roman" w:cs="Times New Roman"/>
          <w:b/>
          <w:bCs/>
          <w:i/>
          <w:iCs/>
          <w:spacing w:val="-2"/>
          <w:sz w:val="24"/>
          <w:szCs w:val="24"/>
        </w:rPr>
        <w:t xml:space="preserve"> </w:t>
      </w:r>
      <w:r w:rsidRPr="0090418B">
        <w:rPr>
          <w:rFonts w:ascii="Times New Roman" w:eastAsia="Times New Roman" w:hAnsi="Times New Roman" w:cs="Times New Roman"/>
          <w:b/>
          <w:bCs/>
          <w:i/>
          <w:iCs/>
          <w:sz w:val="24"/>
          <w:szCs w:val="24"/>
        </w:rPr>
        <w:t>трудового</w:t>
      </w:r>
      <w:r w:rsidRPr="0090418B">
        <w:rPr>
          <w:rFonts w:ascii="Times New Roman" w:eastAsia="Times New Roman" w:hAnsi="Times New Roman" w:cs="Times New Roman"/>
          <w:b/>
          <w:bCs/>
          <w:i/>
          <w:iCs/>
          <w:spacing w:val="-2"/>
          <w:sz w:val="24"/>
          <w:szCs w:val="24"/>
        </w:rPr>
        <w:t xml:space="preserve"> </w:t>
      </w:r>
      <w:r w:rsidRPr="0090418B">
        <w:rPr>
          <w:rFonts w:ascii="Times New Roman" w:eastAsia="Times New Roman" w:hAnsi="Times New Roman" w:cs="Times New Roman"/>
          <w:b/>
          <w:bCs/>
          <w:i/>
          <w:iCs/>
          <w:sz w:val="24"/>
          <w:szCs w:val="24"/>
        </w:rPr>
        <w:t>воспитания:</w:t>
      </w:r>
    </w:p>
    <w:p w:rsidR="0090418B" w:rsidRPr="0090418B" w:rsidRDefault="0090418B" w:rsidP="006E5EE2">
      <w:pPr>
        <w:widowControl w:val="0"/>
        <w:numPr>
          <w:ilvl w:val="1"/>
          <w:numId w:val="27"/>
        </w:numPr>
        <w:tabs>
          <w:tab w:val="left" w:pos="851"/>
          <w:tab w:val="left" w:pos="1667"/>
        </w:tabs>
        <w:autoSpaceDE w:val="0"/>
        <w:autoSpaceDN w:val="0"/>
        <w:spacing w:after="0" w:line="360" w:lineRule="auto"/>
        <w:ind w:left="0" w:firstLine="567"/>
        <w:jc w:val="both"/>
        <w:rPr>
          <w:rFonts w:ascii="Times New Roman" w:eastAsia="Times New Roman" w:hAnsi="Times New Roman" w:cs="Times New Roman"/>
          <w:sz w:val="24"/>
        </w:rPr>
      </w:pPr>
      <w:r w:rsidRPr="0090418B">
        <w:rPr>
          <w:rFonts w:ascii="Times New Roman" w:eastAsia="Times New Roman" w:hAnsi="Times New Roman" w:cs="Times New Roman"/>
          <w:sz w:val="24"/>
        </w:rPr>
        <w:t>развивать</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ценностное</w:t>
      </w:r>
      <w:r w:rsidRPr="0090418B">
        <w:rPr>
          <w:rFonts w:ascii="Times New Roman" w:eastAsia="Times New Roman" w:hAnsi="Times New Roman" w:cs="Times New Roman"/>
          <w:spacing w:val="-3"/>
          <w:sz w:val="24"/>
        </w:rPr>
        <w:t xml:space="preserve"> </w:t>
      </w:r>
      <w:r w:rsidRPr="0090418B">
        <w:rPr>
          <w:rFonts w:ascii="Times New Roman" w:eastAsia="Times New Roman" w:hAnsi="Times New Roman" w:cs="Times New Roman"/>
          <w:sz w:val="24"/>
        </w:rPr>
        <w:t>отношение</w:t>
      </w:r>
      <w:r w:rsidRPr="0090418B">
        <w:rPr>
          <w:rFonts w:ascii="Times New Roman" w:eastAsia="Times New Roman" w:hAnsi="Times New Roman" w:cs="Times New Roman"/>
          <w:spacing w:val="-2"/>
          <w:sz w:val="24"/>
        </w:rPr>
        <w:t xml:space="preserve"> </w:t>
      </w:r>
      <w:r w:rsidRPr="0090418B">
        <w:rPr>
          <w:rFonts w:ascii="Times New Roman" w:eastAsia="Times New Roman" w:hAnsi="Times New Roman" w:cs="Times New Roman"/>
          <w:sz w:val="24"/>
        </w:rPr>
        <w:t>к</w:t>
      </w:r>
      <w:r w:rsidRPr="0090418B">
        <w:rPr>
          <w:rFonts w:ascii="Times New Roman" w:eastAsia="Times New Roman" w:hAnsi="Times New Roman" w:cs="Times New Roman"/>
          <w:spacing w:val="-4"/>
          <w:sz w:val="24"/>
        </w:rPr>
        <w:t xml:space="preserve"> </w:t>
      </w:r>
      <w:r w:rsidRPr="0090418B">
        <w:rPr>
          <w:rFonts w:ascii="Times New Roman" w:eastAsia="Times New Roman" w:hAnsi="Times New Roman" w:cs="Times New Roman"/>
          <w:sz w:val="24"/>
        </w:rPr>
        <w:t>труду</w:t>
      </w:r>
      <w:r w:rsidRPr="0090418B">
        <w:rPr>
          <w:rFonts w:ascii="Times New Roman" w:eastAsia="Times New Roman" w:hAnsi="Times New Roman" w:cs="Times New Roman"/>
          <w:spacing w:val="-6"/>
          <w:sz w:val="24"/>
        </w:rPr>
        <w:t xml:space="preserve"> </w:t>
      </w:r>
      <w:r w:rsidRPr="0090418B">
        <w:rPr>
          <w:rFonts w:ascii="Times New Roman" w:eastAsia="Times New Roman" w:hAnsi="Times New Roman" w:cs="Times New Roman"/>
          <w:sz w:val="24"/>
        </w:rPr>
        <w:t>взрослых;</w:t>
      </w:r>
    </w:p>
    <w:p w:rsidR="0090418B" w:rsidRPr="0090418B" w:rsidRDefault="0090418B" w:rsidP="006E5EE2">
      <w:pPr>
        <w:widowControl w:val="0"/>
        <w:numPr>
          <w:ilvl w:val="1"/>
          <w:numId w:val="27"/>
        </w:numPr>
        <w:tabs>
          <w:tab w:val="left" w:pos="851"/>
          <w:tab w:val="left" w:pos="1667"/>
        </w:tabs>
        <w:autoSpaceDE w:val="0"/>
        <w:autoSpaceDN w:val="0"/>
        <w:spacing w:after="0" w:line="360" w:lineRule="auto"/>
        <w:ind w:left="0" w:firstLine="567"/>
        <w:jc w:val="both"/>
        <w:rPr>
          <w:rFonts w:ascii="Times New Roman" w:eastAsia="Times New Roman" w:hAnsi="Times New Roman" w:cs="Times New Roman"/>
          <w:sz w:val="24"/>
        </w:rPr>
      </w:pPr>
      <w:r w:rsidRPr="0090418B">
        <w:rPr>
          <w:rFonts w:ascii="Times New Roman" w:eastAsia="Times New Roman" w:hAnsi="Times New Roman" w:cs="Times New Roman"/>
          <w:sz w:val="24"/>
        </w:rPr>
        <w:t>формировать</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представления</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о</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труде</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как</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ценности</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общества,</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о</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разнообразии</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и</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взаимосвязи</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видов труда</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и профессий;</w:t>
      </w:r>
    </w:p>
    <w:p w:rsidR="0090418B" w:rsidRPr="0090418B" w:rsidRDefault="0090418B" w:rsidP="006E5EE2">
      <w:pPr>
        <w:widowControl w:val="0"/>
        <w:numPr>
          <w:ilvl w:val="1"/>
          <w:numId w:val="27"/>
        </w:numPr>
        <w:tabs>
          <w:tab w:val="left" w:pos="851"/>
          <w:tab w:val="left" w:pos="1667"/>
        </w:tabs>
        <w:autoSpaceDE w:val="0"/>
        <w:autoSpaceDN w:val="0"/>
        <w:spacing w:after="0" w:line="360" w:lineRule="auto"/>
        <w:ind w:left="0" w:firstLine="567"/>
        <w:jc w:val="both"/>
        <w:rPr>
          <w:rFonts w:ascii="Times New Roman" w:eastAsia="Times New Roman" w:hAnsi="Times New Roman" w:cs="Times New Roman"/>
          <w:sz w:val="24"/>
        </w:rPr>
      </w:pPr>
      <w:r w:rsidRPr="0090418B">
        <w:rPr>
          <w:rFonts w:ascii="Times New Roman" w:eastAsia="Times New Roman" w:hAnsi="Times New Roman" w:cs="Times New Roman"/>
          <w:sz w:val="24"/>
        </w:rPr>
        <w:t>формировать</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элементы</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финансовой</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грамотности,</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осознания</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материальных</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возможностей</w:t>
      </w:r>
      <w:r w:rsidRPr="0090418B">
        <w:rPr>
          <w:rFonts w:ascii="Times New Roman" w:eastAsia="Times New Roman" w:hAnsi="Times New Roman" w:cs="Times New Roman"/>
          <w:spacing w:val="-10"/>
          <w:sz w:val="24"/>
        </w:rPr>
        <w:t xml:space="preserve"> </w:t>
      </w:r>
      <w:r w:rsidRPr="0090418B">
        <w:rPr>
          <w:rFonts w:ascii="Times New Roman" w:eastAsia="Times New Roman" w:hAnsi="Times New Roman" w:cs="Times New Roman"/>
          <w:sz w:val="24"/>
        </w:rPr>
        <w:t>родителей</w:t>
      </w:r>
      <w:r w:rsidRPr="0090418B">
        <w:rPr>
          <w:rFonts w:ascii="Times New Roman" w:eastAsia="Times New Roman" w:hAnsi="Times New Roman" w:cs="Times New Roman"/>
          <w:spacing w:val="-8"/>
          <w:sz w:val="24"/>
        </w:rPr>
        <w:t xml:space="preserve"> </w:t>
      </w:r>
      <w:r w:rsidRPr="0090418B">
        <w:rPr>
          <w:rFonts w:ascii="Times New Roman" w:eastAsia="Times New Roman" w:hAnsi="Times New Roman" w:cs="Times New Roman"/>
          <w:sz w:val="24"/>
        </w:rPr>
        <w:t>(законных</w:t>
      </w:r>
      <w:r w:rsidRPr="0090418B">
        <w:rPr>
          <w:rFonts w:ascii="Times New Roman" w:eastAsia="Times New Roman" w:hAnsi="Times New Roman" w:cs="Times New Roman"/>
          <w:spacing w:val="-10"/>
          <w:sz w:val="24"/>
        </w:rPr>
        <w:t xml:space="preserve"> </w:t>
      </w:r>
      <w:r w:rsidRPr="0090418B">
        <w:rPr>
          <w:rFonts w:ascii="Times New Roman" w:eastAsia="Times New Roman" w:hAnsi="Times New Roman" w:cs="Times New Roman"/>
          <w:sz w:val="24"/>
        </w:rPr>
        <w:t>представителей),</w:t>
      </w:r>
      <w:r w:rsidRPr="0090418B">
        <w:rPr>
          <w:rFonts w:ascii="Times New Roman" w:eastAsia="Times New Roman" w:hAnsi="Times New Roman" w:cs="Times New Roman"/>
          <w:spacing w:val="-10"/>
          <w:sz w:val="24"/>
        </w:rPr>
        <w:t xml:space="preserve"> </w:t>
      </w:r>
      <w:r w:rsidRPr="0090418B">
        <w:rPr>
          <w:rFonts w:ascii="Times New Roman" w:eastAsia="Times New Roman" w:hAnsi="Times New Roman" w:cs="Times New Roman"/>
          <w:sz w:val="24"/>
        </w:rPr>
        <w:t>ограниченности</w:t>
      </w:r>
      <w:r w:rsidRPr="0090418B">
        <w:rPr>
          <w:rFonts w:ascii="Times New Roman" w:eastAsia="Times New Roman" w:hAnsi="Times New Roman" w:cs="Times New Roman"/>
          <w:spacing w:val="-10"/>
          <w:sz w:val="24"/>
        </w:rPr>
        <w:t xml:space="preserve"> </w:t>
      </w:r>
      <w:r w:rsidRPr="0090418B">
        <w:rPr>
          <w:rFonts w:ascii="Times New Roman" w:eastAsia="Times New Roman" w:hAnsi="Times New Roman" w:cs="Times New Roman"/>
          <w:sz w:val="24"/>
        </w:rPr>
        <w:t>материальных</w:t>
      </w:r>
      <w:r w:rsidRPr="0090418B">
        <w:rPr>
          <w:rFonts w:ascii="Times New Roman" w:eastAsia="Times New Roman" w:hAnsi="Times New Roman" w:cs="Times New Roman"/>
          <w:spacing w:val="-8"/>
          <w:sz w:val="24"/>
        </w:rPr>
        <w:t xml:space="preserve"> </w:t>
      </w:r>
      <w:r w:rsidRPr="0090418B">
        <w:rPr>
          <w:rFonts w:ascii="Times New Roman" w:eastAsia="Times New Roman" w:hAnsi="Times New Roman" w:cs="Times New Roman"/>
          <w:sz w:val="24"/>
        </w:rPr>
        <w:t>ресурсов;</w:t>
      </w:r>
    </w:p>
    <w:p w:rsidR="0090418B" w:rsidRPr="0090418B" w:rsidRDefault="0090418B" w:rsidP="006E5EE2">
      <w:pPr>
        <w:widowControl w:val="0"/>
        <w:numPr>
          <w:ilvl w:val="1"/>
          <w:numId w:val="27"/>
        </w:numPr>
        <w:tabs>
          <w:tab w:val="left" w:pos="851"/>
          <w:tab w:val="left" w:pos="1667"/>
        </w:tabs>
        <w:autoSpaceDE w:val="0"/>
        <w:autoSpaceDN w:val="0"/>
        <w:spacing w:after="0" w:line="360" w:lineRule="auto"/>
        <w:ind w:left="0" w:firstLine="567"/>
        <w:jc w:val="both"/>
        <w:rPr>
          <w:rFonts w:ascii="Times New Roman" w:eastAsia="Times New Roman" w:hAnsi="Times New Roman" w:cs="Times New Roman"/>
          <w:sz w:val="24"/>
        </w:rPr>
      </w:pPr>
      <w:r w:rsidRPr="0090418B">
        <w:rPr>
          <w:rFonts w:ascii="Times New Roman" w:eastAsia="Times New Roman" w:hAnsi="Times New Roman" w:cs="Times New Roman"/>
          <w:sz w:val="24"/>
        </w:rPr>
        <w:t>развивать интерес и самостоятельность в разных видах доступного труда, умения</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включаться в реальные трудовые связи со взрослыми и сверстниками; поддерживать освоение</w:t>
      </w:r>
      <w:r w:rsidRPr="0090418B">
        <w:rPr>
          <w:rFonts w:ascii="Times New Roman" w:eastAsia="Times New Roman" w:hAnsi="Times New Roman" w:cs="Times New Roman"/>
          <w:spacing w:val="-57"/>
          <w:sz w:val="24"/>
        </w:rPr>
        <w:t xml:space="preserve"> </w:t>
      </w:r>
      <w:r w:rsidRPr="0090418B">
        <w:rPr>
          <w:rFonts w:ascii="Times New Roman" w:eastAsia="Times New Roman" w:hAnsi="Times New Roman" w:cs="Times New Roman"/>
          <w:sz w:val="24"/>
        </w:rPr>
        <w:t>умений сотрудничества в совместном труде; воспитывать ответственность, добросовестность,</w:t>
      </w:r>
      <w:r w:rsidRPr="0090418B">
        <w:rPr>
          <w:rFonts w:ascii="Times New Roman" w:eastAsia="Times New Roman" w:hAnsi="Times New Roman" w:cs="Times New Roman"/>
          <w:spacing w:val="-57"/>
          <w:sz w:val="24"/>
        </w:rPr>
        <w:t xml:space="preserve"> </w:t>
      </w:r>
      <w:r w:rsidRPr="0090418B">
        <w:rPr>
          <w:rFonts w:ascii="Times New Roman" w:eastAsia="Times New Roman" w:hAnsi="Times New Roman" w:cs="Times New Roman"/>
          <w:sz w:val="24"/>
        </w:rPr>
        <w:t>стремление</w:t>
      </w:r>
      <w:r w:rsidRPr="0090418B">
        <w:rPr>
          <w:rFonts w:ascii="Times New Roman" w:eastAsia="Times New Roman" w:hAnsi="Times New Roman" w:cs="Times New Roman"/>
          <w:spacing w:val="-2"/>
          <w:sz w:val="24"/>
        </w:rPr>
        <w:t xml:space="preserve"> </w:t>
      </w:r>
      <w:r w:rsidRPr="0090418B">
        <w:rPr>
          <w:rFonts w:ascii="Times New Roman" w:eastAsia="Times New Roman" w:hAnsi="Times New Roman" w:cs="Times New Roman"/>
          <w:sz w:val="24"/>
        </w:rPr>
        <w:t>к</w:t>
      </w:r>
      <w:r w:rsidRPr="0090418B">
        <w:rPr>
          <w:rFonts w:ascii="Times New Roman" w:eastAsia="Times New Roman" w:hAnsi="Times New Roman" w:cs="Times New Roman"/>
          <w:spacing w:val="2"/>
          <w:sz w:val="24"/>
        </w:rPr>
        <w:t xml:space="preserve"> </w:t>
      </w:r>
      <w:r w:rsidRPr="0090418B">
        <w:rPr>
          <w:rFonts w:ascii="Times New Roman" w:eastAsia="Times New Roman" w:hAnsi="Times New Roman" w:cs="Times New Roman"/>
          <w:sz w:val="24"/>
        </w:rPr>
        <w:t>участию</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в</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труде</w:t>
      </w:r>
      <w:r w:rsidRPr="0090418B">
        <w:rPr>
          <w:rFonts w:ascii="Times New Roman" w:eastAsia="Times New Roman" w:hAnsi="Times New Roman" w:cs="Times New Roman"/>
          <w:spacing w:val="-2"/>
          <w:sz w:val="24"/>
        </w:rPr>
        <w:t xml:space="preserve"> </w:t>
      </w:r>
      <w:r w:rsidRPr="0090418B">
        <w:rPr>
          <w:rFonts w:ascii="Times New Roman" w:eastAsia="Times New Roman" w:hAnsi="Times New Roman" w:cs="Times New Roman"/>
          <w:sz w:val="24"/>
        </w:rPr>
        <w:t>взрослых, оказанию</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посильной помощи;</w:t>
      </w:r>
    </w:p>
    <w:p w:rsidR="0090418B" w:rsidRPr="0090418B" w:rsidRDefault="0090418B" w:rsidP="006E5EE2">
      <w:pPr>
        <w:widowControl w:val="0"/>
        <w:numPr>
          <w:ilvl w:val="0"/>
          <w:numId w:val="22"/>
        </w:numPr>
        <w:tabs>
          <w:tab w:val="left" w:pos="851"/>
          <w:tab w:val="left" w:pos="1701"/>
        </w:tabs>
        <w:autoSpaceDE w:val="0"/>
        <w:autoSpaceDN w:val="0"/>
        <w:spacing w:after="0" w:line="360" w:lineRule="auto"/>
        <w:ind w:left="0" w:firstLine="567"/>
        <w:outlineLvl w:val="1"/>
        <w:rPr>
          <w:rFonts w:ascii="Times New Roman" w:eastAsia="Times New Roman" w:hAnsi="Times New Roman" w:cs="Times New Roman"/>
          <w:b/>
          <w:bCs/>
          <w:i/>
          <w:iCs/>
          <w:sz w:val="24"/>
          <w:szCs w:val="24"/>
        </w:rPr>
      </w:pPr>
      <w:r w:rsidRPr="0090418B">
        <w:rPr>
          <w:rFonts w:ascii="Times New Roman" w:eastAsia="Times New Roman" w:hAnsi="Times New Roman" w:cs="Times New Roman"/>
          <w:b/>
          <w:bCs/>
          <w:i/>
          <w:iCs/>
          <w:sz w:val="24"/>
          <w:szCs w:val="24"/>
        </w:rPr>
        <w:t>в</w:t>
      </w:r>
      <w:r w:rsidRPr="0090418B">
        <w:rPr>
          <w:rFonts w:ascii="Times New Roman" w:eastAsia="Times New Roman" w:hAnsi="Times New Roman" w:cs="Times New Roman"/>
          <w:b/>
          <w:bCs/>
          <w:i/>
          <w:iCs/>
          <w:spacing w:val="-3"/>
          <w:sz w:val="24"/>
          <w:szCs w:val="24"/>
        </w:rPr>
        <w:t xml:space="preserve"> </w:t>
      </w:r>
      <w:r w:rsidRPr="0090418B">
        <w:rPr>
          <w:rFonts w:ascii="Times New Roman" w:eastAsia="Times New Roman" w:hAnsi="Times New Roman" w:cs="Times New Roman"/>
          <w:b/>
          <w:bCs/>
          <w:i/>
          <w:iCs/>
          <w:sz w:val="24"/>
          <w:szCs w:val="24"/>
        </w:rPr>
        <w:t>области</w:t>
      </w:r>
      <w:r w:rsidRPr="0090418B">
        <w:rPr>
          <w:rFonts w:ascii="Times New Roman" w:eastAsia="Times New Roman" w:hAnsi="Times New Roman" w:cs="Times New Roman"/>
          <w:b/>
          <w:bCs/>
          <w:i/>
          <w:iCs/>
          <w:spacing w:val="-4"/>
          <w:sz w:val="24"/>
          <w:szCs w:val="24"/>
        </w:rPr>
        <w:t xml:space="preserve"> </w:t>
      </w:r>
      <w:r w:rsidRPr="0090418B">
        <w:rPr>
          <w:rFonts w:ascii="Times New Roman" w:eastAsia="Times New Roman" w:hAnsi="Times New Roman" w:cs="Times New Roman"/>
          <w:b/>
          <w:bCs/>
          <w:i/>
          <w:iCs/>
          <w:sz w:val="24"/>
          <w:szCs w:val="24"/>
        </w:rPr>
        <w:t>формирования</w:t>
      </w:r>
      <w:r w:rsidRPr="0090418B">
        <w:rPr>
          <w:rFonts w:ascii="Times New Roman" w:eastAsia="Times New Roman" w:hAnsi="Times New Roman" w:cs="Times New Roman"/>
          <w:b/>
          <w:bCs/>
          <w:i/>
          <w:iCs/>
          <w:spacing w:val="-3"/>
          <w:sz w:val="24"/>
          <w:szCs w:val="24"/>
        </w:rPr>
        <w:t xml:space="preserve"> </w:t>
      </w:r>
      <w:r w:rsidRPr="0090418B">
        <w:rPr>
          <w:rFonts w:ascii="Times New Roman" w:eastAsia="Times New Roman" w:hAnsi="Times New Roman" w:cs="Times New Roman"/>
          <w:b/>
          <w:bCs/>
          <w:i/>
          <w:iCs/>
          <w:sz w:val="24"/>
          <w:szCs w:val="24"/>
        </w:rPr>
        <w:t>безопасного</w:t>
      </w:r>
      <w:r w:rsidRPr="0090418B">
        <w:rPr>
          <w:rFonts w:ascii="Times New Roman" w:eastAsia="Times New Roman" w:hAnsi="Times New Roman" w:cs="Times New Roman"/>
          <w:b/>
          <w:bCs/>
          <w:i/>
          <w:iCs/>
          <w:spacing w:val="-2"/>
          <w:sz w:val="24"/>
          <w:szCs w:val="24"/>
        </w:rPr>
        <w:t xml:space="preserve"> </w:t>
      </w:r>
      <w:r w:rsidRPr="0090418B">
        <w:rPr>
          <w:rFonts w:ascii="Times New Roman" w:eastAsia="Times New Roman" w:hAnsi="Times New Roman" w:cs="Times New Roman"/>
          <w:b/>
          <w:bCs/>
          <w:i/>
          <w:iCs/>
          <w:sz w:val="24"/>
          <w:szCs w:val="24"/>
        </w:rPr>
        <w:t>поведения:</w:t>
      </w:r>
    </w:p>
    <w:p w:rsidR="0090418B" w:rsidRPr="0090418B" w:rsidRDefault="0090418B" w:rsidP="006E5EE2">
      <w:pPr>
        <w:widowControl w:val="0"/>
        <w:numPr>
          <w:ilvl w:val="1"/>
          <w:numId w:val="27"/>
        </w:numPr>
        <w:tabs>
          <w:tab w:val="left" w:pos="851"/>
          <w:tab w:val="left" w:pos="1667"/>
        </w:tabs>
        <w:autoSpaceDE w:val="0"/>
        <w:autoSpaceDN w:val="0"/>
        <w:spacing w:after="0" w:line="360" w:lineRule="auto"/>
        <w:ind w:left="0" w:firstLine="567"/>
        <w:jc w:val="both"/>
        <w:rPr>
          <w:rFonts w:ascii="Times New Roman" w:eastAsia="Times New Roman" w:hAnsi="Times New Roman" w:cs="Times New Roman"/>
          <w:sz w:val="24"/>
        </w:rPr>
      </w:pPr>
      <w:r w:rsidRPr="0090418B">
        <w:rPr>
          <w:rFonts w:ascii="Times New Roman" w:eastAsia="Times New Roman" w:hAnsi="Times New Roman" w:cs="Times New Roman"/>
          <w:sz w:val="24"/>
        </w:rPr>
        <w:t>формировать представления об опасных для человека ситуациях в быту, в природе и</w:t>
      </w:r>
      <w:r w:rsidRPr="0090418B">
        <w:rPr>
          <w:rFonts w:ascii="Times New Roman" w:eastAsia="Times New Roman" w:hAnsi="Times New Roman" w:cs="Times New Roman"/>
          <w:spacing w:val="-57"/>
          <w:sz w:val="24"/>
        </w:rPr>
        <w:t xml:space="preserve"> </w:t>
      </w:r>
      <w:r w:rsidRPr="0090418B">
        <w:rPr>
          <w:rFonts w:ascii="Times New Roman" w:eastAsia="Times New Roman" w:hAnsi="Times New Roman" w:cs="Times New Roman"/>
          <w:sz w:val="24"/>
        </w:rPr>
        <w:t>способах правильного поведения; о правилах безопасности дорожного движения в качестве</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lastRenderedPageBreak/>
        <w:t>пешехода</w:t>
      </w:r>
      <w:r w:rsidRPr="0090418B">
        <w:rPr>
          <w:rFonts w:ascii="Times New Roman" w:eastAsia="Times New Roman" w:hAnsi="Times New Roman" w:cs="Times New Roman"/>
          <w:spacing w:val="-2"/>
          <w:sz w:val="24"/>
        </w:rPr>
        <w:t xml:space="preserve"> </w:t>
      </w:r>
      <w:r w:rsidRPr="0090418B">
        <w:rPr>
          <w:rFonts w:ascii="Times New Roman" w:eastAsia="Times New Roman" w:hAnsi="Times New Roman" w:cs="Times New Roman"/>
          <w:sz w:val="24"/>
        </w:rPr>
        <w:t>и пассажира</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транспортного средства;</w:t>
      </w:r>
    </w:p>
    <w:p w:rsidR="0090418B" w:rsidRPr="0090418B" w:rsidRDefault="0090418B" w:rsidP="006E5EE2">
      <w:pPr>
        <w:widowControl w:val="0"/>
        <w:numPr>
          <w:ilvl w:val="1"/>
          <w:numId w:val="27"/>
        </w:numPr>
        <w:tabs>
          <w:tab w:val="left" w:pos="851"/>
          <w:tab w:val="left" w:pos="1667"/>
        </w:tabs>
        <w:autoSpaceDE w:val="0"/>
        <w:autoSpaceDN w:val="0"/>
        <w:spacing w:after="0" w:line="360" w:lineRule="auto"/>
        <w:ind w:left="0" w:firstLine="567"/>
        <w:jc w:val="both"/>
        <w:rPr>
          <w:rFonts w:ascii="Times New Roman" w:eastAsia="Times New Roman" w:hAnsi="Times New Roman" w:cs="Times New Roman"/>
          <w:sz w:val="24"/>
        </w:rPr>
      </w:pPr>
      <w:r w:rsidRPr="0090418B">
        <w:rPr>
          <w:rFonts w:ascii="Times New Roman" w:eastAsia="Times New Roman" w:hAnsi="Times New Roman" w:cs="Times New Roman"/>
          <w:sz w:val="24"/>
        </w:rPr>
        <w:t>воспитывать осторожное и осмотрительное отношение к потенциально опасным для</w:t>
      </w:r>
      <w:r w:rsidRPr="0090418B">
        <w:rPr>
          <w:rFonts w:ascii="Times New Roman" w:eastAsia="Times New Roman" w:hAnsi="Times New Roman" w:cs="Times New Roman"/>
          <w:spacing w:val="-57"/>
          <w:sz w:val="24"/>
        </w:rPr>
        <w:t xml:space="preserve"> </w:t>
      </w:r>
      <w:r w:rsidRPr="0090418B">
        <w:rPr>
          <w:rFonts w:ascii="Times New Roman" w:eastAsia="Times New Roman" w:hAnsi="Times New Roman" w:cs="Times New Roman"/>
          <w:sz w:val="24"/>
        </w:rPr>
        <w:t>человека ситуациям</w:t>
      </w:r>
      <w:r w:rsidRPr="0090418B">
        <w:rPr>
          <w:rFonts w:ascii="Times New Roman" w:eastAsia="Times New Roman" w:hAnsi="Times New Roman" w:cs="Times New Roman"/>
          <w:spacing w:val="-2"/>
          <w:sz w:val="24"/>
        </w:rPr>
        <w:t xml:space="preserve"> </w:t>
      </w:r>
      <w:r w:rsidRPr="0090418B">
        <w:rPr>
          <w:rFonts w:ascii="Times New Roman" w:eastAsia="Times New Roman" w:hAnsi="Times New Roman" w:cs="Times New Roman"/>
          <w:sz w:val="24"/>
        </w:rPr>
        <w:t>в</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общении,</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в</w:t>
      </w:r>
      <w:r w:rsidRPr="0090418B">
        <w:rPr>
          <w:rFonts w:ascii="Times New Roman" w:eastAsia="Times New Roman" w:hAnsi="Times New Roman" w:cs="Times New Roman"/>
          <w:spacing w:val="-2"/>
          <w:sz w:val="24"/>
        </w:rPr>
        <w:t xml:space="preserve"> </w:t>
      </w:r>
      <w:r w:rsidRPr="0090418B">
        <w:rPr>
          <w:rFonts w:ascii="Times New Roman" w:eastAsia="Times New Roman" w:hAnsi="Times New Roman" w:cs="Times New Roman"/>
          <w:sz w:val="24"/>
        </w:rPr>
        <w:t>быту, на</w:t>
      </w:r>
      <w:r w:rsidRPr="0090418B">
        <w:rPr>
          <w:rFonts w:ascii="Times New Roman" w:eastAsia="Times New Roman" w:hAnsi="Times New Roman" w:cs="Times New Roman"/>
          <w:spacing w:val="2"/>
          <w:sz w:val="24"/>
        </w:rPr>
        <w:t xml:space="preserve"> </w:t>
      </w:r>
      <w:r w:rsidRPr="0090418B">
        <w:rPr>
          <w:rFonts w:ascii="Times New Roman" w:eastAsia="Times New Roman" w:hAnsi="Times New Roman" w:cs="Times New Roman"/>
          <w:sz w:val="24"/>
        </w:rPr>
        <w:t>улице,</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в</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природе,</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в</w:t>
      </w:r>
      <w:r w:rsidRPr="0090418B">
        <w:rPr>
          <w:rFonts w:ascii="Times New Roman" w:eastAsia="Times New Roman" w:hAnsi="Times New Roman" w:cs="Times New Roman"/>
          <w:spacing w:val="-1"/>
          <w:sz w:val="24"/>
        </w:rPr>
        <w:t xml:space="preserve"> </w:t>
      </w:r>
      <w:r w:rsidRPr="0090418B">
        <w:rPr>
          <w:rFonts w:ascii="Times New Roman" w:eastAsia="Times New Roman" w:hAnsi="Times New Roman" w:cs="Times New Roman"/>
          <w:sz w:val="24"/>
        </w:rPr>
        <w:t>сети Интернет.</w:t>
      </w:r>
    </w:p>
    <w:p w:rsidR="0090418B" w:rsidRPr="0090418B" w:rsidRDefault="0090418B" w:rsidP="005B51E8">
      <w:pPr>
        <w:widowControl w:val="0"/>
        <w:tabs>
          <w:tab w:val="left" w:pos="851"/>
        </w:tabs>
        <w:autoSpaceDE w:val="0"/>
        <w:autoSpaceDN w:val="0"/>
        <w:spacing w:after="0" w:line="360" w:lineRule="auto"/>
        <w:ind w:firstLine="567"/>
        <w:jc w:val="both"/>
        <w:rPr>
          <w:rFonts w:ascii="Times New Roman" w:eastAsia="Times New Roman" w:hAnsi="Times New Roman" w:cs="Times New Roman"/>
          <w:sz w:val="24"/>
        </w:rPr>
      </w:pPr>
      <w:r w:rsidRPr="0090418B">
        <w:rPr>
          <w:rFonts w:ascii="Times New Roman" w:eastAsia="Times New Roman" w:hAnsi="Times New Roman" w:cs="Times New Roman"/>
          <w:b/>
          <w:sz w:val="24"/>
        </w:rPr>
        <w:t>Содержание</w:t>
      </w:r>
      <w:r w:rsidRPr="0090418B">
        <w:rPr>
          <w:rFonts w:ascii="Times New Roman" w:eastAsia="Times New Roman" w:hAnsi="Times New Roman" w:cs="Times New Roman"/>
          <w:b/>
          <w:spacing w:val="-6"/>
          <w:sz w:val="24"/>
        </w:rPr>
        <w:t xml:space="preserve"> </w:t>
      </w:r>
      <w:r w:rsidRPr="0090418B">
        <w:rPr>
          <w:rFonts w:ascii="Times New Roman" w:eastAsia="Times New Roman" w:hAnsi="Times New Roman" w:cs="Times New Roman"/>
          <w:sz w:val="24"/>
        </w:rPr>
        <w:t>образовательной</w:t>
      </w:r>
      <w:r w:rsidRPr="0090418B">
        <w:rPr>
          <w:rFonts w:ascii="Times New Roman" w:eastAsia="Times New Roman" w:hAnsi="Times New Roman" w:cs="Times New Roman"/>
          <w:spacing w:val="-4"/>
          <w:sz w:val="24"/>
        </w:rPr>
        <w:t xml:space="preserve"> </w:t>
      </w:r>
      <w:r w:rsidRPr="0090418B">
        <w:rPr>
          <w:rFonts w:ascii="Times New Roman" w:eastAsia="Times New Roman" w:hAnsi="Times New Roman" w:cs="Times New Roman"/>
          <w:sz w:val="24"/>
        </w:rPr>
        <w:t>деятельности.</w:t>
      </w:r>
    </w:p>
    <w:p w:rsidR="0090418B" w:rsidRPr="0090418B" w:rsidRDefault="0090418B" w:rsidP="006E5EE2">
      <w:pPr>
        <w:widowControl w:val="0"/>
        <w:numPr>
          <w:ilvl w:val="0"/>
          <w:numId w:val="21"/>
        </w:numPr>
        <w:tabs>
          <w:tab w:val="left" w:pos="851"/>
        </w:tabs>
        <w:autoSpaceDE w:val="0"/>
        <w:autoSpaceDN w:val="0"/>
        <w:spacing w:after="0" w:line="360" w:lineRule="auto"/>
        <w:ind w:left="0" w:firstLine="567"/>
        <w:jc w:val="both"/>
        <w:outlineLvl w:val="1"/>
        <w:rPr>
          <w:rFonts w:ascii="Times New Roman" w:eastAsia="Times New Roman" w:hAnsi="Times New Roman" w:cs="Times New Roman"/>
          <w:b/>
          <w:bCs/>
          <w:i/>
          <w:iCs/>
          <w:sz w:val="24"/>
          <w:szCs w:val="24"/>
        </w:rPr>
      </w:pPr>
      <w:r w:rsidRPr="0090418B">
        <w:rPr>
          <w:rFonts w:ascii="Times New Roman" w:eastAsia="Times New Roman" w:hAnsi="Times New Roman" w:cs="Times New Roman"/>
          <w:b/>
          <w:bCs/>
          <w:i/>
          <w:iCs/>
          <w:sz w:val="24"/>
          <w:szCs w:val="24"/>
        </w:rPr>
        <w:t>В</w:t>
      </w:r>
      <w:r w:rsidRPr="0090418B">
        <w:rPr>
          <w:rFonts w:ascii="Times New Roman" w:eastAsia="Times New Roman" w:hAnsi="Times New Roman" w:cs="Times New Roman"/>
          <w:b/>
          <w:bCs/>
          <w:i/>
          <w:iCs/>
          <w:spacing w:val="-2"/>
          <w:sz w:val="24"/>
          <w:szCs w:val="24"/>
        </w:rPr>
        <w:t xml:space="preserve"> </w:t>
      </w:r>
      <w:r w:rsidRPr="0090418B">
        <w:rPr>
          <w:rFonts w:ascii="Times New Roman" w:eastAsia="Times New Roman" w:hAnsi="Times New Roman" w:cs="Times New Roman"/>
          <w:b/>
          <w:bCs/>
          <w:i/>
          <w:iCs/>
          <w:sz w:val="24"/>
          <w:szCs w:val="24"/>
        </w:rPr>
        <w:t>сфере</w:t>
      </w:r>
      <w:r w:rsidRPr="0090418B">
        <w:rPr>
          <w:rFonts w:ascii="Times New Roman" w:eastAsia="Times New Roman" w:hAnsi="Times New Roman" w:cs="Times New Roman"/>
          <w:b/>
          <w:bCs/>
          <w:i/>
          <w:iCs/>
          <w:spacing w:val="-2"/>
          <w:sz w:val="24"/>
          <w:szCs w:val="24"/>
        </w:rPr>
        <w:t xml:space="preserve"> </w:t>
      </w:r>
      <w:r w:rsidRPr="0090418B">
        <w:rPr>
          <w:rFonts w:ascii="Times New Roman" w:eastAsia="Times New Roman" w:hAnsi="Times New Roman" w:cs="Times New Roman"/>
          <w:b/>
          <w:bCs/>
          <w:i/>
          <w:iCs/>
          <w:sz w:val="24"/>
          <w:szCs w:val="24"/>
        </w:rPr>
        <w:t>социальных</w:t>
      </w:r>
      <w:r w:rsidRPr="0090418B">
        <w:rPr>
          <w:rFonts w:ascii="Times New Roman" w:eastAsia="Times New Roman" w:hAnsi="Times New Roman" w:cs="Times New Roman"/>
          <w:b/>
          <w:bCs/>
          <w:i/>
          <w:iCs/>
          <w:spacing w:val="-2"/>
          <w:sz w:val="24"/>
          <w:szCs w:val="24"/>
        </w:rPr>
        <w:t xml:space="preserve"> </w:t>
      </w:r>
      <w:r w:rsidRPr="0090418B">
        <w:rPr>
          <w:rFonts w:ascii="Times New Roman" w:eastAsia="Times New Roman" w:hAnsi="Times New Roman" w:cs="Times New Roman"/>
          <w:b/>
          <w:bCs/>
          <w:i/>
          <w:iCs/>
          <w:sz w:val="24"/>
          <w:szCs w:val="24"/>
        </w:rPr>
        <w:t>отношений.</w:t>
      </w:r>
    </w:p>
    <w:p w:rsidR="0090418B" w:rsidRPr="0090418B" w:rsidRDefault="0090418B" w:rsidP="005B51E8">
      <w:pPr>
        <w:widowControl w:val="0"/>
        <w:autoSpaceDE w:val="0"/>
        <w:autoSpaceDN w:val="0"/>
        <w:spacing w:after="0" w:line="360" w:lineRule="auto"/>
        <w:ind w:firstLine="567"/>
        <w:jc w:val="both"/>
        <w:rPr>
          <w:rFonts w:ascii="Times New Roman" w:eastAsia="Times New Roman" w:hAnsi="Times New Roman" w:cs="Times New Roman"/>
          <w:sz w:val="24"/>
          <w:szCs w:val="24"/>
        </w:rPr>
      </w:pPr>
      <w:r w:rsidRPr="0090418B">
        <w:rPr>
          <w:rFonts w:ascii="Times New Roman" w:eastAsia="Times New Roman" w:hAnsi="Times New Roman" w:cs="Times New Roman"/>
          <w:sz w:val="24"/>
          <w:szCs w:val="24"/>
        </w:rPr>
        <w:t>Педагог обеспечивает детям возможность осознания и признания собственных ошибок,</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pacing w:val="-1"/>
          <w:sz w:val="24"/>
          <w:szCs w:val="24"/>
        </w:rPr>
        <w:t>рефлексии</w:t>
      </w:r>
      <w:r w:rsidRPr="0090418B">
        <w:rPr>
          <w:rFonts w:ascii="Times New Roman" w:eastAsia="Times New Roman" w:hAnsi="Times New Roman" w:cs="Times New Roman"/>
          <w:spacing w:val="-11"/>
          <w:sz w:val="24"/>
          <w:szCs w:val="24"/>
        </w:rPr>
        <w:t xml:space="preserve"> </w:t>
      </w:r>
      <w:r w:rsidRPr="0090418B">
        <w:rPr>
          <w:rFonts w:ascii="Times New Roman" w:eastAsia="Times New Roman" w:hAnsi="Times New Roman" w:cs="Times New Roman"/>
          <w:spacing w:val="-1"/>
          <w:sz w:val="24"/>
          <w:szCs w:val="24"/>
        </w:rPr>
        <w:t>качества</w:t>
      </w:r>
      <w:r w:rsidRPr="0090418B">
        <w:rPr>
          <w:rFonts w:ascii="Times New Roman" w:eastAsia="Times New Roman" w:hAnsi="Times New Roman" w:cs="Times New Roman"/>
          <w:spacing w:val="-13"/>
          <w:sz w:val="24"/>
          <w:szCs w:val="24"/>
        </w:rPr>
        <w:t xml:space="preserve"> </w:t>
      </w:r>
      <w:r w:rsidRPr="0090418B">
        <w:rPr>
          <w:rFonts w:ascii="Times New Roman" w:eastAsia="Times New Roman" w:hAnsi="Times New Roman" w:cs="Times New Roman"/>
          <w:spacing w:val="-1"/>
          <w:sz w:val="24"/>
          <w:szCs w:val="24"/>
        </w:rPr>
        <w:t>решения</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pacing w:val="-1"/>
          <w:sz w:val="24"/>
          <w:szCs w:val="24"/>
        </w:rPr>
        <w:t>поставленных</w:t>
      </w:r>
      <w:r w:rsidRPr="0090418B">
        <w:rPr>
          <w:rFonts w:ascii="Times New Roman" w:eastAsia="Times New Roman" w:hAnsi="Times New Roman" w:cs="Times New Roman"/>
          <w:spacing w:val="-13"/>
          <w:sz w:val="24"/>
          <w:szCs w:val="24"/>
        </w:rPr>
        <w:t xml:space="preserve"> </w:t>
      </w:r>
      <w:r w:rsidRPr="0090418B">
        <w:rPr>
          <w:rFonts w:ascii="Times New Roman" w:eastAsia="Times New Roman" w:hAnsi="Times New Roman" w:cs="Times New Roman"/>
          <w:sz w:val="24"/>
          <w:szCs w:val="24"/>
        </w:rPr>
        <w:t>задач,</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определения</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путей</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развития.</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Знакомит</w:t>
      </w:r>
      <w:r w:rsidRPr="0090418B">
        <w:rPr>
          <w:rFonts w:ascii="Times New Roman" w:eastAsia="Times New Roman" w:hAnsi="Times New Roman" w:cs="Times New Roman"/>
          <w:spacing w:val="-14"/>
          <w:sz w:val="24"/>
          <w:szCs w:val="24"/>
        </w:rPr>
        <w:t xml:space="preserve"> </w:t>
      </w:r>
      <w:r w:rsidRPr="0090418B">
        <w:rPr>
          <w:rFonts w:ascii="Times New Roman" w:eastAsia="Times New Roman" w:hAnsi="Times New Roman" w:cs="Times New Roman"/>
          <w:sz w:val="24"/>
          <w:szCs w:val="24"/>
        </w:rPr>
        <w:t>детей</w:t>
      </w:r>
      <w:r w:rsidRPr="0090418B">
        <w:rPr>
          <w:rFonts w:ascii="Times New Roman" w:eastAsia="Times New Roman" w:hAnsi="Times New Roman" w:cs="Times New Roman"/>
          <w:spacing w:val="-58"/>
          <w:sz w:val="24"/>
          <w:szCs w:val="24"/>
        </w:rPr>
        <w:t xml:space="preserve"> </w:t>
      </w:r>
      <w:r w:rsidRPr="0090418B">
        <w:rPr>
          <w:rFonts w:ascii="Times New Roman" w:eastAsia="Times New Roman" w:hAnsi="Times New Roman" w:cs="Times New Roman"/>
          <w:sz w:val="24"/>
          <w:szCs w:val="24"/>
        </w:rPr>
        <w:t>с</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правами,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возможными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вариантами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поведения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реакций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случае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нарушения.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Воспитывает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осознанное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отношение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к</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своему</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будущему</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стремление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быть</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полезным</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обществу.</w:t>
      </w:r>
    </w:p>
    <w:p w:rsidR="005B57CF" w:rsidRDefault="0090418B" w:rsidP="005B51E8">
      <w:pPr>
        <w:widowControl w:val="0"/>
        <w:tabs>
          <w:tab w:val="left" w:pos="1830"/>
          <w:tab w:val="left" w:pos="2876"/>
          <w:tab w:val="left" w:pos="4021"/>
          <w:tab w:val="left" w:pos="4781"/>
          <w:tab w:val="left" w:pos="6494"/>
          <w:tab w:val="left" w:pos="8110"/>
          <w:tab w:val="left" w:pos="9441"/>
          <w:tab w:val="left" w:pos="10281"/>
        </w:tabs>
        <w:autoSpaceDE w:val="0"/>
        <w:autoSpaceDN w:val="0"/>
        <w:spacing w:after="0" w:line="360" w:lineRule="auto"/>
        <w:ind w:firstLine="567"/>
        <w:jc w:val="both"/>
        <w:rPr>
          <w:rFonts w:ascii="Times New Roman" w:eastAsia="Times New Roman" w:hAnsi="Times New Roman" w:cs="Times New Roman"/>
          <w:spacing w:val="-57"/>
          <w:sz w:val="24"/>
          <w:szCs w:val="24"/>
        </w:rPr>
      </w:pPr>
      <w:r w:rsidRPr="0090418B">
        <w:rPr>
          <w:rFonts w:ascii="Times New Roman" w:eastAsia="Times New Roman" w:hAnsi="Times New Roman" w:cs="Times New Roman"/>
          <w:sz w:val="24"/>
          <w:szCs w:val="24"/>
        </w:rPr>
        <w:t>Педагог</w:t>
      </w:r>
      <w:r w:rsidRPr="0090418B">
        <w:rPr>
          <w:rFonts w:ascii="Times New Roman" w:eastAsia="Times New Roman" w:hAnsi="Times New Roman" w:cs="Times New Roman"/>
          <w:spacing w:val="6"/>
          <w:sz w:val="24"/>
          <w:szCs w:val="24"/>
        </w:rPr>
        <w:t xml:space="preserve"> </w:t>
      </w:r>
      <w:r w:rsidRPr="0090418B">
        <w:rPr>
          <w:rFonts w:ascii="Times New Roman" w:eastAsia="Times New Roman" w:hAnsi="Times New Roman" w:cs="Times New Roman"/>
          <w:sz w:val="24"/>
          <w:szCs w:val="24"/>
        </w:rPr>
        <w:t>знакомит</w:t>
      </w:r>
      <w:r w:rsidRPr="0090418B">
        <w:rPr>
          <w:rFonts w:ascii="Times New Roman" w:eastAsia="Times New Roman" w:hAnsi="Times New Roman" w:cs="Times New Roman"/>
          <w:spacing w:val="8"/>
          <w:sz w:val="24"/>
          <w:szCs w:val="24"/>
        </w:rPr>
        <w:t xml:space="preserve"> </w:t>
      </w:r>
      <w:r w:rsidRPr="0090418B">
        <w:rPr>
          <w:rFonts w:ascii="Times New Roman" w:eastAsia="Times New Roman" w:hAnsi="Times New Roman" w:cs="Times New Roman"/>
          <w:sz w:val="24"/>
          <w:szCs w:val="24"/>
        </w:rPr>
        <w:t>детей</w:t>
      </w:r>
      <w:r w:rsidRPr="0090418B">
        <w:rPr>
          <w:rFonts w:ascii="Times New Roman" w:eastAsia="Times New Roman" w:hAnsi="Times New Roman" w:cs="Times New Roman"/>
          <w:spacing w:val="7"/>
          <w:sz w:val="24"/>
          <w:szCs w:val="24"/>
        </w:rPr>
        <w:t xml:space="preserve"> </w:t>
      </w:r>
      <w:r w:rsidRPr="0090418B">
        <w:rPr>
          <w:rFonts w:ascii="Times New Roman" w:eastAsia="Times New Roman" w:hAnsi="Times New Roman" w:cs="Times New Roman"/>
          <w:sz w:val="24"/>
          <w:szCs w:val="24"/>
        </w:rPr>
        <w:t>с</w:t>
      </w:r>
      <w:r w:rsidRPr="0090418B">
        <w:rPr>
          <w:rFonts w:ascii="Times New Roman" w:eastAsia="Times New Roman" w:hAnsi="Times New Roman" w:cs="Times New Roman"/>
          <w:spacing w:val="6"/>
          <w:sz w:val="24"/>
          <w:szCs w:val="24"/>
        </w:rPr>
        <w:t xml:space="preserve"> </w:t>
      </w:r>
      <w:r w:rsidRPr="0090418B">
        <w:rPr>
          <w:rFonts w:ascii="Times New Roman" w:eastAsia="Times New Roman" w:hAnsi="Times New Roman" w:cs="Times New Roman"/>
          <w:sz w:val="24"/>
          <w:szCs w:val="24"/>
        </w:rPr>
        <w:t>изменением</w:t>
      </w:r>
      <w:r w:rsidRPr="0090418B">
        <w:rPr>
          <w:rFonts w:ascii="Times New Roman" w:eastAsia="Times New Roman" w:hAnsi="Times New Roman" w:cs="Times New Roman"/>
          <w:spacing w:val="6"/>
          <w:sz w:val="24"/>
          <w:szCs w:val="24"/>
        </w:rPr>
        <w:t xml:space="preserve"> </w:t>
      </w:r>
      <w:r w:rsidRPr="0090418B">
        <w:rPr>
          <w:rFonts w:ascii="Times New Roman" w:eastAsia="Times New Roman" w:hAnsi="Times New Roman" w:cs="Times New Roman"/>
          <w:sz w:val="24"/>
          <w:szCs w:val="24"/>
        </w:rPr>
        <w:t>позиции</w:t>
      </w:r>
      <w:r w:rsidRPr="0090418B">
        <w:rPr>
          <w:rFonts w:ascii="Times New Roman" w:eastAsia="Times New Roman" w:hAnsi="Times New Roman" w:cs="Times New Roman"/>
          <w:spacing w:val="7"/>
          <w:sz w:val="24"/>
          <w:szCs w:val="24"/>
        </w:rPr>
        <w:t xml:space="preserve"> </w:t>
      </w:r>
      <w:r w:rsidRPr="0090418B">
        <w:rPr>
          <w:rFonts w:ascii="Times New Roman" w:eastAsia="Times New Roman" w:hAnsi="Times New Roman" w:cs="Times New Roman"/>
          <w:sz w:val="24"/>
          <w:szCs w:val="24"/>
        </w:rPr>
        <w:t>человека</w:t>
      </w:r>
      <w:r w:rsidRPr="0090418B">
        <w:rPr>
          <w:rFonts w:ascii="Times New Roman" w:eastAsia="Times New Roman" w:hAnsi="Times New Roman" w:cs="Times New Roman"/>
          <w:spacing w:val="8"/>
          <w:sz w:val="24"/>
          <w:szCs w:val="24"/>
        </w:rPr>
        <w:t xml:space="preserve"> </w:t>
      </w:r>
      <w:r w:rsidRPr="0090418B">
        <w:rPr>
          <w:rFonts w:ascii="Times New Roman" w:eastAsia="Times New Roman" w:hAnsi="Times New Roman" w:cs="Times New Roman"/>
          <w:sz w:val="24"/>
          <w:szCs w:val="24"/>
        </w:rPr>
        <w:t>с</w:t>
      </w:r>
      <w:r w:rsidRPr="0090418B">
        <w:rPr>
          <w:rFonts w:ascii="Times New Roman" w:eastAsia="Times New Roman" w:hAnsi="Times New Roman" w:cs="Times New Roman"/>
          <w:spacing w:val="6"/>
          <w:sz w:val="24"/>
          <w:szCs w:val="24"/>
        </w:rPr>
        <w:t xml:space="preserve"> </w:t>
      </w:r>
      <w:r w:rsidRPr="0090418B">
        <w:rPr>
          <w:rFonts w:ascii="Times New Roman" w:eastAsia="Times New Roman" w:hAnsi="Times New Roman" w:cs="Times New Roman"/>
          <w:sz w:val="24"/>
          <w:szCs w:val="24"/>
        </w:rPr>
        <w:t>возрастом</w:t>
      </w:r>
      <w:r w:rsidRPr="0090418B">
        <w:rPr>
          <w:rFonts w:ascii="Times New Roman" w:eastAsia="Times New Roman" w:hAnsi="Times New Roman" w:cs="Times New Roman"/>
          <w:spacing w:val="8"/>
          <w:sz w:val="24"/>
          <w:szCs w:val="24"/>
        </w:rPr>
        <w:t xml:space="preserve"> </w:t>
      </w:r>
      <w:r w:rsidRPr="0090418B">
        <w:rPr>
          <w:rFonts w:ascii="Times New Roman" w:eastAsia="Times New Roman" w:hAnsi="Times New Roman" w:cs="Times New Roman"/>
          <w:sz w:val="24"/>
          <w:szCs w:val="24"/>
        </w:rPr>
        <w:t>(ребёнок</w:t>
      </w:r>
      <w:r w:rsidRPr="0090418B">
        <w:rPr>
          <w:rFonts w:ascii="Times New Roman" w:eastAsia="Times New Roman" w:hAnsi="Times New Roman" w:cs="Times New Roman"/>
          <w:spacing w:val="8"/>
          <w:sz w:val="24"/>
          <w:szCs w:val="24"/>
        </w:rPr>
        <w:t xml:space="preserve"> </w:t>
      </w:r>
      <w:r w:rsidRPr="0090418B">
        <w:rPr>
          <w:rFonts w:ascii="Times New Roman" w:eastAsia="Times New Roman" w:hAnsi="Times New Roman" w:cs="Times New Roman"/>
          <w:sz w:val="24"/>
          <w:szCs w:val="24"/>
        </w:rPr>
        <w:t>посещает</w:t>
      </w:r>
      <w:r w:rsidRPr="0090418B">
        <w:rPr>
          <w:rFonts w:ascii="Times New Roman" w:eastAsia="Times New Roman" w:hAnsi="Times New Roman" w:cs="Times New Roman"/>
          <w:spacing w:val="-57"/>
          <w:sz w:val="24"/>
          <w:szCs w:val="24"/>
        </w:rPr>
        <w:t xml:space="preserve"> </w:t>
      </w:r>
      <w:r w:rsidRPr="0090418B">
        <w:rPr>
          <w:rFonts w:ascii="Times New Roman" w:eastAsia="Times New Roman" w:hAnsi="Times New Roman" w:cs="Times New Roman"/>
          <w:sz w:val="24"/>
          <w:szCs w:val="24"/>
        </w:rPr>
        <w:t>ДОО,</w:t>
      </w:r>
      <w:r w:rsidRPr="0090418B">
        <w:rPr>
          <w:rFonts w:ascii="Times New Roman" w:eastAsia="Times New Roman" w:hAnsi="Times New Roman" w:cs="Times New Roman"/>
          <w:spacing w:val="-2"/>
          <w:sz w:val="24"/>
          <w:szCs w:val="24"/>
        </w:rPr>
        <w:t xml:space="preserve"> </w:t>
      </w:r>
      <w:r w:rsidRPr="0090418B">
        <w:rPr>
          <w:rFonts w:ascii="Times New Roman" w:eastAsia="Times New Roman" w:hAnsi="Times New Roman" w:cs="Times New Roman"/>
          <w:sz w:val="24"/>
          <w:szCs w:val="24"/>
        </w:rPr>
        <w:t>затем</w:t>
      </w:r>
      <w:r w:rsidRPr="0090418B">
        <w:rPr>
          <w:rFonts w:ascii="Times New Roman" w:eastAsia="Times New Roman" w:hAnsi="Times New Roman" w:cs="Times New Roman"/>
          <w:spacing w:val="3"/>
          <w:sz w:val="24"/>
          <w:szCs w:val="24"/>
        </w:rPr>
        <w:t xml:space="preserve"> </w:t>
      </w:r>
      <w:r w:rsidRPr="0090418B">
        <w:rPr>
          <w:rFonts w:ascii="Times New Roman" w:eastAsia="Times New Roman" w:hAnsi="Times New Roman" w:cs="Times New Roman"/>
          <w:sz w:val="24"/>
          <w:szCs w:val="24"/>
        </w:rPr>
        <w:t>учится</w:t>
      </w:r>
      <w:r w:rsidRPr="0090418B">
        <w:rPr>
          <w:rFonts w:ascii="Times New Roman" w:eastAsia="Times New Roman" w:hAnsi="Times New Roman" w:cs="Times New Roman"/>
          <w:spacing w:val="2"/>
          <w:sz w:val="24"/>
          <w:szCs w:val="24"/>
        </w:rPr>
        <w:t xml:space="preserve"> </w:t>
      </w:r>
      <w:r w:rsidRPr="0090418B">
        <w:rPr>
          <w:rFonts w:ascii="Times New Roman" w:eastAsia="Times New Roman" w:hAnsi="Times New Roman" w:cs="Times New Roman"/>
          <w:sz w:val="24"/>
          <w:szCs w:val="24"/>
        </w:rPr>
        <w:t>в</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общеобразовательной организации, в</w:t>
      </w:r>
      <w:r w:rsidRPr="0090418B">
        <w:rPr>
          <w:rFonts w:ascii="Times New Roman" w:eastAsia="Times New Roman" w:hAnsi="Times New Roman" w:cs="Times New Roman"/>
          <w:spacing w:val="-2"/>
          <w:sz w:val="24"/>
          <w:szCs w:val="24"/>
        </w:rPr>
        <w:t xml:space="preserve"> </w:t>
      </w:r>
      <w:r w:rsidRPr="0090418B">
        <w:rPr>
          <w:rFonts w:ascii="Times New Roman" w:eastAsia="Times New Roman" w:hAnsi="Times New Roman" w:cs="Times New Roman"/>
          <w:sz w:val="24"/>
          <w:szCs w:val="24"/>
        </w:rPr>
        <w:t>колледже, вузе,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взрослый работает,</w:t>
      </w:r>
      <w:r w:rsidRPr="0090418B">
        <w:rPr>
          <w:rFonts w:ascii="Times New Roman" w:eastAsia="Times New Roman" w:hAnsi="Times New Roman" w:cs="Times New Roman"/>
          <w:spacing w:val="-57"/>
          <w:sz w:val="24"/>
          <w:szCs w:val="24"/>
        </w:rPr>
        <w:t xml:space="preserve"> </w:t>
      </w:r>
      <w:r w:rsidR="005B57CF">
        <w:rPr>
          <w:rFonts w:ascii="Times New Roman" w:eastAsia="Times New Roman" w:hAnsi="Times New Roman" w:cs="Times New Roman"/>
          <w:sz w:val="24"/>
          <w:szCs w:val="24"/>
        </w:rPr>
        <w:t xml:space="preserve">пожилой </w:t>
      </w:r>
      <w:r w:rsidRPr="0090418B">
        <w:rPr>
          <w:rFonts w:ascii="Times New Roman" w:eastAsia="Times New Roman" w:hAnsi="Times New Roman" w:cs="Times New Roman"/>
          <w:sz w:val="24"/>
          <w:szCs w:val="24"/>
        </w:rPr>
        <w:t>человек</w:t>
      </w:r>
      <w:r w:rsidR="005B57CF">
        <w:rPr>
          <w:rFonts w:ascii="Times New Roman" w:eastAsia="Times New Roman" w:hAnsi="Times New Roman" w:cs="Times New Roman"/>
          <w:sz w:val="24"/>
          <w:szCs w:val="24"/>
        </w:rPr>
        <w:t xml:space="preserve">  передает</w:t>
      </w:r>
      <w:r w:rsidR="005B57CF">
        <w:rPr>
          <w:rFonts w:ascii="Times New Roman" w:eastAsia="Times New Roman" w:hAnsi="Times New Roman" w:cs="Times New Roman"/>
          <w:sz w:val="24"/>
          <w:szCs w:val="24"/>
        </w:rPr>
        <w:tab/>
        <w:t>опыт последующим поколениям).</w:t>
      </w:r>
      <w:r w:rsidR="005B57CF">
        <w:rPr>
          <w:rFonts w:ascii="Times New Roman" w:eastAsia="Times New Roman" w:hAnsi="Times New Roman" w:cs="Times New Roman"/>
          <w:sz w:val="24"/>
          <w:szCs w:val="24"/>
        </w:rPr>
        <w:tab/>
        <w:t xml:space="preserve">Объясняет детям </w:t>
      </w:r>
      <w:r w:rsidRPr="0090418B">
        <w:rPr>
          <w:rFonts w:ascii="Times New Roman" w:eastAsia="Times New Roman" w:hAnsi="Times New Roman" w:cs="Times New Roman"/>
          <w:spacing w:val="-1"/>
          <w:sz w:val="24"/>
          <w:szCs w:val="24"/>
        </w:rPr>
        <w:t>о</w:t>
      </w:r>
      <w:r w:rsidR="005B57CF">
        <w:rPr>
          <w:rFonts w:ascii="Times New Roman" w:eastAsia="Times New Roman" w:hAnsi="Times New Roman" w:cs="Times New Roman"/>
          <w:spacing w:val="-57"/>
          <w:sz w:val="24"/>
          <w:szCs w:val="24"/>
        </w:rPr>
        <w:t xml:space="preserve"> </w:t>
      </w:r>
      <w:r w:rsidRPr="0090418B">
        <w:rPr>
          <w:rFonts w:ascii="Times New Roman" w:eastAsia="Times New Roman" w:hAnsi="Times New Roman" w:cs="Times New Roman"/>
          <w:sz w:val="24"/>
          <w:szCs w:val="24"/>
        </w:rPr>
        <w:t>необходимости</w:t>
      </w:r>
      <w:r w:rsidRPr="0090418B">
        <w:rPr>
          <w:rFonts w:ascii="Times New Roman" w:eastAsia="Times New Roman" w:hAnsi="Times New Roman" w:cs="Times New Roman"/>
          <w:spacing w:val="-3"/>
          <w:sz w:val="24"/>
          <w:szCs w:val="24"/>
        </w:rPr>
        <w:t xml:space="preserve"> </w:t>
      </w:r>
      <w:r w:rsidRPr="0090418B">
        <w:rPr>
          <w:rFonts w:ascii="Times New Roman" w:eastAsia="Times New Roman" w:hAnsi="Times New Roman" w:cs="Times New Roman"/>
          <w:sz w:val="24"/>
          <w:szCs w:val="24"/>
        </w:rPr>
        <w:t>укрепления</w:t>
      </w:r>
      <w:r w:rsidRPr="0090418B">
        <w:rPr>
          <w:rFonts w:ascii="Times New Roman" w:eastAsia="Times New Roman" w:hAnsi="Times New Roman" w:cs="Times New Roman"/>
          <w:spacing w:val="-6"/>
          <w:sz w:val="24"/>
          <w:szCs w:val="24"/>
        </w:rPr>
        <w:t xml:space="preserve"> </w:t>
      </w:r>
      <w:r w:rsidRPr="0090418B">
        <w:rPr>
          <w:rFonts w:ascii="Times New Roman" w:eastAsia="Times New Roman" w:hAnsi="Times New Roman" w:cs="Times New Roman"/>
          <w:sz w:val="24"/>
          <w:szCs w:val="24"/>
        </w:rPr>
        <w:t>связи</w:t>
      </w:r>
      <w:r w:rsidRPr="0090418B">
        <w:rPr>
          <w:rFonts w:ascii="Times New Roman" w:eastAsia="Times New Roman" w:hAnsi="Times New Roman" w:cs="Times New Roman"/>
          <w:spacing w:val="-5"/>
          <w:sz w:val="24"/>
          <w:szCs w:val="24"/>
        </w:rPr>
        <w:t xml:space="preserve"> </w:t>
      </w:r>
      <w:r w:rsidRPr="0090418B">
        <w:rPr>
          <w:rFonts w:ascii="Times New Roman" w:eastAsia="Times New Roman" w:hAnsi="Times New Roman" w:cs="Times New Roman"/>
          <w:sz w:val="24"/>
          <w:szCs w:val="24"/>
        </w:rPr>
        <w:t>между</w:t>
      </w:r>
      <w:r w:rsidRPr="0090418B">
        <w:rPr>
          <w:rFonts w:ascii="Times New Roman" w:eastAsia="Times New Roman" w:hAnsi="Times New Roman" w:cs="Times New Roman"/>
          <w:spacing w:val="-10"/>
          <w:sz w:val="24"/>
          <w:szCs w:val="24"/>
        </w:rPr>
        <w:t xml:space="preserve"> </w:t>
      </w:r>
      <w:r w:rsidRPr="0090418B">
        <w:rPr>
          <w:rFonts w:ascii="Times New Roman" w:eastAsia="Times New Roman" w:hAnsi="Times New Roman" w:cs="Times New Roman"/>
          <w:sz w:val="24"/>
          <w:szCs w:val="24"/>
        </w:rPr>
        <w:t>поколениями,</w:t>
      </w:r>
      <w:r w:rsidRPr="0090418B">
        <w:rPr>
          <w:rFonts w:ascii="Times New Roman" w:eastAsia="Times New Roman" w:hAnsi="Times New Roman" w:cs="Times New Roman"/>
          <w:spacing w:val="-6"/>
          <w:sz w:val="24"/>
          <w:szCs w:val="24"/>
        </w:rPr>
        <w:t xml:space="preserve"> </w:t>
      </w:r>
      <w:r w:rsidRPr="0090418B">
        <w:rPr>
          <w:rFonts w:ascii="Times New Roman" w:eastAsia="Times New Roman" w:hAnsi="Times New Roman" w:cs="Times New Roman"/>
          <w:sz w:val="24"/>
          <w:szCs w:val="24"/>
        </w:rPr>
        <w:t>взаимной</w:t>
      </w:r>
      <w:r w:rsidRPr="0090418B">
        <w:rPr>
          <w:rFonts w:ascii="Times New Roman" w:eastAsia="Times New Roman" w:hAnsi="Times New Roman" w:cs="Times New Roman"/>
          <w:spacing w:val="-7"/>
          <w:sz w:val="24"/>
          <w:szCs w:val="24"/>
        </w:rPr>
        <w:t xml:space="preserve"> </w:t>
      </w:r>
      <w:r w:rsidRPr="0090418B">
        <w:rPr>
          <w:rFonts w:ascii="Times New Roman" w:eastAsia="Times New Roman" w:hAnsi="Times New Roman" w:cs="Times New Roman"/>
          <w:sz w:val="24"/>
          <w:szCs w:val="24"/>
        </w:rPr>
        <w:t>поддержки</w:t>
      </w:r>
      <w:r w:rsidRPr="0090418B">
        <w:rPr>
          <w:rFonts w:ascii="Times New Roman" w:eastAsia="Times New Roman" w:hAnsi="Times New Roman" w:cs="Times New Roman"/>
          <w:spacing w:val="-5"/>
          <w:sz w:val="24"/>
          <w:szCs w:val="24"/>
        </w:rPr>
        <w:t xml:space="preserve"> </w:t>
      </w:r>
      <w:r w:rsidRPr="0090418B">
        <w:rPr>
          <w:rFonts w:ascii="Times New Roman" w:eastAsia="Times New Roman" w:hAnsi="Times New Roman" w:cs="Times New Roman"/>
          <w:sz w:val="24"/>
          <w:szCs w:val="24"/>
        </w:rPr>
        <w:t>детей</w:t>
      </w:r>
      <w:r w:rsidRPr="0090418B">
        <w:rPr>
          <w:rFonts w:ascii="Times New Roman" w:eastAsia="Times New Roman" w:hAnsi="Times New Roman" w:cs="Times New Roman"/>
          <w:spacing w:val="-5"/>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7"/>
          <w:sz w:val="24"/>
          <w:szCs w:val="24"/>
        </w:rPr>
        <w:t xml:space="preserve"> </w:t>
      </w:r>
      <w:r w:rsidRPr="0090418B">
        <w:rPr>
          <w:rFonts w:ascii="Times New Roman" w:eastAsia="Times New Roman" w:hAnsi="Times New Roman" w:cs="Times New Roman"/>
          <w:sz w:val="24"/>
          <w:szCs w:val="24"/>
        </w:rPr>
        <w:t>взрослых.</w:t>
      </w:r>
    </w:p>
    <w:p w:rsidR="005B57CF" w:rsidRDefault="0090418B" w:rsidP="005B57CF">
      <w:pPr>
        <w:widowControl w:val="0"/>
        <w:tabs>
          <w:tab w:val="left" w:pos="1830"/>
          <w:tab w:val="left" w:pos="2876"/>
          <w:tab w:val="left" w:pos="4021"/>
          <w:tab w:val="left" w:pos="4781"/>
          <w:tab w:val="left" w:pos="6494"/>
          <w:tab w:val="left" w:pos="8110"/>
          <w:tab w:val="left" w:pos="9441"/>
          <w:tab w:val="left" w:pos="10281"/>
        </w:tabs>
        <w:autoSpaceDE w:val="0"/>
        <w:autoSpaceDN w:val="0"/>
        <w:spacing w:after="0" w:line="360" w:lineRule="auto"/>
        <w:ind w:firstLine="567"/>
        <w:jc w:val="both"/>
        <w:rPr>
          <w:rFonts w:ascii="Times New Roman" w:eastAsia="Times New Roman" w:hAnsi="Times New Roman" w:cs="Times New Roman"/>
          <w:sz w:val="24"/>
          <w:szCs w:val="24"/>
        </w:rPr>
      </w:pPr>
      <w:r w:rsidRPr="0090418B">
        <w:rPr>
          <w:rFonts w:ascii="Times New Roman" w:eastAsia="Times New Roman" w:hAnsi="Times New Roman" w:cs="Times New Roman"/>
          <w:sz w:val="24"/>
          <w:szCs w:val="24"/>
        </w:rPr>
        <w:t>Обогащает</w:t>
      </w:r>
      <w:r w:rsidRPr="0090418B">
        <w:rPr>
          <w:rFonts w:ascii="Times New Roman" w:eastAsia="Times New Roman" w:hAnsi="Times New Roman" w:cs="Times New Roman"/>
          <w:spacing w:val="15"/>
          <w:sz w:val="24"/>
          <w:szCs w:val="24"/>
        </w:rPr>
        <w:t xml:space="preserve"> </w:t>
      </w:r>
      <w:r w:rsidRPr="0090418B">
        <w:rPr>
          <w:rFonts w:ascii="Times New Roman" w:eastAsia="Times New Roman" w:hAnsi="Times New Roman" w:cs="Times New Roman"/>
          <w:sz w:val="24"/>
          <w:szCs w:val="24"/>
        </w:rPr>
        <w:t>представления</w:t>
      </w:r>
      <w:r w:rsidRPr="0090418B">
        <w:rPr>
          <w:rFonts w:ascii="Times New Roman" w:eastAsia="Times New Roman" w:hAnsi="Times New Roman" w:cs="Times New Roman"/>
          <w:spacing w:val="14"/>
          <w:sz w:val="24"/>
          <w:szCs w:val="24"/>
        </w:rPr>
        <w:t xml:space="preserve"> </w:t>
      </w:r>
      <w:r w:rsidRPr="0090418B">
        <w:rPr>
          <w:rFonts w:ascii="Times New Roman" w:eastAsia="Times New Roman" w:hAnsi="Times New Roman" w:cs="Times New Roman"/>
          <w:sz w:val="24"/>
          <w:szCs w:val="24"/>
        </w:rPr>
        <w:t>детей</w:t>
      </w:r>
      <w:r w:rsidRPr="0090418B">
        <w:rPr>
          <w:rFonts w:ascii="Times New Roman" w:eastAsia="Times New Roman" w:hAnsi="Times New Roman" w:cs="Times New Roman"/>
          <w:spacing w:val="13"/>
          <w:sz w:val="24"/>
          <w:szCs w:val="24"/>
        </w:rPr>
        <w:t xml:space="preserve"> </w:t>
      </w:r>
      <w:r w:rsidRPr="0090418B">
        <w:rPr>
          <w:rFonts w:ascii="Times New Roman" w:eastAsia="Times New Roman" w:hAnsi="Times New Roman" w:cs="Times New Roman"/>
          <w:sz w:val="24"/>
          <w:szCs w:val="24"/>
        </w:rPr>
        <w:t>об</w:t>
      </w:r>
      <w:r w:rsidRPr="0090418B">
        <w:rPr>
          <w:rFonts w:ascii="Times New Roman" w:eastAsia="Times New Roman" w:hAnsi="Times New Roman" w:cs="Times New Roman"/>
          <w:spacing w:val="14"/>
          <w:sz w:val="24"/>
          <w:szCs w:val="24"/>
        </w:rPr>
        <w:t xml:space="preserve"> </w:t>
      </w:r>
      <w:r w:rsidRPr="0090418B">
        <w:rPr>
          <w:rFonts w:ascii="Times New Roman" w:eastAsia="Times New Roman" w:hAnsi="Times New Roman" w:cs="Times New Roman"/>
          <w:sz w:val="24"/>
          <w:szCs w:val="24"/>
        </w:rPr>
        <w:t>общеобразовательной</w:t>
      </w:r>
      <w:r w:rsidRPr="0090418B">
        <w:rPr>
          <w:rFonts w:ascii="Times New Roman" w:eastAsia="Times New Roman" w:hAnsi="Times New Roman" w:cs="Times New Roman"/>
          <w:spacing w:val="74"/>
          <w:sz w:val="24"/>
          <w:szCs w:val="24"/>
        </w:rPr>
        <w:t xml:space="preserve"> </w:t>
      </w:r>
      <w:r w:rsidRPr="0090418B">
        <w:rPr>
          <w:rFonts w:ascii="Times New Roman" w:eastAsia="Times New Roman" w:hAnsi="Times New Roman" w:cs="Times New Roman"/>
          <w:sz w:val="24"/>
          <w:szCs w:val="24"/>
        </w:rPr>
        <w:t>организации,</w:t>
      </w:r>
      <w:r w:rsidRPr="0090418B">
        <w:rPr>
          <w:rFonts w:ascii="Times New Roman" w:eastAsia="Times New Roman" w:hAnsi="Times New Roman" w:cs="Times New Roman"/>
          <w:spacing w:val="73"/>
          <w:sz w:val="24"/>
          <w:szCs w:val="24"/>
        </w:rPr>
        <w:t xml:space="preserve"> </w:t>
      </w:r>
      <w:r w:rsidRPr="0090418B">
        <w:rPr>
          <w:rFonts w:ascii="Times New Roman" w:eastAsia="Times New Roman" w:hAnsi="Times New Roman" w:cs="Times New Roman"/>
          <w:sz w:val="24"/>
          <w:szCs w:val="24"/>
        </w:rPr>
        <w:t>школьниках,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учителе;</w:t>
      </w:r>
      <w:r w:rsidRPr="0090418B">
        <w:rPr>
          <w:rFonts w:ascii="Times New Roman" w:eastAsia="Times New Roman" w:hAnsi="Times New Roman" w:cs="Times New Roman"/>
          <w:spacing w:val="37"/>
          <w:sz w:val="24"/>
          <w:szCs w:val="24"/>
        </w:rPr>
        <w:t xml:space="preserve"> </w:t>
      </w:r>
      <w:r w:rsidRPr="0090418B">
        <w:rPr>
          <w:rFonts w:ascii="Times New Roman" w:eastAsia="Times New Roman" w:hAnsi="Times New Roman" w:cs="Times New Roman"/>
          <w:sz w:val="24"/>
          <w:szCs w:val="24"/>
        </w:rPr>
        <w:t>поддерживает</w:t>
      </w:r>
      <w:r w:rsidRPr="0090418B">
        <w:rPr>
          <w:rFonts w:ascii="Times New Roman" w:eastAsia="Times New Roman" w:hAnsi="Times New Roman" w:cs="Times New Roman"/>
          <w:spacing w:val="40"/>
          <w:sz w:val="24"/>
          <w:szCs w:val="24"/>
        </w:rPr>
        <w:t xml:space="preserve"> </w:t>
      </w:r>
      <w:r w:rsidRPr="0090418B">
        <w:rPr>
          <w:rFonts w:ascii="Times New Roman" w:eastAsia="Times New Roman" w:hAnsi="Times New Roman" w:cs="Times New Roman"/>
          <w:sz w:val="24"/>
          <w:szCs w:val="24"/>
        </w:rPr>
        <w:t>стремление</w:t>
      </w:r>
      <w:r w:rsidRPr="0090418B">
        <w:rPr>
          <w:rFonts w:ascii="Times New Roman" w:eastAsia="Times New Roman" w:hAnsi="Times New Roman" w:cs="Times New Roman"/>
          <w:spacing w:val="36"/>
          <w:sz w:val="24"/>
          <w:szCs w:val="24"/>
        </w:rPr>
        <w:t xml:space="preserve"> </w:t>
      </w:r>
      <w:r w:rsidRPr="0090418B">
        <w:rPr>
          <w:rFonts w:ascii="Times New Roman" w:eastAsia="Times New Roman" w:hAnsi="Times New Roman" w:cs="Times New Roman"/>
          <w:sz w:val="24"/>
          <w:szCs w:val="24"/>
        </w:rPr>
        <w:t>к</w:t>
      </w:r>
      <w:r w:rsidRPr="0090418B">
        <w:rPr>
          <w:rFonts w:ascii="Times New Roman" w:eastAsia="Times New Roman" w:hAnsi="Times New Roman" w:cs="Times New Roman"/>
          <w:spacing w:val="37"/>
          <w:sz w:val="24"/>
          <w:szCs w:val="24"/>
        </w:rPr>
        <w:t xml:space="preserve"> </w:t>
      </w:r>
      <w:r w:rsidRPr="0090418B">
        <w:rPr>
          <w:rFonts w:ascii="Times New Roman" w:eastAsia="Times New Roman" w:hAnsi="Times New Roman" w:cs="Times New Roman"/>
          <w:sz w:val="24"/>
          <w:szCs w:val="24"/>
        </w:rPr>
        <w:t>школьному</w:t>
      </w:r>
      <w:r w:rsidRPr="0090418B">
        <w:rPr>
          <w:rFonts w:ascii="Times New Roman" w:eastAsia="Times New Roman" w:hAnsi="Times New Roman" w:cs="Times New Roman"/>
          <w:spacing w:val="32"/>
          <w:sz w:val="24"/>
          <w:szCs w:val="24"/>
        </w:rPr>
        <w:t xml:space="preserve"> </w:t>
      </w:r>
      <w:r w:rsidRPr="0090418B">
        <w:rPr>
          <w:rFonts w:ascii="Times New Roman" w:eastAsia="Times New Roman" w:hAnsi="Times New Roman" w:cs="Times New Roman"/>
          <w:sz w:val="24"/>
          <w:szCs w:val="24"/>
        </w:rPr>
        <w:t>обучению,</w:t>
      </w:r>
      <w:r w:rsidRPr="0090418B">
        <w:rPr>
          <w:rFonts w:ascii="Times New Roman" w:eastAsia="Times New Roman" w:hAnsi="Times New Roman" w:cs="Times New Roman"/>
          <w:spacing w:val="37"/>
          <w:sz w:val="24"/>
          <w:szCs w:val="24"/>
        </w:rPr>
        <w:t xml:space="preserve"> </w:t>
      </w:r>
      <w:r w:rsidRPr="0090418B">
        <w:rPr>
          <w:rFonts w:ascii="Times New Roman" w:eastAsia="Times New Roman" w:hAnsi="Times New Roman" w:cs="Times New Roman"/>
          <w:sz w:val="24"/>
          <w:szCs w:val="24"/>
        </w:rPr>
        <w:t>к</w:t>
      </w:r>
      <w:r w:rsidRPr="0090418B">
        <w:rPr>
          <w:rFonts w:ascii="Times New Roman" w:eastAsia="Times New Roman" w:hAnsi="Times New Roman" w:cs="Times New Roman"/>
          <w:spacing w:val="37"/>
          <w:sz w:val="24"/>
          <w:szCs w:val="24"/>
        </w:rPr>
        <w:t xml:space="preserve"> </w:t>
      </w:r>
      <w:r w:rsidRPr="0090418B">
        <w:rPr>
          <w:rFonts w:ascii="Times New Roman" w:eastAsia="Times New Roman" w:hAnsi="Times New Roman" w:cs="Times New Roman"/>
          <w:sz w:val="24"/>
          <w:szCs w:val="24"/>
        </w:rPr>
        <w:t>познанию,</w:t>
      </w:r>
      <w:r w:rsidRPr="0090418B">
        <w:rPr>
          <w:rFonts w:ascii="Times New Roman" w:eastAsia="Times New Roman" w:hAnsi="Times New Roman" w:cs="Times New Roman"/>
          <w:spacing w:val="37"/>
          <w:sz w:val="24"/>
          <w:szCs w:val="24"/>
        </w:rPr>
        <w:t xml:space="preserve"> </w:t>
      </w:r>
      <w:r w:rsidRPr="0090418B">
        <w:rPr>
          <w:rFonts w:ascii="Times New Roman" w:eastAsia="Times New Roman" w:hAnsi="Times New Roman" w:cs="Times New Roman"/>
          <w:sz w:val="24"/>
          <w:szCs w:val="24"/>
        </w:rPr>
        <w:t>освоению</w:t>
      </w:r>
      <w:r w:rsidRPr="0090418B">
        <w:rPr>
          <w:rFonts w:ascii="Times New Roman" w:eastAsia="Times New Roman" w:hAnsi="Times New Roman" w:cs="Times New Roman"/>
          <w:spacing w:val="38"/>
          <w:sz w:val="24"/>
          <w:szCs w:val="24"/>
        </w:rPr>
        <w:t xml:space="preserve"> </w:t>
      </w:r>
      <w:r w:rsidR="005B57CF">
        <w:rPr>
          <w:rFonts w:ascii="Times New Roman" w:eastAsia="Times New Roman" w:hAnsi="Times New Roman" w:cs="Times New Roman"/>
          <w:sz w:val="24"/>
          <w:szCs w:val="24"/>
        </w:rPr>
        <w:t xml:space="preserve">чтения, </w:t>
      </w:r>
      <w:r w:rsidRPr="0090418B">
        <w:rPr>
          <w:rFonts w:ascii="Times New Roman" w:eastAsia="Times New Roman" w:hAnsi="Times New Roman" w:cs="Times New Roman"/>
          <w:sz w:val="24"/>
          <w:szCs w:val="24"/>
        </w:rPr>
        <w:t>письма.</w:t>
      </w:r>
      <w:r w:rsidRPr="0090418B">
        <w:rPr>
          <w:rFonts w:ascii="Times New Roman" w:eastAsia="Times New Roman" w:hAnsi="Times New Roman" w:cs="Times New Roman"/>
          <w:spacing w:val="-3"/>
          <w:sz w:val="24"/>
          <w:szCs w:val="24"/>
        </w:rPr>
        <w:t xml:space="preserve"> </w:t>
      </w:r>
      <w:r w:rsidRPr="0090418B">
        <w:rPr>
          <w:rFonts w:ascii="Times New Roman" w:eastAsia="Times New Roman" w:hAnsi="Times New Roman" w:cs="Times New Roman"/>
          <w:sz w:val="24"/>
          <w:szCs w:val="24"/>
        </w:rPr>
        <w:t>Расширяет</w:t>
      </w:r>
      <w:r w:rsidRPr="0090418B">
        <w:rPr>
          <w:rFonts w:ascii="Times New Roman" w:eastAsia="Times New Roman" w:hAnsi="Times New Roman" w:cs="Times New Roman"/>
          <w:spacing w:val="-2"/>
          <w:sz w:val="24"/>
          <w:szCs w:val="24"/>
        </w:rPr>
        <w:t xml:space="preserve"> </w:t>
      </w:r>
      <w:r w:rsidRPr="0090418B">
        <w:rPr>
          <w:rFonts w:ascii="Times New Roman" w:eastAsia="Times New Roman" w:hAnsi="Times New Roman" w:cs="Times New Roman"/>
          <w:sz w:val="24"/>
          <w:szCs w:val="24"/>
        </w:rPr>
        <w:t>представление</w:t>
      </w:r>
      <w:r w:rsidRPr="0090418B">
        <w:rPr>
          <w:rFonts w:ascii="Times New Roman" w:eastAsia="Times New Roman" w:hAnsi="Times New Roman" w:cs="Times New Roman"/>
          <w:spacing w:val="-3"/>
          <w:sz w:val="24"/>
          <w:szCs w:val="24"/>
        </w:rPr>
        <w:t xml:space="preserve"> </w:t>
      </w:r>
      <w:r w:rsidRPr="0090418B">
        <w:rPr>
          <w:rFonts w:ascii="Times New Roman" w:eastAsia="Times New Roman" w:hAnsi="Times New Roman" w:cs="Times New Roman"/>
          <w:sz w:val="24"/>
          <w:szCs w:val="24"/>
        </w:rPr>
        <w:t>о</w:t>
      </w:r>
      <w:r w:rsidRPr="0090418B">
        <w:rPr>
          <w:rFonts w:ascii="Times New Roman" w:eastAsia="Times New Roman" w:hAnsi="Times New Roman" w:cs="Times New Roman"/>
          <w:spacing w:val="-3"/>
          <w:sz w:val="24"/>
          <w:szCs w:val="24"/>
        </w:rPr>
        <w:t xml:space="preserve"> </w:t>
      </w:r>
      <w:r w:rsidRPr="0090418B">
        <w:rPr>
          <w:rFonts w:ascii="Times New Roman" w:eastAsia="Times New Roman" w:hAnsi="Times New Roman" w:cs="Times New Roman"/>
          <w:sz w:val="24"/>
          <w:szCs w:val="24"/>
        </w:rPr>
        <w:t>роли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общеобразовательной</w:t>
      </w:r>
      <w:r w:rsidRPr="0090418B">
        <w:rPr>
          <w:rFonts w:ascii="Times New Roman" w:eastAsia="Times New Roman" w:hAnsi="Times New Roman" w:cs="Times New Roman"/>
          <w:spacing w:val="-2"/>
          <w:sz w:val="24"/>
          <w:szCs w:val="24"/>
        </w:rPr>
        <w:t xml:space="preserve"> </w:t>
      </w:r>
      <w:r w:rsidRPr="0090418B">
        <w:rPr>
          <w:rFonts w:ascii="Times New Roman" w:eastAsia="Times New Roman" w:hAnsi="Times New Roman" w:cs="Times New Roman"/>
          <w:sz w:val="24"/>
          <w:szCs w:val="24"/>
        </w:rPr>
        <w:t>организации</w:t>
      </w:r>
      <w:r w:rsidRPr="0090418B">
        <w:rPr>
          <w:rFonts w:ascii="Times New Roman" w:eastAsia="Times New Roman" w:hAnsi="Times New Roman" w:cs="Times New Roman"/>
          <w:spacing w:val="-3"/>
          <w:sz w:val="24"/>
          <w:szCs w:val="24"/>
        </w:rPr>
        <w:t xml:space="preserve"> </w:t>
      </w:r>
      <w:r w:rsidRPr="0090418B">
        <w:rPr>
          <w:rFonts w:ascii="Times New Roman" w:eastAsia="Times New Roman" w:hAnsi="Times New Roman" w:cs="Times New Roman"/>
          <w:sz w:val="24"/>
          <w:szCs w:val="24"/>
        </w:rPr>
        <w:t>в</w:t>
      </w:r>
      <w:r w:rsidRPr="0090418B">
        <w:rPr>
          <w:rFonts w:ascii="Times New Roman" w:eastAsia="Times New Roman" w:hAnsi="Times New Roman" w:cs="Times New Roman"/>
          <w:spacing w:val="-3"/>
          <w:sz w:val="24"/>
          <w:szCs w:val="24"/>
        </w:rPr>
        <w:t xml:space="preserve"> </w:t>
      </w:r>
      <w:r w:rsidRPr="0090418B">
        <w:rPr>
          <w:rFonts w:ascii="Times New Roman" w:eastAsia="Times New Roman" w:hAnsi="Times New Roman" w:cs="Times New Roman"/>
          <w:sz w:val="24"/>
          <w:szCs w:val="24"/>
        </w:rPr>
        <w:t>жизни</w:t>
      </w:r>
      <w:r w:rsidRPr="0090418B">
        <w:rPr>
          <w:rFonts w:ascii="Times New Roman" w:eastAsia="Times New Roman" w:hAnsi="Times New Roman" w:cs="Times New Roman"/>
          <w:spacing w:val="-1"/>
          <w:sz w:val="24"/>
          <w:szCs w:val="24"/>
        </w:rPr>
        <w:t xml:space="preserve"> </w:t>
      </w:r>
      <w:r w:rsidR="005B57CF">
        <w:rPr>
          <w:rFonts w:ascii="Times New Roman" w:eastAsia="Times New Roman" w:hAnsi="Times New Roman" w:cs="Times New Roman"/>
          <w:sz w:val="24"/>
          <w:szCs w:val="24"/>
        </w:rPr>
        <w:t>людей.</w:t>
      </w:r>
    </w:p>
    <w:p w:rsidR="005B57CF" w:rsidRDefault="0090418B" w:rsidP="005B57CF">
      <w:pPr>
        <w:widowControl w:val="0"/>
        <w:tabs>
          <w:tab w:val="left" w:pos="1830"/>
          <w:tab w:val="left" w:pos="2876"/>
          <w:tab w:val="left" w:pos="4021"/>
          <w:tab w:val="left" w:pos="4781"/>
          <w:tab w:val="left" w:pos="6494"/>
          <w:tab w:val="left" w:pos="8110"/>
          <w:tab w:val="left" w:pos="9441"/>
          <w:tab w:val="left" w:pos="10281"/>
        </w:tabs>
        <w:autoSpaceDE w:val="0"/>
        <w:autoSpaceDN w:val="0"/>
        <w:spacing w:after="0" w:line="360" w:lineRule="auto"/>
        <w:ind w:firstLine="567"/>
        <w:jc w:val="both"/>
        <w:rPr>
          <w:rFonts w:ascii="Times New Roman" w:eastAsia="Times New Roman" w:hAnsi="Times New Roman" w:cs="Times New Roman"/>
          <w:sz w:val="24"/>
          <w:szCs w:val="24"/>
        </w:rPr>
      </w:pPr>
      <w:r w:rsidRPr="0090418B">
        <w:rPr>
          <w:rFonts w:ascii="Times New Roman" w:eastAsia="Times New Roman" w:hAnsi="Times New Roman" w:cs="Times New Roman"/>
          <w:sz w:val="24"/>
          <w:szCs w:val="24"/>
        </w:rPr>
        <w:t>Педагог развивает умение детей распознавать собственные эмоции и чувства, понимать</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чувства</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10"/>
          <w:sz w:val="24"/>
          <w:szCs w:val="24"/>
        </w:rPr>
        <w:t xml:space="preserve"> </w:t>
      </w:r>
      <w:r w:rsidRPr="0090418B">
        <w:rPr>
          <w:rFonts w:ascii="Times New Roman" w:eastAsia="Times New Roman" w:hAnsi="Times New Roman" w:cs="Times New Roman"/>
          <w:sz w:val="24"/>
          <w:szCs w:val="24"/>
        </w:rPr>
        <w:t>переживания</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окружающих;</w:t>
      </w:r>
      <w:r w:rsidRPr="0090418B">
        <w:rPr>
          <w:rFonts w:ascii="Times New Roman" w:eastAsia="Times New Roman" w:hAnsi="Times New Roman" w:cs="Times New Roman"/>
          <w:spacing w:val="-8"/>
          <w:sz w:val="24"/>
          <w:szCs w:val="24"/>
        </w:rPr>
        <w:t xml:space="preserve"> </w:t>
      </w:r>
      <w:r w:rsidRPr="0090418B">
        <w:rPr>
          <w:rFonts w:ascii="Times New Roman" w:eastAsia="Times New Roman" w:hAnsi="Times New Roman" w:cs="Times New Roman"/>
          <w:sz w:val="24"/>
          <w:szCs w:val="24"/>
        </w:rPr>
        <w:t>учит</w:t>
      </w:r>
      <w:r w:rsidRPr="0090418B">
        <w:rPr>
          <w:rFonts w:ascii="Times New Roman" w:eastAsia="Times New Roman" w:hAnsi="Times New Roman" w:cs="Times New Roman"/>
          <w:spacing w:val="-11"/>
          <w:sz w:val="24"/>
          <w:szCs w:val="24"/>
        </w:rPr>
        <w:t xml:space="preserve"> </w:t>
      </w:r>
      <w:r w:rsidRPr="0090418B">
        <w:rPr>
          <w:rFonts w:ascii="Times New Roman" w:eastAsia="Times New Roman" w:hAnsi="Times New Roman" w:cs="Times New Roman"/>
          <w:sz w:val="24"/>
          <w:szCs w:val="24"/>
        </w:rPr>
        <w:t>понимать</w:t>
      </w:r>
      <w:r w:rsidRPr="0090418B">
        <w:rPr>
          <w:rFonts w:ascii="Times New Roman" w:eastAsia="Times New Roman" w:hAnsi="Times New Roman" w:cs="Times New Roman"/>
          <w:spacing w:val="-10"/>
          <w:sz w:val="24"/>
          <w:szCs w:val="24"/>
        </w:rPr>
        <w:t xml:space="preserve"> </w:t>
      </w:r>
      <w:r w:rsidRPr="0090418B">
        <w:rPr>
          <w:rFonts w:ascii="Times New Roman" w:eastAsia="Times New Roman" w:hAnsi="Times New Roman" w:cs="Times New Roman"/>
          <w:sz w:val="24"/>
          <w:szCs w:val="24"/>
        </w:rPr>
        <w:t>эмоциональное</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состояние</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сверстников</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по</w:t>
      </w:r>
      <w:r w:rsidRPr="0090418B">
        <w:rPr>
          <w:rFonts w:ascii="Times New Roman" w:eastAsia="Times New Roman" w:hAnsi="Times New Roman" w:cs="Times New Roman"/>
          <w:spacing w:val="-57"/>
          <w:sz w:val="24"/>
          <w:szCs w:val="24"/>
        </w:rPr>
        <w:t xml:space="preserve"> </w:t>
      </w:r>
      <w:r w:rsidRPr="0090418B">
        <w:rPr>
          <w:rFonts w:ascii="Times New Roman" w:eastAsia="Times New Roman" w:hAnsi="Times New Roman" w:cs="Times New Roman"/>
          <w:spacing w:val="-1"/>
          <w:sz w:val="24"/>
          <w:szCs w:val="24"/>
        </w:rPr>
        <w:t>невербальным</w:t>
      </w:r>
      <w:r w:rsidRPr="0090418B">
        <w:rPr>
          <w:rFonts w:ascii="Times New Roman" w:eastAsia="Times New Roman" w:hAnsi="Times New Roman" w:cs="Times New Roman"/>
          <w:spacing w:val="-14"/>
          <w:sz w:val="24"/>
          <w:szCs w:val="24"/>
        </w:rPr>
        <w:t xml:space="preserve"> </w:t>
      </w:r>
      <w:r w:rsidRPr="0090418B">
        <w:rPr>
          <w:rFonts w:ascii="Times New Roman" w:eastAsia="Times New Roman" w:hAnsi="Times New Roman" w:cs="Times New Roman"/>
          <w:spacing w:val="-1"/>
          <w:sz w:val="24"/>
          <w:szCs w:val="24"/>
        </w:rPr>
        <w:t>признакам</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pacing w:val="-1"/>
          <w:sz w:val="24"/>
          <w:szCs w:val="24"/>
        </w:rPr>
        <w:t>(обращает</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внимание</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на</w:t>
      </w:r>
      <w:r w:rsidRPr="0090418B">
        <w:rPr>
          <w:rFonts w:ascii="Times New Roman" w:eastAsia="Times New Roman" w:hAnsi="Times New Roman" w:cs="Times New Roman"/>
          <w:spacing w:val="-13"/>
          <w:sz w:val="24"/>
          <w:szCs w:val="24"/>
        </w:rPr>
        <w:t xml:space="preserve"> </w:t>
      </w:r>
      <w:r w:rsidRPr="0090418B">
        <w:rPr>
          <w:rFonts w:ascii="Times New Roman" w:eastAsia="Times New Roman" w:hAnsi="Times New Roman" w:cs="Times New Roman"/>
          <w:sz w:val="24"/>
          <w:szCs w:val="24"/>
        </w:rPr>
        <w:t>мимику,</w:t>
      </w:r>
      <w:r w:rsidRPr="0090418B">
        <w:rPr>
          <w:rFonts w:ascii="Times New Roman" w:eastAsia="Times New Roman" w:hAnsi="Times New Roman" w:cs="Times New Roman"/>
          <w:spacing w:val="-11"/>
          <w:sz w:val="24"/>
          <w:szCs w:val="24"/>
        </w:rPr>
        <w:t xml:space="preserve"> </w:t>
      </w:r>
      <w:r w:rsidRPr="0090418B">
        <w:rPr>
          <w:rFonts w:ascii="Times New Roman" w:eastAsia="Times New Roman" w:hAnsi="Times New Roman" w:cs="Times New Roman"/>
          <w:sz w:val="24"/>
          <w:szCs w:val="24"/>
        </w:rPr>
        <w:t>позу,</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поведение);</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помогает</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находить</w:t>
      </w:r>
      <w:r w:rsidRPr="0090418B">
        <w:rPr>
          <w:rFonts w:ascii="Times New Roman" w:eastAsia="Times New Roman" w:hAnsi="Times New Roman" w:cs="Times New Roman"/>
          <w:spacing w:val="-57"/>
          <w:sz w:val="24"/>
          <w:szCs w:val="24"/>
        </w:rPr>
        <w:t xml:space="preserve"> </w:t>
      </w:r>
      <w:r w:rsidRPr="0090418B">
        <w:rPr>
          <w:rFonts w:ascii="Times New Roman" w:eastAsia="Times New Roman" w:hAnsi="Times New Roman" w:cs="Times New Roman"/>
          <w:sz w:val="24"/>
          <w:szCs w:val="24"/>
        </w:rPr>
        <w:t>причины</w:t>
      </w:r>
      <w:r w:rsidRPr="0090418B">
        <w:rPr>
          <w:rFonts w:ascii="Times New Roman" w:eastAsia="Times New Roman" w:hAnsi="Times New Roman" w:cs="Times New Roman"/>
          <w:spacing w:val="-4"/>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6"/>
          <w:sz w:val="24"/>
          <w:szCs w:val="24"/>
        </w:rPr>
        <w:t xml:space="preserve"> </w:t>
      </w:r>
      <w:r w:rsidRPr="0090418B">
        <w:rPr>
          <w:rFonts w:ascii="Times New Roman" w:eastAsia="Times New Roman" w:hAnsi="Times New Roman" w:cs="Times New Roman"/>
          <w:sz w:val="24"/>
          <w:szCs w:val="24"/>
        </w:rPr>
        <w:t>следствия</w:t>
      </w:r>
      <w:r w:rsidRPr="0090418B">
        <w:rPr>
          <w:rFonts w:ascii="Times New Roman" w:eastAsia="Times New Roman" w:hAnsi="Times New Roman" w:cs="Times New Roman"/>
          <w:spacing w:val="-4"/>
          <w:sz w:val="24"/>
          <w:szCs w:val="24"/>
        </w:rPr>
        <w:t xml:space="preserve"> </w:t>
      </w:r>
      <w:r w:rsidRPr="0090418B">
        <w:rPr>
          <w:rFonts w:ascii="Times New Roman" w:eastAsia="Times New Roman" w:hAnsi="Times New Roman" w:cs="Times New Roman"/>
          <w:sz w:val="24"/>
          <w:szCs w:val="24"/>
        </w:rPr>
        <w:t>возникновения</w:t>
      </w:r>
      <w:r w:rsidRPr="0090418B">
        <w:rPr>
          <w:rFonts w:ascii="Times New Roman" w:eastAsia="Times New Roman" w:hAnsi="Times New Roman" w:cs="Times New Roman"/>
          <w:spacing w:val="-4"/>
          <w:sz w:val="24"/>
          <w:szCs w:val="24"/>
        </w:rPr>
        <w:t xml:space="preserve"> </w:t>
      </w:r>
      <w:r w:rsidRPr="0090418B">
        <w:rPr>
          <w:rFonts w:ascii="Times New Roman" w:eastAsia="Times New Roman" w:hAnsi="Times New Roman" w:cs="Times New Roman"/>
          <w:sz w:val="24"/>
          <w:szCs w:val="24"/>
        </w:rPr>
        <w:t>эмоций,</w:t>
      </w:r>
      <w:r w:rsidRPr="0090418B">
        <w:rPr>
          <w:rFonts w:ascii="Times New Roman" w:eastAsia="Times New Roman" w:hAnsi="Times New Roman" w:cs="Times New Roman"/>
          <w:spacing w:val="-8"/>
          <w:sz w:val="24"/>
          <w:szCs w:val="24"/>
        </w:rPr>
        <w:t xml:space="preserve"> </w:t>
      </w:r>
      <w:r w:rsidRPr="0090418B">
        <w:rPr>
          <w:rFonts w:ascii="Times New Roman" w:eastAsia="Times New Roman" w:hAnsi="Times New Roman" w:cs="Times New Roman"/>
          <w:sz w:val="24"/>
          <w:szCs w:val="24"/>
        </w:rPr>
        <w:t>анализировать</w:t>
      </w:r>
      <w:r w:rsidRPr="0090418B">
        <w:rPr>
          <w:rFonts w:ascii="Times New Roman" w:eastAsia="Times New Roman" w:hAnsi="Times New Roman" w:cs="Times New Roman"/>
          <w:spacing w:val="-5"/>
          <w:sz w:val="24"/>
          <w:szCs w:val="24"/>
        </w:rPr>
        <w:t xml:space="preserve"> </w:t>
      </w:r>
      <w:r w:rsidRPr="0090418B">
        <w:rPr>
          <w:rFonts w:ascii="Times New Roman" w:eastAsia="Times New Roman" w:hAnsi="Times New Roman" w:cs="Times New Roman"/>
          <w:sz w:val="24"/>
          <w:szCs w:val="24"/>
        </w:rPr>
        <w:t>свои</w:t>
      </w:r>
      <w:r w:rsidRPr="0090418B">
        <w:rPr>
          <w:rFonts w:ascii="Times New Roman" w:eastAsia="Times New Roman" w:hAnsi="Times New Roman" w:cs="Times New Roman"/>
          <w:spacing w:val="-4"/>
          <w:sz w:val="24"/>
          <w:szCs w:val="24"/>
        </w:rPr>
        <w:t xml:space="preserve"> </w:t>
      </w:r>
      <w:r w:rsidRPr="0090418B">
        <w:rPr>
          <w:rFonts w:ascii="Times New Roman" w:eastAsia="Times New Roman" w:hAnsi="Times New Roman" w:cs="Times New Roman"/>
          <w:sz w:val="24"/>
          <w:szCs w:val="24"/>
        </w:rPr>
        <w:t>переживания</w:t>
      </w:r>
      <w:r w:rsidRPr="0090418B">
        <w:rPr>
          <w:rFonts w:ascii="Times New Roman" w:eastAsia="Times New Roman" w:hAnsi="Times New Roman" w:cs="Times New Roman"/>
          <w:spacing w:val="-3"/>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6"/>
          <w:sz w:val="24"/>
          <w:szCs w:val="24"/>
        </w:rPr>
        <w:t xml:space="preserve"> </w:t>
      </w:r>
      <w:r w:rsidRPr="0090418B">
        <w:rPr>
          <w:rFonts w:ascii="Times New Roman" w:eastAsia="Times New Roman" w:hAnsi="Times New Roman" w:cs="Times New Roman"/>
          <w:sz w:val="24"/>
          <w:szCs w:val="24"/>
        </w:rPr>
        <w:t>рассказывать</w:t>
      </w:r>
      <w:r w:rsidRPr="0090418B">
        <w:rPr>
          <w:rFonts w:ascii="Times New Roman" w:eastAsia="Times New Roman" w:hAnsi="Times New Roman" w:cs="Times New Roman"/>
          <w:spacing w:val="-58"/>
          <w:sz w:val="24"/>
          <w:szCs w:val="24"/>
        </w:rPr>
        <w:t xml:space="preserve"> </w:t>
      </w:r>
      <w:r w:rsidRPr="0090418B">
        <w:rPr>
          <w:rFonts w:ascii="Times New Roman" w:eastAsia="Times New Roman" w:hAnsi="Times New Roman" w:cs="Times New Roman"/>
          <w:sz w:val="24"/>
          <w:szCs w:val="24"/>
        </w:rPr>
        <w:t>о</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них;</w:t>
      </w:r>
      <w:r w:rsidRPr="0090418B">
        <w:rPr>
          <w:rFonts w:ascii="Times New Roman" w:eastAsia="Times New Roman" w:hAnsi="Times New Roman" w:cs="Times New Roman"/>
          <w:spacing w:val="-13"/>
          <w:sz w:val="24"/>
          <w:szCs w:val="24"/>
        </w:rPr>
        <w:t xml:space="preserve"> </w:t>
      </w:r>
      <w:r w:rsidRPr="0090418B">
        <w:rPr>
          <w:rFonts w:ascii="Times New Roman" w:eastAsia="Times New Roman" w:hAnsi="Times New Roman" w:cs="Times New Roman"/>
          <w:sz w:val="24"/>
          <w:szCs w:val="24"/>
        </w:rPr>
        <w:t>использовать</w:t>
      </w:r>
      <w:r w:rsidRPr="0090418B">
        <w:rPr>
          <w:rFonts w:ascii="Times New Roman" w:eastAsia="Times New Roman" w:hAnsi="Times New Roman" w:cs="Times New Roman"/>
          <w:spacing w:val="-11"/>
          <w:sz w:val="24"/>
          <w:szCs w:val="24"/>
        </w:rPr>
        <w:t xml:space="preserve"> </w:t>
      </w:r>
      <w:r w:rsidRPr="0090418B">
        <w:rPr>
          <w:rFonts w:ascii="Times New Roman" w:eastAsia="Times New Roman" w:hAnsi="Times New Roman" w:cs="Times New Roman"/>
          <w:sz w:val="24"/>
          <w:szCs w:val="24"/>
        </w:rPr>
        <w:t>социально</w:t>
      </w:r>
      <w:r w:rsidRPr="0090418B">
        <w:rPr>
          <w:rFonts w:ascii="Times New Roman" w:eastAsia="Times New Roman" w:hAnsi="Times New Roman" w:cs="Times New Roman"/>
          <w:spacing w:val="-13"/>
          <w:sz w:val="24"/>
          <w:szCs w:val="24"/>
        </w:rPr>
        <w:t xml:space="preserve"> </w:t>
      </w:r>
      <w:r w:rsidRPr="0090418B">
        <w:rPr>
          <w:rFonts w:ascii="Times New Roman" w:eastAsia="Times New Roman" w:hAnsi="Times New Roman" w:cs="Times New Roman"/>
          <w:sz w:val="24"/>
          <w:szCs w:val="24"/>
        </w:rPr>
        <w:t>приемлемые</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способы</w:t>
      </w:r>
      <w:r w:rsidRPr="0090418B">
        <w:rPr>
          <w:rFonts w:ascii="Times New Roman" w:eastAsia="Times New Roman" w:hAnsi="Times New Roman" w:cs="Times New Roman"/>
          <w:spacing w:val="-11"/>
          <w:sz w:val="24"/>
          <w:szCs w:val="24"/>
        </w:rPr>
        <w:t xml:space="preserve"> </w:t>
      </w:r>
      <w:r w:rsidRPr="0090418B">
        <w:rPr>
          <w:rFonts w:ascii="Times New Roman" w:eastAsia="Times New Roman" w:hAnsi="Times New Roman" w:cs="Times New Roman"/>
          <w:sz w:val="24"/>
          <w:szCs w:val="24"/>
        </w:rPr>
        <w:t>проявления</w:t>
      </w:r>
      <w:r w:rsidRPr="0090418B">
        <w:rPr>
          <w:rFonts w:ascii="Times New Roman" w:eastAsia="Times New Roman" w:hAnsi="Times New Roman" w:cs="Times New Roman"/>
          <w:spacing w:val="-11"/>
          <w:sz w:val="24"/>
          <w:szCs w:val="24"/>
        </w:rPr>
        <w:t xml:space="preserve"> </w:t>
      </w:r>
      <w:r w:rsidRPr="0090418B">
        <w:rPr>
          <w:rFonts w:ascii="Times New Roman" w:eastAsia="Times New Roman" w:hAnsi="Times New Roman" w:cs="Times New Roman"/>
          <w:sz w:val="24"/>
          <w:szCs w:val="24"/>
        </w:rPr>
        <w:t>эмоций</w:t>
      </w:r>
      <w:r w:rsidRPr="0090418B">
        <w:rPr>
          <w:rFonts w:ascii="Times New Roman" w:eastAsia="Times New Roman" w:hAnsi="Times New Roman" w:cs="Times New Roman"/>
          <w:spacing w:val="-11"/>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доступных</w:t>
      </w:r>
      <w:r w:rsidRPr="0090418B">
        <w:rPr>
          <w:rFonts w:ascii="Times New Roman" w:eastAsia="Times New Roman" w:hAnsi="Times New Roman" w:cs="Times New Roman"/>
          <w:spacing w:val="-9"/>
          <w:sz w:val="24"/>
          <w:szCs w:val="24"/>
        </w:rPr>
        <w:t xml:space="preserve"> </w:t>
      </w:r>
      <w:r w:rsidRPr="0090418B">
        <w:rPr>
          <w:rFonts w:ascii="Times New Roman" w:eastAsia="Times New Roman" w:hAnsi="Times New Roman" w:cs="Times New Roman"/>
          <w:sz w:val="24"/>
          <w:szCs w:val="24"/>
        </w:rPr>
        <w:t>возрасту</w:t>
      </w:r>
      <w:r w:rsidRPr="0090418B">
        <w:rPr>
          <w:rFonts w:ascii="Times New Roman" w:eastAsia="Times New Roman" w:hAnsi="Times New Roman" w:cs="Times New Roman"/>
          <w:spacing w:val="-58"/>
          <w:sz w:val="24"/>
          <w:szCs w:val="24"/>
        </w:rPr>
        <w:t xml:space="preserve"> </w:t>
      </w:r>
      <w:r w:rsidRPr="0090418B">
        <w:rPr>
          <w:rFonts w:ascii="Times New Roman" w:eastAsia="Times New Roman" w:hAnsi="Times New Roman" w:cs="Times New Roman"/>
          <w:sz w:val="24"/>
          <w:szCs w:val="24"/>
        </w:rPr>
        <w:t>способы произвольной регуляции эмоциональных состояний (сменить вид деятельности 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прочее).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Демонстрирует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детям</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отражение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эмоциональных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состояний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природе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произведениях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искусства.</w:t>
      </w:r>
    </w:p>
    <w:p w:rsidR="005B57CF" w:rsidRDefault="0090418B" w:rsidP="005B57CF">
      <w:pPr>
        <w:widowControl w:val="0"/>
        <w:tabs>
          <w:tab w:val="left" w:pos="1830"/>
          <w:tab w:val="left" w:pos="2876"/>
          <w:tab w:val="left" w:pos="4021"/>
          <w:tab w:val="left" w:pos="4781"/>
          <w:tab w:val="left" w:pos="6494"/>
          <w:tab w:val="left" w:pos="8110"/>
          <w:tab w:val="left" w:pos="9441"/>
          <w:tab w:val="left" w:pos="10281"/>
        </w:tabs>
        <w:autoSpaceDE w:val="0"/>
        <w:autoSpaceDN w:val="0"/>
        <w:spacing w:after="0" w:line="360" w:lineRule="auto"/>
        <w:ind w:firstLine="567"/>
        <w:jc w:val="both"/>
        <w:rPr>
          <w:rFonts w:ascii="Times New Roman" w:eastAsia="Times New Roman" w:hAnsi="Times New Roman" w:cs="Times New Roman"/>
          <w:sz w:val="24"/>
          <w:szCs w:val="24"/>
        </w:rPr>
      </w:pPr>
      <w:r w:rsidRPr="0090418B">
        <w:rPr>
          <w:rFonts w:ascii="Times New Roman" w:eastAsia="Times New Roman" w:hAnsi="Times New Roman" w:cs="Times New Roman"/>
          <w:sz w:val="24"/>
          <w:szCs w:val="24"/>
        </w:rPr>
        <w:t>Расширяет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представления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семье,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семейных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родственных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отношениях: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взаимные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чувства, правила общения в семье, значимые и памятные события, досуг семьи, семейный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бюджет.</w:t>
      </w:r>
    </w:p>
    <w:p w:rsidR="005B57CF" w:rsidRDefault="0090418B" w:rsidP="005B57CF">
      <w:pPr>
        <w:widowControl w:val="0"/>
        <w:tabs>
          <w:tab w:val="left" w:pos="1830"/>
          <w:tab w:val="left" w:pos="2876"/>
          <w:tab w:val="left" w:pos="4021"/>
          <w:tab w:val="left" w:pos="4781"/>
          <w:tab w:val="left" w:pos="6494"/>
          <w:tab w:val="left" w:pos="8110"/>
          <w:tab w:val="left" w:pos="9441"/>
          <w:tab w:val="left" w:pos="10281"/>
        </w:tabs>
        <w:autoSpaceDE w:val="0"/>
        <w:autoSpaceDN w:val="0"/>
        <w:spacing w:after="0" w:line="360" w:lineRule="auto"/>
        <w:ind w:firstLine="567"/>
        <w:jc w:val="both"/>
        <w:rPr>
          <w:rFonts w:ascii="Times New Roman" w:eastAsia="Times New Roman" w:hAnsi="Times New Roman" w:cs="Times New Roman"/>
          <w:sz w:val="24"/>
          <w:szCs w:val="24"/>
        </w:rPr>
      </w:pPr>
      <w:r w:rsidRPr="0090418B">
        <w:rPr>
          <w:rFonts w:ascii="Times New Roman" w:eastAsia="Times New Roman" w:hAnsi="Times New Roman" w:cs="Times New Roman"/>
          <w:sz w:val="24"/>
          <w:szCs w:val="24"/>
        </w:rPr>
        <w:t>Обогащает представления о нравственных качествах людей, их проявлении в поступках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взаимоотношениях.</w:t>
      </w:r>
    </w:p>
    <w:p w:rsidR="005B57CF" w:rsidRDefault="0090418B" w:rsidP="005B57CF">
      <w:pPr>
        <w:widowControl w:val="0"/>
        <w:tabs>
          <w:tab w:val="left" w:pos="1830"/>
          <w:tab w:val="left" w:pos="2876"/>
          <w:tab w:val="left" w:pos="4021"/>
          <w:tab w:val="left" w:pos="4781"/>
          <w:tab w:val="left" w:pos="6494"/>
          <w:tab w:val="left" w:pos="8110"/>
          <w:tab w:val="left" w:pos="9441"/>
          <w:tab w:val="left" w:pos="10281"/>
        </w:tabs>
        <w:autoSpaceDE w:val="0"/>
        <w:autoSpaceDN w:val="0"/>
        <w:spacing w:after="0" w:line="360" w:lineRule="auto"/>
        <w:ind w:firstLine="567"/>
        <w:jc w:val="both"/>
        <w:rPr>
          <w:rFonts w:ascii="Times New Roman" w:eastAsia="Times New Roman" w:hAnsi="Times New Roman" w:cs="Times New Roman"/>
          <w:sz w:val="24"/>
          <w:szCs w:val="24"/>
        </w:rPr>
      </w:pPr>
      <w:r w:rsidRPr="0090418B">
        <w:rPr>
          <w:rFonts w:ascii="Times New Roman" w:eastAsia="Times New Roman" w:hAnsi="Times New Roman" w:cs="Times New Roman"/>
          <w:sz w:val="24"/>
          <w:szCs w:val="24"/>
        </w:rPr>
        <w:t>Педагог</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развивает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умение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сотрудничать</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сверстниками: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побуждает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к</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обсуждению</w:t>
      </w:r>
      <w:r w:rsidRPr="0090418B">
        <w:rPr>
          <w:rFonts w:ascii="Times New Roman" w:eastAsia="Times New Roman" w:hAnsi="Times New Roman" w:cs="Times New Roman"/>
          <w:spacing w:val="-57"/>
          <w:sz w:val="24"/>
          <w:szCs w:val="24"/>
        </w:rPr>
        <w:t xml:space="preserve"> </w:t>
      </w:r>
      <w:r w:rsidRPr="0090418B">
        <w:rPr>
          <w:rFonts w:ascii="Times New Roman" w:eastAsia="Times New Roman" w:hAnsi="Times New Roman" w:cs="Times New Roman"/>
          <w:sz w:val="24"/>
          <w:szCs w:val="24"/>
        </w:rPr>
        <w:t>планов, советуется с детьми по поводу дел в группе; поддерживает обращенность и интерес к</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мнению</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сверстника,</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инициирует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ситуации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взаимопомощи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детей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различных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видах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pacing w:val="-1"/>
          <w:sz w:val="24"/>
          <w:szCs w:val="24"/>
        </w:rPr>
        <w:t>деятельности;</w:t>
      </w:r>
      <w:r w:rsidRPr="0090418B">
        <w:rPr>
          <w:rFonts w:ascii="Times New Roman" w:eastAsia="Times New Roman" w:hAnsi="Times New Roman" w:cs="Times New Roman"/>
          <w:spacing w:val="-14"/>
          <w:sz w:val="24"/>
          <w:szCs w:val="24"/>
        </w:rPr>
        <w:t xml:space="preserve"> </w:t>
      </w:r>
      <w:r w:rsidRPr="0090418B">
        <w:rPr>
          <w:rFonts w:ascii="Times New Roman" w:eastAsia="Times New Roman" w:hAnsi="Times New Roman" w:cs="Times New Roman"/>
          <w:spacing w:val="-1"/>
          <w:sz w:val="24"/>
          <w:szCs w:val="24"/>
        </w:rPr>
        <w:t>подчеркивает</w:t>
      </w:r>
      <w:r w:rsidRPr="0090418B">
        <w:rPr>
          <w:rFonts w:ascii="Times New Roman" w:eastAsia="Times New Roman" w:hAnsi="Times New Roman" w:cs="Times New Roman"/>
          <w:spacing w:val="-11"/>
          <w:sz w:val="24"/>
          <w:szCs w:val="24"/>
        </w:rPr>
        <w:t xml:space="preserve"> </w:t>
      </w:r>
      <w:r w:rsidRPr="0090418B">
        <w:rPr>
          <w:rFonts w:ascii="Times New Roman" w:eastAsia="Times New Roman" w:hAnsi="Times New Roman" w:cs="Times New Roman"/>
          <w:sz w:val="24"/>
          <w:szCs w:val="24"/>
        </w:rPr>
        <w:t>ценность</w:t>
      </w:r>
      <w:r w:rsidRPr="0090418B">
        <w:rPr>
          <w:rFonts w:ascii="Times New Roman" w:eastAsia="Times New Roman" w:hAnsi="Times New Roman" w:cs="Times New Roman"/>
          <w:spacing w:val="-10"/>
          <w:sz w:val="24"/>
          <w:szCs w:val="24"/>
        </w:rPr>
        <w:t xml:space="preserve"> </w:t>
      </w:r>
      <w:r w:rsidRPr="0090418B">
        <w:rPr>
          <w:rFonts w:ascii="Times New Roman" w:eastAsia="Times New Roman" w:hAnsi="Times New Roman" w:cs="Times New Roman"/>
          <w:sz w:val="24"/>
          <w:szCs w:val="24"/>
        </w:rPr>
        <w:t>каждого</w:t>
      </w:r>
      <w:r w:rsidRPr="0090418B">
        <w:rPr>
          <w:rFonts w:ascii="Times New Roman" w:eastAsia="Times New Roman" w:hAnsi="Times New Roman" w:cs="Times New Roman"/>
          <w:spacing w:val="-14"/>
          <w:sz w:val="24"/>
          <w:szCs w:val="24"/>
        </w:rPr>
        <w:t xml:space="preserve"> </w:t>
      </w:r>
      <w:r w:rsidRPr="0090418B">
        <w:rPr>
          <w:rFonts w:ascii="Times New Roman" w:eastAsia="Times New Roman" w:hAnsi="Times New Roman" w:cs="Times New Roman"/>
          <w:sz w:val="24"/>
          <w:szCs w:val="24"/>
        </w:rPr>
        <w:t>ребёнка</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11"/>
          <w:sz w:val="24"/>
          <w:szCs w:val="24"/>
        </w:rPr>
        <w:t xml:space="preserve"> </w:t>
      </w:r>
      <w:r w:rsidRPr="0090418B">
        <w:rPr>
          <w:rFonts w:ascii="Times New Roman" w:eastAsia="Times New Roman" w:hAnsi="Times New Roman" w:cs="Times New Roman"/>
          <w:sz w:val="24"/>
          <w:szCs w:val="24"/>
        </w:rPr>
        <w:t>его</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вклада</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в</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общее</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дело;</w:t>
      </w:r>
      <w:r w:rsidRPr="0090418B">
        <w:rPr>
          <w:rFonts w:ascii="Times New Roman" w:eastAsia="Times New Roman" w:hAnsi="Times New Roman" w:cs="Times New Roman"/>
          <w:spacing w:val="-11"/>
          <w:sz w:val="24"/>
          <w:szCs w:val="24"/>
        </w:rPr>
        <w:t xml:space="preserve"> </w:t>
      </w:r>
      <w:r w:rsidRPr="0090418B">
        <w:rPr>
          <w:rFonts w:ascii="Times New Roman" w:eastAsia="Times New Roman" w:hAnsi="Times New Roman" w:cs="Times New Roman"/>
          <w:sz w:val="24"/>
          <w:szCs w:val="24"/>
        </w:rPr>
        <w:t>способствует</w:t>
      </w:r>
      <w:r w:rsidRPr="0090418B">
        <w:rPr>
          <w:rFonts w:ascii="Times New Roman" w:eastAsia="Times New Roman" w:hAnsi="Times New Roman" w:cs="Times New Roman"/>
          <w:spacing w:val="-58"/>
          <w:sz w:val="24"/>
          <w:szCs w:val="24"/>
        </w:rPr>
        <w:t xml:space="preserve"> </w:t>
      </w:r>
      <w:r w:rsidRPr="0090418B">
        <w:rPr>
          <w:rFonts w:ascii="Times New Roman" w:eastAsia="Times New Roman" w:hAnsi="Times New Roman" w:cs="Times New Roman"/>
          <w:sz w:val="24"/>
          <w:szCs w:val="24"/>
        </w:rPr>
        <w:lastRenderedPageBreak/>
        <w:t>тому, чтобы дети в течение дня в различных видах деятельности выбирали партнеров по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интересам;</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помогает</w:t>
      </w:r>
      <w:r w:rsidRPr="0090418B">
        <w:rPr>
          <w:rFonts w:ascii="Times New Roman" w:eastAsia="Times New Roman" w:hAnsi="Times New Roman" w:cs="Times New Roman"/>
          <w:spacing w:val="4"/>
          <w:sz w:val="24"/>
          <w:szCs w:val="24"/>
        </w:rPr>
        <w:t xml:space="preserve"> </w:t>
      </w:r>
      <w:r w:rsidRPr="0090418B">
        <w:rPr>
          <w:rFonts w:ascii="Times New Roman" w:eastAsia="Times New Roman" w:hAnsi="Times New Roman" w:cs="Times New Roman"/>
          <w:sz w:val="24"/>
          <w:szCs w:val="24"/>
        </w:rPr>
        <w:t>устанавливать</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детям</w:t>
      </w:r>
      <w:r w:rsidRPr="0090418B">
        <w:rPr>
          <w:rFonts w:ascii="Times New Roman" w:eastAsia="Times New Roman" w:hAnsi="Times New Roman" w:cs="Times New Roman"/>
          <w:spacing w:val="-1"/>
          <w:sz w:val="24"/>
          <w:szCs w:val="24"/>
        </w:rPr>
        <w:t xml:space="preserve"> </w:t>
      </w:r>
      <w:r w:rsidR="005B57CF">
        <w:rPr>
          <w:rFonts w:ascii="Times New Roman" w:eastAsia="Times New Roman" w:hAnsi="Times New Roman" w:cs="Times New Roman"/>
          <w:sz w:val="24"/>
          <w:szCs w:val="24"/>
        </w:rPr>
        <w:t>темп совместных действий.</w:t>
      </w:r>
    </w:p>
    <w:p w:rsidR="005B57CF" w:rsidRDefault="005B57CF" w:rsidP="005B57CF">
      <w:pPr>
        <w:widowControl w:val="0"/>
        <w:tabs>
          <w:tab w:val="left" w:pos="1830"/>
          <w:tab w:val="left" w:pos="2876"/>
          <w:tab w:val="left" w:pos="4021"/>
          <w:tab w:val="left" w:pos="4781"/>
          <w:tab w:val="left" w:pos="6494"/>
          <w:tab w:val="left" w:pos="8110"/>
          <w:tab w:val="left" w:pos="9441"/>
          <w:tab w:val="left" w:pos="10281"/>
        </w:tabs>
        <w:autoSpaceDE w:val="0"/>
        <w:autoSpaceDN w:val="0"/>
        <w:spacing w:after="0" w:line="36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sidR="0090418B" w:rsidRPr="0090418B">
        <w:rPr>
          <w:rFonts w:ascii="Times New Roman" w:eastAsia="Times New Roman" w:hAnsi="Times New Roman" w:cs="Times New Roman"/>
          <w:sz w:val="24"/>
          <w:szCs w:val="24"/>
        </w:rPr>
        <w:t>оспитывает привычку без напоминаний использовать в общении со сверстниками и</w:t>
      </w:r>
      <w:r w:rsidR="0090418B" w:rsidRPr="0090418B">
        <w:rPr>
          <w:rFonts w:ascii="Times New Roman" w:eastAsia="Times New Roman" w:hAnsi="Times New Roman" w:cs="Times New Roman"/>
          <w:spacing w:val="1"/>
          <w:sz w:val="24"/>
          <w:szCs w:val="24"/>
        </w:rPr>
        <w:t xml:space="preserve"> </w:t>
      </w:r>
      <w:r w:rsidR="0090418B" w:rsidRPr="0090418B">
        <w:rPr>
          <w:rFonts w:ascii="Times New Roman" w:eastAsia="Times New Roman" w:hAnsi="Times New Roman" w:cs="Times New Roman"/>
          <w:sz w:val="24"/>
          <w:szCs w:val="24"/>
        </w:rPr>
        <w:t>взрослыми</w:t>
      </w:r>
      <w:r w:rsidR="0090418B" w:rsidRPr="0090418B">
        <w:rPr>
          <w:rFonts w:ascii="Times New Roman" w:eastAsia="Times New Roman" w:hAnsi="Times New Roman" w:cs="Times New Roman"/>
          <w:spacing w:val="-2"/>
          <w:sz w:val="24"/>
          <w:szCs w:val="24"/>
        </w:rPr>
        <w:t xml:space="preserve"> </w:t>
      </w:r>
      <w:r w:rsidR="0090418B" w:rsidRPr="0090418B">
        <w:rPr>
          <w:rFonts w:ascii="Times New Roman" w:eastAsia="Times New Roman" w:hAnsi="Times New Roman" w:cs="Times New Roman"/>
          <w:sz w:val="24"/>
          <w:szCs w:val="24"/>
        </w:rPr>
        <w:t>формулы</w:t>
      </w:r>
      <w:r w:rsidR="0090418B" w:rsidRPr="0090418B">
        <w:rPr>
          <w:rFonts w:ascii="Times New Roman" w:eastAsia="Times New Roman" w:hAnsi="Times New Roman" w:cs="Times New Roman"/>
          <w:spacing w:val="-1"/>
          <w:sz w:val="24"/>
          <w:szCs w:val="24"/>
        </w:rPr>
        <w:t xml:space="preserve"> </w:t>
      </w:r>
      <w:r w:rsidR="0090418B" w:rsidRPr="0090418B">
        <w:rPr>
          <w:rFonts w:ascii="Times New Roman" w:eastAsia="Times New Roman" w:hAnsi="Times New Roman" w:cs="Times New Roman"/>
          <w:sz w:val="24"/>
          <w:szCs w:val="24"/>
        </w:rPr>
        <w:t>словесной</w:t>
      </w:r>
      <w:r w:rsidR="0090418B" w:rsidRPr="0090418B">
        <w:rPr>
          <w:rFonts w:ascii="Times New Roman" w:eastAsia="Times New Roman" w:hAnsi="Times New Roman" w:cs="Times New Roman"/>
          <w:spacing w:val="-2"/>
          <w:sz w:val="24"/>
          <w:szCs w:val="24"/>
        </w:rPr>
        <w:t xml:space="preserve"> </w:t>
      </w:r>
      <w:r w:rsidR="0090418B" w:rsidRPr="0090418B">
        <w:rPr>
          <w:rFonts w:ascii="Times New Roman" w:eastAsia="Times New Roman" w:hAnsi="Times New Roman" w:cs="Times New Roman"/>
          <w:sz w:val="24"/>
          <w:szCs w:val="24"/>
        </w:rPr>
        <w:t>вежливости</w:t>
      </w:r>
      <w:r w:rsidR="0090418B" w:rsidRPr="0090418B">
        <w:rPr>
          <w:rFonts w:ascii="Times New Roman" w:eastAsia="Times New Roman" w:hAnsi="Times New Roman" w:cs="Times New Roman"/>
          <w:spacing w:val="-1"/>
          <w:sz w:val="24"/>
          <w:szCs w:val="24"/>
        </w:rPr>
        <w:t xml:space="preserve"> </w:t>
      </w:r>
      <w:r w:rsidR="0090418B" w:rsidRPr="0090418B">
        <w:rPr>
          <w:rFonts w:ascii="Times New Roman" w:eastAsia="Times New Roman" w:hAnsi="Times New Roman" w:cs="Times New Roman"/>
          <w:sz w:val="24"/>
          <w:szCs w:val="24"/>
        </w:rPr>
        <w:t>(приветствие,</w:t>
      </w:r>
      <w:r w:rsidR="0090418B" w:rsidRPr="0090418B">
        <w:rPr>
          <w:rFonts w:ascii="Times New Roman" w:eastAsia="Times New Roman" w:hAnsi="Times New Roman" w:cs="Times New Roman"/>
          <w:spacing w:val="-2"/>
          <w:sz w:val="24"/>
          <w:szCs w:val="24"/>
        </w:rPr>
        <w:t xml:space="preserve"> </w:t>
      </w:r>
      <w:r w:rsidR="0090418B" w:rsidRPr="0090418B">
        <w:rPr>
          <w:rFonts w:ascii="Times New Roman" w:eastAsia="Times New Roman" w:hAnsi="Times New Roman" w:cs="Times New Roman"/>
          <w:sz w:val="24"/>
          <w:szCs w:val="24"/>
        </w:rPr>
        <w:t>прощание,</w:t>
      </w:r>
      <w:r w:rsidR="0090418B" w:rsidRPr="0090418B">
        <w:rPr>
          <w:rFonts w:ascii="Times New Roman" w:eastAsia="Times New Roman" w:hAnsi="Times New Roman" w:cs="Times New Roman"/>
          <w:spacing w:val="-5"/>
          <w:sz w:val="24"/>
          <w:szCs w:val="24"/>
        </w:rPr>
        <w:t xml:space="preserve"> </w:t>
      </w:r>
      <w:r w:rsidR="0090418B" w:rsidRPr="0090418B">
        <w:rPr>
          <w:rFonts w:ascii="Times New Roman" w:eastAsia="Times New Roman" w:hAnsi="Times New Roman" w:cs="Times New Roman"/>
          <w:sz w:val="24"/>
          <w:szCs w:val="24"/>
        </w:rPr>
        <w:t>просьбы,</w:t>
      </w:r>
      <w:r w:rsidR="0090418B" w:rsidRPr="0090418B">
        <w:rPr>
          <w:rFonts w:ascii="Times New Roman" w:eastAsia="Times New Roman" w:hAnsi="Times New Roman" w:cs="Times New Roman"/>
          <w:spacing w:val="-2"/>
          <w:sz w:val="24"/>
          <w:szCs w:val="24"/>
        </w:rPr>
        <w:t xml:space="preserve"> </w:t>
      </w:r>
      <w:r w:rsidR="0090418B" w:rsidRPr="0090418B">
        <w:rPr>
          <w:rFonts w:ascii="Times New Roman" w:eastAsia="Times New Roman" w:hAnsi="Times New Roman" w:cs="Times New Roman"/>
          <w:sz w:val="24"/>
          <w:szCs w:val="24"/>
        </w:rPr>
        <w:t>извинения).</w:t>
      </w:r>
      <w:r>
        <w:rPr>
          <w:rFonts w:ascii="Times New Roman" w:eastAsia="Times New Roman" w:hAnsi="Times New Roman" w:cs="Times New Roman"/>
          <w:sz w:val="24"/>
          <w:szCs w:val="24"/>
        </w:rPr>
        <w:t xml:space="preserve"> </w:t>
      </w:r>
      <w:r w:rsidR="0090418B" w:rsidRPr="0090418B">
        <w:rPr>
          <w:rFonts w:ascii="Times New Roman" w:eastAsia="Times New Roman" w:hAnsi="Times New Roman" w:cs="Times New Roman"/>
          <w:sz w:val="24"/>
          <w:szCs w:val="24"/>
        </w:rPr>
        <w:t>Приучает детей самостоятельно соблюдать установленный порядок поведения в группе,</w:t>
      </w:r>
      <w:r w:rsidR="0090418B" w:rsidRPr="0090418B">
        <w:rPr>
          <w:rFonts w:ascii="Times New Roman" w:eastAsia="Times New Roman" w:hAnsi="Times New Roman" w:cs="Times New Roman"/>
          <w:spacing w:val="1"/>
          <w:sz w:val="24"/>
          <w:szCs w:val="24"/>
        </w:rPr>
        <w:t xml:space="preserve"> </w:t>
      </w:r>
      <w:r w:rsidR="0090418B" w:rsidRPr="0090418B">
        <w:rPr>
          <w:rFonts w:ascii="Times New Roman" w:eastAsia="Times New Roman" w:hAnsi="Times New Roman" w:cs="Times New Roman"/>
          <w:sz w:val="24"/>
          <w:szCs w:val="24"/>
        </w:rPr>
        <w:t>регулировать</w:t>
      </w:r>
      <w:r w:rsidR="0090418B" w:rsidRPr="0090418B">
        <w:rPr>
          <w:rFonts w:ascii="Times New Roman" w:eastAsia="Times New Roman" w:hAnsi="Times New Roman" w:cs="Times New Roman"/>
          <w:spacing w:val="1"/>
          <w:sz w:val="24"/>
          <w:szCs w:val="24"/>
        </w:rPr>
        <w:t xml:space="preserve"> </w:t>
      </w:r>
      <w:r w:rsidR="0090418B" w:rsidRPr="0090418B">
        <w:rPr>
          <w:rFonts w:ascii="Times New Roman" w:eastAsia="Times New Roman" w:hAnsi="Times New Roman" w:cs="Times New Roman"/>
          <w:sz w:val="24"/>
          <w:szCs w:val="24"/>
        </w:rPr>
        <w:t>собственную</w:t>
      </w:r>
      <w:r w:rsidR="0090418B" w:rsidRPr="0090418B">
        <w:rPr>
          <w:rFonts w:ascii="Times New Roman" w:eastAsia="Times New Roman" w:hAnsi="Times New Roman" w:cs="Times New Roman"/>
          <w:spacing w:val="1"/>
          <w:sz w:val="24"/>
          <w:szCs w:val="24"/>
        </w:rPr>
        <w:t xml:space="preserve"> </w:t>
      </w:r>
      <w:r w:rsidR="0090418B" w:rsidRPr="0090418B">
        <w:rPr>
          <w:rFonts w:ascii="Times New Roman" w:eastAsia="Times New Roman" w:hAnsi="Times New Roman" w:cs="Times New Roman"/>
          <w:sz w:val="24"/>
          <w:szCs w:val="24"/>
        </w:rPr>
        <w:t>активность.</w:t>
      </w:r>
      <w:r w:rsidR="0090418B" w:rsidRPr="0090418B">
        <w:rPr>
          <w:rFonts w:ascii="Times New Roman" w:eastAsia="Times New Roman" w:hAnsi="Times New Roman" w:cs="Times New Roman"/>
          <w:spacing w:val="1"/>
          <w:sz w:val="24"/>
          <w:szCs w:val="24"/>
        </w:rPr>
        <w:t xml:space="preserve"> </w:t>
      </w:r>
      <w:r w:rsidR="0090418B" w:rsidRPr="0090418B">
        <w:rPr>
          <w:rFonts w:ascii="Times New Roman" w:eastAsia="Times New Roman" w:hAnsi="Times New Roman" w:cs="Times New Roman"/>
          <w:sz w:val="24"/>
          <w:szCs w:val="24"/>
        </w:rPr>
        <w:t>Обогащает</w:t>
      </w:r>
      <w:r w:rsidR="0090418B" w:rsidRPr="0090418B">
        <w:rPr>
          <w:rFonts w:ascii="Times New Roman" w:eastAsia="Times New Roman" w:hAnsi="Times New Roman" w:cs="Times New Roman"/>
          <w:spacing w:val="1"/>
          <w:sz w:val="24"/>
          <w:szCs w:val="24"/>
        </w:rPr>
        <w:t xml:space="preserve"> </w:t>
      </w:r>
      <w:r w:rsidR="0090418B" w:rsidRPr="0090418B">
        <w:rPr>
          <w:rFonts w:ascii="Times New Roman" w:eastAsia="Times New Roman" w:hAnsi="Times New Roman" w:cs="Times New Roman"/>
          <w:sz w:val="24"/>
          <w:szCs w:val="24"/>
        </w:rPr>
        <w:t>представления</w:t>
      </w:r>
      <w:r w:rsidR="0090418B" w:rsidRPr="0090418B">
        <w:rPr>
          <w:rFonts w:ascii="Times New Roman" w:eastAsia="Times New Roman" w:hAnsi="Times New Roman" w:cs="Times New Roman"/>
          <w:spacing w:val="1"/>
          <w:sz w:val="24"/>
          <w:szCs w:val="24"/>
        </w:rPr>
        <w:t xml:space="preserve"> </w:t>
      </w:r>
      <w:r w:rsidR="0090418B" w:rsidRPr="0090418B">
        <w:rPr>
          <w:rFonts w:ascii="Times New Roman" w:eastAsia="Times New Roman" w:hAnsi="Times New Roman" w:cs="Times New Roman"/>
          <w:sz w:val="24"/>
          <w:szCs w:val="24"/>
        </w:rPr>
        <w:t>о</w:t>
      </w:r>
      <w:r w:rsidR="0090418B" w:rsidRPr="0090418B">
        <w:rPr>
          <w:rFonts w:ascii="Times New Roman" w:eastAsia="Times New Roman" w:hAnsi="Times New Roman" w:cs="Times New Roman"/>
          <w:spacing w:val="1"/>
          <w:sz w:val="24"/>
          <w:szCs w:val="24"/>
        </w:rPr>
        <w:t xml:space="preserve"> </w:t>
      </w:r>
      <w:r w:rsidR="0090418B" w:rsidRPr="0090418B">
        <w:rPr>
          <w:rFonts w:ascii="Times New Roman" w:eastAsia="Times New Roman" w:hAnsi="Times New Roman" w:cs="Times New Roman"/>
          <w:sz w:val="24"/>
          <w:szCs w:val="24"/>
        </w:rPr>
        <w:t>том,</w:t>
      </w:r>
      <w:r w:rsidR="0090418B" w:rsidRPr="0090418B">
        <w:rPr>
          <w:rFonts w:ascii="Times New Roman" w:eastAsia="Times New Roman" w:hAnsi="Times New Roman" w:cs="Times New Roman"/>
          <w:spacing w:val="1"/>
          <w:sz w:val="24"/>
          <w:szCs w:val="24"/>
        </w:rPr>
        <w:t xml:space="preserve"> </w:t>
      </w:r>
      <w:r w:rsidR="0090418B" w:rsidRPr="0090418B">
        <w:rPr>
          <w:rFonts w:ascii="Times New Roman" w:eastAsia="Times New Roman" w:hAnsi="Times New Roman" w:cs="Times New Roman"/>
          <w:sz w:val="24"/>
          <w:szCs w:val="24"/>
        </w:rPr>
        <w:t>что</w:t>
      </w:r>
      <w:r w:rsidR="0090418B" w:rsidRPr="0090418B">
        <w:rPr>
          <w:rFonts w:ascii="Times New Roman" w:eastAsia="Times New Roman" w:hAnsi="Times New Roman" w:cs="Times New Roman"/>
          <w:spacing w:val="1"/>
          <w:sz w:val="24"/>
          <w:szCs w:val="24"/>
        </w:rPr>
        <w:t xml:space="preserve"> </w:t>
      </w:r>
      <w:r w:rsidR="0090418B" w:rsidRPr="0090418B">
        <w:rPr>
          <w:rFonts w:ascii="Times New Roman" w:eastAsia="Times New Roman" w:hAnsi="Times New Roman" w:cs="Times New Roman"/>
          <w:sz w:val="24"/>
          <w:szCs w:val="24"/>
        </w:rPr>
        <w:t>они</w:t>
      </w:r>
      <w:r w:rsidR="0090418B" w:rsidRPr="0090418B">
        <w:rPr>
          <w:rFonts w:ascii="Times New Roman" w:eastAsia="Times New Roman" w:hAnsi="Times New Roman" w:cs="Times New Roman"/>
          <w:spacing w:val="1"/>
          <w:sz w:val="24"/>
          <w:szCs w:val="24"/>
        </w:rPr>
        <w:t xml:space="preserve"> </w:t>
      </w:r>
      <w:r w:rsidR="0090418B" w:rsidRPr="0090418B">
        <w:rPr>
          <w:rFonts w:ascii="Times New Roman" w:eastAsia="Times New Roman" w:hAnsi="Times New Roman" w:cs="Times New Roman"/>
          <w:sz w:val="24"/>
          <w:szCs w:val="24"/>
        </w:rPr>
        <w:t>самые</w:t>
      </w:r>
      <w:r w:rsidR="0090418B" w:rsidRPr="0090418B">
        <w:rPr>
          <w:rFonts w:ascii="Times New Roman" w:eastAsia="Times New Roman" w:hAnsi="Times New Roman" w:cs="Times New Roman"/>
          <w:spacing w:val="1"/>
          <w:sz w:val="24"/>
          <w:szCs w:val="24"/>
        </w:rPr>
        <w:t xml:space="preserve"> </w:t>
      </w:r>
      <w:r w:rsidR="0090418B" w:rsidRPr="0090418B">
        <w:rPr>
          <w:rFonts w:ascii="Times New Roman" w:eastAsia="Times New Roman" w:hAnsi="Times New Roman" w:cs="Times New Roman"/>
          <w:sz w:val="24"/>
          <w:szCs w:val="24"/>
        </w:rPr>
        <w:t>старшие среди детей в ДОО, показывают другим хороший пример, заботятся о малышах,</w:t>
      </w:r>
      <w:r w:rsidR="0090418B" w:rsidRPr="0090418B">
        <w:rPr>
          <w:rFonts w:ascii="Times New Roman" w:eastAsia="Times New Roman" w:hAnsi="Times New Roman" w:cs="Times New Roman"/>
          <w:spacing w:val="1"/>
          <w:sz w:val="24"/>
          <w:szCs w:val="24"/>
        </w:rPr>
        <w:t xml:space="preserve"> </w:t>
      </w:r>
      <w:r w:rsidR="0090418B" w:rsidRPr="0090418B">
        <w:rPr>
          <w:rFonts w:ascii="Times New Roman" w:eastAsia="Times New Roman" w:hAnsi="Times New Roman" w:cs="Times New Roman"/>
          <w:sz w:val="24"/>
          <w:szCs w:val="24"/>
        </w:rPr>
        <w:t>помогают</w:t>
      </w:r>
      <w:r w:rsidR="0090418B" w:rsidRPr="0090418B">
        <w:rPr>
          <w:rFonts w:ascii="Times New Roman" w:eastAsia="Times New Roman" w:hAnsi="Times New Roman" w:cs="Times New Roman"/>
          <w:spacing w:val="-1"/>
          <w:sz w:val="24"/>
          <w:szCs w:val="24"/>
        </w:rPr>
        <w:t xml:space="preserve"> </w:t>
      </w:r>
      <w:r w:rsidR="0090418B" w:rsidRPr="0090418B">
        <w:rPr>
          <w:rFonts w:ascii="Times New Roman" w:eastAsia="Times New Roman" w:hAnsi="Times New Roman" w:cs="Times New Roman"/>
          <w:sz w:val="24"/>
          <w:szCs w:val="24"/>
        </w:rPr>
        <w:t>взрослым,</w:t>
      </w:r>
      <w:r w:rsidR="0090418B" w:rsidRPr="0090418B">
        <w:rPr>
          <w:rFonts w:ascii="Times New Roman" w:eastAsia="Times New Roman" w:hAnsi="Times New Roman" w:cs="Times New Roman"/>
          <w:spacing w:val="-1"/>
          <w:sz w:val="24"/>
          <w:szCs w:val="24"/>
        </w:rPr>
        <w:t xml:space="preserve"> </w:t>
      </w:r>
      <w:r w:rsidR="0090418B" w:rsidRPr="0090418B">
        <w:rPr>
          <w:rFonts w:ascii="Times New Roman" w:eastAsia="Times New Roman" w:hAnsi="Times New Roman" w:cs="Times New Roman"/>
          <w:sz w:val="24"/>
          <w:szCs w:val="24"/>
        </w:rPr>
        <w:t>готовятся</w:t>
      </w:r>
      <w:r w:rsidR="0090418B" w:rsidRPr="0090418B">
        <w:rPr>
          <w:rFonts w:ascii="Times New Roman" w:eastAsia="Times New Roman" w:hAnsi="Times New Roman" w:cs="Times New Roman"/>
          <w:spacing w:val="-1"/>
          <w:sz w:val="24"/>
          <w:szCs w:val="24"/>
        </w:rPr>
        <w:t xml:space="preserve"> </w:t>
      </w:r>
      <w:r w:rsidR="0090418B" w:rsidRPr="0090418B">
        <w:rPr>
          <w:rFonts w:ascii="Times New Roman" w:eastAsia="Times New Roman" w:hAnsi="Times New Roman" w:cs="Times New Roman"/>
          <w:sz w:val="24"/>
          <w:szCs w:val="24"/>
        </w:rPr>
        <w:t>к</w:t>
      </w:r>
      <w:r w:rsidR="0090418B" w:rsidRPr="0090418B">
        <w:rPr>
          <w:rFonts w:ascii="Times New Roman" w:eastAsia="Times New Roman" w:hAnsi="Times New Roman" w:cs="Times New Roman"/>
          <w:spacing w:val="-1"/>
          <w:sz w:val="24"/>
          <w:szCs w:val="24"/>
        </w:rPr>
        <w:t xml:space="preserve"> </w:t>
      </w:r>
      <w:r w:rsidR="0090418B" w:rsidRPr="0090418B">
        <w:rPr>
          <w:rFonts w:ascii="Times New Roman" w:eastAsia="Times New Roman" w:hAnsi="Times New Roman" w:cs="Times New Roman"/>
          <w:sz w:val="24"/>
          <w:szCs w:val="24"/>
        </w:rPr>
        <w:t>обучению</w:t>
      </w:r>
      <w:r w:rsidR="0090418B" w:rsidRPr="0090418B">
        <w:rPr>
          <w:rFonts w:ascii="Times New Roman" w:eastAsia="Times New Roman" w:hAnsi="Times New Roman" w:cs="Times New Roman"/>
          <w:spacing w:val="-1"/>
          <w:sz w:val="24"/>
          <w:szCs w:val="24"/>
        </w:rPr>
        <w:t xml:space="preserve"> </w:t>
      </w:r>
      <w:r w:rsidR="0090418B" w:rsidRPr="0090418B">
        <w:rPr>
          <w:rFonts w:ascii="Times New Roman" w:eastAsia="Times New Roman" w:hAnsi="Times New Roman" w:cs="Times New Roman"/>
          <w:sz w:val="24"/>
          <w:szCs w:val="24"/>
        </w:rPr>
        <w:t>в</w:t>
      </w:r>
      <w:r w:rsidR="0090418B" w:rsidRPr="0090418B">
        <w:rPr>
          <w:rFonts w:ascii="Times New Roman" w:eastAsia="Times New Roman" w:hAnsi="Times New Roman" w:cs="Times New Roman"/>
          <w:spacing w:val="-2"/>
          <w:sz w:val="24"/>
          <w:szCs w:val="24"/>
        </w:rPr>
        <w:t xml:space="preserve"> </w:t>
      </w:r>
      <w:r w:rsidR="0090418B" w:rsidRPr="0090418B">
        <w:rPr>
          <w:rFonts w:ascii="Times New Roman" w:eastAsia="Times New Roman" w:hAnsi="Times New Roman" w:cs="Times New Roman"/>
          <w:sz w:val="24"/>
          <w:szCs w:val="24"/>
        </w:rPr>
        <w:t>общеобразовательной</w:t>
      </w:r>
      <w:r w:rsidR="0090418B" w:rsidRPr="0090418B">
        <w:rPr>
          <w:rFonts w:ascii="Times New Roman" w:eastAsia="Times New Roman" w:hAnsi="Times New Roman" w:cs="Times New Roman"/>
          <w:spacing w:val="-1"/>
          <w:sz w:val="24"/>
          <w:szCs w:val="24"/>
        </w:rPr>
        <w:t xml:space="preserve"> </w:t>
      </w:r>
      <w:r w:rsidR="0090418B" w:rsidRPr="0090418B">
        <w:rPr>
          <w:rFonts w:ascii="Times New Roman" w:eastAsia="Times New Roman" w:hAnsi="Times New Roman" w:cs="Times New Roman"/>
          <w:sz w:val="24"/>
          <w:szCs w:val="24"/>
        </w:rPr>
        <w:t>организации.</w:t>
      </w:r>
    </w:p>
    <w:p w:rsidR="0090418B" w:rsidRPr="005B57CF" w:rsidRDefault="0090418B" w:rsidP="006E5EE2">
      <w:pPr>
        <w:pStyle w:val="a4"/>
        <w:widowControl w:val="0"/>
        <w:numPr>
          <w:ilvl w:val="0"/>
          <w:numId w:val="21"/>
        </w:numPr>
        <w:tabs>
          <w:tab w:val="left" w:pos="851"/>
          <w:tab w:val="left" w:pos="2876"/>
          <w:tab w:val="left" w:pos="4021"/>
          <w:tab w:val="left" w:pos="4781"/>
          <w:tab w:val="left" w:pos="6494"/>
          <w:tab w:val="left" w:pos="8110"/>
          <w:tab w:val="left" w:pos="9441"/>
          <w:tab w:val="left" w:pos="10281"/>
        </w:tabs>
        <w:autoSpaceDE w:val="0"/>
        <w:autoSpaceDN w:val="0"/>
        <w:spacing w:after="0" w:line="360" w:lineRule="auto"/>
        <w:ind w:left="0" w:firstLine="567"/>
        <w:jc w:val="both"/>
        <w:rPr>
          <w:rFonts w:ascii="Times New Roman" w:eastAsia="Times New Roman" w:hAnsi="Times New Roman" w:cs="Times New Roman"/>
          <w:b/>
          <w:bCs/>
          <w:i/>
          <w:iCs/>
          <w:sz w:val="24"/>
          <w:szCs w:val="24"/>
        </w:rPr>
      </w:pPr>
      <w:r w:rsidRPr="005B57CF">
        <w:rPr>
          <w:rFonts w:ascii="Times New Roman" w:eastAsia="Times New Roman" w:hAnsi="Times New Roman" w:cs="Times New Roman"/>
          <w:b/>
          <w:bCs/>
          <w:i/>
          <w:iCs/>
          <w:sz w:val="24"/>
          <w:szCs w:val="24"/>
        </w:rPr>
        <w:t>В</w:t>
      </w:r>
      <w:r w:rsidRPr="005B57CF">
        <w:rPr>
          <w:rFonts w:ascii="Times New Roman" w:eastAsia="Times New Roman" w:hAnsi="Times New Roman" w:cs="Times New Roman"/>
          <w:b/>
          <w:bCs/>
          <w:i/>
          <w:iCs/>
          <w:spacing w:val="-4"/>
          <w:sz w:val="24"/>
          <w:szCs w:val="24"/>
        </w:rPr>
        <w:t xml:space="preserve"> </w:t>
      </w:r>
      <w:r w:rsidRPr="005B57CF">
        <w:rPr>
          <w:rFonts w:ascii="Times New Roman" w:eastAsia="Times New Roman" w:hAnsi="Times New Roman" w:cs="Times New Roman"/>
          <w:b/>
          <w:bCs/>
          <w:i/>
          <w:iCs/>
          <w:sz w:val="24"/>
          <w:szCs w:val="24"/>
        </w:rPr>
        <w:t>области</w:t>
      </w:r>
      <w:r w:rsidRPr="005B57CF">
        <w:rPr>
          <w:rFonts w:ascii="Times New Roman" w:eastAsia="Times New Roman" w:hAnsi="Times New Roman" w:cs="Times New Roman"/>
          <w:b/>
          <w:bCs/>
          <w:i/>
          <w:iCs/>
          <w:spacing w:val="-6"/>
          <w:sz w:val="24"/>
          <w:szCs w:val="24"/>
        </w:rPr>
        <w:t xml:space="preserve"> </w:t>
      </w:r>
      <w:r w:rsidRPr="005B57CF">
        <w:rPr>
          <w:rFonts w:ascii="Times New Roman" w:eastAsia="Times New Roman" w:hAnsi="Times New Roman" w:cs="Times New Roman"/>
          <w:b/>
          <w:bCs/>
          <w:i/>
          <w:iCs/>
          <w:sz w:val="24"/>
          <w:szCs w:val="24"/>
        </w:rPr>
        <w:t>формирования</w:t>
      </w:r>
      <w:r w:rsidRPr="005B57CF">
        <w:rPr>
          <w:rFonts w:ascii="Times New Roman" w:eastAsia="Times New Roman" w:hAnsi="Times New Roman" w:cs="Times New Roman"/>
          <w:b/>
          <w:bCs/>
          <w:i/>
          <w:iCs/>
          <w:spacing w:val="-4"/>
          <w:sz w:val="24"/>
          <w:szCs w:val="24"/>
        </w:rPr>
        <w:t xml:space="preserve"> </w:t>
      </w:r>
      <w:r w:rsidRPr="005B57CF">
        <w:rPr>
          <w:rFonts w:ascii="Times New Roman" w:eastAsia="Times New Roman" w:hAnsi="Times New Roman" w:cs="Times New Roman"/>
          <w:b/>
          <w:bCs/>
          <w:i/>
          <w:iCs/>
          <w:sz w:val="24"/>
          <w:szCs w:val="24"/>
        </w:rPr>
        <w:t>основ</w:t>
      </w:r>
      <w:r w:rsidRPr="005B57CF">
        <w:rPr>
          <w:rFonts w:ascii="Times New Roman" w:eastAsia="Times New Roman" w:hAnsi="Times New Roman" w:cs="Times New Roman"/>
          <w:b/>
          <w:bCs/>
          <w:i/>
          <w:iCs/>
          <w:spacing w:val="-4"/>
          <w:sz w:val="24"/>
          <w:szCs w:val="24"/>
        </w:rPr>
        <w:t xml:space="preserve"> </w:t>
      </w:r>
      <w:r w:rsidRPr="005B57CF">
        <w:rPr>
          <w:rFonts w:ascii="Times New Roman" w:eastAsia="Times New Roman" w:hAnsi="Times New Roman" w:cs="Times New Roman"/>
          <w:b/>
          <w:bCs/>
          <w:i/>
          <w:iCs/>
          <w:sz w:val="24"/>
          <w:szCs w:val="24"/>
        </w:rPr>
        <w:t>гражданственности</w:t>
      </w:r>
      <w:r w:rsidRPr="005B57CF">
        <w:rPr>
          <w:rFonts w:ascii="Times New Roman" w:eastAsia="Times New Roman" w:hAnsi="Times New Roman" w:cs="Times New Roman"/>
          <w:b/>
          <w:bCs/>
          <w:i/>
          <w:iCs/>
          <w:spacing w:val="-3"/>
          <w:sz w:val="24"/>
          <w:szCs w:val="24"/>
        </w:rPr>
        <w:t xml:space="preserve"> </w:t>
      </w:r>
      <w:r w:rsidRPr="005B57CF">
        <w:rPr>
          <w:rFonts w:ascii="Times New Roman" w:eastAsia="Times New Roman" w:hAnsi="Times New Roman" w:cs="Times New Roman"/>
          <w:b/>
          <w:bCs/>
          <w:i/>
          <w:iCs/>
          <w:sz w:val="24"/>
          <w:szCs w:val="24"/>
        </w:rPr>
        <w:t>и</w:t>
      </w:r>
      <w:r w:rsidRPr="005B57CF">
        <w:rPr>
          <w:rFonts w:ascii="Times New Roman" w:eastAsia="Times New Roman" w:hAnsi="Times New Roman" w:cs="Times New Roman"/>
          <w:b/>
          <w:bCs/>
          <w:i/>
          <w:iCs/>
          <w:spacing w:val="-5"/>
          <w:sz w:val="24"/>
          <w:szCs w:val="24"/>
        </w:rPr>
        <w:t xml:space="preserve"> </w:t>
      </w:r>
      <w:r w:rsidRPr="005B57CF">
        <w:rPr>
          <w:rFonts w:ascii="Times New Roman" w:eastAsia="Times New Roman" w:hAnsi="Times New Roman" w:cs="Times New Roman"/>
          <w:b/>
          <w:bCs/>
          <w:i/>
          <w:iCs/>
          <w:sz w:val="24"/>
          <w:szCs w:val="24"/>
        </w:rPr>
        <w:t>патриотизма.</w:t>
      </w:r>
    </w:p>
    <w:p w:rsidR="00FE1B3F" w:rsidRDefault="0090418B" w:rsidP="00FE1B3F">
      <w:pPr>
        <w:widowControl w:val="0"/>
        <w:autoSpaceDE w:val="0"/>
        <w:autoSpaceDN w:val="0"/>
        <w:spacing w:before="30" w:after="0" w:line="360" w:lineRule="auto"/>
        <w:ind w:firstLine="567"/>
        <w:jc w:val="both"/>
        <w:rPr>
          <w:rFonts w:ascii="Times New Roman" w:eastAsia="Times New Roman" w:hAnsi="Times New Roman" w:cs="Times New Roman"/>
          <w:sz w:val="24"/>
          <w:szCs w:val="24"/>
        </w:rPr>
      </w:pPr>
      <w:r w:rsidRPr="0090418B">
        <w:rPr>
          <w:rFonts w:ascii="Times New Roman" w:eastAsia="Times New Roman" w:hAnsi="Times New Roman" w:cs="Times New Roman"/>
          <w:sz w:val="24"/>
          <w:szCs w:val="24"/>
        </w:rPr>
        <w:t>Педагог</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воспитывает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патриотические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интернациональные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чувства,</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уважительное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отношение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к</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нашей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Родине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России.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Знакомит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детей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признаками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характеристиками</w:t>
      </w:r>
      <w:r w:rsidRPr="0090418B">
        <w:rPr>
          <w:rFonts w:ascii="Times New Roman" w:eastAsia="Times New Roman" w:hAnsi="Times New Roman" w:cs="Times New Roman"/>
          <w:spacing w:val="-57"/>
          <w:sz w:val="24"/>
          <w:szCs w:val="24"/>
        </w:rPr>
        <w:t xml:space="preserve"> </w:t>
      </w:r>
      <w:r w:rsidRPr="0090418B">
        <w:rPr>
          <w:rFonts w:ascii="Times New Roman" w:eastAsia="Times New Roman" w:hAnsi="Times New Roman" w:cs="Times New Roman"/>
          <w:sz w:val="24"/>
          <w:szCs w:val="24"/>
        </w:rPr>
        <w:t>государства</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учётом</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возрастных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особенностей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восприятия ими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информации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(территория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государства и его границы, столица и так далее). Рассказывает, что Россия - самая большая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страна мира и показывает на глобусе и карте. Расширяет представления о столице России –</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Москве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об</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административном</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центре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федерального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округа,</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на</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территории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которого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проживают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дети.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Знакомит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основными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положениями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порядка</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использования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государственной</w:t>
      </w:r>
      <w:r w:rsidRPr="0090418B">
        <w:rPr>
          <w:rFonts w:ascii="Times New Roman" w:eastAsia="Times New Roman" w:hAnsi="Times New Roman" w:cs="Times New Roman"/>
          <w:spacing w:val="-3"/>
          <w:sz w:val="24"/>
          <w:szCs w:val="24"/>
        </w:rPr>
        <w:t xml:space="preserve"> </w:t>
      </w:r>
      <w:r w:rsidRPr="0090418B">
        <w:rPr>
          <w:rFonts w:ascii="Times New Roman" w:eastAsia="Times New Roman" w:hAnsi="Times New Roman" w:cs="Times New Roman"/>
          <w:sz w:val="24"/>
          <w:szCs w:val="24"/>
        </w:rPr>
        <w:t>символики</w:t>
      </w:r>
      <w:r w:rsidRPr="0090418B">
        <w:rPr>
          <w:rFonts w:ascii="Times New Roman" w:eastAsia="Times New Roman" w:hAnsi="Times New Roman" w:cs="Times New Roman"/>
          <w:spacing w:val="-2"/>
          <w:sz w:val="24"/>
          <w:szCs w:val="24"/>
        </w:rPr>
        <w:t xml:space="preserve"> </w:t>
      </w:r>
      <w:r w:rsidRPr="0090418B">
        <w:rPr>
          <w:rFonts w:ascii="Times New Roman" w:eastAsia="Times New Roman" w:hAnsi="Times New Roman" w:cs="Times New Roman"/>
          <w:sz w:val="24"/>
          <w:szCs w:val="24"/>
        </w:rPr>
        <w:t>(бережно</w:t>
      </w:r>
      <w:r w:rsidRPr="0090418B">
        <w:rPr>
          <w:rFonts w:ascii="Times New Roman" w:eastAsia="Times New Roman" w:hAnsi="Times New Roman" w:cs="Times New Roman"/>
          <w:spacing w:val="-6"/>
          <w:sz w:val="24"/>
          <w:szCs w:val="24"/>
        </w:rPr>
        <w:t xml:space="preserve"> </w:t>
      </w:r>
      <w:r w:rsidRPr="0090418B">
        <w:rPr>
          <w:rFonts w:ascii="Times New Roman" w:eastAsia="Times New Roman" w:hAnsi="Times New Roman" w:cs="Times New Roman"/>
          <w:sz w:val="24"/>
          <w:szCs w:val="24"/>
        </w:rPr>
        <w:t>хранить,</w:t>
      </w:r>
      <w:r w:rsidRPr="0090418B">
        <w:rPr>
          <w:rFonts w:ascii="Times New Roman" w:eastAsia="Times New Roman" w:hAnsi="Times New Roman" w:cs="Times New Roman"/>
          <w:spacing w:val="-5"/>
          <w:sz w:val="24"/>
          <w:szCs w:val="24"/>
        </w:rPr>
        <w:t xml:space="preserve"> </w:t>
      </w:r>
      <w:r w:rsidRPr="0090418B">
        <w:rPr>
          <w:rFonts w:ascii="Times New Roman" w:eastAsia="Times New Roman" w:hAnsi="Times New Roman" w:cs="Times New Roman"/>
          <w:sz w:val="24"/>
          <w:szCs w:val="24"/>
        </w:rPr>
        <w:t>вставать</w:t>
      </w:r>
      <w:r w:rsidRPr="0090418B">
        <w:rPr>
          <w:rFonts w:ascii="Times New Roman" w:eastAsia="Times New Roman" w:hAnsi="Times New Roman" w:cs="Times New Roman"/>
          <w:spacing w:val="-2"/>
          <w:sz w:val="24"/>
          <w:szCs w:val="24"/>
        </w:rPr>
        <w:t xml:space="preserve"> </w:t>
      </w:r>
      <w:r w:rsidRPr="0090418B">
        <w:rPr>
          <w:rFonts w:ascii="Times New Roman" w:eastAsia="Times New Roman" w:hAnsi="Times New Roman" w:cs="Times New Roman"/>
          <w:sz w:val="24"/>
          <w:szCs w:val="24"/>
        </w:rPr>
        <w:t>во</w:t>
      </w:r>
      <w:r w:rsidRPr="0090418B">
        <w:rPr>
          <w:rFonts w:ascii="Times New Roman" w:eastAsia="Times New Roman" w:hAnsi="Times New Roman" w:cs="Times New Roman"/>
          <w:spacing w:val="-3"/>
          <w:sz w:val="24"/>
          <w:szCs w:val="24"/>
        </w:rPr>
        <w:t xml:space="preserve"> </w:t>
      </w:r>
      <w:r w:rsidRPr="0090418B">
        <w:rPr>
          <w:rFonts w:ascii="Times New Roman" w:eastAsia="Times New Roman" w:hAnsi="Times New Roman" w:cs="Times New Roman"/>
          <w:sz w:val="24"/>
          <w:szCs w:val="24"/>
        </w:rPr>
        <w:t>время</w:t>
      </w:r>
      <w:r w:rsidRPr="0090418B">
        <w:rPr>
          <w:rFonts w:ascii="Times New Roman" w:eastAsia="Times New Roman" w:hAnsi="Times New Roman" w:cs="Times New Roman"/>
          <w:spacing w:val="-2"/>
          <w:sz w:val="24"/>
          <w:szCs w:val="24"/>
        </w:rPr>
        <w:t xml:space="preserve"> </w:t>
      </w:r>
      <w:r w:rsidRPr="0090418B">
        <w:rPr>
          <w:rFonts w:ascii="Times New Roman" w:eastAsia="Times New Roman" w:hAnsi="Times New Roman" w:cs="Times New Roman"/>
          <w:sz w:val="24"/>
          <w:szCs w:val="24"/>
        </w:rPr>
        <w:t>исполнения</w:t>
      </w:r>
      <w:r w:rsidRPr="0090418B">
        <w:rPr>
          <w:rFonts w:ascii="Times New Roman" w:eastAsia="Times New Roman" w:hAnsi="Times New Roman" w:cs="Times New Roman"/>
          <w:spacing w:val="-3"/>
          <w:sz w:val="24"/>
          <w:szCs w:val="24"/>
        </w:rPr>
        <w:t xml:space="preserve"> </w:t>
      </w:r>
      <w:r w:rsidRPr="0090418B">
        <w:rPr>
          <w:rFonts w:ascii="Times New Roman" w:eastAsia="Times New Roman" w:hAnsi="Times New Roman" w:cs="Times New Roman"/>
          <w:sz w:val="24"/>
          <w:szCs w:val="24"/>
        </w:rPr>
        <w:t>гимна</w:t>
      </w:r>
      <w:r w:rsidRPr="0090418B">
        <w:rPr>
          <w:rFonts w:ascii="Times New Roman" w:eastAsia="Times New Roman" w:hAnsi="Times New Roman" w:cs="Times New Roman"/>
          <w:spacing w:val="-3"/>
          <w:sz w:val="24"/>
          <w:szCs w:val="24"/>
        </w:rPr>
        <w:t xml:space="preserve"> </w:t>
      </w:r>
      <w:r w:rsidRPr="0090418B">
        <w:rPr>
          <w:rFonts w:ascii="Times New Roman" w:eastAsia="Times New Roman" w:hAnsi="Times New Roman" w:cs="Times New Roman"/>
          <w:sz w:val="24"/>
          <w:szCs w:val="24"/>
        </w:rPr>
        <w:t>страны).</w:t>
      </w:r>
    </w:p>
    <w:p w:rsidR="0090418B" w:rsidRPr="0090418B" w:rsidRDefault="0090418B" w:rsidP="00FE1B3F">
      <w:pPr>
        <w:widowControl w:val="0"/>
        <w:autoSpaceDE w:val="0"/>
        <w:autoSpaceDN w:val="0"/>
        <w:spacing w:before="30" w:after="0" w:line="360" w:lineRule="auto"/>
        <w:ind w:firstLine="567"/>
        <w:jc w:val="both"/>
        <w:rPr>
          <w:rFonts w:ascii="Times New Roman" w:eastAsia="Times New Roman" w:hAnsi="Times New Roman" w:cs="Times New Roman"/>
          <w:sz w:val="24"/>
          <w:szCs w:val="24"/>
        </w:rPr>
      </w:pPr>
      <w:r w:rsidRPr="0090418B">
        <w:rPr>
          <w:rFonts w:ascii="Times New Roman" w:eastAsia="Times New Roman" w:hAnsi="Times New Roman" w:cs="Times New Roman"/>
          <w:sz w:val="24"/>
          <w:szCs w:val="24"/>
        </w:rPr>
        <w:t>Обогащает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представления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том,</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что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нашей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стране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мирно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живут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люди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разных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национальностей, воспитывает уважение к представителям разных национальностей, интерес</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к</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их</w:t>
      </w:r>
      <w:r w:rsidRPr="0090418B">
        <w:rPr>
          <w:rFonts w:ascii="Times New Roman" w:eastAsia="Times New Roman" w:hAnsi="Times New Roman" w:cs="Times New Roman"/>
          <w:spacing w:val="2"/>
          <w:sz w:val="24"/>
          <w:szCs w:val="24"/>
        </w:rPr>
        <w:t xml:space="preserve"> </w:t>
      </w:r>
      <w:r w:rsidRPr="0090418B">
        <w:rPr>
          <w:rFonts w:ascii="Times New Roman" w:eastAsia="Times New Roman" w:hAnsi="Times New Roman" w:cs="Times New Roman"/>
          <w:sz w:val="24"/>
          <w:szCs w:val="24"/>
        </w:rPr>
        <w:t>культуре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2"/>
          <w:sz w:val="24"/>
          <w:szCs w:val="24"/>
        </w:rPr>
        <w:t xml:space="preserve"> </w:t>
      </w:r>
      <w:r w:rsidRPr="0090418B">
        <w:rPr>
          <w:rFonts w:ascii="Times New Roman" w:eastAsia="Times New Roman" w:hAnsi="Times New Roman" w:cs="Times New Roman"/>
          <w:sz w:val="24"/>
          <w:szCs w:val="24"/>
        </w:rPr>
        <w:t>обычаям.</w:t>
      </w:r>
    </w:p>
    <w:p w:rsidR="0090418B" w:rsidRPr="0090418B" w:rsidRDefault="0090418B" w:rsidP="00FE1B3F">
      <w:pPr>
        <w:widowControl w:val="0"/>
        <w:autoSpaceDE w:val="0"/>
        <w:autoSpaceDN w:val="0"/>
        <w:spacing w:before="1" w:after="0" w:line="360" w:lineRule="auto"/>
        <w:ind w:firstLine="567"/>
        <w:jc w:val="both"/>
        <w:rPr>
          <w:rFonts w:ascii="Times New Roman" w:eastAsia="Times New Roman" w:hAnsi="Times New Roman" w:cs="Times New Roman"/>
          <w:sz w:val="24"/>
          <w:szCs w:val="24"/>
        </w:rPr>
      </w:pPr>
      <w:r w:rsidRPr="0090418B">
        <w:rPr>
          <w:rFonts w:ascii="Times New Roman" w:eastAsia="Times New Roman" w:hAnsi="Times New Roman" w:cs="Times New Roman"/>
          <w:sz w:val="24"/>
          <w:szCs w:val="24"/>
        </w:rPr>
        <w:t>Знакомит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детей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назначением</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доступными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практиками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волонтерства</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России,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вызывает</w:t>
      </w:r>
      <w:r w:rsidRPr="0090418B">
        <w:rPr>
          <w:rFonts w:ascii="Times New Roman" w:eastAsia="Times New Roman" w:hAnsi="Times New Roman" w:cs="Times New Roman"/>
          <w:spacing w:val="-5"/>
          <w:sz w:val="24"/>
          <w:szCs w:val="24"/>
        </w:rPr>
        <w:t xml:space="preserve"> </w:t>
      </w:r>
      <w:r w:rsidRPr="0090418B">
        <w:rPr>
          <w:rFonts w:ascii="Times New Roman" w:eastAsia="Times New Roman" w:hAnsi="Times New Roman" w:cs="Times New Roman"/>
          <w:sz w:val="24"/>
          <w:szCs w:val="24"/>
        </w:rPr>
        <w:t>эмоциональный</w:t>
      </w:r>
      <w:r w:rsidRPr="0090418B">
        <w:rPr>
          <w:rFonts w:ascii="Times New Roman" w:eastAsia="Times New Roman" w:hAnsi="Times New Roman" w:cs="Times New Roman"/>
          <w:spacing w:val="-4"/>
          <w:sz w:val="24"/>
          <w:szCs w:val="24"/>
        </w:rPr>
        <w:t xml:space="preserve"> </w:t>
      </w:r>
      <w:r w:rsidRPr="0090418B">
        <w:rPr>
          <w:rFonts w:ascii="Times New Roman" w:eastAsia="Times New Roman" w:hAnsi="Times New Roman" w:cs="Times New Roman"/>
          <w:sz w:val="24"/>
          <w:szCs w:val="24"/>
        </w:rPr>
        <w:t>отклик,</w:t>
      </w:r>
      <w:r w:rsidRPr="0090418B">
        <w:rPr>
          <w:rFonts w:ascii="Times New Roman" w:eastAsia="Times New Roman" w:hAnsi="Times New Roman" w:cs="Times New Roman"/>
          <w:spacing w:val="-4"/>
          <w:sz w:val="24"/>
          <w:szCs w:val="24"/>
        </w:rPr>
        <w:t xml:space="preserve"> </w:t>
      </w:r>
      <w:r w:rsidRPr="0090418B">
        <w:rPr>
          <w:rFonts w:ascii="Times New Roman" w:eastAsia="Times New Roman" w:hAnsi="Times New Roman" w:cs="Times New Roman"/>
          <w:sz w:val="24"/>
          <w:szCs w:val="24"/>
        </w:rPr>
        <w:t>осознание</w:t>
      </w:r>
      <w:r w:rsidRPr="0090418B">
        <w:rPr>
          <w:rFonts w:ascii="Times New Roman" w:eastAsia="Times New Roman" w:hAnsi="Times New Roman" w:cs="Times New Roman"/>
          <w:spacing w:val="-5"/>
          <w:sz w:val="24"/>
          <w:szCs w:val="24"/>
        </w:rPr>
        <w:t xml:space="preserve"> </w:t>
      </w:r>
      <w:r w:rsidRPr="0090418B">
        <w:rPr>
          <w:rFonts w:ascii="Times New Roman" w:eastAsia="Times New Roman" w:hAnsi="Times New Roman" w:cs="Times New Roman"/>
          <w:sz w:val="24"/>
          <w:szCs w:val="24"/>
        </w:rPr>
        <w:t>важности</w:t>
      </w:r>
      <w:r w:rsidRPr="0090418B">
        <w:rPr>
          <w:rFonts w:ascii="Times New Roman" w:eastAsia="Times New Roman" w:hAnsi="Times New Roman" w:cs="Times New Roman"/>
          <w:spacing w:val="-4"/>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4"/>
          <w:sz w:val="24"/>
          <w:szCs w:val="24"/>
        </w:rPr>
        <w:t xml:space="preserve"> </w:t>
      </w:r>
      <w:r w:rsidRPr="0090418B">
        <w:rPr>
          <w:rFonts w:ascii="Times New Roman" w:eastAsia="Times New Roman" w:hAnsi="Times New Roman" w:cs="Times New Roman"/>
          <w:sz w:val="24"/>
          <w:szCs w:val="24"/>
        </w:rPr>
        <w:t>значимости</w:t>
      </w:r>
      <w:r w:rsidRPr="0090418B">
        <w:rPr>
          <w:rFonts w:ascii="Times New Roman" w:eastAsia="Times New Roman" w:hAnsi="Times New Roman" w:cs="Times New Roman"/>
          <w:spacing w:val="-5"/>
          <w:sz w:val="24"/>
          <w:szCs w:val="24"/>
        </w:rPr>
        <w:t xml:space="preserve"> </w:t>
      </w:r>
      <w:r w:rsidRPr="0090418B">
        <w:rPr>
          <w:rFonts w:ascii="Times New Roman" w:eastAsia="Times New Roman" w:hAnsi="Times New Roman" w:cs="Times New Roman"/>
          <w:sz w:val="24"/>
          <w:szCs w:val="24"/>
        </w:rPr>
        <w:t>волонтерского</w:t>
      </w:r>
      <w:r w:rsidRPr="0090418B">
        <w:rPr>
          <w:rFonts w:ascii="Times New Roman" w:eastAsia="Times New Roman" w:hAnsi="Times New Roman" w:cs="Times New Roman"/>
          <w:spacing w:val="-4"/>
          <w:sz w:val="24"/>
          <w:szCs w:val="24"/>
        </w:rPr>
        <w:t xml:space="preserve"> </w:t>
      </w:r>
      <w:r w:rsidRPr="0090418B">
        <w:rPr>
          <w:rFonts w:ascii="Times New Roman" w:eastAsia="Times New Roman" w:hAnsi="Times New Roman" w:cs="Times New Roman"/>
          <w:sz w:val="24"/>
          <w:szCs w:val="24"/>
        </w:rPr>
        <w:t>движения.</w:t>
      </w:r>
      <w:r w:rsidRPr="0090418B">
        <w:rPr>
          <w:rFonts w:ascii="Times New Roman" w:eastAsia="Times New Roman" w:hAnsi="Times New Roman" w:cs="Times New Roman"/>
          <w:spacing w:val="-58"/>
          <w:sz w:val="24"/>
          <w:szCs w:val="24"/>
        </w:rPr>
        <w:t xml:space="preserve"> </w:t>
      </w:r>
      <w:r w:rsidRPr="0090418B">
        <w:rPr>
          <w:rFonts w:ascii="Times New Roman" w:eastAsia="Times New Roman" w:hAnsi="Times New Roman" w:cs="Times New Roman"/>
          <w:sz w:val="24"/>
          <w:szCs w:val="24"/>
        </w:rPr>
        <w:t>Предлагает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детям</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поддержке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родителей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(законных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представителей)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включиться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социальные</w:t>
      </w:r>
      <w:r w:rsidRPr="0090418B">
        <w:rPr>
          <w:rFonts w:ascii="Times New Roman" w:eastAsia="Times New Roman" w:hAnsi="Times New Roman" w:cs="Times New Roman"/>
          <w:spacing w:val="-3"/>
          <w:sz w:val="24"/>
          <w:szCs w:val="24"/>
        </w:rPr>
        <w:t xml:space="preserve"> </w:t>
      </w:r>
      <w:r w:rsidRPr="0090418B">
        <w:rPr>
          <w:rFonts w:ascii="Times New Roman" w:eastAsia="Times New Roman" w:hAnsi="Times New Roman" w:cs="Times New Roman"/>
          <w:sz w:val="24"/>
          <w:szCs w:val="24"/>
        </w:rPr>
        <w:t>акции,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волонтерские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мероприятия</w:t>
      </w:r>
      <w:r w:rsidRPr="0090418B">
        <w:rPr>
          <w:rFonts w:ascii="Times New Roman" w:eastAsia="Times New Roman" w:hAnsi="Times New Roman" w:cs="Times New Roman"/>
          <w:spacing w:val="-4"/>
          <w:sz w:val="24"/>
          <w:szCs w:val="24"/>
        </w:rPr>
        <w:t xml:space="preserve"> </w:t>
      </w:r>
      <w:r w:rsidRPr="0090418B">
        <w:rPr>
          <w:rFonts w:ascii="Times New Roman" w:eastAsia="Times New Roman" w:hAnsi="Times New Roman" w:cs="Times New Roman"/>
          <w:sz w:val="24"/>
          <w:szCs w:val="24"/>
        </w:rPr>
        <w:t>в</w:t>
      </w:r>
      <w:r w:rsidRPr="0090418B">
        <w:rPr>
          <w:rFonts w:ascii="Times New Roman" w:eastAsia="Times New Roman" w:hAnsi="Times New Roman" w:cs="Times New Roman"/>
          <w:spacing w:val="-2"/>
          <w:sz w:val="24"/>
          <w:szCs w:val="24"/>
        </w:rPr>
        <w:t xml:space="preserve"> </w:t>
      </w:r>
      <w:r w:rsidRPr="0090418B">
        <w:rPr>
          <w:rFonts w:ascii="Times New Roman" w:eastAsia="Times New Roman" w:hAnsi="Times New Roman" w:cs="Times New Roman"/>
          <w:sz w:val="24"/>
          <w:szCs w:val="24"/>
        </w:rPr>
        <w:t>ДОО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w:t>
      </w:r>
      <w:r w:rsidRPr="0090418B">
        <w:rPr>
          <w:rFonts w:ascii="Times New Roman" w:eastAsia="Times New Roman" w:hAnsi="Times New Roman" w:cs="Times New Roman"/>
          <w:spacing w:val="-2"/>
          <w:sz w:val="24"/>
          <w:szCs w:val="24"/>
        </w:rPr>
        <w:t xml:space="preserve"> </w:t>
      </w:r>
      <w:r w:rsidRPr="0090418B">
        <w:rPr>
          <w:rFonts w:ascii="Times New Roman" w:eastAsia="Times New Roman" w:hAnsi="Times New Roman" w:cs="Times New Roman"/>
          <w:sz w:val="24"/>
          <w:szCs w:val="24"/>
        </w:rPr>
        <w:t>населенном</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пункте.</w:t>
      </w:r>
    </w:p>
    <w:p w:rsidR="0090418B" w:rsidRPr="0090418B" w:rsidRDefault="0090418B" w:rsidP="00386150">
      <w:pPr>
        <w:widowControl w:val="0"/>
        <w:autoSpaceDE w:val="0"/>
        <w:autoSpaceDN w:val="0"/>
        <w:spacing w:after="0" w:line="360" w:lineRule="auto"/>
        <w:ind w:firstLine="567"/>
        <w:jc w:val="both"/>
        <w:rPr>
          <w:rFonts w:ascii="Times New Roman" w:eastAsia="Times New Roman" w:hAnsi="Times New Roman" w:cs="Times New Roman"/>
          <w:sz w:val="24"/>
          <w:szCs w:val="24"/>
        </w:rPr>
      </w:pPr>
      <w:r w:rsidRPr="0090418B">
        <w:rPr>
          <w:rFonts w:ascii="Times New Roman" w:eastAsia="Times New Roman" w:hAnsi="Times New Roman" w:cs="Times New Roman"/>
          <w:sz w:val="24"/>
          <w:szCs w:val="24"/>
        </w:rPr>
        <w:t>Расширяет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представления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детей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государственных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праздниках: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День</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России,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День</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народного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единства,</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День</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Государственного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флага</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Российской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Федерации,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День</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Государственного герба Российской Федерации, День защитника Отечества, День Победы,</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Всемирный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день</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авиации 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космонавтики. Знакомит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детей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 праздниками: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День</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полного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pacing w:val="-1"/>
          <w:sz w:val="24"/>
          <w:szCs w:val="24"/>
        </w:rPr>
        <w:t>освобождения</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Ленинграда</w:t>
      </w:r>
      <w:r w:rsidRPr="0090418B">
        <w:rPr>
          <w:rFonts w:ascii="Times New Roman" w:eastAsia="Times New Roman" w:hAnsi="Times New Roman" w:cs="Times New Roman"/>
          <w:spacing w:val="-13"/>
          <w:sz w:val="24"/>
          <w:szCs w:val="24"/>
        </w:rPr>
        <w:t xml:space="preserve"> </w:t>
      </w:r>
      <w:r w:rsidRPr="0090418B">
        <w:rPr>
          <w:rFonts w:ascii="Times New Roman" w:eastAsia="Times New Roman" w:hAnsi="Times New Roman" w:cs="Times New Roman"/>
          <w:sz w:val="24"/>
          <w:szCs w:val="24"/>
        </w:rPr>
        <w:t>от</w:t>
      </w:r>
      <w:r w:rsidRPr="0090418B">
        <w:rPr>
          <w:rFonts w:ascii="Times New Roman" w:eastAsia="Times New Roman" w:hAnsi="Times New Roman" w:cs="Times New Roman"/>
          <w:spacing w:val="-11"/>
          <w:sz w:val="24"/>
          <w:szCs w:val="24"/>
        </w:rPr>
        <w:t xml:space="preserve"> </w:t>
      </w:r>
      <w:r w:rsidRPr="0090418B">
        <w:rPr>
          <w:rFonts w:ascii="Times New Roman" w:eastAsia="Times New Roman" w:hAnsi="Times New Roman" w:cs="Times New Roman"/>
          <w:sz w:val="24"/>
          <w:szCs w:val="24"/>
        </w:rPr>
        <w:t>фашистской</w:t>
      </w:r>
      <w:r w:rsidRPr="0090418B">
        <w:rPr>
          <w:rFonts w:ascii="Times New Roman" w:eastAsia="Times New Roman" w:hAnsi="Times New Roman" w:cs="Times New Roman"/>
          <w:spacing w:val="-13"/>
          <w:sz w:val="24"/>
          <w:szCs w:val="24"/>
        </w:rPr>
        <w:t xml:space="preserve"> </w:t>
      </w:r>
      <w:r w:rsidRPr="0090418B">
        <w:rPr>
          <w:rFonts w:ascii="Times New Roman" w:eastAsia="Times New Roman" w:hAnsi="Times New Roman" w:cs="Times New Roman"/>
          <w:sz w:val="24"/>
          <w:szCs w:val="24"/>
        </w:rPr>
        <w:t>блокады;</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Международный</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день</w:t>
      </w:r>
      <w:r w:rsidRPr="0090418B">
        <w:rPr>
          <w:rFonts w:ascii="Times New Roman" w:eastAsia="Times New Roman" w:hAnsi="Times New Roman" w:cs="Times New Roman"/>
          <w:spacing w:val="-11"/>
          <w:sz w:val="24"/>
          <w:szCs w:val="24"/>
        </w:rPr>
        <w:t xml:space="preserve"> </w:t>
      </w:r>
      <w:r w:rsidRPr="0090418B">
        <w:rPr>
          <w:rFonts w:ascii="Times New Roman" w:eastAsia="Times New Roman" w:hAnsi="Times New Roman" w:cs="Times New Roman"/>
          <w:sz w:val="24"/>
          <w:szCs w:val="24"/>
        </w:rPr>
        <w:t>родного</w:t>
      </w:r>
      <w:r w:rsidRPr="0090418B">
        <w:rPr>
          <w:rFonts w:ascii="Times New Roman" w:eastAsia="Times New Roman" w:hAnsi="Times New Roman" w:cs="Times New Roman"/>
          <w:spacing w:val="-14"/>
          <w:sz w:val="24"/>
          <w:szCs w:val="24"/>
        </w:rPr>
        <w:t xml:space="preserve"> </w:t>
      </w:r>
      <w:r w:rsidRPr="0090418B">
        <w:rPr>
          <w:rFonts w:ascii="Times New Roman" w:eastAsia="Times New Roman" w:hAnsi="Times New Roman" w:cs="Times New Roman"/>
          <w:sz w:val="24"/>
          <w:szCs w:val="24"/>
        </w:rPr>
        <w:t>языка,</w:t>
      </w:r>
      <w:r w:rsidRPr="0090418B">
        <w:rPr>
          <w:rFonts w:ascii="Times New Roman" w:eastAsia="Times New Roman" w:hAnsi="Times New Roman" w:cs="Times New Roman"/>
          <w:spacing w:val="-13"/>
          <w:sz w:val="24"/>
          <w:szCs w:val="24"/>
        </w:rPr>
        <w:t xml:space="preserve"> </w:t>
      </w:r>
      <w:r w:rsidRPr="0090418B">
        <w:rPr>
          <w:rFonts w:ascii="Times New Roman" w:eastAsia="Times New Roman" w:hAnsi="Times New Roman" w:cs="Times New Roman"/>
          <w:sz w:val="24"/>
          <w:szCs w:val="24"/>
        </w:rPr>
        <w:t>День</w:t>
      </w:r>
      <w:r w:rsidR="00386150">
        <w:rPr>
          <w:rFonts w:ascii="Times New Roman" w:eastAsia="Times New Roman" w:hAnsi="Times New Roman" w:cs="Times New Roman"/>
          <w:sz w:val="24"/>
          <w:szCs w:val="24"/>
        </w:rPr>
        <w:t xml:space="preserve"> </w:t>
      </w:r>
      <w:r w:rsidRPr="0090418B">
        <w:rPr>
          <w:rFonts w:ascii="Times New Roman" w:eastAsia="Times New Roman" w:hAnsi="Times New Roman" w:cs="Times New Roman"/>
          <w:sz w:val="24"/>
          <w:szCs w:val="24"/>
        </w:rPr>
        <w:t>добровольца</w:t>
      </w:r>
      <w:r w:rsidRPr="0090418B">
        <w:rPr>
          <w:rFonts w:ascii="Times New Roman" w:eastAsia="Times New Roman" w:hAnsi="Times New Roman" w:cs="Times New Roman"/>
          <w:spacing w:val="-9"/>
          <w:sz w:val="24"/>
          <w:szCs w:val="24"/>
        </w:rPr>
        <w:t xml:space="preserve"> </w:t>
      </w:r>
      <w:r w:rsidRPr="0090418B">
        <w:rPr>
          <w:rFonts w:ascii="Times New Roman" w:eastAsia="Times New Roman" w:hAnsi="Times New Roman" w:cs="Times New Roman"/>
          <w:sz w:val="24"/>
          <w:szCs w:val="24"/>
        </w:rPr>
        <w:t>(волонтера)</w:t>
      </w:r>
      <w:r w:rsidRPr="0090418B">
        <w:rPr>
          <w:rFonts w:ascii="Times New Roman" w:eastAsia="Times New Roman" w:hAnsi="Times New Roman" w:cs="Times New Roman"/>
          <w:spacing w:val="-9"/>
          <w:sz w:val="24"/>
          <w:szCs w:val="24"/>
        </w:rPr>
        <w:t xml:space="preserve"> </w:t>
      </w:r>
      <w:r w:rsidRPr="0090418B">
        <w:rPr>
          <w:rFonts w:ascii="Times New Roman" w:eastAsia="Times New Roman" w:hAnsi="Times New Roman" w:cs="Times New Roman"/>
          <w:sz w:val="24"/>
          <w:szCs w:val="24"/>
        </w:rPr>
        <w:t>в</w:t>
      </w:r>
      <w:r w:rsidRPr="0090418B">
        <w:rPr>
          <w:rFonts w:ascii="Times New Roman" w:eastAsia="Times New Roman" w:hAnsi="Times New Roman" w:cs="Times New Roman"/>
          <w:spacing w:val="-9"/>
          <w:sz w:val="24"/>
          <w:szCs w:val="24"/>
        </w:rPr>
        <w:t xml:space="preserve"> </w:t>
      </w:r>
      <w:r w:rsidRPr="0090418B">
        <w:rPr>
          <w:rFonts w:ascii="Times New Roman" w:eastAsia="Times New Roman" w:hAnsi="Times New Roman" w:cs="Times New Roman"/>
          <w:sz w:val="24"/>
          <w:szCs w:val="24"/>
        </w:rPr>
        <w:t>России,</w:t>
      </w:r>
      <w:r w:rsidRPr="0090418B">
        <w:rPr>
          <w:rFonts w:ascii="Times New Roman" w:eastAsia="Times New Roman" w:hAnsi="Times New Roman" w:cs="Times New Roman"/>
          <w:spacing w:val="-8"/>
          <w:sz w:val="24"/>
          <w:szCs w:val="24"/>
        </w:rPr>
        <w:t xml:space="preserve"> </w:t>
      </w:r>
      <w:r w:rsidRPr="0090418B">
        <w:rPr>
          <w:rFonts w:ascii="Times New Roman" w:eastAsia="Times New Roman" w:hAnsi="Times New Roman" w:cs="Times New Roman"/>
          <w:sz w:val="24"/>
          <w:szCs w:val="24"/>
        </w:rPr>
        <w:t>День</w:t>
      </w:r>
      <w:r w:rsidRPr="0090418B">
        <w:rPr>
          <w:rFonts w:ascii="Times New Roman" w:eastAsia="Times New Roman" w:hAnsi="Times New Roman" w:cs="Times New Roman"/>
          <w:spacing w:val="-8"/>
          <w:sz w:val="24"/>
          <w:szCs w:val="24"/>
        </w:rPr>
        <w:t xml:space="preserve"> </w:t>
      </w:r>
      <w:r w:rsidRPr="0090418B">
        <w:rPr>
          <w:rFonts w:ascii="Times New Roman" w:eastAsia="Times New Roman" w:hAnsi="Times New Roman" w:cs="Times New Roman"/>
          <w:sz w:val="24"/>
          <w:szCs w:val="24"/>
        </w:rPr>
        <w:t>Конституции</w:t>
      </w:r>
      <w:r w:rsidRPr="0090418B">
        <w:rPr>
          <w:rFonts w:ascii="Times New Roman" w:eastAsia="Times New Roman" w:hAnsi="Times New Roman" w:cs="Times New Roman"/>
          <w:spacing w:val="-6"/>
          <w:sz w:val="24"/>
          <w:szCs w:val="24"/>
        </w:rPr>
        <w:t xml:space="preserve"> </w:t>
      </w:r>
      <w:r w:rsidRPr="0090418B">
        <w:rPr>
          <w:rFonts w:ascii="Times New Roman" w:eastAsia="Times New Roman" w:hAnsi="Times New Roman" w:cs="Times New Roman"/>
          <w:sz w:val="24"/>
          <w:szCs w:val="24"/>
        </w:rPr>
        <w:t>Российской</w:t>
      </w:r>
      <w:r w:rsidRPr="0090418B">
        <w:rPr>
          <w:rFonts w:ascii="Times New Roman" w:eastAsia="Times New Roman" w:hAnsi="Times New Roman" w:cs="Times New Roman"/>
          <w:spacing w:val="-9"/>
          <w:sz w:val="24"/>
          <w:szCs w:val="24"/>
        </w:rPr>
        <w:t xml:space="preserve"> </w:t>
      </w:r>
      <w:r w:rsidRPr="0090418B">
        <w:rPr>
          <w:rFonts w:ascii="Times New Roman" w:eastAsia="Times New Roman" w:hAnsi="Times New Roman" w:cs="Times New Roman"/>
          <w:sz w:val="24"/>
          <w:szCs w:val="24"/>
        </w:rPr>
        <w:t>Федерации.</w:t>
      </w:r>
      <w:r w:rsidRPr="0090418B">
        <w:rPr>
          <w:rFonts w:ascii="Times New Roman" w:eastAsia="Times New Roman" w:hAnsi="Times New Roman" w:cs="Times New Roman"/>
          <w:spacing w:val="-8"/>
          <w:sz w:val="24"/>
          <w:szCs w:val="24"/>
        </w:rPr>
        <w:t xml:space="preserve"> </w:t>
      </w:r>
      <w:r w:rsidRPr="0090418B">
        <w:rPr>
          <w:rFonts w:ascii="Times New Roman" w:eastAsia="Times New Roman" w:hAnsi="Times New Roman" w:cs="Times New Roman"/>
          <w:sz w:val="24"/>
          <w:szCs w:val="24"/>
        </w:rPr>
        <w:t>Включает</w:t>
      </w:r>
      <w:r w:rsidRPr="0090418B">
        <w:rPr>
          <w:rFonts w:ascii="Times New Roman" w:eastAsia="Times New Roman" w:hAnsi="Times New Roman" w:cs="Times New Roman"/>
          <w:spacing w:val="-8"/>
          <w:sz w:val="24"/>
          <w:szCs w:val="24"/>
        </w:rPr>
        <w:t xml:space="preserve"> </w:t>
      </w:r>
      <w:r w:rsidRPr="0090418B">
        <w:rPr>
          <w:rFonts w:ascii="Times New Roman" w:eastAsia="Times New Roman" w:hAnsi="Times New Roman" w:cs="Times New Roman"/>
          <w:sz w:val="24"/>
          <w:szCs w:val="24"/>
        </w:rPr>
        <w:t>детей</w:t>
      </w:r>
      <w:r w:rsidRPr="0090418B">
        <w:rPr>
          <w:rFonts w:ascii="Times New Roman" w:eastAsia="Times New Roman" w:hAnsi="Times New Roman" w:cs="Times New Roman"/>
          <w:spacing w:val="-57"/>
          <w:sz w:val="24"/>
          <w:szCs w:val="24"/>
        </w:rPr>
        <w:t xml:space="preserve"> </w:t>
      </w:r>
      <w:r w:rsidRPr="0090418B">
        <w:rPr>
          <w:rFonts w:ascii="Times New Roman" w:eastAsia="Times New Roman" w:hAnsi="Times New Roman" w:cs="Times New Roman"/>
          <w:sz w:val="24"/>
          <w:szCs w:val="24"/>
        </w:rPr>
        <w:t>в празднование событий, связанных с жизнью населенного пункта, - День рождения города,</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празднование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военных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триумфов,</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памятные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даты,</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связанные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жизнью</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творчеством</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знаменитых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горожан.</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Поощряет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интерес</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детей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к</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событиям,</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происходящим</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стране,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воспитывает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чувство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гордости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за</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её</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достижения.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Воспитывает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уважение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к</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защитникам</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lastRenderedPageBreak/>
        <w:t>Отечества,</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к памяти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павших</w:t>
      </w:r>
      <w:r w:rsidRPr="0090418B">
        <w:rPr>
          <w:rFonts w:ascii="Times New Roman" w:eastAsia="Times New Roman" w:hAnsi="Times New Roman" w:cs="Times New Roman"/>
          <w:spacing w:val="2"/>
          <w:sz w:val="24"/>
          <w:szCs w:val="24"/>
        </w:rPr>
        <w:t xml:space="preserve"> </w:t>
      </w:r>
      <w:r w:rsidRPr="0090418B">
        <w:rPr>
          <w:rFonts w:ascii="Times New Roman" w:eastAsia="Times New Roman" w:hAnsi="Times New Roman" w:cs="Times New Roman"/>
          <w:sz w:val="24"/>
          <w:szCs w:val="24"/>
        </w:rPr>
        <w:t>бойцов.</w:t>
      </w:r>
    </w:p>
    <w:p w:rsidR="0090418B" w:rsidRPr="0090418B" w:rsidRDefault="0090418B" w:rsidP="00FE1B3F">
      <w:pPr>
        <w:widowControl w:val="0"/>
        <w:autoSpaceDE w:val="0"/>
        <w:autoSpaceDN w:val="0"/>
        <w:spacing w:after="0" w:line="360" w:lineRule="auto"/>
        <w:ind w:right="59" w:firstLine="567"/>
        <w:jc w:val="both"/>
        <w:rPr>
          <w:rFonts w:ascii="Times New Roman" w:eastAsia="Times New Roman" w:hAnsi="Times New Roman" w:cs="Times New Roman"/>
          <w:sz w:val="24"/>
          <w:szCs w:val="24"/>
        </w:rPr>
      </w:pPr>
      <w:r w:rsidRPr="0090418B">
        <w:rPr>
          <w:rFonts w:ascii="Times New Roman" w:eastAsia="Times New Roman" w:hAnsi="Times New Roman" w:cs="Times New Roman"/>
          <w:sz w:val="24"/>
          <w:szCs w:val="24"/>
        </w:rPr>
        <w:t>Развивает интерес детей к населенному пункту, в котором живут, переживание чувства</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удивления,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восхищения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достопримечательностями,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событиям</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прошлого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настоящего.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Способствует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проявлению</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активной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деятельностной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позиции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детей: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непосредственное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познание достопримечательностей родного населенного пункта на прогулках и экскурсиях,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чтение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произведений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детской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литературы,</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которой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представлена</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художественно-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эстетическая оценка родного края. Учит детей действовать с картой, создавать коллажи 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макеты локаций, использовать макеты в различных видах деятельности. Знакомит детей с</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жизнью</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творчеством</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знаменитых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горожан;</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профессиями,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связанными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спецификой</w:t>
      </w:r>
      <w:r w:rsidRPr="0090418B">
        <w:rPr>
          <w:rFonts w:ascii="Times New Roman" w:eastAsia="Times New Roman" w:hAnsi="Times New Roman" w:cs="Times New Roman"/>
          <w:spacing w:val="-57"/>
          <w:sz w:val="24"/>
          <w:szCs w:val="24"/>
        </w:rPr>
        <w:t xml:space="preserve"> </w:t>
      </w:r>
      <w:r w:rsidRPr="0090418B">
        <w:rPr>
          <w:rFonts w:ascii="Times New Roman" w:eastAsia="Times New Roman" w:hAnsi="Times New Roman" w:cs="Times New Roman"/>
          <w:sz w:val="24"/>
          <w:szCs w:val="24"/>
        </w:rPr>
        <w:t>родного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населенного пункта.</w:t>
      </w:r>
    </w:p>
    <w:p w:rsidR="0090418B" w:rsidRPr="0090418B" w:rsidRDefault="0090418B" w:rsidP="006E5EE2">
      <w:pPr>
        <w:widowControl w:val="0"/>
        <w:numPr>
          <w:ilvl w:val="0"/>
          <w:numId w:val="21"/>
        </w:numPr>
        <w:tabs>
          <w:tab w:val="left" w:pos="851"/>
        </w:tabs>
        <w:autoSpaceDE w:val="0"/>
        <w:autoSpaceDN w:val="0"/>
        <w:spacing w:before="4" w:after="0" w:line="360" w:lineRule="auto"/>
        <w:ind w:left="0" w:right="59" w:firstLine="567"/>
        <w:outlineLvl w:val="1"/>
        <w:rPr>
          <w:rFonts w:ascii="Times New Roman" w:eastAsia="Times New Roman" w:hAnsi="Times New Roman" w:cs="Times New Roman"/>
          <w:b/>
          <w:bCs/>
          <w:i/>
          <w:iCs/>
          <w:sz w:val="24"/>
          <w:szCs w:val="24"/>
        </w:rPr>
      </w:pPr>
      <w:r w:rsidRPr="0090418B">
        <w:rPr>
          <w:rFonts w:ascii="Times New Roman" w:eastAsia="Times New Roman" w:hAnsi="Times New Roman" w:cs="Times New Roman"/>
          <w:b/>
          <w:bCs/>
          <w:i/>
          <w:iCs/>
          <w:sz w:val="24"/>
          <w:szCs w:val="24"/>
        </w:rPr>
        <w:t>В</w:t>
      </w:r>
      <w:r w:rsidRPr="0090418B">
        <w:rPr>
          <w:rFonts w:ascii="Times New Roman" w:eastAsia="Times New Roman" w:hAnsi="Times New Roman" w:cs="Times New Roman"/>
          <w:b/>
          <w:bCs/>
          <w:i/>
          <w:iCs/>
          <w:spacing w:val="-2"/>
          <w:sz w:val="24"/>
          <w:szCs w:val="24"/>
        </w:rPr>
        <w:t xml:space="preserve"> </w:t>
      </w:r>
      <w:r w:rsidRPr="0090418B">
        <w:rPr>
          <w:rFonts w:ascii="Times New Roman" w:eastAsia="Times New Roman" w:hAnsi="Times New Roman" w:cs="Times New Roman"/>
          <w:b/>
          <w:bCs/>
          <w:i/>
          <w:iCs/>
          <w:sz w:val="24"/>
          <w:szCs w:val="24"/>
        </w:rPr>
        <w:t>сфере</w:t>
      </w:r>
      <w:r w:rsidRPr="0090418B">
        <w:rPr>
          <w:rFonts w:ascii="Times New Roman" w:eastAsia="Times New Roman" w:hAnsi="Times New Roman" w:cs="Times New Roman"/>
          <w:b/>
          <w:bCs/>
          <w:i/>
          <w:iCs/>
          <w:spacing w:val="-3"/>
          <w:sz w:val="24"/>
          <w:szCs w:val="24"/>
        </w:rPr>
        <w:t xml:space="preserve"> </w:t>
      </w:r>
      <w:r w:rsidRPr="0090418B">
        <w:rPr>
          <w:rFonts w:ascii="Times New Roman" w:eastAsia="Times New Roman" w:hAnsi="Times New Roman" w:cs="Times New Roman"/>
          <w:b/>
          <w:bCs/>
          <w:i/>
          <w:iCs/>
          <w:sz w:val="24"/>
          <w:szCs w:val="24"/>
        </w:rPr>
        <w:t>трудового</w:t>
      </w:r>
      <w:r w:rsidRPr="0090418B">
        <w:rPr>
          <w:rFonts w:ascii="Times New Roman" w:eastAsia="Times New Roman" w:hAnsi="Times New Roman" w:cs="Times New Roman"/>
          <w:b/>
          <w:bCs/>
          <w:i/>
          <w:iCs/>
          <w:spacing w:val="-1"/>
          <w:sz w:val="24"/>
          <w:szCs w:val="24"/>
        </w:rPr>
        <w:t xml:space="preserve"> </w:t>
      </w:r>
      <w:r w:rsidRPr="0090418B">
        <w:rPr>
          <w:rFonts w:ascii="Times New Roman" w:eastAsia="Times New Roman" w:hAnsi="Times New Roman" w:cs="Times New Roman"/>
          <w:b/>
          <w:bCs/>
          <w:i/>
          <w:iCs/>
          <w:sz w:val="24"/>
          <w:szCs w:val="24"/>
        </w:rPr>
        <w:t>воспитания.</w:t>
      </w:r>
    </w:p>
    <w:p w:rsidR="0090418B" w:rsidRPr="0090418B" w:rsidRDefault="0090418B" w:rsidP="00FE1B3F">
      <w:pPr>
        <w:widowControl w:val="0"/>
        <w:autoSpaceDE w:val="0"/>
        <w:autoSpaceDN w:val="0"/>
        <w:spacing w:before="29" w:after="0" w:line="360" w:lineRule="auto"/>
        <w:ind w:right="59" w:firstLine="567"/>
        <w:jc w:val="both"/>
        <w:rPr>
          <w:rFonts w:ascii="Times New Roman" w:eastAsia="Times New Roman" w:hAnsi="Times New Roman" w:cs="Times New Roman"/>
          <w:sz w:val="24"/>
          <w:szCs w:val="24"/>
        </w:rPr>
      </w:pPr>
      <w:r w:rsidRPr="0090418B">
        <w:rPr>
          <w:rFonts w:ascii="Times New Roman" w:eastAsia="Times New Roman" w:hAnsi="Times New Roman" w:cs="Times New Roman"/>
          <w:sz w:val="24"/>
          <w:szCs w:val="24"/>
        </w:rPr>
        <w:t>Педагог расширяет и углубляет представления о труде взрослых путем знакомства детей</w:t>
      </w:r>
      <w:r w:rsidRPr="0090418B">
        <w:rPr>
          <w:rFonts w:ascii="Times New Roman" w:eastAsia="Times New Roman" w:hAnsi="Times New Roman" w:cs="Times New Roman"/>
          <w:spacing w:val="-57"/>
          <w:sz w:val="24"/>
          <w:szCs w:val="24"/>
        </w:rPr>
        <w:t xml:space="preserve"> </w:t>
      </w:r>
      <w:r w:rsidRPr="0090418B">
        <w:rPr>
          <w:rFonts w:ascii="Times New Roman" w:eastAsia="Times New Roman" w:hAnsi="Times New Roman" w:cs="Times New Roman"/>
          <w:sz w:val="24"/>
          <w:szCs w:val="24"/>
        </w:rPr>
        <w:t>с</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разными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профессиями,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рассказывает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современных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профессиях,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возникших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связи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потребностями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людей.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Организует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встречи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детей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представителями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разных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профессий,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организует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экскурсии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целью</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продемонстрировать</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реальные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трудовые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действия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взаимоотношения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специалистов</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на</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работе,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организует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просмотры</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видеофильмов,</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мультфильмов,</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чтение художественно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литературы</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для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знакомства</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детей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многообразием</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профессий</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современного</w:t>
      </w:r>
      <w:r w:rsidRPr="0090418B">
        <w:rPr>
          <w:rFonts w:ascii="Times New Roman" w:eastAsia="Times New Roman" w:hAnsi="Times New Roman" w:cs="Times New Roman"/>
          <w:spacing w:val="-13"/>
          <w:sz w:val="24"/>
          <w:szCs w:val="24"/>
        </w:rPr>
        <w:t xml:space="preserve"> </w:t>
      </w:r>
      <w:r w:rsidRPr="0090418B">
        <w:rPr>
          <w:rFonts w:ascii="Times New Roman" w:eastAsia="Times New Roman" w:hAnsi="Times New Roman" w:cs="Times New Roman"/>
          <w:sz w:val="24"/>
          <w:szCs w:val="24"/>
        </w:rPr>
        <w:t>человека.</w:t>
      </w:r>
      <w:r w:rsidRPr="0090418B">
        <w:rPr>
          <w:rFonts w:ascii="Times New Roman" w:eastAsia="Times New Roman" w:hAnsi="Times New Roman" w:cs="Times New Roman"/>
          <w:spacing w:val="-13"/>
          <w:sz w:val="24"/>
          <w:szCs w:val="24"/>
        </w:rPr>
        <w:t xml:space="preserve"> </w:t>
      </w:r>
      <w:r w:rsidRPr="0090418B">
        <w:rPr>
          <w:rFonts w:ascii="Times New Roman" w:eastAsia="Times New Roman" w:hAnsi="Times New Roman" w:cs="Times New Roman"/>
          <w:sz w:val="24"/>
          <w:szCs w:val="24"/>
        </w:rPr>
        <w:t>Организует</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этические</w:t>
      </w:r>
      <w:r w:rsidRPr="0090418B">
        <w:rPr>
          <w:rFonts w:ascii="Times New Roman" w:eastAsia="Times New Roman" w:hAnsi="Times New Roman" w:cs="Times New Roman"/>
          <w:spacing w:val="-13"/>
          <w:sz w:val="24"/>
          <w:szCs w:val="24"/>
        </w:rPr>
        <w:t xml:space="preserve"> </w:t>
      </w:r>
      <w:r w:rsidRPr="0090418B">
        <w:rPr>
          <w:rFonts w:ascii="Times New Roman" w:eastAsia="Times New Roman" w:hAnsi="Times New Roman" w:cs="Times New Roman"/>
          <w:sz w:val="24"/>
          <w:szCs w:val="24"/>
        </w:rPr>
        <w:t>беседы</w:t>
      </w:r>
      <w:r w:rsidRPr="0090418B">
        <w:rPr>
          <w:rFonts w:ascii="Times New Roman" w:eastAsia="Times New Roman" w:hAnsi="Times New Roman" w:cs="Times New Roman"/>
          <w:spacing w:val="-13"/>
          <w:sz w:val="24"/>
          <w:szCs w:val="24"/>
        </w:rPr>
        <w:t xml:space="preserve"> </w:t>
      </w:r>
      <w:r w:rsidRPr="0090418B">
        <w:rPr>
          <w:rFonts w:ascii="Times New Roman" w:eastAsia="Times New Roman" w:hAnsi="Times New Roman" w:cs="Times New Roman"/>
          <w:sz w:val="24"/>
          <w:szCs w:val="24"/>
        </w:rPr>
        <w:t>с</w:t>
      </w:r>
      <w:r w:rsidRPr="0090418B">
        <w:rPr>
          <w:rFonts w:ascii="Times New Roman" w:eastAsia="Times New Roman" w:hAnsi="Times New Roman" w:cs="Times New Roman"/>
          <w:spacing w:val="-14"/>
          <w:sz w:val="24"/>
          <w:szCs w:val="24"/>
        </w:rPr>
        <w:t xml:space="preserve"> </w:t>
      </w:r>
      <w:r w:rsidRPr="0090418B">
        <w:rPr>
          <w:rFonts w:ascii="Times New Roman" w:eastAsia="Times New Roman" w:hAnsi="Times New Roman" w:cs="Times New Roman"/>
          <w:sz w:val="24"/>
          <w:szCs w:val="24"/>
        </w:rPr>
        <w:t>детьми</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с</w:t>
      </w:r>
      <w:r w:rsidRPr="0090418B">
        <w:rPr>
          <w:rFonts w:ascii="Times New Roman" w:eastAsia="Times New Roman" w:hAnsi="Times New Roman" w:cs="Times New Roman"/>
          <w:spacing w:val="-14"/>
          <w:sz w:val="24"/>
          <w:szCs w:val="24"/>
        </w:rPr>
        <w:t xml:space="preserve"> </w:t>
      </w:r>
      <w:r w:rsidRPr="0090418B">
        <w:rPr>
          <w:rFonts w:ascii="Times New Roman" w:eastAsia="Times New Roman" w:hAnsi="Times New Roman" w:cs="Times New Roman"/>
          <w:sz w:val="24"/>
          <w:szCs w:val="24"/>
        </w:rPr>
        <w:t>целью</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обсуждения</w:t>
      </w:r>
      <w:r w:rsidRPr="0090418B">
        <w:rPr>
          <w:rFonts w:ascii="Times New Roman" w:eastAsia="Times New Roman" w:hAnsi="Times New Roman" w:cs="Times New Roman"/>
          <w:spacing w:val="-58"/>
          <w:sz w:val="24"/>
          <w:szCs w:val="24"/>
        </w:rPr>
        <w:t xml:space="preserve"> </w:t>
      </w:r>
      <w:r w:rsidRPr="0090418B">
        <w:rPr>
          <w:rFonts w:ascii="Times New Roman" w:eastAsia="Times New Roman" w:hAnsi="Times New Roman" w:cs="Times New Roman"/>
          <w:sz w:val="24"/>
          <w:szCs w:val="24"/>
        </w:rPr>
        <w:t>требований,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предъявляемых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к</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человеку</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определенной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профессии,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раскрывает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личностные</w:t>
      </w:r>
      <w:r w:rsidRPr="0090418B">
        <w:rPr>
          <w:rFonts w:ascii="Times New Roman" w:eastAsia="Times New Roman" w:hAnsi="Times New Roman" w:cs="Times New Roman"/>
          <w:spacing w:val="-57"/>
          <w:sz w:val="24"/>
          <w:szCs w:val="24"/>
        </w:rPr>
        <w:t xml:space="preserve"> </w:t>
      </w:r>
      <w:r w:rsidRPr="0090418B">
        <w:rPr>
          <w:rFonts w:ascii="Times New Roman" w:eastAsia="Times New Roman" w:hAnsi="Times New Roman" w:cs="Times New Roman"/>
          <w:sz w:val="24"/>
          <w:szCs w:val="24"/>
        </w:rPr>
        <w:t>качества,</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помогающие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человеку</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стать</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профессионалом</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качественно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выполнять</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профессиональные</w:t>
      </w:r>
      <w:r w:rsidRPr="0090418B">
        <w:rPr>
          <w:rFonts w:ascii="Times New Roman" w:eastAsia="Times New Roman" w:hAnsi="Times New Roman" w:cs="Times New Roman"/>
          <w:spacing w:val="-3"/>
          <w:sz w:val="24"/>
          <w:szCs w:val="24"/>
        </w:rPr>
        <w:t xml:space="preserve"> </w:t>
      </w:r>
      <w:r w:rsidRPr="0090418B">
        <w:rPr>
          <w:rFonts w:ascii="Times New Roman" w:eastAsia="Times New Roman" w:hAnsi="Times New Roman" w:cs="Times New Roman"/>
          <w:sz w:val="24"/>
          <w:szCs w:val="24"/>
        </w:rPr>
        <w:t>обязанности.</w:t>
      </w:r>
    </w:p>
    <w:p w:rsidR="0090418B" w:rsidRPr="0090418B" w:rsidRDefault="0090418B" w:rsidP="00FE1B3F">
      <w:pPr>
        <w:widowControl w:val="0"/>
        <w:autoSpaceDE w:val="0"/>
        <w:autoSpaceDN w:val="0"/>
        <w:spacing w:after="0" w:line="360" w:lineRule="auto"/>
        <w:ind w:right="59" w:firstLine="567"/>
        <w:jc w:val="both"/>
        <w:rPr>
          <w:rFonts w:ascii="Times New Roman" w:eastAsia="Times New Roman" w:hAnsi="Times New Roman" w:cs="Times New Roman"/>
          <w:sz w:val="24"/>
          <w:szCs w:val="24"/>
        </w:rPr>
      </w:pPr>
      <w:r w:rsidRPr="0090418B">
        <w:rPr>
          <w:rFonts w:ascii="Times New Roman" w:eastAsia="Times New Roman" w:hAnsi="Times New Roman" w:cs="Times New Roman"/>
          <w:sz w:val="24"/>
          <w:szCs w:val="24"/>
        </w:rPr>
        <w:t>Педагог создает игровые и проблемные ситуации для расширения представлений детей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об обмене ценностями в процессе производства и потребления товаров и услуг, о денежных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отношениях в сфере обмена товаров и услуг, развития умений бережливости, рационального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поведения в процессе реализации обменных операций: деньги - товар (продажа - покупка),</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формирует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представления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реальной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стоимости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цене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отдельных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продуктов</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питания,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игрушек,</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детских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книг.</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 процессе обсуждения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 детьми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основ</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финансовой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грамотности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педагог</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формирует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элементы</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культуры</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потребления: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бережного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отношения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к</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ресурсам</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потребления: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воде,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электричеству,</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продуктам</w:t>
      </w:r>
      <w:r w:rsidRPr="0090418B">
        <w:rPr>
          <w:rFonts w:ascii="Times New Roman" w:eastAsia="Times New Roman" w:hAnsi="Times New Roman" w:cs="Times New Roman"/>
          <w:spacing w:val="-2"/>
          <w:sz w:val="24"/>
          <w:szCs w:val="24"/>
        </w:rPr>
        <w:t xml:space="preserve"> </w:t>
      </w:r>
      <w:r w:rsidRPr="0090418B">
        <w:rPr>
          <w:rFonts w:ascii="Times New Roman" w:eastAsia="Times New Roman" w:hAnsi="Times New Roman" w:cs="Times New Roman"/>
          <w:sz w:val="24"/>
          <w:szCs w:val="24"/>
        </w:rPr>
        <w:t>питания,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одежде,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обуви,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жилищу.</w:t>
      </w:r>
    </w:p>
    <w:p w:rsidR="00FE1B3F" w:rsidRDefault="0090418B" w:rsidP="00FE1B3F">
      <w:pPr>
        <w:widowControl w:val="0"/>
        <w:autoSpaceDE w:val="0"/>
        <w:autoSpaceDN w:val="0"/>
        <w:spacing w:after="0" w:line="360" w:lineRule="auto"/>
        <w:ind w:right="59" w:firstLine="567"/>
        <w:jc w:val="both"/>
        <w:rPr>
          <w:rFonts w:ascii="Times New Roman" w:eastAsia="Times New Roman" w:hAnsi="Times New Roman" w:cs="Times New Roman"/>
          <w:sz w:val="24"/>
          <w:szCs w:val="24"/>
        </w:rPr>
      </w:pPr>
      <w:r w:rsidRPr="0090418B">
        <w:rPr>
          <w:rFonts w:ascii="Times New Roman" w:eastAsia="Times New Roman" w:hAnsi="Times New Roman" w:cs="Times New Roman"/>
          <w:sz w:val="24"/>
          <w:szCs w:val="24"/>
        </w:rPr>
        <w:t>Поощряет инициативность и самостоятельность детей в процессах самообслуживания в</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группе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(убрать</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постель</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после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сна,</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расставить</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ровно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стулья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за</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столами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зоне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учебной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деятельности),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создает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проблемные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игровые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ситуации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для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развития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умений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выполнять</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отдельные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трудовые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действия,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привлекает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к</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решению</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поставленных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задач</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родителей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pacing w:val="-1"/>
          <w:sz w:val="24"/>
          <w:szCs w:val="24"/>
        </w:rPr>
        <w:t>(законных</w:t>
      </w:r>
      <w:r w:rsidRPr="0090418B">
        <w:rPr>
          <w:rFonts w:ascii="Times New Roman" w:eastAsia="Times New Roman" w:hAnsi="Times New Roman" w:cs="Times New Roman"/>
          <w:spacing w:val="-13"/>
          <w:sz w:val="24"/>
          <w:szCs w:val="24"/>
        </w:rPr>
        <w:t xml:space="preserve"> </w:t>
      </w:r>
      <w:r w:rsidRPr="0090418B">
        <w:rPr>
          <w:rFonts w:ascii="Times New Roman" w:eastAsia="Times New Roman" w:hAnsi="Times New Roman" w:cs="Times New Roman"/>
          <w:spacing w:val="-1"/>
          <w:sz w:val="24"/>
          <w:szCs w:val="24"/>
        </w:rPr>
        <w:t>представителей)</w:t>
      </w:r>
      <w:r w:rsidRPr="0090418B">
        <w:rPr>
          <w:rFonts w:ascii="Times New Roman" w:eastAsia="Times New Roman" w:hAnsi="Times New Roman" w:cs="Times New Roman"/>
          <w:spacing w:val="-16"/>
          <w:sz w:val="24"/>
          <w:szCs w:val="24"/>
        </w:rPr>
        <w:t xml:space="preserve"> </w:t>
      </w:r>
      <w:r w:rsidRPr="0090418B">
        <w:rPr>
          <w:rFonts w:ascii="Times New Roman" w:eastAsia="Times New Roman" w:hAnsi="Times New Roman" w:cs="Times New Roman"/>
          <w:spacing w:val="-1"/>
          <w:sz w:val="24"/>
          <w:szCs w:val="24"/>
        </w:rPr>
        <w:t>с</w:t>
      </w:r>
      <w:r w:rsidRPr="0090418B">
        <w:rPr>
          <w:rFonts w:ascii="Times New Roman" w:eastAsia="Times New Roman" w:hAnsi="Times New Roman" w:cs="Times New Roman"/>
          <w:spacing w:val="-16"/>
          <w:sz w:val="24"/>
          <w:szCs w:val="24"/>
        </w:rPr>
        <w:t xml:space="preserve"> </w:t>
      </w:r>
      <w:r w:rsidRPr="0090418B">
        <w:rPr>
          <w:rFonts w:ascii="Times New Roman" w:eastAsia="Times New Roman" w:hAnsi="Times New Roman" w:cs="Times New Roman"/>
          <w:spacing w:val="-1"/>
          <w:sz w:val="24"/>
          <w:szCs w:val="24"/>
        </w:rPr>
        <w:t>целью</w:t>
      </w:r>
      <w:r w:rsidRPr="0090418B">
        <w:rPr>
          <w:rFonts w:ascii="Times New Roman" w:eastAsia="Times New Roman" w:hAnsi="Times New Roman" w:cs="Times New Roman"/>
          <w:spacing w:val="-14"/>
          <w:sz w:val="24"/>
          <w:szCs w:val="24"/>
        </w:rPr>
        <w:t xml:space="preserve"> </w:t>
      </w:r>
      <w:r w:rsidRPr="0090418B">
        <w:rPr>
          <w:rFonts w:ascii="Times New Roman" w:eastAsia="Times New Roman" w:hAnsi="Times New Roman" w:cs="Times New Roman"/>
          <w:sz w:val="24"/>
          <w:szCs w:val="24"/>
        </w:rPr>
        <w:t>создания</w:t>
      </w:r>
      <w:r w:rsidRPr="0090418B">
        <w:rPr>
          <w:rFonts w:ascii="Times New Roman" w:eastAsia="Times New Roman" w:hAnsi="Times New Roman" w:cs="Times New Roman"/>
          <w:spacing w:val="-15"/>
          <w:sz w:val="24"/>
          <w:szCs w:val="24"/>
        </w:rPr>
        <w:t xml:space="preserve"> </w:t>
      </w:r>
      <w:r w:rsidRPr="0090418B">
        <w:rPr>
          <w:rFonts w:ascii="Times New Roman" w:eastAsia="Times New Roman" w:hAnsi="Times New Roman" w:cs="Times New Roman"/>
          <w:sz w:val="24"/>
          <w:szCs w:val="24"/>
        </w:rPr>
        <w:t>дома</w:t>
      </w:r>
      <w:r w:rsidRPr="0090418B">
        <w:rPr>
          <w:rFonts w:ascii="Times New Roman" w:eastAsia="Times New Roman" w:hAnsi="Times New Roman" w:cs="Times New Roman"/>
          <w:spacing w:val="-11"/>
          <w:sz w:val="24"/>
          <w:szCs w:val="24"/>
        </w:rPr>
        <w:t xml:space="preserve"> </w:t>
      </w:r>
      <w:r w:rsidRPr="0090418B">
        <w:rPr>
          <w:rFonts w:ascii="Times New Roman" w:eastAsia="Times New Roman" w:hAnsi="Times New Roman" w:cs="Times New Roman"/>
          <w:sz w:val="24"/>
          <w:szCs w:val="24"/>
        </w:rPr>
        <w:t>условий</w:t>
      </w:r>
      <w:r w:rsidRPr="0090418B">
        <w:rPr>
          <w:rFonts w:ascii="Times New Roman" w:eastAsia="Times New Roman" w:hAnsi="Times New Roman" w:cs="Times New Roman"/>
          <w:spacing w:val="-14"/>
          <w:sz w:val="24"/>
          <w:szCs w:val="24"/>
        </w:rPr>
        <w:t xml:space="preserve"> </w:t>
      </w:r>
      <w:r w:rsidRPr="0090418B">
        <w:rPr>
          <w:rFonts w:ascii="Times New Roman" w:eastAsia="Times New Roman" w:hAnsi="Times New Roman" w:cs="Times New Roman"/>
          <w:sz w:val="24"/>
          <w:szCs w:val="24"/>
        </w:rPr>
        <w:t>для</w:t>
      </w:r>
      <w:r w:rsidRPr="0090418B">
        <w:rPr>
          <w:rFonts w:ascii="Times New Roman" w:eastAsia="Times New Roman" w:hAnsi="Times New Roman" w:cs="Times New Roman"/>
          <w:spacing w:val="-14"/>
          <w:sz w:val="24"/>
          <w:szCs w:val="24"/>
        </w:rPr>
        <w:t xml:space="preserve"> </w:t>
      </w:r>
      <w:r w:rsidRPr="0090418B">
        <w:rPr>
          <w:rFonts w:ascii="Times New Roman" w:eastAsia="Times New Roman" w:hAnsi="Times New Roman" w:cs="Times New Roman"/>
          <w:sz w:val="24"/>
          <w:szCs w:val="24"/>
        </w:rPr>
        <w:t>развития</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умений</w:t>
      </w:r>
      <w:r w:rsidRPr="0090418B">
        <w:rPr>
          <w:rFonts w:ascii="Times New Roman" w:eastAsia="Times New Roman" w:hAnsi="Times New Roman" w:cs="Times New Roman"/>
          <w:spacing w:val="-14"/>
          <w:sz w:val="24"/>
          <w:szCs w:val="24"/>
        </w:rPr>
        <w:t xml:space="preserve"> </w:t>
      </w:r>
      <w:r w:rsidRPr="0090418B">
        <w:rPr>
          <w:rFonts w:ascii="Times New Roman" w:eastAsia="Times New Roman" w:hAnsi="Times New Roman" w:cs="Times New Roman"/>
          <w:sz w:val="24"/>
          <w:szCs w:val="24"/>
        </w:rPr>
        <w:t>реализовывать</w:t>
      </w:r>
      <w:r w:rsidRPr="0090418B">
        <w:rPr>
          <w:rFonts w:ascii="Times New Roman" w:eastAsia="Times New Roman" w:hAnsi="Times New Roman" w:cs="Times New Roman"/>
          <w:spacing w:val="-57"/>
          <w:sz w:val="24"/>
          <w:szCs w:val="24"/>
        </w:rPr>
        <w:t xml:space="preserve"> </w:t>
      </w:r>
      <w:r w:rsidRPr="0090418B">
        <w:rPr>
          <w:rFonts w:ascii="Times New Roman" w:eastAsia="Times New Roman" w:hAnsi="Times New Roman" w:cs="Times New Roman"/>
          <w:sz w:val="24"/>
          <w:szCs w:val="24"/>
        </w:rPr>
        <w:lastRenderedPageBreak/>
        <w:t>элементы</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хозяйственно-бытового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труда:</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вымыть</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тарелку</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после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обеда,</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вытереть</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пыль</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комнате, застелить кровать, погладить носовой платок, покормить домашнего питомца и тому</w:t>
      </w:r>
      <w:r w:rsidRPr="0090418B">
        <w:rPr>
          <w:rFonts w:ascii="Times New Roman" w:eastAsia="Times New Roman" w:hAnsi="Times New Roman" w:cs="Times New Roman"/>
          <w:spacing w:val="-57"/>
          <w:sz w:val="24"/>
          <w:szCs w:val="24"/>
        </w:rPr>
        <w:t xml:space="preserve"> </w:t>
      </w:r>
      <w:r w:rsidRPr="0090418B">
        <w:rPr>
          <w:rFonts w:ascii="Times New Roman" w:eastAsia="Times New Roman" w:hAnsi="Times New Roman" w:cs="Times New Roman"/>
          <w:sz w:val="24"/>
          <w:szCs w:val="24"/>
        </w:rPr>
        <w:t>подобное.</w:t>
      </w:r>
    </w:p>
    <w:p w:rsidR="0090418B" w:rsidRPr="0090418B" w:rsidRDefault="0090418B" w:rsidP="00FE1B3F">
      <w:pPr>
        <w:widowControl w:val="0"/>
        <w:autoSpaceDE w:val="0"/>
        <w:autoSpaceDN w:val="0"/>
        <w:spacing w:after="0" w:line="360" w:lineRule="auto"/>
        <w:ind w:right="59" w:firstLine="567"/>
        <w:jc w:val="both"/>
        <w:rPr>
          <w:rFonts w:ascii="Times New Roman" w:eastAsia="Times New Roman" w:hAnsi="Times New Roman" w:cs="Times New Roman"/>
          <w:sz w:val="24"/>
          <w:szCs w:val="24"/>
        </w:rPr>
      </w:pPr>
      <w:r w:rsidRPr="0090418B">
        <w:rPr>
          <w:rFonts w:ascii="Times New Roman" w:eastAsia="Times New Roman" w:hAnsi="Times New Roman" w:cs="Times New Roman"/>
          <w:sz w:val="24"/>
          <w:szCs w:val="24"/>
        </w:rPr>
        <w:t>Поддерживает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коллективное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выполнения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детьми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трудовых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поручений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время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дежурства, учит детей распределять между собой трудовые поручения для получения единого</w:t>
      </w:r>
      <w:r w:rsidRPr="0090418B">
        <w:rPr>
          <w:rFonts w:ascii="Times New Roman" w:eastAsia="Times New Roman" w:hAnsi="Times New Roman" w:cs="Times New Roman"/>
          <w:spacing w:val="-57"/>
          <w:sz w:val="24"/>
          <w:szCs w:val="24"/>
        </w:rPr>
        <w:t xml:space="preserve"> </w:t>
      </w:r>
      <w:r w:rsidRPr="0090418B">
        <w:rPr>
          <w:rFonts w:ascii="Times New Roman" w:eastAsia="Times New Roman" w:hAnsi="Times New Roman" w:cs="Times New Roman"/>
          <w:sz w:val="24"/>
          <w:szCs w:val="24"/>
        </w:rPr>
        <w:t>трудового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результата,</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знакомит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детей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правилами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использования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инструментов</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труда</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ножниц,</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иголки</w:t>
      </w:r>
      <w:r w:rsidRPr="0090418B">
        <w:rPr>
          <w:rFonts w:ascii="Times New Roman" w:eastAsia="Times New Roman" w:hAnsi="Times New Roman" w:cs="Times New Roman"/>
          <w:spacing w:val="-2"/>
          <w:sz w:val="24"/>
          <w:szCs w:val="24"/>
        </w:rPr>
        <w:t xml:space="preserve"> </w:t>
      </w:r>
      <w:r w:rsidRPr="0090418B">
        <w:rPr>
          <w:rFonts w:ascii="Times New Roman" w:eastAsia="Times New Roman" w:hAnsi="Times New Roman" w:cs="Times New Roman"/>
          <w:sz w:val="24"/>
          <w:szCs w:val="24"/>
        </w:rPr>
        <w:t>и тому</w:t>
      </w:r>
      <w:r w:rsidRPr="0090418B">
        <w:rPr>
          <w:rFonts w:ascii="Times New Roman" w:eastAsia="Times New Roman" w:hAnsi="Times New Roman" w:cs="Times New Roman"/>
          <w:spacing w:val="-6"/>
          <w:sz w:val="24"/>
          <w:szCs w:val="24"/>
        </w:rPr>
        <w:t xml:space="preserve"> </w:t>
      </w:r>
      <w:r w:rsidRPr="0090418B">
        <w:rPr>
          <w:rFonts w:ascii="Times New Roman" w:eastAsia="Times New Roman" w:hAnsi="Times New Roman" w:cs="Times New Roman"/>
          <w:sz w:val="24"/>
          <w:szCs w:val="24"/>
        </w:rPr>
        <w:t>подобное.</w:t>
      </w:r>
    </w:p>
    <w:p w:rsidR="0090418B" w:rsidRPr="0090418B" w:rsidRDefault="0090418B" w:rsidP="006E5EE2">
      <w:pPr>
        <w:widowControl w:val="0"/>
        <w:numPr>
          <w:ilvl w:val="0"/>
          <w:numId w:val="21"/>
        </w:numPr>
        <w:tabs>
          <w:tab w:val="left" w:pos="1418"/>
        </w:tabs>
        <w:autoSpaceDE w:val="0"/>
        <w:autoSpaceDN w:val="0"/>
        <w:spacing w:after="0" w:line="360" w:lineRule="auto"/>
        <w:ind w:left="0" w:firstLine="567"/>
        <w:outlineLvl w:val="1"/>
        <w:rPr>
          <w:rFonts w:ascii="Times New Roman" w:eastAsia="Times New Roman" w:hAnsi="Times New Roman" w:cs="Times New Roman"/>
          <w:b/>
          <w:bCs/>
          <w:i/>
          <w:iCs/>
          <w:sz w:val="24"/>
          <w:szCs w:val="24"/>
        </w:rPr>
      </w:pPr>
      <w:r w:rsidRPr="0090418B">
        <w:rPr>
          <w:rFonts w:ascii="Times New Roman" w:eastAsia="Times New Roman" w:hAnsi="Times New Roman" w:cs="Times New Roman"/>
          <w:b/>
          <w:bCs/>
          <w:i/>
          <w:iCs/>
          <w:sz w:val="24"/>
          <w:szCs w:val="24"/>
        </w:rPr>
        <w:t>В</w:t>
      </w:r>
      <w:r w:rsidRPr="0090418B">
        <w:rPr>
          <w:rFonts w:ascii="Times New Roman" w:eastAsia="Times New Roman" w:hAnsi="Times New Roman" w:cs="Times New Roman"/>
          <w:b/>
          <w:bCs/>
          <w:i/>
          <w:iCs/>
          <w:spacing w:val="-4"/>
          <w:sz w:val="24"/>
          <w:szCs w:val="24"/>
        </w:rPr>
        <w:t xml:space="preserve"> </w:t>
      </w:r>
      <w:r w:rsidRPr="0090418B">
        <w:rPr>
          <w:rFonts w:ascii="Times New Roman" w:eastAsia="Times New Roman" w:hAnsi="Times New Roman" w:cs="Times New Roman"/>
          <w:b/>
          <w:bCs/>
          <w:i/>
          <w:iCs/>
          <w:sz w:val="24"/>
          <w:szCs w:val="24"/>
        </w:rPr>
        <w:t>области</w:t>
      </w:r>
      <w:r w:rsidRPr="0090418B">
        <w:rPr>
          <w:rFonts w:ascii="Times New Roman" w:eastAsia="Times New Roman" w:hAnsi="Times New Roman" w:cs="Times New Roman"/>
          <w:b/>
          <w:bCs/>
          <w:i/>
          <w:iCs/>
          <w:spacing w:val="-5"/>
          <w:sz w:val="24"/>
          <w:szCs w:val="24"/>
        </w:rPr>
        <w:t xml:space="preserve"> </w:t>
      </w:r>
      <w:r w:rsidRPr="0090418B">
        <w:rPr>
          <w:rFonts w:ascii="Times New Roman" w:eastAsia="Times New Roman" w:hAnsi="Times New Roman" w:cs="Times New Roman"/>
          <w:b/>
          <w:bCs/>
          <w:i/>
          <w:iCs/>
          <w:sz w:val="24"/>
          <w:szCs w:val="24"/>
        </w:rPr>
        <w:t>формирования</w:t>
      </w:r>
      <w:r w:rsidRPr="0090418B">
        <w:rPr>
          <w:rFonts w:ascii="Times New Roman" w:eastAsia="Times New Roman" w:hAnsi="Times New Roman" w:cs="Times New Roman"/>
          <w:b/>
          <w:bCs/>
          <w:i/>
          <w:iCs/>
          <w:spacing w:val="-3"/>
          <w:sz w:val="24"/>
          <w:szCs w:val="24"/>
        </w:rPr>
        <w:t xml:space="preserve"> </w:t>
      </w:r>
      <w:r w:rsidRPr="0090418B">
        <w:rPr>
          <w:rFonts w:ascii="Times New Roman" w:eastAsia="Times New Roman" w:hAnsi="Times New Roman" w:cs="Times New Roman"/>
          <w:b/>
          <w:bCs/>
          <w:i/>
          <w:iCs/>
          <w:sz w:val="24"/>
          <w:szCs w:val="24"/>
        </w:rPr>
        <w:t>безопасного</w:t>
      </w:r>
      <w:r w:rsidRPr="0090418B">
        <w:rPr>
          <w:rFonts w:ascii="Times New Roman" w:eastAsia="Times New Roman" w:hAnsi="Times New Roman" w:cs="Times New Roman"/>
          <w:b/>
          <w:bCs/>
          <w:i/>
          <w:iCs/>
          <w:spacing w:val="-4"/>
          <w:sz w:val="24"/>
          <w:szCs w:val="24"/>
        </w:rPr>
        <w:t xml:space="preserve"> </w:t>
      </w:r>
      <w:r w:rsidRPr="0090418B">
        <w:rPr>
          <w:rFonts w:ascii="Times New Roman" w:eastAsia="Times New Roman" w:hAnsi="Times New Roman" w:cs="Times New Roman"/>
          <w:b/>
          <w:bCs/>
          <w:i/>
          <w:iCs/>
          <w:sz w:val="24"/>
          <w:szCs w:val="24"/>
        </w:rPr>
        <w:t>поведения.</w:t>
      </w:r>
    </w:p>
    <w:p w:rsidR="0090418B" w:rsidRPr="0090418B" w:rsidRDefault="0090418B" w:rsidP="00FE1B3F">
      <w:pPr>
        <w:widowControl w:val="0"/>
        <w:tabs>
          <w:tab w:val="left" w:pos="1418"/>
        </w:tabs>
        <w:autoSpaceDE w:val="0"/>
        <w:autoSpaceDN w:val="0"/>
        <w:spacing w:after="0" w:line="360" w:lineRule="auto"/>
        <w:ind w:firstLine="567"/>
        <w:jc w:val="both"/>
        <w:rPr>
          <w:rFonts w:ascii="Times New Roman" w:eastAsia="Times New Roman" w:hAnsi="Times New Roman" w:cs="Times New Roman"/>
          <w:sz w:val="24"/>
          <w:szCs w:val="24"/>
        </w:rPr>
      </w:pPr>
      <w:r w:rsidRPr="0090418B">
        <w:rPr>
          <w:rFonts w:ascii="Times New Roman" w:eastAsia="Times New Roman" w:hAnsi="Times New Roman" w:cs="Times New Roman"/>
          <w:sz w:val="24"/>
          <w:szCs w:val="24"/>
        </w:rPr>
        <w:t>Педагог</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осуществляет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ознакомление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детей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правилами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безопасного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поведения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ситуациях, создающих угрозу жизни и здоровью ребёнка (погас свет, остался один в темноте,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потерялся на улице, в лесу, в магазине, во время массового праздника, получил травму (ушиб,</w:t>
      </w:r>
      <w:r w:rsidRPr="0090418B">
        <w:rPr>
          <w:rFonts w:ascii="Times New Roman" w:eastAsia="Times New Roman" w:hAnsi="Times New Roman" w:cs="Times New Roman"/>
          <w:spacing w:val="-57"/>
          <w:sz w:val="24"/>
          <w:szCs w:val="24"/>
        </w:rPr>
        <w:t xml:space="preserve"> </w:t>
      </w:r>
      <w:r w:rsidRPr="0090418B">
        <w:rPr>
          <w:rFonts w:ascii="Times New Roman" w:eastAsia="Times New Roman" w:hAnsi="Times New Roman" w:cs="Times New Roman"/>
          <w:sz w:val="24"/>
          <w:szCs w:val="24"/>
        </w:rPr>
        <w:t>порез) и тому подобное). Создавая игровые, проблемные ситуации, досуги для детей, педагог</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активизирует самостоятельный опыт детей в области безопасного поведения, позволяет детям</w:t>
      </w:r>
      <w:r w:rsidRPr="0090418B">
        <w:rPr>
          <w:rFonts w:ascii="Times New Roman" w:eastAsia="Times New Roman" w:hAnsi="Times New Roman" w:cs="Times New Roman"/>
          <w:spacing w:val="-57"/>
          <w:sz w:val="24"/>
          <w:szCs w:val="24"/>
        </w:rPr>
        <w:t xml:space="preserve"> </w:t>
      </w:r>
      <w:r w:rsidRPr="0090418B">
        <w:rPr>
          <w:rFonts w:ascii="Times New Roman" w:eastAsia="Times New Roman" w:hAnsi="Times New Roman" w:cs="Times New Roman"/>
          <w:sz w:val="24"/>
          <w:szCs w:val="24"/>
        </w:rPr>
        <w:t>демонстрировать сформированные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умения,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связанные</w:t>
      </w:r>
      <w:r w:rsidRPr="0090418B">
        <w:rPr>
          <w:rFonts w:ascii="Times New Roman" w:eastAsia="Times New Roman" w:hAnsi="Times New Roman" w:cs="Times New Roman"/>
          <w:spacing w:val="-3"/>
          <w:sz w:val="24"/>
          <w:szCs w:val="24"/>
        </w:rPr>
        <w:t xml:space="preserve"> </w:t>
      </w:r>
      <w:r w:rsidRPr="0090418B">
        <w:rPr>
          <w:rFonts w:ascii="Times New Roman" w:eastAsia="Times New Roman" w:hAnsi="Times New Roman" w:cs="Times New Roman"/>
          <w:sz w:val="24"/>
          <w:szCs w:val="24"/>
        </w:rPr>
        <w:t>с</w:t>
      </w:r>
      <w:r w:rsidRPr="0090418B">
        <w:rPr>
          <w:rFonts w:ascii="Times New Roman" w:eastAsia="Times New Roman" w:hAnsi="Times New Roman" w:cs="Times New Roman"/>
          <w:spacing w:val="-2"/>
          <w:sz w:val="24"/>
          <w:szCs w:val="24"/>
        </w:rPr>
        <w:t xml:space="preserve"> </w:t>
      </w:r>
      <w:r w:rsidRPr="0090418B">
        <w:rPr>
          <w:rFonts w:ascii="Times New Roman" w:eastAsia="Times New Roman" w:hAnsi="Times New Roman" w:cs="Times New Roman"/>
          <w:sz w:val="24"/>
          <w:szCs w:val="24"/>
        </w:rPr>
        <w:t>безопасным</w:t>
      </w:r>
      <w:r w:rsidRPr="0090418B">
        <w:rPr>
          <w:rFonts w:ascii="Times New Roman" w:eastAsia="Times New Roman" w:hAnsi="Times New Roman" w:cs="Times New Roman"/>
          <w:spacing w:val="-2"/>
          <w:sz w:val="24"/>
          <w:szCs w:val="24"/>
        </w:rPr>
        <w:t xml:space="preserve"> </w:t>
      </w:r>
      <w:r w:rsidRPr="0090418B">
        <w:rPr>
          <w:rFonts w:ascii="Times New Roman" w:eastAsia="Times New Roman" w:hAnsi="Times New Roman" w:cs="Times New Roman"/>
          <w:sz w:val="24"/>
          <w:szCs w:val="24"/>
        </w:rPr>
        <w:t>поведением.</w:t>
      </w:r>
    </w:p>
    <w:p w:rsidR="0090418B" w:rsidRPr="0090418B" w:rsidRDefault="0090418B" w:rsidP="00FE1B3F">
      <w:pPr>
        <w:widowControl w:val="0"/>
        <w:tabs>
          <w:tab w:val="left" w:pos="1418"/>
        </w:tabs>
        <w:autoSpaceDE w:val="0"/>
        <w:autoSpaceDN w:val="0"/>
        <w:spacing w:after="0" w:line="360" w:lineRule="auto"/>
        <w:ind w:firstLine="567"/>
        <w:jc w:val="both"/>
        <w:rPr>
          <w:rFonts w:ascii="Times New Roman" w:eastAsia="Times New Roman" w:hAnsi="Times New Roman" w:cs="Times New Roman"/>
          <w:sz w:val="24"/>
          <w:szCs w:val="24"/>
        </w:rPr>
      </w:pPr>
      <w:r w:rsidRPr="0090418B">
        <w:rPr>
          <w:rFonts w:ascii="Times New Roman" w:eastAsia="Times New Roman" w:hAnsi="Times New Roman" w:cs="Times New Roman"/>
          <w:sz w:val="24"/>
          <w:szCs w:val="24"/>
        </w:rPr>
        <w:t>Педагог инициирует самостоятельность и активность детей в соблюдении норм и правил</w:t>
      </w:r>
      <w:r w:rsidRPr="0090418B">
        <w:rPr>
          <w:rFonts w:ascii="Times New Roman" w:eastAsia="Times New Roman" w:hAnsi="Times New Roman" w:cs="Times New Roman"/>
          <w:spacing w:val="-58"/>
          <w:sz w:val="24"/>
          <w:szCs w:val="24"/>
        </w:rPr>
        <w:t xml:space="preserve"> </w:t>
      </w:r>
      <w:r w:rsidRPr="0090418B">
        <w:rPr>
          <w:rFonts w:ascii="Times New Roman" w:eastAsia="Times New Roman" w:hAnsi="Times New Roman" w:cs="Times New Roman"/>
          <w:sz w:val="24"/>
          <w:szCs w:val="24"/>
        </w:rPr>
        <w:t>безопасного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поведения,</w:t>
      </w:r>
      <w:r w:rsidRPr="0090418B">
        <w:rPr>
          <w:rFonts w:ascii="Times New Roman" w:eastAsia="Times New Roman" w:hAnsi="Times New Roman" w:cs="Times New Roman"/>
          <w:spacing w:val="-4"/>
          <w:sz w:val="24"/>
          <w:szCs w:val="24"/>
        </w:rPr>
        <w:t xml:space="preserve"> </w:t>
      </w:r>
      <w:r w:rsidRPr="0090418B">
        <w:rPr>
          <w:rFonts w:ascii="Times New Roman" w:eastAsia="Times New Roman" w:hAnsi="Times New Roman" w:cs="Times New Roman"/>
          <w:sz w:val="24"/>
          <w:szCs w:val="24"/>
        </w:rPr>
        <w:t>ободряет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похвалой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правильно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выполненные</w:t>
      </w:r>
      <w:r w:rsidRPr="0090418B">
        <w:rPr>
          <w:rFonts w:ascii="Times New Roman" w:eastAsia="Times New Roman" w:hAnsi="Times New Roman" w:cs="Times New Roman"/>
          <w:spacing w:val="-3"/>
          <w:sz w:val="24"/>
          <w:szCs w:val="24"/>
        </w:rPr>
        <w:t xml:space="preserve"> </w:t>
      </w:r>
      <w:r w:rsidRPr="0090418B">
        <w:rPr>
          <w:rFonts w:ascii="Times New Roman" w:eastAsia="Times New Roman" w:hAnsi="Times New Roman" w:cs="Times New Roman"/>
          <w:sz w:val="24"/>
          <w:szCs w:val="24"/>
        </w:rPr>
        <w:t>действия.</w:t>
      </w:r>
    </w:p>
    <w:p w:rsidR="0090418B" w:rsidRPr="0090418B" w:rsidRDefault="0090418B" w:rsidP="00FE1B3F">
      <w:pPr>
        <w:widowControl w:val="0"/>
        <w:tabs>
          <w:tab w:val="left" w:pos="1418"/>
        </w:tabs>
        <w:autoSpaceDE w:val="0"/>
        <w:autoSpaceDN w:val="0"/>
        <w:spacing w:after="0" w:line="360" w:lineRule="auto"/>
        <w:ind w:firstLine="567"/>
        <w:jc w:val="both"/>
        <w:rPr>
          <w:rFonts w:ascii="Times New Roman" w:eastAsia="Times New Roman" w:hAnsi="Times New Roman" w:cs="Times New Roman"/>
          <w:sz w:val="24"/>
          <w:szCs w:val="24"/>
        </w:rPr>
      </w:pPr>
      <w:r w:rsidRPr="0090418B">
        <w:rPr>
          <w:rFonts w:ascii="Times New Roman" w:eastAsia="Times New Roman" w:hAnsi="Times New Roman" w:cs="Times New Roman"/>
          <w:sz w:val="24"/>
          <w:szCs w:val="24"/>
        </w:rPr>
        <w:t>Педагог рассказывает детям об элементарных правилах оказания первой медицинской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помощи при первых признаках недомогания, травмах, ушибах. Закрепляет через организацию</w:t>
      </w:r>
      <w:r w:rsidRPr="0090418B">
        <w:rPr>
          <w:rFonts w:ascii="Times New Roman" w:eastAsia="Times New Roman" w:hAnsi="Times New Roman" w:cs="Times New Roman"/>
          <w:spacing w:val="-57"/>
          <w:sz w:val="24"/>
          <w:szCs w:val="24"/>
        </w:rPr>
        <w:t xml:space="preserve"> </w:t>
      </w:r>
      <w:r w:rsidRPr="0090418B">
        <w:rPr>
          <w:rFonts w:ascii="Times New Roman" w:eastAsia="Times New Roman" w:hAnsi="Times New Roman" w:cs="Times New Roman"/>
          <w:sz w:val="24"/>
          <w:szCs w:val="24"/>
        </w:rPr>
        <w:t>дидактических игр, упражнений действия детей, связанные с оказанием первой медицинской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помощи.</w:t>
      </w:r>
    </w:p>
    <w:p w:rsidR="0090418B" w:rsidRPr="0090418B" w:rsidRDefault="0090418B" w:rsidP="00FE1B3F">
      <w:pPr>
        <w:widowControl w:val="0"/>
        <w:tabs>
          <w:tab w:val="left" w:pos="1418"/>
        </w:tabs>
        <w:autoSpaceDE w:val="0"/>
        <w:autoSpaceDN w:val="0"/>
        <w:spacing w:after="0" w:line="360" w:lineRule="auto"/>
        <w:ind w:firstLine="567"/>
        <w:jc w:val="both"/>
        <w:rPr>
          <w:rFonts w:ascii="Times New Roman" w:eastAsia="Times New Roman" w:hAnsi="Times New Roman" w:cs="Times New Roman"/>
          <w:sz w:val="24"/>
          <w:szCs w:val="24"/>
        </w:rPr>
      </w:pPr>
      <w:r w:rsidRPr="0090418B">
        <w:rPr>
          <w:rFonts w:ascii="Times New Roman" w:eastAsia="Times New Roman" w:hAnsi="Times New Roman" w:cs="Times New Roman"/>
          <w:sz w:val="24"/>
          <w:szCs w:val="24"/>
        </w:rPr>
        <w:t>Организует встречи детей со специалистами, чьи профессии связаны с безопасностью</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(врач</w:t>
      </w:r>
      <w:r w:rsidRPr="0090418B">
        <w:rPr>
          <w:rFonts w:ascii="Times New Roman" w:eastAsia="Times New Roman" w:hAnsi="Times New Roman" w:cs="Times New Roman"/>
          <w:spacing w:val="-3"/>
          <w:sz w:val="24"/>
          <w:szCs w:val="24"/>
        </w:rPr>
        <w:t xml:space="preserve"> </w:t>
      </w:r>
      <w:r w:rsidRPr="0090418B">
        <w:rPr>
          <w:rFonts w:ascii="Times New Roman" w:eastAsia="Times New Roman" w:hAnsi="Times New Roman" w:cs="Times New Roman"/>
          <w:sz w:val="24"/>
          <w:szCs w:val="24"/>
        </w:rPr>
        <w:t>скорой</w:t>
      </w:r>
      <w:r w:rsidRPr="0090418B">
        <w:rPr>
          <w:rFonts w:ascii="Times New Roman" w:eastAsia="Times New Roman" w:hAnsi="Times New Roman" w:cs="Times New Roman"/>
          <w:spacing w:val="-3"/>
          <w:sz w:val="24"/>
          <w:szCs w:val="24"/>
        </w:rPr>
        <w:t xml:space="preserve"> </w:t>
      </w:r>
      <w:r w:rsidRPr="0090418B">
        <w:rPr>
          <w:rFonts w:ascii="Times New Roman" w:eastAsia="Times New Roman" w:hAnsi="Times New Roman" w:cs="Times New Roman"/>
          <w:sz w:val="24"/>
          <w:szCs w:val="24"/>
        </w:rPr>
        <w:t>помощи,</w:t>
      </w:r>
      <w:r w:rsidRPr="0090418B">
        <w:rPr>
          <w:rFonts w:ascii="Times New Roman" w:eastAsia="Times New Roman" w:hAnsi="Times New Roman" w:cs="Times New Roman"/>
          <w:spacing w:val="-5"/>
          <w:sz w:val="24"/>
          <w:szCs w:val="24"/>
        </w:rPr>
        <w:t xml:space="preserve"> </w:t>
      </w:r>
      <w:r w:rsidRPr="0090418B">
        <w:rPr>
          <w:rFonts w:ascii="Times New Roman" w:eastAsia="Times New Roman" w:hAnsi="Times New Roman" w:cs="Times New Roman"/>
          <w:sz w:val="24"/>
          <w:szCs w:val="24"/>
        </w:rPr>
        <w:t>врач</w:t>
      </w:r>
      <w:r w:rsidRPr="0090418B">
        <w:rPr>
          <w:rFonts w:ascii="Times New Roman" w:eastAsia="Times New Roman" w:hAnsi="Times New Roman" w:cs="Times New Roman"/>
          <w:spacing w:val="-2"/>
          <w:sz w:val="24"/>
          <w:szCs w:val="24"/>
        </w:rPr>
        <w:t xml:space="preserve"> </w:t>
      </w:r>
      <w:r w:rsidRPr="0090418B">
        <w:rPr>
          <w:rFonts w:ascii="Times New Roman" w:eastAsia="Times New Roman" w:hAnsi="Times New Roman" w:cs="Times New Roman"/>
          <w:sz w:val="24"/>
          <w:szCs w:val="24"/>
        </w:rPr>
        <w:t>-</w:t>
      </w:r>
      <w:r w:rsidRPr="0090418B">
        <w:rPr>
          <w:rFonts w:ascii="Times New Roman" w:eastAsia="Times New Roman" w:hAnsi="Times New Roman" w:cs="Times New Roman"/>
          <w:spacing w:val="-3"/>
          <w:sz w:val="24"/>
          <w:szCs w:val="24"/>
        </w:rPr>
        <w:t xml:space="preserve"> </w:t>
      </w:r>
      <w:r w:rsidRPr="0090418B">
        <w:rPr>
          <w:rFonts w:ascii="Times New Roman" w:eastAsia="Times New Roman" w:hAnsi="Times New Roman" w:cs="Times New Roman"/>
          <w:sz w:val="24"/>
          <w:szCs w:val="24"/>
        </w:rPr>
        <w:t>травматолог,</w:t>
      </w:r>
      <w:r w:rsidRPr="0090418B">
        <w:rPr>
          <w:rFonts w:ascii="Times New Roman" w:eastAsia="Times New Roman" w:hAnsi="Times New Roman" w:cs="Times New Roman"/>
          <w:spacing w:val="-4"/>
          <w:sz w:val="24"/>
          <w:szCs w:val="24"/>
        </w:rPr>
        <w:t xml:space="preserve"> </w:t>
      </w:r>
      <w:r w:rsidRPr="0090418B">
        <w:rPr>
          <w:rFonts w:ascii="Times New Roman" w:eastAsia="Times New Roman" w:hAnsi="Times New Roman" w:cs="Times New Roman"/>
          <w:sz w:val="24"/>
          <w:szCs w:val="24"/>
        </w:rPr>
        <w:t>полицейский,</w:t>
      </w:r>
      <w:r w:rsidRPr="0090418B">
        <w:rPr>
          <w:rFonts w:ascii="Times New Roman" w:eastAsia="Times New Roman" w:hAnsi="Times New Roman" w:cs="Times New Roman"/>
          <w:spacing w:val="-5"/>
          <w:sz w:val="24"/>
          <w:szCs w:val="24"/>
        </w:rPr>
        <w:t xml:space="preserve"> </w:t>
      </w:r>
      <w:r w:rsidRPr="0090418B">
        <w:rPr>
          <w:rFonts w:ascii="Times New Roman" w:eastAsia="Times New Roman" w:hAnsi="Times New Roman" w:cs="Times New Roman"/>
          <w:sz w:val="24"/>
          <w:szCs w:val="24"/>
        </w:rPr>
        <w:t>охранник</w:t>
      </w:r>
      <w:r w:rsidRPr="0090418B">
        <w:rPr>
          <w:rFonts w:ascii="Times New Roman" w:eastAsia="Times New Roman" w:hAnsi="Times New Roman" w:cs="Times New Roman"/>
          <w:spacing w:val="-3"/>
          <w:sz w:val="24"/>
          <w:szCs w:val="24"/>
        </w:rPr>
        <w:t xml:space="preserve"> </w:t>
      </w:r>
      <w:r w:rsidRPr="0090418B">
        <w:rPr>
          <w:rFonts w:ascii="Times New Roman" w:eastAsia="Times New Roman" w:hAnsi="Times New Roman" w:cs="Times New Roman"/>
          <w:sz w:val="24"/>
          <w:szCs w:val="24"/>
        </w:rPr>
        <w:t>в</w:t>
      </w:r>
      <w:r w:rsidRPr="0090418B">
        <w:rPr>
          <w:rFonts w:ascii="Times New Roman" w:eastAsia="Times New Roman" w:hAnsi="Times New Roman" w:cs="Times New Roman"/>
          <w:spacing w:val="-4"/>
          <w:sz w:val="24"/>
          <w:szCs w:val="24"/>
        </w:rPr>
        <w:t xml:space="preserve"> </w:t>
      </w:r>
      <w:r w:rsidRPr="0090418B">
        <w:rPr>
          <w:rFonts w:ascii="Times New Roman" w:eastAsia="Times New Roman" w:hAnsi="Times New Roman" w:cs="Times New Roman"/>
          <w:sz w:val="24"/>
          <w:szCs w:val="24"/>
        </w:rPr>
        <w:t>ДОО,</w:t>
      </w:r>
      <w:r w:rsidRPr="0090418B">
        <w:rPr>
          <w:rFonts w:ascii="Times New Roman" w:eastAsia="Times New Roman" w:hAnsi="Times New Roman" w:cs="Times New Roman"/>
          <w:spacing w:val="-5"/>
          <w:sz w:val="24"/>
          <w:szCs w:val="24"/>
        </w:rPr>
        <w:t xml:space="preserve"> </w:t>
      </w:r>
      <w:r w:rsidRPr="0090418B">
        <w:rPr>
          <w:rFonts w:ascii="Times New Roman" w:eastAsia="Times New Roman" w:hAnsi="Times New Roman" w:cs="Times New Roman"/>
          <w:sz w:val="24"/>
          <w:szCs w:val="24"/>
        </w:rPr>
        <w:t>пожарный</w:t>
      </w:r>
      <w:r w:rsidRPr="0090418B">
        <w:rPr>
          <w:rFonts w:ascii="Times New Roman" w:eastAsia="Times New Roman" w:hAnsi="Times New Roman" w:cs="Times New Roman"/>
          <w:spacing w:val="-3"/>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4"/>
          <w:sz w:val="24"/>
          <w:szCs w:val="24"/>
        </w:rPr>
        <w:t xml:space="preserve"> </w:t>
      </w:r>
      <w:r w:rsidRPr="0090418B">
        <w:rPr>
          <w:rFonts w:ascii="Times New Roman" w:eastAsia="Times New Roman" w:hAnsi="Times New Roman" w:cs="Times New Roman"/>
          <w:sz w:val="24"/>
          <w:szCs w:val="24"/>
        </w:rPr>
        <w:t>другие)</w:t>
      </w:r>
      <w:r w:rsidRPr="0090418B">
        <w:rPr>
          <w:rFonts w:ascii="Times New Roman" w:eastAsia="Times New Roman" w:hAnsi="Times New Roman" w:cs="Times New Roman"/>
          <w:spacing w:val="-57"/>
          <w:sz w:val="24"/>
          <w:szCs w:val="24"/>
        </w:rPr>
        <w:t xml:space="preserve"> </w:t>
      </w:r>
      <w:r w:rsidRPr="0090418B">
        <w:rPr>
          <w:rFonts w:ascii="Times New Roman" w:eastAsia="Times New Roman" w:hAnsi="Times New Roman" w:cs="Times New Roman"/>
          <w:sz w:val="24"/>
          <w:szCs w:val="24"/>
        </w:rPr>
        <w:t>с целью обогащения представлений детей о безопасном поведении дома, на улице, в природе,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 ДОО, в местах большого скопления людей: в магазинах, на вокзалах, на праздниках, в</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развлекательных</w:t>
      </w:r>
      <w:r w:rsidRPr="0090418B">
        <w:rPr>
          <w:rFonts w:ascii="Times New Roman" w:eastAsia="Times New Roman" w:hAnsi="Times New Roman" w:cs="Times New Roman"/>
          <w:spacing w:val="-2"/>
          <w:sz w:val="24"/>
          <w:szCs w:val="24"/>
        </w:rPr>
        <w:t xml:space="preserve"> </w:t>
      </w:r>
      <w:r w:rsidRPr="0090418B">
        <w:rPr>
          <w:rFonts w:ascii="Times New Roman" w:eastAsia="Times New Roman" w:hAnsi="Times New Roman" w:cs="Times New Roman"/>
          <w:sz w:val="24"/>
          <w:szCs w:val="24"/>
        </w:rPr>
        <w:t>центрах</w:t>
      </w:r>
      <w:r w:rsidRPr="0090418B">
        <w:rPr>
          <w:rFonts w:ascii="Times New Roman" w:eastAsia="Times New Roman" w:hAnsi="Times New Roman" w:cs="Times New Roman"/>
          <w:spacing w:val="2"/>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2"/>
          <w:sz w:val="24"/>
          <w:szCs w:val="24"/>
        </w:rPr>
        <w:t xml:space="preserve"> </w:t>
      </w:r>
      <w:r w:rsidRPr="0090418B">
        <w:rPr>
          <w:rFonts w:ascii="Times New Roman" w:eastAsia="Times New Roman" w:hAnsi="Times New Roman" w:cs="Times New Roman"/>
          <w:sz w:val="24"/>
          <w:szCs w:val="24"/>
        </w:rPr>
        <w:t>парках.</w:t>
      </w:r>
    </w:p>
    <w:p w:rsidR="0090418B" w:rsidRPr="0090418B" w:rsidRDefault="0090418B" w:rsidP="00FE1B3F">
      <w:pPr>
        <w:widowControl w:val="0"/>
        <w:tabs>
          <w:tab w:val="left" w:pos="1418"/>
        </w:tabs>
        <w:autoSpaceDE w:val="0"/>
        <w:autoSpaceDN w:val="0"/>
        <w:spacing w:after="0" w:line="360" w:lineRule="auto"/>
        <w:ind w:firstLine="567"/>
        <w:jc w:val="both"/>
        <w:rPr>
          <w:rFonts w:ascii="Times New Roman" w:eastAsia="Times New Roman" w:hAnsi="Times New Roman" w:cs="Times New Roman"/>
          <w:sz w:val="24"/>
          <w:szCs w:val="24"/>
        </w:rPr>
      </w:pPr>
      <w:r w:rsidRPr="0090418B">
        <w:rPr>
          <w:rFonts w:ascii="Times New Roman" w:eastAsia="Times New Roman" w:hAnsi="Times New Roman" w:cs="Times New Roman"/>
          <w:sz w:val="24"/>
          <w:szCs w:val="24"/>
        </w:rPr>
        <w:t>Обсуждает с детьми правила безопасного общения и взаимодействия со сверстниками в</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разных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жизненных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ситуациях,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поощряет</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стремление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детей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дошкольного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возраста</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создать</w:t>
      </w:r>
      <w:r w:rsidRPr="0090418B">
        <w:rPr>
          <w:rFonts w:ascii="Times New Roman" w:eastAsia="Times New Roman" w:hAnsi="Times New Roman" w:cs="Times New Roman"/>
          <w:spacing w:val="-57"/>
          <w:sz w:val="24"/>
          <w:szCs w:val="24"/>
        </w:rPr>
        <w:t xml:space="preserve"> </w:t>
      </w:r>
      <w:r w:rsidRPr="0090418B">
        <w:rPr>
          <w:rFonts w:ascii="Times New Roman" w:eastAsia="Times New Roman" w:hAnsi="Times New Roman" w:cs="Times New Roman"/>
          <w:sz w:val="24"/>
          <w:szCs w:val="24"/>
        </w:rPr>
        <w:t>правила</w:t>
      </w:r>
      <w:r w:rsidRPr="0090418B">
        <w:rPr>
          <w:rFonts w:ascii="Times New Roman" w:eastAsia="Times New Roman" w:hAnsi="Times New Roman" w:cs="Times New Roman"/>
          <w:spacing w:val="-2"/>
          <w:sz w:val="24"/>
          <w:szCs w:val="24"/>
        </w:rPr>
        <w:t xml:space="preserve"> </w:t>
      </w:r>
      <w:r w:rsidRPr="0090418B">
        <w:rPr>
          <w:rFonts w:ascii="Times New Roman" w:eastAsia="Times New Roman" w:hAnsi="Times New Roman" w:cs="Times New Roman"/>
          <w:sz w:val="24"/>
          <w:szCs w:val="24"/>
        </w:rPr>
        <w:t>безопасного общения в</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группе.</w:t>
      </w:r>
    </w:p>
    <w:p w:rsidR="0090418B" w:rsidRPr="0090418B" w:rsidRDefault="0090418B" w:rsidP="00FE1B3F">
      <w:pPr>
        <w:widowControl w:val="0"/>
        <w:tabs>
          <w:tab w:val="left" w:pos="1418"/>
        </w:tabs>
        <w:autoSpaceDE w:val="0"/>
        <w:autoSpaceDN w:val="0"/>
        <w:spacing w:after="0" w:line="360" w:lineRule="auto"/>
        <w:ind w:firstLine="567"/>
        <w:jc w:val="both"/>
        <w:rPr>
          <w:rFonts w:ascii="Times New Roman" w:eastAsia="Times New Roman" w:hAnsi="Times New Roman" w:cs="Times New Roman"/>
          <w:sz w:val="24"/>
          <w:szCs w:val="24"/>
        </w:rPr>
      </w:pPr>
      <w:r w:rsidRPr="0090418B">
        <w:rPr>
          <w:rFonts w:ascii="Times New Roman" w:eastAsia="Times New Roman" w:hAnsi="Times New Roman" w:cs="Times New Roman"/>
          <w:sz w:val="24"/>
          <w:szCs w:val="24"/>
        </w:rPr>
        <w:t>Обсуждает с детьми безопасные правила использования цифровых ресурсов, правила</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пользования</w:t>
      </w:r>
      <w:r w:rsidRPr="0090418B">
        <w:rPr>
          <w:rFonts w:ascii="Times New Roman" w:eastAsia="Times New Roman" w:hAnsi="Times New Roman" w:cs="Times New Roman"/>
          <w:spacing w:val="9"/>
          <w:sz w:val="24"/>
          <w:szCs w:val="24"/>
        </w:rPr>
        <w:t xml:space="preserve"> </w:t>
      </w:r>
      <w:r w:rsidRPr="0090418B">
        <w:rPr>
          <w:rFonts w:ascii="Times New Roman" w:eastAsia="Times New Roman" w:hAnsi="Times New Roman" w:cs="Times New Roman"/>
          <w:sz w:val="24"/>
          <w:szCs w:val="24"/>
        </w:rPr>
        <w:t>мобильными</w:t>
      </w:r>
      <w:r w:rsidRPr="0090418B">
        <w:rPr>
          <w:rFonts w:ascii="Times New Roman" w:eastAsia="Times New Roman" w:hAnsi="Times New Roman" w:cs="Times New Roman"/>
          <w:spacing w:val="11"/>
          <w:sz w:val="24"/>
          <w:szCs w:val="24"/>
        </w:rPr>
        <w:t xml:space="preserve"> </w:t>
      </w:r>
      <w:r w:rsidRPr="0090418B">
        <w:rPr>
          <w:rFonts w:ascii="Times New Roman" w:eastAsia="Times New Roman" w:hAnsi="Times New Roman" w:cs="Times New Roman"/>
          <w:sz w:val="24"/>
          <w:szCs w:val="24"/>
        </w:rPr>
        <w:t>телефонами</w:t>
      </w:r>
      <w:r w:rsidRPr="0090418B">
        <w:rPr>
          <w:rFonts w:ascii="Times New Roman" w:eastAsia="Times New Roman" w:hAnsi="Times New Roman" w:cs="Times New Roman"/>
          <w:spacing w:val="11"/>
          <w:sz w:val="24"/>
          <w:szCs w:val="24"/>
        </w:rPr>
        <w:t xml:space="preserve"> </w:t>
      </w:r>
      <w:r w:rsidRPr="0090418B">
        <w:rPr>
          <w:rFonts w:ascii="Times New Roman" w:eastAsia="Times New Roman" w:hAnsi="Times New Roman" w:cs="Times New Roman"/>
          <w:sz w:val="24"/>
          <w:szCs w:val="24"/>
        </w:rPr>
        <w:t>с</w:t>
      </w:r>
      <w:r w:rsidRPr="0090418B">
        <w:rPr>
          <w:rFonts w:ascii="Times New Roman" w:eastAsia="Times New Roman" w:hAnsi="Times New Roman" w:cs="Times New Roman"/>
          <w:spacing w:val="15"/>
          <w:sz w:val="24"/>
          <w:szCs w:val="24"/>
        </w:rPr>
        <w:t xml:space="preserve"> </w:t>
      </w:r>
      <w:r w:rsidRPr="0090418B">
        <w:rPr>
          <w:rFonts w:ascii="Times New Roman" w:eastAsia="Times New Roman" w:hAnsi="Times New Roman" w:cs="Times New Roman"/>
          <w:sz w:val="24"/>
          <w:szCs w:val="24"/>
        </w:rPr>
        <w:t>учётом</w:t>
      </w:r>
      <w:r w:rsidRPr="0090418B">
        <w:rPr>
          <w:rFonts w:ascii="Times New Roman" w:eastAsia="Times New Roman" w:hAnsi="Times New Roman" w:cs="Times New Roman"/>
          <w:spacing w:val="10"/>
          <w:sz w:val="24"/>
          <w:szCs w:val="24"/>
        </w:rPr>
        <w:t xml:space="preserve"> </w:t>
      </w:r>
      <w:r w:rsidRPr="0090418B">
        <w:rPr>
          <w:rFonts w:ascii="Times New Roman" w:eastAsia="Times New Roman" w:hAnsi="Times New Roman" w:cs="Times New Roman"/>
          <w:sz w:val="24"/>
          <w:szCs w:val="24"/>
        </w:rPr>
        <w:t>требований</w:t>
      </w:r>
      <w:r w:rsidRPr="0090418B">
        <w:rPr>
          <w:rFonts w:ascii="Times New Roman" w:eastAsia="Times New Roman" w:hAnsi="Times New Roman" w:cs="Times New Roman"/>
          <w:spacing w:val="11"/>
          <w:sz w:val="24"/>
          <w:szCs w:val="24"/>
        </w:rPr>
        <w:t xml:space="preserve"> </w:t>
      </w:r>
      <w:r w:rsidRPr="0090418B">
        <w:rPr>
          <w:rFonts w:ascii="Times New Roman" w:eastAsia="Times New Roman" w:hAnsi="Times New Roman" w:cs="Times New Roman"/>
          <w:sz w:val="24"/>
          <w:szCs w:val="24"/>
        </w:rPr>
        <w:t>Санитарных</w:t>
      </w:r>
      <w:r w:rsidRPr="0090418B">
        <w:rPr>
          <w:rFonts w:ascii="Times New Roman" w:eastAsia="Times New Roman" w:hAnsi="Times New Roman" w:cs="Times New Roman"/>
          <w:spacing w:val="12"/>
          <w:sz w:val="24"/>
          <w:szCs w:val="24"/>
        </w:rPr>
        <w:t xml:space="preserve"> </w:t>
      </w:r>
      <w:r w:rsidRPr="0090418B">
        <w:rPr>
          <w:rFonts w:ascii="Times New Roman" w:eastAsia="Times New Roman" w:hAnsi="Times New Roman" w:cs="Times New Roman"/>
          <w:sz w:val="24"/>
          <w:szCs w:val="24"/>
        </w:rPr>
        <w:t>правил</w:t>
      </w:r>
      <w:r w:rsidRPr="0090418B">
        <w:rPr>
          <w:rFonts w:ascii="Times New Roman" w:eastAsia="Times New Roman" w:hAnsi="Times New Roman" w:cs="Times New Roman"/>
          <w:spacing w:val="9"/>
          <w:sz w:val="24"/>
          <w:szCs w:val="24"/>
        </w:rPr>
        <w:t xml:space="preserve"> </w:t>
      </w:r>
      <w:r w:rsidRPr="0090418B">
        <w:rPr>
          <w:rFonts w:ascii="Times New Roman" w:eastAsia="Times New Roman" w:hAnsi="Times New Roman" w:cs="Times New Roman"/>
          <w:sz w:val="24"/>
          <w:szCs w:val="24"/>
        </w:rPr>
        <w:t>СП</w:t>
      </w:r>
      <w:r w:rsidRPr="0090418B">
        <w:rPr>
          <w:rFonts w:ascii="Times New Roman" w:eastAsia="Times New Roman" w:hAnsi="Times New Roman" w:cs="Times New Roman"/>
          <w:spacing w:val="10"/>
          <w:sz w:val="24"/>
          <w:szCs w:val="24"/>
        </w:rPr>
        <w:t xml:space="preserve"> </w:t>
      </w:r>
      <w:r w:rsidRPr="0090418B">
        <w:rPr>
          <w:rFonts w:ascii="Times New Roman" w:eastAsia="Times New Roman" w:hAnsi="Times New Roman" w:cs="Times New Roman"/>
          <w:sz w:val="24"/>
          <w:szCs w:val="24"/>
        </w:rPr>
        <w:t>2.4.3648-</w:t>
      </w:r>
    </w:p>
    <w:p w:rsidR="0090418B" w:rsidRPr="0090418B" w:rsidRDefault="0090418B" w:rsidP="00FE1B3F">
      <w:pPr>
        <w:widowControl w:val="0"/>
        <w:tabs>
          <w:tab w:val="left" w:pos="1418"/>
        </w:tabs>
        <w:autoSpaceDE w:val="0"/>
        <w:autoSpaceDN w:val="0"/>
        <w:spacing w:after="0" w:line="360" w:lineRule="auto"/>
        <w:jc w:val="both"/>
        <w:rPr>
          <w:rFonts w:ascii="Times New Roman" w:eastAsia="Times New Roman" w:hAnsi="Times New Roman" w:cs="Times New Roman"/>
          <w:sz w:val="24"/>
          <w:szCs w:val="24"/>
        </w:rPr>
      </w:pPr>
      <w:r w:rsidRPr="0090418B">
        <w:rPr>
          <w:rFonts w:ascii="Times New Roman" w:eastAsia="Times New Roman" w:hAnsi="Times New Roman" w:cs="Times New Roman"/>
          <w:sz w:val="24"/>
          <w:szCs w:val="24"/>
        </w:rPr>
        <w:t>20</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«Санитарно-эпидемиологические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требования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к</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организациям</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воспитания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обучения,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отдыха</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оздоровления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детей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молодежи»,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утверждённых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постановлением</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Главного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государственного санитарного врача Российской Федерации от 28 сентября 2020 г. № 28</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(зарегистрировано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Министерством</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юстиции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Российской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Федерации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18</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декабря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2020</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г,</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lastRenderedPageBreak/>
        <w:t>регистрационный № 61573), действующим до 1 января 2027 года (далее - СП 2.4.3648-20), и</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Санитарных правил и норм СанПиН 1.2.3685-21 «Гигиенические нормативы и требования к</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обеспечению безопасности и (или) безвредности для человека факторов среды обитания»,</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утверждённых</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постановлением</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Главного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государственного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санитарного</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врача</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Российской</w:t>
      </w:r>
      <w:r w:rsidRPr="0090418B">
        <w:rPr>
          <w:rFonts w:ascii="Times New Roman" w:eastAsia="Times New Roman" w:hAnsi="Times New Roman" w:cs="Times New Roman"/>
          <w:spacing w:val="-57"/>
          <w:sz w:val="24"/>
          <w:szCs w:val="24"/>
        </w:rPr>
        <w:t xml:space="preserve"> </w:t>
      </w:r>
      <w:r w:rsidRPr="0090418B">
        <w:rPr>
          <w:rFonts w:ascii="Times New Roman" w:eastAsia="Times New Roman" w:hAnsi="Times New Roman" w:cs="Times New Roman"/>
          <w:sz w:val="24"/>
          <w:szCs w:val="24"/>
        </w:rPr>
        <w:t>Федерации от 28 января 2021 г. № 2 (зарегистрировано Министерством юстиции Российской</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Федерации 29 января 2021 г., регистрационный № 62296), действующим до 1 марта 2027 года</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(далее</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СанПиН</w:t>
      </w:r>
      <w:r w:rsidRPr="0090418B">
        <w:rPr>
          <w:rFonts w:ascii="Times New Roman" w:eastAsia="Times New Roman" w:hAnsi="Times New Roman" w:cs="Times New Roman"/>
          <w:spacing w:val="-1"/>
          <w:sz w:val="24"/>
          <w:szCs w:val="24"/>
        </w:rPr>
        <w:t xml:space="preserve"> </w:t>
      </w:r>
      <w:r w:rsidRPr="0090418B">
        <w:rPr>
          <w:rFonts w:ascii="Times New Roman" w:eastAsia="Times New Roman" w:hAnsi="Times New Roman" w:cs="Times New Roman"/>
          <w:sz w:val="24"/>
          <w:szCs w:val="24"/>
        </w:rPr>
        <w:t>1.2.3685-21).</w:t>
      </w:r>
    </w:p>
    <w:p w:rsidR="00BC5F43" w:rsidRPr="00A43359" w:rsidRDefault="005D35D8"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r w:rsidRPr="00A43359">
        <w:rPr>
          <w:rFonts w:ascii="Times New Roman" w:eastAsia="Times New Roman" w:hAnsi="Times New Roman" w:cs="Times New Roman"/>
          <w:b/>
          <w:sz w:val="24"/>
          <w:szCs w:val="24"/>
        </w:rPr>
        <w:t>2.1.1.7</w:t>
      </w:r>
      <w:r w:rsidR="00BC5F43" w:rsidRPr="00A43359">
        <w:rPr>
          <w:rFonts w:ascii="Times New Roman" w:eastAsia="Times New Roman" w:hAnsi="Times New Roman" w:cs="Times New Roman"/>
          <w:b/>
          <w:sz w:val="24"/>
          <w:szCs w:val="24"/>
        </w:rPr>
        <w:t>. 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BC5F43" w:rsidRPr="00A4335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A43359">
        <w:rPr>
          <w:rFonts w:ascii="Times New Roman" w:eastAsia="Times New Roman" w:hAnsi="Times New Roman" w:cs="Times New Roman"/>
          <w:sz w:val="24"/>
          <w:szCs w:val="24"/>
        </w:rPr>
        <w:t>•</w:t>
      </w:r>
      <w:r w:rsidRPr="00A43359">
        <w:rPr>
          <w:rFonts w:ascii="Times New Roman" w:eastAsia="Times New Roman" w:hAnsi="Times New Roman" w:cs="Times New Roman"/>
          <w:sz w:val="24"/>
          <w:szCs w:val="24"/>
        </w:rPr>
        <w:tab/>
        <w:t>воспитание уважения к своей семье, своему населенному пункту, родному краю, своей стране;</w:t>
      </w:r>
    </w:p>
    <w:p w:rsidR="00BC5F43" w:rsidRPr="00A4335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A43359">
        <w:rPr>
          <w:rFonts w:ascii="Times New Roman" w:eastAsia="Times New Roman" w:hAnsi="Times New Roman" w:cs="Times New Roman"/>
          <w:sz w:val="24"/>
          <w:szCs w:val="24"/>
        </w:rPr>
        <w:t>•</w:t>
      </w:r>
      <w:r w:rsidRPr="00A43359">
        <w:rPr>
          <w:rFonts w:ascii="Times New Roman" w:eastAsia="Times New Roman" w:hAnsi="Times New Roman" w:cs="Times New Roman"/>
          <w:sz w:val="24"/>
          <w:szCs w:val="24"/>
        </w:rPr>
        <w:tab/>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BC5F43" w:rsidRPr="00A4335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A43359">
        <w:rPr>
          <w:rFonts w:ascii="Times New Roman" w:eastAsia="Times New Roman" w:hAnsi="Times New Roman" w:cs="Times New Roman"/>
          <w:sz w:val="24"/>
          <w:szCs w:val="24"/>
        </w:rPr>
        <w:t>•</w:t>
      </w:r>
      <w:r w:rsidRPr="00A43359">
        <w:rPr>
          <w:rFonts w:ascii="Times New Roman" w:eastAsia="Times New Roman" w:hAnsi="Times New Roman" w:cs="Times New Roman"/>
          <w:sz w:val="24"/>
          <w:szCs w:val="24"/>
        </w:rPr>
        <w:tab/>
        <w:t>воспитание ценностного отношения к культурному наследию своего народа, к нравственным и культурным традициям России;</w:t>
      </w:r>
    </w:p>
    <w:p w:rsidR="00BC5F43" w:rsidRPr="00A4335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A43359">
        <w:rPr>
          <w:rFonts w:ascii="Times New Roman" w:eastAsia="Times New Roman" w:hAnsi="Times New Roman" w:cs="Times New Roman"/>
          <w:sz w:val="24"/>
          <w:szCs w:val="24"/>
        </w:rPr>
        <w:t>•</w:t>
      </w:r>
      <w:r w:rsidRPr="00A43359">
        <w:rPr>
          <w:rFonts w:ascii="Times New Roman" w:eastAsia="Times New Roman" w:hAnsi="Times New Roman" w:cs="Times New Roman"/>
          <w:sz w:val="24"/>
          <w:szCs w:val="24"/>
        </w:rPr>
        <w:tab/>
        <w:t>содействие становлению целостной картины мира, основанной на представлениях о добре и зле, красоте и уродстве, правде и лжи;</w:t>
      </w:r>
    </w:p>
    <w:p w:rsidR="00BC5F43" w:rsidRPr="00A4335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A43359">
        <w:rPr>
          <w:rFonts w:ascii="Times New Roman" w:eastAsia="Times New Roman" w:hAnsi="Times New Roman" w:cs="Times New Roman"/>
          <w:sz w:val="24"/>
          <w:szCs w:val="24"/>
        </w:rPr>
        <w:t>•</w:t>
      </w:r>
      <w:r w:rsidRPr="00A43359">
        <w:rPr>
          <w:rFonts w:ascii="Times New Roman" w:eastAsia="Times New Roman" w:hAnsi="Times New Roman" w:cs="Times New Roman"/>
          <w:sz w:val="24"/>
          <w:szCs w:val="24"/>
        </w:rPr>
        <w:tab/>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BC5F43" w:rsidRPr="00A4335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A43359">
        <w:rPr>
          <w:rFonts w:ascii="Times New Roman" w:eastAsia="Times New Roman" w:hAnsi="Times New Roman" w:cs="Times New Roman"/>
          <w:sz w:val="24"/>
          <w:szCs w:val="24"/>
        </w:rPr>
        <w:t>•</w:t>
      </w:r>
      <w:r w:rsidRPr="00A43359">
        <w:rPr>
          <w:rFonts w:ascii="Times New Roman" w:eastAsia="Times New Roman" w:hAnsi="Times New Roman" w:cs="Times New Roman"/>
          <w:sz w:val="24"/>
          <w:szCs w:val="24"/>
        </w:rPr>
        <w:tab/>
        <w:t>создание условий для возникновения у ребёнка нравственного, социально значимого поступка, приобретения ребёнком опыта милосердия и заботы;</w:t>
      </w:r>
    </w:p>
    <w:p w:rsidR="00BC5F43" w:rsidRPr="00A4335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A43359">
        <w:rPr>
          <w:rFonts w:ascii="Times New Roman" w:eastAsia="Times New Roman" w:hAnsi="Times New Roman" w:cs="Times New Roman"/>
          <w:sz w:val="24"/>
          <w:szCs w:val="24"/>
        </w:rPr>
        <w:t>•</w:t>
      </w:r>
      <w:r w:rsidRPr="00A43359">
        <w:rPr>
          <w:rFonts w:ascii="Times New Roman" w:eastAsia="Times New Roman" w:hAnsi="Times New Roman" w:cs="Times New Roman"/>
          <w:sz w:val="24"/>
          <w:szCs w:val="24"/>
        </w:rPr>
        <w:tab/>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BC5F43" w:rsidRPr="00A4335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A43359">
        <w:rPr>
          <w:rFonts w:ascii="Times New Roman" w:eastAsia="Times New Roman" w:hAnsi="Times New Roman" w:cs="Times New Roman"/>
          <w:sz w:val="24"/>
          <w:szCs w:val="24"/>
        </w:rPr>
        <w:t>•</w:t>
      </w:r>
      <w:r w:rsidRPr="00A43359">
        <w:rPr>
          <w:rFonts w:ascii="Times New Roman" w:eastAsia="Times New Roman" w:hAnsi="Times New Roman" w:cs="Times New Roman"/>
          <w:sz w:val="24"/>
          <w:szCs w:val="24"/>
        </w:rPr>
        <w:tab/>
        <w:t>формирование способности бережно и уважительно относиться к результатам своего труда и труда других людей.</w:t>
      </w:r>
    </w:p>
    <w:p w:rsidR="00BC5F43" w:rsidRDefault="00A43359"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r w:rsidRPr="00A43359">
        <w:rPr>
          <w:rFonts w:ascii="Times New Roman" w:eastAsia="Times New Roman" w:hAnsi="Times New Roman" w:cs="Times New Roman"/>
          <w:b/>
          <w:sz w:val="24"/>
          <w:szCs w:val="24"/>
        </w:rPr>
        <w:t>Методики и технологии для решения задач образовательной области «Социально- коммуникативное развитие:</w:t>
      </w:r>
    </w:p>
    <w:tbl>
      <w:tblPr>
        <w:tblStyle w:val="a3"/>
        <w:tblW w:w="0" w:type="auto"/>
        <w:tblLook w:val="04A0" w:firstRow="1" w:lastRow="0" w:firstColumn="1" w:lastColumn="0" w:noHBand="0" w:noVBand="1"/>
      </w:tblPr>
      <w:tblGrid>
        <w:gridCol w:w="2962"/>
        <w:gridCol w:w="4517"/>
        <w:gridCol w:w="2487"/>
      </w:tblGrid>
      <w:tr w:rsidR="00D21FAC" w:rsidRPr="00D21FAC" w:rsidTr="00CD75D4">
        <w:tc>
          <w:tcPr>
            <w:tcW w:w="2962" w:type="dxa"/>
          </w:tcPr>
          <w:p w:rsidR="00D21FAC" w:rsidRPr="00D21FAC" w:rsidRDefault="00D21FAC" w:rsidP="00D21FAC">
            <w:pPr>
              <w:shd w:val="clear" w:color="auto" w:fill="FFFFFF" w:themeFill="background1"/>
              <w:spacing w:before="4"/>
              <w:jc w:val="center"/>
              <w:rPr>
                <w:rFonts w:ascii="Times New Roman" w:eastAsia="Times New Roman" w:hAnsi="Times New Roman" w:cs="Times New Roman"/>
                <w:b/>
                <w:sz w:val="24"/>
                <w:szCs w:val="24"/>
              </w:rPr>
            </w:pPr>
            <w:r w:rsidRPr="00D21FAC">
              <w:rPr>
                <w:rFonts w:ascii="Times New Roman" w:eastAsia="Times New Roman" w:hAnsi="Times New Roman" w:cs="Times New Roman"/>
                <w:b/>
                <w:sz w:val="24"/>
                <w:szCs w:val="24"/>
              </w:rPr>
              <w:t>Автор</w:t>
            </w:r>
            <w:r w:rsidRPr="00D21FAC">
              <w:rPr>
                <w:rFonts w:ascii="Times New Roman" w:eastAsia="Times New Roman" w:hAnsi="Times New Roman" w:cs="Times New Roman"/>
                <w:b/>
                <w:spacing w:val="1"/>
                <w:sz w:val="24"/>
                <w:szCs w:val="24"/>
              </w:rPr>
              <w:t xml:space="preserve"> </w:t>
            </w:r>
            <w:r w:rsidRPr="00D21FAC">
              <w:rPr>
                <w:rFonts w:ascii="Times New Roman" w:eastAsia="Times New Roman" w:hAnsi="Times New Roman" w:cs="Times New Roman"/>
                <w:b/>
                <w:sz w:val="24"/>
                <w:szCs w:val="24"/>
              </w:rPr>
              <w:t>составитель</w:t>
            </w:r>
          </w:p>
        </w:tc>
        <w:tc>
          <w:tcPr>
            <w:tcW w:w="4517" w:type="dxa"/>
          </w:tcPr>
          <w:p w:rsidR="00D21FAC" w:rsidRPr="00D21FAC" w:rsidRDefault="00D21FAC" w:rsidP="00D21FAC">
            <w:pPr>
              <w:shd w:val="clear" w:color="auto" w:fill="FFFFFF" w:themeFill="background1"/>
              <w:spacing w:before="1"/>
              <w:jc w:val="center"/>
              <w:rPr>
                <w:rFonts w:ascii="Times New Roman" w:eastAsia="Times New Roman" w:hAnsi="Times New Roman" w:cs="Times New Roman"/>
                <w:b/>
                <w:sz w:val="24"/>
                <w:szCs w:val="24"/>
              </w:rPr>
            </w:pPr>
            <w:r w:rsidRPr="00D21FAC">
              <w:rPr>
                <w:rFonts w:ascii="Times New Roman" w:eastAsia="Times New Roman" w:hAnsi="Times New Roman" w:cs="Times New Roman"/>
                <w:b/>
                <w:sz w:val="24"/>
                <w:szCs w:val="24"/>
              </w:rPr>
              <w:t>Наименование</w:t>
            </w:r>
            <w:r w:rsidRPr="00D21FAC">
              <w:rPr>
                <w:rFonts w:ascii="Times New Roman" w:eastAsia="Times New Roman" w:hAnsi="Times New Roman" w:cs="Times New Roman"/>
                <w:b/>
                <w:spacing w:val="-1"/>
                <w:sz w:val="24"/>
                <w:szCs w:val="24"/>
              </w:rPr>
              <w:t xml:space="preserve"> </w:t>
            </w:r>
            <w:r w:rsidRPr="00D21FAC">
              <w:rPr>
                <w:rFonts w:ascii="Times New Roman" w:eastAsia="Times New Roman" w:hAnsi="Times New Roman" w:cs="Times New Roman"/>
                <w:b/>
                <w:sz w:val="24"/>
                <w:szCs w:val="24"/>
              </w:rPr>
              <w:t>издания</w:t>
            </w:r>
          </w:p>
        </w:tc>
        <w:tc>
          <w:tcPr>
            <w:tcW w:w="2487" w:type="dxa"/>
          </w:tcPr>
          <w:p w:rsidR="00D21FAC" w:rsidRPr="00D21FAC" w:rsidRDefault="00D21FAC" w:rsidP="00D21FAC">
            <w:pPr>
              <w:shd w:val="clear" w:color="auto" w:fill="FFFFFF" w:themeFill="background1"/>
              <w:spacing w:before="1"/>
              <w:jc w:val="center"/>
              <w:rPr>
                <w:rFonts w:ascii="Times New Roman" w:eastAsia="Times New Roman" w:hAnsi="Times New Roman" w:cs="Times New Roman"/>
                <w:b/>
                <w:sz w:val="24"/>
                <w:szCs w:val="24"/>
              </w:rPr>
            </w:pPr>
            <w:r w:rsidRPr="00D21FAC">
              <w:rPr>
                <w:rFonts w:ascii="Times New Roman" w:eastAsia="Times New Roman" w:hAnsi="Times New Roman" w:cs="Times New Roman"/>
                <w:b/>
                <w:sz w:val="24"/>
                <w:szCs w:val="24"/>
              </w:rPr>
              <w:t>Издательство</w:t>
            </w:r>
          </w:p>
        </w:tc>
      </w:tr>
      <w:tr w:rsidR="00D21FAC" w:rsidRPr="00D21FAC" w:rsidTr="00CD75D4">
        <w:tc>
          <w:tcPr>
            <w:tcW w:w="2962" w:type="dxa"/>
          </w:tcPr>
          <w:p w:rsidR="00D21FAC" w:rsidRPr="00D21FAC" w:rsidRDefault="00D21FAC" w:rsidP="00D21FAC">
            <w:pPr>
              <w:shd w:val="clear" w:color="auto" w:fill="FFFFFF" w:themeFill="background1"/>
              <w:rPr>
                <w:rFonts w:ascii="Times New Roman" w:eastAsia="Times New Roman" w:hAnsi="Times New Roman" w:cs="Times New Roman"/>
                <w:sz w:val="24"/>
                <w:szCs w:val="24"/>
              </w:rPr>
            </w:pPr>
            <w:r w:rsidRPr="00D21FAC">
              <w:rPr>
                <w:rFonts w:ascii="Times New Roman" w:eastAsia="Times New Roman" w:hAnsi="Times New Roman" w:cs="Times New Roman"/>
                <w:sz w:val="24"/>
                <w:szCs w:val="24"/>
              </w:rPr>
              <w:t>Н.Н.Авдеева</w:t>
            </w:r>
          </w:p>
          <w:p w:rsidR="00D21FAC" w:rsidRPr="00D21FAC" w:rsidRDefault="00D21FAC" w:rsidP="00D21FAC">
            <w:pPr>
              <w:shd w:val="clear" w:color="auto" w:fill="FFFFFF" w:themeFill="background1"/>
              <w:spacing w:before="2"/>
              <w:rPr>
                <w:rFonts w:ascii="Times New Roman" w:eastAsia="Times New Roman" w:hAnsi="Times New Roman" w:cs="Times New Roman"/>
                <w:sz w:val="24"/>
                <w:szCs w:val="24"/>
              </w:rPr>
            </w:pPr>
            <w:r w:rsidRPr="00D21FAC">
              <w:rPr>
                <w:rFonts w:ascii="Times New Roman" w:eastAsia="Times New Roman" w:hAnsi="Times New Roman" w:cs="Times New Roman"/>
                <w:sz w:val="24"/>
                <w:szCs w:val="24"/>
              </w:rPr>
              <w:lastRenderedPageBreak/>
              <w:t>О.Л.Князева</w:t>
            </w:r>
            <w:r w:rsidR="00A03C9B">
              <w:rPr>
                <w:rFonts w:ascii="Times New Roman" w:eastAsia="Times New Roman" w:hAnsi="Times New Roman" w:cs="Times New Roman"/>
                <w:sz w:val="24"/>
                <w:szCs w:val="24"/>
              </w:rPr>
              <w:t>,</w:t>
            </w:r>
            <w:r w:rsidRPr="00D21FAC">
              <w:rPr>
                <w:rFonts w:ascii="Times New Roman" w:eastAsia="Times New Roman" w:hAnsi="Times New Roman" w:cs="Times New Roman"/>
                <w:spacing w:val="-7"/>
                <w:sz w:val="24"/>
                <w:szCs w:val="24"/>
              </w:rPr>
              <w:t xml:space="preserve"> </w:t>
            </w:r>
            <w:r w:rsidRPr="00D21FAC">
              <w:rPr>
                <w:rFonts w:ascii="Times New Roman" w:eastAsia="Times New Roman" w:hAnsi="Times New Roman" w:cs="Times New Roman"/>
                <w:sz w:val="24"/>
                <w:szCs w:val="24"/>
              </w:rPr>
              <w:t>Р.Б.Стеркина</w:t>
            </w:r>
          </w:p>
        </w:tc>
        <w:tc>
          <w:tcPr>
            <w:tcW w:w="4517" w:type="dxa"/>
          </w:tcPr>
          <w:p w:rsidR="00D21FAC" w:rsidRPr="00D21FAC" w:rsidRDefault="00D21FAC" w:rsidP="00D21FAC">
            <w:pPr>
              <w:shd w:val="clear" w:color="auto" w:fill="FFFFFF" w:themeFill="background1"/>
              <w:rPr>
                <w:rFonts w:ascii="Times New Roman" w:eastAsia="Times New Roman" w:hAnsi="Times New Roman" w:cs="Times New Roman"/>
                <w:sz w:val="24"/>
                <w:szCs w:val="24"/>
              </w:rPr>
            </w:pPr>
            <w:r w:rsidRPr="00D21FAC">
              <w:rPr>
                <w:rFonts w:ascii="Times New Roman" w:eastAsia="Times New Roman" w:hAnsi="Times New Roman" w:cs="Times New Roman"/>
                <w:sz w:val="24"/>
                <w:szCs w:val="24"/>
              </w:rPr>
              <w:lastRenderedPageBreak/>
              <w:t>Безопасность</w:t>
            </w:r>
          </w:p>
        </w:tc>
        <w:tc>
          <w:tcPr>
            <w:tcW w:w="2487" w:type="dxa"/>
          </w:tcPr>
          <w:p w:rsidR="00D21FAC" w:rsidRPr="00D21FAC" w:rsidRDefault="00D21FAC" w:rsidP="00D21FAC">
            <w:pPr>
              <w:shd w:val="clear" w:color="auto" w:fill="FFFFFF" w:themeFill="background1"/>
              <w:rPr>
                <w:rFonts w:ascii="Times New Roman" w:eastAsia="Times New Roman" w:hAnsi="Times New Roman" w:cs="Times New Roman"/>
                <w:sz w:val="24"/>
                <w:szCs w:val="24"/>
              </w:rPr>
            </w:pPr>
            <w:r w:rsidRPr="00D21FAC">
              <w:rPr>
                <w:rFonts w:ascii="Times New Roman" w:eastAsia="Times New Roman" w:hAnsi="Times New Roman" w:cs="Times New Roman"/>
                <w:sz w:val="24"/>
                <w:szCs w:val="24"/>
              </w:rPr>
              <w:t>Санкт-Петербург</w:t>
            </w:r>
          </w:p>
          <w:p w:rsidR="00D21FAC" w:rsidRPr="00D21FAC" w:rsidRDefault="00D21FAC" w:rsidP="00D21FAC">
            <w:pPr>
              <w:shd w:val="clear" w:color="auto" w:fill="FFFFFF" w:themeFill="background1"/>
              <w:spacing w:before="2"/>
              <w:rPr>
                <w:rFonts w:ascii="Times New Roman" w:eastAsia="Times New Roman" w:hAnsi="Times New Roman" w:cs="Times New Roman"/>
                <w:sz w:val="24"/>
                <w:szCs w:val="24"/>
              </w:rPr>
            </w:pPr>
            <w:r w:rsidRPr="00D21FAC">
              <w:rPr>
                <w:rFonts w:ascii="Times New Roman" w:eastAsia="Times New Roman" w:hAnsi="Times New Roman" w:cs="Times New Roman"/>
                <w:sz w:val="24"/>
                <w:szCs w:val="24"/>
              </w:rPr>
              <w:lastRenderedPageBreak/>
              <w:t>«Детство-Пресс»</w:t>
            </w:r>
            <w:r w:rsidRPr="00D21FAC">
              <w:rPr>
                <w:rFonts w:ascii="Times New Roman" w:eastAsia="Times New Roman" w:hAnsi="Times New Roman" w:cs="Times New Roman"/>
                <w:spacing w:val="-3"/>
                <w:sz w:val="24"/>
                <w:szCs w:val="24"/>
              </w:rPr>
              <w:t xml:space="preserve"> </w:t>
            </w:r>
            <w:r w:rsidRPr="00D21FAC">
              <w:rPr>
                <w:rFonts w:ascii="Times New Roman" w:eastAsia="Times New Roman" w:hAnsi="Times New Roman" w:cs="Times New Roman"/>
                <w:sz w:val="24"/>
                <w:szCs w:val="24"/>
              </w:rPr>
              <w:t>2009</w:t>
            </w:r>
            <w:r w:rsidRPr="00D21FAC">
              <w:rPr>
                <w:rFonts w:ascii="Times New Roman" w:eastAsia="Times New Roman" w:hAnsi="Times New Roman" w:cs="Times New Roman"/>
                <w:spacing w:val="2"/>
                <w:sz w:val="24"/>
                <w:szCs w:val="24"/>
              </w:rPr>
              <w:t xml:space="preserve"> </w:t>
            </w:r>
            <w:r w:rsidRPr="00D21FAC">
              <w:rPr>
                <w:rFonts w:ascii="Times New Roman" w:eastAsia="Times New Roman" w:hAnsi="Times New Roman" w:cs="Times New Roman"/>
                <w:sz w:val="24"/>
                <w:szCs w:val="24"/>
              </w:rPr>
              <w:t>год</w:t>
            </w:r>
          </w:p>
        </w:tc>
      </w:tr>
      <w:tr w:rsidR="00D21FAC" w:rsidRPr="00D21FAC" w:rsidTr="00CD75D4">
        <w:tc>
          <w:tcPr>
            <w:tcW w:w="2962" w:type="dxa"/>
          </w:tcPr>
          <w:p w:rsidR="00D21FAC" w:rsidRPr="00D21FAC" w:rsidRDefault="00D21FAC" w:rsidP="00D21FAC">
            <w:pPr>
              <w:shd w:val="clear" w:color="auto" w:fill="FFFFFF" w:themeFill="background1"/>
              <w:rPr>
                <w:rFonts w:ascii="Times New Roman" w:eastAsia="Times New Roman" w:hAnsi="Times New Roman" w:cs="Times New Roman"/>
                <w:sz w:val="24"/>
                <w:szCs w:val="24"/>
              </w:rPr>
            </w:pPr>
            <w:r w:rsidRPr="00D21FAC">
              <w:rPr>
                <w:rFonts w:ascii="Times New Roman" w:eastAsia="Times New Roman" w:hAnsi="Times New Roman" w:cs="Times New Roman"/>
                <w:sz w:val="24"/>
                <w:szCs w:val="24"/>
              </w:rPr>
              <w:lastRenderedPageBreak/>
              <w:t>О.В.</w:t>
            </w:r>
            <w:r w:rsidRPr="00D21FAC">
              <w:rPr>
                <w:rFonts w:ascii="Times New Roman" w:eastAsia="Times New Roman" w:hAnsi="Times New Roman" w:cs="Times New Roman"/>
                <w:spacing w:val="-4"/>
                <w:sz w:val="24"/>
                <w:szCs w:val="24"/>
              </w:rPr>
              <w:t xml:space="preserve"> </w:t>
            </w:r>
            <w:r w:rsidRPr="00D21FAC">
              <w:rPr>
                <w:rFonts w:ascii="Times New Roman" w:eastAsia="Times New Roman" w:hAnsi="Times New Roman" w:cs="Times New Roman"/>
                <w:sz w:val="24"/>
                <w:szCs w:val="24"/>
              </w:rPr>
              <w:t>Чермашенцева</w:t>
            </w:r>
          </w:p>
        </w:tc>
        <w:tc>
          <w:tcPr>
            <w:tcW w:w="4517" w:type="dxa"/>
          </w:tcPr>
          <w:p w:rsidR="00D21FAC" w:rsidRPr="00D21FAC" w:rsidRDefault="00D21FAC" w:rsidP="00D21FAC">
            <w:pPr>
              <w:shd w:val="clear" w:color="auto" w:fill="FFFFFF" w:themeFill="background1"/>
              <w:tabs>
                <w:tab w:val="left" w:pos="1449"/>
                <w:tab w:val="left" w:pos="3118"/>
              </w:tabs>
              <w:ind w:right="142"/>
              <w:rPr>
                <w:rFonts w:ascii="Times New Roman" w:eastAsia="Times New Roman" w:hAnsi="Times New Roman" w:cs="Times New Roman"/>
                <w:sz w:val="24"/>
                <w:szCs w:val="24"/>
              </w:rPr>
            </w:pPr>
            <w:r w:rsidRPr="00D21FAC">
              <w:rPr>
                <w:rFonts w:ascii="Times New Roman" w:eastAsia="Times New Roman" w:hAnsi="Times New Roman" w:cs="Times New Roman"/>
                <w:sz w:val="24"/>
                <w:szCs w:val="24"/>
              </w:rPr>
              <w:t>Основы</w:t>
            </w:r>
            <w:r w:rsidRPr="00D21FAC">
              <w:rPr>
                <w:rFonts w:ascii="Times New Roman" w:eastAsia="Times New Roman" w:hAnsi="Times New Roman" w:cs="Times New Roman"/>
                <w:sz w:val="24"/>
                <w:szCs w:val="24"/>
              </w:rPr>
              <w:tab/>
            </w:r>
            <w:r w:rsidRPr="00D21FAC">
              <w:rPr>
                <w:rFonts w:ascii="Times New Roman" w:eastAsia="Times New Roman" w:hAnsi="Times New Roman" w:cs="Times New Roman"/>
                <w:spacing w:val="-1"/>
                <w:sz w:val="24"/>
                <w:szCs w:val="24"/>
              </w:rPr>
              <w:t>безопасного</w:t>
            </w:r>
            <w:r w:rsidRPr="00D21FAC">
              <w:rPr>
                <w:rFonts w:ascii="Times New Roman" w:eastAsia="Times New Roman" w:hAnsi="Times New Roman" w:cs="Times New Roman"/>
                <w:spacing w:val="-57"/>
                <w:sz w:val="24"/>
                <w:szCs w:val="24"/>
              </w:rPr>
              <w:t xml:space="preserve"> </w:t>
            </w:r>
            <w:r w:rsidRPr="00D21FAC">
              <w:rPr>
                <w:rFonts w:ascii="Times New Roman" w:eastAsia="Times New Roman" w:hAnsi="Times New Roman" w:cs="Times New Roman"/>
                <w:sz w:val="24"/>
                <w:szCs w:val="24"/>
              </w:rPr>
              <w:t>поведения</w:t>
            </w:r>
            <w:r w:rsidRPr="00D21FAC">
              <w:rPr>
                <w:rFonts w:ascii="Times New Roman" w:eastAsia="Times New Roman" w:hAnsi="Times New Roman" w:cs="Times New Roman"/>
                <w:spacing w:val="-3"/>
                <w:sz w:val="24"/>
                <w:szCs w:val="24"/>
              </w:rPr>
              <w:t xml:space="preserve"> </w:t>
            </w:r>
            <w:r w:rsidRPr="00D21FAC">
              <w:rPr>
                <w:rFonts w:ascii="Times New Roman" w:eastAsia="Times New Roman" w:hAnsi="Times New Roman" w:cs="Times New Roman"/>
                <w:sz w:val="24"/>
                <w:szCs w:val="24"/>
              </w:rPr>
              <w:t>дошкольников</w:t>
            </w:r>
          </w:p>
        </w:tc>
        <w:tc>
          <w:tcPr>
            <w:tcW w:w="2487" w:type="dxa"/>
          </w:tcPr>
          <w:p w:rsidR="00D21FAC" w:rsidRPr="00D21FAC" w:rsidRDefault="00D21FAC" w:rsidP="00D21FAC">
            <w:pPr>
              <w:shd w:val="clear" w:color="auto" w:fill="FFFFFF" w:themeFill="background1"/>
              <w:rPr>
                <w:rFonts w:ascii="Times New Roman" w:eastAsia="Times New Roman" w:hAnsi="Times New Roman" w:cs="Times New Roman"/>
                <w:sz w:val="24"/>
                <w:szCs w:val="24"/>
              </w:rPr>
            </w:pPr>
            <w:r w:rsidRPr="00D21FAC">
              <w:rPr>
                <w:rFonts w:ascii="Times New Roman" w:eastAsia="Times New Roman" w:hAnsi="Times New Roman" w:cs="Times New Roman"/>
                <w:sz w:val="24"/>
                <w:szCs w:val="24"/>
              </w:rPr>
              <w:t>Волгоград</w:t>
            </w:r>
            <w:r w:rsidRPr="00D21FAC">
              <w:rPr>
                <w:rFonts w:ascii="Times New Roman" w:eastAsia="Times New Roman" w:hAnsi="Times New Roman" w:cs="Times New Roman"/>
                <w:spacing w:val="-4"/>
                <w:sz w:val="24"/>
                <w:szCs w:val="24"/>
              </w:rPr>
              <w:t xml:space="preserve"> </w:t>
            </w:r>
            <w:r w:rsidRPr="00D21FAC">
              <w:rPr>
                <w:rFonts w:ascii="Times New Roman" w:eastAsia="Times New Roman" w:hAnsi="Times New Roman" w:cs="Times New Roman"/>
                <w:sz w:val="24"/>
                <w:szCs w:val="24"/>
              </w:rPr>
              <w:t>Издательство</w:t>
            </w:r>
          </w:p>
          <w:p w:rsidR="00D21FAC" w:rsidRPr="00D21FAC" w:rsidRDefault="00D21FAC" w:rsidP="00D21FAC">
            <w:pPr>
              <w:shd w:val="clear" w:color="auto" w:fill="FFFFFF" w:themeFill="background1"/>
              <w:ind w:right="142"/>
              <w:rPr>
                <w:rFonts w:ascii="Times New Roman" w:eastAsia="Times New Roman" w:hAnsi="Times New Roman" w:cs="Times New Roman"/>
                <w:sz w:val="24"/>
                <w:szCs w:val="24"/>
              </w:rPr>
            </w:pPr>
            <w:r w:rsidRPr="00D21FAC">
              <w:rPr>
                <w:rFonts w:ascii="Times New Roman" w:eastAsia="Times New Roman" w:hAnsi="Times New Roman" w:cs="Times New Roman"/>
                <w:spacing w:val="-1"/>
                <w:sz w:val="24"/>
                <w:szCs w:val="24"/>
              </w:rPr>
              <w:t>«Учитель»</w:t>
            </w:r>
            <w:r w:rsidRPr="00D21FAC">
              <w:rPr>
                <w:rFonts w:ascii="Times New Roman" w:eastAsia="Times New Roman" w:hAnsi="Times New Roman" w:cs="Times New Roman"/>
                <w:spacing w:val="-57"/>
                <w:sz w:val="24"/>
                <w:szCs w:val="24"/>
              </w:rPr>
              <w:t xml:space="preserve"> </w:t>
            </w:r>
            <w:r w:rsidRPr="00D21FAC">
              <w:rPr>
                <w:rFonts w:ascii="Times New Roman" w:eastAsia="Times New Roman" w:hAnsi="Times New Roman" w:cs="Times New Roman"/>
                <w:sz w:val="24"/>
                <w:szCs w:val="24"/>
              </w:rPr>
              <w:t>2010</w:t>
            </w:r>
            <w:r w:rsidRPr="00D21FAC">
              <w:rPr>
                <w:rFonts w:ascii="Times New Roman" w:eastAsia="Times New Roman" w:hAnsi="Times New Roman" w:cs="Times New Roman"/>
                <w:spacing w:val="2"/>
                <w:sz w:val="24"/>
                <w:szCs w:val="24"/>
              </w:rPr>
              <w:t xml:space="preserve"> </w:t>
            </w:r>
            <w:r w:rsidRPr="00D21FAC">
              <w:rPr>
                <w:rFonts w:ascii="Times New Roman" w:eastAsia="Times New Roman" w:hAnsi="Times New Roman" w:cs="Times New Roman"/>
                <w:sz w:val="24"/>
                <w:szCs w:val="24"/>
              </w:rPr>
              <w:t>год</w:t>
            </w:r>
          </w:p>
        </w:tc>
      </w:tr>
      <w:tr w:rsidR="00D21FAC" w:rsidRPr="00D21FAC" w:rsidTr="00CD75D4">
        <w:tc>
          <w:tcPr>
            <w:tcW w:w="2962" w:type="dxa"/>
          </w:tcPr>
          <w:p w:rsidR="00D21FAC" w:rsidRPr="00D21FAC" w:rsidRDefault="00D21FAC" w:rsidP="00D21FAC">
            <w:pPr>
              <w:shd w:val="clear" w:color="auto" w:fill="FFFFFF" w:themeFill="background1"/>
              <w:ind w:right="108"/>
              <w:rPr>
                <w:rFonts w:ascii="Times New Roman" w:eastAsia="Times New Roman" w:hAnsi="Times New Roman" w:cs="Times New Roman"/>
                <w:sz w:val="24"/>
                <w:szCs w:val="24"/>
              </w:rPr>
            </w:pPr>
            <w:r w:rsidRPr="00D21FAC">
              <w:rPr>
                <w:rFonts w:ascii="Times New Roman" w:eastAsia="Times New Roman" w:hAnsi="Times New Roman" w:cs="Times New Roman"/>
                <w:sz w:val="24"/>
                <w:szCs w:val="24"/>
              </w:rPr>
              <w:t>Т.Н.Доронова</w:t>
            </w:r>
            <w:r w:rsidRPr="00D21FAC">
              <w:rPr>
                <w:rFonts w:ascii="Times New Roman" w:eastAsia="Times New Roman" w:hAnsi="Times New Roman" w:cs="Times New Roman"/>
                <w:spacing w:val="-11"/>
                <w:sz w:val="24"/>
                <w:szCs w:val="24"/>
              </w:rPr>
              <w:t xml:space="preserve"> </w:t>
            </w:r>
            <w:r w:rsidRPr="00D21FAC">
              <w:rPr>
                <w:rFonts w:ascii="Times New Roman" w:eastAsia="Times New Roman" w:hAnsi="Times New Roman" w:cs="Times New Roman"/>
                <w:sz w:val="24"/>
                <w:szCs w:val="24"/>
              </w:rPr>
              <w:t>О.А.Карабанова</w:t>
            </w:r>
            <w:r w:rsidRPr="00D21FAC">
              <w:rPr>
                <w:rFonts w:ascii="Times New Roman" w:eastAsia="Times New Roman" w:hAnsi="Times New Roman" w:cs="Times New Roman"/>
                <w:spacing w:val="-57"/>
                <w:sz w:val="24"/>
                <w:szCs w:val="24"/>
              </w:rPr>
              <w:t xml:space="preserve"> </w:t>
            </w:r>
            <w:r w:rsidRPr="00D21FAC">
              <w:rPr>
                <w:rFonts w:ascii="Times New Roman" w:eastAsia="Times New Roman" w:hAnsi="Times New Roman" w:cs="Times New Roman"/>
                <w:sz w:val="24"/>
                <w:szCs w:val="24"/>
              </w:rPr>
              <w:t>Е.В.Соловьева</w:t>
            </w:r>
          </w:p>
        </w:tc>
        <w:tc>
          <w:tcPr>
            <w:tcW w:w="4517" w:type="dxa"/>
          </w:tcPr>
          <w:p w:rsidR="00D21FAC" w:rsidRPr="00D21FAC" w:rsidRDefault="00D21FAC" w:rsidP="00D21FAC">
            <w:pPr>
              <w:shd w:val="clear" w:color="auto" w:fill="FFFFFF" w:themeFill="background1"/>
              <w:rPr>
                <w:rFonts w:ascii="Times New Roman" w:eastAsia="Times New Roman" w:hAnsi="Times New Roman" w:cs="Times New Roman"/>
                <w:sz w:val="24"/>
                <w:szCs w:val="24"/>
              </w:rPr>
            </w:pPr>
            <w:r w:rsidRPr="00D21FAC">
              <w:rPr>
                <w:rFonts w:ascii="Times New Roman" w:eastAsia="Times New Roman" w:hAnsi="Times New Roman" w:cs="Times New Roman"/>
                <w:sz w:val="24"/>
                <w:szCs w:val="24"/>
              </w:rPr>
              <w:t>Игра</w:t>
            </w:r>
            <w:r w:rsidRPr="00D21FAC">
              <w:rPr>
                <w:rFonts w:ascii="Times New Roman" w:eastAsia="Times New Roman" w:hAnsi="Times New Roman" w:cs="Times New Roman"/>
                <w:spacing w:val="-1"/>
                <w:sz w:val="24"/>
                <w:szCs w:val="24"/>
              </w:rPr>
              <w:t xml:space="preserve"> </w:t>
            </w:r>
            <w:r w:rsidRPr="00D21FAC">
              <w:rPr>
                <w:rFonts w:ascii="Times New Roman" w:eastAsia="Times New Roman" w:hAnsi="Times New Roman" w:cs="Times New Roman"/>
                <w:sz w:val="24"/>
                <w:szCs w:val="24"/>
              </w:rPr>
              <w:t>в</w:t>
            </w:r>
            <w:r w:rsidRPr="00D21FAC">
              <w:rPr>
                <w:rFonts w:ascii="Times New Roman" w:eastAsia="Times New Roman" w:hAnsi="Times New Roman" w:cs="Times New Roman"/>
                <w:spacing w:val="-2"/>
                <w:sz w:val="24"/>
                <w:szCs w:val="24"/>
              </w:rPr>
              <w:t xml:space="preserve"> </w:t>
            </w:r>
            <w:r w:rsidRPr="00D21FAC">
              <w:rPr>
                <w:rFonts w:ascii="Times New Roman" w:eastAsia="Times New Roman" w:hAnsi="Times New Roman" w:cs="Times New Roman"/>
                <w:sz w:val="24"/>
                <w:szCs w:val="24"/>
              </w:rPr>
              <w:t>дошкольном</w:t>
            </w:r>
            <w:r w:rsidRPr="00D21FAC">
              <w:rPr>
                <w:rFonts w:ascii="Times New Roman" w:eastAsia="Times New Roman" w:hAnsi="Times New Roman" w:cs="Times New Roman"/>
                <w:spacing w:val="-2"/>
                <w:sz w:val="24"/>
                <w:szCs w:val="24"/>
              </w:rPr>
              <w:t xml:space="preserve"> </w:t>
            </w:r>
            <w:r w:rsidRPr="00D21FAC">
              <w:rPr>
                <w:rFonts w:ascii="Times New Roman" w:eastAsia="Times New Roman" w:hAnsi="Times New Roman" w:cs="Times New Roman"/>
                <w:sz w:val="24"/>
                <w:szCs w:val="24"/>
              </w:rPr>
              <w:t>возрасте</w:t>
            </w:r>
          </w:p>
        </w:tc>
        <w:tc>
          <w:tcPr>
            <w:tcW w:w="2487" w:type="dxa"/>
          </w:tcPr>
          <w:p w:rsidR="00D21FAC" w:rsidRPr="00D21FAC" w:rsidRDefault="00D21FAC" w:rsidP="00D21FAC">
            <w:pPr>
              <w:shd w:val="clear" w:color="auto" w:fill="FFFFFF" w:themeFill="background1"/>
              <w:tabs>
                <w:tab w:val="left" w:pos="724"/>
              </w:tabs>
              <w:ind w:right="142"/>
              <w:rPr>
                <w:rFonts w:ascii="Times New Roman" w:eastAsia="Times New Roman" w:hAnsi="Times New Roman" w:cs="Times New Roman"/>
                <w:sz w:val="24"/>
                <w:szCs w:val="24"/>
              </w:rPr>
            </w:pPr>
            <w:r w:rsidRPr="00D21FAC">
              <w:rPr>
                <w:rFonts w:ascii="Times New Roman" w:eastAsia="Times New Roman" w:hAnsi="Times New Roman" w:cs="Times New Roman"/>
                <w:sz w:val="24"/>
                <w:szCs w:val="24"/>
              </w:rPr>
              <w:t>Изд.</w:t>
            </w:r>
            <w:r w:rsidRPr="00D21FAC">
              <w:rPr>
                <w:rFonts w:ascii="Times New Roman" w:eastAsia="Times New Roman" w:hAnsi="Times New Roman" w:cs="Times New Roman"/>
                <w:sz w:val="24"/>
                <w:szCs w:val="24"/>
              </w:rPr>
              <w:tab/>
              <w:t>дом «Воспитание</w:t>
            </w:r>
            <w:r w:rsidRPr="00D21FAC">
              <w:rPr>
                <w:rFonts w:ascii="Times New Roman" w:eastAsia="Times New Roman" w:hAnsi="Times New Roman" w:cs="Times New Roman"/>
                <w:spacing w:val="-57"/>
                <w:sz w:val="24"/>
                <w:szCs w:val="24"/>
              </w:rPr>
              <w:t xml:space="preserve"> </w:t>
            </w:r>
            <w:r w:rsidRPr="00D21FAC">
              <w:rPr>
                <w:rFonts w:ascii="Times New Roman" w:eastAsia="Times New Roman" w:hAnsi="Times New Roman" w:cs="Times New Roman"/>
                <w:sz w:val="24"/>
                <w:szCs w:val="24"/>
              </w:rPr>
              <w:t>Школьника»</w:t>
            </w:r>
            <w:r w:rsidRPr="00D21FAC">
              <w:rPr>
                <w:rFonts w:ascii="Times New Roman" w:eastAsia="Times New Roman" w:hAnsi="Times New Roman" w:cs="Times New Roman"/>
                <w:spacing w:val="-4"/>
                <w:sz w:val="24"/>
                <w:szCs w:val="24"/>
              </w:rPr>
              <w:t xml:space="preserve"> </w:t>
            </w:r>
            <w:r w:rsidRPr="00D21FAC">
              <w:rPr>
                <w:rFonts w:ascii="Times New Roman" w:eastAsia="Times New Roman" w:hAnsi="Times New Roman" w:cs="Times New Roman"/>
                <w:sz w:val="24"/>
                <w:szCs w:val="24"/>
              </w:rPr>
              <w:t>2010</w:t>
            </w:r>
            <w:r w:rsidRPr="00D21FAC">
              <w:rPr>
                <w:rFonts w:ascii="Times New Roman" w:eastAsia="Times New Roman" w:hAnsi="Times New Roman" w:cs="Times New Roman"/>
                <w:spacing w:val="2"/>
                <w:sz w:val="24"/>
                <w:szCs w:val="24"/>
              </w:rPr>
              <w:t xml:space="preserve"> </w:t>
            </w:r>
            <w:r w:rsidRPr="00D21FAC">
              <w:rPr>
                <w:rFonts w:ascii="Times New Roman" w:eastAsia="Times New Roman" w:hAnsi="Times New Roman" w:cs="Times New Roman"/>
                <w:sz w:val="24"/>
                <w:szCs w:val="24"/>
              </w:rPr>
              <w:t>год</w:t>
            </w:r>
          </w:p>
        </w:tc>
      </w:tr>
      <w:tr w:rsidR="00D21FAC" w:rsidRPr="00D21FAC" w:rsidTr="00CD75D4">
        <w:tc>
          <w:tcPr>
            <w:tcW w:w="2962" w:type="dxa"/>
          </w:tcPr>
          <w:p w:rsidR="00D21FAC" w:rsidRPr="00D21FAC" w:rsidRDefault="00D21FAC" w:rsidP="00D21FAC">
            <w:pPr>
              <w:shd w:val="clear" w:color="auto" w:fill="FFFFFF" w:themeFill="background1"/>
              <w:rPr>
                <w:rFonts w:ascii="Times New Roman" w:eastAsia="Times New Roman" w:hAnsi="Times New Roman" w:cs="Times New Roman"/>
                <w:sz w:val="24"/>
                <w:szCs w:val="24"/>
              </w:rPr>
            </w:pPr>
            <w:r w:rsidRPr="00D21FAC">
              <w:rPr>
                <w:rFonts w:ascii="Times New Roman" w:eastAsia="Times New Roman" w:hAnsi="Times New Roman" w:cs="Times New Roman"/>
                <w:sz w:val="24"/>
                <w:szCs w:val="24"/>
              </w:rPr>
              <w:t>Новосёлова</w:t>
            </w:r>
            <w:r w:rsidRPr="00D21FAC">
              <w:rPr>
                <w:rFonts w:ascii="Times New Roman" w:eastAsia="Times New Roman" w:hAnsi="Times New Roman" w:cs="Times New Roman"/>
                <w:spacing w:val="-4"/>
                <w:sz w:val="24"/>
                <w:szCs w:val="24"/>
              </w:rPr>
              <w:t xml:space="preserve"> </w:t>
            </w:r>
            <w:r w:rsidRPr="00D21FAC">
              <w:rPr>
                <w:rFonts w:ascii="Times New Roman" w:eastAsia="Times New Roman" w:hAnsi="Times New Roman" w:cs="Times New Roman"/>
                <w:sz w:val="24"/>
                <w:szCs w:val="24"/>
              </w:rPr>
              <w:t>С.Л.</w:t>
            </w:r>
          </w:p>
        </w:tc>
        <w:tc>
          <w:tcPr>
            <w:tcW w:w="4517" w:type="dxa"/>
          </w:tcPr>
          <w:p w:rsidR="00D21FAC" w:rsidRPr="00D21FAC" w:rsidRDefault="00D21FAC" w:rsidP="00D21FAC">
            <w:pPr>
              <w:shd w:val="clear" w:color="auto" w:fill="FFFFFF" w:themeFill="background1"/>
              <w:rPr>
                <w:rFonts w:ascii="Times New Roman" w:eastAsia="Times New Roman" w:hAnsi="Times New Roman" w:cs="Times New Roman"/>
                <w:sz w:val="24"/>
                <w:szCs w:val="24"/>
              </w:rPr>
            </w:pPr>
            <w:r w:rsidRPr="00D21FAC">
              <w:rPr>
                <w:rFonts w:ascii="Times New Roman" w:eastAsia="Times New Roman" w:hAnsi="Times New Roman" w:cs="Times New Roman"/>
                <w:sz w:val="24"/>
                <w:szCs w:val="24"/>
              </w:rPr>
              <w:t>Игра</w:t>
            </w:r>
            <w:r w:rsidRPr="00D21FAC">
              <w:rPr>
                <w:rFonts w:ascii="Times New Roman" w:eastAsia="Times New Roman" w:hAnsi="Times New Roman" w:cs="Times New Roman"/>
                <w:spacing w:val="-2"/>
                <w:sz w:val="24"/>
                <w:szCs w:val="24"/>
              </w:rPr>
              <w:t xml:space="preserve"> </w:t>
            </w:r>
            <w:r w:rsidRPr="00D21FAC">
              <w:rPr>
                <w:rFonts w:ascii="Times New Roman" w:eastAsia="Times New Roman" w:hAnsi="Times New Roman" w:cs="Times New Roman"/>
                <w:sz w:val="24"/>
                <w:szCs w:val="24"/>
              </w:rPr>
              <w:t>дошкольника</w:t>
            </w:r>
          </w:p>
        </w:tc>
        <w:tc>
          <w:tcPr>
            <w:tcW w:w="2487" w:type="dxa"/>
          </w:tcPr>
          <w:p w:rsidR="00D21FAC" w:rsidRPr="00D21FAC" w:rsidRDefault="00D21FAC" w:rsidP="00D21FAC">
            <w:pPr>
              <w:shd w:val="clear" w:color="auto" w:fill="FFFFFF" w:themeFill="background1"/>
              <w:rPr>
                <w:rFonts w:ascii="Times New Roman" w:eastAsia="Times New Roman" w:hAnsi="Times New Roman" w:cs="Times New Roman"/>
                <w:sz w:val="24"/>
                <w:szCs w:val="24"/>
              </w:rPr>
            </w:pPr>
            <w:r w:rsidRPr="00D21FAC">
              <w:rPr>
                <w:rFonts w:ascii="Times New Roman" w:eastAsia="Times New Roman" w:hAnsi="Times New Roman" w:cs="Times New Roman"/>
                <w:sz w:val="24"/>
                <w:szCs w:val="24"/>
              </w:rPr>
              <w:t>Москва «Просвещение»</w:t>
            </w:r>
          </w:p>
        </w:tc>
      </w:tr>
      <w:tr w:rsidR="00D21FAC" w:rsidRPr="00D21FAC" w:rsidTr="00CD75D4">
        <w:tc>
          <w:tcPr>
            <w:tcW w:w="2962" w:type="dxa"/>
          </w:tcPr>
          <w:p w:rsidR="00D21FAC" w:rsidRPr="00D21FAC" w:rsidRDefault="00D21FAC" w:rsidP="00D21FAC">
            <w:pPr>
              <w:shd w:val="clear" w:color="auto" w:fill="FFFFFF" w:themeFill="background1"/>
              <w:rPr>
                <w:rFonts w:ascii="Times New Roman" w:eastAsia="Times New Roman" w:hAnsi="Times New Roman" w:cs="Times New Roman"/>
                <w:sz w:val="24"/>
                <w:szCs w:val="24"/>
              </w:rPr>
            </w:pPr>
            <w:r w:rsidRPr="00D21FAC">
              <w:rPr>
                <w:rFonts w:ascii="Times New Roman" w:eastAsia="Times New Roman" w:hAnsi="Times New Roman" w:cs="Times New Roman"/>
                <w:sz w:val="24"/>
                <w:szCs w:val="24"/>
              </w:rPr>
              <w:t>Дж.</w:t>
            </w:r>
            <w:r w:rsidRPr="00D21FAC">
              <w:rPr>
                <w:rFonts w:ascii="Times New Roman" w:eastAsia="Times New Roman" w:hAnsi="Times New Roman" w:cs="Times New Roman"/>
                <w:spacing w:val="2"/>
                <w:sz w:val="24"/>
                <w:szCs w:val="24"/>
              </w:rPr>
              <w:t xml:space="preserve"> </w:t>
            </w:r>
            <w:r w:rsidRPr="00D21FAC">
              <w:rPr>
                <w:rFonts w:ascii="Times New Roman" w:eastAsia="Times New Roman" w:hAnsi="Times New Roman" w:cs="Times New Roman"/>
                <w:sz w:val="24"/>
                <w:szCs w:val="24"/>
              </w:rPr>
              <w:t>Силберг</w:t>
            </w:r>
          </w:p>
        </w:tc>
        <w:tc>
          <w:tcPr>
            <w:tcW w:w="4517" w:type="dxa"/>
          </w:tcPr>
          <w:p w:rsidR="00D21FAC" w:rsidRPr="00D21FAC" w:rsidRDefault="00D21FAC" w:rsidP="00D21FAC">
            <w:pPr>
              <w:shd w:val="clear" w:color="auto" w:fill="FFFFFF" w:themeFill="background1"/>
              <w:rPr>
                <w:rFonts w:ascii="Times New Roman" w:eastAsia="Times New Roman" w:hAnsi="Times New Roman" w:cs="Times New Roman"/>
                <w:sz w:val="24"/>
                <w:szCs w:val="24"/>
              </w:rPr>
            </w:pPr>
            <w:r w:rsidRPr="00D21FAC">
              <w:rPr>
                <w:rFonts w:ascii="Times New Roman" w:eastAsia="Times New Roman" w:hAnsi="Times New Roman" w:cs="Times New Roman"/>
                <w:sz w:val="24"/>
                <w:szCs w:val="24"/>
              </w:rPr>
              <w:t>Развивающие</w:t>
            </w:r>
            <w:r w:rsidRPr="00D21FAC">
              <w:rPr>
                <w:rFonts w:ascii="Times New Roman" w:eastAsia="Times New Roman" w:hAnsi="Times New Roman" w:cs="Times New Roman"/>
                <w:spacing w:val="11"/>
                <w:sz w:val="24"/>
                <w:szCs w:val="24"/>
              </w:rPr>
              <w:t xml:space="preserve"> </w:t>
            </w:r>
            <w:r w:rsidRPr="00D21FAC">
              <w:rPr>
                <w:rFonts w:ascii="Times New Roman" w:eastAsia="Times New Roman" w:hAnsi="Times New Roman" w:cs="Times New Roman"/>
                <w:sz w:val="24"/>
                <w:szCs w:val="24"/>
              </w:rPr>
              <w:t>игры</w:t>
            </w:r>
            <w:r w:rsidRPr="00D21FAC">
              <w:rPr>
                <w:rFonts w:ascii="Times New Roman" w:eastAsia="Times New Roman" w:hAnsi="Times New Roman" w:cs="Times New Roman"/>
                <w:spacing w:val="3"/>
                <w:sz w:val="24"/>
                <w:szCs w:val="24"/>
              </w:rPr>
              <w:t xml:space="preserve"> </w:t>
            </w:r>
            <w:r w:rsidRPr="00D21FAC">
              <w:rPr>
                <w:rFonts w:ascii="Times New Roman" w:eastAsia="Times New Roman" w:hAnsi="Times New Roman" w:cs="Times New Roman"/>
                <w:sz w:val="24"/>
                <w:szCs w:val="24"/>
              </w:rPr>
              <w:t xml:space="preserve">для </w:t>
            </w:r>
            <w:r w:rsidRPr="00D21FAC">
              <w:rPr>
                <w:rFonts w:ascii="Times New Roman" w:eastAsia="Times New Roman" w:hAnsi="Times New Roman" w:cs="Times New Roman"/>
                <w:spacing w:val="-57"/>
                <w:sz w:val="24"/>
                <w:szCs w:val="24"/>
              </w:rPr>
              <w:t xml:space="preserve">   </w:t>
            </w:r>
            <w:r w:rsidRPr="00D21FAC">
              <w:rPr>
                <w:rFonts w:ascii="Times New Roman" w:eastAsia="Times New Roman" w:hAnsi="Times New Roman" w:cs="Times New Roman"/>
                <w:sz w:val="24"/>
                <w:szCs w:val="24"/>
              </w:rPr>
              <w:t>двухлетних</w:t>
            </w:r>
            <w:r w:rsidRPr="00D21FAC">
              <w:rPr>
                <w:rFonts w:ascii="Times New Roman" w:eastAsia="Times New Roman" w:hAnsi="Times New Roman" w:cs="Times New Roman"/>
                <w:spacing w:val="-4"/>
                <w:sz w:val="24"/>
                <w:szCs w:val="24"/>
              </w:rPr>
              <w:t xml:space="preserve"> </w:t>
            </w:r>
            <w:r w:rsidRPr="00D21FAC">
              <w:rPr>
                <w:rFonts w:ascii="Times New Roman" w:eastAsia="Times New Roman" w:hAnsi="Times New Roman" w:cs="Times New Roman"/>
                <w:sz w:val="24"/>
                <w:szCs w:val="24"/>
              </w:rPr>
              <w:t>детей</w:t>
            </w:r>
          </w:p>
        </w:tc>
        <w:tc>
          <w:tcPr>
            <w:tcW w:w="2487" w:type="dxa"/>
          </w:tcPr>
          <w:p w:rsidR="00D21FAC" w:rsidRPr="00D21FAC" w:rsidRDefault="00D21FAC" w:rsidP="00D21FAC">
            <w:pPr>
              <w:shd w:val="clear" w:color="auto" w:fill="FFFFFF" w:themeFill="background1"/>
              <w:rPr>
                <w:rFonts w:ascii="Times New Roman" w:eastAsia="Times New Roman" w:hAnsi="Times New Roman" w:cs="Times New Roman"/>
                <w:sz w:val="24"/>
                <w:szCs w:val="24"/>
              </w:rPr>
            </w:pPr>
            <w:r w:rsidRPr="00D21FAC">
              <w:rPr>
                <w:rFonts w:ascii="Times New Roman" w:eastAsia="Times New Roman" w:hAnsi="Times New Roman" w:cs="Times New Roman"/>
                <w:sz w:val="24"/>
                <w:szCs w:val="24"/>
              </w:rPr>
              <w:t>ООО</w:t>
            </w:r>
            <w:r w:rsidRPr="00D21FAC">
              <w:rPr>
                <w:rFonts w:ascii="Times New Roman" w:eastAsia="Times New Roman" w:hAnsi="Times New Roman" w:cs="Times New Roman"/>
                <w:spacing w:val="56"/>
                <w:sz w:val="24"/>
                <w:szCs w:val="24"/>
              </w:rPr>
              <w:t xml:space="preserve"> </w:t>
            </w:r>
            <w:r w:rsidRPr="00D21FAC">
              <w:rPr>
                <w:rFonts w:ascii="Times New Roman" w:eastAsia="Times New Roman" w:hAnsi="Times New Roman" w:cs="Times New Roman"/>
                <w:sz w:val="24"/>
                <w:szCs w:val="24"/>
              </w:rPr>
              <w:t>«Попурри»,</w:t>
            </w:r>
            <w:r w:rsidRPr="00D21FAC">
              <w:rPr>
                <w:rFonts w:ascii="Times New Roman" w:eastAsia="Times New Roman" w:hAnsi="Times New Roman" w:cs="Times New Roman"/>
                <w:spacing w:val="8"/>
                <w:sz w:val="24"/>
                <w:szCs w:val="24"/>
              </w:rPr>
              <w:t xml:space="preserve"> </w:t>
            </w:r>
            <w:r w:rsidRPr="00D21FAC">
              <w:rPr>
                <w:rFonts w:ascii="Times New Roman" w:eastAsia="Times New Roman" w:hAnsi="Times New Roman" w:cs="Times New Roman"/>
                <w:sz w:val="24"/>
                <w:szCs w:val="24"/>
              </w:rPr>
              <w:t>2005</w:t>
            </w:r>
            <w:r w:rsidRPr="00D21FAC">
              <w:rPr>
                <w:rFonts w:ascii="Times New Roman" w:eastAsia="Times New Roman" w:hAnsi="Times New Roman" w:cs="Times New Roman"/>
                <w:spacing w:val="-4"/>
                <w:sz w:val="24"/>
                <w:szCs w:val="24"/>
              </w:rPr>
              <w:t xml:space="preserve"> </w:t>
            </w:r>
            <w:r w:rsidRPr="00D21FAC">
              <w:rPr>
                <w:rFonts w:ascii="Times New Roman" w:eastAsia="Times New Roman" w:hAnsi="Times New Roman" w:cs="Times New Roman"/>
                <w:sz w:val="24"/>
                <w:szCs w:val="24"/>
              </w:rPr>
              <w:t>год</w:t>
            </w:r>
          </w:p>
        </w:tc>
      </w:tr>
      <w:tr w:rsidR="00D21FAC" w:rsidRPr="00D21FAC" w:rsidTr="00CD75D4">
        <w:tc>
          <w:tcPr>
            <w:tcW w:w="2962" w:type="dxa"/>
          </w:tcPr>
          <w:p w:rsidR="00D21FAC" w:rsidRPr="00D21FAC" w:rsidRDefault="00D21FAC" w:rsidP="00D21FAC">
            <w:pPr>
              <w:shd w:val="clear" w:color="auto" w:fill="FFFFFF" w:themeFill="background1"/>
              <w:rPr>
                <w:rFonts w:ascii="Times New Roman" w:eastAsia="Times New Roman" w:hAnsi="Times New Roman" w:cs="Times New Roman"/>
                <w:sz w:val="24"/>
                <w:szCs w:val="24"/>
              </w:rPr>
            </w:pPr>
            <w:r w:rsidRPr="00D21FAC">
              <w:rPr>
                <w:rFonts w:ascii="Times New Roman" w:eastAsia="Times New Roman" w:hAnsi="Times New Roman" w:cs="Times New Roman"/>
                <w:sz w:val="24"/>
                <w:szCs w:val="24"/>
              </w:rPr>
              <w:t>Н.В. Алешина</w:t>
            </w:r>
          </w:p>
        </w:tc>
        <w:tc>
          <w:tcPr>
            <w:tcW w:w="4517" w:type="dxa"/>
          </w:tcPr>
          <w:p w:rsidR="00D21FAC" w:rsidRPr="00D21FAC" w:rsidRDefault="00D21FAC" w:rsidP="00D21FAC">
            <w:pPr>
              <w:shd w:val="clear" w:color="auto" w:fill="FFFFFF" w:themeFill="background1"/>
              <w:tabs>
                <w:tab w:val="left" w:pos="3048"/>
              </w:tabs>
              <w:ind w:right="78"/>
              <w:rPr>
                <w:rFonts w:ascii="Times New Roman" w:eastAsia="Times New Roman" w:hAnsi="Times New Roman" w:cs="Times New Roman"/>
                <w:sz w:val="24"/>
                <w:szCs w:val="24"/>
              </w:rPr>
            </w:pPr>
            <w:r w:rsidRPr="00D21FAC">
              <w:rPr>
                <w:rFonts w:ascii="Times New Roman" w:eastAsia="Times New Roman" w:hAnsi="Times New Roman" w:cs="Times New Roman"/>
                <w:sz w:val="24"/>
                <w:szCs w:val="24"/>
              </w:rPr>
              <w:t>Ознакомление</w:t>
            </w:r>
            <w:r w:rsidR="00A03C9B">
              <w:rPr>
                <w:rFonts w:ascii="Times New Roman" w:eastAsia="Times New Roman" w:hAnsi="Times New Roman" w:cs="Times New Roman"/>
                <w:spacing w:val="1"/>
                <w:sz w:val="24"/>
                <w:szCs w:val="24"/>
              </w:rPr>
              <w:t xml:space="preserve"> д</w:t>
            </w:r>
            <w:r w:rsidRPr="00D21FAC">
              <w:rPr>
                <w:rFonts w:ascii="Times New Roman" w:eastAsia="Times New Roman" w:hAnsi="Times New Roman" w:cs="Times New Roman"/>
                <w:sz w:val="24"/>
                <w:szCs w:val="24"/>
              </w:rPr>
              <w:t>ошкольников</w:t>
            </w:r>
            <w:r w:rsidR="00A03C9B">
              <w:rPr>
                <w:rFonts w:ascii="Times New Roman" w:eastAsia="Times New Roman" w:hAnsi="Times New Roman" w:cs="Times New Roman"/>
                <w:sz w:val="24"/>
                <w:szCs w:val="24"/>
              </w:rPr>
              <w:t xml:space="preserve"> с </w:t>
            </w:r>
            <w:r w:rsidRPr="00D21FAC">
              <w:rPr>
                <w:rFonts w:ascii="Times New Roman" w:eastAsia="Times New Roman" w:hAnsi="Times New Roman" w:cs="Times New Roman"/>
                <w:spacing w:val="-57"/>
                <w:sz w:val="24"/>
                <w:szCs w:val="24"/>
              </w:rPr>
              <w:t xml:space="preserve"> </w:t>
            </w:r>
            <w:r w:rsidRPr="00D21FAC">
              <w:rPr>
                <w:rFonts w:ascii="Times New Roman" w:eastAsia="Times New Roman" w:hAnsi="Times New Roman" w:cs="Times New Roman"/>
                <w:sz w:val="24"/>
                <w:szCs w:val="24"/>
              </w:rPr>
              <w:t>окружающим</w:t>
            </w:r>
            <w:r w:rsidRPr="00D21FAC">
              <w:rPr>
                <w:rFonts w:ascii="Times New Roman" w:eastAsia="Times New Roman" w:hAnsi="Times New Roman" w:cs="Times New Roman"/>
                <w:spacing w:val="33"/>
                <w:sz w:val="24"/>
                <w:szCs w:val="24"/>
              </w:rPr>
              <w:t xml:space="preserve"> </w:t>
            </w:r>
            <w:r w:rsidRPr="00D21FAC">
              <w:rPr>
                <w:rFonts w:ascii="Times New Roman" w:eastAsia="Times New Roman" w:hAnsi="Times New Roman" w:cs="Times New Roman"/>
                <w:sz w:val="24"/>
                <w:szCs w:val="24"/>
              </w:rPr>
              <w:t>и</w:t>
            </w:r>
            <w:r w:rsidRPr="00D21FAC">
              <w:rPr>
                <w:rFonts w:ascii="Times New Roman" w:eastAsia="Times New Roman" w:hAnsi="Times New Roman" w:cs="Times New Roman"/>
                <w:spacing w:val="35"/>
                <w:sz w:val="24"/>
                <w:szCs w:val="24"/>
              </w:rPr>
              <w:t xml:space="preserve"> </w:t>
            </w:r>
            <w:r w:rsidRPr="00D21FAC">
              <w:rPr>
                <w:rFonts w:ascii="Times New Roman" w:eastAsia="Times New Roman" w:hAnsi="Times New Roman" w:cs="Times New Roman"/>
                <w:sz w:val="24"/>
                <w:szCs w:val="24"/>
              </w:rPr>
              <w:t>социальной</w:t>
            </w:r>
          </w:p>
          <w:p w:rsidR="00D21FAC" w:rsidRPr="00D21FAC" w:rsidRDefault="00D21FAC" w:rsidP="00D21FAC">
            <w:pPr>
              <w:shd w:val="clear" w:color="auto" w:fill="FFFFFF" w:themeFill="background1"/>
              <w:rPr>
                <w:rFonts w:ascii="Times New Roman" w:eastAsia="Times New Roman" w:hAnsi="Times New Roman" w:cs="Times New Roman"/>
                <w:sz w:val="24"/>
                <w:szCs w:val="24"/>
              </w:rPr>
            </w:pPr>
            <w:r w:rsidRPr="00D21FAC">
              <w:rPr>
                <w:rFonts w:ascii="Times New Roman" w:eastAsia="Times New Roman" w:hAnsi="Times New Roman" w:cs="Times New Roman"/>
                <w:sz w:val="24"/>
                <w:szCs w:val="24"/>
              </w:rPr>
              <w:t>действительностью</w:t>
            </w:r>
          </w:p>
        </w:tc>
        <w:tc>
          <w:tcPr>
            <w:tcW w:w="2487" w:type="dxa"/>
          </w:tcPr>
          <w:p w:rsidR="00D21FAC" w:rsidRPr="00D21FAC" w:rsidRDefault="00D21FAC" w:rsidP="00D21FAC">
            <w:pPr>
              <w:shd w:val="clear" w:color="auto" w:fill="FFFFFF" w:themeFill="background1"/>
              <w:ind w:right="142"/>
              <w:rPr>
                <w:rFonts w:ascii="Times New Roman" w:eastAsia="Times New Roman" w:hAnsi="Times New Roman" w:cs="Times New Roman"/>
                <w:sz w:val="24"/>
                <w:szCs w:val="24"/>
              </w:rPr>
            </w:pPr>
            <w:r w:rsidRPr="00D21FAC">
              <w:rPr>
                <w:rFonts w:ascii="Times New Roman" w:eastAsia="Times New Roman" w:hAnsi="Times New Roman" w:cs="Times New Roman"/>
                <w:sz w:val="24"/>
                <w:szCs w:val="24"/>
              </w:rPr>
              <w:t>Москва «Элизе трейнинг»</w:t>
            </w:r>
            <w:r w:rsidRPr="00D21FAC">
              <w:rPr>
                <w:rFonts w:ascii="Times New Roman" w:eastAsia="Times New Roman" w:hAnsi="Times New Roman" w:cs="Times New Roman"/>
                <w:spacing w:val="-57"/>
                <w:sz w:val="24"/>
                <w:szCs w:val="24"/>
              </w:rPr>
              <w:t xml:space="preserve"> </w:t>
            </w:r>
            <w:r w:rsidRPr="00D21FAC">
              <w:rPr>
                <w:rFonts w:ascii="Times New Roman" w:eastAsia="Times New Roman" w:hAnsi="Times New Roman" w:cs="Times New Roman"/>
                <w:sz w:val="24"/>
                <w:szCs w:val="24"/>
              </w:rPr>
              <w:t>2010</w:t>
            </w:r>
            <w:r w:rsidRPr="00D21FAC">
              <w:rPr>
                <w:rFonts w:ascii="Times New Roman" w:eastAsia="Times New Roman" w:hAnsi="Times New Roman" w:cs="Times New Roman"/>
                <w:spacing w:val="2"/>
                <w:sz w:val="24"/>
                <w:szCs w:val="24"/>
              </w:rPr>
              <w:t xml:space="preserve"> </w:t>
            </w:r>
            <w:r w:rsidRPr="00D21FAC">
              <w:rPr>
                <w:rFonts w:ascii="Times New Roman" w:eastAsia="Times New Roman" w:hAnsi="Times New Roman" w:cs="Times New Roman"/>
                <w:sz w:val="24"/>
                <w:szCs w:val="24"/>
              </w:rPr>
              <w:t>год</w:t>
            </w:r>
          </w:p>
        </w:tc>
      </w:tr>
      <w:tr w:rsidR="00D21FAC" w:rsidRPr="00D21FAC" w:rsidTr="00CD75D4">
        <w:tc>
          <w:tcPr>
            <w:tcW w:w="2962" w:type="dxa"/>
          </w:tcPr>
          <w:p w:rsidR="00D21FAC" w:rsidRPr="00D21FAC" w:rsidRDefault="00D21FAC" w:rsidP="00D21FAC">
            <w:pPr>
              <w:shd w:val="clear" w:color="auto" w:fill="FFFFFF" w:themeFill="background1"/>
              <w:rPr>
                <w:rFonts w:ascii="Times New Roman" w:eastAsia="Times New Roman" w:hAnsi="Times New Roman" w:cs="Times New Roman"/>
                <w:sz w:val="24"/>
                <w:szCs w:val="24"/>
              </w:rPr>
            </w:pPr>
            <w:r w:rsidRPr="00D21FAC">
              <w:rPr>
                <w:rFonts w:ascii="Times New Roman" w:eastAsia="Times New Roman" w:hAnsi="Times New Roman" w:cs="Times New Roman"/>
                <w:sz w:val="24"/>
                <w:szCs w:val="24"/>
              </w:rPr>
              <w:t>М.</w:t>
            </w:r>
            <w:r w:rsidRPr="00D21FAC">
              <w:rPr>
                <w:rFonts w:ascii="Times New Roman" w:eastAsia="Times New Roman" w:hAnsi="Times New Roman" w:cs="Times New Roman"/>
                <w:spacing w:val="-1"/>
                <w:sz w:val="24"/>
                <w:szCs w:val="24"/>
              </w:rPr>
              <w:t xml:space="preserve"> </w:t>
            </w:r>
            <w:r w:rsidRPr="00D21FAC">
              <w:rPr>
                <w:rFonts w:ascii="Times New Roman" w:eastAsia="Times New Roman" w:hAnsi="Times New Roman" w:cs="Times New Roman"/>
                <w:sz w:val="24"/>
                <w:szCs w:val="24"/>
              </w:rPr>
              <w:t>Д.</w:t>
            </w:r>
            <w:r w:rsidRPr="00D21FAC">
              <w:rPr>
                <w:rFonts w:ascii="Times New Roman" w:eastAsia="Times New Roman" w:hAnsi="Times New Roman" w:cs="Times New Roman"/>
                <w:spacing w:val="-5"/>
                <w:sz w:val="24"/>
                <w:szCs w:val="24"/>
              </w:rPr>
              <w:t xml:space="preserve"> </w:t>
            </w:r>
            <w:r w:rsidRPr="00D21FAC">
              <w:rPr>
                <w:rFonts w:ascii="Times New Roman" w:eastAsia="Times New Roman" w:hAnsi="Times New Roman" w:cs="Times New Roman"/>
                <w:sz w:val="24"/>
                <w:szCs w:val="24"/>
              </w:rPr>
              <w:t>Маханева</w:t>
            </w:r>
          </w:p>
        </w:tc>
        <w:tc>
          <w:tcPr>
            <w:tcW w:w="4517" w:type="dxa"/>
          </w:tcPr>
          <w:p w:rsidR="00D21FAC" w:rsidRPr="00D21FAC" w:rsidRDefault="00D21FAC" w:rsidP="00D21FAC">
            <w:pPr>
              <w:shd w:val="clear" w:color="auto" w:fill="FFFFFF" w:themeFill="background1"/>
              <w:ind w:right="77"/>
              <w:rPr>
                <w:rFonts w:ascii="Times New Roman" w:eastAsia="Times New Roman" w:hAnsi="Times New Roman" w:cs="Times New Roman"/>
                <w:sz w:val="24"/>
                <w:szCs w:val="24"/>
              </w:rPr>
            </w:pPr>
            <w:r w:rsidRPr="00D21FAC">
              <w:rPr>
                <w:rFonts w:ascii="Times New Roman" w:eastAsia="Times New Roman" w:hAnsi="Times New Roman" w:cs="Times New Roman"/>
                <w:sz w:val="24"/>
                <w:szCs w:val="24"/>
              </w:rPr>
              <w:t>Нравственно-патриотическое</w:t>
            </w:r>
            <w:r w:rsidRPr="00D21FAC">
              <w:rPr>
                <w:rFonts w:ascii="Times New Roman" w:eastAsia="Times New Roman" w:hAnsi="Times New Roman" w:cs="Times New Roman"/>
                <w:spacing w:val="-57"/>
                <w:sz w:val="24"/>
                <w:szCs w:val="24"/>
              </w:rPr>
              <w:t xml:space="preserve"> </w:t>
            </w:r>
            <w:r w:rsidRPr="00D21FAC">
              <w:rPr>
                <w:rFonts w:ascii="Times New Roman" w:eastAsia="Times New Roman" w:hAnsi="Times New Roman" w:cs="Times New Roman"/>
                <w:sz w:val="24"/>
                <w:szCs w:val="24"/>
              </w:rPr>
              <w:t>воспитание</w:t>
            </w:r>
            <w:r w:rsidRPr="00D21FAC">
              <w:rPr>
                <w:rFonts w:ascii="Times New Roman" w:eastAsia="Times New Roman" w:hAnsi="Times New Roman" w:cs="Times New Roman"/>
                <w:spacing w:val="-2"/>
                <w:sz w:val="24"/>
                <w:szCs w:val="24"/>
              </w:rPr>
              <w:t xml:space="preserve"> </w:t>
            </w:r>
            <w:r w:rsidRPr="00D21FAC">
              <w:rPr>
                <w:rFonts w:ascii="Times New Roman" w:eastAsia="Times New Roman" w:hAnsi="Times New Roman" w:cs="Times New Roman"/>
                <w:sz w:val="24"/>
                <w:szCs w:val="24"/>
              </w:rPr>
              <w:t>дошкольников.</w:t>
            </w:r>
          </w:p>
          <w:p w:rsidR="00D21FAC" w:rsidRPr="00D21FAC" w:rsidRDefault="00D21FAC" w:rsidP="00D21FAC">
            <w:pPr>
              <w:shd w:val="clear" w:color="auto" w:fill="FFFFFF" w:themeFill="background1"/>
              <w:rPr>
                <w:rFonts w:ascii="Times New Roman" w:eastAsia="Times New Roman" w:hAnsi="Times New Roman" w:cs="Times New Roman"/>
                <w:sz w:val="24"/>
                <w:szCs w:val="24"/>
              </w:rPr>
            </w:pPr>
            <w:r w:rsidRPr="00D21FAC">
              <w:rPr>
                <w:rFonts w:ascii="Times New Roman" w:eastAsia="Times New Roman" w:hAnsi="Times New Roman" w:cs="Times New Roman"/>
                <w:sz w:val="24"/>
                <w:szCs w:val="24"/>
              </w:rPr>
              <w:t>Методическое</w:t>
            </w:r>
            <w:r w:rsidRPr="00D21FAC">
              <w:rPr>
                <w:rFonts w:ascii="Times New Roman" w:eastAsia="Times New Roman" w:hAnsi="Times New Roman" w:cs="Times New Roman"/>
                <w:spacing w:val="-7"/>
                <w:sz w:val="24"/>
                <w:szCs w:val="24"/>
              </w:rPr>
              <w:t xml:space="preserve"> </w:t>
            </w:r>
            <w:r w:rsidRPr="00D21FAC">
              <w:rPr>
                <w:rFonts w:ascii="Times New Roman" w:eastAsia="Times New Roman" w:hAnsi="Times New Roman" w:cs="Times New Roman"/>
                <w:sz w:val="24"/>
                <w:szCs w:val="24"/>
              </w:rPr>
              <w:t>пособие</w:t>
            </w:r>
          </w:p>
        </w:tc>
        <w:tc>
          <w:tcPr>
            <w:tcW w:w="2487" w:type="dxa"/>
          </w:tcPr>
          <w:p w:rsidR="00D21FAC" w:rsidRPr="00D21FAC" w:rsidRDefault="00D21FAC" w:rsidP="00A03C9B">
            <w:pPr>
              <w:shd w:val="clear" w:color="auto" w:fill="FFFFFF" w:themeFill="background1"/>
              <w:rPr>
                <w:rFonts w:ascii="Times New Roman" w:eastAsia="Times New Roman" w:hAnsi="Times New Roman" w:cs="Times New Roman"/>
                <w:sz w:val="24"/>
                <w:szCs w:val="24"/>
              </w:rPr>
            </w:pPr>
            <w:r w:rsidRPr="00D21FAC">
              <w:rPr>
                <w:rFonts w:ascii="Times New Roman" w:eastAsia="Times New Roman" w:hAnsi="Times New Roman" w:cs="Times New Roman"/>
                <w:sz w:val="24"/>
                <w:szCs w:val="24"/>
              </w:rPr>
              <w:t>Москва</w:t>
            </w:r>
            <w:r w:rsidR="00A03C9B">
              <w:rPr>
                <w:rFonts w:ascii="Times New Roman" w:eastAsia="Times New Roman" w:hAnsi="Times New Roman" w:cs="Times New Roman"/>
                <w:sz w:val="24"/>
                <w:szCs w:val="24"/>
              </w:rPr>
              <w:t xml:space="preserve"> </w:t>
            </w:r>
            <w:r w:rsidRPr="00D21FAC">
              <w:rPr>
                <w:rFonts w:ascii="Times New Roman" w:eastAsia="Times New Roman" w:hAnsi="Times New Roman" w:cs="Times New Roman"/>
                <w:sz w:val="24"/>
                <w:szCs w:val="24"/>
              </w:rPr>
              <w:t>«Сфера»2010</w:t>
            </w:r>
            <w:r w:rsidRPr="00D21FAC">
              <w:rPr>
                <w:rFonts w:ascii="Times New Roman" w:eastAsia="Times New Roman" w:hAnsi="Times New Roman" w:cs="Times New Roman"/>
                <w:spacing w:val="-8"/>
                <w:sz w:val="24"/>
                <w:szCs w:val="24"/>
              </w:rPr>
              <w:t xml:space="preserve"> </w:t>
            </w:r>
            <w:r w:rsidRPr="00D21FAC">
              <w:rPr>
                <w:rFonts w:ascii="Times New Roman" w:eastAsia="Times New Roman" w:hAnsi="Times New Roman" w:cs="Times New Roman"/>
                <w:sz w:val="24"/>
                <w:szCs w:val="24"/>
              </w:rPr>
              <w:t>год</w:t>
            </w:r>
          </w:p>
        </w:tc>
      </w:tr>
      <w:tr w:rsidR="00A03C9B" w:rsidRPr="00D21FAC" w:rsidTr="00CD75D4">
        <w:tc>
          <w:tcPr>
            <w:tcW w:w="2962" w:type="dxa"/>
          </w:tcPr>
          <w:p w:rsidR="00A03C9B" w:rsidRPr="00A03C9B" w:rsidRDefault="00A03C9B" w:rsidP="00A03C9B">
            <w:pPr>
              <w:shd w:val="clear" w:color="auto" w:fill="FFFFFF" w:themeFill="background1"/>
              <w:tabs>
                <w:tab w:val="left" w:pos="1296"/>
                <w:tab w:val="left" w:pos="1935"/>
                <w:tab w:val="left" w:pos="2208"/>
              </w:tabs>
              <w:rPr>
                <w:rFonts w:ascii="Times New Roman" w:eastAsia="Times New Roman" w:hAnsi="Times New Roman" w:cs="Times New Roman"/>
                <w:sz w:val="24"/>
                <w:szCs w:val="26"/>
              </w:rPr>
            </w:pPr>
            <w:r w:rsidRPr="00A03C9B">
              <w:rPr>
                <w:rFonts w:ascii="Times New Roman" w:eastAsia="Times New Roman" w:hAnsi="Times New Roman" w:cs="Times New Roman"/>
                <w:sz w:val="24"/>
                <w:szCs w:val="26"/>
              </w:rPr>
              <w:t>Комарова</w:t>
            </w:r>
            <w:r w:rsidRPr="00A03C9B">
              <w:rPr>
                <w:rFonts w:ascii="Times New Roman" w:eastAsia="Times New Roman" w:hAnsi="Times New Roman" w:cs="Times New Roman"/>
                <w:sz w:val="24"/>
                <w:szCs w:val="26"/>
              </w:rPr>
              <w:tab/>
              <w:t>Т.С.</w:t>
            </w:r>
            <w:r>
              <w:rPr>
                <w:rFonts w:ascii="Times New Roman" w:eastAsia="Times New Roman" w:hAnsi="Times New Roman" w:cs="Times New Roman"/>
                <w:sz w:val="24"/>
                <w:szCs w:val="26"/>
              </w:rPr>
              <w:t xml:space="preserve">, </w:t>
            </w:r>
            <w:r w:rsidRPr="00A03C9B">
              <w:rPr>
                <w:rFonts w:ascii="Times New Roman" w:eastAsia="Times New Roman" w:hAnsi="Times New Roman" w:cs="Times New Roman"/>
                <w:sz w:val="24"/>
                <w:szCs w:val="26"/>
              </w:rPr>
              <w:t>Куцакова Л.В.,</w:t>
            </w:r>
            <w:r w:rsidRPr="00A03C9B">
              <w:rPr>
                <w:rFonts w:ascii="Times New Roman" w:eastAsia="Times New Roman" w:hAnsi="Times New Roman" w:cs="Times New Roman"/>
                <w:spacing w:val="-3"/>
                <w:sz w:val="24"/>
                <w:szCs w:val="26"/>
              </w:rPr>
              <w:t xml:space="preserve"> </w:t>
            </w:r>
            <w:r w:rsidRPr="00A03C9B">
              <w:rPr>
                <w:rFonts w:ascii="Times New Roman" w:eastAsia="Times New Roman" w:hAnsi="Times New Roman" w:cs="Times New Roman"/>
                <w:sz w:val="24"/>
                <w:szCs w:val="26"/>
              </w:rPr>
              <w:t>Павлова</w:t>
            </w:r>
            <w:r w:rsidRPr="00A03C9B">
              <w:rPr>
                <w:rFonts w:ascii="Times New Roman" w:eastAsia="Times New Roman" w:hAnsi="Times New Roman" w:cs="Times New Roman"/>
                <w:spacing w:val="-6"/>
                <w:sz w:val="24"/>
                <w:szCs w:val="26"/>
              </w:rPr>
              <w:t xml:space="preserve"> </w:t>
            </w:r>
            <w:r w:rsidRPr="00A03C9B">
              <w:rPr>
                <w:rFonts w:ascii="Times New Roman" w:eastAsia="Times New Roman" w:hAnsi="Times New Roman" w:cs="Times New Roman"/>
                <w:sz w:val="24"/>
                <w:szCs w:val="26"/>
              </w:rPr>
              <w:t>Л.Ю.</w:t>
            </w:r>
          </w:p>
        </w:tc>
        <w:tc>
          <w:tcPr>
            <w:tcW w:w="4517" w:type="dxa"/>
          </w:tcPr>
          <w:p w:rsidR="00A03C9B" w:rsidRPr="00A03C9B" w:rsidRDefault="00A03C9B" w:rsidP="00A03C9B">
            <w:pPr>
              <w:shd w:val="clear" w:color="auto" w:fill="FFFFFF" w:themeFill="background1"/>
              <w:tabs>
                <w:tab w:val="left" w:pos="1934"/>
              </w:tabs>
              <w:ind w:right="170"/>
              <w:rPr>
                <w:rFonts w:ascii="Times New Roman" w:eastAsia="Times New Roman" w:hAnsi="Times New Roman" w:cs="Times New Roman"/>
                <w:sz w:val="24"/>
                <w:szCs w:val="26"/>
              </w:rPr>
            </w:pPr>
            <w:r>
              <w:rPr>
                <w:rFonts w:ascii="Times New Roman" w:eastAsia="Times New Roman" w:hAnsi="Times New Roman" w:cs="Times New Roman"/>
                <w:sz w:val="24"/>
                <w:szCs w:val="26"/>
              </w:rPr>
              <w:t xml:space="preserve">Программа </w:t>
            </w:r>
            <w:r w:rsidRPr="00A03C9B">
              <w:rPr>
                <w:rFonts w:ascii="Times New Roman" w:eastAsia="Times New Roman" w:hAnsi="Times New Roman" w:cs="Times New Roman"/>
                <w:sz w:val="24"/>
                <w:szCs w:val="26"/>
              </w:rPr>
              <w:t>и</w:t>
            </w:r>
            <w:r w:rsidRPr="00A03C9B">
              <w:rPr>
                <w:rFonts w:ascii="Times New Roman" w:eastAsia="Times New Roman" w:hAnsi="Times New Roman" w:cs="Times New Roman"/>
                <w:spacing w:val="1"/>
                <w:sz w:val="24"/>
                <w:szCs w:val="26"/>
              </w:rPr>
              <w:t xml:space="preserve"> </w:t>
            </w:r>
            <w:r w:rsidRPr="00A03C9B">
              <w:rPr>
                <w:rFonts w:ascii="Times New Roman" w:eastAsia="Times New Roman" w:hAnsi="Times New Roman" w:cs="Times New Roman"/>
                <w:sz w:val="24"/>
                <w:szCs w:val="26"/>
              </w:rPr>
              <w:t>методические</w:t>
            </w:r>
            <w:r w:rsidRPr="00A03C9B">
              <w:rPr>
                <w:rFonts w:ascii="Times New Roman" w:eastAsia="Times New Roman" w:hAnsi="Times New Roman" w:cs="Times New Roman"/>
                <w:spacing w:val="-8"/>
                <w:sz w:val="24"/>
                <w:szCs w:val="26"/>
              </w:rPr>
              <w:t xml:space="preserve"> </w:t>
            </w:r>
            <w:r>
              <w:rPr>
                <w:rFonts w:ascii="Times New Roman" w:eastAsia="Times New Roman" w:hAnsi="Times New Roman" w:cs="Times New Roman"/>
                <w:sz w:val="24"/>
                <w:szCs w:val="26"/>
              </w:rPr>
              <w:t xml:space="preserve">рекомендаци </w:t>
            </w:r>
            <w:r w:rsidRPr="00A03C9B">
              <w:rPr>
                <w:rFonts w:ascii="Times New Roman" w:eastAsia="Times New Roman" w:hAnsi="Times New Roman" w:cs="Times New Roman"/>
                <w:sz w:val="24"/>
                <w:szCs w:val="26"/>
              </w:rPr>
              <w:t>«Трудовое</w:t>
            </w:r>
            <w:r w:rsidRPr="00A03C9B">
              <w:rPr>
                <w:rFonts w:ascii="Times New Roman" w:eastAsia="Times New Roman" w:hAnsi="Times New Roman" w:cs="Times New Roman"/>
                <w:spacing w:val="-6"/>
                <w:sz w:val="24"/>
                <w:szCs w:val="26"/>
              </w:rPr>
              <w:t xml:space="preserve"> </w:t>
            </w:r>
            <w:r w:rsidRPr="00A03C9B">
              <w:rPr>
                <w:rFonts w:ascii="Times New Roman" w:eastAsia="Times New Roman" w:hAnsi="Times New Roman" w:cs="Times New Roman"/>
                <w:sz w:val="24"/>
                <w:szCs w:val="26"/>
              </w:rPr>
              <w:t>воспитание</w:t>
            </w:r>
            <w:r w:rsidRPr="00A03C9B">
              <w:rPr>
                <w:rFonts w:ascii="Times New Roman" w:eastAsia="Times New Roman" w:hAnsi="Times New Roman" w:cs="Times New Roman"/>
                <w:spacing w:val="-5"/>
                <w:sz w:val="24"/>
                <w:szCs w:val="26"/>
              </w:rPr>
              <w:t xml:space="preserve"> </w:t>
            </w:r>
            <w:r w:rsidRPr="00A03C9B">
              <w:rPr>
                <w:rFonts w:ascii="Times New Roman" w:eastAsia="Times New Roman" w:hAnsi="Times New Roman" w:cs="Times New Roman"/>
                <w:sz w:val="24"/>
                <w:szCs w:val="26"/>
              </w:rPr>
              <w:t>в</w:t>
            </w:r>
            <w:r w:rsidRPr="00A03C9B">
              <w:rPr>
                <w:rFonts w:ascii="Times New Roman" w:eastAsia="Times New Roman" w:hAnsi="Times New Roman" w:cs="Times New Roman"/>
                <w:spacing w:val="-57"/>
                <w:sz w:val="24"/>
                <w:szCs w:val="26"/>
              </w:rPr>
              <w:t xml:space="preserve"> </w:t>
            </w:r>
            <w:r w:rsidRPr="00A03C9B">
              <w:rPr>
                <w:rFonts w:ascii="Times New Roman" w:eastAsia="Times New Roman" w:hAnsi="Times New Roman" w:cs="Times New Roman"/>
                <w:sz w:val="24"/>
                <w:szCs w:val="26"/>
              </w:rPr>
              <w:t>детском</w:t>
            </w:r>
            <w:r w:rsidRPr="00A03C9B">
              <w:rPr>
                <w:rFonts w:ascii="Times New Roman" w:eastAsia="Times New Roman" w:hAnsi="Times New Roman" w:cs="Times New Roman"/>
                <w:spacing w:val="3"/>
                <w:sz w:val="24"/>
                <w:szCs w:val="26"/>
              </w:rPr>
              <w:t xml:space="preserve"> </w:t>
            </w:r>
            <w:r w:rsidRPr="00A03C9B">
              <w:rPr>
                <w:rFonts w:ascii="Times New Roman" w:eastAsia="Times New Roman" w:hAnsi="Times New Roman" w:cs="Times New Roman"/>
                <w:sz w:val="24"/>
                <w:szCs w:val="26"/>
              </w:rPr>
              <w:t>саду»</w:t>
            </w:r>
          </w:p>
        </w:tc>
        <w:tc>
          <w:tcPr>
            <w:tcW w:w="2487" w:type="dxa"/>
          </w:tcPr>
          <w:p w:rsidR="00A03C9B" w:rsidRPr="00A03C9B" w:rsidRDefault="00A03C9B" w:rsidP="00A03C9B">
            <w:pPr>
              <w:shd w:val="clear" w:color="auto" w:fill="FFFFFF" w:themeFill="background1"/>
              <w:rPr>
                <w:rFonts w:ascii="Times New Roman" w:eastAsia="Times New Roman" w:hAnsi="Times New Roman" w:cs="Times New Roman"/>
                <w:sz w:val="24"/>
                <w:szCs w:val="26"/>
              </w:rPr>
            </w:pPr>
            <w:r w:rsidRPr="00A03C9B">
              <w:rPr>
                <w:rFonts w:ascii="Times New Roman" w:eastAsia="Times New Roman" w:hAnsi="Times New Roman" w:cs="Times New Roman"/>
                <w:sz w:val="24"/>
                <w:szCs w:val="26"/>
              </w:rPr>
              <w:t>Санкт-Петербург</w:t>
            </w:r>
            <w:r>
              <w:rPr>
                <w:rFonts w:ascii="Times New Roman" w:eastAsia="Times New Roman" w:hAnsi="Times New Roman" w:cs="Times New Roman"/>
                <w:sz w:val="24"/>
                <w:szCs w:val="26"/>
              </w:rPr>
              <w:t xml:space="preserve"> </w:t>
            </w:r>
            <w:r w:rsidRPr="00A03C9B">
              <w:rPr>
                <w:rFonts w:ascii="Times New Roman" w:eastAsia="Times New Roman" w:hAnsi="Times New Roman" w:cs="Times New Roman"/>
                <w:sz w:val="24"/>
                <w:szCs w:val="26"/>
              </w:rPr>
              <w:t>«Детство-Пресс»</w:t>
            </w:r>
            <w:r>
              <w:rPr>
                <w:rFonts w:ascii="Times New Roman" w:eastAsia="Times New Roman" w:hAnsi="Times New Roman" w:cs="Times New Roman"/>
                <w:sz w:val="24"/>
                <w:szCs w:val="26"/>
              </w:rPr>
              <w:t xml:space="preserve"> </w:t>
            </w:r>
            <w:r w:rsidRPr="00A03C9B">
              <w:rPr>
                <w:rFonts w:ascii="Times New Roman" w:eastAsia="Times New Roman" w:hAnsi="Times New Roman" w:cs="Times New Roman"/>
                <w:sz w:val="24"/>
                <w:szCs w:val="26"/>
              </w:rPr>
              <w:t>2008</w:t>
            </w:r>
            <w:r w:rsidRPr="00A03C9B">
              <w:rPr>
                <w:rFonts w:ascii="Times New Roman" w:eastAsia="Times New Roman" w:hAnsi="Times New Roman" w:cs="Times New Roman"/>
                <w:spacing w:val="-5"/>
                <w:sz w:val="24"/>
                <w:szCs w:val="26"/>
              </w:rPr>
              <w:t xml:space="preserve"> </w:t>
            </w:r>
            <w:r w:rsidRPr="00A03C9B">
              <w:rPr>
                <w:rFonts w:ascii="Times New Roman" w:eastAsia="Times New Roman" w:hAnsi="Times New Roman" w:cs="Times New Roman"/>
                <w:sz w:val="24"/>
                <w:szCs w:val="26"/>
              </w:rPr>
              <w:t>год</w:t>
            </w:r>
          </w:p>
        </w:tc>
      </w:tr>
      <w:tr w:rsidR="00A03C9B" w:rsidRPr="00D21FAC" w:rsidTr="00CD75D4">
        <w:tc>
          <w:tcPr>
            <w:tcW w:w="2962" w:type="dxa"/>
          </w:tcPr>
          <w:p w:rsidR="00A03C9B" w:rsidRPr="00D21FAC" w:rsidRDefault="00A03C9B" w:rsidP="00D21FAC">
            <w:pPr>
              <w:shd w:val="clear" w:color="auto" w:fill="FFFFFF" w:themeFill="background1"/>
              <w:rPr>
                <w:rFonts w:ascii="Times New Roman" w:eastAsia="Times New Roman" w:hAnsi="Times New Roman" w:cs="Times New Roman"/>
                <w:sz w:val="24"/>
                <w:szCs w:val="24"/>
              </w:rPr>
            </w:pPr>
            <w:r>
              <w:rPr>
                <w:rFonts w:ascii="Times New Roman" w:eastAsia="Times New Roman" w:hAnsi="Times New Roman" w:cs="Times New Roman"/>
                <w:sz w:val="24"/>
                <w:szCs w:val="24"/>
              </w:rPr>
              <w:t>С.Н.Теплюк, Г.М.Лямина</w:t>
            </w:r>
          </w:p>
        </w:tc>
        <w:tc>
          <w:tcPr>
            <w:tcW w:w="4517" w:type="dxa"/>
          </w:tcPr>
          <w:p w:rsidR="00A03C9B" w:rsidRPr="00D21FAC" w:rsidRDefault="00A03C9B" w:rsidP="00D21FAC">
            <w:pPr>
              <w:shd w:val="clear" w:color="auto" w:fill="FFFFFF" w:themeFill="background1"/>
              <w:ind w:right="77"/>
              <w:rPr>
                <w:rFonts w:ascii="Times New Roman" w:eastAsia="Times New Roman" w:hAnsi="Times New Roman" w:cs="Times New Roman"/>
                <w:sz w:val="24"/>
                <w:szCs w:val="24"/>
              </w:rPr>
            </w:pPr>
            <w:r>
              <w:rPr>
                <w:rFonts w:ascii="Times New Roman" w:eastAsia="Times New Roman" w:hAnsi="Times New Roman" w:cs="Times New Roman"/>
                <w:sz w:val="24"/>
                <w:szCs w:val="24"/>
              </w:rPr>
              <w:t>Дети раннего возраста в детском саду</w:t>
            </w:r>
          </w:p>
        </w:tc>
        <w:tc>
          <w:tcPr>
            <w:tcW w:w="2487" w:type="dxa"/>
          </w:tcPr>
          <w:p w:rsidR="00A03C9B" w:rsidRPr="00D21FAC" w:rsidRDefault="00A03C9B" w:rsidP="00D21FAC">
            <w:pPr>
              <w:shd w:val="clear" w:color="auto" w:fill="FFFFFF" w:themeFill="background1"/>
              <w:rPr>
                <w:rFonts w:ascii="Times New Roman" w:eastAsia="Times New Roman" w:hAnsi="Times New Roman" w:cs="Times New Roman"/>
                <w:sz w:val="24"/>
                <w:szCs w:val="24"/>
              </w:rPr>
            </w:pPr>
          </w:p>
        </w:tc>
      </w:tr>
      <w:tr w:rsidR="00AA406B" w:rsidRPr="00D21FAC" w:rsidTr="00CD75D4">
        <w:tc>
          <w:tcPr>
            <w:tcW w:w="2962" w:type="dxa"/>
          </w:tcPr>
          <w:p w:rsidR="00AA406B" w:rsidRDefault="00AA406B" w:rsidP="00D21FAC">
            <w:pPr>
              <w:shd w:val="clear" w:color="auto" w:fill="FFFFFF" w:themeFill="background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Л.Ф.Островская </w:t>
            </w:r>
          </w:p>
        </w:tc>
        <w:tc>
          <w:tcPr>
            <w:tcW w:w="4517" w:type="dxa"/>
          </w:tcPr>
          <w:p w:rsidR="00AA406B" w:rsidRDefault="00AA406B" w:rsidP="00D21FAC">
            <w:pPr>
              <w:shd w:val="clear" w:color="auto" w:fill="FFFFFF" w:themeFill="background1"/>
              <w:ind w:right="77"/>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Педагогические ситуации в семейном воспитании дошкольников</w:t>
            </w:r>
          </w:p>
        </w:tc>
        <w:tc>
          <w:tcPr>
            <w:tcW w:w="2487" w:type="dxa"/>
          </w:tcPr>
          <w:p w:rsidR="00AA406B" w:rsidRPr="00D21FAC" w:rsidRDefault="00AA406B" w:rsidP="00D21FAC">
            <w:pPr>
              <w:shd w:val="clear" w:color="auto" w:fill="FFFFFF" w:themeFill="background1"/>
              <w:rPr>
                <w:rFonts w:ascii="Times New Roman" w:eastAsia="Times New Roman" w:hAnsi="Times New Roman" w:cs="Times New Roman"/>
                <w:sz w:val="24"/>
                <w:szCs w:val="24"/>
              </w:rPr>
            </w:pPr>
          </w:p>
        </w:tc>
      </w:tr>
      <w:tr w:rsidR="00AA406B" w:rsidRPr="00D21FAC" w:rsidTr="00CD75D4">
        <w:tc>
          <w:tcPr>
            <w:tcW w:w="2962" w:type="dxa"/>
          </w:tcPr>
          <w:p w:rsidR="00AA406B" w:rsidRDefault="00AA406B" w:rsidP="00D21FAC">
            <w:pPr>
              <w:shd w:val="clear" w:color="auto" w:fill="FFFFFF" w:themeFill="background1"/>
              <w:rPr>
                <w:rFonts w:ascii="Times New Roman" w:eastAsia="Times New Roman" w:hAnsi="Times New Roman" w:cs="Times New Roman"/>
                <w:sz w:val="24"/>
                <w:szCs w:val="24"/>
              </w:rPr>
            </w:pPr>
            <w:r>
              <w:rPr>
                <w:rFonts w:ascii="Times New Roman" w:eastAsia="Times New Roman" w:hAnsi="Times New Roman" w:cs="Times New Roman"/>
                <w:sz w:val="24"/>
                <w:szCs w:val="24"/>
              </w:rPr>
              <w:t>А.В.Печегора</w:t>
            </w:r>
          </w:p>
        </w:tc>
        <w:tc>
          <w:tcPr>
            <w:tcW w:w="4517" w:type="dxa"/>
          </w:tcPr>
          <w:p w:rsidR="00AA406B" w:rsidRDefault="00AA406B" w:rsidP="00D21FAC">
            <w:pPr>
              <w:shd w:val="clear" w:color="auto" w:fill="FFFFFF" w:themeFill="background1"/>
              <w:ind w:right="77"/>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Развивающие игры для дошкольников 2-7 лет</w:t>
            </w:r>
          </w:p>
        </w:tc>
        <w:tc>
          <w:tcPr>
            <w:tcW w:w="2487" w:type="dxa"/>
          </w:tcPr>
          <w:p w:rsidR="00AA406B" w:rsidRPr="00D21FAC" w:rsidRDefault="00AA406B" w:rsidP="00D21FAC">
            <w:pPr>
              <w:shd w:val="clear" w:color="auto" w:fill="FFFFFF" w:themeFill="background1"/>
              <w:rPr>
                <w:rFonts w:ascii="Times New Roman" w:eastAsia="Times New Roman" w:hAnsi="Times New Roman" w:cs="Times New Roman"/>
                <w:sz w:val="24"/>
                <w:szCs w:val="24"/>
              </w:rPr>
            </w:pPr>
            <w:r>
              <w:rPr>
                <w:rFonts w:ascii="Times New Roman" w:eastAsia="Times New Roman" w:hAnsi="Times New Roman" w:cs="Times New Roman"/>
                <w:sz w:val="24"/>
                <w:szCs w:val="24"/>
              </w:rPr>
              <w:t>ВАКО-2008г.</w:t>
            </w:r>
          </w:p>
        </w:tc>
      </w:tr>
      <w:tr w:rsidR="00AA406B" w:rsidRPr="00D21FAC" w:rsidTr="00CD75D4">
        <w:tc>
          <w:tcPr>
            <w:tcW w:w="2962" w:type="dxa"/>
          </w:tcPr>
          <w:p w:rsidR="00AA406B" w:rsidRDefault="00AA406B" w:rsidP="00D21FAC">
            <w:pPr>
              <w:shd w:val="clear" w:color="auto" w:fill="FFFFFF" w:themeFill="background1"/>
              <w:rPr>
                <w:rFonts w:ascii="Times New Roman" w:eastAsia="Times New Roman" w:hAnsi="Times New Roman" w:cs="Times New Roman"/>
                <w:sz w:val="24"/>
                <w:szCs w:val="24"/>
              </w:rPr>
            </w:pPr>
            <w:r>
              <w:rPr>
                <w:rFonts w:ascii="Times New Roman" w:eastAsia="Times New Roman" w:hAnsi="Times New Roman" w:cs="Times New Roman"/>
                <w:sz w:val="24"/>
                <w:szCs w:val="24"/>
              </w:rPr>
              <w:t>О.В.Тыбина, Н.П.рахманова,</w:t>
            </w:r>
          </w:p>
          <w:p w:rsidR="00AA406B" w:rsidRDefault="00AA406B" w:rsidP="00D21FAC">
            <w:pPr>
              <w:shd w:val="clear" w:color="auto" w:fill="FFFFFF" w:themeFill="background1"/>
              <w:rPr>
                <w:rFonts w:ascii="Times New Roman" w:eastAsia="Times New Roman" w:hAnsi="Times New Roman" w:cs="Times New Roman"/>
                <w:sz w:val="24"/>
                <w:szCs w:val="24"/>
              </w:rPr>
            </w:pPr>
            <w:r>
              <w:rPr>
                <w:rFonts w:ascii="Times New Roman" w:eastAsia="Times New Roman" w:hAnsi="Times New Roman" w:cs="Times New Roman"/>
                <w:sz w:val="24"/>
                <w:szCs w:val="24"/>
              </w:rPr>
              <w:t>Т.И.Бартошевич</w:t>
            </w:r>
          </w:p>
        </w:tc>
        <w:tc>
          <w:tcPr>
            <w:tcW w:w="4517" w:type="dxa"/>
          </w:tcPr>
          <w:p w:rsidR="00AA406B" w:rsidRDefault="00AA406B" w:rsidP="00D21FAC">
            <w:pPr>
              <w:shd w:val="clear" w:color="auto" w:fill="FFFFFF" w:themeFill="background1"/>
              <w:ind w:right="77"/>
              <w:rPr>
                <w:rFonts w:ascii="Times New Roman" w:eastAsia="Times New Roman" w:hAnsi="Times New Roman" w:cs="Times New Roman"/>
                <w:sz w:val="24"/>
                <w:szCs w:val="24"/>
              </w:rPr>
            </w:pPr>
            <w:r>
              <w:rPr>
                <w:rFonts w:ascii="Times New Roman" w:eastAsia="Times New Roman" w:hAnsi="Times New Roman" w:cs="Times New Roman"/>
                <w:sz w:val="24"/>
                <w:szCs w:val="24"/>
              </w:rPr>
              <w:t>Игры для дошкольников с ипользованием нетрадиционного оборудования</w:t>
            </w:r>
          </w:p>
        </w:tc>
        <w:tc>
          <w:tcPr>
            <w:tcW w:w="2487" w:type="dxa"/>
          </w:tcPr>
          <w:p w:rsidR="00AA406B" w:rsidRPr="00D21FAC" w:rsidRDefault="00AA406B" w:rsidP="00D21FAC">
            <w:pPr>
              <w:shd w:val="clear" w:color="auto" w:fill="FFFFFF" w:themeFill="background1"/>
              <w:rPr>
                <w:rFonts w:ascii="Times New Roman" w:eastAsia="Times New Roman" w:hAnsi="Times New Roman" w:cs="Times New Roman"/>
                <w:sz w:val="24"/>
                <w:szCs w:val="24"/>
              </w:rPr>
            </w:pPr>
            <w:r>
              <w:rPr>
                <w:rFonts w:ascii="Times New Roman" w:eastAsia="Times New Roman" w:hAnsi="Times New Roman" w:cs="Times New Roman"/>
                <w:sz w:val="24"/>
                <w:szCs w:val="24"/>
              </w:rPr>
              <w:t>Москва,2011 творческий центр</w:t>
            </w:r>
          </w:p>
        </w:tc>
      </w:tr>
      <w:tr w:rsidR="00AA406B" w:rsidRPr="00D21FAC" w:rsidTr="00CD75D4">
        <w:tc>
          <w:tcPr>
            <w:tcW w:w="2962" w:type="dxa"/>
          </w:tcPr>
          <w:p w:rsidR="00AA406B" w:rsidRDefault="00AA406B" w:rsidP="00AA406B">
            <w:pPr>
              <w:shd w:val="clear" w:color="auto" w:fill="FFFFFF" w:themeFill="background1"/>
              <w:rPr>
                <w:rFonts w:ascii="Times New Roman" w:eastAsia="Times New Roman" w:hAnsi="Times New Roman" w:cs="Times New Roman"/>
                <w:sz w:val="24"/>
                <w:szCs w:val="24"/>
              </w:rPr>
            </w:pPr>
            <w:r>
              <w:rPr>
                <w:rFonts w:ascii="Times New Roman" w:eastAsia="Times New Roman" w:hAnsi="Times New Roman" w:cs="Times New Roman"/>
                <w:sz w:val="24"/>
                <w:szCs w:val="24"/>
              </w:rPr>
              <w:t>МВО по РТ МОиН РТ ГУ Дирекция финансирования научных и образовательных программ БДД РТ</w:t>
            </w:r>
          </w:p>
        </w:tc>
        <w:tc>
          <w:tcPr>
            <w:tcW w:w="4517" w:type="dxa"/>
          </w:tcPr>
          <w:p w:rsidR="00AA406B" w:rsidRDefault="00CD75D4" w:rsidP="00D21FAC">
            <w:pPr>
              <w:shd w:val="clear" w:color="auto" w:fill="FFFFFF" w:themeFill="background1"/>
              <w:ind w:right="77"/>
              <w:rPr>
                <w:rFonts w:ascii="Times New Roman" w:eastAsia="Times New Roman" w:hAnsi="Times New Roman" w:cs="Times New Roman"/>
                <w:sz w:val="24"/>
                <w:szCs w:val="24"/>
              </w:rPr>
            </w:pPr>
            <w:r>
              <w:rPr>
                <w:rFonts w:ascii="Times New Roman" w:eastAsia="Times New Roman" w:hAnsi="Times New Roman" w:cs="Times New Roman"/>
                <w:sz w:val="24"/>
                <w:szCs w:val="24"/>
              </w:rPr>
              <w:t>Цикл занятий для детей дошкольного возраста по обучению правилам безопасного поведения на дорогах</w:t>
            </w:r>
          </w:p>
        </w:tc>
        <w:tc>
          <w:tcPr>
            <w:tcW w:w="2487" w:type="dxa"/>
          </w:tcPr>
          <w:p w:rsidR="00AA406B" w:rsidRDefault="00CD75D4" w:rsidP="00D21FAC">
            <w:pPr>
              <w:shd w:val="clear" w:color="auto" w:fill="FFFFFF" w:themeFill="background1"/>
              <w:rPr>
                <w:rFonts w:ascii="Times New Roman" w:eastAsia="Times New Roman" w:hAnsi="Times New Roman" w:cs="Times New Roman"/>
                <w:sz w:val="24"/>
                <w:szCs w:val="24"/>
              </w:rPr>
            </w:pPr>
            <w:r>
              <w:rPr>
                <w:rFonts w:ascii="Times New Roman" w:eastAsia="Times New Roman" w:hAnsi="Times New Roman" w:cs="Times New Roman"/>
                <w:sz w:val="24"/>
                <w:szCs w:val="24"/>
              </w:rPr>
              <w:t>ГУ Научный центр безопасности жизнидеятельности детей, 2009г.</w:t>
            </w:r>
          </w:p>
        </w:tc>
      </w:tr>
      <w:tr w:rsidR="00AA406B" w:rsidRPr="00D21FAC" w:rsidTr="00CD75D4">
        <w:tc>
          <w:tcPr>
            <w:tcW w:w="2962" w:type="dxa"/>
          </w:tcPr>
          <w:p w:rsidR="00AA406B" w:rsidRDefault="00AA406B" w:rsidP="00D21FAC">
            <w:pPr>
              <w:shd w:val="clear" w:color="auto" w:fill="FFFFFF" w:themeFill="background1"/>
              <w:rPr>
                <w:rFonts w:ascii="Times New Roman" w:eastAsia="Times New Roman" w:hAnsi="Times New Roman" w:cs="Times New Roman"/>
                <w:sz w:val="24"/>
                <w:szCs w:val="24"/>
              </w:rPr>
            </w:pPr>
            <w:r w:rsidRPr="00AA406B">
              <w:rPr>
                <w:rFonts w:ascii="Times New Roman" w:eastAsia="Times New Roman" w:hAnsi="Times New Roman" w:cs="Times New Roman"/>
                <w:sz w:val="24"/>
                <w:szCs w:val="24"/>
              </w:rPr>
              <w:t>Шаехова Р. К.</w:t>
            </w:r>
          </w:p>
        </w:tc>
        <w:tc>
          <w:tcPr>
            <w:tcW w:w="4517" w:type="dxa"/>
          </w:tcPr>
          <w:p w:rsidR="00AA406B" w:rsidRDefault="00AA406B" w:rsidP="00D21FAC">
            <w:pPr>
              <w:shd w:val="clear" w:color="auto" w:fill="FFFFFF" w:themeFill="background1"/>
              <w:ind w:right="77"/>
              <w:rPr>
                <w:rFonts w:ascii="Times New Roman" w:eastAsia="Times New Roman" w:hAnsi="Times New Roman" w:cs="Times New Roman"/>
                <w:sz w:val="24"/>
                <w:szCs w:val="24"/>
              </w:rPr>
            </w:pPr>
            <w:r>
              <w:rPr>
                <w:rFonts w:ascii="Times New Roman" w:eastAsia="Times New Roman" w:hAnsi="Times New Roman" w:cs="Times New Roman"/>
                <w:sz w:val="24"/>
                <w:szCs w:val="24"/>
              </w:rPr>
              <w:t>Игровые технологии развития школьно-значимых функций у дошкольников</w:t>
            </w:r>
          </w:p>
        </w:tc>
        <w:tc>
          <w:tcPr>
            <w:tcW w:w="2487" w:type="dxa"/>
          </w:tcPr>
          <w:p w:rsidR="00AA406B" w:rsidRPr="00D21FAC" w:rsidRDefault="00AA406B" w:rsidP="00D21FAC">
            <w:pPr>
              <w:shd w:val="clear" w:color="auto" w:fill="FFFFFF" w:themeFill="background1"/>
              <w:rPr>
                <w:rFonts w:ascii="Times New Roman" w:eastAsia="Times New Roman" w:hAnsi="Times New Roman" w:cs="Times New Roman"/>
                <w:sz w:val="24"/>
                <w:szCs w:val="24"/>
              </w:rPr>
            </w:pPr>
            <w:r>
              <w:rPr>
                <w:rFonts w:ascii="Times New Roman" w:eastAsia="Times New Roman" w:hAnsi="Times New Roman" w:cs="Times New Roman"/>
                <w:sz w:val="24"/>
                <w:szCs w:val="24"/>
              </w:rPr>
              <w:t>Школа, 2006г.</w:t>
            </w:r>
          </w:p>
        </w:tc>
      </w:tr>
      <w:tr w:rsidR="00A03C9B" w:rsidRPr="00D21FAC" w:rsidTr="00CD75D4">
        <w:tc>
          <w:tcPr>
            <w:tcW w:w="2962" w:type="dxa"/>
          </w:tcPr>
          <w:p w:rsidR="00A03C9B" w:rsidRPr="003B02F6" w:rsidRDefault="00A03C9B" w:rsidP="005A3A16">
            <w:pPr>
              <w:shd w:val="clear" w:color="auto" w:fill="FFFFFF" w:themeFill="background1"/>
              <w:spacing w:line="268" w:lineRule="exact"/>
              <w:rPr>
                <w:rFonts w:ascii="Times New Roman" w:eastAsia="Times New Roman" w:hAnsi="Times New Roman" w:cs="Times New Roman"/>
                <w:sz w:val="24"/>
                <w:szCs w:val="26"/>
              </w:rPr>
            </w:pPr>
            <w:r w:rsidRPr="003B02F6">
              <w:rPr>
                <w:rFonts w:ascii="Times New Roman" w:eastAsia="Times New Roman" w:hAnsi="Times New Roman" w:cs="Times New Roman"/>
                <w:sz w:val="24"/>
                <w:szCs w:val="26"/>
              </w:rPr>
              <w:t>Шаехова</w:t>
            </w:r>
            <w:r w:rsidRPr="003B02F6">
              <w:rPr>
                <w:rFonts w:ascii="Times New Roman" w:eastAsia="Times New Roman" w:hAnsi="Times New Roman" w:cs="Times New Roman"/>
                <w:spacing w:val="-2"/>
                <w:sz w:val="24"/>
                <w:szCs w:val="26"/>
              </w:rPr>
              <w:t xml:space="preserve"> </w:t>
            </w:r>
            <w:r w:rsidRPr="003B02F6">
              <w:rPr>
                <w:rFonts w:ascii="Times New Roman" w:eastAsia="Times New Roman" w:hAnsi="Times New Roman" w:cs="Times New Roman"/>
                <w:sz w:val="24"/>
                <w:szCs w:val="26"/>
              </w:rPr>
              <w:t>Р.</w:t>
            </w:r>
            <w:r w:rsidRPr="003B02F6">
              <w:rPr>
                <w:rFonts w:ascii="Times New Roman" w:eastAsia="Times New Roman" w:hAnsi="Times New Roman" w:cs="Times New Roman"/>
                <w:spacing w:val="2"/>
                <w:sz w:val="24"/>
                <w:szCs w:val="26"/>
              </w:rPr>
              <w:t xml:space="preserve"> </w:t>
            </w:r>
            <w:r w:rsidRPr="003B02F6">
              <w:rPr>
                <w:rFonts w:ascii="Times New Roman" w:eastAsia="Times New Roman" w:hAnsi="Times New Roman" w:cs="Times New Roman"/>
                <w:sz w:val="24"/>
                <w:szCs w:val="26"/>
              </w:rPr>
              <w:t>К.</w:t>
            </w:r>
          </w:p>
        </w:tc>
        <w:tc>
          <w:tcPr>
            <w:tcW w:w="4517" w:type="dxa"/>
          </w:tcPr>
          <w:p w:rsidR="00A03C9B" w:rsidRPr="003B02F6" w:rsidRDefault="00A03C9B" w:rsidP="00A03C9B">
            <w:pPr>
              <w:shd w:val="clear" w:color="auto" w:fill="FFFFFF" w:themeFill="background1"/>
              <w:tabs>
                <w:tab w:val="left" w:pos="0"/>
              </w:tabs>
              <w:spacing w:line="237" w:lineRule="auto"/>
              <w:ind w:right="247"/>
              <w:rPr>
                <w:rFonts w:ascii="Times New Roman" w:eastAsia="Times New Roman" w:hAnsi="Times New Roman" w:cs="Times New Roman"/>
                <w:sz w:val="24"/>
                <w:szCs w:val="26"/>
              </w:rPr>
            </w:pPr>
            <w:r w:rsidRPr="003B02F6">
              <w:rPr>
                <w:rFonts w:ascii="Times New Roman" w:eastAsia="Times New Roman" w:hAnsi="Times New Roman" w:cs="Times New Roman"/>
                <w:sz w:val="24"/>
                <w:szCs w:val="26"/>
              </w:rPr>
              <w:t>Региональная образовательная</w:t>
            </w:r>
            <w:r w:rsidRPr="003B02F6">
              <w:rPr>
                <w:rFonts w:ascii="Times New Roman" w:eastAsia="Times New Roman" w:hAnsi="Times New Roman" w:cs="Times New Roman"/>
                <w:spacing w:val="1"/>
                <w:sz w:val="24"/>
                <w:szCs w:val="26"/>
              </w:rPr>
              <w:t xml:space="preserve"> </w:t>
            </w:r>
            <w:r w:rsidRPr="003B02F6">
              <w:rPr>
                <w:rFonts w:ascii="Times New Roman" w:eastAsia="Times New Roman" w:hAnsi="Times New Roman" w:cs="Times New Roman"/>
                <w:sz w:val="24"/>
                <w:szCs w:val="26"/>
              </w:rPr>
              <w:t>программа</w:t>
            </w:r>
            <w:r w:rsidRPr="003B02F6">
              <w:rPr>
                <w:rFonts w:ascii="Times New Roman" w:eastAsia="Times New Roman" w:hAnsi="Times New Roman" w:cs="Times New Roman"/>
                <w:spacing w:val="-6"/>
                <w:sz w:val="24"/>
                <w:szCs w:val="26"/>
              </w:rPr>
              <w:t xml:space="preserve"> </w:t>
            </w:r>
            <w:r w:rsidRPr="003B02F6">
              <w:rPr>
                <w:rFonts w:ascii="Times New Roman" w:eastAsia="Times New Roman" w:hAnsi="Times New Roman" w:cs="Times New Roman"/>
                <w:sz w:val="24"/>
                <w:szCs w:val="26"/>
              </w:rPr>
              <w:t>дошкольного</w:t>
            </w:r>
            <w:r w:rsidRPr="003B02F6">
              <w:rPr>
                <w:rFonts w:ascii="Times New Roman" w:eastAsia="Times New Roman" w:hAnsi="Times New Roman" w:cs="Times New Roman"/>
                <w:spacing w:val="-5"/>
                <w:sz w:val="24"/>
                <w:szCs w:val="26"/>
              </w:rPr>
              <w:t xml:space="preserve"> </w:t>
            </w:r>
            <w:r w:rsidRPr="003B02F6">
              <w:rPr>
                <w:rFonts w:ascii="Times New Roman" w:eastAsia="Times New Roman" w:hAnsi="Times New Roman" w:cs="Times New Roman"/>
                <w:sz w:val="24"/>
                <w:szCs w:val="26"/>
              </w:rPr>
              <w:t>образования</w:t>
            </w:r>
            <w:r>
              <w:rPr>
                <w:rFonts w:ascii="Times New Roman" w:eastAsia="Times New Roman" w:hAnsi="Times New Roman" w:cs="Times New Roman"/>
                <w:sz w:val="24"/>
                <w:szCs w:val="26"/>
              </w:rPr>
              <w:t xml:space="preserve"> </w:t>
            </w:r>
            <w:r w:rsidRPr="003B02F6">
              <w:rPr>
                <w:rFonts w:ascii="Times New Roman" w:eastAsia="Times New Roman" w:hAnsi="Times New Roman" w:cs="Times New Roman"/>
                <w:sz w:val="24"/>
                <w:szCs w:val="26"/>
              </w:rPr>
              <w:t>«СӨЕНЕЧ»</w:t>
            </w:r>
            <w:r w:rsidRPr="003B02F6">
              <w:rPr>
                <w:rFonts w:ascii="Times New Roman" w:eastAsia="Times New Roman" w:hAnsi="Times New Roman" w:cs="Times New Roman"/>
                <w:spacing w:val="63"/>
                <w:sz w:val="24"/>
                <w:szCs w:val="26"/>
              </w:rPr>
              <w:t xml:space="preserve"> </w:t>
            </w:r>
            <w:r w:rsidRPr="003B02F6">
              <w:rPr>
                <w:rFonts w:ascii="Times New Roman" w:eastAsia="Times New Roman" w:hAnsi="Times New Roman" w:cs="Times New Roman"/>
                <w:sz w:val="24"/>
                <w:szCs w:val="26"/>
              </w:rPr>
              <w:t xml:space="preserve">- </w:t>
            </w:r>
            <w:r w:rsidRPr="003B02F6">
              <w:rPr>
                <w:rFonts w:ascii="Times New Roman" w:eastAsia="Times New Roman" w:hAnsi="Times New Roman" w:cs="Times New Roman"/>
                <w:spacing w:val="-2"/>
                <w:sz w:val="24"/>
                <w:szCs w:val="26"/>
              </w:rPr>
              <w:t>«РАДОСТЬ</w:t>
            </w:r>
            <w:r w:rsidRPr="003B02F6">
              <w:rPr>
                <w:rFonts w:ascii="Times New Roman" w:eastAsia="Times New Roman" w:hAnsi="Times New Roman" w:cs="Times New Roman"/>
                <w:spacing w:val="-57"/>
                <w:sz w:val="24"/>
                <w:szCs w:val="26"/>
              </w:rPr>
              <w:t xml:space="preserve"> </w:t>
            </w:r>
            <w:r>
              <w:rPr>
                <w:rFonts w:ascii="Times New Roman" w:eastAsia="Times New Roman" w:hAnsi="Times New Roman" w:cs="Times New Roman"/>
                <w:spacing w:val="-57"/>
                <w:sz w:val="24"/>
                <w:szCs w:val="26"/>
              </w:rPr>
              <w:t xml:space="preserve"> </w:t>
            </w:r>
            <w:r w:rsidRPr="003B02F6">
              <w:rPr>
                <w:rFonts w:ascii="Times New Roman" w:eastAsia="Times New Roman" w:hAnsi="Times New Roman" w:cs="Times New Roman"/>
                <w:spacing w:val="-57"/>
                <w:sz w:val="24"/>
                <w:szCs w:val="26"/>
              </w:rPr>
              <w:t>П</w:t>
            </w:r>
            <w:r w:rsidRPr="003B02F6">
              <w:rPr>
                <w:rFonts w:ascii="Times New Roman" w:eastAsia="Times New Roman" w:hAnsi="Times New Roman" w:cs="Times New Roman"/>
                <w:sz w:val="24"/>
                <w:szCs w:val="26"/>
              </w:rPr>
              <w:t>ОЗНАНИЯ»</w:t>
            </w:r>
          </w:p>
        </w:tc>
        <w:tc>
          <w:tcPr>
            <w:tcW w:w="2487" w:type="dxa"/>
          </w:tcPr>
          <w:p w:rsidR="00A03C9B" w:rsidRPr="003B02F6" w:rsidRDefault="00A03C9B" w:rsidP="005A3A16">
            <w:pPr>
              <w:shd w:val="clear" w:color="auto" w:fill="FFFFFF" w:themeFill="background1"/>
              <w:spacing w:line="267" w:lineRule="exact"/>
              <w:ind w:right="-15"/>
              <w:rPr>
                <w:rFonts w:ascii="Times New Roman" w:eastAsia="Times New Roman" w:hAnsi="Times New Roman" w:cs="Times New Roman"/>
                <w:sz w:val="24"/>
                <w:szCs w:val="26"/>
              </w:rPr>
            </w:pPr>
            <w:r w:rsidRPr="003B02F6">
              <w:rPr>
                <w:rFonts w:ascii="Times New Roman" w:eastAsia="Times New Roman" w:hAnsi="Times New Roman" w:cs="Times New Roman"/>
                <w:spacing w:val="-1"/>
                <w:sz w:val="24"/>
                <w:szCs w:val="26"/>
              </w:rPr>
              <w:t>РИЦ,</w:t>
            </w:r>
            <w:r w:rsidRPr="003B02F6">
              <w:rPr>
                <w:rFonts w:ascii="Times New Roman" w:eastAsia="Times New Roman" w:hAnsi="Times New Roman" w:cs="Times New Roman"/>
                <w:spacing w:val="-14"/>
                <w:sz w:val="24"/>
                <w:szCs w:val="26"/>
              </w:rPr>
              <w:t xml:space="preserve"> </w:t>
            </w:r>
            <w:r w:rsidRPr="003B02F6">
              <w:rPr>
                <w:rFonts w:ascii="Times New Roman" w:eastAsia="Times New Roman" w:hAnsi="Times New Roman" w:cs="Times New Roman"/>
                <w:spacing w:val="-1"/>
                <w:sz w:val="24"/>
                <w:szCs w:val="26"/>
              </w:rPr>
              <w:t>Казань,</w:t>
            </w:r>
            <w:r w:rsidRPr="003B02F6">
              <w:rPr>
                <w:rFonts w:ascii="Times New Roman" w:eastAsia="Times New Roman" w:hAnsi="Times New Roman" w:cs="Times New Roman"/>
                <w:spacing w:val="77"/>
                <w:sz w:val="24"/>
                <w:szCs w:val="26"/>
              </w:rPr>
              <w:t xml:space="preserve"> </w:t>
            </w:r>
            <w:r w:rsidRPr="003B02F6">
              <w:rPr>
                <w:rFonts w:ascii="Times New Roman" w:eastAsia="Times New Roman" w:hAnsi="Times New Roman" w:cs="Times New Roman"/>
                <w:sz w:val="24"/>
                <w:szCs w:val="26"/>
              </w:rPr>
              <w:t>2016</w:t>
            </w:r>
            <w:r w:rsidRPr="003B02F6">
              <w:rPr>
                <w:rFonts w:ascii="Times New Roman" w:eastAsia="Times New Roman" w:hAnsi="Times New Roman" w:cs="Times New Roman"/>
                <w:spacing w:val="74"/>
                <w:sz w:val="24"/>
                <w:szCs w:val="26"/>
              </w:rPr>
              <w:t xml:space="preserve"> </w:t>
            </w:r>
            <w:r w:rsidRPr="003B02F6">
              <w:rPr>
                <w:rFonts w:ascii="Times New Roman" w:eastAsia="Times New Roman" w:hAnsi="Times New Roman" w:cs="Times New Roman"/>
                <w:sz w:val="24"/>
                <w:szCs w:val="26"/>
              </w:rPr>
              <w:t>г.</w:t>
            </w:r>
          </w:p>
          <w:p w:rsidR="00A03C9B" w:rsidRPr="003B02F6" w:rsidRDefault="00A03C9B" w:rsidP="005A3A16">
            <w:pPr>
              <w:shd w:val="clear" w:color="auto" w:fill="FFFFFF" w:themeFill="background1"/>
              <w:spacing w:line="275" w:lineRule="exact"/>
              <w:rPr>
                <w:rFonts w:ascii="Times New Roman" w:eastAsia="Times New Roman" w:hAnsi="Times New Roman" w:cs="Times New Roman"/>
                <w:sz w:val="24"/>
                <w:szCs w:val="26"/>
              </w:rPr>
            </w:pPr>
          </w:p>
        </w:tc>
      </w:tr>
      <w:tr w:rsidR="00A03C9B" w:rsidRPr="00D21FAC" w:rsidTr="00CD75D4">
        <w:tc>
          <w:tcPr>
            <w:tcW w:w="2962" w:type="dxa"/>
          </w:tcPr>
          <w:p w:rsidR="00A03C9B" w:rsidRPr="003B02F6" w:rsidRDefault="00A03C9B" w:rsidP="005A3A16">
            <w:pPr>
              <w:shd w:val="clear" w:color="auto" w:fill="FFFFFF" w:themeFill="background1"/>
              <w:tabs>
                <w:tab w:val="left" w:pos="934"/>
                <w:tab w:val="left" w:pos="2810"/>
              </w:tabs>
              <w:spacing w:line="237" w:lineRule="auto"/>
              <w:ind w:right="-15"/>
              <w:rPr>
                <w:rFonts w:ascii="Times New Roman" w:eastAsia="Times New Roman" w:hAnsi="Times New Roman" w:cs="Times New Roman"/>
                <w:sz w:val="24"/>
                <w:szCs w:val="26"/>
              </w:rPr>
            </w:pPr>
            <w:r>
              <w:rPr>
                <w:rFonts w:ascii="Times New Roman" w:eastAsia="Times New Roman" w:hAnsi="Times New Roman" w:cs="Times New Roman"/>
                <w:sz w:val="24"/>
                <w:szCs w:val="26"/>
              </w:rPr>
              <w:t>Р.Н. Минниханов</w:t>
            </w:r>
            <w:r w:rsidRPr="003B02F6">
              <w:rPr>
                <w:rFonts w:ascii="Times New Roman" w:eastAsia="Times New Roman" w:hAnsi="Times New Roman" w:cs="Times New Roman"/>
                <w:sz w:val="24"/>
                <w:szCs w:val="26"/>
              </w:rPr>
              <w:tab/>
              <w:t>И.А.</w:t>
            </w:r>
            <w:r w:rsidRPr="003B02F6">
              <w:rPr>
                <w:rFonts w:ascii="Times New Roman" w:eastAsia="Times New Roman" w:hAnsi="Times New Roman" w:cs="Times New Roman"/>
                <w:spacing w:val="-57"/>
                <w:sz w:val="24"/>
                <w:szCs w:val="26"/>
              </w:rPr>
              <w:t xml:space="preserve"> </w:t>
            </w:r>
            <w:r w:rsidRPr="003B02F6">
              <w:rPr>
                <w:rFonts w:ascii="Times New Roman" w:eastAsia="Times New Roman" w:hAnsi="Times New Roman" w:cs="Times New Roman"/>
                <w:sz w:val="24"/>
                <w:szCs w:val="26"/>
              </w:rPr>
              <w:t>Халиуллин</w:t>
            </w:r>
          </w:p>
        </w:tc>
        <w:tc>
          <w:tcPr>
            <w:tcW w:w="4517" w:type="dxa"/>
          </w:tcPr>
          <w:p w:rsidR="00A03C9B" w:rsidRPr="003B02F6" w:rsidRDefault="00A03C9B" w:rsidP="00A03C9B">
            <w:pPr>
              <w:shd w:val="clear" w:color="auto" w:fill="FFFFFF" w:themeFill="background1"/>
              <w:rPr>
                <w:rFonts w:ascii="Times New Roman" w:eastAsia="Times New Roman" w:hAnsi="Times New Roman" w:cs="Times New Roman"/>
                <w:sz w:val="24"/>
                <w:szCs w:val="26"/>
              </w:rPr>
            </w:pPr>
            <w:r w:rsidRPr="003B02F6">
              <w:rPr>
                <w:rFonts w:ascii="Times New Roman" w:eastAsia="Times New Roman" w:hAnsi="Times New Roman" w:cs="Times New Roman"/>
                <w:sz w:val="24"/>
                <w:szCs w:val="26"/>
              </w:rPr>
              <w:t>Программа обучения</w:t>
            </w:r>
            <w:r w:rsidRPr="003B02F6">
              <w:rPr>
                <w:rFonts w:ascii="Times New Roman" w:eastAsia="Times New Roman" w:hAnsi="Times New Roman" w:cs="Times New Roman"/>
                <w:spacing w:val="1"/>
                <w:sz w:val="24"/>
                <w:szCs w:val="26"/>
              </w:rPr>
              <w:t xml:space="preserve"> </w:t>
            </w:r>
            <w:r w:rsidRPr="003B02F6">
              <w:rPr>
                <w:rFonts w:ascii="Times New Roman" w:eastAsia="Times New Roman" w:hAnsi="Times New Roman" w:cs="Times New Roman"/>
                <w:sz w:val="24"/>
                <w:szCs w:val="26"/>
              </w:rPr>
              <w:t>детей</w:t>
            </w:r>
            <w:r w:rsidRPr="003B02F6">
              <w:rPr>
                <w:rFonts w:ascii="Times New Roman" w:eastAsia="Times New Roman" w:hAnsi="Times New Roman" w:cs="Times New Roman"/>
                <w:spacing w:val="1"/>
                <w:sz w:val="24"/>
                <w:szCs w:val="26"/>
              </w:rPr>
              <w:t xml:space="preserve"> </w:t>
            </w:r>
            <w:r w:rsidRPr="003B02F6">
              <w:rPr>
                <w:rFonts w:ascii="Times New Roman" w:eastAsia="Times New Roman" w:hAnsi="Times New Roman" w:cs="Times New Roman"/>
                <w:sz w:val="24"/>
                <w:szCs w:val="26"/>
              </w:rPr>
              <w:t>правилам</w:t>
            </w:r>
            <w:r w:rsidRPr="003B02F6">
              <w:rPr>
                <w:rFonts w:ascii="Times New Roman" w:eastAsia="Times New Roman" w:hAnsi="Times New Roman" w:cs="Times New Roman"/>
                <w:spacing w:val="-57"/>
                <w:sz w:val="24"/>
                <w:szCs w:val="26"/>
              </w:rPr>
              <w:t xml:space="preserve"> </w:t>
            </w:r>
            <w:r w:rsidRPr="003B02F6">
              <w:rPr>
                <w:rFonts w:ascii="Times New Roman" w:eastAsia="Times New Roman" w:hAnsi="Times New Roman" w:cs="Times New Roman"/>
                <w:sz w:val="24"/>
                <w:szCs w:val="26"/>
              </w:rPr>
              <w:t>безопасного</w:t>
            </w:r>
            <w:r w:rsidRPr="003B02F6">
              <w:rPr>
                <w:rFonts w:ascii="Times New Roman" w:eastAsia="Times New Roman" w:hAnsi="Times New Roman" w:cs="Times New Roman"/>
                <w:spacing w:val="1"/>
                <w:sz w:val="24"/>
                <w:szCs w:val="26"/>
              </w:rPr>
              <w:t xml:space="preserve"> </w:t>
            </w:r>
            <w:r w:rsidRPr="003B02F6">
              <w:rPr>
                <w:rFonts w:ascii="Times New Roman" w:eastAsia="Times New Roman" w:hAnsi="Times New Roman" w:cs="Times New Roman"/>
                <w:sz w:val="24"/>
                <w:szCs w:val="26"/>
              </w:rPr>
              <w:t>поведения</w:t>
            </w:r>
            <w:r w:rsidRPr="003B02F6">
              <w:rPr>
                <w:rFonts w:ascii="Times New Roman" w:eastAsia="Times New Roman" w:hAnsi="Times New Roman" w:cs="Times New Roman"/>
                <w:spacing w:val="1"/>
                <w:sz w:val="24"/>
                <w:szCs w:val="26"/>
              </w:rPr>
              <w:t xml:space="preserve"> </w:t>
            </w:r>
            <w:r w:rsidRPr="003B02F6">
              <w:rPr>
                <w:rFonts w:ascii="Times New Roman" w:eastAsia="Times New Roman" w:hAnsi="Times New Roman" w:cs="Times New Roman"/>
                <w:sz w:val="24"/>
                <w:szCs w:val="26"/>
              </w:rPr>
              <w:t>на</w:t>
            </w:r>
            <w:r w:rsidRPr="003B02F6">
              <w:rPr>
                <w:rFonts w:ascii="Times New Roman" w:eastAsia="Times New Roman" w:hAnsi="Times New Roman" w:cs="Times New Roman"/>
                <w:spacing w:val="1"/>
                <w:sz w:val="24"/>
                <w:szCs w:val="26"/>
              </w:rPr>
              <w:t xml:space="preserve"> </w:t>
            </w:r>
            <w:r w:rsidRPr="003B02F6">
              <w:rPr>
                <w:rFonts w:ascii="Times New Roman" w:eastAsia="Times New Roman" w:hAnsi="Times New Roman" w:cs="Times New Roman"/>
                <w:sz w:val="24"/>
                <w:szCs w:val="26"/>
              </w:rPr>
              <w:t>дорогах</w:t>
            </w:r>
            <w:r w:rsidRPr="003B02F6">
              <w:rPr>
                <w:rFonts w:ascii="Times New Roman" w:eastAsia="Times New Roman" w:hAnsi="Times New Roman" w:cs="Times New Roman"/>
                <w:spacing w:val="1"/>
                <w:sz w:val="24"/>
                <w:szCs w:val="26"/>
              </w:rPr>
              <w:t xml:space="preserve"> </w:t>
            </w:r>
            <w:r w:rsidRPr="003B02F6">
              <w:rPr>
                <w:rFonts w:ascii="Times New Roman" w:eastAsia="Times New Roman" w:hAnsi="Times New Roman" w:cs="Times New Roman"/>
                <w:sz w:val="24"/>
                <w:szCs w:val="26"/>
              </w:rPr>
              <w:t>в</w:t>
            </w:r>
            <w:r w:rsidRPr="003B02F6">
              <w:rPr>
                <w:rFonts w:ascii="Times New Roman" w:eastAsia="Times New Roman" w:hAnsi="Times New Roman" w:cs="Times New Roman"/>
                <w:spacing w:val="-57"/>
                <w:sz w:val="24"/>
                <w:szCs w:val="26"/>
              </w:rPr>
              <w:t xml:space="preserve"> </w:t>
            </w:r>
            <w:r>
              <w:rPr>
                <w:rFonts w:ascii="Times New Roman" w:eastAsia="Times New Roman" w:hAnsi="Times New Roman" w:cs="Times New Roman"/>
                <w:spacing w:val="-57"/>
                <w:sz w:val="24"/>
                <w:szCs w:val="26"/>
              </w:rPr>
              <w:t>д</w:t>
            </w:r>
            <w:r w:rsidRPr="003B02F6">
              <w:rPr>
                <w:rFonts w:ascii="Times New Roman" w:eastAsia="Times New Roman" w:hAnsi="Times New Roman" w:cs="Times New Roman"/>
                <w:sz w:val="24"/>
                <w:szCs w:val="26"/>
              </w:rPr>
              <w:t>ошкольных</w:t>
            </w:r>
            <w:r>
              <w:rPr>
                <w:rFonts w:ascii="Times New Roman" w:eastAsia="Times New Roman" w:hAnsi="Times New Roman" w:cs="Times New Roman"/>
                <w:sz w:val="24"/>
                <w:szCs w:val="26"/>
              </w:rPr>
              <w:t xml:space="preserve"> </w:t>
            </w:r>
            <w:r w:rsidRPr="003B02F6">
              <w:rPr>
                <w:rFonts w:ascii="Times New Roman" w:eastAsia="Times New Roman" w:hAnsi="Times New Roman" w:cs="Times New Roman"/>
                <w:sz w:val="24"/>
                <w:szCs w:val="26"/>
              </w:rPr>
              <w:t>образовательных</w:t>
            </w:r>
            <w:r w:rsidRPr="003B02F6">
              <w:rPr>
                <w:rFonts w:ascii="Times New Roman" w:eastAsia="Times New Roman" w:hAnsi="Times New Roman" w:cs="Times New Roman"/>
                <w:spacing w:val="1"/>
                <w:sz w:val="24"/>
                <w:szCs w:val="26"/>
              </w:rPr>
              <w:t xml:space="preserve"> </w:t>
            </w:r>
            <w:r w:rsidRPr="003B02F6">
              <w:rPr>
                <w:rFonts w:ascii="Times New Roman" w:eastAsia="Times New Roman" w:hAnsi="Times New Roman" w:cs="Times New Roman"/>
                <w:sz w:val="24"/>
                <w:szCs w:val="26"/>
              </w:rPr>
              <w:t>учреждениях</w:t>
            </w:r>
            <w:r w:rsidRPr="003B02F6">
              <w:rPr>
                <w:rFonts w:ascii="Times New Roman" w:eastAsia="Times New Roman" w:hAnsi="Times New Roman" w:cs="Times New Roman"/>
                <w:spacing w:val="-6"/>
                <w:sz w:val="24"/>
                <w:szCs w:val="26"/>
              </w:rPr>
              <w:t xml:space="preserve"> </w:t>
            </w:r>
            <w:r w:rsidRPr="003B02F6">
              <w:rPr>
                <w:rFonts w:ascii="Times New Roman" w:eastAsia="Times New Roman" w:hAnsi="Times New Roman" w:cs="Times New Roman"/>
                <w:sz w:val="24"/>
                <w:szCs w:val="26"/>
              </w:rPr>
              <w:t>региональный</w:t>
            </w:r>
            <w:r w:rsidRPr="003B02F6">
              <w:rPr>
                <w:rFonts w:ascii="Times New Roman" w:eastAsia="Times New Roman" w:hAnsi="Times New Roman" w:cs="Times New Roman"/>
                <w:spacing w:val="-4"/>
                <w:sz w:val="24"/>
                <w:szCs w:val="26"/>
              </w:rPr>
              <w:t xml:space="preserve"> </w:t>
            </w:r>
            <w:r w:rsidRPr="003B02F6">
              <w:rPr>
                <w:rFonts w:ascii="Times New Roman" w:eastAsia="Times New Roman" w:hAnsi="Times New Roman" w:cs="Times New Roman"/>
                <w:sz w:val="24"/>
                <w:szCs w:val="26"/>
              </w:rPr>
              <w:t>стандарт</w:t>
            </w:r>
          </w:p>
        </w:tc>
        <w:tc>
          <w:tcPr>
            <w:tcW w:w="2487" w:type="dxa"/>
          </w:tcPr>
          <w:p w:rsidR="00A03C9B" w:rsidRPr="003B02F6" w:rsidRDefault="00A03C9B" w:rsidP="005A3A16">
            <w:pPr>
              <w:shd w:val="clear" w:color="auto" w:fill="FFFFFF" w:themeFill="background1"/>
              <w:spacing w:line="268" w:lineRule="exact"/>
              <w:rPr>
                <w:rFonts w:ascii="Times New Roman" w:eastAsia="Times New Roman" w:hAnsi="Times New Roman" w:cs="Times New Roman"/>
                <w:sz w:val="24"/>
                <w:szCs w:val="26"/>
              </w:rPr>
            </w:pPr>
            <w:r w:rsidRPr="003B02F6">
              <w:rPr>
                <w:rFonts w:ascii="Times New Roman" w:eastAsia="Times New Roman" w:hAnsi="Times New Roman" w:cs="Times New Roman"/>
                <w:sz w:val="24"/>
                <w:szCs w:val="26"/>
              </w:rPr>
              <w:t>Казань</w:t>
            </w:r>
            <w:r>
              <w:rPr>
                <w:rFonts w:ascii="Times New Roman" w:eastAsia="Times New Roman" w:hAnsi="Times New Roman" w:cs="Times New Roman"/>
                <w:sz w:val="24"/>
                <w:szCs w:val="26"/>
              </w:rPr>
              <w:t>,</w:t>
            </w:r>
            <w:r w:rsidRPr="003B02F6">
              <w:rPr>
                <w:rFonts w:ascii="Times New Roman" w:eastAsia="Times New Roman" w:hAnsi="Times New Roman" w:cs="Times New Roman"/>
                <w:spacing w:val="1"/>
                <w:sz w:val="24"/>
                <w:szCs w:val="26"/>
              </w:rPr>
              <w:t xml:space="preserve"> </w:t>
            </w:r>
            <w:r w:rsidRPr="003B02F6">
              <w:rPr>
                <w:rFonts w:ascii="Times New Roman" w:eastAsia="Times New Roman" w:hAnsi="Times New Roman" w:cs="Times New Roman"/>
                <w:sz w:val="24"/>
                <w:szCs w:val="26"/>
              </w:rPr>
              <w:t>2008</w:t>
            </w:r>
            <w:r w:rsidRPr="003B02F6">
              <w:rPr>
                <w:rFonts w:ascii="Times New Roman" w:eastAsia="Times New Roman" w:hAnsi="Times New Roman" w:cs="Times New Roman"/>
                <w:spacing w:val="-4"/>
                <w:sz w:val="24"/>
                <w:szCs w:val="26"/>
              </w:rPr>
              <w:t xml:space="preserve"> </w:t>
            </w:r>
            <w:r w:rsidRPr="003B02F6">
              <w:rPr>
                <w:rFonts w:ascii="Times New Roman" w:eastAsia="Times New Roman" w:hAnsi="Times New Roman" w:cs="Times New Roman"/>
                <w:sz w:val="24"/>
                <w:szCs w:val="26"/>
              </w:rPr>
              <w:t>год</w:t>
            </w:r>
          </w:p>
        </w:tc>
      </w:tr>
      <w:tr w:rsidR="00A03C9B" w:rsidRPr="00D21FAC" w:rsidTr="00CD75D4">
        <w:tc>
          <w:tcPr>
            <w:tcW w:w="2962" w:type="dxa"/>
          </w:tcPr>
          <w:p w:rsidR="00A03C9B" w:rsidRPr="003B02F6" w:rsidRDefault="00A03C9B" w:rsidP="00A03C9B">
            <w:pPr>
              <w:shd w:val="clear" w:color="auto" w:fill="FFFFFF" w:themeFill="background1"/>
              <w:tabs>
                <w:tab w:val="left" w:pos="2434"/>
              </w:tabs>
              <w:ind w:right="94"/>
              <w:rPr>
                <w:rFonts w:ascii="Times New Roman" w:eastAsia="Times New Roman" w:hAnsi="Times New Roman" w:cs="Times New Roman"/>
                <w:sz w:val="24"/>
                <w:szCs w:val="26"/>
              </w:rPr>
            </w:pPr>
            <w:r>
              <w:rPr>
                <w:rFonts w:ascii="Times New Roman" w:eastAsia="Times New Roman" w:hAnsi="Times New Roman" w:cs="Times New Roman"/>
                <w:sz w:val="24"/>
                <w:szCs w:val="26"/>
              </w:rPr>
              <w:t xml:space="preserve">Информационное </w:t>
            </w:r>
            <w:r w:rsidRPr="003B02F6">
              <w:rPr>
                <w:rFonts w:ascii="Times New Roman" w:eastAsia="Times New Roman" w:hAnsi="Times New Roman" w:cs="Times New Roman"/>
                <w:spacing w:val="-2"/>
                <w:sz w:val="24"/>
                <w:szCs w:val="26"/>
              </w:rPr>
              <w:t>письмо</w:t>
            </w:r>
            <w:r w:rsidRPr="003B02F6">
              <w:rPr>
                <w:rFonts w:ascii="Times New Roman" w:eastAsia="Times New Roman" w:hAnsi="Times New Roman" w:cs="Times New Roman"/>
                <w:spacing w:val="-57"/>
                <w:sz w:val="24"/>
                <w:szCs w:val="26"/>
              </w:rPr>
              <w:t xml:space="preserve"> </w:t>
            </w:r>
            <w:r w:rsidRPr="003B02F6">
              <w:rPr>
                <w:rFonts w:ascii="Times New Roman" w:eastAsia="Times New Roman" w:hAnsi="Times New Roman" w:cs="Times New Roman"/>
                <w:sz w:val="24"/>
                <w:szCs w:val="26"/>
              </w:rPr>
              <w:t>заместителя</w:t>
            </w:r>
            <w:r w:rsidRPr="003B02F6">
              <w:rPr>
                <w:rFonts w:ascii="Times New Roman" w:eastAsia="Times New Roman" w:hAnsi="Times New Roman" w:cs="Times New Roman"/>
                <w:spacing w:val="12"/>
                <w:sz w:val="24"/>
                <w:szCs w:val="26"/>
              </w:rPr>
              <w:t xml:space="preserve"> </w:t>
            </w:r>
            <w:r w:rsidRPr="003B02F6">
              <w:rPr>
                <w:rFonts w:ascii="Times New Roman" w:eastAsia="Times New Roman" w:hAnsi="Times New Roman" w:cs="Times New Roman"/>
                <w:sz w:val="24"/>
                <w:szCs w:val="26"/>
              </w:rPr>
              <w:t>от</w:t>
            </w:r>
            <w:r w:rsidRPr="003B02F6">
              <w:rPr>
                <w:rFonts w:ascii="Times New Roman" w:eastAsia="Times New Roman" w:hAnsi="Times New Roman" w:cs="Times New Roman"/>
                <w:spacing w:val="11"/>
                <w:sz w:val="24"/>
                <w:szCs w:val="26"/>
              </w:rPr>
              <w:t xml:space="preserve"> </w:t>
            </w:r>
            <w:r w:rsidRPr="003B02F6">
              <w:rPr>
                <w:rFonts w:ascii="Times New Roman" w:eastAsia="Times New Roman" w:hAnsi="Times New Roman" w:cs="Times New Roman"/>
                <w:sz w:val="24"/>
                <w:szCs w:val="26"/>
              </w:rPr>
              <w:t>министра</w:t>
            </w:r>
            <w:r w:rsidRPr="003B02F6">
              <w:rPr>
                <w:rFonts w:ascii="Times New Roman" w:eastAsia="Times New Roman" w:hAnsi="Times New Roman" w:cs="Times New Roman"/>
                <w:spacing w:val="16"/>
                <w:sz w:val="24"/>
                <w:szCs w:val="26"/>
              </w:rPr>
              <w:t xml:space="preserve"> </w:t>
            </w:r>
            <w:r w:rsidRPr="003B02F6">
              <w:rPr>
                <w:rFonts w:ascii="Times New Roman" w:eastAsia="Times New Roman" w:hAnsi="Times New Roman" w:cs="Times New Roman"/>
                <w:sz w:val="24"/>
                <w:szCs w:val="26"/>
              </w:rPr>
              <w:t>МО</w:t>
            </w:r>
            <w:r>
              <w:rPr>
                <w:rFonts w:ascii="Times New Roman" w:eastAsia="Times New Roman" w:hAnsi="Times New Roman" w:cs="Times New Roman"/>
                <w:sz w:val="24"/>
                <w:szCs w:val="26"/>
              </w:rPr>
              <w:t xml:space="preserve"> </w:t>
            </w:r>
            <w:r w:rsidRPr="003B02F6">
              <w:rPr>
                <w:rFonts w:ascii="Times New Roman" w:eastAsia="Times New Roman" w:hAnsi="Times New Roman" w:cs="Times New Roman"/>
                <w:sz w:val="24"/>
                <w:szCs w:val="26"/>
              </w:rPr>
              <w:t>и Н</w:t>
            </w:r>
            <w:r w:rsidRPr="003B02F6">
              <w:rPr>
                <w:rFonts w:ascii="Times New Roman" w:eastAsia="Times New Roman" w:hAnsi="Times New Roman" w:cs="Times New Roman"/>
                <w:spacing w:val="-5"/>
                <w:sz w:val="24"/>
                <w:szCs w:val="26"/>
              </w:rPr>
              <w:t xml:space="preserve"> </w:t>
            </w:r>
            <w:r w:rsidRPr="003B02F6">
              <w:rPr>
                <w:rFonts w:ascii="Times New Roman" w:eastAsia="Times New Roman" w:hAnsi="Times New Roman" w:cs="Times New Roman"/>
                <w:sz w:val="24"/>
                <w:szCs w:val="26"/>
              </w:rPr>
              <w:t>РТ</w:t>
            </w:r>
            <w:r w:rsidRPr="003B02F6">
              <w:rPr>
                <w:rFonts w:ascii="Times New Roman" w:eastAsia="Times New Roman" w:hAnsi="Times New Roman" w:cs="Times New Roman"/>
                <w:spacing w:val="3"/>
                <w:sz w:val="24"/>
                <w:szCs w:val="26"/>
              </w:rPr>
              <w:t xml:space="preserve"> </w:t>
            </w:r>
            <w:r w:rsidRPr="003B02F6">
              <w:rPr>
                <w:rFonts w:ascii="Times New Roman" w:eastAsia="Times New Roman" w:hAnsi="Times New Roman" w:cs="Times New Roman"/>
                <w:sz w:val="24"/>
                <w:szCs w:val="26"/>
              </w:rPr>
              <w:t>И.Р.</w:t>
            </w:r>
            <w:r w:rsidRPr="003B02F6">
              <w:rPr>
                <w:rFonts w:ascii="Times New Roman" w:eastAsia="Times New Roman" w:hAnsi="Times New Roman" w:cs="Times New Roman"/>
                <w:spacing w:val="-3"/>
                <w:sz w:val="24"/>
                <w:szCs w:val="26"/>
              </w:rPr>
              <w:t xml:space="preserve"> </w:t>
            </w:r>
            <w:r w:rsidRPr="003B02F6">
              <w:rPr>
                <w:rFonts w:ascii="Times New Roman" w:eastAsia="Times New Roman" w:hAnsi="Times New Roman" w:cs="Times New Roman"/>
                <w:sz w:val="24"/>
                <w:szCs w:val="26"/>
              </w:rPr>
              <w:t>Мухаметова</w:t>
            </w:r>
          </w:p>
        </w:tc>
        <w:tc>
          <w:tcPr>
            <w:tcW w:w="4517" w:type="dxa"/>
          </w:tcPr>
          <w:p w:rsidR="00A03C9B" w:rsidRPr="003B02F6" w:rsidRDefault="00A03C9B" w:rsidP="005A3A16">
            <w:pPr>
              <w:shd w:val="clear" w:color="auto" w:fill="FFFFFF" w:themeFill="background1"/>
              <w:tabs>
                <w:tab w:val="left" w:pos="0"/>
                <w:tab w:val="left" w:pos="3893"/>
              </w:tabs>
              <w:ind w:right="97"/>
              <w:rPr>
                <w:rFonts w:ascii="Times New Roman" w:eastAsia="Times New Roman" w:hAnsi="Times New Roman" w:cs="Times New Roman"/>
                <w:sz w:val="24"/>
                <w:szCs w:val="26"/>
              </w:rPr>
            </w:pPr>
            <w:r w:rsidRPr="003B02F6">
              <w:rPr>
                <w:rFonts w:ascii="Times New Roman" w:eastAsia="Times New Roman" w:hAnsi="Times New Roman" w:cs="Times New Roman"/>
                <w:sz w:val="24"/>
                <w:szCs w:val="26"/>
              </w:rPr>
              <w:t>Методические рекомендации</w:t>
            </w:r>
            <w:r w:rsidRPr="003B02F6">
              <w:rPr>
                <w:rFonts w:ascii="Times New Roman" w:eastAsia="Times New Roman" w:hAnsi="Times New Roman" w:cs="Times New Roman"/>
                <w:sz w:val="24"/>
                <w:szCs w:val="26"/>
              </w:rPr>
              <w:tab/>
            </w:r>
            <w:r w:rsidRPr="003B02F6">
              <w:rPr>
                <w:rFonts w:ascii="Times New Roman" w:eastAsia="Times New Roman" w:hAnsi="Times New Roman" w:cs="Times New Roman"/>
                <w:spacing w:val="-6"/>
                <w:sz w:val="24"/>
                <w:szCs w:val="26"/>
              </w:rPr>
              <w:t>по</w:t>
            </w:r>
            <w:r w:rsidRPr="003B02F6">
              <w:rPr>
                <w:rFonts w:ascii="Times New Roman" w:eastAsia="Times New Roman" w:hAnsi="Times New Roman" w:cs="Times New Roman"/>
                <w:spacing w:val="-57"/>
                <w:sz w:val="24"/>
                <w:szCs w:val="26"/>
              </w:rPr>
              <w:t xml:space="preserve"> </w:t>
            </w:r>
            <w:r w:rsidRPr="003B02F6">
              <w:rPr>
                <w:rFonts w:ascii="Times New Roman" w:eastAsia="Times New Roman" w:hAnsi="Times New Roman" w:cs="Times New Roman"/>
                <w:sz w:val="24"/>
                <w:szCs w:val="26"/>
              </w:rPr>
              <w:t>обучению</w:t>
            </w:r>
            <w:r w:rsidRPr="003B02F6">
              <w:rPr>
                <w:rFonts w:ascii="Times New Roman" w:eastAsia="Times New Roman" w:hAnsi="Times New Roman" w:cs="Times New Roman"/>
                <w:spacing w:val="42"/>
                <w:sz w:val="24"/>
                <w:szCs w:val="26"/>
              </w:rPr>
              <w:t xml:space="preserve"> </w:t>
            </w:r>
            <w:r w:rsidRPr="003B02F6">
              <w:rPr>
                <w:rFonts w:ascii="Times New Roman" w:eastAsia="Times New Roman" w:hAnsi="Times New Roman" w:cs="Times New Roman"/>
                <w:sz w:val="24"/>
                <w:szCs w:val="26"/>
              </w:rPr>
              <w:t>детей</w:t>
            </w:r>
            <w:r w:rsidRPr="003B02F6">
              <w:rPr>
                <w:rFonts w:ascii="Times New Roman" w:eastAsia="Times New Roman" w:hAnsi="Times New Roman" w:cs="Times New Roman"/>
                <w:spacing w:val="45"/>
                <w:sz w:val="24"/>
                <w:szCs w:val="26"/>
              </w:rPr>
              <w:t xml:space="preserve"> </w:t>
            </w:r>
            <w:r w:rsidRPr="003B02F6">
              <w:rPr>
                <w:rFonts w:ascii="Times New Roman" w:eastAsia="Times New Roman" w:hAnsi="Times New Roman" w:cs="Times New Roman"/>
                <w:sz w:val="24"/>
                <w:szCs w:val="26"/>
              </w:rPr>
              <w:t>правилам</w:t>
            </w:r>
            <w:r w:rsidRPr="003B02F6">
              <w:rPr>
                <w:rFonts w:ascii="Times New Roman" w:eastAsia="Times New Roman" w:hAnsi="Times New Roman" w:cs="Times New Roman"/>
                <w:spacing w:val="41"/>
                <w:sz w:val="24"/>
                <w:szCs w:val="26"/>
              </w:rPr>
              <w:t xml:space="preserve"> </w:t>
            </w:r>
            <w:r w:rsidRPr="003B02F6">
              <w:rPr>
                <w:rFonts w:ascii="Times New Roman" w:eastAsia="Times New Roman" w:hAnsi="Times New Roman" w:cs="Times New Roman"/>
                <w:sz w:val="24"/>
                <w:szCs w:val="26"/>
              </w:rPr>
              <w:t>дорожного</w:t>
            </w:r>
          </w:p>
          <w:p w:rsidR="00A03C9B" w:rsidRPr="003B02F6" w:rsidRDefault="00A03C9B" w:rsidP="005A3A16">
            <w:pPr>
              <w:shd w:val="clear" w:color="auto" w:fill="FFFFFF" w:themeFill="background1"/>
              <w:rPr>
                <w:rFonts w:ascii="Times New Roman" w:eastAsia="Times New Roman" w:hAnsi="Times New Roman" w:cs="Times New Roman"/>
                <w:sz w:val="24"/>
                <w:szCs w:val="26"/>
              </w:rPr>
            </w:pPr>
            <w:r w:rsidRPr="003B02F6">
              <w:rPr>
                <w:rFonts w:ascii="Times New Roman" w:eastAsia="Times New Roman" w:hAnsi="Times New Roman" w:cs="Times New Roman"/>
                <w:sz w:val="24"/>
                <w:szCs w:val="26"/>
              </w:rPr>
              <w:t>движения</w:t>
            </w:r>
            <w:r w:rsidRPr="003B02F6">
              <w:rPr>
                <w:rFonts w:ascii="Times New Roman" w:eastAsia="Times New Roman" w:hAnsi="Times New Roman" w:cs="Times New Roman"/>
                <w:spacing w:val="-10"/>
                <w:sz w:val="24"/>
                <w:szCs w:val="26"/>
              </w:rPr>
              <w:t xml:space="preserve"> </w:t>
            </w:r>
            <w:r w:rsidRPr="003B02F6">
              <w:rPr>
                <w:rFonts w:ascii="Times New Roman" w:eastAsia="Times New Roman" w:hAnsi="Times New Roman" w:cs="Times New Roman"/>
                <w:sz w:val="24"/>
                <w:szCs w:val="26"/>
              </w:rPr>
              <w:t>в</w:t>
            </w:r>
            <w:r w:rsidRPr="003B02F6">
              <w:rPr>
                <w:rFonts w:ascii="Times New Roman" w:eastAsia="Times New Roman" w:hAnsi="Times New Roman" w:cs="Times New Roman"/>
                <w:spacing w:val="-4"/>
                <w:sz w:val="24"/>
                <w:szCs w:val="26"/>
              </w:rPr>
              <w:t xml:space="preserve"> </w:t>
            </w:r>
            <w:r w:rsidRPr="003B02F6">
              <w:rPr>
                <w:rFonts w:ascii="Times New Roman" w:eastAsia="Times New Roman" w:hAnsi="Times New Roman" w:cs="Times New Roman"/>
                <w:sz w:val="24"/>
                <w:szCs w:val="26"/>
              </w:rPr>
              <w:t>условиях</w:t>
            </w:r>
            <w:r w:rsidRPr="003B02F6">
              <w:rPr>
                <w:rFonts w:ascii="Times New Roman" w:eastAsia="Times New Roman" w:hAnsi="Times New Roman" w:cs="Times New Roman"/>
                <w:spacing w:val="-9"/>
                <w:sz w:val="24"/>
                <w:szCs w:val="26"/>
              </w:rPr>
              <w:t xml:space="preserve"> </w:t>
            </w:r>
            <w:r w:rsidRPr="003B02F6">
              <w:rPr>
                <w:rFonts w:ascii="Times New Roman" w:eastAsia="Times New Roman" w:hAnsi="Times New Roman" w:cs="Times New Roman"/>
                <w:sz w:val="24"/>
                <w:szCs w:val="26"/>
              </w:rPr>
              <w:t>детского</w:t>
            </w:r>
            <w:r w:rsidRPr="003B02F6">
              <w:rPr>
                <w:rFonts w:ascii="Times New Roman" w:eastAsia="Times New Roman" w:hAnsi="Times New Roman" w:cs="Times New Roman"/>
                <w:spacing w:val="4"/>
                <w:sz w:val="24"/>
                <w:szCs w:val="26"/>
              </w:rPr>
              <w:t xml:space="preserve"> </w:t>
            </w:r>
            <w:r w:rsidRPr="003B02F6">
              <w:rPr>
                <w:rFonts w:ascii="Times New Roman" w:eastAsia="Times New Roman" w:hAnsi="Times New Roman" w:cs="Times New Roman"/>
                <w:sz w:val="24"/>
                <w:szCs w:val="26"/>
              </w:rPr>
              <w:t>сада</w:t>
            </w:r>
          </w:p>
        </w:tc>
        <w:tc>
          <w:tcPr>
            <w:tcW w:w="2487" w:type="dxa"/>
          </w:tcPr>
          <w:p w:rsidR="00A03C9B" w:rsidRPr="003B02F6" w:rsidRDefault="00A03C9B" w:rsidP="005A3A16">
            <w:pPr>
              <w:shd w:val="clear" w:color="auto" w:fill="FFFFFF" w:themeFill="background1"/>
              <w:spacing w:line="268" w:lineRule="exact"/>
              <w:rPr>
                <w:rFonts w:ascii="Times New Roman" w:eastAsia="Times New Roman" w:hAnsi="Times New Roman" w:cs="Times New Roman"/>
                <w:sz w:val="24"/>
                <w:szCs w:val="26"/>
              </w:rPr>
            </w:pPr>
            <w:r w:rsidRPr="003B02F6">
              <w:rPr>
                <w:rFonts w:ascii="Times New Roman" w:eastAsia="Times New Roman" w:hAnsi="Times New Roman" w:cs="Times New Roman"/>
                <w:sz w:val="24"/>
                <w:szCs w:val="26"/>
              </w:rPr>
              <w:t xml:space="preserve">  2015</w:t>
            </w:r>
            <w:r w:rsidRPr="003B02F6">
              <w:rPr>
                <w:rFonts w:ascii="Times New Roman" w:eastAsia="Times New Roman" w:hAnsi="Times New Roman" w:cs="Times New Roman"/>
                <w:spacing w:val="2"/>
                <w:sz w:val="24"/>
                <w:szCs w:val="26"/>
              </w:rPr>
              <w:t xml:space="preserve"> </w:t>
            </w:r>
            <w:r w:rsidRPr="003B02F6">
              <w:rPr>
                <w:rFonts w:ascii="Times New Roman" w:eastAsia="Times New Roman" w:hAnsi="Times New Roman" w:cs="Times New Roman"/>
                <w:sz w:val="24"/>
                <w:szCs w:val="26"/>
              </w:rPr>
              <w:t>год</w:t>
            </w:r>
          </w:p>
        </w:tc>
      </w:tr>
      <w:tr w:rsidR="00A03C9B" w:rsidRPr="00D21FAC" w:rsidTr="00CD75D4">
        <w:tc>
          <w:tcPr>
            <w:tcW w:w="2962" w:type="dxa"/>
          </w:tcPr>
          <w:p w:rsidR="00A03C9B" w:rsidRPr="003B02F6" w:rsidRDefault="00A03C9B" w:rsidP="005A3A16">
            <w:pPr>
              <w:shd w:val="clear" w:color="auto" w:fill="FFFFFF" w:themeFill="background1"/>
              <w:spacing w:before="1"/>
              <w:rPr>
                <w:rFonts w:ascii="Times New Roman" w:eastAsia="Times New Roman" w:hAnsi="Times New Roman" w:cs="Times New Roman"/>
                <w:sz w:val="24"/>
                <w:szCs w:val="26"/>
              </w:rPr>
            </w:pPr>
            <w:r w:rsidRPr="003B02F6">
              <w:rPr>
                <w:rFonts w:ascii="Times New Roman" w:eastAsia="Times New Roman" w:hAnsi="Times New Roman" w:cs="Times New Roman"/>
                <w:sz w:val="24"/>
                <w:szCs w:val="26"/>
              </w:rPr>
              <w:t>Хазратова Ф.В.</w:t>
            </w:r>
            <w:r w:rsidRPr="003B02F6">
              <w:rPr>
                <w:rFonts w:ascii="Times New Roman" w:eastAsia="Times New Roman" w:hAnsi="Times New Roman" w:cs="Times New Roman"/>
                <w:spacing w:val="1"/>
                <w:sz w:val="24"/>
                <w:szCs w:val="26"/>
              </w:rPr>
              <w:t xml:space="preserve"> </w:t>
            </w:r>
            <w:r w:rsidRPr="003B02F6">
              <w:rPr>
                <w:rFonts w:ascii="Times New Roman" w:eastAsia="Times New Roman" w:hAnsi="Times New Roman" w:cs="Times New Roman"/>
                <w:sz w:val="24"/>
                <w:szCs w:val="26"/>
              </w:rPr>
              <w:t>Шарафутдинова</w:t>
            </w:r>
            <w:r w:rsidRPr="003B02F6">
              <w:rPr>
                <w:rFonts w:ascii="Times New Roman" w:eastAsia="Times New Roman" w:hAnsi="Times New Roman" w:cs="Times New Roman"/>
                <w:spacing w:val="-14"/>
                <w:sz w:val="24"/>
                <w:szCs w:val="26"/>
              </w:rPr>
              <w:t xml:space="preserve"> </w:t>
            </w:r>
            <w:r w:rsidRPr="003B02F6">
              <w:rPr>
                <w:rFonts w:ascii="Times New Roman" w:eastAsia="Times New Roman" w:hAnsi="Times New Roman" w:cs="Times New Roman"/>
                <w:sz w:val="24"/>
                <w:szCs w:val="26"/>
              </w:rPr>
              <w:t>З.Г.</w:t>
            </w:r>
            <w:r w:rsidRPr="003B02F6">
              <w:rPr>
                <w:rFonts w:ascii="Times New Roman" w:eastAsia="Times New Roman" w:hAnsi="Times New Roman" w:cs="Times New Roman"/>
                <w:spacing w:val="-57"/>
                <w:sz w:val="24"/>
                <w:szCs w:val="26"/>
              </w:rPr>
              <w:t xml:space="preserve"> </w:t>
            </w:r>
            <w:r w:rsidRPr="003B02F6">
              <w:rPr>
                <w:rFonts w:ascii="Times New Roman" w:eastAsia="Times New Roman" w:hAnsi="Times New Roman" w:cs="Times New Roman"/>
                <w:sz w:val="24"/>
                <w:szCs w:val="26"/>
              </w:rPr>
              <w:lastRenderedPageBreak/>
              <w:t>Хабибуллина</w:t>
            </w:r>
            <w:r w:rsidRPr="003B02F6">
              <w:rPr>
                <w:rFonts w:ascii="Times New Roman" w:eastAsia="Times New Roman" w:hAnsi="Times New Roman" w:cs="Times New Roman"/>
                <w:spacing w:val="1"/>
                <w:sz w:val="24"/>
                <w:szCs w:val="26"/>
              </w:rPr>
              <w:t xml:space="preserve"> </w:t>
            </w:r>
            <w:r w:rsidRPr="003B02F6">
              <w:rPr>
                <w:rFonts w:ascii="Times New Roman" w:eastAsia="Times New Roman" w:hAnsi="Times New Roman" w:cs="Times New Roman"/>
                <w:sz w:val="24"/>
                <w:szCs w:val="26"/>
              </w:rPr>
              <w:t>И.З.</w:t>
            </w:r>
          </w:p>
        </w:tc>
        <w:tc>
          <w:tcPr>
            <w:tcW w:w="4517" w:type="dxa"/>
          </w:tcPr>
          <w:p w:rsidR="00A03C9B" w:rsidRPr="003B02F6" w:rsidRDefault="00A03C9B" w:rsidP="005A3A16">
            <w:pPr>
              <w:shd w:val="clear" w:color="auto" w:fill="FFFFFF" w:themeFill="background1"/>
              <w:tabs>
                <w:tab w:val="left" w:pos="0"/>
              </w:tabs>
              <w:ind w:right="82"/>
              <w:jc w:val="both"/>
              <w:rPr>
                <w:rFonts w:ascii="Times New Roman" w:eastAsia="Times New Roman" w:hAnsi="Times New Roman" w:cs="Times New Roman"/>
                <w:sz w:val="24"/>
                <w:szCs w:val="26"/>
              </w:rPr>
            </w:pPr>
            <w:r w:rsidRPr="003B02F6">
              <w:rPr>
                <w:rFonts w:ascii="Times New Roman" w:eastAsia="Times New Roman" w:hAnsi="Times New Roman" w:cs="Times New Roman"/>
                <w:sz w:val="24"/>
                <w:szCs w:val="26"/>
              </w:rPr>
              <w:lastRenderedPageBreak/>
              <w:t>Программа</w:t>
            </w:r>
            <w:r w:rsidRPr="003B02F6">
              <w:rPr>
                <w:rFonts w:ascii="Times New Roman" w:eastAsia="Times New Roman" w:hAnsi="Times New Roman" w:cs="Times New Roman"/>
                <w:sz w:val="24"/>
                <w:szCs w:val="26"/>
              </w:rPr>
              <w:tab/>
              <w:t>и методические</w:t>
            </w:r>
            <w:r w:rsidRPr="003B02F6">
              <w:rPr>
                <w:rFonts w:ascii="Times New Roman" w:eastAsia="Times New Roman" w:hAnsi="Times New Roman" w:cs="Times New Roman"/>
                <w:spacing w:val="-58"/>
                <w:sz w:val="24"/>
                <w:szCs w:val="26"/>
              </w:rPr>
              <w:t xml:space="preserve"> </w:t>
            </w:r>
            <w:r w:rsidRPr="003B02F6">
              <w:rPr>
                <w:rFonts w:ascii="Times New Roman" w:eastAsia="Times New Roman" w:hAnsi="Times New Roman" w:cs="Times New Roman"/>
                <w:sz w:val="24"/>
                <w:szCs w:val="26"/>
              </w:rPr>
              <w:t>рекомендации</w:t>
            </w:r>
            <w:r w:rsidRPr="003B02F6">
              <w:rPr>
                <w:rFonts w:ascii="Times New Roman" w:eastAsia="Times New Roman" w:hAnsi="Times New Roman" w:cs="Times New Roman"/>
                <w:spacing w:val="1"/>
                <w:sz w:val="24"/>
                <w:szCs w:val="26"/>
              </w:rPr>
              <w:t xml:space="preserve"> </w:t>
            </w:r>
            <w:r w:rsidRPr="003B02F6">
              <w:rPr>
                <w:rFonts w:ascii="Times New Roman" w:eastAsia="Times New Roman" w:hAnsi="Times New Roman" w:cs="Times New Roman"/>
                <w:sz w:val="24"/>
                <w:szCs w:val="26"/>
              </w:rPr>
              <w:t>УМК</w:t>
            </w:r>
            <w:r w:rsidRPr="003B02F6">
              <w:rPr>
                <w:rFonts w:ascii="Times New Roman" w:eastAsia="Times New Roman" w:hAnsi="Times New Roman" w:cs="Times New Roman"/>
                <w:spacing w:val="1"/>
                <w:sz w:val="24"/>
                <w:szCs w:val="26"/>
              </w:rPr>
              <w:t xml:space="preserve"> </w:t>
            </w:r>
            <w:r w:rsidRPr="003B02F6">
              <w:rPr>
                <w:rFonts w:ascii="Times New Roman" w:eastAsia="Times New Roman" w:hAnsi="Times New Roman" w:cs="Times New Roman"/>
                <w:sz w:val="24"/>
                <w:szCs w:val="26"/>
              </w:rPr>
              <w:t>«Туган</w:t>
            </w:r>
            <w:r w:rsidRPr="003B02F6">
              <w:rPr>
                <w:rFonts w:ascii="Times New Roman" w:eastAsia="Times New Roman" w:hAnsi="Times New Roman" w:cs="Times New Roman"/>
                <w:spacing w:val="1"/>
                <w:sz w:val="24"/>
                <w:szCs w:val="26"/>
              </w:rPr>
              <w:t xml:space="preserve"> </w:t>
            </w:r>
            <w:r w:rsidRPr="003B02F6">
              <w:rPr>
                <w:rFonts w:ascii="Times New Roman" w:eastAsia="Times New Roman" w:hAnsi="Times New Roman" w:cs="Times New Roman"/>
                <w:sz w:val="24"/>
                <w:szCs w:val="26"/>
              </w:rPr>
              <w:t>телдә</w:t>
            </w:r>
            <w:r w:rsidRPr="003B02F6">
              <w:rPr>
                <w:rFonts w:ascii="Times New Roman" w:eastAsia="Times New Roman" w:hAnsi="Times New Roman" w:cs="Times New Roman"/>
                <w:spacing w:val="-57"/>
                <w:sz w:val="24"/>
                <w:szCs w:val="26"/>
              </w:rPr>
              <w:t xml:space="preserve"> </w:t>
            </w:r>
            <w:r w:rsidRPr="003B02F6">
              <w:rPr>
                <w:rFonts w:ascii="Times New Roman" w:eastAsia="Times New Roman" w:hAnsi="Times New Roman" w:cs="Times New Roman"/>
                <w:sz w:val="24"/>
                <w:szCs w:val="26"/>
              </w:rPr>
              <w:lastRenderedPageBreak/>
              <w:t>сөйләшәбез»</w:t>
            </w:r>
            <w:r w:rsidRPr="003B02F6">
              <w:rPr>
                <w:rFonts w:ascii="Times New Roman" w:eastAsia="Times New Roman" w:hAnsi="Times New Roman" w:cs="Times New Roman"/>
                <w:spacing w:val="1"/>
                <w:sz w:val="24"/>
                <w:szCs w:val="26"/>
              </w:rPr>
              <w:t xml:space="preserve"> </w:t>
            </w:r>
            <w:r w:rsidRPr="003B02F6">
              <w:rPr>
                <w:rFonts w:ascii="Times New Roman" w:eastAsia="Times New Roman" w:hAnsi="Times New Roman" w:cs="Times New Roman"/>
                <w:sz w:val="24"/>
                <w:szCs w:val="26"/>
              </w:rPr>
              <w:t>(«Говорим</w:t>
            </w:r>
            <w:r w:rsidRPr="003B02F6">
              <w:rPr>
                <w:rFonts w:ascii="Times New Roman" w:eastAsia="Times New Roman" w:hAnsi="Times New Roman" w:cs="Times New Roman"/>
                <w:spacing w:val="1"/>
                <w:sz w:val="24"/>
                <w:szCs w:val="26"/>
              </w:rPr>
              <w:t xml:space="preserve"> </w:t>
            </w:r>
            <w:r w:rsidRPr="003B02F6">
              <w:rPr>
                <w:rFonts w:ascii="Times New Roman" w:eastAsia="Times New Roman" w:hAnsi="Times New Roman" w:cs="Times New Roman"/>
                <w:sz w:val="24"/>
                <w:szCs w:val="26"/>
              </w:rPr>
              <w:t>на</w:t>
            </w:r>
            <w:r w:rsidRPr="003B02F6">
              <w:rPr>
                <w:rFonts w:ascii="Times New Roman" w:eastAsia="Times New Roman" w:hAnsi="Times New Roman" w:cs="Times New Roman"/>
                <w:spacing w:val="1"/>
                <w:sz w:val="24"/>
                <w:szCs w:val="26"/>
              </w:rPr>
              <w:t xml:space="preserve"> </w:t>
            </w:r>
            <w:r w:rsidRPr="003B02F6">
              <w:rPr>
                <w:rFonts w:ascii="Times New Roman" w:eastAsia="Times New Roman" w:hAnsi="Times New Roman" w:cs="Times New Roman"/>
                <w:sz w:val="24"/>
                <w:szCs w:val="26"/>
              </w:rPr>
              <w:t>родном</w:t>
            </w:r>
            <w:r w:rsidRPr="003B02F6">
              <w:rPr>
                <w:rFonts w:ascii="Times New Roman" w:eastAsia="Times New Roman" w:hAnsi="Times New Roman" w:cs="Times New Roman"/>
                <w:spacing w:val="1"/>
                <w:sz w:val="24"/>
                <w:szCs w:val="26"/>
              </w:rPr>
              <w:t xml:space="preserve"> </w:t>
            </w:r>
            <w:r w:rsidRPr="003B02F6">
              <w:rPr>
                <w:rFonts w:ascii="Times New Roman" w:eastAsia="Times New Roman" w:hAnsi="Times New Roman" w:cs="Times New Roman"/>
                <w:sz w:val="24"/>
                <w:szCs w:val="26"/>
              </w:rPr>
              <w:t>языке»)</w:t>
            </w:r>
          </w:p>
        </w:tc>
        <w:tc>
          <w:tcPr>
            <w:tcW w:w="2487" w:type="dxa"/>
          </w:tcPr>
          <w:p w:rsidR="00A03C9B" w:rsidRPr="003B02F6" w:rsidRDefault="00A03C9B" w:rsidP="00A03C9B">
            <w:pPr>
              <w:shd w:val="clear" w:color="auto" w:fill="FFFFFF" w:themeFill="background1"/>
              <w:rPr>
                <w:rFonts w:ascii="Times New Roman" w:eastAsia="Times New Roman" w:hAnsi="Times New Roman" w:cs="Times New Roman"/>
                <w:sz w:val="24"/>
                <w:szCs w:val="26"/>
              </w:rPr>
            </w:pPr>
            <w:r w:rsidRPr="003B02F6">
              <w:rPr>
                <w:rFonts w:ascii="Times New Roman" w:eastAsia="Times New Roman" w:hAnsi="Times New Roman" w:cs="Times New Roman"/>
                <w:sz w:val="24"/>
                <w:szCs w:val="26"/>
              </w:rPr>
              <w:lastRenderedPageBreak/>
              <w:t>Казань,</w:t>
            </w:r>
            <w:r w:rsidRPr="003B02F6">
              <w:rPr>
                <w:rFonts w:ascii="Times New Roman" w:eastAsia="Times New Roman" w:hAnsi="Times New Roman" w:cs="Times New Roman"/>
                <w:spacing w:val="1"/>
                <w:sz w:val="24"/>
                <w:szCs w:val="26"/>
              </w:rPr>
              <w:t xml:space="preserve"> </w:t>
            </w:r>
            <w:r w:rsidRPr="003B02F6">
              <w:rPr>
                <w:rFonts w:ascii="Times New Roman" w:eastAsia="Times New Roman" w:hAnsi="Times New Roman" w:cs="Times New Roman"/>
                <w:sz w:val="24"/>
                <w:szCs w:val="26"/>
              </w:rPr>
              <w:t>Татарское</w:t>
            </w:r>
            <w:r w:rsidRPr="003B02F6">
              <w:rPr>
                <w:rFonts w:ascii="Times New Roman" w:eastAsia="Times New Roman" w:hAnsi="Times New Roman" w:cs="Times New Roman"/>
                <w:spacing w:val="1"/>
                <w:sz w:val="24"/>
                <w:szCs w:val="26"/>
              </w:rPr>
              <w:t xml:space="preserve"> </w:t>
            </w:r>
            <w:r>
              <w:rPr>
                <w:rFonts w:ascii="Times New Roman" w:eastAsia="Times New Roman" w:hAnsi="Times New Roman" w:cs="Times New Roman"/>
                <w:spacing w:val="1"/>
                <w:sz w:val="24"/>
                <w:szCs w:val="26"/>
              </w:rPr>
              <w:t xml:space="preserve"> к</w:t>
            </w:r>
            <w:r w:rsidRPr="003B02F6">
              <w:rPr>
                <w:rFonts w:ascii="Times New Roman" w:eastAsia="Times New Roman" w:hAnsi="Times New Roman" w:cs="Times New Roman"/>
                <w:sz w:val="24"/>
                <w:szCs w:val="26"/>
              </w:rPr>
              <w:t>нижное</w:t>
            </w:r>
            <w:r w:rsidRPr="003B02F6">
              <w:rPr>
                <w:rFonts w:ascii="Times New Roman" w:eastAsia="Times New Roman" w:hAnsi="Times New Roman" w:cs="Times New Roman"/>
                <w:spacing w:val="1"/>
                <w:sz w:val="24"/>
                <w:szCs w:val="26"/>
              </w:rPr>
              <w:t xml:space="preserve"> </w:t>
            </w:r>
            <w:r>
              <w:rPr>
                <w:rFonts w:ascii="Times New Roman" w:eastAsia="Times New Roman" w:hAnsi="Times New Roman" w:cs="Times New Roman"/>
                <w:spacing w:val="1"/>
                <w:sz w:val="24"/>
                <w:szCs w:val="26"/>
              </w:rPr>
              <w:lastRenderedPageBreak/>
              <w:t>и</w:t>
            </w:r>
            <w:r w:rsidRPr="003B02F6">
              <w:rPr>
                <w:rFonts w:ascii="Times New Roman" w:eastAsia="Times New Roman" w:hAnsi="Times New Roman" w:cs="Times New Roman"/>
                <w:sz w:val="24"/>
                <w:szCs w:val="26"/>
              </w:rPr>
              <w:t>здательство,</w:t>
            </w:r>
            <w:r>
              <w:rPr>
                <w:rFonts w:ascii="Times New Roman" w:eastAsia="Times New Roman" w:hAnsi="Times New Roman" w:cs="Times New Roman"/>
                <w:sz w:val="24"/>
                <w:szCs w:val="26"/>
              </w:rPr>
              <w:t xml:space="preserve"> </w:t>
            </w:r>
            <w:r w:rsidRPr="003B02F6">
              <w:rPr>
                <w:rFonts w:ascii="Times New Roman" w:eastAsia="Times New Roman" w:hAnsi="Times New Roman" w:cs="Times New Roman"/>
                <w:sz w:val="24"/>
                <w:szCs w:val="26"/>
              </w:rPr>
              <w:t>2012</w:t>
            </w:r>
            <w:r w:rsidRPr="003B02F6">
              <w:rPr>
                <w:rFonts w:ascii="Times New Roman" w:eastAsia="Times New Roman" w:hAnsi="Times New Roman" w:cs="Times New Roman"/>
                <w:spacing w:val="2"/>
                <w:sz w:val="24"/>
                <w:szCs w:val="26"/>
              </w:rPr>
              <w:t xml:space="preserve"> </w:t>
            </w:r>
            <w:r w:rsidRPr="003B02F6">
              <w:rPr>
                <w:rFonts w:ascii="Times New Roman" w:eastAsia="Times New Roman" w:hAnsi="Times New Roman" w:cs="Times New Roman"/>
                <w:sz w:val="24"/>
                <w:szCs w:val="26"/>
              </w:rPr>
              <w:t>год</w:t>
            </w:r>
          </w:p>
        </w:tc>
      </w:tr>
      <w:tr w:rsidR="00A03C9B" w:rsidRPr="00D21FAC" w:rsidTr="00CD75D4">
        <w:tc>
          <w:tcPr>
            <w:tcW w:w="2962" w:type="dxa"/>
          </w:tcPr>
          <w:p w:rsidR="00A03C9B" w:rsidRPr="003B02F6" w:rsidRDefault="00A03C9B" w:rsidP="005A3A16">
            <w:pPr>
              <w:shd w:val="clear" w:color="auto" w:fill="FFFFFF" w:themeFill="background1"/>
              <w:tabs>
                <w:tab w:val="left" w:pos="1301"/>
                <w:tab w:val="left" w:pos="2059"/>
              </w:tabs>
              <w:ind w:right="89"/>
              <w:rPr>
                <w:rFonts w:ascii="Times New Roman" w:eastAsia="Times New Roman" w:hAnsi="Times New Roman" w:cs="Times New Roman"/>
                <w:sz w:val="24"/>
                <w:szCs w:val="26"/>
              </w:rPr>
            </w:pPr>
            <w:r w:rsidRPr="003B02F6">
              <w:rPr>
                <w:rFonts w:ascii="Times New Roman" w:eastAsia="Times New Roman" w:hAnsi="Times New Roman" w:cs="Times New Roman"/>
                <w:sz w:val="24"/>
                <w:szCs w:val="26"/>
              </w:rPr>
              <w:lastRenderedPageBreak/>
              <w:t>Закирова</w:t>
            </w:r>
            <w:r w:rsidRPr="003B02F6">
              <w:rPr>
                <w:rFonts w:ascii="Times New Roman" w:eastAsia="Times New Roman" w:hAnsi="Times New Roman" w:cs="Times New Roman"/>
                <w:sz w:val="24"/>
                <w:szCs w:val="26"/>
              </w:rPr>
              <w:tab/>
              <w:t xml:space="preserve">К.В., </w:t>
            </w:r>
            <w:r w:rsidRPr="003B02F6">
              <w:rPr>
                <w:rFonts w:ascii="Times New Roman" w:eastAsia="Times New Roman" w:hAnsi="Times New Roman" w:cs="Times New Roman"/>
                <w:spacing w:val="-1"/>
                <w:sz w:val="24"/>
                <w:szCs w:val="26"/>
              </w:rPr>
              <w:t>Мортазина</w:t>
            </w:r>
            <w:r w:rsidRPr="003B02F6">
              <w:rPr>
                <w:rFonts w:ascii="Times New Roman" w:eastAsia="Times New Roman" w:hAnsi="Times New Roman" w:cs="Times New Roman"/>
                <w:spacing w:val="-57"/>
                <w:sz w:val="24"/>
                <w:szCs w:val="26"/>
              </w:rPr>
              <w:t xml:space="preserve"> </w:t>
            </w:r>
            <w:r w:rsidRPr="003B02F6">
              <w:rPr>
                <w:rFonts w:ascii="Times New Roman" w:eastAsia="Times New Roman" w:hAnsi="Times New Roman" w:cs="Times New Roman"/>
                <w:sz w:val="24"/>
                <w:szCs w:val="26"/>
              </w:rPr>
              <w:t>Л.Р.</w:t>
            </w:r>
          </w:p>
        </w:tc>
        <w:tc>
          <w:tcPr>
            <w:tcW w:w="4517" w:type="dxa"/>
          </w:tcPr>
          <w:p w:rsidR="00A03C9B" w:rsidRPr="003B02F6" w:rsidRDefault="00A03C9B" w:rsidP="005A3A16">
            <w:pPr>
              <w:shd w:val="clear" w:color="auto" w:fill="FFFFFF" w:themeFill="background1"/>
              <w:ind w:right="94"/>
              <w:jc w:val="both"/>
              <w:rPr>
                <w:rFonts w:ascii="Times New Roman" w:eastAsia="Times New Roman" w:hAnsi="Times New Roman" w:cs="Times New Roman"/>
                <w:sz w:val="24"/>
                <w:szCs w:val="26"/>
              </w:rPr>
            </w:pPr>
            <w:r w:rsidRPr="003B02F6">
              <w:rPr>
                <w:rFonts w:ascii="Times New Roman" w:eastAsia="Times New Roman" w:hAnsi="Times New Roman" w:cs="Times New Roman"/>
                <w:sz w:val="24"/>
                <w:szCs w:val="26"/>
              </w:rPr>
              <w:t>«Балачак-уйнап-көлеп</w:t>
            </w:r>
            <w:r w:rsidRPr="003B02F6">
              <w:rPr>
                <w:rFonts w:ascii="Times New Roman" w:eastAsia="Times New Roman" w:hAnsi="Times New Roman" w:cs="Times New Roman"/>
                <w:spacing w:val="1"/>
                <w:sz w:val="24"/>
                <w:szCs w:val="26"/>
              </w:rPr>
              <w:t xml:space="preserve"> </w:t>
            </w:r>
            <w:r w:rsidRPr="003B02F6">
              <w:rPr>
                <w:rFonts w:ascii="Times New Roman" w:eastAsia="Times New Roman" w:hAnsi="Times New Roman" w:cs="Times New Roman"/>
                <w:sz w:val="24"/>
                <w:szCs w:val="26"/>
              </w:rPr>
              <w:t>үсәр</w:t>
            </w:r>
            <w:r w:rsidRPr="003B02F6">
              <w:rPr>
                <w:rFonts w:ascii="Times New Roman" w:eastAsia="Times New Roman" w:hAnsi="Times New Roman" w:cs="Times New Roman"/>
                <w:spacing w:val="1"/>
                <w:sz w:val="24"/>
                <w:szCs w:val="26"/>
              </w:rPr>
              <w:t xml:space="preserve"> </w:t>
            </w:r>
            <w:r w:rsidRPr="003B02F6">
              <w:rPr>
                <w:rFonts w:ascii="Times New Roman" w:eastAsia="Times New Roman" w:hAnsi="Times New Roman" w:cs="Times New Roman"/>
                <w:sz w:val="24"/>
                <w:szCs w:val="26"/>
              </w:rPr>
              <w:t>чак:</w:t>
            </w:r>
            <w:r w:rsidRPr="003B02F6">
              <w:rPr>
                <w:rFonts w:ascii="Times New Roman" w:eastAsia="Times New Roman" w:hAnsi="Times New Roman" w:cs="Times New Roman"/>
                <w:spacing w:val="-57"/>
                <w:sz w:val="24"/>
                <w:szCs w:val="26"/>
              </w:rPr>
              <w:t xml:space="preserve"> </w:t>
            </w:r>
            <w:r w:rsidRPr="003B02F6">
              <w:rPr>
                <w:rFonts w:ascii="Times New Roman" w:eastAsia="Times New Roman" w:hAnsi="Times New Roman" w:cs="Times New Roman"/>
                <w:sz w:val="24"/>
                <w:szCs w:val="26"/>
              </w:rPr>
              <w:t>балалар</w:t>
            </w:r>
            <w:r w:rsidRPr="003B02F6">
              <w:rPr>
                <w:rFonts w:ascii="Times New Roman" w:eastAsia="Times New Roman" w:hAnsi="Times New Roman" w:cs="Times New Roman"/>
                <w:spacing w:val="1"/>
                <w:sz w:val="24"/>
                <w:szCs w:val="26"/>
              </w:rPr>
              <w:t xml:space="preserve"> </w:t>
            </w:r>
            <w:r w:rsidRPr="003B02F6">
              <w:rPr>
                <w:rFonts w:ascii="Times New Roman" w:eastAsia="Times New Roman" w:hAnsi="Times New Roman" w:cs="Times New Roman"/>
                <w:sz w:val="24"/>
                <w:szCs w:val="26"/>
              </w:rPr>
              <w:t>бакчасы</w:t>
            </w:r>
            <w:r w:rsidRPr="003B02F6">
              <w:rPr>
                <w:rFonts w:ascii="Times New Roman" w:eastAsia="Times New Roman" w:hAnsi="Times New Roman" w:cs="Times New Roman"/>
                <w:spacing w:val="1"/>
                <w:sz w:val="24"/>
                <w:szCs w:val="26"/>
              </w:rPr>
              <w:t xml:space="preserve"> </w:t>
            </w:r>
            <w:r w:rsidRPr="003B02F6">
              <w:rPr>
                <w:rFonts w:ascii="Times New Roman" w:eastAsia="Times New Roman" w:hAnsi="Times New Roman" w:cs="Times New Roman"/>
                <w:sz w:val="24"/>
                <w:szCs w:val="26"/>
              </w:rPr>
              <w:t>тәрбиячеләре</w:t>
            </w:r>
            <w:r w:rsidRPr="003B02F6">
              <w:rPr>
                <w:rFonts w:ascii="Times New Roman" w:eastAsia="Times New Roman" w:hAnsi="Times New Roman" w:cs="Times New Roman"/>
                <w:spacing w:val="1"/>
                <w:sz w:val="24"/>
                <w:szCs w:val="26"/>
              </w:rPr>
              <w:t xml:space="preserve"> </w:t>
            </w:r>
            <w:r w:rsidRPr="003B02F6">
              <w:rPr>
                <w:rFonts w:ascii="Times New Roman" w:eastAsia="Times New Roman" w:hAnsi="Times New Roman" w:cs="Times New Roman"/>
                <w:sz w:val="24"/>
                <w:szCs w:val="26"/>
              </w:rPr>
              <w:t>һәм</w:t>
            </w:r>
            <w:r>
              <w:rPr>
                <w:rFonts w:ascii="Times New Roman" w:eastAsia="Times New Roman" w:hAnsi="Times New Roman" w:cs="Times New Roman"/>
                <w:spacing w:val="1"/>
                <w:sz w:val="24"/>
                <w:szCs w:val="26"/>
              </w:rPr>
              <w:t xml:space="preserve"> </w:t>
            </w:r>
            <w:r w:rsidRPr="003B02F6">
              <w:rPr>
                <w:rFonts w:ascii="Times New Roman" w:eastAsia="Times New Roman" w:hAnsi="Times New Roman" w:cs="Times New Roman"/>
                <w:sz w:val="24"/>
                <w:szCs w:val="26"/>
              </w:rPr>
              <w:t>физкультура</w:t>
            </w:r>
            <w:r w:rsidRPr="003B02F6">
              <w:rPr>
                <w:rFonts w:ascii="Times New Roman" w:eastAsia="Times New Roman" w:hAnsi="Times New Roman" w:cs="Times New Roman"/>
                <w:spacing w:val="38"/>
                <w:sz w:val="24"/>
                <w:szCs w:val="26"/>
              </w:rPr>
              <w:t xml:space="preserve"> </w:t>
            </w:r>
            <w:r w:rsidRPr="003B02F6">
              <w:rPr>
                <w:rFonts w:ascii="Times New Roman" w:eastAsia="Times New Roman" w:hAnsi="Times New Roman" w:cs="Times New Roman"/>
                <w:sz w:val="24"/>
                <w:szCs w:val="26"/>
              </w:rPr>
              <w:t>инструкторлары</w:t>
            </w:r>
            <w:r w:rsidRPr="003B02F6">
              <w:rPr>
                <w:rFonts w:ascii="Times New Roman" w:eastAsia="Times New Roman" w:hAnsi="Times New Roman" w:cs="Times New Roman"/>
                <w:spacing w:val="46"/>
                <w:sz w:val="24"/>
                <w:szCs w:val="26"/>
              </w:rPr>
              <w:t xml:space="preserve"> </w:t>
            </w:r>
            <w:r w:rsidRPr="003B02F6">
              <w:rPr>
                <w:rFonts w:ascii="Times New Roman" w:eastAsia="Times New Roman" w:hAnsi="Times New Roman" w:cs="Times New Roman"/>
                <w:sz w:val="24"/>
                <w:szCs w:val="26"/>
              </w:rPr>
              <w:t>өчен методик</w:t>
            </w:r>
            <w:r w:rsidRPr="003B02F6">
              <w:rPr>
                <w:rFonts w:ascii="Times New Roman" w:eastAsia="Times New Roman" w:hAnsi="Times New Roman" w:cs="Times New Roman"/>
                <w:spacing w:val="-6"/>
                <w:sz w:val="24"/>
                <w:szCs w:val="26"/>
              </w:rPr>
              <w:t xml:space="preserve"> </w:t>
            </w:r>
            <w:r w:rsidRPr="003B02F6">
              <w:rPr>
                <w:rFonts w:ascii="Times New Roman" w:eastAsia="Times New Roman" w:hAnsi="Times New Roman" w:cs="Times New Roman"/>
                <w:sz w:val="24"/>
                <w:szCs w:val="26"/>
              </w:rPr>
              <w:t>кулланма»</w:t>
            </w:r>
          </w:p>
        </w:tc>
        <w:tc>
          <w:tcPr>
            <w:tcW w:w="2487" w:type="dxa"/>
          </w:tcPr>
          <w:p w:rsidR="00A03C9B" w:rsidRPr="003B02F6" w:rsidRDefault="00A03C9B" w:rsidP="005A3A16">
            <w:pPr>
              <w:shd w:val="clear" w:color="auto" w:fill="FFFFFF" w:themeFill="background1"/>
              <w:rPr>
                <w:rFonts w:ascii="Times New Roman" w:eastAsia="Times New Roman" w:hAnsi="Times New Roman" w:cs="Times New Roman"/>
                <w:sz w:val="24"/>
                <w:szCs w:val="26"/>
              </w:rPr>
            </w:pPr>
            <w:r w:rsidRPr="003B02F6">
              <w:rPr>
                <w:rFonts w:ascii="Times New Roman" w:eastAsia="Times New Roman" w:hAnsi="Times New Roman" w:cs="Times New Roman"/>
                <w:sz w:val="24"/>
                <w:szCs w:val="26"/>
              </w:rPr>
              <w:t>Казань,</w:t>
            </w:r>
            <w:r w:rsidRPr="003B02F6">
              <w:rPr>
                <w:rFonts w:ascii="Times New Roman" w:eastAsia="Times New Roman" w:hAnsi="Times New Roman" w:cs="Times New Roman"/>
                <w:spacing w:val="8"/>
                <w:sz w:val="24"/>
                <w:szCs w:val="26"/>
              </w:rPr>
              <w:t xml:space="preserve"> </w:t>
            </w:r>
            <w:r w:rsidRPr="003B02F6">
              <w:rPr>
                <w:rFonts w:ascii="Times New Roman" w:eastAsia="Times New Roman" w:hAnsi="Times New Roman" w:cs="Times New Roman"/>
                <w:sz w:val="24"/>
                <w:szCs w:val="26"/>
              </w:rPr>
              <w:t>2012</w:t>
            </w:r>
            <w:r w:rsidRPr="003B02F6">
              <w:rPr>
                <w:rFonts w:ascii="Times New Roman" w:eastAsia="Times New Roman" w:hAnsi="Times New Roman" w:cs="Times New Roman"/>
                <w:spacing w:val="-7"/>
                <w:sz w:val="24"/>
                <w:szCs w:val="26"/>
              </w:rPr>
              <w:t xml:space="preserve"> </w:t>
            </w:r>
            <w:r w:rsidRPr="003B02F6">
              <w:rPr>
                <w:rFonts w:ascii="Times New Roman" w:eastAsia="Times New Roman" w:hAnsi="Times New Roman" w:cs="Times New Roman"/>
                <w:sz w:val="24"/>
                <w:szCs w:val="26"/>
              </w:rPr>
              <w:t>год</w:t>
            </w:r>
          </w:p>
        </w:tc>
      </w:tr>
      <w:tr w:rsidR="00A03C9B" w:rsidRPr="00D21FAC" w:rsidTr="00CD75D4">
        <w:tc>
          <w:tcPr>
            <w:tcW w:w="2962" w:type="dxa"/>
          </w:tcPr>
          <w:p w:rsidR="00A03C9B" w:rsidRPr="00A33A40" w:rsidRDefault="00A03C9B" w:rsidP="00A03C9B">
            <w:pPr>
              <w:shd w:val="clear" w:color="auto" w:fill="FFFFFF" w:themeFill="background1"/>
              <w:tabs>
                <w:tab w:val="left" w:pos="1301"/>
                <w:tab w:val="left" w:pos="2059"/>
              </w:tabs>
              <w:rPr>
                <w:rFonts w:ascii="Times New Roman" w:eastAsia="Times New Roman" w:hAnsi="Times New Roman" w:cs="Times New Roman"/>
                <w:sz w:val="24"/>
              </w:rPr>
            </w:pPr>
            <w:r>
              <w:rPr>
                <w:rFonts w:ascii="Times New Roman" w:eastAsia="Times New Roman" w:hAnsi="Times New Roman" w:cs="Times New Roman"/>
                <w:sz w:val="24"/>
              </w:rPr>
              <w:t>Закирова</w:t>
            </w:r>
            <w:r>
              <w:rPr>
                <w:rFonts w:ascii="Times New Roman" w:eastAsia="Times New Roman" w:hAnsi="Times New Roman" w:cs="Times New Roman"/>
                <w:sz w:val="24"/>
              </w:rPr>
              <w:tab/>
              <w:t xml:space="preserve">К.В., </w:t>
            </w:r>
            <w:r w:rsidRPr="00A33A40">
              <w:rPr>
                <w:rFonts w:ascii="Times New Roman" w:eastAsia="Times New Roman" w:hAnsi="Times New Roman" w:cs="Times New Roman"/>
                <w:sz w:val="24"/>
              </w:rPr>
              <w:t>Мортазина</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Л.Р.</w:t>
            </w:r>
          </w:p>
        </w:tc>
        <w:tc>
          <w:tcPr>
            <w:tcW w:w="4517" w:type="dxa"/>
          </w:tcPr>
          <w:p w:rsidR="00A03C9B" w:rsidRPr="00A33A40" w:rsidRDefault="00A03C9B" w:rsidP="00A03C9B">
            <w:pPr>
              <w:shd w:val="clear" w:color="auto" w:fill="FFFFFF" w:themeFill="background1"/>
              <w:tabs>
                <w:tab w:val="left" w:pos="1670"/>
                <w:tab w:val="left" w:pos="3764"/>
              </w:tabs>
              <w:ind w:right="85"/>
              <w:jc w:val="both"/>
              <w:rPr>
                <w:rFonts w:ascii="Times New Roman" w:eastAsia="Times New Roman" w:hAnsi="Times New Roman" w:cs="Times New Roman"/>
                <w:sz w:val="24"/>
              </w:rPr>
            </w:pPr>
            <w:r w:rsidRPr="00A33A40">
              <w:rPr>
                <w:rFonts w:ascii="Times New Roman" w:eastAsia="Times New Roman" w:hAnsi="Times New Roman" w:cs="Times New Roman"/>
                <w:sz w:val="24"/>
              </w:rPr>
              <w:t>«Әй</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уйныйбыз,</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уйныйбыз...</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Балалар</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бакчасы</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тәрбиячеләре</w:t>
            </w:r>
            <w:r w:rsidRPr="00A33A40">
              <w:rPr>
                <w:rFonts w:ascii="Times New Roman" w:eastAsia="Times New Roman" w:hAnsi="Times New Roman" w:cs="Times New Roman"/>
                <w:sz w:val="24"/>
              </w:rPr>
              <w:tab/>
              <w:t>һәм</w:t>
            </w:r>
            <w:r w:rsidRPr="00A33A40">
              <w:rPr>
                <w:rFonts w:ascii="Times New Roman" w:eastAsia="Times New Roman" w:hAnsi="Times New Roman" w:cs="Times New Roman"/>
                <w:spacing w:val="-58"/>
                <w:sz w:val="24"/>
              </w:rPr>
              <w:t xml:space="preserve"> </w:t>
            </w:r>
            <w:r w:rsidRPr="00A33A40">
              <w:rPr>
                <w:rFonts w:ascii="Times New Roman" w:eastAsia="Times New Roman" w:hAnsi="Times New Roman" w:cs="Times New Roman"/>
                <w:sz w:val="24"/>
              </w:rPr>
              <w:t>физкультура</w:t>
            </w:r>
            <w:r w:rsidRPr="00A33A40">
              <w:rPr>
                <w:rFonts w:ascii="Times New Roman" w:eastAsia="Times New Roman" w:hAnsi="Times New Roman" w:cs="Times New Roman"/>
                <w:spacing w:val="38"/>
                <w:sz w:val="24"/>
              </w:rPr>
              <w:t xml:space="preserve"> </w:t>
            </w:r>
            <w:r w:rsidRPr="00A33A40">
              <w:rPr>
                <w:rFonts w:ascii="Times New Roman" w:eastAsia="Times New Roman" w:hAnsi="Times New Roman" w:cs="Times New Roman"/>
                <w:sz w:val="24"/>
              </w:rPr>
              <w:t>инструкторлары</w:t>
            </w:r>
            <w:r w:rsidRPr="00A33A40">
              <w:rPr>
                <w:rFonts w:ascii="Times New Roman" w:eastAsia="Times New Roman" w:hAnsi="Times New Roman" w:cs="Times New Roman"/>
                <w:spacing w:val="46"/>
                <w:sz w:val="24"/>
              </w:rPr>
              <w:t xml:space="preserve"> </w:t>
            </w:r>
            <w:r w:rsidRPr="00A33A40">
              <w:rPr>
                <w:rFonts w:ascii="Times New Roman" w:eastAsia="Times New Roman" w:hAnsi="Times New Roman" w:cs="Times New Roman"/>
                <w:sz w:val="24"/>
              </w:rPr>
              <w:t>өчен</w:t>
            </w:r>
          </w:p>
          <w:p w:rsidR="00A03C9B" w:rsidRPr="00A33A40" w:rsidRDefault="00A03C9B" w:rsidP="00A03C9B">
            <w:pPr>
              <w:shd w:val="clear" w:color="auto" w:fill="FFFFFF" w:themeFill="background1"/>
              <w:jc w:val="both"/>
              <w:rPr>
                <w:rFonts w:ascii="Times New Roman" w:eastAsia="Times New Roman" w:hAnsi="Times New Roman" w:cs="Times New Roman"/>
                <w:sz w:val="24"/>
              </w:rPr>
            </w:pPr>
            <w:r w:rsidRPr="00A33A40">
              <w:rPr>
                <w:rFonts w:ascii="Times New Roman" w:eastAsia="Times New Roman" w:hAnsi="Times New Roman" w:cs="Times New Roman"/>
                <w:sz w:val="24"/>
              </w:rPr>
              <w:t>методик</w:t>
            </w:r>
            <w:r w:rsidRPr="00A33A40">
              <w:rPr>
                <w:rFonts w:ascii="Times New Roman" w:eastAsia="Times New Roman" w:hAnsi="Times New Roman" w:cs="Times New Roman"/>
                <w:spacing w:val="-6"/>
                <w:sz w:val="24"/>
              </w:rPr>
              <w:t xml:space="preserve"> </w:t>
            </w:r>
            <w:r w:rsidRPr="00A33A40">
              <w:rPr>
                <w:rFonts w:ascii="Times New Roman" w:eastAsia="Times New Roman" w:hAnsi="Times New Roman" w:cs="Times New Roman"/>
                <w:sz w:val="24"/>
              </w:rPr>
              <w:t>кулланма»</w:t>
            </w:r>
          </w:p>
        </w:tc>
        <w:tc>
          <w:tcPr>
            <w:tcW w:w="2487" w:type="dxa"/>
          </w:tcPr>
          <w:p w:rsidR="00A03C9B" w:rsidRPr="00A33A40" w:rsidRDefault="00A03C9B" w:rsidP="00A03C9B">
            <w:pPr>
              <w:shd w:val="clear" w:color="auto" w:fill="FFFFFF" w:themeFill="background1"/>
              <w:rPr>
                <w:rFonts w:ascii="Times New Roman" w:eastAsia="Times New Roman" w:hAnsi="Times New Roman" w:cs="Times New Roman"/>
                <w:sz w:val="24"/>
              </w:rPr>
            </w:pPr>
            <w:r w:rsidRPr="00A33A40">
              <w:rPr>
                <w:rFonts w:ascii="Times New Roman" w:eastAsia="Times New Roman" w:hAnsi="Times New Roman" w:cs="Times New Roman"/>
                <w:sz w:val="24"/>
              </w:rPr>
              <w:t>Казань,</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2013год</w:t>
            </w:r>
          </w:p>
        </w:tc>
      </w:tr>
      <w:tr w:rsidR="00A03C9B" w:rsidRPr="00D21FAC" w:rsidTr="00CD75D4">
        <w:tc>
          <w:tcPr>
            <w:tcW w:w="2962" w:type="dxa"/>
          </w:tcPr>
          <w:p w:rsidR="00A03C9B" w:rsidRPr="00A33A40" w:rsidRDefault="00A03C9B" w:rsidP="00A03C9B">
            <w:pPr>
              <w:shd w:val="clear" w:color="auto" w:fill="FFFFFF" w:themeFill="background1"/>
              <w:rPr>
                <w:rFonts w:ascii="Times New Roman" w:eastAsia="Times New Roman" w:hAnsi="Times New Roman" w:cs="Times New Roman"/>
                <w:sz w:val="24"/>
              </w:rPr>
            </w:pPr>
            <w:r w:rsidRPr="00A33A40">
              <w:rPr>
                <w:rFonts w:ascii="Times New Roman" w:eastAsia="Times New Roman" w:hAnsi="Times New Roman" w:cs="Times New Roman"/>
                <w:sz w:val="24"/>
              </w:rPr>
              <w:t>Зарипова</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З.М.</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Исаева Р.С.</w:t>
            </w:r>
          </w:p>
        </w:tc>
        <w:tc>
          <w:tcPr>
            <w:tcW w:w="4517" w:type="dxa"/>
          </w:tcPr>
          <w:p w:rsidR="00A03C9B" w:rsidRPr="00A33A40" w:rsidRDefault="00A03C9B" w:rsidP="00A03C9B">
            <w:pPr>
              <w:shd w:val="clear" w:color="auto" w:fill="FFFFFF" w:themeFill="background1"/>
              <w:tabs>
                <w:tab w:val="left" w:pos="1944"/>
                <w:tab w:val="left" w:pos="3293"/>
              </w:tabs>
              <w:rPr>
                <w:rFonts w:ascii="Times New Roman" w:eastAsia="Times New Roman" w:hAnsi="Times New Roman" w:cs="Times New Roman"/>
                <w:sz w:val="24"/>
              </w:rPr>
            </w:pPr>
            <w:r>
              <w:rPr>
                <w:rFonts w:ascii="Times New Roman" w:eastAsia="Times New Roman" w:hAnsi="Times New Roman" w:cs="Times New Roman"/>
                <w:sz w:val="24"/>
              </w:rPr>
              <w:t>«Үстерешле</w:t>
            </w:r>
            <w:r>
              <w:rPr>
                <w:rFonts w:ascii="Times New Roman" w:eastAsia="Times New Roman" w:hAnsi="Times New Roman" w:cs="Times New Roman"/>
                <w:sz w:val="24"/>
              </w:rPr>
              <w:tab/>
              <w:t xml:space="preserve">уеннар: </w:t>
            </w:r>
            <w:r w:rsidRPr="00A33A40">
              <w:rPr>
                <w:rFonts w:ascii="Times New Roman" w:eastAsia="Times New Roman" w:hAnsi="Times New Roman" w:cs="Times New Roman"/>
                <w:sz w:val="24"/>
              </w:rPr>
              <w:t>методик</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кулланма»</w:t>
            </w:r>
          </w:p>
        </w:tc>
        <w:tc>
          <w:tcPr>
            <w:tcW w:w="2487" w:type="dxa"/>
          </w:tcPr>
          <w:p w:rsidR="00A03C9B" w:rsidRPr="00A33A40" w:rsidRDefault="00A03C9B" w:rsidP="00A03C9B">
            <w:pPr>
              <w:shd w:val="clear" w:color="auto" w:fill="FFFFFF" w:themeFill="background1"/>
              <w:rPr>
                <w:rFonts w:ascii="Times New Roman" w:eastAsia="Times New Roman" w:hAnsi="Times New Roman" w:cs="Times New Roman"/>
                <w:sz w:val="24"/>
              </w:rPr>
            </w:pPr>
            <w:r w:rsidRPr="00A33A40">
              <w:rPr>
                <w:rFonts w:ascii="Times New Roman" w:eastAsia="Times New Roman" w:hAnsi="Times New Roman" w:cs="Times New Roman"/>
                <w:sz w:val="24"/>
              </w:rPr>
              <w:t>Казань,</w:t>
            </w:r>
            <w:r w:rsidRPr="00A33A40">
              <w:rPr>
                <w:rFonts w:ascii="Times New Roman" w:eastAsia="Times New Roman" w:hAnsi="Times New Roman" w:cs="Times New Roman"/>
                <w:spacing w:val="8"/>
                <w:sz w:val="24"/>
              </w:rPr>
              <w:t xml:space="preserve"> </w:t>
            </w:r>
            <w:r w:rsidRPr="00A33A40">
              <w:rPr>
                <w:rFonts w:ascii="Times New Roman" w:eastAsia="Times New Roman" w:hAnsi="Times New Roman" w:cs="Times New Roman"/>
                <w:sz w:val="24"/>
              </w:rPr>
              <w:t>2013</w:t>
            </w:r>
            <w:r w:rsidRPr="00A33A40">
              <w:rPr>
                <w:rFonts w:ascii="Times New Roman" w:eastAsia="Times New Roman" w:hAnsi="Times New Roman" w:cs="Times New Roman"/>
                <w:spacing w:val="-7"/>
                <w:sz w:val="24"/>
              </w:rPr>
              <w:t xml:space="preserve"> </w:t>
            </w:r>
            <w:r w:rsidRPr="00A33A40">
              <w:rPr>
                <w:rFonts w:ascii="Times New Roman" w:eastAsia="Times New Roman" w:hAnsi="Times New Roman" w:cs="Times New Roman"/>
                <w:sz w:val="24"/>
              </w:rPr>
              <w:t>год</w:t>
            </w:r>
          </w:p>
        </w:tc>
      </w:tr>
      <w:tr w:rsidR="00A03C9B" w:rsidRPr="00D21FAC" w:rsidTr="00CD75D4">
        <w:tc>
          <w:tcPr>
            <w:tcW w:w="2962" w:type="dxa"/>
          </w:tcPr>
          <w:p w:rsidR="00A03C9B" w:rsidRPr="003B02F6" w:rsidRDefault="00A03C9B" w:rsidP="005A3A16">
            <w:pPr>
              <w:shd w:val="clear" w:color="auto" w:fill="FFFFFF" w:themeFill="background1"/>
              <w:tabs>
                <w:tab w:val="left" w:pos="2165"/>
              </w:tabs>
              <w:spacing w:line="242" w:lineRule="auto"/>
              <w:ind w:right="14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З.М.</w:t>
            </w:r>
            <w:r w:rsidRPr="003B02F6">
              <w:rPr>
                <w:rFonts w:ascii="Times New Roman" w:eastAsia="Times New Roman" w:hAnsi="Times New Roman" w:cs="Times New Roman"/>
                <w:spacing w:val="61"/>
                <w:sz w:val="24"/>
                <w:szCs w:val="24"/>
              </w:rPr>
              <w:t xml:space="preserve"> </w:t>
            </w:r>
            <w:r w:rsidRPr="003B02F6">
              <w:rPr>
                <w:rFonts w:ascii="Times New Roman" w:eastAsia="Times New Roman" w:hAnsi="Times New Roman" w:cs="Times New Roman"/>
                <w:sz w:val="24"/>
                <w:szCs w:val="24"/>
              </w:rPr>
              <w:t>Зарипова,</w:t>
            </w:r>
          </w:p>
          <w:p w:rsidR="00A03C9B" w:rsidRPr="003B02F6" w:rsidRDefault="00A03C9B" w:rsidP="005A3A16">
            <w:pPr>
              <w:shd w:val="clear" w:color="auto" w:fill="FFFFFF" w:themeFill="background1"/>
              <w:tabs>
                <w:tab w:val="left" w:pos="2165"/>
              </w:tabs>
              <w:spacing w:line="242" w:lineRule="auto"/>
              <w:ind w:right="141"/>
              <w:rPr>
                <w:rFonts w:ascii="Times New Roman" w:eastAsia="Times New Roman" w:hAnsi="Times New Roman" w:cs="Times New Roman"/>
                <w:sz w:val="24"/>
                <w:szCs w:val="24"/>
              </w:rPr>
            </w:pPr>
            <w:r w:rsidRPr="003B02F6">
              <w:rPr>
                <w:rFonts w:ascii="Times New Roman" w:eastAsia="Times New Roman" w:hAnsi="Times New Roman" w:cs="Times New Roman"/>
                <w:spacing w:val="-1"/>
                <w:sz w:val="24"/>
                <w:szCs w:val="24"/>
              </w:rPr>
              <w:t>Ф.В.</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Хәзрәтова,</w:t>
            </w:r>
          </w:p>
          <w:p w:rsidR="00A03C9B" w:rsidRPr="003B02F6" w:rsidRDefault="00A03C9B" w:rsidP="005A3A16">
            <w:pPr>
              <w:shd w:val="clear" w:color="auto" w:fill="FFFFFF" w:themeFill="background1"/>
              <w:tabs>
                <w:tab w:val="left" w:pos="2165"/>
              </w:tabs>
              <w:spacing w:line="242" w:lineRule="auto"/>
              <w:ind w:right="14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З.Г.Шәрәфетдинова,</w:t>
            </w:r>
            <w:r w:rsidRPr="003B02F6">
              <w:rPr>
                <w:rFonts w:ascii="Times New Roman" w:eastAsia="Times New Roman" w:hAnsi="Times New Roman" w:cs="Times New Roman"/>
                <w:spacing w:val="-1"/>
                <w:sz w:val="24"/>
                <w:szCs w:val="24"/>
              </w:rPr>
              <w:t>И.Җ.</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Хәбибулина</w:t>
            </w:r>
          </w:p>
        </w:tc>
        <w:tc>
          <w:tcPr>
            <w:tcW w:w="4517" w:type="dxa"/>
          </w:tcPr>
          <w:p w:rsidR="00A03C9B" w:rsidRPr="003B02F6" w:rsidRDefault="00A03C9B" w:rsidP="00A03C9B">
            <w:pPr>
              <w:shd w:val="clear" w:color="auto" w:fill="FFFFFF" w:themeFill="background1"/>
              <w:spacing w:line="265" w:lineRule="exact"/>
              <w:ind w:right="14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«Туган телдә</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сөйләшәбез:</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методик</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әсбап»</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w:t>
            </w:r>
          </w:p>
        </w:tc>
        <w:tc>
          <w:tcPr>
            <w:tcW w:w="2487" w:type="dxa"/>
          </w:tcPr>
          <w:p w:rsidR="00A03C9B" w:rsidRPr="00D21FAC" w:rsidRDefault="00A03C9B" w:rsidP="00A03C9B">
            <w:pPr>
              <w:shd w:val="clear" w:color="auto" w:fill="FFFFFF" w:themeFill="background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Казан,</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2013</w:t>
            </w:r>
          </w:p>
        </w:tc>
      </w:tr>
      <w:tr w:rsidR="00A03C9B" w:rsidRPr="00D21FAC" w:rsidTr="00CD75D4">
        <w:tc>
          <w:tcPr>
            <w:tcW w:w="2962" w:type="dxa"/>
          </w:tcPr>
          <w:p w:rsidR="00A03C9B" w:rsidRPr="003B02F6" w:rsidRDefault="00A03C9B" w:rsidP="005A3A16">
            <w:pPr>
              <w:shd w:val="clear" w:color="auto" w:fill="FFFFFF" w:themeFill="background1"/>
              <w:tabs>
                <w:tab w:val="left" w:pos="2165"/>
              </w:tabs>
              <w:spacing w:line="242" w:lineRule="auto"/>
              <w:ind w:right="14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З.М.</w:t>
            </w:r>
            <w:r w:rsidRPr="003B02F6">
              <w:rPr>
                <w:rFonts w:ascii="Times New Roman" w:eastAsia="Times New Roman" w:hAnsi="Times New Roman" w:cs="Times New Roman"/>
                <w:spacing w:val="61"/>
                <w:sz w:val="24"/>
                <w:szCs w:val="24"/>
              </w:rPr>
              <w:t xml:space="preserve"> </w:t>
            </w:r>
            <w:r w:rsidRPr="003B02F6">
              <w:rPr>
                <w:rFonts w:ascii="Times New Roman" w:eastAsia="Times New Roman" w:hAnsi="Times New Roman" w:cs="Times New Roman"/>
                <w:sz w:val="24"/>
                <w:szCs w:val="24"/>
              </w:rPr>
              <w:t>Зарипова,</w:t>
            </w:r>
          </w:p>
          <w:p w:rsidR="00A03C9B" w:rsidRPr="003B02F6" w:rsidRDefault="00A03C9B" w:rsidP="005A3A16">
            <w:pPr>
              <w:shd w:val="clear" w:color="auto" w:fill="FFFFFF" w:themeFill="background1"/>
              <w:tabs>
                <w:tab w:val="left" w:pos="2165"/>
              </w:tabs>
              <w:spacing w:line="242" w:lineRule="auto"/>
              <w:ind w:right="141"/>
              <w:rPr>
                <w:rFonts w:ascii="Times New Roman" w:eastAsia="Times New Roman" w:hAnsi="Times New Roman" w:cs="Times New Roman"/>
                <w:sz w:val="24"/>
                <w:szCs w:val="24"/>
              </w:rPr>
            </w:pPr>
            <w:r w:rsidRPr="003B02F6">
              <w:rPr>
                <w:rFonts w:ascii="Times New Roman" w:eastAsia="Times New Roman" w:hAnsi="Times New Roman" w:cs="Times New Roman"/>
                <w:spacing w:val="-1"/>
                <w:sz w:val="24"/>
                <w:szCs w:val="24"/>
              </w:rPr>
              <w:t>Л.Н.</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Вәҗиева,</w:t>
            </w:r>
          </w:p>
          <w:p w:rsidR="00A03C9B" w:rsidRPr="003B02F6" w:rsidRDefault="00A03C9B" w:rsidP="005A3A16">
            <w:pPr>
              <w:shd w:val="clear" w:color="auto" w:fill="FFFFFF" w:themeFill="background1"/>
              <w:tabs>
                <w:tab w:val="left" w:pos="2165"/>
              </w:tabs>
              <w:spacing w:line="242" w:lineRule="auto"/>
              <w:ind w:right="141"/>
              <w:rPr>
                <w:rFonts w:ascii="Times New Roman" w:eastAsia="Times New Roman" w:hAnsi="Times New Roman" w:cs="Times New Roman"/>
                <w:sz w:val="24"/>
                <w:szCs w:val="24"/>
              </w:rPr>
            </w:pP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Р.С.</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Зефәрова</w:t>
            </w:r>
          </w:p>
        </w:tc>
        <w:tc>
          <w:tcPr>
            <w:tcW w:w="4517" w:type="dxa"/>
          </w:tcPr>
          <w:p w:rsidR="00A03C9B" w:rsidRPr="003B02F6" w:rsidRDefault="00A03C9B" w:rsidP="00A03C9B">
            <w:pPr>
              <w:shd w:val="clear" w:color="auto" w:fill="FFFFFF" w:themeFill="background1"/>
              <w:spacing w:line="242" w:lineRule="auto"/>
              <w:ind w:right="14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«Туган</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телдә</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сөйләшәбез:</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5-7</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яшьлек</w:t>
            </w:r>
            <w:r w:rsidRPr="003B02F6">
              <w:rPr>
                <w:rFonts w:ascii="Times New Roman" w:eastAsia="Times New Roman" w:hAnsi="Times New Roman" w:cs="Times New Roman"/>
                <w:spacing w:val="-4"/>
                <w:sz w:val="24"/>
                <w:szCs w:val="24"/>
              </w:rPr>
              <w:t xml:space="preserve"> </w:t>
            </w:r>
            <w:r w:rsidRPr="003B02F6">
              <w:rPr>
                <w:rFonts w:ascii="Times New Roman" w:eastAsia="Times New Roman" w:hAnsi="Times New Roman" w:cs="Times New Roman"/>
                <w:sz w:val="24"/>
                <w:szCs w:val="24"/>
              </w:rPr>
              <w:t>балаларны</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туган</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телдә</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сөйләшергә</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өйрәтү</w:t>
            </w:r>
            <w:r w:rsidRPr="003B02F6">
              <w:rPr>
                <w:rFonts w:ascii="Times New Roman" w:eastAsia="Times New Roman" w:hAnsi="Times New Roman" w:cs="Times New Roman"/>
                <w:spacing w:val="-4"/>
                <w:sz w:val="24"/>
                <w:szCs w:val="24"/>
              </w:rPr>
              <w:t xml:space="preserve"> </w:t>
            </w:r>
            <w:r w:rsidRPr="003B02F6">
              <w:rPr>
                <w:rFonts w:ascii="Times New Roman" w:eastAsia="Times New Roman" w:hAnsi="Times New Roman" w:cs="Times New Roman"/>
                <w:sz w:val="24"/>
                <w:szCs w:val="24"/>
              </w:rPr>
              <w:t>буенча</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методик</w:t>
            </w:r>
            <w:r w:rsidRPr="003B02F6">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 xml:space="preserve">ярдәмлек» </w:t>
            </w:r>
          </w:p>
        </w:tc>
        <w:tc>
          <w:tcPr>
            <w:tcW w:w="2487" w:type="dxa"/>
          </w:tcPr>
          <w:p w:rsidR="00A03C9B" w:rsidRPr="00D21FAC" w:rsidRDefault="00A03C9B" w:rsidP="00A03C9B">
            <w:pPr>
              <w:shd w:val="clear" w:color="auto" w:fill="FFFFFF" w:themeFill="background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Казан,</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2012</w:t>
            </w:r>
          </w:p>
        </w:tc>
      </w:tr>
      <w:tr w:rsidR="00A03C9B" w:rsidRPr="00D21FAC" w:rsidTr="00CD75D4">
        <w:tc>
          <w:tcPr>
            <w:tcW w:w="2962" w:type="dxa"/>
          </w:tcPr>
          <w:p w:rsidR="00A03C9B" w:rsidRPr="003B02F6" w:rsidRDefault="00A03C9B" w:rsidP="005A3A16">
            <w:pPr>
              <w:shd w:val="clear" w:color="auto" w:fill="FFFFFF" w:themeFill="background1"/>
              <w:spacing w:line="265" w:lineRule="exact"/>
              <w:ind w:right="14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Закирова</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К.В.</w:t>
            </w:r>
          </w:p>
        </w:tc>
        <w:tc>
          <w:tcPr>
            <w:tcW w:w="4517" w:type="dxa"/>
          </w:tcPr>
          <w:p w:rsidR="00A03C9B" w:rsidRPr="003B02F6" w:rsidRDefault="00A03C9B" w:rsidP="005A3A16">
            <w:pPr>
              <w:shd w:val="clear" w:color="auto" w:fill="FFFFFF" w:themeFill="background1"/>
              <w:tabs>
                <w:tab w:val="left" w:pos="1449"/>
                <w:tab w:val="left" w:pos="2889"/>
                <w:tab w:val="left" w:pos="4330"/>
              </w:tabs>
              <w:spacing w:line="242" w:lineRule="auto"/>
              <w:ind w:right="141"/>
              <w:rPr>
                <w:rFonts w:ascii="Times New Roman" w:eastAsia="Times New Roman" w:hAnsi="Times New Roman" w:cs="Times New Roman"/>
                <w:sz w:val="24"/>
                <w:szCs w:val="24"/>
              </w:rPr>
            </w:pPr>
            <w:r>
              <w:rPr>
                <w:rFonts w:ascii="Times New Roman" w:eastAsia="Times New Roman" w:hAnsi="Times New Roman" w:cs="Times New Roman"/>
                <w:sz w:val="24"/>
                <w:szCs w:val="24"/>
              </w:rPr>
              <w:t>«Балалар</w:t>
            </w:r>
            <w:r>
              <w:rPr>
                <w:rFonts w:ascii="Times New Roman" w:eastAsia="Times New Roman" w:hAnsi="Times New Roman" w:cs="Times New Roman"/>
                <w:sz w:val="24"/>
                <w:szCs w:val="24"/>
              </w:rPr>
              <w:tab/>
              <w:t xml:space="preserve">бакчасында әдәп-әхлак </w:t>
            </w:r>
            <w:r w:rsidRPr="003B02F6">
              <w:rPr>
                <w:rFonts w:ascii="Times New Roman" w:eastAsia="Times New Roman" w:hAnsi="Times New Roman" w:cs="Times New Roman"/>
                <w:spacing w:val="-1"/>
                <w:sz w:val="24"/>
                <w:szCs w:val="24"/>
              </w:rPr>
              <w:t>тәрбиясе:</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методик</w:t>
            </w:r>
          </w:p>
          <w:p w:rsidR="00A03C9B" w:rsidRPr="003B02F6" w:rsidRDefault="00A03C9B" w:rsidP="00A03C9B">
            <w:pPr>
              <w:shd w:val="clear" w:color="auto" w:fill="FFFFFF" w:themeFill="background1"/>
              <w:spacing w:line="264" w:lineRule="exact"/>
              <w:ind w:right="14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кулланма»</w:t>
            </w:r>
            <w:r w:rsidRPr="003B02F6">
              <w:rPr>
                <w:rFonts w:ascii="Times New Roman" w:eastAsia="Times New Roman" w:hAnsi="Times New Roman" w:cs="Times New Roman"/>
                <w:spacing w:val="-4"/>
                <w:sz w:val="24"/>
                <w:szCs w:val="24"/>
              </w:rPr>
              <w:t xml:space="preserve"> </w:t>
            </w:r>
          </w:p>
        </w:tc>
        <w:tc>
          <w:tcPr>
            <w:tcW w:w="2487" w:type="dxa"/>
          </w:tcPr>
          <w:p w:rsidR="00A03C9B" w:rsidRPr="00D21FAC" w:rsidRDefault="00A03C9B" w:rsidP="00A03C9B">
            <w:pPr>
              <w:shd w:val="clear" w:color="auto" w:fill="FFFFFF" w:themeFill="background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Казан,</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2013</w:t>
            </w:r>
          </w:p>
        </w:tc>
      </w:tr>
      <w:tr w:rsidR="00A03C9B" w:rsidRPr="00D21FAC" w:rsidTr="00CD75D4">
        <w:tc>
          <w:tcPr>
            <w:tcW w:w="2962" w:type="dxa"/>
          </w:tcPr>
          <w:p w:rsidR="00A03C9B" w:rsidRPr="003B02F6" w:rsidRDefault="00A03C9B" w:rsidP="005A3A16">
            <w:pPr>
              <w:shd w:val="clear" w:color="auto" w:fill="FFFFFF" w:themeFill="background1"/>
              <w:tabs>
                <w:tab w:val="left" w:pos="1315"/>
                <w:tab w:val="left" w:pos="2044"/>
              </w:tabs>
              <w:spacing w:line="237" w:lineRule="auto"/>
              <w:ind w:right="14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Закирова</w:t>
            </w:r>
            <w:r w:rsidRPr="003B02F6">
              <w:rPr>
                <w:rFonts w:ascii="Times New Roman" w:eastAsia="Times New Roman" w:hAnsi="Times New Roman" w:cs="Times New Roman"/>
                <w:sz w:val="24"/>
                <w:szCs w:val="24"/>
              </w:rPr>
              <w:tab/>
              <w:t>К.В.,</w:t>
            </w:r>
          </w:p>
          <w:p w:rsidR="00A03C9B" w:rsidRPr="003B02F6" w:rsidRDefault="00A03C9B" w:rsidP="005A3A16">
            <w:pPr>
              <w:shd w:val="clear" w:color="auto" w:fill="FFFFFF" w:themeFill="background1"/>
              <w:tabs>
                <w:tab w:val="left" w:pos="1315"/>
                <w:tab w:val="left" w:pos="2044"/>
              </w:tabs>
              <w:spacing w:line="237" w:lineRule="auto"/>
              <w:ind w:right="141"/>
              <w:rPr>
                <w:rFonts w:ascii="Times New Roman" w:eastAsia="Times New Roman" w:hAnsi="Times New Roman" w:cs="Times New Roman"/>
                <w:sz w:val="24"/>
                <w:szCs w:val="24"/>
              </w:rPr>
            </w:pPr>
            <w:r w:rsidRPr="003B02F6">
              <w:rPr>
                <w:rFonts w:ascii="Times New Roman" w:eastAsia="Times New Roman" w:hAnsi="Times New Roman" w:cs="Times New Roman"/>
                <w:spacing w:val="-1"/>
                <w:sz w:val="24"/>
                <w:szCs w:val="24"/>
              </w:rPr>
              <w:t>Мортазина</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Л.Р.</w:t>
            </w:r>
          </w:p>
        </w:tc>
        <w:tc>
          <w:tcPr>
            <w:tcW w:w="4517" w:type="dxa"/>
          </w:tcPr>
          <w:p w:rsidR="00A03C9B" w:rsidRPr="003B02F6" w:rsidRDefault="00A03C9B" w:rsidP="005A3A16">
            <w:pPr>
              <w:shd w:val="clear" w:color="auto" w:fill="FFFFFF" w:themeFill="background1"/>
              <w:spacing w:line="237" w:lineRule="auto"/>
              <w:ind w:right="14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«Әй уйныйбыз, уйныйбыз... Балалар бакчасы тәрбиячеләре</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һәм</w:t>
            </w:r>
            <w:r w:rsidRPr="003B02F6">
              <w:rPr>
                <w:rFonts w:ascii="Times New Roman" w:eastAsia="Times New Roman" w:hAnsi="Times New Roman" w:cs="Times New Roman"/>
                <w:spacing w:val="21"/>
                <w:sz w:val="24"/>
                <w:szCs w:val="24"/>
              </w:rPr>
              <w:t xml:space="preserve"> </w:t>
            </w:r>
            <w:r w:rsidRPr="003B02F6">
              <w:rPr>
                <w:rFonts w:ascii="Times New Roman" w:eastAsia="Times New Roman" w:hAnsi="Times New Roman" w:cs="Times New Roman"/>
                <w:sz w:val="24"/>
                <w:szCs w:val="24"/>
              </w:rPr>
              <w:t>физкультура</w:t>
            </w:r>
            <w:r w:rsidRPr="003B02F6">
              <w:rPr>
                <w:rFonts w:ascii="Times New Roman" w:eastAsia="Times New Roman" w:hAnsi="Times New Roman" w:cs="Times New Roman"/>
                <w:spacing w:val="20"/>
                <w:sz w:val="24"/>
                <w:szCs w:val="24"/>
              </w:rPr>
              <w:t xml:space="preserve"> </w:t>
            </w:r>
            <w:r w:rsidRPr="003B02F6">
              <w:rPr>
                <w:rFonts w:ascii="Times New Roman" w:eastAsia="Times New Roman" w:hAnsi="Times New Roman" w:cs="Times New Roman"/>
                <w:sz w:val="24"/>
                <w:szCs w:val="24"/>
              </w:rPr>
              <w:t>инструкторлары</w:t>
            </w:r>
            <w:r w:rsidRPr="003B02F6">
              <w:rPr>
                <w:rFonts w:ascii="Times New Roman" w:eastAsia="Times New Roman" w:hAnsi="Times New Roman" w:cs="Times New Roman"/>
                <w:spacing w:val="21"/>
                <w:sz w:val="24"/>
                <w:szCs w:val="24"/>
              </w:rPr>
              <w:t xml:space="preserve"> </w:t>
            </w:r>
            <w:r w:rsidRPr="003B02F6">
              <w:rPr>
                <w:rFonts w:ascii="Times New Roman" w:eastAsia="Times New Roman" w:hAnsi="Times New Roman" w:cs="Times New Roman"/>
                <w:sz w:val="24"/>
                <w:szCs w:val="24"/>
              </w:rPr>
              <w:t>өчен</w:t>
            </w:r>
            <w:r w:rsidRPr="003B02F6">
              <w:rPr>
                <w:rFonts w:ascii="Times New Roman" w:eastAsia="Times New Roman" w:hAnsi="Times New Roman" w:cs="Times New Roman"/>
                <w:spacing w:val="13"/>
                <w:sz w:val="24"/>
                <w:szCs w:val="24"/>
              </w:rPr>
              <w:t xml:space="preserve"> </w:t>
            </w:r>
            <w:r w:rsidRPr="003B02F6">
              <w:rPr>
                <w:rFonts w:ascii="Times New Roman" w:eastAsia="Times New Roman" w:hAnsi="Times New Roman" w:cs="Times New Roman"/>
                <w:sz w:val="24"/>
                <w:szCs w:val="24"/>
              </w:rPr>
              <w:t>методик</w:t>
            </w:r>
            <w:r w:rsidRPr="003B02F6">
              <w:rPr>
                <w:rFonts w:ascii="Times New Roman" w:eastAsia="Times New Roman" w:hAnsi="Times New Roman" w:cs="Times New Roman"/>
                <w:spacing w:val="18"/>
                <w:sz w:val="24"/>
                <w:szCs w:val="24"/>
              </w:rPr>
              <w:t xml:space="preserve"> </w:t>
            </w:r>
            <w:r w:rsidR="00B51463">
              <w:rPr>
                <w:rFonts w:ascii="Times New Roman" w:eastAsia="Times New Roman" w:hAnsi="Times New Roman" w:cs="Times New Roman"/>
                <w:sz w:val="24"/>
                <w:szCs w:val="24"/>
              </w:rPr>
              <w:t>кулланма»</w:t>
            </w:r>
          </w:p>
          <w:p w:rsidR="00A03C9B" w:rsidRPr="003B02F6" w:rsidRDefault="00A03C9B" w:rsidP="005A3A16">
            <w:pPr>
              <w:shd w:val="clear" w:color="auto" w:fill="FFFFFF" w:themeFill="background1"/>
              <w:ind w:right="141"/>
              <w:rPr>
                <w:rFonts w:ascii="Times New Roman" w:eastAsia="Times New Roman" w:hAnsi="Times New Roman" w:cs="Times New Roman"/>
                <w:sz w:val="24"/>
                <w:szCs w:val="24"/>
              </w:rPr>
            </w:pPr>
          </w:p>
        </w:tc>
        <w:tc>
          <w:tcPr>
            <w:tcW w:w="2487" w:type="dxa"/>
          </w:tcPr>
          <w:p w:rsidR="00A03C9B" w:rsidRPr="00D21FAC" w:rsidRDefault="00B51463" w:rsidP="00A03C9B">
            <w:pPr>
              <w:shd w:val="clear" w:color="auto" w:fill="FFFFFF" w:themeFill="background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Казан,</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2013</w:t>
            </w:r>
          </w:p>
        </w:tc>
      </w:tr>
      <w:tr w:rsidR="00A03C9B" w:rsidRPr="00D21FAC" w:rsidTr="00CD75D4">
        <w:tc>
          <w:tcPr>
            <w:tcW w:w="2962" w:type="dxa"/>
          </w:tcPr>
          <w:p w:rsidR="00A03C9B" w:rsidRPr="003B02F6" w:rsidRDefault="00A03C9B" w:rsidP="005A3A16">
            <w:pPr>
              <w:shd w:val="clear" w:color="auto" w:fill="FFFFFF" w:themeFill="background1"/>
              <w:spacing w:line="237" w:lineRule="auto"/>
              <w:ind w:right="14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Зарипова З.М.</w:t>
            </w:r>
          </w:p>
          <w:p w:rsidR="00A03C9B" w:rsidRPr="003B02F6" w:rsidRDefault="00A03C9B" w:rsidP="005A3A16">
            <w:pPr>
              <w:shd w:val="clear" w:color="auto" w:fill="FFFFFF" w:themeFill="background1"/>
              <w:spacing w:line="237" w:lineRule="auto"/>
              <w:ind w:right="141"/>
              <w:rPr>
                <w:rFonts w:ascii="Times New Roman" w:eastAsia="Times New Roman" w:hAnsi="Times New Roman" w:cs="Times New Roman"/>
                <w:sz w:val="24"/>
                <w:szCs w:val="24"/>
              </w:rPr>
            </w:pP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Исаева Р.С.</w:t>
            </w:r>
          </w:p>
        </w:tc>
        <w:tc>
          <w:tcPr>
            <w:tcW w:w="4517" w:type="dxa"/>
          </w:tcPr>
          <w:p w:rsidR="00A03C9B" w:rsidRPr="003B02F6" w:rsidRDefault="00A03C9B" w:rsidP="00AA406B">
            <w:pPr>
              <w:shd w:val="clear" w:color="auto" w:fill="FFFFFF" w:themeFill="background1"/>
              <w:spacing w:line="265" w:lineRule="exact"/>
              <w:ind w:right="14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«Үстерешле</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уеннар:</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методик</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кулланма»</w:t>
            </w:r>
            <w:r w:rsidRPr="003B02F6">
              <w:rPr>
                <w:rFonts w:ascii="Times New Roman" w:eastAsia="Times New Roman" w:hAnsi="Times New Roman" w:cs="Times New Roman"/>
                <w:spacing w:val="-1"/>
                <w:sz w:val="24"/>
                <w:szCs w:val="24"/>
              </w:rPr>
              <w:t xml:space="preserve"> </w:t>
            </w:r>
          </w:p>
        </w:tc>
        <w:tc>
          <w:tcPr>
            <w:tcW w:w="2487" w:type="dxa"/>
          </w:tcPr>
          <w:p w:rsidR="00A03C9B" w:rsidRPr="00D21FAC" w:rsidRDefault="00AA406B" w:rsidP="00A03C9B">
            <w:pPr>
              <w:shd w:val="clear" w:color="auto" w:fill="FFFFFF" w:themeFill="background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Казан,</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2013</w:t>
            </w:r>
          </w:p>
        </w:tc>
      </w:tr>
      <w:tr w:rsidR="00A03C9B" w:rsidRPr="00D21FAC" w:rsidTr="00CD75D4">
        <w:tc>
          <w:tcPr>
            <w:tcW w:w="2962" w:type="dxa"/>
          </w:tcPr>
          <w:p w:rsidR="00A03C9B" w:rsidRPr="003B02F6" w:rsidRDefault="00A03C9B" w:rsidP="005A3A16">
            <w:pPr>
              <w:shd w:val="clear" w:color="auto" w:fill="FFFFFF" w:themeFill="background1"/>
              <w:spacing w:line="265" w:lineRule="exact"/>
              <w:ind w:right="14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ЗакироваК.В.</w:t>
            </w:r>
          </w:p>
        </w:tc>
        <w:tc>
          <w:tcPr>
            <w:tcW w:w="4517" w:type="dxa"/>
          </w:tcPr>
          <w:p w:rsidR="00A03C9B" w:rsidRPr="003B02F6" w:rsidRDefault="00A03C9B" w:rsidP="00AA406B">
            <w:pPr>
              <w:shd w:val="clear" w:color="auto" w:fill="FFFFFF" w:themeFill="background1"/>
              <w:tabs>
                <w:tab w:val="left" w:pos="2169"/>
              </w:tabs>
              <w:spacing w:line="237" w:lineRule="auto"/>
              <w:ind w:right="14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«Балачак</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аланы:</w:t>
            </w:r>
            <w:r w:rsidRPr="003B02F6">
              <w:rPr>
                <w:rFonts w:ascii="Times New Roman" w:eastAsia="Times New Roman" w:hAnsi="Times New Roman" w:cs="Times New Roman"/>
                <w:sz w:val="24"/>
                <w:szCs w:val="24"/>
              </w:rPr>
              <w:tab/>
              <w:t>балалар бакчасы тәрбиячеләре һәм әти-</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әниләр</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өчен</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хрестоматия»</w:t>
            </w:r>
            <w:r w:rsidRPr="003B02F6">
              <w:rPr>
                <w:rFonts w:ascii="Times New Roman" w:eastAsia="Times New Roman" w:hAnsi="Times New Roman" w:cs="Times New Roman"/>
                <w:spacing w:val="-1"/>
                <w:sz w:val="24"/>
                <w:szCs w:val="24"/>
              </w:rPr>
              <w:t xml:space="preserve"> </w:t>
            </w:r>
          </w:p>
        </w:tc>
        <w:tc>
          <w:tcPr>
            <w:tcW w:w="2487" w:type="dxa"/>
          </w:tcPr>
          <w:p w:rsidR="00A03C9B" w:rsidRPr="00D21FAC" w:rsidRDefault="00AA406B" w:rsidP="00A03C9B">
            <w:pPr>
              <w:shd w:val="clear" w:color="auto" w:fill="FFFFFF" w:themeFill="background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Казан,</w:t>
            </w:r>
            <w:r w:rsidRPr="003B02F6">
              <w:rPr>
                <w:rFonts w:ascii="Times New Roman" w:eastAsia="Times New Roman" w:hAnsi="Times New Roman" w:cs="Times New Roman"/>
                <w:spacing w:val="4"/>
                <w:sz w:val="24"/>
                <w:szCs w:val="24"/>
              </w:rPr>
              <w:t xml:space="preserve"> </w:t>
            </w:r>
            <w:r w:rsidRPr="003B02F6">
              <w:rPr>
                <w:rFonts w:ascii="Times New Roman" w:eastAsia="Times New Roman" w:hAnsi="Times New Roman" w:cs="Times New Roman"/>
                <w:sz w:val="24"/>
                <w:szCs w:val="24"/>
              </w:rPr>
              <w:t>2011</w:t>
            </w:r>
          </w:p>
        </w:tc>
      </w:tr>
      <w:tr w:rsidR="00A03C9B" w:rsidRPr="00D21FAC" w:rsidTr="00CD75D4">
        <w:tc>
          <w:tcPr>
            <w:tcW w:w="2962" w:type="dxa"/>
          </w:tcPr>
          <w:p w:rsidR="00A03C9B" w:rsidRPr="003B02F6" w:rsidRDefault="00A03C9B" w:rsidP="005A3A16">
            <w:pPr>
              <w:shd w:val="clear" w:color="auto" w:fill="FFFFFF" w:themeFill="background1"/>
              <w:spacing w:line="265"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Ибрагимова</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З.Г.</w:t>
            </w:r>
          </w:p>
        </w:tc>
        <w:tc>
          <w:tcPr>
            <w:tcW w:w="4517" w:type="dxa"/>
          </w:tcPr>
          <w:p w:rsidR="00A03C9B" w:rsidRPr="003B02F6" w:rsidRDefault="00AA406B" w:rsidP="005A3A16">
            <w:pPr>
              <w:shd w:val="clear" w:color="auto" w:fill="FFFFFF" w:themeFill="background1"/>
              <w:tabs>
                <w:tab w:val="left" w:pos="1449"/>
                <w:tab w:val="left" w:pos="2889"/>
              </w:tabs>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«Танцуй</w:t>
            </w:r>
            <w:r>
              <w:rPr>
                <w:rFonts w:ascii="Times New Roman" w:eastAsia="Times New Roman" w:hAnsi="Times New Roman" w:cs="Times New Roman"/>
                <w:sz w:val="24"/>
                <w:szCs w:val="24"/>
              </w:rPr>
              <w:tab/>
              <w:t xml:space="preserve">веселей: </w:t>
            </w:r>
            <w:r w:rsidR="00A03C9B" w:rsidRPr="003B02F6">
              <w:rPr>
                <w:rFonts w:ascii="Times New Roman" w:eastAsia="Times New Roman" w:hAnsi="Times New Roman" w:cs="Times New Roman"/>
                <w:spacing w:val="-1"/>
                <w:sz w:val="24"/>
                <w:szCs w:val="24"/>
              </w:rPr>
              <w:t xml:space="preserve">методическое </w:t>
            </w:r>
            <w:r w:rsidR="00A03C9B" w:rsidRPr="003B02F6">
              <w:rPr>
                <w:rFonts w:ascii="Times New Roman" w:eastAsia="Times New Roman" w:hAnsi="Times New Roman" w:cs="Times New Roman"/>
                <w:sz w:val="24"/>
                <w:szCs w:val="24"/>
              </w:rPr>
              <w:t>пособие аудио-</w:t>
            </w:r>
            <w:r w:rsidR="00A03C9B" w:rsidRPr="003B02F6">
              <w:rPr>
                <w:rFonts w:ascii="Times New Roman" w:eastAsia="Times New Roman" w:hAnsi="Times New Roman" w:cs="Times New Roman"/>
                <w:spacing w:val="1"/>
                <w:sz w:val="24"/>
                <w:szCs w:val="24"/>
              </w:rPr>
              <w:t xml:space="preserve"> </w:t>
            </w:r>
            <w:r w:rsidR="00A03C9B" w:rsidRPr="003B02F6">
              <w:rPr>
                <w:rFonts w:ascii="Times New Roman" w:eastAsia="Times New Roman" w:hAnsi="Times New Roman" w:cs="Times New Roman"/>
                <w:sz w:val="24"/>
                <w:szCs w:val="24"/>
              </w:rPr>
              <w:t>приложением</w:t>
            </w:r>
            <w:r w:rsidR="00A03C9B" w:rsidRPr="003B02F6">
              <w:rPr>
                <w:rFonts w:ascii="Times New Roman" w:eastAsia="Times New Roman" w:hAnsi="Times New Roman" w:cs="Times New Roman"/>
                <w:spacing w:val="31"/>
                <w:sz w:val="24"/>
                <w:szCs w:val="24"/>
              </w:rPr>
              <w:t xml:space="preserve"> </w:t>
            </w:r>
            <w:r w:rsidR="00A03C9B" w:rsidRPr="003B02F6">
              <w:rPr>
                <w:rFonts w:ascii="Times New Roman" w:eastAsia="Times New Roman" w:hAnsi="Times New Roman" w:cs="Times New Roman"/>
                <w:sz w:val="24"/>
                <w:szCs w:val="24"/>
              </w:rPr>
              <w:t>по</w:t>
            </w:r>
            <w:r w:rsidR="00A03C9B" w:rsidRPr="003B02F6">
              <w:rPr>
                <w:rFonts w:ascii="Times New Roman" w:eastAsia="Times New Roman" w:hAnsi="Times New Roman" w:cs="Times New Roman"/>
                <w:spacing w:val="29"/>
                <w:sz w:val="24"/>
                <w:szCs w:val="24"/>
              </w:rPr>
              <w:t xml:space="preserve"> </w:t>
            </w:r>
            <w:r w:rsidR="00A03C9B" w:rsidRPr="003B02F6">
              <w:rPr>
                <w:rFonts w:ascii="Times New Roman" w:eastAsia="Times New Roman" w:hAnsi="Times New Roman" w:cs="Times New Roman"/>
                <w:sz w:val="24"/>
                <w:szCs w:val="24"/>
              </w:rPr>
              <w:t>обучению</w:t>
            </w:r>
            <w:r w:rsidR="00A03C9B" w:rsidRPr="003B02F6">
              <w:rPr>
                <w:rFonts w:ascii="Times New Roman" w:eastAsia="Times New Roman" w:hAnsi="Times New Roman" w:cs="Times New Roman"/>
                <w:spacing w:val="32"/>
                <w:sz w:val="24"/>
                <w:szCs w:val="24"/>
              </w:rPr>
              <w:t xml:space="preserve"> </w:t>
            </w:r>
            <w:r w:rsidR="00A03C9B" w:rsidRPr="003B02F6">
              <w:rPr>
                <w:rFonts w:ascii="Times New Roman" w:eastAsia="Times New Roman" w:hAnsi="Times New Roman" w:cs="Times New Roman"/>
                <w:sz w:val="24"/>
                <w:szCs w:val="24"/>
              </w:rPr>
              <w:t>детей</w:t>
            </w:r>
            <w:r w:rsidR="00A03C9B" w:rsidRPr="003B02F6">
              <w:rPr>
                <w:rFonts w:ascii="Times New Roman" w:eastAsia="Times New Roman" w:hAnsi="Times New Roman" w:cs="Times New Roman"/>
                <w:spacing w:val="34"/>
                <w:sz w:val="24"/>
                <w:szCs w:val="24"/>
              </w:rPr>
              <w:t xml:space="preserve"> </w:t>
            </w:r>
            <w:r w:rsidR="00A03C9B" w:rsidRPr="003B02F6">
              <w:rPr>
                <w:rFonts w:ascii="Times New Roman" w:eastAsia="Times New Roman" w:hAnsi="Times New Roman" w:cs="Times New Roman"/>
                <w:sz w:val="24"/>
                <w:szCs w:val="24"/>
              </w:rPr>
              <w:t>дошкольного</w:t>
            </w:r>
            <w:r w:rsidR="00A03C9B" w:rsidRPr="003B02F6">
              <w:rPr>
                <w:rFonts w:ascii="Times New Roman" w:eastAsia="Times New Roman" w:hAnsi="Times New Roman" w:cs="Times New Roman"/>
                <w:spacing w:val="34"/>
                <w:sz w:val="24"/>
                <w:szCs w:val="24"/>
              </w:rPr>
              <w:t xml:space="preserve"> </w:t>
            </w:r>
            <w:r w:rsidR="00A03C9B" w:rsidRPr="003B02F6">
              <w:rPr>
                <w:rFonts w:ascii="Times New Roman" w:eastAsia="Times New Roman" w:hAnsi="Times New Roman" w:cs="Times New Roman"/>
                <w:sz w:val="24"/>
                <w:szCs w:val="24"/>
              </w:rPr>
              <w:t>возраста</w:t>
            </w:r>
          </w:p>
          <w:p w:rsidR="00A03C9B" w:rsidRPr="003B02F6" w:rsidRDefault="00A03C9B" w:rsidP="00AA406B">
            <w:pPr>
              <w:shd w:val="clear" w:color="auto" w:fill="FFFFFF" w:themeFill="background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татарским танцевальным</w:t>
            </w:r>
            <w:r w:rsidRPr="003B02F6">
              <w:rPr>
                <w:rFonts w:ascii="Times New Roman" w:eastAsia="Times New Roman" w:hAnsi="Times New Roman" w:cs="Times New Roman"/>
                <w:spacing w:val="-4"/>
                <w:sz w:val="24"/>
                <w:szCs w:val="24"/>
              </w:rPr>
              <w:t xml:space="preserve"> </w:t>
            </w:r>
            <w:r w:rsidRPr="003B02F6">
              <w:rPr>
                <w:rFonts w:ascii="Times New Roman" w:eastAsia="Times New Roman" w:hAnsi="Times New Roman" w:cs="Times New Roman"/>
                <w:sz w:val="24"/>
                <w:szCs w:val="24"/>
              </w:rPr>
              <w:t>движениям»</w:t>
            </w:r>
            <w:r w:rsidRPr="003B02F6">
              <w:rPr>
                <w:rFonts w:ascii="Times New Roman" w:eastAsia="Times New Roman" w:hAnsi="Times New Roman" w:cs="Times New Roman"/>
                <w:spacing w:val="-1"/>
                <w:sz w:val="24"/>
                <w:szCs w:val="24"/>
              </w:rPr>
              <w:t xml:space="preserve"> </w:t>
            </w:r>
          </w:p>
        </w:tc>
        <w:tc>
          <w:tcPr>
            <w:tcW w:w="2487" w:type="dxa"/>
          </w:tcPr>
          <w:p w:rsidR="00A03C9B" w:rsidRPr="00D21FAC" w:rsidRDefault="00AA406B" w:rsidP="00A03C9B">
            <w:pPr>
              <w:shd w:val="clear" w:color="auto" w:fill="FFFFFF" w:themeFill="background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Казань,</w:t>
            </w:r>
            <w:r w:rsidRPr="003B02F6">
              <w:rPr>
                <w:rFonts w:ascii="Times New Roman" w:eastAsia="Times New Roman" w:hAnsi="Times New Roman" w:cs="Times New Roman"/>
                <w:spacing w:val="-4"/>
                <w:sz w:val="24"/>
                <w:szCs w:val="24"/>
              </w:rPr>
              <w:t xml:space="preserve"> </w:t>
            </w:r>
            <w:r w:rsidRPr="003B02F6">
              <w:rPr>
                <w:rFonts w:ascii="Times New Roman" w:eastAsia="Times New Roman" w:hAnsi="Times New Roman" w:cs="Times New Roman"/>
                <w:sz w:val="24"/>
                <w:szCs w:val="24"/>
              </w:rPr>
              <w:t>2012</w:t>
            </w:r>
          </w:p>
        </w:tc>
      </w:tr>
      <w:tr w:rsidR="00AA406B" w:rsidRPr="00D21FAC" w:rsidTr="00CD75D4">
        <w:tc>
          <w:tcPr>
            <w:tcW w:w="2962" w:type="dxa"/>
          </w:tcPr>
          <w:p w:rsidR="00AA406B" w:rsidRPr="003B02F6" w:rsidRDefault="00AA406B" w:rsidP="005A3A16">
            <w:pPr>
              <w:shd w:val="clear" w:color="auto" w:fill="FFFFFF" w:themeFill="background1"/>
              <w:spacing w:line="259"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Закирова</w:t>
            </w:r>
            <w:r w:rsidRPr="003B02F6">
              <w:rPr>
                <w:rFonts w:ascii="Times New Roman" w:eastAsia="Times New Roman" w:hAnsi="Times New Roman" w:cs="Times New Roman"/>
                <w:spacing w:val="-4"/>
                <w:sz w:val="24"/>
                <w:szCs w:val="24"/>
              </w:rPr>
              <w:t xml:space="preserve"> </w:t>
            </w:r>
            <w:r w:rsidRPr="003B02F6">
              <w:rPr>
                <w:rFonts w:ascii="Times New Roman" w:eastAsia="Times New Roman" w:hAnsi="Times New Roman" w:cs="Times New Roman"/>
                <w:sz w:val="24"/>
                <w:szCs w:val="24"/>
              </w:rPr>
              <w:t>К.В.</w:t>
            </w:r>
          </w:p>
        </w:tc>
        <w:tc>
          <w:tcPr>
            <w:tcW w:w="4517" w:type="dxa"/>
          </w:tcPr>
          <w:p w:rsidR="00AA406B" w:rsidRPr="003B02F6" w:rsidRDefault="00AA406B" w:rsidP="00AA406B">
            <w:pPr>
              <w:shd w:val="clear" w:color="auto" w:fill="FFFFFF" w:themeFill="background1"/>
              <w:tabs>
                <w:tab w:val="left" w:pos="762"/>
                <w:tab w:val="left" w:pos="1732"/>
                <w:tab w:val="left" w:pos="2808"/>
                <w:tab w:val="left" w:pos="4335"/>
                <w:tab w:val="left" w:pos="4930"/>
              </w:tabs>
              <w:rPr>
                <w:rFonts w:ascii="Times New Roman" w:eastAsia="Times New Roman" w:hAnsi="Times New Roman" w:cs="Times New Roman"/>
                <w:sz w:val="24"/>
                <w:szCs w:val="24"/>
              </w:rPr>
            </w:pPr>
            <w:r>
              <w:rPr>
                <w:rFonts w:ascii="Times New Roman" w:eastAsia="Times New Roman" w:hAnsi="Times New Roman" w:cs="Times New Roman"/>
                <w:sz w:val="24"/>
                <w:szCs w:val="24"/>
              </w:rPr>
              <w:t>«На</w:t>
            </w:r>
            <w:r>
              <w:rPr>
                <w:rFonts w:ascii="Times New Roman" w:eastAsia="Times New Roman" w:hAnsi="Times New Roman" w:cs="Times New Roman"/>
                <w:sz w:val="24"/>
                <w:szCs w:val="24"/>
              </w:rPr>
              <w:tab/>
              <w:t>поляне</w:t>
            </w:r>
            <w:r>
              <w:rPr>
                <w:rFonts w:ascii="Times New Roman" w:eastAsia="Times New Roman" w:hAnsi="Times New Roman" w:cs="Times New Roman"/>
                <w:sz w:val="24"/>
                <w:szCs w:val="24"/>
              </w:rPr>
              <w:tab/>
              <w:t>детства: хрестоматия</w:t>
            </w:r>
            <w:r>
              <w:rPr>
                <w:rFonts w:ascii="Times New Roman" w:eastAsia="Times New Roman" w:hAnsi="Times New Roman" w:cs="Times New Roman"/>
                <w:sz w:val="24"/>
                <w:szCs w:val="24"/>
              </w:rPr>
              <w:tab/>
              <w:t xml:space="preserve">для </w:t>
            </w:r>
            <w:r w:rsidRPr="003B02F6">
              <w:rPr>
                <w:rFonts w:ascii="Times New Roman" w:eastAsia="Times New Roman" w:hAnsi="Times New Roman" w:cs="Times New Roman"/>
                <w:sz w:val="24"/>
                <w:szCs w:val="24"/>
              </w:rPr>
              <w:t>воспитателей</w:t>
            </w:r>
            <w:r>
              <w:rPr>
                <w:rFonts w:ascii="Times New Roman" w:eastAsia="Times New Roman" w:hAnsi="Times New Roman" w:cs="Times New Roman"/>
                <w:sz w:val="24"/>
                <w:szCs w:val="24"/>
              </w:rPr>
              <w:t xml:space="preserve"> </w:t>
            </w:r>
            <w:r w:rsidRPr="003B02F6">
              <w:rPr>
                <w:rFonts w:ascii="Times New Roman" w:eastAsia="Times New Roman" w:hAnsi="Times New Roman" w:cs="Times New Roman"/>
                <w:sz w:val="24"/>
                <w:szCs w:val="24"/>
              </w:rPr>
              <w:t>дошкольных</w:t>
            </w:r>
            <w:r w:rsidRPr="003B02F6">
              <w:rPr>
                <w:rFonts w:ascii="Times New Roman" w:eastAsia="Times New Roman" w:hAnsi="Times New Roman" w:cs="Times New Roman"/>
                <w:spacing w:val="25"/>
                <w:sz w:val="24"/>
                <w:szCs w:val="24"/>
              </w:rPr>
              <w:t xml:space="preserve"> </w:t>
            </w:r>
            <w:r w:rsidRPr="003B02F6">
              <w:rPr>
                <w:rFonts w:ascii="Times New Roman" w:eastAsia="Times New Roman" w:hAnsi="Times New Roman" w:cs="Times New Roman"/>
                <w:sz w:val="24"/>
                <w:szCs w:val="24"/>
              </w:rPr>
              <w:t>образовательных</w:t>
            </w:r>
            <w:r w:rsidRPr="003B02F6">
              <w:rPr>
                <w:rFonts w:ascii="Times New Roman" w:eastAsia="Times New Roman" w:hAnsi="Times New Roman" w:cs="Times New Roman"/>
                <w:spacing w:val="31"/>
                <w:sz w:val="24"/>
                <w:szCs w:val="24"/>
              </w:rPr>
              <w:t xml:space="preserve"> </w:t>
            </w:r>
            <w:r w:rsidRPr="003B02F6">
              <w:rPr>
                <w:rFonts w:ascii="Times New Roman" w:eastAsia="Times New Roman" w:hAnsi="Times New Roman" w:cs="Times New Roman"/>
                <w:sz w:val="24"/>
                <w:szCs w:val="24"/>
              </w:rPr>
              <w:t>учреждений</w:t>
            </w:r>
            <w:r w:rsidRPr="003B02F6">
              <w:rPr>
                <w:rFonts w:ascii="Times New Roman" w:eastAsia="Times New Roman" w:hAnsi="Times New Roman" w:cs="Times New Roman"/>
                <w:spacing w:val="41"/>
                <w:sz w:val="24"/>
                <w:szCs w:val="24"/>
              </w:rPr>
              <w:t xml:space="preserve"> </w:t>
            </w:r>
            <w:r w:rsidRPr="003B02F6">
              <w:rPr>
                <w:rFonts w:ascii="Times New Roman" w:eastAsia="Times New Roman" w:hAnsi="Times New Roman" w:cs="Times New Roman"/>
                <w:sz w:val="24"/>
                <w:szCs w:val="24"/>
              </w:rPr>
              <w:t>и</w:t>
            </w:r>
            <w:r w:rsidRPr="003B02F6">
              <w:rPr>
                <w:rFonts w:ascii="Times New Roman" w:eastAsia="Times New Roman" w:hAnsi="Times New Roman" w:cs="Times New Roman"/>
                <w:spacing w:val="34"/>
                <w:sz w:val="24"/>
                <w:szCs w:val="24"/>
              </w:rPr>
              <w:t xml:space="preserve"> </w:t>
            </w:r>
            <w:r w:rsidRPr="003B02F6">
              <w:rPr>
                <w:rFonts w:ascii="Times New Roman" w:eastAsia="Times New Roman" w:hAnsi="Times New Roman" w:cs="Times New Roman"/>
                <w:sz w:val="24"/>
                <w:szCs w:val="24"/>
              </w:rPr>
              <w:t>родителей»</w:t>
            </w:r>
            <w:r w:rsidRPr="003B02F6">
              <w:rPr>
                <w:rFonts w:ascii="Times New Roman" w:eastAsia="Times New Roman" w:hAnsi="Times New Roman" w:cs="Times New Roman"/>
                <w:spacing w:val="40"/>
                <w:sz w:val="24"/>
                <w:szCs w:val="24"/>
              </w:rPr>
              <w:t xml:space="preserve"> </w:t>
            </w:r>
          </w:p>
        </w:tc>
        <w:tc>
          <w:tcPr>
            <w:tcW w:w="2487" w:type="dxa"/>
          </w:tcPr>
          <w:p w:rsidR="00AA406B" w:rsidRPr="00D21FAC" w:rsidRDefault="00AA406B" w:rsidP="00A03C9B">
            <w:pPr>
              <w:shd w:val="clear" w:color="auto" w:fill="FFFFFF" w:themeFill="background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Казань,</w:t>
            </w:r>
            <w:r w:rsidRPr="003B02F6">
              <w:rPr>
                <w:rFonts w:ascii="Times New Roman" w:eastAsia="Times New Roman" w:hAnsi="Times New Roman" w:cs="Times New Roman"/>
                <w:spacing w:val="4"/>
                <w:sz w:val="24"/>
                <w:szCs w:val="24"/>
              </w:rPr>
              <w:t xml:space="preserve"> </w:t>
            </w:r>
            <w:r w:rsidRPr="003B02F6">
              <w:rPr>
                <w:rFonts w:ascii="Times New Roman" w:eastAsia="Times New Roman" w:hAnsi="Times New Roman" w:cs="Times New Roman"/>
                <w:sz w:val="24"/>
                <w:szCs w:val="24"/>
              </w:rPr>
              <w:t>2011</w:t>
            </w:r>
          </w:p>
        </w:tc>
      </w:tr>
      <w:tr w:rsidR="00AA406B" w:rsidRPr="00D21FAC" w:rsidTr="00CD75D4">
        <w:tc>
          <w:tcPr>
            <w:tcW w:w="2962" w:type="dxa"/>
          </w:tcPr>
          <w:p w:rsidR="00AA406B" w:rsidRPr="003B02F6" w:rsidRDefault="00AA406B" w:rsidP="00AA406B">
            <w:pPr>
              <w:shd w:val="clear" w:color="auto" w:fill="FFFFFF" w:themeFill="background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Зарипова</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З.М.,</w:t>
            </w:r>
            <w:r>
              <w:rPr>
                <w:rFonts w:ascii="Times New Roman" w:eastAsia="Times New Roman" w:hAnsi="Times New Roman" w:cs="Times New Roman"/>
                <w:sz w:val="24"/>
                <w:szCs w:val="24"/>
              </w:rPr>
              <w:t xml:space="preserve"> </w:t>
            </w:r>
            <w:r w:rsidRPr="003B02F6">
              <w:rPr>
                <w:rFonts w:ascii="Times New Roman" w:eastAsia="Times New Roman" w:hAnsi="Times New Roman" w:cs="Times New Roman"/>
                <w:sz w:val="24"/>
                <w:szCs w:val="24"/>
              </w:rPr>
              <w:t>Кидрячев Р.Г.,</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Шарипова Л. А.,</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Исаева Р.С.,</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pacing w:val="-2"/>
                <w:sz w:val="24"/>
                <w:szCs w:val="24"/>
              </w:rPr>
              <w:t xml:space="preserve">Алеексеева </w:t>
            </w:r>
            <w:r w:rsidRPr="003B02F6">
              <w:rPr>
                <w:rFonts w:ascii="Times New Roman" w:eastAsia="Times New Roman" w:hAnsi="Times New Roman" w:cs="Times New Roman"/>
                <w:spacing w:val="-1"/>
                <w:sz w:val="24"/>
                <w:szCs w:val="24"/>
              </w:rPr>
              <w:t>Р.М.,</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Камалова А.И.,</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Камалова А.Д.,</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Ситдикова</w:t>
            </w:r>
            <w:r w:rsidRPr="003B02F6">
              <w:rPr>
                <w:rFonts w:ascii="Times New Roman" w:eastAsia="Times New Roman" w:hAnsi="Times New Roman" w:cs="Times New Roman"/>
                <w:spacing w:val="-4"/>
                <w:sz w:val="24"/>
                <w:szCs w:val="24"/>
              </w:rPr>
              <w:t xml:space="preserve"> </w:t>
            </w:r>
            <w:r w:rsidRPr="003B02F6">
              <w:rPr>
                <w:rFonts w:ascii="Times New Roman" w:eastAsia="Times New Roman" w:hAnsi="Times New Roman" w:cs="Times New Roman"/>
                <w:sz w:val="24"/>
                <w:szCs w:val="24"/>
              </w:rPr>
              <w:t>В.Р.,</w:t>
            </w:r>
          </w:p>
          <w:p w:rsidR="00AA406B" w:rsidRPr="003B02F6" w:rsidRDefault="00AA406B" w:rsidP="00AA406B">
            <w:pPr>
              <w:shd w:val="clear" w:color="auto" w:fill="FFFFFF" w:themeFill="background1"/>
              <w:spacing w:before="2"/>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Нургалеева</w:t>
            </w:r>
            <w:r w:rsidRPr="003B02F6">
              <w:rPr>
                <w:rFonts w:ascii="Times New Roman" w:eastAsia="Times New Roman" w:hAnsi="Times New Roman" w:cs="Times New Roman"/>
                <w:spacing w:val="-7"/>
                <w:sz w:val="24"/>
                <w:szCs w:val="24"/>
              </w:rPr>
              <w:t xml:space="preserve"> </w:t>
            </w:r>
            <w:r w:rsidRPr="003B02F6">
              <w:rPr>
                <w:rFonts w:ascii="Times New Roman" w:eastAsia="Times New Roman" w:hAnsi="Times New Roman" w:cs="Times New Roman"/>
                <w:sz w:val="24"/>
                <w:szCs w:val="24"/>
              </w:rPr>
              <w:t>М. С.</w:t>
            </w:r>
          </w:p>
        </w:tc>
        <w:tc>
          <w:tcPr>
            <w:tcW w:w="4517" w:type="dxa"/>
          </w:tcPr>
          <w:p w:rsidR="00AA406B" w:rsidRPr="003B02F6" w:rsidRDefault="00AA406B" w:rsidP="00AA406B">
            <w:pPr>
              <w:shd w:val="clear" w:color="auto" w:fill="FFFFFF" w:themeFill="background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Программа</w:t>
            </w:r>
            <w:r w:rsidRPr="003B02F6">
              <w:rPr>
                <w:rFonts w:ascii="Times New Roman" w:eastAsia="Times New Roman" w:hAnsi="Times New Roman" w:cs="Times New Roman"/>
                <w:spacing w:val="-10"/>
                <w:sz w:val="24"/>
                <w:szCs w:val="24"/>
              </w:rPr>
              <w:t xml:space="preserve"> </w:t>
            </w:r>
            <w:r w:rsidRPr="003B02F6">
              <w:rPr>
                <w:rFonts w:ascii="Times New Roman" w:eastAsia="Times New Roman" w:hAnsi="Times New Roman" w:cs="Times New Roman"/>
                <w:sz w:val="24"/>
                <w:szCs w:val="24"/>
              </w:rPr>
              <w:t>и</w:t>
            </w:r>
            <w:r w:rsidRPr="003B02F6">
              <w:rPr>
                <w:rFonts w:ascii="Times New Roman" w:eastAsia="Times New Roman" w:hAnsi="Times New Roman" w:cs="Times New Roman"/>
                <w:spacing w:val="-10"/>
                <w:sz w:val="24"/>
                <w:szCs w:val="24"/>
              </w:rPr>
              <w:t xml:space="preserve"> </w:t>
            </w:r>
            <w:r w:rsidRPr="003B02F6">
              <w:rPr>
                <w:rFonts w:ascii="Times New Roman" w:eastAsia="Times New Roman" w:hAnsi="Times New Roman" w:cs="Times New Roman"/>
                <w:sz w:val="24"/>
                <w:szCs w:val="24"/>
              </w:rPr>
              <w:t>методические</w:t>
            </w:r>
            <w:r w:rsidRPr="003B02F6">
              <w:rPr>
                <w:rFonts w:ascii="Times New Roman" w:eastAsia="Times New Roman" w:hAnsi="Times New Roman" w:cs="Times New Roman"/>
                <w:spacing w:val="-6"/>
                <w:sz w:val="24"/>
                <w:szCs w:val="24"/>
              </w:rPr>
              <w:t xml:space="preserve"> </w:t>
            </w:r>
            <w:r w:rsidRPr="003B02F6">
              <w:rPr>
                <w:rFonts w:ascii="Times New Roman" w:eastAsia="Times New Roman" w:hAnsi="Times New Roman" w:cs="Times New Roman"/>
                <w:sz w:val="24"/>
                <w:szCs w:val="24"/>
              </w:rPr>
              <w:t>рекомендации</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УМК</w:t>
            </w:r>
            <w:r>
              <w:rPr>
                <w:rFonts w:ascii="Times New Roman" w:eastAsia="Times New Roman" w:hAnsi="Times New Roman" w:cs="Times New Roman"/>
                <w:sz w:val="24"/>
                <w:szCs w:val="24"/>
              </w:rPr>
              <w:t xml:space="preserve"> </w:t>
            </w:r>
            <w:r w:rsidRPr="003B02F6">
              <w:rPr>
                <w:rFonts w:ascii="Times New Roman" w:eastAsia="Times New Roman" w:hAnsi="Times New Roman" w:cs="Times New Roman"/>
                <w:sz w:val="24"/>
                <w:szCs w:val="24"/>
              </w:rPr>
              <w:t>«Татарча</w:t>
            </w:r>
            <w:r w:rsidRPr="003B02F6">
              <w:rPr>
                <w:rFonts w:ascii="Times New Roman" w:eastAsia="Times New Roman" w:hAnsi="Times New Roman" w:cs="Times New Roman"/>
                <w:spacing w:val="-6"/>
                <w:sz w:val="24"/>
                <w:szCs w:val="24"/>
              </w:rPr>
              <w:t xml:space="preserve"> </w:t>
            </w:r>
            <w:r w:rsidRPr="003B02F6">
              <w:rPr>
                <w:rFonts w:ascii="Times New Roman" w:eastAsia="Times New Roman" w:hAnsi="Times New Roman" w:cs="Times New Roman"/>
                <w:sz w:val="24"/>
                <w:szCs w:val="24"/>
              </w:rPr>
              <w:t>сөйләшәбез»</w:t>
            </w:r>
            <w:r w:rsidRPr="003B02F6">
              <w:rPr>
                <w:rFonts w:ascii="Times New Roman" w:eastAsia="Times New Roman" w:hAnsi="Times New Roman" w:cs="Times New Roman"/>
                <w:spacing w:val="45"/>
                <w:sz w:val="24"/>
                <w:szCs w:val="24"/>
              </w:rPr>
              <w:t xml:space="preserve"> </w:t>
            </w:r>
            <w:r w:rsidRPr="003B02F6">
              <w:rPr>
                <w:rFonts w:ascii="Times New Roman" w:eastAsia="Times New Roman" w:hAnsi="Times New Roman" w:cs="Times New Roman"/>
                <w:sz w:val="24"/>
                <w:szCs w:val="24"/>
              </w:rPr>
              <w:t>(«Говорим</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по</w:t>
            </w:r>
            <w:r w:rsidRPr="003B02F6">
              <w:rPr>
                <w:rFonts w:ascii="Times New Roman" w:eastAsia="Times New Roman" w:hAnsi="Times New Roman" w:cs="Times New Roman"/>
                <w:spacing w:val="4"/>
                <w:sz w:val="24"/>
                <w:szCs w:val="24"/>
              </w:rPr>
              <w:t xml:space="preserve"> </w:t>
            </w:r>
            <w:r w:rsidRPr="003B02F6">
              <w:rPr>
                <w:rFonts w:ascii="Times New Roman" w:eastAsia="Times New Roman" w:hAnsi="Times New Roman" w:cs="Times New Roman"/>
                <w:sz w:val="24"/>
                <w:szCs w:val="24"/>
              </w:rPr>
              <w:t>–</w:t>
            </w:r>
            <w:r w:rsidRPr="003B02F6">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11"/>
                <w:sz w:val="24"/>
                <w:szCs w:val="24"/>
              </w:rPr>
              <w:t>т</w:t>
            </w:r>
            <w:r w:rsidRPr="003B02F6">
              <w:rPr>
                <w:rFonts w:ascii="Times New Roman" w:eastAsia="Times New Roman" w:hAnsi="Times New Roman" w:cs="Times New Roman"/>
                <w:sz w:val="24"/>
                <w:szCs w:val="24"/>
              </w:rPr>
              <w:t>атарски»)</w:t>
            </w:r>
            <w:r w:rsidRPr="003B02F6">
              <w:rPr>
                <w:rFonts w:ascii="Times New Roman" w:eastAsia="Times New Roman" w:hAnsi="Times New Roman" w:cs="Times New Roman"/>
                <w:spacing w:val="-57"/>
                <w:sz w:val="24"/>
                <w:szCs w:val="24"/>
              </w:rPr>
              <w:t xml:space="preserve"> </w:t>
            </w:r>
          </w:p>
        </w:tc>
        <w:tc>
          <w:tcPr>
            <w:tcW w:w="2487" w:type="dxa"/>
          </w:tcPr>
          <w:p w:rsidR="00AA406B" w:rsidRPr="00D21FAC" w:rsidRDefault="00AA406B" w:rsidP="00A03C9B">
            <w:pPr>
              <w:shd w:val="clear" w:color="auto" w:fill="FFFFFF" w:themeFill="background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РТ,</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«Хәтер», 2011</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год</w:t>
            </w:r>
          </w:p>
        </w:tc>
      </w:tr>
    </w:tbl>
    <w:p w:rsidR="00A43359" w:rsidRPr="00A43359" w:rsidRDefault="00A43359"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p>
    <w:p w:rsidR="00BC5F43" w:rsidRPr="00DA79C4"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8"/>
          <w:szCs w:val="24"/>
        </w:rPr>
      </w:pPr>
      <w:r w:rsidRPr="00847262">
        <w:rPr>
          <w:rFonts w:ascii="Times New Roman" w:eastAsia="Times New Roman" w:hAnsi="Times New Roman" w:cs="Times New Roman"/>
          <w:b/>
          <w:sz w:val="28"/>
          <w:szCs w:val="24"/>
        </w:rPr>
        <w:t>2.1.2. Познавательное</w:t>
      </w:r>
      <w:r w:rsidR="00CD75D4">
        <w:rPr>
          <w:rFonts w:ascii="Times New Roman" w:eastAsia="Times New Roman" w:hAnsi="Times New Roman" w:cs="Times New Roman"/>
          <w:b/>
          <w:sz w:val="28"/>
          <w:szCs w:val="24"/>
        </w:rPr>
        <w:t xml:space="preserve"> развитие</w:t>
      </w:r>
    </w:p>
    <w:p w:rsidR="00BC5F43" w:rsidRPr="00BC5F43" w:rsidRDefault="00DA79C4"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Pr>
          <w:rFonts w:ascii="Times New Roman" w:eastAsia="Times New Roman" w:hAnsi="Times New Roman" w:cs="Times New Roman"/>
          <w:sz w:val="28"/>
          <w:szCs w:val="24"/>
        </w:rPr>
        <w:t>2.1.2.1</w:t>
      </w:r>
      <w:r w:rsidR="00BC5F43" w:rsidRPr="00BC5F43">
        <w:rPr>
          <w:rFonts w:ascii="Times New Roman" w:eastAsia="Times New Roman" w:hAnsi="Times New Roman" w:cs="Times New Roman"/>
          <w:sz w:val="28"/>
          <w:szCs w:val="24"/>
        </w:rPr>
        <w:t>. От 1 года до 2 лет.</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 xml:space="preserve">В области познавательного развития основными задачами образовательной </w:t>
      </w:r>
      <w:r w:rsidRPr="00BC5F43">
        <w:rPr>
          <w:rFonts w:ascii="Times New Roman" w:eastAsia="Times New Roman" w:hAnsi="Times New Roman" w:cs="Times New Roman"/>
          <w:sz w:val="28"/>
          <w:szCs w:val="24"/>
        </w:rPr>
        <w:lastRenderedPageBreak/>
        <w:t>деятельности являются:</w:t>
      </w:r>
    </w:p>
    <w:p w:rsidR="00BC5F43" w:rsidRPr="00BC5F43" w:rsidRDefault="00847262"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Pr>
          <w:rFonts w:ascii="Times New Roman" w:eastAsia="Times New Roman" w:hAnsi="Times New Roman" w:cs="Times New Roman"/>
          <w:sz w:val="28"/>
          <w:szCs w:val="24"/>
        </w:rPr>
        <w:t>1)</w:t>
      </w:r>
      <w:r w:rsidR="00BC5F43" w:rsidRPr="00BC5F43">
        <w:rPr>
          <w:rFonts w:ascii="Times New Roman" w:eastAsia="Times New Roman" w:hAnsi="Times New Roman" w:cs="Times New Roman"/>
          <w:sz w:val="28"/>
          <w:szCs w:val="24"/>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rsidR="00BC5F43" w:rsidRPr="00BC5F43" w:rsidRDefault="00847262"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Pr>
          <w:rFonts w:ascii="Times New Roman" w:eastAsia="Times New Roman" w:hAnsi="Times New Roman" w:cs="Times New Roman"/>
          <w:sz w:val="28"/>
          <w:szCs w:val="24"/>
        </w:rPr>
        <w:t>2)</w:t>
      </w:r>
      <w:r w:rsidR="00BC5F43" w:rsidRPr="00BC5F43">
        <w:rPr>
          <w:rFonts w:ascii="Times New Roman" w:eastAsia="Times New Roman" w:hAnsi="Times New Roman" w:cs="Times New Roman"/>
          <w:sz w:val="28"/>
          <w:szCs w:val="24"/>
        </w:rPr>
        <w:t>формировать стремление детей к подражанию действиям взрослых, понимать обозначающие их слова;</w:t>
      </w:r>
    </w:p>
    <w:p w:rsidR="00BC5F43" w:rsidRPr="00BC5F43" w:rsidRDefault="00847262"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Pr>
          <w:rFonts w:ascii="Times New Roman" w:eastAsia="Times New Roman" w:hAnsi="Times New Roman" w:cs="Times New Roman"/>
          <w:sz w:val="28"/>
          <w:szCs w:val="24"/>
        </w:rPr>
        <w:t>3)</w:t>
      </w:r>
      <w:r w:rsidR="00BC5F43" w:rsidRPr="00BC5F43">
        <w:rPr>
          <w:rFonts w:ascii="Times New Roman" w:eastAsia="Times New Roman" w:hAnsi="Times New Roman" w:cs="Times New Roman"/>
          <w:sz w:val="28"/>
          <w:szCs w:val="24"/>
        </w:rPr>
        <w:t>формировать умения ориентироваться в ближайшем окружении;</w:t>
      </w:r>
    </w:p>
    <w:p w:rsidR="00BC5F43" w:rsidRPr="00BC5F43" w:rsidRDefault="00847262"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Pr>
          <w:rFonts w:ascii="Times New Roman" w:eastAsia="Times New Roman" w:hAnsi="Times New Roman" w:cs="Times New Roman"/>
          <w:sz w:val="28"/>
          <w:szCs w:val="24"/>
        </w:rPr>
        <w:t>4)</w:t>
      </w:r>
      <w:r w:rsidR="00BC5F43" w:rsidRPr="00BC5F43">
        <w:rPr>
          <w:rFonts w:ascii="Times New Roman" w:eastAsia="Times New Roman" w:hAnsi="Times New Roman" w:cs="Times New Roman"/>
          <w:sz w:val="28"/>
          <w:szCs w:val="24"/>
        </w:rPr>
        <w:t>развивать познавательный интерес к близким людям, к предметному окружению, природным объектам;</w:t>
      </w:r>
    </w:p>
    <w:p w:rsidR="00BC5F43" w:rsidRPr="00BC5F43" w:rsidRDefault="00847262"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Pr>
          <w:rFonts w:ascii="Times New Roman" w:eastAsia="Times New Roman" w:hAnsi="Times New Roman" w:cs="Times New Roman"/>
          <w:sz w:val="28"/>
          <w:szCs w:val="24"/>
        </w:rPr>
        <w:t>5)</w:t>
      </w:r>
      <w:r w:rsidR="00BC5F43" w:rsidRPr="00BC5F43">
        <w:rPr>
          <w:rFonts w:ascii="Times New Roman" w:eastAsia="Times New Roman" w:hAnsi="Times New Roman" w:cs="Times New Roman"/>
          <w:sz w:val="28"/>
          <w:szCs w:val="24"/>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Содержание образовательной деятельности.</w:t>
      </w:r>
    </w:p>
    <w:p w:rsidR="00BC5F43" w:rsidRPr="00BC5F43" w:rsidRDefault="00847262"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Pr>
          <w:rFonts w:ascii="Times New Roman" w:eastAsia="Times New Roman" w:hAnsi="Times New Roman" w:cs="Times New Roman"/>
          <w:sz w:val="28"/>
          <w:szCs w:val="24"/>
        </w:rPr>
        <w:t>1)</w:t>
      </w:r>
      <w:r w:rsidR="00BC5F43" w:rsidRPr="00BC5F43">
        <w:rPr>
          <w:rFonts w:ascii="Times New Roman" w:eastAsia="Times New Roman" w:hAnsi="Times New Roman" w:cs="Times New Roman"/>
          <w:sz w:val="28"/>
          <w:szCs w:val="24"/>
        </w:rPr>
        <w:t>Сенсорные эталоны и познавательные действия:</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 xml:space="preserve">педагог развивает умение группировать однородные предметы по одному из трех признаков (величина, цвет, форма) по образцу и словесному указанию </w:t>
      </w:r>
      <w:r w:rsidRPr="00BC5F43">
        <w:rPr>
          <w:rFonts w:ascii="Times New Roman" w:eastAsia="Times New Roman" w:hAnsi="Times New Roman" w:cs="Times New Roman"/>
          <w:sz w:val="28"/>
          <w:szCs w:val="24"/>
        </w:rPr>
        <w:lastRenderedPageBreak/>
        <w:t>(большой,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rsidR="00BC5F43" w:rsidRPr="00BC5F43" w:rsidRDefault="00847262"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Pr>
          <w:rFonts w:ascii="Times New Roman" w:eastAsia="Times New Roman" w:hAnsi="Times New Roman" w:cs="Times New Roman"/>
          <w:sz w:val="28"/>
          <w:szCs w:val="24"/>
        </w:rPr>
        <w:t>2)</w:t>
      </w:r>
      <w:r w:rsidR="00BC5F43" w:rsidRPr="00BC5F43">
        <w:rPr>
          <w:rFonts w:ascii="Times New Roman" w:eastAsia="Times New Roman" w:hAnsi="Times New Roman" w:cs="Times New Roman"/>
          <w:sz w:val="28"/>
          <w:szCs w:val="24"/>
        </w:rPr>
        <w:t>Окружающий мир:</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rsidR="00BC5F43" w:rsidRPr="00BC5F43" w:rsidRDefault="00847262"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Pr>
          <w:rFonts w:ascii="Times New Roman" w:eastAsia="Times New Roman" w:hAnsi="Times New Roman" w:cs="Times New Roman"/>
          <w:sz w:val="28"/>
          <w:szCs w:val="24"/>
        </w:rPr>
        <w:t>3)</w:t>
      </w:r>
      <w:r w:rsidR="00BC5F43" w:rsidRPr="00BC5F43">
        <w:rPr>
          <w:rFonts w:ascii="Times New Roman" w:eastAsia="Times New Roman" w:hAnsi="Times New Roman" w:cs="Times New Roman"/>
          <w:sz w:val="28"/>
          <w:szCs w:val="24"/>
        </w:rPr>
        <w:t>Природа:</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rsidR="00BC5F43" w:rsidRPr="00847262" w:rsidRDefault="00847262"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8"/>
          <w:szCs w:val="24"/>
        </w:rPr>
      </w:pPr>
      <w:r w:rsidRPr="00847262">
        <w:rPr>
          <w:rFonts w:ascii="Times New Roman" w:eastAsia="Times New Roman" w:hAnsi="Times New Roman" w:cs="Times New Roman"/>
          <w:b/>
          <w:sz w:val="28"/>
          <w:szCs w:val="24"/>
        </w:rPr>
        <w:t>2.1.2.2</w:t>
      </w:r>
      <w:r w:rsidR="00BC5F43" w:rsidRPr="00847262">
        <w:rPr>
          <w:rFonts w:ascii="Times New Roman" w:eastAsia="Times New Roman" w:hAnsi="Times New Roman" w:cs="Times New Roman"/>
          <w:b/>
          <w:sz w:val="28"/>
          <w:szCs w:val="24"/>
        </w:rPr>
        <w:t>. От 2 лет до 3 лет.</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В области познавательного развития основными задачами образовательной деятельности являются:</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lastRenderedPageBreak/>
        <w:t>1)</w:t>
      </w:r>
      <w:r w:rsidRPr="00BC5F43">
        <w:rPr>
          <w:rFonts w:ascii="Times New Roman" w:eastAsia="Times New Roman" w:hAnsi="Times New Roman" w:cs="Times New Roman"/>
          <w:sz w:val="28"/>
          <w:szCs w:val="24"/>
        </w:rPr>
        <w:tab/>
        <w:t>развивать разные виды восприятия: зрительного, слухового, осязательного, вкусового, обонятельного;</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2)</w:t>
      </w:r>
      <w:r w:rsidRPr="00BC5F43">
        <w:rPr>
          <w:rFonts w:ascii="Times New Roman" w:eastAsia="Times New Roman" w:hAnsi="Times New Roman" w:cs="Times New Roman"/>
          <w:sz w:val="28"/>
          <w:szCs w:val="24"/>
        </w:rPr>
        <w:tab/>
        <w:t>развивать наглядно-действенное мышление в процессе решения познавательных практических задач;</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3)</w:t>
      </w:r>
      <w:r w:rsidRPr="00BC5F43">
        <w:rPr>
          <w:rFonts w:ascii="Times New Roman" w:eastAsia="Times New Roman" w:hAnsi="Times New Roman" w:cs="Times New Roman"/>
          <w:sz w:val="28"/>
          <w:szCs w:val="24"/>
        </w:rPr>
        <w:tab/>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4)</w:t>
      </w:r>
      <w:r w:rsidRPr="00BC5F43">
        <w:rPr>
          <w:rFonts w:ascii="Times New Roman" w:eastAsia="Times New Roman" w:hAnsi="Times New Roman" w:cs="Times New Roman"/>
          <w:sz w:val="28"/>
          <w:szCs w:val="24"/>
        </w:rPr>
        <w:tab/>
        <w:t>формировать у детей простейшие представления о геометрических фигурах, величине и количестве предметов на основе чувственного познания;</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5)</w:t>
      </w:r>
      <w:r w:rsidRPr="00BC5F43">
        <w:rPr>
          <w:rFonts w:ascii="Times New Roman" w:eastAsia="Times New Roman" w:hAnsi="Times New Roman" w:cs="Times New Roman"/>
          <w:sz w:val="28"/>
          <w:szCs w:val="24"/>
        </w:rPr>
        <w:tab/>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6)</w:t>
      </w:r>
      <w:r w:rsidRPr="00BC5F43">
        <w:rPr>
          <w:rFonts w:ascii="Times New Roman" w:eastAsia="Times New Roman" w:hAnsi="Times New Roman" w:cs="Times New Roman"/>
          <w:sz w:val="28"/>
          <w:szCs w:val="24"/>
        </w:rPr>
        <w:tab/>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7)</w:t>
      </w:r>
      <w:r w:rsidRPr="00BC5F43">
        <w:rPr>
          <w:rFonts w:ascii="Times New Roman" w:eastAsia="Times New Roman" w:hAnsi="Times New Roman" w:cs="Times New Roman"/>
          <w:sz w:val="28"/>
          <w:szCs w:val="24"/>
        </w:rPr>
        <w:tab/>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8)</w:t>
      </w:r>
      <w:r w:rsidRPr="00BC5F43">
        <w:rPr>
          <w:rFonts w:ascii="Times New Roman" w:eastAsia="Times New Roman" w:hAnsi="Times New Roman" w:cs="Times New Roman"/>
          <w:sz w:val="28"/>
          <w:szCs w:val="24"/>
        </w:rPr>
        <w:tab/>
        <w:t>развивать способность наблюдать за явлениями природы, воспитывать бережное отношение к животным и растениям.</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Содержание образовательной деятельности.</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1)</w:t>
      </w:r>
      <w:r w:rsidRPr="00BC5F43">
        <w:rPr>
          <w:rFonts w:ascii="Times New Roman" w:eastAsia="Times New Roman" w:hAnsi="Times New Roman" w:cs="Times New Roman"/>
          <w:sz w:val="28"/>
          <w:szCs w:val="24"/>
        </w:rPr>
        <w:tab/>
        <w:t>Сенсорные эталоны и познавательные действия:</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 xml:space="preserve">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w:t>
      </w:r>
      <w:r w:rsidRPr="00BC5F43">
        <w:rPr>
          <w:rFonts w:ascii="Times New Roman" w:eastAsia="Times New Roman" w:hAnsi="Times New Roman" w:cs="Times New Roman"/>
          <w:sz w:val="28"/>
          <w:szCs w:val="24"/>
        </w:rPr>
        <w:lastRenderedPageBreak/>
        <w:t>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2)</w:t>
      </w:r>
      <w:r w:rsidRPr="00BC5F43">
        <w:rPr>
          <w:rFonts w:ascii="Times New Roman" w:eastAsia="Times New Roman" w:hAnsi="Times New Roman" w:cs="Times New Roman"/>
          <w:sz w:val="28"/>
          <w:szCs w:val="24"/>
        </w:rPr>
        <w:tab/>
        <w:t>Математические представления:</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rsidR="00BC5F43" w:rsidRPr="00BC5F43" w:rsidRDefault="00847262"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Pr>
          <w:rFonts w:ascii="Times New Roman" w:eastAsia="Times New Roman" w:hAnsi="Times New Roman" w:cs="Times New Roman"/>
          <w:sz w:val="28"/>
          <w:szCs w:val="24"/>
        </w:rPr>
        <w:t>3)</w:t>
      </w:r>
      <w:r w:rsidR="00BC5F43" w:rsidRPr="00BC5F43">
        <w:rPr>
          <w:rFonts w:ascii="Times New Roman" w:eastAsia="Times New Roman" w:hAnsi="Times New Roman" w:cs="Times New Roman"/>
          <w:sz w:val="28"/>
          <w:szCs w:val="24"/>
        </w:rPr>
        <w:t>Окружающий мир:</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 xml:space="preserve">педагог расширяет представления детей об окружающем мире, знакомит их </w:t>
      </w:r>
      <w:r w:rsidRPr="00BC5F43">
        <w:rPr>
          <w:rFonts w:ascii="Times New Roman" w:eastAsia="Times New Roman" w:hAnsi="Times New Roman" w:cs="Times New Roman"/>
          <w:sz w:val="28"/>
          <w:szCs w:val="24"/>
        </w:rPr>
        <w:lastRenderedPageBreak/>
        <w:t>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rsidR="00BC5F43" w:rsidRPr="00BC5F43" w:rsidRDefault="00847262"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Pr>
          <w:rFonts w:ascii="Times New Roman" w:eastAsia="Times New Roman" w:hAnsi="Times New Roman" w:cs="Times New Roman"/>
          <w:sz w:val="28"/>
          <w:szCs w:val="24"/>
        </w:rPr>
        <w:t>4)</w:t>
      </w:r>
      <w:r w:rsidR="00BC5F43" w:rsidRPr="00BC5F43">
        <w:rPr>
          <w:rFonts w:ascii="Times New Roman" w:eastAsia="Times New Roman" w:hAnsi="Times New Roman" w:cs="Times New Roman"/>
          <w:sz w:val="28"/>
          <w:szCs w:val="24"/>
        </w:rPr>
        <w:t>Природа:</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rsidR="00BC5F43" w:rsidRPr="00847262" w:rsidRDefault="00847262"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8"/>
          <w:szCs w:val="24"/>
        </w:rPr>
      </w:pPr>
      <w:r w:rsidRPr="00847262">
        <w:rPr>
          <w:rFonts w:ascii="Times New Roman" w:eastAsia="Times New Roman" w:hAnsi="Times New Roman" w:cs="Times New Roman"/>
          <w:b/>
          <w:sz w:val="28"/>
          <w:szCs w:val="24"/>
        </w:rPr>
        <w:t>2.1.2.3</w:t>
      </w:r>
      <w:r w:rsidR="00BC5F43" w:rsidRPr="00847262">
        <w:rPr>
          <w:rFonts w:ascii="Times New Roman" w:eastAsia="Times New Roman" w:hAnsi="Times New Roman" w:cs="Times New Roman"/>
          <w:b/>
          <w:sz w:val="28"/>
          <w:szCs w:val="24"/>
        </w:rPr>
        <w:t>. От 3 лет до 4 лет.</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В области познавательного развития основными задачами образовательной деятельности являются:</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1)</w:t>
      </w:r>
      <w:r w:rsidRPr="00BC5F43">
        <w:rPr>
          <w:rFonts w:ascii="Times New Roman" w:eastAsia="Times New Roman" w:hAnsi="Times New Roman" w:cs="Times New Roman"/>
          <w:sz w:val="28"/>
          <w:szCs w:val="24"/>
        </w:rPr>
        <w:tab/>
        <w:t>формировать представления детей о сенсорных эталонах цвета и формы, их использовании в самостоятельной деятельности;</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2)</w:t>
      </w:r>
      <w:r w:rsidRPr="00BC5F43">
        <w:rPr>
          <w:rFonts w:ascii="Times New Roman" w:eastAsia="Times New Roman" w:hAnsi="Times New Roman" w:cs="Times New Roman"/>
          <w:sz w:val="28"/>
          <w:szCs w:val="24"/>
        </w:rPr>
        <w:tab/>
        <w:t xml:space="preserve">развивать умение непосредственного попарного сравнения предметов по </w:t>
      </w:r>
      <w:r w:rsidRPr="00BC5F43">
        <w:rPr>
          <w:rFonts w:ascii="Times New Roman" w:eastAsia="Times New Roman" w:hAnsi="Times New Roman" w:cs="Times New Roman"/>
          <w:sz w:val="28"/>
          <w:szCs w:val="24"/>
        </w:rPr>
        <w:lastRenderedPageBreak/>
        <w:t>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3)</w:t>
      </w:r>
      <w:r w:rsidRPr="00BC5F43">
        <w:rPr>
          <w:rFonts w:ascii="Times New Roman" w:eastAsia="Times New Roman" w:hAnsi="Times New Roman" w:cs="Times New Roman"/>
          <w:sz w:val="28"/>
          <w:szCs w:val="24"/>
        </w:rPr>
        <w:tab/>
        <w:t>обогащать представления ребёнка о себе, окружающих людях, эмоционально-положительного отношения к членам семьи, к другим взрослым и сверстникам;</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4)</w:t>
      </w:r>
      <w:r w:rsidRPr="00BC5F43">
        <w:rPr>
          <w:rFonts w:ascii="Times New Roman" w:eastAsia="Times New Roman" w:hAnsi="Times New Roman" w:cs="Times New Roman"/>
          <w:sz w:val="28"/>
          <w:szCs w:val="24"/>
        </w:rPr>
        <w:tab/>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5)</w:t>
      </w:r>
      <w:r w:rsidRPr="00BC5F43">
        <w:rPr>
          <w:rFonts w:ascii="Times New Roman" w:eastAsia="Times New Roman" w:hAnsi="Times New Roman" w:cs="Times New Roman"/>
          <w:sz w:val="28"/>
          <w:szCs w:val="24"/>
        </w:rPr>
        <w:tab/>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Содержание образовательной деятельности.</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1)</w:t>
      </w:r>
      <w:r w:rsidRPr="00BC5F43">
        <w:rPr>
          <w:rFonts w:ascii="Times New Roman" w:eastAsia="Times New Roman" w:hAnsi="Times New Roman" w:cs="Times New Roman"/>
          <w:sz w:val="28"/>
          <w:szCs w:val="24"/>
        </w:rPr>
        <w:tab/>
        <w:t>Сенсорные эталоны и познавательные действия:</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 xml:space="preserve">при сравнении двух предметов по одному признаку педагог направляет внимание детей на выделение сходства, на овладение действием соединения в </w:t>
      </w:r>
      <w:r w:rsidRPr="00BC5F43">
        <w:rPr>
          <w:rFonts w:ascii="Times New Roman" w:eastAsia="Times New Roman" w:hAnsi="Times New Roman" w:cs="Times New Roman"/>
          <w:sz w:val="28"/>
          <w:szCs w:val="24"/>
        </w:rPr>
        <w:lastRenderedPageBreak/>
        <w:t>пары предметов с ярко выраженными признаками сходства, группировкой по заданному предметному образцу и по слову.</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2)</w:t>
      </w:r>
      <w:r w:rsidRPr="00BC5F43">
        <w:rPr>
          <w:rFonts w:ascii="Times New Roman" w:eastAsia="Times New Roman" w:hAnsi="Times New Roman" w:cs="Times New Roman"/>
          <w:sz w:val="28"/>
          <w:szCs w:val="24"/>
        </w:rPr>
        <w:tab/>
        <w:t>Математические представления:</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BC5F43" w:rsidRPr="00BC5F43" w:rsidRDefault="00847262"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Pr>
          <w:rFonts w:ascii="Times New Roman" w:eastAsia="Times New Roman" w:hAnsi="Times New Roman" w:cs="Times New Roman"/>
          <w:sz w:val="28"/>
          <w:szCs w:val="24"/>
        </w:rPr>
        <w:t>3)</w:t>
      </w:r>
      <w:r w:rsidR="00BC5F43" w:rsidRPr="00BC5F43">
        <w:rPr>
          <w:rFonts w:ascii="Times New Roman" w:eastAsia="Times New Roman" w:hAnsi="Times New Roman" w:cs="Times New Roman"/>
          <w:sz w:val="28"/>
          <w:szCs w:val="24"/>
        </w:rPr>
        <w:t>Окружающий мир:</w:t>
      </w:r>
    </w:p>
    <w:p w:rsid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 xml:space="preserve">педагог формирует у детей начальные представления и эмоционально¬положительное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w:t>
      </w:r>
      <w:r w:rsidRPr="00BC5F43">
        <w:rPr>
          <w:rFonts w:ascii="Times New Roman" w:eastAsia="Times New Roman" w:hAnsi="Times New Roman" w:cs="Times New Roman"/>
          <w:sz w:val="28"/>
          <w:szCs w:val="24"/>
        </w:rPr>
        <w:lastRenderedPageBreak/>
        <w:t>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rsidR="00A43359" w:rsidRPr="00A43359" w:rsidRDefault="00A43359" w:rsidP="00A43359">
      <w:pPr>
        <w:widowControl w:val="0"/>
        <w:tabs>
          <w:tab w:val="left" w:pos="9639"/>
        </w:tabs>
        <w:autoSpaceDE w:val="0"/>
        <w:autoSpaceDN w:val="0"/>
        <w:spacing w:after="0" w:line="360" w:lineRule="auto"/>
        <w:ind w:right="-31" w:firstLine="566"/>
        <w:jc w:val="both"/>
        <w:rPr>
          <w:rFonts w:ascii="Times New Roman" w:eastAsia="Times New Roman" w:hAnsi="Times New Roman" w:cs="Times New Roman"/>
          <w:i/>
          <w:sz w:val="24"/>
        </w:rPr>
      </w:pPr>
      <w:r w:rsidRPr="00A43359">
        <w:rPr>
          <w:rFonts w:ascii="Times New Roman" w:eastAsia="Times New Roman" w:hAnsi="Times New Roman" w:cs="Times New Roman"/>
          <w:i/>
          <w:sz w:val="24"/>
        </w:rPr>
        <w:t>педагог знакомит детей с ближайшим окружением (основными объектами городской</w:t>
      </w:r>
      <w:r w:rsidRPr="00A43359">
        <w:rPr>
          <w:rFonts w:ascii="Times New Roman" w:eastAsia="Times New Roman" w:hAnsi="Times New Roman" w:cs="Times New Roman"/>
          <w:i/>
          <w:spacing w:val="1"/>
          <w:sz w:val="24"/>
        </w:rPr>
        <w:t xml:space="preserve"> </w:t>
      </w:r>
      <w:r w:rsidRPr="00A43359">
        <w:rPr>
          <w:rFonts w:ascii="Times New Roman" w:eastAsia="Times New Roman" w:hAnsi="Times New Roman" w:cs="Times New Roman"/>
          <w:i/>
          <w:sz w:val="24"/>
        </w:rPr>
        <w:t>или</w:t>
      </w:r>
      <w:r w:rsidRPr="00A43359">
        <w:rPr>
          <w:rFonts w:ascii="Times New Roman" w:eastAsia="Times New Roman" w:hAnsi="Times New Roman" w:cs="Times New Roman"/>
          <w:i/>
          <w:spacing w:val="1"/>
          <w:sz w:val="24"/>
        </w:rPr>
        <w:t xml:space="preserve"> </w:t>
      </w:r>
      <w:r w:rsidRPr="00A43359">
        <w:rPr>
          <w:rFonts w:ascii="Times New Roman" w:eastAsia="Times New Roman" w:hAnsi="Times New Roman" w:cs="Times New Roman"/>
          <w:i/>
          <w:sz w:val="24"/>
        </w:rPr>
        <w:t>поселковой</w:t>
      </w:r>
      <w:r w:rsidRPr="00A43359">
        <w:rPr>
          <w:rFonts w:ascii="Times New Roman" w:eastAsia="Times New Roman" w:hAnsi="Times New Roman" w:cs="Times New Roman"/>
          <w:i/>
          <w:spacing w:val="1"/>
          <w:sz w:val="24"/>
        </w:rPr>
        <w:t xml:space="preserve"> </w:t>
      </w:r>
      <w:r w:rsidRPr="00A43359">
        <w:rPr>
          <w:rFonts w:ascii="Times New Roman" w:eastAsia="Times New Roman" w:hAnsi="Times New Roman" w:cs="Times New Roman"/>
          <w:i/>
          <w:sz w:val="24"/>
        </w:rPr>
        <w:t>инфраструктуры),</w:t>
      </w:r>
      <w:r w:rsidRPr="00A43359">
        <w:rPr>
          <w:rFonts w:ascii="Times New Roman" w:eastAsia="Times New Roman" w:hAnsi="Times New Roman" w:cs="Times New Roman"/>
          <w:i/>
          <w:spacing w:val="1"/>
          <w:sz w:val="24"/>
        </w:rPr>
        <w:t xml:space="preserve"> </w:t>
      </w:r>
      <w:r w:rsidRPr="00A43359">
        <w:rPr>
          <w:rFonts w:ascii="Times New Roman" w:eastAsia="Times New Roman" w:hAnsi="Times New Roman" w:cs="Times New Roman"/>
          <w:i/>
          <w:sz w:val="24"/>
        </w:rPr>
        <w:t>предметами</w:t>
      </w:r>
      <w:r w:rsidRPr="00A43359">
        <w:rPr>
          <w:rFonts w:ascii="Times New Roman" w:eastAsia="Times New Roman" w:hAnsi="Times New Roman" w:cs="Times New Roman"/>
          <w:i/>
          <w:spacing w:val="1"/>
          <w:sz w:val="24"/>
        </w:rPr>
        <w:t xml:space="preserve"> </w:t>
      </w:r>
      <w:r w:rsidRPr="00A43359">
        <w:rPr>
          <w:rFonts w:ascii="Times New Roman" w:eastAsia="Times New Roman" w:hAnsi="Times New Roman" w:cs="Times New Roman"/>
          <w:i/>
          <w:sz w:val="24"/>
        </w:rPr>
        <w:t>ближайшего</w:t>
      </w:r>
      <w:r w:rsidRPr="00A43359">
        <w:rPr>
          <w:rFonts w:ascii="Times New Roman" w:eastAsia="Times New Roman" w:hAnsi="Times New Roman" w:cs="Times New Roman"/>
          <w:i/>
          <w:spacing w:val="1"/>
          <w:sz w:val="24"/>
        </w:rPr>
        <w:t xml:space="preserve"> </w:t>
      </w:r>
      <w:r w:rsidRPr="00A43359">
        <w:rPr>
          <w:rFonts w:ascii="Times New Roman" w:eastAsia="Times New Roman" w:hAnsi="Times New Roman" w:cs="Times New Roman"/>
          <w:i/>
          <w:sz w:val="24"/>
        </w:rPr>
        <w:t>окружения,</w:t>
      </w:r>
      <w:r w:rsidRPr="00A43359">
        <w:rPr>
          <w:rFonts w:ascii="Times New Roman" w:eastAsia="Times New Roman" w:hAnsi="Times New Roman" w:cs="Times New Roman"/>
          <w:i/>
          <w:spacing w:val="1"/>
          <w:sz w:val="24"/>
        </w:rPr>
        <w:t xml:space="preserve"> </w:t>
      </w:r>
      <w:r w:rsidRPr="00A43359">
        <w:rPr>
          <w:rFonts w:ascii="Times New Roman" w:eastAsia="Times New Roman" w:hAnsi="Times New Roman" w:cs="Times New Roman"/>
          <w:i/>
          <w:sz w:val="24"/>
        </w:rPr>
        <w:t>их</w:t>
      </w:r>
      <w:r w:rsidRPr="00A43359">
        <w:rPr>
          <w:rFonts w:ascii="Times New Roman" w:eastAsia="Times New Roman" w:hAnsi="Times New Roman" w:cs="Times New Roman"/>
          <w:i/>
          <w:spacing w:val="1"/>
          <w:sz w:val="24"/>
        </w:rPr>
        <w:t xml:space="preserve"> </w:t>
      </w:r>
      <w:r w:rsidRPr="00A43359">
        <w:rPr>
          <w:rFonts w:ascii="Times New Roman" w:eastAsia="Times New Roman" w:hAnsi="Times New Roman" w:cs="Times New Roman"/>
          <w:i/>
          <w:sz w:val="24"/>
        </w:rPr>
        <w:t>назначением;</w:t>
      </w:r>
      <w:r w:rsidRPr="00A43359">
        <w:rPr>
          <w:rFonts w:ascii="Times New Roman" w:eastAsia="Times New Roman" w:hAnsi="Times New Roman" w:cs="Times New Roman"/>
          <w:i/>
          <w:spacing w:val="-57"/>
          <w:sz w:val="24"/>
        </w:rPr>
        <w:t xml:space="preserve"> </w:t>
      </w:r>
      <w:r w:rsidRPr="00A43359">
        <w:rPr>
          <w:rFonts w:ascii="Times New Roman" w:eastAsia="Times New Roman" w:hAnsi="Times New Roman" w:cs="Times New Roman"/>
          <w:i/>
          <w:sz w:val="24"/>
        </w:rPr>
        <w:t>педагог</w:t>
      </w:r>
      <w:r w:rsidRPr="00A43359">
        <w:rPr>
          <w:rFonts w:ascii="Times New Roman" w:eastAsia="Times New Roman" w:hAnsi="Times New Roman" w:cs="Times New Roman"/>
          <w:i/>
          <w:spacing w:val="-9"/>
          <w:sz w:val="24"/>
        </w:rPr>
        <w:t xml:space="preserve"> </w:t>
      </w:r>
      <w:r w:rsidRPr="00A43359">
        <w:rPr>
          <w:rFonts w:ascii="Times New Roman" w:eastAsia="Times New Roman" w:hAnsi="Times New Roman" w:cs="Times New Roman"/>
          <w:i/>
          <w:sz w:val="24"/>
        </w:rPr>
        <w:t>развивает</w:t>
      </w:r>
      <w:r w:rsidRPr="00A43359">
        <w:rPr>
          <w:rFonts w:ascii="Times New Roman" w:eastAsia="Times New Roman" w:hAnsi="Times New Roman" w:cs="Times New Roman"/>
          <w:i/>
          <w:spacing w:val="-9"/>
          <w:sz w:val="24"/>
        </w:rPr>
        <w:t xml:space="preserve"> </w:t>
      </w:r>
      <w:r w:rsidRPr="00A43359">
        <w:rPr>
          <w:rFonts w:ascii="Times New Roman" w:eastAsia="Times New Roman" w:hAnsi="Times New Roman" w:cs="Times New Roman"/>
          <w:i/>
          <w:sz w:val="24"/>
        </w:rPr>
        <w:t>представления</w:t>
      </w:r>
      <w:r w:rsidRPr="00A43359">
        <w:rPr>
          <w:rFonts w:ascii="Times New Roman" w:eastAsia="Times New Roman" w:hAnsi="Times New Roman" w:cs="Times New Roman"/>
          <w:i/>
          <w:spacing w:val="-9"/>
          <w:sz w:val="24"/>
        </w:rPr>
        <w:t xml:space="preserve"> </w:t>
      </w:r>
      <w:r w:rsidRPr="00A43359">
        <w:rPr>
          <w:rFonts w:ascii="Times New Roman" w:eastAsia="Times New Roman" w:hAnsi="Times New Roman" w:cs="Times New Roman"/>
          <w:i/>
          <w:sz w:val="24"/>
        </w:rPr>
        <w:t>об</w:t>
      </w:r>
      <w:r w:rsidRPr="00A43359">
        <w:rPr>
          <w:rFonts w:ascii="Times New Roman" w:eastAsia="Times New Roman" w:hAnsi="Times New Roman" w:cs="Times New Roman"/>
          <w:i/>
          <w:spacing w:val="-7"/>
          <w:sz w:val="24"/>
        </w:rPr>
        <w:t xml:space="preserve"> </w:t>
      </w:r>
      <w:r w:rsidRPr="00A43359">
        <w:rPr>
          <w:rFonts w:ascii="Times New Roman" w:eastAsia="Times New Roman" w:hAnsi="Times New Roman" w:cs="Times New Roman"/>
          <w:i/>
          <w:sz w:val="24"/>
        </w:rPr>
        <w:t>устройстве</w:t>
      </w:r>
      <w:r w:rsidRPr="00A43359">
        <w:rPr>
          <w:rFonts w:ascii="Times New Roman" w:eastAsia="Times New Roman" w:hAnsi="Times New Roman" w:cs="Times New Roman"/>
          <w:i/>
          <w:spacing w:val="-10"/>
          <w:sz w:val="24"/>
        </w:rPr>
        <w:t xml:space="preserve"> </w:t>
      </w:r>
      <w:r w:rsidRPr="00A43359">
        <w:rPr>
          <w:rFonts w:ascii="Times New Roman" w:eastAsia="Times New Roman" w:hAnsi="Times New Roman" w:cs="Times New Roman"/>
          <w:i/>
          <w:sz w:val="24"/>
        </w:rPr>
        <w:t>человеческого</w:t>
      </w:r>
      <w:r w:rsidRPr="00A43359">
        <w:rPr>
          <w:rFonts w:ascii="Times New Roman" w:eastAsia="Times New Roman" w:hAnsi="Times New Roman" w:cs="Times New Roman"/>
          <w:i/>
          <w:spacing w:val="-8"/>
          <w:sz w:val="24"/>
        </w:rPr>
        <w:t xml:space="preserve"> </w:t>
      </w:r>
      <w:r w:rsidRPr="00A43359">
        <w:rPr>
          <w:rFonts w:ascii="Times New Roman" w:eastAsia="Times New Roman" w:hAnsi="Times New Roman" w:cs="Times New Roman"/>
          <w:i/>
          <w:sz w:val="24"/>
        </w:rPr>
        <w:t>жилья,</w:t>
      </w:r>
      <w:r w:rsidRPr="00A43359">
        <w:rPr>
          <w:rFonts w:ascii="Times New Roman" w:eastAsia="Times New Roman" w:hAnsi="Times New Roman" w:cs="Times New Roman"/>
          <w:i/>
          <w:spacing w:val="-8"/>
          <w:sz w:val="24"/>
        </w:rPr>
        <w:t xml:space="preserve"> </w:t>
      </w:r>
      <w:r w:rsidRPr="00A43359">
        <w:rPr>
          <w:rFonts w:ascii="Times New Roman" w:eastAsia="Times New Roman" w:hAnsi="Times New Roman" w:cs="Times New Roman"/>
          <w:i/>
          <w:sz w:val="24"/>
        </w:rPr>
        <w:t>предметах</w:t>
      </w:r>
      <w:r w:rsidRPr="00A43359">
        <w:rPr>
          <w:rFonts w:ascii="Times New Roman" w:eastAsia="Times New Roman" w:hAnsi="Times New Roman" w:cs="Times New Roman"/>
          <w:i/>
          <w:spacing w:val="-9"/>
          <w:sz w:val="24"/>
        </w:rPr>
        <w:t xml:space="preserve"> </w:t>
      </w:r>
      <w:r w:rsidRPr="00A43359">
        <w:rPr>
          <w:rFonts w:ascii="Times New Roman" w:eastAsia="Times New Roman" w:hAnsi="Times New Roman" w:cs="Times New Roman"/>
          <w:i/>
          <w:sz w:val="24"/>
        </w:rPr>
        <w:t>домашнего</w:t>
      </w:r>
      <w:r w:rsidRPr="00A43359">
        <w:rPr>
          <w:rFonts w:ascii="Times New Roman" w:eastAsia="Times New Roman" w:hAnsi="Times New Roman" w:cs="Times New Roman"/>
          <w:i/>
          <w:spacing w:val="-58"/>
          <w:sz w:val="24"/>
        </w:rPr>
        <w:t xml:space="preserve"> </w:t>
      </w:r>
      <w:r w:rsidRPr="00A43359">
        <w:rPr>
          <w:rFonts w:ascii="Times New Roman" w:eastAsia="Times New Roman" w:hAnsi="Times New Roman" w:cs="Times New Roman"/>
          <w:i/>
          <w:sz w:val="24"/>
        </w:rPr>
        <w:t>обихода,</w:t>
      </w:r>
      <w:r w:rsidRPr="00A43359">
        <w:rPr>
          <w:rFonts w:ascii="Times New Roman" w:eastAsia="Times New Roman" w:hAnsi="Times New Roman" w:cs="Times New Roman"/>
          <w:i/>
          <w:spacing w:val="-1"/>
          <w:sz w:val="24"/>
        </w:rPr>
        <w:t xml:space="preserve"> </w:t>
      </w:r>
      <w:r w:rsidRPr="00A43359">
        <w:rPr>
          <w:rFonts w:ascii="Times New Roman" w:eastAsia="Times New Roman" w:hAnsi="Times New Roman" w:cs="Times New Roman"/>
          <w:i/>
          <w:sz w:val="24"/>
        </w:rPr>
        <w:t>рассказывает</w:t>
      </w:r>
      <w:r w:rsidRPr="00A43359">
        <w:rPr>
          <w:rFonts w:ascii="Times New Roman" w:eastAsia="Times New Roman" w:hAnsi="Times New Roman" w:cs="Times New Roman"/>
          <w:i/>
          <w:spacing w:val="1"/>
          <w:sz w:val="24"/>
        </w:rPr>
        <w:t xml:space="preserve"> </w:t>
      </w:r>
      <w:r w:rsidRPr="00A43359">
        <w:rPr>
          <w:rFonts w:ascii="Times New Roman" w:eastAsia="Times New Roman" w:hAnsi="Times New Roman" w:cs="Times New Roman"/>
          <w:i/>
          <w:sz w:val="24"/>
        </w:rPr>
        <w:t>об</w:t>
      </w:r>
      <w:r w:rsidRPr="00A43359">
        <w:rPr>
          <w:rFonts w:ascii="Times New Roman" w:eastAsia="Times New Roman" w:hAnsi="Times New Roman" w:cs="Times New Roman"/>
          <w:i/>
          <w:spacing w:val="-1"/>
          <w:sz w:val="24"/>
        </w:rPr>
        <w:t xml:space="preserve"> </w:t>
      </w:r>
      <w:r w:rsidRPr="00A43359">
        <w:rPr>
          <w:rFonts w:ascii="Times New Roman" w:eastAsia="Times New Roman" w:hAnsi="Times New Roman" w:cs="Times New Roman"/>
          <w:i/>
          <w:sz w:val="24"/>
        </w:rPr>
        <w:t>их</w:t>
      </w:r>
      <w:r w:rsidRPr="00A43359">
        <w:rPr>
          <w:rFonts w:ascii="Times New Roman" w:eastAsia="Times New Roman" w:hAnsi="Times New Roman" w:cs="Times New Roman"/>
          <w:i/>
          <w:spacing w:val="-1"/>
          <w:sz w:val="24"/>
        </w:rPr>
        <w:t xml:space="preserve"> </w:t>
      </w:r>
      <w:r w:rsidRPr="00A43359">
        <w:rPr>
          <w:rFonts w:ascii="Times New Roman" w:eastAsia="Times New Roman" w:hAnsi="Times New Roman" w:cs="Times New Roman"/>
          <w:i/>
          <w:sz w:val="24"/>
        </w:rPr>
        <w:t>разнообразии;</w:t>
      </w:r>
    </w:p>
    <w:p w:rsidR="00A43359" w:rsidRPr="00A43359" w:rsidRDefault="00A43359" w:rsidP="00A43359">
      <w:pPr>
        <w:widowControl w:val="0"/>
        <w:tabs>
          <w:tab w:val="left" w:pos="1711"/>
          <w:tab w:val="left" w:pos="3165"/>
          <w:tab w:val="left" w:pos="5074"/>
          <w:tab w:val="left" w:pos="6866"/>
          <w:tab w:val="left" w:pos="7250"/>
          <w:tab w:val="left" w:pos="8653"/>
          <w:tab w:val="left" w:pos="9639"/>
        </w:tabs>
        <w:autoSpaceDE w:val="0"/>
        <w:autoSpaceDN w:val="0"/>
        <w:spacing w:after="0" w:line="360" w:lineRule="auto"/>
        <w:ind w:right="-31" w:firstLine="566"/>
        <w:jc w:val="both"/>
        <w:rPr>
          <w:rFonts w:ascii="Times New Roman" w:eastAsia="Times New Roman" w:hAnsi="Times New Roman" w:cs="Times New Roman"/>
          <w:i/>
          <w:sz w:val="24"/>
        </w:rPr>
      </w:pPr>
      <w:r w:rsidRPr="00A43359">
        <w:rPr>
          <w:rFonts w:ascii="Times New Roman" w:eastAsia="Times New Roman" w:hAnsi="Times New Roman" w:cs="Times New Roman"/>
          <w:i/>
          <w:sz w:val="24"/>
        </w:rPr>
        <w:t>педагог</w:t>
      </w:r>
      <w:r w:rsidRPr="00A43359">
        <w:rPr>
          <w:rFonts w:ascii="Times New Roman" w:eastAsia="Times New Roman" w:hAnsi="Times New Roman" w:cs="Times New Roman"/>
          <w:i/>
          <w:spacing w:val="4"/>
          <w:sz w:val="24"/>
        </w:rPr>
        <w:t xml:space="preserve"> </w:t>
      </w:r>
      <w:r w:rsidRPr="00A43359">
        <w:rPr>
          <w:rFonts w:ascii="Times New Roman" w:eastAsia="Times New Roman" w:hAnsi="Times New Roman" w:cs="Times New Roman"/>
          <w:i/>
          <w:sz w:val="24"/>
        </w:rPr>
        <w:t>знакомит</w:t>
      </w:r>
      <w:r w:rsidRPr="00A43359">
        <w:rPr>
          <w:rFonts w:ascii="Times New Roman" w:eastAsia="Times New Roman" w:hAnsi="Times New Roman" w:cs="Times New Roman"/>
          <w:i/>
          <w:spacing w:val="4"/>
          <w:sz w:val="24"/>
        </w:rPr>
        <w:t xml:space="preserve"> </w:t>
      </w:r>
      <w:r w:rsidRPr="00A43359">
        <w:rPr>
          <w:rFonts w:ascii="Times New Roman" w:eastAsia="Times New Roman" w:hAnsi="Times New Roman" w:cs="Times New Roman"/>
          <w:i/>
          <w:sz w:val="24"/>
        </w:rPr>
        <w:t>с</w:t>
      </w:r>
      <w:r w:rsidRPr="00A43359">
        <w:rPr>
          <w:rFonts w:ascii="Times New Roman" w:eastAsia="Times New Roman" w:hAnsi="Times New Roman" w:cs="Times New Roman"/>
          <w:i/>
          <w:spacing w:val="4"/>
          <w:sz w:val="24"/>
        </w:rPr>
        <w:t xml:space="preserve"> </w:t>
      </w:r>
      <w:r w:rsidRPr="00A43359">
        <w:rPr>
          <w:rFonts w:ascii="Times New Roman" w:eastAsia="Times New Roman" w:hAnsi="Times New Roman" w:cs="Times New Roman"/>
          <w:i/>
          <w:sz w:val="24"/>
        </w:rPr>
        <w:t>особенностями</w:t>
      </w:r>
      <w:r w:rsidRPr="00A43359">
        <w:rPr>
          <w:rFonts w:ascii="Times New Roman" w:eastAsia="Times New Roman" w:hAnsi="Times New Roman" w:cs="Times New Roman"/>
          <w:i/>
          <w:spacing w:val="6"/>
          <w:sz w:val="24"/>
        </w:rPr>
        <w:t xml:space="preserve"> </w:t>
      </w:r>
      <w:r w:rsidRPr="00A43359">
        <w:rPr>
          <w:rFonts w:ascii="Times New Roman" w:eastAsia="Times New Roman" w:hAnsi="Times New Roman" w:cs="Times New Roman"/>
          <w:i/>
          <w:sz w:val="24"/>
        </w:rPr>
        <w:t>домашних</w:t>
      </w:r>
      <w:r w:rsidRPr="00A43359">
        <w:rPr>
          <w:rFonts w:ascii="Times New Roman" w:eastAsia="Times New Roman" w:hAnsi="Times New Roman" w:cs="Times New Roman"/>
          <w:i/>
          <w:spacing w:val="6"/>
          <w:sz w:val="24"/>
        </w:rPr>
        <w:t xml:space="preserve"> </w:t>
      </w:r>
      <w:r w:rsidRPr="00A43359">
        <w:rPr>
          <w:rFonts w:ascii="Times New Roman" w:eastAsia="Times New Roman" w:hAnsi="Times New Roman" w:cs="Times New Roman"/>
          <w:i/>
          <w:sz w:val="24"/>
        </w:rPr>
        <w:t>и</w:t>
      </w:r>
      <w:r w:rsidRPr="00A43359">
        <w:rPr>
          <w:rFonts w:ascii="Times New Roman" w:eastAsia="Times New Roman" w:hAnsi="Times New Roman" w:cs="Times New Roman"/>
          <w:i/>
          <w:spacing w:val="4"/>
          <w:sz w:val="24"/>
        </w:rPr>
        <w:t xml:space="preserve"> </w:t>
      </w:r>
      <w:r w:rsidRPr="00A43359">
        <w:rPr>
          <w:rFonts w:ascii="Times New Roman" w:eastAsia="Times New Roman" w:hAnsi="Times New Roman" w:cs="Times New Roman"/>
          <w:i/>
          <w:sz w:val="24"/>
        </w:rPr>
        <w:t>диких</w:t>
      </w:r>
      <w:r w:rsidRPr="00A43359">
        <w:rPr>
          <w:rFonts w:ascii="Times New Roman" w:eastAsia="Times New Roman" w:hAnsi="Times New Roman" w:cs="Times New Roman"/>
          <w:i/>
          <w:spacing w:val="4"/>
          <w:sz w:val="24"/>
        </w:rPr>
        <w:t xml:space="preserve"> </w:t>
      </w:r>
      <w:r w:rsidRPr="00A43359">
        <w:rPr>
          <w:rFonts w:ascii="Times New Roman" w:eastAsia="Times New Roman" w:hAnsi="Times New Roman" w:cs="Times New Roman"/>
          <w:i/>
          <w:sz w:val="24"/>
        </w:rPr>
        <w:t>животных,</w:t>
      </w:r>
      <w:r w:rsidRPr="00A43359">
        <w:rPr>
          <w:rFonts w:ascii="Times New Roman" w:eastAsia="Times New Roman" w:hAnsi="Times New Roman" w:cs="Times New Roman"/>
          <w:i/>
          <w:spacing w:val="5"/>
          <w:sz w:val="24"/>
        </w:rPr>
        <w:t xml:space="preserve"> </w:t>
      </w:r>
      <w:r w:rsidRPr="00A43359">
        <w:rPr>
          <w:rFonts w:ascii="Times New Roman" w:eastAsia="Times New Roman" w:hAnsi="Times New Roman" w:cs="Times New Roman"/>
          <w:i/>
          <w:sz w:val="24"/>
        </w:rPr>
        <w:t>обитающих</w:t>
      </w:r>
      <w:r w:rsidRPr="00A43359">
        <w:rPr>
          <w:rFonts w:ascii="Times New Roman" w:eastAsia="Times New Roman" w:hAnsi="Times New Roman" w:cs="Times New Roman"/>
          <w:i/>
          <w:spacing w:val="4"/>
          <w:sz w:val="24"/>
        </w:rPr>
        <w:t xml:space="preserve"> </w:t>
      </w:r>
      <w:r w:rsidRPr="00A43359">
        <w:rPr>
          <w:rFonts w:ascii="Times New Roman" w:eastAsia="Times New Roman" w:hAnsi="Times New Roman" w:cs="Times New Roman"/>
          <w:i/>
          <w:sz w:val="24"/>
        </w:rPr>
        <w:t>в</w:t>
      </w:r>
      <w:r w:rsidRPr="00A43359">
        <w:rPr>
          <w:rFonts w:ascii="Times New Roman" w:eastAsia="Times New Roman" w:hAnsi="Times New Roman" w:cs="Times New Roman"/>
          <w:i/>
          <w:spacing w:val="3"/>
          <w:sz w:val="24"/>
        </w:rPr>
        <w:t xml:space="preserve"> </w:t>
      </w:r>
      <w:r w:rsidRPr="00A43359">
        <w:rPr>
          <w:rFonts w:ascii="Times New Roman" w:eastAsia="Times New Roman" w:hAnsi="Times New Roman" w:cs="Times New Roman"/>
          <w:i/>
          <w:sz w:val="24"/>
        </w:rPr>
        <w:t>данной</w:t>
      </w:r>
      <w:r w:rsidRPr="00A43359">
        <w:rPr>
          <w:rFonts w:ascii="Times New Roman" w:eastAsia="Times New Roman" w:hAnsi="Times New Roman" w:cs="Times New Roman"/>
          <w:i/>
          <w:spacing w:val="-57"/>
          <w:sz w:val="24"/>
        </w:rPr>
        <w:t xml:space="preserve"> </w:t>
      </w:r>
      <w:r w:rsidRPr="00A43359">
        <w:rPr>
          <w:rFonts w:ascii="Times New Roman" w:eastAsia="Times New Roman" w:hAnsi="Times New Roman" w:cs="Times New Roman"/>
          <w:i/>
          <w:spacing w:val="-1"/>
          <w:sz w:val="24"/>
        </w:rPr>
        <w:t>местности.</w:t>
      </w:r>
      <w:r w:rsidRPr="00A43359">
        <w:rPr>
          <w:rFonts w:ascii="Times New Roman" w:eastAsia="Times New Roman" w:hAnsi="Times New Roman" w:cs="Times New Roman"/>
          <w:i/>
          <w:spacing w:val="-15"/>
          <w:sz w:val="24"/>
        </w:rPr>
        <w:t xml:space="preserve"> </w:t>
      </w:r>
      <w:r w:rsidRPr="00A43359">
        <w:rPr>
          <w:rFonts w:ascii="Times New Roman" w:eastAsia="Times New Roman" w:hAnsi="Times New Roman" w:cs="Times New Roman"/>
          <w:i/>
          <w:spacing w:val="-1"/>
          <w:sz w:val="24"/>
        </w:rPr>
        <w:t>Вызывает</w:t>
      </w:r>
      <w:r w:rsidRPr="00A43359">
        <w:rPr>
          <w:rFonts w:ascii="Times New Roman" w:eastAsia="Times New Roman" w:hAnsi="Times New Roman" w:cs="Times New Roman"/>
          <w:i/>
          <w:spacing w:val="-13"/>
          <w:sz w:val="24"/>
        </w:rPr>
        <w:t xml:space="preserve"> </w:t>
      </w:r>
      <w:r w:rsidRPr="00A43359">
        <w:rPr>
          <w:rFonts w:ascii="Times New Roman" w:eastAsia="Times New Roman" w:hAnsi="Times New Roman" w:cs="Times New Roman"/>
          <w:i/>
          <w:spacing w:val="-1"/>
          <w:sz w:val="24"/>
        </w:rPr>
        <w:t>интерес</w:t>
      </w:r>
      <w:r w:rsidRPr="00A43359">
        <w:rPr>
          <w:rFonts w:ascii="Times New Roman" w:eastAsia="Times New Roman" w:hAnsi="Times New Roman" w:cs="Times New Roman"/>
          <w:i/>
          <w:spacing w:val="-16"/>
          <w:sz w:val="24"/>
        </w:rPr>
        <w:t xml:space="preserve"> </w:t>
      </w:r>
      <w:r w:rsidRPr="00A43359">
        <w:rPr>
          <w:rFonts w:ascii="Times New Roman" w:eastAsia="Times New Roman" w:hAnsi="Times New Roman" w:cs="Times New Roman"/>
          <w:i/>
          <w:sz w:val="24"/>
        </w:rPr>
        <w:t>к</w:t>
      </w:r>
      <w:r w:rsidRPr="00A43359">
        <w:rPr>
          <w:rFonts w:ascii="Times New Roman" w:eastAsia="Times New Roman" w:hAnsi="Times New Roman" w:cs="Times New Roman"/>
          <w:i/>
          <w:spacing w:val="-14"/>
          <w:sz w:val="24"/>
        </w:rPr>
        <w:t xml:space="preserve"> </w:t>
      </w:r>
      <w:r w:rsidRPr="00A43359">
        <w:rPr>
          <w:rFonts w:ascii="Times New Roman" w:eastAsia="Times New Roman" w:hAnsi="Times New Roman" w:cs="Times New Roman"/>
          <w:i/>
          <w:sz w:val="24"/>
        </w:rPr>
        <w:t>объектам</w:t>
      </w:r>
      <w:r w:rsidRPr="00A43359">
        <w:rPr>
          <w:rFonts w:ascii="Times New Roman" w:eastAsia="Times New Roman" w:hAnsi="Times New Roman" w:cs="Times New Roman"/>
          <w:i/>
          <w:spacing w:val="-14"/>
          <w:sz w:val="24"/>
        </w:rPr>
        <w:t xml:space="preserve"> </w:t>
      </w:r>
      <w:r w:rsidRPr="00A43359">
        <w:rPr>
          <w:rFonts w:ascii="Times New Roman" w:eastAsia="Times New Roman" w:hAnsi="Times New Roman" w:cs="Times New Roman"/>
          <w:i/>
          <w:sz w:val="24"/>
        </w:rPr>
        <w:t>животного</w:t>
      </w:r>
      <w:r w:rsidRPr="00A43359">
        <w:rPr>
          <w:rFonts w:ascii="Times New Roman" w:eastAsia="Times New Roman" w:hAnsi="Times New Roman" w:cs="Times New Roman"/>
          <w:i/>
          <w:spacing w:val="-13"/>
          <w:sz w:val="24"/>
        </w:rPr>
        <w:t xml:space="preserve"> </w:t>
      </w:r>
      <w:r w:rsidRPr="00A43359">
        <w:rPr>
          <w:rFonts w:ascii="Times New Roman" w:eastAsia="Times New Roman" w:hAnsi="Times New Roman" w:cs="Times New Roman"/>
          <w:i/>
          <w:sz w:val="24"/>
        </w:rPr>
        <w:t>мира,</w:t>
      </w:r>
      <w:r w:rsidRPr="00A43359">
        <w:rPr>
          <w:rFonts w:ascii="Times New Roman" w:eastAsia="Times New Roman" w:hAnsi="Times New Roman" w:cs="Times New Roman"/>
          <w:i/>
          <w:spacing w:val="-14"/>
          <w:sz w:val="24"/>
        </w:rPr>
        <w:t xml:space="preserve"> </w:t>
      </w:r>
      <w:r w:rsidRPr="00A43359">
        <w:rPr>
          <w:rFonts w:ascii="Times New Roman" w:eastAsia="Times New Roman" w:hAnsi="Times New Roman" w:cs="Times New Roman"/>
          <w:i/>
          <w:sz w:val="24"/>
        </w:rPr>
        <w:t>желание</w:t>
      </w:r>
      <w:r w:rsidRPr="00A43359">
        <w:rPr>
          <w:rFonts w:ascii="Times New Roman" w:eastAsia="Times New Roman" w:hAnsi="Times New Roman" w:cs="Times New Roman"/>
          <w:i/>
          <w:spacing w:val="-16"/>
          <w:sz w:val="24"/>
        </w:rPr>
        <w:t xml:space="preserve"> </w:t>
      </w:r>
      <w:r w:rsidRPr="00A43359">
        <w:rPr>
          <w:rFonts w:ascii="Times New Roman" w:eastAsia="Times New Roman" w:hAnsi="Times New Roman" w:cs="Times New Roman"/>
          <w:i/>
          <w:sz w:val="24"/>
        </w:rPr>
        <w:t>больше</w:t>
      </w:r>
      <w:r w:rsidRPr="00A43359">
        <w:rPr>
          <w:rFonts w:ascii="Times New Roman" w:eastAsia="Times New Roman" w:hAnsi="Times New Roman" w:cs="Times New Roman"/>
          <w:i/>
          <w:spacing w:val="-13"/>
          <w:sz w:val="24"/>
        </w:rPr>
        <w:t xml:space="preserve"> </w:t>
      </w:r>
      <w:r w:rsidRPr="00A43359">
        <w:rPr>
          <w:rFonts w:ascii="Times New Roman" w:eastAsia="Times New Roman" w:hAnsi="Times New Roman" w:cs="Times New Roman"/>
          <w:i/>
          <w:sz w:val="24"/>
        </w:rPr>
        <w:t>узнавать</w:t>
      </w:r>
      <w:r w:rsidRPr="00A43359">
        <w:rPr>
          <w:rFonts w:ascii="Times New Roman" w:eastAsia="Times New Roman" w:hAnsi="Times New Roman" w:cs="Times New Roman"/>
          <w:i/>
          <w:spacing w:val="-14"/>
          <w:sz w:val="24"/>
        </w:rPr>
        <w:t xml:space="preserve"> </w:t>
      </w:r>
      <w:r w:rsidRPr="00A43359">
        <w:rPr>
          <w:rFonts w:ascii="Times New Roman" w:eastAsia="Times New Roman" w:hAnsi="Times New Roman" w:cs="Times New Roman"/>
          <w:i/>
          <w:sz w:val="24"/>
        </w:rPr>
        <w:t>о</w:t>
      </w:r>
      <w:r w:rsidRPr="00A43359">
        <w:rPr>
          <w:rFonts w:ascii="Times New Roman" w:eastAsia="Times New Roman" w:hAnsi="Times New Roman" w:cs="Times New Roman"/>
          <w:i/>
          <w:spacing w:val="-15"/>
          <w:sz w:val="24"/>
        </w:rPr>
        <w:t xml:space="preserve"> </w:t>
      </w:r>
      <w:r w:rsidRPr="00A43359">
        <w:rPr>
          <w:rFonts w:ascii="Times New Roman" w:eastAsia="Times New Roman" w:hAnsi="Times New Roman" w:cs="Times New Roman"/>
          <w:i/>
          <w:sz w:val="24"/>
        </w:rPr>
        <w:t>них;</w:t>
      </w:r>
      <w:r w:rsidRPr="00A43359">
        <w:rPr>
          <w:rFonts w:ascii="Times New Roman" w:eastAsia="Times New Roman" w:hAnsi="Times New Roman" w:cs="Times New Roman"/>
          <w:i/>
          <w:spacing w:val="-57"/>
          <w:sz w:val="24"/>
        </w:rPr>
        <w:t xml:space="preserve"> </w:t>
      </w:r>
      <w:r>
        <w:rPr>
          <w:rFonts w:ascii="Times New Roman" w:eastAsia="Times New Roman" w:hAnsi="Times New Roman" w:cs="Times New Roman"/>
          <w:i/>
          <w:sz w:val="24"/>
        </w:rPr>
        <w:t xml:space="preserve">педагог формирует первоначальные представления о </w:t>
      </w:r>
      <w:r w:rsidRPr="00A43359">
        <w:rPr>
          <w:rFonts w:ascii="Times New Roman" w:eastAsia="Times New Roman" w:hAnsi="Times New Roman" w:cs="Times New Roman"/>
          <w:i/>
          <w:sz w:val="24"/>
        </w:rPr>
        <w:t>некоторых</w:t>
      </w:r>
      <w:r w:rsidRPr="00A43359">
        <w:rPr>
          <w:rFonts w:ascii="Times New Roman" w:eastAsia="Times New Roman" w:hAnsi="Times New Roman" w:cs="Times New Roman"/>
          <w:i/>
          <w:sz w:val="24"/>
        </w:rPr>
        <w:tab/>
        <w:t>атрибутах</w:t>
      </w:r>
      <w:r w:rsidRPr="00A43359">
        <w:rPr>
          <w:rFonts w:ascii="Times New Roman" w:eastAsia="Times New Roman" w:hAnsi="Times New Roman" w:cs="Times New Roman"/>
          <w:i/>
          <w:spacing w:val="1"/>
          <w:sz w:val="24"/>
        </w:rPr>
        <w:t xml:space="preserve"> </w:t>
      </w:r>
      <w:r w:rsidRPr="00A43359">
        <w:rPr>
          <w:rFonts w:ascii="Times New Roman" w:eastAsia="Times New Roman" w:hAnsi="Times New Roman" w:cs="Times New Roman"/>
          <w:i/>
          <w:sz w:val="24"/>
        </w:rPr>
        <w:t>национальной</w:t>
      </w:r>
      <w:r w:rsidRPr="00A43359">
        <w:rPr>
          <w:rFonts w:ascii="Times New Roman" w:eastAsia="Times New Roman" w:hAnsi="Times New Roman" w:cs="Times New Roman"/>
          <w:i/>
          <w:spacing w:val="55"/>
          <w:sz w:val="24"/>
        </w:rPr>
        <w:t xml:space="preserve"> </w:t>
      </w:r>
      <w:r w:rsidRPr="00A43359">
        <w:rPr>
          <w:rFonts w:ascii="Times New Roman" w:eastAsia="Times New Roman" w:hAnsi="Times New Roman" w:cs="Times New Roman"/>
          <w:i/>
          <w:sz w:val="24"/>
        </w:rPr>
        <w:t>культуры</w:t>
      </w:r>
      <w:r w:rsidRPr="00A43359">
        <w:rPr>
          <w:rFonts w:ascii="Times New Roman" w:eastAsia="Times New Roman" w:hAnsi="Times New Roman" w:cs="Times New Roman"/>
          <w:i/>
          <w:spacing w:val="57"/>
          <w:sz w:val="24"/>
        </w:rPr>
        <w:t xml:space="preserve"> </w:t>
      </w:r>
      <w:r w:rsidRPr="00A43359">
        <w:rPr>
          <w:rFonts w:ascii="Times New Roman" w:eastAsia="Times New Roman" w:hAnsi="Times New Roman" w:cs="Times New Roman"/>
          <w:i/>
          <w:sz w:val="24"/>
        </w:rPr>
        <w:t>(жилище,</w:t>
      </w:r>
      <w:r w:rsidRPr="00A43359">
        <w:rPr>
          <w:rFonts w:ascii="Times New Roman" w:eastAsia="Times New Roman" w:hAnsi="Times New Roman" w:cs="Times New Roman"/>
          <w:i/>
          <w:spacing w:val="56"/>
          <w:sz w:val="24"/>
        </w:rPr>
        <w:t xml:space="preserve"> </w:t>
      </w:r>
      <w:r w:rsidRPr="00A43359">
        <w:rPr>
          <w:rFonts w:ascii="Times New Roman" w:eastAsia="Times New Roman" w:hAnsi="Times New Roman" w:cs="Times New Roman"/>
          <w:i/>
          <w:sz w:val="24"/>
        </w:rPr>
        <w:t>предметы</w:t>
      </w:r>
      <w:r w:rsidRPr="00A43359">
        <w:rPr>
          <w:rFonts w:ascii="Times New Roman" w:eastAsia="Times New Roman" w:hAnsi="Times New Roman" w:cs="Times New Roman"/>
          <w:i/>
          <w:spacing w:val="56"/>
          <w:sz w:val="24"/>
        </w:rPr>
        <w:t xml:space="preserve"> </w:t>
      </w:r>
      <w:r w:rsidRPr="00A43359">
        <w:rPr>
          <w:rFonts w:ascii="Times New Roman" w:eastAsia="Times New Roman" w:hAnsi="Times New Roman" w:cs="Times New Roman"/>
          <w:i/>
          <w:sz w:val="24"/>
        </w:rPr>
        <w:t>быта,</w:t>
      </w:r>
      <w:r w:rsidRPr="00A43359">
        <w:rPr>
          <w:rFonts w:ascii="Times New Roman" w:eastAsia="Times New Roman" w:hAnsi="Times New Roman" w:cs="Times New Roman"/>
          <w:i/>
          <w:spacing w:val="56"/>
          <w:sz w:val="24"/>
        </w:rPr>
        <w:t xml:space="preserve"> </w:t>
      </w:r>
      <w:r w:rsidRPr="00A43359">
        <w:rPr>
          <w:rFonts w:ascii="Times New Roman" w:eastAsia="Times New Roman" w:hAnsi="Times New Roman" w:cs="Times New Roman"/>
          <w:i/>
          <w:sz w:val="24"/>
        </w:rPr>
        <w:t>национальная</w:t>
      </w:r>
      <w:r w:rsidRPr="00A43359">
        <w:rPr>
          <w:rFonts w:ascii="Times New Roman" w:eastAsia="Times New Roman" w:hAnsi="Times New Roman" w:cs="Times New Roman"/>
          <w:i/>
          <w:spacing w:val="55"/>
          <w:sz w:val="24"/>
        </w:rPr>
        <w:t xml:space="preserve"> </w:t>
      </w:r>
      <w:r w:rsidRPr="00A43359">
        <w:rPr>
          <w:rFonts w:ascii="Times New Roman" w:eastAsia="Times New Roman" w:hAnsi="Times New Roman" w:cs="Times New Roman"/>
          <w:i/>
          <w:sz w:val="24"/>
        </w:rPr>
        <w:t>кухня,</w:t>
      </w:r>
      <w:r w:rsidRPr="00A43359">
        <w:rPr>
          <w:rFonts w:ascii="Times New Roman" w:eastAsia="Times New Roman" w:hAnsi="Times New Roman" w:cs="Times New Roman"/>
          <w:i/>
          <w:spacing w:val="56"/>
          <w:sz w:val="24"/>
        </w:rPr>
        <w:t xml:space="preserve"> </w:t>
      </w:r>
      <w:r w:rsidRPr="00A43359">
        <w:rPr>
          <w:rFonts w:ascii="Times New Roman" w:eastAsia="Times New Roman" w:hAnsi="Times New Roman" w:cs="Times New Roman"/>
          <w:i/>
          <w:sz w:val="24"/>
        </w:rPr>
        <w:t>одежда,</w:t>
      </w:r>
      <w:r w:rsidRPr="00A43359">
        <w:rPr>
          <w:rFonts w:ascii="Times New Roman" w:eastAsia="Times New Roman" w:hAnsi="Times New Roman" w:cs="Times New Roman"/>
          <w:i/>
          <w:spacing w:val="56"/>
          <w:sz w:val="24"/>
        </w:rPr>
        <w:t xml:space="preserve"> </w:t>
      </w:r>
      <w:r w:rsidRPr="00A43359">
        <w:rPr>
          <w:rFonts w:ascii="Times New Roman" w:eastAsia="Times New Roman" w:hAnsi="Times New Roman" w:cs="Times New Roman"/>
          <w:i/>
          <w:sz w:val="24"/>
        </w:rPr>
        <w:t>посуда,</w:t>
      </w:r>
      <w:r>
        <w:rPr>
          <w:rFonts w:ascii="Times New Roman" w:eastAsia="Times New Roman" w:hAnsi="Times New Roman" w:cs="Times New Roman"/>
          <w:i/>
          <w:sz w:val="24"/>
        </w:rPr>
        <w:t xml:space="preserve"> </w:t>
      </w:r>
      <w:r w:rsidRPr="00A43359">
        <w:rPr>
          <w:rFonts w:ascii="Times New Roman" w:eastAsia="Times New Roman" w:hAnsi="Times New Roman" w:cs="Times New Roman"/>
          <w:i/>
          <w:sz w:val="24"/>
        </w:rPr>
        <w:t>музыкальные</w:t>
      </w:r>
      <w:r w:rsidRPr="00A43359">
        <w:rPr>
          <w:rFonts w:ascii="Times New Roman" w:eastAsia="Times New Roman" w:hAnsi="Times New Roman" w:cs="Times New Roman"/>
          <w:i/>
          <w:spacing w:val="-6"/>
          <w:sz w:val="24"/>
        </w:rPr>
        <w:t xml:space="preserve"> </w:t>
      </w:r>
      <w:r w:rsidRPr="00A43359">
        <w:rPr>
          <w:rFonts w:ascii="Times New Roman" w:eastAsia="Times New Roman" w:hAnsi="Times New Roman" w:cs="Times New Roman"/>
          <w:i/>
          <w:sz w:val="24"/>
        </w:rPr>
        <w:t>инструменты</w:t>
      </w:r>
      <w:r w:rsidRPr="00A43359">
        <w:rPr>
          <w:rFonts w:ascii="Times New Roman" w:eastAsia="Times New Roman" w:hAnsi="Times New Roman" w:cs="Times New Roman"/>
          <w:i/>
          <w:spacing w:val="-5"/>
          <w:sz w:val="24"/>
        </w:rPr>
        <w:t xml:space="preserve"> </w:t>
      </w:r>
      <w:r w:rsidRPr="00A43359">
        <w:rPr>
          <w:rFonts w:ascii="Times New Roman" w:eastAsia="Times New Roman" w:hAnsi="Times New Roman" w:cs="Times New Roman"/>
          <w:i/>
          <w:sz w:val="24"/>
        </w:rPr>
        <w:t>и</w:t>
      </w:r>
      <w:r w:rsidRPr="00A43359">
        <w:rPr>
          <w:rFonts w:ascii="Times New Roman" w:eastAsia="Times New Roman" w:hAnsi="Times New Roman" w:cs="Times New Roman"/>
          <w:i/>
          <w:spacing w:val="-4"/>
          <w:sz w:val="24"/>
        </w:rPr>
        <w:t xml:space="preserve"> </w:t>
      </w:r>
      <w:r w:rsidRPr="00A43359">
        <w:rPr>
          <w:rFonts w:ascii="Times New Roman" w:eastAsia="Times New Roman" w:hAnsi="Times New Roman" w:cs="Times New Roman"/>
          <w:i/>
          <w:sz w:val="24"/>
        </w:rPr>
        <w:t>др.);</w:t>
      </w:r>
    </w:p>
    <w:p w:rsidR="00A43359" w:rsidRPr="00A43359" w:rsidRDefault="00A43359" w:rsidP="00A43359">
      <w:pPr>
        <w:widowControl w:val="0"/>
        <w:tabs>
          <w:tab w:val="left" w:pos="9639"/>
        </w:tabs>
        <w:autoSpaceDE w:val="0"/>
        <w:autoSpaceDN w:val="0"/>
        <w:spacing w:after="0" w:line="360" w:lineRule="auto"/>
        <w:ind w:right="-31" w:firstLine="566"/>
        <w:jc w:val="both"/>
        <w:rPr>
          <w:rFonts w:ascii="Times New Roman" w:eastAsia="Times New Roman" w:hAnsi="Times New Roman" w:cs="Times New Roman"/>
          <w:i/>
          <w:sz w:val="24"/>
        </w:rPr>
      </w:pPr>
      <w:r w:rsidRPr="00A43359">
        <w:rPr>
          <w:rFonts w:ascii="Times New Roman" w:eastAsia="Times New Roman" w:hAnsi="Times New Roman" w:cs="Times New Roman"/>
          <w:i/>
          <w:sz w:val="24"/>
        </w:rPr>
        <w:t>педагог учит детей называть свой родной город (село, поселок), улицу, на которой он</w:t>
      </w:r>
      <w:r w:rsidRPr="00A43359">
        <w:rPr>
          <w:rFonts w:ascii="Times New Roman" w:eastAsia="Times New Roman" w:hAnsi="Times New Roman" w:cs="Times New Roman"/>
          <w:i/>
          <w:spacing w:val="1"/>
          <w:sz w:val="24"/>
        </w:rPr>
        <w:t xml:space="preserve"> </w:t>
      </w:r>
      <w:r w:rsidRPr="00A43359">
        <w:rPr>
          <w:rFonts w:ascii="Times New Roman" w:eastAsia="Times New Roman" w:hAnsi="Times New Roman" w:cs="Times New Roman"/>
          <w:i/>
          <w:sz w:val="24"/>
        </w:rPr>
        <w:t>живет;</w:t>
      </w:r>
    </w:p>
    <w:p w:rsidR="00BC5F43" w:rsidRPr="00BC5F43" w:rsidRDefault="00847262"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Pr>
          <w:rFonts w:ascii="Times New Roman" w:eastAsia="Times New Roman" w:hAnsi="Times New Roman" w:cs="Times New Roman"/>
          <w:sz w:val="28"/>
          <w:szCs w:val="24"/>
        </w:rPr>
        <w:t>4)</w:t>
      </w:r>
      <w:r w:rsidR="00BC5F43" w:rsidRPr="00BC5F43">
        <w:rPr>
          <w:rFonts w:ascii="Times New Roman" w:eastAsia="Times New Roman" w:hAnsi="Times New Roman" w:cs="Times New Roman"/>
          <w:sz w:val="28"/>
          <w:szCs w:val="24"/>
        </w:rPr>
        <w:t>Природа:</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 xml:space="preserve">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w:t>
      </w:r>
      <w:r w:rsidRPr="00BC5F43">
        <w:rPr>
          <w:rFonts w:ascii="Times New Roman" w:eastAsia="Times New Roman" w:hAnsi="Times New Roman" w:cs="Times New Roman"/>
          <w:sz w:val="28"/>
          <w:szCs w:val="24"/>
        </w:rPr>
        <w:lastRenderedPageBreak/>
        <w:t>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BC5F43" w:rsidRPr="00847262" w:rsidRDefault="00847262"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8"/>
          <w:szCs w:val="24"/>
        </w:rPr>
      </w:pPr>
      <w:r w:rsidRPr="00847262">
        <w:rPr>
          <w:rFonts w:ascii="Times New Roman" w:eastAsia="Times New Roman" w:hAnsi="Times New Roman" w:cs="Times New Roman"/>
          <w:b/>
          <w:sz w:val="28"/>
          <w:szCs w:val="24"/>
        </w:rPr>
        <w:t>2.1.2.4</w:t>
      </w:r>
      <w:r w:rsidR="00BC5F43" w:rsidRPr="00847262">
        <w:rPr>
          <w:rFonts w:ascii="Times New Roman" w:eastAsia="Times New Roman" w:hAnsi="Times New Roman" w:cs="Times New Roman"/>
          <w:b/>
          <w:sz w:val="28"/>
          <w:szCs w:val="24"/>
        </w:rPr>
        <w:t>. От 4 лет до 5 лет.</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В области познавательного развития основными задачами образовательной деятельности являются:</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1)</w:t>
      </w:r>
      <w:r w:rsidRPr="00BC5F43">
        <w:rPr>
          <w:rFonts w:ascii="Times New Roman" w:eastAsia="Times New Roman" w:hAnsi="Times New Roman" w:cs="Times New Roman"/>
          <w:sz w:val="28"/>
          <w:szCs w:val="24"/>
        </w:rPr>
        <w:tab/>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2)</w:t>
      </w:r>
      <w:r w:rsidRPr="00BC5F43">
        <w:rPr>
          <w:rFonts w:ascii="Times New Roman" w:eastAsia="Times New Roman" w:hAnsi="Times New Roman" w:cs="Times New Roman"/>
          <w:sz w:val="28"/>
          <w:szCs w:val="24"/>
        </w:rPr>
        <w:tab/>
        <w:t>развивать способы решения поисковых задач в самостоятельной и совместной со сверстниками и взрослыми деятельности;</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3)</w:t>
      </w:r>
      <w:r w:rsidRPr="00BC5F43">
        <w:rPr>
          <w:rFonts w:ascii="Times New Roman" w:eastAsia="Times New Roman" w:hAnsi="Times New Roman" w:cs="Times New Roman"/>
          <w:sz w:val="28"/>
          <w:szCs w:val="24"/>
        </w:rPr>
        <w:tab/>
        <w:t>обогащать элементарные математические представления о количестве, числе, форме, величине предметов, пространственных и временных отношениях;</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4)</w:t>
      </w:r>
      <w:r w:rsidRPr="00BC5F43">
        <w:rPr>
          <w:rFonts w:ascii="Times New Roman" w:eastAsia="Times New Roman" w:hAnsi="Times New Roman" w:cs="Times New Roman"/>
          <w:sz w:val="28"/>
          <w:szCs w:val="24"/>
        </w:rPr>
        <w:tab/>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5)</w:t>
      </w:r>
      <w:r w:rsidRPr="00BC5F43">
        <w:rPr>
          <w:rFonts w:ascii="Times New Roman" w:eastAsia="Times New Roman" w:hAnsi="Times New Roman" w:cs="Times New Roman"/>
          <w:sz w:val="28"/>
          <w:szCs w:val="24"/>
        </w:rPr>
        <w:tab/>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6)</w:t>
      </w:r>
      <w:r w:rsidRPr="00BC5F43">
        <w:rPr>
          <w:rFonts w:ascii="Times New Roman" w:eastAsia="Times New Roman" w:hAnsi="Times New Roman" w:cs="Times New Roman"/>
          <w:sz w:val="28"/>
          <w:szCs w:val="24"/>
        </w:rPr>
        <w:tab/>
        <w:t>расширять представления о многообразии объектов живой природы, их особенностях, питании, месте обитания, жизненных проявлениях и потребностях;</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7)</w:t>
      </w:r>
      <w:r w:rsidRPr="00BC5F43">
        <w:rPr>
          <w:rFonts w:ascii="Times New Roman" w:eastAsia="Times New Roman" w:hAnsi="Times New Roman" w:cs="Times New Roman"/>
          <w:sz w:val="28"/>
          <w:szCs w:val="24"/>
        </w:rPr>
        <w:tab/>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Содержание образовательной деятельности.</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lastRenderedPageBreak/>
        <w:t>1)</w:t>
      </w:r>
      <w:r w:rsidRPr="00BC5F43">
        <w:rPr>
          <w:rFonts w:ascii="Times New Roman" w:eastAsia="Times New Roman" w:hAnsi="Times New Roman" w:cs="Times New Roman"/>
          <w:sz w:val="28"/>
          <w:szCs w:val="24"/>
        </w:rPr>
        <w:tab/>
        <w:t>Сенсорные эталоны и познавательные действия:</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2)</w:t>
      </w:r>
      <w:r w:rsidRPr="00BC5F43">
        <w:rPr>
          <w:rFonts w:ascii="Times New Roman" w:eastAsia="Times New Roman" w:hAnsi="Times New Roman" w:cs="Times New Roman"/>
          <w:sz w:val="28"/>
          <w:szCs w:val="24"/>
        </w:rPr>
        <w:tab/>
        <w:t>Математические представления:</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3)</w:t>
      </w:r>
      <w:r w:rsidRPr="00BC5F43">
        <w:rPr>
          <w:rFonts w:ascii="Times New Roman" w:eastAsia="Times New Roman" w:hAnsi="Times New Roman" w:cs="Times New Roman"/>
          <w:sz w:val="28"/>
          <w:szCs w:val="24"/>
        </w:rPr>
        <w:tab/>
        <w:t>Окружающий мир:</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 xml:space="preserve">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w:t>
      </w:r>
      <w:r w:rsidRPr="00BC5F43">
        <w:rPr>
          <w:rFonts w:ascii="Times New Roman" w:eastAsia="Times New Roman" w:hAnsi="Times New Roman" w:cs="Times New Roman"/>
          <w:sz w:val="28"/>
          <w:szCs w:val="24"/>
        </w:rPr>
        <w:lastRenderedPageBreak/>
        <w:t>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rsid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rsidR="00A43359" w:rsidRPr="00A43359" w:rsidRDefault="00A43359" w:rsidP="00A43359">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8"/>
          <w:szCs w:val="24"/>
        </w:rPr>
      </w:pPr>
      <w:r w:rsidRPr="00A43359">
        <w:rPr>
          <w:rFonts w:ascii="Times New Roman" w:eastAsia="Times New Roman" w:hAnsi="Times New Roman" w:cs="Times New Roman"/>
          <w:i/>
          <w:sz w:val="28"/>
          <w:szCs w:val="24"/>
        </w:rPr>
        <w:t>педагог развивает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 педагог формирует представления о некоторых атрибутах национальной культуры (жилище, предметы быта, национальная кухня, одежда, посуда, музыкальные инструменты); педагог учить детей называть республику, ее столицу, родной город (село, поселок),</w:t>
      </w:r>
    </w:p>
    <w:p w:rsidR="00A43359" w:rsidRPr="00A43359" w:rsidRDefault="00A43359" w:rsidP="00A43359">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8"/>
          <w:szCs w:val="24"/>
        </w:rPr>
      </w:pPr>
      <w:r w:rsidRPr="00A43359">
        <w:rPr>
          <w:rFonts w:ascii="Times New Roman" w:eastAsia="Times New Roman" w:hAnsi="Times New Roman" w:cs="Times New Roman"/>
          <w:i/>
          <w:sz w:val="28"/>
          <w:szCs w:val="24"/>
        </w:rPr>
        <w:t>улицу, на которой он живет. Рассказать детям о достопримечательностях города (села); педагог способствует накоплению опыта участия детей в беседах о событиях,</w:t>
      </w:r>
    </w:p>
    <w:p w:rsidR="00A43359" w:rsidRPr="00A43359" w:rsidRDefault="00A43359" w:rsidP="00A43359">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8"/>
          <w:szCs w:val="24"/>
        </w:rPr>
      </w:pPr>
      <w:r w:rsidRPr="00A43359">
        <w:rPr>
          <w:rFonts w:ascii="Times New Roman" w:eastAsia="Times New Roman" w:hAnsi="Times New Roman" w:cs="Times New Roman"/>
          <w:i/>
          <w:sz w:val="28"/>
          <w:szCs w:val="24"/>
        </w:rPr>
        <w:t xml:space="preserve">происходящих в родном городе. Стимулирует к коллекционированию открыток, значков, семейных фотографий у памятных мест, </w:t>
      </w:r>
      <w:r w:rsidRPr="00A43359">
        <w:rPr>
          <w:rFonts w:ascii="Times New Roman" w:eastAsia="Times New Roman" w:hAnsi="Times New Roman" w:cs="Times New Roman"/>
          <w:i/>
          <w:sz w:val="28"/>
          <w:szCs w:val="24"/>
        </w:rPr>
        <w:lastRenderedPageBreak/>
        <w:t>иллюстрированных альбомов, книг, журналов, связанных с образами родного края;</w:t>
      </w:r>
    </w:p>
    <w:p w:rsidR="00A43359" w:rsidRPr="00A43359" w:rsidRDefault="00A43359" w:rsidP="00A43359">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8"/>
          <w:szCs w:val="24"/>
        </w:rPr>
      </w:pPr>
      <w:r w:rsidRPr="00A43359">
        <w:rPr>
          <w:rFonts w:ascii="Times New Roman" w:eastAsia="Times New Roman" w:hAnsi="Times New Roman" w:cs="Times New Roman"/>
          <w:i/>
          <w:sz w:val="28"/>
          <w:szCs w:val="24"/>
        </w:rPr>
        <w:t>педагог знакомит с метрополитеном города Казани, со станцией в центре города</w:t>
      </w:r>
    </w:p>
    <w:p w:rsidR="00A43359" w:rsidRPr="00A43359" w:rsidRDefault="00A43359" w:rsidP="00A43359">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8"/>
          <w:szCs w:val="24"/>
        </w:rPr>
      </w:pPr>
      <w:r w:rsidRPr="00A43359">
        <w:rPr>
          <w:rFonts w:ascii="Times New Roman" w:eastAsia="Times New Roman" w:hAnsi="Times New Roman" w:cs="Times New Roman"/>
          <w:i/>
          <w:sz w:val="28"/>
          <w:szCs w:val="24"/>
        </w:rPr>
        <w:t>«Площадь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4)</w:t>
      </w:r>
      <w:r w:rsidRPr="00BC5F43">
        <w:rPr>
          <w:rFonts w:ascii="Times New Roman" w:eastAsia="Times New Roman" w:hAnsi="Times New Roman" w:cs="Times New Roman"/>
          <w:sz w:val="28"/>
          <w:szCs w:val="24"/>
        </w:rPr>
        <w:tab/>
        <w:t>Природа:</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rsidR="00BC5F43" w:rsidRPr="00847262" w:rsidRDefault="00847262"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8"/>
          <w:szCs w:val="24"/>
        </w:rPr>
      </w:pPr>
      <w:r w:rsidRPr="00847262">
        <w:rPr>
          <w:rFonts w:ascii="Times New Roman" w:eastAsia="Times New Roman" w:hAnsi="Times New Roman" w:cs="Times New Roman"/>
          <w:b/>
          <w:sz w:val="28"/>
          <w:szCs w:val="24"/>
        </w:rPr>
        <w:t>2.1.2.5</w:t>
      </w:r>
      <w:r w:rsidR="00BC5F43" w:rsidRPr="00847262">
        <w:rPr>
          <w:rFonts w:ascii="Times New Roman" w:eastAsia="Times New Roman" w:hAnsi="Times New Roman" w:cs="Times New Roman"/>
          <w:b/>
          <w:sz w:val="28"/>
          <w:szCs w:val="24"/>
        </w:rPr>
        <w:t>. От 5 лет до 6 лет.</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В области познавательного развития основными задачами образовательной деятельности являются:</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1)</w:t>
      </w:r>
      <w:r w:rsidRPr="00BC5F43">
        <w:rPr>
          <w:rFonts w:ascii="Times New Roman" w:eastAsia="Times New Roman" w:hAnsi="Times New Roman" w:cs="Times New Roman"/>
          <w:sz w:val="28"/>
          <w:szCs w:val="24"/>
        </w:rPr>
        <w:tab/>
        <w:t xml:space="preserve">развивать интерес детей к самостоятельному познанию объектов окружающего мира в его разнообразных проявлениях и простейших </w:t>
      </w:r>
      <w:r w:rsidRPr="00BC5F43">
        <w:rPr>
          <w:rFonts w:ascii="Times New Roman" w:eastAsia="Times New Roman" w:hAnsi="Times New Roman" w:cs="Times New Roman"/>
          <w:sz w:val="28"/>
          <w:szCs w:val="24"/>
        </w:rPr>
        <w:lastRenderedPageBreak/>
        <w:t>зависимостях;</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2)</w:t>
      </w:r>
      <w:r w:rsidRPr="00BC5F43">
        <w:rPr>
          <w:rFonts w:ascii="Times New Roman" w:eastAsia="Times New Roman" w:hAnsi="Times New Roman" w:cs="Times New Roman"/>
          <w:sz w:val="28"/>
          <w:szCs w:val="24"/>
        </w:rPr>
        <w:tab/>
        <w:t>формировать представления детей о цифровых средствах познания окружающего мира, способах их безопасного использования;</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3)</w:t>
      </w:r>
      <w:r w:rsidRPr="00BC5F43">
        <w:rPr>
          <w:rFonts w:ascii="Times New Roman" w:eastAsia="Times New Roman" w:hAnsi="Times New Roman" w:cs="Times New Roman"/>
          <w:sz w:val="28"/>
          <w:szCs w:val="24"/>
        </w:rPr>
        <w:tab/>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4)</w:t>
      </w:r>
      <w:r w:rsidRPr="00BC5F43">
        <w:rPr>
          <w:rFonts w:ascii="Times New Roman" w:eastAsia="Times New Roman" w:hAnsi="Times New Roman" w:cs="Times New Roman"/>
          <w:sz w:val="28"/>
          <w:szCs w:val="24"/>
        </w:rPr>
        <w:tab/>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5)</w:t>
      </w:r>
      <w:r w:rsidRPr="00BC5F43">
        <w:rPr>
          <w:rFonts w:ascii="Times New Roman" w:eastAsia="Times New Roman" w:hAnsi="Times New Roman" w:cs="Times New Roman"/>
          <w:sz w:val="28"/>
          <w:szCs w:val="24"/>
        </w:rPr>
        <w:tab/>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6)</w:t>
      </w:r>
      <w:r w:rsidRPr="00BC5F43">
        <w:rPr>
          <w:rFonts w:ascii="Times New Roman" w:eastAsia="Times New Roman" w:hAnsi="Times New Roman" w:cs="Times New Roman"/>
          <w:sz w:val="28"/>
          <w:szCs w:val="24"/>
        </w:rPr>
        <w:tab/>
        <w:t>продолжать учить детей использовать приемы экспериментирования для познания объектов живой и неживой природы и их свойств и качеств;</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7)</w:t>
      </w:r>
      <w:r w:rsidRPr="00BC5F43">
        <w:rPr>
          <w:rFonts w:ascii="Times New Roman" w:eastAsia="Times New Roman" w:hAnsi="Times New Roman" w:cs="Times New Roman"/>
          <w:sz w:val="28"/>
          <w:szCs w:val="24"/>
        </w:rPr>
        <w:tab/>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Содержание образовательной деятельности.</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1)</w:t>
      </w:r>
      <w:r w:rsidRPr="00BC5F43">
        <w:rPr>
          <w:rFonts w:ascii="Times New Roman" w:eastAsia="Times New Roman" w:hAnsi="Times New Roman" w:cs="Times New Roman"/>
          <w:sz w:val="28"/>
          <w:szCs w:val="24"/>
        </w:rPr>
        <w:tab/>
        <w:t>Сенсорные эталоны и познавательные действия:</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 xml:space="preserve">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w:t>
      </w:r>
      <w:r w:rsidRPr="00BC5F43">
        <w:rPr>
          <w:rFonts w:ascii="Times New Roman" w:eastAsia="Times New Roman" w:hAnsi="Times New Roman" w:cs="Times New Roman"/>
          <w:sz w:val="28"/>
          <w:szCs w:val="24"/>
        </w:rPr>
        <w:lastRenderedPageBreak/>
        <w:t>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2)</w:t>
      </w:r>
      <w:r w:rsidRPr="00BC5F43">
        <w:rPr>
          <w:rFonts w:ascii="Times New Roman" w:eastAsia="Times New Roman" w:hAnsi="Times New Roman" w:cs="Times New Roman"/>
          <w:sz w:val="28"/>
          <w:szCs w:val="24"/>
        </w:rPr>
        <w:tab/>
        <w:t>Математические представления:</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 xml:space="preserve">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w:t>
      </w:r>
      <w:r w:rsidRPr="00BC5F43">
        <w:rPr>
          <w:rFonts w:ascii="Times New Roman" w:eastAsia="Times New Roman" w:hAnsi="Times New Roman" w:cs="Times New Roman"/>
          <w:sz w:val="28"/>
          <w:szCs w:val="24"/>
        </w:rPr>
        <w:lastRenderedPageBreak/>
        <w:t>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3)</w:t>
      </w:r>
      <w:r w:rsidRPr="00BC5F43">
        <w:rPr>
          <w:rFonts w:ascii="Times New Roman" w:eastAsia="Times New Roman" w:hAnsi="Times New Roman" w:cs="Times New Roman"/>
          <w:sz w:val="28"/>
          <w:szCs w:val="24"/>
        </w:rPr>
        <w:tab/>
        <w:t>Окружающий мир:</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rsid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rsidR="00A43359" w:rsidRPr="00A43359" w:rsidRDefault="00A43359" w:rsidP="00A43359">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8"/>
          <w:szCs w:val="24"/>
        </w:rPr>
      </w:pPr>
      <w:r w:rsidRPr="00A43359">
        <w:rPr>
          <w:rFonts w:ascii="Times New Roman" w:eastAsia="Times New Roman" w:hAnsi="Times New Roman" w:cs="Times New Roman"/>
          <w:i/>
          <w:sz w:val="28"/>
          <w:szCs w:val="24"/>
        </w:rPr>
        <w:t>педагог углубляет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rsidR="00A43359" w:rsidRPr="00A43359" w:rsidRDefault="00A43359" w:rsidP="00A43359">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8"/>
          <w:szCs w:val="24"/>
        </w:rPr>
      </w:pPr>
      <w:r w:rsidRPr="00A43359">
        <w:rPr>
          <w:rFonts w:ascii="Times New Roman" w:eastAsia="Times New Roman" w:hAnsi="Times New Roman" w:cs="Times New Roman"/>
          <w:i/>
          <w:sz w:val="28"/>
          <w:szCs w:val="24"/>
        </w:rPr>
        <w:t xml:space="preserve">педагог создает условия для формирования нравственной основы первых чувств патриотизма как общечеловеческой ценности – любви к своей семье, </w:t>
      </w:r>
      <w:r w:rsidRPr="00A43359">
        <w:rPr>
          <w:rFonts w:ascii="Times New Roman" w:eastAsia="Times New Roman" w:hAnsi="Times New Roman" w:cs="Times New Roman"/>
          <w:i/>
          <w:sz w:val="28"/>
          <w:szCs w:val="24"/>
        </w:rPr>
        <w:lastRenderedPageBreak/>
        <w:t>детскому саду, родному краю, людям, населяющим ее;</w:t>
      </w:r>
    </w:p>
    <w:p w:rsidR="00A43359" w:rsidRPr="00A43359" w:rsidRDefault="00A43359" w:rsidP="00A43359">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8"/>
          <w:szCs w:val="24"/>
        </w:rPr>
      </w:pPr>
      <w:r w:rsidRPr="00A43359">
        <w:rPr>
          <w:rFonts w:ascii="Times New Roman" w:eastAsia="Times New Roman" w:hAnsi="Times New Roman" w:cs="Times New Roman"/>
          <w:i/>
          <w:sz w:val="28"/>
          <w:szCs w:val="24"/>
        </w:rPr>
        <w:t>педагог развивает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rsidR="00A43359" w:rsidRPr="00A43359" w:rsidRDefault="00A43359" w:rsidP="00A43359">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8"/>
          <w:szCs w:val="24"/>
        </w:rPr>
      </w:pPr>
      <w:r w:rsidRPr="00A43359">
        <w:rPr>
          <w:rFonts w:ascii="Times New Roman" w:eastAsia="Times New Roman" w:hAnsi="Times New Roman" w:cs="Times New Roman"/>
          <w:i/>
          <w:sz w:val="28"/>
          <w:szCs w:val="24"/>
        </w:rPr>
        <w:t>педагог развивает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A43359" w:rsidRPr="00A43359" w:rsidRDefault="00A43359" w:rsidP="00A43359">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8"/>
          <w:szCs w:val="24"/>
        </w:rPr>
      </w:pPr>
      <w:r w:rsidRPr="00A43359">
        <w:rPr>
          <w:rFonts w:ascii="Times New Roman" w:eastAsia="Times New Roman" w:hAnsi="Times New Roman" w:cs="Times New Roman"/>
          <w:i/>
          <w:sz w:val="28"/>
          <w:szCs w:val="24"/>
        </w:rPr>
        <w:t>педагог формирует навыки общения, поддерживает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4)</w:t>
      </w:r>
      <w:r w:rsidRPr="00BC5F43">
        <w:rPr>
          <w:rFonts w:ascii="Times New Roman" w:eastAsia="Times New Roman" w:hAnsi="Times New Roman" w:cs="Times New Roman"/>
          <w:sz w:val="28"/>
          <w:szCs w:val="24"/>
        </w:rPr>
        <w:tab/>
        <w:t>Природа:</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 xml:space="preserve">способствует усвоению детьми правил поведения в природе, формируя </w:t>
      </w:r>
      <w:r w:rsidRPr="00BC5F43">
        <w:rPr>
          <w:rFonts w:ascii="Times New Roman" w:eastAsia="Times New Roman" w:hAnsi="Times New Roman" w:cs="Times New Roman"/>
          <w:sz w:val="28"/>
          <w:szCs w:val="24"/>
        </w:rPr>
        <w:lastRenderedPageBreak/>
        <w:t>понимание ценности живого, воспитывает желание защитить и сохранить живую природу.</w:t>
      </w:r>
    </w:p>
    <w:p w:rsidR="00BC5F43" w:rsidRPr="00847262" w:rsidRDefault="00847262"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8"/>
          <w:szCs w:val="24"/>
        </w:rPr>
      </w:pPr>
      <w:r w:rsidRPr="00847262">
        <w:rPr>
          <w:rFonts w:ascii="Times New Roman" w:eastAsia="Times New Roman" w:hAnsi="Times New Roman" w:cs="Times New Roman"/>
          <w:b/>
          <w:sz w:val="28"/>
          <w:szCs w:val="24"/>
        </w:rPr>
        <w:t>2.1.2.6</w:t>
      </w:r>
      <w:r w:rsidR="00BC5F43" w:rsidRPr="00847262">
        <w:rPr>
          <w:rFonts w:ascii="Times New Roman" w:eastAsia="Times New Roman" w:hAnsi="Times New Roman" w:cs="Times New Roman"/>
          <w:b/>
          <w:sz w:val="28"/>
          <w:szCs w:val="24"/>
        </w:rPr>
        <w:t>. От 6 лет до 7 лет.</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В области познавательного развития основными задачами образовательной деятельности являются:</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1)</w:t>
      </w:r>
      <w:r w:rsidRPr="00BC5F43">
        <w:rPr>
          <w:rFonts w:ascii="Times New Roman" w:eastAsia="Times New Roman" w:hAnsi="Times New Roman" w:cs="Times New Roman"/>
          <w:sz w:val="28"/>
          <w:szCs w:val="24"/>
        </w:rPr>
        <w:tab/>
        <w:t>расширять самостоятельность, поощрять творчество детей в познавательно-исследовательской деятельности, избирательность познавательных интересов;</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2)</w:t>
      </w:r>
      <w:r w:rsidRPr="00BC5F43">
        <w:rPr>
          <w:rFonts w:ascii="Times New Roman" w:eastAsia="Times New Roman" w:hAnsi="Times New Roman" w:cs="Times New Roman"/>
          <w:sz w:val="28"/>
          <w:szCs w:val="24"/>
        </w:rPr>
        <w:tab/>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3)</w:t>
      </w:r>
      <w:r w:rsidRPr="00BC5F43">
        <w:rPr>
          <w:rFonts w:ascii="Times New Roman" w:eastAsia="Times New Roman" w:hAnsi="Times New Roman" w:cs="Times New Roman"/>
          <w:sz w:val="28"/>
          <w:szCs w:val="24"/>
        </w:rPr>
        <w:tab/>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4)</w:t>
      </w:r>
      <w:r w:rsidRPr="00BC5F43">
        <w:rPr>
          <w:rFonts w:ascii="Times New Roman" w:eastAsia="Times New Roman" w:hAnsi="Times New Roman" w:cs="Times New Roman"/>
          <w:sz w:val="28"/>
          <w:szCs w:val="24"/>
        </w:rPr>
        <w:tab/>
        <w:t>развивать умения детей применять некоторые цифровые средства для познания окружающего мира, соблюдая правила их безопасного использования;</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5)</w:t>
      </w:r>
      <w:r w:rsidRPr="00BC5F43">
        <w:rPr>
          <w:rFonts w:ascii="Times New Roman" w:eastAsia="Times New Roman" w:hAnsi="Times New Roman" w:cs="Times New Roman"/>
          <w:sz w:val="28"/>
          <w:szCs w:val="24"/>
        </w:rPr>
        <w:tab/>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6)</w:t>
      </w:r>
      <w:r w:rsidRPr="00BC5F43">
        <w:rPr>
          <w:rFonts w:ascii="Times New Roman" w:eastAsia="Times New Roman" w:hAnsi="Times New Roman" w:cs="Times New Roman"/>
          <w:sz w:val="28"/>
          <w:szCs w:val="24"/>
        </w:rPr>
        <w:tab/>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7)</w:t>
      </w:r>
      <w:r w:rsidRPr="00BC5F43">
        <w:rPr>
          <w:rFonts w:ascii="Times New Roman" w:eastAsia="Times New Roman" w:hAnsi="Times New Roman" w:cs="Times New Roman"/>
          <w:sz w:val="28"/>
          <w:szCs w:val="24"/>
        </w:rPr>
        <w:tab/>
        <w:t>формировать представления детей о многообразии стран и народов мира;</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8)</w:t>
      </w:r>
      <w:r w:rsidRPr="00BC5F43">
        <w:rPr>
          <w:rFonts w:ascii="Times New Roman" w:eastAsia="Times New Roman" w:hAnsi="Times New Roman" w:cs="Times New Roman"/>
          <w:sz w:val="28"/>
          <w:szCs w:val="24"/>
        </w:rPr>
        <w:tab/>
        <w:t xml:space="preserve">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w:t>
      </w:r>
      <w:r w:rsidRPr="00BC5F43">
        <w:rPr>
          <w:rFonts w:ascii="Times New Roman" w:eastAsia="Times New Roman" w:hAnsi="Times New Roman" w:cs="Times New Roman"/>
          <w:sz w:val="28"/>
          <w:szCs w:val="24"/>
        </w:rPr>
        <w:lastRenderedPageBreak/>
        <w:t>объекты живой природы;</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9)</w:t>
      </w:r>
      <w:r w:rsidRPr="00BC5F43">
        <w:rPr>
          <w:rFonts w:ascii="Times New Roman" w:eastAsia="Times New Roman" w:hAnsi="Times New Roman" w:cs="Times New Roman"/>
          <w:sz w:val="28"/>
          <w:szCs w:val="24"/>
        </w:rPr>
        <w:tab/>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Содержание образовательной деятельности.</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1)</w:t>
      </w:r>
      <w:r w:rsidRPr="00BC5F43">
        <w:rPr>
          <w:rFonts w:ascii="Times New Roman" w:eastAsia="Times New Roman" w:hAnsi="Times New Roman" w:cs="Times New Roman"/>
          <w:sz w:val="28"/>
          <w:szCs w:val="24"/>
        </w:rPr>
        <w:tab/>
        <w:t>Сенсорные эталоны и познавательные действия:</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обогащает представления о цифровых средствах познания окружающего мира, закрепляет правила безопасного обращения с ними.</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2)</w:t>
      </w:r>
      <w:r w:rsidRPr="00BC5F43">
        <w:rPr>
          <w:rFonts w:ascii="Times New Roman" w:eastAsia="Times New Roman" w:hAnsi="Times New Roman" w:cs="Times New Roman"/>
          <w:sz w:val="28"/>
          <w:szCs w:val="24"/>
        </w:rPr>
        <w:tab/>
        <w:t>Математические представления:</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 xml:space="preserve">в процессе специально организованной деятельности совершенствует </w:t>
      </w:r>
      <w:r w:rsidRPr="00BC5F43">
        <w:rPr>
          <w:rFonts w:ascii="Times New Roman" w:eastAsia="Times New Roman" w:hAnsi="Times New Roman" w:cs="Times New Roman"/>
          <w:sz w:val="28"/>
          <w:szCs w:val="24"/>
        </w:rPr>
        <w:lastRenderedPageBreak/>
        <w:t>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3)</w:t>
      </w:r>
      <w:r w:rsidRPr="00BC5F43">
        <w:rPr>
          <w:rFonts w:ascii="Times New Roman" w:eastAsia="Times New Roman" w:hAnsi="Times New Roman" w:cs="Times New Roman"/>
          <w:sz w:val="28"/>
          <w:szCs w:val="24"/>
        </w:rPr>
        <w:tab/>
        <w:t>Окружающий мир:</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 xml:space="preserve">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w:t>
      </w:r>
      <w:r w:rsidRPr="00BC5F43">
        <w:rPr>
          <w:rFonts w:ascii="Times New Roman" w:eastAsia="Times New Roman" w:hAnsi="Times New Roman" w:cs="Times New Roman"/>
          <w:sz w:val="28"/>
          <w:szCs w:val="24"/>
        </w:rPr>
        <w:lastRenderedPageBreak/>
        <w:t>побуждает проявление интереса детей к ярким фактам из истории и культуры страны и общества, некоторым выдающимся людям России;</w:t>
      </w:r>
    </w:p>
    <w:p w:rsid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формирует представление о планете Земля как общем доме людей, о многообразии стран и народов мира на ней.</w:t>
      </w:r>
    </w:p>
    <w:p w:rsidR="00261B76" w:rsidRPr="00261B76" w:rsidRDefault="00261B76" w:rsidP="00261B76">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8"/>
          <w:szCs w:val="24"/>
        </w:rPr>
      </w:pPr>
      <w:r w:rsidRPr="00261B76">
        <w:rPr>
          <w:rFonts w:ascii="Times New Roman" w:eastAsia="Times New Roman" w:hAnsi="Times New Roman" w:cs="Times New Roman"/>
          <w:i/>
          <w:sz w:val="28"/>
          <w:szCs w:val="24"/>
        </w:rPr>
        <w:t>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rsidR="00261B76" w:rsidRPr="00261B76" w:rsidRDefault="00261B76" w:rsidP="00261B76">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8"/>
          <w:szCs w:val="24"/>
        </w:rPr>
      </w:pPr>
      <w:r w:rsidRPr="00261B76">
        <w:rPr>
          <w:rFonts w:ascii="Times New Roman" w:eastAsia="Times New Roman" w:hAnsi="Times New Roman" w:cs="Times New Roman"/>
          <w:i/>
          <w:sz w:val="28"/>
          <w:szCs w:val="24"/>
        </w:rPr>
        <w:t>знакомит с государственными заповедниками, их обитателями, представителями</w:t>
      </w:r>
    </w:p>
    <w:p w:rsidR="00261B76" w:rsidRPr="00261B76" w:rsidRDefault="00261B76" w:rsidP="00261B76">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8"/>
          <w:szCs w:val="24"/>
        </w:rPr>
      </w:pPr>
      <w:r w:rsidRPr="00261B76">
        <w:rPr>
          <w:rFonts w:ascii="Times New Roman" w:eastAsia="Times New Roman" w:hAnsi="Times New Roman" w:cs="Times New Roman"/>
          <w:i/>
          <w:sz w:val="28"/>
          <w:szCs w:val="24"/>
        </w:rPr>
        <w:t xml:space="preserve"> флоры и фауны, занесенными в Красную книгу РТ. Педагог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rsidR="00261B76" w:rsidRPr="00261B76" w:rsidRDefault="00261B76" w:rsidP="00261B76">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8"/>
          <w:szCs w:val="24"/>
        </w:rPr>
      </w:pPr>
      <w:r w:rsidRPr="00261B76">
        <w:rPr>
          <w:rFonts w:ascii="Times New Roman" w:eastAsia="Times New Roman" w:hAnsi="Times New Roman" w:cs="Times New Roman"/>
          <w:i/>
          <w:sz w:val="28"/>
          <w:szCs w:val="24"/>
        </w:rPr>
        <w:t>знакомит с прошлым и современным состоянием республики, ее географическим расположением, природой, климатом, жизнедеятельностью людей;</w:t>
      </w:r>
    </w:p>
    <w:p w:rsidR="00261B76" w:rsidRPr="00261B76" w:rsidRDefault="00261B76" w:rsidP="00261B76">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8"/>
          <w:szCs w:val="24"/>
        </w:rPr>
      </w:pPr>
      <w:r w:rsidRPr="00261B76">
        <w:rPr>
          <w:rFonts w:ascii="Times New Roman" w:eastAsia="Times New Roman" w:hAnsi="Times New Roman" w:cs="Times New Roman"/>
          <w:i/>
          <w:sz w:val="28"/>
          <w:szCs w:val="24"/>
        </w:rPr>
        <w:t>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w:t>
      </w:r>
    </w:p>
    <w:p w:rsidR="00261B76" w:rsidRPr="00261B76" w:rsidRDefault="00261B76" w:rsidP="00261B76">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8"/>
          <w:szCs w:val="24"/>
        </w:rPr>
      </w:pPr>
      <w:r w:rsidRPr="00261B76">
        <w:rPr>
          <w:rFonts w:ascii="Times New Roman" w:eastAsia="Times New Roman" w:hAnsi="Times New Roman" w:cs="Times New Roman"/>
          <w:i/>
          <w:sz w:val="28"/>
          <w:szCs w:val="24"/>
        </w:rPr>
        <w:t xml:space="preserve">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 и др.), познакомит с их достопримечательностями, промышленным производством, выпускаемой продукцией. Продолжает изучение </w:t>
      </w:r>
      <w:r w:rsidRPr="00261B76">
        <w:rPr>
          <w:rFonts w:ascii="Times New Roman" w:eastAsia="Times New Roman" w:hAnsi="Times New Roman" w:cs="Times New Roman"/>
          <w:i/>
          <w:sz w:val="28"/>
          <w:szCs w:val="24"/>
        </w:rPr>
        <w:lastRenderedPageBreak/>
        <w:t>символики городов региона;</w:t>
      </w:r>
    </w:p>
    <w:p w:rsidR="00261B76" w:rsidRPr="00261B76" w:rsidRDefault="00261B76" w:rsidP="00261B76">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8"/>
          <w:szCs w:val="24"/>
        </w:rPr>
      </w:pPr>
      <w:r w:rsidRPr="00261B76">
        <w:rPr>
          <w:rFonts w:ascii="Times New Roman" w:eastAsia="Times New Roman" w:hAnsi="Times New Roman" w:cs="Times New Roman"/>
          <w:i/>
          <w:sz w:val="28"/>
          <w:szCs w:val="24"/>
        </w:rPr>
        <w:t>педагог знакомит с жизнью древних городов, их историей, культурой, бытом (Биляр, Булгар, Свияжск). Помогает сравнить быт людей в городе и на селе, обращает внимание на особенности их одежды, жилища, домашней утвари;</w:t>
      </w:r>
    </w:p>
    <w:p w:rsidR="00261B76" w:rsidRPr="00261B76" w:rsidRDefault="00261B76" w:rsidP="00261B76">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8"/>
          <w:szCs w:val="24"/>
        </w:rPr>
      </w:pPr>
      <w:r w:rsidRPr="00261B76">
        <w:rPr>
          <w:rFonts w:ascii="Times New Roman" w:eastAsia="Times New Roman" w:hAnsi="Times New Roman" w:cs="Times New Roman"/>
          <w:i/>
          <w:sz w:val="28"/>
          <w:szCs w:val="24"/>
        </w:rPr>
        <w:t>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w:t>
      </w:r>
    </w:p>
    <w:p w:rsidR="00261B76" w:rsidRPr="00261B76" w:rsidRDefault="00261B76" w:rsidP="00261B76">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8"/>
          <w:szCs w:val="24"/>
        </w:rPr>
      </w:pPr>
      <w:r w:rsidRPr="00261B76">
        <w:rPr>
          <w:rFonts w:ascii="Times New Roman" w:eastAsia="Times New Roman" w:hAnsi="Times New Roman" w:cs="Times New Roman"/>
          <w:i/>
          <w:sz w:val="28"/>
          <w:szCs w:val="24"/>
        </w:rPr>
        <w:t>педагог рассказывает о жизни и деятельности выдающихся деятелей науки (Н.И. Лобачевский, К.Ф. Фукс, А.М. Бутлеров, А.Е. Арбузов и др.). Вызывает интерес к науке;</w:t>
      </w:r>
    </w:p>
    <w:p w:rsidR="00261B76" w:rsidRPr="00261B76" w:rsidRDefault="00261B76" w:rsidP="00261B76">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8"/>
          <w:szCs w:val="24"/>
        </w:rPr>
      </w:pPr>
      <w:r w:rsidRPr="00261B76">
        <w:rPr>
          <w:rFonts w:ascii="Times New Roman" w:eastAsia="Times New Roman" w:hAnsi="Times New Roman" w:cs="Times New Roman"/>
          <w:i/>
          <w:sz w:val="28"/>
          <w:szCs w:val="24"/>
        </w:rPr>
        <w:t>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наградах прадедушек, прабабушек;</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4)</w:t>
      </w:r>
      <w:r w:rsidRPr="00BC5F43">
        <w:rPr>
          <w:rFonts w:ascii="Times New Roman" w:eastAsia="Times New Roman" w:hAnsi="Times New Roman" w:cs="Times New Roman"/>
          <w:sz w:val="28"/>
          <w:szCs w:val="24"/>
        </w:rPr>
        <w:tab/>
        <w:t>Природа:</w:t>
      </w:r>
    </w:p>
    <w:p w:rsidR="00BC5F43" w:rsidRPr="00BC5F43"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 xml:space="preserve">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w:t>
      </w:r>
      <w:r w:rsidRPr="00BC5F43">
        <w:rPr>
          <w:rFonts w:ascii="Times New Roman" w:eastAsia="Times New Roman" w:hAnsi="Times New Roman" w:cs="Times New Roman"/>
          <w:sz w:val="28"/>
          <w:szCs w:val="24"/>
        </w:rPr>
        <w:lastRenderedPageBreak/>
        <w:t>выращивания человеком растений, животных (в том числе и культурных, лекарственных растений), профессиях с этим связанных;</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закрепляет правила поведения в природе, воспитывает осознанное, бережное и заботливое отношение к природе и её ресурсам.</w:t>
      </w:r>
    </w:p>
    <w:p w:rsidR="00261B76" w:rsidRPr="00261B76" w:rsidRDefault="00261B76" w:rsidP="00261B76">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8"/>
          <w:szCs w:val="24"/>
        </w:rPr>
      </w:pPr>
      <w:r w:rsidRPr="00261B76">
        <w:rPr>
          <w:rFonts w:ascii="Times New Roman" w:eastAsia="Times New Roman" w:hAnsi="Times New Roman" w:cs="Times New Roman"/>
          <w:i/>
          <w:sz w:val="28"/>
          <w:szCs w:val="24"/>
        </w:rPr>
        <w:t>знакомит детей с обитателями рек и озер Татарстана. Рассказывает о значении рек, родников в жизни человека. Вызывает желание содержать в чистоте водные ресурсы республики;</w:t>
      </w:r>
    </w:p>
    <w:p w:rsidR="00261B76" w:rsidRPr="00261B76" w:rsidRDefault="00261B76" w:rsidP="00261B76">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8"/>
          <w:szCs w:val="24"/>
        </w:rPr>
      </w:pPr>
      <w:r w:rsidRPr="00261B76">
        <w:rPr>
          <w:rFonts w:ascii="Times New Roman" w:eastAsia="Times New Roman" w:hAnsi="Times New Roman" w:cs="Times New Roman"/>
          <w:i/>
          <w:sz w:val="28"/>
          <w:szCs w:val="24"/>
        </w:rPr>
        <w:t>расширяет знания детей о природоохранительной деятельности. Воспитывает бережное отношение к живой и неживой природе родного края, учит предвидеть положительные и отрицательные последствия вмешательства человека, формирует ресурсосберегающее отношение к ней, навыки рационального природопользования.</w:t>
      </w:r>
    </w:p>
    <w:p w:rsidR="00BC5F43" w:rsidRPr="00261B76" w:rsidRDefault="00847262"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8"/>
          <w:szCs w:val="24"/>
        </w:rPr>
      </w:pPr>
      <w:r w:rsidRPr="00261B76">
        <w:rPr>
          <w:rFonts w:ascii="Times New Roman" w:eastAsia="Times New Roman" w:hAnsi="Times New Roman" w:cs="Times New Roman"/>
          <w:b/>
          <w:sz w:val="28"/>
          <w:szCs w:val="24"/>
        </w:rPr>
        <w:t>2.1.2.7</w:t>
      </w:r>
      <w:r w:rsidR="00BC5F43" w:rsidRPr="00261B76">
        <w:rPr>
          <w:rFonts w:ascii="Times New Roman" w:eastAsia="Times New Roman" w:hAnsi="Times New Roman" w:cs="Times New Roman"/>
          <w:b/>
          <w:sz w:val="28"/>
          <w:szCs w:val="24"/>
        </w:rPr>
        <w:t xml:space="preserve">. Решение совокупных задач воспитания в рамках образовательной области «Познавательное развитие» направлено на </w:t>
      </w:r>
      <w:r w:rsidR="00BC5F43" w:rsidRPr="00261B76">
        <w:rPr>
          <w:rFonts w:ascii="Times New Roman" w:eastAsia="Times New Roman" w:hAnsi="Times New Roman" w:cs="Times New Roman"/>
          <w:b/>
          <w:sz w:val="28"/>
          <w:szCs w:val="24"/>
        </w:rPr>
        <w:lastRenderedPageBreak/>
        <w:t>приобщение детей к ценностям «Человек», «Семья», «Познание», «Родина» и «Природа», что предполагает:</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воспитание отношения к знанию как ценности, понимание значения образования для человека, общества, страны;</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приобщение к отечественным традициям и праздникам, к истории и достижениям родной страны, к культурному наследию народов России;</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воспитание уважения к людям - представителям разных народов России независимо от их этнической принадлежности;</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воспитание уважительного отношения к государственным символам страны (флагу, гербу, гимну);</w:t>
      </w:r>
    </w:p>
    <w:p w:rsidR="00BC5F43" w:rsidRP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8"/>
          <w:szCs w:val="24"/>
        </w:rPr>
      </w:pPr>
      <w:r w:rsidRPr="00BC5F43">
        <w:rPr>
          <w:rFonts w:ascii="Times New Roman" w:eastAsia="Times New Roman" w:hAnsi="Times New Roman" w:cs="Times New Roman"/>
          <w:sz w:val="28"/>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BC5F43" w:rsidRDefault="00261B76" w:rsidP="00261B76">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8"/>
          <w:szCs w:val="24"/>
        </w:rPr>
      </w:pPr>
      <w:r w:rsidRPr="00261B76">
        <w:rPr>
          <w:rFonts w:ascii="Times New Roman" w:eastAsia="Times New Roman" w:hAnsi="Times New Roman" w:cs="Times New Roman"/>
          <w:b/>
          <w:sz w:val="28"/>
          <w:szCs w:val="24"/>
        </w:rPr>
        <w:t>Литературные</w:t>
      </w:r>
      <w:r w:rsidRPr="00261B76">
        <w:rPr>
          <w:rFonts w:ascii="Times New Roman" w:eastAsia="Times New Roman" w:hAnsi="Times New Roman" w:cs="Times New Roman"/>
          <w:b/>
          <w:sz w:val="28"/>
          <w:szCs w:val="24"/>
        </w:rPr>
        <w:tab/>
        <w:t>средства</w:t>
      </w:r>
      <w:r w:rsidRPr="00261B76">
        <w:rPr>
          <w:rFonts w:ascii="Times New Roman" w:eastAsia="Times New Roman" w:hAnsi="Times New Roman" w:cs="Times New Roman"/>
          <w:b/>
          <w:sz w:val="28"/>
          <w:szCs w:val="24"/>
        </w:rPr>
        <w:tab/>
        <w:t>для</w:t>
      </w:r>
      <w:r w:rsidRPr="00261B76">
        <w:rPr>
          <w:rFonts w:ascii="Times New Roman" w:eastAsia="Times New Roman" w:hAnsi="Times New Roman" w:cs="Times New Roman"/>
          <w:b/>
          <w:sz w:val="28"/>
          <w:szCs w:val="24"/>
        </w:rPr>
        <w:tab/>
        <w:t>решения</w:t>
      </w:r>
      <w:r w:rsidRPr="00261B76">
        <w:rPr>
          <w:rFonts w:ascii="Times New Roman" w:eastAsia="Times New Roman" w:hAnsi="Times New Roman" w:cs="Times New Roman"/>
          <w:b/>
          <w:sz w:val="28"/>
          <w:szCs w:val="24"/>
        </w:rPr>
        <w:tab/>
        <w:t>задач</w:t>
      </w:r>
      <w:r w:rsidRPr="00261B76">
        <w:rPr>
          <w:rFonts w:ascii="Times New Roman" w:eastAsia="Times New Roman" w:hAnsi="Times New Roman" w:cs="Times New Roman"/>
          <w:b/>
          <w:sz w:val="28"/>
          <w:szCs w:val="24"/>
        </w:rPr>
        <w:tab/>
        <w:t>образовательной</w:t>
      </w:r>
      <w:r w:rsidRPr="00261B76">
        <w:rPr>
          <w:rFonts w:ascii="Times New Roman" w:eastAsia="Times New Roman" w:hAnsi="Times New Roman" w:cs="Times New Roman"/>
          <w:b/>
          <w:sz w:val="28"/>
          <w:szCs w:val="24"/>
        </w:rPr>
        <w:tab/>
        <w:t>области «Познавательное развитие</w:t>
      </w:r>
    </w:p>
    <w:tbl>
      <w:tblPr>
        <w:tblStyle w:val="a3"/>
        <w:tblW w:w="0" w:type="auto"/>
        <w:tblLook w:val="04A0" w:firstRow="1" w:lastRow="0" w:firstColumn="1" w:lastColumn="0" w:noHBand="0" w:noVBand="1"/>
      </w:tblPr>
      <w:tblGrid>
        <w:gridCol w:w="2660"/>
        <w:gridCol w:w="4536"/>
        <w:gridCol w:w="2770"/>
      </w:tblGrid>
      <w:tr w:rsidR="00C02538" w:rsidTr="00C02538">
        <w:tc>
          <w:tcPr>
            <w:tcW w:w="2660" w:type="dxa"/>
          </w:tcPr>
          <w:p w:rsidR="00C02538" w:rsidRPr="00A33A40" w:rsidRDefault="00C02538" w:rsidP="005A3A16">
            <w:pPr>
              <w:shd w:val="clear" w:color="auto" w:fill="FFFFFF" w:themeFill="background1"/>
              <w:spacing w:line="237" w:lineRule="auto"/>
              <w:ind w:right="142"/>
              <w:jc w:val="center"/>
              <w:rPr>
                <w:rFonts w:ascii="Times New Roman" w:eastAsia="Times New Roman" w:hAnsi="Times New Roman" w:cs="Times New Roman"/>
                <w:b/>
                <w:sz w:val="24"/>
              </w:rPr>
            </w:pPr>
            <w:r w:rsidRPr="00A33A40">
              <w:rPr>
                <w:rFonts w:ascii="Times New Roman" w:eastAsia="Times New Roman" w:hAnsi="Times New Roman" w:cs="Times New Roman"/>
                <w:b/>
                <w:sz w:val="24"/>
              </w:rPr>
              <w:t>Автор</w:t>
            </w:r>
            <w:r w:rsidRPr="00A33A40">
              <w:rPr>
                <w:rFonts w:ascii="Times New Roman" w:eastAsia="Times New Roman" w:hAnsi="Times New Roman" w:cs="Times New Roman"/>
                <w:b/>
                <w:spacing w:val="1"/>
                <w:sz w:val="24"/>
              </w:rPr>
              <w:t xml:space="preserve"> </w:t>
            </w:r>
            <w:r w:rsidRPr="00A33A40">
              <w:rPr>
                <w:rFonts w:ascii="Times New Roman" w:eastAsia="Times New Roman" w:hAnsi="Times New Roman" w:cs="Times New Roman"/>
                <w:b/>
                <w:sz w:val="24"/>
              </w:rPr>
              <w:t>составитель</w:t>
            </w:r>
          </w:p>
        </w:tc>
        <w:tc>
          <w:tcPr>
            <w:tcW w:w="4536" w:type="dxa"/>
          </w:tcPr>
          <w:p w:rsidR="00C02538" w:rsidRPr="00A33A40" w:rsidRDefault="00C02538" w:rsidP="005A3A16">
            <w:pPr>
              <w:shd w:val="clear" w:color="auto" w:fill="FFFFFF" w:themeFill="background1"/>
              <w:spacing w:line="273" w:lineRule="exact"/>
              <w:ind w:right="142"/>
              <w:jc w:val="center"/>
              <w:rPr>
                <w:rFonts w:ascii="Times New Roman" w:eastAsia="Times New Roman" w:hAnsi="Times New Roman" w:cs="Times New Roman"/>
                <w:b/>
                <w:sz w:val="24"/>
              </w:rPr>
            </w:pPr>
            <w:r w:rsidRPr="00A33A40">
              <w:rPr>
                <w:rFonts w:ascii="Times New Roman" w:eastAsia="Times New Roman" w:hAnsi="Times New Roman" w:cs="Times New Roman"/>
                <w:b/>
                <w:sz w:val="24"/>
              </w:rPr>
              <w:t>Наименование</w:t>
            </w:r>
            <w:r w:rsidRPr="00A33A40">
              <w:rPr>
                <w:rFonts w:ascii="Times New Roman" w:eastAsia="Times New Roman" w:hAnsi="Times New Roman" w:cs="Times New Roman"/>
                <w:b/>
                <w:spacing w:val="-1"/>
                <w:sz w:val="24"/>
              </w:rPr>
              <w:t xml:space="preserve"> </w:t>
            </w:r>
            <w:r w:rsidRPr="00A33A40">
              <w:rPr>
                <w:rFonts w:ascii="Times New Roman" w:eastAsia="Times New Roman" w:hAnsi="Times New Roman" w:cs="Times New Roman"/>
                <w:b/>
                <w:sz w:val="24"/>
              </w:rPr>
              <w:t>издания</w:t>
            </w:r>
          </w:p>
        </w:tc>
        <w:tc>
          <w:tcPr>
            <w:tcW w:w="2770" w:type="dxa"/>
          </w:tcPr>
          <w:p w:rsidR="00C02538" w:rsidRPr="00A33A40" w:rsidRDefault="00C02538" w:rsidP="005A3A16">
            <w:pPr>
              <w:shd w:val="clear" w:color="auto" w:fill="FFFFFF" w:themeFill="background1"/>
              <w:spacing w:line="273" w:lineRule="exact"/>
              <w:ind w:right="142"/>
              <w:jc w:val="center"/>
              <w:rPr>
                <w:rFonts w:ascii="Times New Roman" w:eastAsia="Times New Roman" w:hAnsi="Times New Roman" w:cs="Times New Roman"/>
                <w:b/>
                <w:sz w:val="24"/>
              </w:rPr>
            </w:pPr>
            <w:r w:rsidRPr="00A33A40">
              <w:rPr>
                <w:rFonts w:ascii="Times New Roman" w:eastAsia="Times New Roman" w:hAnsi="Times New Roman" w:cs="Times New Roman"/>
                <w:b/>
                <w:sz w:val="24"/>
              </w:rPr>
              <w:t>Издательство</w:t>
            </w:r>
          </w:p>
        </w:tc>
      </w:tr>
      <w:tr w:rsidR="00C02538" w:rsidTr="00C02538">
        <w:tc>
          <w:tcPr>
            <w:tcW w:w="2660" w:type="dxa"/>
          </w:tcPr>
          <w:p w:rsidR="00C02538" w:rsidRPr="00A33A40" w:rsidRDefault="00C02538" w:rsidP="005A3A16">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Николаева</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С.Н.</w:t>
            </w:r>
          </w:p>
        </w:tc>
        <w:tc>
          <w:tcPr>
            <w:tcW w:w="4536" w:type="dxa"/>
          </w:tcPr>
          <w:p w:rsidR="00C02538" w:rsidRPr="00A33A40" w:rsidRDefault="00C02538" w:rsidP="005A3A16">
            <w:pPr>
              <w:shd w:val="clear" w:color="auto" w:fill="FFFFFF" w:themeFill="background1"/>
              <w:tabs>
                <w:tab w:val="left" w:pos="0"/>
              </w:tabs>
              <w:spacing w:line="267" w:lineRule="exact"/>
              <w:rPr>
                <w:rFonts w:ascii="Times New Roman" w:eastAsia="Times New Roman" w:hAnsi="Times New Roman" w:cs="Times New Roman"/>
                <w:sz w:val="24"/>
              </w:rPr>
            </w:pPr>
            <w:r w:rsidRPr="00A33A40">
              <w:rPr>
                <w:rFonts w:ascii="Times New Roman" w:eastAsia="Times New Roman" w:hAnsi="Times New Roman" w:cs="Times New Roman"/>
                <w:sz w:val="24"/>
              </w:rPr>
              <w:t>Юный</w:t>
            </w:r>
            <w:r w:rsidRPr="00A33A40">
              <w:rPr>
                <w:rFonts w:ascii="Times New Roman" w:eastAsia="Times New Roman" w:hAnsi="Times New Roman" w:cs="Times New Roman"/>
                <w:sz w:val="24"/>
              </w:rPr>
              <w:tab/>
              <w:t>эколог.</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Программа</w:t>
            </w:r>
          </w:p>
          <w:p w:rsidR="00C02538" w:rsidRPr="00A33A40" w:rsidRDefault="00C02538" w:rsidP="005A3A16">
            <w:pPr>
              <w:shd w:val="clear" w:color="auto" w:fill="FFFFFF" w:themeFill="background1"/>
              <w:tabs>
                <w:tab w:val="left" w:pos="2170"/>
                <w:tab w:val="left" w:pos="3610"/>
              </w:tabs>
              <w:spacing w:before="2"/>
              <w:ind w:right="100"/>
              <w:rPr>
                <w:rFonts w:ascii="Times New Roman" w:eastAsia="Times New Roman" w:hAnsi="Times New Roman" w:cs="Times New Roman"/>
                <w:sz w:val="24"/>
              </w:rPr>
            </w:pPr>
            <w:r w:rsidRPr="00A33A40">
              <w:rPr>
                <w:rFonts w:ascii="Times New Roman" w:eastAsia="Times New Roman" w:hAnsi="Times New Roman" w:cs="Times New Roman"/>
                <w:sz w:val="24"/>
              </w:rPr>
              <w:t>экологического</w:t>
            </w:r>
            <w:r w:rsidRPr="00A33A40">
              <w:rPr>
                <w:rFonts w:ascii="Times New Roman" w:eastAsia="Times New Roman" w:hAnsi="Times New Roman" w:cs="Times New Roman"/>
                <w:sz w:val="24"/>
              </w:rPr>
              <w:tab/>
              <w:t>воспитания</w:t>
            </w:r>
            <w:r w:rsidRPr="00A33A40">
              <w:rPr>
                <w:rFonts w:ascii="Times New Roman" w:eastAsia="Times New Roman" w:hAnsi="Times New Roman" w:cs="Times New Roman"/>
                <w:sz w:val="24"/>
              </w:rPr>
              <w:tab/>
            </w:r>
            <w:r w:rsidRPr="00A33A40">
              <w:rPr>
                <w:rFonts w:ascii="Times New Roman" w:eastAsia="Times New Roman" w:hAnsi="Times New Roman" w:cs="Times New Roman"/>
                <w:spacing w:val="-3"/>
                <w:sz w:val="24"/>
              </w:rPr>
              <w:t>в</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детском</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саду</w:t>
            </w:r>
          </w:p>
        </w:tc>
        <w:tc>
          <w:tcPr>
            <w:tcW w:w="2770" w:type="dxa"/>
          </w:tcPr>
          <w:p w:rsidR="00C02538" w:rsidRPr="004965B8" w:rsidRDefault="00C02538" w:rsidP="005A3A16">
            <w:pPr>
              <w:shd w:val="clear" w:color="auto" w:fill="FFFFFF" w:themeFill="background1"/>
              <w:spacing w:line="267" w:lineRule="exact"/>
              <w:rPr>
                <w:rFonts w:ascii="Times New Roman" w:eastAsia="Times New Roman" w:hAnsi="Times New Roman" w:cs="Times New Roman"/>
                <w:sz w:val="24"/>
              </w:rPr>
            </w:pPr>
            <w:r w:rsidRPr="004965B8">
              <w:rPr>
                <w:rFonts w:ascii="Times New Roman" w:eastAsia="Times New Roman" w:hAnsi="Times New Roman" w:cs="Times New Roman"/>
                <w:sz w:val="24"/>
              </w:rPr>
              <w:t>Москва</w:t>
            </w:r>
            <w:r>
              <w:rPr>
                <w:rFonts w:ascii="Times New Roman" w:eastAsia="Times New Roman" w:hAnsi="Times New Roman" w:cs="Times New Roman"/>
                <w:sz w:val="24"/>
              </w:rPr>
              <w:t xml:space="preserve"> </w:t>
            </w:r>
            <w:r w:rsidRPr="004965B8">
              <w:rPr>
                <w:rFonts w:ascii="Times New Roman" w:eastAsia="Times New Roman" w:hAnsi="Times New Roman" w:cs="Times New Roman"/>
                <w:spacing w:val="-1"/>
                <w:sz w:val="24"/>
              </w:rPr>
              <w:t>«Мозаика-</w:t>
            </w:r>
            <w:r w:rsidRPr="004965B8">
              <w:rPr>
                <w:rFonts w:ascii="Times New Roman" w:eastAsia="Times New Roman" w:hAnsi="Times New Roman" w:cs="Times New Roman"/>
                <w:spacing w:val="-57"/>
                <w:sz w:val="24"/>
              </w:rPr>
              <w:t xml:space="preserve"> </w:t>
            </w:r>
            <w:r w:rsidRPr="004965B8">
              <w:rPr>
                <w:rFonts w:ascii="Times New Roman" w:eastAsia="Times New Roman" w:hAnsi="Times New Roman" w:cs="Times New Roman"/>
                <w:sz w:val="24"/>
              </w:rPr>
              <w:t>синтез»</w:t>
            </w:r>
            <w:r>
              <w:rPr>
                <w:rFonts w:ascii="Times New Roman" w:eastAsia="Times New Roman" w:hAnsi="Times New Roman" w:cs="Times New Roman"/>
                <w:sz w:val="24"/>
              </w:rPr>
              <w:t xml:space="preserve">, </w:t>
            </w:r>
            <w:r w:rsidRPr="004965B8">
              <w:rPr>
                <w:rFonts w:ascii="Times New Roman" w:eastAsia="Times New Roman" w:hAnsi="Times New Roman" w:cs="Times New Roman"/>
                <w:sz w:val="24"/>
              </w:rPr>
              <w:t>2010</w:t>
            </w:r>
          </w:p>
        </w:tc>
      </w:tr>
      <w:tr w:rsidR="00C02538" w:rsidTr="00C02538">
        <w:tc>
          <w:tcPr>
            <w:tcW w:w="2660" w:type="dxa"/>
          </w:tcPr>
          <w:p w:rsidR="00C02538" w:rsidRPr="004965B8" w:rsidRDefault="00C02538" w:rsidP="005A3A16">
            <w:pPr>
              <w:shd w:val="clear" w:color="auto" w:fill="FFFFFF" w:themeFill="background1"/>
              <w:spacing w:line="268" w:lineRule="exact"/>
              <w:rPr>
                <w:rFonts w:ascii="Times New Roman" w:eastAsia="Times New Roman" w:hAnsi="Times New Roman" w:cs="Times New Roman"/>
                <w:sz w:val="24"/>
              </w:rPr>
            </w:pPr>
            <w:r w:rsidRPr="004965B8">
              <w:rPr>
                <w:rFonts w:ascii="Times New Roman" w:eastAsia="Times New Roman" w:hAnsi="Times New Roman" w:cs="Times New Roman"/>
                <w:sz w:val="24"/>
              </w:rPr>
              <w:t>Т.</w:t>
            </w:r>
            <w:r w:rsidRPr="004965B8">
              <w:rPr>
                <w:rFonts w:ascii="Times New Roman" w:eastAsia="Times New Roman" w:hAnsi="Times New Roman" w:cs="Times New Roman"/>
                <w:spacing w:val="-2"/>
                <w:sz w:val="24"/>
              </w:rPr>
              <w:t xml:space="preserve"> </w:t>
            </w:r>
            <w:r w:rsidRPr="004965B8">
              <w:rPr>
                <w:rFonts w:ascii="Times New Roman" w:eastAsia="Times New Roman" w:hAnsi="Times New Roman" w:cs="Times New Roman"/>
                <w:sz w:val="24"/>
              </w:rPr>
              <w:t>М.</w:t>
            </w:r>
            <w:r w:rsidRPr="004965B8">
              <w:rPr>
                <w:rFonts w:ascii="Times New Roman" w:eastAsia="Times New Roman" w:hAnsi="Times New Roman" w:cs="Times New Roman"/>
                <w:spacing w:val="-1"/>
                <w:sz w:val="24"/>
              </w:rPr>
              <w:t xml:space="preserve"> </w:t>
            </w:r>
            <w:r w:rsidRPr="004965B8">
              <w:rPr>
                <w:rFonts w:ascii="Times New Roman" w:eastAsia="Times New Roman" w:hAnsi="Times New Roman" w:cs="Times New Roman"/>
                <w:sz w:val="24"/>
              </w:rPr>
              <w:t>Бондаренко</w:t>
            </w:r>
          </w:p>
        </w:tc>
        <w:tc>
          <w:tcPr>
            <w:tcW w:w="4536" w:type="dxa"/>
          </w:tcPr>
          <w:p w:rsidR="00C02538" w:rsidRPr="004965B8" w:rsidRDefault="00C02538" w:rsidP="005A3A16">
            <w:pPr>
              <w:shd w:val="clear" w:color="auto" w:fill="FFFFFF" w:themeFill="background1"/>
              <w:spacing w:line="268" w:lineRule="exact"/>
              <w:rPr>
                <w:rFonts w:ascii="Times New Roman" w:eastAsia="Times New Roman" w:hAnsi="Times New Roman" w:cs="Times New Roman"/>
                <w:sz w:val="24"/>
              </w:rPr>
            </w:pPr>
            <w:r w:rsidRPr="004965B8">
              <w:rPr>
                <w:rFonts w:ascii="Times New Roman" w:eastAsia="Times New Roman" w:hAnsi="Times New Roman" w:cs="Times New Roman"/>
                <w:sz w:val="24"/>
              </w:rPr>
              <w:t>Экологические</w:t>
            </w:r>
            <w:r w:rsidRPr="004965B8">
              <w:rPr>
                <w:rFonts w:ascii="Times New Roman" w:eastAsia="Times New Roman" w:hAnsi="Times New Roman" w:cs="Times New Roman"/>
                <w:spacing w:val="-2"/>
                <w:sz w:val="24"/>
              </w:rPr>
              <w:t xml:space="preserve"> </w:t>
            </w:r>
            <w:r w:rsidRPr="004965B8">
              <w:rPr>
                <w:rFonts w:ascii="Times New Roman" w:eastAsia="Times New Roman" w:hAnsi="Times New Roman" w:cs="Times New Roman"/>
                <w:sz w:val="24"/>
              </w:rPr>
              <w:t>занятия с</w:t>
            </w:r>
            <w:r w:rsidRPr="004965B8">
              <w:rPr>
                <w:rFonts w:ascii="Times New Roman" w:eastAsia="Times New Roman" w:hAnsi="Times New Roman" w:cs="Times New Roman"/>
                <w:spacing w:val="-6"/>
                <w:sz w:val="24"/>
              </w:rPr>
              <w:t xml:space="preserve"> </w:t>
            </w:r>
            <w:r w:rsidRPr="004965B8">
              <w:rPr>
                <w:rFonts w:ascii="Times New Roman" w:eastAsia="Times New Roman" w:hAnsi="Times New Roman" w:cs="Times New Roman"/>
                <w:sz w:val="24"/>
              </w:rPr>
              <w:t>детьми</w:t>
            </w:r>
          </w:p>
        </w:tc>
        <w:tc>
          <w:tcPr>
            <w:tcW w:w="2770" w:type="dxa"/>
          </w:tcPr>
          <w:p w:rsidR="00C02538" w:rsidRPr="004965B8" w:rsidRDefault="00C02538" w:rsidP="005A3A16">
            <w:pPr>
              <w:shd w:val="clear" w:color="auto" w:fill="FFFFFF" w:themeFill="background1"/>
              <w:spacing w:line="267" w:lineRule="exact"/>
              <w:rPr>
                <w:rFonts w:ascii="Times New Roman" w:eastAsia="Times New Roman" w:hAnsi="Times New Roman" w:cs="Times New Roman"/>
                <w:sz w:val="24"/>
              </w:rPr>
            </w:pPr>
            <w:r w:rsidRPr="004965B8">
              <w:rPr>
                <w:rFonts w:ascii="Times New Roman" w:eastAsia="Times New Roman" w:hAnsi="Times New Roman" w:cs="Times New Roman"/>
                <w:sz w:val="24"/>
              </w:rPr>
              <w:t>Воронеж</w:t>
            </w:r>
          </w:p>
          <w:p w:rsidR="00C02538" w:rsidRPr="004965B8" w:rsidRDefault="00C02538" w:rsidP="005A3A16">
            <w:pPr>
              <w:shd w:val="clear" w:color="auto" w:fill="FFFFFF" w:themeFill="background1"/>
              <w:spacing w:line="275" w:lineRule="exact"/>
              <w:rPr>
                <w:rFonts w:ascii="Times New Roman" w:eastAsia="Times New Roman" w:hAnsi="Times New Roman" w:cs="Times New Roman"/>
                <w:sz w:val="24"/>
              </w:rPr>
            </w:pPr>
            <w:r w:rsidRPr="004965B8">
              <w:rPr>
                <w:rFonts w:ascii="Times New Roman" w:eastAsia="Times New Roman" w:hAnsi="Times New Roman" w:cs="Times New Roman"/>
                <w:sz w:val="24"/>
              </w:rPr>
              <w:t>«Учитель»</w:t>
            </w:r>
            <w:r>
              <w:rPr>
                <w:rFonts w:ascii="Times New Roman" w:eastAsia="Times New Roman" w:hAnsi="Times New Roman" w:cs="Times New Roman"/>
                <w:sz w:val="24"/>
              </w:rPr>
              <w:t xml:space="preserve">, </w:t>
            </w:r>
            <w:r w:rsidRPr="004965B8">
              <w:rPr>
                <w:rFonts w:ascii="Times New Roman" w:eastAsia="Times New Roman" w:hAnsi="Times New Roman" w:cs="Times New Roman"/>
                <w:sz w:val="24"/>
              </w:rPr>
              <w:t>2002</w:t>
            </w:r>
          </w:p>
        </w:tc>
      </w:tr>
      <w:tr w:rsidR="00C02538" w:rsidTr="00C02538">
        <w:tc>
          <w:tcPr>
            <w:tcW w:w="2660" w:type="dxa"/>
          </w:tcPr>
          <w:p w:rsidR="00C02538" w:rsidRPr="004965B8" w:rsidRDefault="00C02538" w:rsidP="005A3A16">
            <w:pPr>
              <w:shd w:val="clear" w:color="auto" w:fill="FFFFFF" w:themeFill="background1"/>
              <w:spacing w:line="268" w:lineRule="exact"/>
              <w:rPr>
                <w:rFonts w:ascii="Times New Roman" w:eastAsia="Times New Roman" w:hAnsi="Times New Roman" w:cs="Times New Roman"/>
                <w:sz w:val="24"/>
              </w:rPr>
            </w:pPr>
            <w:r w:rsidRPr="004965B8">
              <w:rPr>
                <w:rFonts w:ascii="Times New Roman" w:eastAsia="Times New Roman" w:hAnsi="Times New Roman" w:cs="Times New Roman"/>
                <w:sz w:val="24"/>
              </w:rPr>
              <w:t>А. И. Иванова</w:t>
            </w:r>
          </w:p>
        </w:tc>
        <w:tc>
          <w:tcPr>
            <w:tcW w:w="4536" w:type="dxa"/>
          </w:tcPr>
          <w:p w:rsidR="00C02538" w:rsidRPr="00A33A40" w:rsidRDefault="00C02538" w:rsidP="005A3A16">
            <w:pPr>
              <w:shd w:val="clear" w:color="auto" w:fill="FFFFFF" w:themeFill="background1"/>
              <w:spacing w:line="267" w:lineRule="exact"/>
              <w:rPr>
                <w:rFonts w:ascii="Times New Roman" w:eastAsia="Times New Roman" w:hAnsi="Times New Roman" w:cs="Times New Roman"/>
                <w:sz w:val="24"/>
              </w:rPr>
            </w:pPr>
            <w:r w:rsidRPr="00A33A40">
              <w:rPr>
                <w:rFonts w:ascii="Times New Roman" w:eastAsia="Times New Roman" w:hAnsi="Times New Roman" w:cs="Times New Roman"/>
                <w:sz w:val="24"/>
              </w:rPr>
              <w:t>Мир</w:t>
            </w:r>
            <w:r w:rsidRPr="00A33A40">
              <w:rPr>
                <w:rFonts w:ascii="Times New Roman" w:eastAsia="Times New Roman" w:hAnsi="Times New Roman" w:cs="Times New Roman"/>
                <w:spacing w:val="53"/>
                <w:sz w:val="24"/>
              </w:rPr>
              <w:t xml:space="preserve"> </w:t>
            </w:r>
            <w:r w:rsidRPr="00A33A40">
              <w:rPr>
                <w:rFonts w:ascii="Times New Roman" w:eastAsia="Times New Roman" w:hAnsi="Times New Roman" w:cs="Times New Roman"/>
                <w:sz w:val="24"/>
              </w:rPr>
              <w:t>растений:</w:t>
            </w:r>
            <w:r>
              <w:rPr>
                <w:rFonts w:ascii="Times New Roman" w:eastAsia="Times New Roman" w:hAnsi="Times New Roman" w:cs="Times New Roman"/>
                <w:sz w:val="24"/>
              </w:rPr>
              <w:t xml:space="preserve"> </w:t>
            </w:r>
            <w:r w:rsidRPr="00A33A40">
              <w:rPr>
                <w:rFonts w:ascii="Times New Roman" w:eastAsia="Times New Roman" w:hAnsi="Times New Roman" w:cs="Times New Roman"/>
                <w:spacing w:val="-1"/>
                <w:sz w:val="24"/>
              </w:rPr>
              <w:t>Экологические</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pacing w:val="-1"/>
                <w:sz w:val="24"/>
              </w:rPr>
              <w:t>наблюдения</w:t>
            </w:r>
            <w:r w:rsidRPr="00A33A40">
              <w:rPr>
                <w:rFonts w:ascii="Times New Roman" w:eastAsia="Times New Roman" w:hAnsi="Times New Roman" w:cs="Times New Roman"/>
                <w:spacing w:val="-32"/>
                <w:sz w:val="24"/>
              </w:rPr>
              <w:t xml:space="preserve"> </w:t>
            </w:r>
            <w:r w:rsidRPr="00A33A40">
              <w:rPr>
                <w:rFonts w:ascii="Times New Roman" w:eastAsia="Times New Roman" w:hAnsi="Times New Roman" w:cs="Times New Roman"/>
                <w:sz w:val="24"/>
              </w:rPr>
              <w:t>и</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эксперименты</w:t>
            </w:r>
            <w:r w:rsidRPr="00A33A40">
              <w:rPr>
                <w:rFonts w:ascii="Times New Roman" w:eastAsia="Times New Roman" w:hAnsi="Times New Roman" w:cs="Times New Roman"/>
                <w:sz w:val="24"/>
              </w:rPr>
              <w:tab/>
              <w:t>в</w:t>
            </w:r>
          </w:p>
          <w:p w:rsidR="00C02538" w:rsidRPr="00A33A40" w:rsidRDefault="00C02538" w:rsidP="005A3A16">
            <w:pPr>
              <w:shd w:val="clear" w:color="auto" w:fill="FFFFFF" w:themeFill="background1"/>
              <w:spacing w:line="271" w:lineRule="exact"/>
              <w:rPr>
                <w:rFonts w:ascii="Times New Roman" w:eastAsia="Times New Roman" w:hAnsi="Times New Roman" w:cs="Times New Roman"/>
                <w:sz w:val="24"/>
              </w:rPr>
            </w:pPr>
            <w:r w:rsidRPr="00A33A40">
              <w:rPr>
                <w:rFonts w:ascii="Times New Roman" w:eastAsia="Times New Roman" w:hAnsi="Times New Roman" w:cs="Times New Roman"/>
                <w:sz w:val="24"/>
              </w:rPr>
              <w:t>детском</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саду</w:t>
            </w:r>
          </w:p>
        </w:tc>
        <w:tc>
          <w:tcPr>
            <w:tcW w:w="2770" w:type="dxa"/>
          </w:tcPr>
          <w:p w:rsidR="00C02538" w:rsidRPr="00A33A40" w:rsidRDefault="00C02538" w:rsidP="005A3A16">
            <w:pPr>
              <w:shd w:val="clear" w:color="auto" w:fill="FFFFFF" w:themeFill="background1"/>
              <w:spacing w:line="267" w:lineRule="exact"/>
              <w:rPr>
                <w:rFonts w:ascii="Times New Roman" w:eastAsia="Times New Roman" w:hAnsi="Times New Roman" w:cs="Times New Roman"/>
                <w:sz w:val="24"/>
              </w:rPr>
            </w:pPr>
            <w:r w:rsidRPr="00A33A40">
              <w:rPr>
                <w:rFonts w:ascii="Times New Roman" w:eastAsia="Times New Roman" w:hAnsi="Times New Roman" w:cs="Times New Roman"/>
                <w:sz w:val="24"/>
              </w:rPr>
              <w:t>Москва</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«Сфера»</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2010</w:t>
            </w:r>
          </w:p>
        </w:tc>
      </w:tr>
      <w:tr w:rsidR="00C02538" w:rsidTr="00C02538">
        <w:tc>
          <w:tcPr>
            <w:tcW w:w="2660" w:type="dxa"/>
          </w:tcPr>
          <w:p w:rsidR="00C02538" w:rsidRPr="00A33A40" w:rsidRDefault="00C02538" w:rsidP="005A3A16">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А. И. Иванова</w:t>
            </w:r>
          </w:p>
        </w:tc>
        <w:tc>
          <w:tcPr>
            <w:tcW w:w="4536" w:type="dxa"/>
          </w:tcPr>
          <w:p w:rsidR="00C02538" w:rsidRPr="00A33A40" w:rsidRDefault="00C02538" w:rsidP="005A3A16">
            <w:pPr>
              <w:shd w:val="clear" w:color="auto" w:fill="FFFFFF" w:themeFill="background1"/>
              <w:tabs>
                <w:tab w:val="left" w:pos="2170"/>
              </w:tabs>
              <w:spacing w:line="237" w:lineRule="auto"/>
              <w:ind w:right="100"/>
              <w:rPr>
                <w:rFonts w:ascii="Times New Roman" w:eastAsia="Times New Roman" w:hAnsi="Times New Roman" w:cs="Times New Roman"/>
                <w:sz w:val="24"/>
              </w:rPr>
            </w:pPr>
            <w:r w:rsidRPr="00A33A40">
              <w:rPr>
                <w:rFonts w:ascii="Times New Roman" w:eastAsia="Times New Roman" w:hAnsi="Times New Roman" w:cs="Times New Roman"/>
                <w:sz w:val="24"/>
              </w:rPr>
              <w:t>Экологические</w:t>
            </w:r>
            <w:r w:rsidRPr="00A33A40">
              <w:rPr>
                <w:rFonts w:ascii="Times New Roman" w:eastAsia="Times New Roman" w:hAnsi="Times New Roman" w:cs="Times New Roman"/>
                <w:sz w:val="24"/>
              </w:rPr>
              <w:tab/>
              <w:t>наблюдения</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и</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эксперименты</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в</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детском</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саду</w:t>
            </w:r>
          </w:p>
        </w:tc>
        <w:tc>
          <w:tcPr>
            <w:tcW w:w="2770" w:type="dxa"/>
          </w:tcPr>
          <w:p w:rsidR="00C02538" w:rsidRPr="00A33A40" w:rsidRDefault="00C02538" w:rsidP="005A3A16">
            <w:pPr>
              <w:shd w:val="clear" w:color="auto" w:fill="FFFFFF" w:themeFill="background1"/>
              <w:spacing w:line="267" w:lineRule="exact"/>
              <w:rPr>
                <w:rFonts w:ascii="Times New Roman" w:eastAsia="Times New Roman" w:hAnsi="Times New Roman" w:cs="Times New Roman"/>
                <w:sz w:val="24"/>
              </w:rPr>
            </w:pPr>
            <w:r w:rsidRPr="00A33A40">
              <w:rPr>
                <w:rFonts w:ascii="Times New Roman" w:eastAsia="Times New Roman" w:hAnsi="Times New Roman" w:cs="Times New Roman"/>
                <w:sz w:val="24"/>
              </w:rPr>
              <w:t>Москва</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«Сфера»</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2009</w:t>
            </w:r>
          </w:p>
        </w:tc>
      </w:tr>
      <w:tr w:rsidR="00C02538" w:rsidTr="00C02538">
        <w:tc>
          <w:tcPr>
            <w:tcW w:w="2660" w:type="dxa"/>
          </w:tcPr>
          <w:p w:rsidR="00C02538" w:rsidRPr="00A33A40" w:rsidRDefault="00C02538" w:rsidP="005A3A16">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О.А.Соломенникова</w:t>
            </w:r>
          </w:p>
        </w:tc>
        <w:tc>
          <w:tcPr>
            <w:tcW w:w="4536" w:type="dxa"/>
          </w:tcPr>
          <w:p w:rsidR="00C02538" w:rsidRPr="00A33A40" w:rsidRDefault="00C02538" w:rsidP="005A3A16">
            <w:pPr>
              <w:shd w:val="clear" w:color="auto" w:fill="FFFFFF" w:themeFill="background1"/>
              <w:tabs>
                <w:tab w:val="left" w:pos="1491"/>
                <w:tab w:val="left" w:pos="2170"/>
                <w:tab w:val="left" w:pos="2264"/>
              </w:tabs>
              <w:ind w:right="-15"/>
              <w:rPr>
                <w:rFonts w:ascii="Times New Roman" w:eastAsia="Times New Roman" w:hAnsi="Times New Roman" w:cs="Times New Roman"/>
                <w:sz w:val="24"/>
              </w:rPr>
            </w:pPr>
            <w:r w:rsidRPr="00A33A40">
              <w:rPr>
                <w:rFonts w:ascii="Times New Roman" w:eastAsia="Times New Roman" w:hAnsi="Times New Roman" w:cs="Times New Roman"/>
                <w:sz w:val="24"/>
              </w:rPr>
              <w:t>Занятия</w:t>
            </w:r>
            <w:r w:rsidRPr="00A33A40">
              <w:rPr>
                <w:rFonts w:ascii="Times New Roman" w:eastAsia="Times New Roman" w:hAnsi="Times New Roman" w:cs="Times New Roman"/>
                <w:sz w:val="24"/>
              </w:rPr>
              <w:tab/>
              <w:t>по</w:t>
            </w:r>
            <w:r w:rsidRPr="00A33A40">
              <w:rPr>
                <w:rFonts w:ascii="Times New Roman" w:eastAsia="Times New Roman" w:hAnsi="Times New Roman" w:cs="Times New Roman"/>
                <w:sz w:val="24"/>
              </w:rPr>
              <w:tab/>
            </w:r>
            <w:r w:rsidRPr="00A33A40">
              <w:rPr>
                <w:rFonts w:ascii="Times New Roman" w:eastAsia="Times New Roman" w:hAnsi="Times New Roman" w:cs="Times New Roman"/>
                <w:sz w:val="24"/>
              </w:rPr>
              <w:tab/>
              <w:t>формированию</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элементарных</w:t>
            </w:r>
            <w:r w:rsidRPr="00A33A40">
              <w:rPr>
                <w:rFonts w:ascii="Times New Roman" w:eastAsia="Times New Roman" w:hAnsi="Times New Roman" w:cs="Times New Roman"/>
                <w:sz w:val="24"/>
              </w:rPr>
              <w:tab/>
            </w:r>
            <w:r w:rsidRPr="00A33A40">
              <w:rPr>
                <w:rFonts w:ascii="Times New Roman" w:eastAsia="Times New Roman" w:hAnsi="Times New Roman" w:cs="Times New Roman"/>
                <w:sz w:val="24"/>
              </w:rPr>
              <w:tab/>
              <w:t>экологических</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представлений</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в</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первой</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младшей</w:t>
            </w:r>
          </w:p>
          <w:p w:rsidR="00C02538" w:rsidRPr="00A33A40" w:rsidRDefault="00C02538" w:rsidP="005A3A16">
            <w:pPr>
              <w:shd w:val="clear" w:color="auto" w:fill="FFFFFF" w:themeFill="background1"/>
              <w:spacing w:line="274" w:lineRule="exact"/>
              <w:rPr>
                <w:rFonts w:ascii="Times New Roman" w:eastAsia="Times New Roman" w:hAnsi="Times New Roman" w:cs="Times New Roman"/>
                <w:sz w:val="24"/>
              </w:rPr>
            </w:pPr>
            <w:r w:rsidRPr="00A33A40">
              <w:rPr>
                <w:rFonts w:ascii="Times New Roman" w:eastAsia="Times New Roman" w:hAnsi="Times New Roman" w:cs="Times New Roman"/>
                <w:sz w:val="24"/>
              </w:rPr>
              <w:t>группе</w:t>
            </w:r>
          </w:p>
        </w:tc>
        <w:tc>
          <w:tcPr>
            <w:tcW w:w="2770" w:type="dxa"/>
          </w:tcPr>
          <w:p w:rsidR="00C02538" w:rsidRPr="00A33A40" w:rsidRDefault="00C02538" w:rsidP="005A3A16">
            <w:pPr>
              <w:shd w:val="clear" w:color="auto" w:fill="FFFFFF" w:themeFill="background1"/>
              <w:spacing w:line="267" w:lineRule="exact"/>
              <w:rPr>
                <w:rFonts w:ascii="Times New Roman" w:eastAsia="Times New Roman" w:hAnsi="Times New Roman" w:cs="Times New Roman"/>
                <w:sz w:val="24"/>
              </w:rPr>
            </w:pPr>
            <w:r w:rsidRPr="00A33A40">
              <w:rPr>
                <w:rFonts w:ascii="Times New Roman" w:eastAsia="Times New Roman" w:hAnsi="Times New Roman" w:cs="Times New Roman"/>
                <w:sz w:val="24"/>
              </w:rPr>
              <w:t>Москва</w:t>
            </w:r>
          </w:p>
          <w:p w:rsidR="00C02538" w:rsidRPr="00A33A40" w:rsidRDefault="00C02538" w:rsidP="005A3A16">
            <w:pPr>
              <w:shd w:val="clear" w:color="auto" w:fill="FFFFFF" w:themeFill="background1"/>
              <w:spacing w:line="275" w:lineRule="exact"/>
              <w:rPr>
                <w:rFonts w:ascii="Times New Roman" w:eastAsia="Times New Roman" w:hAnsi="Times New Roman" w:cs="Times New Roman"/>
                <w:sz w:val="24"/>
              </w:rPr>
            </w:pPr>
            <w:r w:rsidRPr="00A33A40">
              <w:rPr>
                <w:rFonts w:ascii="Times New Roman" w:eastAsia="Times New Roman" w:hAnsi="Times New Roman" w:cs="Times New Roman"/>
                <w:sz w:val="24"/>
              </w:rPr>
              <w:t>«Мозайка»</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2010</w:t>
            </w:r>
          </w:p>
        </w:tc>
      </w:tr>
      <w:tr w:rsidR="00C02538" w:rsidTr="00C02538">
        <w:tc>
          <w:tcPr>
            <w:tcW w:w="2660" w:type="dxa"/>
          </w:tcPr>
          <w:p w:rsidR="00C02538" w:rsidRPr="00A33A40" w:rsidRDefault="00C02538" w:rsidP="005A3A16">
            <w:pPr>
              <w:shd w:val="clear" w:color="auto" w:fill="FFFFFF" w:themeFill="background1"/>
              <w:spacing w:line="263" w:lineRule="exact"/>
              <w:rPr>
                <w:rFonts w:ascii="Times New Roman" w:eastAsia="Times New Roman" w:hAnsi="Times New Roman" w:cs="Times New Roman"/>
                <w:sz w:val="24"/>
              </w:rPr>
            </w:pPr>
            <w:r w:rsidRPr="00A33A40">
              <w:rPr>
                <w:rFonts w:ascii="Times New Roman" w:eastAsia="Times New Roman" w:hAnsi="Times New Roman" w:cs="Times New Roman"/>
                <w:sz w:val="24"/>
              </w:rPr>
              <w:t>Е.А.Янушко</w:t>
            </w:r>
          </w:p>
        </w:tc>
        <w:tc>
          <w:tcPr>
            <w:tcW w:w="4536" w:type="dxa"/>
          </w:tcPr>
          <w:p w:rsidR="00C02538" w:rsidRPr="00A33A40" w:rsidRDefault="00C02538" w:rsidP="005A3A16">
            <w:pPr>
              <w:shd w:val="clear" w:color="auto" w:fill="FFFFFF" w:themeFill="background1"/>
              <w:ind w:right="101"/>
              <w:rPr>
                <w:rFonts w:ascii="Times New Roman" w:eastAsia="Times New Roman" w:hAnsi="Times New Roman" w:cs="Times New Roman"/>
                <w:sz w:val="24"/>
              </w:rPr>
            </w:pPr>
            <w:r w:rsidRPr="00A33A40">
              <w:rPr>
                <w:rFonts w:ascii="Times New Roman" w:eastAsia="Times New Roman" w:hAnsi="Times New Roman" w:cs="Times New Roman"/>
                <w:sz w:val="24"/>
              </w:rPr>
              <w:t>Сенсорное</w:t>
            </w:r>
            <w:r w:rsidRPr="00A33A40">
              <w:rPr>
                <w:rFonts w:ascii="Times New Roman" w:eastAsia="Times New Roman" w:hAnsi="Times New Roman" w:cs="Times New Roman"/>
                <w:spacing w:val="11"/>
                <w:sz w:val="24"/>
              </w:rPr>
              <w:t xml:space="preserve"> </w:t>
            </w:r>
            <w:r w:rsidRPr="00A33A40">
              <w:rPr>
                <w:rFonts w:ascii="Times New Roman" w:eastAsia="Times New Roman" w:hAnsi="Times New Roman" w:cs="Times New Roman"/>
                <w:sz w:val="24"/>
              </w:rPr>
              <w:t>развитие</w:t>
            </w:r>
            <w:r w:rsidRPr="00A33A40">
              <w:rPr>
                <w:rFonts w:ascii="Times New Roman" w:eastAsia="Times New Roman" w:hAnsi="Times New Roman" w:cs="Times New Roman"/>
                <w:spacing w:val="7"/>
                <w:sz w:val="24"/>
              </w:rPr>
              <w:t xml:space="preserve"> </w:t>
            </w:r>
            <w:r w:rsidRPr="00A33A40">
              <w:rPr>
                <w:rFonts w:ascii="Times New Roman" w:eastAsia="Times New Roman" w:hAnsi="Times New Roman" w:cs="Times New Roman"/>
                <w:sz w:val="24"/>
              </w:rPr>
              <w:t>детей</w:t>
            </w:r>
            <w:r w:rsidRPr="00A33A40">
              <w:rPr>
                <w:rFonts w:ascii="Times New Roman" w:eastAsia="Times New Roman" w:hAnsi="Times New Roman" w:cs="Times New Roman"/>
                <w:spacing w:val="12"/>
                <w:sz w:val="24"/>
              </w:rPr>
              <w:t xml:space="preserve"> </w:t>
            </w:r>
            <w:r w:rsidRPr="00A33A40">
              <w:rPr>
                <w:rFonts w:ascii="Times New Roman" w:eastAsia="Times New Roman" w:hAnsi="Times New Roman" w:cs="Times New Roman"/>
                <w:sz w:val="24"/>
              </w:rPr>
              <w:t>раннего</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возраста</w:t>
            </w:r>
          </w:p>
        </w:tc>
        <w:tc>
          <w:tcPr>
            <w:tcW w:w="2770" w:type="dxa"/>
          </w:tcPr>
          <w:p w:rsidR="00C02538" w:rsidRPr="00A33A40" w:rsidRDefault="00C02538" w:rsidP="005A3A16">
            <w:pPr>
              <w:shd w:val="clear" w:color="auto" w:fill="FFFFFF" w:themeFill="background1"/>
              <w:spacing w:line="263" w:lineRule="exact"/>
              <w:rPr>
                <w:rFonts w:ascii="Times New Roman" w:eastAsia="Times New Roman" w:hAnsi="Times New Roman" w:cs="Times New Roman"/>
                <w:sz w:val="24"/>
              </w:rPr>
            </w:pPr>
            <w:r w:rsidRPr="00A33A40">
              <w:rPr>
                <w:rFonts w:ascii="Times New Roman" w:eastAsia="Times New Roman" w:hAnsi="Times New Roman" w:cs="Times New Roman"/>
                <w:sz w:val="24"/>
              </w:rPr>
              <w:t>Москва</w:t>
            </w:r>
            <w:r>
              <w:rPr>
                <w:rFonts w:ascii="Times New Roman" w:eastAsia="Times New Roman" w:hAnsi="Times New Roman" w:cs="Times New Roman"/>
                <w:sz w:val="24"/>
              </w:rPr>
              <w:t xml:space="preserve"> </w:t>
            </w:r>
            <w:r w:rsidRPr="00A33A40">
              <w:rPr>
                <w:rFonts w:ascii="Times New Roman" w:eastAsia="Times New Roman" w:hAnsi="Times New Roman" w:cs="Times New Roman"/>
                <w:spacing w:val="-1"/>
                <w:sz w:val="24"/>
              </w:rPr>
              <w:t>«Мозайка-</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Синтез»</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2013</w:t>
            </w:r>
          </w:p>
        </w:tc>
      </w:tr>
      <w:tr w:rsidR="00C02538" w:rsidTr="00C02538">
        <w:tc>
          <w:tcPr>
            <w:tcW w:w="2660" w:type="dxa"/>
          </w:tcPr>
          <w:p w:rsidR="00C02538" w:rsidRPr="00C02538" w:rsidRDefault="00C02538" w:rsidP="00261B76">
            <w:pPr>
              <w:widowControl w:val="0"/>
              <w:tabs>
                <w:tab w:val="left" w:pos="142"/>
              </w:tabs>
              <w:autoSpaceDE w:val="0"/>
              <w:autoSpaceDN w:val="0"/>
              <w:spacing w:line="360" w:lineRule="auto"/>
              <w:jc w:val="both"/>
              <w:rPr>
                <w:rFonts w:ascii="Times New Roman" w:eastAsia="Times New Roman" w:hAnsi="Times New Roman" w:cs="Times New Roman"/>
                <w:sz w:val="28"/>
                <w:szCs w:val="24"/>
              </w:rPr>
            </w:pPr>
            <w:r w:rsidRPr="00C02538">
              <w:rPr>
                <w:rFonts w:ascii="Times New Roman" w:eastAsia="Times New Roman" w:hAnsi="Times New Roman" w:cs="Times New Roman"/>
                <w:sz w:val="24"/>
                <w:szCs w:val="24"/>
              </w:rPr>
              <w:t>Л.А.Парамонова</w:t>
            </w:r>
          </w:p>
        </w:tc>
        <w:tc>
          <w:tcPr>
            <w:tcW w:w="4536" w:type="dxa"/>
          </w:tcPr>
          <w:p w:rsidR="00C02538" w:rsidRPr="00C02538" w:rsidRDefault="00C02538" w:rsidP="00C02538">
            <w:pPr>
              <w:widowControl w:val="0"/>
              <w:tabs>
                <w:tab w:val="left" w:pos="142"/>
              </w:tabs>
              <w:autoSpaceDE w:val="0"/>
              <w:autoSpaceDN w:val="0"/>
              <w:jc w:val="both"/>
              <w:rPr>
                <w:rFonts w:ascii="Times New Roman" w:eastAsia="Times New Roman" w:hAnsi="Times New Roman" w:cs="Times New Roman"/>
                <w:sz w:val="24"/>
                <w:szCs w:val="24"/>
              </w:rPr>
            </w:pPr>
            <w:r w:rsidRPr="00C02538">
              <w:rPr>
                <w:rFonts w:ascii="Times New Roman" w:eastAsia="Times New Roman" w:hAnsi="Times New Roman" w:cs="Times New Roman"/>
                <w:sz w:val="24"/>
                <w:szCs w:val="24"/>
              </w:rPr>
              <w:t>Развивающие занятияс детьми 2-3 лет</w:t>
            </w:r>
          </w:p>
        </w:tc>
        <w:tc>
          <w:tcPr>
            <w:tcW w:w="2770" w:type="dxa"/>
          </w:tcPr>
          <w:p w:rsidR="00C02538" w:rsidRPr="00C02538" w:rsidRDefault="00C02538" w:rsidP="00C02538">
            <w:pPr>
              <w:widowControl w:val="0"/>
              <w:tabs>
                <w:tab w:val="left" w:pos="142"/>
              </w:tabs>
              <w:autoSpaceDE w:val="0"/>
              <w:autoSpaceDN w:val="0"/>
              <w:jc w:val="both"/>
              <w:rPr>
                <w:rFonts w:ascii="Times New Roman" w:eastAsia="Times New Roman" w:hAnsi="Times New Roman" w:cs="Times New Roman"/>
                <w:sz w:val="24"/>
                <w:szCs w:val="24"/>
              </w:rPr>
            </w:pPr>
            <w:r w:rsidRPr="00C02538">
              <w:rPr>
                <w:rFonts w:ascii="Times New Roman" w:eastAsia="Times New Roman" w:hAnsi="Times New Roman" w:cs="Times New Roman"/>
                <w:sz w:val="24"/>
                <w:szCs w:val="24"/>
              </w:rPr>
              <w:t>М:ОЛМА Медиа групп,2009</w:t>
            </w:r>
          </w:p>
        </w:tc>
      </w:tr>
      <w:tr w:rsidR="00C02538" w:rsidTr="00C02538">
        <w:tc>
          <w:tcPr>
            <w:tcW w:w="2660" w:type="dxa"/>
          </w:tcPr>
          <w:p w:rsidR="00C02538" w:rsidRPr="00C02538" w:rsidRDefault="00C02538" w:rsidP="00261B76">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О.Н. Земцова </w:t>
            </w:r>
          </w:p>
        </w:tc>
        <w:tc>
          <w:tcPr>
            <w:tcW w:w="4536" w:type="dxa"/>
          </w:tcPr>
          <w:p w:rsidR="00C02538" w:rsidRPr="00C02538" w:rsidRDefault="00C02538" w:rsidP="00C02538">
            <w:pPr>
              <w:widowControl w:val="0"/>
              <w:tabs>
                <w:tab w:val="left" w:pos="142"/>
              </w:tabs>
              <w:autoSpaceDE w:val="0"/>
              <w:autoSpaceDN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Серия «Умные книжки»</w:t>
            </w:r>
          </w:p>
        </w:tc>
        <w:tc>
          <w:tcPr>
            <w:tcW w:w="2770" w:type="dxa"/>
          </w:tcPr>
          <w:p w:rsidR="00C02538" w:rsidRPr="00C02538" w:rsidRDefault="00C02538" w:rsidP="00C02538">
            <w:pPr>
              <w:widowControl w:val="0"/>
              <w:tabs>
                <w:tab w:val="left" w:pos="142"/>
              </w:tabs>
              <w:autoSpaceDE w:val="0"/>
              <w:autoSpaceDN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Азбука –Аттикус,2021г.</w:t>
            </w:r>
          </w:p>
        </w:tc>
      </w:tr>
      <w:tr w:rsidR="00C02538" w:rsidTr="00C02538">
        <w:tc>
          <w:tcPr>
            <w:tcW w:w="2660" w:type="dxa"/>
          </w:tcPr>
          <w:p w:rsidR="00C02538" w:rsidRDefault="00C02538" w:rsidP="00261B76">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Л.М.Павлова</w:t>
            </w:r>
          </w:p>
        </w:tc>
        <w:tc>
          <w:tcPr>
            <w:tcW w:w="4536" w:type="dxa"/>
          </w:tcPr>
          <w:p w:rsidR="00C02538" w:rsidRDefault="00C02538" w:rsidP="00C02538">
            <w:pPr>
              <w:widowControl w:val="0"/>
              <w:tabs>
                <w:tab w:val="left" w:pos="142"/>
              </w:tabs>
              <w:autoSpaceDE w:val="0"/>
              <w:autoSpaceDN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Знакомим малыша с окружающим миром</w:t>
            </w:r>
          </w:p>
        </w:tc>
        <w:tc>
          <w:tcPr>
            <w:tcW w:w="2770" w:type="dxa"/>
          </w:tcPr>
          <w:p w:rsidR="00C02538" w:rsidRDefault="00C02538" w:rsidP="00C02538">
            <w:pPr>
              <w:widowControl w:val="0"/>
              <w:tabs>
                <w:tab w:val="left" w:pos="142"/>
              </w:tabs>
              <w:autoSpaceDE w:val="0"/>
              <w:autoSpaceDN w:val="0"/>
              <w:jc w:val="both"/>
              <w:rPr>
                <w:rFonts w:ascii="Times New Roman" w:eastAsia="Times New Roman" w:hAnsi="Times New Roman" w:cs="Times New Roman"/>
                <w:sz w:val="24"/>
                <w:szCs w:val="24"/>
              </w:rPr>
            </w:pPr>
          </w:p>
        </w:tc>
      </w:tr>
      <w:tr w:rsidR="00C02538" w:rsidTr="00C02538">
        <w:tc>
          <w:tcPr>
            <w:tcW w:w="2660" w:type="dxa"/>
          </w:tcPr>
          <w:p w:rsidR="00C02538" w:rsidRPr="00A33A40" w:rsidRDefault="00C02538" w:rsidP="005A3A16">
            <w:pPr>
              <w:shd w:val="clear" w:color="auto" w:fill="FFFFFF" w:themeFill="background1"/>
              <w:spacing w:line="264" w:lineRule="exact"/>
              <w:rPr>
                <w:rFonts w:ascii="Times New Roman" w:eastAsia="Times New Roman" w:hAnsi="Times New Roman" w:cs="Times New Roman"/>
                <w:sz w:val="24"/>
              </w:rPr>
            </w:pPr>
            <w:r w:rsidRPr="00A33A40">
              <w:rPr>
                <w:rFonts w:ascii="Times New Roman" w:eastAsia="Times New Roman" w:hAnsi="Times New Roman" w:cs="Times New Roman"/>
                <w:sz w:val="24"/>
              </w:rPr>
              <w:t>Шаехова</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Р.</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К.</w:t>
            </w:r>
          </w:p>
        </w:tc>
        <w:tc>
          <w:tcPr>
            <w:tcW w:w="4536" w:type="dxa"/>
          </w:tcPr>
          <w:p w:rsidR="00C02538" w:rsidRPr="00A33A40" w:rsidRDefault="00C02538" w:rsidP="004A25AD">
            <w:pPr>
              <w:shd w:val="clear" w:color="auto" w:fill="FFFFFF" w:themeFill="background1"/>
              <w:tabs>
                <w:tab w:val="left" w:pos="1450"/>
                <w:tab w:val="left" w:pos="2144"/>
              </w:tabs>
              <w:ind w:right="-15"/>
              <w:rPr>
                <w:rFonts w:ascii="Times New Roman" w:eastAsia="Times New Roman" w:hAnsi="Times New Roman" w:cs="Times New Roman"/>
                <w:sz w:val="24"/>
              </w:rPr>
            </w:pPr>
            <w:r w:rsidRPr="00A33A40">
              <w:rPr>
                <w:rFonts w:ascii="Times New Roman" w:eastAsia="Times New Roman" w:hAnsi="Times New Roman" w:cs="Times New Roman"/>
                <w:sz w:val="24"/>
              </w:rPr>
              <w:t>Региональная</w:t>
            </w:r>
            <w:r w:rsidRPr="00A33A40">
              <w:rPr>
                <w:rFonts w:ascii="Times New Roman" w:eastAsia="Times New Roman" w:hAnsi="Times New Roman" w:cs="Times New Roman"/>
                <w:sz w:val="24"/>
              </w:rPr>
              <w:tab/>
              <w:t>образовательная</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программадошкольного</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образования</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«СӨЕНЕЧ»</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w:t>
            </w:r>
            <w:r w:rsidR="004A25AD">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«РАДОСТЬ</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ПОЗНАНИЯ»</w:t>
            </w:r>
          </w:p>
        </w:tc>
        <w:tc>
          <w:tcPr>
            <w:tcW w:w="2770" w:type="dxa"/>
          </w:tcPr>
          <w:p w:rsidR="00C02538" w:rsidRPr="00A33A40" w:rsidRDefault="00C02538" w:rsidP="005A3A16">
            <w:pPr>
              <w:shd w:val="clear" w:color="auto" w:fill="FFFFFF" w:themeFill="background1"/>
              <w:spacing w:line="264" w:lineRule="exact"/>
              <w:rPr>
                <w:rFonts w:ascii="Times New Roman" w:eastAsia="Times New Roman" w:hAnsi="Times New Roman" w:cs="Times New Roman"/>
                <w:sz w:val="24"/>
              </w:rPr>
            </w:pPr>
            <w:r w:rsidRPr="00A33A40">
              <w:rPr>
                <w:rFonts w:ascii="Times New Roman" w:eastAsia="Times New Roman" w:hAnsi="Times New Roman" w:cs="Times New Roman"/>
                <w:sz w:val="24"/>
              </w:rPr>
              <w:t>РИЦ,</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196</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с. 2016 г.</w:t>
            </w:r>
          </w:p>
        </w:tc>
      </w:tr>
      <w:tr w:rsidR="004A25AD" w:rsidTr="00C02538">
        <w:tc>
          <w:tcPr>
            <w:tcW w:w="2660" w:type="dxa"/>
          </w:tcPr>
          <w:p w:rsidR="004A25AD" w:rsidRPr="00A33A40" w:rsidRDefault="004A25AD" w:rsidP="004A25AD">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Хәзрәтова,</w:t>
            </w:r>
            <w:r w:rsidRPr="00A33A40">
              <w:rPr>
                <w:rFonts w:ascii="Times New Roman" w:eastAsia="Times New Roman" w:hAnsi="Times New Roman" w:cs="Times New Roman"/>
                <w:spacing w:val="67"/>
                <w:sz w:val="24"/>
              </w:rPr>
              <w:t xml:space="preserve"> </w:t>
            </w:r>
            <w:r w:rsidRPr="00A33A40">
              <w:rPr>
                <w:rFonts w:ascii="Times New Roman" w:eastAsia="Times New Roman" w:hAnsi="Times New Roman" w:cs="Times New Roman"/>
                <w:sz w:val="24"/>
              </w:rPr>
              <w:t>З.Г.</w:t>
            </w:r>
          </w:p>
          <w:p w:rsidR="004A25AD" w:rsidRPr="00A33A40" w:rsidRDefault="004A25AD" w:rsidP="004A25AD">
            <w:pPr>
              <w:shd w:val="clear" w:color="auto" w:fill="FFFFFF" w:themeFill="background1"/>
              <w:tabs>
                <w:tab w:val="left" w:pos="2165"/>
              </w:tabs>
              <w:spacing w:before="4" w:line="237" w:lineRule="auto"/>
              <w:ind w:right="139"/>
              <w:rPr>
                <w:rFonts w:ascii="Times New Roman" w:eastAsia="Times New Roman" w:hAnsi="Times New Roman" w:cs="Times New Roman"/>
                <w:sz w:val="24"/>
              </w:rPr>
            </w:pPr>
            <w:r w:rsidRPr="00A33A40">
              <w:rPr>
                <w:rFonts w:ascii="Times New Roman" w:eastAsia="Times New Roman" w:hAnsi="Times New Roman" w:cs="Times New Roman"/>
                <w:sz w:val="24"/>
              </w:rPr>
              <w:lastRenderedPageBreak/>
              <w:t>Шәрәфетдинова,</w:t>
            </w:r>
            <w:r>
              <w:rPr>
                <w:rFonts w:ascii="Times New Roman" w:eastAsia="Times New Roman" w:hAnsi="Times New Roman" w:cs="Times New Roman"/>
                <w:sz w:val="24"/>
              </w:rPr>
              <w:t xml:space="preserve"> </w:t>
            </w:r>
            <w:r w:rsidRPr="00A33A40">
              <w:rPr>
                <w:rFonts w:ascii="Times New Roman" w:eastAsia="Times New Roman" w:hAnsi="Times New Roman" w:cs="Times New Roman"/>
                <w:spacing w:val="-1"/>
                <w:sz w:val="24"/>
              </w:rPr>
              <w:t>И.Җ.</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Хәбибулина</w:t>
            </w:r>
          </w:p>
        </w:tc>
        <w:tc>
          <w:tcPr>
            <w:tcW w:w="4536" w:type="dxa"/>
          </w:tcPr>
          <w:p w:rsidR="004A25AD" w:rsidRPr="00A33A40" w:rsidRDefault="004A25AD" w:rsidP="004A25AD">
            <w:pPr>
              <w:shd w:val="clear" w:color="auto" w:fill="FFFFFF" w:themeFill="background1"/>
              <w:spacing w:line="259" w:lineRule="exact"/>
              <w:ind w:right="-15"/>
              <w:rPr>
                <w:rFonts w:ascii="Times New Roman" w:eastAsia="Times New Roman" w:hAnsi="Times New Roman" w:cs="Times New Roman"/>
                <w:sz w:val="24"/>
              </w:rPr>
            </w:pPr>
            <w:r w:rsidRPr="00A33A40">
              <w:rPr>
                <w:rFonts w:ascii="Times New Roman" w:eastAsia="Times New Roman" w:hAnsi="Times New Roman" w:cs="Times New Roman"/>
                <w:sz w:val="24"/>
              </w:rPr>
              <w:lastRenderedPageBreak/>
              <w:t>«Туган</w:t>
            </w:r>
            <w:r w:rsidRPr="00A33A40">
              <w:rPr>
                <w:rFonts w:ascii="Times New Roman" w:eastAsia="Times New Roman" w:hAnsi="Times New Roman" w:cs="Times New Roman"/>
                <w:spacing w:val="33"/>
                <w:sz w:val="24"/>
              </w:rPr>
              <w:t xml:space="preserve"> </w:t>
            </w:r>
            <w:r w:rsidRPr="00A33A40">
              <w:rPr>
                <w:rFonts w:ascii="Times New Roman" w:eastAsia="Times New Roman" w:hAnsi="Times New Roman" w:cs="Times New Roman"/>
                <w:sz w:val="24"/>
              </w:rPr>
              <w:t>телдә</w:t>
            </w:r>
            <w:r w:rsidRPr="00A33A40">
              <w:rPr>
                <w:rFonts w:ascii="Times New Roman" w:eastAsia="Times New Roman" w:hAnsi="Times New Roman" w:cs="Times New Roman"/>
                <w:spacing w:val="31"/>
                <w:sz w:val="24"/>
              </w:rPr>
              <w:t xml:space="preserve"> </w:t>
            </w:r>
            <w:r w:rsidRPr="00A33A40">
              <w:rPr>
                <w:rFonts w:ascii="Times New Roman" w:eastAsia="Times New Roman" w:hAnsi="Times New Roman" w:cs="Times New Roman"/>
                <w:sz w:val="24"/>
              </w:rPr>
              <w:t>сөйләшәбез:</w:t>
            </w:r>
            <w:r w:rsidRPr="00A33A40">
              <w:rPr>
                <w:rFonts w:ascii="Times New Roman" w:eastAsia="Times New Roman" w:hAnsi="Times New Roman" w:cs="Times New Roman"/>
                <w:spacing w:val="33"/>
                <w:sz w:val="24"/>
              </w:rPr>
              <w:t xml:space="preserve"> </w:t>
            </w:r>
            <w:r w:rsidRPr="00A33A40">
              <w:rPr>
                <w:rFonts w:ascii="Times New Roman" w:eastAsia="Times New Roman" w:hAnsi="Times New Roman" w:cs="Times New Roman"/>
                <w:sz w:val="24"/>
              </w:rPr>
              <w:t>методик</w:t>
            </w:r>
          </w:p>
          <w:p w:rsidR="004A25AD" w:rsidRPr="00A33A40" w:rsidRDefault="004A25AD" w:rsidP="004A25AD">
            <w:pPr>
              <w:shd w:val="clear" w:color="auto" w:fill="FFFFFF" w:themeFill="background1"/>
              <w:spacing w:before="2"/>
              <w:rPr>
                <w:rFonts w:ascii="Times New Roman" w:eastAsia="Times New Roman" w:hAnsi="Times New Roman" w:cs="Times New Roman"/>
                <w:sz w:val="24"/>
              </w:rPr>
            </w:pPr>
            <w:r w:rsidRPr="00A33A40">
              <w:rPr>
                <w:rFonts w:ascii="Times New Roman" w:eastAsia="Times New Roman" w:hAnsi="Times New Roman" w:cs="Times New Roman"/>
                <w:sz w:val="24"/>
              </w:rPr>
              <w:lastRenderedPageBreak/>
              <w:t>кулланма»</w:t>
            </w:r>
          </w:p>
        </w:tc>
        <w:tc>
          <w:tcPr>
            <w:tcW w:w="2770" w:type="dxa"/>
          </w:tcPr>
          <w:p w:rsidR="004A25AD" w:rsidRPr="00A33A40" w:rsidRDefault="004A25AD" w:rsidP="004A25AD">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lastRenderedPageBreak/>
              <w:t>Казань-191 с. 2012</w:t>
            </w:r>
          </w:p>
        </w:tc>
      </w:tr>
      <w:tr w:rsidR="004A25AD" w:rsidTr="00C02538">
        <w:tc>
          <w:tcPr>
            <w:tcW w:w="2660" w:type="dxa"/>
          </w:tcPr>
          <w:p w:rsidR="004A25AD" w:rsidRPr="00A33A40" w:rsidRDefault="004A25AD" w:rsidP="004A25AD">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lastRenderedPageBreak/>
              <w:t>КГПУ</w:t>
            </w:r>
          </w:p>
        </w:tc>
        <w:tc>
          <w:tcPr>
            <w:tcW w:w="4536" w:type="dxa"/>
          </w:tcPr>
          <w:p w:rsidR="004A25AD" w:rsidRPr="00A33A40" w:rsidRDefault="004A25AD" w:rsidP="004A25AD">
            <w:pPr>
              <w:shd w:val="clear" w:color="auto" w:fill="FFFFFF" w:themeFill="background1"/>
              <w:tabs>
                <w:tab w:val="left" w:pos="0"/>
              </w:tabs>
              <w:spacing w:line="259" w:lineRule="exact"/>
              <w:jc w:val="both"/>
              <w:rPr>
                <w:rFonts w:ascii="Times New Roman" w:eastAsia="Times New Roman" w:hAnsi="Times New Roman" w:cs="Times New Roman"/>
                <w:sz w:val="24"/>
              </w:rPr>
            </w:pPr>
            <w:r w:rsidRPr="00A33A40">
              <w:rPr>
                <w:rFonts w:ascii="Times New Roman" w:eastAsia="Times New Roman" w:hAnsi="Times New Roman" w:cs="Times New Roman"/>
                <w:sz w:val="24"/>
              </w:rPr>
              <w:t>«Родной</w:t>
            </w:r>
            <w:r w:rsidRPr="00A33A40">
              <w:rPr>
                <w:rFonts w:ascii="Times New Roman" w:eastAsia="Times New Roman" w:hAnsi="Times New Roman" w:cs="Times New Roman"/>
                <w:spacing w:val="51"/>
                <w:sz w:val="24"/>
              </w:rPr>
              <w:t xml:space="preserve"> </w:t>
            </w:r>
            <w:r w:rsidRPr="00A33A40">
              <w:rPr>
                <w:rFonts w:ascii="Times New Roman" w:eastAsia="Times New Roman" w:hAnsi="Times New Roman" w:cs="Times New Roman"/>
                <w:sz w:val="24"/>
              </w:rPr>
              <w:t>свой</w:t>
            </w:r>
            <w:r w:rsidRPr="00A33A40">
              <w:rPr>
                <w:rFonts w:ascii="Times New Roman" w:eastAsia="Times New Roman" w:hAnsi="Times New Roman" w:cs="Times New Roman"/>
                <w:spacing w:val="51"/>
                <w:sz w:val="24"/>
              </w:rPr>
              <w:t xml:space="preserve"> </w:t>
            </w:r>
            <w:r w:rsidRPr="00A33A40">
              <w:rPr>
                <w:rFonts w:ascii="Times New Roman" w:eastAsia="Times New Roman" w:hAnsi="Times New Roman" w:cs="Times New Roman"/>
                <w:sz w:val="24"/>
              </w:rPr>
              <w:t>край</w:t>
            </w:r>
            <w:r w:rsidRPr="00A33A40">
              <w:rPr>
                <w:rFonts w:ascii="Times New Roman" w:eastAsia="Times New Roman" w:hAnsi="Times New Roman" w:cs="Times New Roman"/>
                <w:spacing w:val="55"/>
                <w:sz w:val="24"/>
              </w:rPr>
              <w:t xml:space="preserve"> </w:t>
            </w:r>
            <w:r w:rsidRPr="00A33A40">
              <w:rPr>
                <w:rFonts w:ascii="Times New Roman" w:eastAsia="Times New Roman" w:hAnsi="Times New Roman" w:cs="Times New Roman"/>
                <w:sz w:val="24"/>
              </w:rPr>
              <w:t>люби</w:t>
            </w:r>
            <w:r w:rsidRPr="00A33A40">
              <w:rPr>
                <w:rFonts w:ascii="Times New Roman" w:eastAsia="Times New Roman" w:hAnsi="Times New Roman" w:cs="Times New Roman"/>
                <w:spacing w:val="52"/>
                <w:sz w:val="24"/>
              </w:rPr>
              <w:t xml:space="preserve"> </w:t>
            </w:r>
            <w:r w:rsidRPr="00A33A40">
              <w:rPr>
                <w:rFonts w:ascii="Times New Roman" w:eastAsia="Times New Roman" w:hAnsi="Times New Roman" w:cs="Times New Roman"/>
                <w:sz w:val="24"/>
              </w:rPr>
              <w:t>и</w:t>
            </w:r>
            <w:r w:rsidRPr="00A33A40">
              <w:rPr>
                <w:rFonts w:ascii="Times New Roman" w:eastAsia="Times New Roman" w:hAnsi="Times New Roman" w:cs="Times New Roman"/>
                <w:spacing w:val="50"/>
                <w:sz w:val="24"/>
              </w:rPr>
              <w:t xml:space="preserve"> </w:t>
            </w:r>
            <w:r w:rsidRPr="00A33A40">
              <w:rPr>
                <w:rFonts w:ascii="Times New Roman" w:eastAsia="Times New Roman" w:hAnsi="Times New Roman" w:cs="Times New Roman"/>
                <w:sz w:val="24"/>
              </w:rPr>
              <w:t>знай!:</w:t>
            </w:r>
          </w:p>
          <w:p w:rsidR="004A25AD" w:rsidRPr="00A33A40" w:rsidRDefault="004A25AD" w:rsidP="004A25AD">
            <w:pPr>
              <w:shd w:val="clear" w:color="auto" w:fill="FFFFFF" w:themeFill="background1"/>
              <w:tabs>
                <w:tab w:val="left" w:pos="0"/>
                <w:tab w:val="left" w:pos="2087"/>
                <w:tab w:val="left" w:pos="3584"/>
              </w:tabs>
              <w:spacing w:before="3"/>
              <w:ind w:right="-15"/>
              <w:jc w:val="both"/>
              <w:rPr>
                <w:rFonts w:ascii="Times New Roman" w:eastAsia="Times New Roman" w:hAnsi="Times New Roman" w:cs="Times New Roman"/>
                <w:sz w:val="24"/>
              </w:rPr>
            </w:pPr>
            <w:r w:rsidRPr="00A33A40">
              <w:rPr>
                <w:rFonts w:ascii="Times New Roman" w:eastAsia="Times New Roman" w:hAnsi="Times New Roman" w:cs="Times New Roman"/>
                <w:sz w:val="24"/>
              </w:rPr>
              <w:t>методическое</w:t>
            </w:r>
            <w:r w:rsidRPr="00A33A40">
              <w:rPr>
                <w:rFonts w:ascii="Times New Roman" w:eastAsia="Times New Roman" w:hAnsi="Times New Roman" w:cs="Times New Roman"/>
                <w:sz w:val="24"/>
              </w:rPr>
              <w:tab/>
              <w:t>пособие</w:t>
            </w:r>
            <w:r w:rsidRPr="00A33A40">
              <w:rPr>
                <w:rFonts w:ascii="Times New Roman" w:eastAsia="Times New Roman" w:hAnsi="Times New Roman" w:cs="Times New Roman"/>
                <w:sz w:val="24"/>
              </w:rPr>
              <w:tab/>
              <w:t>по</w:t>
            </w:r>
            <w:r w:rsidRPr="00A33A40">
              <w:rPr>
                <w:rFonts w:ascii="Times New Roman" w:eastAsia="Times New Roman" w:hAnsi="Times New Roman" w:cs="Times New Roman"/>
                <w:spacing w:val="-58"/>
                <w:sz w:val="24"/>
              </w:rPr>
              <w:t xml:space="preserve"> </w:t>
            </w:r>
            <w:r w:rsidRPr="00A33A40">
              <w:rPr>
                <w:rFonts w:ascii="Times New Roman" w:eastAsia="Times New Roman" w:hAnsi="Times New Roman" w:cs="Times New Roman"/>
                <w:sz w:val="24"/>
              </w:rPr>
              <w:t>формированию</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у</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дошкольников</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представлений</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о</w:t>
            </w:r>
            <w:r w:rsidRPr="00A33A40">
              <w:rPr>
                <w:rFonts w:ascii="Times New Roman" w:eastAsia="Times New Roman" w:hAnsi="Times New Roman" w:cs="Times New Roman"/>
                <w:spacing w:val="5"/>
                <w:sz w:val="24"/>
              </w:rPr>
              <w:t xml:space="preserve"> </w:t>
            </w:r>
            <w:r w:rsidRPr="00A33A40">
              <w:rPr>
                <w:rFonts w:ascii="Times New Roman" w:eastAsia="Times New Roman" w:hAnsi="Times New Roman" w:cs="Times New Roman"/>
                <w:sz w:val="24"/>
              </w:rPr>
              <w:t>родном</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крае</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w:t>
            </w:r>
          </w:p>
          <w:p w:rsidR="004A25AD" w:rsidRPr="00A33A40" w:rsidRDefault="004A25AD" w:rsidP="004A25AD">
            <w:pPr>
              <w:shd w:val="clear" w:color="auto" w:fill="FFFFFF" w:themeFill="background1"/>
              <w:tabs>
                <w:tab w:val="left" w:pos="0"/>
              </w:tabs>
              <w:spacing w:line="274" w:lineRule="exact"/>
              <w:rPr>
                <w:rFonts w:ascii="Times New Roman" w:eastAsia="Times New Roman" w:hAnsi="Times New Roman" w:cs="Times New Roman"/>
                <w:sz w:val="24"/>
              </w:rPr>
            </w:pPr>
            <w:r w:rsidRPr="00A33A40">
              <w:rPr>
                <w:rFonts w:ascii="Times New Roman" w:eastAsia="Times New Roman" w:hAnsi="Times New Roman" w:cs="Times New Roman"/>
                <w:sz w:val="24"/>
              </w:rPr>
              <w:t>Татарстане»</w:t>
            </w:r>
          </w:p>
        </w:tc>
        <w:tc>
          <w:tcPr>
            <w:tcW w:w="2770" w:type="dxa"/>
          </w:tcPr>
          <w:p w:rsidR="004A25AD" w:rsidRPr="00A33A40" w:rsidRDefault="004A25AD" w:rsidP="004A25AD">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-Казань2005</w:t>
            </w:r>
          </w:p>
        </w:tc>
      </w:tr>
      <w:tr w:rsidR="004A25AD" w:rsidTr="00C02538">
        <w:tc>
          <w:tcPr>
            <w:tcW w:w="2660" w:type="dxa"/>
          </w:tcPr>
          <w:p w:rsidR="004A25AD" w:rsidRDefault="004A25AD">
            <w:r w:rsidRPr="00853C4E">
              <w:t>Е.В.Колесникова</w:t>
            </w:r>
          </w:p>
        </w:tc>
        <w:tc>
          <w:tcPr>
            <w:tcW w:w="4536" w:type="dxa"/>
          </w:tcPr>
          <w:p w:rsidR="004A25AD" w:rsidRPr="003B02F6" w:rsidRDefault="004A25AD" w:rsidP="005A3A16">
            <w:pPr>
              <w:shd w:val="clear" w:color="auto" w:fill="FFFFFF" w:themeFill="background1"/>
              <w:ind w:right="-15"/>
              <w:jc w:val="both"/>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Математика</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для</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детей</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3—4</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лет.</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Метод.</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пособие</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к</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раб.</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тетради</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Я</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начинаю</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считать.</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Соответствует</w:t>
            </w:r>
          </w:p>
          <w:p w:rsidR="004A25AD" w:rsidRPr="003B02F6" w:rsidRDefault="004A25AD" w:rsidP="005A3A16">
            <w:pPr>
              <w:shd w:val="clear" w:color="auto" w:fill="FFFFFF" w:themeFill="background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ФГОС</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ДО</w:t>
            </w:r>
          </w:p>
        </w:tc>
        <w:tc>
          <w:tcPr>
            <w:tcW w:w="2770" w:type="dxa"/>
          </w:tcPr>
          <w:p w:rsidR="004A25AD" w:rsidRPr="003B02F6" w:rsidRDefault="004A25AD" w:rsidP="005A3A16">
            <w:pPr>
              <w:shd w:val="clear" w:color="auto" w:fill="FFFFFF" w:themeFill="background1"/>
              <w:tabs>
                <w:tab w:val="left" w:pos="724"/>
              </w:tabs>
              <w:spacing w:line="242" w:lineRule="auto"/>
              <w:ind w:right="637"/>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М.:</w:t>
            </w:r>
            <w:r w:rsidRPr="003B02F6">
              <w:rPr>
                <w:rFonts w:ascii="Times New Roman" w:eastAsia="Times New Roman" w:hAnsi="Times New Roman" w:cs="Times New Roman"/>
                <w:sz w:val="24"/>
                <w:szCs w:val="24"/>
              </w:rPr>
              <w:tab/>
              <w:t>ТЦ</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СФЕРА2016</w:t>
            </w:r>
          </w:p>
        </w:tc>
      </w:tr>
      <w:tr w:rsidR="004A25AD" w:rsidTr="00C02538">
        <w:tc>
          <w:tcPr>
            <w:tcW w:w="2660" w:type="dxa"/>
          </w:tcPr>
          <w:p w:rsidR="004A25AD" w:rsidRDefault="004A25AD">
            <w:r w:rsidRPr="00853C4E">
              <w:t>Е.В.Колесникова</w:t>
            </w:r>
          </w:p>
        </w:tc>
        <w:tc>
          <w:tcPr>
            <w:tcW w:w="4536" w:type="dxa"/>
          </w:tcPr>
          <w:p w:rsidR="004A25AD" w:rsidRPr="003B02F6" w:rsidRDefault="004A25AD" w:rsidP="005A3A16">
            <w:pPr>
              <w:shd w:val="clear" w:color="auto" w:fill="FFFFFF" w:themeFill="background1"/>
              <w:spacing w:line="237" w:lineRule="auto"/>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Я</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начинаю</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считать.</w:t>
            </w:r>
            <w:r w:rsidRPr="003B02F6">
              <w:rPr>
                <w:rFonts w:ascii="Times New Roman" w:eastAsia="Times New Roman" w:hAnsi="Times New Roman" w:cs="Times New Roman"/>
                <w:spacing w:val="61"/>
                <w:sz w:val="24"/>
                <w:szCs w:val="24"/>
              </w:rPr>
              <w:t xml:space="preserve"> </w:t>
            </w:r>
            <w:r w:rsidRPr="003B02F6">
              <w:rPr>
                <w:rFonts w:ascii="Times New Roman" w:eastAsia="Times New Roman" w:hAnsi="Times New Roman" w:cs="Times New Roman"/>
                <w:sz w:val="24"/>
                <w:szCs w:val="24"/>
              </w:rPr>
              <w:t>Математика</w:t>
            </w:r>
            <w:r w:rsidRPr="003B02F6">
              <w:rPr>
                <w:rFonts w:ascii="Times New Roman" w:eastAsia="Times New Roman" w:hAnsi="Times New Roman" w:cs="Times New Roman"/>
                <w:spacing w:val="-58"/>
                <w:sz w:val="24"/>
                <w:szCs w:val="24"/>
              </w:rPr>
              <w:t xml:space="preserve"> </w:t>
            </w:r>
            <w:r w:rsidRPr="003B02F6">
              <w:rPr>
                <w:rFonts w:ascii="Times New Roman" w:eastAsia="Times New Roman" w:hAnsi="Times New Roman" w:cs="Times New Roman"/>
                <w:sz w:val="24"/>
                <w:szCs w:val="24"/>
              </w:rPr>
              <w:t>для</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детей</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3—4</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лет.</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4-е</w:t>
            </w:r>
            <w:r w:rsidRPr="003B02F6">
              <w:rPr>
                <w:rFonts w:ascii="Times New Roman" w:eastAsia="Times New Roman" w:hAnsi="Times New Roman" w:cs="Times New Roman"/>
                <w:spacing w:val="-4"/>
                <w:sz w:val="24"/>
                <w:szCs w:val="24"/>
              </w:rPr>
              <w:t xml:space="preserve"> </w:t>
            </w:r>
            <w:r w:rsidRPr="003B02F6">
              <w:rPr>
                <w:rFonts w:ascii="Times New Roman" w:eastAsia="Times New Roman" w:hAnsi="Times New Roman" w:cs="Times New Roman"/>
                <w:sz w:val="24"/>
                <w:szCs w:val="24"/>
              </w:rPr>
              <w:t>изд.</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по</w:t>
            </w:r>
          </w:p>
          <w:p w:rsidR="004A25AD" w:rsidRPr="003B02F6" w:rsidRDefault="004A25AD" w:rsidP="005A3A16">
            <w:pPr>
              <w:shd w:val="clear" w:color="auto" w:fill="FFFFFF" w:themeFill="background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ФГОС</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ДО</w:t>
            </w:r>
          </w:p>
        </w:tc>
        <w:tc>
          <w:tcPr>
            <w:tcW w:w="2770" w:type="dxa"/>
          </w:tcPr>
          <w:p w:rsidR="004A25AD" w:rsidRPr="003B02F6" w:rsidRDefault="004A25AD" w:rsidP="005A3A16">
            <w:pPr>
              <w:shd w:val="clear" w:color="auto" w:fill="FFFFFF" w:themeFill="background1"/>
              <w:tabs>
                <w:tab w:val="left" w:pos="724"/>
              </w:tabs>
              <w:spacing w:line="237" w:lineRule="auto"/>
              <w:ind w:right="637"/>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М.:</w:t>
            </w:r>
            <w:r w:rsidRPr="003B02F6">
              <w:rPr>
                <w:rFonts w:ascii="Times New Roman" w:eastAsia="Times New Roman" w:hAnsi="Times New Roman" w:cs="Times New Roman"/>
                <w:sz w:val="24"/>
                <w:szCs w:val="24"/>
              </w:rPr>
              <w:tab/>
              <w:t>ТЦ</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СФЕРА2016</w:t>
            </w:r>
          </w:p>
        </w:tc>
      </w:tr>
      <w:tr w:rsidR="004A25AD" w:rsidTr="00C02538">
        <w:tc>
          <w:tcPr>
            <w:tcW w:w="2660" w:type="dxa"/>
          </w:tcPr>
          <w:p w:rsidR="004A25AD" w:rsidRDefault="004A25AD">
            <w:r w:rsidRPr="00853C4E">
              <w:t>Е.В.Колесникова</w:t>
            </w:r>
          </w:p>
        </w:tc>
        <w:tc>
          <w:tcPr>
            <w:tcW w:w="4536" w:type="dxa"/>
          </w:tcPr>
          <w:p w:rsidR="004A25AD" w:rsidRPr="003B02F6" w:rsidRDefault="004A25AD" w:rsidP="005A3A16">
            <w:pPr>
              <w:shd w:val="clear" w:color="auto" w:fill="FFFFFF" w:themeFill="background1"/>
              <w:ind w:right="-15"/>
              <w:jc w:val="both"/>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Математика</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для</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детей</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4—5</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лет:</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Метод.</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пособие</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к</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раб.</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тетради</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Я</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считаю</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до</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5.</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2-е</w:t>
            </w:r>
            <w:r w:rsidRPr="003B02F6">
              <w:rPr>
                <w:rFonts w:ascii="Times New Roman" w:eastAsia="Times New Roman" w:hAnsi="Times New Roman" w:cs="Times New Roman"/>
                <w:spacing w:val="-6"/>
                <w:sz w:val="24"/>
                <w:szCs w:val="24"/>
              </w:rPr>
              <w:t xml:space="preserve"> </w:t>
            </w:r>
            <w:r w:rsidRPr="003B02F6">
              <w:rPr>
                <w:rFonts w:ascii="Times New Roman" w:eastAsia="Times New Roman" w:hAnsi="Times New Roman" w:cs="Times New Roman"/>
                <w:sz w:val="24"/>
                <w:szCs w:val="24"/>
              </w:rPr>
              <w:t>изд.</w:t>
            </w:r>
            <w:r w:rsidRPr="003B02F6">
              <w:rPr>
                <w:rFonts w:ascii="Times New Roman" w:eastAsia="Times New Roman" w:hAnsi="Times New Roman" w:cs="Times New Roman"/>
                <w:spacing w:val="-4"/>
                <w:sz w:val="24"/>
                <w:szCs w:val="24"/>
              </w:rPr>
              <w:t xml:space="preserve"> </w:t>
            </w:r>
            <w:r w:rsidRPr="003B02F6">
              <w:rPr>
                <w:rFonts w:ascii="Times New Roman" w:eastAsia="Times New Roman" w:hAnsi="Times New Roman" w:cs="Times New Roman"/>
                <w:sz w:val="24"/>
                <w:szCs w:val="24"/>
              </w:rPr>
              <w:t>Соответствует</w:t>
            </w:r>
          </w:p>
          <w:p w:rsidR="004A25AD" w:rsidRPr="003B02F6" w:rsidRDefault="004A25AD" w:rsidP="005A3A16">
            <w:pPr>
              <w:shd w:val="clear" w:color="auto" w:fill="FFFFFF" w:themeFill="background1"/>
              <w:spacing w:line="274"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ФГОС</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ДО</w:t>
            </w:r>
          </w:p>
        </w:tc>
        <w:tc>
          <w:tcPr>
            <w:tcW w:w="2770" w:type="dxa"/>
          </w:tcPr>
          <w:p w:rsidR="004A25AD" w:rsidRPr="003B02F6" w:rsidRDefault="004A25AD" w:rsidP="005A3A16">
            <w:pPr>
              <w:shd w:val="clear" w:color="auto" w:fill="FFFFFF" w:themeFill="background1"/>
              <w:tabs>
                <w:tab w:val="left" w:pos="724"/>
              </w:tabs>
              <w:spacing w:line="237" w:lineRule="auto"/>
              <w:ind w:right="637"/>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М.:</w:t>
            </w:r>
            <w:r w:rsidRPr="003B02F6">
              <w:rPr>
                <w:rFonts w:ascii="Times New Roman" w:eastAsia="Times New Roman" w:hAnsi="Times New Roman" w:cs="Times New Roman"/>
                <w:sz w:val="24"/>
                <w:szCs w:val="24"/>
              </w:rPr>
              <w:tab/>
              <w:t>ТЦ</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СФЕРА2016</w:t>
            </w:r>
          </w:p>
        </w:tc>
      </w:tr>
      <w:tr w:rsidR="004A25AD" w:rsidTr="00C02538">
        <w:tc>
          <w:tcPr>
            <w:tcW w:w="2660" w:type="dxa"/>
          </w:tcPr>
          <w:p w:rsidR="004A25AD" w:rsidRDefault="004A25AD">
            <w:r w:rsidRPr="00853C4E">
              <w:t>Е.В.Колесникова</w:t>
            </w:r>
          </w:p>
        </w:tc>
        <w:tc>
          <w:tcPr>
            <w:tcW w:w="4536" w:type="dxa"/>
          </w:tcPr>
          <w:p w:rsidR="004A25AD" w:rsidRPr="003B02F6" w:rsidRDefault="004A25AD" w:rsidP="004A25AD">
            <w:pPr>
              <w:shd w:val="clear" w:color="auto" w:fill="FFFFFF" w:themeFill="background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Я</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считаю</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до</w:t>
            </w:r>
            <w:r w:rsidRPr="003B02F6">
              <w:rPr>
                <w:rFonts w:ascii="Times New Roman" w:eastAsia="Times New Roman" w:hAnsi="Times New Roman" w:cs="Times New Roman"/>
                <w:spacing w:val="14"/>
                <w:sz w:val="24"/>
                <w:szCs w:val="24"/>
              </w:rPr>
              <w:t xml:space="preserve"> </w:t>
            </w:r>
            <w:r w:rsidRPr="003B02F6">
              <w:rPr>
                <w:rFonts w:ascii="Times New Roman" w:eastAsia="Times New Roman" w:hAnsi="Times New Roman" w:cs="Times New Roman"/>
                <w:sz w:val="24"/>
                <w:szCs w:val="24"/>
              </w:rPr>
              <w:t>пяти.</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Математика</w:t>
            </w:r>
            <w:r w:rsidRPr="003B02F6">
              <w:rPr>
                <w:rFonts w:ascii="Times New Roman" w:eastAsia="Times New Roman" w:hAnsi="Times New Roman" w:cs="Times New Roman"/>
                <w:spacing w:val="5"/>
                <w:sz w:val="24"/>
                <w:szCs w:val="24"/>
              </w:rPr>
              <w:t xml:space="preserve"> </w:t>
            </w:r>
            <w:r w:rsidRPr="003B02F6">
              <w:rPr>
                <w:rFonts w:ascii="Times New Roman" w:eastAsia="Times New Roman" w:hAnsi="Times New Roman" w:cs="Times New Roman"/>
                <w:sz w:val="24"/>
                <w:szCs w:val="24"/>
              </w:rPr>
              <w:t>для</w:t>
            </w:r>
          </w:p>
          <w:p w:rsidR="004A25AD" w:rsidRPr="003B02F6" w:rsidRDefault="004A25AD" w:rsidP="004A25AD">
            <w:pPr>
              <w:shd w:val="clear" w:color="auto" w:fill="FFFFFF" w:themeFill="background1"/>
              <w:spacing w:before="3"/>
              <w:ind w:right="9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детей</w:t>
            </w:r>
            <w:r w:rsidRPr="003B02F6">
              <w:rPr>
                <w:rFonts w:ascii="Times New Roman" w:eastAsia="Times New Roman" w:hAnsi="Times New Roman" w:cs="Times New Roman"/>
                <w:spacing w:val="48"/>
                <w:sz w:val="24"/>
                <w:szCs w:val="24"/>
              </w:rPr>
              <w:t xml:space="preserve"> </w:t>
            </w:r>
            <w:r w:rsidRPr="003B02F6">
              <w:rPr>
                <w:rFonts w:ascii="Times New Roman" w:eastAsia="Times New Roman" w:hAnsi="Times New Roman" w:cs="Times New Roman"/>
                <w:sz w:val="24"/>
                <w:szCs w:val="24"/>
              </w:rPr>
              <w:t>4—5лет.</w:t>
            </w:r>
            <w:r w:rsidRPr="003B02F6">
              <w:rPr>
                <w:rFonts w:ascii="Times New Roman" w:eastAsia="Times New Roman" w:hAnsi="Times New Roman" w:cs="Times New Roman"/>
                <w:spacing w:val="51"/>
                <w:sz w:val="24"/>
                <w:szCs w:val="24"/>
              </w:rPr>
              <w:t xml:space="preserve"> </w:t>
            </w:r>
            <w:r w:rsidRPr="003B02F6">
              <w:rPr>
                <w:rFonts w:ascii="Times New Roman" w:eastAsia="Times New Roman" w:hAnsi="Times New Roman" w:cs="Times New Roman"/>
                <w:sz w:val="24"/>
                <w:szCs w:val="24"/>
              </w:rPr>
              <w:t>4-е</w:t>
            </w:r>
            <w:r w:rsidRPr="003B02F6">
              <w:rPr>
                <w:rFonts w:ascii="Times New Roman" w:eastAsia="Times New Roman" w:hAnsi="Times New Roman" w:cs="Times New Roman"/>
                <w:spacing w:val="41"/>
                <w:sz w:val="24"/>
                <w:szCs w:val="24"/>
              </w:rPr>
              <w:t xml:space="preserve"> </w:t>
            </w:r>
            <w:r w:rsidRPr="003B02F6">
              <w:rPr>
                <w:rFonts w:ascii="Times New Roman" w:eastAsia="Times New Roman" w:hAnsi="Times New Roman" w:cs="Times New Roman"/>
                <w:sz w:val="24"/>
                <w:szCs w:val="24"/>
              </w:rPr>
              <w:t>изд.</w:t>
            </w:r>
            <w:r w:rsidRPr="003B02F6">
              <w:rPr>
                <w:rFonts w:ascii="Times New Roman" w:eastAsia="Times New Roman" w:hAnsi="Times New Roman" w:cs="Times New Roman"/>
                <w:spacing w:val="42"/>
                <w:sz w:val="24"/>
                <w:szCs w:val="24"/>
              </w:rPr>
              <w:t xml:space="preserve"> </w:t>
            </w:r>
            <w:r w:rsidRPr="003B02F6">
              <w:rPr>
                <w:rFonts w:ascii="Times New Roman" w:eastAsia="Times New Roman" w:hAnsi="Times New Roman" w:cs="Times New Roman"/>
                <w:sz w:val="24"/>
                <w:szCs w:val="24"/>
              </w:rPr>
              <w:t>по</w:t>
            </w:r>
            <w:r w:rsidRPr="003B02F6">
              <w:rPr>
                <w:rFonts w:ascii="Times New Roman" w:eastAsia="Times New Roman" w:hAnsi="Times New Roman" w:cs="Times New Roman"/>
                <w:spacing w:val="53"/>
                <w:sz w:val="24"/>
                <w:szCs w:val="24"/>
              </w:rPr>
              <w:t xml:space="preserve"> </w:t>
            </w:r>
            <w:r w:rsidRPr="003B02F6">
              <w:rPr>
                <w:rFonts w:ascii="Times New Roman" w:eastAsia="Times New Roman" w:hAnsi="Times New Roman" w:cs="Times New Roman"/>
                <w:sz w:val="24"/>
                <w:szCs w:val="24"/>
              </w:rPr>
              <w:t>ФГОС</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ДО</w:t>
            </w:r>
          </w:p>
        </w:tc>
        <w:tc>
          <w:tcPr>
            <w:tcW w:w="2770" w:type="dxa"/>
          </w:tcPr>
          <w:p w:rsidR="004A25AD" w:rsidRPr="003B02F6" w:rsidRDefault="004A25AD" w:rsidP="005A3A16">
            <w:pPr>
              <w:shd w:val="clear" w:color="auto" w:fill="FFFFFF" w:themeFill="background1"/>
              <w:tabs>
                <w:tab w:val="left" w:pos="1286"/>
              </w:tabs>
              <w:spacing w:line="268"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М.: ТЦ СФЕРА2016</w:t>
            </w:r>
          </w:p>
        </w:tc>
      </w:tr>
      <w:tr w:rsidR="004A25AD" w:rsidTr="00C02538">
        <w:tc>
          <w:tcPr>
            <w:tcW w:w="2660" w:type="dxa"/>
          </w:tcPr>
          <w:p w:rsidR="004A25AD" w:rsidRDefault="004A25AD">
            <w:r w:rsidRPr="00600307">
              <w:t>Е.В.Колесникова</w:t>
            </w:r>
          </w:p>
        </w:tc>
        <w:tc>
          <w:tcPr>
            <w:tcW w:w="4536" w:type="dxa"/>
          </w:tcPr>
          <w:p w:rsidR="004A25AD" w:rsidRPr="003B02F6" w:rsidRDefault="004A25AD" w:rsidP="005A3A16">
            <w:pPr>
              <w:shd w:val="clear" w:color="auto" w:fill="FFFFFF" w:themeFill="background1"/>
              <w:ind w:right="87"/>
              <w:jc w:val="both"/>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Математика</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для</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детей</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5—6</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лет:</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Метод. пособие к раб.</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тетради Я</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считаю</w:t>
            </w:r>
            <w:r w:rsidRPr="003B02F6">
              <w:rPr>
                <w:rFonts w:ascii="Times New Roman" w:eastAsia="Times New Roman" w:hAnsi="Times New Roman" w:cs="Times New Roman"/>
                <w:spacing w:val="38"/>
                <w:sz w:val="24"/>
                <w:szCs w:val="24"/>
              </w:rPr>
              <w:t xml:space="preserve"> </w:t>
            </w:r>
            <w:r w:rsidRPr="003B02F6">
              <w:rPr>
                <w:rFonts w:ascii="Times New Roman" w:eastAsia="Times New Roman" w:hAnsi="Times New Roman" w:cs="Times New Roman"/>
                <w:sz w:val="24"/>
                <w:szCs w:val="24"/>
              </w:rPr>
              <w:t>до</w:t>
            </w:r>
            <w:r w:rsidRPr="003B02F6">
              <w:rPr>
                <w:rFonts w:ascii="Times New Roman" w:eastAsia="Times New Roman" w:hAnsi="Times New Roman" w:cs="Times New Roman"/>
                <w:spacing w:val="53"/>
                <w:sz w:val="24"/>
                <w:szCs w:val="24"/>
              </w:rPr>
              <w:t xml:space="preserve"> </w:t>
            </w:r>
            <w:r w:rsidRPr="003B02F6">
              <w:rPr>
                <w:rFonts w:ascii="Times New Roman" w:eastAsia="Times New Roman" w:hAnsi="Times New Roman" w:cs="Times New Roman"/>
                <w:sz w:val="24"/>
                <w:szCs w:val="24"/>
              </w:rPr>
              <w:t>10.</w:t>
            </w:r>
            <w:r w:rsidRPr="003B02F6">
              <w:rPr>
                <w:rFonts w:ascii="Times New Roman" w:eastAsia="Times New Roman" w:hAnsi="Times New Roman" w:cs="Times New Roman"/>
                <w:spacing w:val="47"/>
                <w:sz w:val="24"/>
                <w:szCs w:val="24"/>
              </w:rPr>
              <w:t xml:space="preserve"> </w:t>
            </w:r>
            <w:r w:rsidRPr="003B02F6">
              <w:rPr>
                <w:rFonts w:ascii="Times New Roman" w:eastAsia="Times New Roman" w:hAnsi="Times New Roman" w:cs="Times New Roman"/>
                <w:sz w:val="24"/>
                <w:szCs w:val="24"/>
              </w:rPr>
              <w:t>2-е</w:t>
            </w:r>
            <w:r w:rsidRPr="003B02F6">
              <w:rPr>
                <w:rFonts w:ascii="Times New Roman" w:eastAsia="Times New Roman" w:hAnsi="Times New Roman" w:cs="Times New Roman"/>
                <w:spacing w:val="34"/>
                <w:sz w:val="24"/>
                <w:szCs w:val="24"/>
              </w:rPr>
              <w:t xml:space="preserve"> </w:t>
            </w:r>
            <w:r w:rsidRPr="003B02F6">
              <w:rPr>
                <w:rFonts w:ascii="Times New Roman" w:eastAsia="Times New Roman" w:hAnsi="Times New Roman" w:cs="Times New Roman"/>
                <w:sz w:val="24"/>
                <w:szCs w:val="24"/>
              </w:rPr>
              <w:t>изд. Соответствует</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ФГОС</w:t>
            </w:r>
            <w:r w:rsidRPr="003B02F6">
              <w:rPr>
                <w:rFonts w:ascii="Times New Roman" w:eastAsia="Times New Roman" w:hAnsi="Times New Roman" w:cs="Times New Roman"/>
                <w:spacing w:val="-7"/>
                <w:sz w:val="24"/>
                <w:szCs w:val="24"/>
              </w:rPr>
              <w:t xml:space="preserve"> </w:t>
            </w:r>
            <w:r w:rsidRPr="003B02F6">
              <w:rPr>
                <w:rFonts w:ascii="Times New Roman" w:eastAsia="Times New Roman" w:hAnsi="Times New Roman" w:cs="Times New Roman"/>
                <w:sz w:val="24"/>
                <w:szCs w:val="24"/>
              </w:rPr>
              <w:t>ДО</w:t>
            </w:r>
          </w:p>
        </w:tc>
        <w:tc>
          <w:tcPr>
            <w:tcW w:w="2770" w:type="dxa"/>
          </w:tcPr>
          <w:p w:rsidR="004A25AD" w:rsidRPr="003B02F6" w:rsidRDefault="004A25AD" w:rsidP="005A3A16">
            <w:pPr>
              <w:shd w:val="clear" w:color="auto" w:fill="FFFFFF" w:themeFill="background1"/>
              <w:tabs>
                <w:tab w:val="left" w:pos="1286"/>
              </w:tabs>
              <w:spacing w:line="259"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М.: ТЦ СФЕРА, 2016</w:t>
            </w:r>
          </w:p>
        </w:tc>
      </w:tr>
      <w:tr w:rsidR="004A25AD" w:rsidTr="00C02538">
        <w:tc>
          <w:tcPr>
            <w:tcW w:w="2660" w:type="dxa"/>
          </w:tcPr>
          <w:p w:rsidR="004A25AD" w:rsidRDefault="004A25AD">
            <w:r w:rsidRPr="00600307">
              <w:t>Е.В.Колесникова</w:t>
            </w:r>
          </w:p>
        </w:tc>
        <w:tc>
          <w:tcPr>
            <w:tcW w:w="4536" w:type="dxa"/>
          </w:tcPr>
          <w:p w:rsidR="004A25AD" w:rsidRPr="003B02F6" w:rsidRDefault="004A25AD" w:rsidP="005A3A16">
            <w:pPr>
              <w:shd w:val="clear" w:color="auto" w:fill="FFFFFF" w:themeFill="background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Я</w:t>
            </w:r>
            <w:r w:rsidRPr="003B02F6">
              <w:rPr>
                <w:rFonts w:ascii="Times New Roman" w:eastAsia="Times New Roman" w:hAnsi="Times New Roman" w:cs="Times New Roman"/>
                <w:spacing w:val="50"/>
                <w:sz w:val="24"/>
                <w:szCs w:val="24"/>
              </w:rPr>
              <w:t xml:space="preserve"> </w:t>
            </w:r>
            <w:r w:rsidRPr="003B02F6">
              <w:rPr>
                <w:rFonts w:ascii="Times New Roman" w:eastAsia="Times New Roman" w:hAnsi="Times New Roman" w:cs="Times New Roman"/>
                <w:sz w:val="24"/>
                <w:szCs w:val="24"/>
              </w:rPr>
              <w:t>считаю</w:t>
            </w:r>
            <w:r w:rsidRPr="003B02F6">
              <w:rPr>
                <w:rFonts w:ascii="Times New Roman" w:eastAsia="Times New Roman" w:hAnsi="Times New Roman" w:cs="Times New Roman"/>
                <w:spacing w:val="50"/>
                <w:sz w:val="24"/>
                <w:szCs w:val="24"/>
              </w:rPr>
              <w:t xml:space="preserve"> </w:t>
            </w:r>
            <w:r w:rsidRPr="003B02F6">
              <w:rPr>
                <w:rFonts w:ascii="Times New Roman" w:eastAsia="Times New Roman" w:hAnsi="Times New Roman" w:cs="Times New Roman"/>
                <w:sz w:val="24"/>
                <w:szCs w:val="24"/>
              </w:rPr>
              <w:t>до</w:t>
            </w:r>
            <w:r w:rsidRPr="003B02F6">
              <w:rPr>
                <w:rFonts w:ascii="Times New Roman" w:eastAsia="Times New Roman" w:hAnsi="Times New Roman" w:cs="Times New Roman"/>
                <w:spacing w:val="5"/>
                <w:sz w:val="24"/>
                <w:szCs w:val="24"/>
              </w:rPr>
              <w:t xml:space="preserve"> </w:t>
            </w:r>
            <w:r w:rsidRPr="003B02F6">
              <w:rPr>
                <w:rFonts w:ascii="Times New Roman" w:eastAsia="Times New Roman" w:hAnsi="Times New Roman" w:cs="Times New Roman"/>
                <w:sz w:val="24"/>
                <w:szCs w:val="24"/>
              </w:rPr>
              <w:t>десяти.</w:t>
            </w:r>
            <w:r w:rsidRPr="003B02F6">
              <w:rPr>
                <w:rFonts w:ascii="Times New Roman" w:eastAsia="Times New Roman" w:hAnsi="Times New Roman" w:cs="Times New Roman"/>
                <w:spacing w:val="59"/>
                <w:sz w:val="24"/>
                <w:szCs w:val="24"/>
              </w:rPr>
              <w:t xml:space="preserve"> </w:t>
            </w:r>
            <w:r w:rsidRPr="003B02F6">
              <w:rPr>
                <w:rFonts w:ascii="Times New Roman" w:eastAsia="Times New Roman" w:hAnsi="Times New Roman" w:cs="Times New Roman"/>
                <w:sz w:val="24"/>
                <w:szCs w:val="24"/>
              </w:rPr>
              <w:t>Математика</w:t>
            </w:r>
          </w:p>
          <w:p w:rsidR="004A25AD" w:rsidRPr="003B02F6" w:rsidRDefault="004A25AD" w:rsidP="005A3A16">
            <w:pPr>
              <w:shd w:val="clear" w:color="auto" w:fill="FFFFFF" w:themeFill="background1"/>
              <w:spacing w:before="3"/>
              <w:ind w:right="396"/>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для</w:t>
            </w:r>
            <w:r w:rsidRPr="003B02F6">
              <w:rPr>
                <w:rFonts w:ascii="Times New Roman" w:eastAsia="Times New Roman" w:hAnsi="Times New Roman" w:cs="Times New Roman"/>
                <w:spacing w:val="46"/>
                <w:sz w:val="24"/>
                <w:szCs w:val="24"/>
              </w:rPr>
              <w:t xml:space="preserve"> </w:t>
            </w:r>
            <w:r w:rsidRPr="003B02F6">
              <w:rPr>
                <w:rFonts w:ascii="Times New Roman" w:eastAsia="Times New Roman" w:hAnsi="Times New Roman" w:cs="Times New Roman"/>
                <w:sz w:val="24"/>
                <w:szCs w:val="24"/>
              </w:rPr>
              <w:t>детей</w:t>
            </w:r>
            <w:r w:rsidRPr="003B02F6">
              <w:rPr>
                <w:rFonts w:ascii="Times New Roman" w:eastAsia="Times New Roman" w:hAnsi="Times New Roman" w:cs="Times New Roman"/>
                <w:spacing w:val="51"/>
                <w:sz w:val="24"/>
                <w:szCs w:val="24"/>
              </w:rPr>
              <w:t xml:space="preserve"> </w:t>
            </w:r>
            <w:r w:rsidRPr="003B02F6">
              <w:rPr>
                <w:rFonts w:ascii="Times New Roman" w:eastAsia="Times New Roman" w:hAnsi="Times New Roman" w:cs="Times New Roman"/>
                <w:sz w:val="24"/>
                <w:szCs w:val="24"/>
              </w:rPr>
              <w:t>5—6лет.</w:t>
            </w:r>
            <w:r w:rsidRPr="003B02F6">
              <w:rPr>
                <w:rFonts w:ascii="Times New Roman" w:eastAsia="Times New Roman" w:hAnsi="Times New Roman" w:cs="Times New Roman"/>
                <w:spacing w:val="54"/>
                <w:sz w:val="24"/>
                <w:szCs w:val="24"/>
              </w:rPr>
              <w:t xml:space="preserve"> </w:t>
            </w:r>
            <w:r w:rsidRPr="003B02F6">
              <w:rPr>
                <w:rFonts w:ascii="Times New Roman" w:eastAsia="Times New Roman" w:hAnsi="Times New Roman" w:cs="Times New Roman"/>
                <w:sz w:val="24"/>
                <w:szCs w:val="24"/>
              </w:rPr>
              <w:t>4-е</w:t>
            </w:r>
            <w:r w:rsidRPr="003B02F6">
              <w:rPr>
                <w:rFonts w:ascii="Times New Roman" w:eastAsia="Times New Roman" w:hAnsi="Times New Roman" w:cs="Times New Roman"/>
                <w:spacing w:val="44"/>
                <w:sz w:val="24"/>
                <w:szCs w:val="24"/>
              </w:rPr>
              <w:t xml:space="preserve"> </w:t>
            </w:r>
            <w:r w:rsidRPr="003B02F6">
              <w:rPr>
                <w:rFonts w:ascii="Times New Roman" w:eastAsia="Times New Roman" w:hAnsi="Times New Roman" w:cs="Times New Roman"/>
                <w:sz w:val="24"/>
                <w:szCs w:val="24"/>
              </w:rPr>
              <w:t>изд.</w:t>
            </w:r>
            <w:r w:rsidRPr="003B02F6">
              <w:rPr>
                <w:rFonts w:ascii="Times New Roman" w:eastAsia="Times New Roman" w:hAnsi="Times New Roman" w:cs="Times New Roman"/>
                <w:spacing w:val="44"/>
                <w:sz w:val="24"/>
                <w:szCs w:val="24"/>
              </w:rPr>
              <w:t xml:space="preserve"> </w:t>
            </w:r>
            <w:r w:rsidRPr="003B02F6">
              <w:rPr>
                <w:rFonts w:ascii="Times New Roman" w:eastAsia="Times New Roman" w:hAnsi="Times New Roman" w:cs="Times New Roman"/>
                <w:sz w:val="24"/>
                <w:szCs w:val="24"/>
              </w:rPr>
              <w:t>по</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ФГОС ДО</w:t>
            </w:r>
          </w:p>
        </w:tc>
        <w:tc>
          <w:tcPr>
            <w:tcW w:w="2770" w:type="dxa"/>
          </w:tcPr>
          <w:p w:rsidR="004A25AD" w:rsidRPr="003B02F6" w:rsidRDefault="004A25AD" w:rsidP="005A3A16">
            <w:pPr>
              <w:shd w:val="clear" w:color="auto" w:fill="FFFFFF" w:themeFill="background1"/>
              <w:tabs>
                <w:tab w:val="left" w:pos="1286"/>
              </w:tabs>
              <w:spacing w:line="260"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М.: ТЦ СФЕРА, 2016</w:t>
            </w:r>
          </w:p>
        </w:tc>
      </w:tr>
      <w:tr w:rsidR="004A25AD" w:rsidTr="00C02538">
        <w:tc>
          <w:tcPr>
            <w:tcW w:w="2660" w:type="dxa"/>
          </w:tcPr>
          <w:p w:rsidR="004A25AD" w:rsidRDefault="004A25AD">
            <w:r w:rsidRPr="00600307">
              <w:t>Е.В.Колесникова</w:t>
            </w:r>
          </w:p>
        </w:tc>
        <w:tc>
          <w:tcPr>
            <w:tcW w:w="4536" w:type="dxa"/>
          </w:tcPr>
          <w:p w:rsidR="004A25AD" w:rsidRPr="003B02F6" w:rsidRDefault="004A25AD" w:rsidP="005A3A16">
            <w:pPr>
              <w:shd w:val="clear" w:color="auto" w:fill="FFFFFF" w:themeFill="background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Математика</w:t>
            </w:r>
            <w:r w:rsidRPr="003B02F6">
              <w:rPr>
                <w:rFonts w:ascii="Times New Roman" w:eastAsia="Times New Roman" w:hAnsi="Times New Roman" w:cs="Times New Roman"/>
                <w:spacing w:val="22"/>
                <w:sz w:val="24"/>
                <w:szCs w:val="24"/>
              </w:rPr>
              <w:t xml:space="preserve"> </w:t>
            </w:r>
            <w:r w:rsidRPr="003B02F6">
              <w:rPr>
                <w:rFonts w:ascii="Times New Roman" w:eastAsia="Times New Roman" w:hAnsi="Times New Roman" w:cs="Times New Roman"/>
                <w:sz w:val="24"/>
                <w:szCs w:val="24"/>
              </w:rPr>
              <w:t>для</w:t>
            </w:r>
            <w:r w:rsidRPr="003B02F6">
              <w:rPr>
                <w:rFonts w:ascii="Times New Roman" w:eastAsia="Times New Roman" w:hAnsi="Times New Roman" w:cs="Times New Roman"/>
                <w:spacing w:val="81"/>
                <w:sz w:val="24"/>
                <w:szCs w:val="24"/>
              </w:rPr>
              <w:t xml:space="preserve"> </w:t>
            </w:r>
            <w:r w:rsidRPr="003B02F6">
              <w:rPr>
                <w:rFonts w:ascii="Times New Roman" w:eastAsia="Times New Roman" w:hAnsi="Times New Roman" w:cs="Times New Roman"/>
                <w:sz w:val="24"/>
                <w:szCs w:val="24"/>
              </w:rPr>
              <w:t>детей</w:t>
            </w:r>
            <w:r w:rsidRPr="003B02F6">
              <w:rPr>
                <w:rFonts w:ascii="Times New Roman" w:eastAsia="Times New Roman" w:hAnsi="Times New Roman" w:cs="Times New Roman"/>
                <w:spacing w:val="82"/>
                <w:sz w:val="24"/>
                <w:szCs w:val="24"/>
              </w:rPr>
              <w:t xml:space="preserve"> </w:t>
            </w:r>
            <w:r w:rsidRPr="003B02F6">
              <w:rPr>
                <w:rFonts w:ascii="Times New Roman" w:eastAsia="Times New Roman" w:hAnsi="Times New Roman" w:cs="Times New Roman"/>
                <w:sz w:val="24"/>
                <w:szCs w:val="24"/>
              </w:rPr>
              <w:t>5—6</w:t>
            </w:r>
            <w:r w:rsidRPr="003B02F6">
              <w:rPr>
                <w:rFonts w:ascii="Times New Roman" w:eastAsia="Times New Roman" w:hAnsi="Times New Roman" w:cs="Times New Roman"/>
                <w:spacing w:val="81"/>
                <w:sz w:val="24"/>
                <w:szCs w:val="24"/>
              </w:rPr>
              <w:t xml:space="preserve"> </w:t>
            </w:r>
            <w:r w:rsidRPr="003B02F6">
              <w:rPr>
                <w:rFonts w:ascii="Times New Roman" w:eastAsia="Times New Roman" w:hAnsi="Times New Roman" w:cs="Times New Roman"/>
                <w:sz w:val="24"/>
                <w:szCs w:val="24"/>
              </w:rPr>
              <w:t>лет:</w:t>
            </w:r>
          </w:p>
          <w:p w:rsidR="004A25AD" w:rsidRPr="003B02F6" w:rsidRDefault="004A25AD" w:rsidP="005A3A16">
            <w:pPr>
              <w:shd w:val="clear" w:color="auto" w:fill="FFFFFF" w:themeFill="background1"/>
              <w:spacing w:before="137"/>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Метод.</w:t>
            </w:r>
            <w:r w:rsidRPr="003B02F6">
              <w:rPr>
                <w:rFonts w:ascii="Times New Roman" w:eastAsia="Times New Roman" w:hAnsi="Times New Roman" w:cs="Times New Roman"/>
                <w:spacing w:val="54"/>
                <w:sz w:val="24"/>
                <w:szCs w:val="24"/>
              </w:rPr>
              <w:t xml:space="preserve"> </w:t>
            </w:r>
            <w:r w:rsidRPr="003B02F6">
              <w:rPr>
                <w:rFonts w:ascii="Times New Roman" w:eastAsia="Times New Roman" w:hAnsi="Times New Roman" w:cs="Times New Roman"/>
                <w:sz w:val="24"/>
                <w:szCs w:val="24"/>
              </w:rPr>
              <w:t>пособие</w:t>
            </w:r>
            <w:r w:rsidRPr="003B02F6">
              <w:rPr>
                <w:rFonts w:ascii="Times New Roman" w:eastAsia="Times New Roman" w:hAnsi="Times New Roman" w:cs="Times New Roman"/>
                <w:spacing w:val="55"/>
                <w:sz w:val="24"/>
                <w:szCs w:val="24"/>
              </w:rPr>
              <w:t xml:space="preserve"> </w:t>
            </w:r>
            <w:r w:rsidRPr="003B02F6">
              <w:rPr>
                <w:rFonts w:ascii="Times New Roman" w:eastAsia="Times New Roman" w:hAnsi="Times New Roman" w:cs="Times New Roman"/>
                <w:sz w:val="24"/>
                <w:szCs w:val="24"/>
              </w:rPr>
              <w:t>к</w:t>
            </w:r>
            <w:r w:rsidRPr="003B02F6">
              <w:rPr>
                <w:rFonts w:ascii="Times New Roman" w:eastAsia="Times New Roman" w:hAnsi="Times New Roman" w:cs="Times New Roman"/>
                <w:spacing w:val="50"/>
                <w:sz w:val="24"/>
                <w:szCs w:val="24"/>
              </w:rPr>
              <w:t xml:space="preserve"> </w:t>
            </w:r>
            <w:r w:rsidRPr="003B02F6">
              <w:rPr>
                <w:rFonts w:ascii="Times New Roman" w:eastAsia="Times New Roman" w:hAnsi="Times New Roman" w:cs="Times New Roman"/>
                <w:sz w:val="24"/>
                <w:szCs w:val="24"/>
              </w:rPr>
              <w:t>раб.</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тетради</w:t>
            </w:r>
            <w:r w:rsidRPr="003B02F6">
              <w:rPr>
                <w:rFonts w:ascii="Times New Roman" w:eastAsia="Times New Roman" w:hAnsi="Times New Roman" w:cs="Times New Roman"/>
                <w:spacing w:val="54"/>
                <w:sz w:val="24"/>
                <w:szCs w:val="24"/>
              </w:rPr>
              <w:t xml:space="preserve"> </w:t>
            </w:r>
            <w:r w:rsidRPr="003B02F6">
              <w:rPr>
                <w:rFonts w:ascii="Times New Roman" w:eastAsia="Times New Roman" w:hAnsi="Times New Roman" w:cs="Times New Roman"/>
                <w:sz w:val="24"/>
                <w:szCs w:val="24"/>
              </w:rPr>
              <w:t>Я</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считаю</w:t>
            </w:r>
            <w:r w:rsidRPr="003B02F6">
              <w:rPr>
                <w:rFonts w:ascii="Times New Roman" w:eastAsia="Times New Roman" w:hAnsi="Times New Roman" w:cs="Times New Roman"/>
                <w:spacing w:val="38"/>
                <w:sz w:val="24"/>
                <w:szCs w:val="24"/>
              </w:rPr>
              <w:t xml:space="preserve"> </w:t>
            </w:r>
            <w:r w:rsidRPr="003B02F6">
              <w:rPr>
                <w:rFonts w:ascii="Times New Roman" w:eastAsia="Times New Roman" w:hAnsi="Times New Roman" w:cs="Times New Roman"/>
                <w:sz w:val="24"/>
                <w:szCs w:val="24"/>
              </w:rPr>
              <w:t>до</w:t>
            </w:r>
            <w:r w:rsidRPr="003B02F6">
              <w:rPr>
                <w:rFonts w:ascii="Times New Roman" w:eastAsia="Times New Roman" w:hAnsi="Times New Roman" w:cs="Times New Roman"/>
                <w:spacing w:val="53"/>
                <w:sz w:val="24"/>
                <w:szCs w:val="24"/>
              </w:rPr>
              <w:t xml:space="preserve"> </w:t>
            </w:r>
            <w:r w:rsidRPr="003B02F6">
              <w:rPr>
                <w:rFonts w:ascii="Times New Roman" w:eastAsia="Times New Roman" w:hAnsi="Times New Roman" w:cs="Times New Roman"/>
                <w:sz w:val="24"/>
                <w:szCs w:val="24"/>
              </w:rPr>
              <w:t>20.</w:t>
            </w:r>
            <w:r w:rsidRPr="003B02F6">
              <w:rPr>
                <w:rFonts w:ascii="Times New Roman" w:eastAsia="Times New Roman" w:hAnsi="Times New Roman" w:cs="Times New Roman"/>
                <w:spacing w:val="47"/>
                <w:sz w:val="24"/>
                <w:szCs w:val="24"/>
              </w:rPr>
              <w:t xml:space="preserve"> </w:t>
            </w:r>
            <w:r w:rsidRPr="003B02F6">
              <w:rPr>
                <w:rFonts w:ascii="Times New Roman" w:eastAsia="Times New Roman" w:hAnsi="Times New Roman" w:cs="Times New Roman"/>
                <w:sz w:val="24"/>
                <w:szCs w:val="24"/>
              </w:rPr>
              <w:t>2-е</w:t>
            </w:r>
            <w:r w:rsidRPr="003B02F6">
              <w:rPr>
                <w:rFonts w:ascii="Times New Roman" w:eastAsia="Times New Roman" w:hAnsi="Times New Roman" w:cs="Times New Roman"/>
                <w:spacing w:val="34"/>
                <w:sz w:val="24"/>
                <w:szCs w:val="24"/>
              </w:rPr>
              <w:t xml:space="preserve"> </w:t>
            </w:r>
            <w:r w:rsidRPr="003B02F6">
              <w:rPr>
                <w:rFonts w:ascii="Times New Roman" w:eastAsia="Times New Roman" w:hAnsi="Times New Roman" w:cs="Times New Roman"/>
                <w:sz w:val="24"/>
                <w:szCs w:val="24"/>
              </w:rPr>
              <w:t>изд. Соответствует</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ФГОС</w:t>
            </w:r>
            <w:r w:rsidRPr="003B02F6">
              <w:rPr>
                <w:rFonts w:ascii="Times New Roman" w:eastAsia="Times New Roman" w:hAnsi="Times New Roman" w:cs="Times New Roman"/>
                <w:spacing w:val="-7"/>
                <w:sz w:val="24"/>
                <w:szCs w:val="24"/>
              </w:rPr>
              <w:t xml:space="preserve"> </w:t>
            </w:r>
            <w:r w:rsidRPr="003B02F6">
              <w:rPr>
                <w:rFonts w:ascii="Times New Roman" w:eastAsia="Times New Roman" w:hAnsi="Times New Roman" w:cs="Times New Roman"/>
                <w:sz w:val="24"/>
                <w:szCs w:val="24"/>
              </w:rPr>
              <w:t>ДО</w:t>
            </w:r>
          </w:p>
        </w:tc>
        <w:tc>
          <w:tcPr>
            <w:tcW w:w="2770" w:type="dxa"/>
          </w:tcPr>
          <w:p w:rsidR="004A25AD" w:rsidRPr="003B02F6" w:rsidRDefault="004A25AD" w:rsidP="005A3A16">
            <w:pPr>
              <w:shd w:val="clear" w:color="auto" w:fill="FFFFFF" w:themeFill="background1"/>
              <w:tabs>
                <w:tab w:val="left" w:pos="1286"/>
              </w:tabs>
              <w:spacing w:line="259"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М.: ТЦ СФЕРА2016</w:t>
            </w:r>
          </w:p>
        </w:tc>
      </w:tr>
      <w:tr w:rsidR="004A25AD" w:rsidTr="00C02538">
        <w:tc>
          <w:tcPr>
            <w:tcW w:w="2660" w:type="dxa"/>
          </w:tcPr>
          <w:p w:rsidR="004A25AD" w:rsidRDefault="004A25AD">
            <w:r w:rsidRPr="00600307">
              <w:t>Е.В.Колесникова</w:t>
            </w:r>
          </w:p>
        </w:tc>
        <w:tc>
          <w:tcPr>
            <w:tcW w:w="4536" w:type="dxa"/>
          </w:tcPr>
          <w:p w:rsidR="004A25AD" w:rsidRPr="003B02F6" w:rsidRDefault="004A25AD" w:rsidP="005A3A16">
            <w:pPr>
              <w:shd w:val="clear" w:color="auto" w:fill="FFFFFF" w:themeFill="background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Я</w:t>
            </w:r>
            <w:r w:rsidRPr="003B02F6">
              <w:rPr>
                <w:rFonts w:ascii="Times New Roman" w:eastAsia="Times New Roman" w:hAnsi="Times New Roman" w:cs="Times New Roman"/>
                <w:spacing w:val="-13"/>
                <w:sz w:val="24"/>
                <w:szCs w:val="24"/>
              </w:rPr>
              <w:t xml:space="preserve"> </w:t>
            </w:r>
            <w:r w:rsidRPr="003B02F6">
              <w:rPr>
                <w:rFonts w:ascii="Times New Roman" w:eastAsia="Times New Roman" w:hAnsi="Times New Roman" w:cs="Times New Roman"/>
                <w:sz w:val="24"/>
                <w:szCs w:val="24"/>
              </w:rPr>
              <w:t>считаю</w:t>
            </w:r>
            <w:r w:rsidRPr="003B02F6">
              <w:rPr>
                <w:rFonts w:ascii="Times New Roman" w:eastAsia="Times New Roman" w:hAnsi="Times New Roman" w:cs="Times New Roman"/>
                <w:spacing w:val="-12"/>
                <w:sz w:val="24"/>
                <w:szCs w:val="24"/>
              </w:rPr>
              <w:t xml:space="preserve"> </w:t>
            </w:r>
            <w:r w:rsidRPr="003B02F6">
              <w:rPr>
                <w:rFonts w:ascii="Times New Roman" w:eastAsia="Times New Roman" w:hAnsi="Times New Roman" w:cs="Times New Roman"/>
                <w:sz w:val="24"/>
                <w:szCs w:val="24"/>
              </w:rPr>
              <w:t>до</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двадцати.</w:t>
            </w:r>
            <w:r w:rsidRPr="003B02F6">
              <w:rPr>
                <w:rFonts w:ascii="Times New Roman" w:eastAsia="Times New Roman" w:hAnsi="Times New Roman" w:cs="Times New Roman"/>
                <w:spacing w:val="-4"/>
                <w:sz w:val="24"/>
                <w:szCs w:val="24"/>
              </w:rPr>
              <w:t xml:space="preserve"> </w:t>
            </w:r>
            <w:r w:rsidRPr="003B02F6">
              <w:rPr>
                <w:rFonts w:ascii="Times New Roman" w:eastAsia="Times New Roman" w:hAnsi="Times New Roman" w:cs="Times New Roman"/>
                <w:sz w:val="24"/>
                <w:szCs w:val="24"/>
              </w:rPr>
              <w:t>Математика</w:t>
            </w:r>
          </w:p>
          <w:p w:rsidR="004A25AD" w:rsidRPr="003B02F6" w:rsidRDefault="004A25AD" w:rsidP="005A3A16">
            <w:pPr>
              <w:shd w:val="clear" w:color="auto" w:fill="FFFFFF" w:themeFill="background1"/>
              <w:spacing w:before="13"/>
              <w:ind w:right="396"/>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для</w:t>
            </w:r>
            <w:r w:rsidRPr="003B02F6">
              <w:rPr>
                <w:rFonts w:ascii="Times New Roman" w:eastAsia="Times New Roman" w:hAnsi="Times New Roman" w:cs="Times New Roman"/>
                <w:spacing w:val="46"/>
                <w:sz w:val="24"/>
                <w:szCs w:val="24"/>
              </w:rPr>
              <w:t xml:space="preserve"> </w:t>
            </w:r>
            <w:r w:rsidRPr="003B02F6">
              <w:rPr>
                <w:rFonts w:ascii="Times New Roman" w:eastAsia="Times New Roman" w:hAnsi="Times New Roman" w:cs="Times New Roman"/>
                <w:sz w:val="24"/>
                <w:szCs w:val="24"/>
              </w:rPr>
              <w:t>детей</w:t>
            </w:r>
            <w:r w:rsidRPr="003B02F6">
              <w:rPr>
                <w:rFonts w:ascii="Times New Roman" w:eastAsia="Times New Roman" w:hAnsi="Times New Roman" w:cs="Times New Roman"/>
                <w:spacing w:val="51"/>
                <w:sz w:val="24"/>
                <w:szCs w:val="24"/>
              </w:rPr>
              <w:t xml:space="preserve"> </w:t>
            </w:r>
            <w:r w:rsidRPr="003B02F6">
              <w:rPr>
                <w:rFonts w:ascii="Times New Roman" w:eastAsia="Times New Roman" w:hAnsi="Times New Roman" w:cs="Times New Roman"/>
                <w:sz w:val="24"/>
                <w:szCs w:val="24"/>
              </w:rPr>
              <w:t>5—6лет.</w:t>
            </w:r>
            <w:r w:rsidRPr="003B02F6">
              <w:rPr>
                <w:rFonts w:ascii="Times New Roman" w:eastAsia="Times New Roman" w:hAnsi="Times New Roman" w:cs="Times New Roman"/>
                <w:spacing w:val="54"/>
                <w:sz w:val="24"/>
                <w:szCs w:val="24"/>
              </w:rPr>
              <w:t xml:space="preserve"> </w:t>
            </w:r>
            <w:r w:rsidRPr="003B02F6">
              <w:rPr>
                <w:rFonts w:ascii="Times New Roman" w:eastAsia="Times New Roman" w:hAnsi="Times New Roman" w:cs="Times New Roman"/>
                <w:sz w:val="24"/>
                <w:szCs w:val="24"/>
              </w:rPr>
              <w:t>4-е</w:t>
            </w:r>
            <w:r w:rsidRPr="003B02F6">
              <w:rPr>
                <w:rFonts w:ascii="Times New Roman" w:eastAsia="Times New Roman" w:hAnsi="Times New Roman" w:cs="Times New Roman"/>
                <w:spacing w:val="44"/>
                <w:sz w:val="24"/>
                <w:szCs w:val="24"/>
              </w:rPr>
              <w:t xml:space="preserve"> </w:t>
            </w:r>
            <w:r w:rsidRPr="003B02F6">
              <w:rPr>
                <w:rFonts w:ascii="Times New Roman" w:eastAsia="Times New Roman" w:hAnsi="Times New Roman" w:cs="Times New Roman"/>
                <w:sz w:val="24"/>
                <w:szCs w:val="24"/>
              </w:rPr>
              <w:t>изд.</w:t>
            </w:r>
            <w:r w:rsidRPr="003B02F6">
              <w:rPr>
                <w:rFonts w:ascii="Times New Roman" w:eastAsia="Times New Roman" w:hAnsi="Times New Roman" w:cs="Times New Roman"/>
                <w:spacing w:val="44"/>
                <w:sz w:val="24"/>
                <w:szCs w:val="24"/>
              </w:rPr>
              <w:t xml:space="preserve"> </w:t>
            </w:r>
            <w:r w:rsidRPr="003B02F6">
              <w:rPr>
                <w:rFonts w:ascii="Times New Roman" w:eastAsia="Times New Roman" w:hAnsi="Times New Roman" w:cs="Times New Roman"/>
                <w:sz w:val="24"/>
                <w:szCs w:val="24"/>
              </w:rPr>
              <w:t>по</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ФГОС ДО</w:t>
            </w:r>
          </w:p>
        </w:tc>
        <w:tc>
          <w:tcPr>
            <w:tcW w:w="2770" w:type="dxa"/>
          </w:tcPr>
          <w:p w:rsidR="004A25AD" w:rsidRPr="003B02F6" w:rsidRDefault="004A25AD" w:rsidP="005A3A16">
            <w:pPr>
              <w:shd w:val="clear" w:color="auto" w:fill="FFFFFF" w:themeFill="background1"/>
              <w:tabs>
                <w:tab w:val="left" w:pos="1286"/>
              </w:tabs>
              <w:spacing w:line="259"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М.: ТЦ СФЕРА2016</w:t>
            </w:r>
          </w:p>
        </w:tc>
      </w:tr>
      <w:tr w:rsidR="004A25AD" w:rsidTr="00C02538">
        <w:tc>
          <w:tcPr>
            <w:tcW w:w="2660" w:type="dxa"/>
          </w:tcPr>
          <w:p w:rsidR="004A25AD" w:rsidRPr="003B02F6" w:rsidRDefault="004A25AD" w:rsidP="005A3A16">
            <w:pPr>
              <w:shd w:val="clear" w:color="auto" w:fill="FFFFFF" w:themeFill="background1"/>
              <w:spacing w:line="259"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Николаева</w:t>
            </w:r>
            <w:r w:rsidRPr="003B02F6">
              <w:rPr>
                <w:rFonts w:ascii="Times New Roman" w:eastAsia="Times New Roman" w:hAnsi="Times New Roman" w:cs="Times New Roman"/>
                <w:spacing w:val="-4"/>
                <w:sz w:val="24"/>
                <w:szCs w:val="24"/>
              </w:rPr>
              <w:t xml:space="preserve"> </w:t>
            </w:r>
            <w:r w:rsidRPr="003B02F6">
              <w:rPr>
                <w:rFonts w:ascii="Times New Roman" w:eastAsia="Times New Roman" w:hAnsi="Times New Roman" w:cs="Times New Roman"/>
                <w:sz w:val="24"/>
                <w:szCs w:val="24"/>
              </w:rPr>
              <w:t>С.Н.</w:t>
            </w:r>
          </w:p>
        </w:tc>
        <w:tc>
          <w:tcPr>
            <w:tcW w:w="4536" w:type="dxa"/>
          </w:tcPr>
          <w:p w:rsidR="004A25AD" w:rsidRPr="003B02F6" w:rsidRDefault="004A25AD" w:rsidP="005A3A16">
            <w:pPr>
              <w:shd w:val="clear" w:color="auto" w:fill="FFFFFF" w:themeFill="background1"/>
              <w:tabs>
                <w:tab w:val="left" w:pos="1315"/>
                <w:tab w:val="left" w:pos="2588"/>
              </w:tabs>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Юный</w:t>
            </w:r>
            <w:r w:rsidRPr="003B02F6">
              <w:rPr>
                <w:rFonts w:ascii="Times New Roman" w:eastAsia="Times New Roman" w:hAnsi="Times New Roman" w:cs="Times New Roman"/>
                <w:sz w:val="24"/>
                <w:szCs w:val="24"/>
              </w:rPr>
              <w:tab/>
              <w:t>эколог.</w:t>
            </w:r>
            <w:r w:rsidRPr="003B02F6">
              <w:rPr>
                <w:rFonts w:ascii="Times New Roman" w:eastAsia="Times New Roman" w:hAnsi="Times New Roman" w:cs="Times New Roman"/>
                <w:sz w:val="24"/>
                <w:szCs w:val="24"/>
              </w:rPr>
              <w:tab/>
              <w:t>Программа</w:t>
            </w:r>
          </w:p>
          <w:p w:rsidR="004A25AD" w:rsidRPr="003B02F6" w:rsidRDefault="004A25AD" w:rsidP="005A3A16">
            <w:pPr>
              <w:shd w:val="clear" w:color="auto" w:fill="FFFFFF" w:themeFill="background1"/>
              <w:tabs>
                <w:tab w:val="left" w:pos="2079"/>
                <w:tab w:val="left" w:pos="3615"/>
              </w:tabs>
              <w:ind w:right="95"/>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экологического</w:t>
            </w:r>
            <w:r w:rsidRPr="003B02F6">
              <w:rPr>
                <w:rFonts w:ascii="Times New Roman" w:eastAsia="Times New Roman" w:hAnsi="Times New Roman" w:cs="Times New Roman"/>
                <w:sz w:val="24"/>
                <w:szCs w:val="24"/>
              </w:rPr>
              <w:tab/>
              <w:t>воспитания</w:t>
            </w:r>
            <w:r w:rsidRPr="003B02F6">
              <w:rPr>
                <w:rFonts w:ascii="Times New Roman" w:eastAsia="Times New Roman" w:hAnsi="Times New Roman" w:cs="Times New Roman"/>
                <w:sz w:val="24"/>
                <w:szCs w:val="24"/>
              </w:rPr>
              <w:tab/>
            </w:r>
            <w:r w:rsidRPr="003B02F6">
              <w:rPr>
                <w:rFonts w:ascii="Times New Roman" w:eastAsia="Times New Roman" w:hAnsi="Times New Roman" w:cs="Times New Roman"/>
                <w:spacing w:val="-3"/>
                <w:sz w:val="24"/>
                <w:szCs w:val="24"/>
              </w:rPr>
              <w:t>в</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детском</w:t>
            </w:r>
            <w:r w:rsidRPr="003B02F6">
              <w:rPr>
                <w:rFonts w:ascii="Times New Roman" w:eastAsia="Times New Roman" w:hAnsi="Times New Roman" w:cs="Times New Roman"/>
                <w:spacing w:val="4"/>
                <w:sz w:val="24"/>
                <w:szCs w:val="24"/>
              </w:rPr>
              <w:t xml:space="preserve"> </w:t>
            </w:r>
            <w:r w:rsidRPr="003B02F6">
              <w:rPr>
                <w:rFonts w:ascii="Times New Roman" w:eastAsia="Times New Roman" w:hAnsi="Times New Roman" w:cs="Times New Roman"/>
                <w:sz w:val="24"/>
                <w:szCs w:val="24"/>
              </w:rPr>
              <w:t>саду</w:t>
            </w:r>
          </w:p>
        </w:tc>
        <w:tc>
          <w:tcPr>
            <w:tcW w:w="2770" w:type="dxa"/>
          </w:tcPr>
          <w:p w:rsidR="004A25AD" w:rsidRPr="003B02F6" w:rsidRDefault="004A25AD" w:rsidP="005A3A16">
            <w:pPr>
              <w:shd w:val="clear" w:color="auto" w:fill="FFFFFF" w:themeFill="background1"/>
              <w:spacing w:line="259"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 xml:space="preserve">Москва </w:t>
            </w:r>
            <w:r w:rsidRPr="003B02F6">
              <w:rPr>
                <w:rFonts w:ascii="Times New Roman" w:eastAsia="Times New Roman" w:hAnsi="Times New Roman" w:cs="Times New Roman"/>
                <w:spacing w:val="-1"/>
                <w:sz w:val="24"/>
                <w:szCs w:val="24"/>
              </w:rPr>
              <w:t>Мозаика-</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синтез», 2010</w:t>
            </w:r>
          </w:p>
        </w:tc>
      </w:tr>
      <w:tr w:rsidR="004A25AD" w:rsidTr="00C02538">
        <w:tc>
          <w:tcPr>
            <w:tcW w:w="2660" w:type="dxa"/>
          </w:tcPr>
          <w:p w:rsidR="004A25AD" w:rsidRPr="003B02F6" w:rsidRDefault="004A25AD" w:rsidP="005A3A16">
            <w:pPr>
              <w:shd w:val="clear" w:color="auto" w:fill="FFFFFF" w:themeFill="background1"/>
              <w:spacing w:line="260"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Т.</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М.</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Бондаренко</w:t>
            </w:r>
          </w:p>
        </w:tc>
        <w:tc>
          <w:tcPr>
            <w:tcW w:w="4536" w:type="dxa"/>
          </w:tcPr>
          <w:p w:rsidR="004A25AD" w:rsidRPr="003B02F6" w:rsidRDefault="004A25AD" w:rsidP="005A3A16">
            <w:pPr>
              <w:shd w:val="clear" w:color="auto" w:fill="FFFFFF" w:themeFill="background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Экологические</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занятия</w:t>
            </w:r>
            <w:r w:rsidRPr="003B02F6">
              <w:rPr>
                <w:rFonts w:ascii="Times New Roman" w:eastAsia="Times New Roman" w:hAnsi="Times New Roman" w:cs="Times New Roman"/>
                <w:spacing w:val="-6"/>
                <w:sz w:val="24"/>
                <w:szCs w:val="24"/>
              </w:rPr>
              <w:t xml:space="preserve"> </w:t>
            </w:r>
            <w:r w:rsidRPr="003B02F6">
              <w:rPr>
                <w:rFonts w:ascii="Times New Roman" w:eastAsia="Times New Roman" w:hAnsi="Times New Roman" w:cs="Times New Roman"/>
                <w:sz w:val="24"/>
                <w:szCs w:val="24"/>
              </w:rPr>
              <w:t>с</w:t>
            </w:r>
            <w:r w:rsidRPr="003B02F6">
              <w:rPr>
                <w:rFonts w:ascii="Times New Roman" w:eastAsia="Times New Roman" w:hAnsi="Times New Roman" w:cs="Times New Roman"/>
                <w:spacing w:val="-7"/>
                <w:sz w:val="24"/>
                <w:szCs w:val="24"/>
              </w:rPr>
              <w:t xml:space="preserve"> </w:t>
            </w:r>
            <w:r w:rsidRPr="003B02F6">
              <w:rPr>
                <w:rFonts w:ascii="Times New Roman" w:eastAsia="Times New Roman" w:hAnsi="Times New Roman" w:cs="Times New Roman"/>
                <w:sz w:val="24"/>
                <w:szCs w:val="24"/>
              </w:rPr>
              <w:t>детьми</w:t>
            </w:r>
          </w:p>
        </w:tc>
        <w:tc>
          <w:tcPr>
            <w:tcW w:w="2770" w:type="dxa"/>
          </w:tcPr>
          <w:p w:rsidR="004A25AD" w:rsidRPr="003B02F6" w:rsidRDefault="004A25AD" w:rsidP="005A3A16">
            <w:pPr>
              <w:shd w:val="clear" w:color="auto" w:fill="FFFFFF" w:themeFill="background1"/>
              <w:spacing w:line="260"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Воронеж «Учитель», 2002</w:t>
            </w:r>
          </w:p>
        </w:tc>
      </w:tr>
      <w:tr w:rsidR="004A25AD" w:rsidTr="00C02538">
        <w:tc>
          <w:tcPr>
            <w:tcW w:w="2660" w:type="dxa"/>
          </w:tcPr>
          <w:p w:rsidR="004A25AD" w:rsidRPr="003B02F6" w:rsidRDefault="004A25AD" w:rsidP="005A3A16">
            <w:pPr>
              <w:shd w:val="clear" w:color="auto" w:fill="FFFFFF" w:themeFill="background1"/>
              <w:spacing w:line="259"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А. И. Иванова</w:t>
            </w:r>
          </w:p>
        </w:tc>
        <w:tc>
          <w:tcPr>
            <w:tcW w:w="4536" w:type="dxa"/>
          </w:tcPr>
          <w:p w:rsidR="004A25AD" w:rsidRPr="003B02F6" w:rsidRDefault="004A25AD" w:rsidP="005A3A16">
            <w:pPr>
              <w:shd w:val="clear" w:color="auto" w:fill="FFFFFF" w:themeFill="background1"/>
              <w:tabs>
                <w:tab w:val="left" w:pos="888"/>
                <w:tab w:val="left" w:pos="2189"/>
              </w:tabs>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Мир</w:t>
            </w:r>
            <w:r w:rsidRPr="003B02F6">
              <w:rPr>
                <w:rFonts w:ascii="Times New Roman" w:eastAsia="Times New Roman" w:hAnsi="Times New Roman" w:cs="Times New Roman"/>
                <w:sz w:val="24"/>
                <w:szCs w:val="24"/>
              </w:rPr>
              <w:tab/>
              <w:t>растений:</w:t>
            </w:r>
            <w:r w:rsidRPr="003B02F6">
              <w:rPr>
                <w:rFonts w:ascii="Times New Roman" w:eastAsia="Times New Roman" w:hAnsi="Times New Roman" w:cs="Times New Roman"/>
                <w:sz w:val="24"/>
                <w:szCs w:val="24"/>
              </w:rPr>
              <w:tab/>
              <w:t>Экологические</w:t>
            </w:r>
          </w:p>
          <w:p w:rsidR="004A25AD" w:rsidRPr="003B02F6" w:rsidRDefault="004A25AD" w:rsidP="005A3A16">
            <w:pPr>
              <w:shd w:val="clear" w:color="auto" w:fill="FFFFFF" w:themeFill="background1"/>
              <w:tabs>
                <w:tab w:val="left" w:pos="1589"/>
                <w:tab w:val="left" w:pos="1935"/>
                <w:tab w:val="left" w:pos="3615"/>
              </w:tabs>
              <w:spacing w:before="8"/>
              <w:ind w:right="95"/>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наблюдения</w:t>
            </w:r>
            <w:r w:rsidRPr="003B02F6">
              <w:rPr>
                <w:rFonts w:ascii="Times New Roman" w:eastAsia="Times New Roman" w:hAnsi="Times New Roman" w:cs="Times New Roman"/>
                <w:sz w:val="24"/>
                <w:szCs w:val="24"/>
              </w:rPr>
              <w:tab/>
              <w:t>и</w:t>
            </w:r>
            <w:r w:rsidRPr="003B02F6">
              <w:rPr>
                <w:rFonts w:ascii="Times New Roman" w:eastAsia="Times New Roman" w:hAnsi="Times New Roman" w:cs="Times New Roman"/>
                <w:sz w:val="24"/>
                <w:szCs w:val="24"/>
              </w:rPr>
              <w:tab/>
              <w:t>эксперименты</w:t>
            </w:r>
            <w:r w:rsidRPr="003B02F6">
              <w:rPr>
                <w:rFonts w:ascii="Times New Roman" w:eastAsia="Times New Roman" w:hAnsi="Times New Roman" w:cs="Times New Roman"/>
                <w:sz w:val="24"/>
                <w:szCs w:val="24"/>
              </w:rPr>
              <w:tab/>
            </w:r>
            <w:r w:rsidRPr="003B02F6">
              <w:rPr>
                <w:rFonts w:ascii="Times New Roman" w:eastAsia="Times New Roman" w:hAnsi="Times New Roman" w:cs="Times New Roman"/>
                <w:spacing w:val="-3"/>
                <w:sz w:val="24"/>
                <w:szCs w:val="24"/>
              </w:rPr>
              <w:t>в</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детском</w:t>
            </w:r>
            <w:r w:rsidRPr="003B02F6">
              <w:rPr>
                <w:rFonts w:ascii="Times New Roman" w:eastAsia="Times New Roman" w:hAnsi="Times New Roman" w:cs="Times New Roman"/>
                <w:spacing w:val="4"/>
                <w:sz w:val="24"/>
                <w:szCs w:val="24"/>
              </w:rPr>
              <w:t xml:space="preserve"> </w:t>
            </w:r>
            <w:r w:rsidRPr="003B02F6">
              <w:rPr>
                <w:rFonts w:ascii="Times New Roman" w:eastAsia="Times New Roman" w:hAnsi="Times New Roman" w:cs="Times New Roman"/>
                <w:sz w:val="24"/>
                <w:szCs w:val="24"/>
              </w:rPr>
              <w:t>саду</w:t>
            </w:r>
          </w:p>
        </w:tc>
        <w:tc>
          <w:tcPr>
            <w:tcW w:w="2770" w:type="dxa"/>
          </w:tcPr>
          <w:p w:rsidR="004A25AD" w:rsidRPr="003B02F6" w:rsidRDefault="004A25AD" w:rsidP="005A3A16">
            <w:pPr>
              <w:shd w:val="clear" w:color="auto" w:fill="FFFFFF" w:themeFill="background1"/>
              <w:spacing w:line="259"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Москва</w:t>
            </w:r>
          </w:p>
          <w:p w:rsidR="004A25AD" w:rsidRPr="003B02F6" w:rsidRDefault="004A25AD" w:rsidP="005A3A16">
            <w:pPr>
              <w:shd w:val="clear" w:color="auto" w:fill="FFFFFF" w:themeFill="background1"/>
              <w:spacing w:before="132"/>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«Сфера», 2010</w:t>
            </w:r>
          </w:p>
        </w:tc>
      </w:tr>
      <w:tr w:rsidR="004A25AD" w:rsidTr="00C02538">
        <w:tc>
          <w:tcPr>
            <w:tcW w:w="2660" w:type="dxa"/>
          </w:tcPr>
          <w:p w:rsidR="004A25AD" w:rsidRPr="003B02F6" w:rsidRDefault="004A25AD" w:rsidP="005A3A16">
            <w:pPr>
              <w:shd w:val="clear" w:color="auto" w:fill="FFFFFF" w:themeFill="background1"/>
              <w:spacing w:line="259"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А. И. Иванова</w:t>
            </w:r>
          </w:p>
        </w:tc>
        <w:tc>
          <w:tcPr>
            <w:tcW w:w="4536" w:type="dxa"/>
          </w:tcPr>
          <w:p w:rsidR="004A25AD" w:rsidRPr="003B02F6" w:rsidRDefault="004A25AD" w:rsidP="005A3A16">
            <w:pPr>
              <w:shd w:val="clear" w:color="auto" w:fill="FFFFFF" w:themeFill="background1"/>
              <w:tabs>
                <w:tab w:val="left" w:pos="2007"/>
                <w:tab w:val="left" w:pos="3601"/>
              </w:tabs>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Экологические</w:t>
            </w:r>
            <w:r w:rsidRPr="003B02F6">
              <w:rPr>
                <w:rFonts w:ascii="Times New Roman" w:eastAsia="Times New Roman" w:hAnsi="Times New Roman" w:cs="Times New Roman"/>
                <w:sz w:val="24"/>
                <w:szCs w:val="24"/>
              </w:rPr>
              <w:tab/>
              <w:t>наблюдения</w:t>
            </w:r>
            <w:r w:rsidRPr="003B02F6">
              <w:rPr>
                <w:rFonts w:ascii="Times New Roman" w:eastAsia="Times New Roman" w:hAnsi="Times New Roman" w:cs="Times New Roman"/>
                <w:sz w:val="24"/>
                <w:szCs w:val="24"/>
              </w:rPr>
              <w:tab/>
              <w:t>и</w:t>
            </w:r>
          </w:p>
          <w:p w:rsidR="004A25AD" w:rsidRPr="003B02F6" w:rsidRDefault="004A25AD" w:rsidP="005A3A16">
            <w:pPr>
              <w:shd w:val="clear" w:color="auto" w:fill="FFFFFF" w:themeFill="background1"/>
              <w:spacing w:before="132"/>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эксперименты</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в</w:t>
            </w:r>
            <w:r w:rsidRPr="003B02F6">
              <w:rPr>
                <w:rFonts w:ascii="Times New Roman" w:eastAsia="Times New Roman" w:hAnsi="Times New Roman" w:cs="Times New Roman"/>
                <w:spacing w:val="-4"/>
                <w:sz w:val="24"/>
                <w:szCs w:val="24"/>
              </w:rPr>
              <w:t xml:space="preserve"> </w:t>
            </w:r>
            <w:r w:rsidRPr="003B02F6">
              <w:rPr>
                <w:rFonts w:ascii="Times New Roman" w:eastAsia="Times New Roman" w:hAnsi="Times New Roman" w:cs="Times New Roman"/>
                <w:sz w:val="24"/>
                <w:szCs w:val="24"/>
              </w:rPr>
              <w:t>детском</w:t>
            </w:r>
            <w:r w:rsidRPr="003B02F6">
              <w:rPr>
                <w:rFonts w:ascii="Times New Roman" w:eastAsia="Times New Roman" w:hAnsi="Times New Roman" w:cs="Times New Roman"/>
                <w:spacing w:val="-4"/>
                <w:sz w:val="24"/>
                <w:szCs w:val="24"/>
              </w:rPr>
              <w:t xml:space="preserve"> </w:t>
            </w:r>
            <w:r w:rsidRPr="003B02F6">
              <w:rPr>
                <w:rFonts w:ascii="Times New Roman" w:eastAsia="Times New Roman" w:hAnsi="Times New Roman" w:cs="Times New Roman"/>
                <w:sz w:val="24"/>
                <w:szCs w:val="24"/>
              </w:rPr>
              <w:t>саду</w:t>
            </w:r>
          </w:p>
        </w:tc>
        <w:tc>
          <w:tcPr>
            <w:tcW w:w="2770" w:type="dxa"/>
          </w:tcPr>
          <w:p w:rsidR="004A25AD" w:rsidRPr="003B02F6" w:rsidRDefault="004A25AD" w:rsidP="005A3A16">
            <w:pPr>
              <w:shd w:val="clear" w:color="auto" w:fill="FFFFFF" w:themeFill="background1"/>
              <w:spacing w:line="259"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Москва</w:t>
            </w:r>
          </w:p>
          <w:p w:rsidR="004A25AD" w:rsidRPr="003B02F6" w:rsidRDefault="004A25AD" w:rsidP="005A3A16">
            <w:pPr>
              <w:shd w:val="clear" w:color="auto" w:fill="FFFFFF" w:themeFill="background1"/>
              <w:spacing w:before="132"/>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«Сфера», 2009</w:t>
            </w:r>
          </w:p>
        </w:tc>
      </w:tr>
      <w:tr w:rsidR="004A25AD" w:rsidTr="00C02538">
        <w:tc>
          <w:tcPr>
            <w:tcW w:w="2660" w:type="dxa"/>
          </w:tcPr>
          <w:p w:rsidR="004A25AD" w:rsidRPr="003B02F6" w:rsidRDefault="004A25AD" w:rsidP="005A3A16">
            <w:pPr>
              <w:shd w:val="clear" w:color="auto" w:fill="FFFFFF" w:themeFill="background1"/>
              <w:spacing w:line="259"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О.А.Соломенникова</w:t>
            </w:r>
          </w:p>
        </w:tc>
        <w:tc>
          <w:tcPr>
            <w:tcW w:w="4536" w:type="dxa"/>
          </w:tcPr>
          <w:p w:rsidR="004A25AD" w:rsidRPr="003B02F6" w:rsidRDefault="004A25AD" w:rsidP="005A3A16">
            <w:pPr>
              <w:shd w:val="clear" w:color="auto" w:fill="FFFFFF" w:themeFill="background1"/>
              <w:tabs>
                <w:tab w:val="left" w:pos="2007"/>
                <w:tab w:val="left" w:pos="3601"/>
              </w:tabs>
              <w:rPr>
                <w:rFonts w:ascii="Times New Roman" w:eastAsia="Times New Roman" w:hAnsi="Times New Roman" w:cs="Times New Roman"/>
                <w:sz w:val="24"/>
                <w:szCs w:val="24"/>
              </w:rPr>
            </w:pPr>
            <w:r>
              <w:rPr>
                <w:rFonts w:ascii="Times New Roman" w:eastAsia="Times New Roman" w:hAnsi="Times New Roman" w:cs="Times New Roman"/>
                <w:sz w:val="24"/>
                <w:szCs w:val="24"/>
              </w:rPr>
              <w:t>Ознакомление с природой в детском саду</w:t>
            </w:r>
          </w:p>
        </w:tc>
        <w:tc>
          <w:tcPr>
            <w:tcW w:w="2770" w:type="dxa"/>
          </w:tcPr>
          <w:p w:rsidR="004A25AD" w:rsidRPr="003B02F6" w:rsidRDefault="004A25AD" w:rsidP="005A3A16">
            <w:pPr>
              <w:shd w:val="clear" w:color="auto" w:fill="FFFFFF" w:themeFill="background1"/>
              <w:spacing w:line="259"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Мозаика-синтез, 2012</w:t>
            </w:r>
          </w:p>
        </w:tc>
      </w:tr>
      <w:tr w:rsidR="004A25AD" w:rsidTr="00C02538">
        <w:tc>
          <w:tcPr>
            <w:tcW w:w="2660" w:type="dxa"/>
          </w:tcPr>
          <w:p w:rsidR="004A25AD" w:rsidRPr="003B02F6" w:rsidRDefault="004A25AD" w:rsidP="005A3A16">
            <w:pPr>
              <w:shd w:val="clear" w:color="auto" w:fill="FFFFFF" w:themeFill="background1"/>
              <w:spacing w:line="259"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И.А.Помораева, В.А. Позина</w:t>
            </w:r>
          </w:p>
        </w:tc>
        <w:tc>
          <w:tcPr>
            <w:tcW w:w="4536" w:type="dxa"/>
          </w:tcPr>
          <w:p w:rsidR="004A25AD" w:rsidRPr="003B02F6" w:rsidRDefault="004A25AD" w:rsidP="005A3A16">
            <w:pPr>
              <w:shd w:val="clear" w:color="auto" w:fill="FFFFFF" w:themeFill="background1"/>
              <w:tabs>
                <w:tab w:val="left" w:pos="2007"/>
                <w:tab w:val="left" w:pos="3601"/>
              </w:tabs>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Формирование элементарных математических представлений (6-7лет)</w:t>
            </w:r>
          </w:p>
        </w:tc>
        <w:tc>
          <w:tcPr>
            <w:tcW w:w="2770" w:type="dxa"/>
          </w:tcPr>
          <w:p w:rsidR="004A25AD" w:rsidRPr="003B02F6" w:rsidRDefault="004A25AD" w:rsidP="005A3A16">
            <w:pPr>
              <w:shd w:val="clear" w:color="auto" w:fill="FFFFFF" w:themeFill="background1"/>
              <w:spacing w:line="259"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Мозаика-синтез,2012</w:t>
            </w:r>
          </w:p>
        </w:tc>
      </w:tr>
      <w:tr w:rsidR="004A25AD" w:rsidTr="00C02538">
        <w:tc>
          <w:tcPr>
            <w:tcW w:w="2660" w:type="dxa"/>
          </w:tcPr>
          <w:p w:rsidR="004A25AD" w:rsidRPr="003B02F6" w:rsidRDefault="004A25AD" w:rsidP="005A3A16">
            <w:pPr>
              <w:shd w:val="clear" w:color="auto" w:fill="FFFFFF" w:themeFill="background1"/>
              <w:spacing w:line="268"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Шаехова</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Р.</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К.</w:t>
            </w:r>
          </w:p>
        </w:tc>
        <w:tc>
          <w:tcPr>
            <w:tcW w:w="4536" w:type="dxa"/>
          </w:tcPr>
          <w:p w:rsidR="004A25AD" w:rsidRPr="003B02F6" w:rsidRDefault="004A25AD" w:rsidP="004A25AD">
            <w:pPr>
              <w:shd w:val="clear" w:color="auto" w:fill="FFFFFF" w:themeFill="background1"/>
              <w:tabs>
                <w:tab w:val="left" w:pos="1679"/>
                <w:tab w:val="left" w:pos="2169"/>
                <w:tab w:val="left" w:pos="3267"/>
                <w:tab w:val="left" w:pos="4330"/>
                <w:tab w:val="left" w:pos="4772"/>
                <w:tab w:val="left" w:pos="5204"/>
              </w:tabs>
              <w:ind w:right="-15"/>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Региональная</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образовательная </w:t>
            </w:r>
            <w:r w:rsidRPr="003B02F6">
              <w:rPr>
                <w:rFonts w:ascii="Times New Roman" w:eastAsia="Times New Roman" w:hAnsi="Times New Roman" w:cs="Times New Roman"/>
                <w:sz w:val="24"/>
                <w:szCs w:val="24"/>
              </w:rPr>
              <w:t>программа</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дошкольного</w:t>
            </w:r>
            <w:r>
              <w:rPr>
                <w:rFonts w:ascii="Times New Roman" w:eastAsia="Times New Roman" w:hAnsi="Times New Roman" w:cs="Times New Roman"/>
                <w:sz w:val="24"/>
                <w:szCs w:val="24"/>
              </w:rPr>
              <w:t xml:space="preserve"> образования «СӨЕНЕЧ»</w:t>
            </w:r>
            <w:r w:rsidRPr="003B02F6">
              <w:rPr>
                <w:rFonts w:ascii="Times New Roman" w:eastAsia="Times New Roman" w:hAnsi="Times New Roman" w:cs="Times New Roman"/>
                <w:sz w:val="24"/>
                <w:szCs w:val="24"/>
              </w:rPr>
              <w:t>–«РАДОСТЬ</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ПОЗНАНИЯ»</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w:t>
            </w:r>
            <w:r w:rsidRPr="003B02F6">
              <w:rPr>
                <w:rFonts w:ascii="Times New Roman" w:eastAsia="Times New Roman" w:hAnsi="Times New Roman" w:cs="Times New Roman"/>
                <w:spacing w:val="2"/>
                <w:sz w:val="24"/>
                <w:szCs w:val="24"/>
              </w:rPr>
              <w:t xml:space="preserve"> </w:t>
            </w:r>
          </w:p>
        </w:tc>
        <w:tc>
          <w:tcPr>
            <w:tcW w:w="2770" w:type="dxa"/>
          </w:tcPr>
          <w:p w:rsidR="004A25AD" w:rsidRPr="003B02F6" w:rsidRDefault="004A25AD" w:rsidP="005A3A16">
            <w:pPr>
              <w:shd w:val="clear" w:color="auto" w:fill="FFFFFF" w:themeFill="background1"/>
              <w:spacing w:line="259"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РИЦ,</w:t>
            </w:r>
            <w:r w:rsidRPr="003B02F6">
              <w:rPr>
                <w:rFonts w:ascii="Times New Roman" w:eastAsia="Times New Roman" w:hAnsi="Times New Roman" w:cs="Times New Roman"/>
                <w:spacing w:val="4"/>
                <w:sz w:val="24"/>
                <w:szCs w:val="24"/>
              </w:rPr>
              <w:t xml:space="preserve"> </w:t>
            </w:r>
            <w:r w:rsidRPr="003B02F6">
              <w:rPr>
                <w:rFonts w:ascii="Times New Roman" w:eastAsia="Times New Roman" w:hAnsi="Times New Roman" w:cs="Times New Roman"/>
                <w:sz w:val="24"/>
                <w:szCs w:val="24"/>
              </w:rPr>
              <w:t>2016</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г.</w:t>
            </w:r>
            <w:r w:rsidRPr="003B02F6">
              <w:rPr>
                <w:rFonts w:ascii="Times New Roman" w:eastAsia="Times New Roman" w:hAnsi="Times New Roman" w:cs="Times New Roman"/>
                <w:spacing w:val="5"/>
                <w:sz w:val="24"/>
                <w:szCs w:val="24"/>
              </w:rPr>
              <w:t xml:space="preserve"> </w:t>
            </w:r>
            <w:r w:rsidRPr="003B02F6">
              <w:rPr>
                <w:rFonts w:ascii="Times New Roman" w:eastAsia="Times New Roman" w:hAnsi="Times New Roman" w:cs="Times New Roman"/>
                <w:sz w:val="24"/>
                <w:szCs w:val="24"/>
              </w:rPr>
              <w:t>–</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196</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с.</w:t>
            </w:r>
          </w:p>
        </w:tc>
      </w:tr>
      <w:tr w:rsidR="004A25AD" w:rsidTr="00C02538">
        <w:tc>
          <w:tcPr>
            <w:tcW w:w="2660" w:type="dxa"/>
          </w:tcPr>
          <w:p w:rsidR="004A25AD" w:rsidRDefault="004A25AD" w:rsidP="004A25AD">
            <w:pPr>
              <w:shd w:val="clear" w:color="auto" w:fill="FFFFFF" w:themeFill="background1"/>
              <w:tabs>
                <w:tab w:val="left" w:pos="2165"/>
              </w:tabs>
              <w:spacing w:line="242" w:lineRule="auto"/>
              <w:ind w:right="515"/>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З.М.</w:t>
            </w:r>
            <w:r w:rsidRPr="003B02F6">
              <w:rPr>
                <w:rFonts w:ascii="Times New Roman" w:eastAsia="Times New Roman" w:hAnsi="Times New Roman" w:cs="Times New Roman"/>
                <w:spacing w:val="61"/>
                <w:sz w:val="24"/>
                <w:szCs w:val="24"/>
              </w:rPr>
              <w:t xml:space="preserve"> </w:t>
            </w:r>
            <w:r w:rsidRPr="003B02F6">
              <w:rPr>
                <w:rFonts w:ascii="Times New Roman" w:eastAsia="Times New Roman" w:hAnsi="Times New Roman" w:cs="Times New Roman"/>
                <w:sz w:val="24"/>
                <w:szCs w:val="24"/>
              </w:rPr>
              <w:t>Зарипова,</w:t>
            </w:r>
            <w:r>
              <w:rPr>
                <w:rFonts w:ascii="Times New Roman" w:eastAsia="Times New Roman" w:hAnsi="Times New Roman" w:cs="Times New Roman"/>
                <w:sz w:val="24"/>
                <w:szCs w:val="24"/>
              </w:rPr>
              <w:t xml:space="preserve"> </w:t>
            </w:r>
            <w:r w:rsidRPr="003B02F6">
              <w:rPr>
                <w:rFonts w:ascii="Times New Roman" w:eastAsia="Times New Roman" w:hAnsi="Times New Roman" w:cs="Times New Roman"/>
                <w:spacing w:val="-1"/>
                <w:sz w:val="24"/>
                <w:szCs w:val="24"/>
              </w:rPr>
              <w:lastRenderedPageBreak/>
              <w:t>Ф.В.</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Хәзрәтова,</w:t>
            </w:r>
            <w:r>
              <w:rPr>
                <w:rFonts w:ascii="Times New Roman" w:eastAsia="Times New Roman" w:hAnsi="Times New Roman" w:cs="Times New Roman"/>
                <w:sz w:val="24"/>
                <w:szCs w:val="24"/>
              </w:rPr>
              <w:t xml:space="preserve"> </w:t>
            </w:r>
            <w:r w:rsidRPr="003B02F6">
              <w:rPr>
                <w:rFonts w:ascii="Times New Roman" w:eastAsia="Times New Roman" w:hAnsi="Times New Roman" w:cs="Times New Roman"/>
                <w:sz w:val="24"/>
                <w:szCs w:val="24"/>
              </w:rPr>
              <w:t>З.Г.</w:t>
            </w:r>
            <w:r>
              <w:rPr>
                <w:rFonts w:ascii="Times New Roman" w:eastAsia="Times New Roman" w:hAnsi="Times New Roman" w:cs="Times New Roman"/>
                <w:sz w:val="24"/>
                <w:szCs w:val="24"/>
              </w:rPr>
              <w:t xml:space="preserve"> </w:t>
            </w:r>
            <w:r w:rsidRPr="003B02F6">
              <w:rPr>
                <w:rFonts w:ascii="Times New Roman" w:eastAsia="Times New Roman" w:hAnsi="Times New Roman" w:cs="Times New Roman"/>
                <w:sz w:val="24"/>
                <w:szCs w:val="24"/>
              </w:rPr>
              <w:t>әрәфетдинова,</w:t>
            </w:r>
          </w:p>
          <w:p w:rsidR="004A25AD" w:rsidRPr="003B02F6" w:rsidRDefault="004A25AD" w:rsidP="004A25AD">
            <w:pPr>
              <w:shd w:val="clear" w:color="auto" w:fill="FFFFFF" w:themeFill="background1"/>
              <w:tabs>
                <w:tab w:val="left" w:pos="2165"/>
              </w:tabs>
              <w:spacing w:line="242" w:lineRule="auto"/>
              <w:ind w:right="515"/>
              <w:rPr>
                <w:rFonts w:ascii="Times New Roman" w:eastAsia="Times New Roman" w:hAnsi="Times New Roman" w:cs="Times New Roman"/>
                <w:sz w:val="24"/>
                <w:szCs w:val="24"/>
              </w:rPr>
            </w:pPr>
            <w:r w:rsidRPr="003B02F6">
              <w:rPr>
                <w:rFonts w:ascii="Times New Roman" w:eastAsia="Times New Roman" w:hAnsi="Times New Roman" w:cs="Times New Roman"/>
                <w:spacing w:val="-1"/>
                <w:sz w:val="24"/>
                <w:szCs w:val="24"/>
              </w:rPr>
              <w:t>И.Җ.</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Хәбибулина</w:t>
            </w:r>
          </w:p>
        </w:tc>
        <w:tc>
          <w:tcPr>
            <w:tcW w:w="4536" w:type="dxa"/>
          </w:tcPr>
          <w:p w:rsidR="004A25AD" w:rsidRPr="003B02F6" w:rsidRDefault="004A25AD" w:rsidP="004A25AD">
            <w:pPr>
              <w:shd w:val="clear" w:color="auto" w:fill="FFFFFF" w:themeFill="background1"/>
              <w:spacing w:line="268"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lastRenderedPageBreak/>
              <w:t>«Туган телдә</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сөйләшәбез:</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методик</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әсбап»</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lastRenderedPageBreak/>
              <w:t>–</w:t>
            </w:r>
            <w:r w:rsidRPr="003B02F6">
              <w:rPr>
                <w:rFonts w:ascii="Times New Roman" w:eastAsia="Times New Roman" w:hAnsi="Times New Roman" w:cs="Times New Roman"/>
                <w:spacing w:val="-1"/>
                <w:sz w:val="24"/>
                <w:szCs w:val="24"/>
              </w:rPr>
              <w:t xml:space="preserve"> </w:t>
            </w:r>
          </w:p>
        </w:tc>
        <w:tc>
          <w:tcPr>
            <w:tcW w:w="2770" w:type="dxa"/>
          </w:tcPr>
          <w:p w:rsidR="004A25AD" w:rsidRPr="003B02F6" w:rsidRDefault="004A25AD" w:rsidP="005A3A16">
            <w:pPr>
              <w:shd w:val="clear" w:color="auto" w:fill="FFFFFF" w:themeFill="background1"/>
              <w:spacing w:line="259"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lastRenderedPageBreak/>
              <w:t>Казан,</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2013</w:t>
            </w:r>
          </w:p>
        </w:tc>
      </w:tr>
      <w:tr w:rsidR="004A25AD" w:rsidTr="00C02538">
        <w:tc>
          <w:tcPr>
            <w:tcW w:w="2660" w:type="dxa"/>
          </w:tcPr>
          <w:p w:rsidR="004A25AD" w:rsidRPr="003B02F6" w:rsidRDefault="004A25AD" w:rsidP="005A3A16">
            <w:pPr>
              <w:shd w:val="clear" w:color="auto" w:fill="FFFFFF" w:themeFill="background1"/>
              <w:spacing w:line="268"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lastRenderedPageBreak/>
              <w:t>З.М. Зарипова</w:t>
            </w:r>
          </w:p>
        </w:tc>
        <w:tc>
          <w:tcPr>
            <w:tcW w:w="4536" w:type="dxa"/>
          </w:tcPr>
          <w:p w:rsidR="004A25AD" w:rsidRPr="003B02F6" w:rsidRDefault="004A25AD" w:rsidP="004A25AD">
            <w:pPr>
              <w:shd w:val="clear" w:color="auto" w:fill="FFFFFF" w:themeFill="background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«Непосредственно</w:t>
            </w:r>
            <w:r w:rsidRPr="003B02F6">
              <w:rPr>
                <w:rFonts w:ascii="Times New Roman" w:eastAsia="Times New Roman" w:hAnsi="Times New Roman" w:cs="Times New Roman"/>
                <w:spacing w:val="7"/>
                <w:sz w:val="24"/>
                <w:szCs w:val="24"/>
              </w:rPr>
              <w:t xml:space="preserve"> </w:t>
            </w:r>
            <w:r w:rsidRPr="003B02F6">
              <w:rPr>
                <w:rFonts w:ascii="Times New Roman" w:eastAsia="Times New Roman" w:hAnsi="Times New Roman" w:cs="Times New Roman"/>
                <w:sz w:val="24"/>
                <w:szCs w:val="24"/>
              </w:rPr>
              <w:t>образовательная</w:t>
            </w:r>
            <w:r w:rsidRPr="003B02F6">
              <w:rPr>
                <w:rFonts w:ascii="Times New Roman" w:eastAsia="Times New Roman" w:hAnsi="Times New Roman" w:cs="Times New Roman"/>
                <w:spacing w:val="9"/>
                <w:sz w:val="24"/>
                <w:szCs w:val="24"/>
              </w:rPr>
              <w:t xml:space="preserve"> </w:t>
            </w:r>
            <w:r w:rsidRPr="003B02F6">
              <w:rPr>
                <w:rFonts w:ascii="Times New Roman" w:eastAsia="Times New Roman" w:hAnsi="Times New Roman" w:cs="Times New Roman"/>
                <w:sz w:val="24"/>
                <w:szCs w:val="24"/>
              </w:rPr>
              <w:t>деятельность</w:t>
            </w:r>
            <w:r w:rsidRPr="003B02F6">
              <w:rPr>
                <w:rFonts w:ascii="Times New Roman" w:eastAsia="Times New Roman" w:hAnsi="Times New Roman" w:cs="Times New Roman"/>
                <w:spacing w:val="9"/>
                <w:sz w:val="24"/>
                <w:szCs w:val="24"/>
              </w:rPr>
              <w:t xml:space="preserve"> </w:t>
            </w:r>
            <w:r w:rsidRPr="003B02F6">
              <w:rPr>
                <w:rFonts w:ascii="Times New Roman" w:eastAsia="Times New Roman" w:hAnsi="Times New Roman" w:cs="Times New Roman"/>
                <w:sz w:val="24"/>
                <w:szCs w:val="24"/>
              </w:rPr>
              <w:t>в</w:t>
            </w:r>
            <w:r w:rsidRPr="003B02F6">
              <w:rPr>
                <w:rFonts w:ascii="Times New Roman" w:eastAsia="Times New Roman" w:hAnsi="Times New Roman" w:cs="Times New Roman"/>
                <w:spacing w:val="8"/>
                <w:sz w:val="24"/>
                <w:szCs w:val="24"/>
              </w:rPr>
              <w:t xml:space="preserve"> </w:t>
            </w:r>
            <w:r w:rsidRPr="003B02F6">
              <w:rPr>
                <w:rFonts w:ascii="Times New Roman" w:eastAsia="Times New Roman" w:hAnsi="Times New Roman" w:cs="Times New Roman"/>
                <w:sz w:val="24"/>
                <w:szCs w:val="24"/>
              </w:rPr>
              <w:t>детском</w:t>
            </w:r>
            <w:r>
              <w:rPr>
                <w:rFonts w:ascii="Times New Roman" w:eastAsia="Times New Roman" w:hAnsi="Times New Roman" w:cs="Times New Roman"/>
                <w:sz w:val="24"/>
                <w:szCs w:val="24"/>
              </w:rPr>
              <w:t xml:space="preserve"> </w:t>
            </w:r>
            <w:r w:rsidRPr="003B02F6">
              <w:rPr>
                <w:rFonts w:ascii="Times New Roman" w:eastAsia="Times New Roman" w:hAnsi="Times New Roman" w:cs="Times New Roman"/>
                <w:sz w:val="24"/>
                <w:szCs w:val="24"/>
              </w:rPr>
              <w:t>саду:</w:t>
            </w:r>
            <w:r w:rsidRPr="003B02F6">
              <w:rPr>
                <w:rFonts w:ascii="Times New Roman" w:eastAsia="Times New Roman" w:hAnsi="Times New Roman" w:cs="Times New Roman"/>
                <w:spacing w:val="55"/>
                <w:sz w:val="24"/>
                <w:szCs w:val="24"/>
              </w:rPr>
              <w:t xml:space="preserve"> </w:t>
            </w:r>
            <w:r w:rsidRPr="003B02F6">
              <w:rPr>
                <w:rFonts w:ascii="Times New Roman" w:eastAsia="Times New Roman" w:hAnsi="Times New Roman" w:cs="Times New Roman"/>
                <w:sz w:val="24"/>
                <w:szCs w:val="24"/>
              </w:rPr>
              <w:t>методическое</w:t>
            </w:r>
            <w:r w:rsidRPr="003B02F6">
              <w:rPr>
                <w:rFonts w:ascii="Times New Roman" w:eastAsia="Times New Roman" w:hAnsi="Times New Roman" w:cs="Times New Roman"/>
                <w:spacing w:val="46"/>
                <w:sz w:val="24"/>
                <w:szCs w:val="24"/>
              </w:rPr>
              <w:t xml:space="preserve"> </w:t>
            </w:r>
            <w:r w:rsidRPr="003B02F6">
              <w:rPr>
                <w:rFonts w:ascii="Times New Roman" w:eastAsia="Times New Roman" w:hAnsi="Times New Roman" w:cs="Times New Roman"/>
                <w:sz w:val="24"/>
                <w:szCs w:val="24"/>
              </w:rPr>
              <w:t>пособие</w:t>
            </w:r>
            <w:r w:rsidRPr="003B02F6">
              <w:rPr>
                <w:rFonts w:ascii="Times New Roman" w:eastAsia="Times New Roman" w:hAnsi="Times New Roman" w:cs="Times New Roman"/>
                <w:spacing w:val="55"/>
                <w:sz w:val="24"/>
                <w:szCs w:val="24"/>
              </w:rPr>
              <w:t xml:space="preserve"> </w:t>
            </w:r>
            <w:r w:rsidRPr="003B02F6">
              <w:rPr>
                <w:rFonts w:ascii="Times New Roman" w:eastAsia="Times New Roman" w:hAnsi="Times New Roman" w:cs="Times New Roman"/>
                <w:sz w:val="24"/>
                <w:szCs w:val="24"/>
              </w:rPr>
              <w:t>для</w:t>
            </w:r>
            <w:r w:rsidRPr="003B02F6">
              <w:rPr>
                <w:rFonts w:ascii="Times New Roman" w:eastAsia="Times New Roman" w:hAnsi="Times New Roman" w:cs="Times New Roman"/>
                <w:spacing w:val="51"/>
                <w:sz w:val="24"/>
                <w:szCs w:val="24"/>
              </w:rPr>
              <w:t xml:space="preserve"> </w:t>
            </w:r>
            <w:r w:rsidRPr="003B02F6">
              <w:rPr>
                <w:rFonts w:ascii="Times New Roman" w:eastAsia="Times New Roman" w:hAnsi="Times New Roman" w:cs="Times New Roman"/>
                <w:sz w:val="24"/>
                <w:szCs w:val="24"/>
              </w:rPr>
              <w:t>воспитателей</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детских</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садов»</w:t>
            </w:r>
            <w:r w:rsidRPr="003B02F6">
              <w:rPr>
                <w:rFonts w:ascii="Times New Roman" w:eastAsia="Times New Roman" w:hAnsi="Times New Roman" w:cs="Times New Roman"/>
                <w:spacing w:val="-8"/>
                <w:sz w:val="24"/>
                <w:szCs w:val="24"/>
              </w:rPr>
              <w:t xml:space="preserve"> </w:t>
            </w:r>
            <w:r w:rsidRPr="003B02F6">
              <w:rPr>
                <w:rFonts w:ascii="Times New Roman" w:eastAsia="Times New Roman" w:hAnsi="Times New Roman" w:cs="Times New Roman"/>
                <w:sz w:val="24"/>
                <w:szCs w:val="24"/>
              </w:rPr>
              <w:t>-</w:t>
            </w:r>
            <w:r w:rsidRPr="003B02F6">
              <w:rPr>
                <w:rFonts w:ascii="Times New Roman" w:eastAsia="Times New Roman" w:hAnsi="Times New Roman" w:cs="Times New Roman"/>
                <w:spacing w:val="8"/>
                <w:sz w:val="24"/>
                <w:szCs w:val="24"/>
              </w:rPr>
              <w:t xml:space="preserve"> </w:t>
            </w:r>
          </w:p>
        </w:tc>
        <w:tc>
          <w:tcPr>
            <w:tcW w:w="2770" w:type="dxa"/>
          </w:tcPr>
          <w:p w:rsidR="004A25AD" w:rsidRPr="003B02F6" w:rsidRDefault="004A25AD" w:rsidP="005A3A16">
            <w:pPr>
              <w:shd w:val="clear" w:color="auto" w:fill="FFFFFF" w:themeFill="background1"/>
              <w:spacing w:line="259"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Казань,</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2013</w:t>
            </w:r>
          </w:p>
        </w:tc>
      </w:tr>
      <w:tr w:rsidR="004A25AD" w:rsidTr="00C02538">
        <w:tc>
          <w:tcPr>
            <w:tcW w:w="2660" w:type="dxa"/>
          </w:tcPr>
          <w:p w:rsidR="004A25AD" w:rsidRPr="003B02F6" w:rsidRDefault="004A25AD" w:rsidP="005A3A16">
            <w:pPr>
              <w:shd w:val="clear" w:color="auto" w:fill="FFFFFF" w:themeFill="background1"/>
              <w:spacing w:line="259"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Закирова</w:t>
            </w:r>
            <w:r w:rsidRPr="003B02F6">
              <w:rPr>
                <w:rFonts w:ascii="Times New Roman" w:eastAsia="Times New Roman" w:hAnsi="Times New Roman" w:cs="Times New Roman"/>
                <w:spacing w:val="-4"/>
                <w:sz w:val="24"/>
                <w:szCs w:val="24"/>
              </w:rPr>
              <w:t xml:space="preserve"> </w:t>
            </w:r>
            <w:r w:rsidRPr="003B02F6">
              <w:rPr>
                <w:rFonts w:ascii="Times New Roman" w:eastAsia="Times New Roman" w:hAnsi="Times New Roman" w:cs="Times New Roman"/>
                <w:sz w:val="24"/>
                <w:szCs w:val="24"/>
              </w:rPr>
              <w:t>К.В.</w:t>
            </w:r>
          </w:p>
        </w:tc>
        <w:tc>
          <w:tcPr>
            <w:tcW w:w="4536" w:type="dxa"/>
          </w:tcPr>
          <w:p w:rsidR="004A25AD" w:rsidRPr="003B02F6" w:rsidRDefault="004A25AD" w:rsidP="004A25AD">
            <w:pPr>
              <w:shd w:val="clear" w:color="auto" w:fill="FFFFFF" w:themeFill="background1"/>
              <w:tabs>
                <w:tab w:val="left" w:pos="1334"/>
                <w:tab w:val="left" w:pos="2813"/>
                <w:tab w:val="left" w:pos="4205"/>
                <w:tab w:val="left" w:pos="5463"/>
              </w:tabs>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«Балалар</w:t>
            </w:r>
            <w:r w:rsidRPr="003B02F6">
              <w:rPr>
                <w:rFonts w:ascii="Times New Roman" w:eastAsia="Times New Roman" w:hAnsi="Times New Roman" w:cs="Times New Roman"/>
                <w:sz w:val="24"/>
                <w:szCs w:val="24"/>
              </w:rPr>
              <w:tab/>
              <w:t>бакчасында</w:t>
            </w:r>
            <w:r w:rsidRPr="003B02F6">
              <w:rPr>
                <w:rFonts w:ascii="Times New Roman" w:eastAsia="Times New Roman" w:hAnsi="Times New Roman" w:cs="Times New Roman"/>
                <w:sz w:val="24"/>
                <w:szCs w:val="24"/>
              </w:rPr>
              <w:tab/>
              <w:t>әдәп-әхлак</w:t>
            </w:r>
            <w:r>
              <w:rPr>
                <w:rFonts w:ascii="Times New Roman" w:eastAsia="Times New Roman" w:hAnsi="Times New Roman" w:cs="Times New Roman"/>
                <w:sz w:val="24"/>
                <w:szCs w:val="24"/>
              </w:rPr>
              <w:t xml:space="preserve"> </w:t>
            </w:r>
            <w:r w:rsidRPr="003B02F6">
              <w:rPr>
                <w:rFonts w:ascii="Times New Roman" w:eastAsia="Times New Roman" w:hAnsi="Times New Roman" w:cs="Times New Roman"/>
                <w:sz w:val="24"/>
                <w:szCs w:val="24"/>
              </w:rPr>
              <w:t>тәрбиясе:</w:t>
            </w:r>
            <w:r w:rsidRPr="003B02F6">
              <w:rPr>
                <w:rFonts w:ascii="Times New Roman" w:eastAsia="Times New Roman" w:hAnsi="Times New Roman" w:cs="Times New Roman"/>
                <w:sz w:val="24"/>
                <w:szCs w:val="24"/>
              </w:rPr>
              <w:tab/>
              <w:t>методик</w:t>
            </w:r>
            <w:r>
              <w:rPr>
                <w:rFonts w:ascii="Times New Roman" w:eastAsia="Times New Roman" w:hAnsi="Times New Roman" w:cs="Times New Roman"/>
                <w:sz w:val="24"/>
                <w:szCs w:val="24"/>
              </w:rPr>
              <w:t xml:space="preserve"> </w:t>
            </w:r>
            <w:r w:rsidRPr="003B02F6">
              <w:rPr>
                <w:rFonts w:ascii="Times New Roman" w:eastAsia="Times New Roman" w:hAnsi="Times New Roman" w:cs="Times New Roman"/>
                <w:sz w:val="24"/>
                <w:szCs w:val="24"/>
              </w:rPr>
              <w:t>кулланма»</w:t>
            </w:r>
            <w:r w:rsidRPr="003B02F6">
              <w:rPr>
                <w:rFonts w:ascii="Times New Roman" w:eastAsia="Times New Roman" w:hAnsi="Times New Roman" w:cs="Times New Roman"/>
                <w:spacing w:val="-8"/>
                <w:sz w:val="24"/>
                <w:szCs w:val="24"/>
              </w:rPr>
              <w:t xml:space="preserve"> </w:t>
            </w:r>
            <w:r w:rsidRPr="003B02F6">
              <w:rPr>
                <w:rFonts w:ascii="Times New Roman" w:eastAsia="Times New Roman" w:hAnsi="Times New Roman" w:cs="Times New Roman"/>
                <w:sz w:val="24"/>
                <w:szCs w:val="24"/>
              </w:rPr>
              <w:t>–</w:t>
            </w:r>
          </w:p>
        </w:tc>
        <w:tc>
          <w:tcPr>
            <w:tcW w:w="2770" w:type="dxa"/>
          </w:tcPr>
          <w:p w:rsidR="004A25AD" w:rsidRPr="003B02F6" w:rsidRDefault="004A25AD" w:rsidP="005A3A16">
            <w:pPr>
              <w:shd w:val="clear" w:color="auto" w:fill="FFFFFF" w:themeFill="background1"/>
              <w:spacing w:line="259"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Казан, 2013</w:t>
            </w:r>
          </w:p>
        </w:tc>
      </w:tr>
      <w:tr w:rsidR="004A25AD" w:rsidTr="00C02538">
        <w:tc>
          <w:tcPr>
            <w:tcW w:w="2660" w:type="dxa"/>
          </w:tcPr>
          <w:p w:rsidR="004A25AD" w:rsidRPr="003B02F6" w:rsidRDefault="004A25AD" w:rsidP="005A3A16">
            <w:pPr>
              <w:shd w:val="clear" w:color="auto" w:fill="FFFFFF" w:themeFill="background1"/>
              <w:tabs>
                <w:tab w:val="left" w:pos="1944"/>
              </w:tabs>
              <w:spacing w:line="360" w:lineRule="auto"/>
              <w:ind w:right="89"/>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 xml:space="preserve">Закирова  </w:t>
            </w:r>
            <w:r w:rsidRPr="003B02F6">
              <w:rPr>
                <w:rFonts w:ascii="Times New Roman" w:eastAsia="Times New Roman" w:hAnsi="Times New Roman" w:cs="Times New Roman"/>
                <w:spacing w:val="9"/>
                <w:sz w:val="24"/>
                <w:szCs w:val="24"/>
              </w:rPr>
              <w:t xml:space="preserve"> </w:t>
            </w:r>
            <w:r w:rsidRPr="003B02F6">
              <w:rPr>
                <w:rFonts w:ascii="Times New Roman" w:eastAsia="Times New Roman" w:hAnsi="Times New Roman" w:cs="Times New Roman"/>
                <w:sz w:val="24"/>
                <w:szCs w:val="24"/>
              </w:rPr>
              <w:t>К.В.,</w:t>
            </w:r>
            <w:r w:rsidRPr="003B02F6">
              <w:rPr>
                <w:rFonts w:ascii="Times New Roman" w:eastAsia="Times New Roman" w:hAnsi="Times New Roman" w:cs="Times New Roman"/>
                <w:spacing w:val="-1"/>
                <w:sz w:val="24"/>
                <w:szCs w:val="24"/>
              </w:rPr>
              <w:t>Мортазина</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Л.Р.</w:t>
            </w:r>
          </w:p>
        </w:tc>
        <w:tc>
          <w:tcPr>
            <w:tcW w:w="4536" w:type="dxa"/>
          </w:tcPr>
          <w:p w:rsidR="004A25AD" w:rsidRDefault="004A25AD" w:rsidP="005A3A16">
            <w:pPr>
              <w:shd w:val="clear" w:color="auto" w:fill="FFFFFF" w:themeFill="background1"/>
              <w:tabs>
                <w:tab w:val="left" w:pos="1737"/>
                <w:tab w:val="left" w:pos="2366"/>
                <w:tab w:val="left" w:pos="2765"/>
                <w:tab w:val="left" w:pos="3567"/>
                <w:tab w:val="left" w:pos="3903"/>
                <w:tab w:val="left" w:pos="4325"/>
                <w:tab w:val="left" w:pos="5473"/>
                <w:tab w:val="left" w:pos="5833"/>
              </w:tabs>
              <w:ind w:right="99"/>
              <w:rPr>
                <w:rFonts w:ascii="Times New Roman" w:eastAsia="Times New Roman" w:hAnsi="Times New Roman" w:cs="Times New Roman"/>
                <w:sz w:val="24"/>
                <w:szCs w:val="24"/>
              </w:rPr>
            </w:pPr>
            <w:r>
              <w:rPr>
                <w:rFonts w:ascii="Times New Roman" w:eastAsia="Times New Roman" w:hAnsi="Times New Roman" w:cs="Times New Roman"/>
                <w:sz w:val="24"/>
                <w:szCs w:val="24"/>
              </w:rPr>
              <w:t>«Балачак-уйнап-көлеп</w:t>
            </w:r>
            <w:r>
              <w:rPr>
                <w:rFonts w:ascii="Times New Roman" w:eastAsia="Times New Roman" w:hAnsi="Times New Roman" w:cs="Times New Roman"/>
                <w:sz w:val="24"/>
                <w:szCs w:val="24"/>
              </w:rPr>
              <w:tab/>
              <w:t xml:space="preserve">үсәр чак: </w:t>
            </w:r>
            <w:r w:rsidRPr="003B02F6">
              <w:rPr>
                <w:rFonts w:ascii="Times New Roman" w:eastAsia="Times New Roman" w:hAnsi="Times New Roman" w:cs="Times New Roman"/>
                <w:sz w:val="24"/>
                <w:szCs w:val="24"/>
              </w:rPr>
              <w:t>балалар</w:t>
            </w:r>
          </w:p>
          <w:p w:rsidR="004A25AD" w:rsidRDefault="004A25AD" w:rsidP="005A3A16">
            <w:pPr>
              <w:shd w:val="clear" w:color="auto" w:fill="FFFFFF" w:themeFill="background1"/>
              <w:tabs>
                <w:tab w:val="left" w:pos="1737"/>
                <w:tab w:val="left" w:pos="2366"/>
                <w:tab w:val="left" w:pos="2765"/>
                <w:tab w:val="left" w:pos="3567"/>
                <w:tab w:val="left" w:pos="3903"/>
                <w:tab w:val="left" w:pos="4325"/>
                <w:tab w:val="left" w:pos="5473"/>
                <w:tab w:val="left" w:pos="5833"/>
              </w:tabs>
              <w:ind w:right="99"/>
              <w:rPr>
                <w:rFonts w:ascii="Times New Roman" w:eastAsia="Times New Roman" w:hAnsi="Times New Roman" w:cs="Times New Roman"/>
                <w:sz w:val="24"/>
                <w:szCs w:val="24"/>
              </w:rPr>
            </w:pPr>
            <w:r w:rsidRPr="003B02F6">
              <w:rPr>
                <w:rFonts w:ascii="Times New Roman" w:eastAsia="Times New Roman" w:hAnsi="Times New Roman" w:cs="Times New Roman"/>
                <w:spacing w:val="-2"/>
                <w:sz w:val="24"/>
                <w:szCs w:val="24"/>
              </w:rPr>
              <w:t>бакчасы</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тәрбиячеләре</w:t>
            </w:r>
            <w:r w:rsidRPr="003B02F6">
              <w:rPr>
                <w:rFonts w:ascii="Times New Roman" w:eastAsia="Times New Roman" w:hAnsi="Times New Roman" w:cs="Times New Roman"/>
                <w:sz w:val="24"/>
                <w:szCs w:val="24"/>
              </w:rPr>
              <w:tab/>
              <w:t>һәм</w:t>
            </w:r>
            <w:r w:rsidRPr="003B02F6">
              <w:rPr>
                <w:rFonts w:ascii="Times New Roman" w:eastAsia="Times New Roman" w:hAnsi="Times New Roman" w:cs="Times New Roman"/>
                <w:sz w:val="24"/>
                <w:szCs w:val="24"/>
              </w:rPr>
              <w:tab/>
              <w:t>физкультура</w:t>
            </w:r>
          </w:p>
          <w:p w:rsidR="004A25AD" w:rsidRPr="003B02F6" w:rsidRDefault="004A25AD" w:rsidP="005A3A16">
            <w:pPr>
              <w:shd w:val="clear" w:color="auto" w:fill="FFFFFF" w:themeFill="background1"/>
              <w:tabs>
                <w:tab w:val="left" w:pos="1737"/>
                <w:tab w:val="left" w:pos="2366"/>
                <w:tab w:val="left" w:pos="2765"/>
                <w:tab w:val="left" w:pos="3567"/>
                <w:tab w:val="left" w:pos="3903"/>
                <w:tab w:val="left" w:pos="4325"/>
                <w:tab w:val="left" w:pos="5473"/>
                <w:tab w:val="left" w:pos="5833"/>
              </w:tabs>
              <w:ind w:right="99"/>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инструкторлары</w:t>
            </w:r>
            <w:r w:rsidRPr="003B02F6">
              <w:rPr>
                <w:rFonts w:ascii="Times New Roman" w:eastAsia="Times New Roman" w:hAnsi="Times New Roman" w:cs="Times New Roman"/>
                <w:sz w:val="24"/>
                <w:szCs w:val="24"/>
              </w:rPr>
              <w:tab/>
            </w:r>
            <w:r w:rsidRPr="003B02F6">
              <w:rPr>
                <w:rFonts w:ascii="Times New Roman" w:eastAsia="Times New Roman" w:hAnsi="Times New Roman" w:cs="Times New Roman"/>
                <w:spacing w:val="-3"/>
                <w:sz w:val="24"/>
                <w:szCs w:val="24"/>
              </w:rPr>
              <w:t>өчен</w:t>
            </w:r>
          </w:p>
          <w:p w:rsidR="004A25AD" w:rsidRPr="003B02F6" w:rsidRDefault="004A25AD" w:rsidP="004A25AD">
            <w:pPr>
              <w:shd w:val="clear" w:color="auto" w:fill="FFFFFF" w:themeFill="background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методик</w:t>
            </w:r>
            <w:r w:rsidRPr="003B02F6">
              <w:rPr>
                <w:rFonts w:ascii="Times New Roman" w:eastAsia="Times New Roman" w:hAnsi="Times New Roman" w:cs="Times New Roman"/>
                <w:spacing w:val="-7"/>
                <w:sz w:val="24"/>
                <w:szCs w:val="24"/>
              </w:rPr>
              <w:t xml:space="preserve"> </w:t>
            </w:r>
            <w:r w:rsidRPr="003B02F6">
              <w:rPr>
                <w:rFonts w:ascii="Times New Roman" w:eastAsia="Times New Roman" w:hAnsi="Times New Roman" w:cs="Times New Roman"/>
                <w:sz w:val="24"/>
                <w:szCs w:val="24"/>
              </w:rPr>
              <w:t>кулланма»–</w:t>
            </w:r>
            <w:r w:rsidRPr="003B02F6">
              <w:rPr>
                <w:rFonts w:ascii="Times New Roman" w:eastAsia="Times New Roman" w:hAnsi="Times New Roman" w:cs="Times New Roman"/>
                <w:spacing w:val="-1"/>
                <w:sz w:val="24"/>
                <w:szCs w:val="24"/>
              </w:rPr>
              <w:t xml:space="preserve"> </w:t>
            </w:r>
          </w:p>
        </w:tc>
        <w:tc>
          <w:tcPr>
            <w:tcW w:w="2770" w:type="dxa"/>
          </w:tcPr>
          <w:p w:rsidR="004A25AD" w:rsidRDefault="004A25AD" w:rsidP="004A25AD">
            <w:pPr>
              <w:widowControl w:val="0"/>
              <w:tabs>
                <w:tab w:val="left" w:pos="142"/>
              </w:tabs>
              <w:autoSpaceDE w:val="0"/>
              <w:autoSpaceDN w:val="0"/>
              <w:jc w:val="both"/>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Казан, 2012</w:t>
            </w:r>
          </w:p>
        </w:tc>
      </w:tr>
      <w:tr w:rsidR="004A25AD" w:rsidTr="00C02538">
        <w:tc>
          <w:tcPr>
            <w:tcW w:w="2660" w:type="dxa"/>
          </w:tcPr>
          <w:p w:rsidR="004A25AD" w:rsidRPr="003B02F6" w:rsidRDefault="004A25AD" w:rsidP="005A3A16">
            <w:pPr>
              <w:shd w:val="clear" w:color="auto" w:fill="FFFFFF" w:themeFill="background1"/>
              <w:spacing w:line="255"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ЗакироваК.В.</w:t>
            </w:r>
          </w:p>
        </w:tc>
        <w:tc>
          <w:tcPr>
            <w:tcW w:w="4536" w:type="dxa"/>
          </w:tcPr>
          <w:p w:rsidR="004A25AD" w:rsidRPr="003B02F6" w:rsidRDefault="004A25AD" w:rsidP="004A25AD">
            <w:pPr>
              <w:shd w:val="clear" w:color="auto" w:fill="FFFFFF" w:themeFill="background1"/>
              <w:tabs>
                <w:tab w:val="left" w:pos="2068"/>
              </w:tabs>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«Балачак</w:t>
            </w:r>
            <w:r w:rsidRPr="003B02F6">
              <w:rPr>
                <w:rFonts w:ascii="Times New Roman" w:eastAsia="Times New Roman" w:hAnsi="Times New Roman" w:cs="Times New Roman"/>
                <w:spacing w:val="42"/>
                <w:sz w:val="24"/>
                <w:szCs w:val="24"/>
              </w:rPr>
              <w:t xml:space="preserve"> </w:t>
            </w:r>
            <w:r w:rsidRPr="003B02F6">
              <w:rPr>
                <w:rFonts w:ascii="Times New Roman" w:eastAsia="Times New Roman" w:hAnsi="Times New Roman" w:cs="Times New Roman"/>
                <w:sz w:val="24"/>
                <w:szCs w:val="24"/>
              </w:rPr>
              <w:t>аланы:</w:t>
            </w:r>
            <w:r w:rsidRPr="003B02F6">
              <w:rPr>
                <w:rFonts w:ascii="Times New Roman" w:eastAsia="Times New Roman" w:hAnsi="Times New Roman" w:cs="Times New Roman"/>
                <w:sz w:val="24"/>
                <w:szCs w:val="24"/>
              </w:rPr>
              <w:tab/>
              <w:t>балалар</w:t>
            </w:r>
            <w:r w:rsidRPr="003B02F6">
              <w:rPr>
                <w:rFonts w:ascii="Times New Roman" w:eastAsia="Times New Roman" w:hAnsi="Times New Roman" w:cs="Times New Roman"/>
                <w:spacing w:val="45"/>
                <w:sz w:val="24"/>
                <w:szCs w:val="24"/>
              </w:rPr>
              <w:t xml:space="preserve"> </w:t>
            </w:r>
            <w:r w:rsidRPr="003B02F6">
              <w:rPr>
                <w:rFonts w:ascii="Times New Roman" w:eastAsia="Times New Roman" w:hAnsi="Times New Roman" w:cs="Times New Roman"/>
                <w:sz w:val="24"/>
                <w:szCs w:val="24"/>
              </w:rPr>
              <w:t>бакчасы</w:t>
            </w:r>
            <w:r w:rsidRPr="003B02F6">
              <w:rPr>
                <w:rFonts w:ascii="Times New Roman" w:eastAsia="Times New Roman" w:hAnsi="Times New Roman" w:cs="Times New Roman"/>
                <w:spacing w:val="46"/>
                <w:sz w:val="24"/>
                <w:szCs w:val="24"/>
              </w:rPr>
              <w:t xml:space="preserve"> </w:t>
            </w:r>
            <w:r w:rsidRPr="003B02F6">
              <w:rPr>
                <w:rFonts w:ascii="Times New Roman" w:eastAsia="Times New Roman" w:hAnsi="Times New Roman" w:cs="Times New Roman"/>
                <w:sz w:val="24"/>
                <w:szCs w:val="24"/>
              </w:rPr>
              <w:t>тәрбиячеләре</w:t>
            </w:r>
            <w:r w:rsidRPr="003B02F6">
              <w:rPr>
                <w:rFonts w:ascii="Times New Roman" w:eastAsia="Times New Roman" w:hAnsi="Times New Roman" w:cs="Times New Roman"/>
                <w:spacing w:val="44"/>
                <w:sz w:val="24"/>
                <w:szCs w:val="24"/>
              </w:rPr>
              <w:t xml:space="preserve"> </w:t>
            </w:r>
            <w:r w:rsidRPr="003B02F6">
              <w:rPr>
                <w:rFonts w:ascii="Times New Roman" w:eastAsia="Times New Roman" w:hAnsi="Times New Roman" w:cs="Times New Roman"/>
                <w:sz w:val="24"/>
                <w:szCs w:val="24"/>
              </w:rPr>
              <w:t>һәм</w:t>
            </w:r>
            <w:r w:rsidRPr="003B02F6">
              <w:rPr>
                <w:rFonts w:ascii="Times New Roman" w:eastAsia="Times New Roman" w:hAnsi="Times New Roman" w:cs="Times New Roman"/>
                <w:spacing w:val="46"/>
                <w:sz w:val="24"/>
                <w:szCs w:val="24"/>
              </w:rPr>
              <w:t xml:space="preserve"> </w:t>
            </w:r>
            <w:r w:rsidRPr="003B02F6">
              <w:rPr>
                <w:rFonts w:ascii="Times New Roman" w:eastAsia="Times New Roman" w:hAnsi="Times New Roman" w:cs="Times New Roman"/>
                <w:sz w:val="24"/>
                <w:szCs w:val="24"/>
              </w:rPr>
              <w:t>әти-</w:t>
            </w:r>
            <w:r>
              <w:rPr>
                <w:rFonts w:ascii="Times New Roman" w:eastAsia="Times New Roman" w:hAnsi="Times New Roman" w:cs="Times New Roman"/>
                <w:sz w:val="24"/>
                <w:szCs w:val="24"/>
              </w:rPr>
              <w:t xml:space="preserve"> </w:t>
            </w:r>
            <w:r w:rsidRPr="003B02F6">
              <w:rPr>
                <w:rFonts w:ascii="Times New Roman" w:eastAsia="Times New Roman" w:hAnsi="Times New Roman" w:cs="Times New Roman"/>
                <w:sz w:val="24"/>
                <w:szCs w:val="24"/>
              </w:rPr>
              <w:t>әниләр өчен</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хрестоматия»</w:t>
            </w:r>
            <w:r w:rsidRPr="003B02F6">
              <w:rPr>
                <w:rFonts w:ascii="Times New Roman" w:eastAsia="Times New Roman" w:hAnsi="Times New Roman" w:cs="Times New Roman"/>
                <w:spacing w:val="-4"/>
                <w:sz w:val="24"/>
                <w:szCs w:val="24"/>
              </w:rPr>
              <w:t xml:space="preserve"> </w:t>
            </w:r>
            <w:r w:rsidRPr="003B02F6">
              <w:rPr>
                <w:rFonts w:ascii="Times New Roman" w:eastAsia="Times New Roman" w:hAnsi="Times New Roman" w:cs="Times New Roman"/>
                <w:sz w:val="24"/>
                <w:szCs w:val="24"/>
              </w:rPr>
              <w:t>–</w:t>
            </w:r>
            <w:r w:rsidRPr="003B02F6">
              <w:rPr>
                <w:rFonts w:ascii="Times New Roman" w:eastAsia="Times New Roman" w:hAnsi="Times New Roman" w:cs="Times New Roman"/>
                <w:spacing w:val="-4"/>
                <w:sz w:val="24"/>
                <w:szCs w:val="24"/>
              </w:rPr>
              <w:t xml:space="preserve"> </w:t>
            </w:r>
          </w:p>
        </w:tc>
        <w:tc>
          <w:tcPr>
            <w:tcW w:w="2770" w:type="dxa"/>
          </w:tcPr>
          <w:p w:rsidR="004A25AD" w:rsidRDefault="004A25AD" w:rsidP="004A25AD">
            <w:pPr>
              <w:widowControl w:val="0"/>
              <w:tabs>
                <w:tab w:val="left" w:pos="142"/>
              </w:tabs>
              <w:autoSpaceDE w:val="0"/>
              <w:autoSpaceDN w:val="0"/>
              <w:jc w:val="both"/>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Казан,</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2011</w:t>
            </w:r>
          </w:p>
        </w:tc>
      </w:tr>
      <w:tr w:rsidR="004A25AD" w:rsidTr="00C02538">
        <w:tc>
          <w:tcPr>
            <w:tcW w:w="2660" w:type="dxa"/>
          </w:tcPr>
          <w:p w:rsidR="004A25AD" w:rsidRPr="003B02F6" w:rsidRDefault="004A25AD" w:rsidP="005A3A16">
            <w:pPr>
              <w:shd w:val="clear" w:color="auto" w:fill="FFFFFF" w:themeFill="background1"/>
              <w:spacing w:line="260"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Закирова</w:t>
            </w:r>
            <w:r w:rsidRPr="003B02F6">
              <w:rPr>
                <w:rFonts w:ascii="Times New Roman" w:eastAsia="Times New Roman" w:hAnsi="Times New Roman" w:cs="Times New Roman"/>
                <w:spacing w:val="-4"/>
                <w:sz w:val="24"/>
                <w:szCs w:val="24"/>
              </w:rPr>
              <w:t xml:space="preserve"> </w:t>
            </w:r>
            <w:r w:rsidRPr="003B02F6">
              <w:rPr>
                <w:rFonts w:ascii="Times New Roman" w:eastAsia="Times New Roman" w:hAnsi="Times New Roman" w:cs="Times New Roman"/>
                <w:sz w:val="24"/>
                <w:szCs w:val="24"/>
              </w:rPr>
              <w:t>К.В.</w:t>
            </w:r>
          </w:p>
        </w:tc>
        <w:tc>
          <w:tcPr>
            <w:tcW w:w="4536" w:type="dxa"/>
          </w:tcPr>
          <w:p w:rsidR="004A25AD" w:rsidRPr="003B02F6" w:rsidRDefault="004A25AD" w:rsidP="004A25AD">
            <w:pPr>
              <w:shd w:val="clear" w:color="auto" w:fill="FFFFFF" w:themeFill="background1"/>
              <w:tabs>
                <w:tab w:val="left" w:pos="762"/>
                <w:tab w:val="left" w:pos="1732"/>
                <w:tab w:val="left" w:pos="2808"/>
                <w:tab w:val="left" w:pos="4335"/>
                <w:tab w:val="left" w:pos="4930"/>
              </w:tabs>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«На</w:t>
            </w:r>
            <w:r w:rsidRPr="003B02F6">
              <w:rPr>
                <w:rFonts w:ascii="Times New Roman" w:eastAsia="Times New Roman" w:hAnsi="Times New Roman" w:cs="Times New Roman"/>
                <w:sz w:val="24"/>
                <w:szCs w:val="24"/>
              </w:rPr>
              <w:tab/>
              <w:t>поляне</w:t>
            </w:r>
            <w:r w:rsidRPr="003B02F6">
              <w:rPr>
                <w:rFonts w:ascii="Times New Roman" w:eastAsia="Times New Roman" w:hAnsi="Times New Roman" w:cs="Times New Roman"/>
                <w:sz w:val="24"/>
                <w:szCs w:val="24"/>
              </w:rPr>
              <w:tab/>
              <w:t>детства:</w:t>
            </w:r>
            <w:r w:rsidRPr="003B02F6">
              <w:rPr>
                <w:rFonts w:ascii="Times New Roman" w:eastAsia="Times New Roman" w:hAnsi="Times New Roman" w:cs="Times New Roman"/>
                <w:sz w:val="24"/>
                <w:szCs w:val="24"/>
              </w:rPr>
              <w:tab/>
              <w:t>хрестоматия</w:t>
            </w:r>
            <w:r>
              <w:rPr>
                <w:rFonts w:ascii="Times New Roman" w:eastAsia="Times New Roman" w:hAnsi="Times New Roman" w:cs="Times New Roman"/>
                <w:sz w:val="24"/>
                <w:szCs w:val="24"/>
              </w:rPr>
              <w:t xml:space="preserve"> </w:t>
            </w:r>
            <w:r w:rsidRPr="003B02F6">
              <w:rPr>
                <w:rFonts w:ascii="Times New Roman" w:eastAsia="Times New Roman" w:hAnsi="Times New Roman" w:cs="Times New Roman"/>
                <w:sz w:val="24"/>
                <w:szCs w:val="24"/>
              </w:rPr>
              <w:t>для</w:t>
            </w:r>
            <w:r w:rsidRPr="003B02F6">
              <w:rPr>
                <w:rFonts w:ascii="Times New Roman" w:eastAsia="Times New Roman" w:hAnsi="Times New Roman" w:cs="Times New Roman"/>
                <w:sz w:val="24"/>
                <w:szCs w:val="24"/>
              </w:rPr>
              <w:tab/>
              <w:t>воспитателей</w:t>
            </w:r>
            <w:r>
              <w:rPr>
                <w:rFonts w:ascii="Times New Roman" w:eastAsia="Times New Roman" w:hAnsi="Times New Roman" w:cs="Times New Roman"/>
                <w:sz w:val="24"/>
                <w:szCs w:val="24"/>
              </w:rPr>
              <w:t xml:space="preserve"> </w:t>
            </w:r>
            <w:r w:rsidRPr="003B02F6">
              <w:rPr>
                <w:rFonts w:ascii="Times New Roman" w:eastAsia="Times New Roman" w:hAnsi="Times New Roman" w:cs="Times New Roman"/>
                <w:sz w:val="24"/>
                <w:szCs w:val="24"/>
              </w:rPr>
              <w:t>дошкольных</w:t>
            </w:r>
            <w:r w:rsidRPr="003B02F6">
              <w:rPr>
                <w:rFonts w:ascii="Times New Roman" w:eastAsia="Times New Roman" w:hAnsi="Times New Roman" w:cs="Times New Roman"/>
                <w:spacing w:val="25"/>
                <w:sz w:val="24"/>
                <w:szCs w:val="24"/>
              </w:rPr>
              <w:t xml:space="preserve"> </w:t>
            </w:r>
            <w:r w:rsidRPr="003B02F6">
              <w:rPr>
                <w:rFonts w:ascii="Times New Roman" w:eastAsia="Times New Roman" w:hAnsi="Times New Roman" w:cs="Times New Roman"/>
                <w:sz w:val="24"/>
                <w:szCs w:val="24"/>
              </w:rPr>
              <w:t>образовательных</w:t>
            </w:r>
            <w:r w:rsidRPr="003B02F6">
              <w:rPr>
                <w:rFonts w:ascii="Times New Roman" w:eastAsia="Times New Roman" w:hAnsi="Times New Roman" w:cs="Times New Roman"/>
                <w:spacing w:val="31"/>
                <w:sz w:val="24"/>
                <w:szCs w:val="24"/>
              </w:rPr>
              <w:t xml:space="preserve"> </w:t>
            </w:r>
            <w:r w:rsidRPr="003B02F6">
              <w:rPr>
                <w:rFonts w:ascii="Times New Roman" w:eastAsia="Times New Roman" w:hAnsi="Times New Roman" w:cs="Times New Roman"/>
                <w:sz w:val="24"/>
                <w:szCs w:val="24"/>
              </w:rPr>
              <w:t>учреждений</w:t>
            </w:r>
            <w:r w:rsidRPr="003B02F6">
              <w:rPr>
                <w:rFonts w:ascii="Times New Roman" w:eastAsia="Times New Roman" w:hAnsi="Times New Roman" w:cs="Times New Roman"/>
                <w:spacing w:val="41"/>
                <w:sz w:val="24"/>
                <w:szCs w:val="24"/>
              </w:rPr>
              <w:t xml:space="preserve"> </w:t>
            </w:r>
            <w:r w:rsidRPr="003B02F6">
              <w:rPr>
                <w:rFonts w:ascii="Times New Roman" w:eastAsia="Times New Roman" w:hAnsi="Times New Roman" w:cs="Times New Roman"/>
                <w:sz w:val="24"/>
                <w:szCs w:val="24"/>
              </w:rPr>
              <w:t>и</w:t>
            </w:r>
            <w:r w:rsidRPr="003B02F6">
              <w:rPr>
                <w:rFonts w:ascii="Times New Roman" w:eastAsia="Times New Roman" w:hAnsi="Times New Roman" w:cs="Times New Roman"/>
                <w:spacing w:val="34"/>
                <w:sz w:val="24"/>
                <w:szCs w:val="24"/>
              </w:rPr>
              <w:t xml:space="preserve"> </w:t>
            </w:r>
            <w:r w:rsidRPr="003B02F6">
              <w:rPr>
                <w:rFonts w:ascii="Times New Roman" w:eastAsia="Times New Roman" w:hAnsi="Times New Roman" w:cs="Times New Roman"/>
                <w:sz w:val="24"/>
                <w:szCs w:val="24"/>
              </w:rPr>
              <w:t>родителей»</w:t>
            </w:r>
            <w:r w:rsidRPr="003B02F6">
              <w:rPr>
                <w:rFonts w:ascii="Times New Roman" w:eastAsia="Times New Roman" w:hAnsi="Times New Roman" w:cs="Times New Roman"/>
                <w:spacing w:val="40"/>
                <w:sz w:val="24"/>
                <w:szCs w:val="24"/>
              </w:rPr>
              <w:t xml:space="preserve"> </w:t>
            </w:r>
            <w:r w:rsidRPr="003B02F6">
              <w:rPr>
                <w:rFonts w:ascii="Times New Roman" w:eastAsia="Times New Roman" w:hAnsi="Times New Roman" w:cs="Times New Roman"/>
                <w:sz w:val="24"/>
                <w:szCs w:val="24"/>
              </w:rPr>
              <w:t>-</w:t>
            </w:r>
            <w:r w:rsidRPr="003B02F6">
              <w:rPr>
                <w:rFonts w:ascii="Times New Roman" w:eastAsia="Times New Roman" w:hAnsi="Times New Roman" w:cs="Times New Roman"/>
                <w:spacing w:val="-57"/>
                <w:sz w:val="24"/>
                <w:szCs w:val="24"/>
              </w:rPr>
              <w:t xml:space="preserve"> </w:t>
            </w:r>
          </w:p>
        </w:tc>
        <w:tc>
          <w:tcPr>
            <w:tcW w:w="2770" w:type="dxa"/>
          </w:tcPr>
          <w:p w:rsidR="004A25AD" w:rsidRDefault="004A25AD" w:rsidP="004A25AD">
            <w:pPr>
              <w:widowControl w:val="0"/>
              <w:tabs>
                <w:tab w:val="left" w:pos="142"/>
              </w:tabs>
              <w:autoSpaceDE w:val="0"/>
              <w:autoSpaceDN w:val="0"/>
              <w:jc w:val="both"/>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Казань,</w:t>
            </w:r>
            <w:r w:rsidRPr="003B02F6">
              <w:rPr>
                <w:rFonts w:ascii="Times New Roman" w:eastAsia="Times New Roman" w:hAnsi="Times New Roman" w:cs="Times New Roman"/>
                <w:spacing w:val="9"/>
                <w:sz w:val="24"/>
                <w:szCs w:val="24"/>
              </w:rPr>
              <w:t xml:space="preserve"> </w:t>
            </w:r>
            <w:r w:rsidRPr="003B02F6">
              <w:rPr>
                <w:rFonts w:ascii="Times New Roman" w:eastAsia="Times New Roman" w:hAnsi="Times New Roman" w:cs="Times New Roman"/>
                <w:sz w:val="24"/>
                <w:szCs w:val="24"/>
              </w:rPr>
              <w:t>2011</w:t>
            </w:r>
          </w:p>
        </w:tc>
      </w:tr>
      <w:tr w:rsidR="004A25AD" w:rsidTr="00C02538">
        <w:tc>
          <w:tcPr>
            <w:tcW w:w="2660" w:type="dxa"/>
          </w:tcPr>
          <w:p w:rsidR="004A25AD" w:rsidRPr="003B02F6" w:rsidRDefault="004A25AD" w:rsidP="005A3A16">
            <w:pPr>
              <w:shd w:val="clear" w:color="auto" w:fill="FFFFFF" w:themeFill="background1"/>
              <w:spacing w:line="259"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КГПУ</w:t>
            </w:r>
          </w:p>
        </w:tc>
        <w:tc>
          <w:tcPr>
            <w:tcW w:w="4536" w:type="dxa"/>
          </w:tcPr>
          <w:p w:rsidR="004A25AD" w:rsidRPr="003B02F6" w:rsidRDefault="004A25AD" w:rsidP="005A3A16">
            <w:pPr>
              <w:shd w:val="clear" w:color="auto" w:fill="FFFFFF" w:themeFill="background1"/>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«Родной</w:t>
            </w:r>
            <w:r w:rsidRPr="003B02F6">
              <w:rPr>
                <w:rFonts w:ascii="Times New Roman" w:eastAsia="Times New Roman" w:hAnsi="Times New Roman" w:cs="Times New Roman"/>
                <w:spacing w:val="5"/>
                <w:sz w:val="24"/>
                <w:szCs w:val="24"/>
              </w:rPr>
              <w:t xml:space="preserve"> </w:t>
            </w:r>
            <w:r w:rsidRPr="003B02F6">
              <w:rPr>
                <w:rFonts w:ascii="Times New Roman" w:eastAsia="Times New Roman" w:hAnsi="Times New Roman" w:cs="Times New Roman"/>
                <w:sz w:val="24"/>
                <w:szCs w:val="24"/>
              </w:rPr>
              <w:t>свой</w:t>
            </w:r>
            <w:r w:rsidRPr="003B02F6">
              <w:rPr>
                <w:rFonts w:ascii="Times New Roman" w:eastAsia="Times New Roman" w:hAnsi="Times New Roman" w:cs="Times New Roman"/>
                <w:spacing w:val="9"/>
                <w:sz w:val="24"/>
                <w:szCs w:val="24"/>
              </w:rPr>
              <w:t xml:space="preserve"> </w:t>
            </w:r>
            <w:r w:rsidRPr="003B02F6">
              <w:rPr>
                <w:rFonts w:ascii="Times New Roman" w:eastAsia="Times New Roman" w:hAnsi="Times New Roman" w:cs="Times New Roman"/>
                <w:sz w:val="24"/>
                <w:szCs w:val="24"/>
              </w:rPr>
              <w:t>край</w:t>
            </w:r>
            <w:r w:rsidRPr="003B02F6">
              <w:rPr>
                <w:rFonts w:ascii="Times New Roman" w:eastAsia="Times New Roman" w:hAnsi="Times New Roman" w:cs="Times New Roman"/>
                <w:spacing w:val="14"/>
                <w:sz w:val="24"/>
                <w:szCs w:val="24"/>
              </w:rPr>
              <w:t xml:space="preserve"> </w:t>
            </w:r>
            <w:r w:rsidRPr="003B02F6">
              <w:rPr>
                <w:rFonts w:ascii="Times New Roman" w:eastAsia="Times New Roman" w:hAnsi="Times New Roman" w:cs="Times New Roman"/>
                <w:sz w:val="24"/>
                <w:szCs w:val="24"/>
              </w:rPr>
              <w:t>люби</w:t>
            </w:r>
            <w:r w:rsidRPr="003B02F6">
              <w:rPr>
                <w:rFonts w:ascii="Times New Roman" w:eastAsia="Times New Roman" w:hAnsi="Times New Roman" w:cs="Times New Roman"/>
                <w:spacing w:val="9"/>
                <w:sz w:val="24"/>
                <w:szCs w:val="24"/>
              </w:rPr>
              <w:t xml:space="preserve"> </w:t>
            </w:r>
            <w:r w:rsidRPr="003B02F6">
              <w:rPr>
                <w:rFonts w:ascii="Times New Roman" w:eastAsia="Times New Roman" w:hAnsi="Times New Roman" w:cs="Times New Roman"/>
                <w:sz w:val="24"/>
                <w:szCs w:val="24"/>
              </w:rPr>
              <w:t>и</w:t>
            </w:r>
            <w:r w:rsidRPr="003B02F6">
              <w:rPr>
                <w:rFonts w:ascii="Times New Roman" w:eastAsia="Times New Roman" w:hAnsi="Times New Roman" w:cs="Times New Roman"/>
                <w:spacing w:val="5"/>
                <w:sz w:val="24"/>
                <w:szCs w:val="24"/>
              </w:rPr>
              <w:t xml:space="preserve"> </w:t>
            </w:r>
            <w:r w:rsidRPr="003B02F6">
              <w:rPr>
                <w:rFonts w:ascii="Times New Roman" w:eastAsia="Times New Roman" w:hAnsi="Times New Roman" w:cs="Times New Roman"/>
                <w:sz w:val="24"/>
                <w:szCs w:val="24"/>
              </w:rPr>
              <w:t>знай!:</w:t>
            </w:r>
            <w:r w:rsidRPr="003B02F6">
              <w:rPr>
                <w:rFonts w:ascii="Times New Roman" w:eastAsia="Times New Roman" w:hAnsi="Times New Roman" w:cs="Times New Roman"/>
                <w:spacing w:val="14"/>
                <w:sz w:val="24"/>
                <w:szCs w:val="24"/>
              </w:rPr>
              <w:t xml:space="preserve"> </w:t>
            </w:r>
            <w:r w:rsidRPr="003B02F6">
              <w:rPr>
                <w:rFonts w:ascii="Times New Roman" w:eastAsia="Times New Roman" w:hAnsi="Times New Roman" w:cs="Times New Roman"/>
                <w:sz w:val="24"/>
                <w:szCs w:val="24"/>
              </w:rPr>
              <w:t>методическое</w:t>
            </w:r>
            <w:r w:rsidRPr="003B02F6">
              <w:rPr>
                <w:rFonts w:ascii="Times New Roman" w:eastAsia="Times New Roman" w:hAnsi="Times New Roman" w:cs="Times New Roman"/>
                <w:spacing w:val="12"/>
                <w:sz w:val="24"/>
                <w:szCs w:val="24"/>
              </w:rPr>
              <w:t xml:space="preserve"> </w:t>
            </w:r>
            <w:r w:rsidRPr="003B02F6">
              <w:rPr>
                <w:rFonts w:ascii="Times New Roman" w:eastAsia="Times New Roman" w:hAnsi="Times New Roman" w:cs="Times New Roman"/>
                <w:sz w:val="24"/>
                <w:szCs w:val="24"/>
              </w:rPr>
              <w:t>пособие</w:t>
            </w:r>
            <w:r w:rsidRPr="003B02F6">
              <w:rPr>
                <w:rFonts w:ascii="Times New Roman" w:eastAsia="Times New Roman" w:hAnsi="Times New Roman" w:cs="Times New Roman"/>
                <w:spacing w:val="9"/>
                <w:sz w:val="24"/>
                <w:szCs w:val="24"/>
              </w:rPr>
              <w:t xml:space="preserve"> </w:t>
            </w:r>
            <w:r w:rsidRPr="003B02F6">
              <w:rPr>
                <w:rFonts w:ascii="Times New Roman" w:eastAsia="Times New Roman" w:hAnsi="Times New Roman" w:cs="Times New Roman"/>
                <w:sz w:val="24"/>
                <w:szCs w:val="24"/>
              </w:rPr>
              <w:t>по</w:t>
            </w:r>
          </w:p>
          <w:p w:rsidR="004A25AD" w:rsidRPr="003B02F6" w:rsidRDefault="004A25AD" w:rsidP="004A25AD">
            <w:pPr>
              <w:shd w:val="clear" w:color="auto" w:fill="FFFFFF" w:themeFill="background1"/>
              <w:ind w:right="-24"/>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формированию</w:t>
            </w:r>
            <w:r w:rsidRPr="003B02F6">
              <w:rPr>
                <w:rFonts w:ascii="Times New Roman" w:eastAsia="Times New Roman" w:hAnsi="Times New Roman" w:cs="Times New Roman"/>
                <w:spacing w:val="52"/>
                <w:sz w:val="24"/>
                <w:szCs w:val="24"/>
              </w:rPr>
              <w:t xml:space="preserve"> </w:t>
            </w:r>
            <w:r w:rsidRPr="003B02F6">
              <w:rPr>
                <w:rFonts w:ascii="Times New Roman" w:eastAsia="Times New Roman" w:hAnsi="Times New Roman" w:cs="Times New Roman"/>
                <w:sz w:val="24"/>
                <w:szCs w:val="24"/>
              </w:rPr>
              <w:t>у</w:t>
            </w:r>
            <w:r w:rsidRPr="003B02F6">
              <w:rPr>
                <w:rFonts w:ascii="Times New Roman" w:eastAsia="Times New Roman" w:hAnsi="Times New Roman" w:cs="Times New Roman"/>
                <w:spacing w:val="42"/>
                <w:sz w:val="24"/>
                <w:szCs w:val="24"/>
              </w:rPr>
              <w:t xml:space="preserve"> </w:t>
            </w:r>
            <w:r w:rsidRPr="003B02F6">
              <w:rPr>
                <w:rFonts w:ascii="Times New Roman" w:eastAsia="Times New Roman" w:hAnsi="Times New Roman" w:cs="Times New Roman"/>
                <w:sz w:val="24"/>
                <w:szCs w:val="24"/>
              </w:rPr>
              <w:t>дошкольников</w:t>
            </w:r>
            <w:r w:rsidRPr="003B02F6">
              <w:rPr>
                <w:rFonts w:ascii="Times New Roman" w:eastAsia="Times New Roman" w:hAnsi="Times New Roman" w:cs="Times New Roman"/>
                <w:spacing w:val="51"/>
                <w:sz w:val="24"/>
                <w:szCs w:val="24"/>
              </w:rPr>
              <w:t xml:space="preserve"> </w:t>
            </w:r>
            <w:r w:rsidRPr="003B02F6">
              <w:rPr>
                <w:rFonts w:ascii="Times New Roman" w:eastAsia="Times New Roman" w:hAnsi="Times New Roman" w:cs="Times New Roman"/>
                <w:sz w:val="24"/>
                <w:szCs w:val="24"/>
              </w:rPr>
              <w:t>представлений</w:t>
            </w:r>
            <w:r w:rsidRPr="003B02F6">
              <w:rPr>
                <w:rFonts w:ascii="Times New Roman" w:eastAsia="Times New Roman" w:hAnsi="Times New Roman" w:cs="Times New Roman"/>
                <w:spacing w:val="50"/>
                <w:sz w:val="24"/>
                <w:szCs w:val="24"/>
              </w:rPr>
              <w:t xml:space="preserve"> </w:t>
            </w:r>
            <w:r w:rsidRPr="003B02F6">
              <w:rPr>
                <w:rFonts w:ascii="Times New Roman" w:eastAsia="Times New Roman" w:hAnsi="Times New Roman" w:cs="Times New Roman"/>
                <w:sz w:val="24"/>
                <w:szCs w:val="24"/>
              </w:rPr>
              <w:t>о</w:t>
            </w:r>
            <w:r w:rsidRPr="003B02F6">
              <w:rPr>
                <w:rFonts w:ascii="Times New Roman" w:eastAsia="Times New Roman" w:hAnsi="Times New Roman" w:cs="Times New Roman"/>
                <w:spacing w:val="5"/>
                <w:sz w:val="24"/>
                <w:szCs w:val="24"/>
              </w:rPr>
              <w:t xml:space="preserve"> </w:t>
            </w:r>
            <w:r w:rsidRPr="003B02F6">
              <w:rPr>
                <w:rFonts w:ascii="Times New Roman" w:eastAsia="Times New Roman" w:hAnsi="Times New Roman" w:cs="Times New Roman"/>
                <w:sz w:val="24"/>
                <w:szCs w:val="24"/>
              </w:rPr>
              <w:t>родном</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крае –</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Татарстане»</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w:t>
            </w:r>
            <w:r w:rsidRPr="003B02F6">
              <w:rPr>
                <w:rFonts w:ascii="Times New Roman" w:eastAsia="Times New Roman" w:hAnsi="Times New Roman" w:cs="Times New Roman"/>
                <w:spacing w:val="9"/>
                <w:sz w:val="24"/>
                <w:szCs w:val="24"/>
              </w:rPr>
              <w:t xml:space="preserve"> </w:t>
            </w:r>
          </w:p>
        </w:tc>
        <w:tc>
          <w:tcPr>
            <w:tcW w:w="2770" w:type="dxa"/>
          </w:tcPr>
          <w:p w:rsidR="004A25AD" w:rsidRDefault="004A25AD" w:rsidP="004A25AD">
            <w:pPr>
              <w:widowControl w:val="0"/>
              <w:tabs>
                <w:tab w:val="left" w:pos="142"/>
              </w:tabs>
              <w:autoSpaceDE w:val="0"/>
              <w:autoSpaceDN w:val="0"/>
              <w:jc w:val="both"/>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Казань,</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2005</w:t>
            </w:r>
          </w:p>
        </w:tc>
      </w:tr>
      <w:tr w:rsidR="004A25AD" w:rsidTr="00C02538">
        <w:tc>
          <w:tcPr>
            <w:tcW w:w="2660" w:type="dxa"/>
          </w:tcPr>
          <w:p w:rsidR="004A25AD" w:rsidRPr="003B02F6" w:rsidRDefault="004A25AD" w:rsidP="004A25AD">
            <w:pPr>
              <w:shd w:val="clear" w:color="auto" w:fill="FFFFFF" w:themeFill="background1"/>
              <w:tabs>
                <w:tab w:val="left" w:pos="1061"/>
                <w:tab w:val="left" w:pos="1790"/>
                <w:tab w:val="left" w:pos="2343"/>
              </w:tabs>
              <w:spacing w:line="259"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НМЦ</w:t>
            </w:r>
            <w:r w:rsidRPr="003B02F6">
              <w:rPr>
                <w:rFonts w:ascii="Times New Roman" w:eastAsia="Times New Roman" w:hAnsi="Times New Roman" w:cs="Times New Roman"/>
                <w:sz w:val="24"/>
                <w:szCs w:val="24"/>
              </w:rPr>
              <w:tab/>
              <w:t>УО</w:t>
            </w:r>
            <w:r w:rsidRPr="003B02F6">
              <w:rPr>
                <w:rFonts w:ascii="Times New Roman" w:eastAsia="Times New Roman" w:hAnsi="Times New Roman" w:cs="Times New Roman"/>
                <w:sz w:val="24"/>
                <w:szCs w:val="24"/>
              </w:rPr>
              <w:tab/>
              <w:t>г. Казани</w:t>
            </w:r>
            <w:r>
              <w:rPr>
                <w:rFonts w:ascii="Times New Roman" w:eastAsia="Times New Roman" w:hAnsi="Times New Roman" w:cs="Times New Roman"/>
                <w:sz w:val="24"/>
                <w:szCs w:val="24"/>
              </w:rPr>
              <w:t xml:space="preserve"> </w:t>
            </w:r>
            <w:r w:rsidRPr="003B02F6">
              <w:rPr>
                <w:rFonts w:ascii="Times New Roman" w:eastAsia="Times New Roman" w:hAnsi="Times New Roman" w:cs="Times New Roman"/>
                <w:sz w:val="24"/>
                <w:szCs w:val="24"/>
              </w:rPr>
              <w:t>Дошкольный</w:t>
            </w:r>
            <w:r w:rsidRPr="003B02F6">
              <w:rPr>
                <w:rFonts w:ascii="Times New Roman" w:eastAsia="Times New Roman" w:hAnsi="Times New Roman" w:cs="Times New Roman"/>
                <w:spacing w:val="10"/>
                <w:sz w:val="24"/>
                <w:szCs w:val="24"/>
              </w:rPr>
              <w:t xml:space="preserve"> </w:t>
            </w:r>
            <w:r w:rsidRPr="003B02F6">
              <w:rPr>
                <w:rFonts w:ascii="Times New Roman" w:eastAsia="Times New Roman" w:hAnsi="Times New Roman" w:cs="Times New Roman"/>
                <w:sz w:val="24"/>
                <w:szCs w:val="24"/>
              </w:rPr>
              <w:t>методический</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центр</w:t>
            </w:r>
          </w:p>
        </w:tc>
        <w:tc>
          <w:tcPr>
            <w:tcW w:w="4536" w:type="dxa"/>
          </w:tcPr>
          <w:p w:rsidR="004A25AD" w:rsidRDefault="004A25AD" w:rsidP="004A25AD">
            <w:pPr>
              <w:shd w:val="clear" w:color="auto" w:fill="FFFFFF" w:themeFill="background1"/>
              <w:tabs>
                <w:tab w:val="left" w:pos="1055"/>
                <w:tab w:val="left" w:pos="2044"/>
                <w:tab w:val="left" w:pos="3663"/>
                <w:tab w:val="left" w:pos="4710"/>
                <w:tab w:val="left" w:pos="5535"/>
                <w:tab w:val="left" w:pos="6064"/>
              </w:tabs>
              <w:rPr>
                <w:rFonts w:ascii="Times New Roman" w:eastAsia="Times New Roman" w:hAnsi="Times New Roman" w:cs="Times New Roman"/>
                <w:sz w:val="24"/>
                <w:szCs w:val="24"/>
              </w:rPr>
            </w:pPr>
            <w:r>
              <w:rPr>
                <w:rFonts w:ascii="Times New Roman" w:eastAsia="Times New Roman" w:hAnsi="Times New Roman" w:cs="Times New Roman"/>
                <w:sz w:val="24"/>
                <w:szCs w:val="24"/>
              </w:rPr>
              <w:t>«Опыт</w:t>
            </w:r>
            <w:r>
              <w:rPr>
                <w:rFonts w:ascii="Times New Roman" w:eastAsia="Times New Roman" w:hAnsi="Times New Roman" w:cs="Times New Roman"/>
                <w:sz w:val="24"/>
                <w:szCs w:val="24"/>
              </w:rPr>
              <w:tab/>
              <w:t>работы</w:t>
            </w:r>
            <w:r>
              <w:rPr>
                <w:rFonts w:ascii="Times New Roman" w:eastAsia="Times New Roman" w:hAnsi="Times New Roman" w:cs="Times New Roman"/>
                <w:sz w:val="24"/>
                <w:szCs w:val="24"/>
              </w:rPr>
              <w:tab/>
              <w:t xml:space="preserve">воспитателей </w:t>
            </w:r>
            <w:r w:rsidRPr="003B02F6">
              <w:rPr>
                <w:rFonts w:ascii="Times New Roman" w:eastAsia="Times New Roman" w:hAnsi="Times New Roman" w:cs="Times New Roman"/>
                <w:sz w:val="24"/>
                <w:szCs w:val="24"/>
              </w:rPr>
              <w:t>детских</w:t>
            </w:r>
          </w:p>
          <w:p w:rsidR="004A25AD" w:rsidRPr="003B02F6" w:rsidRDefault="004A25AD" w:rsidP="004A25AD">
            <w:pPr>
              <w:shd w:val="clear" w:color="auto" w:fill="FFFFFF" w:themeFill="background1"/>
              <w:tabs>
                <w:tab w:val="left" w:pos="1055"/>
                <w:tab w:val="left" w:pos="2044"/>
                <w:tab w:val="left" w:pos="3663"/>
                <w:tab w:val="left" w:pos="4710"/>
                <w:tab w:val="left" w:pos="5535"/>
                <w:tab w:val="left" w:pos="6064"/>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Садов </w:t>
            </w:r>
            <w:r w:rsidRPr="003B02F6">
              <w:rPr>
                <w:rFonts w:ascii="Times New Roman" w:eastAsia="Times New Roman" w:hAnsi="Times New Roman" w:cs="Times New Roman"/>
                <w:sz w:val="24"/>
                <w:szCs w:val="24"/>
              </w:rPr>
              <w:t>РТ</w:t>
            </w:r>
            <w:r>
              <w:rPr>
                <w:rFonts w:ascii="Times New Roman" w:eastAsia="Times New Roman" w:hAnsi="Times New Roman" w:cs="Times New Roman"/>
                <w:sz w:val="24"/>
                <w:szCs w:val="24"/>
              </w:rPr>
              <w:t xml:space="preserve"> </w:t>
            </w:r>
            <w:r w:rsidRPr="003B02F6">
              <w:rPr>
                <w:rFonts w:ascii="Times New Roman" w:eastAsia="Times New Roman" w:hAnsi="Times New Roman" w:cs="Times New Roman"/>
                <w:sz w:val="24"/>
                <w:szCs w:val="24"/>
              </w:rPr>
              <w:t>по</w:t>
            </w:r>
            <w:r>
              <w:rPr>
                <w:rFonts w:ascii="Times New Roman" w:eastAsia="Times New Roman" w:hAnsi="Times New Roman" w:cs="Times New Roman"/>
                <w:sz w:val="24"/>
                <w:szCs w:val="24"/>
              </w:rPr>
              <w:t xml:space="preserve"> </w:t>
            </w:r>
            <w:r w:rsidRPr="003B02F6">
              <w:rPr>
                <w:rFonts w:ascii="Times New Roman" w:eastAsia="Times New Roman" w:hAnsi="Times New Roman" w:cs="Times New Roman"/>
                <w:spacing w:val="-1"/>
                <w:sz w:val="24"/>
                <w:szCs w:val="24"/>
              </w:rPr>
              <w:t>экологическому</w:t>
            </w:r>
            <w:r w:rsidRPr="003B02F6">
              <w:rPr>
                <w:rFonts w:ascii="Times New Roman" w:eastAsia="Times New Roman" w:hAnsi="Times New Roman" w:cs="Times New Roman"/>
                <w:spacing w:val="-16"/>
                <w:sz w:val="24"/>
                <w:szCs w:val="24"/>
              </w:rPr>
              <w:t xml:space="preserve"> </w:t>
            </w:r>
            <w:r w:rsidRPr="003B02F6">
              <w:rPr>
                <w:rFonts w:ascii="Times New Roman" w:eastAsia="Times New Roman" w:hAnsi="Times New Roman" w:cs="Times New Roman"/>
                <w:sz w:val="24"/>
                <w:szCs w:val="24"/>
              </w:rPr>
              <w:t>воспитанию</w:t>
            </w:r>
            <w:r w:rsidRPr="003B02F6">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 xml:space="preserve">дошкольников» </w:t>
            </w:r>
          </w:p>
        </w:tc>
        <w:tc>
          <w:tcPr>
            <w:tcW w:w="2770" w:type="dxa"/>
          </w:tcPr>
          <w:p w:rsidR="004A25AD" w:rsidRDefault="004A25AD" w:rsidP="004A25AD">
            <w:pPr>
              <w:widowControl w:val="0"/>
              <w:tabs>
                <w:tab w:val="left" w:pos="142"/>
              </w:tabs>
              <w:autoSpaceDE w:val="0"/>
              <w:autoSpaceDN w:val="0"/>
              <w:jc w:val="both"/>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Казань,</w:t>
            </w:r>
            <w:r w:rsidRPr="003B02F6">
              <w:rPr>
                <w:rFonts w:ascii="Times New Roman" w:eastAsia="Times New Roman" w:hAnsi="Times New Roman" w:cs="Times New Roman"/>
                <w:spacing w:val="5"/>
                <w:sz w:val="24"/>
                <w:szCs w:val="24"/>
              </w:rPr>
              <w:t xml:space="preserve"> </w:t>
            </w:r>
            <w:r w:rsidRPr="003B02F6">
              <w:rPr>
                <w:rFonts w:ascii="Times New Roman" w:eastAsia="Times New Roman" w:hAnsi="Times New Roman" w:cs="Times New Roman"/>
                <w:sz w:val="24"/>
                <w:szCs w:val="24"/>
              </w:rPr>
              <w:t>1997</w:t>
            </w:r>
          </w:p>
        </w:tc>
      </w:tr>
    </w:tbl>
    <w:p w:rsidR="00261B76" w:rsidRPr="00261B76" w:rsidRDefault="00261B76" w:rsidP="00261B76">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8"/>
          <w:szCs w:val="24"/>
        </w:rPr>
      </w:pP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r w:rsidRPr="00305679">
        <w:rPr>
          <w:rFonts w:ascii="Times New Roman" w:eastAsia="Times New Roman" w:hAnsi="Times New Roman" w:cs="Times New Roman"/>
          <w:b/>
          <w:sz w:val="24"/>
          <w:szCs w:val="24"/>
        </w:rPr>
        <w:t>2.1.3. Речевое развитие</w:t>
      </w:r>
    </w:p>
    <w:p w:rsidR="00BC5F43" w:rsidRPr="00305679" w:rsidRDefault="00847262"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r w:rsidRPr="00305679">
        <w:rPr>
          <w:rFonts w:ascii="Times New Roman" w:eastAsia="Times New Roman" w:hAnsi="Times New Roman" w:cs="Times New Roman"/>
          <w:b/>
          <w:sz w:val="24"/>
          <w:szCs w:val="24"/>
        </w:rPr>
        <w:t>2.1.3.1</w:t>
      </w:r>
      <w:r w:rsidR="00BC5F43" w:rsidRPr="00305679">
        <w:rPr>
          <w:rFonts w:ascii="Times New Roman" w:eastAsia="Times New Roman" w:hAnsi="Times New Roman" w:cs="Times New Roman"/>
          <w:b/>
          <w:sz w:val="24"/>
          <w:szCs w:val="24"/>
        </w:rPr>
        <w:t xml:space="preserve">. </w:t>
      </w:r>
      <w:r w:rsidR="00261B76" w:rsidRPr="00305679">
        <w:rPr>
          <w:rFonts w:ascii="Times New Roman" w:eastAsia="Times New Roman" w:hAnsi="Times New Roman" w:cs="Times New Roman"/>
          <w:b/>
          <w:sz w:val="24"/>
          <w:szCs w:val="24"/>
        </w:rPr>
        <w:t xml:space="preserve"> 1 год 6 месяцев до 2 лет</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В области речевого развития основными задачами образовательной деятельности являются:</w:t>
      </w:r>
    </w:p>
    <w:p w:rsidR="00BC5F43" w:rsidRPr="00305679"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ab/>
        <w:t>от 1 года 6 месяцев до 2 лет:</w:t>
      </w:r>
    </w:p>
    <w:p w:rsidR="00BC5F43" w:rsidRPr="00305679"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w:t>
      </w:r>
      <w:r w:rsidRPr="00305679">
        <w:rPr>
          <w:rFonts w:ascii="Times New Roman" w:eastAsia="Times New Roman" w:hAnsi="Times New Roman" w:cs="Times New Roman"/>
          <w:sz w:val="24"/>
          <w:szCs w:val="24"/>
        </w:rPr>
        <w:tab/>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rsidR="00BC5F43" w:rsidRPr="00305679"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w:t>
      </w:r>
      <w:r w:rsidRPr="00305679">
        <w:rPr>
          <w:rFonts w:ascii="Times New Roman" w:eastAsia="Times New Roman" w:hAnsi="Times New Roman" w:cs="Times New Roman"/>
          <w:sz w:val="24"/>
          <w:szCs w:val="24"/>
        </w:rPr>
        <w:tab/>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w:t>
      </w:r>
      <w:r w:rsidRPr="00305679">
        <w:rPr>
          <w:rFonts w:ascii="Times New Roman" w:eastAsia="Times New Roman" w:hAnsi="Times New Roman" w:cs="Times New Roman"/>
          <w:sz w:val="24"/>
          <w:szCs w:val="24"/>
        </w:rPr>
        <w:tab/>
        <w:t xml:space="preserve">развивать умение слушать чтение взрослым наизусть потешек, стихов, песенок, сказок с </w:t>
      </w:r>
      <w:r w:rsidRPr="00305679">
        <w:rPr>
          <w:rFonts w:ascii="Times New Roman" w:eastAsia="Times New Roman" w:hAnsi="Times New Roman" w:cs="Times New Roman"/>
          <w:sz w:val="24"/>
          <w:szCs w:val="24"/>
        </w:rPr>
        <w:lastRenderedPageBreak/>
        <w:t>наглядным сопровождением (картинки, игрушки, книжки- игрушки, книжки-картинки);</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w:t>
      </w:r>
      <w:r w:rsidRPr="00305679">
        <w:rPr>
          <w:rFonts w:ascii="Times New Roman" w:eastAsia="Times New Roman" w:hAnsi="Times New Roman" w:cs="Times New Roman"/>
          <w:sz w:val="24"/>
          <w:szCs w:val="24"/>
        </w:rPr>
        <w:tab/>
        <w:t>развивать у детей умение эмоционально откликаться на ритм и мелодичность пестушек, песенок, потешек, сказок;</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w:t>
      </w:r>
      <w:r w:rsidRPr="00305679">
        <w:rPr>
          <w:rFonts w:ascii="Times New Roman" w:eastAsia="Times New Roman" w:hAnsi="Times New Roman" w:cs="Times New Roman"/>
          <w:sz w:val="24"/>
          <w:szCs w:val="24"/>
        </w:rPr>
        <w:tab/>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w:t>
      </w:r>
      <w:r w:rsidRPr="00305679">
        <w:rPr>
          <w:rFonts w:ascii="Times New Roman" w:eastAsia="Times New Roman" w:hAnsi="Times New Roman" w:cs="Times New Roman"/>
          <w:sz w:val="24"/>
          <w:szCs w:val="24"/>
        </w:rPr>
        <w:tab/>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w:t>
      </w:r>
      <w:r w:rsidRPr="00305679">
        <w:rPr>
          <w:rFonts w:ascii="Times New Roman" w:eastAsia="Times New Roman" w:hAnsi="Times New Roman" w:cs="Times New Roman"/>
          <w:sz w:val="24"/>
          <w:szCs w:val="24"/>
        </w:rPr>
        <w:tab/>
        <w:t>воспринимать вопросительные и восклицательные интонации поэтических произведений;</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w:t>
      </w:r>
      <w:r w:rsidRPr="00305679">
        <w:rPr>
          <w:rFonts w:ascii="Times New Roman" w:eastAsia="Times New Roman" w:hAnsi="Times New Roman" w:cs="Times New Roman"/>
          <w:sz w:val="24"/>
          <w:szCs w:val="24"/>
        </w:rPr>
        <w:tab/>
        <w:t>побуждать договаривать (заканчивать) слова и строчки знакомых ребёнку песенок и стихов.</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Содержание образовательной деятельности.</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От 1 года 6 месяцев до 2 лет:</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w:t>
      </w:r>
      <w:r w:rsidRPr="00305679">
        <w:rPr>
          <w:rFonts w:ascii="Times New Roman" w:eastAsia="Times New Roman" w:hAnsi="Times New Roman" w:cs="Times New Roman"/>
          <w:sz w:val="24"/>
          <w:szCs w:val="24"/>
        </w:rPr>
        <w:tab/>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w:t>
      </w:r>
      <w:r w:rsidRPr="00305679">
        <w:rPr>
          <w:rFonts w:ascii="Times New Roman" w:eastAsia="Times New Roman" w:hAnsi="Times New Roman" w:cs="Times New Roman"/>
          <w:sz w:val="24"/>
          <w:szCs w:val="24"/>
        </w:rPr>
        <w:tab/>
        <w:t>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w:t>
      </w:r>
      <w:r w:rsidRPr="00305679">
        <w:rPr>
          <w:rFonts w:ascii="Times New Roman" w:eastAsia="Times New Roman" w:hAnsi="Times New Roman" w:cs="Times New Roman"/>
          <w:sz w:val="24"/>
          <w:szCs w:val="24"/>
        </w:rPr>
        <w:tab/>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lastRenderedPageBreak/>
        <w:t>•</w:t>
      </w:r>
      <w:r w:rsidRPr="00305679">
        <w:rPr>
          <w:rFonts w:ascii="Times New Roman" w:eastAsia="Times New Roman" w:hAnsi="Times New Roman" w:cs="Times New Roman"/>
          <w:sz w:val="24"/>
          <w:szCs w:val="24"/>
        </w:rPr>
        <w:tab/>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rsidR="00BC5F43" w:rsidRPr="00305679" w:rsidRDefault="00847262"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b/>
          <w:sz w:val="24"/>
          <w:szCs w:val="24"/>
        </w:rPr>
        <w:t>2.1.3.2</w:t>
      </w:r>
      <w:r w:rsidR="00BC5F43" w:rsidRPr="00305679">
        <w:rPr>
          <w:rFonts w:ascii="Times New Roman" w:eastAsia="Times New Roman" w:hAnsi="Times New Roman" w:cs="Times New Roman"/>
          <w:b/>
          <w:sz w:val="24"/>
          <w:szCs w:val="24"/>
        </w:rPr>
        <w:t>. От 2 лет до 3 лет</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В области речевого развития основными задачами образовательной деятельности являются:</w:t>
      </w:r>
    </w:p>
    <w:p w:rsidR="00BC5F43" w:rsidRPr="00305679" w:rsidRDefault="00847262"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1)</w:t>
      </w:r>
      <w:r w:rsidR="00BC5F43" w:rsidRPr="00305679">
        <w:rPr>
          <w:rFonts w:ascii="Times New Roman" w:eastAsia="Times New Roman" w:hAnsi="Times New Roman" w:cs="Times New Roman"/>
          <w:sz w:val="24"/>
          <w:szCs w:val="24"/>
        </w:rPr>
        <w:t>Формирование словаря:</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BC5F43" w:rsidRPr="00305679" w:rsidRDefault="00BC5F43" w:rsidP="00305679">
      <w:pPr>
        <w:widowControl w:val="0"/>
        <w:tabs>
          <w:tab w:val="left" w:pos="142"/>
          <w:tab w:val="left" w:pos="851"/>
          <w:tab w:val="left" w:pos="5874"/>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2)</w:t>
      </w:r>
      <w:r w:rsidRPr="00305679">
        <w:rPr>
          <w:rFonts w:ascii="Times New Roman" w:eastAsia="Times New Roman" w:hAnsi="Times New Roman" w:cs="Times New Roman"/>
          <w:sz w:val="24"/>
          <w:szCs w:val="24"/>
        </w:rPr>
        <w:tab/>
        <w:t>Звуковая культура речи:</w:t>
      </w:r>
      <w:r w:rsidR="00305679" w:rsidRPr="00305679">
        <w:rPr>
          <w:rFonts w:ascii="Times New Roman" w:eastAsia="Times New Roman" w:hAnsi="Times New Roman" w:cs="Times New Roman"/>
          <w:sz w:val="24"/>
          <w:szCs w:val="24"/>
        </w:rPr>
        <w:tab/>
      </w:r>
    </w:p>
    <w:p w:rsidR="00BC5F43" w:rsidRPr="00305679"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BC5F43" w:rsidRPr="00305679"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3)</w:t>
      </w:r>
      <w:r w:rsidRPr="00305679">
        <w:rPr>
          <w:rFonts w:ascii="Times New Roman" w:eastAsia="Times New Roman" w:hAnsi="Times New Roman" w:cs="Times New Roman"/>
          <w:sz w:val="24"/>
          <w:szCs w:val="24"/>
        </w:rPr>
        <w:tab/>
        <w:t>Грамматический строй речи:</w:t>
      </w:r>
    </w:p>
    <w:p w:rsidR="00BC5F43" w:rsidRPr="00305679"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формировать у детей умение согласовывать существительные и местоимения с глаголами, составлять фразы из 3-4 слов.</w:t>
      </w:r>
    </w:p>
    <w:p w:rsidR="00BC5F43" w:rsidRPr="00305679"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4)</w:t>
      </w:r>
      <w:r w:rsidRPr="00305679">
        <w:rPr>
          <w:rFonts w:ascii="Times New Roman" w:eastAsia="Times New Roman" w:hAnsi="Times New Roman" w:cs="Times New Roman"/>
          <w:sz w:val="24"/>
          <w:szCs w:val="24"/>
        </w:rPr>
        <w:tab/>
        <w:t>Связная речь:</w:t>
      </w:r>
    </w:p>
    <w:p w:rsidR="00BC5F43" w:rsidRPr="00305679"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продолжать развивать у детей умения понимать речь педагога, отвечать на вопросы; рассказывать об окружающем в 2-4 предложениях.</w:t>
      </w:r>
    </w:p>
    <w:p w:rsidR="00BC5F43" w:rsidRPr="00305679"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5)</w:t>
      </w:r>
      <w:r w:rsidRPr="00305679">
        <w:rPr>
          <w:rFonts w:ascii="Times New Roman" w:eastAsia="Times New Roman" w:hAnsi="Times New Roman" w:cs="Times New Roman"/>
          <w:sz w:val="24"/>
          <w:szCs w:val="24"/>
        </w:rPr>
        <w:tab/>
        <w:t>Интерес к художественной литературе:</w:t>
      </w:r>
    </w:p>
    <w:p w:rsidR="00BC5F43" w:rsidRPr="00305679"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формировать у детей умение воспринимать небольшие по объему потешки, сказки и рассказы с наглядным сопровождением (и без него);</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поощрять отклик на ритм и мелодичность стихотворений, потешек; формировать умение в процессе чтения произведения повторять звуковые жесты;</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побуждать рассматривать книги и иллюстрации вместе с педагогом и самостоятельно;</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 xml:space="preserve">развивать восприятие вопросительных и восклицательных интонаций художественного </w:t>
      </w:r>
      <w:r w:rsidRPr="00305679">
        <w:rPr>
          <w:rFonts w:ascii="Times New Roman" w:eastAsia="Times New Roman" w:hAnsi="Times New Roman" w:cs="Times New Roman"/>
          <w:sz w:val="24"/>
          <w:szCs w:val="24"/>
        </w:rPr>
        <w:lastRenderedPageBreak/>
        <w:t>произведения.</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Содержание образовательной деятельности.</w:t>
      </w:r>
    </w:p>
    <w:p w:rsidR="00BC5F43" w:rsidRPr="00305679" w:rsidRDefault="00847262"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1)</w:t>
      </w:r>
      <w:r w:rsidR="00BC5F43" w:rsidRPr="00305679">
        <w:rPr>
          <w:rFonts w:ascii="Times New Roman" w:eastAsia="Times New Roman" w:hAnsi="Times New Roman" w:cs="Times New Roman"/>
          <w:sz w:val="24"/>
          <w:szCs w:val="24"/>
        </w:rPr>
        <w:t>Формирование словаря:</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rsidR="00BC5F43" w:rsidRPr="00305679" w:rsidRDefault="00847262"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2)</w:t>
      </w:r>
      <w:r w:rsidR="00BC5F43" w:rsidRPr="00305679">
        <w:rPr>
          <w:rFonts w:ascii="Times New Roman" w:eastAsia="Times New Roman" w:hAnsi="Times New Roman" w:cs="Times New Roman"/>
          <w:sz w:val="24"/>
          <w:szCs w:val="24"/>
        </w:rPr>
        <w:t>Звуковая культура речи:</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У детей проявляется эмоциональная непроизвольная выразительность речи.</w:t>
      </w:r>
    </w:p>
    <w:p w:rsidR="00BC5F43" w:rsidRPr="00305679" w:rsidRDefault="00847262"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3)</w:t>
      </w:r>
      <w:r w:rsidR="00BC5F43" w:rsidRPr="00305679">
        <w:rPr>
          <w:rFonts w:ascii="Times New Roman" w:eastAsia="Times New Roman" w:hAnsi="Times New Roman" w:cs="Times New Roman"/>
          <w:sz w:val="24"/>
          <w:szCs w:val="24"/>
        </w:rPr>
        <w:t>Грамматический строй речи:</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rsidR="00BC5F43" w:rsidRPr="00305679" w:rsidRDefault="00847262"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4)</w:t>
      </w:r>
      <w:r w:rsidR="00BC5F43" w:rsidRPr="00305679">
        <w:rPr>
          <w:rFonts w:ascii="Times New Roman" w:eastAsia="Times New Roman" w:hAnsi="Times New Roman" w:cs="Times New Roman"/>
          <w:sz w:val="24"/>
          <w:szCs w:val="24"/>
        </w:rPr>
        <w:t>Связная речь:</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 xml:space="preserve">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w:t>
      </w:r>
      <w:r w:rsidRPr="00305679">
        <w:rPr>
          <w:rFonts w:ascii="Times New Roman" w:eastAsia="Times New Roman" w:hAnsi="Times New Roman" w:cs="Times New Roman"/>
          <w:sz w:val="24"/>
          <w:szCs w:val="24"/>
        </w:rPr>
        <w:lastRenderedPageBreak/>
        <w:t>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rsidR="00BC5F43" w:rsidRPr="00305679" w:rsidRDefault="00847262"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r w:rsidRPr="00305679">
        <w:rPr>
          <w:rFonts w:ascii="Times New Roman" w:eastAsia="Times New Roman" w:hAnsi="Times New Roman" w:cs="Times New Roman"/>
          <w:b/>
          <w:sz w:val="24"/>
          <w:szCs w:val="24"/>
        </w:rPr>
        <w:t>2.1.3.3</w:t>
      </w:r>
      <w:r w:rsidR="000870C9">
        <w:rPr>
          <w:rFonts w:ascii="Times New Roman" w:eastAsia="Times New Roman" w:hAnsi="Times New Roman" w:cs="Times New Roman"/>
          <w:b/>
          <w:sz w:val="24"/>
          <w:szCs w:val="24"/>
        </w:rPr>
        <w:t>. От 3 лет до 4 лет</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В области речевого развития основными задачами образовательной деятельности являются:</w:t>
      </w:r>
    </w:p>
    <w:p w:rsidR="00BC5F43" w:rsidRPr="00305679"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1)</w:t>
      </w:r>
      <w:r w:rsidRPr="00305679">
        <w:rPr>
          <w:rFonts w:ascii="Times New Roman" w:eastAsia="Times New Roman" w:hAnsi="Times New Roman" w:cs="Times New Roman"/>
          <w:sz w:val="24"/>
          <w:szCs w:val="24"/>
        </w:rPr>
        <w:tab/>
        <w:t>Формирование словаря:</w:t>
      </w:r>
    </w:p>
    <w:p w:rsidR="00BC5F43" w:rsidRPr="00305679"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BC5F43" w:rsidRPr="00305679"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активизация словаря: активизировать в речи слова, обозначающие названия предметов ближайшего окружения.</w:t>
      </w:r>
    </w:p>
    <w:p w:rsidR="00BC5F43" w:rsidRPr="00305679"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2)</w:t>
      </w:r>
      <w:r w:rsidRPr="00305679">
        <w:rPr>
          <w:rFonts w:ascii="Times New Roman" w:eastAsia="Times New Roman" w:hAnsi="Times New Roman" w:cs="Times New Roman"/>
          <w:sz w:val="24"/>
          <w:szCs w:val="24"/>
        </w:rPr>
        <w:tab/>
        <w:t>Звуковая культура речи:</w:t>
      </w:r>
    </w:p>
    <w:p w:rsidR="00BC5F43" w:rsidRPr="00305679"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BC5F43" w:rsidRPr="00305679"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3)</w:t>
      </w:r>
      <w:r w:rsidRPr="00305679">
        <w:rPr>
          <w:rFonts w:ascii="Times New Roman" w:eastAsia="Times New Roman" w:hAnsi="Times New Roman" w:cs="Times New Roman"/>
          <w:sz w:val="24"/>
          <w:szCs w:val="24"/>
        </w:rPr>
        <w:tab/>
        <w:t>Грамматический строй речи:</w:t>
      </w:r>
    </w:p>
    <w:p w:rsidR="00BC5F43" w:rsidRPr="00305679"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BC5F43" w:rsidRPr="00305679"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4)</w:t>
      </w:r>
      <w:r w:rsidRPr="00305679">
        <w:rPr>
          <w:rFonts w:ascii="Times New Roman" w:eastAsia="Times New Roman" w:hAnsi="Times New Roman" w:cs="Times New Roman"/>
          <w:sz w:val="24"/>
          <w:szCs w:val="24"/>
        </w:rPr>
        <w:tab/>
        <w:t>Связная речь:</w:t>
      </w:r>
    </w:p>
    <w:p w:rsidR="00BC5F43" w:rsidRPr="00305679"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 xml:space="preserve">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w:t>
      </w:r>
      <w:r w:rsidRPr="00305679">
        <w:rPr>
          <w:rFonts w:ascii="Times New Roman" w:eastAsia="Times New Roman" w:hAnsi="Times New Roman" w:cs="Times New Roman"/>
          <w:sz w:val="24"/>
          <w:szCs w:val="24"/>
        </w:rPr>
        <w:lastRenderedPageBreak/>
        <w:t>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rsidR="00305679" w:rsidRPr="00305679" w:rsidRDefault="00305679" w:rsidP="00305679">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305679">
        <w:rPr>
          <w:rFonts w:ascii="Times New Roman" w:eastAsia="Times New Roman" w:hAnsi="Times New Roman" w:cs="Times New Roman"/>
          <w:i/>
          <w:sz w:val="24"/>
          <w:szCs w:val="24"/>
        </w:rPr>
        <w:t>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305679" w:rsidRPr="00305679" w:rsidRDefault="00305679" w:rsidP="00305679">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305679">
        <w:rPr>
          <w:rFonts w:ascii="Times New Roman" w:eastAsia="Times New Roman" w:hAnsi="Times New Roman" w:cs="Times New Roman"/>
          <w:i/>
          <w:sz w:val="24"/>
          <w:szCs w:val="24"/>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BC5F43" w:rsidRPr="00305679"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5)</w:t>
      </w:r>
      <w:r w:rsidRPr="00305679">
        <w:rPr>
          <w:rFonts w:ascii="Times New Roman" w:eastAsia="Times New Roman" w:hAnsi="Times New Roman" w:cs="Times New Roman"/>
          <w:sz w:val="24"/>
          <w:szCs w:val="24"/>
        </w:rPr>
        <w:tab/>
        <w:t>Подготовка детей к обучению грамоте:</w:t>
      </w:r>
    </w:p>
    <w:p w:rsidR="00BC5F43" w:rsidRPr="00305679"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формировать умение вслушиваться в звучание слова, знакомить детей с терминами «слово», «звук» в практическом плане.</w:t>
      </w:r>
    </w:p>
    <w:p w:rsidR="00BC5F43" w:rsidRPr="00305679"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6)</w:t>
      </w:r>
      <w:r w:rsidRPr="00305679">
        <w:rPr>
          <w:rFonts w:ascii="Times New Roman" w:eastAsia="Times New Roman" w:hAnsi="Times New Roman" w:cs="Times New Roman"/>
          <w:sz w:val="24"/>
          <w:szCs w:val="24"/>
        </w:rPr>
        <w:tab/>
        <w:t>Интерес к художественной литературе:</w:t>
      </w:r>
    </w:p>
    <w:p w:rsidR="00BC5F43" w:rsidRPr="00305679"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BC5F43" w:rsidRPr="00305679"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формировать навык совместного слушания выразительного чтения и рассказывания (с наглядным сопровождением и без него);</w:t>
      </w:r>
    </w:p>
    <w:p w:rsidR="00BC5F43" w:rsidRPr="00305679"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BC5F43" w:rsidRPr="00305679"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BC5F43" w:rsidRPr="00305679"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поддерживать общение детей друг с другом и с педагогом в процессе совместного рассматривания книжек-картинок, иллюстраций;</w:t>
      </w:r>
    </w:p>
    <w:p w:rsidR="00BC5F43" w:rsidRPr="00305679" w:rsidRDefault="00BC5F43" w:rsidP="00847262">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Содержание образовательной деятельности.</w:t>
      </w:r>
    </w:p>
    <w:p w:rsidR="00BC5F43" w:rsidRPr="00305679" w:rsidRDefault="00847262"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1)</w:t>
      </w:r>
      <w:r w:rsidR="00BC5F43" w:rsidRPr="00305679">
        <w:rPr>
          <w:rFonts w:ascii="Times New Roman" w:eastAsia="Times New Roman" w:hAnsi="Times New Roman" w:cs="Times New Roman"/>
          <w:sz w:val="24"/>
          <w:szCs w:val="24"/>
        </w:rPr>
        <w:t>Формирование словаря:</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 xml:space="preserve">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w:t>
      </w:r>
      <w:r w:rsidRPr="00305679">
        <w:rPr>
          <w:rFonts w:ascii="Times New Roman" w:eastAsia="Times New Roman" w:hAnsi="Times New Roman" w:cs="Times New Roman"/>
          <w:sz w:val="24"/>
          <w:szCs w:val="24"/>
        </w:rPr>
        <w:lastRenderedPageBreak/>
        <w:t>(стул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rsidR="00BC5F43" w:rsidRPr="00305679" w:rsidRDefault="00BC5F43" w:rsidP="00FD0D31">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2)</w:t>
      </w:r>
      <w:r w:rsidRPr="00305679">
        <w:rPr>
          <w:rFonts w:ascii="Times New Roman" w:eastAsia="Times New Roman" w:hAnsi="Times New Roman" w:cs="Times New Roman"/>
          <w:sz w:val="24"/>
          <w:szCs w:val="24"/>
        </w:rPr>
        <w:tab/>
        <w:t>Звуковая культура речи:</w:t>
      </w:r>
    </w:p>
    <w:p w:rsidR="00BC5F43" w:rsidRPr="00305679" w:rsidRDefault="00BC5F43" w:rsidP="00FD0D31">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rsidR="00BC5F43" w:rsidRPr="00305679" w:rsidRDefault="00BC5F43" w:rsidP="00FD0D31">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3)</w:t>
      </w:r>
      <w:r w:rsidRPr="00305679">
        <w:rPr>
          <w:rFonts w:ascii="Times New Roman" w:eastAsia="Times New Roman" w:hAnsi="Times New Roman" w:cs="Times New Roman"/>
          <w:sz w:val="24"/>
          <w:szCs w:val="24"/>
        </w:rPr>
        <w:tab/>
        <w:t>Грамматический строй речи:</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rsidR="00BC5F43" w:rsidRPr="00305679" w:rsidRDefault="00F01E68"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4)</w:t>
      </w:r>
      <w:r w:rsidR="00BC5F43" w:rsidRPr="00305679">
        <w:rPr>
          <w:rFonts w:ascii="Times New Roman" w:eastAsia="Times New Roman" w:hAnsi="Times New Roman" w:cs="Times New Roman"/>
          <w:sz w:val="24"/>
          <w:szCs w:val="24"/>
        </w:rPr>
        <w:t>Связная речь:</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 xml:space="preserve">педагог способствует освоению умений диалогической речи: отвечать на вопросы и </w:t>
      </w:r>
      <w:r w:rsidRPr="00305679">
        <w:rPr>
          <w:rFonts w:ascii="Times New Roman" w:eastAsia="Times New Roman" w:hAnsi="Times New Roman" w:cs="Times New Roman"/>
          <w:sz w:val="24"/>
          <w:szCs w:val="24"/>
        </w:rPr>
        <w:lastRenderedPageBreak/>
        <w:t>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rsidR="00BC5F43" w:rsidRPr="00305679" w:rsidRDefault="00F01E68"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5)</w:t>
      </w:r>
      <w:r w:rsidR="00BC5F43" w:rsidRPr="00305679">
        <w:rPr>
          <w:rFonts w:ascii="Times New Roman" w:eastAsia="Times New Roman" w:hAnsi="Times New Roman" w:cs="Times New Roman"/>
          <w:sz w:val="24"/>
          <w:szCs w:val="24"/>
        </w:rPr>
        <w:t>Подготовка детей к обучению грамоте:</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педагог формирует у детей умение вслушиваться в звучание слова, закрепляет в речи детей термины «слово», «звук» в практическом плане.</w:t>
      </w:r>
    </w:p>
    <w:p w:rsidR="00BC5F43" w:rsidRPr="00305679" w:rsidRDefault="00F01E68"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r w:rsidRPr="00305679">
        <w:rPr>
          <w:rFonts w:ascii="Times New Roman" w:eastAsia="Times New Roman" w:hAnsi="Times New Roman" w:cs="Times New Roman"/>
          <w:b/>
          <w:sz w:val="24"/>
          <w:szCs w:val="24"/>
        </w:rPr>
        <w:t>2.1.3.4</w:t>
      </w:r>
      <w:r w:rsidR="00BC5F43" w:rsidRPr="00305679">
        <w:rPr>
          <w:rFonts w:ascii="Times New Roman" w:eastAsia="Times New Roman" w:hAnsi="Times New Roman" w:cs="Times New Roman"/>
          <w:b/>
          <w:sz w:val="24"/>
          <w:szCs w:val="24"/>
        </w:rPr>
        <w:t>. От 4 лет до 5 лет.</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В области речевого развития основными задачами образовательной деятельности являются:</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1)</w:t>
      </w:r>
      <w:r w:rsidRPr="00305679">
        <w:rPr>
          <w:rFonts w:ascii="Times New Roman" w:eastAsia="Times New Roman" w:hAnsi="Times New Roman" w:cs="Times New Roman"/>
          <w:sz w:val="24"/>
          <w:szCs w:val="24"/>
        </w:rPr>
        <w:tab/>
        <w:t>Развитие словаря:</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2)</w:t>
      </w:r>
      <w:r w:rsidRPr="00305679">
        <w:rPr>
          <w:rFonts w:ascii="Times New Roman" w:eastAsia="Times New Roman" w:hAnsi="Times New Roman" w:cs="Times New Roman"/>
          <w:sz w:val="24"/>
          <w:szCs w:val="24"/>
        </w:rPr>
        <w:tab/>
        <w:t>Звуковая культура речи:</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Совершенствовать интонационную выразительность речи.</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3)</w:t>
      </w:r>
      <w:r w:rsidRPr="00305679">
        <w:rPr>
          <w:rFonts w:ascii="Times New Roman" w:eastAsia="Times New Roman" w:hAnsi="Times New Roman" w:cs="Times New Roman"/>
          <w:sz w:val="24"/>
          <w:szCs w:val="24"/>
        </w:rPr>
        <w:tab/>
        <w:t>Грамматический строй речи:</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 xml:space="preserve">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w:t>
      </w:r>
      <w:r w:rsidRPr="00305679">
        <w:rPr>
          <w:rFonts w:ascii="Times New Roman" w:eastAsia="Times New Roman" w:hAnsi="Times New Roman" w:cs="Times New Roman"/>
          <w:sz w:val="24"/>
          <w:szCs w:val="24"/>
        </w:rPr>
        <w:lastRenderedPageBreak/>
        <w:t>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4)</w:t>
      </w:r>
      <w:r w:rsidRPr="00305679">
        <w:rPr>
          <w:rFonts w:ascii="Times New Roman" w:eastAsia="Times New Roman" w:hAnsi="Times New Roman" w:cs="Times New Roman"/>
          <w:sz w:val="24"/>
          <w:szCs w:val="24"/>
        </w:rPr>
        <w:tab/>
        <w:t>Связная речь:</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rsidR="00305679" w:rsidRPr="00305679" w:rsidRDefault="00305679" w:rsidP="00305679">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305679">
        <w:rPr>
          <w:rFonts w:ascii="Times New Roman" w:eastAsia="Times New Roman" w:hAnsi="Times New Roman" w:cs="Times New Roman"/>
          <w:i/>
          <w:sz w:val="24"/>
          <w:szCs w:val="24"/>
        </w:rPr>
        <w:t>создать условия для овладения первичной коммуникации на татарском языке русскоязычными детьми, использовать УМК «Татарча сөйләшәбез». Накапливать словарный запас, не менее 62 слов, обогащать речь смысловым содержанием;</w:t>
      </w:r>
    </w:p>
    <w:p w:rsidR="00305679" w:rsidRPr="00305679" w:rsidRDefault="00305679" w:rsidP="00305679">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305679">
        <w:rPr>
          <w:rFonts w:ascii="Times New Roman" w:eastAsia="Times New Roman" w:hAnsi="Times New Roman" w:cs="Times New Roman"/>
          <w:i/>
          <w:sz w:val="24"/>
          <w:szCs w:val="24"/>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rsidR="00305679" w:rsidRPr="00305679" w:rsidRDefault="00305679" w:rsidP="00305679">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305679">
        <w:rPr>
          <w:rFonts w:ascii="Times New Roman" w:eastAsia="Times New Roman" w:hAnsi="Times New Roman" w:cs="Times New Roman"/>
          <w:i/>
          <w:sz w:val="24"/>
          <w:szCs w:val="24"/>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5)</w:t>
      </w:r>
      <w:r w:rsidRPr="00305679">
        <w:rPr>
          <w:rFonts w:ascii="Times New Roman" w:eastAsia="Times New Roman" w:hAnsi="Times New Roman" w:cs="Times New Roman"/>
          <w:sz w:val="24"/>
          <w:szCs w:val="24"/>
        </w:rPr>
        <w:tab/>
        <w:t>Подготовка детей к обучению грамоте:</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lastRenderedPageBreak/>
        <w:t>выделять голосом звук в слове: произносить заданный звук протяжно, громче, четче, чем он произносится обычно, называть изолированно.</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6)</w:t>
      </w:r>
      <w:r w:rsidRPr="00305679">
        <w:rPr>
          <w:rFonts w:ascii="Times New Roman" w:eastAsia="Times New Roman" w:hAnsi="Times New Roman" w:cs="Times New Roman"/>
          <w:sz w:val="24"/>
          <w:szCs w:val="24"/>
        </w:rPr>
        <w:tab/>
        <w:t>Интерес к художественной литературе:</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воспитывать ценностное отношение к книге, уважение к творчеству писателей и иллюстраторов.</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Содержание образовательной деятельности.</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1)</w:t>
      </w:r>
      <w:r w:rsidRPr="00305679">
        <w:rPr>
          <w:rFonts w:ascii="Times New Roman" w:eastAsia="Times New Roman" w:hAnsi="Times New Roman" w:cs="Times New Roman"/>
          <w:sz w:val="24"/>
          <w:szCs w:val="24"/>
        </w:rPr>
        <w:tab/>
        <w:t>Развитие словаря:</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2)</w:t>
      </w:r>
      <w:r w:rsidRPr="00305679">
        <w:rPr>
          <w:rFonts w:ascii="Times New Roman" w:eastAsia="Times New Roman" w:hAnsi="Times New Roman" w:cs="Times New Roman"/>
          <w:sz w:val="24"/>
          <w:szCs w:val="24"/>
        </w:rPr>
        <w:tab/>
        <w:t>Звуковая культура речи:</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3)</w:t>
      </w:r>
      <w:r w:rsidRPr="00305679">
        <w:rPr>
          <w:rFonts w:ascii="Times New Roman" w:eastAsia="Times New Roman" w:hAnsi="Times New Roman" w:cs="Times New Roman"/>
          <w:sz w:val="24"/>
          <w:szCs w:val="24"/>
        </w:rPr>
        <w:tab/>
        <w:t>Грамматический строй речи:</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 xml:space="preserve">педагог формирует у детей умение использовать полные, распространенные простые с </w:t>
      </w:r>
      <w:r w:rsidRPr="00305679">
        <w:rPr>
          <w:rFonts w:ascii="Times New Roman" w:eastAsia="Times New Roman" w:hAnsi="Times New Roman" w:cs="Times New Roman"/>
          <w:sz w:val="24"/>
          <w:szCs w:val="24"/>
        </w:rPr>
        <w:lastRenderedPageBreak/>
        <w:t>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4)</w:t>
      </w:r>
      <w:r w:rsidRPr="00305679">
        <w:rPr>
          <w:rFonts w:ascii="Times New Roman" w:eastAsia="Times New Roman" w:hAnsi="Times New Roman" w:cs="Times New Roman"/>
          <w:sz w:val="24"/>
          <w:szCs w:val="24"/>
        </w:rPr>
        <w:tab/>
        <w:t>Связная речь:</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5)</w:t>
      </w:r>
      <w:r w:rsidRPr="00305679">
        <w:rPr>
          <w:rFonts w:ascii="Times New Roman" w:eastAsia="Times New Roman" w:hAnsi="Times New Roman" w:cs="Times New Roman"/>
          <w:sz w:val="24"/>
          <w:szCs w:val="24"/>
        </w:rPr>
        <w:tab/>
        <w:t>Подготовка детей к обучению грамоте:</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 xml:space="preserve">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w:t>
      </w:r>
      <w:r w:rsidRPr="00305679">
        <w:rPr>
          <w:rFonts w:ascii="Times New Roman" w:eastAsia="Times New Roman" w:hAnsi="Times New Roman" w:cs="Times New Roman"/>
          <w:sz w:val="24"/>
          <w:szCs w:val="24"/>
        </w:rPr>
        <w:lastRenderedPageBreak/>
        <w:t>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rsidR="00BC5F43" w:rsidRPr="00305679" w:rsidRDefault="00F01E68"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r w:rsidRPr="00305679">
        <w:rPr>
          <w:rFonts w:ascii="Times New Roman" w:eastAsia="Times New Roman" w:hAnsi="Times New Roman" w:cs="Times New Roman"/>
          <w:b/>
          <w:sz w:val="24"/>
          <w:szCs w:val="24"/>
        </w:rPr>
        <w:t>2.1.3.5</w:t>
      </w:r>
      <w:r w:rsidR="000870C9">
        <w:rPr>
          <w:rFonts w:ascii="Times New Roman" w:eastAsia="Times New Roman" w:hAnsi="Times New Roman" w:cs="Times New Roman"/>
          <w:b/>
          <w:sz w:val="24"/>
          <w:szCs w:val="24"/>
        </w:rPr>
        <w:t>. От 5 лет до 6 лет</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В области речевого развития основными задачами образовательной деятельности являются:</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1)</w:t>
      </w:r>
      <w:r w:rsidRPr="00305679">
        <w:rPr>
          <w:rFonts w:ascii="Times New Roman" w:eastAsia="Times New Roman" w:hAnsi="Times New Roman" w:cs="Times New Roman"/>
          <w:sz w:val="24"/>
          <w:szCs w:val="24"/>
        </w:rPr>
        <w:tab/>
        <w:t>Формирование словаря:</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2)</w:t>
      </w:r>
      <w:r w:rsidRPr="00305679">
        <w:rPr>
          <w:rFonts w:ascii="Times New Roman" w:eastAsia="Times New Roman" w:hAnsi="Times New Roman" w:cs="Times New Roman"/>
          <w:sz w:val="24"/>
          <w:szCs w:val="24"/>
        </w:rPr>
        <w:tab/>
        <w:t>Звуковая культура речи:</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Продолжать развивать фонематический слух. Отрабатывать интонационную выразительность речи.</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3)</w:t>
      </w:r>
      <w:r w:rsidRPr="00305679">
        <w:rPr>
          <w:rFonts w:ascii="Times New Roman" w:eastAsia="Times New Roman" w:hAnsi="Times New Roman" w:cs="Times New Roman"/>
          <w:sz w:val="24"/>
          <w:szCs w:val="24"/>
        </w:rPr>
        <w:tab/>
        <w:t>Грамматический строй речи:</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4)</w:t>
      </w:r>
      <w:r w:rsidRPr="00305679">
        <w:rPr>
          <w:rFonts w:ascii="Times New Roman" w:eastAsia="Times New Roman" w:hAnsi="Times New Roman" w:cs="Times New Roman"/>
          <w:sz w:val="24"/>
          <w:szCs w:val="24"/>
        </w:rPr>
        <w:tab/>
        <w:t>Связная речь:</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 xml:space="preserve">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w:t>
      </w:r>
      <w:r w:rsidRPr="00305679">
        <w:rPr>
          <w:rFonts w:ascii="Times New Roman" w:eastAsia="Times New Roman" w:hAnsi="Times New Roman" w:cs="Times New Roman"/>
          <w:sz w:val="24"/>
          <w:szCs w:val="24"/>
        </w:rPr>
        <w:lastRenderedPageBreak/>
        <w:t>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rsidR="00305679" w:rsidRPr="00305679" w:rsidRDefault="00305679" w:rsidP="00305679">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305679">
        <w:rPr>
          <w:rFonts w:ascii="Times New Roman" w:eastAsia="Times New Roman" w:hAnsi="Times New Roman" w:cs="Times New Roman"/>
          <w:i/>
          <w:sz w:val="24"/>
          <w:szCs w:val="24"/>
        </w:rPr>
        <w:t>обеспечить полное овладение русскоязычными детьми лексическим объемом, предусмотренным УМК «Татарча сөйләшәбез», не менее 142 слов, обогащать речь смысловым содержанием;</w:t>
      </w:r>
    </w:p>
    <w:p w:rsidR="00305679" w:rsidRPr="00305679" w:rsidRDefault="00305679" w:rsidP="00305679">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305679">
        <w:rPr>
          <w:rFonts w:ascii="Times New Roman" w:eastAsia="Times New Roman" w:hAnsi="Times New Roman" w:cs="Times New Roman"/>
          <w:i/>
          <w:sz w:val="24"/>
          <w:szCs w:val="24"/>
        </w:rPr>
        <w:t>погружать детей в языковую среду, способствовать развитию коммуникативных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5)</w:t>
      </w:r>
      <w:r w:rsidRPr="00305679">
        <w:rPr>
          <w:rFonts w:ascii="Times New Roman" w:eastAsia="Times New Roman" w:hAnsi="Times New Roman" w:cs="Times New Roman"/>
          <w:sz w:val="24"/>
          <w:szCs w:val="24"/>
        </w:rPr>
        <w:tab/>
        <w:t>Подготовка детей к обучению грамоте;</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6)</w:t>
      </w:r>
      <w:r w:rsidRPr="00305679">
        <w:rPr>
          <w:rFonts w:ascii="Times New Roman" w:eastAsia="Times New Roman" w:hAnsi="Times New Roman" w:cs="Times New Roman"/>
          <w:sz w:val="24"/>
          <w:szCs w:val="24"/>
        </w:rPr>
        <w:tab/>
        <w:t>Интерес к художественной литературе:</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lastRenderedPageBreak/>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Содержание образовательной деятельности.</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1)</w:t>
      </w:r>
      <w:r w:rsidRPr="00305679">
        <w:rPr>
          <w:rFonts w:ascii="Times New Roman" w:eastAsia="Times New Roman" w:hAnsi="Times New Roman" w:cs="Times New Roman"/>
          <w:sz w:val="24"/>
          <w:szCs w:val="24"/>
        </w:rPr>
        <w:tab/>
        <w:t>Формирование словаря:</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2)</w:t>
      </w:r>
      <w:r w:rsidRPr="00305679">
        <w:rPr>
          <w:rFonts w:ascii="Times New Roman" w:eastAsia="Times New Roman" w:hAnsi="Times New Roman" w:cs="Times New Roman"/>
          <w:sz w:val="24"/>
          <w:szCs w:val="24"/>
        </w:rPr>
        <w:tab/>
        <w:t>Звуковая культура речи:</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lastRenderedPageBreak/>
        <w:t>3)</w:t>
      </w:r>
      <w:r w:rsidRPr="00305679">
        <w:rPr>
          <w:rFonts w:ascii="Times New Roman" w:eastAsia="Times New Roman" w:hAnsi="Times New Roman" w:cs="Times New Roman"/>
          <w:sz w:val="24"/>
          <w:szCs w:val="24"/>
        </w:rPr>
        <w:tab/>
        <w:t>Грамматический строй речи:</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4)</w:t>
      </w:r>
      <w:r w:rsidRPr="00305679">
        <w:rPr>
          <w:rFonts w:ascii="Times New Roman" w:eastAsia="Times New Roman" w:hAnsi="Times New Roman" w:cs="Times New Roman"/>
          <w:sz w:val="24"/>
          <w:szCs w:val="24"/>
        </w:rPr>
        <w:tab/>
        <w:t>Связная речь:</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rsidR="00BC5F43" w:rsidRPr="00305679" w:rsidRDefault="00F01E68"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5)</w:t>
      </w:r>
      <w:r w:rsidR="00BC5F43" w:rsidRPr="00305679">
        <w:rPr>
          <w:rFonts w:ascii="Times New Roman" w:eastAsia="Times New Roman" w:hAnsi="Times New Roman" w:cs="Times New Roman"/>
          <w:sz w:val="24"/>
          <w:szCs w:val="24"/>
        </w:rPr>
        <w:t>Подготовка детей к обучению грамоте:</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 xml:space="preserve">педагог помогает детям осваивать представления о существовании разных языков, </w:t>
      </w:r>
      <w:r w:rsidRPr="00305679">
        <w:rPr>
          <w:rFonts w:ascii="Times New Roman" w:eastAsia="Times New Roman" w:hAnsi="Times New Roman" w:cs="Times New Roman"/>
          <w:sz w:val="24"/>
          <w:szCs w:val="24"/>
        </w:rPr>
        <w:lastRenderedPageBreak/>
        <w:t>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rsidR="00BC5F43" w:rsidRPr="00305679" w:rsidRDefault="00F01E68"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r w:rsidRPr="00305679">
        <w:rPr>
          <w:rFonts w:ascii="Times New Roman" w:eastAsia="Times New Roman" w:hAnsi="Times New Roman" w:cs="Times New Roman"/>
          <w:b/>
          <w:sz w:val="24"/>
          <w:szCs w:val="24"/>
        </w:rPr>
        <w:t>2.1.3.6</w:t>
      </w:r>
      <w:r w:rsidR="000870C9">
        <w:rPr>
          <w:rFonts w:ascii="Times New Roman" w:eastAsia="Times New Roman" w:hAnsi="Times New Roman" w:cs="Times New Roman"/>
          <w:b/>
          <w:sz w:val="24"/>
          <w:szCs w:val="24"/>
        </w:rPr>
        <w:t>. От 6 лет до 7 лет</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В области речевого развития основными задачами образовательной деятельности являются:</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1)</w:t>
      </w:r>
      <w:r w:rsidRPr="00305679">
        <w:rPr>
          <w:rFonts w:ascii="Times New Roman" w:eastAsia="Times New Roman" w:hAnsi="Times New Roman" w:cs="Times New Roman"/>
          <w:sz w:val="24"/>
          <w:szCs w:val="24"/>
        </w:rPr>
        <w:tab/>
        <w:t>Формирование словаря:</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активизация словаря: совершенствовать умение использовать разные части речи точно по смыслу.</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2)</w:t>
      </w:r>
      <w:r w:rsidRPr="00305679">
        <w:rPr>
          <w:rFonts w:ascii="Times New Roman" w:eastAsia="Times New Roman" w:hAnsi="Times New Roman" w:cs="Times New Roman"/>
          <w:sz w:val="24"/>
          <w:szCs w:val="24"/>
        </w:rPr>
        <w:tab/>
        <w:t>Звуковая культура речи:</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3)</w:t>
      </w:r>
      <w:r w:rsidRPr="00305679">
        <w:rPr>
          <w:rFonts w:ascii="Times New Roman" w:eastAsia="Times New Roman" w:hAnsi="Times New Roman" w:cs="Times New Roman"/>
          <w:sz w:val="24"/>
          <w:szCs w:val="24"/>
        </w:rPr>
        <w:tab/>
        <w:t>Грамматический строй речи:</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4)</w:t>
      </w:r>
      <w:r w:rsidRPr="00305679">
        <w:rPr>
          <w:rFonts w:ascii="Times New Roman" w:eastAsia="Times New Roman" w:hAnsi="Times New Roman" w:cs="Times New Roman"/>
          <w:sz w:val="24"/>
          <w:szCs w:val="24"/>
        </w:rPr>
        <w:tab/>
        <w:t>Связная речь:</w:t>
      </w:r>
    </w:p>
    <w:p w:rsidR="00BC5F43"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 xml:space="preserve">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w:t>
      </w:r>
      <w:r w:rsidRPr="00305679">
        <w:rPr>
          <w:rFonts w:ascii="Times New Roman" w:eastAsia="Times New Roman" w:hAnsi="Times New Roman" w:cs="Times New Roman"/>
          <w:sz w:val="24"/>
          <w:szCs w:val="24"/>
        </w:rPr>
        <w:lastRenderedPageBreak/>
        <w:t>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p w:rsidR="00305679" w:rsidRPr="00305679" w:rsidRDefault="00305679"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305679">
        <w:rPr>
          <w:rFonts w:ascii="Times New Roman" w:eastAsia="Times New Roman" w:hAnsi="Times New Roman" w:cs="Times New Roman"/>
          <w:i/>
          <w:sz w:val="24"/>
          <w:szCs w:val="24"/>
        </w:rPr>
        <w:t>обеспечить полное овладение русскоязычными детьми лексическим объемом, предусмотренным УМК «Татарча сөйләшәбез», не менее 167 слов, обогащать речь смысловым содержанием.</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5)</w:t>
      </w:r>
      <w:r w:rsidRPr="00305679">
        <w:rPr>
          <w:rFonts w:ascii="Times New Roman" w:eastAsia="Times New Roman" w:hAnsi="Times New Roman" w:cs="Times New Roman"/>
          <w:sz w:val="24"/>
          <w:szCs w:val="24"/>
        </w:rPr>
        <w:tab/>
        <w:t>Подготовка детей к обучению грамоте:</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6)</w:t>
      </w:r>
      <w:r w:rsidRPr="00305679">
        <w:rPr>
          <w:rFonts w:ascii="Times New Roman" w:eastAsia="Times New Roman" w:hAnsi="Times New Roman" w:cs="Times New Roman"/>
          <w:sz w:val="24"/>
          <w:szCs w:val="24"/>
        </w:rPr>
        <w:tab/>
        <w:t>Интерес к художественной литературе:</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формировать положительное эмоциональное отношение к «чтению с продолжением» (сказка-повесть, цикл рассказов со сквозным персонажем);</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поддерживать избирательные интересы детей к произведениям определенного жанра и тематики;</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 xml:space="preserve">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w:t>
      </w:r>
      <w:r w:rsidRPr="00305679">
        <w:rPr>
          <w:rFonts w:ascii="Times New Roman" w:eastAsia="Times New Roman" w:hAnsi="Times New Roman" w:cs="Times New Roman"/>
          <w:sz w:val="24"/>
          <w:szCs w:val="24"/>
        </w:rPr>
        <w:lastRenderedPageBreak/>
        <w:t>характера, создание рифмованных строк).</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Содержание образовательной деятельности.</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1)</w:t>
      </w:r>
      <w:r w:rsidRPr="00305679">
        <w:rPr>
          <w:rFonts w:ascii="Times New Roman" w:eastAsia="Times New Roman" w:hAnsi="Times New Roman" w:cs="Times New Roman"/>
          <w:sz w:val="24"/>
          <w:szCs w:val="24"/>
        </w:rPr>
        <w:tab/>
        <w:t>Формирование словаря:</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2)</w:t>
      </w:r>
      <w:r w:rsidRPr="00305679">
        <w:rPr>
          <w:rFonts w:ascii="Times New Roman" w:eastAsia="Times New Roman" w:hAnsi="Times New Roman" w:cs="Times New Roman"/>
          <w:sz w:val="24"/>
          <w:szCs w:val="24"/>
        </w:rPr>
        <w:tab/>
        <w:t>Звуковая культура речи:</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педагог способствует автоматизации и дифференциации сложных для произношения звуков в речи; проводит работу по исправлению имеющихся нарушений в звукопроизношении.</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3)</w:t>
      </w:r>
      <w:r w:rsidRPr="00305679">
        <w:rPr>
          <w:rFonts w:ascii="Times New Roman" w:eastAsia="Times New Roman" w:hAnsi="Times New Roman" w:cs="Times New Roman"/>
          <w:sz w:val="24"/>
          <w:szCs w:val="24"/>
        </w:rPr>
        <w:tab/>
        <w:t>Грамматический строй речи:</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4)</w:t>
      </w:r>
      <w:r w:rsidRPr="00305679">
        <w:rPr>
          <w:rFonts w:ascii="Times New Roman" w:eastAsia="Times New Roman" w:hAnsi="Times New Roman" w:cs="Times New Roman"/>
          <w:sz w:val="24"/>
          <w:szCs w:val="24"/>
        </w:rPr>
        <w:tab/>
        <w:t>Связная речь:</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 xml:space="preserve">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w:t>
      </w:r>
      <w:r w:rsidRPr="00305679">
        <w:rPr>
          <w:rFonts w:ascii="Times New Roman" w:eastAsia="Times New Roman" w:hAnsi="Times New Roman" w:cs="Times New Roman"/>
          <w:sz w:val="24"/>
          <w:szCs w:val="24"/>
        </w:rPr>
        <w:lastRenderedPageBreak/>
        <w:t>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5)</w:t>
      </w:r>
      <w:r w:rsidRPr="00305679">
        <w:rPr>
          <w:rFonts w:ascii="Times New Roman" w:eastAsia="Times New Roman" w:hAnsi="Times New Roman" w:cs="Times New Roman"/>
          <w:sz w:val="24"/>
          <w:szCs w:val="24"/>
        </w:rPr>
        <w:tab/>
        <w:t>Подготовка детей к обучению грамоте:</w:t>
      </w:r>
    </w:p>
    <w:p w:rsidR="00BC5F43" w:rsidRPr="00305679"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r w:rsidRPr="00305679">
        <w:rPr>
          <w:rFonts w:ascii="Times New Roman" w:eastAsia="Times New Roman" w:hAnsi="Times New Roman" w:cs="Times New Roman"/>
          <w:b/>
          <w:sz w:val="24"/>
          <w:szCs w:val="24"/>
        </w:rPr>
        <w:t>2.1.3.8. Решение совокупных задач воспитания в рамках образовательной области «Речевое развитие» направлено на приобщение детей к ценностям «Культура» и «Красота», что предполагает:</w:t>
      </w:r>
    </w:p>
    <w:p w:rsidR="00BC5F43" w:rsidRPr="00305679"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w:t>
      </w:r>
      <w:r w:rsidRPr="00305679">
        <w:rPr>
          <w:rFonts w:ascii="Times New Roman" w:eastAsia="Times New Roman" w:hAnsi="Times New Roman" w:cs="Times New Roman"/>
          <w:sz w:val="24"/>
          <w:szCs w:val="24"/>
        </w:rPr>
        <w:tab/>
        <w:t>владение формами речевого этикета, отражающими принятые в обществе правила и нормы культурного поведения;</w:t>
      </w:r>
    </w:p>
    <w:p w:rsid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305679">
        <w:rPr>
          <w:rFonts w:ascii="Times New Roman" w:eastAsia="Times New Roman" w:hAnsi="Times New Roman" w:cs="Times New Roman"/>
          <w:sz w:val="24"/>
          <w:szCs w:val="24"/>
        </w:rPr>
        <w:t>•</w:t>
      </w:r>
      <w:r w:rsidRPr="00305679">
        <w:rPr>
          <w:rFonts w:ascii="Times New Roman" w:eastAsia="Times New Roman" w:hAnsi="Times New Roman" w:cs="Times New Roman"/>
          <w:sz w:val="24"/>
          <w:szCs w:val="24"/>
        </w:rPr>
        <w:tab/>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305679" w:rsidRDefault="00305679" w:rsidP="00305679">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r w:rsidRPr="00305679">
        <w:rPr>
          <w:rFonts w:ascii="Times New Roman" w:eastAsia="Times New Roman" w:hAnsi="Times New Roman" w:cs="Times New Roman"/>
          <w:b/>
          <w:sz w:val="24"/>
          <w:szCs w:val="24"/>
        </w:rPr>
        <w:t>Литературные средства для решения задач образовательной области</w:t>
      </w:r>
      <w:r>
        <w:rPr>
          <w:rFonts w:ascii="Times New Roman" w:eastAsia="Times New Roman" w:hAnsi="Times New Roman" w:cs="Times New Roman"/>
          <w:b/>
          <w:sz w:val="24"/>
          <w:szCs w:val="24"/>
        </w:rPr>
        <w:t xml:space="preserve"> </w:t>
      </w:r>
      <w:r w:rsidRPr="00305679">
        <w:rPr>
          <w:rFonts w:ascii="Times New Roman" w:eastAsia="Times New Roman" w:hAnsi="Times New Roman" w:cs="Times New Roman"/>
          <w:b/>
          <w:sz w:val="24"/>
          <w:szCs w:val="24"/>
        </w:rPr>
        <w:t>«Речевое развитие»:</w:t>
      </w:r>
    </w:p>
    <w:tbl>
      <w:tblPr>
        <w:tblStyle w:val="a3"/>
        <w:tblW w:w="0" w:type="auto"/>
        <w:tblLayout w:type="fixed"/>
        <w:tblLook w:val="04A0" w:firstRow="1" w:lastRow="0" w:firstColumn="1" w:lastColumn="0" w:noHBand="0" w:noVBand="1"/>
      </w:tblPr>
      <w:tblGrid>
        <w:gridCol w:w="2376"/>
        <w:gridCol w:w="5387"/>
        <w:gridCol w:w="2203"/>
      </w:tblGrid>
      <w:tr w:rsidR="000870C9" w:rsidTr="002B755F">
        <w:tc>
          <w:tcPr>
            <w:tcW w:w="2376" w:type="dxa"/>
          </w:tcPr>
          <w:p w:rsidR="000870C9" w:rsidRPr="00A33A40" w:rsidRDefault="000870C9" w:rsidP="000870C9">
            <w:pPr>
              <w:shd w:val="clear" w:color="auto" w:fill="FFFFFF" w:themeFill="background1"/>
              <w:spacing w:line="242" w:lineRule="auto"/>
              <w:jc w:val="center"/>
              <w:rPr>
                <w:rFonts w:ascii="Times New Roman" w:eastAsia="Times New Roman" w:hAnsi="Times New Roman" w:cs="Times New Roman"/>
                <w:b/>
                <w:sz w:val="24"/>
              </w:rPr>
            </w:pPr>
            <w:r w:rsidRPr="00A33A40">
              <w:rPr>
                <w:rFonts w:ascii="Times New Roman" w:eastAsia="Times New Roman" w:hAnsi="Times New Roman" w:cs="Times New Roman"/>
                <w:b/>
                <w:sz w:val="24"/>
              </w:rPr>
              <w:t>Автор</w:t>
            </w:r>
            <w:r w:rsidRPr="00A33A40">
              <w:rPr>
                <w:rFonts w:ascii="Times New Roman" w:eastAsia="Times New Roman" w:hAnsi="Times New Roman" w:cs="Times New Roman"/>
                <w:b/>
                <w:spacing w:val="1"/>
                <w:sz w:val="24"/>
              </w:rPr>
              <w:t xml:space="preserve"> </w:t>
            </w:r>
            <w:r w:rsidRPr="00A33A40">
              <w:rPr>
                <w:rFonts w:ascii="Times New Roman" w:eastAsia="Times New Roman" w:hAnsi="Times New Roman" w:cs="Times New Roman"/>
                <w:b/>
                <w:sz w:val="24"/>
              </w:rPr>
              <w:t>составитель</w:t>
            </w:r>
          </w:p>
        </w:tc>
        <w:tc>
          <w:tcPr>
            <w:tcW w:w="5387" w:type="dxa"/>
          </w:tcPr>
          <w:p w:rsidR="000870C9" w:rsidRPr="00A33A40" w:rsidRDefault="000870C9" w:rsidP="000870C9">
            <w:pPr>
              <w:shd w:val="clear" w:color="auto" w:fill="FFFFFF" w:themeFill="background1"/>
              <w:spacing w:line="273" w:lineRule="exact"/>
              <w:jc w:val="center"/>
              <w:rPr>
                <w:rFonts w:ascii="Times New Roman" w:eastAsia="Times New Roman" w:hAnsi="Times New Roman" w:cs="Times New Roman"/>
                <w:b/>
                <w:sz w:val="24"/>
              </w:rPr>
            </w:pPr>
            <w:r w:rsidRPr="00A33A40">
              <w:rPr>
                <w:rFonts w:ascii="Times New Roman" w:eastAsia="Times New Roman" w:hAnsi="Times New Roman" w:cs="Times New Roman"/>
                <w:b/>
                <w:sz w:val="24"/>
              </w:rPr>
              <w:t>Наименование</w:t>
            </w:r>
            <w:r w:rsidRPr="00A33A40">
              <w:rPr>
                <w:rFonts w:ascii="Times New Roman" w:eastAsia="Times New Roman" w:hAnsi="Times New Roman" w:cs="Times New Roman"/>
                <w:b/>
                <w:spacing w:val="-1"/>
                <w:sz w:val="24"/>
              </w:rPr>
              <w:t xml:space="preserve"> </w:t>
            </w:r>
            <w:r w:rsidRPr="00A33A40">
              <w:rPr>
                <w:rFonts w:ascii="Times New Roman" w:eastAsia="Times New Roman" w:hAnsi="Times New Roman" w:cs="Times New Roman"/>
                <w:b/>
                <w:sz w:val="24"/>
              </w:rPr>
              <w:t>издания</w:t>
            </w:r>
          </w:p>
        </w:tc>
        <w:tc>
          <w:tcPr>
            <w:tcW w:w="2203" w:type="dxa"/>
          </w:tcPr>
          <w:p w:rsidR="000870C9" w:rsidRPr="00A33A40" w:rsidRDefault="000870C9" w:rsidP="000870C9">
            <w:pPr>
              <w:shd w:val="clear" w:color="auto" w:fill="FFFFFF" w:themeFill="background1"/>
              <w:spacing w:line="273" w:lineRule="exact"/>
              <w:jc w:val="center"/>
              <w:rPr>
                <w:rFonts w:ascii="Times New Roman" w:eastAsia="Times New Roman" w:hAnsi="Times New Roman" w:cs="Times New Roman"/>
                <w:b/>
                <w:sz w:val="24"/>
              </w:rPr>
            </w:pPr>
            <w:r w:rsidRPr="00A33A40">
              <w:rPr>
                <w:rFonts w:ascii="Times New Roman" w:eastAsia="Times New Roman" w:hAnsi="Times New Roman" w:cs="Times New Roman"/>
                <w:b/>
                <w:sz w:val="24"/>
              </w:rPr>
              <w:t>Издательство</w:t>
            </w:r>
          </w:p>
        </w:tc>
      </w:tr>
      <w:tr w:rsidR="000870C9" w:rsidTr="002B755F">
        <w:tc>
          <w:tcPr>
            <w:tcW w:w="2376" w:type="dxa"/>
          </w:tcPr>
          <w:p w:rsidR="000870C9" w:rsidRPr="00A33A40" w:rsidRDefault="000870C9" w:rsidP="000870C9">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О.С.</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Ушакова</w:t>
            </w:r>
          </w:p>
        </w:tc>
        <w:tc>
          <w:tcPr>
            <w:tcW w:w="5387" w:type="dxa"/>
          </w:tcPr>
          <w:p w:rsidR="000870C9" w:rsidRPr="00A33A40" w:rsidRDefault="000870C9" w:rsidP="000870C9">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Программа</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развития</w:t>
            </w:r>
            <w:r w:rsidRPr="00A33A40">
              <w:rPr>
                <w:rFonts w:ascii="Times New Roman" w:eastAsia="Times New Roman" w:hAnsi="Times New Roman" w:cs="Times New Roman"/>
                <w:spacing w:val="-7"/>
                <w:sz w:val="24"/>
              </w:rPr>
              <w:t xml:space="preserve"> </w:t>
            </w:r>
            <w:r w:rsidRPr="00A33A40">
              <w:rPr>
                <w:rFonts w:ascii="Times New Roman" w:eastAsia="Times New Roman" w:hAnsi="Times New Roman" w:cs="Times New Roman"/>
                <w:sz w:val="24"/>
              </w:rPr>
              <w:t>речи</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дошкольников</w:t>
            </w:r>
          </w:p>
        </w:tc>
        <w:tc>
          <w:tcPr>
            <w:tcW w:w="2203" w:type="dxa"/>
          </w:tcPr>
          <w:p w:rsidR="000870C9" w:rsidRPr="00A33A40" w:rsidRDefault="000870C9" w:rsidP="000870C9">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М.:Просвещение</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2009</w:t>
            </w:r>
          </w:p>
        </w:tc>
      </w:tr>
      <w:tr w:rsidR="000870C9" w:rsidTr="002B755F">
        <w:tc>
          <w:tcPr>
            <w:tcW w:w="2376" w:type="dxa"/>
          </w:tcPr>
          <w:p w:rsidR="000870C9" w:rsidRPr="00A33A40" w:rsidRDefault="000870C9" w:rsidP="000870C9">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О.С.</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Ушакова</w:t>
            </w:r>
          </w:p>
        </w:tc>
        <w:tc>
          <w:tcPr>
            <w:tcW w:w="5387" w:type="dxa"/>
          </w:tcPr>
          <w:p w:rsidR="000870C9" w:rsidRPr="00A33A40" w:rsidRDefault="000870C9" w:rsidP="000870C9">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Развитие</w:t>
            </w:r>
            <w:r w:rsidRPr="00A33A40">
              <w:rPr>
                <w:rFonts w:ascii="Times New Roman" w:eastAsia="Times New Roman" w:hAnsi="Times New Roman" w:cs="Times New Roman"/>
                <w:spacing w:val="-5"/>
                <w:sz w:val="24"/>
              </w:rPr>
              <w:t xml:space="preserve"> </w:t>
            </w:r>
            <w:r w:rsidRPr="00A33A40">
              <w:rPr>
                <w:rFonts w:ascii="Times New Roman" w:eastAsia="Times New Roman" w:hAnsi="Times New Roman" w:cs="Times New Roman"/>
                <w:sz w:val="24"/>
              </w:rPr>
              <w:t>речи</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детей</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3-5</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лет</w:t>
            </w:r>
          </w:p>
        </w:tc>
        <w:tc>
          <w:tcPr>
            <w:tcW w:w="2203" w:type="dxa"/>
          </w:tcPr>
          <w:p w:rsidR="000870C9" w:rsidRPr="00A33A40" w:rsidRDefault="000870C9" w:rsidP="000870C9">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М.: ТЦ</w:t>
            </w:r>
            <w:r w:rsidRPr="00A33A40">
              <w:rPr>
                <w:rFonts w:ascii="Times New Roman" w:eastAsia="Times New Roman" w:hAnsi="Times New Roman" w:cs="Times New Roman"/>
                <w:spacing w:val="-5"/>
                <w:sz w:val="24"/>
              </w:rPr>
              <w:t xml:space="preserve"> </w:t>
            </w:r>
            <w:r w:rsidRPr="00A33A40">
              <w:rPr>
                <w:rFonts w:ascii="Times New Roman" w:eastAsia="Times New Roman" w:hAnsi="Times New Roman" w:cs="Times New Roman"/>
                <w:sz w:val="24"/>
              </w:rPr>
              <w:t>Сфера</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2013</w:t>
            </w:r>
          </w:p>
        </w:tc>
      </w:tr>
      <w:tr w:rsidR="000870C9" w:rsidTr="002B755F">
        <w:tc>
          <w:tcPr>
            <w:tcW w:w="2376" w:type="dxa"/>
          </w:tcPr>
          <w:p w:rsidR="000870C9" w:rsidRPr="00A33A40" w:rsidRDefault="000870C9" w:rsidP="000870C9">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lastRenderedPageBreak/>
              <w:t>В.В.Гербова</w:t>
            </w:r>
          </w:p>
        </w:tc>
        <w:tc>
          <w:tcPr>
            <w:tcW w:w="5387" w:type="dxa"/>
          </w:tcPr>
          <w:p w:rsidR="000870C9" w:rsidRPr="00A33A40" w:rsidRDefault="000870C9" w:rsidP="000870C9">
            <w:pPr>
              <w:shd w:val="clear" w:color="auto" w:fill="FFFFFF" w:themeFill="background1"/>
              <w:spacing w:line="242" w:lineRule="auto"/>
              <w:ind w:right="206"/>
              <w:rPr>
                <w:rFonts w:ascii="Times New Roman" w:eastAsia="Times New Roman" w:hAnsi="Times New Roman" w:cs="Times New Roman"/>
                <w:sz w:val="24"/>
              </w:rPr>
            </w:pPr>
            <w:r w:rsidRPr="00A33A40">
              <w:rPr>
                <w:rFonts w:ascii="Times New Roman" w:eastAsia="Times New Roman" w:hAnsi="Times New Roman" w:cs="Times New Roman"/>
                <w:sz w:val="24"/>
              </w:rPr>
              <w:t>Занятия по развитию речи с детьми 2-4</w:t>
            </w:r>
            <w:r w:rsidRPr="00A33A40">
              <w:rPr>
                <w:rFonts w:ascii="Times New Roman" w:eastAsia="Times New Roman" w:hAnsi="Times New Roman" w:cs="Times New Roman"/>
                <w:spacing w:val="-57"/>
                <w:sz w:val="24"/>
              </w:rPr>
              <w:t xml:space="preserve"> </w:t>
            </w:r>
            <w:r>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года</w:t>
            </w:r>
          </w:p>
        </w:tc>
        <w:tc>
          <w:tcPr>
            <w:tcW w:w="2203" w:type="dxa"/>
          </w:tcPr>
          <w:p w:rsidR="000870C9" w:rsidRPr="00A33A40" w:rsidRDefault="000870C9" w:rsidP="000870C9">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М.:Просвещение</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1993</w:t>
            </w:r>
          </w:p>
        </w:tc>
      </w:tr>
      <w:tr w:rsidR="000870C9" w:rsidTr="002B755F">
        <w:tc>
          <w:tcPr>
            <w:tcW w:w="2376" w:type="dxa"/>
          </w:tcPr>
          <w:p w:rsidR="000870C9" w:rsidRPr="00A33A40" w:rsidRDefault="000870C9" w:rsidP="000870C9">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Г.И.Винникова</w:t>
            </w:r>
          </w:p>
        </w:tc>
        <w:tc>
          <w:tcPr>
            <w:tcW w:w="5387" w:type="dxa"/>
          </w:tcPr>
          <w:p w:rsidR="000870C9" w:rsidRPr="00A33A40" w:rsidRDefault="000870C9" w:rsidP="000870C9">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Занятия</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с детьми</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2-3</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лет</w:t>
            </w:r>
          </w:p>
        </w:tc>
        <w:tc>
          <w:tcPr>
            <w:tcW w:w="2203" w:type="dxa"/>
          </w:tcPr>
          <w:p w:rsidR="000870C9" w:rsidRPr="00A33A40" w:rsidRDefault="000870C9" w:rsidP="000870C9">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М.: ТЦ</w:t>
            </w:r>
            <w:r w:rsidRPr="00A33A40">
              <w:rPr>
                <w:rFonts w:ascii="Times New Roman" w:eastAsia="Times New Roman" w:hAnsi="Times New Roman" w:cs="Times New Roman"/>
                <w:spacing w:val="-5"/>
                <w:sz w:val="24"/>
              </w:rPr>
              <w:t xml:space="preserve"> </w:t>
            </w:r>
            <w:r w:rsidRPr="00A33A40">
              <w:rPr>
                <w:rFonts w:ascii="Times New Roman" w:eastAsia="Times New Roman" w:hAnsi="Times New Roman" w:cs="Times New Roman"/>
                <w:sz w:val="24"/>
              </w:rPr>
              <w:t>Сфера</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2009</w:t>
            </w:r>
          </w:p>
        </w:tc>
      </w:tr>
      <w:tr w:rsidR="000870C9" w:rsidTr="002B755F">
        <w:tc>
          <w:tcPr>
            <w:tcW w:w="2376" w:type="dxa"/>
          </w:tcPr>
          <w:p w:rsidR="000870C9" w:rsidRPr="003B02F6" w:rsidRDefault="000870C9" w:rsidP="005A3A16">
            <w:pPr>
              <w:shd w:val="clear" w:color="auto" w:fill="FFFFFF" w:themeFill="background1"/>
              <w:spacing w:line="268"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О.С.</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Ушакова</w:t>
            </w:r>
          </w:p>
        </w:tc>
        <w:tc>
          <w:tcPr>
            <w:tcW w:w="5387" w:type="dxa"/>
          </w:tcPr>
          <w:p w:rsidR="000870C9" w:rsidRPr="003B02F6" w:rsidRDefault="000870C9" w:rsidP="005A3A16">
            <w:pPr>
              <w:shd w:val="clear" w:color="auto" w:fill="FFFFFF" w:themeFill="background1"/>
              <w:tabs>
                <w:tab w:val="left" w:pos="1961"/>
                <w:tab w:val="left" w:pos="3670"/>
              </w:tabs>
              <w:spacing w:line="242" w:lineRule="auto"/>
              <w:ind w:right="-15"/>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Программа развития речи</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дошкольников</w:t>
            </w:r>
          </w:p>
        </w:tc>
        <w:tc>
          <w:tcPr>
            <w:tcW w:w="2203" w:type="dxa"/>
          </w:tcPr>
          <w:p w:rsidR="000870C9" w:rsidRPr="003B02F6" w:rsidRDefault="000870C9" w:rsidP="005A3A16">
            <w:pPr>
              <w:shd w:val="clear" w:color="auto" w:fill="FFFFFF" w:themeFill="background1"/>
              <w:spacing w:line="268"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М.:Просвещение, 2009</w:t>
            </w:r>
          </w:p>
        </w:tc>
      </w:tr>
      <w:tr w:rsidR="000870C9" w:rsidTr="002B755F">
        <w:tc>
          <w:tcPr>
            <w:tcW w:w="2376" w:type="dxa"/>
          </w:tcPr>
          <w:p w:rsidR="000870C9" w:rsidRPr="003B02F6" w:rsidRDefault="000870C9" w:rsidP="005A3A16">
            <w:pPr>
              <w:shd w:val="clear" w:color="auto" w:fill="FFFFFF" w:themeFill="background1"/>
              <w:spacing w:line="268"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О.С.</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Ушакова</w:t>
            </w:r>
          </w:p>
        </w:tc>
        <w:tc>
          <w:tcPr>
            <w:tcW w:w="5387" w:type="dxa"/>
          </w:tcPr>
          <w:p w:rsidR="000870C9" w:rsidRPr="003B02F6" w:rsidRDefault="000870C9" w:rsidP="005A3A16">
            <w:pPr>
              <w:shd w:val="clear" w:color="auto" w:fill="FFFFFF" w:themeFill="background1"/>
              <w:spacing w:line="268"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Развитие</w:t>
            </w:r>
            <w:r w:rsidRPr="003B02F6">
              <w:rPr>
                <w:rFonts w:ascii="Times New Roman" w:eastAsia="Times New Roman" w:hAnsi="Times New Roman" w:cs="Times New Roman"/>
                <w:spacing w:val="-5"/>
                <w:sz w:val="24"/>
                <w:szCs w:val="24"/>
              </w:rPr>
              <w:t xml:space="preserve"> </w:t>
            </w:r>
            <w:r w:rsidRPr="003B02F6">
              <w:rPr>
                <w:rFonts w:ascii="Times New Roman" w:eastAsia="Times New Roman" w:hAnsi="Times New Roman" w:cs="Times New Roman"/>
                <w:sz w:val="24"/>
                <w:szCs w:val="24"/>
              </w:rPr>
              <w:t>речи</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детей</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3-4</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лет</w:t>
            </w:r>
          </w:p>
        </w:tc>
        <w:tc>
          <w:tcPr>
            <w:tcW w:w="2203" w:type="dxa"/>
          </w:tcPr>
          <w:p w:rsidR="000870C9" w:rsidRPr="003B02F6" w:rsidRDefault="000870C9" w:rsidP="005A3A16">
            <w:pPr>
              <w:shd w:val="clear" w:color="auto" w:fill="FFFFFF" w:themeFill="background1"/>
              <w:spacing w:line="268"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М.Просвещение, 2009</w:t>
            </w:r>
          </w:p>
        </w:tc>
      </w:tr>
      <w:tr w:rsidR="000870C9" w:rsidTr="002B755F">
        <w:tc>
          <w:tcPr>
            <w:tcW w:w="2376" w:type="dxa"/>
          </w:tcPr>
          <w:p w:rsidR="000870C9" w:rsidRPr="003B02F6" w:rsidRDefault="000870C9" w:rsidP="005A3A16">
            <w:pPr>
              <w:shd w:val="clear" w:color="auto" w:fill="FFFFFF" w:themeFill="background1"/>
              <w:spacing w:line="253"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О.С.</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Ушакова</w:t>
            </w:r>
          </w:p>
        </w:tc>
        <w:tc>
          <w:tcPr>
            <w:tcW w:w="5387" w:type="dxa"/>
          </w:tcPr>
          <w:p w:rsidR="000870C9" w:rsidRPr="003B02F6" w:rsidRDefault="000870C9" w:rsidP="005A3A16">
            <w:pPr>
              <w:shd w:val="clear" w:color="auto" w:fill="FFFFFF" w:themeFill="background1"/>
              <w:spacing w:line="253"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Развитие</w:t>
            </w:r>
            <w:r w:rsidRPr="003B02F6">
              <w:rPr>
                <w:rFonts w:ascii="Times New Roman" w:eastAsia="Times New Roman" w:hAnsi="Times New Roman" w:cs="Times New Roman"/>
                <w:spacing w:val="-6"/>
                <w:sz w:val="24"/>
                <w:szCs w:val="24"/>
              </w:rPr>
              <w:t xml:space="preserve"> </w:t>
            </w:r>
            <w:r w:rsidRPr="003B02F6">
              <w:rPr>
                <w:rFonts w:ascii="Times New Roman" w:eastAsia="Times New Roman" w:hAnsi="Times New Roman" w:cs="Times New Roman"/>
                <w:sz w:val="24"/>
                <w:szCs w:val="24"/>
              </w:rPr>
              <w:t>речи</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детей</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4-5лет</w:t>
            </w:r>
          </w:p>
        </w:tc>
        <w:tc>
          <w:tcPr>
            <w:tcW w:w="2203" w:type="dxa"/>
          </w:tcPr>
          <w:p w:rsidR="000870C9" w:rsidRPr="003B02F6" w:rsidRDefault="000870C9" w:rsidP="005A3A16">
            <w:pPr>
              <w:shd w:val="clear" w:color="auto" w:fill="FFFFFF" w:themeFill="background1"/>
              <w:spacing w:line="253"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М.Просвещение, 2009</w:t>
            </w:r>
          </w:p>
        </w:tc>
      </w:tr>
      <w:tr w:rsidR="000870C9" w:rsidTr="002B755F">
        <w:tc>
          <w:tcPr>
            <w:tcW w:w="2376" w:type="dxa"/>
          </w:tcPr>
          <w:p w:rsidR="000870C9" w:rsidRPr="003B02F6" w:rsidRDefault="000870C9" w:rsidP="005A3A16">
            <w:pPr>
              <w:shd w:val="clear" w:color="auto" w:fill="FFFFFF" w:themeFill="background1"/>
              <w:spacing w:line="258"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О.С.</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Ушакова</w:t>
            </w:r>
          </w:p>
        </w:tc>
        <w:tc>
          <w:tcPr>
            <w:tcW w:w="5387" w:type="dxa"/>
          </w:tcPr>
          <w:p w:rsidR="000870C9" w:rsidRPr="003B02F6" w:rsidRDefault="000870C9" w:rsidP="005A3A16">
            <w:pPr>
              <w:shd w:val="clear" w:color="auto" w:fill="FFFFFF" w:themeFill="background1"/>
              <w:spacing w:line="258"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Развитие</w:t>
            </w:r>
            <w:r w:rsidRPr="003B02F6">
              <w:rPr>
                <w:rFonts w:ascii="Times New Roman" w:eastAsia="Times New Roman" w:hAnsi="Times New Roman" w:cs="Times New Roman"/>
                <w:spacing w:val="-5"/>
                <w:sz w:val="24"/>
                <w:szCs w:val="24"/>
              </w:rPr>
              <w:t xml:space="preserve"> </w:t>
            </w:r>
            <w:r w:rsidRPr="003B02F6">
              <w:rPr>
                <w:rFonts w:ascii="Times New Roman" w:eastAsia="Times New Roman" w:hAnsi="Times New Roman" w:cs="Times New Roman"/>
                <w:sz w:val="24"/>
                <w:szCs w:val="24"/>
              </w:rPr>
              <w:t>речи</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детей</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5-6</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лет</w:t>
            </w:r>
          </w:p>
        </w:tc>
        <w:tc>
          <w:tcPr>
            <w:tcW w:w="2203" w:type="dxa"/>
          </w:tcPr>
          <w:p w:rsidR="000870C9" w:rsidRPr="003B02F6" w:rsidRDefault="000870C9" w:rsidP="005A3A16">
            <w:pPr>
              <w:shd w:val="clear" w:color="auto" w:fill="FFFFFF" w:themeFill="background1"/>
              <w:spacing w:line="258"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М.Просвещение, 2009</w:t>
            </w:r>
          </w:p>
        </w:tc>
      </w:tr>
      <w:tr w:rsidR="000870C9" w:rsidTr="002B755F">
        <w:tc>
          <w:tcPr>
            <w:tcW w:w="2376" w:type="dxa"/>
          </w:tcPr>
          <w:p w:rsidR="000870C9" w:rsidRPr="003B02F6" w:rsidRDefault="000870C9" w:rsidP="005A3A16">
            <w:pPr>
              <w:shd w:val="clear" w:color="auto" w:fill="FFFFFF" w:themeFill="background1"/>
              <w:spacing w:line="253"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О.С.</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Ушакова</w:t>
            </w:r>
          </w:p>
        </w:tc>
        <w:tc>
          <w:tcPr>
            <w:tcW w:w="5387" w:type="dxa"/>
          </w:tcPr>
          <w:p w:rsidR="000870C9" w:rsidRPr="003B02F6" w:rsidRDefault="000870C9" w:rsidP="005A3A16">
            <w:pPr>
              <w:shd w:val="clear" w:color="auto" w:fill="FFFFFF" w:themeFill="background1"/>
              <w:spacing w:line="253"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Развитие</w:t>
            </w:r>
            <w:r w:rsidRPr="003B02F6">
              <w:rPr>
                <w:rFonts w:ascii="Times New Roman" w:eastAsia="Times New Roman" w:hAnsi="Times New Roman" w:cs="Times New Roman"/>
                <w:spacing w:val="-5"/>
                <w:sz w:val="24"/>
                <w:szCs w:val="24"/>
              </w:rPr>
              <w:t xml:space="preserve"> </w:t>
            </w:r>
            <w:r w:rsidRPr="003B02F6">
              <w:rPr>
                <w:rFonts w:ascii="Times New Roman" w:eastAsia="Times New Roman" w:hAnsi="Times New Roman" w:cs="Times New Roman"/>
                <w:sz w:val="24"/>
                <w:szCs w:val="24"/>
              </w:rPr>
              <w:t>речи</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детей</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6-7</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лет</w:t>
            </w:r>
          </w:p>
        </w:tc>
        <w:tc>
          <w:tcPr>
            <w:tcW w:w="2203" w:type="dxa"/>
          </w:tcPr>
          <w:p w:rsidR="000870C9" w:rsidRPr="003B02F6" w:rsidRDefault="000870C9" w:rsidP="005A3A16">
            <w:pPr>
              <w:shd w:val="clear" w:color="auto" w:fill="FFFFFF" w:themeFill="background1"/>
              <w:spacing w:line="253"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М.Просвещение, 2009</w:t>
            </w:r>
          </w:p>
        </w:tc>
      </w:tr>
      <w:tr w:rsidR="00A04C60" w:rsidTr="002B755F">
        <w:tc>
          <w:tcPr>
            <w:tcW w:w="2376" w:type="dxa"/>
          </w:tcPr>
          <w:p w:rsidR="00A04C60" w:rsidRPr="003B02F6" w:rsidRDefault="00A04C60" w:rsidP="00A04C60">
            <w:pPr>
              <w:shd w:val="clear" w:color="auto" w:fill="FFFFFF" w:themeFill="background1"/>
              <w:spacing w:line="253"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Н.С. Варенцова</w:t>
            </w:r>
          </w:p>
        </w:tc>
        <w:tc>
          <w:tcPr>
            <w:tcW w:w="5387" w:type="dxa"/>
          </w:tcPr>
          <w:p w:rsidR="00A04C60" w:rsidRPr="003B02F6" w:rsidRDefault="00A04C60" w:rsidP="005A3A16">
            <w:pPr>
              <w:shd w:val="clear" w:color="auto" w:fill="FFFFFF" w:themeFill="background1"/>
              <w:spacing w:line="253"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Обучение дошкольников грамоте</w:t>
            </w:r>
          </w:p>
        </w:tc>
        <w:tc>
          <w:tcPr>
            <w:tcW w:w="2203" w:type="dxa"/>
          </w:tcPr>
          <w:p w:rsidR="00A04C60" w:rsidRPr="003B02F6" w:rsidRDefault="00A04C60" w:rsidP="005A3A16">
            <w:pPr>
              <w:shd w:val="clear" w:color="auto" w:fill="FFFFFF" w:themeFill="background1"/>
              <w:spacing w:line="253"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Мозайка,2012</w:t>
            </w:r>
          </w:p>
        </w:tc>
      </w:tr>
      <w:tr w:rsidR="00A04C60" w:rsidTr="002B755F">
        <w:tc>
          <w:tcPr>
            <w:tcW w:w="2376" w:type="dxa"/>
          </w:tcPr>
          <w:p w:rsidR="00A04C60" w:rsidRDefault="00A04C60" w:rsidP="00A04C60">
            <w:pPr>
              <w:shd w:val="clear" w:color="auto" w:fill="FFFFFF" w:themeFill="background1"/>
              <w:spacing w:line="253"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В.В.Гербова</w:t>
            </w:r>
          </w:p>
        </w:tc>
        <w:tc>
          <w:tcPr>
            <w:tcW w:w="5387" w:type="dxa"/>
          </w:tcPr>
          <w:p w:rsidR="00A04C60" w:rsidRDefault="00A04C60" w:rsidP="005A3A16">
            <w:pPr>
              <w:shd w:val="clear" w:color="auto" w:fill="FFFFFF" w:themeFill="background1"/>
              <w:spacing w:line="253"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Развитие речи в детском саду</w:t>
            </w:r>
          </w:p>
        </w:tc>
        <w:tc>
          <w:tcPr>
            <w:tcW w:w="2203" w:type="dxa"/>
          </w:tcPr>
          <w:p w:rsidR="00A04C60" w:rsidRDefault="00A04C60" w:rsidP="005A3A16">
            <w:pPr>
              <w:shd w:val="clear" w:color="auto" w:fill="FFFFFF" w:themeFill="background1"/>
              <w:spacing w:line="253"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Мозайка,2012</w:t>
            </w:r>
          </w:p>
        </w:tc>
      </w:tr>
      <w:tr w:rsidR="00A04C60" w:rsidTr="002B755F">
        <w:tc>
          <w:tcPr>
            <w:tcW w:w="2376" w:type="dxa"/>
          </w:tcPr>
          <w:p w:rsidR="00A04C60" w:rsidRDefault="00A04C60" w:rsidP="00A04C60">
            <w:pPr>
              <w:shd w:val="clear" w:color="auto" w:fill="FFFFFF" w:themeFill="background1"/>
              <w:spacing w:line="253"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В.В.Гербова</w:t>
            </w:r>
          </w:p>
        </w:tc>
        <w:tc>
          <w:tcPr>
            <w:tcW w:w="5387" w:type="dxa"/>
          </w:tcPr>
          <w:p w:rsidR="00A04C60" w:rsidRDefault="00A04C60" w:rsidP="005A3A16">
            <w:pPr>
              <w:shd w:val="clear" w:color="auto" w:fill="FFFFFF" w:themeFill="background1"/>
              <w:spacing w:line="253"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Занятия по развитию речи</w:t>
            </w:r>
          </w:p>
        </w:tc>
        <w:tc>
          <w:tcPr>
            <w:tcW w:w="2203" w:type="dxa"/>
          </w:tcPr>
          <w:p w:rsidR="00A04C60" w:rsidRDefault="00A04C60" w:rsidP="005A3A16">
            <w:pPr>
              <w:shd w:val="clear" w:color="auto" w:fill="FFFFFF" w:themeFill="background1"/>
              <w:spacing w:line="253"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Мозайка.2012</w:t>
            </w:r>
          </w:p>
        </w:tc>
      </w:tr>
      <w:tr w:rsidR="000870C9" w:rsidTr="002B755F">
        <w:tc>
          <w:tcPr>
            <w:tcW w:w="2376" w:type="dxa"/>
            <w:vMerge w:val="restart"/>
          </w:tcPr>
          <w:p w:rsidR="000870C9" w:rsidRPr="003B02F6" w:rsidRDefault="000870C9" w:rsidP="005A3A16">
            <w:pPr>
              <w:shd w:val="clear" w:color="auto" w:fill="FFFFFF" w:themeFill="background1"/>
              <w:spacing w:line="268"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Е.В.Колесникова</w:t>
            </w:r>
          </w:p>
        </w:tc>
        <w:tc>
          <w:tcPr>
            <w:tcW w:w="5387" w:type="dxa"/>
          </w:tcPr>
          <w:p w:rsidR="000870C9" w:rsidRPr="003B02F6" w:rsidRDefault="000870C9" w:rsidP="005A3A16">
            <w:pPr>
              <w:shd w:val="clear" w:color="auto" w:fill="FFFFFF" w:themeFill="background1"/>
              <w:spacing w:line="258"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Раз</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словечко,</w:t>
            </w:r>
            <w:r w:rsidRPr="003B02F6">
              <w:rPr>
                <w:rFonts w:ascii="Times New Roman" w:eastAsia="Times New Roman" w:hAnsi="Times New Roman" w:cs="Times New Roman"/>
                <w:spacing w:val="-4"/>
                <w:sz w:val="24"/>
                <w:szCs w:val="24"/>
              </w:rPr>
              <w:t xml:space="preserve"> </w:t>
            </w:r>
            <w:r w:rsidRPr="003B02F6">
              <w:rPr>
                <w:rFonts w:ascii="Times New Roman" w:eastAsia="Times New Roman" w:hAnsi="Times New Roman" w:cs="Times New Roman"/>
                <w:sz w:val="24"/>
                <w:szCs w:val="24"/>
              </w:rPr>
              <w:t>два</w:t>
            </w:r>
            <w:r w:rsidRPr="003B02F6">
              <w:rPr>
                <w:rFonts w:ascii="Times New Roman" w:eastAsia="Times New Roman" w:hAnsi="Times New Roman" w:cs="Times New Roman"/>
                <w:spacing w:val="-6"/>
                <w:sz w:val="24"/>
                <w:szCs w:val="24"/>
              </w:rPr>
              <w:t xml:space="preserve"> </w:t>
            </w:r>
            <w:r w:rsidRPr="003B02F6">
              <w:rPr>
                <w:rFonts w:ascii="Times New Roman" w:eastAsia="Times New Roman" w:hAnsi="Times New Roman" w:cs="Times New Roman"/>
                <w:sz w:val="24"/>
                <w:szCs w:val="24"/>
              </w:rPr>
              <w:t>словечко(3-4</w:t>
            </w:r>
            <w:r w:rsidRPr="003B02F6">
              <w:rPr>
                <w:rFonts w:ascii="Times New Roman" w:eastAsia="Times New Roman" w:hAnsi="Times New Roman" w:cs="Times New Roman"/>
                <w:spacing w:val="-6"/>
                <w:sz w:val="24"/>
                <w:szCs w:val="24"/>
              </w:rPr>
              <w:t xml:space="preserve"> </w:t>
            </w:r>
            <w:r w:rsidRPr="003B02F6">
              <w:rPr>
                <w:rFonts w:ascii="Times New Roman" w:eastAsia="Times New Roman" w:hAnsi="Times New Roman" w:cs="Times New Roman"/>
                <w:sz w:val="24"/>
                <w:szCs w:val="24"/>
              </w:rPr>
              <w:t>лет)</w:t>
            </w:r>
          </w:p>
        </w:tc>
        <w:tc>
          <w:tcPr>
            <w:tcW w:w="2203" w:type="dxa"/>
          </w:tcPr>
          <w:p w:rsidR="000870C9" w:rsidRPr="003B02F6" w:rsidRDefault="000870C9" w:rsidP="005A3A16">
            <w:pPr>
              <w:shd w:val="clear" w:color="auto" w:fill="FFFFFF" w:themeFill="background1"/>
              <w:spacing w:line="258"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М.Ювента, 2015</w:t>
            </w:r>
          </w:p>
        </w:tc>
      </w:tr>
      <w:tr w:rsidR="000870C9" w:rsidTr="002B755F">
        <w:tc>
          <w:tcPr>
            <w:tcW w:w="2376" w:type="dxa"/>
            <w:vMerge/>
          </w:tcPr>
          <w:p w:rsidR="000870C9" w:rsidRPr="003B02F6" w:rsidRDefault="000870C9" w:rsidP="005A3A16">
            <w:pPr>
              <w:shd w:val="clear" w:color="auto" w:fill="FFFFFF" w:themeFill="background1"/>
              <w:rPr>
                <w:rFonts w:ascii="Times New Roman" w:eastAsia="Times New Roman" w:hAnsi="Times New Roman" w:cs="Times New Roman"/>
                <w:sz w:val="24"/>
                <w:szCs w:val="24"/>
              </w:rPr>
            </w:pPr>
          </w:p>
        </w:tc>
        <w:tc>
          <w:tcPr>
            <w:tcW w:w="5387" w:type="dxa"/>
          </w:tcPr>
          <w:p w:rsidR="000870C9" w:rsidRPr="003B02F6" w:rsidRDefault="000870C9" w:rsidP="005A3A16">
            <w:pPr>
              <w:shd w:val="clear" w:color="auto" w:fill="FFFFFF" w:themeFill="background1"/>
              <w:spacing w:line="258"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От</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слова к</w:t>
            </w:r>
            <w:r w:rsidRPr="003B02F6">
              <w:rPr>
                <w:rFonts w:ascii="Times New Roman" w:eastAsia="Times New Roman" w:hAnsi="Times New Roman" w:cs="Times New Roman"/>
                <w:spacing w:val="-11"/>
                <w:sz w:val="24"/>
                <w:szCs w:val="24"/>
              </w:rPr>
              <w:t xml:space="preserve"> </w:t>
            </w:r>
            <w:r w:rsidRPr="003B02F6">
              <w:rPr>
                <w:rFonts w:ascii="Times New Roman" w:eastAsia="Times New Roman" w:hAnsi="Times New Roman" w:cs="Times New Roman"/>
                <w:sz w:val="24"/>
                <w:szCs w:val="24"/>
              </w:rPr>
              <w:t>звуку(4-5 лет)</w:t>
            </w:r>
          </w:p>
        </w:tc>
        <w:tc>
          <w:tcPr>
            <w:tcW w:w="2203" w:type="dxa"/>
          </w:tcPr>
          <w:p w:rsidR="000870C9" w:rsidRPr="003B02F6" w:rsidRDefault="000870C9" w:rsidP="005A3A16">
            <w:pPr>
              <w:shd w:val="clear" w:color="auto" w:fill="FFFFFF" w:themeFill="background1"/>
              <w:spacing w:line="258"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М.Ювента, 2015</w:t>
            </w:r>
          </w:p>
        </w:tc>
      </w:tr>
      <w:tr w:rsidR="000870C9" w:rsidTr="002B755F">
        <w:tc>
          <w:tcPr>
            <w:tcW w:w="2376" w:type="dxa"/>
            <w:vMerge/>
          </w:tcPr>
          <w:p w:rsidR="000870C9" w:rsidRPr="003B02F6" w:rsidRDefault="000870C9" w:rsidP="005A3A16">
            <w:pPr>
              <w:shd w:val="clear" w:color="auto" w:fill="FFFFFF" w:themeFill="background1"/>
              <w:rPr>
                <w:rFonts w:ascii="Times New Roman" w:eastAsia="Times New Roman" w:hAnsi="Times New Roman" w:cs="Times New Roman"/>
                <w:sz w:val="24"/>
                <w:szCs w:val="24"/>
              </w:rPr>
            </w:pPr>
          </w:p>
        </w:tc>
        <w:tc>
          <w:tcPr>
            <w:tcW w:w="5387" w:type="dxa"/>
          </w:tcPr>
          <w:p w:rsidR="000870C9" w:rsidRPr="003B02F6" w:rsidRDefault="000870C9" w:rsidP="005A3A16">
            <w:pPr>
              <w:shd w:val="clear" w:color="auto" w:fill="FFFFFF" w:themeFill="background1"/>
              <w:spacing w:line="253"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От</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А</w:t>
            </w:r>
            <w:r w:rsidRPr="003B02F6">
              <w:rPr>
                <w:rFonts w:ascii="Times New Roman" w:eastAsia="Times New Roman" w:hAnsi="Times New Roman" w:cs="Times New Roman"/>
                <w:spacing w:val="-9"/>
                <w:sz w:val="24"/>
                <w:szCs w:val="24"/>
              </w:rPr>
              <w:t xml:space="preserve"> </w:t>
            </w:r>
            <w:r w:rsidRPr="003B02F6">
              <w:rPr>
                <w:rFonts w:ascii="Times New Roman" w:eastAsia="Times New Roman" w:hAnsi="Times New Roman" w:cs="Times New Roman"/>
                <w:sz w:val="24"/>
                <w:szCs w:val="24"/>
              </w:rPr>
              <w:t>до</w:t>
            </w:r>
            <w:r w:rsidRPr="003B02F6">
              <w:rPr>
                <w:rFonts w:ascii="Times New Roman" w:eastAsia="Times New Roman" w:hAnsi="Times New Roman" w:cs="Times New Roman"/>
                <w:spacing w:val="11"/>
                <w:sz w:val="24"/>
                <w:szCs w:val="24"/>
              </w:rPr>
              <w:t xml:space="preserve"> </w:t>
            </w:r>
            <w:r w:rsidRPr="003B02F6">
              <w:rPr>
                <w:rFonts w:ascii="Times New Roman" w:eastAsia="Times New Roman" w:hAnsi="Times New Roman" w:cs="Times New Roman"/>
                <w:sz w:val="24"/>
                <w:szCs w:val="24"/>
              </w:rPr>
              <w:t>Я(5-6</w:t>
            </w:r>
            <w:r w:rsidRPr="003B02F6">
              <w:rPr>
                <w:rFonts w:ascii="Times New Roman" w:eastAsia="Times New Roman" w:hAnsi="Times New Roman" w:cs="Times New Roman"/>
                <w:spacing w:val="-4"/>
                <w:sz w:val="24"/>
                <w:szCs w:val="24"/>
              </w:rPr>
              <w:t xml:space="preserve"> </w:t>
            </w:r>
            <w:r w:rsidRPr="003B02F6">
              <w:rPr>
                <w:rFonts w:ascii="Times New Roman" w:eastAsia="Times New Roman" w:hAnsi="Times New Roman" w:cs="Times New Roman"/>
                <w:sz w:val="24"/>
                <w:szCs w:val="24"/>
              </w:rPr>
              <w:t>лет)</w:t>
            </w:r>
          </w:p>
        </w:tc>
        <w:tc>
          <w:tcPr>
            <w:tcW w:w="2203" w:type="dxa"/>
          </w:tcPr>
          <w:p w:rsidR="000870C9" w:rsidRPr="003B02F6" w:rsidRDefault="000870C9" w:rsidP="005A3A16">
            <w:pPr>
              <w:shd w:val="clear" w:color="auto" w:fill="FFFFFF" w:themeFill="background1"/>
              <w:spacing w:line="253"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М.Ювента, 2015</w:t>
            </w:r>
          </w:p>
        </w:tc>
      </w:tr>
      <w:tr w:rsidR="000870C9" w:rsidTr="002B755F">
        <w:tc>
          <w:tcPr>
            <w:tcW w:w="2376" w:type="dxa"/>
          </w:tcPr>
          <w:p w:rsidR="000870C9" w:rsidRPr="00A33A40" w:rsidRDefault="000870C9" w:rsidP="005A3A16">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Шаехова</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Р.</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К.</w:t>
            </w:r>
          </w:p>
        </w:tc>
        <w:tc>
          <w:tcPr>
            <w:tcW w:w="5387" w:type="dxa"/>
          </w:tcPr>
          <w:p w:rsidR="000870C9" w:rsidRPr="00A33A40" w:rsidRDefault="000870C9" w:rsidP="005A3A16">
            <w:pPr>
              <w:shd w:val="clear" w:color="auto" w:fill="FFFFFF" w:themeFill="background1"/>
              <w:tabs>
                <w:tab w:val="left" w:pos="1445"/>
                <w:tab w:val="left" w:pos="2165"/>
              </w:tabs>
              <w:spacing w:line="237" w:lineRule="auto"/>
              <w:ind w:right="229"/>
              <w:rPr>
                <w:rFonts w:ascii="Times New Roman" w:eastAsia="Times New Roman" w:hAnsi="Times New Roman" w:cs="Times New Roman"/>
                <w:sz w:val="24"/>
              </w:rPr>
            </w:pPr>
            <w:r w:rsidRPr="00A33A40">
              <w:rPr>
                <w:rFonts w:ascii="Times New Roman" w:eastAsia="Times New Roman" w:hAnsi="Times New Roman" w:cs="Times New Roman"/>
                <w:sz w:val="24"/>
              </w:rPr>
              <w:t>Региональная</w:t>
            </w:r>
            <w:r w:rsidRPr="00A33A40">
              <w:rPr>
                <w:rFonts w:ascii="Times New Roman" w:eastAsia="Times New Roman" w:hAnsi="Times New Roman" w:cs="Times New Roman"/>
                <w:sz w:val="24"/>
              </w:rPr>
              <w:tab/>
              <w:t>образовательная</w:t>
            </w:r>
            <w:r w:rsidRPr="00A33A40">
              <w:rPr>
                <w:rFonts w:ascii="Times New Roman" w:eastAsia="Times New Roman" w:hAnsi="Times New Roman" w:cs="Times New Roman"/>
                <w:spacing w:val="1"/>
                <w:sz w:val="24"/>
              </w:rPr>
              <w:t xml:space="preserve"> </w:t>
            </w:r>
            <w:r w:rsidR="002B755F">
              <w:rPr>
                <w:rFonts w:ascii="Times New Roman" w:eastAsia="Times New Roman" w:hAnsi="Times New Roman" w:cs="Times New Roman"/>
                <w:sz w:val="24"/>
              </w:rPr>
              <w:t xml:space="preserve">программа </w:t>
            </w:r>
            <w:r w:rsidRPr="00A33A40">
              <w:rPr>
                <w:rFonts w:ascii="Times New Roman" w:eastAsia="Times New Roman" w:hAnsi="Times New Roman" w:cs="Times New Roman"/>
                <w:sz w:val="24"/>
              </w:rPr>
              <w:t>дошкольного</w:t>
            </w:r>
            <w:r w:rsidRPr="00A33A40">
              <w:rPr>
                <w:rFonts w:ascii="Times New Roman" w:eastAsia="Times New Roman" w:hAnsi="Times New Roman" w:cs="Times New Roman"/>
                <w:spacing w:val="16"/>
                <w:sz w:val="24"/>
              </w:rPr>
              <w:t xml:space="preserve"> </w:t>
            </w:r>
            <w:r w:rsidRPr="00A33A40">
              <w:rPr>
                <w:rFonts w:ascii="Times New Roman" w:eastAsia="Times New Roman" w:hAnsi="Times New Roman" w:cs="Times New Roman"/>
                <w:sz w:val="24"/>
              </w:rPr>
              <w:t>образования</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«СӨЕНЕЧ»</w:t>
            </w:r>
            <w:r w:rsidRPr="00A33A40">
              <w:rPr>
                <w:rFonts w:ascii="Times New Roman" w:eastAsia="Times New Roman" w:hAnsi="Times New Roman" w:cs="Times New Roman"/>
                <w:spacing w:val="-6"/>
                <w:sz w:val="24"/>
              </w:rPr>
              <w:t xml:space="preserve"> </w:t>
            </w:r>
            <w:r w:rsidRPr="00A33A40">
              <w:rPr>
                <w:rFonts w:ascii="Times New Roman" w:eastAsia="Times New Roman" w:hAnsi="Times New Roman" w:cs="Times New Roman"/>
                <w:sz w:val="24"/>
              </w:rPr>
              <w:t>–</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«РАДОСТЬ</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ПОЗНАНИЯ»</w:t>
            </w:r>
          </w:p>
        </w:tc>
        <w:tc>
          <w:tcPr>
            <w:tcW w:w="2203" w:type="dxa"/>
          </w:tcPr>
          <w:p w:rsidR="000870C9" w:rsidRPr="00A33A40" w:rsidRDefault="000870C9" w:rsidP="005A3A16">
            <w:pPr>
              <w:shd w:val="clear" w:color="auto" w:fill="FFFFFF" w:themeFill="background1"/>
              <w:spacing w:line="268" w:lineRule="exact"/>
              <w:ind w:right="172"/>
              <w:jc w:val="center"/>
              <w:rPr>
                <w:rFonts w:ascii="Times New Roman" w:eastAsia="Times New Roman" w:hAnsi="Times New Roman" w:cs="Times New Roman"/>
                <w:sz w:val="24"/>
              </w:rPr>
            </w:pPr>
            <w:r w:rsidRPr="00A33A40">
              <w:rPr>
                <w:rFonts w:ascii="Times New Roman" w:eastAsia="Times New Roman" w:hAnsi="Times New Roman" w:cs="Times New Roman"/>
                <w:sz w:val="24"/>
              </w:rPr>
              <w:t>РИЦ,</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196</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с. 2016 г.</w:t>
            </w:r>
          </w:p>
        </w:tc>
      </w:tr>
      <w:tr w:rsidR="000870C9" w:rsidTr="002B755F">
        <w:tc>
          <w:tcPr>
            <w:tcW w:w="2376" w:type="dxa"/>
          </w:tcPr>
          <w:p w:rsidR="000870C9" w:rsidRPr="00A33A40" w:rsidRDefault="000870C9" w:rsidP="005A3A16">
            <w:pPr>
              <w:shd w:val="clear" w:color="auto" w:fill="FFFFFF" w:themeFill="background1"/>
              <w:tabs>
                <w:tab w:val="left" w:pos="1616"/>
              </w:tabs>
              <w:ind w:right="-15"/>
              <w:rPr>
                <w:rFonts w:ascii="Times New Roman" w:eastAsia="Times New Roman" w:hAnsi="Times New Roman" w:cs="Times New Roman"/>
                <w:sz w:val="24"/>
              </w:rPr>
            </w:pPr>
            <w:r w:rsidRPr="00A33A40">
              <w:rPr>
                <w:rFonts w:ascii="Times New Roman" w:eastAsia="Times New Roman" w:hAnsi="Times New Roman" w:cs="Times New Roman"/>
                <w:sz w:val="24"/>
              </w:rPr>
              <w:t>Хазратова</w:t>
            </w:r>
            <w:r w:rsidRPr="00A33A40">
              <w:rPr>
                <w:rFonts w:ascii="Times New Roman" w:eastAsia="Times New Roman" w:hAnsi="Times New Roman" w:cs="Times New Roman"/>
                <w:sz w:val="24"/>
              </w:rPr>
              <w:tab/>
              <w:t>Ф.В.</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Шарафутдинова</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З.Г.</w:t>
            </w:r>
          </w:p>
          <w:p w:rsidR="000870C9" w:rsidRPr="00A33A40" w:rsidRDefault="000870C9" w:rsidP="005A3A16">
            <w:pPr>
              <w:shd w:val="clear" w:color="auto" w:fill="FFFFFF" w:themeFill="background1"/>
              <w:spacing w:line="274" w:lineRule="exact"/>
              <w:rPr>
                <w:rFonts w:ascii="Times New Roman" w:eastAsia="Times New Roman" w:hAnsi="Times New Roman" w:cs="Times New Roman"/>
                <w:sz w:val="24"/>
              </w:rPr>
            </w:pPr>
            <w:r w:rsidRPr="00A33A40">
              <w:rPr>
                <w:rFonts w:ascii="Times New Roman" w:eastAsia="Times New Roman" w:hAnsi="Times New Roman" w:cs="Times New Roman"/>
                <w:sz w:val="24"/>
              </w:rPr>
              <w:t>Хабибуллина</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И.З.</w:t>
            </w:r>
          </w:p>
        </w:tc>
        <w:tc>
          <w:tcPr>
            <w:tcW w:w="5387" w:type="dxa"/>
          </w:tcPr>
          <w:p w:rsidR="000870C9" w:rsidRPr="00393C30" w:rsidRDefault="000870C9" w:rsidP="005A3A16">
            <w:pPr>
              <w:shd w:val="clear" w:color="auto" w:fill="FFFFFF" w:themeFill="background1"/>
              <w:tabs>
                <w:tab w:val="left" w:pos="1836"/>
                <w:tab w:val="left" w:pos="2165"/>
                <w:tab w:val="left" w:pos="2743"/>
                <w:tab w:val="left" w:pos="3827"/>
              </w:tabs>
              <w:ind w:right="5"/>
              <w:rPr>
                <w:rFonts w:ascii="Times New Roman" w:eastAsia="Times New Roman" w:hAnsi="Times New Roman" w:cs="Times New Roman"/>
                <w:sz w:val="24"/>
              </w:rPr>
            </w:pPr>
            <w:r w:rsidRPr="00A33A40">
              <w:rPr>
                <w:rFonts w:ascii="Times New Roman" w:eastAsia="Times New Roman" w:hAnsi="Times New Roman" w:cs="Times New Roman"/>
                <w:sz w:val="24"/>
              </w:rPr>
              <w:t>Программа</w:t>
            </w:r>
            <w:r w:rsidRPr="00A33A40">
              <w:rPr>
                <w:rFonts w:ascii="Times New Roman" w:eastAsia="Times New Roman" w:hAnsi="Times New Roman" w:cs="Times New Roman"/>
                <w:spacing w:val="84"/>
                <w:sz w:val="24"/>
              </w:rPr>
              <w:t xml:space="preserve"> </w:t>
            </w:r>
            <w:r w:rsidRPr="00A33A40">
              <w:rPr>
                <w:rFonts w:ascii="Times New Roman" w:eastAsia="Times New Roman" w:hAnsi="Times New Roman" w:cs="Times New Roman"/>
                <w:sz w:val="24"/>
              </w:rPr>
              <w:t>и</w:t>
            </w:r>
            <w:r w:rsidRPr="00A33A40">
              <w:rPr>
                <w:rFonts w:ascii="Times New Roman" w:eastAsia="Times New Roman" w:hAnsi="Times New Roman" w:cs="Times New Roman"/>
                <w:sz w:val="24"/>
              </w:rPr>
              <w:tab/>
            </w:r>
            <w:r w:rsidRPr="00A33A40">
              <w:rPr>
                <w:rFonts w:ascii="Times New Roman" w:eastAsia="Times New Roman" w:hAnsi="Times New Roman" w:cs="Times New Roman"/>
                <w:sz w:val="24"/>
              </w:rPr>
              <w:tab/>
              <w:t>методические</w:t>
            </w:r>
            <w:r w:rsidRPr="00A33A40">
              <w:rPr>
                <w:rFonts w:ascii="Times New Roman" w:eastAsia="Times New Roman" w:hAnsi="Times New Roman" w:cs="Times New Roman"/>
                <w:spacing w:val="1"/>
                <w:sz w:val="24"/>
              </w:rPr>
              <w:t xml:space="preserve"> </w:t>
            </w:r>
            <w:r w:rsidR="002B755F">
              <w:rPr>
                <w:rFonts w:ascii="Times New Roman" w:eastAsia="Times New Roman" w:hAnsi="Times New Roman" w:cs="Times New Roman"/>
                <w:sz w:val="24"/>
              </w:rPr>
              <w:t xml:space="preserve">рекомендации УМК </w:t>
            </w:r>
            <w:r>
              <w:rPr>
                <w:rFonts w:ascii="Times New Roman" w:eastAsia="Times New Roman" w:hAnsi="Times New Roman" w:cs="Times New Roman"/>
                <w:sz w:val="24"/>
              </w:rPr>
              <w:t xml:space="preserve">«Туган </w:t>
            </w:r>
            <w:r w:rsidRPr="00A33A40">
              <w:rPr>
                <w:rFonts w:ascii="Times New Roman" w:eastAsia="Times New Roman" w:hAnsi="Times New Roman" w:cs="Times New Roman"/>
                <w:spacing w:val="-2"/>
                <w:sz w:val="24"/>
              </w:rPr>
              <w:t>телдә</w:t>
            </w:r>
            <w:r w:rsidRPr="00A33A40">
              <w:rPr>
                <w:rFonts w:ascii="Times New Roman" w:eastAsia="Times New Roman" w:hAnsi="Times New Roman" w:cs="Times New Roman"/>
                <w:spacing w:val="-57"/>
                <w:sz w:val="24"/>
              </w:rPr>
              <w:t xml:space="preserve"> </w:t>
            </w:r>
            <w:r>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сөйләшәбез»</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(«Говорим</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на родном</w:t>
            </w:r>
            <w:r>
              <w:rPr>
                <w:rFonts w:ascii="Times New Roman" w:eastAsia="Times New Roman" w:hAnsi="Times New Roman" w:cs="Times New Roman"/>
                <w:sz w:val="24"/>
              </w:rPr>
              <w:t xml:space="preserve"> </w:t>
            </w:r>
            <w:r w:rsidRPr="00393C30">
              <w:rPr>
                <w:rFonts w:ascii="Times New Roman" w:eastAsia="Times New Roman" w:hAnsi="Times New Roman" w:cs="Times New Roman"/>
                <w:sz w:val="24"/>
              </w:rPr>
              <w:t>языке»)</w:t>
            </w:r>
          </w:p>
        </w:tc>
        <w:tc>
          <w:tcPr>
            <w:tcW w:w="2203" w:type="dxa"/>
          </w:tcPr>
          <w:p w:rsidR="000870C9" w:rsidRPr="00A33A40" w:rsidRDefault="000870C9" w:rsidP="005A3A16">
            <w:pPr>
              <w:shd w:val="clear" w:color="auto" w:fill="FFFFFF" w:themeFill="background1"/>
              <w:ind w:right="770"/>
              <w:rPr>
                <w:rFonts w:ascii="Times New Roman" w:eastAsia="Times New Roman" w:hAnsi="Times New Roman" w:cs="Times New Roman"/>
                <w:sz w:val="24"/>
              </w:rPr>
            </w:pPr>
            <w:r w:rsidRPr="00A33A40">
              <w:rPr>
                <w:rFonts w:ascii="Times New Roman" w:eastAsia="Times New Roman" w:hAnsi="Times New Roman" w:cs="Times New Roman"/>
                <w:sz w:val="24"/>
              </w:rPr>
              <w:t>Казань,</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Татарское</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книжное</w:t>
            </w:r>
          </w:p>
          <w:p w:rsidR="000870C9" w:rsidRPr="00A33A40" w:rsidRDefault="000870C9" w:rsidP="005A3A16">
            <w:pPr>
              <w:shd w:val="clear" w:color="auto" w:fill="FFFFFF" w:themeFill="background1"/>
              <w:spacing w:line="274" w:lineRule="exact"/>
              <w:rPr>
                <w:rFonts w:ascii="Times New Roman" w:eastAsia="Times New Roman" w:hAnsi="Times New Roman" w:cs="Times New Roman"/>
                <w:sz w:val="24"/>
              </w:rPr>
            </w:pPr>
            <w:r w:rsidRPr="00A33A40">
              <w:rPr>
                <w:rFonts w:ascii="Times New Roman" w:eastAsia="Times New Roman" w:hAnsi="Times New Roman" w:cs="Times New Roman"/>
                <w:sz w:val="24"/>
              </w:rPr>
              <w:t>издательство2012</w:t>
            </w:r>
          </w:p>
        </w:tc>
      </w:tr>
      <w:tr w:rsidR="000870C9" w:rsidTr="002B755F">
        <w:tc>
          <w:tcPr>
            <w:tcW w:w="2376" w:type="dxa"/>
          </w:tcPr>
          <w:p w:rsidR="000870C9" w:rsidRPr="003B02F6" w:rsidRDefault="000870C9" w:rsidP="005A3A16">
            <w:pPr>
              <w:shd w:val="clear" w:color="auto" w:fill="FFFFFF" w:themeFill="background1"/>
              <w:spacing w:line="259" w:lineRule="exact"/>
              <w:ind w:right="-15"/>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З.М.</w:t>
            </w:r>
            <w:r w:rsidRPr="003B02F6">
              <w:rPr>
                <w:rFonts w:ascii="Times New Roman" w:eastAsia="Times New Roman" w:hAnsi="Times New Roman" w:cs="Times New Roman"/>
                <w:spacing w:val="86"/>
                <w:sz w:val="24"/>
                <w:szCs w:val="24"/>
              </w:rPr>
              <w:t xml:space="preserve"> </w:t>
            </w:r>
            <w:r w:rsidRPr="003B02F6">
              <w:rPr>
                <w:rFonts w:ascii="Times New Roman" w:eastAsia="Times New Roman" w:hAnsi="Times New Roman" w:cs="Times New Roman"/>
                <w:sz w:val="24"/>
                <w:szCs w:val="24"/>
              </w:rPr>
              <w:t>Зарипова</w:t>
            </w:r>
          </w:p>
          <w:p w:rsidR="000870C9" w:rsidRPr="003B02F6" w:rsidRDefault="000870C9" w:rsidP="005A3A16">
            <w:pPr>
              <w:shd w:val="clear" w:color="auto" w:fill="FFFFFF" w:themeFill="background1"/>
              <w:spacing w:line="259" w:lineRule="exact"/>
              <w:ind w:right="-15"/>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Р.С.</w:t>
            </w:r>
            <w:r w:rsidRPr="003B02F6">
              <w:rPr>
                <w:rFonts w:ascii="Times New Roman" w:eastAsia="Times New Roman" w:hAnsi="Times New Roman" w:cs="Times New Roman"/>
                <w:spacing w:val="83"/>
                <w:sz w:val="24"/>
                <w:szCs w:val="24"/>
              </w:rPr>
              <w:t xml:space="preserve"> </w:t>
            </w:r>
            <w:r w:rsidRPr="003B02F6">
              <w:rPr>
                <w:rFonts w:ascii="Times New Roman" w:eastAsia="Times New Roman" w:hAnsi="Times New Roman" w:cs="Times New Roman"/>
                <w:sz w:val="24"/>
                <w:szCs w:val="24"/>
              </w:rPr>
              <w:t>Исаева</w:t>
            </w:r>
          </w:p>
          <w:p w:rsidR="000870C9" w:rsidRPr="003B02F6" w:rsidRDefault="000870C9" w:rsidP="005A3A16">
            <w:pPr>
              <w:shd w:val="clear" w:color="auto" w:fill="FFFFFF" w:themeFill="background1"/>
              <w:spacing w:before="2"/>
              <w:ind w:right="-15"/>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Р.Г.</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Кидрячева</w:t>
            </w:r>
          </w:p>
        </w:tc>
        <w:tc>
          <w:tcPr>
            <w:tcW w:w="5387" w:type="dxa"/>
          </w:tcPr>
          <w:p w:rsidR="000870C9" w:rsidRPr="003B02F6" w:rsidRDefault="000870C9" w:rsidP="005A3A16">
            <w:pPr>
              <w:shd w:val="clear" w:color="auto" w:fill="FFFFFF" w:themeFill="background1"/>
              <w:spacing w:line="259" w:lineRule="exact"/>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«Балалар</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бакчасында</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татар</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теле</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өйрәтү»</w:t>
            </w:r>
          </w:p>
          <w:p w:rsidR="000870C9" w:rsidRPr="003B02F6" w:rsidRDefault="000870C9" w:rsidP="005A3A16">
            <w:pPr>
              <w:numPr>
                <w:ilvl w:val="0"/>
                <w:numId w:val="7"/>
              </w:numPr>
              <w:shd w:val="clear" w:color="auto" w:fill="FFFFFF" w:themeFill="background1"/>
              <w:tabs>
                <w:tab w:val="left" w:pos="729"/>
                <w:tab w:val="left" w:pos="730"/>
              </w:tabs>
              <w:spacing w:before="6" w:line="275" w:lineRule="exact"/>
              <w:ind w:hanging="467"/>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Программа</w:t>
            </w:r>
          </w:p>
          <w:p w:rsidR="000870C9" w:rsidRPr="003B02F6" w:rsidRDefault="000870C9" w:rsidP="005A3A16">
            <w:pPr>
              <w:numPr>
                <w:ilvl w:val="0"/>
                <w:numId w:val="7"/>
              </w:numPr>
              <w:shd w:val="clear" w:color="auto" w:fill="FFFFFF" w:themeFill="background1"/>
              <w:tabs>
                <w:tab w:val="left" w:pos="729"/>
                <w:tab w:val="left" w:pos="730"/>
              </w:tabs>
              <w:spacing w:line="275" w:lineRule="exact"/>
              <w:ind w:hanging="467"/>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Методик</w:t>
            </w:r>
            <w:r w:rsidRPr="003B02F6">
              <w:rPr>
                <w:rFonts w:ascii="Times New Roman" w:eastAsia="Times New Roman" w:hAnsi="Times New Roman" w:cs="Times New Roman"/>
                <w:spacing w:val="-3"/>
                <w:sz w:val="24"/>
                <w:szCs w:val="24"/>
              </w:rPr>
              <w:t xml:space="preserve"> </w:t>
            </w:r>
            <w:r w:rsidRPr="003B02F6">
              <w:rPr>
                <w:rFonts w:ascii="Times New Roman" w:eastAsia="Times New Roman" w:hAnsi="Times New Roman" w:cs="Times New Roman"/>
                <w:sz w:val="24"/>
                <w:szCs w:val="24"/>
              </w:rPr>
              <w:t>киңзшмәләр</w:t>
            </w:r>
          </w:p>
          <w:p w:rsidR="000870C9" w:rsidRPr="003B02F6" w:rsidRDefault="000870C9" w:rsidP="000870C9">
            <w:pPr>
              <w:numPr>
                <w:ilvl w:val="0"/>
                <w:numId w:val="7"/>
              </w:numPr>
              <w:shd w:val="clear" w:color="auto" w:fill="FFFFFF" w:themeFill="background1"/>
              <w:tabs>
                <w:tab w:val="left" w:pos="729"/>
                <w:tab w:val="left" w:pos="730"/>
              </w:tabs>
              <w:spacing w:before="1"/>
              <w:ind w:hanging="467"/>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Диагностика</w:t>
            </w:r>
            <w:r w:rsidRPr="003B02F6">
              <w:rPr>
                <w:rFonts w:ascii="Times New Roman" w:eastAsia="Times New Roman" w:hAnsi="Times New Roman" w:cs="Times New Roman"/>
                <w:spacing w:val="1"/>
                <w:sz w:val="24"/>
                <w:szCs w:val="24"/>
              </w:rPr>
              <w:t xml:space="preserve"> </w:t>
            </w:r>
          </w:p>
        </w:tc>
        <w:tc>
          <w:tcPr>
            <w:tcW w:w="2203" w:type="dxa"/>
          </w:tcPr>
          <w:p w:rsidR="000870C9" w:rsidRDefault="000870C9" w:rsidP="000870C9">
            <w:pPr>
              <w:widowControl w:val="0"/>
              <w:tabs>
                <w:tab w:val="left" w:pos="142"/>
              </w:tabs>
              <w:autoSpaceDE w:val="0"/>
              <w:autoSpaceDN w:val="0"/>
              <w:spacing w:line="360" w:lineRule="auto"/>
              <w:jc w:val="both"/>
              <w:rPr>
                <w:rFonts w:ascii="Times New Roman" w:eastAsia="Times New Roman" w:hAnsi="Times New Roman" w:cs="Times New Roman"/>
                <w:b/>
                <w:sz w:val="24"/>
                <w:szCs w:val="24"/>
              </w:rPr>
            </w:pPr>
            <w:r w:rsidRPr="003B02F6">
              <w:rPr>
                <w:rFonts w:ascii="Times New Roman" w:eastAsia="Times New Roman" w:hAnsi="Times New Roman" w:cs="Times New Roman"/>
                <w:sz w:val="24"/>
                <w:szCs w:val="24"/>
              </w:rPr>
              <w:t>Казань,</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2013</w:t>
            </w:r>
            <w:r w:rsidRPr="003B02F6">
              <w:rPr>
                <w:rFonts w:ascii="Times New Roman" w:eastAsia="Times New Roman" w:hAnsi="Times New Roman" w:cs="Times New Roman"/>
                <w:spacing w:val="-4"/>
                <w:sz w:val="24"/>
                <w:szCs w:val="24"/>
              </w:rPr>
              <w:t xml:space="preserve"> </w:t>
            </w:r>
            <w:r w:rsidRPr="003B02F6">
              <w:rPr>
                <w:rFonts w:ascii="Times New Roman" w:eastAsia="Times New Roman" w:hAnsi="Times New Roman" w:cs="Times New Roman"/>
                <w:sz w:val="24"/>
                <w:szCs w:val="24"/>
              </w:rPr>
              <w:t>г.</w:t>
            </w:r>
          </w:p>
        </w:tc>
      </w:tr>
      <w:tr w:rsidR="000870C9" w:rsidTr="002B755F">
        <w:tc>
          <w:tcPr>
            <w:tcW w:w="2376" w:type="dxa"/>
          </w:tcPr>
          <w:p w:rsidR="000870C9" w:rsidRPr="003B02F6" w:rsidRDefault="000870C9" w:rsidP="005A3A16">
            <w:pPr>
              <w:shd w:val="clear" w:color="auto" w:fill="FFFFFF" w:themeFill="background1"/>
              <w:spacing w:line="259" w:lineRule="exact"/>
              <w:ind w:right="-15"/>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З.М.Зарипова</w:t>
            </w:r>
            <w:r w:rsidRPr="003B02F6">
              <w:rPr>
                <w:rFonts w:ascii="Times New Roman" w:eastAsia="Times New Roman" w:hAnsi="Times New Roman" w:cs="Times New Roman"/>
                <w:spacing w:val="11"/>
                <w:sz w:val="24"/>
                <w:szCs w:val="24"/>
              </w:rPr>
              <w:t xml:space="preserve"> </w:t>
            </w:r>
            <w:r w:rsidRPr="003B02F6">
              <w:rPr>
                <w:rFonts w:ascii="Times New Roman" w:eastAsia="Times New Roman" w:hAnsi="Times New Roman" w:cs="Times New Roman"/>
                <w:sz w:val="24"/>
                <w:szCs w:val="24"/>
              </w:rPr>
              <w:t>Р.Г.Кидрячева</w:t>
            </w:r>
          </w:p>
          <w:p w:rsidR="002B755F" w:rsidRPr="003B02F6" w:rsidRDefault="000870C9" w:rsidP="002B755F">
            <w:pPr>
              <w:shd w:val="clear" w:color="auto" w:fill="FFFFFF" w:themeFill="background1"/>
              <w:tabs>
                <w:tab w:val="left" w:pos="1948"/>
              </w:tabs>
              <w:spacing w:before="5" w:line="237" w:lineRule="auto"/>
              <w:ind w:right="-15"/>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Л.А.</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Шарипова</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Р.С.Исаева</w:t>
            </w:r>
            <w:r w:rsidRPr="003B02F6">
              <w:rPr>
                <w:rFonts w:ascii="Times New Roman" w:eastAsia="Times New Roman" w:hAnsi="Times New Roman" w:cs="Times New Roman"/>
                <w:spacing w:val="1"/>
                <w:sz w:val="24"/>
                <w:szCs w:val="24"/>
              </w:rPr>
              <w:t xml:space="preserve"> </w:t>
            </w:r>
          </w:p>
          <w:p w:rsidR="000870C9" w:rsidRPr="003B02F6" w:rsidRDefault="000870C9" w:rsidP="005A3A16">
            <w:pPr>
              <w:shd w:val="clear" w:color="auto" w:fill="FFFFFF" w:themeFill="background1"/>
              <w:spacing w:before="6" w:line="237" w:lineRule="auto"/>
              <w:ind w:right="-15"/>
              <w:rPr>
                <w:rFonts w:ascii="Times New Roman" w:eastAsia="Times New Roman" w:hAnsi="Times New Roman" w:cs="Times New Roman"/>
                <w:sz w:val="24"/>
                <w:szCs w:val="24"/>
              </w:rPr>
            </w:pPr>
          </w:p>
        </w:tc>
        <w:tc>
          <w:tcPr>
            <w:tcW w:w="5387" w:type="dxa"/>
          </w:tcPr>
          <w:p w:rsidR="000870C9" w:rsidRPr="003B02F6" w:rsidRDefault="000870C9" w:rsidP="002B755F">
            <w:pPr>
              <w:shd w:val="clear" w:color="auto" w:fill="FFFFFF" w:themeFill="background1"/>
              <w:spacing w:line="259" w:lineRule="exact"/>
              <w:ind w:right="-15"/>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Методическое</w:t>
            </w:r>
            <w:r w:rsidRPr="003B02F6">
              <w:rPr>
                <w:rFonts w:ascii="Times New Roman" w:eastAsia="Times New Roman" w:hAnsi="Times New Roman" w:cs="Times New Roman"/>
                <w:spacing w:val="106"/>
                <w:sz w:val="24"/>
                <w:szCs w:val="24"/>
              </w:rPr>
              <w:t xml:space="preserve"> </w:t>
            </w:r>
            <w:r w:rsidRPr="003B02F6">
              <w:rPr>
                <w:rFonts w:ascii="Times New Roman" w:eastAsia="Times New Roman" w:hAnsi="Times New Roman" w:cs="Times New Roman"/>
                <w:sz w:val="24"/>
                <w:szCs w:val="24"/>
              </w:rPr>
              <w:t>рекомендации</w:t>
            </w:r>
            <w:r w:rsidRPr="003B02F6">
              <w:rPr>
                <w:rFonts w:ascii="Times New Roman" w:eastAsia="Times New Roman" w:hAnsi="Times New Roman" w:cs="Times New Roman"/>
                <w:spacing w:val="109"/>
                <w:sz w:val="24"/>
                <w:szCs w:val="24"/>
              </w:rPr>
              <w:t xml:space="preserve"> </w:t>
            </w:r>
            <w:r w:rsidRPr="003B02F6">
              <w:rPr>
                <w:rFonts w:ascii="Times New Roman" w:eastAsia="Times New Roman" w:hAnsi="Times New Roman" w:cs="Times New Roman"/>
                <w:sz w:val="24"/>
                <w:szCs w:val="24"/>
              </w:rPr>
              <w:t>«Говорим</w:t>
            </w:r>
            <w:r w:rsidRPr="003B02F6">
              <w:rPr>
                <w:rFonts w:ascii="Times New Roman" w:eastAsia="Times New Roman" w:hAnsi="Times New Roman" w:cs="Times New Roman"/>
                <w:spacing w:val="105"/>
                <w:sz w:val="24"/>
                <w:szCs w:val="24"/>
              </w:rPr>
              <w:t xml:space="preserve"> </w:t>
            </w:r>
            <w:r w:rsidRPr="003B02F6">
              <w:rPr>
                <w:rFonts w:ascii="Times New Roman" w:eastAsia="Times New Roman" w:hAnsi="Times New Roman" w:cs="Times New Roman"/>
                <w:sz w:val="24"/>
                <w:szCs w:val="24"/>
              </w:rPr>
              <w:t>по-татарски»</w:t>
            </w:r>
            <w:r w:rsidRPr="003B02F6">
              <w:rPr>
                <w:rFonts w:ascii="Times New Roman" w:eastAsia="Times New Roman" w:hAnsi="Times New Roman" w:cs="Times New Roman"/>
                <w:spacing w:val="103"/>
                <w:sz w:val="24"/>
                <w:szCs w:val="24"/>
              </w:rPr>
              <w:t xml:space="preserve"> </w:t>
            </w:r>
            <w:r w:rsidRPr="003B02F6">
              <w:rPr>
                <w:rFonts w:ascii="Times New Roman" w:eastAsia="Times New Roman" w:hAnsi="Times New Roman" w:cs="Times New Roman"/>
                <w:sz w:val="24"/>
                <w:szCs w:val="24"/>
              </w:rPr>
              <w:t>(4-5</w:t>
            </w:r>
            <w:r w:rsidR="002B755F">
              <w:rPr>
                <w:rFonts w:ascii="Times New Roman" w:eastAsia="Times New Roman" w:hAnsi="Times New Roman" w:cs="Times New Roman"/>
                <w:sz w:val="24"/>
                <w:szCs w:val="24"/>
              </w:rPr>
              <w:t xml:space="preserve"> </w:t>
            </w:r>
            <w:r w:rsidRPr="003B02F6">
              <w:rPr>
                <w:rFonts w:ascii="Times New Roman" w:eastAsia="Times New Roman" w:hAnsi="Times New Roman" w:cs="Times New Roman"/>
                <w:sz w:val="24"/>
                <w:szCs w:val="24"/>
              </w:rPr>
              <w:t>лет,</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5-6</w:t>
            </w:r>
            <w:r w:rsidRPr="003B02F6">
              <w:rPr>
                <w:rFonts w:ascii="Times New Roman" w:eastAsia="Times New Roman" w:hAnsi="Times New Roman" w:cs="Times New Roman"/>
                <w:spacing w:val="-5"/>
                <w:sz w:val="24"/>
                <w:szCs w:val="24"/>
              </w:rPr>
              <w:t xml:space="preserve"> </w:t>
            </w:r>
            <w:r w:rsidRPr="003B02F6">
              <w:rPr>
                <w:rFonts w:ascii="Times New Roman" w:eastAsia="Times New Roman" w:hAnsi="Times New Roman" w:cs="Times New Roman"/>
                <w:sz w:val="24"/>
                <w:szCs w:val="24"/>
              </w:rPr>
              <w:t>лет,</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6-7</w:t>
            </w:r>
            <w:r w:rsidRPr="003B02F6">
              <w:rPr>
                <w:rFonts w:ascii="Times New Roman" w:eastAsia="Times New Roman" w:hAnsi="Times New Roman" w:cs="Times New Roman"/>
                <w:spacing w:val="-5"/>
                <w:sz w:val="24"/>
                <w:szCs w:val="24"/>
              </w:rPr>
              <w:t xml:space="preserve"> </w:t>
            </w:r>
            <w:r w:rsidRPr="003B02F6">
              <w:rPr>
                <w:rFonts w:ascii="Times New Roman" w:eastAsia="Times New Roman" w:hAnsi="Times New Roman" w:cs="Times New Roman"/>
                <w:sz w:val="24"/>
                <w:szCs w:val="24"/>
              </w:rPr>
              <w:t>лет)-</w:t>
            </w:r>
            <w:r w:rsidRPr="003B02F6">
              <w:rPr>
                <w:rFonts w:ascii="Times New Roman" w:eastAsia="Times New Roman" w:hAnsi="Times New Roman" w:cs="Times New Roman"/>
                <w:spacing w:val="-3"/>
                <w:sz w:val="24"/>
                <w:szCs w:val="24"/>
              </w:rPr>
              <w:t xml:space="preserve"> </w:t>
            </w:r>
          </w:p>
        </w:tc>
        <w:tc>
          <w:tcPr>
            <w:tcW w:w="2203" w:type="dxa"/>
          </w:tcPr>
          <w:p w:rsidR="000870C9" w:rsidRDefault="000870C9" w:rsidP="000870C9">
            <w:pPr>
              <w:widowControl w:val="0"/>
              <w:tabs>
                <w:tab w:val="left" w:pos="142"/>
              </w:tabs>
              <w:autoSpaceDE w:val="0"/>
              <w:autoSpaceDN w:val="0"/>
              <w:spacing w:line="360" w:lineRule="auto"/>
              <w:jc w:val="both"/>
              <w:rPr>
                <w:rFonts w:ascii="Times New Roman" w:eastAsia="Times New Roman" w:hAnsi="Times New Roman" w:cs="Times New Roman"/>
                <w:b/>
                <w:sz w:val="24"/>
                <w:szCs w:val="24"/>
              </w:rPr>
            </w:pPr>
            <w:r w:rsidRPr="003B02F6">
              <w:rPr>
                <w:rFonts w:ascii="Times New Roman" w:eastAsia="Times New Roman" w:hAnsi="Times New Roman" w:cs="Times New Roman"/>
                <w:sz w:val="24"/>
                <w:szCs w:val="24"/>
              </w:rPr>
              <w:t>Казань «Хәтер»,</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2012</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г.</w:t>
            </w:r>
          </w:p>
        </w:tc>
      </w:tr>
      <w:tr w:rsidR="000870C9" w:rsidTr="002B755F">
        <w:tc>
          <w:tcPr>
            <w:tcW w:w="2376" w:type="dxa"/>
          </w:tcPr>
          <w:p w:rsidR="000870C9" w:rsidRPr="003B02F6" w:rsidRDefault="000870C9" w:rsidP="005A3A16">
            <w:pPr>
              <w:shd w:val="clear" w:color="auto" w:fill="FFFFFF" w:themeFill="background1"/>
              <w:spacing w:line="237" w:lineRule="auto"/>
              <w:ind w:right="-15"/>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З.М.Зарипова</w:t>
            </w:r>
            <w:r w:rsidRPr="003B02F6">
              <w:rPr>
                <w:rFonts w:ascii="Times New Roman" w:eastAsia="Times New Roman" w:hAnsi="Times New Roman" w:cs="Times New Roman"/>
                <w:spacing w:val="12"/>
                <w:sz w:val="24"/>
                <w:szCs w:val="24"/>
              </w:rPr>
              <w:t xml:space="preserve"> </w:t>
            </w:r>
            <w:r w:rsidRPr="003B02F6">
              <w:rPr>
                <w:rFonts w:ascii="Times New Roman" w:eastAsia="Times New Roman" w:hAnsi="Times New Roman" w:cs="Times New Roman"/>
                <w:sz w:val="24"/>
                <w:szCs w:val="24"/>
              </w:rPr>
              <w:t>Р.Г.Кидрячева</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Л.А.</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Шарипова</w:t>
            </w:r>
            <w:r w:rsidRPr="003B02F6">
              <w:rPr>
                <w:rFonts w:ascii="Times New Roman" w:eastAsia="Times New Roman" w:hAnsi="Times New Roman" w:cs="Times New Roman"/>
                <w:spacing w:val="-1"/>
                <w:sz w:val="24"/>
                <w:szCs w:val="24"/>
              </w:rPr>
              <w:t xml:space="preserve"> </w:t>
            </w:r>
            <w:r w:rsidRPr="003B02F6">
              <w:rPr>
                <w:rFonts w:ascii="Times New Roman" w:eastAsia="Times New Roman" w:hAnsi="Times New Roman" w:cs="Times New Roman"/>
                <w:sz w:val="24"/>
                <w:szCs w:val="24"/>
              </w:rPr>
              <w:t>Р.С.Исаева</w:t>
            </w:r>
          </w:p>
          <w:p w:rsidR="002B755F" w:rsidRPr="003B02F6" w:rsidRDefault="000870C9" w:rsidP="002B755F">
            <w:pPr>
              <w:shd w:val="clear" w:color="auto" w:fill="FFFFFF" w:themeFill="background1"/>
              <w:tabs>
                <w:tab w:val="left" w:pos="1948"/>
              </w:tabs>
              <w:spacing w:line="237" w:lineRule="auto"/>
              <w:ind w:right="-15"/>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Р.М.Алеексеева</w:t>
            </w:r>
            <w:r w:rsidRPr="003B02F6">
              <w:rPr>
                <w:rFonts w:ascii="Times New Roman" w:eastAsia="Times New Roman" w:hAnsi="Times New Roman" w:cs="Times New Roman"/>
                <w:spacing w:val="-57"/>
                <w:sz w:val="24"/>
                <w:szCs w:val="24"/>
              </w:rPr>
              <w:t xml:space="preserve"> </w:t>
            </w:r>
          </w:p>
          <w:p w:rsidR="000870C9" w:rsidRPr="003B02F6" w:rsidRDefault="000870C9" w:rsidP="005A3A16">
            <w:pPr>
              <w:shd w:val="clear" w:color="auto" w:fill="FFFFFF" w:themeFill="background1"/>
              <w:ind w:right="-15"/>
              <w:rPr>
                <w:rFonts w:ascii="Times New Roman" w:eastAsia="Times New Roman" w:hAnsi="Times New Roman" w:cs="Times New Roman"/>
                <w:sz w:val="24"/>
                <w:szCs w:val="24"/>
              </w:rPr>
            </w:pPr>
          </w:p>
        </w:tc>
        <w:tc>
          <w:tcPr>
            <w:tcW w:w="5387" w:type="dxa"/>
          </w:tcPr>
          <w:p w:rsidR="000870C9" w:rsidRPr="003B02F6" w:rsidRDefault="000870C9" w:rsidP="005A3A16">
            <w:pPr>
              <w:shd w:val="clear" w:color="auto" w:fill="FFFFFF" w:themeFill="background1"/>
              <w:spacing w:line="237" w:lineRule="auto"/>
              <w:ind w:right="-15"/>
              <w:rPr>
                <w:rFonts w:ascii="Times New Roman" w:eastAsia="Times New Roman" w:hAnsi="Times New Roman" w:cs="Times New Roman"/>
                <w:spacing w:val="9"/>
                <w:sz w:val="24"/>
                <w:szCs w:val="24"/>
              </w:rPr>
            </w:pPr>
            <w:r w:rsidRPr="003B02F6">
              <w:rPr>
                <w:rFonts w:ascii="Times New Roman" w:eastAsia="Times New Roman" w:hAnsi="Times New Roman" w:cs="Times New Roman"/>
                <w:sz w:val="24"/>
                <w:szCs w:val="24"/>
              </w:rPr>
              <w:t>Рабочая</w:t>
            </w:r>
            <w:r w:rsidRPr="003B02F6">
              <w:rPr>
                <w:rFonts w:ascii="Times New Roman" w:eastAsia="Times New Roman" w:hAnsi="Times New Roman" w:cs="Times New Roman"/>
                <w:spacing w:val="13"/>
                <w:sz w:val="24"/>
                <w:szCs w:val="24"/>
              </w:rPr>
              <w:t xml:space="preserve"> </w:t>
            </w:r>
            <w:r w:rsidRPr="003B02F6">
              <w:rPr>
                <w:rFonts w:ascii="Times New Roman" w:eastAsia="Times New Roman" w:hAnsi="Times New Roman" w:cs="Times New Roman"/>
                <w:sz w:val="24"/>
                <w:szCs w:val="24"/>
              </w:rPr>
              <w:t>тетрадь</w:t>
            </w:r>
            <w:r w:rsidRPr="003B02F6">
              <w:rPr>
                <w:rFonts w:ascii="Times New Roman" w:eastAsia="Times New Roman" w:hAnsi="Times New Roman" w:cs="Times New Roman"/>
                <w:spacing w:val="14"/>
                <w:sz w:val="24"/>
                <w:szCs w:val="24"/>
              </w:rPr>
              <w:t xml:space="preserve"> </w:t>
            </w:r>
            <w:r w:rsidRPr="003B02F6">
              <w:rPr>
                <w:rFonts w:ascii="Times New Roman" w:eastAsia="Times New Roman" w:hAnsi="Times New Roman" w:cs="Times New Roman"/>
                <w:sz w:val="24"/>
                <w:szCs w:val="24"/>
              </w:rPr>
              <w:t>«Говорим</w:t>
            </w:r>
            <w:r w:rsidRPr="003B02F6">
              <w:rPr>
                <w:rFonts w:ascii="Times New Roman" w:eastAsia="Times New Roman" w:hAnsi="Times New Roman" w:cs="Times New Roman"/>
                <w:spacing w:val="15"/>
                <w:sz w:val="24"/>
                <w:szCs w:val="24"/>
              </w:rPr>
              <w:t xml:space="preserve"> </w:t>
            </w:r>
            <w:r w:rsidRPr="003B02F6">
              <w:rPr>
                <w:rFonts w:ascii="Times New Roman" w:eastAsia="Times New Roman" w:hAnsi="Times New Roman" w:cs="Times New Roman"/>
                <w:sz w:val="24"/>
                <w:szCs w:val="24"/>
              </w:rPr>
              <w:t>по-татарски»</w:t>
            </w:r>
            <w:r w:rsidRPr="003B02F6">
              <w:rPr>
                <w:rFonts w:ascii="Times New Roman" w:eastAsia="Times New Roman" w:hAnsi="Times New Roman" w:cs="Times New Roman"/>
                <w:spacing w:val="9"/>
                <w:sz w:val="24"/>
                <w:szCs w:val="24"/>
              </w:rPr>
              <w:t xml:space="preserve"> </w:t>
            </w:r>
          </w:p>
          <w:p w:rsidR="000870C9" w:rsidRPr="003B02F6" w:rsidRDefault="000870C9" w:rsidP="000870C9">
            <w:pPr>
              <w:shd w:val="clear" w:color="auto" w:fill="FFFFFF" w:themeFill="background1"/>
              <w:spacing w:line="237" w:lineRule="auto"/>
              <w:ind w:right="-15"/>
              <w:rPr>
                <w:rFonts w:ascii="Times New Roman" w:eastAsia="Times New Roman" w:hAnsi="Times New Roman" w:cs="Times New Roman"/>
                <w:sz w:val="24"/>
                <w:szCs w:val="24"/>
              </w:rPr>
            </w:pPr>
            <w:r w:rsidRPr="003B02F6">
              <w:rPr>
                <w:rFonts w:ascii="Times New Roman" w:eastAsia="Times New Roman" w:hAnsi="Times New Roman" w:cs="Times New Roman"/>
                <w:sz w:val="24"/>
                <w:szCs w:val="24"/>
              </w:rPr>
              <w:t>(4-5</w:t>
            </w:r>
            <w:r w:rsidRPr="003B02F6">
              <w:rPr>
                <w:rFonts w:ascii="Times New Roman" w:eastAsia="Times New Roman" w:hAnsi="Times New Roman" w:cs="Times New Roman"/>
                <w:spacing w:val="13"/>
                <w:sz w:val="24"/>
                <w:szCs w:val="24"/>
              </w:rPr>
              <w:t xml:space="preserve"> </w:t>
            </w:r>
            <w:r w:rsidRPr="003B02F6">
              <w:rPr>
                <w:rFonts w:ascii="Times New Roman" w:eastAsia="Times New Roman" w:hAnsi="Times New Roman" w:cs="Times New Roman"/>
                <w:sz w:val="24"/>
                <w:szCs w:val="24"/>
              </w:rPr>
              <w:t>лет,</w:t>
            </w:r>
            <w:r w:rsidRPr="003B02F6">
              <w:rPr>
                <w:rFonts w:ascii="Times New Roman" w:eastAsia="Times New Roman" w:hAnsi="Times New Roman" w:cs="Times New Roman"/>
                <w:spacing w:val="16"/>
                <w:sz w:val="24"/>
                <w:szCs w:val="24"/>
              </w:rPr>
              <w:t xml:space="preserve"> </w:t>
            </w:r>
            <w:r w:rsidRPr="003B02F6">
              <w:rPr>
                <w:rFonts w:ascii="Times New Roman" w:eastAsia="Times New Roman" w:hAnsi="Times New Roman" w:cs="Times New Roman"/>
                <w:sz w:val="24"/>
                <w:szCs w:val="24"/>
              </w:rPr>
              <w:t>5-6</w:t>
            </w:r>
            <w:r w:rsidRPr="003B02F6">
              <w:rPr>
                <w:rFonts w:ascii="Times New Roman" w:eastAsia="Times New Roman" w:hAnsi="Times New Roman" w:cs="Times New Roman"/>
                <w:spacing w:val="13"/>
                <w:sz w:val="24"/>
                <w:szCs w:val="24"/>
              </w:rPr>
              <w:t xml:space="preserve"> </w:t>
            </w:r>
            <w:r w:rsidRPr="003B02F6">
              <w:rPr>
                <w:rFonts w:ascii="Times New Roman" w:eastAsia="Times New Roman" w:hAnsi="Times New Roman" w:cs="Times New Roman"/>
                <w:sz w:val="24"/>
                <w:szCs w:val="24"/>
              </w:rPr>
              <w:t>лет,</w:t>
            </w:r>
            <w:r w:rsidRPr="003B02F6">
              <w:rPr>
                <w:rFonts w:ascii="Times New Roman" w:eastAsia="Times New Roman" w:hAnsi="Times New Roman" w:cs="Times New Roman"/>
                <w:spacing w:val="15"/>
                <w:sz w:val="24"/>
                <w:szCs w:val="24"/>
              </w:rPr>
              <w:t xml:space="preserve"> </w:t>
            </w:r>
            <w:r w:rsidRPr="003B02F6">
              <w:rPr>
                <w:rFonts w:ascii="Times New Roman" w:eastAsia="Times New Roman" w:hAnsi="Times New Roman" w:cs="Times New Roman"/>
                <w:sz w:val="24"/>
                <w:szCs w:val="24"/>
              </w:rPr>
              <w:t>6-7</w:t>
            </w:r>
            <w:r w:rsidRPr="003B02F6">
              <w:rPr>
                <w:rFonts w:ascii="Times New Roman" w:eastAsia="Times New Roman" w:hAnsi="Times New Roman" w:cs="Times New Roman"/>
                <w:spacing w:val="-57"/>
                <w:sz w:val="24"/>
                <w:szCs w:val="24"/>
              </w:rPr>
              <w:t xml:space="preserve"> </w:t>
            </w:r>
            <w:r w:rsidRPr="003B02F6">
              <w:rPr>
                <w:rFonts w:ascii="Times New Roman" w:eastAsia="Times New Roman" w:hAnsi="Times New Roman" w:cs="Times New Roman"/>
                <w:sz w:val="24"/>
                <w:szCs w:val="24"/>
              </w:rPr>
              <w:t>лет)-</w:t>
            </w:r>
            <w:r w:rsidRPr="003B02F6">
              <w:rPr>
                <w:rFonts w:ascii="Times New Roman" w:eastAsia="Times New Roman" w:hAnsi="Times New Roman" w:cs="Times New Roman"/>
                <w:spacing w:val="3"/>
                <w:sz w:val="24"/>
                <w:szCs w:val="24"/>
              </w:rPr>
              <w:t xml:space="preserve"> </w:t>
            </w:r>
          </w:p>
        </w:tc>
        <w:tc>
          <w:tcPr>
            <w:tcW w:w="2203" w:type="dxa"/>
          </w:tcPr>
          <w:p w:rsidR="000870C9" w:rsidRDefault="000870C9" w:rsidP="000870C9">
            <w:pPr>
              <w:widowControl w:val="0"/>
              <w:tabs>
                <w:tab w:val="left" w:pos="142"/>
              </w:tabs>
              <w:autoSpaceDE w:val="0"/>
              <w:autoSpaceDN w:val="0"/>
              <w:spacing w:line="360" w:lineRule="auto"/>
              <w:jc w:val="both"/>
              <w:rPr>
                <w:rFonts w:ascii="Times New Roman" w:eastAsia="Times New Roman" w:hAnsi="Times New Roman" w:cs="Times New Roman"/>
                <w:b/>
                <w:sz w:val="24"/>
                <w:szCs w:val="24"/>
              </w:rPr>
            </w:pPr>
            <w:r w:rsidRPr="003B02F6">
              <w:rPr>
                <w:rFonts w:ascii="Times New Roman" w:eastAsia="Times New Roman" w:hAnsi="Times New Roman" w:cs="Times New Roman"/>
                <w:sz w:val="24"/>
                <w:szCs w:val="24"/>
              </w:rPr>
              <w:t>Казань</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«Хәтер»,</w:t>
            </w:r>
            <w:r w:rsidRPr="003B02F6">
              <w:rPr>
                <w:rFonts w:ascii="Times New Roman" w:eastAsia="Times New Roman" w:hAnsi="Times New Roman" w:cs="Times New Roman"/>
                <w:spacing w:val="4"/>
                <w:sz w:val="24"/>
                <w:szCs w:val="24"/>
              </w:rPr>
              <w:t xml:space="preserve"> </w:t>
            </w:r>
            <w:r w:rsidRPr="003B02F6">
              <w:rPr>
                <w:rFonts w:ascii="Times New Roman" w:eastAsia="Times New Roman" w:hAnsi="Times New Roman" w:cs="Times New Roman"/>
                <w:sz w:val="24"/>
                <w:szCs w:val="24"/>
              </w:rPr>
              <w:t>2012</w:t>
            </w:r>
            <w:r w:rsidRPr="003B02F6">
              <w:rPr>
                <w:rFonts w:ascii="Times New Roman" w:eastAsia="Times New Roman" w:hAnsi="Times New Roman" w:cs="Times New Roman"/>
                <w:spacing w:val="2"/>
                <w:sz w:val="24"/>
                <w:szCs w:val="24"/>
              </w:rPr>
              <w:t xml:space="preserve"> </w:t>
            </w:r>
            <w:r w:rsidRPr="003B02F6">
              <w:rPr>
                <w:rFonts w:ascii="Times New Roman" w:eastAsia="Times New Roman" w:hAnsi="Times New Roman" w:cs="Times New Roman"/>
                <w:sz w:val="24"/>
                <w:szCs w:val="24"/>
              </w:rPr>
              <w:t>г.</w:t>
            </w:r>
          </w:p>
        </w:tc>
      </w:tr>
      <w:tr w:rsidR="002B755F" w:rsidTr="002B755F">
        <w:tc>
          <w:tcPr>
            <w:tcW w:w="2376" w:type="dxa"/>
          </w:tcPr>
          <w:p w:rsidR="002B755F" w:rsidRPr="00A33A40" w:rsidRDefault="002B755F" w:rsidP="005A3A16">
            <w:pPr>
              <w:shd w:val="clear" w:color="auto" w:fill="FFFFFF" w:themeFill="background1"/>
              <w:tabs>
                <w:tab w:val="left" w:pos="1112"/>
                <w:tab w:val="left" w:pos="2700"/>
              </w:tabs>
              <w:spacing w:line="259" w:lineRule="exact"/>
              <w:ind w:right="-15"/>
              <w:rPr>
                <w:rFonts w:ascii="Times New Roman" w:eastAsia="Times New Roman" w:hAnsi="Times New Roman" w:cs="Times New Roman"/>
                <w:sz w:val="24"/>
              </w:rPr>
            </w:pPr>
            <w:r>
              <w:rPr>
                <w:rFonts w:ascii="Times New Roman" w:eastAsia="Times New Roman" w:hAnsi="Times New Roman" w:cs="Times New Roman"/>
                <w:sz w:val="24"/>
              </w:rPr>
              <w:t>С.М.</w:t>
            </w:r>
            <w:r w:rsidRPr="00A33A40">
              <w:rPr>
                <w:rFonts w:ascii="Times New Roman" w:eastAsia="Times New Roman" w:hAnsi="Times New Roman" w:cs="Times New Roman"/>
                <w:sz w:val="24"/>
              </w:rPr>
              <w:t>Гаффарова</w:t>
            </w:r>
            <w:r w:rsidRPr="00A33A40">
              <w:rPr>
                <w:rFonts w:ascii="Times New Roman" w:eastAsia="Times New Roman" w:hAnsi="Times New Roman" w:cs="Times New Roman"/>
                <w:sz w:val="24"/>
              </w:rPr>
              <w:tab/>
              <w:t>Ч.Р.</w:t>
            </w:r>
          </w:p>
          <w:p w:rsidR="002B755F" w:rsidRDefault="002B755F" w:rsidP="005A3A16">
            <w:pPr>
              <w:shd w:val="clear" w:color="auto" w:fill="FFFFFF" w:themeFill="background1"/>
              <w:spacing w:before="2"/>
              <w:ind w:right="-15"/>
              <w:rPr>
                <w:rFonts w:ascii="Times New Roman" w:eastAsia="Times New Roman" w:hAnsi="Times New Roman" w:cs="Times New Roman"/>
                <w:sz w:val="24"/>
              </w:rPr>
            </w:pPr>
            <w:r w:rsidRPr="00A33A40">
              <w:rPr>
                <w:rFonts w:ascii="Times New Roman" w:eastAsia="Times New Roman" w:hAnsi="Times New Roman" w:cs="Times New Roman"/>
                <w:sz w:val="24"/>
              </w:rPr>
              <w:t>Гаффарова</w:t>
            </w:r>
          </w:p>
          <w:p w:rsidR="002B755F" w:rsidRPr="00A33A40" w:rsidRDefault="002B755F" w:rsidP="005A3A16">
            <w:pPr>
              <w:shd w:val="clear" w:color="auto" w:fill="FFFFFF" w:themeFill="background1"/>
              <w:spacing w:before="2"/>
              <w:ind w:right="-15"/>
              <w:rPr>
                <w:rFonts w:ascii="Times New Roman" w:eastAsia="Times New Roman" w:hAnsi="Times New Roman" w:cs="Times New Roman"/>
                <w:sz w:val="24"/>
              </w:rPr>
            </w:pP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Г.З.</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Гарафиева</w:t>
            </w:r>
          </w:p>
        </w:tc>
        <w:tc>
          <w:tcPr>
            <w:tcW w:w="5387" w:type="dxa"/>
          </w:tcPr>
          <w:p w:rsidR="002B755F" w:rsidRPr="00A33A40" w:rsidRDefault="002B755F" w:rsidP="005A3A16">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«Изучаем</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русский</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язык»</w:t>
            </w:r>
          </w:p>
          <w:p w:rsidR="002B755F" w:rsidRPr="00A33A40" w:rsidRDefault="002B755F" w:rsidP="005A3A16">
            <w:pPr>
              <w:numPr>
                <w:ilvl w:val="0"/>
                <w:numId w:val="6"/>
              </w:numPr>
              <w:shd w:val="clear" w:color="auto" w:fill="FFFFFF" w:themeFill="background1"/>
              <w:tabs>
                <w:tab w:val="left" w:pos="729"/>
                <w:tab w:val="left" w:pos="730"/>
              </w:tabs>
              <w:spacing w:before="2" w:line="275" w:lineRule="exact"/>
              <w:ind w:hanging="467"/>
              <w:rPr>
                <w:rFonts w:ascii="Times New Roman" w:eastAsia="Times New Roman" w:hAnsi="Times New Roman" w:cs="Times New Roman"/>
                <w:sz w:val="24"/>
              </w:rPr>
            </w:pPr>
            <w:r w:rsidRPr="00A33A40">
              <w:rPr>
                <w:rFonts w:ascii="Times New Roman" w:eastAsia="Times New Roman" w:hAnsi="Times New Roman" w:cs="Times New Roman"/>
                <w:sz w:val="24"/>
              </w:rPr>
              <w:t>Программа</w:t>
            </w:r>
          </w:p>
          <w:p w:rsidR="002B755F" w:rsidRPr="00A33A40" w:rsidRDefault="002B755F" w:rsidP="005A3A16">
            <w:pPr>
              <w:numPr>
                <w:ilvl w:val="0"/>
                <w:numId w:val="6"/>
              </w:numPr>
              <w:shd w:val="clear" w:color="auto" w:fill="FFFFFF" w:themeFill="background1"/>
              <w:tabs>
                <w:tab w:val="left" w:pos="729"/>
                <w:tab w:val="left" w:pos="730"/>
              </w:tabs>
              <w:spacing w:line="275" w:lineRule="exact"/>
              <w:ind w:hanging="467"/>
              <w:rPr>
                <w:rFonts w:ascii="Times New Roman" w:eastAsia="Times New Roman" w:hAnsi="Times New Roman" w:cs="Times New Roman"/>
                <w:sz w:val="24"/>
              </w:rPr>
            </w:pPr>
            <w:r w:rsidRPr="00A33A40">
              <w:rPr>
                <w:rFonts w:ascii="Times New Roman" w:eastAsia="Times New Roman" w:hAnsi="Times New Roman" w:cs="Times New Roman"/>
                <w:sz w:val="24"/>
              </w:rPr>
              <w:t>Методичекие</w:t>
            </w:r>
            <w:r w:rsidRPr="00A33A40">
              <w:rPr>
                <w:rFonts w:ascii="Times New Roman" w:eastAsia="Times New Roman" w:hAnsi="Times New Roman" w:cs="Times New Roman"/>
                <w:spacing w:val="-8"/>
                <w:sz w:val="24"/>
              </w:rPr>
              <w:t xml:space="preserve"> </w:t>
            </w:r>
            <w:r w:rsidRPr="00A33A40">
              <w:rPr>
                <w:rFonts w:ascii="Times New Roman" w:eastAsia="Times New Roman" w:hAnsi="Times New Roman" w:cs="Times New Roman"/>
                <w:sz w:val="24"/>
              </w:rPr>
              <w:t>рекомендации</w:t>
            </w:r>
          </w:p>
          <w:p w:rsidR="002B755F" w:rsidRPr="00A33A40" w:rsidRDefault="002B755F" w:rsidP="002B755F">
            <w:pPr>
              <w:numPr>
                <w:ilvl w:val="0"/>
                <w:numId w:val="6"/>
              </w:numPr>
              <w:shd w:val="clear" w:color="auto" w:fill="FFFFFF" w:themeFill="background1"/>
              <w:tabs>
                <w:tab w:val="left" w:pos="729"/>
                <w:tab w:val="left" w:pos="730"/>
              </w:tabs>
              <w:spacing w:before="3"/>
              <w:ind w:hanging="467"/>
              <w:rPr>
                <w:rFonts w:ascii="Times New Roman" w:eastAsia="Times New Roman" w:hAnsi="Times New Roman" w:cs="Times New Roman"/>
                <w:sz w:val="24"/>
              </w:rPr>
            </w:pPr>
            <w:r w:rsidRPr="00A33A40">
              <w:rPr>
                <w:rFonts w:ascii="Times New Roman" w:eastAsia="Times New Roman" w:hAnsi="Times New Roman" w:cs="Times New Roman"/>
                <w:sz w:val="24"/>
              </w:rPr>
              <w:t>Диагностика</w:t>
            </w:r>
            <w:r w:rsidRPr="00A33A40">
              <w:rPr>
                <w:rFonts w:ascii="Times New Roman" w:eastAsia="Times New Roman" w:hAnsi="Times New Roman" w:cs="Times New Roman"/>
                <w:spacing w:val="-1"/>
                <w:sz w:val="24"/>
              </w:rPr>
              <w:t xml:space="preserve"> </w:t>
            </w:r>
          </w:p>
        </w:tc>
        <w:tc>
          <w:tcPr>
            <w:tcW w:w="2203" w:type="dxa"/>
          </w:tcPr>
          <w:p w:rsidR="002B755F" w:rsidRDefault="002B755F" w:rsidP="000870C9">
            <w:pPr>
              <w:widowControl w:val="0"/>
              <w:tabs>
                <w:tab w:val="left" w:pos="142"/>
              </w:tabs>
              <w:autoSpaceDE w:val="0"/>
              <w:autoSpaceDN w:val="0"/>
              <w:spacing w:line="360" w:lineRule="auto"/>
              <w:jc w:val="both"/>
              <w:rPr>
                <w:rFonts w:ascii="Times New Roman" w:eastAsia="Times New Roman" w:hAnsi="Times New Roman" w:cs="Times New Roman"/>
                <w:b/>
                <w:sz w:val="24"/>
                <w:szCs w:val="24"/>
              </w:rPr>
            </w:pPr>
            <w:r w:rsidRPr="00A33A40">
              <w:rPr>
                <w:rFonts w:ascii="Times New Roman" w:eastAsia="Times New Roman" w:hAnsi="Times New Roman" w:cs="Times New Roman"/>
                <w:sz w:val="24"/>
              </w:rPr>
              <w:t>Казань,</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2013</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г.</w:t>
            </w:r>
          </w:p>
        </w:tc>
      </w:tr>
      <w:tr w:rsidR="002B755F" w:rsidTr="005A3A16">
        <w:trPr>
          <w:trHeight w:val="1227"/>
        </w:trPr>
        <w:tc>
          <w:tcPr>
            <w:tcW w:w="2376" w:type="dxa"/>
          </w:tcPr>
          <w:p w:rsidR="002B755F" w:rsidRDefault="002B755F" w:rsidP="005A3A16">
            <w:pPr>
              <w:shd w:val="clear" w:color="auto" w:fill="FFFFFF" w:themeFill="background1"/>
              <w:spacing w:line="237" w:lineRule="auto"/>
              <w:ind w:right="-15"/>
              <w:rPr>
                <w:rFonts w:ascii="Times New Roman" w:eastAsia="Times New Roman" w:hAnsi="Times New Roman" w:cs="Times New Roman"/>
                <w:spacing w:val="-57"/>
                <w:sz w:val="24"/>
              </w:rPr>
            </w:pPr>
            <w:r w:rsidRPr="00A33A40">
              <w:rPr>
                <w:rFonts w:ascii="Times New Roman" w:eastAsia="Times New Roman" w:hAnsi="Times New Roman" w:cs="Times New Roman"/>
                <w:sz w:val="24"/>
              </w:rPr>
              <w:t>С.М. Гаффарова</w:t>
            </w:r>
            <w:r w:rsidRPr="00A33A40">
              <w:rPr>
                <w:rFonts w:ascii="Times New Roman" w:eastAsia="Times New Roman" w:hAnsi="Times New Roman" w:cs="Times New Roman"/>
                <w:spacing w:val="-57"/>
                <w:sz w:val="24"/>
              </w:rPr>
              <w:t xml:space="preserve"> </w:t>
            </w:r>
          </w:p>
          <w:p w:rsidR="002B755F" w:rsidRPr="00A33A40" w:rsidRDefault="002B755F" w:rsidP="005A3A16">
            <w:pPr>
              <w:shd w:val="clear" w:color="auto" w:fill="FFFFFF" w:themeFill="background1"/>
              <w:spacing w:line="237" w:lineRule="auto"/>
              <w:ind w:right="-15"/>
              <w:rPr>
                <w:rFonts w:ascii="Times New Roman" w:eastAsia="Times New Roman" w:hAnsi="Times New Roman" w:cs="Times New Roman"/>
                <w:sz w:val="24"/>
              </w:rPr>
            </w:pPr>
            <w:r w:rsidRPr="00A33A40">
              <w:rPr>
                <w:rFonts w:ascii="Times New Roman" w:eastAsia="Times New Roman" w:hAnsi="Times New Roman" w:cs="Times New Roman"/>
                <w:sz w:val="24"/>
              </w:rPr>
              <w:t>Ч.Р.</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Гаффарова</w:t>
            </w:r>
          </w:p>
          <w:p w:rsidR="002B755F" w:rsidRPr="00A33A40" w:rsidRDefault="002B755F" w:rsidP="005A3A16">
            <w:pPr>
              <w:shd w:val="clear" w:color="auto" w:fill="FFFFFF" w:themeFill="background1"/>
              <w:spacing w:line="259" w:lineRule="exact"/>
              <w:ind w:right="-15"/>
              <w:rPr>
                <w:rFonts w:ascii="Times New Roman" w:eastAsia="Times New Roman" w:hAnsi="Times New Roman" w:cs="Times New Roman"/>
                <w:sz w:val="24"/>
              </w:rPr>
            </w:pPr>
            <w:r w:rsidRPr="00A33A40">
              <w:rPr>
                <w:rFonts w:ascii="Times New Roman" w:eastAsia="Times New Roman" w:hAnsi="Times New Roman" w:cs="Times New Roman"/>
                <w:sz w:val="24"/>
              </w:rPr>
              <w:t>Г.З.</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Гарафиева</w:t>
            </w:r>
          </w:p>
        </w:tc>
        <w:tc>
          <w:tcPr>
            <w:tcW w:w="5387" w:type="dxa"/>
          </w:tcPr>
          <w:p w:rsidR="002B755F" w:rsidRPr="00A33A40" w:rsidRDefault="002B755F" w:rsidP="005A3A16">
            <w:pPr>
              <w:shd w:val="clear" w:color="auto" w:fill="FFFFFF" w:themeFill="background1"/>
              <w:spacing w:line="258" w:lineRule="exact"/>
              <w:rPr>
                <w:rFonts w:ascii="Times New Roman" w:eastAsia="Times New Roman" w:hAnsi="Times New Roman" w:cs="Times New Roman"/>
                <w:sz w:val="24"/>
              </w:rPr>
            </w:pPr>
            <w:r w:rsidRPr="00A33A40">
              <w:rPr>
                <w:rFonts w:ascii="Times New Roman" w:eastAsia="Times New Roman" w:hAnsi="Times New Roman" w:cs="Times New Roman"/>
                <w:sz w:val="24"/>
              </w:rPr>
              <w:t>«Изучаем</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русский</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язык»</w:t>
            </w:r>
          </w:p>
          <w:p w:rsidR="002B755F" w:rsidRPr="00A33A40" w:rsidRDefault="002B755F" w:rsidP="002B755F">
            <w:pPr>
              <w:numPr>
                <w:ilvl w:val="0"/>
                <w:numId w:val="5"/>
              </w:numPr>
              <w:shd w:val="clear" w:color="auto" w:fill="FFFFFF" w:themeFill="background1"/>
              <w:tabs>
                <w:tab w:val="left" w:pos="730"/>
              </w:tabs>
              <w:spacing w:line="275" w:lineRule="exact"/>
              <w:rPr>
                <w:rFonts w:ascii="Times New Roman" w:eastAsia="Times New Roman" w:hAnsi="Times New Roman" w:cs="Times New Roman"/>
                <w:sz w:val="24"/>
              </w:rPr>
            </w:pPr>
            <w:r w:rsidRPr="00A33A40">
              <w:rPr>
                <w:rFonts w:ascii="Times New Roman" w:eastAsia="Times New Roman" w:hAnsi="Times New Roman" w:cs="Times New Roman"/>
                <w:sz w:val="24"/>
              </w:rPr>
              <w:t>Программа</w:t>
            </w:r>
            <w:r>
              <w:rPr>
                <w:rFonts w:ascii="Times New Roman" w:eastAsia="Times New Roman" w:hAnsi="Times New Roman" w:cs="Times New Roman"/>
                <w:sz w:val="24"/>
              </w:rPr>
              <w:t xml:space="preserve"> </w:t>
            </w:r>
          </w:p>
          <w:p w:rsidR="002B755F" w:rsidRPr="00A33A40" w:rsidRDefault="002B755F" w:rsidP="005A3A16">
            <w:pPr>
              <w:numPr>
                <w:ilvl w:val="0"/>
                <w:numId w:val="4"/>
              </w:numPr>
              <w:shd w:val="clear" w:color="auto" w:fill="FFFFFF" w:themeFill="background1"/>
              <w:tabs>
                <w:tab w:val="left" w:pos="403"/>
              </w:tabs>
              <w:spacing w:line="259" w:lineRule="exact"/>
              <w:ind w:left="402"/>
              <w:rPr>
                <w:rFonts w:ascii="Times New Roman" w:eastAsia="Times New Roman" w:hAnsi="Times New Roman" w:cs="Times New Roman"/>
                <w:sz w:val="24"/>
              </w:rPr>
            </w:pPr>
            <w:r w:rsidRPr="00A33A40">
              <w:rPr>
                <w:rFonts w:ascii="Times New Roman" w:eastAsia="Times New Roman" w:hAnsi="Times New Roman" w:cs="Times New Roman"/>
                <w:sz w:val="24"/>
              </w:rPr>
              <w:t>Методичекие</w:t>
            </w:r>
            <w:r w:rsidRPr="00A33A40">
              <w:rPr>
                <w:rFonts w:ascii="Times New Roman" w:eastAsia="Times New Roman" w:hAnsi="Times New Roman" w:cs="Times New Roman"/>
                <w:spacing w:val="-7"/>
                <w:sz w:val="24"/>
              </w:rPr>
              <w:t xml:space="preserve"> </w:t>
            </w:r>
            <w:r w:rsidRPr="00A33A40">
              <w:rPr>
                <w:rFonts w:ascii="Times New Roman" w:eastAsia="Times New Roman" w:hAnsi="Times New Roman" w:cs="Times New Roman"/>
                <w:sz w:val="24"/>
              </w:rPr>
              <w:t>рекомендации</w:t>
            </w:r>
          </w:p>
          <w:p w:rsidR="002B755F" w:rsidRPr="00A33A40" w:rsidRDefault="002B755F" w:rsidP="002B755F">
            <w:pPr>
              <w:shd w:val="clear" w:color="auto" w:fill="FFFFFF" w:themeFill="background1"/>
              <w:tabs>
                <w:tab w:val="left" w:pos="1877"/>
              </w:tabs>
              <w:spacing w:before="17" w:line="418" w:lineRule="exact"/>
              <w:ind w:left="119" w:right="34"/>
              <w:rPr>
                <w:rFonts w:ascii="Times New Roman" w:eastAsia="Times New Roman" w:hAnsi="Times New Roman" w:cs="Times New Roman"/>
                <w:sz w:val="24"/>
              </w:rPr>
            </w:pPr>
            <w:r w:rsidRPr="00A33A40">
              <w:rPr>
                <w:rFonts w:ascii="Times New Roman" w:eastAsia="Times New Roman" w:hAnsi="Times New Roman" w:cs="Times New Roman"/>
                <w:spacing w:val="-2"/>
                <w:sz w:val="24"/>
              </w:rPr>
              <w:t>Диагностика</w:t>
            </w:r>
            <w:r w:rsidRPr="00A33A40">
              <w:rPr>
                <w:rFonts w:ascii="Times New Roman" w:eastAsia="Times New Roman" w:hAnsi="Times New Roman" w:cs="Times New Roman"/>
                <w:spacing w:val="-57"/>
                <w:sz w:val="24"/>
              </w:rPr>
              <w:t xml:space="preserve"> </w:t>
            </w:r>
          </w:p>
        </w:tc>
        <w:tc>
          <w:tcPr>
            <w:tcW w:w="2203" w:type="dxa"/>
          </w:tcPr>
          <w:p w:rsidR="002B755F" w:rsidRDefault="002B755F" w:rsidP="000870C9">
            <w:pPr>
              <w:widowControl w:val="0"/>
              <w:tabs>
                <w:tab w:val="left" w:pos="142"/>
              </w:tabs>
              <w:autoSpaceDE w:val="0"/>
              <w:autoSpaceDN w:val="0"/>
              <w:spacing w:line="360" w:lineRule="auto"/>
              <w:jc w:val="both"/>
              <w:rPr>
                <w:rFonts w:ascii="Times New Roman" w:eastAsia="Times New Roman" w:hAnsi="Times New Roman" w:cs="Times New Roman"/>
                <w:b/>
                <w:sz w:val="24"/>
                <w:szCs w:val="24"/>
              </w:rPr>
            </w:pPr>
            <w:r w:rsidRPr="00A33A40">
              <w:rPr>
                <w:rFonts w:ascii="Times New Roman" w:eastAsia="Times New Roman" w:hAnsi="Times New Roman" w:cs="Times New Roman"/>
                <w:sz w:val="24"/>
              </w:rPr>
              <w:t>Казань,</w:t>
            </w:r>
            <w:r w:rsidRPr="00A33A40">
              <w:rPr>
                <w:rFonts w:ascii="Times New Roman" w:eastAsia="Times New Roman" w:hAnsi="Times New Roman" w:cs="Times New Roman"/>
                <w:spacing w:val="6"/>
                <w:sz w:val="24"/>
              </w:rPr>
              <w:t xml:space="preserve"> </w:t>
            </w:r>
            <w:r w:rsidRPr="00A33A40">
              <w:rPr>
                <w:rFonts w:ascii="Times New Roman" w:eastAsia="Times New Roman" w:hAnsi="Times New Roman" w:cs="Times New Roman"/>
                <w:sz w:val="24"/>
              </w:rPr>
              <w:t>2013</w:t>
            </w:r>
            <w:r w:rsidRPr="00A33A40">
              <w:rPr>
                <w:rFonts w:ascii="Times New Roman" w:eastAsia="Times New Roman" w:hAnsi="Times New Roman" w:cs="Times New Roman"/>
                <w:spacing w:val="-10"/>
                <w:sz w:val="24"/>
              </w:rPr>
              <w:t xml:space="preserve"> </w:t>
            </w:r>
            <w:r w:rsidRPr="00A33A40">
              <w:rPr>
                <w:rFonts w:ascii="Times New Roman" w:eastAsia="Times New Roman" w:hAnsi="Times New Roman" w:cs="Times New Roman"/>
                <w:sz w:val="24"/>
              </w:rPr>
              <w:t>г.</w:t>
            </w:r>
          </w:p>
        </w:tc>
      </w:tr>
      <w:tr w:rsidR="002B755F" w:rsidTr="002B755F">
        <w:tc>
          <w:tcPr>
            <w:tcW w:w="2376" w:type="dxa"/>
          </w:tcPr>
          <w:p w:rsidR="002B755F" w:rsidRPr="00A33A40" w:rsidRDefault="002B755F" w:rsidP="005A3A16">
            <w:pPr>
              <w:shd w:val="clear" w:color="auto" w:fill="FFFFFF" w:themeFill="background1"/>
              <w:ind w:right="-15"/>
              <w:rPr>
                <w:rFonts w:ascii="Times New Roman" w:eastAsia="Times New Roman" w:hAnsi="Times New Roman" w:cs="Times New Roman"/>
                <w:sz w:val="24"/>
              </w:rPr>
            </w:pPr>
            <w:r w:rsidRPr="00A33A40">
              <w:rPr>
                <w:rFonts w:ascii="Times New Roman" w:eastAsia="Times New Roman" w:hAnsi="Times New Roman" w:cs="Times New Roman"/>
                <w:sz w:val="24"/>
              </w:rPr>
              <w:lastRenderedPageBreak/>
              <w:t>С.М.</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Гаффарова</w:t>
            </w:r>
          </w:p>
          <w:p w:rsidR="002B755F" w:rsidRDefault="002B755F" w:rsidP="005A3A16">
            <w:pPr>
              <w:shd w:val="clear" w:color="auto" w:fill="FFFFFF" w:themeFill="background1"/>
              <w:spacing w:before="3"/>
              <w:ind w:right="-15"/>
              <w:rPr>
                <w:rFonts w:ascii="Times New Roman" w:eastAsia="Times New Roman" w:hAnsi="Times New Roman" w:cs="Times New Roman"/>
                <w:sz w:val="24"/>
              </w:rPr>
            </w:pPr>
            <w:r w:rsidRPr="00A33A40">
              <w:rPr>
                <w:rFonts w:ascii="Times New Roman" w:eastAsia="Times New Roman" w:hAnsi="Times New Roman" w:cs="Times New Roman"/>
                <w:sz w:val="24"/>
              </w:rPr>
              <w:t>Ч.Р. Гаффарова</w:t>
            </w:r>
          </w:p>
          <w:p w:rsidR="002B755F" w:rsidRPr="00A33A40" w:rsidRDefault="002B755F" w:rsidP="005A3A16">
            <w:pPr>
              <w:shd w:val="clear" w:color="auto" w:fill="FFFFFF" w:themeFill="background1"/>
              <w:spacing w:before="3"/>
              <w:ind w:right="-15"/>
              <w:rPr>
                <w:rFonts w:ascii="Times New Roman" w:eastAsia="Times New Roman" w:hAnsi="Times New Roman" w:cs="Times New Roman"/>
                <w:sz w:val="24"/>
              </w:rPr>
            </w:pP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Г.М.</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Билалов</w:t>
            </w:r>
          </w:p>
        </w:tc>
        <w:tc>
          <w:tcPr>
            <w:tcW w:w="5387" w:type="dxa"/>
          </w:tcPr>
          <w:p w:rsidR="002B755F" w:rsidRDefault="002B755F" w:rsidP="005A3A16">
            <w:pPr>
              <w:shd w:val="clear" w:color="auto" w:fill="FFFFFF" w:themeFill="background1"/>
              <w:spacing w:line="259" w:lineRule="exact"/>
              <w:rPr>
                <w:rFonts w:ascii="Times New Roman" w:eastAsia="Times New Roman" w:hAnsi="Times New Roman" w:cs="Times New Roman"/>
                <w:spacing w:val="-9"/>
                <w:sz w:val="24"/>
              </w:rPr>
            </w:pPr>
            <w:r w:rsidRPr="00A33A40">
              <w:rPr>
                <w:rFonts w:ascii="Times New Roman" w:eastAsia="Times New Roman" w:hAnsi="Times New Roman" w:cs="Times New Roman"/>
                <w:sz w:val="24"/>
              </w:rPr>
              <w:t>Рабочая</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тетрадь</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«Изучаем</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русский</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язык»</w:t>
            </w:r>
            <w:r w:rsidRPr="00A33A40">
              <w:rPr>
                <w:rFonts w:ascii="Times New Roman" w:eastAsia="Times New Roman" w:hAnsi="Times New Roman" w:cs="Times New Roman"/>
                <w:spacing w:val="-9"/>
                <w:sz w:val="24"/>
              </w:rPr>
              <w:t xml:space="preserve"> </w:t>
            </w:r>
          </w:p>
          <w:p w:rsidR="002B755F" w:rsidRPr="00EB356A" w:rsidRDefault="002B755F" w:rsidP="002B755F">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(4-5</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лет,</w:t>
            </w:r>
            <w:r w:rsidRPr="00A33A40">
              <w:rPr>
                <w:rFonts w:ascii="Times New Roman" w:eastAsia="Times New Roman" w:hAnsi="Times New Roman" w:cs="Times New Roman"/>
                <w:spacing w:val="8"/>
                <w:sz w:val="24"/>
              </w:rPr>
              <w:t xml:space="preserve"> </w:t>
            </w:r>
            <w:r w:rsidRPr="00A33A40">
              <w:rPr>
                <w:rFonts w:ascii="Times New Roman" w:eastAsia="Times New Roman" w:hAnsi="Times New Roman" w:cs="Times New Roman"/>
                <w:sz w:val="24"/>
              </w:rPr>
              <w:t>5-6</w:t>
            </w:r>
            <w:r w:rsidRPr="00A33A40">
              <w:rPr>
                <w:rFonts w:ascii="Times New Roman" w:eastAsia="Times New Roman" w:hAnsi="Times New Roman" w:cs="Times New Roman"/>
                <w:spacing w:val="-5"/>
                <w:sz w:val="24"/>
              </w:rPr>
              <w:t xml:space="preserve"> </w:t>
            </w:r>
            <w:r w:rsidRPr="00A33A40">
              <w:rPr>
                <w:rFonts w:ascii="Times New Roman" w:eastAsia="Times New Roman" w:hAnsi="Times New Roman" w:cs="Times New Roman"/>
                <w:sz w:val="24"/>
              </w:rPr>
              <w:t>лет,6-</w:t>
            </w:r>
            <w:r w:rsidRPr="00EB356A">
              <w:rPr>
                <w:rFonts w:ascii="Times New Roman" w:eastAsia="Times New Roman" w:hAnsi="Times New Roman" w:cs="Times New Roman"/>
                <w:sz w:val="24"/>
              </w:rPr>
              <w:t>7</w:t>
            </w:r>
            <w:r w:rsidRPr="00EB356A">
              <w:rPr>
                <w:rFonts w:ascii="Times New Roman" w:eastAsia="Times New Roman" w:hAnsi="Times New Roman" w:cs="Times New Roman"/>
                <w:spacing w:val="-1"/>
                <w:sz w:val="24"/>
              </w:rPr>
              <w:t xml:space="preserve"> </w:t>
            </w:r>
            <w:r w:rsidRPr="00EB356A">
              <w:rPr>
                <w:rFonts w:ascii="Times New Roman" w:eastAsia="Times New Roman" w:hAnsi="Times New Roman" w:cs="Times New Roman"/>
                <w:sz w:val="24"/>
              </w:rPr>
              <w:t>лет)-</w:t>
            </w:r>
            <w:r w:rsidRPr="00EB356A">
              <w:rPr>
                <w:rFonts w:ascii="Times New Roman" w:eastAsia="Times New Roman" w:hAnsi="Times New Roman" w:cs="Times New Roman"/>
                <w:spacing w:val="1"/>
                <w:sz w:val="24"/>
              </w:rPr>
              <w:t xml:space="preserve"> </w:t>
            </w:r>
          </w:p>
        </w:tc>
        <w:tc>
          <w:tcPr>
            <w:tcW w:w="2203" w:type="dxa"/>
          </w:tcPr>
          <w:p w:rsidR="002B755F" w:rsidRDefault="002B755F" w:rsidP="000870C9">
            <w:pPr>
              <w:widowControl w:val="0"/>
              <w:tabs>
                <w:tab w:val="left" w:pos="142"/>
              </w:tabs>
              <w:autoSpaceDE w:val="0"/>
              <w:autoSpaceDN w:val="0"/>
              <w:spacing w:line="360" w:lineRule="auto"/>
              <w:jc w:val="both"/>
              <w:rPr>
                <w:rFonts w:ascii="Times New Roman" w:eastAsia="Times New Roman" w:hAnsi="Times New Roman" w:cs="Times New Roman"/>
                <w:b/>
                <w:sz w:val="24"/>
                <w:szCs w:val="24"/>
              </w:rPr>
            </w:pPr>
            <w:r w:rsidRPr="00EB356A">
              <w:rPr>
                <w:rFonts w:ascii="Times New Roman" w:eastAsia="Times New Roman" w:hAnsi="Times New Roman" w:cs="Times New Roman"/>
                <w:sz w:val="24"/>
              </w:rPr>
              <w:t>Казань</w:t>
            </w:r>
            <w:r w:rsidRPr="00EB356A">
              <w:rPr>
                <w:rFonts w:ascii="Times New Roman" w:eastAsia="Times New Roman" w:hAnsi="Times New Roman" w:cs="Times New Roman"/>
                <w:spacing w:val="-4"/>
                <w:sz w:val="24"/>
              </w:rPr>
              <w:t xml:space="preserve"> </w:t>
            </w:r>
            <w:r w:rsidRPr="00EB356A">
              <w:rPr>
                <w:rFonts w:ascii="Times New Roman" w:eastAsia="Times New Roman" w:hAnsi="Times New Roman" w:cs="Times New Roman"/>
                <w:sz w:val="24"/>
              </w:rPr>
              <w:t>«Хәтер»,</w:t>
            </w:r>
            <w:r w:rsidRPr="00EB356A">
              <w:rPr>
                <w:rFonts w:ascii="Times New Roman" w:eastAsia="Times New Roman" w:hAnsi="Times New Roman" w:cs="Times New Roman"/>
                <w:spacing w:val="7"/>
                <w:sz w:val="24"/>
              </w:rPr>
              <w:t xml:space="preserve"> </w:t>
            </w:r>
            <w:r w:rsidRPr="00EB356A">
              <w:rPr>
                <w:rFonts w:ascii="Times New Roman" w:eastAsia="Times New Roman" w:hAnsi="Times New Roman" w:cs="Times New Roman"/>
                <w:sz w:val="24"/>
              </w:rPr>
              <w:t>2013</w:t>
            </w:r>
            <w:r w:rsidRPr="00EB356A">
              <w:rPr>
                <w:rFonts w:ascii="Times New Roman" w:eastAsia="Times New Roman" w:hAnsi="Times New Roman" w:cs="Times New Roman"/>
                <w:spacing w:val="-1"/>
                <w:sz w:val="24"/>
              </w:rPr>
              <w:t xml:space="preserve"> </w:t>
            </w:r>
            <w:r w:rsidRPr="00EB356A">
              <w:rPr>
                <w:rFonts w:ascii="Times New Roman" w:eastAsia="Times New Roman" w:hAnsi="Times New Roman" w:cs="Times New Roman"/>
                <w:sz w:val="24"/>
              </w:rPr>
              <w:t>г.</w:t>
            </w:r>
          </w:p>
        </w:tc>
      </w:tr>
      <w:tr w:rsidR="002B755F" w:rsidTr="002B755F">
        <w:tc>
          <w:tcPr>
            <w:tcW w:w="2376" w:type="dxa"/>
          </w:tcPr>
          <w:p w:rsidR="002B755F" w:rsidRPr="00A33A40" w:rsidRDefault="002B755F" w:rsidP="005A3A16">
            <w:pPr>
              <w:shd w:val="clear" w:color="auto" w:fill="FFFFFF" w:themeFill="background1"/>
              <w:spacing w:line="259" w:lineRule="exact"/>
              <w:ind w:right="-15"/>
              <w:rPr>
                <w:rFonts w:ascii="Times New Roman" w:eastAsia="Times New Roman" w:hAnsi="Times New Roman" w:cs="Times New Roman"/>
                <w:sz w:val="24"/>
              </w:rPr>
            </w:pPr>
            <w:r w:rsidRPr="00A33A40">
              <w:rPr>
                <w:rFonts w:ascii="Times New Roman" w:eastAsia="Times New Roman" w:hAnsi="Times New Roman" w:cs="Times New Roman"/>
                <w:sz w:val="24"/>
              </w:rPr>
              <w:t>Шаехова</w:t>
            </w:r>
            <w:r w:rsidRPr="00A33A40">
              <w:rPr>
                <w:rFonts w:ascii="Times New Roman" w:eastAsia="Times New Roman" w:hAnsi="Times New Roman" w:cs="Times New Roman"/>
                <w:spacing w:val="-5"/>
                <w:sz w:val="24"/>
              </w:rPr>
              <w:t xml:space="preserve"> </w:t>
            </w:r>
            <w:r w:rsidRPr="00A33A40">
              <w:rPr>
                <w:rFonts w:ascii="Times New Roman" w:eastAsia="Times New Roman" w:hAnsi="Times New Roman" w:cs="Times New Roman"/>
                <w:sz w:val="24"/>
              </w:rPr>
              <w:t>Р.</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К.</w:t>
            </w:r>
          </w:p>
        </w:tc>
        <w:tc>
          <w:tcPr>
            <w:tcW w:w="5387" w:type="dxa"/>
          </w:tcPr>
          <w:p w:rsidR="002B755F" w:rsidRPr="00A33A40" w:rsidRDefault="002B755F" w:rsidP="002B755F">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Региональная</w:t>
            </w:r>
            <w:r w:rsidRPr="00A33A40">
              <w:rPr>
                <w:rFonts w:ascii="Times New Roman" w:eastAsia="Times New Roman" w:hAnsi="Times New Roman" w:cs="Times New Roman"/>
                <w:spacing w:val="18"/>
                <w:sz w:val="24"/>
              </w:rPr>
              <w:t xml:space="preserve"> </w:t>
            </w:r>
            <w:r w:rsidRPr="00A33A40">
              <w:rPr>
                <w:rFonts w:ascii="Times New Roman" w:eastAsia="Times New Roman" w:hAnsi="Times New Roman" w:cs="Times New Roman"/>
                <w:sz w:val="24"/>
              </w:rPr>
              <w:t>образовательная</w:t>
            </w:r>
            <w:r w:rsidRPr="00A33A40">
              <w:rPr>
                <w:rFonts w:ascii="Times New Roman" w:eastAsia="Times New Roman" w:hAnsi="Times New Roman" w:cs="Times New Roman"/>
                <w:spacing w:val="27"/>
                <w:sz w:val="24"/>
              </w:rPr>
              <w:t xml:space="preserve"> </w:t>
            </w:r>
            <w:r w:rsidRPr="00A33A40">
              <w:rPr>
                <w:rFonts w:ascii="Times New Roman" w:eastAsia="Times New Roman" w:hAnsi="Times New Roman" w:cs="Times New Roman"/>
                <w:sz w:val="24"/>
              </w:rPr>
              <w:t>программа</w:t>
            </w:r>
            <w:r w:rsidRPr="00A33A40">
              <w:rPr>
                <w:rFonts w:ascii="Times New Roman" w:eastAsia="Times New Roman" w:hAnsi="Times New Roman" w:cs="Times New Roman"/>
                <w:spacing w:val="31"/>
                <w:sz w:val="24"/>
              </w:rPr>
              <w:t xml:space="preserve"> </w:t>
            </w:r>
            <w:r>
              <w:rPr>
                <w:rFonts w:ascii="Times New Roman" w:eastAsia="Times New Roman" w:hAnsi="Times New Roman" w:cs="Times New Roman"/>
                <w:sz w:val="24"/>
              </w:rPr>
              <w:t xml:space="preserve">дошкольног </w:t>
            </w:r>
            <w:r w:rsidRPr="00A33A40">
              <w:rPr>
                <w:rFonts w:ascii="Times New Roman" w:eastAsia="Times New Roman" w:hAnsi="Times New Roman" w:cs="Times New Roman"/>
                <w:sz w:val="24"/>
              </w:rPr>
              <w:t>образования «СӨЕНЕЧ»</w:t>
            </w:r>
            <w:r w:rsidRPr="00A33A40">
              <w:rPr>
                <w:rFonts w:ascii="Times New Roman" w:eastAsia="Times New Roman" w:hAnsi="Times New Roman" w:cs="Times New Roman"/>
                <w:spacing w:val="5"/>
                <w:sz w:val="24"/>
              </w:rPr>
              <w:t xml:space="preserve"> </w:t>
            </w:r>
            <w:r w:rsidRPr="00A33A40">
              <w:rPr>
                <w:rFonts w:ascii="Times New Roman" w:eastAsia="Times New Roman" w:hAnsi="Times New Roman" w:cs="Times New Roman"/>
                <w:sz w:val="24"/>
              </w:rPr>
              <w:t>–</w:t>
            </w:r>
            <w:r w:rsidRPr="00A33A40">
              <w:rPr>
                <w:rFonts w:ascii="Times New Roman" w:eastAsia="Times New Roman" w:hAnsi="Times New Roman" w:cs="Times New Roman"/>
                <w:spacing w:val="9"/>
                <w:sz w:val="24"/>
              </w:rPr>
              <w:t xml:space="preserve"> </w:t>
            </w:r>
            <w:r w:rsidRPr="00A33A40">
              <w:rPr>
                <w:rFonts w:ascii="Times New Roman" w:eastAsia="Times New Roman" w:hAnsi="Times New Roman" w:cs="Times New Roman"/>
                <w:sz w:val="24"/>
              </w:rPr>
              <w:t>«РАДОСТЬ</w:t>
            </w:r>
            <w:r w:rsidRPr="00A33A40">
              <w:rPr>
                <w:rFonts w:ascii="Times New Roman" w:eastAsia="Times New Roman" w:hAnsi="Times New Roman" w:cs="Times New Roman"/>
                <w:spacing w:val="15"/>
                <w:sz w:val="24"/>
              </w:rPr>
              <w:t xml:space="preserve"> </w:t>
            </w:r>
            <w:r w:rsidRPr="00A33A40">
              <w:rPr>
                <w:rFonts w:ascii="Times New Roman" w:eastAsia="Times New Roman" w:hAnsi="Times New Roman" w:cs="Times New Roman"/>
                <w:sz w:val="24"/>
              </w:rPr>
              <w:t>ПОЗНАНИЯ»</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w:t>
            </w:r>
            <w:r w:rsidRPr="00A33A40">
              <w:rPr>
                <w:rFonts w:ascii="Times New Roman" w:eastAsia="Times New Roman" w:hAnsi="Times New Roman" w:cs="Times New Roman"/>
                <w:spacing w:val="-57"/>
                <w:sz w:val="24"/>
              </w:rPr>
              <w:t xml:space="preserve"> </w:t>
            </w:r>
          </w:p>
        </w:tc>
        <w:tc>
          <w:tcPr>
            <w:tcW w:w="2203" w:type="dxa"/>
          </w:tcPr>
          <w:p w:rsidR="002B755F" w:rsidRDefault="002B755F" w:rsidP="000870C9">
            <w:pPr>
              <w:widowControl w:val="0"/>
              <w:tabs>
                <w:tab w:val="left" w:pos="142"/>
              </w:tabs>
              <w:autoSpaceDE w:val="0"/>
              <w:autoSpaceDN w:val="0"/>
              <w:spacing w:line="360" w:lineRule="auto"/>
              <w:jc w:val="both"/>
              <w:rPr>
                <w:rFonts w:ascii="Times New Roman" w:eastAsia="Times New Roman" w:hAnsi="Times New Roman" w:cs="Times New Roman"/>
                <w:b/>
                <w:sz w:val="24"/>
                <w:szCs w:val="24"/>
              </w:rPr>
            </w:pPr>
            <w:r w:rsidRPr="00A33A40">
              <w:rPr>
                <w:rFonts w:ascii="Times New Roman" w:eastAsia="Times New Roman" w:hAnsi="Times New Roman" w:cs="Times New Roman"/>
                <w:sz w:val="24"/>
              </w:rPr>
              <w:t>РИЦ,</w:t>
            </w:r>
            <w:r w:rsidRPr="00A33A40">
              <w:rPr>
                <w:rFonts w:ascii="Times New Roman" w:eastAsia="Times New Roman" w:hAnsi="Times New Roman" w:cs="Times New Roman"/>
                <w:spacing w:val="8"/>
                <w:sz w:val="24"/>
              </w:rPr>
              <w:t xml:space="preserve"> </w:t>
            </w:r>
            <w:r w:rsidRPr="00A33A40">
              <w:rPr>
                <w:rFonts w:ascii="Times New Roman" w:eastAsia="Times New Roman" w:hAnsi="Times New Roman" w:cs="Times New Roman"/>
                <w:sz w:val="24"/>
              </w:rPr>
              <w:t>2016</w:t>
            </w:r>
            <w:r w:rsidRPr="00A33A40">
              <w:rPr>
                <w:rFonts w:ascii="Times New Roman" w:eastAsia="Times New Roman" w:hAnsi="Times New Roman" w:cs="Times New Roman"/>
                <w:spacing w:val="-7"/>
                <w:sz w:val="24"/>
              </w:rPr>
              <w:t xml:space="preserve"> </w:t>
            </w:r>
            <w:r w:rsidRPr="00A33A40">
              <w:rPr>
                <w:rFonts w:ascii="Times New Roman" w:eastAsia="Times New Roman" w:hAnsi="Times New Roman" w:cs="Times New Roman"/>
                <w:sz w:val="24"/>
              </w:rPr>
              <w:t>г.</w:t>
            </w:r>
            <w:r w:rsidRPr="00A33A40">
              <w:rPr>
                <w:rFonts w:ascii="Times New Roman" w:eastAsia="Times New Roman" w:hAnsi="Times New Roman" w:cs="Times New Roman"/>
                <w:spacing w:val="9"/>
                <w:sz w:val="24"/>
              </w:rPr>
              <w:t xml:space="preserve"> </w:t>
            </w:r>
            <w:r w:rsidRPr="00A33A40">
              <w:rPr>
                <w:rFonts w:ascii="Times New Roman" w:eastAsia="Times New Roman" w:hAnsi="Times New Roman" w:cs="Times New Roman"/>
                <w:sz w:val="24"/>
              </w:rPr>
              <w:t>–</w:t>
            </w:r>
            <w:r w:rsidRPr="00A33A40">
              <w:rPr>
                <w:rFonts w:ascii="Times New Roman" w:eastAsia="Times New Roman" w:hAnsi="Times New Roman" w:cs="Times New Roman"/>
                <w:spacing w:val="-8"/>
                <w:sz w:val="24"/>
              </w:rPr>
              <w:t xml:space="preserve"> </w:t>
            </w:r>
            <w:r w:rsidRPr="00A33A40">
              <w:rPr>
                <w:rFonts w:ascii="Times New Roman" w:eastAsia="Times New Roman" w:hAnsi="Times New Roman" w:cs="Times New Roman"/>
                <w:sz w:val="24"/>
              </w:rPr>
              <w:t>196</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с.</w:t>
            </w:r>
          </w:p>
        </w:tc>
      </w:tr>
      <w:tr w:rsidR="002B755F" w:rsidTr="002B755F">
        <w:tc>
          <w:tcPr>
            <w:tcW w:w="2376" w:type="dxa"/>
          </w:tcPr>
          <w:p w:rsidR="002B755F" w:rsidRPr="00A33A40" w:rsidRDefault="002B755F" w:rsidP="005A3A16">
            <w:pPr>
              <w:shd w:val="clear" w:color="auto" w:fill="FFFFFF" w:themeFill="background1"/>
              <w:ind w:right="-15"/>
              <w:rPr>
                <w:rFonts w:ascii="Times New Roman" w:eastAsia="Times New Roman" w:hAnsi="Times New Roman" w:cs="Times New Roman"/>
                <w:sz w:val="24"/>
              </w:rPr>
            </w:pPr>
            <w:r w:rsidRPr="00A33A40">
              <w:rPr>
                <w:rFonts w:ascii="Times New Roman" w:eastAsia="Times New Roman" w:hAnsi="Times New Roman" w:cs="Times New Roman"/>
                <w:sz w:val="24"/>
              </w:rPr>
              <w:t>Ф.В.</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Хәзрәтова</w:t>
            </w:r>
          </w:p>
          <w:p w:rsidR="002B755F" w:rsidRPr="00A33A40" w:rsidRDefault="002B755F" w:rsidP="005A3A16">
            <w:pPr>
              <w:shd w:val="clear" w:color="auto" w:fill="FFFFFF" w:themeFill="background1"/>
              <w:ind w:right="-15"/>
              <w:rPr>
                <w:rFonts w:ascii="Times New Roman" w:eastAsia="Times New Roman" w:hAnsi="Times New Roman" w:cs="Times New Roman"/>
                <w:sz w:val="24"/>
              </w:rPr>
            </w:pPr>
            <w:r w:rsidRPr="00A33A40">
              <w:rPr>
                <w:rFonts w:ascii="Times New Roman" w:eastAsia="Times New Roman" w:hAnsi="Times New Roman" w:cs="Times New Roman"/>
                <w:sz w:val="24"/>
              </w:rPr>
              <w:t>З.Г. Шарафетдинова</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И.Дж.</w:t>
            </w:r>
            <w:r w:rsidRPr="00A33A40">
              <w:rPr>
                <w:rFonts w:ascii="Times New Roman" w:eastAsia="Times New Roman" w:hAnsi="Times New Roman" w:cs="Times New Roman"/>
                <w:spacing w:val="-7"/>
                <w:sz w:val="24"/>
              </w:rPr>
              <w:t xml:space="preserve"> </w:t>
            </w:r>
            <w:r w:rsidRPr="00A33A40">
              <w:rPr>
                <w:rFonts w:ascii="Times New Roman" w:eastAsia="Times New Roman" w:hAnsi="Times New Roman" w:cs="Times New Roman"/>
                <w:sz w:val="24"/>
              </w:rPr>
              <w:t>Хабибулина</w:t>
            </w:r>
          </w:p>
        </w:tc>
        <w:tc>
          <w:tcPr>
            <w:tcW w:w="5387" w:type="dxa"/>
          </w:tcPr>
          <w:p w:rsidR="002B755F" w:rsidRPr="00A33A40" w:rsidRDefault="002B755F" w:rsidP="005A3A16">
            <w:pPr>
              <w:shd w:val="clear" w:color="auto" w:fill="FFFFFF" w:themeFill="background1"/>
              <w:rPr>
                <w:rFonts w:ascii="Times New Roman" w:eastAsia="Times New Roman" w:hAnsi="Times New Roman" w:cs="Times New Roman"/>
                <w:sz w:val="24"/>
              </w:rPr>
            </w:pPr>
            <w:r w:rsidRPr="00A33A40">
              <w:rPr>
                <w:rFonts w:ascii="Times New Roman" w:eastAsia="Times New Roman" w:hAnsi="Times New Roman" w:cs="Times New Roman"/>
                <w:spacing w:val="-1"/>
                <w:sz w:val="24"/>
              </w:rPr>
              <w:t>«Туган</w:t>
            </w:r>
            <w:r w:rsidRPr="00A33A40">
              <w:rPr>
                <w:rFonts w:ascii="Times New Roman" w:eastAsia="Times New Roman" w:hAnsi="Times New Roman" w:cs="Times New Roman"/>
                <w:spacing w:val="-11"/>
                <w:sz w:val="24"/>
              </w:rPr>
              <w:t xml:space="preserve"> </w:t>
            </w:r>
            <w:r w:rsidRPr="00A33A40">
              <w:rPr>
                <w:rFonts w:ascii="Times New Roman" w:eastAsia="Times New Roman" w:hAnsi="Times New Roman" w:cs="Times New Roman"/>
                <w:spacing w:val="-1"/>
                <w:sz w:val="24"/>
              </w:rPr>
              <w:t>телдә</w:t>
            </w:r>
            <w:r w:rsidRPr="00A33A40">
              <w:rPr>
                <w:rFonts w:ascii="Times New Roman" w:eastAsia="Times New Roman" w:hAnsi="Times New Roman" w:cs="Times New Roman"/>
                <w:spacing w:val="35"/>
                <w:sz w:val="24"/>
              </w:rPr>
              <w:t xml:space="preserve"> </w:t>
            </w:r>
            <w:r w:rsidRPr="00A33A40">
              <w:rPr>
                <w:rFonts w:ascii="Times New Roman" w:eastAsia="Times New Roman" w:hAnsi="Times New Roman" w:cs="Times New Roman"/>
                <w:spacing w:val="-1"/>
                <w:sz w:val="24"/>
              </w:rPr>
              <w:t>сөйләшәбез:</w:t>
            </w:r>
            <w:r w:rsidRPr="00A33A40">
              <w:rPr>
                <w:rFonts w:ascii="Times New Roman" w:eastAsia="Times New Roman" w:hAnsi="Times New Roman" w:cs="Times New Roman"/>
                <w:spacing w:val="-16"/>
                <w:sz w:val="24"/>
              </w:rPr>
              <w:t xml:space="preserve"> </w:t>
            </w:r>
            <w:r w:rsidRPr="00A33A40">
              <w:rPr>
                <w:rFonts w:ascii="Times New Roman" w:eastAsia="Times New Roman" w:hAnsi="Times New Roman" w:cs="Times New Roman"/>
                <w:spacing w:val="-1"/>
                <w:sz w:val="24"/>
              </w:rPr>
              <w:t>методик</w:t>
            </w:r>
            <w:r w:rsidRPr="00A33A40">
              <w:rPr>
                <w:rFonts w:ascii="Times New Roman" w:eastAsia="Times New Roman" w:hAnsi="Times New Roman" w:cs="Times New Roman"/>
                <w:spacing w:val="-13"/>
                <w:sz w:val="24"/>
              </w:rPr>
              <w:t xml:space="preserve"> </w:t>
            </w:r>
            <w:r w:rsidRPr="00A33A40">
              <w:rPr>
                <w:rFonts w:ascii="Times New Roman" w:eastAsia="Times New Roman" w:hAnsi="Times New Roman" w:cs="Times New Roman"/>
                <w:spacing w:val="-1"/>
                <w:sz w:val="24"/>
              </w:rPr>
              <w:t>әсбап»</w:t>
            </w:r>
            <w:r w:rsidRPr="00A33A40">
              <w:rPr>
                <w:rFonts w:ascii="Times New Roman" w:eastAsia="Times New Roman" w:hAnsi="Times New Roman" w:cs="Times New Roman"/>
                <w:spacing w:val="-22"/>
                <w:sz w:val="24"/>
              </w:rPr>
              <w:t xml:space="preserve"> </w:t>
            </w:r>
            <w:r w:rsidRPr="00A33A40">
              <w:rPr>
                <w:rFonts w:ascii="Times New Roman" w:eastAsia="Times New Roman" w:hAnsi="Times New Roman" w:cs="Times New Roman"/>
                <w:sz w:val="24"/>
              </w:rPr>
              <w:t>(3-4</w:t>
            </w:r>
            <w:r w:rsidRPr="00A33A40">
              <w:rPr>
                <w:rFonts w:ascii="Times New Roman" w:eastAsia="Times New Roman" w:hAnsi="Times New Roman" w:cs="Times New Roman"/>
                <w:spacing w:val="-12"/>
                <w:sz w:val="24"/>
              </w:rPr>
              <w:t xml:space="preserve"> </w:t>
            </w:r>
            <w:r w:rsidRPr="00A33A40">
              <w:rPr>
                <w:rFonts w:ascii="Times New Roman" w:eastAsia="Times New Roman" w:hAnsi="Times New Roman" w:cs="Times New Roman"/>
                <w:sz w:val="24"/>
              </w:rPr>
              <w:t>лет,</w:t>
            </w:r>
            <w:r w:rsidRPr="00A33A40">
              <w:rPr>
                <w:rFonts w:ascii="Times New Roman" w:eastAsia="Times New Roman" w:hAnsi="Times New Roman" w:cs="Times New Roman"/>
                <w:spacing w:val="-5"/>
                <w:sz w:val="24"/>
              </w:rPr>
              <w:t xml:space="preserve"> </w:t>
            </w:r>
            <w:r w:rsidRPr="00A33A40">
              <w:rPr>
                <w:rFonts w:ascii="Times New Roman" w:eastAsia="Times New Roman" w:hAnsi="Times New Roman" w:cs="Times New Roman"/>
                <w:sz w:val="24"/>
              </w:rPr>
              <w:t>6-7</w:t>
            </w:r>
            <w:r w:rsidRPr="00A33A40">
              <w:rPr>
                <w:rFonts w:ascii="Times New Roman" w:eastAsia="Times New Roman" w:hAnsi="Times New Roman" w:cs="Times New Roman"/>
                <w:spacing w:val="-22"/>
                <w:sz w:val="24"/>
              </w:rPr>
              <w:t xml:space="preserve"> </w:t>
            </w:r>
            <w:r w:rsidRPr="00A33A40">
              <w:rPr>
                <w:rFonts w:ascii="Times New Roman" w:eastAsia="Times New Roman" w:hAnsi="Times New Roman" w:cs="Times New Roman"/>
                <w:sz w:val="24"/>
              </w:rPr>
              <w:t>лет)</w:t>
            </w:r>
          </w:p>
          <w:p w:rsidR="002B755F" w:rsidRPr="00A33A40" w:rsidRDefault="002B755F" w:rsidP="002B755F">
            <w:pPr>
              <w:shd w:val="clear" w:color="auto" w:fill="FFFFFF" w:themeFill="background1"/>
              <w:spacing w:before="132"/>
              <w:rPr>
                <w:rFonts w:ascii="Times New Roman" w:eastAsia="Times New Roman" w:hAnsi="Times New Roman" w:cs="Times New Roman"/>
                <w:sz w:val="24"/>
              </w:rPr>
            </w:pPr>
            <w:r w:rsidRPr="00A33A40">
              <w:rPr>
                <w:rFonts w:ascii="Times New Roman" w:eastAsia="Times New Roman" w:hAnsi="Times New Roman" w:cs="Times New Roman"/>
                <w:sz w:val="24"/>
              </w:rPr>
              <w:t xml:space="preserve">– </w:t>
            </w:r>
          </w:p>
        </w:tc>
        <w:tc>
          <w:tcPr>
            <w:tcW w:w="2203" w:type="dxa"/>
          </w:tcPr>
          <w:p w:rsidR="002B755F" w:rsidRDefault="002B755F" w:rsidP="000870C9">
            <w:pPr>
              <w:widowControl w:val="0"/>
              <w:tabs>
                <w:tab w:val="left" w:pos="142"/>
              </w:tabs>
              <w:autoSpaceDE w:val="0"/>
              <w:autoSpaceDN w:val="0"/>
              <w:spacing w:line="360" w:lineRule="auto"/>
              <w:jc w:val="both"/>
              <w:rPr>
                <w:rFonts w:ascii="Times New Roman" w:eastAsia="Times New Roman" w:hAnsi="Times New Roman" w:cs="Times New Roman"/>
                <w:b/>
                <w:sz w:val="24"/>
                <w:szCs w:val="24"/>
              </w:rPr>
            </w:pPr>
            <w:r w:rsidRPr="00A33A40">
              <w:rPr>
                <w:rFonts w:ascii="Times New Roman" w:eastAsia="Times New Roman" w:hAnsi="Times New Roman" w:cs="Times New Roman"/>
                <w:sz w:val="24"/>
              </w:rPr>
              <w:t>Казан,</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2013</w:t>
            </w:r>
          </w:p>
        </w:tc>
      </w:tr>
      <w:tr w:rsidR="002B755F" w:rsidTr="002B755F">
        <w:tc>
          <w:tcPr>
            <w:tcW w:w="2376" w:type="dxa"/>
          </w:tcPr>
          <w:p w:rsidR="002B755F" w:rsidRPr="00A33A40" w:rsidRDefault="002B755F" w:rsidP="005A3A16">
            <w:pPr>
              <w:shd w:val="clear" w:color="auto" w:fill="FFFFFF" w:themeFill="background1"/>
              <w:tabs>
                <w:tab w:val="left" w:pos="1065"/>
                <w:tab w:val="left" w:pos="2554"/>
              </w:tabs>
              <w:ind w:right="-15"/>
              <w:rPr>
                <w:rFonts w:ascii="Times New Roman" w:eastAsia="Times New Roman" w:hAnsi="Times New Roman" w:cs="Times New Roman"/>
                <w:sz w:val="24"/>
              </w:rPr>
            </w:pPr>
            <w:r w:rsidRPr="00A33A40">
              <w:rPr>
                <w:rFonts w:ascii="Times New Roman" w:eastAsia="Times New Roman" w:hAnsi="Times New Roman" w:cs="Times New Roman"/>
                <w:sz w:val="24"/>
              </w:rPr>
              <w:t>З.М.</w:t>
            </w:r>
            <w:r w:rsidRPr="00A33A40">
              <w:rPr>
                <w:rFonts w:ascii="Times New Roman" w:eastAsia="Times New Roman" w:hAnsi="Times New Roman" w:cs="Times New Roman"/>
                <w:sz w:val="24"/>
              </w:rPr>
              <w:tab/>
              <w:t>Зарипова,</w:t>
            </w:r>
            <w:r w:rsidRPr="00A33A40">
              <w:rPr>
                <w:rFonts w:ascii="Times New Roman" w:eastAsia="Times New Roman" w:hAnsi="Times New Roman" w:cs="Times New Roman"/>
                <w:sz w:val="24"/>
              </w:rPr>
              <w:tab/>
              <w:t>Л.Н.</w:t>
            </w:r>
          </w:p>
          <w:p w:rsidR="002B755F" w:rsidRDefault="002B755F" w:rsidP="005A3A16">
            <w:pPr>
              <w:shd w:val="clear" w:color="auto" w:fill="FFFFFF" w:themeFill="background1"/>
              <w:spacing w:before="141"/>
              <w:ind w:right="-15"/>
              <w:rPr>
                <w:rFonts w:ascii="Times New Roman" w:eastAsia="Times New Roman" w:hAnsi="Times New Roman" w:cs="Times New Roman"/>
                <w:spacing w:val="3"/>
                <w:sz w:val="24"/>
              </w:rPr>
            </w:pPr>
            <w:r w:rsidRPr="00A33A40">
              <w:rPr>
                <w:rFonts w:ascii="Times New Roman" w:eastAsia="Times New Roman" w:hAnsi="Times New Roman" w:cs="Times New Roman"/>
                <w:sz w:val="24"/>
              </w:rPr>
              <w:t>Вәҗиева,</w:t>
            </w:r>
            <w:r w:rsidRPr="00A33A40">
              <w:rPr>
                <w:rFonts w:ascii="Times New Roman" w:eastAsia="Times New Roman" w:hAnsi="Times New Roman" w:cs="Times New Roman"/>
                <w:spacing w:val="3"/>
                <w:sz w:val="24"/>
              </w:rPr>
              <w:t xml:space="preserve"> </w:t>
            </w:r>
          </w:p>
          <w:p w:rsidR="002B755F" w:rsidRPr="00A33A40" w:rsidRDefault="002B755F" w:rsidP="005A3A16">
            <w:pPr>
              <w:shd w:val="clear" w:color="auto" w:fill="FFFFFF" w:themeFill="background1"/>
              <w:spacing w:before="141"/>
              <w:ind w:right="-15"/>
              <w:rPr>
                <w:rFonts w:ascii="Times New Roman" w:eastAsia="Times New Roman" w:hAnsi="Times New Roman" w:cs="Times New Roman"/>
                <w:sz w:val="24"/>
              </w:rPr>
            </w:pPr>
            <w:r w:rsidRPr="00A33A40">
              <w:rPr>
                <w:rFonts w:ascii="Times New Roman" w:eastAsia="Times New Roman" w:hAnsi="Times New Roman" w:cs="Times New Roman"/>
                <w:sz w:val="24"/>
              </w:rPr>
              <w:t>Р.С.</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Зефәрова</w:t>
            </w:r>
          </w:p>
        </w:tc>
        <w:tc>
          <w:tcPr>
            <w:tcW w:w="5387" w:type="dxa"/>
          </w:tcPr>
          <w:p w:rsidR="002B755F" w:rsidRPr="00A33A40" w:rsidRDefault="002B755F" w:rsidP="002B755F">
            <w:pPr>
              <w:shd w:val="clear" w:color="auto" w:fill="FFFFFF" w:themeFill="background1"/>
              <w:tabs>
                <w:tab w:val="left" w:pos="1718"/>
              </w:tabs>
              <w:rPr>
                <w:rFonts w:ascii="Times New Roman" w:eastAsia="Times New Roman" w:hAnsi="Times New Roman" w:cs="Times New Roman"/>
                <w:sz w:val="24"/>
              </w:rPr>
            </w:pPr>
            <w:r w:rsidRPr="00A33A40">
              <w:rPr>
                <w:rFonts w:ascii="Times New Roman" w:eastAsia="Times New Roman" w:hAnsi="Times New Roman" w:cs="Times New Roman"/>
                <w:sz w:val="24"/>
              </w:rPr>
              <w:t>«Туган</w:t>
            </w:r>
            <w:r w:rsidRPr="00A33A40">
              <w:rPr>
                <w:rFonts w:ascii="Times New Roman" w:eastAsia="Times New Roman" w:hAnsi="Times New Roman" w:cs="Times New Roman"/>
                <w:spacing w:val="47"/>
                <w:sz w:val="24"/>
              </w:rPr>
              <w:t xml:space="preserve"> </w:t>
            </w:r>
            <w:r w:rsidRPr="00A33A40">
              <w:rPr>
                <w:rFonts w:ascii="Times New Roman" w:eastAsia="Times New Roman" w:hAnsi="Times New Roman" w:cs="Times New Roman"/>
                <w:sz w:val="24"/>
              </w:rPr>
              <w:t>телдә</w:t>
            </w:r>
            <w:r w:rsidRPr="00A33A40">
              <w:rPr>
                <w:rFonts w:ascii="Times New Roman" w:eastAsia="Times New Roman" w:hAnsi="Times New Roman" w:cs="Times New Roman"/>
                <w:sz w:val="24"/>
              </w:rPr>
              <w:tab/>
              <w:t>сөйләшәбез:</w:t>
            </w:r>
            <w:r w:rsidRPr="00A33A40">
              <w:rPr>
                <w:rFonts w:ascii="Times New Roman" w:eastAsia="Times New Roman" w:hAnsi="Times New Roman" w:cs="Times New Roman"/>
                <w:spacing w:val="47"/>
                <w:sz w:val="24"/>
              </w:rPr>
              <w:t xml:space="preserve"> </w:t>
            </w:r>
            <w:r w:rsidRPr="00A33A40">
              <w:rPr>
                <w:rFonts w:ascii="Times New Roman" w:eastAsia="Times New Roman" w:hAnsi="Times New Roman" w:cs="Times New Roman"/>
                <w:sz w:val="24"/>
              </w:rPr>
              <w:t>5-7</w:t>
            </w:r>
            <w:r w:rsidRPr="00A33A40">
              <w:rPr>
                <w:rFonts w:ascii="Times New Roman" w:eastAsia="Times New Roman" w:hAnsi="Times New Roman" w:cs="Times New Roman"/>
                <w:spacing w:val="41"/>
                <w:sz w:val="24"/>
              </w:rPr>
              <w:t xml:space="preserve"> </w:t>
            </w:r>
            <w:r w:rsidRPr="00A33A40">
              <w:rPr>
                <w:rFonts w:ascii="Times New Roman" w:eastAsia="Times New Roman" w:hAnsi="Times New Roman" w:cs="Times New Roman"/>
                <w:sz w:val="24"/>
              </w:rPr>
              <w:t>яшьлек</w:t>
            </w:r>
            <w:r w:rsidRPr="00A33A40">
              <w:rPr>
                <w:rFonts w:ascii="Times New Roman" w:eastAsia="Times New Roman" w:hAnsi="Times New Roman" w:cs="Times New Roman"/>
                <w:spacing w:val="40"/>
                <w:sz w:val="24"/>
              </w:rPr>
              <w:t xml:space="preserve"> </w:t>
            </w:r>
            <w:r w:rsidRPr="00A33A40">
              <w:rPr>
                <w:rFonts w:ascii="Times New Roman" w:eastAsia="Times New Roman" w:hAnsi="Times New Roman" w:cs="Times New Roman"/>
                <w:sz w:val="24"/>
              </w:rPr>
              <w:t>балаларны</w:t>
            </w:r>
            <w:r w:rsidRPr="00A33A40">
              <w:rPr>
                <w:rFonts w:ascii="Times New Roman" w:eastAsia="Times New Roman" w:hAnsi="Times New Roman" w:cs="Times New Roman"/>
                <w:spacing w:val="48"/>
                <w:sz w:val="24"/>
              </w:rPr>
              <w:t xml:space="preserve"> </w:t>
            </w:r>
            <w:r w:rsidRPr="00A33A40">
              <w:rPr>
                <w:rFonts w:ascii="Times New Roman" w:eastAsia="Times New Roman" w:hAnsi="Times New Roman" w:cs="Times New Roman"/>
                <w:sz w:val="24"/>
              </w:rPr>
              <w:t>туган</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телдә</w:t>
            </w:r>
            <w:r w:rsidRPr="00A33A40">
              <w:rPr>
                <w:rFonts w:ascii="Times New Roman" w:eastAsia="Times New Roman" w:hAnsi="Times New Roman" w:cs="Times New Roman"/>
                <w:spacing w:val="12"/>
                <w:sz w:val="24"/>
              </w:rPr>
              <w:t xml:space="preserve"> </w:t>
            </w:r>
            <w:r w:rsidRPr="00A33A40">
              <w:rPr>
                <w:rFonts w:ascii="Times New Roman" w:eastAsia="Times New Roman" w:hAnsi="Times New Roman" w:cs="Times New Roman"/>
                <w:sz w:val="24"/>
              </w:rPr>
              <w:t>сөйләшергә</w:t>
            </w:r>
            <w:r w:rsidRPr="00A33A40">
              <w:rPr>
                <w:rFonts w:ascii="Times New Roman" w:eastAsia="Times New Roman" w:hAnsi="Times New Roman" w:cs="Times New Roman"/>
                <w:spacing w:val="9"/>
                <w:sz w:val="24"/>
              </w:rPr>
              <w:t xml:space="preserve"> </w:t>
            </w:r>
            <w:r w:rsidRPr="00A33A40">
              <w:rPr>
                <w:rFonts w:ascii="Times New Roman" w:eastAsia="Times New Roman" w:hAnsi="Times New Roman" w:cs="Times New Roman"/>
                <w:sz w:val="24"/>
              </w:rPr>
              <w:t>өйрәтү</w:t>
            </w:r>
            <w:r w:rsidRPr="00A33A40">
              <w:rPr>
                <w:rFonts w:ascii="Times New Roman" w:eastAsia="Times New Roman" w:hAnsi="Times New Roman" w:cs="Times New Roman"/>
                <w:spacing w:val="10"/>
                <w:sz w:val="24"/>
              </w:rPr>
              <w:t xml:space="preserve"> </w:t>
            </w:r>
            <w:r w:rsidRPr="00A33A40">
              <w:rPr>
                <w:rFonts w:ascii="Times New Roman" w:eastAsia="Times New Roman" w:hAnsi="Times New Roman" w:cs="Times New Roman"/>
                <w:sz w:val="24"/>
              </w:rPr>
              <w:t>буенча</w:t>
            </w:r>
            <w:r w:rsidRPr="00A33A40">
              <w:rPr>
                <w:rFonts w:ascii="Times New Roman" w:eastAsia="Times New Roman" w:hAnsi="Times New Roman" w:cs="Times New Roman"/>
                <w:spacing w:val="14"/>
                <w:sz w:val="24"/>
              </w:rPr>
              <w:t xml:space="preserve"> </w:t>
            </w:r>
            <w:r w:rsidRPr="00A33A40">
              <w:rPr>
                <w:rFonts w:ascii="Times New Roman" w:eastAsia="Times New Roman" w:hAnsi="Times New Roman" w:cs="Times New Roman"/>
                <w:sz w:val="24"/>
              </w:rPr>
              <w:t>методик</w:t>
            </w:r>
            <w:r w:rsidRPr="00A33A40">
              <w:rPr>
                <w:rFonts w:ascii="Times New Roman" w:eastAsia="Times New Roman" w:hAnsi="Times New Roman" w:cs="Times New Roman"/>
                <w:spacing w:val="13"/>
                <w:sz w:val="24"/>
              </w:rPr>
              <w:t xml:space="preserve"> </w:t>
            </w:r>
            <w:r w:rsidRPr="00A33A40">
              <w:rPr>
                <w:rFonts w:ascii="Times New Roman" w:eastAsia="Times New Roman" w:hAnsi="Times New Roman" w:cs="Times New Roman"/>
                <w:sz w:val="24"/>
              </w:rPr>
              <w:t>ярдәмлек»</w:t>
            </w:r>
            <w:r w:rsidRPr="00A33A40">
              <w:rPr>
                <w:rFonts w:ascii="Times New Roman" w:eastAsia="Times New Roman" w:hAnsi="Times New Roman" w:cs="Times New Roman"/>
                <w:spacing w:val="9"/>
                <w:sz w:val="24"/>
              </w:rPr>
              <w:t xml:space="preserve"> </w:t>
            </w:r>
            <w:r w:rsidRPr="00A33A40">
              <w:rPr>
                <w:rFonts w:ascii="Times New Roman" w:eastAsia="Times New Roman" w:hAnsi="Times New Roman" w:cs="Times New Roman"/>
                <w:sz w:val="24"/>
              </w:rPr>
              <w:t>–</w:t>
            </w:r>
          </w:p>
        </w:tc>
        <w:tc>
          <w:tcPr>
            <w:tcW w:w="2203" w:type="dxa"/>
          </w:tcPr>
          <w:p w:rsidR="002B755F" w:rsidRDefault="002B755F" w:rsidP="000870C9">
            <w:pPr>
              <w:widowControl w:val="0"/>
              <w:tabs>
                <w:tab w:val="left" w:pos="142"/>
              </w:tabs>
              <w:autoSpaceDE w:val="0"/>
              <w:autoSpaceDN w:val="0"/>
              <w:spacing w:line="360" w:lineRule="auto"/>
              <w:jc w:val="both"/>
              <w:rPr>
                <w:rFonts w:ascii="Times New Roman" w:eastAsia="Times New Roman" w:hAnsi="Times New Roman" w:cs="Times New Roman"/>
                <w:b/>
                <w:sz w:val="24"/>
                <w:szCs w:val="24"/>
              </w:rPr>
            </w:pPr>
            <w:r w:rsidRPr="00A33A40">
              <w:rPr>
                <w:rFonts w:ascii="Times New Roman" w:eastAsia="Times New Roman" w:hAnsi="Times New Roman" w:cs="Times New Roman"/>
                <w:sz w:val="24"/>
              </w:rPr>
              <w:t>Казан,</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2012</w:t>
            </w:r>
          </w:p>
        </w:tc>
      </w:tr>
      <w:tr w:rsidR="002B755F" w:rsidTr="002B755F">
        <w:tc>
          <w:tcPr>
            <w:tcW w:w="2376" w:type="dxa"/>
          </w:tcPr>
          <w:p w:rsidR="002B755F" w:rsidRPr="00A33A40" w:rsidRDefault="002B755F" w:rsidP="005A3A16">
            <w:pPr>
              <w:shd w:val="clear" w:color="auto" w:fill="FFFFFF" w:themeFill="background1"/>
              <w:spacing w:line="259" w:lineRule="exact"/>
              <w:ind w:right="-15"/>
              <w:rPr>
                <w:rFonts w:ascii="Times New Roman" w:eastAsia="Times New Roman" w:hAnsi="Times New Roman" w:cs="Times New Roman"/>
                <w:sz w:val="24"/>
              </w:rPr>
            </w:pPr>
            <w:r w:rsidRPr="00A33A40">
              <w:rPr>
                <w:rFonts w:ascii="Times New Roman" w:eastAsia="Times New Roman" w:hAnsi="Times New Roman" w:cs="Times New Roman"/>
                <w:sz w:val="24"/>
              </w:rPr>
              <w:t>З.М. Зарипова</w:t>
            </w:r>
          </w:p>
        </w:tc>
        <w:tc>
          <w:tcPr>
            <w:tcW w:w="5387" w:type="dxa"/>
          </w:tcPr>
          <w:p w:rsidR="002B755F" w:rsidRPr="00A33A40" w:rsidRDefault="002B755F" w:rsidP="002B755F">
            <w:pPr>
              <w:shd w:val="clear" w:color="auto" w:fill="FFFFFF" w:themeFill="background1"/>
              <w:tabs>
                <w:tab w:val="left" w:pos="2342"/>
                <w:tab w:val="left" w:pos="4359"/>
                <w:tab w:val="left" w:pos="6021"/>
              </w:tabs>
              <w:rPr>
                <w:rFonts w:ascii="Times New Roman" w:eastAsia="Times New Roman" w:hAnsi="Times New Roman" w:cs="Times New Roman"/>
                <w:sz w:val="24"/>
              </w:rPr>
            </w:pPr>
            <w:r w:rsidRPr="00A33A40">
              <w:rPr>
                <w:rFonts w:ascii="Times New Roman" w:eastAsia="Times New Roman" w:hAnsi="Times New Roman" w:cs="Times New Roman"/>
                <w:sz w:val="24"/>
              </w:rPr>
              <w:t>«</w:t>
            </w:r>
            <w:r>
              <w:rPr>
                <w:rFonts w:ascii="Times New Roman" w:eastAsia="Times New Roman" w:hAnsi="Times New Roman" w:cs="Times New Roman"/>
                <w:sz w:val="24"/>
              </w:rPr>
              <w:t>Непосредственно</w:t>
            </w:r>
            <w:r>
              <w:rPr>
                <w:rFonts w:ascii="Times New Roman" w:eastAsia="Times New Roman" w:hAnsi="Times New Roman" w:cs="Times New Roman"/>
                <w:sz w:val="24"/>
              </w:rPr>
              <w:tab/>
              <w:t xml:space="preserve">образовательная деятельность </w:t>
            </w:r>
            <w:r w:rsidRPr="00A33A40">
              <w:rPr>
                <w:rFonts w:ascii="Times New Roman" w:eastAsia="Times New Roman" w:hAnsi="Times New Roman" w:cs="Times New Roman"/>
                <w:sz w:val="24"/>
              </w:rPr>
              <w:t>в</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детском</w:t>
            </w:r>
            <w:r w:rsidRPr="00A33A40">
              <w:rPr>
                <w:rFonts w:ascii="Times New Roman" w:eastAsia="Times New Roman" w:hAnsi="Times New Roman" w:cs="Times New Roman"/>
                <w:spacing w:val="17"/>
                <w:sz w:val="24"/>
              </w:rPr>
              <w:t xml:space="preserve"> </w:t>
            </w:r>
            <w:r w:rsidRPr="00A33A40">
              <w:rPr>
                <w:rFonts w:ascii="Times New Roman" w:eastAsia="Times New Roman" w:hAnsi="Times New Roman" w:cs="Times New Roman"/>
                <w:sz w:val="24"/>
              </w:rPr>
              <w:t>саду:</w:t>
            </w:r>
            <w:r w:rsidRPr="00A33A40">
              <w:rPr>
                <w:rFonts w:ascii="Times New Roman" w:eastAsia="Times New Roman" w:hAnsi="Times New Roman" w:cs="Times New Roman"/>
                <w:spacing w:val="17"/>
                <w:sz w:val="24"/>
              </w:rPr>
              <w:t xml:space="preserve"> </w:t>
            </w:r>
            <w:r w:rsidRPr="00A33A40">
              <w:rPr>
                <w:rFonts w:ascii="Times New Roman" w:eastAsia="Times New Roman" w:hAnsi="Times New Roman" w:cs="Times New Roman"/>
                <w:sz w:val="24"/>
              </w:rPr>
              <w:t>методическое</w:t>
            </w:r>
            <w:r w:rsidRPr="00A33A40">
              <w:rPr>
                <w:rFonts w:ascii="Times New Roman" w:eastAsia="Times New Roman" w:hAnsi="Times New Roman" w:cs="Times New Roman"/>
                <w:spacing w:val="8"/>
                <w:sz w:val="24"/>
              </w:rPr>
              <w:t xml:space="preserve"> </w:t>
            </w:r>
            <w:r w:rsidRPr="00A33A40">
              <w:rPr>
                <w:rFonts w:ascii="Times New Roman" w:eastAsia="Times New Roman" w:hAnsi="Times New Roman" w:cs="Times New Roman"/>
                <w:sz w:val="24"/>
              </w:rPr>
              <w:t>пособие</w:t>
            </w:r>
            <w:r w:rsidRPr="00A33A40">
              <w:rPr>
                <w:rFonts w:ascii="Times New Roman" w:eastAsia="Times New Roman" w:hAnsi="Times New Roman" w:cs="Times New Roman"/>
                <w:spacing w:val="17"/>
                <w:sz w:val="24"/>
              </w:rPr>
              <w:t xml:space="preserve"> </w:t>
            </w:r>
            <w:r w:rsidRPr="00A33A40">
              <w:rPr>
                <w:rFonts w:ascii="Times New Roman" w:eastAsia="Times New Roman" w:hAnsi="Times New Roman" w:cs="Times New Roman"/>
                <w:sz w:val="24"/>
              </w:rPr>
              <w:t>для</w:t>
            </w:r>
            <w:r w:rsidRPr="00A33A40">
              <w:rPr>
                <w:rFonts w:ascii="Times New Roman" w:eastAsia="Times New Roman" w:hAnsi="Times New Roman" w:cs="Times New Roman"/>
                <w:spacing w:val="8"/>
                <w:sz w:val="24"/>
              </w:rPr>
              <w:t xml:space="preserve"> </w:t>
            </w:r>
            <w:r w:rsidRPr="00A33A40">
              <w:rPr>
                <w:rFonts w:ascii="Times New Roman" w:eastAsia="Times New Roman" w:hAnsi="Times New Roman" w:cs="Times New Roman"/>
                <w:sz w:val="24"/>
              </w:rPr>
              <w:t>воспитателей</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детских</w:t>
            </w:r>
            <w:r w:rsidRPr="00A33A40">
              <w:rPr>
                <w:rFonts w:ascii="Times New Roman" w:eastAsia="Times New Roman" w:hAnsi="Times New Roman" w:cs="Times New Roman"/>
                <w:spacing w:val="-8"/>
                <w:sz w:val="24"/>
              </w:rPr>
              <w:t xml:space="preserve"> </w:t>
            </w:r>
            <w:r w:rsidRPr="00A33A40">
              <w:rPr>
                <w:rFonts w:ascii="Times New Roman" w:eastAsia="Times New Roman" w:hAnsi="Times New Roman" w:cs="Times New Roman"/>
                <w:sz w:val="24"/>
              </w:rPr>
              <w:t>садов»</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w:t>
            </w:r>
            <w:r w:rsidRPr="00A33A40">
              <w:rPr>
                <w:rFonts w:ascii="Times New Roman" w:eastAsia="Times New Roman" w:hAnsi="Times New Roman" w:cs="Times New Roman"/>
                <w:spacing w:val="8"/>
                <w:sz w:val="24"/>
              </w:rPr>
              <w:t xml:space="preserve"> </w:t>
            </w:r>
          </w:p>
        </w:tc>
        <w:tc>
          <w:tcPr>
            <w:tcW w:w="2203" w:type="dxa"/>
          </w:tcPr>
          <w:p w:rsidR="002B755F" w:rsidRDefault="002B755F" w:rsidP="000870C9">
            <w:pPr>
              <w:widowControl w:val="0"/>
              <w:tabs>
                <w:tab w:val="left" w:pos="142"/>
              </w:tabs>
              <w:autoSpaceDE w:val="0"/>
              <w:autoSpaceDN w:val="0"/>
              <w:spacing w:line="360" w:lineRule="auto"/>
              <w:jc w:val="both"/>
              <w:rPr>
                <w:rFonts w:ascii="Times New Roman" w:eastAsia="Times New Roman" w:hAnsi="Times New Roman" w:cs="Times New Roman"/>
                <w:b/>
                <w:sz w:val="24"/>
                <w:szCs w:val="24"/>
              </w:rPr>
            </w:pPr>
            <w:r w:rsidRPr="00A33A40">
              <w:rPr>
                <w:rFonts w:ascii="Times New Roman" w:eastAsia="Times New Roman" w:hAnsi="Times New Roman" w:cs="Times New Roman"/>
                <w:sz w:val="24"/>
              </w:rPr>
              <w:t>Казань,</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2013</w:t>
            </w:r>
          </w:p>
        </w:tc>
      </w:tr>
      <w:tr w:rsidR="002B755F" w:rsidTr="002B755F">
        <w:tc>
          <w:tcPr>
            <w:tcW w:w="2376" w:type="dxa"/>
          </w:tcPr>
          <w:p w:rsidR="002B755F" w:rsidRPr="00A33A40" w:rsidRDefault="002B755F" w:rsidP="005A3A16">
            <w:pPr>
              <w:shd w:val="clear" w:color="auto" w:fill="FFFFFF" w:themeFill="background1"/>
              <w:spacing w:line="259" w:lineRule="exact"/>
              <w:ind w:right="-15"/>
              <w:rPr>
                <w:rFonts w:ascii="Times New Roman" w:eastAsia="Times New Roman" w:hAnsi="Times New Roman" w:cs="Times New Roman"/>
                <w:sz w:val="24"/>
              </w:rPr>
            </w:pPr>
            <w:r w:rsidRPr="00A33A40">
              <w:rPr>
                <w:rFonts w:ascii="Times New Roman" w:eastAsia="Times New Roman" w:hAnsi="Times New Roman" w:cs="Times New Roman"/>
                <w:sz w:val="24"/>
              </w:rPr>
              <w:t>Закирова</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К.В.</w:t>
            </w:r>
          </w:p>
        </w:tc>
        <w:tc>
          <w:tcPr>
            <w:tcW w:w="5387" w:type="dxa"/>
          </w:tcPr>
          <w:p w:rsidR="002B755F" w:rsidRPr="00A33A40" w:rsidRDefault="002B755F" w:rsidP="005A3A16">
            <w:pPr>
              <w:shd w:val="clear" w:color="auto" w:fill="FFFFFF" w:themeFill="background1"/>
              <w:tabs>
                <w:tab w:val="left" w:pos="1291"/>
                <w:tab w:val="left" w:pos="2722"/>
                <w:tab w:val="left" w:pos="4076"/>
                <w:tab w:val="left" w:pos="5291"/>
              </w:tabs>
              <w:rPr>
                <w:rFonts w:ascii="Times New Roman" w:eastAsia="Times New Roman" w:hAnsi="Times New Roman" w:cs="Times New Roman"/>
                <w:sz w:val="24"/>
              </w:rPr>
            </w:pPr>
            <w:r w:rsidRPr="00A33A40">
              <w:rPr>
                <w:rFonts w:ascii="Times New Roman" w:eastAsia="Times New Roman" w:hAnsi="Times New Roman" w:cs="Times New Roman"/>
                <w:sz w:val="24"/>
              </w:rPr>
              <w:t>«Балалар</w:t>
            </w:r>
            <w:r w:rsidRPr="00A33A40">
              <w:rPr>
                <w:rFonts w:ascii="Times New Roman" w:eastAsia="Times New Roman" w:hAnsi="Times New Roman" w:cs="Times New Roman"/>
                <w:sz w:val="24"/>
              </w:rPr>
              <w:tab/>
              <w:t>бакчасында</w:t>
            </w:r>
            <w:r w:rsidRPr="00A33A40">
              <w:rPr>
                <w:rFonts w:ascii="Times New Roman" w:eastAsia="Times New Roman" w:hAnsi="Times New Roman" w:cs="Times New Roman"/>
                <w:sz w:val="24"/>
              </w:rPr>
              <w:tab/>
              <w:t>әдәп-әхлак</w:t>
            </w:r>
            <w:r w:rsidRPr="00A33A40">
              <w:rPr>
                <w:rFonts w:ascii="Times New Roman" w:eastAsia="Times New Roman" w:hAnsi="Times New Roman" w:cs="Times New Roman"/>
                <w:sz w:val="24"/>
              </w:rPr>
              <w:tab/>
              <w:t>тәрбиясе:</w:t>
            </w:r>
            <w:r w:rsidRPr="00A33A40">
              <w:rPr>
                <w:rFonts w:ascii="Times New Roman" w:eastAsia="Times New Roman" w:hAnsi="Times New Roman" w:cs="Times New Roman"/>
                <w:sz w:val="24"/>
              </w:rPr>
              <w:tab/>
              <w:t>методик</w:t>
            </w:r>
          </w:p>
          <w:p w:rsidR="002B755F" w:rsidRPr="00A33A40" w:rsidRDefault="002B755F" w:rsidP="002B755F">
            <w:pPr>
              <w:shd w:val="clear" w:color="auto" w:fill="FFFFFF" w:themeFill="background1"/>
              <w:spacing w:before="132"/>
              <w:rPr>
                <w:rFonts w:ascii="Times New Roman" w:eastAsia="Times New Roman" w:hAnsi="Times New Roman" w:cs="Times New Roman"/>
                <w:sz w:val="24"/>
              </w:rPr>
            </w:pPr>
            <w:r w:rsidRPr="00A33A40">
              <w:rPr>
                <w:rFonts w:ascii="Times New Roman" w:eastAsia="Times New Roman" w:hAnsi="Times New Roman" w:cs="Times New Roman"/>
                <w:sz w:val="24"/>
              </w:rPr>
              <w:t>кулланма»</w:t>
            </w:r>
            <w:r w:rsidRPr="00A33A40">
              <w:rPr>
                <w:rFonts w:ascii="Times New Roman" w:eastAsia="Times New Roman" w:hAnsi="Times New Roman" w:cs="Times New Roman"/>
                <w:spacing w:val="-8"/>
                <w:sz w:val="24"/>
              </w:rPr>
              <w:t xml:space="preserve"> </w:t>
            </w:r>
            <w:r w:rsidRPr="00A33A40">
              <w:rPr>
                <w:rFonts w:ascii="Times New Roman" w:eastAsia="Times New Roman" w:hAnsi="Times New Roman" w:cs="Times New Roman"/>
                <w:sz w:val="24"/>
              </w:rPr>
              <w:t xml:space="preserve">– </w:t>
            </w:r>
          </w:p>
        </w:tc>
        <w:tc>
          <w:tcPr>
            <w:tcW w:w="2203" w:type="dxa"/>
          </w:tcPr>
          <w:p w:rsidR="002B755F" w:rsidRDefault="002B755F" w:rsidP="000870C9">
            <w:pPr>
              <w:widowControl w:val="0"/>
              <w:tabs>
                <w:tab w:val="left" w:pos="142"/>
              </w:tabs>
              <w:autoSpaceDE w:val="0"/>
              <w:autoSpaceDN w:val="0"/>
              <w:spacing w:line="360" w:lineRule="auto"/>
              <w:jc w:val="both"/>
              <w:rPr>
                <w:rFonts w:ascii="Times New Roman" w:eastAsia="Times New Roman" w:hAnsi="Times New Roman" w:cs="Times New Roman"/>
                <w:b/>
                <w:sz w:val="24"/>
                <w:szCs w:val="24"/>
              </w:rPr>
            </w:pPr>
            <w:r w:rsidRPr="00A33A40">
              <w:rPr>
                <w:rFonts w:ascii="Times New Roman" w:eastAsia="Times New Roman" w:hAnsi="Times New Roman" w:cs="Times New Roman"/>
                <w:sz w:val="24"/>
              </w:rPr>
              <w:t>Казан,</w:t>
            </w:r>
            <w:r w:rsidRPr="00A33A40">
              <w:rPr>
                <w:rFonts w:ascii="Times New Roman" w:eastAsia="Times New Roman" w:hAnsi="Times New Roman" w:cs="Times New Roman"/>
                <w:spacing w:val="9"/>
                <w:sz w:val="24"/>
              </w:rPr>
              <w:t xml:space="preserve"> </w:t>
            </w:r>
            <w:r w:rsidRPr="00A33A40">
              <w:rPr>
                <w:rFonts w:ascii="Times New Roman" w:eastAsia="Times New Roman" w:hAnsi="Times New Roman" w:cs="Times New Roman"/>
                <w:sz w:val="24"/>
              </w:rPr>
              <w:t>2013</w:t>
            </w:r>
          </w:p>
        </w:tc>
      </w:tr>
      <w:tr w:rsidR="002B755F" w:rsidTr="002B755F">
        <w:tc>
          <w:tcPr>
            <w:tcW w:w="2376" w:type="dxa"/>
          </w:tcPr>
          <w:p w:rsidR="002B755F" w:rsidRPr="00A33A40" w:rsidRDefault="002B755F" w:rsidP="005A3A16">
            <w:pPr>
              <w:shd w:val="clear" w:color="auto" w:fill="FFFFFF" w:themeFill="background1"/>
              <w:spacing w:line="260" w:lineRule="exact"/>
              <w:ind w:right="-15"/>
              <w:rPr>
                <w:rFonts w:ascii="Times New Roman" w:eastAsia="Times New Roman" w:hAnsi="Times New Roman" w:cs="Times New Roman"/>
                <w:sz w:val="24"/>
              </w:rPr>
            </w:pPr>
            <w:r w:rsidRPr="00A33A40">
              <w:rPr>
                <w:rFonts w:ascii="Times New Roman" w:eastAsia="Times New Roman" w:hAnsi="Times New Roman" w:cs="Times New Roman"/>
                <w:sz w:val="24"/>
              </w:rPr>
              <w:t>ЗакироваК.В.</w:t>
            </w:r>
          </w:p>
        </w:tc>
        <w:tc>
          <w:tcPr>
            <w:tcW w:w="5387" w:type="dxa"/>
          </w:tcPr>
          <w:p w:rsidR="002B755F" w:rsidRPr="00A33A40" w:rsidRDefault="002B755F" w:rsidP="00A04C60">
            <w:pPr>
              <w:shd w:val="clear" w:color="auto" w:fill="FFFFFF" w:themeFill="background1"/>
              <w:spacing w:line="260" w:lineRule="exact"/>
              <w:rPr>
                <w:rFonts w:ascii="Times New Roman" w:eastAsia="Times New Roman" w:hAnsi="Times New Roman" w:cs="Times New Roman"/>
                <w:sz w:val="24"/>
              </w:rPr>
            </w:pPr>
            <w:r w:rsidRPr="00A33A40">
              <w:rPr>
                <w:rFonts w:ascii="Times New Roman" w:eastAsia="Times New Roman" w:hAnsi="Times New Roman" w:cs="Times New Roman"/>
                <w:sz w:val="24"/>
              </w:rPr>
              <w:t>«Балачак</w:t>
            </w:r>
            <w:r w:rsidRPr="00A33A40">
              <w:rPr>
                <w:rFonts w:ascii="Times New Roman" w:eastAsia="Times New Roman" w:hAnsi="Times New Roman" w:cs="Times New Roman"/>
                <w:spacing w:val="17"/>
                <w:sz w:val="24"/>
              </w:rPr>
              <w:t xml:space="preserve"> </w:t>
            </w:r>
            <w:r w:rsidRPr="00A33A40">
              <w:rPr>
                <w:rFonts w:ascii="Times New Roman" w:eastAsia="Times New Roman" w:hAnsi="Times New Roman" w:cs="Times New Roman"/>
                <w:sz w:val="24"/>
              </w:rPr>
              <w:t>аланы:</w:t>
            </w:r>
            <w:r w:rsidRPr="00A33A40">
              <w:rPr>
                <w:rFonts w:ascii="Times New Roman" w:eastAsia="Times New Roman" w:hAnsi="Times New Roman" w:cs="Times New Roman"/>
                <w:spacing w:val="41"/>
                <w:sz w:val="24"/>
              </w:rPr>
              <w:t xml:space="preserve"> </w:t>
            </w:r>
            <w:r w:rsidRPr="00A33A40">
              <w:rPr>
                <w:rFonts w:ascii="Times New Roman" w:eastAsia="Times New Roman" w:hAnsi="Times New Roman" w:cs="Times New Roman"/>
                <w:sz w:val="24"/>
              </w:rPr>
              <w:t>балалар</w:t>
            </w:r>
            <w:r w:rsidRPr="00A33A40">
              <w:rPr>
                <w:rFonts w:ascii="Times New Roman" w:eastAsia="Times New Roman" w:hAnsi="Times New Roman" w:cs="Times New Roman"/>
                <w:spacing w:val="22"/>
                <w:sz w:val="24"/>
              </w:rPr>
              <w:t xml:space="preserve"> </w:t>
            </w:r>
            <w:r w:rsidRPr="00A33A40">
              <w:rPr>
                <w:rFonts w:ascii="Times New Roman" w:eastAsia="Times New Roman" w:hAnsi="Times New Roman" w:cs="Times New Roman"/>
                <w:sz w:val="24"/>
              </w:rPr>
              <w:t>бакчасы</w:t>
            </w:r>
            <w:r w:rsidRPr="00A33A40">
              <w:rPr>
                <w:rFonts w:ascii="Times New Roman" w:eastAsia="Times New Roman" w:hAnsi="Times New Roman" w:cs="Times New Roman"/>
                <w:spacing w:val="25"/>
                <w:sz w:val="24"/>
              </w:rPr>
              <w:t xml:space="preserve"> </w:t>
            </w:r>
            <w:r w:rsidRPr="00A33A40">
              <w:rPr>
                <w:rFonts w:ascii="Times New Roman" w:eastAsia="Times New Roman" w:hAnsi="Times New Roman" w:cs="Times New Roman"/>
                <w:sz w:val="24"/>
              </w:rPr>
              <w:t>тәрбиячеләре</w:t>
            </w:r>
            <w:r w:rsidRPr="00A33A40">
              <w:rPr>
                <w:rFonts w:ascii="Times New Roman" w:eastAsia="Times New Roman" w:hAnsi="Times New Roman" w:cs="Times New Roman"/>
                <w:spacing w:val="17"/>
                <w:sz w:val="24"/>
              </w:rPr>
              <w:t xml:space="preserve"> </w:t>
            </w:r>
            <w:r w:rsidRPr="00A33A40">
              <w:rPr>
                <w:rFonts w:ascii="Times New Roman" w:eastAsia="Times New Roman" w:hAnsi="Times New Roman" w:cs="Times New Roman"/>
                <w:sz w:val="24"/>
              </w:rPr>
              <w:t>һәм</w:t>
            </w:r>
            <w:r w:rsidRPr="00A33A40">
              <w:rPr>
                <w:rFonts w:ascii="Times New Roman" w:eastAsia="Times New Roman" w:hAnsi="Times New Roman" w:cs="Times New Roman"/>
                <w:spacing w:val="24"/>
                <w:sz w:val="24"/>
              </w:rPr>
              <w:t xml:space="preserve"> </w:t>
            </w:r>
            <w:r w:rsidRPr="00A33A40">
              <w:rPr>
                <w:rFonts w:ascii="Times New Roman" w:eastAsia="Times New Roman" w:hAnsi="Times New Roman" w:cs="Times New Roman"/>
                <w:sz w:val="24"/>
              </w:rPr>
              <w:t>әти-</w:t>
            </w:r>
            <w:r w:rsidR="00A04C60">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әниләр өчен</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хрестоматия»</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w:t>
            </w:r>
          </w:p>
        </w:tc>
        <w:tc>
          <w:tcPr>
            <w:tcW w:w="2203" w:type="dxa"/>
          </w:tcPr>
          <w:p w:rsidR="002B755F" w:rsidRDefault="00A04C60" w:rsidP="000870C9">
            <w:pPr>
              <w:widowControl w:val="0"/>
              <w:tabs>
                <w:tab w:val="left" w:pos="142"/>
              </w:tabs>
              <w:autoSpaceDE w:val="0"/>
              <w:autoSpaceDN w:val="0"/>
              <w:spacing w:line="360" w:lineRule="auto"/>
              <w:jc w:val="both"/>
              <w:rPr>
                <w:rFonts w:ascii="Times New Roman" w:eastAsia="Times New Roman" w:hAnsi="Times New Roman" w:cs="Times New Roman"/>
                <w:b/>
                <w:sz w:val="24"/>
                <w:szCs w:val="24"/>
              </w:rPr>
            </w:pPr>
            <w:r w:rsidRPr="00A33A40">
              <w:rPr>
                <w:rFonts w:ascii="Times New Roman" w:eastAsia="Times New Roman" w:hAnsi="Times New Roman" w:cs="Times New Roman"/>
                <w:sz w:val="24"/>
              </w:rPr>
              <w:t>Казан,</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2011</w:t>
            </w:r>
          </w:p>
        </w:tc>
      </w:tr>
      <w:tr w:rsidR="002B755F" w:rsidTr="002B755F">
        <w:tc>
          <w:tcPr>
            <w:tcW w:w="2376" w:type="dxa"/>
          </w:tcPr>
          <w:p w:rsidR="002B755F" w:rsidRPr="00A33A40" w:rsidRDefault="002B755F" w:rsidP="005A3A16">
            <w:pPr>
              <w:shd w:val="clear" w:color="auto" w:fill="FFFFFF" w:themeFill="background1"/>
              <w:spacing w:line="259" w:lineRule="exact"/>
              <w:ind w:right="-15"/>
              <w:rPr>
                <w:rFonts w:ascii="Times New Roman" w:eastAsia="Times New Roman" w:hAnsi="Times New Roman" w:cs="Times New Roman"/>
                <w:sz w:val="24"/>
              </w:rPr>
            </w:pPr>
            <w:r w:rsidRPr="00A33A40">
              <w:rPr>
                <w:rFonts w:ascii="Times New Roman" w:eastAsia="Times New Roman" w:hAnsi="Times New Roman" w:cs="Times New Roman"/>
                <w:sz w:val="24"/>
              </w:rPr>
              <w:t>Шаехова</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Р.К.</w:t>
            </w:r>
          </w:p>
        </w:tc>
        <w:tc>
          <w:tcPr>
            <w:tcW w:w="5387" w:type="dxa"/>
          </w:tcPr>
          <w:p w:rsidR="002B755F" w:rsidRPr="00A33A40" w:rsidRDefault="002B755F" w:rsidP="005A3A16">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«Раз-словечко,</w:t>
            </w:r>
            <w:r w:rsidRPr="00A33A40">
              <w:rPr>
                <w:rFonts w:ascii="Times New Roman" w:eastAsia="Times New Roman" w:hAnsi="Times New Roman" w:cs="Times New Roman"/>
                <w:spacing w:val="5"/>
                <w:sz w:val="24"/>
              </w:rPr>
              <w:t xml:space="preserve"> </w:t>
            </w:r>
            <w:r w:rsidRPr="00A33A40">
              <w:rPr>
                <w:rFonts w:ascii="Times New Roman" w:eastAsia="Times New Roman" w:hAnsi="Times New Roman" w:cs="Times New Roman"/>
                <w:sz w:val="24"/>
              </w:rPr>
              <w:t>два-словечко…:</w:t>
            </w:r>
            <w:r w:rsidRPr="00A33A40">
              <w:rPr>
                <w:rFonts w:ascii="Times New Roman" w:eastAsia="Times New Roman" w:hAnsi="Times New Roman" w:cs="Times New Roman"/>
                <w:spacing w:val="50"/>
                <w:sz w:val="24"/>
              </w:rPr>
              <w:t xml:space="preserve"> </w:t>
            </w:r>
            <w:r w:rsidRPr="00A33A40">
              <w:rPr>
                <w:rFonts w:ascii="Times New Roman" w:eastAsia="Times New Roman" w:hAnsi="Times New Roman" w:cs="Times New Roman"/>
                <w:sz w:val="24"/>
              </w:rPr>
              <w:t>занимательное</w:t>
            </w:r>
            <w:r w:rsidRPr="00A33A40">
              <w:rPr>
                <w:rFonts w:ascii="Times New Roman" w:eastAsia="Times New Roman" w:hAnsi="Times New Roman" w:cs="Times New Roman"/>
                <w:spacing w:val="53"/>
                <w:sz w:val="24"/>
              </w:rPr>
              <w:t xml:space="preserve"> </w:t>
            </w:r>
            <w:r w:rsidRPr="00A33A40">
              <w:rPr>
                <w:rFonts w:ascii="Times New Roman" w:eastAsia="Times New Roman" w:hAnsi="Times New Roman" w:cs="Times New Roman"/>
                <w:sz w:val="24"/>
              </w:rPr>
              <w:t>обучение</w:t>
            </w:r>
            <w:r w:rsidRPr="00C1511D">
              <w:rPr>
                <w:rFonts w:ascii="Times New Roman" w:eastAsia="Times New Roman" w:hAnsi="Times New Roman" w:cs="Times New Roman"/>
                <w:spacing w:val="-1"/>
                <w:sz w:val="24"/>
              </w:rPr>
              <w:t xml:space="preserve"> татарскому</w:t>
            </w:r>
            <w:r w:rsidRPr="00C1511D">
              <w:rPr>
                <w:rFonts w:ascii="Times New Roman" w:eastAsia="Times New Roman" w:hAnsi="Times New Roman" w:cs="Times New Roman"/>
                <w:spacing w:val="-16"/>
                <w:sz w:val="24"/>
              </w:rPr>
              <w:t xml:space="preserve"> </w:t>
            </w:r>
            <w:r w:rsidRPr="00C1511D">
              <w:rPr>
                <w:rFonts w:ascii="Times New Roman" w:eastAsia="Times New Roman" w:hAnsi="Times New Roman" w:cs="Times New Roman"/>
                <w:sz w:val="24"/>
              </w:rPr>
              <w:t>языку»</w:t>
            </w:r>
            <w:r w:rsidRPr="00C1511D">
              <w:rPr>
                <w:rFonts w:ascii="Times New Roman" w:eastAsia="Times New Roman" w:hAnsi="Times New Roman" w:cs="Times New Roman"/>
                <w:spacing w:val="-1"/>
                <w:sz w:val="24"/>
              </w:rPr>
              <w:t xml:space="preserve"> </w:t>
            </w:r>
            <w:r w:rsidRPr="00C1511D">
              <w:rPr>
                <w:rFonts w:ascii="Times New Roman" w:eastAsia="Times New Roman" w:hAnsi="Times New Roman" w:cs="Times New Roman"/>
                <w:sz w:val="24"/>
              </w:rPr>
              <w:t>-</w:t>
            </w:r>
            <w:r w:rsidRPr="00C1511D">
              <w:rPr>
                <w:rFonts w:ascii="Times New Roman" w:eastAsia="Times New Roman" w:hAnsi="Times New Roman" w:cs="Times New Roman"/>
                <w:spacing w:val="10"/>
                <w:sz w:val="24"/>
              </w:rPr>
              <w:t xml:space="preserve"> </w:t>
            </w:r>
            <w:r w:rsidRPr="00C1511D">
              <w:rPr>
                <w:rFonts w:ascii="Times New Roman" w:eastAsia="Times New Roman" w:hAnsi="Times New Roman" w:cs="Times New Roman"/>
                <w:sz w:val="24"/>
              </w:rPr>
              <w:t>Казан,</w:t>
            </w:r>
            <w:r w:rsidRPr="00C1511D">
              <w:rPr>
                <w:rFonts w:ascii="Times New Roman" w:eastAsia="Times New Roman" w:hAnsi="Times New Roman" w:cs="Times New Roman"/>
                <w:spacing w:val="6"/>
                <w:sz w:val="24"/>
              </w:rPr>
              <w:t xml:space="preserve"> </w:t>
            </w:r>
            <w:r w:rsidRPr="00C1511D">
              <w:rPr>
                <w:rFonts w:ascii="Times New Roman" w:eastAsia="Times New Roman" w:hAnsi="Times New Roman" w:cs="Times New Roman"/>
                <w:sz w:val="24"/>
              </w:rPr>
              <w:t>2011</w:t>
            </w:r>
          </w:p>
        </w:tc>
        <w:tc>
          <w:tcPr>
            <w:tcW w:w="2203" w:type="dxa"/>
          </w:tcPr>
          <w:p w:rsidR="002B755F" w:rsidRDefault="002B755F" w:rsidP="000870C9">
            <w:pPr>
              <w:widowControl w:val="0"/>
              <w:tabs>
                <w:tab w:val="left" w:pos="142"/>
              </w:tabs>
              <w:autoSpaceDE w:val="0"/>
              <w:autoSpaceDN w:val="0"/>
              <w:spacing w:line="360" w:lineRule="auto"/>
              <w:jc w:val="both"/>
              <w:rPr>
                <w:rFonts w:ascii="Times New Roman" w:eastAsia="Times New Roman" w:hAnsi="Times New Roman" w:cs="Times New Roman"/>
                <w:b/>
                <w:sz w:val="24"/>
                <w:szCs w:val="24"/>
              </w:rPr>
            </w:pPr>
          </w:p>
        </w:tc>
      </w:tr>
      <w:tr w:rsidR="002B755F" w:rsidTr="002B755F">
        <w:tc>
          <w:tcPr>
            <w:tcW w:w="2376" w:type="dxa"/>
          </w:tcPr>
          <w:p w:rsidR="002B755F" w:rsidRPr="00A33A40" w:rsidRDefault="002B755F" w:rsidP="005A3A16">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Ибрагимова</w:t>
            </w:r>
            <w:r w:rsidRPr="00A33A40">
              <w:rPr>
                <w:rFonts w:ascii="Times New Roman" w:eastAsia="Times New Roman" w:hAnsi="Times New Roman" w:cs="Times New Roman"/>
                <w:spacing w:val="-5"/>
                <w:sz w:val="24"/>
              </w:rPr>
              <w:t xml:space="preserve"> </w:t>
            </w:r>
            <w:r w:rsidRPr="00A33A40">
              <w:rPr>
                <w:rFonts w:ascii="Times New Roman" w:eastAsia="Times New Roman" w:hAnsi="Times New Roman" w:cs="Times New Roman"/>
                <w:sz w:val="24"/>
              </w:rPr>
              <w:t>З.Г.</w:t>
            </w:r>
          </w:p>
        </w:tc>
        <w:tc>
          <w:tcPr>
            <w:tcW w:w="5387" w:type="dxa"/>
          </w:tcPr>
          <w:p w:rsidR="002B755F" w:rsidRPr="00A33A40" w:rsidRDefault="002B755F" w:rsidP="00A04C60">
            <w:pPr>
              <w:shd w:val="clear" w:color="auto" w:fill="FFFFFF" w:themeFill="background1"/>
              <w:tabs>
                <w:tab w:val="left" w:pos="1248"/>
                <w:tab w:val="left" w:pos="2357"/>
                <w:tab w:val="left" w:pos="4023"/>
                <w:tab w:val="left" w:pos="5103"/>
                <w:tab w:val="left" w:pos="5459"/>
              </w:tabs>
              <w:rPr>
                <w:rFonts w:ascii="Times New Roman" w:eastAsia="Times New Roman" w:hAnsi="Times New Roman" w:cs="Times New Roman"/>
                <w:sz w:val="24"/>
              </w:rPr>
            </w:pPr>
            <w:r w:rsidRPr="00A33A40">
              <w:rPr>
                <w:rFonts w:ascii="Times New Roman" w:eastAsia="Times New Roman" w:hAnsi="Times New Roman" w:cs="Times New Roman"/>
                <w:sz w:val="24"/>
              </w:rPr>
              <w:t>«Танцуй</w:t>
            </w:r>
            <w:r w:rsidRPr="00A33A40">
              <w:rPr>
                <w:rFonts w:ascii="Times New Roman" w:eastAsia="Times New Roman" w:hAnsi="Times New Roman" w:cs="Times New Roman"/>
                <w:sz w:val="24"/>
              </w:rPr>
              <w:tab/>
              <w:t>веселей:</w:t>
            </w:r>
            <w:r w:rsidRPr="00A33A40">
              <w:rPr>
                <w:rFonts w:ascii="Times New Roman" w:eastAsia="Times New Roman" w:hAnsi="Times New Roman" w:cs="Times New Roman"/>
                <w:sz w:val="24"/>
              </w:rPr>
              <w:tab/>
            </w:r>
            <w:r w:rsidR="00A04C60">
              <w:rPr>
                <w:rFonts w:ascii="Times New Roman" w:eastAsia="Times New Roman" w:hAnsi="Times New Roman" w:cs="Times New Roman"/>
                <w:sz w:val="24"/>
              </w:rPr>
              <w:t>методическое</w:t>
            </w:r>
            <w:r w:rsidR="00A04C60">
              <w:rPr>
                <w:rFonts w:ascii="Times New Roman" w:eastAsia="Times New Roman" w:hAnsi="Times New Roman" w:cs="Times New Roman"/>
                <w:sz w:val="24"/>
              </w:rPr>
              <w:tab/>
              <w:t xml:space="preserve">пособие с </w:t>
            </w:r>
            <w:r w:rsidRPr="00A33A40">
              <w:rPr>
                <w:rFonts w:ascii="Times New Roman" w:eastAsia="Times New Roman" w:hAnsi="Times New Roman" w:cs="Times New Roman"/>
                <w:sz w:val="24"/>
              </w:rPr>
              <w:t>аудио-</w:t>
            </w:r>
            <w:r w:rsidR="00A04C60">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приложением</w:t>
            </w:r>
            <w:r w:rsidRPr="00A33A40">
              <w:rPr>
                <w:rFonts w:ascii="Times New Roman" w:eastAsia="Times New Roman" w:hAnsi="Times New Roman" w:cs="Times New Roman"/>
                <w:spacing w:val="38"/>
                <w:sz w:val="24"/>
              </w:rPr>
              <w:t xml:space="preserve"> </w:t>
            </w:r>
            <w:r w:rsidRPr="00A33A40">
              <w:rPr>
                <w:rFonts w:ascii="Times New Roman" w:eastAsia="Times New Roman" w:hAnsi="Times New Roman" w:cs="Times New Roman"/>
                <w:sz w:val="24"/>
              </w:rPr>
              <w:t>по</w:t>
            </w:r>
            <w:r w:rsidRPr="00A33A40">
              <w:rPr>
                <w:rFonts w:ascii="Times New Roman" w:eastAsia="Times New Roman" w:hAnsi="Times New Roman" w:cs="Times New Roman"/>
                <w:spacing w:val="35"/>
                <w:sz w:val="24"/>
              </w:rPr>
              <w:t xml:space="preserve"> </w:t>
            </w:r>
            <w:r w:rsidRPr="00A33A40">
              <w:rPr>
                <w:rFonts w:ascii="Times New Roman" w:eastAsia="Times New Roman" w:hAnsi="Times New Roman" w:cs="Times New Roman"/>
                <w:sz w:val="24"/>
              </w:rPr>
              <w:t>обучению</w:t>
            </w:r>
            <w:r w:rsidRPr="00A33A40">
              <w:rPr>
                <w:rFonts w:ascii="Times New Roman" w:eastAsia="Times New Roman" w:hAnsi="Times New Roman" w:cs="Times New Roman"/>
                <w:spacing w:val="39"/>
                <w:sz w:val="24"/>
              </w:rPr>
              <w:t xml:space="preserve"> </w:t>
            </w:r>
            <w:r w:rsidRPr="00A33A40">
              <w:rPr>
                <w:rFonts w:ascii="Times New Roman" w:eastAsia="Times New Roman" w:hAnsi="Times New Roman" w:cs="Times New Roman"/>
                <w:sz w:val="24"/>
              </w:rPr>
              <w:t>детей</w:t>
            </w:r>
            <w:r w:rsidRPr="00A33A40">
              <w:rPr>
                <w:rFonts w:ascii="Times New Roman" w:eastAsia="Times New Roman" w:hAnsi="Times New Roman" w:cs="Times New Roman"/>
                <w:spacing w:val="45"/>
                <w:sz w:val="24"/>
              </w:rPr>
              <w:t xml:space="preserve"> </w:t>
            </w:r>
            <w:r w:rsidRPr="00A33A40">
              <w:rPr>
                <w:rFonts w:ascii="Times New Roman" w:eastAsia="Times New Roman" w:hAnsi="Times New Roman" w:cs="Times New Roman"/>
                <w:sz w:val="24"/>
              </w:rPr>
              <w:t>дошкольного</w:t>
            </w:r>
            <w:r w:rsidRPr="00A33A40">
              <w:rPr>
                <w:rFonts w:ascii="Times New Roman" w:eastAsia="Times New Roman" w:hAnsi="Times New Roman" w:cs="Times New Roman"/>
                <w:spacing w:val="41"/>
                <w:sz w:val="24"/>
              </w:rPr>
              <w:t xml:space="preserve"> </w:t>
            </w:r>
            <w:r w:rsidRPr="00A33A40">
              <w:rPr>
                <w:rFonts w:ascii="Times New Roman" w:eastAsia="Times New Roman" w:hAnsi="Times New Roman" w:cs="Times New Roman"/>
                <w:sz w:val="24"/>
              </w:rPr>
              <w:t>возраста</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татарским</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танцевальным</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движениям»</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w:t>
            </w:r>
            <w:r w:rsidRPr="00A33A40">
              <w:rPr>
                <w:rFonts w:ascii="Times New Roman" w:eastAsia="Times New Roman" w:hAnsi="Times New Roman" w:cs="Times New Roman"/>
                <w:spacing w:val="-2"/>
                <w:sz w:val="24"/>
              </w:rPr>
              <w:t xml:space="preserve"> </w:t>
            </w:r>
          </w:p>
        </w:tc>
        <w:tc>
          <w:tcPr>
            <w:tcW w:w="2203" w:type="dxa"/>
          </w:tcPr>
          <w:p w:rsidR="002B755F" w:rsidRDefault="00A04C60" w:rsidP="000870C9">
            <w:pPr>
              <w:widowControl w:val="0"/>
              <w:tabs>
                <w:tab w:val="left" w:pos="142"/>
              </w:tabs>
              <w:autoSpaceDE w:val="0"/>
              <w:autoSpaceDN w:val="0"/>
              <w:spacing w:line="360" w:lineRule="auto"/>
              <w:jc w:val="both"/>
              <w:rPr>
                <w:rFonts w:ascii="Times New Roman" w:eastAsia="Times New Roman" w:hAnsi="Times New Roman" w:cs="Times New Roman"/>
                <w:b/>
                <w:sz w:val="24"/>
                <w:szCs w:val="24"/>
              </w:rPr>
            </w:pPr>
            <w:r w:rsidRPr="00A33A40">
              <w:rPr>
                <w:rFonts w:ascii="Times New Roman" w:eastAsia="Times New Roman" w:hAnsi="Times New Roman" w:cs="Times New Roman"/>
                <w:sz w:val="24"/>
              </w:rPr>
              <w:t>Казань, 2012</w:t>
            </w:r>
          </w:p>
        </w:tc>
      </w:tr>
      <w:tr w:rsidR="002B755F" w:rsidTr="002B755F">
        <w:tc>
          <w:tcPr>
            <w:tcW w:w="2376" w:type="dxa"/>
          </w:tcPr>
          <w:p w:rsidR="002B755F" w:rsidRPr="00A33A40" w:rsidRDefault="002B755F" w:rsidP="005A3A16">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Закирова</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К.В.</w:t>
            </w:r>
          </w:p>
        </w:tc>
        <w:tc>
          <w:tcPr>
            <w:tcW w:w="5387" w:type="dxa"/>
          </w:tcPr>
          <w:p w:rsidR="002B755F" w:rsidRPr="00A33A40" w:rsidRDefault="002B755F" w:rsidP="00A04C60">
            <w:pPr>
              <w:shd w:val="clear" w:color="auto" w:fill="FFFFFF" w:themeFill="background1"/>
              <w:tabs>
                <w:tab w:val="left" w:pos="729"/>
                <w:tab w:val="left" w:pos="1665"/>
                <w:tab w:val="left" w:pos="2702"/>
                <w:tab w:val="left" w:pos="4196"/>
                <w:tab w:val="left" w:pos="4763"/>
              </w:tabs>
              <w:rPr>
                <w:rFonts w:ascii="Times New Roman" w:eastAsia="Times New Roman" w:hAnsi="Times New Roman" w:cs="Times New Roman"/>
                <w:sz w:val="24"/>
              </w:rPr>
            </w:pPr>
            <w:r w:rsidRPr="00A33A40">
              <w:rPr>
                <w:rFonts w:ascii="Times New Roman" w:eastAsia="Times New Roman" w:hAnsi="Times New Roman" w:cs="Times New Roman"/>
                <w:sz w:val="24"/>
              </w:rPr>
              <w:t>«На</w:t>
            </w:r>
            <w:r w:rsidRPr="00A33A40">
              <w:rPr>
                <w:rFonts w:ascii="Times New Roman" w:eastAsia="Times New Roman" w:hAnsi="Times New Roman" w:cs="Times New Roman"/>
                <w:sz w:val="24"/>
              </w:rPr>
              <w:tab/>
            </w:r>
            <w:r w:rsidR="00A04C60">
              <w:rPr>
                <w:rFonts w:ascii="Times New Roman" w:eastAsia="Times New Roman" w:hAnsi="Times New Roman" w:cs="Times New Roman"/>
                <w:sz w:val="24"/>
              </w:rPr>
              <w:t>поляне</w:t>
            </w:r>
            <w:r w:rsidR="00A04C60">
              <w:rPr>
                <w:rFonts w:ascii="Times New Roman" w:eastAsia="Times New Roman" w:hAnsi="Times New Roman" w:cs="Times New Roman"/>
                <w:sz w:val="24"/>
              </w:rPr>
              <w:tab/>
              <w:t>детства:</w:t>
            </w:r>
            <w:r w:rsidR="00A04C60">
              <w:rPr>
                <w:rFonts w:ascii="Times New Roman" w:eastAsia="Times New Roman" w:hAnsi="Times New Roman" w:cs="Times New Roman"/>
                <w:sz w:val="24"/>
              </w:rPr>
              <w:tab/>
              <w:t>хрестоматия</w:t>
            </w:r>
            <w:r w:rsidR="00A04C60">
              <w:rPr>
                <w:rFonts w:ascii="Times New Roman" w:eastAsia="Times New Roman" w:hAnsi="Times New Roman" w:cs="Times New Roman"/>
                <w:sz w:val="24"/>
              </w:rPr>
              <w:tab/>
              <w:t xml:space="preserve">для </w:t>
            </w:r>
            <w:r w:rsidRPr="00A33A40">
              <w:rPr>
                <w:rFonts w:ascii="Times New Roman" w:eastAsia="Times New Roman" w:hAnsi="Times New Roman" w:cs="Times New Roman"/>
                <w:sz w:val="24"/>
              </w:rPr>
              <w:t>воспитателей</w:t>
            </w:r>
            <w:r w:rsidR="00A04C60">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дошкольных образовательных учреждений и родителей» -</w:t>
            </w:r>
            <w:r w:rsidRPr="00A33A40">
              <w:rPr>
                <w:rFonts w:ascii="Times New Roman" w:eastAsia="Times New Roman" w:hAnsi="Times New Roman" w:cs="Times New Roman"/>
                <w:spacing w:val="-57"/>
                <w:sz w:val="24"/>
              </w:rPr>
              <w:t xml:space="preserve"> </w:t>
            </w:r>
          </w:p>
        </w:tc>
        <w:tc>
          <w:tcPr>
            <w:tcW w:w="2203" w:type="dxa"/>
          </w:tcPr>
          <w:p w:rsidR="002B755F" w:rsidRDefault="00A04C60" w:rsidP="000870C9">
            <w:pPr>
              <w:widowControl w:val="0"/>
              <w:tabs>
                <w:tab w:val="left" w:pos="142"/>
              </w:tabs>
              <w:autoSpaceDE w:val="0"/>
              <w:autoSpaceDN w:val="0"/>
              <w:spacing w:line="360" w:lineRule="auto"/>
              <w:jc w:val="both"/>
              <w:rPr>
                <w:rFonts w:ascii="Times New Roman" w:eastAsia="Times New Roman" w:hAnsi="Times New Roman" w:cs="Times New Roman"/>
                <w:b/>
                <w:sz w:val="24"/>
                <w:szCs w:val="24"/>
              </w:rPr>
            </w:pPr>
            <w:r w:rsidRPr="00A33A40">
              <w:rPr>
                <w:rFonts w:ascii="Times New Roman" w:eastAsia="Times New Roman" w:hAnsi="Times New Roman" w:cs="Times New Roman"/>
                <w:sz w:val="24"/>
              </w:rPr>
              <w:t>Казань,</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2011</w:t>
            </w:r>
          </w:p>
        </w:tc>
      </w:tr>
      <w:tr w:rsidR="002B755F" w:rsidTr="002B755F">
        <w:tc>
          <w:tcPr>
            <w:tcW w:w="2376" w:type="dxa"/>
          </w:tcPr>
          <w:p w:rsidR="002B755F" w:rsidRPr="00A33A40" w:rsidRDefault="002B755F" w:rsidP="005A3A16">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Л.В.</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Лопатина</w:t>
            </w:r>
          </w:p>
        </w:tc>
        <w:tc>
          <w:tcPr>
            <w:tcW w:w="5387" w:type="dxa"/>
          </w:tcPr>
          <w:p w:rsidR="002B755F" w:rsidRPr="00A33A40" w:rsidRDefault="002B755F" w:rsidP="00A04C60">
            <w:pPr>
              <w:shd w:val="clear" w:color="auto" w:fill="FFFFFF" w:themeFill="background1"/>
              <w:tabs>
                <w:tab w:val="left" w:pos="1646"/>
                <w:tab w:val="left" w:pos="2957"/>
                <w:tab w:val="left" w:pos="5027"/>
              </w:tabs>
              <w:rPr>
                <w:rFonts w:ascii="Times New Roman" w:eastAsia="Times New Roman" w:hAnsi="Times New Roman" w:cs="Times New Roman"/>
                <w:sz w:val="24"/>
              </w:rPr>
            </w:pPr>
            <w:r w:rsidRPr="00A33A40">
              <w:rPr>
                <w:rFonts w:ascii="Times New Roman" w:eastAsia="Times New Roman" w:hAnsi="Times New Roman" w:cs="Times New Roman"/>
                <w:sz w:val="24"/>
              </w:rPr>
              <w:t>При</w:t>
            </w:r>
            <w:r w:rsidR="00A04C60">
              <w:rPr>
                <w:rFonts w:ascii="Times New Roman" w:eastAsia="Times New Roman" w:hAnsi="Times New Roman" w:cs="Times New Roman"/>
                <w:sz w:val="24"/>
              </w:rPr>
              <w:t>мерная</w:t>
            </w:r>
            <w:r w:rsidR="00A04C60">
              <w:rPr>
                <w:rFonts w:ascii="Times New Roman" w:eastAsia="Times New Roman" w:hAnsi="Times New Roman" w:cs="Times New Roman"/>
                <w:sz w:val="24"/>
              </w:rPr>
              <w:tab/>
              <w:t>основная</w:t>
            </w:r>
            <w:r w:rsidR="00A04C60">
              <w:rPr>
                <w:rFonts w:ascii="Times New Roman" w:eastAsia="Times New Roman" w:hAnsi="Times New Roman" w:cs="Times New Roman"/>
                <w:sz w:val="24"/>
              </w:rPr>
              <w:tab/>
              <w:t xml:space="preserve">образовательная </w:t>
            </w:r>
            <w:r w:rsidRPr="00A33A40">
              <w:rPr>
                <w:rFonts w:ascii="Times New Roman" w:eastAsia="Times New Roman" w:hAnsi="Times New Roman" w:cs="Times New Roman"/>
                <w:sz w:val="24"/>
              </w:rPr>
              <w:t>программа</w:t>
            </w:r>
            <w:r w:rsidR="00A04C60">
              <w:rPr>
                <w:rFonts w:ascii="Times New Roman" w:eastAsia="Times New Roman" w:hAnsi="Times New Roman" w:cs="Times New Roman"/>
                <w:sz w:val="24"/>
              </w:rPr>
              <w:t xml:space="preserve"> </w:t>
            </w:r>
            <w:r w:rsidRPr="00A33A40">
              <w:rPr>
                <w:rFonts w:ascii="Times New Roman" w:eastAsia="Times New Roman" w:hAnsi="Times New Roman" w:cs="Times New Roman"/>
                <w:spacing w:val="-1"/>
                <w:sz w:val="24"/>
              </w:rPr>
              <w:t>дошкольного</w:t>
            </w:r>
            <w:r w:rsidRPr="00A33A40">
              <w:rPr>
                <w:rFonts w:ascii="Times New Roman" w:eastAsia="Times New Roman" w:hAnsi="Times New Roman" w:cs="Times New Roman"/>
                <w:spacing w:val="-8"/>
                <w:sz w:val="24"/>
              </w:rPr>
              <w:t xml:space="preserve"> </w:t>
            </w:r>
            <w:r w:rsidRPr="00A33A40">
              <w:rPr>
                <w:rFonts w:ascii="Times New Roman" w:eastAsia="Times New Roman" w:hAnsi="Times New Roman" w:cs="Times New Roman"/>
                <w:sz w:val="24"/>
              </w:rPr>
              <w:t>образования</w:t>
            </w:r>
            <w:r w:rsidRPr="00A33A40">
              <w:rPr>
                <w:rFonts w:ascii="Times New Roman" w:eastAsia="Times New Roman" w:hAnsi="Times New Roman" w:cs="Times New Roman"/>
                <w:spacing w:val="-7"/>
                <w:sz w:val="24"/>
              </w:rPr>
              <w:t xml:space="preserve"> </w:t>
            </w:r>
            <w:r w:rsidRPr="00A33A40">
              <w:rPr>
                <w:rFonts w:ascii="Times New Roman" w:eastAsia="Times New Roman" w:hAnsi="Times New Roman" w:cs="Times New Roman"/>
                <w:sz w:val="24"/>
              </w:rPr>
              <w:t>для</w:t>
            </w:r>
            <w:r w:rsidRPr="00A33A40">
              <w:rPr>
                <w:rFonts w:ascii="Times New Roman" w:eastAsia="Times New Roman" w:hAnsi="Times New Roman" w:cs="Times New Roman"/>
                <w:spacing w:val="-8"/>
                <w:sz w:val="24"/>
              </w:rPr>
              <w:t xml:space="preserve"> </w:t>
            </w:r>
            <w:r w:rsidRPr="00A33A40">
              <w:rPr>
                <w:rFonts w:ascii="Times New Roman" w:eastAsia="Times New Roman" w:hAnsi="Times New Roman" w:cs="Times New Roman"/>
                <w:sz w:val="24"/>
              </w:rPr>
              <w:t>детей</w:t>
            </w:r>
            <w:r w:rsidRPr="00A33A40">
              <w:rPr>
                <w:rFonts w:ascii="Times New Roman" w:eastAsia="Times New Roman" w:hAnsi="Times New Roman" w:cs="Times New Roman"/>
                <w:spacing w:val="-7"/>
                <w:sz w:val="24"/>
              </w:rPr>
              <w:t xml:space="preserve"> </w:t>
            </w:r>
            <w:r w:rsidRPr="00A33A40">
              <w:rPr>
                <w:rFonts w:ascii="Times New Roman" w:eastAsia="Times New Roman" w:hAnsi="Times New Roman" w:cs="Times New Roman"/>
                <w:sz w:val="24"/>
              </w:rPr>
              <w:t>с</w:t>
            </w:r>
            <w:r w:rsidRPr="00A33A40">
              <w:rPr>
                <w:rFonts w:ascii="Times New Roman" w:eastAsia="Times New Roman" w:hAnsi="Times New Roman" w:cs="Times New Roman"/>
                <w:spacing w:val="-14"/>
                <w:sz w:val="24"/>
              </w:rPr>
              <w:t xml:space="preserve"> </w:t>
            </w:r>
            <w:r w:rsidRPr="00A33A40">
              <w:rPr>
                <w:rFonts w:ascii="Times New Roman" w:eastAsia="Times New Roman" w:hAnsi="Times New Roman" w:cs="Times New Roman"/>
                <w:sz w:val="24"/>
              </w:rPr>
              <w:t>ТНР</w:t>
            </w:r>
            <w:r w:rsidRPr="00A33A40">
              <w:rPr>
                <w:rFonts w:ascii="Times New Roman" w:eastAsia="Times New Roman" w:hAnsi="Times New Roman" w:cs="Times New Roman"/>
                <w:spacing w:val="-13"/>
                <w:sz w:val="24"/>
              </w:rPr>
              <w:t xml:space="preserve"> </w:t>
            </w:r>
          </w:p>
        </w:tc>
        <w:tc>
          <w:tcPr>
            <w:tcW w:w="2203" w:type="dxa"/>
          </w:tcPr>
          <w:p w:rsidR="002B755F" w:rsidRDefault="00A04C60" w:rsidP="000870C9">
            <w:pPr>
              <w:widowControl w:val="0"/>
              <w:tabs>
                <w:tab w:val="left" w:pos="142"/>
              </w:tabs>
              <w:autoSpaceDE w:val="0"/>
              <w:autoSpaceDN w:val="0"/>
              <w:spacing w:line="360" w:lineRule="auto"/>
              <w:jc w:val="both"/>
              <w:rPr>
                <w:rFonts w:ascii="Times New Roman" w:eastAsia="Times New Roman" w:hAnsi="Times New Roman" w:cs="Times New Roman"/>
                <w:b/>
                <w:sz w:val="24"/>
                <w:szCs w:val="24"/>
              </w:rPr>
            </w:pPr>
            <w:r w:rsidRPr="00A33A40">
              <w:rPr>
                <w:rFonts w:ascii="Times New Roman" w:eastAsia="Times New Roman" w:hAnsi="Times New Roman" w:cs="Times New Roman"/>
                <w:sz w:val="24"/>
              </w:rPr>
              <w:t>-</w:t>
            </w:r>
            <w:r w:rsidRPr="00A33A40">
              <w:rPr>
                <w:rFonts w:ascii="Times New Roman" w:eastAsia="Times New Roman" w:hAnsi="Times New Roman" w:cs="Times New Roman"/>
                <w:spacing w:val="-12"/>
                <w:sz w:val="24"/>
              </w:rPr>
              <w:t xml:space="preserve"> </w:t>
            </w:r>
            <w:r w:rsidRPr="00A33A40">
              <w:rPr>
                <w:rFonts w:ascii="Times New Roman" w:eastAsia="Times New Roman" w:hAnsi="Times New Roman" w:cs="Times New Roman"/>
                <w:sz w:val="24"/>
              </w:rPr>
              <w:t>СПб.,</w:t>
            </w:r>
            <w:r w:rsidRPr="00A33A40">
              <w:rPr>
                <w:rFonts w:ascii="Times New Roman" w:eastAsia="Times New Roman" w:hAnsi="Times New Roman" w:cs="Times New Roman"/>
                <w:spacing w:val="-6"/>
                <w:sz w:val="24"/>
              </w:rPr>
              <w:t xml:space="preserve"> </w:t>
            </w:r>
            <w:r w:rsidRPr="00A33A40">
              <w:rPr>
                <w:rFonts w:ascii="Times New Roman" w:eastAsia="Times New Roman" w:hAnsi="Times New Roman" w:cs="Times New Roman"/>
                <w:sz w:val="24"/>
              </w:rPr>
              <w:t>2014.</w:t>
            </w:r>
            <w:r w:rsidRPr="00A33A40">
              <w:rPr>
                <w:rFonts w:ascii="Times New Roman" w:eastAsia="Times New Roman" w:hAnsi="Times New Roman" w:cs="Times New Roman"/>
                <w:spacing w:val="-6"/>
                <w:sz w:val="24"/>
              </w:rPr>
              <w:t xml:space="preserve"> </w:t>
            </w:r>
            <w:r w:rsidRPr="00A33A40">
              <w:rPr>
                <w:rFonts w:ascii="Times New Roman" w:eastAsia="Times New Roman" w:hAnsi="Times New Roman" w:cs="Times New Roman"/>
                <w:sz w:val="24"/>
              </w:rPr>
              <w:t>—386</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с.</w:t>
            </w:r>
          </w:p>
        </w:tc>
      </w:tr>
    </w:tbl>
    <w:p w:rsidR="00305679" w:rsidRPr="00305679" w:rsidRDefault="00305679" w:rsidP="00305679">
      <w:pPr>
        <w:widowControl w:val="0"/>
        <w:tabs>
          <w:tab w:val="left" w:pos="142"/>
        </w:tabs>
        <w:autoSpaceDE w:val="0"/>
        <w:autoSpaceDN w:val="0"/>
        <w:spacing w:after="0" w:line="360" w:lineRule="auto"/>
        <w:jc w:val="both"/>
        <w:rPr>
          <w:rFonts w:ascii="Times New Roman" w:eastAsia="Times New Roman" w:hAnsi="Times New Roman" w:cs="Times New Roman"/>
          <w:b/>
          <w:sz w:val="24"/>
          <w:szCs w:val="24"/>
        </w:rPr>
      </w:pPr>
    </w:p>
    <w:p w:rsidR="00BC5F43" w:rsidRPr="00EB08BF" w:rsidRDefault="00BC5F43" w:rsidP="00305679">
      <w:pPr>
        <w:widowControl w:val="0"/>
        <w:tabs>
          <w:tab w:val="left" w:pos="142"/>
          <w:tab w:val="left" w:pos="1829"/>
        </w:tabs>
        <w:autoSpaceDE w:val="0"/>
        <w:autoSpaceDN w:val="0"/>
        <w:spacing w:after="0" w:line="360" w:lineRule="auto"/>
        <w:ind w:firstLine="567"/>
        <w:jc w:val="both"/>
        <w:rPr>
          <w:rFonts w:ascii="Times New Roman" w:eastAsia="Times New Roman" w:hAnsi="Times New Roman" w:cs="Times New Roman"/>
          <w:b/>
          <w:sz w:val="24"/>
          <w:szCs w:val="24"/>
        </w:rPr>
      </w:pPr>
      <w:r w:rsidRPr="00EB08BF">
        <w:rPr>
          <w:rFonts w:ascii="Times New Roman" w:eastAsia="Times New Roman" w:hAnsi="Times New Roman" w:cs="Times New Roman"/>
          <w:b/>
          <w:sz w:val="24"/>
          <w:szCs w:val="24"/>
        </w:rPr>
        <w:t>2.1.4.</w:t>
      </w:r>
      <w:r w:rsidRPr="00EB08BF">
        <w:rPr>
          <w:rFonts w:ascii="Times New Roman" w:eastAsia="Times New Roman" w:hAnsi="Times New Roman" w:cs="Times New Roman"/>
          <w:b/>
          <w:sz w:val="24"/>
          <w:szCs w:val="24"/>
        </w:rPr>
        <w:tab/>
        <w:t>Художественно-эстетическое развитие</w:t>
      </w:r>
    </w:p>
    <w:p w:rsidR="00BC5F43" w:rsidRPr="00EB08BF" w:rsidRDefault="00F01E68"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r w:rsidRPr="00EB08BF">
        <w:rPr>
          <w:rFonts w:ascii="Times New Roman" w:eastAsia="Times New Roman" w:hAnsi="Times New Roman" w:cs="Times New Roman"/>
          <w:b/>
          <w:sz w:val="24"/>
          <w:szCs w:val="24"/>
        </w:rPr>
        <w:t>2.1.4.1</w:t>
      </w:r>
      <w:r w:rsidR="005A3A16">
        <w:rPr>
          <w:rFonts w:ascii="Times New Roman" w:eastAsia="Times New Roman" w:hAnsi="Times New Roman" w:cs="Times New Roman"/>
          <w:b/>
          <w:sz w:val="24"/>
          <w:szCs w:val="24"/>
        </w:rPr>
        <w:t>. От 1 года до 2 лет</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В области художественно-эстетического развития основными задачами образовательной деятельности являются:</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1)</w:t>
      </w:r>
      <w:r w:rsidRPr="00EB08BF">
        <w:rPr>
          <w:rFonts w:ascii="Times New Roman" w:eastAsia="Times New Roman" w:hAnsi="Times New Roman" w:cs="Times New Roman"/>
          <w:sz w:val="24"/>
          <w:szCs w:val="24"/>
        </w:rPr>
        <w:tab/>
        <w:t>от 1 года до 1 года 6 месяцев:</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формировать у детей эмоциональный отклик на музыку (жестом, мимикой, подпеванием, движениями), желание слушать музыкальные произведения;</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создавать у детей радостное настроение при пении, движениях и игровых действиях под музыку;</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2)</w:t>
      </w:r>
      <w:r w:rsidRPr="00EB08BF">
        <w:rPr>
          <w:rFonts w:ascii="Times New Roman" w:eastAsia="Times New Roman" w:hAnsi="Times New Roman" w:cs="Times New Roman"/>
          <w:sz w:val="24"/>
          <w:szCs w:val="24"/>
        </w:rPr>
        <w:tab/>
        <w:t>от 1 года 6 месяцев до 2 лет:</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 xml:space="preserve">развивать у детей способность слушать художественный текст и активно (эмоционально) </w:t>
      </w:r>
      <w:r w:rsidRPr="00EB08BF">
        <w:rPr>
          <w:rFonts w:ascii="Times New Roman" w:eastAsia="Times New Roman" w:hAnsi="Times New Roman" w:cs="Times New Roman"/>
          <w:sz w:val="24"/>
          <w:szCs w:val="24"/>
        </w:rPr>
        <w:lastRenderedPageBreak/>
        <w:t>реагировать на его содержание;</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обеспечивать возможности наблюдать за процессом рисования, лепки взрослого, вызывать к ним интерес;</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развивать у детей умение прислушиваться к словам песен и воспроизводить звукоподражания и простейшие интонации;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развивать у детей умение выполнять под музыку игровые и плясовые движения, соответствующие словам песни и характеру музыки.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Содержание образовательной деятельности.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1)</w:t>
      </w:r>
      <w:r w:rsidRPr="00EB08BF">
        <w:rPr>
          <w:rFonts w:ascii="Times New Roman" w:eastAsia="Times New Roman" w:hAnsi="Times New Roman" w:cs="Times New Roman"/>
          <w:sz w:val="24"/>
          <w:szCs w:val="24"/>
        </w:rPr>
        <w:tab/>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2)</w:t>
      </w:r>
      <w:r w:rsidRPr="00EB08BF">
        <w:rPr>
          <w:rFonts w:ascii="Times New Roman" w:eastAsia="Times New Roman" w:hAnsi="Times New Roman" w:cs="Times New Roman"/>
          <w:sz w:val="24"/>
          <w:szCs w:val="24"/>
        </w:rPr>
        <w:tab/>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 xml:space="preserve">Педагог поощряет экспериментирование детей с красками, глиной, пластилином. Педагог </w:t>
      </w:r>
      <w:r w:rsidRPr="00EB08BF">
        <w:rPr>
          <w:rFonts w:ascii="Times New Roman" w:eastAsia="Times New Roman" w:hAnsi="Times New Roman" w:cs="Times New Roman"/>
          <w:sz w:val="24"/>
          <w:szCs w:val="24"/>
        </w:rPr>
        <w:lastRenderedPageBreak/>
        <w:t>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r w:rsidRPr="00EB08BF">
        <w:rPr>
          <w:rFonts w:ascii="Times New Roman" w:eastAsia="Times New Roman" w:hAnsi="Times New Roman" w:cs="Times New Roman"/>
          <w:b/>
          <w:sz w:val="24"/>
          <w:szCs w:val="24"/>
        </w:rPr>
        <w:t>2.</w:t>
      </w:r>
      <w:r w:rsidR="00F01E68" w:rsidRPr="00EB08BF">
        <w:rPr>
          <w:rFonts w:ascii="Times New Roman" w:eastAsia="Times New Roman" w:hAnsi="Times New Roman" w:cs="Times New Roman"/>
          <w:b/>
          <w:sz w:val="24"/>
          <w:szCs w:val="24"/>
        </w:rPr>
        <w:t>1.4.2</w:t>
      </w:r>
      <w:r w:rsidR="005A3A16">
        <w:rPr>
          <w:rFonts w:ascii="Times New Roman" w:eastAsia="Times New Roman" w:hAnsi="Times New Roman" w:cs="Times New Roman"/>
          <w:b/>
          <w:sz w:val="24"/>
          <w:szCs w:val="24"/>
        </w:rPr>
        <w:t>. От 2 лет до 3 лет</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В области художественно-эстетического развития основными задачами образовательной деятельности являются:</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1)</w:t>
      </w:r>
      <w:r w:rsidRPr="00EB08BF">
        <w:rPr>
          <w:rFonts w:ascii="Times New Roman" w:eastAsia="Times New Roman" w:hAnsi="Times New Roman" w:cs="Times New Roman"/>
          <w:sz w:val="24"/>
          <w:szCs w:val="24"/>
        </w:rPr>
        <w:tab/>
        <w:t>приобщение к искусству:</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познакомить детей с народными игрушками (дымковской, богородской, матрешкой и другими);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поддерживать интерес к малым формам фольклора (пестушки, заклички, прибаутки);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rsidR="00EB08BF" w:rsidRPr="00EB08BF" w:rsidRDefault="00EB08BF"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EB08BF">
        <w:rPr>
          <w:rFonts w:ascii="Times New Roman" w:eastAsia="Times New Roman" w:hAnsi="Times New Roman" w:cs="Times New Roman"/>
          <w:i/>
          <w:sz w:val="24"/>
          <w:szCs w:val="24"/>
        </w:rPr>
        <w:t>•</w:t>
      </w:r>
      <w:r w:rsidRPr="00EB08BF">
        <w:rPr>
          <w:rFonts w:ascii="Times New Roman" w:eastAsia="Times New Roman" w:hAnsi="Times New Roman" w:cs="Times New Roman"/>
          <w:i/>
          <w:sz w:val="24"/>
          <w:szCs w:val="24"/>
        </w:rPr>
        <w:tab/>
        <w:t>поддерживать интерес и 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2)</w:t>
      </w:r>
      <w:r w:rsidRPr="00EB08BF">
        <w:rPr>
          <w:rFonts w:ascii="Times New Roman" w:eastAsia="Times New Roman" w:hAnsi="Times New Roman" w:cs="Times New Roman"/>
          <w:sz w:val="24"/>
          <w:szCs w:val="24"/>
        </w:rPr>
        <w:tab/>
        <w:t>изобразительная деятельность: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воспитывать интерес к изобразительной деятельности (рисованию, лепке) совместно со взрослым и самостоятельно;</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развивать положительные эмоции на предложение нарисовать, слепить; научить правильно держать карандаш, кисть;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развивать сенсорные основы изобразительной деятельности: восприятие предмета разной формы, цвета (начиная с контрастных цветов);</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 xml:space="preserve">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w:t>
      </w:r>
      <w:r w:rsidRPr="00EB08BF">
        <w:rPr>
          <w:rFonts w:ascii="Times New Roman" w:eastAsia="Times New Roman" w:hAnsi="Times New Roman" w:cs="Times New Roman"/>
          <w:sz w:val="24"/>
          <w:szCs w:val="24"/>
        </w:rPr>
        <w:lastRenderedPageBreak/>
        <w:t>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3)</w:t>
      </w:r>
      <w:r w:rsidRPr="00EB08BF">
        <w:rPr>
          <w:rFonts w:ascii="Times New Roman" w:eastAsia="Times New Roman" w:hAnsi="Times New Roman" w:cs="Times New Roman"/>
          <w:sz w:val="24"/>
          <w:szCs w:val="24"/>
        </w:rPr>
        <w:tab/>
        <w:t>конструктивная деятельность: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знакомить детей с деталями (кубик, кирпичик, трехгранная призма, пластина, цилиндр), с вариантами расположения строительных форм на плоскости;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развивать интерес к конструктивной деятельности, поддерживать желание детей строить самостоятельно;</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4)</w:t>
      </w:r>
      <w:r w:rsidRPr="00EB08BF">
        <w:rPr>
          <w:rFonts w:ascii="Times New Roman" w:eastAsia="Times New Roman" w:hAnsi="Times New Roman" w:cs="Times New Roman"/>
          <w:sz w:val="24"/>
          <w:szCs w:val="24"/>
        </w:rPr>
        <w:tab/>
        <w:t>музыкальная деятельность: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воспитывать интерес к музыке, желание слушать музыку, подпевать, выполнять простейшие танцевальные движения;</w:t>
      </w:r>
    </w:p>
    <w:p w:rsidR="00BC5F43"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EB08BF" w:rsidRPr="00EB08BF" w:rsidRDefault="00EB08BF" w:rsidP="00EB08BF">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формировать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w:t>
      </w:r>
    </w:p>
    <w:p w:rsidR="00EB08BF" w:rsidRPr="00EB08BF" w:rsidRDefault="00EB08BF" w:rsidP="00EB08BF">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i/>
          <w:sz w:val="24"/>
          <w:szCs w:val="24"/>
        </w:rPr>
        <w:tab/>
        <w:t>познакомить с простейшими движениями, характерными для татарского танца:</w:t>
      </w:r>
    </w:p>
    <w:p w:rsidR="00EB08BF" w:rsidRPr="00EB08BF" w:rsidRDefault="00EB08BF" w:rsidP="00EB08BF">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EB08BF">
        <w:rPr>
          <w:rFonts w:ascii="Times New Roman" w:eastAsia="Times New Roman" w:hAnsi="Times New Roman" w:cs="Times New Roman"/>
          <w:i/>
          <w:sz w:val="24"/>
          <w:szCs w:val="24"/>
        </w:rPr>
        <w:t>«простые шаги», «притоп одной ногой», «притопы двумя ногами», «пружинка». Вызвать желание танцевать.</w:t>
      </w:r>
    </w:p>
    <w:p w:rsidR="00EB08BF" w:rsidRPr="00EB08BF" w:rsidRDefault="00EB08BF" w:rsidP="00EB08BF">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EB08BF">
        <w:rPr>
          <w:rFonts w:ascii="Times New Roman" w:eastAsia="Times New Roman" w:hAnsi="Times New Roman" w:cs="Times New Roman"/>
          <w:i/>
          <w:sz w:val="24"/>
          <w:szCs w:val="24"/>
        </w:rPr>
        <w:t>•</w:t>
      </w:r>
      <w:r w:rsidRPr="00EB08BF">
        <w:rPr>
          <w:rFonts w:ascii="Times New Roman" w:eastAsia="Times New Roman" w:hAnsi="Times New Roman" w:cs="Times New Roman"/>
          <w:i/>
          <w:sz w:val="24"/>
          <w:szCs w:val="24"/>
        </w:rPr>
        <w:tab/>
        <w:t>вовлекать детей в свободную пляску, пение и подпевание песенок татарских композиторов.</w:t>
      </w:r>
    </w:p>
    <w:p w:rsidR="00EB08BF" w:rsidRPr="00EB08BF" w:rsidRDefault="00EB08BF" w:rsidP="00EB08BF">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EB08BF">
        <w:rPr>
          <w:rFonts w:ascii="Times New Roman" w:eastAsia="Times New Roman" w:hAnsi="Times New Roman" w:cs="Times New Roman"/>
          <w:i/>
          <w:sz w:val="24"/>
          <w:szCs w:val="24"/>
        </w:rPr>
        <w:t>•</w:t>
      </w:r>
      <w:r w:rsidRPr="00EB08BF">
        <w:rPr>
          <w:rFonts w:ascii="Times New Roman" w:eastAsia="Times New Roman" w:hAnsi="Times New Roman" w:cs="Times New Roman"/>
          <w:i/>
          <w:sz w:val="24"/>
          <w:szCs w:val="24"/>
        </w:rPr>
        <w:tab/>
        <w:t>создавать в групповом помещении музыкальную среду, органично включая татарскую (русскую) музыку в повседневную жизнь детей.</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5)</w:t>
      </w:r>
      <w:r w:rsidRPr="00EB08BF">
        <w:rPr>
          <w:rFonts w:ascii="Times New Roman" w:eastAsia="Times New Roman" w:hAnsi="Times New Roman" w:cs="Times New Roman"/>
          <w:sz w:val="24"/>
          <w:szCs w:val="24"/>
        </w:rPr>
        <w:tab/>
        <w:t>театрализованная деятельность: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способствовать проявлению самостоятельности, активности в игре с персонажами-игрушками;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развивать умение следить за действиями заводных игрушек, сказочных героев, адекватно реагировать на них;</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способствовать формированию навыка перевоплощения в образы сказочных героев;</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lastRenderedPageBreak/>
        <w:t>•</w:t>
      </w:r>
      <w:r w:rsidRPr="00EB08BF">
        <w:rPr>
          <w:rFonts w:ascii="Times New Roman" w:eastAsia="Times New Roman" w:hAnsi="Times New Roman" w:cs="Times New Roman"/>
          <w:sz w:val="24"/>
          <w:szCs w:val="24"/>
        </w:rPr>
        <w:tab/>
        <w:t>создавать условия для систематического восприятия театрализованных выступлений педагогического театра (взрослых).</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6)</w:t>
      </w:r>
      <w:r w:rsidRPr="00EB08BF">
        <w:rPr>
          <w:rFonts w:ascii="Times New Roman" w:eastAsia="Times New Roman" w:hAnsi="Times New Roman" w:cs="Times New Roman"/>
          <w:sz w:val="24"/>
          <w:szCs w:val="24"/>
        </w:rPr>
        <w:tab/>
        <w:t>культурно-досуговая деятельность: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привлекать детей к посильному участию в играх, театрализованных представлениях, забавах, развлечениях и праздниках;</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развивать умение следить за действиями игрушек, сказочных героев, адекватно реагировать на них;</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формировать навык перевоплощения детей в образы сказочных героев.</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Содержание образовательной деятельности.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Приобщение к искусству.</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Изобразительная деятельность.</w:t>
      </w:r>
    </w:p>
    <w:p w:rsidR="00BC5F43" w:rsidRPr="00EB08BF" w:rsidRDefault="00F01E68"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1)</w:t>
      </w:r>
      <w:r w:rsidR="00BC5F43" w:rsidRPr="00EB08BF">
        <w:rPr>
          <w:rFonts w:ascii="Times New Roman" w:eastAsia="Times New Roman" w:hAnsi="Times New Roman" w:cs="Times New Roman"/>
          <w:sz w:val="24"/>
          <w:szCs w:val="24"/>
        </w:rPr>
        <w:t>Рисование:</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lastRenderedPageBreak/>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краску, прикасаясь ворсом к краю баночки.</w:t>
      </w:r>
    </w:p>
    <w:p w:rsidR="00BC5F43" w:rsidRPr="00EB08BF" w:rsidRDefault="00F01E68"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2)</w:t>
      </w:r>
      <w:r w:rsidR="00BC5F43" w:rsidRPr="00EB08BF">
        <w:rPr>
          <w:rFonts w:ascii="Times New Roman" w:eastAsia="Times New Roman" w:hAnsi="Times New Roman" w:cs="Times New Roman"/>
          <w:sz w:val="24"/>
          <w:szCs w:val="24"/>
        </w:rPr>
        <w:t>Лепка:</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Конструктивная деятельность.</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 xml:space="preserve">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w:t>
      </w:r>
      <w:r w:rsidRPr="00EB08BF">
        <w:rPr>
          <w:rFonts w:ascii="Times New Roman" w:eastAsia="Times New Roman" w:hAnsi="Times New Roman" w:cs="Times New Roman"/>
          <w:sz w:val="24"/>
          <w:szCs w:val="24"/>
        </w:rPr>
        <w:lastRenderedPageBreak/>
        <w:t>использованием природного материала (песок, вода, желуди, камешки и тому подобное).</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Музыкальная деятельность.</w:t>
      </w:r>
    </w:p>
    <w:p w:rsidR="00BC5F43" w:rsidRPr="00EB08BF" w:rsidRDefault="00F01E68"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1)</w:t>
      </w:r>
      <w:r w:rsidR="00BC5F43" w:rsidRPr="00EB08BF">
        <w:rPr>
          <w:rFonts w:ascii="Times New Roman" w:eastAsia="Times New Roman" w:hAnsi="Times New Roman" w:cs="Times New Roman"/>
          <w:sz w:val="24"/>
          <w:szCs w:val="24"/>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2)</w:t>
      </w:r>
      <w:r w:rsidRPr="00EB08BF">
        <w:rPr>
          <w:rFonts w:ascii="Times New Roman" w:eastAsia="Times New Roman" w:hAnsi="Times New Roman" w:cs="Times New Roman"/>
          <w:sz w:val="24"/>
          <w:szCs w:val="24"/>
        </w:rPr>
        <w:tab/>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3)</w:t>
      </w:r>
      <w:r w:rsidRPr="00EB08BF">
        <w:rPr>
          <w:rFonts w:ascii="Times New Roman" w:eastAsia="Times New Roman" w:hAnsi="Times New Roman" w:cs="Times New Roman"/>
          <w:sz w:val="24"/>
          <w:szCs w:val="24"/>
        </w:rPr>
        <w:tab/>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Театрализованная деятельность.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Культурно-досуговая деятельность.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rsidR="00BC5F43" w:rsidRPr="00EB08BF" w:rsidRDefault="00F01E68"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b/>
          <w:sz w:val="24"/>
          <w:szCs w:val="24"/>
        </w:rPr>
      </w:pPr>
      <w:r w:rsidRPr="00EB08BF">
        <w:rPr>
          <w:rFonts w:ascii="Times New Roman" w:eastAsia="Times New Roman" w:hAnsi="Times New Roman" w:cs="Times New Roman"/>
          <w:b/>
          <w:sz w:val="24"/>
          <w:szCs w:val="24"/>
        </w:rPr>
        <w:t>2.1.4.3</w:t>
      </w:r>
      <w:r w:rsidR="005A3A16">
        <w:rPr>
          <w:rFonts w:ascii="Times New Roman" w:eastAsia="Times New Roman" w:hAnsi="Times New Roman" w:cs="Times New Roman"/>
          <w:b/>
          <w:sz w:val="24"/>
          <w:szCs w:val="24"/>
        </w:rPr>
        <w:t>. От 3 лет до 4 лет</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lastRenderedPageBreak/>
        <w:t>В области художественно-эстетического развития основными задачами образовательной деятельности являются:</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1)</w:t>
      </w:r>
      <w:r w:rsidRPr="00EB08BF">
        <w:rPr>
          <w:rFonts w:ascii="Times New Roman" w:eastAsia="Times New Roman" w:hAnsi="Times New Roman" w:cs="Times New Roman"/>
          <w:sz w:val="24"/>
          <w:szCs w:val="24"/>
        </w:rPr>
        <w:tab/>
        <w:t>приобщение к искусству:</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формировать понимание красоты произведений искусства, потребность общения с искусством;</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готовить детей к посещению кукольного театра, выставки детских работ и так</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далее;</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приобщать детей к участию в концертах, праздниках в семье и ДОО: исполнение танца, песни, чтение стихов;</w:t>
      </w:r>
    </w:p>
    <w:p w:rsidR="00EB08BF" w:rsidRPr="00EB08BF" w:rsidRDefault="00EB08BF"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r>
      <w:r w:rsidRPr="00EB08BF">
        <w:rPr>
          <w:rFonts w:ascii="Times New Roman" w:eastAsia="Times New Roman" w:hAnsi="Times New Roman" w:cs="Times New Roman"/>
          <w:i/>
          <w:sz w:val="24"/>
          <w:szCs w:val="24"/>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2)</w:t>
      </w:r>
      <w:r w:rsidRPr="00EB08BF">
        <w:rPr>
          <w:rFonts w:ascii="Times New Roman" w:eastAsia="Times New Roman" w:hAnsi="Times New Roman" w:cs="Times New Roman"/>
          <w:sz w:val="24"/>
          <w:szCs w:val="24"/>
        </w:rPr>
        <w:tab/>
        <w:t>изобразительная деятельность: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формировать умение у детей в рисовании, лепке, аппликации изображать простые предметы и явления, передавая их образную выразительность;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находить связь между предметами и явлениями окружающего мира и их изображениями (в рисунке, лепке, аппликации);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 xml:space="preserve">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w:t>
      </w:r>
      <w:r w:rsidRPr="00EB08BF">
        <w:rPr>
          <w:rFonts w:ascii="Times New Roman" w:eastAsia="Times New Roman" w:hAnsi="Times New Roman" w:cs="Times New Roman"/>
          <w:sz w:val="24"/>
          <w:szCs w:val="24"/>
        </w:rPr>
        <w:lastRenderedPageBreak/>
        <w:t>отображать свои представления и впечатления об окружающем мире доступными графическими и живописными средствами;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формировать умение у детей создавать как индивидуальные, так и коллективные композиции в рисунках, лепке, аппликации;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переводить детей от рисования-подражания к самостоятельному творчеству;</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3)</w:t>
      </w:r>
      <w:r w:rsidRPr="00EB08BF">
        <w:rPr>
          <w:rFonts w:ascii="Times New Roman" w:eastAsia="Times New Roman" w:hAnsi="Times New Roman" w:cs="Times New Roman"/>
          <w:sz w:val="24"/>
          <w:szCs w:val="24"/>
        </w:rPr>
        <w:tab/>
        <w:t xml:space="preserve">конструктивная деятельность: </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совершенствовать у детей конструктивные умения;</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формировать умение у детей использовать в постройках детали разного цвета;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4)</w:t>
      </w:r>
      <w:r w:rsidRPr="00EB08BF">
        <w:rPr>
          <w:rFonts w:ascii="Times New Roman" w:eastAsia="Times New Roman" w:hAnsi="Times New Roman" w:cs="Times New Roman"/>
          <w:sz w:val="24"/>
          <w:szCs w:val="24"/>
        </w:rPr>
        <w:tab/>
        <w:t>музыкальная деятельность: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развивать у детей эмоциональную отзывчивость на музыку; знакомить детей с тремя жанрами музыкальных произведений: песней, танцем, маршем;</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учить детей петь простые народные песни, попевки, прибаутки, передавая их настроение и характер;</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EB08BF" w:rsidRPr="00EB08BF" w:rsidRDefault="00EB08BF" w:rsidP="00EB08BF">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r>
      <w:r w:rsidRPr="00EB08BF">
        <w:rPr>
          <w:rFonts w:ascii="Times New Roman" w:eastAsia="Times New Roman" w:hAnsi="Times New Roman" w:cs="Times New Roman"/>
          <w:i/>
          <w:sz w:val="24"/>
          <w:szCs w:val="24"/>
        </w:rPr>
        <w:t xml:space="preserve">формировать эмоциональный отклик на татарскую народную музыку и музыку татарских композиторов, умение слушать ее, чувствовать настроение. Поощрять </w:t>
      </w:r>
      <w:r w:rsidRPr="00EB08BF">
        <w:rPr>
          <w:rFonts w:ascii="Times New Roman" w:eastAsia="Times New Roman" w:hAnsi="Times New Roman" w:cs="Times New Roman"/>
          <w:i/>
          <w:sz w:val="24"/>
          <w:szCs w:val="24"/>
        </w:rPr>
        <w:lastRenderedPageBreak/>
        <w:t>двигательную импровизацию детей;</w:t>
      </w:r>
    </w:p>
    <w:p w:rsidR="00EB08BF" w:rsidRPr="00EB08BF" w:rsidRDefault="00EB08BF" w:rsidP="00EB08BF">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EB08BF">
        <w:rPr>
          <w:rFonts w:ascii="Times New Roman" w:eastAsia="Times New Roman" w:hAnsi="Times New Roman" w:cs="Times New Roman"/>
          <w:i/>
          <w:sz w:val="24"/>
          <w:szCs w:val="24"/>
        </w:rPr>
        <w:t>•</w:t>
      </w:r>
      <w:r w:rsidRPr="00EB08BF">
        <w:rPr>
          <w:rFonts w:ascii="Times New Roman" w:eastAsia="Times New Roman" w:hAnsi="Times New Roman" w:cs="Times New Roman"/>
          <w:i/>
          <w:sz w:val="24"/>
          <w:szCs w:val="24"/>
        </w:rPr>
        <w:tab/>
        <w:t>познакомить со звучанием таких инструментов, как курай, тальянка, предоставить возможность прислушаться к тембрам их звучания;</w:t>
      </w:r>
    </w:p>
    <w:p w:rsidR="00EB08BF" w:rsidRPr="00EB08BF" w:rsidRDefault="00EB08BF" w:rsidP="00EB08BF">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EB08BF">
        <w:rPr>
          <w:rFonts w:ascii="Times New Roman" w:eastAsia="Times New Roman" w:hAnsi="Times New Roman" w:cs="Times New Roman"/>
          <w:i/>
          <w:sz w:val="24"/>
          <w:szCs w:val="24"/>
        </w:rPr>
        <w:t>•</w:t>
      </w:r>
      <w:r w:rsidRPr="00EB08BF">
        <w:rPr>
          <w:rFonts w:ascii="Times New Roman" w:eastAsia="Times New Roman" w:hAnsi="Times New Roman" w:cs="Times New Roman"/>
          <w:i/>
          <w:sz w:val="24"/>
          <w:szCs w:val="24"/>
        </w:rPr>
        <w:tab/>
        <w:t>познакомить с простейшими движениями, характерными для татарского танца:</w:t>
      </w:r>
    </w:p>
    <w:p w:rsidR="00EB08BF" w:rsidRPr="00EB08BF" w:rsidRDefault="00EB08BF" w:rsidP="00EB08BF">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EB08BF">
        <w:rPr>
          <w:rFonts w:ascii="Times New Roman" w:eastAsia="Times New Roman" w:hAnsi="Times New Roman" w:cs="Times New Roman"/>
          <w:i/>
          <w:sz w:val="24"/>
          <w:szCs w:val="24"/>
        </w:rPr>
        <w:t>«простые шаги», «притоп одной ногой», «притопы двумя ногами», «борма» (упрощенный вариант), «дробный ход», «вертушки». Вызвать желание танцевать;</w:t>
      </w:r>
    </w:p>
    <w:p w:rsidR="00EB08BF" w:rsidRPr="00EB08BF" w:rsidRDefault="00EB08BF" w:rsidP="00EB08BF">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EB08BF">
        <w:rPr>
          <w:rFonts w:ascii="Times New Roman" w:eastAsia="Times New Roman" w:hAnsi="Times New Roman" w:cs="Times New Roman"/>
          <w:i/>
          <w:sz w:val="24"/>
          <w:szCs w:val="24"/>
        </w:rPr>
        <w:t>•</w:t>
      </w:r>
      <w:r w:rsidRPr="00EB08BF">
        <w:rPr>
          <w:rFonts w:ascii="Times New Roman" w:eastAsia="Times New Roman" w:hAnsi="Times New Roman" w:cs="Times New Roman"/>
          <w:i/>
          <w:sz w:val="24"/>
          <w:szCs w:val="24"/>
        </w:rPr>
        <w:tab/>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 художественным интересам ребенка и к результатам его творческой деятельности.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5)</w:t>
      </w:r>
      <w:r w:rsidRPr="00EB08BF">
        <w:rPr>
          <w:rFonts w:ascii="Times New Roman" w:eastAsia="Times New Roman" w:hAnsi="Times New Roman" w:cs="Times New Roman"/>
          <w:sz w:val="24"/>
          <w:szCs w:val="24"/>
        </w:rPr>
        <w:tab/>
        <w:t>театрализованная деятельность: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воспитывать у детей устойчивый интерес детей к театрализованной игре, создавать условия для её проведения;</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формировать положительные, доброжелательные, коллективные взаимоотношения;</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формировать умение следить за развитием действия в играх-драматизациях и кукольных спектаклях, созданных силами взрослых и старших детей;</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познакомить детей с различными видами театра (кукольным, настольным, пальчиковым, театром теней, театром на фланелеграфе);</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формировать у детей интонационную выразительность речи в процессе театрально-игровой деятельности;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развивать у детей диалогическую речь в процессе театрально-игровой деятельности;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формировать у детей умение следить за развитием действия в драматизациях и кукольных спектаклях;</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формировать у детей умение использовать импровизационные формы диалогов действующих лиц в хорошо знакомых сказках;</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6)</w:t>
      </w:r>
      <w:r w:rsidRPr="00EB08BF">
        <w:rPr>
          <w:rFonts w:ascii="Times New Roman" w:eastAsia="Times New Roman" w:hAnsi="Times New Roman" w:cs="Times New Roman"/>
          <w:sz w:val="24"/>
          <w:szCs w:val="24"/>
        </w:rPr>
        <w:tab/>
        <w:t>культурно-досуговая деятельность: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 xml:space="preserve">способствовать организации культурно-досуговой деятельности детей по интересам, </w:t>
      </w:r>
      <w:r w:rsidRPr="00EB08BF">
        <w:rPr>
          <w:rFonts w:ascii="Times New Roman" w:eastAsia="Times New Roman" w:hAnsi="Times New Roman" w:cs="Times New Roman"/>
          <w:sz w:val="24"/>
          <w:szCs w:val="24"/>
        </w:rPr>
        <w:lastRenderedPageBreak/>
        <w:t>обеспечивая эмоциональное благополучие и отдых;</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помогать детям организовывать свободное время с интересом; создавать условия для активного и пассивного отдыха;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создавать атмосферу эмоционального благополучия в культурно-досуговой деятельности;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развивать интерес к просмотру кукольных спектаклей, прослушиванию музыкальных и литературных произведений;</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Содержание образовательной деятельности.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Приобщение к искусству.</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1)</w:t>
      </w:r>
      <w:r w:rsidRPr="00EB08BF">
        <w:rPr>
          <w:rFonts w:ascii="Times New Roman" w:eastAsia="Times New Roman" w:hAnsi="Times New Roman" w:cs="Times New Roman"/>
          <w:sz w:val="24"/>
          <w:szCs w:val="24"/>
        </w:rPr>
        <w:tab/>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2)</w:t>
      </w:r>
      <w:r w:rsidRPr="00EB08BF">
        <w:rPr>
          <w:rFonts w:ascii="Times New Roman" w:eastAsia="Times New Roman" w:hAnsi="Times New Roman" w:cs="Times New Roman"/>
          <w:sz w:val="24"/>
          <w:szCs w:val="24"/>
        </w:rPr>
        <w:tab/>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3)</w:t>
      </w:r>
      <w:r w:rsidRPr="00EB08BF">
        <w:rPr>
          <w:rFonts w:ascii="Times New Roman" w:eastAsia="Times New Roman" w:hAnsi="Times New Roman" w:cs="Times New Roman"/>
          <w:sz w:val="24"/>
          <w:szCs w:val="24"/>
        </w:rPr>
        <w:tab/>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4)</w:t>
      </w:r>
      <w:r w:rsidRPr="00EB08BF">
        <w:rPr>
          <w:rFonts w:ascii="Times New Roman" w:eastAsia="Times New Roman" w:hAnsi="Times New Roman" w:cs="Times New Roman"/>
          <w:sz w:val="24"/>
          <w:szCs w:val="24"/>
        </w:rPr>
        <w:tab/>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5)</w:t>
      </w:r>
      <w:r w:rsidRPr="00EB08BF">
        <w:rPr>
          <w:rFonts w:ascii="Times New Roman" w:eastAsia="Times New Roman" w:hAnsi="Times New Roman" w:cs="Times New Roman"/>
          <w:sz w:val="24"/>
          <w:szCs w:val="24"/>
        </w:rPr>
        <w:tab/>
        <w:t>Педагог начинает приобщать детей к посещению кукольного театра, различных детских художественных выставок.</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lastRenderedPageBreak/>
        <w:t>Изобразительная деятельность.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1)</w:t>
      </w:r>
      <w:r w:rsidRPr="00EB08BF">
        <w:rPr>
          <w:rFonts w:ascii="Times New Roman" w:eastAsia="Times New Roman" w:hAnsi="Times New Roman" w:cs="Times New Roman"/>
          <w:sz w:val="24"/>
          <w:szCs w:val="24"/>
        </w:rPr>
        <w:tab/>
        <w:t>Рисование:</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2)</w:t>
      </w:r>
      <w:r w:rsidRPr="00EB08BF">
        <w:rPr>
          <w:rFonts w:ascii="Times New Roman" w:eastAsia="Times New Roman" w:hAnsi="Times New Roman" w:cs="Times New Roman"/>
          <w:sz w:val="24"/>
          <w:szCs w:val="24"/>
        </w:rPr>
        <w:tab/>
        <w:t>Лепка: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 xml:space="preserve">педагог формирует у детей интерес к лепке; закрепляет представления детей о свойствах </w:t>
      </w:r>
      <w:r w:rsidRPr="00EB08BF">
        <w:rPr>
          <w:rFonts w:ascii="Times New Roman" w:eastAsia="Times New Roman" w:hAnsi="Times New Roman" w:cs="Times New Roman"/>
          <w:sz w:val="24"/>
          <w:szCs w:val="24"/>
        </w:rPr>
        <w:lastRenderedPageBreak/>
        <w:t>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3)</w:t>
      </w:r>
      <w:r w:rsidRPr="00EB08BF">
        <w:rPr>
          <w:rFonts w:ascii="Times New Roman" w:eastAsia="Times New Roman" w:hAnsi="Times New Roman" w:cs="Times New Roman"/>
          <w:sz w:val="24"/>
          <w:szCs w:val="24"/>
        </w:rPr>
        <w:tab/>
        <w:t>Аппликация:</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4)</w:t>
      </w:r>
      <w:r w:rsidRPr="00EB08BF">
        <w:rPr>
          <w:rFonts w:ascii="Times New Roman" w:eastAsia="Times New Roman" w:hAnsi="Times New Roman" w:cs="Times New Roman"/>
          <w:sz w:val="24"/>
          <w:szCs w:val="24"/>
        </w:rPr>
        <w:tab/>
        <w:t>Народное декоративно-прикладное искусство:</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Конструктивная деятельность.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 xml:space="preserve">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w:t>
      </w:r>
      <w:r w:rsidRPr="00EB08BF">
        <w:rPr>
          <w:rFonts w:ascii="Times New Roman" w:eastAsia="Times New Roman" w:hAnsi="Times New Roman" w:cs="Times New Roman"/>
          <w:sz w:val="24"/>
          <w:szCs w:val="24"/>
        </w:rPr>
        <w:lastRenderedPageBreak/>
        <w:t>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Музыкальная деятельность.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1)</w:t>
      </w:r>
      <w:r w:rsidRPr="00EB08BF">
        <w:rPr>
          <w:rFonts w:ascii="Times New Roman" w:eastAsia="Times New Roman" w:hAnsi="Times New Roman" w:cs="Times New Roman"/>
          <w:sz w:val="24"/>
          <w:szCs w:val="24"/>
        </w:rPr>
        <w:tab/>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2)</w:t>
      </w:r>
      <w:r w:rsidRPr="00EB08BF">
        <w:rPr>
          <w:rFonts w:ascii="Times New Roman" w:eastAsia="Times New Roman" w:hAnsi="Times New Roman" w:cs="Times New Roman"/>
          <w:sz w:val="24"/>
          <w:szCs w:val="24"/>
        </w:rPr>
        <w:tab/>
        <w:t>Пение: 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3)</w:t>
      </w:r>
      <w:r w:rsidRPr="00EB08BF">
        <w:rPr>
          <w:rFonts w:ascii="Times New Roman" w:eastAsia="Times New Roman" w:hAnsi="Times New Roman" w:cs="Times New Roman"/>
          <w:sz w:val="24"/>
          <w:szCs w:val="24"/>
        </w:rPr>
        <w:tab/>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4)</w:t>
      </w:r>
      <w:r w:rsidRPr="00EB08BF">
        <w:rPr>
          <w:rFonts w:ascii="Times New Roman" w:eastAsia="Times New Roman" w:hAnsi="Times New Roman" w:cs="Times New Roman"/>
          <w:sz w:val="24"/>
          <w:szCs w:val="24"/>
        </w:rPr>
        <w:tab/>
        <w:t>Музыкально-ритмические движения:</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lastRenderedPageBreak/>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BC5F43" w:rsidRPr="00EB08BF" w:rsidRDefault="00F01E68"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5)</w:t>
      </w:r>
      <w:r w:rsidR="00BC5F43" w:rsidRPr="00EB08BF">
        <w:rPr>
          <w:rFonts w:ascii="Times New Roman" w:eastAsia="Times New Roman" w:hAnsi="Times New Roman" w:cs="Times New Roman"/>
          <w:sz w:val="24"/>
          <w:szCs w:val="24"/>
        </w:rPr>
        <w:t>Игра на детских музыкальных инструментах:</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Театрализованная деятельность.</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Культурно-досуговая деятельность.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1)</w:t>
      </w:r>
      <w:r w:rsidRPr="00EB08BF">
        <w:rPr>
          <w:rFonts w:ascii="Times New Roman" w:eastAsia="Times New Roman" w:hAnsi="Times New Roman" w:cs="Times New Roman"/>
          <w:sz w:val="24"/>
          <w:szCs w:val="24"/>
        </w:rPr>
        <w:tab/>
        <w:t>Педагог организует культурно-досуговую деятельность детей по интересам, обеспечивая эмоциональное благополучие и отдых.</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2)</w:t>
      </w:r>
      <w:r w:rsidRPr="00EB08BF">
        <w:rPr>
          <w:rFonts w:ascii="Times New Roman" w:eastAsia="Times New Roman" w:hAnsi="Times New Roman" w:cs="Times New Roman"/>
          <w:sz w:val="24"/>
          <w:szCs w:val="24"/>
        </w:rPr>
        <w:tab/>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rsidR="00BC5F43" w:rsidRPr="00EB08BF" w:rsidRDefault="00F01E68"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r w:rsidRPr="00EB08BF">
        <w:rPr>
          <w:rFonts w:ascii="Times New Roman" w:eastAsia="Times New Roman" w:hAnsi="Times New Roman" w:cs="Times New Roman"/>
          <w:b/>
          <w:sz w:val="24"/>
          <w:szCs w:val="24"/>
        </w:rPr>
        <w:t>2.1.4.4</w:t>
      </w:r>
      <w:r w:rsidR="005A3A16">
        <w:rPr>
          <w:rFonts w:ascii="Times New Roman" w:eastAsia="Times New Roman" w:hAnsi="Times New Roman" w:cs="Times New Roman"/>
          <w:b/>
          <w:sz w:val="24"/>
          <w:szCs w:val="24"/>
        </w:rPr>
        <w:t>. От 4 лет до 5 лет</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В области художественно-эстетического развития основными задачами образовательной деятельности являются:</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1)</w:t>
      </w:r>
      <w:r w:rsidRPr="00EB08BF">
        <w:rPr>
          <w:rFonts w:ascii="Times New Roman" w:eastAsia="Times New Roman" w:hAnsi="Times New Roman" w:cs="Times New Roman"/>
          <w:sz w:val="24"/>
          <w:szCs w:val="24"/>
        </w:rPr>
        <w:tab/>
        <w:t>приобщение к искусству:</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 xml:space="preserve">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w:t>
      </w:r>
      <w:r w:rsidRPr="00EB08BF">
        <w:rPr>
          <w:rFonts w:ascii="Times New Roman" w:eastAsia="Times New Roman" w:hAnsi="Times New Roman" w:cs="Times New Roman"/>
          <w:sz w:val="24"/>
          <w:szCs w:val="24"/>
        </w:rPr>
        <w:lastRenderedPageBreak/>
        <w:t>художественный вкус;</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формировать у детей умение сравнивать произведения различных видов искусства;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развивать отзывчивость и эстетическое сопереживание на красоту окружающей действительности;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развивать у детей интерес к искусству как виду творческой деятельности человека;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познакомить детей с видами и жанрами искусства, историей его возникновения, средствами выразительности разных видов искусства;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формировать понимание красоты произведений искусства, потребность общения с искусством;</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формировать у детей интерес к детским выставкам, спектаклям; желание посещать театр, музей и тому подобное;</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rsidR="00EB08BF" w:rsidRPr="00EB08BF" w:rsidRDefault="00EB08BF"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r>
      <w:r w:rsidRPr="00EB08BF">
        <w:rPr>
          <w:rFonts w:ascii="Times New Roman" w:eastAsia="Times New Roman" w:hAnsi="Times New Roman" w:cs="Times New Roman"/>
          <w:i/>
          <w:sz w:val="24"/>
          <w:szCs w:val="24"/>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2)</w:t>
      </w:r>
      <w:r w:rsidRPr="00EB08BF">
        <w:rPr>
          <w:rFonts w:ascii="Times New Roman" w:eastAsia="Times New Roman" w:hAnsi="Times New Roman" w:cs="Times New Roman"/>
          <w:sz w:val="24"/>
          <w:szCs w:val="24"/>
        </w:rPr>
        <w:tab/>
        <w:t>изобразительная деятельность: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продолжать развивать интерес детей и положительный отклик к различным видам изобразительной деятельности;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продолжать формировать у детей умение рассматривать и обследовать предметы, в том числе с помощью рук;</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формировать у детей умение выделять и использовать средства выразительности в рисовании, лепке, аппликации;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продолжать формировать у детей умение создавать коллективные произведения в рисовании, лепке, аппликации;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 xml:space="preserve">закреплять у детей умение сохранять правильную позу при рисовании: не горбиться, </w:t>
      </w:r>
      <w:r w:rsidRPr="00EB08BF">
        <w:rPr>
          <w:rFonts w:ascii="Times New Roman" w:eastAsia="Times New Roman" w:hAnsi="Times New Roman" w:cs="Times New Roman"/>
          <w:sz w:val="24"/>
          <w:szCs w:val="24"/>
        </w:rPr>
        <w:lastRenderedPageBreak/>
        <w:t>не наклоняться низко над столом, к мольберту; сидеть свободно, не напрягаясь;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приучать детей быть аккуратными: сохранять свое рабочее место в порядке, по окончании работы убирать все со стола;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развивать художественно-творческие способности у детей в различных видах изобразительной деятельности;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3)</w:t>
      </w:r>
      <w:r w:rsidRPr="00EB08BF">
        <w:rPr>
          <w:rFonts w:ascii="Times New Roman" w:eastAsia="Times New Roman" w:hAnsi="Times New Roman" w:cs="Times New Roman"/>
          <w:sz w:val="24"/>
          <w:szCs w:val="24"/>
        </w:rPr>
        <w:tab/>
        <w:t>конструктивная деятельность: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формировать умение у детей сооружать постройки из крупного и мелкого строительного материала;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обучать конструированию из бумаги;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приобщать детей к изготовлению поделок из природного материала.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4)</w:t>
      </w:r>
      <w:r w:rsidRPr="00EB08BF">
        <w:rPr>
          <w:rFonts w:ascii="Times New Roman" w:eastAsia="Times New Roman" w:hAnsi="Times New Roman" w:cs="Times New Roman"/>
          <w:sz w:val="24"/>
          <w:szCs w:val="24"/>
        </w:rPr>
        <w:tab/>
        <w:t>музыкальная деятельность: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обогащать музыкальные впечатления детей, способствовать дальнейшему развитию основ музыкальной культуры;</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 xml:space="preserve">воспитывать слушательскую культуру детей; </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развивать музыкальность детей;</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поддерживать у детей интерес к пению;</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способствовать освоению детьми приемов игры на детских музыкальных инструментах;</w:t>
      </w:r>
    </w:p>
    <w:p w:rsidR="00BC5F43"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поощрять желание детей самостоятельно заниматься музыкальной деятельностью;</w:t>
      </w:r>
    </w:p>
    <w:p w:rsidR="00EB08BF" w:rsidRPr="00EB08BF" w:rsidRDefault="00EB08BF" w:rsidP="00EB08BF">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EB08BF">
        <w:rPr>
          <w:rFonts w:ascii="Times New Roman" w:eastAsia="Times New Roman" w:hAnsi="Times New Roman" w:cs="Times New Roman"/>
          <w:i/>
          <w:sz w:val="24"/>
          <w:szCs w:val="24"/>
        </w:rPr>
        <w:lastRenderedPageBreak/>
        <w:t>•</w:t>
      </w:r>
      <w:r w:rsidRPr="00EB08BF">
        <w:rPr>
          <w:rFonts w:ascii="Times New Roman" w:eastAsia="Times New Roman" w:hAnsi="Times New Roman" w:cs="Times New Roman"/>
          <w:i/>
          <w:sz w:val="24"/>
          <w:szCs w:val="24"/>
        </w:rPr>
        <w:tab/>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rsidR="00EB08BF" w:rsidRPr="00EB08BF" w:rsidRDefault="00EB08BF" w:rsidP="00EB08BF">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EB08BF">
        <w:rPr>
          <w:rFonts w:ascii="Times New Roman" w:eastAsia="Times New Roman" w:hAnsi="Times New Roman" w:cs="Times New Roman"/>
          <w:i/>
          <w:sz w:val="24"/>
          <w:szCs w:val="24"/>
        </w:rPr>
        <w:t>•</w:t>
      </w:r>
      <w:r w:rsidRPr="00EB08BF">
        <w:rPr>
          <w:rFonts w:ascii="Times New Roman" w:eastAsia="Times New Roman" w:hAnsi="Times New Roman" w:cs="Times New Roman"/>
          <w:i/>
          <w:sz w:val="24"/>
          <w:szCs w:val="24"/>
        </w:rPr>
        <w:tab/>
        <w:t>использовать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rsidR="00EB08BF" w:rsidRPr="00EB08BF" w:rsidRDefault="00EB08BF" w:rsidP="00EB08BF">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EB08BF">
        <w:rPr>
          <w:rFonts w:ascii="Times New Roman" w:eastAsia="Times New Roman" w:hAnsi="Times New Roman" w:cs="Times New Roman"/>
          <w:i/>
          <w:sz w:val="24"/>
          <w:szCs w:val="24"/>
        </w:rPr>
        <w:t>•</w:t>
      </w:r>
      <w:r w:rsidRPr="00EB08BF">
        <w:rPr>
          <w:rFonts w:ascii="Times New Roman" w:eastAsia="Times New Roman" w:hAnsi="Times New Roman" w:cs="Times New Roman"/>
          <w:i/>
          <w:sz w:val="24"/>
          <w:szCs w:val="24"/>
        </w:rPr>
        <w:tab/>
        <w:t>продолжать знакомство с музыкальными инструментами и их звучанием (курай, кубыз, тальянка и др.);</w:t>
      </w:r>
    </w:p>
    <w:p w:rsidR="00EB08BF" w:rsidRPr="00EB08BF" w:rsidRDefault="00EB08BF" w:rsidP="00EB08BF">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EB08BF">
        <w:rPr>
          <w:rFonts w:ascii="Times New Roman" w:eastAsia="Times New Roman" w:hAnsi="Times New Roman" w:cs="Times New Roman"/>
          <w:i/>
          <w:sz w:val="24"/>
          <w:szCs w:val="24"/>
        </w:rPr>
        <w:t>•</w:t>
      </w:r>
      <w:r w:rsidRPr="00EB08BF">
        <w:rPr>
          <w:rFonts w:ascii="Times New Roman" w:eastAsia="Times New Roman" w:hAnsi="Times New Roman" w:cs="Times New Roman"/>
          <w:i/>
          <w:sz w:val="24"/>
          <w:szCs w:val="24"/>
        </w:rPr>
        <w:tab/>
        <w:t>развивать навык чистого интонирования, чёткого произношения слов, выразительного, осмысленного исполнения татарских песен;</w:t>
      </w:r>
    </w:p>
    <w:p w:rsidR="00EB08BF" w:rsidRPr="00EB08BF" w:rsidRDefault="00EB08BF" w:rsidP="00EB08BF">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EB08BF">
        <w:rPr>
          <w:rFonts w:ascii="Times New Roman" w:eastAsia="Times New Roman" w:hAnsi="Times New Roman" w:cs="Times New Roman"/>
          <w:i/>
          <w:sz w:val="24"/>
          <w:szCs w:val="24"/>
        </w:rPr>
        <w:t>•</w:t>
      </w:r>
      <w:r w:rsidRPr="00EB08BF">
        <w:rPr>
          <w:rFonts w:ascii="Times New Roman" w:eastAsia="Times New Roman" w:hAnsi="Times New Roman" w:cs="Times New Roman"/>
          <w:i/>
          <w:sz w:val="24"/>
          <w:szCs w:val="24"/>
        </w:rPr>
        <w:tab/>
        <w:t>продолжать знакомство с простейшими движениями, характерными для татарского танца: «ход с полупальцев», «одинарный бишек», «присядка», «носок-пятка»,</w:t>
      </w:r>
    </w:p>
    <w:p w:rsidR="00EB08BF" w:rsidRPr="00EB08BF" w:rsidRDefault="00EB08BF" w:rsidP="00EB08BF">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EB08BF">
        <w:rPr>
          <w:rFonts w:ascii="Times New Roman" w:eastAsia="Times New Roman" w:hAnsi="Times New Roman" w:cs="Times New Roman"/>
          <w:i/>
          <w:sz w:val="24"/>
          <w:szCs w:val="24"/>
        </w:rPr>
        <w:t>«дробь»,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5)</w:t>
      </w:r>
      <w:r w:rsidRPr="00EB08BF">
        <w:rPr>
          <w:rFonts w:ascii="Times New Roman" w:eastAsia="Times New Roman" w:hAnsi="Times New Roman" w:cs="Times New Roman"/>
          <w:sz w:val="24"/>
          <w:szCs w:val="24"/>
        </w:rPr>
        <w:tab/>
        <w:t>театрализованная деятельность: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учить элементам художественно-образных выразительных средств (интонация, мимика, пантомимика);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активизировать словарь детей, совершенствовать звуковую культуру речи, интонационный строй, диалогическую речь;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познакомить детей с различными видами театра (кукольный, музыкальный, детский, театр зверей и другое);</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формировать у детей простейшие образно-выразительные умения, имитировать характерные движения сказочных животных;</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развивать эстетический вкус, воспитывать чувство прекрасного, побуждать нравственно-эстетические и эмоциональные переживания;</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побуждать интерес творческим проявлениям в игре и игровому общению со сверстниками.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6)</w:t>
      </w:r>
      <w:r w:rsidRPr="00EB08BF">
        <w:rPr>
          <w:rFonts w:ascii="Times New Roman" w:eastAsia="Times New Roman" w:hAnsi="Times New Roman" w:cs="Times New Roman"/>
          <w:sz w:val="24"/>
          <w:szCs w:val="24"/>
        </w:rPr>
        <w:tab/>
        <w:t>культурно-досуговая деятельность: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 xml:space="preserve">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w:t>
      </w:r>
      <w:r w:rsidRPr="00EB08BF">
        <w:rPr>
          <w:rFonts w:ascii="Times New Roman" w:eastAsia="Times New Roman" w:hAnsi="Times New Roman" w:cs="Times New Roman"/>
          <w:sz w:val="24"/>
          <w:szCs w:val="24"/>
        </w:rPr>
        <w:lastRenderedPageBreak/>
        <w:t>видах деятельности (изобразительной, словесной, музыкальной);</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развивать интерес к развлечениям, знакомящим с культурой и традициями народов страны;</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осуществлять патриотическое и нравственное воспитание, приобщать к художественной культуре, эстетико-эмоциональному творчеству;</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приобщать к праздничной культуре, развивать желание принимать участие в праздниках (календарных, государственных, народных);</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формировать чувства причастности к событиям, происходящим в стране;</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развивать индивидуальные творческие способности и художественные наклонности ребёнка;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Содержание образовательной деятельности.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Приобщение к искусству.</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1)</w:t>
      </w:r>
      <w:r w:rsidRPr="00EB08BF">
        <w:rPr>
          <w:rFonts w:ascii="Times New Roman" w:eastAsia="Times New Roman" w:hAnsi="Times New Roman" w:cs="Times New Roman"/>
          <w:sz w:val="24"/>
          <w:szCs w:val="24"/>
        </w:rPr>
        <w:tab/>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2)</w:t>
      </w:r>
      <w:r w:rsidRPr="00EB08BF">
        <w:rPr>
          <w:rFonts w:ascii="Times New Roman" w:eastAsia="Times New Roman" w:hAnsi="Times New Roman" w:cs="Times New Roman"/>
          <w:sz w:val="24"/>
          <w:szCs w:val="24"/>
        </w:rPr>
        <w:tab/>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3)</w:t>
      </w:r>
      <w:r w:rsidRPr="00EB08BF">
        <w:rPr>
          <w:rFonts w:ascii="Times New Roman" w:eastAsia="Times New Roman" w:hAnsi="Times New Roman" w:cs="Times New Roman"/>
          <w:sz w:val="24"/>
          <w:szCs w:val="24"/>
        </w:rPr>
        <w:tab/>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4)</w:t>
      </w:r>
      <w:r w:rsidRPr="00EB08BF">
        <w:rPr>
          <w:rFonts w:ascii="Times New Roman" w:eastAsia="Times New Roman" w:hAnsi="Times New Roman" w:cs="Times New Roman"/>
          <w:sz w:val="24"/>
          <w:szCs w:val="24"/>
        </w:rPr>
        <w:tab/>
        <w:t xml:space="preserve">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w:t>
      </w:r>
      <w:r w:rsidRPr="00EB08BF">
        <w:rPr>
          <w:rFonts w:ascii="Times New Roman" w:eastAsia="Times New Roman" w:hAnsi="Times New Roman" w:cs="Times New Roman"/>
          <w:sz w:val="24"/>
          <w:szCs w:val="24"/>
        </w:rPr>
        <w:lastRenderedPageBreak/>
        <w:t>особенностями её содержания – отображение животных (анималистика), портреты человека и бытовые сценки.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5)</w:t>
      </w:r>
      <w:r w:rsidRPr="00EB08BF">
        <w:rPr>
          <w:rFonts w:ascii="Times New Roman" w:eastAsia="Times New Roman" w:hAnsi="Times New Roman" w:cs="Times New Roman"/>
          <w:sz w:val="24"/>
          <w:szCs w:val="24"/>
        </w:rPr>
        <w:tab/>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6)</w:t>
      </w:r>
      <w:r w:rsidRPr="00EB08BF">
        <w:rPr>
          <w:rFonts w:ascii="Times New Roman" w:eastAsia="Times New Roman" w:hAnsi="Times New Roman" w:cs="Times New Roman"/>
          <w:sz w:val="24"/>
          <w:szCs w:val="24"/>
        </w:rPr>
        <w:tab/>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7)</w:t>
      </w:r>
      <w:r w:rsidRPr="00EB08BF">
        <w:rPr>
          <w:rFonts w:ascii="Times New Roman" w:eastAsia="Times New Roman" w:hAnsi="Times New Roman" w:cs="Times New Roman"/>
          <w:sz w:val="24"/>
          <w:szCs w:val="24"/>
        </w:rPr>
        <w:tab/>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8)</w:t>
      </w:r>
      <w:r w:rsidRPr="00EB08BF">
        <w:rPr>
          <w:rFonts w:ascii="Times New Roman" w:eastAsia="Times New Roman" w:hAnsi="Times New Roman" w:cs="Times New Roman"/>
          <w:sz w:val="24"/>
          <w:szCs w:val="24"/>
        </w:rPr>
        <w:tab/>
        <w:t>Педагог знакомит детей с произведениями народного искусства (потешки, сказки, загадки, песни, хороводы, заклички, изделия народного декоративно¬-прикладного искусства).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9)</w:t>
      </w:r>
      <w:r w:rsidRPr="00EB08BF">
        <w:rPr>
          <w:rFonts w:ascii="Times New Roman" w:eastAsia="Times New Roman" w:hAnsi="Times New Roman" w:cs="Times New Roman"/>
          <w:sz w:val="24"/>
          <w:szCs w:val="24"/>
        </w:rPr>
        <w:tab/>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Изобразительная деятельность.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1)</w:t>
      </w:r>
      <w:r w:rsidRPr="00EB08BF">
        <w:rPr>
          <w:rFonts w:ascii="Times New Roman" w:eastAsia="Times New Roman" w:hAnsi="Times New Roman" w:cs="Times New Roman"/>
          <w:sz w:val="24"/>
          <w:szCs w:val="24"/>
        </w:rPr>
        <w:tab/>
        <w:t>Рисование:</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 xml:space="preserve">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w:t>
      </w:r>
      <w:r w:rsidRPr="00EB08BF">
        <w:rPr>
          <w:rFonts w:ascii="Times New Roman" w:eastAsia="Times New Roman" w:hAnsi="Times New Roman" w:cs="Times New Roman"/>
          <w:sz w:val="24"/>
          <w:szCs w:val="24"/>
        </w:rPr>
        <w:lastRenderedPageBreak/>
        <w:t>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2)</w:t>
      </w:r>
      <w:r w:rsidRPr="00EB08BF">
        <w:rPr>
          <w:rFonts w:ascii="Times New Roman" w:eastAsia="Times New Roman" w:hAnsi="Times New Roman" w:cs="Times New Roman"/>
          <w:sz w:val="24"/>
          <w:szCs w:val="24"/>
        </w:rPr>
        <w:tab/>
        <w:t>Народное декоративно-прикладное искусство:</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3)</w:t>
      </w:r>
      <w:r w:rsidRPr="00EB08BF">
        <w:rPr>
          <w:rFonts w:ascii="Times New Roman" w:eastAsia="Times New Roman" w:hAnsi="Times New Roman" w:cs="Times New Roman"/>
          <w:sz w:val="24"/>
          <w:szCs w:val="24"/>
        </w:rPr>
        <w:tab/>
        <w:t>Лепка: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Педагог закрепляет у детей приемы аккуратной лепки.</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4)</w:t>
      </w:r>
      <w:r w:rsidRPr="00EB08BF">
        <w:rPr>
          <w:rFonts w:ascii="Times New Roman" w:eastAsia="Times New Roman" w:hAnsi="Times New Roman" w:cs="Times New Roman"/>
          <w:sz w:val="24"/>
          <w:szCs w:val="24"/>
        </w:rPr>
        <w:tab/>
        <w:t>Аппликация:</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 xml:space="preserve">педагог развивает у детей интерес к аппликации, усложняя её содержание и расширяя </w:t>
      </w:r>
      <w:r w:rsidRPr="00EB08BF">
        <w:rPr>
          <w:rFonts w:ascii="Times New Roman" w:eastAsia="Times New Roman" w:hAnsi="Times New Roman" w:cs="Times New Roman"/>
          <w:sz w:val="24"/>
          <w:szCs w:val="24"/>
        </w:rPr>
        <w:lastRenderedPageBreak/>
        <w:t>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Конструктивная деятельность.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1)</w:t>
      </w:r>
      <w:r w:rsidRPr="00EB08BF">
        <w:rPr>
          <w:rFonts w:ascii="Times New Roman" w:eastAsia="Times New Roman" w:hAnsi="Times New Roman" w:cs="Times New Roman"/>
          <w:sz w:val="24"/>
          <w:szCs w:val="24"/>
        </w:rPr>
        <w:tab/>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2)</w:t>
      </w:r>
      <w:r w:rsidRPr="00EB08BF">
        <w:rPr>
          <w:rFonts w:ascii="Times New Roman" w:eastAsia="Times New Roman" w:hAnsi="Times New Roman" w:cs="Times New Roman"/>
          <w:sz w:val="24"/>
          <w:szCs w:val="24"/>
        </w:rPr>
        <w:tab/>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3)</w:t>
      </w:r>
      <w:r w:rsidRPr="00EB08BF">
        <w:rPr>
          <w:rFonts w:ascii="Times New Roman" w:eastAsia="Times New Roman" w:hAnsi="Times New Roman" w:cs="Times New Roman"/>
          <w:sz w:val="24"/>
          <w:szCs w:val="24"/>
        </w:rPr>
        <w:tab/>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4)</w:t>
      </w:r>
      <w:r w:rsidRPr="00EB08BF">
        <w:rPr>
          <w:rFonts w:ascii="Times New Roman" w:eastAsia="Times New Roman" w:hAnsi="Times New Roman" w:cs="Times New Roman"/>
          <w:sz w:val="24"/>
          <w:szCs w:val="24"/>
        </w:rPr>
        <w:tab/>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5)</w:t>
      </w:r>
      <w:r w:rsidRPr="00EB08BF">
        <w:rPr>
          <w:rFonts w:ascii="Times New Roman" w:eastAsia="Times New Roman" w:hAnsi="Times New Roman" w:cs="Times New Roman"/>
          <w:sz w:val="24"/>
          <w:szCs w:val="24"/>
        </w:rPr>
        <w:tab/>
        <w:t xml:space="preserve">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w:t>
      </w:r>
      <w:r w:rsidRPr="00EB08BF">
        <w:rPr>
          <w:rFonts w:ascii="Times New Roman" w:eastAsia="Times New Roman" w:hAnsi="Times New Roman" w:cs="Times New Roman"/>
          <w:sz w:val="24"/>
          <w:szCs w:val="24"/>
        </w:rPr>
        <w:lastRenderedPageBreak/>
        <w:t>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Музыкальная деятельность.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1)</w:t>
      </w:r>
      <w:r w:rsidRPr="00EB08BF">
        <w:rPr>
          <w:rFonts w:ascii="Times New Roman" w:eastAsia="Times New Roman" w:hAnsi="Times New Roman" w:cs="Times New Roman"/>
          <w:sz w:val="24"/>
          <w:szCs w:val="24"/>
        </w:rPr>
        <w:tab/>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2)</w:t>
      </w:r>
      <w:r w:rsidRPr="00EB08BF">
        <w:rPr>
          <w:rFonts w:ascii="Times New Roman" w:eastAsia="Times New Roman" w:hAnsi="Times New Roman" w:cs="Times New Roman"/>
          <w:sz w:val="24"/>
          <w:szCs w:val="24"/>
        </w:rPr>
        <w:tab/>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3)</w:t>
      </w:r>
      <w:r w:rsidRPr="00EB08BF">
        <w:rPr>
          <w:rFonts w:ascii="Times New Roman" w:eastAsia="Times New Roman" w:hAnsi="Times New Roman" w:cs="Times New Roman"/>
          <w:sz w:val="24"/>
          <w:szCs w:val="24"/>
        </w:rPr>
        <w:tab/>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4)</w:t>
      </w:r>
      <w:r w:rsidRPr="00EB08BF">
        <w:rPr>
          <w:rFonts w:ascii="Times New Roman" w:eastAsia="Times New Roman" w:hAnsi="Times New Roman" w:cs="Times New Roman"/>
          <w:sz w:val="24"/>
          <w:szCs w:val="24"/>
        </w:rPr>
        <w:tab/>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5)</w:t>
      </w:r>
      <w:r w:rsidRPr="00EB08BF">
        <w:rPr>
          <w:rFonts w:ascii="Times New Roman" w:eastAsia="Times New Roman" w:hAnsi="Times New Roman" w:cs="Times New Roman"/>
          <w:sz w:val="24"/>
          <w:szCs w:val="24"/>
        </w:rPr>
        <w:tab/>
        <w:t xml:space="preserve">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w:t>
      </w:r>
      <w:r w:rsidRPr="00EB08BF">
        <w:rPr>
          <w:rFonts w:ascii="Times New Roman" w:eastAsia="Times New Roman" w:hAnsi="Times New Roman" w:cs="Times New Roman"/>
          <w:sz w:val="24"/>
          <w:szCs w:val="24"/>
        </w:rPr>
        <w:lastRenderedPageBreak/>
        <w:t>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6)</w:t>
      </w:r>
      <w:r w:rsidRPr="00EB08BF">
        <w:rPr>
          <w:rFonts w:ascii="Times New Roman" w:eastAsia="Times New Roman" w:hAnsi="Times New Roman" w:cs="Times New Roman"/>
          <w:sz w:val="24"/>
          <w:szCs w:val="24"/>
        </w:rPr>
        <w:tab/>
        <w:t>Игра на детских музыкальных инструментах:</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педагог формирует у детей умение подыгрывать простейшие мелодии на деревянных ложках, погремушках, барабане, металлофоне;</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Театрализованная деятельность.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Культурно-досуговая деятельность.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 xml:space="preserve">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w:t>
      </w:r>
      <w:r w:rsidRPr="00EB08BF">
        <w:rPr>
          <w:rFonts w:ascii="Times New Roman" w:eastAsia="Times New Roman" w:hAnsi="Times New Roman" w:cs="Times New Roman"/>
          <w:sz w:val="24"/>
          <w:szCs w:val="24"/>
        </w:rPr>
        <w:lastRenderedPageBreak/>
        <w:t>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BC5F43" w:rsidRPr="00EB08BF" w:rsidRDefault="00F01E68"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b/>
          <w:sz w:val="24"/>
          <w:szCs w:val="24"/>
        </w:rPr>
      </w:pPr>
      <w:r w:rsidRPr="00EB08BF">
        <w:rPr>
          <w:rFonts w:ascii="Times New Roman" w:eastAsia="Times New Roman" w:hAnsi="Times New Roman" w:cs="Times New Roman"/>
          <w:b/>
          <w:sz w:val="24"/>
          <w:szCs w:val="24"/>
        </w:rPr>
        <w:t>2.1.4.5</w:t>
      </w:r>
      <w:r w:rsidR="005A3A16">
        <w:rPr>
          <w:rFonts w:ascii="Times New Roman" w:eastAsia="Times New Roman" w:hAnsi="Times New Roman" w:cs="Times New Roman"/>
          <w:b/>
          <w:sz w:val="24"/>
          <w:szCs w:val="24"/>
        </w:rPr>
        <w:t>. От 5 лет до 6 лет</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В области художественно-эстетического развития основными задачами образовательной деятельности являются:</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1)</w:t>
      </w:r>
      <w:r w:rsidRPr="00EB08BF">
        <w:rPr>
          <w:rFonts w:ascii="Times New Roman" w:eastAsia="Times New Roman" w:hAnsi="Times New Roman" w:cs="Times New Roman"/>
          <w:sz w:val="24"/>
          <w:szCs w:val="24"/>
        </w:rPr>
        <w:tab/>
        <w:t>приобщение к искусству:</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продолжать развивать у детей стремление к познанию культурных традиций своего народа через творческую деятельность;</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 xml:space="preserve">продолжать знакомить детей с жанрами изобразительного и музыкального искусства; </w:t>
      </w:r>
      <w:r w:rsidRPr="00EB08BF">
        <w:rPr>
          <w:rFonts w:ascii="Times New Roman" w:eastAsia="Times New Roman" w:hAnsi="Times New Roman" w:cs="Times New Roman"/>
          <w:sz w:val="24"/>
          <w:szCs w:val="24"/>
        </w:rPr>
        <w:lastRenderedPageBreak/>
        <w:t>продолжать знакомить детей с архитектурой;</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уметь называть вид художественной деятельности, профессию и людей, которые работают в том или ином виде искусства;</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организовать посещение выставки, театра, музея, цирка;</w:t>
      </w:r>
    </w:p>
    <w:p w:rsidR="00EB08BF" w:rsidRPr="00EB08BF" w:rsidRDefault="00EB08BF" w:rsidP="00EB08BF">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EB08BF">
        <w:rPr>
          <w:rFonts w:ascii="Times New Roman" w:eastAsia="Times New Roman" w:hAnsi="Times New Roman" w:cs="Times New Roman"/>
          <w:i/>
          <w:sz w:val="24"/>
          <w:szCs w:val="24"/>
        </w:rPr>
        <w:t>•</w:t>
      </w:r>
      <w:r w:rsidRPr="00EB08BF">
        <w:rPr>
          <w:rFonts w:ascii="Times New Roman" w:eastAsia="Times New Roman" w:hAnsi="Times New Roman" w:cs="Times New Roman"/>
          <w:i/>
          <w:sz w:val="24"/>
          <w:szCs w:val="24"/>
        </w:rPr>
        <w:tab/>
        <w:t>познакомить с выдающими произведениями деятелей изобразительного искусства республики (Х. Якупов, И. Зарипов, Р. Шамсутдинов и др.);</w:t>
      </w:r>
    </w:p>
    <w:p w:rsidR="00EB08BF" w:rsidRPr="00EB08BF" w:rsidRDefault="00EB08BF" w:rsidP="00EB08BF">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EB08BF">
        <w:rPr>
          <w:rFonts w:ascii="Times New Roman" w:eastAsia="Times New Roman" w:hAnsi="Times New Roman" w:cs="Times New Roman"/>
          <w:i/>
          <w:sz w:val="24"/>
          <w:szCs w:val="24"/>
        </w:rPr>
        <w:t>•</w:t>
      </w:r>
      <w:r w:rsidRPr="00EB08BF">
        <w:rPr>
          <w:rFonts w:ascii="Times New Roman" w:eastAsia="Times New Roman" w:hAnsi="Times New Roman" w:cs="Times New Roman"/>
          <w:i/>
          <w:sz w:val="24"/>
          <w:szCs w:val="24"/>
        </w:rPr>
        <w:tab/>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rsidR="00EB08BF" w:rsidRPr="00EB08BF" w:rsidRDefault="00EB08BF" w:rsidP="00EB08BF">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EB08BF">
        <w:rPr>
          <w:rFonts w:ascii="Times New Roman" w:eastAsia="Times New Roman" w:hAnsi="Times New Roman" w:cs="Times New Roman"/>
          <w:i/>
          <w:sz w:val="24"/>
          <w:szCs w:val="24"/>
        </w:rPr>
        <w:t>•</w:t>
      </w:r>
      <w:r w:rsidRPr="00EB08BF">
        <w:rPr>
          <w:rFonts w:ascii="Times New Roman" w:eastAsia="Times New Roman" w:hAnsi="Times New Roman" w:cs="Times New Roman"/>
          <w:i/>
          <w:sz w:val="24"/>
          <w:szCs w:val="24"/>
        </w:rPr>
        <w:tab/>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BC5F43" w:rsidRPr="00EB08BF" w:rsidRDefault="00F01E68"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2)</w:t>
      </w:r>
      <w:r w:rsidR="00BC5F43" w:rsidRPr="00EB08BF">
        <w:rPr>
          <w:rFonts w:ascii="Times New Roman" w:eastAsia="Times New Roman" w:hAnsi="Times New Roman" w:cs="Times New Roman"/>
          <w:sz w:val="24"/>
          <w:szCs w:val="24"/>
        </w:rPr>
        <w:t>изобразительная деятельность:</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продолжать развивать интерес детей к изобразительной деятельности;</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развивать художественно-творческих способностей в продуктивных видах детской деятельности;</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обогащать у детей сенсорный опыт, развивая органы восприятия: зрение, слух, обоняние, осязание, вкус;</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закреплять у детей знания об основных формах предметов и объектов природы;</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развивать у детей эстетическое восприятие, желание созерцать красоту окружающего мира;</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 xml:space="preserve">в процессе восприятия предметов и явлений развивать у детей мыслительные операции: </w:t>
      </w:r>
      <w:r w:rsidRPr="00EB08BF">
        <w:rPr>
          <w:rFonts w:ascii="Times New Roman" w:eastAsia="Times New Roman" w:hAnsi="Times New Roman" w:cs="Times New Roman"/>
          <w:sz w:val="24"/>
          <w:szCs w:val="24"/>
        </w:rPr>
        <w:lastRenderedPageBreak/>
        <w:t>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совершенствовать у детей изобразительные навыки и умения, формировать художественно-творческие способности;</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развивать у детей чувство формы, цвета, пропорций;</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обогащать содержание изобразительной деятельности в соответствии с задачами познавательного и социального развития детей;</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BC5F43" w:rsidRPr="00EB08BF"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rsid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rsidR="00AE0910" w:rsidRPr="00AE0910" w:rsidRDefault="00AE0910" w:rsidP="00AE091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AE0910">
        <w:rPr>
          <w:rFonts w:ascii="Times New Roman" w:eastAsia="Times New Roman" w:hAnsi="Times New Roman" w:cs="Times New Roman"/>
          <w:i/>
          <w:sz w:val="24"/>
          <w:szCs w:val="24"/>
        </w:rPr>
        <w:t>•</w:t>
      </w:r>
      <w:r w:rsidRPr="00AE0910">
        <w:rPr>
          <w:rFonts w:ascii="Times New Roman" w:eastAsia="Times New Roman" w:hAnsi="Times New Roman" w:cs="Times New Roman"/>
          <w:i/>
          <w:sz w:val="24"/>
          <w:szCs w:val="24"/>
        </w:rPr>
        <w:tab/>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 продолжать знакомство детей с элементами национального орнамента. Рассмотреть цветочно-растительные мотивы (полевые, луговые, садовые); мотивы пальметт и полупальметт, лотосообразные мотивы, мотивы листьев и др;</w:t>
      </w:r>
    </w:p>
    <w:p w:rsidR="00AE0910" w:rsidRPr="00AE0910" w:rsidRDefault="00AE0910" w:rsidP="00AE091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AE0910">
        <w:rPr>
          <w:rFonts w:ascii="Times New Roman" w:eastAsia="Times New Roman" w:hAnsi="Times New Roman" w:cs="Times New Roman"/>
          <w:i/>
          <w:sz w:val="24"/>
          <w:szCs w:val="24"/>
        </w:rPr>
        <w:t>•</w:t>
      </w:r>
      <w:r w:rsidRPr="00AE0910">
        <w:rPr>
          <w:rFonts w:ascii="Times New Roman" w:eastAsia="Times New Roman" w:hAnsi="Times New Roman" w:cs="Times New Roman"/>
          <w:i/>
          <w:sz w:val="24"/>
          <w:szCs w:val="24"/>
        </w:rPr>
        <w:tab/>
        <w:t xml:space="preserve">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w:t>
      </w:r>
      <w:r w:rsidRPr="00AE0910">
        <w:rPr>
          <w:rFonts w:ascii="Times New Roman" w:eastAsia="Times New Roman" w:hAnsi="Times New Roman" w:cs="Times New Roman"/>
          <w:i/>
          <w:sz w:val="24"/>
          <w:szCs w:val="24"/>
        </w:rPr>
        <w:lastRenderedPageBreak/>
        <w:t>поощрять разнообразие используемых элементов национального орнамента;</w:t>
      </w:r>
    </w:p>
    <w:p w:rsidR="00AE0910" w:rsidRPr="00AE0910" w:rsidRDefault="00AE0910" w:rsidP="00AE091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AE0910">
        <w:rPr>
          <w:rFonts w:ascii="Times New Roman" w:eastAsia="Times New Roman" w:hAnsi="Times New Roman" w:cs="Times New Roman"/>
          <w:i/>
          <w:sz w:val="24"/>
          <w:szCs w:val="24"/>
        </w:rPr>
        <w:t>•</w:t>
      </w:r>
      <w:r w:rsidRPr="00AE0910">
        <w:rPr>
          <w:rFonts w:ascii="Times New Roman" w:eastAsia="Times New Roman" w:hAnsi="Times New Roman" w:cs="Times New Roman"/>
          <w:i/>
          <w:sz w:val="24"/>
          <w:szCs w:val="24"/>
        </w:rPr>
        <w:tab/>
        <w:t>привлекать детей к выполнению коллективных работ по мотивам татарского прикладного искусства;</w:t>
      </w:r>
    </w:p>
    <w:p w:rsidR="00AE0910" w:rsidRPr="00AE0910" w:rsidRDefault="00AE0910" w:rsidP="00AE0910">
      <w:pPr>
        <w:widowControl w:val="0"/>
        <w:tabs>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AE0910">
        <w:rPr>
          <w:rFonts w:ascii="Times New Roman" w:eastAsia="Times New Roman" w:hAnsi="Times New Roman" w:cs="Times New Roman"/>
          <w:i/>
          <w:sz w:val="24"/>
          <w:szCs w:val="24"/>
        </w:rPr>
        <w:t>•</w:t>
      </w:r>
      <w:r w:rsidRPr="00AE0910">
        <w:rPr>
          <w:rFonts w:ascii="Times New Roman" w:eastAsia="Times New Roman" w:hAnsi="Times New Roman" w:cs="Times New Roman"/>
          <w:i/>
          <w:sz w:val="24"/>
          <w:szCs w:val="24"/>
        </w:rPr>
        <w:tab/>
        <w:t>обогащать опыт изображения предметов быта, персонажей татарских народных сказок. Поощрять создание сюжетных композиций по сказкам Г. Тукая, А. Алиша («Кого встретила болтливая утка», «Кто самый сильный», «Встреча Шурале и Былтыра» «Коза и баран» и др.);</w:t>
      </w:r>
      <w:r w:rsidRPr="00AE0910">
        <w:rPr>
          <w:rFonts w:ascii="Times New Roman" w:eastAsia="Times New Roman" w:hAnsi="Times New Roman" w:cs="Times New Roman"/>
          <w:i/>
          <w:sz w:val="24"/>
          <w:szCs w:val="24"/>
        </w:rPr>
        <w:cr/>
        <w:t>•</w:t>
      </w:r>
      <w:r w:rsidRPr="00AE0910">
        <w:rPr>
          <w:rFonts w:ascii="Times New Roman" w:eastAsia="Times New Roman" w:hAnsi="Times New Roman" w:cs="Times New Roman"/>
          <w:i/>
          <w:sz w:val="24"/>
          <w:szCs w:val="24"/>
        </w:rPr>
        <w:tab/>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3)</w:t>
      </w:r>
      <w:r w:rsidRPr="00EB08BF">
        <w:rPr>
          <w:rFonts w:ascii="Times New Roman" w:eastAsia="Times New Roman" w:hAnsi="Times New Roman" w:cs="Times New Roman"/>
          <w:sz w:val="24"/>
          <w:szCs w:val="24"/>
        </w:rPr>
        <w:tab/>
        <w:t>конструктивная деятельность: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BC5F43"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поощрять у детей самостоятельность, творчество, инициативу, дружелюбие;</w:t>
      </w:r>
    </w:p>
    <w:p w:rsidR="00AE0910" w:rsidRPr="00EB08BF" w:rsidRDefault="00AE0910"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i/>
          <w:sz w:val="24"/>
          <w:szCs w:val="24"/>
        </w:rPr>
        <w:tab/>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4)</w:t>
      </w:r>
      <w:r w:rsidRPr="00EB08BF">
        <w:rPr>
          <w:rFonts w:ascii="Times New Roman" w:eastAsia="Times New Roman" w:hAnsi="Times New Roman" w:cs="Times New Roman"/>
          <w:sz w:val="24"/>
          <w:szCs w:val="24"/>
        </w:rPr>
        <w:tab/>
        <w:t>музыкальная деятельность:</w:t>
      </w:r>
    </w:p>
    <w:p w:rsidR="00BC5F43" w:rsidRPr="00EB08BF"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продолжать формировать у детей эстетическое восприятие музыки, умение различать жанры музыкальных произведений (песня, танец, марш);</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EB08BF">
        <w:rPr>
          <w:rFonts w:ascii="Times New Roman" w:eastAsia="Times New Roman" w:hAnsi="Times New Roman" w:cs="Times New Roman"/>
          <w:sz w:val="24"/>
          <w:szCs w:val="24"/>
        </w:rPr>
        <w:t>•</w:t>
      </w:r>
      <w:r w:rsidRPr="00EB08BF">
        <w:rPr>
          <w:rFonts w:ascii="Times New Roman" w:eastAsia="Times New Roman" w:hAnsi="Times New Roman" w:cs="Times New Roman"/>
          <w:sz w:val="24"/>
          <w:szCs w:val="24"/>
        </w:rPr>
        <w:tab/>
        <w:t>развивать у детей музыкальную память, умение различать на слух звуки по высоте, музыкальные инструменты;</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продолжать развивать у детей интерес и любовь к музыке, музыкальную отзывчивость на нее;</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продолжать развивать у детей музыкальные способности детей: звуковысотный, ритмический, тембровый, динамический слух;</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развивать у детей умение творческой интерпретации музыки разными средствами художественной выразительности;</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 xml:space="preserve">способствовать дальнейшему развитию у детей навыков пения, движений под музыку, </w:t>
      </w:r>
      <w:r w:rsidRPr="00AE0910">
        <w:rPr>
          <w:rFonts w:ascii="Times New Roman" w:eastAsia="Times New Roman" w:hAnsi="Times New Roman" w:cs="Times New Roman"/>
          <w:sz w:val="24"/>
          <w:szCs w:val="24"/>
        </w:rPr>
        <w:lastRenderedPageBreak/>
        <w:t>игры и импровизации мелодий на детских музыкальных инструментах; творческой активности детей;</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развивать у детей умение сотрудничества в коллективной музыкальной деятельности;</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5)</w:t>
      </w:r>
      <w:r w:rsidRPr="00AE0910">
        <w:rPr>
          <w:rFonts w:ascii="Times New Roman" w:eastAsia="Times New Roman" w:hAnsi="Times New Roman" w:cs="Times New Roman"/>
          <w:sz w:val="24"/>
          <w:szCs w:val="24"/>
        </w:rPr>
        <w:tab/>
        <w:t>театрализованная деятельность:</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знакомить детей с различными видами театрального искусства (кукольный театр, балет, опера и прочее);</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знакомить детей с театральной терминологией (акт, актер, антракт, кулисы и так далее);</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развивать интерес к сценическому искусству;</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воспитывать доброжелательность и контактность в отношениях со сверстниками;</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6)</w:t>
      </w:r>
      <w:r w:rsidRPr="00AE0910">
        <w:rPr>
          <w:rFonts w:ascii="Times New Roman" w:eastAsia="Times New Roman" w:hAnsi="Times New Roman" w:cs="Times New Roman"/>
          <w:sz w:val="24"/>
          <w:szCs w:val="24"/>
        </w:rPr>
        <w:tab/>
        <w:t>культурно-досуговая деятельность:</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создавать условия для проявления культурных потребностей и интересов, а также их использования в организации своего досуга;</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формировать понятия праздничный и будний день, понимать их различия;</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знакомить с историей возникновения праздников, воспитывать бережное отношение к народным праздничным традициям и обычаям;</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поддерживать интерес к участию в творческих объединениях дополнительного образования в ДОО и вне её.</w:t>
      </w:r>
    </w:p>
    <w:p w:rsidR="00AE0910" w:rsidRPr="00AE0910" w:rsidRDefault="00AE0910"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AE0910">
        <w:rPr>
          <w:rFonts w:ascii="Times New Roman" w:eastAsia="Times New Roman" w:hAnsi="Times New Roman" w:cs="Times New Roman"/>
          <w:i/>
          <w:sz w:val="24"/>
          <w:szCs w:val="24"/>
        </w:rPr>
        <w:lastRenderedPageBreak/>
        <w:t>организовать экскурсию в старинную часть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Содержание образовательной деятельности.</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Приобщение к искусству.</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1)</w:t>
      </w:r>
      <w:r w:rsidRPr="00AE0910">
        <w:rPr>
          <w:rFonts w:ascii="Times New Roman" w:eastAsia="Times New Roman" w:hAnsi="Times New Roman" w:cs="Times New Roman"/>
          <w:sz w:val="24"/>
          <w:szCs w:val="24"/>
        </w:rPr>
        <w:tab/>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2)</w:t>
      </w:r>
      <w:r w:rsidRPr="00AE0910">
        <w:rPr>
          <w:rFonts w:ascii="Times New Roman" w:eastAsia="Times New Roman" w:hAnsi="Times New Roman" w:cs="Times New Roman"/>
          <w:sz w:val="24"/>
          <w:szCs w:val="24"/>
        </w:rPr>
        <w:tab/>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3)</w:t>
      </w:r>
      <w:r w:rsidRPr="00AE0910">
        <w:rPr>
          <w:rFonts w:ascii="Times New Roman" w:eastAsia="Times New Roman" w:hAnsi="Times New Roman" w:cs="Times New Roman"/>
          <w:sz w:val="24"/>
          <w:szCs w:val="24"/>
        </w:rPr>
        <w:tab/>
        <w:t>Педагог формирует духовно-нравственные качества в процессе ознакомления с различными видами искусства духовно-нравственного содержания;</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4)</w:t>
      </w:r>
      <w:r w:rsidRPr="00AE0910">
        <w:rPr>
          <w:rFonts w:ascii="Times New Roman" w:eastAsia="Times New Roman" w:hAnsi="Times New Roman" w:cs="Times New Roman"/>
          <w:sz w:val="24"/>
          <w:szCs w:val="24"/>
        </w:rPr>
        <w:tab/>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5)</w:t>
      </w:r>
      <w:r w:rsidRPr="00AE0910">
        <w:rPr>
          <w:rFonts w:ascii="Times New Roman" w:eastAsia="Times New Roman" w:hAnsi="Times New Roman" w:cs="Times New Roman"/>
          <w:sz w:val="24"/>
          <w:szCs w:val="24"/>
        </w:rPr>
        <w:tab/>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6)</w:t>
      </w:r>
      <w:r w:rsidRPr="00AE0910">
        <w:rPr>
          <w:rFonts w:ascii="Times New Roman" w:eastAsia="Times New Roman" w:hAnsi="Times New Roman" w:cs="Times New Roman"/>
          <w:sz w:val="24"/>
          <w:szCs w:val="24"/>
        </w:rPr>
        <w:tab/>
        <w:t xml:space="preserve">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w:t>
      </w:r>
      <w:r w:rsidRPr="00AE0910">
        <w:rPr>
          <w:rFonts w:ascii="Times New Roman" w:eastAsia="Times New Roman" w:hAnsi="Times New Roman" w:cs="Times New Roman"/>
          <w:sz w:val="24"/>
          <w:szCs w:val="24"/>
        </w:rPr>
        <w:lastRenderedPageBreak/>
        <w:t>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7)</w:t>
      </w:r>
      <w:r w:rsidRPr="00AE0910">
        <w:rPr>
          <w:rFonts w:ascii="Times New Roman" w:eastAsia="Times New Roman" w:hAnsi="Times New Roman" w:cs="Times New Roman"/>
          <w:sz w:val="24"/>
          <w:szCs w:val="24"/>
        </w:rPr>
        <w:tab/>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8)</w:t>
      </w:r>
      <w:r w:rsidRPr="00AE0910">
        <w:rPr>
          <w:rFonts w:ascii="Times New Roman" w:eastAsia="Times New Roman" w:hAnsi="Times New Roman" w:cs="Times New Roman"/>
          <w:sz w:val="24"/>
          <w:szCs w:val="24"/>
        </w:rPr>
        <w:tab/>
        <w:t>Педагог поощряет активное участие детей в художественной деятельности как по собственному желанию, так и под руководством взрослых.</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9)</w:t>
      </w:r>
      <w:r w:rsidRPr="00AE0910">
        <w:rPr>
          <w:rFonts w:ascii="Times New Roman" w:eastAsia="Times New Roman" w:hAnsi="Times New Roman" w:cs="Times New Roman"/>
          <w:sz w:val="24"/>
          <w:szCs w:val="24"/>
        </w:rPr>
        <w:tab/>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Изобразительная деятельность.</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1)</w:t>
      </w:r>
      <w:r w:rsidRPr="00AE0910">
        <w:rPr>
          <w:rFonts w:ascii="Times New Roman" w:eastAsia="Times New Roman" w:hAnsi="Times New Roman" w:cs="Times New Roman"/>
          <w:sz w:val="24"/>
          <w:szCs w:val="24"/>
        </w:rPr>
        <w:tab/>
        <w:t xml:space="preserve">Педагог продолжает развивать интерес детей к изобразительной деятельности. Выявляет задатки у детей и развивает на их основе художественно¬творческие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w:t>
      </w:r>
      <w:r w:rsidRPr="00AE0910">
        <w:rPr>
          <w:rFonts w:ascii="Times New Roman" w:eastAsia="Times New Roman" w:hAnsi="Times New Roman" w:cs="Times New Roman"/>
          <w:sz w:val="24"/>
          <w:szCs w:val="24"/>
        </w:rPr>
        <w:lastRenderedPageBreak/>
        <w:t>выразительные решения изображений.</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 xml:space="preserve">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w:t>
      </w:r>
      <w:r w:rsidRPr="00AE0910">
        <w:rPr>
          <w:rFonts w:ascii="Times New Roman" w:eastAsia="Times New Roman" w:hAnsi="Times New Roman" w:cs="Times New Roman"/>
          <w:sz w:val="24"/>
          <w:szCs w:val="24"/>
        </w:rPr>
        <w:lastRenderedPageBreak/>
        <w:t>перед домом деревья и частично его загораживающие и тому подобное).</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Педагог предлагает детям расписывать бумажные силуэты и объемные фигуры.</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2)</w:t>
      </w:r>
      <w:r w:rsidRPr="00AE0910">
        <w:rPr>
          <w:rFonts w:ascii="Times New Roman" w:eastAsia="Times New Roman" w:hAnsi="Times New Roman" w:cs="Times New Roman"/>
          <w:sz w:val="24"/>
          <w:szCs w:val="24"/>
        </w:rPr>
        <w:tab/>
        <w:t>Лепка:</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 xml:space="preserve">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w:t>
      </w:r>
      <w:r w:rsidRPr="00AE0910">
        <w:rPr>
          <w:rFonts w:ascii="Times New Roman" w:eastAsia="Times New Roman" w:hAnsi="Times New Roman" w:cs="Times New Roman"/>
          <w:sz w:val="24"/>
          <w:szCs w:val="24"/>
        </w:rPr>
        <w:lastRenderedPageBreak/>
        <w:t>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3)</w:t>
      </w:r>
      <w:r w:rsidRPr="00AE0910">
        <w:rPr>
          <w:rFonts w:ascii="Times New Roman" w:eastAsia="Times New Roman" w:hAnsi="Times New Roman" w:cs="Times New Roman"/>
          <w:sz w:val="24"/>
          <w:szCs w:val="24"/>
        </w:rPr>
        <w:tab/>
        <w:t>Аппликация:</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4)</w:t>
      </w:r>
      <w:r w:rsidRPr="00AE0910">
        <w:rPr>
          <w:rFonts w:ascii="Times New Roman" w:eastAsia="Times New Roman" w:hAnsi="Times New Roman" w:cs="Times New Roman"/>
          <w:sz w:val="24"/>
          <w:szCs w:val="24"/>
        </w:rPr>
        <w:tab/>
        <w:t>Прикладное творчество:</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 xml:space="preserve">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w:t>
      </w:r>
      <w:r w:rsidRPr="00AE0910">
        <w:rPr>
          <w:rFonts w:ascii="Times New Roman" w:eastAsia="Times New Roman" w:hAnsi="Times New Roman" w:cs="Times New Roman"/>
          <w:sz w:val="24"/>
          <w:szCs w:val="24"/>
        </w:rPr>
        <w:lastRenderedPageBreak/>
        <w:t>(коробки, счетный материал), ремонту книг, настольно-печатных игр. Закрепляет умение детей экономно и рационально расходовать материалы.</w:t>
      </w:r>
    </w:p>
    <w:p w:rsidR="00BC5F43" w:rsidRPr="00AE0910"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Конструктивная деятельность.</w:t>
      </w:r>
    </w:p>
    <w:p w:rsidR="00BC5F43" w:rsidRPr="00AE0910"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BC5F43" w:rsidRPr="00AE0910"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Музыкальная деятельность.</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1)</w:t>
      </w:r>
      <w:r w:rsidRPr="00AE0910">
        <w:rPr>
          <w:rFonts w:ascii="Times New Roman" w:eastAsia="Times New Roman" w:hAnsi="Times New Roman" w:cs="Times New Roman"/>
          <w:sz w:val="24"/>
          <w:szCs w:val="24"/>
        </w:rPr>
        <w:tab/>
        <w:t>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2)</w:t>
      </w:r>
      <w:r w:rsidRPr="00AE0910">
        <w:rPr>
          <w:rFonts w:ascii="Times New Roman" w:eastAsia="Times New Roman" w:hAnsi="Times New Roman" w:cs="Times New Roman"/>
          <w:sz w:val="24"/>
          <w:szCs w:val="24"/>
        </w:rPr>
        <w:tab/>
        <w:t>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3)</w:t>
      </w:r>
      <w:r w:rsidRPr="00AE0910">
        <w:rPr>
          <w:rFonts w:ascii="Times New Roman" w:eastAsia="Times New Roman" w:hAnsi="Times New Roman" w:cs="Times New Roman"/>
          <w:sz w:val="24"/>
          <w:szCs w:val="24"/>
        </w:rPr>
        <w:tab/>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4)</w:t>
      </w:r>
      <w:r w:rsidRPr="00AE0910">
        <w:rPr>
          <w:rFonts w:ascii="Times New Roman" w:eastAsia="Times New Roman" w:hAnsi="Times New Roman" w:cs="Times New Roman"/>
          <w:sz w:val="24"/>
          <w:szCs w:val="24"/>
        </w:rPr>
        <w:tab/>
        <w:t xml:space="preserve">Музыкально-ритмические движения: педагог развивает у детей чувство ритма, умение передавать через движения характер музыки, её эмоционально¬образное содержание. Учит детей свободно ориентироваться в пространстве, выполнять простейшие перестроения, </w:t>
      </w:r>
      <w:r w:rsidRPr="00AE0910">
        <w:rPr>
          <w:rFonts w:ascii="Times New Roman" w:eastAsia="Times New Roman" w:hAnsi="Times New Roman" w:cs="Times New Roman"/>
          <w:sz w:val="24"/>
          <w:szCs w:val="24"/>
        </w:rPr>
        <w:lastRenderedPageBreak/>
        <w:t>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5)</w:t>
      </w:r>
      <w:r w:rsidRPr="00AE0910">
        <w:rPr>
          <w:rFonts w:ascii="Times New Roman" w:eastAsia="Times New Roman" w:hAnsi="Times New Roman" w:cs="Times New Roman"/>
          <w:sz w:val="24"/>
          <w:szCs w:val="24"/>
        </w:rPr>
        <w:tab/>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6)</w:t>
      </w:r>
      <w:r w:rsidRPr="00AE0910">
        <w:rPr>
          <w:rFonts w:ascii="Times New Roman" w:eastAsia="Times New Roman" w:hAnsi="Times New Roman" w:cs="Times New Roman"/>
          <w:sz w:val="24"/>
          <w:szCs w:val="24"/>
        </w:rPr>
        <w:tab/>
        <w:t>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Театрализованная деятельность.</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Культурно-досуговая деятельность.</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 xml:space="preserve">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w:t>
      </w:r>
      <w:r w:rsidRPr="00AE0910">
        <w:rPr>
          <w:rFonts w:ascii="Times New Roman" w:eastAsia="Times New Roman" w:hAnsi="Times New Roman" w:cs="Times New Roman"/>
          <w:sz w:val="24"/>
          <w:szCs w:val="24"/>
        </w:rPr>
        <w:lastRenderedPageBreak/>
        <w:t>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rsidR="00BC5F43" w:rsidRPr="00AE0910" w:rsidRDefault="00F01E68"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b/>
          <w:sz w:val="24"/>
          <w:szCs w:val="24"/>
        </w:rPr>
      </w:pPr>
      <w:r w:rsidRPr="00AE0910">
        <w:rPr>
          <w:rFonts w:ascii="Times New Roman" w:eastAsia="Times New Roman" w:hAnsi="Times New Roman" w:cs="Times New Roman"/>
          <w:b/>
          <w:sz w:val="24"/>
          <w:szCs w:val="24"/>
        </w:rPr>
        <w:t>2.1.4.6</w:t>
      </w:r>
      <w:r w:rsidR="005A3A16">
        <w:rPr>
          <w:rFonts w:ascii="Times New Roman" w:eastAsia="Times New Roman" w:hAnsi="Times New Roman" w:cs="Times New Roman"/>
          <w:b/>
          <w:sz w:val="24"/>
          <w:szCs w:val="24"/>
        </w:rPr>
        <w:t>. От 6 лет до 7 лет</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В области художественно-эстетического развития основными задачами образовательной деятельности являются:</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1)</w:t>
      </w:r>
      <w:r w:rsidRPr="00AE0910">
        <w:rPr>
          <w:rFonts w:ascii="Times New Roman" w:eastAsia="Times New Roman" w:hAnsi="Times New Roman" w:cs="Times New Roman"/>
          <w:sz w:val="24"/>
          <w:szCs w:val="24"/>
        </w:rPr>
        <w:tab/>
        <w:t>приобщение к искусству:</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воспитывать уважительное отношение и чувство гордости за свою страну, в процессе ознакомления с разными видами искусства;</w:t>
      </w:r>
    </w:p>
    <w:p w:rsidR="00BC5F43" w:rsidRPr="00AE0910"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закреплять знания детей о видах искусства (изобразительное, декоративно¬прикладное искусство, музыка, архитектура, театр, танец, кино, цирк);</w:t>
      </w:r>
    </w:p>
    <w:p w:rsidR="00BC5F43" w:rsidRPr="00AE0910"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BC5F43" w:rsidRPr="00AE0910"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BC5F43" w:rsidRPr="00AE0910"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rsidR="00BC5F43" w:rsidRPr="00AE0910"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закреплять у детей знания об искусстве как виде творческой деятельности людей;</w:t>
      </w:r>
    </w:p>
    <w:p w:rsidR="00BC5F43" w:rsidRPr="00AE0910"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rsid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организовать посещение выставки, театра, музея, цирка (совместно с родителями (законными представителями));</w:t>
      </w:r>
    </w:p>
    <w:p w:rsidR="00AE0910" w:rsidRPr="00AE0910" w:rsidRDefault="00AE0910" w:rsidP="00AE091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r>
      <w:r w:rsidRPr="00AE0910">
        <w:rPr>
          <w:rFonts w:ascii="Times New Roman" w:eastAsia="Times New Roman" w:hAnsi="Times New Roman" w:cs="Times New Roman"/>
          <w:i/>
          <w:sz w:val="24"/>
          <w:szCs w:val="24"/>
        </w:rPr>
        <w:t xml:space="preserve">организовывать знакомство детей с литературными произведениями Г. Тукая, видами искусства, отражающими его творчество (балет «Шурале» Ф. Яруллина, «Водяная» А. </w:t>
      </w:r>
      <w:r w:rsidRPr="00AE0910">
        <w:rPr>
          <w:rFonts w:ascii="Times New Roman" w:eastAsia="Times New Roman" w:hAnsi="Times New Roman" w:cs="Times New Roman"/>
          <w:i/>
          <w:sz w:val="24"/>
          <w:szCs w:val="24"/>
        </w:rPr>
        <w:lastRenderedPageBreak/>
        <w:t>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 смыслового понимания искусства;</w:t>
      </w:r>
    </w:p>
    <w:p w:rsidR="00AE0910" w:rsidRPr="00AE0910" w:rsidRDefault="00AE0910" w:rsidP="00AE091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AE0910">
        <w:rPr>
          <w:rFonts w:ascii="Times New Roman" w:eastAsia="Times New Roman" w:hAnsi="Times New Roman" w:cs="Times New Roman"/>
          <w:i/>
          <w:sz w:val="24"/>
          <w:szCs w:val="24"/>
        </w:rPr>
        <w:t>•</w:t>
      </w:r>
      <w:r w:rsidRPr="00AE0910">
        <w:rPr>
          <w:rFonts w:ascii="Times New Roman" w:eastAsia="Times New Roman" w:hAnsi="Times New Roman" w:cs="Times New Roman"/>
          <w:i/>
          <w:sz w:val="24"/>
          <w:szCs w:val="24"/>
        </w:rPr>
        <w:tab/>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p>
    <w:p w:rsidR="00AE0910" w:rsidRPr="00AE0910" w:rsidRDefault="00AE0910" w:rsidP="00AE091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AE0910">
        <w:rPr>
          <w:rFonts w:ascii="Times New Roman" w:eastAsia="Times New Roman" w:hAnsi="Times New Roman" w:cs="Times New Roman"/>
          <w:i/>
          <w:sz w:val="24"/>
          <w:szCs w:val="24"/>
        </w:rPr>
        <w:t>•</w:t>
      </w:r>
      <w:r w:rsidRPr="00AE0910">
        <w:rPr>
          <w:rFonts w:ascii="Times New Roman" w:eastAsia="Times New Roman" w:hAnsi="Times New Roman" w:cs="Times New Roman"/>
          <w:i/>
          <w:sz w:val="24"/>
          <w:szCs w:val="24"/>
        </w:rPr>
        <w:tab/>
        <w:t>расширять знания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2)</w:t>
      </w:r>
      <w:r w:rsidRPr="00AE0910">
        <w:rPr>
          <w:rFonts w:ascii="Times New Roman" w:eastAsia="Times New Roman" w:hAnsi="Times New Roman" w:cs="Times New Roman"/>
          <w:sz w:val="24"/>
          <w:szCs w:val="24"/>
        </w:rPr>
        <w:tab/>
        <w:t>изобразительная деятельность:</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обогащать у детей сенсорный опыт, включать в процесс ознакомления с предметами движения рук по предмету;</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создавать условия для свободного, самостоятельного, разнопланового экспериментирования с художественными материалами;</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поощрять стремление детей сделать свое произведение красивым, содержательным, выразительным;</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 xml:space="preserve">поощрять стремление детей делать самостоятельный выбор, помогать другому, </w:t>
      </w:r>
      <w:r w:rsidRPr="00AE0910">
        <w:rPr>
          <w:rFonts w:ascii="Times New Roman" w:eastAsia="Times New Roman" w:hAnsi="Times New Roman" w:cs="Times New Roman"/>
          <w:sz w:val="24"/>
          <w:szCs w:val="24"/>
        </w:rPr>
        <w:lastRenderedPageBreak/>
        <w:t>уважать и понимать потребности другого человека, бережно относиться к продуктам его труда;</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развивать художественно-творческие способности детей в изобразительной деятельности;</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продолжать развивать у детей коллективное творчество;</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BC5F43"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AE0910" w:rsidRPr="00AE0910" w:rsidRDefault="00AE0910" w:rsidP="00AE0910">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r>
      <w:r w:rsidRPr="00AE0910">
        <w:rPr>
          <w:rFonts w:ascii="Times New Roman" w:eastAsia="Times New Roman" w:hAnsi="Times New Roman" w:cs="Times New Roman"/>
          <w:i/>
          <w:sz w:val="24"/>
          <w:szCs w:val="24"/>
        </w:rPr>
        <w:t>организовывать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w:t>
      </w:r>
    </w:p>
    <w:p w:rsidR="00AE0910" w:rsidRPr="00AE0910" w:rsidRDefault="00AE0910" w:rsidP="00AE0910">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AE0910">
        <w:rPr>
          <w:rFonts w:ascii="Times New Roman" w:eastAsia="Times New Roman" w:hAnsi="Times New Roman" w:cs="Times New Roman"/>
          <w:i/>
          <w:sz w:val="24"/>
          <w:szCs w:val="24"/>
        </w:rPr>
        <w:t>«Портрет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3)</w:t>
      </w:r>
      <w:r w:rsidRPr="00AE0910">
        <w:rPr>
          <w:rFonts w:ascii="Times New Roman" w:eastAsia="Times New Roman" w:hAnsi="Times New Roman" w:cs="Times New Roman"/>
          <w:sz w:val="24"/>
          <w:szCs w:val="24"/>
        </w:rPr>
        <w:tab/>
        <w:t>конструктивная деятельность:</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формировать умение у детей видеть конструкцию объекта и анализировать её основные части, их функциональное назначение;</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знакомить детей с профессиями дизайнера, конструктора, архитектора, строителя и прочее;</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развивать у детей художественно-творческие способности и самостоятельную творческую конструктивную деятельность детей;</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4)</w:t>
      </w:r>
      <w:r w:rsidRPr="00AE0910">
        <w:rPr>
          <w:rFonts w:ascii="Times New Roman" w:eastAsia="Times New Roman" w:hAnsi="Times New Roman" w:cs="Times New Roman"/>
          <w:sz w:val="24"/>
          <w:szCs w:val="24"/>
        </w:rPr>
        <w:tab/>
        <w:t>музыкальная деятельность:</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lastRenderedPageBreak/>
        <w:t>•</w:t>
      </w:r>
      <w:r w:rsidRPr="00AE0910">
        <w:rPr>
          <w:rFonts w:ascii="Times New Roman" w:eastAsia="Times New Roman" w:hAnsi="Times New Roman" w:cs="Times New Roman"/>
          <w:sz w:val="24"/>
          <w:szCs w:val="24"/>
        </w:rPr>
        <w:tab/>
        <w:t>воспитывать гражданско-патриотические чувства через изучение Государственного гимна Российской Федерации;</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продолжать приобщать детей к музыкальной культуре, воспитывать музыкально-эстетический вкус;</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развивать у детей музыкальные способности: поэтический и музыкальный слух, чувство ритма, музыкальную память;</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продолжать обогащать музыкальные впечатления детей, вызывать яркий эмоциональный отклик при восприятии музыки разного характера;</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rsidR="00AE0910" w:rsidRPr="00AE0910" w:rsidRDefault="00AE0910" w:rsidP="00AE0910">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i/>
          <w:sz w:val="24"/>
          <w:szCs w:val="24"/>
        </w:rPr>
        <w:tab/>
        <w:t>вызывать яркий эмоциональный отклик при восприятии музыкальных произведений</w:t>
      </w:r>
      <w:r w:rsidRPr="00AE0910">
        <w:rPr>
          <w:rFonts w:ascii="Times New Roman" w:eastAsia="Times New Roman" w:hAnsi="Times New Roman" w:cs="Times New Roman"/>
          <w:sz w:val="24"/>
          <w:szCs w:val="24"/>
        </w:rPr>
        <w:t xml:space="preserve"> </w:t>
      </w:r>
      <w:r w:rsidRPr="00AE0910">
        <w:rPr>
          <w:rFonts w:ascii="Times New Roman" w:eastAsia="Times New Roman" w:hAnsi="Times New Roman" w:cs="Times New Roman"/>
          <w:i/>
          <w:sz w:val="24"/>
          <w:szCs w:val="24"/>
        </w:rPr>
        <w:t>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rsidR="00AE0910" w:rsidRPr="00AE0910" w:rsidRDefault="00AE0910" w:rsidP="00AE0910">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AE0910">
        <w:rPr>
          <w:rFonts w:ascii="Times New Roman" w:eastAsia="Times New Roman" w:hAnsi="Times New Roman" w:cs="Times New Roman"/>
          <w:i/>
          <w:sz w:val="24"/>
          <w:szCs w:val="24"/>
        </w:rPr>
        <w:t>•</w:t>
      </w:r>
      <w:r w:rsidRPr="00AE0910">
        <w:rPr>
          <w:rFonts w:ascii="Times New Roman" w:eastAsia="Times New Roman" w:hAnsi="Times New Roman" w:cs="Times New Roman"/>
          <w:i/>
          <w:sz w:val="24"/>
          <w:szCs w:val="24"/>
        </w:rPr>
        <w:tab/>
        <w:t>познакомить детей с мелодией Государственного гимна Российской Федерации. Развивать чувство гражданственности;</w:t>
      </w:r>
    </w:p>
    <w:p w:rsidR="00AE0910" w:rsidRPr="00AE0910" w:rsidRDefault="00AE0910" w:rsidP="00AE0910">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AE0910">
        <w:rPr>
          <w:rFonts w:ascii="Times New Roman" w:eastAsia="Times New Roman" w:hAnsi="Times New Roman" w:cs="Times New Roman"/>
          <w:i/>
          <w:sz w:val="24"/>
          <w:szCs w:val="24"/>
        </w:rPr>
        <w:t>•</w:t>
      </w:r>
      <w:r w:rsidRPr="00AE0910">
        <w:rPr>
          <w:rFonts w:ascii="Times New Roman" w:eastAsia="Times New Roman" w:hAnsi="Times New Roman" w:cs="Times New Roman"/>
          <w:i/>
          <w:sz w:val="24"/>
          <w:szCs w:val="24"/>
        </w:rPr>
        <w:tab/>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rsidR="00AE0910" w:rsidRPr="00AE0910" w:rsidRDefault="00AE0910" w:rsidP="00AE0910">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AE0910">
        <w:rPr>
          <w:rFonts w:ascii="Times New Roman" w:eastAsia="Times New Roman" w:hAnsi="Times New Roman" w:cs="Times New Roman"/>
          <w:i/>
          <w:sz w:val="24"/>
          <w:szCs w:val="24"/>
        </w:rPr>
        <w:t>•</w:t>
      </w:r>
      <w:r w:rsidRPr="00AE0910">
        <w:rPr>
          <w:rFonts w:ascii="Times New Roman" w:eastAsia="Times New Roman" w:hAnsi="Times New Roman" w:cs="Times New Roman"/>
          <w:i/>
          <w:sz w:val="24"/>
          <w:szCs w:val="24"/>
        </w:rPr>
        <w:tab/>
        <w:t>расширять объем основных и танцевальных движений: «пружинистый ход»,</w:t>
      </w:r>
    </w:p>
    <w:p w:rsidR="00AE0910" w:rsidRPr="00AE0910" w:rsidRDefault="00AE0910" w:rsidP="00AE0910">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AE0910">
        <w:rPr>
          <w:rFonts w:ascii="Times New Roman" w:eastAsia="Times New Roman" w:hAnsi="Times New Roman" w:cs="Times New Roman"/>
          <w:i/>
          <w:sz w:val="24"/>
          <w:szCs w:val="24"/>
        </w:rPr>
        <w:t>«первый ход», «апипа», прыжковая цепочка», «борма», «бишек», «носок - пятка», «пятка - носок», «дробь», «мелкая дробь», «основной ход», «ход с каблука», «простой шаг», «волчок»,</w:t>
      </w:r>
    </w:p>
    <w:p w:rsidR="00AE0910" w:rsidRPr="00AE0910" w:rsidRDefault="00AE0910" w:rsidP="00AE0910">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AE0910">
        <w:rPr>
          <w:rFonts w:ascii="Times New Roman" w:eastAsia="Times New Roman" w:hAnsi="Times New Roman" w:cs="Times New Roman"/>
          <w:i/>
          <w:sz w:val="24"/>
          <w:szCs w:val="24"/>
        </w:rPr>
        <w:t>«тройной притоп», «кружение парами» и др. Совершенствовать технику исполнения татарского танца.</w:t>
      </w:r>
    </w:p>
    <w:p w:rsidR="00AE0910" w:rsidRPr="00AE0910" w:rsidRDefault="00AE0910" w:rsidP="00AE0910">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i/>
          <w:sz w:val="24"/>
          <w:szCs w:val="24"/>
        </w:rPr>
        <w:lastRenderedPageBreak/>
        <w:t>•</w:t>
      </w:r>
      <w:r w:rsidRPr="00AE0910">
        <w:rPr>
          <w:rFonts w:ascii="Times New Roman" w:eastAsia="Times New Roman" w:hAnsi="Times New Roman" w:cs="Times New Roman"/>
          <w:i/>
          <w:sz w:val="24"/>
          <w:szCs w:val="24"/>
        </w:rPr>
        <w:tab/>
        <w:t>создавать условия для приобретения опыта исполнения танцев народов Поволжья, развивать эмоциональное общение в них</w:t>
      </w:r>
      <w:r w:rsidRPr="00AE0910">
        <w:rPr>
          <w:rFonts w:ascii="Times New Roman" w:eastAsia="Times New Roman" w:hAnsi="Times New Roman" w:cs="Times New Roman"/>
          <w:sz w:val="24"/>
          <w:szCs w:val="24"/>
        </w:rPr>
        <w:t>.</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5)</w:t>
      </w:r>
      <w:r w:rsidRPr="00AE0910">
        <w:rPr>
          <w:rFonts w:ascii="Times New Roman" w:eastAsia="Times New Roman" w:hAnsi="Times New Roman" w:cs="Times New Roman"/>
          <w:sz w:val="24"/>
          <w:szCs w:val="24"/>
        </w:rPr>
        <w:tab/>
        <w:t>театрализованная деятельность:</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продолжать приобщение детей к театральному искусству через знакомство с историей театра, его жанрами, устройством и профессиями;</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продолжать знакомить детей с разными видами театрализованной деятельности;</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продолжать развивать навыки кукловождения в различных театральных системах (перчаточными, тростевыми, марионеткам и так далее);</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формировать умение согласовывать свои действия с партнерами, приучать правильно оценивать действия персонажей в спектакле;</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поощрять способность творчески передавать образ в играх драматизациях, спектаклях;</w:t>
      </w:r>
    </w:p>
    <w:p w:rsidR="00AE0910" w:rsidRPr="00AE0910" w:rsidRDefault="00AE0910"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i/>
          <w:sz w:val="24"/>
          <w:szCs w:val="24"/>
        </w:rPr>
        <w:tab/>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6)</w:t>
      </w:r>
      <w:r w:rsidRPr="00AE0910">
        <w:rPr>
          <w:rFonts w:ascii="Times New Roman" w:eastAsia="Times New Roman" w:hAnsi="Times New Roman" w:cs="Times New Roman"/>
          <w:sz w:val="24"/>
          <w:szCs w:val="24"/>
        </w:rPr>
        <w:tab/>
        <w:t>культурно-досуговая деятельность:</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продолжать формировать интерес к полезной деятельности в свободное время (отдых, творчество, самообразование);</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воспитывать уважительное отношение к своей стране в ходе предпраздничной подготовки;</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 xml:space="preserve">формировать чувство удовлетворения от участия в коллективной досуговой </w:t>
      </w:r>
      <w:r w:rsidRPr="00AE0910">
        <w:rPr>
          <w:rFonts w:ascii="Times New Roman" w:eastAsia="Times New Roman" w:hAnsi="Times New Roman" w:cs="Times New Roman"/>
          <w:sz w:val="24"/>
          <w:szCs w:val="24"/>
        </w:rPr>
        <w:lastRenderedPageBreak/>
        <w:t>деятельности;</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поощрять желание детей посещать объединения дополнительного образования различной направленности (танцевальный кружок, хор, изостудия и прочее).</w:t>
      </w:r>
    </w:p>
    <w:p w:rsidR="00AE0910" w:rsidRPr="00AE0910" w:rsidRDefault="00AE0910"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AE0910">
        <w:rPr>
          <w:rFonts w:ascii="Times New Roman" w:eastAsia="Times New Roman" w:hAnsi="Times New Roman" w:cs="Times New Roman"/>
          <w:i/>
          <w:sz w:val="24"/>
          <w:szCs w:val="24"/>
        </w:rPr>
        <w:t>•</w:t>
      </w:r>
      <w:r w:rsidRPr="00AE0910">
        <w:rPr>
          <w:rFonts w:ascii="Times New Roman" w:eastAsia="Times New Roman" w:hAnsi="Times New Roman" w:cs="Times New Roman"/>
          <w:i/>
          <w:sz w:val="24"/>
          <w:szCs w:val="24"/>
        </w:rPr>
        <w:tab/>
        <w:t>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Содержание образовательной деятельности.</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Приобщение к искусству.</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1)</w:t>
      </w:r>
      <w:r w:rsidRPr="00AE0910">
        <w:rPr>
          <w:rFonts w:ascii="Times New Roman" w:eastAsia="Times New Roman" w:hAnsi="Times New Roman" w:cs="Times New Roman"/>
          <w:sz w:val="24"/>
          <w:szCs w:val="24"/>
        </w:rPr>
        <w:tab/>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2)</w:t>
      </w:r>
      <w:r w:rsidRPr="00AE0910">
        <w:rPr>
          <w:rFonts w:ascii="Times New Roman" w:eastAsia="Times New Roman" w:hAnsi="Times New Roman" w:cs="Times New Roman"/>
          <w:sz w:val="24"/>
          <w:szCs w:val="24"/>
        </w:rPr>
        <w:tab/>
        <w:t>Педагог воспитывает гражданско-патриотические чувства средствами различных видов и жанров искусства.</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3)</w:t>
      </w:r>
      <w:r w:rsidRPr="00AE0910">
        <w:rPr>
          <w:rFonts w:ascii="Times New Roman" w:eastAsia="Times New Roman" w:hAnsi="Times New Roman" w:cs="Times New Roman"/>
          <w:sz w:val="24"/>
          <w:szCs w:val="24"/>
        </w:rPr>
        <w:tab/>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4)</w:t>
      </w:r>
      <w:r w:rsidRPr="00AE0910">
        <w:rPr>
          <w:rFonts w:ascii="Times New Roman" w:eastAsia="Times New Roman" w:hAnsi="Times New Roman" w:cs="Times New Roman"/>
          <w:sz w:val="24"/>
          <w:szCs w:val="24"/>
        </w:rPr>
        <w:tab/>
        <w:t>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Воспитывает любовь и бережное отношение к произведениям искусства.</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5)</w:t>
      </w:r>
      <w:r w:rsidRPr="00AE0910">
        <w:rPr>
          <w:rFonts w:ascii="Times New Roman" w:eastAsia="Times New Roman" w:hAnsi="Times New Roman" w:cs="Times New Roman"/>
          <w:sz w:val="24"/>
          <w:szCs w:val="24"/>
        </w:rPr>
        <w:tab/>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6)</w:t>
      </w:r>
      <w:r w:rsidRPr="00AE0910">
        <w:rPr>
          <w:rFonts w:ascii="Times New Roman" w:eastAsia="Times New Roman" w:hAnsi="Times New Roman" w:cs="Times New Roman"/>
          <w:sz w:val="24"/>
          <w:szCs w:val="24"/>
        </w:rPr>
        <w:tab/>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7)</w:t>
      </w:r>
      <w:r w:rsidRPr="00AE0910">
        <w:rPr>
          <w:rFonts w:ascii="Times New Roman" w:eastAsia="Times New Roman" w:hAnsi="Times New Roman" w:cs="Times New Roman"/>
          <w:sz w:val="24"/>
          <w:szCs w:val="24"/>
        </w:rPr>
        <w:tab/>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8)</w:t>
      </w:r>
      <w:r w:rsidRPr="00AE0910">
        <w:rPr>
          <w:rFonts w:ascii="Times New Roman" w:eastAsia="Times New Roman" w:hAnsi="Times New Roman" w:cs="Times New Roman"/>
          <w:sz w:val="24"/>
          <w:szCs w:val="24"/>
        </w:rPr>
        <w:tab/>
        <w:t xml:space="preserve">Педагог расширяет знания детей об основных видах изобразительного искусства </w:t>
      </w:r>
      <w:r w:rsidRPr="00AE0910">
        <w:rPr>
          <w:rFonts w:ascii="Times New Roman" w:eastAsia="Times New Roman" w:hAnsi="Times New Roman" w:cs="Times New Roman"/>
          <w:sz w:val="24"/>
          <w:szCs w:val="24"/>
        </w:rPr>
        <w:lastRenderedPageBreak/>
        <w:t>(живопись,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9)</w:t>
      </w:r>
      <w:r w:rsidRPr="00AE0910">
        <w:rPr>
          <w:rFonts w:ascii="Times New Roman" w:eastAsia="Times New Roman" w:hAnsi="Times New Roman" w:cs="Times New Roman"/>
          <w:sz w:val="24"/>
          <w:szCs w:val="24"/>
        </w:rPr>
        <w:tab/>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10)</w:t>
      </w:r>
      <w:r w:rsidRPr="00AE0910">
        <w:rPr>
          <w:rFonts w:ascii="Times New Roman" w:eastAsia="Times New Roman" w:hAnsi="Times New Roman" w:cs="Times New Roman"/>
          <w:sz w:val="24"/>
          <w:szCs w:val="24"/>
        </w:rPr>
        <w:tab/>
        <w:t>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Воспитывает интерес к искусству родного края.</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11)</w:t>
      </w:r>
      <w:r w:rsidRPr="00AE0910">
        <w:rPr>
          <w:rFonts w:ascii="Times New Roman" w:eastAsia="Times New Roman" w:hAnsi="Times New Roman" w:cs="Times New Roman"/>
          <w:sz w:val="24"/>
          <w:szCs w:val="24"/>
        </w:rPr>
        <w:tab/>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rsidR="00BC5F43" w:rsidRPr="00AE0910" w:rsidRDefault="00F01E68"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12)</w:t>
      </w:r>
      <w:r w:rsidR="00BC5F43" w:rsidRPr="00AE0910">
        <w:rPr>
          <w:rFonts w:ascii="Times New Roman" w:eastAsia="Times New Roman" w:hAnsi="Times New Roman" w:cs="Times New Roman"/>
          <w:sz w:val="24"/>
          <w:szCs w:val="24"/>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lastRenderedPageBreak/>
        <w:t>Изобразительная деятельность.</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1)</w:t>
      </w:r>
      <w:r w:rsidRPr="00AE0910">
        <w:rPr>
          <w:rFonts w:ascii="Times New Roman" w:eastAsia="Times New Roman" w:hAnsi="Times New Roman" w:cs="Times New Roman"/>
          <w:sz w:val="24"/>
          <w:szCs w:val="24"/>
        </w:rPr>
        <w:tab/>
        <w:t>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w:t>
      </w:r>
      <w:r w:rsidRPr="00AE0910">
        <w:rPr>
          <w:rFonts w:ascii="Times New Roman" w:eastAsia="Times New Roman" w:hAnsi="Times New Roman" w:cs="Times New Roman"/>
          <w:sz w:val="24"/>
          <w:szCs w:val="24"/>
        </w:rPr>
        <w:lastRenderedPageBreak/>
        <w:t>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rsidR="00BC5F43" w:rsidRPr="00AE0910"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BC5F43" w:rsidRPr="00AE0910"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2)</w:t>
      </w:r>
      <w:r w:rsidRPr="00AE0910">
        <w:rPr>
          <w:rFonts w:ascii="Times New Roman" w:eastAsia="Times New Roman" w:hAnsi="Times New Roman" w:cs="Times New Roman"/>
          <w:sz w:val="24"/>
          <w:szCs w:val="24"/>
        </w:rPr>
        <w:tab/>
        <w:t>Лепка:</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 xml:space="preserve">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w:t>
      </w:r>
      <w:r w:rsidRPr="00AE0910">
        <w:rPr>
          <w:rFonts w:ascii="Times New Roman" w:eastAsia="Times New Roman" w:hAnsi="Times New Roman" w:cs="Times New Roman"/>
          <w:sz w:val="24"/>
          <w:szCs w:val="24"/>
        </w:rPr>
        <w:lastRenderedPageBreak/>
        <w:t>композиции.</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3)</w:t>
      </w:r>
      <w:r w:rsidRPr="00AE0910">
        <w:rPr>
          <w:rFonts w:ascii="Times New Roman" w:eastAsia="Times New Roman" w:hAnsi="Times New Roman" w:cs="Times New Roman"/>
          <w:sz w:val="24"/>
          <w:szCs w:val="24"/>
        </w:rPr>
        <w:tab/>
        <w:t>Аппликация:</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4)</w:t>
      </w:r>
      <w:r w:rsidRPr="00AE0910">
        <w:rPr>
          <w:rFonts w:ascii="Times New Roman" w:eastAsia="Times New Roman" w:hAnsi="Times New Roman" w:cs="Times New Roman"/>
          <w:sz w:val="24"/>
          <w:szCs w:val="24"/>
        </w:rPr>
        <w:tab/>
        <w:t>Прикладное творчество:</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lastRenderedPageBreak/>
        <w:t>5)</w:t>
      </w:r>
      <w:r w:rsidRPr="00AE0910">
        <w:rPr>
          <w:rFonts w:ascii="Times New Roman" w:eastAsia="Times New Roman" w:hAnsi="Times New Roman" w:cs="Times New Roman"/>
          <w:sz w:val="24"/>
          <w:szCs w:val="24"/>
        </w:rPr>
        <w:tab/>
        <w:t>Народное декоративно-прикладное искусство:</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Конструктивная деятельность.</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1)</w:t>
      </w:r>
      <w:r w:rsidRPr="00AE0910">
        <w:rPr>
          <w:rFonts w:ascii="Times New Roman" w:eastAsia="Times New Roman" w:hAnsi="Times New Roman" w:cs="Times New Roman"/>
          <w:sz w:val="24"/>
          <w:szCs w:val="24"/>
        </w:rPr>
        <w:tab/>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2)</w:t>
      </w:r>
      <w:r w:rsidRPr="00AE0910">
        <w:rPr>
          <w:rFonts w:ascii="Times New Roman" w:eastAsia="Times New Roman" w:hAnsi="Times New Roman" w:cs="Times New Roman"/>
          <w:sz w:val="24"/>
          <w:szCs w:val="24"/>
        </w:rPr>
        <w:tab/>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3)</w:t>
      </w:r>
      <w:r w:rsidRPr="00AE0910">
        <w:rPr>
          <w:rFonts w:ascii="Times New Roman" w:eastAsia="Times New Roman" w:hAnsi="Times New Roman" w:cs="Times New Roman"/>
          <w:sz w:val="24"/>
          <w:szCs w:val="24"/>
        </w:rPr>
        <w:tab/>
        <w:t xml:space="preserve">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w:t>
      </w:r>
      <w:r w:rsidRPr="00AE0910">
        <w:rPr>
          <w:rFonts w:ascii="Times New Roman" w:eastAsia="Times New Roman" w:hAnsi="Times New Roman" w:cs="Times New Roman"/>
          <w:sz w:val="24"/>
          <w:szCs w:val="24"/>
        </w:rPr>
        <w:lastRenderedPageBreak/>
        <w:t>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Музыкальная деятельность.</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1)</w:t>
      </w:r>
      <w:r w:rsidRPr="00AE0910">
        <w:rPr>
          <w:rFonts w:ascii="Times New Roman" w:eastAsia="Times New Roman" w:hAnsi="Times New Roman" w:cs="Times New Roman"/>
          <w:sz w:val="24"/>
          <w:szCs w:val="24"/>
        </w:rPr>
        <w:tab/>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2)</w:t>
      </w:r>
      <w:r w:rsidRPr="00AE0910">
        <w:rPr>
          <w:rFonts w:ascii="Times New Roman" w:eastAsia="Times New Roman" w:hAnsi="Times New Roman" w:cs="Times New Roman"/>
          <w:sz w:val="24"/>
          <w:szCs w:val="24"/>
        </w:rPr>
        <w:tab/>
        <w:t>Пение: педагог совершенствует у детей певческий голос и вокально¬слуховую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3)</w:t>
      </w:r>
      <w:r w:rsidRPr="00AE0910">
        <w:rPr>
          <w:rFonts w:ascii="Times New Roman" w:eastAsia="Times New Roman" w:hAnsi="Times New Roman" w:cs="Times New Roman"/>
          <w:sz w:val="24"/>
          <w:szCs w:val="24"/>
        </w:rPr>
        <w:tab/>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4)</w:t>
      </w:r>
      <w:r w:rsidRPr="00AE0910">
        <w:rPr>
          <w:rFonts w:ascii="Times New Roman" w:eastAsia="Times New Roman" w:hAnsi="Times New Roman" w:cs="Times New Roman"/>
          <w:sz w:val="24"/>
          <w:szCs w:val="24"/>
        </w:rPr>
        <w:tab/>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5)</w:t>
      </w:r>
      <w:r w:rsidRPr="00AE0910">
        <w:rPr>
          <w:rFonts w:ascii="Times New Roman" w:eastAsia="Times New Roman" w:hAnsi="Times New Roman" w:cs="Times New Roman"/>
          <w:sz w:val="24"/>
          <w:szCs w:val="24"/>
        </w:rPr>
        <w:tab/>
        <w:t xml:space="preserve">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w:t>
      </w:r>
      <w:r w:rsidRPr="00AE0910">
        <w:rPr>
          <w:rFonts w:ascii="Times New Roman" w:eastAsia="Times New Roman" w:hAnsi="Times New Roman" w:cs="Times New Roman"/>
          <w:sz w:val="24"/>
          <w:szCs w:val="24"/>
        </w:rPr>
        <w:lastRenderedPageBreak/>
        <w:t>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6)</w:t>
      </w:r>
      <w:r w:rsidRPr="00AE0910">
        <w:rPr>
          <w:rFonts w:ascii="Times New Roman" w:eastAsia="Times New Roman" w:hAnsi="Times New Roman" w:cs="Times New Roman"/>
          <w:sz w:val="24"/>
          <w:szCs w:val="24"/>
        </w:rPr>
        <w:tab/>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7)</w:t>
      </w:r>
      <w:r w:rsidRPr="00AE0910">
        <w:rPr>
          <w:rFonts w:ascii="Times New Roman" w:eastAsia="Times New Roman" w:hAnsi="Times New Roman" w:cs="Times New Roman"/>
          <w:sz w:val="24"/>
          <w:szCs w:val="24"/>
        </w:rPr>
        <w:tab/>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Театрализованная деятельность.</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r w:rsidRPr="00AE0910">
        <w:rPr>
          <w:rFonts w:ascii="Times New Roman" w:eastAsia="Times New Roman" w:hAnsi="Times New Roman" w:cs="Times New Roman"/>
          <w:sz w:val="24"/>
          <w:szCs w:val="24"/>
        </w:rPr>
        <w:cr/>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Культурно-досуговая деятельность.</w:t>
      </w:r>
    </w:p>
    <w:p w:rsidR="00BC5F43" w:rsidRPr="00AE0910" w:rsidRDefault="00BC5F43" w:rsidP="00F01E6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rsidR="00BC5F43" w:rsidRPr="00AE0910" w:rsidRDefault="00F01E68"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r w:rsidRPr="00AE0910">
        <w:rPr>
          <w:rFonts w:ascii="Times New Roman" w:eastAsia="Times New Roman" w:hAnsi="Times New Roman" w:cs="Times New Roman"/>
          <w:b/>
          <w:sz w:val="24"/>
          <w:szCs w:val="24"/>
        </w:rPr>
        <w:t>2.1.4.7</w:t>
      </w:r>
      <w:r w:rsidR="00BC5F43" w:rsidRPr="00AE0910">
        <w:rPr>
          <w:rFonts w:ascii="Times New Roman" w:eastAsia="Times New Roman" w:hAnsi="Times New Roman" w:cs="Times New Roman"/>
          <w:b/>
          <w:sz w:val="24"/>
          <w:szCs w:val="24"/>
        </w:rPr>
        <w:t>. 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p w:rsidR="00BC5F43" w:rsidRPr="00AE0910"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BC5F43" w:rsidRPr="00AE0910"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приобщение к традициям и великому культурному наследию российского народа, шедеврам мировой художественной культуры;</w:t>
      </w:r>
    </w:p>
    <w:p w:rsidR="00BC5F43" w:rsidRPr="00AE0910"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становление эстетического, эмоционально-ценностного отношения к окружающему миру для гармонизации внешнего и внутреннего мира ребёнка;</w:t>
      </w:r>
    </w:p>
    <w:p w:rsidR="00BC5F43" w:rsidRPr="00AE0910"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создание условий для раскрытия детьми базовых ценностей и их проживания в разных видах художественно-творческой деятельности;</w:t>
      </w:r>
    </w:p>
    <w:p w:rsidR="00BC5F43" w:rsidRPr="00AE0910"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формирование целостной картины мира на основе интеграции интеллектуального и эмоционально-образного способов его освоения детьми;</w:t>
      </w:r>
    </w:p>
    <w:p w:rsidR="00BC5F43" w:rsidRPr="00AE0910"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AE0910">
        <w:rPr>
          <w:rFonts w:ascii="Times New Roman" w:eastAsia="Times New Roman" w:hAnsi="Times New Roman" w:cs="Times New Roman"/>
          <w:sz w:val="24"/>
          <w:szCs w:val="24"/>
        </w:rPr>
        <w:t>•</w:t>
      </w:r>
      <w:r w:rsidRPr="00AE0910">
        <w:rPr>
          <w:rFonts w:ascii="Times New Roman" w:eastAsia="Times New Roman" w:hAnsi="Times New Roman" w:cs="Times New Roman"/>
          <w:sz w:val="24"/>
          <w:szCs w:val="24"/>
        </w:rPr>
        <w:tab/>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BC5F43" w:rsidRDefault="00AE0910" w:rsidP="00AE0910">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r w:rsidRPr="00AE0910">
        <w:rPr>
          <w:rFonts w:ascii="Times New Roman" w:eastAsia="Times New Roman" w:hAnsi="Times New Roman" w:cs="Times New Roman"/>
          <w:b/>
          <w:sz w:val="24"/>
          <w:szCs w:val="24"/>
        </w:rPr>
        <w:t>Литературные средства для решения задач образовательной области «Художественно-эстетическое развитие»:</w:t>
      </w:r>
    </w:p>
    <w:tbl>
      <w:tblPr>
        <w:tblStyle w:val="a3"/>
        <w:tblW w:w="0" w:type="auto"/>
        <w:tblLook w:val="04A0" w:firstRow="1" w:lastRow="0" w:firstColumn="1" w:lastColumn="0" w:noHBand="0" w:noVBand="1"/>
      </w:tblPr>
      <w:tblGrid>
        <w:gridCol w:w="2758"/>
        <w:gridCol w:w="4529"/>
        <w:gridCol w:w="2679"/>
      </w:tblGrid>
      <w:tr w:rsidR="005A3A16" w:rsidTr="00B22051">
        <w:tc>
          <w:tcPr>
            <w:tcW w:w="2758" w:type="dxa"/>
          </w:tcPr>
          <w:p w:rsidR="005A3A16" w:rsidRPr="00A33A40" w:rsidRDefault="005A3A16" w:rsidP="005A3A16">
            <w:pPr>
              <w:shd w:val="clear" w:color="auto" w:fill="FFFFFF" w:themeFill="background1"/>
              <w:spacing w:line="242" w:lineRule="auto"/>
              <w:ind w:right="624"/>
              <w:rPr>
                <w:rFonts w:ascii="Times New Roman" w:eastAsia="Times New Roman" w:hAnsi="Times New Roman" w:cs="Times New Roman"/>
                <w:b/>
                <w:sz w:val="24"/>
              </w:rPr>
            </w:pPr>
            <w:r w:rsidRPr="00A33A40">
              <w:rPr>
                <w:rFonts w:ascii="Times New Roman" w:eastAsia="Times New Roman" w:hAnsi="Times New Roman" w:cs="Times New Roman"/>
                <w:b/>
                <w:sz w:val="24"/>
              </w:rPr>
              <w:t>Автор</w:t>
            </w:r>
            <w:r w:rsidRPr="00A33A40">
              <w:rPr>
                <w:rFonts w:ascii="Times New Roman" w:eastAsia="Times New Roman" w:hAnsi="Times New Roman" w:cs="Times New Roman"/>
                <w:b/>
                <w:spacing w:val="1"/>
                <w:sz w:val="24"/>
              </w:rPr>
              <w:t xml:space="preserve"> </w:t>
            </w:r>
            <w:r w:rsidRPr="00A33A40">
              <w:rPr>
                <w:rFonts w:ascii="Times New Roman" w:eastAsia="Times New Roman" w:hAnsi="Times New Roman" w:cs="Times New Roman"/>
                <w:b/>
                <w:sz w:val="24"/>
              </w:rPr>
              <w:t>составитель</w:t>
            </w:r>
          </w:p>
        </w:tc>
        <w:tc>
          <w:tcPr>
            <w:tcW w:w="4529" w:type="dxa"/>
          </w:tcPr>
          <w:p w:rsidR="005A3A16" w:rsidRPr="00A33A40" w:rsidRDefault="005A3A16" w:rsidP="005A3A16">
            <w:pPr>
              <w:shd w:val="clear" w:color="auto" w:fill="FFFFFF" w:themeFill="background1"/>
              <w:spacing w:line="264" w:lineRule="exact"/>
              <w:rPr>
                <w:rFonts w:ascii="Times New Roman" w:eastAsia="Times New Roman" w:hAnsi="Times New Roman" w:cs="Times New Roman"/>
                <w:b/>
                <w:sz w:val="24"/>
              </w:rPr>
            </w:pPr>
            <w:r w:rsidRPr="00A33A40">
              <w:rPr>
                <w:rFonts w:ascii="Times New Roman" w:eastAsia="Times New Roman" w:hAnsi="Times New Roman" w:cs="Times New Roman"/>
                <w:b/>
                <w:sz w:val="24"/>
              </w:rPr>
              <w:t>Наименование</w:t>
            </w:r>
            <w:r w:rsidRPr="00A33A40">
              <w:rPr>
                <w:rFonts w:ascii="Times New Roman" w:eastAsia="Times New Roman" w:hAnsi="Times New Roman" w:cs="Times New Roman"/>
                <w:b/>
                <w:spacing w:val="-1"/>
                <w:sz w:val="24"/>
              </w:rPr>
              <w:t xml:space="preserve"> </w:t>
            </w:r>
            <w:r w:rsidRPr="00A33A40">
              <w:rPr>
                <w:rFonts w:ascii="Times New Roman" w:eastAsia="Times New Roman" w:hAnsi="Times New Roman" w:cs="Times New Roman"/>
                <w:b/>
                <w:sz w:val="24"/>
              </w:rPr>
              <w:t>издания</w:t>
            </w:r>
          </w:p>
        </w:tc>
        <w:tc>
          <w:tcPr>
            <w:tcW w:w="2679" w:type="dxa"/>
          </w:tcPr>
          <w:p w:rsidR="005A3A16" w:rsidRPr="00A33A40" w:rsidRDefault="005A3A16" w:rsidP="005A3A16">
            <w:pPr>
              <w:shd w:val="clear" w:color="auto" w:fill="FFFFFF" w:themeFill="background1"/>
              <w:spacing w:line="264" w:lineRule="exact"/>
              <w:rPr>
                <w:rFonts w:ascii="Times New Roman" w:eastAsia="Times New Roman" w:hAnsi="Times New Roman" w:cs="Times New Roman"/>
                <w:b/>
                <w:sz w:val="24"/>
              </w:rPr>
            </w:pPr>
            <w:r w:rsidRPr="00A33A40">
              <w:rPr>
                <w:rFonts w:ascii="Times New Roman" w:eastAsia="Times New Roman" w:hAnsi="Times New Roman" w:cs="Times New Roman"/>
                <w:b/>
                <w:sz w:val="24"/>
              </w:rPr>
              <w:t>Издательство</w:t>
            </w:r>
          </w:p>
        </w:tc>
      </w:tr>
      <w:tr w:rsidR="005A3A16" w:rsidTr="00B22051">
        <w:tc>
          <w:tcPr>
            <w:tcW w:w="2758" w:type="dxa"/>
          </w:tcPr>
          <w:p w:rsidR="005A3A16" w:rsidRPr="00A33A40" w:rsidRDefault="005A3A16" w:rsidP="005A3A16">
            <w:pPr>
              <w:shd w:val="clear" w:color="auto" w:fill="FFFFFF" w:themeFill="background1"/>
              <w:tabs>
                <w:tab w:val="left" w:pos="1445"/>
              </w:tabs>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Доронова</w:t>
            </w:r>
            <w:r w:rsidRPr="00A33A40">
              <w:rPr>
                <w:rFonts w:ascii="Times New Roman" w:eastAsia="Times New Roman" w:hAnsi="Times New Roman" w:cs="Times New Roman"/>
                <w:sz w:val="24"/>
              </w:rPr>
              <w:tab/>
              <w:t>Т.Н,</w:t>
            </w:r>
          </w:p>
          <w:p w:rsidR="005A3A16" w:rsidRPr="00A33A40" w:rsidRDefault="005A3A16" w:rsidP="005A3A16">
            <w:pPr>
              <w:shd w:val="clear" w:color="auto" w:fill="FFFFFF" w:themeFill="background1"/>
              <w:spacing w:before="2"/>
              <w:rPr>
                <w:rFonts w:ascii="Times New Roman" w:eastAsia="Times New Roman" w:hAnsi="Times New Roman" w:cs="Times New Roman"/>
                <w:sz w:val="24"/>
              </w:rPr>
            </w:pPr>
            <w:r w:rsidRPr="00A33A40">
              <w:rPr>
                <w:rFonts w:ascii="Times New Roman" w:eastAsia="Times New Roman" w:hAnsi="Times New Roman" w:cs="Times New Roman"/>
                <w:sz w:val="24"/>
              </w:rPr>
              <w:t>Доронов</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Е.</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Г.</w:t>
            </w:r>
          </w:p>
        </w:tc>
        <w:tc>
          <w:tcPr>
            <w:tcW w:w="4529" w:type="dxa"/>
          </w:tcPr>
          <w:p w:rsidR="005A3A16" w:rsidRPr="00A33A40" w:rsidRDefault="005A3A16" w:rsidP="005A3A16">
            <w:pPr>
              <w:shd w:val="clear" w:color="auto" w:fill="FFFFFF" w:themeFill="background1"/>
              <w:tabs>
                <w:tab w:val="left" w:pos="1445"/>
              </w:tabs>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Развитие</w:t>
            </w:r>
            <w:r w:rsidRPr="00A33A40">
              <w:rPr>
                <w:rFonts w:ascii="Times New Roman" w:eastAsia="Times New Roman" w:hAnsi="Times New Roman" w:cs="Times New Roman"/>
                <w:sz w:val="24"/>
              </w:rPr>
              <w:tab/>
              <w:t>детей</w:t>
            </w:r>
            <w:r w:rsidRPr="00A33A40">
              <w:rPr>
                <w:rFonts w:ascii="Times New Roman" w:eastAsia="Times New Roman" w:hAnsi="Times New Roman" w:cs="Times New Roman"/>
                <w:spacing w:val="30"/>
                <w:sz w:val="24"/>
              </w:rPr>
              <w:t xml:space="preserve"> </w:t>
            </w:r>
            <w:r w:rsidRPr="00A33A40">
              <w:rPr>
                <w:rFonts w:ascii="Times New Roman" w:eastAsia="Times New Roman" w:hAnsi="Times New Roman" w:cs="Times New Roman"/>
                <w:sz w:val="24"/>
              </w:rPr>
              <w:t>в</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театрализованной</w:t>
            </w:r>
          </w:p>
          <w:p w:rsidR="005A3A16" w:rsidRPr="00A33A40" w:rsidRDefault="005A3A16" w:rsidP="005A3A16">
            <w:pPr>
              <w:shd w:val="clear" w:color="auto" w:fill="FFFFFF" w:themeFill="background1"/>
              <w:spacing w:before="2"/>
              <w:rPr>
                <w:rFonts w:ascii="Times New Roman" w:eastAsia="Times New Roman" w:hAnsi="Times New Roman" w:cs="Times New Roman"/>
                <w:sz w:val="24"/>
              </w:rPr>
            </w:pPr>
            <w:r w:rsidRPr="00A33A40">
              <w:rPr>
                <w:rFonts w:ascii="Times New Roman" w:eastAsia="Times New Roman" w:hAnsi="Times New Roman" w:cs="Times New Roman"/>
                <w:sz w:val="24"/>
              </w:rPr>
              <w:t>деятельности:</w:t>
            </w:r>
            <w:r w:rsidRPr="00A33A40">
              <w:rPr>
                <w:rFonts w:ascii="Times New Roman" w:eastAsia="Times New Roman" w:hAnsi="Times New Roman" w:cs="Times New Roman"/>
                <w:spacing w:val="-5"/>
                <w:sz w:val="24"/>
              </w:rPr>
              <w:t xml:space="preserve"> </w:t>
            </w:r>
            <w:r w:rsidRPr="00A33A40">
              <w:rPr>
                <w:rFonts w:ascii="Times New Roman" w:eastAsia="Times New Roman" w:hAnsi="Times New Roman" w:cs="Times New Roman"/>
                <w:sz w:val="24"/>
              </w:rPr>
              <w:t>Пособие</w:t>
            </w:r>
            <w:r w:rsidRPr="00A33A40">
              <w:rPr>
                <w:rFonts w:ascii="Times New Roman" w:eastAsia="Times New Roman" w:hAnsi="Times New Roman" w:cs="Times New Roman"/>
                <w:spacing w:val="-6"/>
                <w:sz w:val="24"/>
              </w:rPr>
              <w:t xml:space="preserve"> </w:t>
            </w:r>
            <w:r w:rsidRPr="00A33A40">
              <w:rPr>
                <w:rFonts w:ascii="Times New Roman" w:eastAsia="Times New Roman" w:hAnsi="Times New Roman" w:cs="Times New Roman"/>
                <w:sz w:val="24"/>
              </w:rPr>
              <w:t>для воспитателей</w:t>
            </w:r>
          </w:p>
        </w:tc>
        <w:tc>
          <w:tcPr>
            <w:tcW w:w="2679" w:type="dxa"/>
          </w:tcPr>
          <w:p w:rsidR="005A3A16" w:rsidRPr="00A33A40" w:rsidRDefault="005A3A16" w:rsidP="005A3A16">
            <w:pPr>
              <w:shd w:val="clear" w:color="auto" w:fill="FFFFFF" w:themeFill="background1"/>
              <w:spacing w:line="259" w:lineRule="exact"/>
              <w:rPr>
                <w:rFonts w:ascii="Times New Roman" w:eastAsia="Times New Roman" w:hAnsi="Times New Roman" w:cs="Times New Roman"/>
                <w:sz w:val="24"/>
              </w:rPr>
            </w:pPr>
            <w:r>
              <w:rPr>
                <w:rFonts w:ascii="Times New Roman" w:eastAsia="Times New Roman" w:hAnsi="Times New Roman" w:cs="Times New Roman"/>
                <w:sz w:val="24"/>
              </w:rPr>
              <w:t xml:space="preserve">М </w:t>
            </w:r>
            <w:r w:rsidRPr="00A33A40">
              <w:rPr>
                <w:rFonts w:ascii="Times New Roman" w:eastAsia="Times New Roman" w:hAnsi="Times New Roman" w:cs="Times New Roman"/>
                <w:sz w:val="24"/>
              </w:rPr>
              <w:t>Просвещение</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1997</w:t>
            </w:r>
          </w:p>
        </w:tc>
      </w:tr>
      <w:tr w:rsidR="005A3A16" w:rsidTr="00B22051">
        <w:tc>
          <w:tcPr>
            <w:tcW w:w="2758" w:type="dxa"/>
          </w:tcPr>
          <w:p w:rsidR="005A3A16" w:rsidRPr="00A33A40" w:rsidRDefault="005A3A16" w:rsidP="005A3A16">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lastRenderedPageBreak/>
              <w:t>И</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.А.</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Лыкова</w:t>
            </w:r>
          </w:p>
        </w:tc>
        <w:tc>
          <w:tcPr>
            <w:tcW w:w="4529" w:type="dxa"/>
          </w:tcPr>
          <w:p w:rsidR="005A3A16" w:rsidRPr="00A33A40" w:rsidRDefault="005A3A16" w:rsidP="005A3A16">
            <w:pPr>
              <w:shd w:val="clear" w:color="auto" w:fill="FFFFFF" w:themeFill="background1"/>
              <w:tabs>
                <w:tab w:val="left" w:pos="1445"/>
                <w:tab w:val="left" w:pos="2885"/>
              </w:tabs>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«Цветные</w:t>
            </w:r>
            <w:r w:rsidRPr="00A33A40">
              <w:rPr>
                <w:rFonts w:ascii="Times New Roman" w:eastAsia="Times New Roman" w:hAnsi="Times New Roman" w:cs="Times New Roman"/>
                <w:sz w:val="24"/>
              </w:rPr>
              <w:tab/>
              <w:t>ладошки»</w:t>
            </w:r>
            <w:r w:rsidRPr="00A33A40">
              <w:rPr>
                <w:rFonts w:ascii="Times New Roman" w:eastAsia="Times New Roman" w:hAnsi="Times New Roman" w:cs="Times New Roman"/>
                <w:sz w:val="24"/>
              </w:rPr>
              <w:tab/>
              <w:t>программа</w:t>
            </w:r>
          </w:p>
          <w:p w:rsidR="005A3A16" w:rsidRPr="00A33A40" w:rsidRDefault="005A3A16" w:rsidP="005A3A16">
            <w:pPr>
              <w:shd w:val="clear" w:color="auto" w:fill="FFFFFF" w:themeFill="background1"/>
              <w:spacing w:before="4" w:line="237" w:lineRule="auto"/>
              <w:ind w:right="-15"/>
              <w:rPr>
                <w:rFonts w:ascii="Times New Roman" w:eastAsia="Times New Roman" w:hAnsi="Times New Roman" w:cs="Times New Roman"/>
                <w:sz w:val="24"/>
              </w:rPr>
            </w:pPr>
            <w:r w:rsidRPr="00A33A40">
              <w:rPr>
                <w:rFonts w:ascii="Times New Roman" w:eastAsia="Times New Roman" w:hAnsi="Times New Roman" w:cs="Times New Roman"/>
                <w:sz w:val="24"/>
              </w:rPr>
              <w:t>художественного</w:t>
            </w:r>
            <w:r w:rsidRPr="00A33A40">
              <w:rPr>
                <w:rFonts w:ascii="Times New Roman" w:eastAsia="Times New Roman" w:hAnsi="Times New Roman" w:cs="Times New Roman"/>
                <w:spacing w:val="33"/>
                <w:sz w:val="24"/>
              </w:rPr>
              <w:t xml:space="preserve"> </w:t>
            </w:r>
            <w:r w:rsidRPr="00A33A40">
              <w:rPr>
                <w:rFonts w:ascii="Times New Roman" w:eastAsia="Times New Roman" w:hAnsi="Times New Roman" w:cs="Times New Roman"/>
                <w:sz w:val="24"/>
              </w:rPr>
              <w:t>воспитания,</w:t>
            </w:r>
            <w:r w:rsidRPr="00A33A40">
              <w:rPr>
                <w:rFonts w:ascii="Times New Roman" w:eastAsia="Times New Roman" w:hAnsi="Times New Roman" w:cs="Times New Roman"/>
                <w:spacing w:val="26"/>
                <w:sz w:val="24"/>
              </w:rPr>
              <w:t xml:space="preserve"> </w:t>
            </w:r>
            <w:r w:rsidRPr="00A33A40">
              <w:rPr>
                <w:rFonts w:ascii="Times New Roman" w:eastAsia="Times New Roman" w:hAnsi="Times New Roman" w:cs="Times New Roman"/>
                <w:sz w:val="24"/>
              </w:rPr>
              <w:t>обучения</w:t>
            </w:r>
            <w:r w:rsidRPr="00A33A40">
              <w:rPr>
                <w:rFonts w:ascii="Times New Roman" w:eastAsia="Times New Roman" w:hAnsi="Times New Roman" w:cs="Times New Roman"/>
                <w:spacing w:val="33"/>
                <w:sz w:val="24"/>
              </w:rPr>
              <w:t xml:space="preserve"> </w:t>
            </w:r>
            <w:r w:rsidRPr="00A33A40">
              <w:rPr>
                <w:rFonts w:ascii="Times New Roman" w:eastAsia="Times New Roman" w:hAnsi="Times New Roman" w:cs="Times New Roman"/>
                <w:sz w:val="24"/>
              </w:rPr>
              <w:t>и</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развития</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детей</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2-7</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лет</w:t>
            </w:r>
          </w:p>
        </w:tc>
        <w:tc>
          <w:tcPr>
            <w:tcW w:w="2679" w:type="dxa"/>
          </w:tcPr>
          <w:p w:rsidR="005A3A16" w:rsidRPr="00A33A40" w:rsidRDefault="005A3A16" w:rsidP="005A3A16">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Москва</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«Цветной</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мир»2012</w:t>
            </w:r>
          </w:p>
        </w:tc>
      </w:tr>
      <w:tr w:rsidR="005A3A16" w:rsidTr="00B22051">
        <w:tc>
          <w:tcPr>
            <w:tcW w:w="2758" w:type="dxa"/>
          </w:tcPr>
          <w:p w:rsidR="005A3A16" w:rsidRPr="00A33A40" w:rsidRDefault="005A3A16" w:rsidP="005A3A16">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И</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.А.</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Лыкова</w:t>
            </w:r>
          </w:p>
        </w:tc>
        <w:tc>
          <w:tcPr>
            <w:tcW w:w="4529" w:type="dxa"/>
          </w:tcPr>
          <w:p w:rsidR="005A3A16" w:rsidRPr="00A33A40" w:rsidRDefault="005A3A16" w:rsidP="005A3A16">
            <w:pPr>
              <w:shd w:val="clear" w:color="auto" w:fill="FFFFFF" w:themeFill="background1"/>
              <w:tabs>
                <w:tab w:val="left" w:pos="2103"/>
                <w:tab w:val="left" w:pos="3657"/>
                <w:tab w:val="left" w:pos="3974"/>
              </w:tabs>
              <w:spacing w:line="259" w:lineRule="exact"/>
              <w:ind w:right="-15"/>
              <w:rPr>
                <w:rFonts w:ascii="Times New Roman" w:eastAsia="Times New Roman" w:hAnsi="Times New Roman" w:cs="Times New Roman"/>
                <w:sz w:val="24"/>
              </w:rPr>
            </w:pPr>
            <w:r w:rsidRPr="00A33A40">
              <w:rPr>
                <w:rFonts w:ascii="Times New Roman" w:eastAsia="Times New Roman" w:hAnsi="Times New Roman" w:cs="Times New Roman"/>
                <w:sz w:val="24"/>
              </w:rPr>
              <w:t>Изоб</w:t>
            </w:r>
            <w:r>
              <w:rPr>
                <w:rFonts w:ascii="Times New Roman" w:eastAsia="Times New Roman" w:hAnsi="Times New Roman" w:cs="Times New Roman"/>
                <w:sz w:val="24"/>
              </w:rPr>
              <w:t>разительная</w:t>
            </w:r>
            <w:r>
              <w:rPr>
                <w:rFonts w:ascii="Times New Roman" w:eastAsia="Times New Roman" w:hAnsi="Times New Roman" w:cs="Times New Roman"/>
                <w:sz w:val="24"/>
              </w:rPr>
              <w:tab/>
              <w:t>деятельность</w:t>
            </w:r>
            <w:r>
              <w:rPr>
                <w:rFonts w:ascii="Times New Roman" w:eastAsia="Times New Roman" w:hAnsi="Times New Roman" w:cs="Times New Roman"/>
                <w:sz w:val="24"/>
              </w:rPr>
              <w:tab/>
              <w:t xml:space="preserve">в </w:t>
            </w:r>
            <w:r w:rsidRPr="00A33A40">
              <w:rPr>
                <w:rFonts w:ascii="Times New Roman" w:eastAsia="Times New Roman" w:hAnsi="Times New Roman" w:cs="Times New Roman"/>
                <w:sz w:val="24"/>
              </w:rPr>
              <w:t>ДОУ.</w:t>
            </w:r>
          </w:p>
          <w:p w:rsidR="005A3A16" w:rsidRPr="00A33A40" w:rsidRDefault="005A3A16" w:rsidP="005A3A16">
            <w:pPr>
              <w:shd w:val="clear" w:color="auto" w:fill="FFFFFF" w:themeFill="background1"/>
              <w:spacing w:before="2"/>
              <w:rPr>
                <w:rFonts w:ascii="Times New Roman" w:eastAsia="Times New Roman" w:hAnsi="Times New Roman" w:cs="Times New Roman"/>
                <w:sz w:val="24"/>
              </w:rPr>
            </w:pPr>
            <w:r w:rsidRPr="00A33A40">
              <w:rPr>
                <w:rFonts w:ascii="Times New Roman" w:eastAsia="Times New Roman" w:hAnsi="Times New Roman" w:cs="Times New Roman"/>
                <w:sz w:val="24"/>
              </w:rPr>
              <w:t>Ранний</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возраст.</w:t>
            </w:r>
          </w:p>
        </w:tc>
        <w:tc>
          <w:tcPr>
            <w:tcW w:w="2679" w:type="dxa"/>
          </w:tcPr>
          <w:p w:rsidR="005A3A16" w:rsidRPr="00A33A40" w:rsidRDefault="005A3A16" w:rsidP="005A3A16">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Москва</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«Цветной</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мир»2012</w:t>
            </w:r>
          </w:p>
        </w:tc>
      </w:tr>
      <w:tr w:rsidR="005A3A16" w:rsidTr="00B22051">
        <w:tc>
          <w:tcPr>
            <w:tcW w:w="2758" w:type="dxa"/>
          </w:tcPr>
          <w:p w:rsidR="005A3A16" w:rsidRPr="00A33A40" w:rsidRDefault="005A3A16" w:rsidP="005A3A16">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И</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.А.</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Лыкова</w:t>
            </w:r>
          </w:p>
        </w:tc>
        <w:tc>
          <w:tcPr>
            <w:tcW w:w="4529" w:type="dxa"/>
          </w:tcPr>
          <w:p w:rsidR="005A3A16" w:rsidRPr="00A33A40" w:rsidRDefault="005A3A16" w:rsidP="005A3A16">
            <w:pPr>
              <w:shd w:val="clear" w:color="auto" w:fill="FFFFFF" w:themeFill="background1"/>
              <w:tabs>
                <w:tab w:val="left" w:pos="2100"/>
                <w:tab w:val="left" w:pos="3654"/>
                <w:tab w:val="left" w:pos="3971"/>
              </w:tabs>
              <w:spacing w:line="237" w:lineRule="auto"/>
              <w:ind w:right="-15"/>
              <w:rPr>
                <w:rFonts w:ascii="Times New Roman" w:eastAsia="Times New Roman" w:hAnsi="Times New Roman" w:cs="Times New Roman"/>
                <w:sz w:val="24"/>
              </w:rPr>
            </w:pPr>
            <w:r>
              <w:rPr>
                <w:rFonts w:ascii="Times New Roman" w:eastAsia="Times New Roman" w:hAnsi="Times New Roman" w:cs="Times New Roman"/>
                <w:sz w:val="24"/>
              </w:rPr>
              <w:t>Изобразительная</w:t>
            </w:r>
            <w:r>
              <w:rPr>
                <w:rFonts w:ascii="Times New Roman" w:eastAsia="Times New Roman" w:hAnsi="Times New Roman" w:cs="Times New Roman"/>
                <w:sz w:val="24"/>
              </w:rPr>
              <w:tab/>
              <w:t>деятельность</w:t>
            </w:r>
            <w:r>
              <w:rPr>
                <w:rFonts w:ascii="Times New Roman" w:eastAsia="Times New Roman" w:hAnsi="Times New Roman" w:cs="Times New Roman"/>
                <w:sz w:val="24"/>
              </w:rPr>
              <w:tab/>
              <w:t xml:space="preserve">в </w:t>
            </w:r>
            <w:r w:rsidRPr="00A33A40">
              <w:rPr>
                <w:rFonts w:ascii="Times New Roman" w:eastAsia="Times New Roman" w:hAnsi="Times New Roman" w:cs="Times New Roman"/>
                <w:sz w:val="24"/>
              </w:rPr>
              <w:t>ДОУ.</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Младшая</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группа.</w:t>
            </w:r>
          </w:p>
        </w:tc>
        <w:tc>
          <w:tcPr>
            <w:tcW w:w="2679" w:type="dxa"/>
          </w:tcPr>
          <w:p w:rsidR="005A3A16" w:rsidRPr="00A33A40" w:rsidRDefault="005A3A16" w:rsidP="005A3A16">
            <w:pPr>
              <w:shd w:val="clear" w:color="auto" w:fill="FFFFFF" w:themeFill="background1"/>
              <w:spacing w:line="258" w:lineRule="exact"/>
              <w:rPr>
                <w:rFonts w:ascii="Times New Roman" w:eastAsia="Times New Roman" w:hAnsi="Times New Roman" w:cs="Times New Roman"/>
                <w:sz w:val="24"/>
              </w:rPr>
            </w:pPr>
            <w:r w:rsidRPr="00A33A40">
              <w:rPr>
                <w:rFonts w:ascii="Times New Roman" w:eastAsia="Times New Roman" w:hAnsi="Times New Roman" w:cs="Times New Roman"/>
                <w:sz w:val="24"/>
              </w:rPr>
              <w:t>Москва</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«Цветной</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мир»2012</w:t>
            </w:r>
          </w:p>
        </w:tc>
      </w:tr>
      <w:tr w:rsidR="005A3A16" w:rsidTr="00B22051">
        <w:tc>
          <w:tcPr>
            <w:tcW w:w="2758" w:type="dxa"/>
          </w:tcPr>
          <w:p w:rsidR="005A3A16" w:rsidRPr="00A33A40" w:rsidRDefault="005A3A16" w:rsidP="005A3A16">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О.В</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Павлова</w:t>
            </w:r>
          </w:p>
        </w:tc>
        <w:tc>
          <w:tcPr>
            <w:tcW w:w="4529" w:type="dxa"/>
          </w:tcPr>
          <w:p w:rsidR="005A3A16" w:rsidRPr="00A33A40" w:rsidRDefault="005A3A16" w:rsidP="005A3A16">
            <w:pPr>
              <w:shd w:val="clear" w:color="auto" w:fill="FFFFFF" w:themeFill="background1"/>
              <w:spacing w:line="237" w:lineRule="auto"/>
              <w:ind w:right="-15"/>
              <w:rPr>
                <w:rFonts w:ascii="Times New Roman" w:eastAsia="Times New Roman" w:hAnsi="Times New Roman" w:cs="Times New Roman"/>
                <w:sz w:val="24"/>
              </w:rPr>
            </w:pPr>
            <w:r w:rsidRPr="00A33A40">
              <w:rPr>
                <w:rFonts w:ascii="Times New Roman" w:eastAsia="Times New Roman" w:hAnsi="Times New Roman" w:cs="Times New Roman"/>
                <w:sz w:val="24"/>
              </w:rPr>
              <w:t>Художественное творчество Комплексные</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занятия</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первая</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младшая группа</w:t>
            </w:r>
          </w:p>
        </w:tc>
        <w:tc>
          <w:tcPr>
            <w:tcW w:w="2679" w:type="dxa"/>
          </w:tcPr>
          <w:p w:rsidR="005A3A16" w:rsidRPr="00A33A40" w:rsidRDefault="005A3A16" w:rsidP="005A3A16">
            <w:pPr>
              <w:shd w:val="clear" w:color="auto" w:fill="FFFFFF" w:themeFill="background1"/>
              <w:spacing w:line="258" w:lineRule="exact"/>
              <w:rPr>
                <w:rFonts w:ascii="Times New Roman" w:eastAsia="Times New Roman" w:hAnsi="Times New Roman" w:cs="Times New Roman"/>
                <w:sz w:val="24"/>
              </w:rPr>
            </w:pPr>
            <w:r w:rsidRPr="00A33A40">
              <w:rPr>
                <w:rFonts w:ascii="Times New Roman" w:eastAsia="Times New Roman" w:hAnsi="Times New Roman" w:cs="Times New Roman"/>
                <w:sz w:val="24"/>
              </w:rPr>
              <w:t>Волгоград</w:t>
            </w:r>
          </w:p>
          <w:p w:rsidR="005A3A16" w:rsidRPr="00A33A40" w:rsidRDefault="005A3A16" w:rsidP="005A3A16">
            <w:pPr>
              <w:shd w:val="clear" w:color="auto" w:fill="FFFFFF" w:themeFill="background1"/>
              <w:spacing w:line="275" w:lineRule="exact"/>
              <w:rPr>
                <w:rFonts w:ascii="Times New Roman" w:eastAsia="Times New Roman" w:hAnsi="Times New Roman" w:cs="Times New Roman"/>
                <w:sz w:val="24"/>
              </w:rPr>
            </w:pPr>
            <w:r w:rsidRPr="00A33A40">
              <w:rPr>
                <w:rFonts w:ascii="Times New Roman" w:eastAsia="Times New Roman" w:hAnsi="Times New Roman" w:cs="Times New Roman"/>
                <w:sz w:val="24"/>
              </w:rPr>
              <w:t>«Учитель»2013</w:t>
            </w:r>
          </w:p>
        </w:tc>
      </w:tr>
      <w:tr w:rsidR="005A3A16" w:rsidTr="00B22051">
        <w:tc>
          <w:tcPr>
            <w:tcW w:w="2758" w:type="dxa"/>
          </w:tcPr>
          <w:p w:rsidR="005A3A16" w:rsidRPr="00A33A40" w:rsidRDefault="005A3A16" w:rsidP="005A3A16">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Е.А.Янушко</w:t>
            </w:r>
          </w:p>
        </w:tc>
        <w:tc>
          <w:tcPr>
            <w:tcW w:w="4529" w:type="dxa"/>
          </w:tcPr>
          <w:p w:rsidR="005A3A16" w:rsidRPr="00A33A40" w:rsidRDefault="005A3A16" w:rsidP="005A3A16">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Лепка</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с</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детьми</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раннего</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возраста</w:t>
            </w:r>
          </w:p>
        </w:tc>
        <w:tc>
          <w:tcPr>
            <w:tcW w:w="2679" w:type="dxa"/>
          </w:tcPr>
          <w:p w:rsidR="005A3A16" w:rsidRPr="00A33A40" w:rsidRDefault="005A3A16" w:rsidP="005A3A16">
            <w:pPr>
              <w:shd w:val="clear" w:color="auto" w:fill="FFFFFF" w:themeFill="background1"/>
              <w:spacing w:line="237" w:lineRule="auto"/>
              <w:ind w:right="28"/>
              <w:rPr>
                <w:rFonts w:ascii="Times New Roman" w:eastAsia="Times New Roman" w:hAnsi="Times New Roman" w:cs="Times New Roman"/>
                <w:sz w:val="24"/>
              </w:rPr>
            </w:pPr>
            <w:r w:rsidRPr="00A33A40">
              <w:rPr>
                <w:rFonts w:ascii="Times New Roman" w:eastAsia="Times New Roman" w:hAnsi="Times New Roman" w:cs="Times New Roman"/>
                <w:sz w:val="24"/>
              </w:rPr>
              <w:t>М.: «Мозайка-</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Синтез»2012</w:t>
            </w:r>
          </w:p>
        </w:tc>
      </w:tr>
      <w:tr w:rsidR="005A3A16" w:rsidTr="00B22051">
        <w:tc>
          <w:tcPr>
            <w:tcW w:w="2758" w:type="dxa"/>
          </w:tcPr>
          <w:p w:rsidR="005A3A16" w:rsidRPr="00A33A40" w:rsidRDefault="005A3A16" w:rsidP="005A3A16">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Буренина</w:t>
            </w:r>
            <w:r w:rsidRPr="00A33A40">
              <w:rPr>
                <w:rFonts w:ascii="Times New Roman" w:eastAsia="Times New Roman" w:hAnsi="Times New Roman" w:cs="Times New Roman"/>
                <w:spacing w:val="-5"/>
                <w:sz w:val="24"/>
              </w:rPr>
              <w:t xml:space="preserve"> </w:t>
            </w:r>
            <w:r w:rsidRPr="00A33A40">
              <w:rPr>
                <w:rFonts w:ascii="Times New Roman" w:eastAsia="Times New Roman" w:hAnsi="Times New Roman" w:cs="Times New Roman"/>
                <w:sz w:val="24"/>
              </w:rPr>
              <w:t>А.И.</w:t>
            </w:r>
          </w:p>
        </w:tc>
        <w:tc>
          <w:tcPr>
            <w:tcW w:w="4529" w:type="dxa"/>
          </w:tcPr>
          <w:p w:rsidR="005A3A16" w:rsidRPr="00A33A40" w:rsidRDefault="005A3A16" w:rsidP="005A3A16">
            <w:pPr>
              <w:shd w:val="clear" w:color="auto" w:fill="FFFFFF" w:themeFill="background1"/>
              <w:spacing w:line="237" w:lineRule="auto"/>
              <w:ind w:right="361"/>
              <w:rPr>
                <w:rFonts w:ascii="Times New Roman" w:eastAsia="Times New Roman" w:hAnsi="Times New Roman" w:cs="Times New Roman"/>
                <w:sz w:val="24"/>
              </w:rPr>
            </w:pPr>
            <w:r w:rsidRPr="00A33A40">
              <w:rPr>
                <w:rFonts w:ascii="Times New Roman" w:eastAsia="Times New Roman" w:hAnsi="Times New Roman" w:cs="Times New Roman"/>
                <w:sz w:val="24"/>
              </w:rPr>
              <w:t>«Ритмическая</w:t>
            </w:r>
            <w:r w:rsidRPr="00A33A40">
              <w:rPr>
                <w:rFonts w:ascii="Times New Roman" w:eastAsia="Times New Roman" w:hAnsi="Times New Roman" w:cs="Times New Roman"/>
                <w:spacing w:val="-5"/>
                <w:sz w:val="24"/>
              </w:rPr>
              <w:t xml:space="preserve"> </w:t>
            </w:r>
            <w:r w:rsidRPr="00A33A40">
              <w:rPr>
                <w:rFonts w:ascii="Times New Roman" w:eastAsia="Times New Roman" w:hAnsi="Times New Roman" w:cs="Times New Roman"/>
                <w:sz w:val="24"/>
              </w:rPr>
              <w:t>мозаика».</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Программа</w:t>
            </w:r>
            <w:r w:rsidRPr="00A33A40">
              <w:rPr>
                <w:rFonts w:ascii="Times New Roman" w:eastAsia="Times New Roman" w:hAnsi="Times New Roman" w:cs="Times New Roman"/>
                <w:spacing w:val="-6"/>
                <w:sz w:val="24"/>
              </w:rPr>
              <w:t xml:space="preserve"> </w:t>
            </w:r>
            <w:r w:rsidRPr="00A33A40">
              <w:rPr>
                <w:rFonts w:ascii="Times New Roman" w:eastAsia="Times New Roman" w:hAnsi="Times New Roman" w:cs="Times New Roman"/>
                <w:sz w:val="24"/>
              </w:rPr>
              <w:t>по</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ритмической</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пластике для</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детей</w:t>
            </w:r>
          </w:p>
        </w:tc>
        <w:tc>
          <w:tcPr>
            <w:tcW w:w="2679" w:type="dxa"/>
          </w:tcPr>
          <w:p w:rsidR="005A3A16" w:rsidRPr="00A33A40" w:rsidRDefault="005A3A16" w:rsidP="005A3A16">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СПб2001</w:t>
            </w:r>
          </w:p>
        </w:tc>
      </w:tr>
      <w:tr w:rsidR="005A3A16" w:rsidTr="00B22051">
        <w:tc>
          <w:tcPr>
            <w:tcW w:w="2758" w:type="dxa"/>
          </w:tcPr>
          <w:p w:rsidR="005A3A16" w:rsidRPr="00A33A40" w:rsidRDefault="005A3A16" w:rsidP="005A3A16">
            <w:pPr>
              <w:shd w:val="clear" w:color="auto" w:fill="FFFFFF" w:themeFill="background1"/>
              <w:tabs>
                <w:tab w:val="left" w:pos="1596"/>
              </w:tabs>
              <w:spacing w:line="237" w:lineRule="auto"/>
              <w:ind w:right="-15"/>
              <w:rPr>
                <w:rFonts w:ascii="Times New Roman" w:eastAsia="Times New Roman" w:hAnsi="Times New Roman" w:cs="Times New Roman"/>
                <w:sz w:val="24"/>
              </w:rPr>
            </w:pPr>
            <w:r w:rsidRPr="00A33A40">
              <w:rPr>
                <w:rFonts w:ascii="Times New Roman" w:eastAsia="Times New Roman" w:hAnsi="Times New Roman" w:cs="Times New Roman"/>
                <w:sz w:val="24"/>
              </w:rPr>
              <w:t>Буренина</w:t>
            </w:r>
            <w:r w:rsidRPr="00A33A40">
              <w:rPr>
                <w:rFonts w:ascii="Times New Roman" w:eastAsia="Times New Roman" w:hAnsi="Times New Roman" w:cs="Times New Roman"/>
                <w:sz w:val="24"/>
              </w:rPr>
              <w:tab/>
              <w:t>А.И.,</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Тютюнникова</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Т.Э.</w:t>
            </w:r>
          </w:p>
        </w:tc>
        <w:tc>
          <w:tcPr>
            <w:tcW w:w="4529" w:type="dxa"/>
          </w:tcPr>
          <w:p w:rsidR="005A3A16" w:rsidRPr="00A33A40" w:rsidRDefault="005A3A16" w:rsidP="005A3A16">
            <w:pPr>
              <w:shd w:val="clear" w:color="auto" w:fill="FFFFFF" w:themeFill="background1"/>
              <w:tabs>
                <w:tab w:val="left" w:pos="1851"/>
              </w:tabs>
              <w:spacing w:line="237" w:lineRule="auto"/>
              <w:rPr>
                <w:rFonts w:ascii="Times New Roman" w:eastAsia="Times New Roman" w:hAnsi="Times New Roman" w:cs="Times New Roman"/>
                <w:sz w:val="24"/>
              </w:rPr>
            </w:pPr>
            <w:r w:rsidRPr="00A33A40">
              <w:rPr>
                <w:rFonts w:ascii="Times New Roman" w:eastAsia="Times New Roman" w:hAnsi="Times New Roman" w:cs="Times New Roman"/>
                <w:sz w:val="24"/>
              </w:rPr>
              <w:t>«Музыкальная</w:t>
            </w:r>
            <w:r w:rsidRPr="00A33A40">
              <w:rPr>
                <w:rFonts w:ascii="Times New Roman" w:eastAsia="Times New Roman" w:hAnsi="Times New Roman" w:cs="Times New Roman"/>
                <w:sz w:val="24"/>
              </w:rPr>
              <w:tab/>
              <w:t>палитра»</w:t>
            </w:r>
            <w:r w:rsidRPr="00A33A40">
              <w:rPr>
                <w:rFonts w:ascii="Times New Roman" w:eastAsia="Times New Roman" w:hAnsi="Times New Roman" w:cs="Times New Roman"/>
                <w:spacing w:val="16"/>
                <w:sz w:val="24"/>
              </w:rPr>
              <w:t xml:space="preserve"> </w:t>
            </w:r>
            <w:r w:rsidRPr="00A33A40">
              <w:rPr>
                <w:rFonts w:ascii="Times New Roman" w:eastAsia="Times New Roman" w:hAnsi="Times New Roman" w:cs="Times New Roman"/>
                <w:sz w:val="24"/>
              </w:rPr>
              <w:t>программа</w:t>
            </w:r>
            <w:r w:rsidRPr="00A33A40">
              <w:rPr>
                <w:rFonts w:ascii="Times New Roman" w:eastAsia="Times New Roman" w:hAnsi="Times New Roman" w:cs="Times New Roman"/>
                <w:spacing w:val="15"/>
                <w:sz w:val="24"/>
              </w:rPr>
              <w:t xml:space="preserve"> </w:t>
            </w:r>
            <w:r w:rsidRPr="00A33A40">
              <w:rPr>
                <w:rFonts w:ascii="Times New Roman" w:eastAsia="Times New Roman" w:hAnsi="Times New Roman" w:cs="Times New Roman"/>
                <w:sz w:val="24"/>
              </w:rPr>
              <w:t>по</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музыкальному</w:t>
            </w:r>
            <w:r w:rsidRPr="00A33A40">
              <w:rPr>
                <w:rFonts w:ascii="Times New Roman" w:eastAsia="Times New Roman" w:hAnsi="Times New Roman" w:cs="Times New Roman"/>
                <w:spacing w:val="-6"/>
                <w:sz w:val="24"/>
              </w:rPr>
              <w:t xml:space="preserve"> </w:t>
            </w:r>
            <w:r w:rsidRPr="00A33A40">
              <w:rPr>
                <w:rFonts w:ascii="Times New Roman" w:eastAsia="Times New Roman" w:hAnsi="Times New Roman" w:cs="Times New Roman"/>
                <w:sz w:val="24"/>
              </w:rPr>
              <w:t>воспитанию</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детей</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3-7</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лет</w:t>
            </w:r>
          </w:p>
        </w:tc>
        <w:tc>
          <w:tcPr>
            <w:tcW w:w="2679" w:type="dxa"/>
          </w:tcPr>
          <w:p w:rsidR="005A3A16" w:rsidRPr="00A33A40" w:rsidRDefault="005A3A16" w:rsidP="005A3A16">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СПб2012</w:t>
            </w:r>
          </w:p>
        </w:tc>
      </w:tr>
      <w:tr w:rsidR="005A3A16" w:rsidTr="00B22051">
        <w:tc>
          <w:tcPr>
            <w:tcW w:w="2758" w:type="dxa"/>
          </w:tcPr>
          <w:p w:rsidR="005A3A16" w:rsidRPr="00A33A40" w:rsidRDefault="005A3A16" w:rsidP="005A3A16">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И.</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М. Каплунова,</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Новоскольцева</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И.А.</w:t>
            </w:r>
          </w:p>
        </w:tc>
        <w:tc>
          <w:tcPr>
            <w:tcW w:w="4529" w:type="dxa"/>
          </w:tcPr>
          <w:p w:rsidR="005A3A16" w:rsidRPr="00A33A40" w:rsidRDefault="005A3A16" w:rsidP="005A3A16">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«Ладушки»</w:t>
            </w:r>
          </w:p>
        </w:tc>
        <w:tc>
          <w:tcPr>
            <w:tcW w:w="2679" w:type="dxa"/>
          </w:tcPr>
          <w:p w:rsidR="005A3A16" w:rsidRPr="00A33A40" w:rsidRDefault="005A3A16" w:rsidP="005A3A16">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Санкт-</w:t>
            </w:r>
          </w:p>
          <w:p w:rsidR="005A3A16" w:rsidRPr="00A33A40" w:rsidRDefault="005A3A16" w:rsidP="005A3A16">
            <w:pPr>
              <w:shd w:val="clear" w:color="auto" w:fill="FFFFFF" w:themeFill="background1"/>
              <w:spacing w:before="137"/>
              <w:rPr>
                <w:rFonts w:ascii="Times New Roman" w:eastAsia="Times New Roman" w:hAnsi="Times New Roman" w:cs="Times New Roman"/>
                <w:sz w:val="24"/>
              </w:rPr>
            </w:pPr>
            <w:r w:rsidRPr="00A33A40">
              <w:rPr>
                <w:rFonts w:ascii="Times New Roman" w:eastAsia="Times New Roman" w:hAnsi="Times New Roman" w:cs="Times New Roman"/>
                <w:sz w:val="24"/>
              </w:rPr>
              <w:t>Петербург2015</w:t>
            </w:r>
          </w:p>
        </w:tc>
      </w:tr>
      <w:tr w:rsidR="005A3A16" w:rsidTr="00B22051">
        <w:tc>
          <w:tcPr>
            <w:tcW w:w="2758" w:type="dxa"/>
          </w:tcPr>
          <w:p w:rsidR="005A3A16" w:rsidRPr="005A3A16" w:rsidRDefault="005A3A16" w:rsidP="00AE0910">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sidRPr="005A3A16">
              <w:rPr>
                <w:rFonts w:ascii="Times New Roman" w:eastAsia="Times New Roman" w:hAnsi="Times New Roman" w:cs="Times New Roman"/>
                <w:sz w:val="24"/>
                <w:szCs w:val="24"/>
              </w:rPr>
              <w:t>Т.А.Шорыгина</w:t>
            </w:r>
          </w:p>
        </w:tc>
        <w:tc>
          <w:tcPr>
            <w:tcW w:w="4529" w:type="dxa"/>
          </w:tcPr>
          <w:p w:rsidR="005A3A16" w:rsidRPr="005A3A16" w:rsidRDefault="005A3A16" w:rsidP="00AE0910">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Сборник песенок и потешек</w:t>
            </w:r>
          </w:p>
        </w:tc>
        <w:tc>
          <w:tcPr>
            <w:tcW w:w="2679" w:type="dxa"/>
          </w:tcPr>
          <w:p w:rsidR="005A3A16" w:rsidRPr="005A3A16" w:rsidRDefault="005A3A16" w:rsidP="00AE0910">
            <w:pPr>
              <w:widowControl w:val="0"/>
              <w:tabs>
                <w:tab w:val="left" w:pos="142"/>
              </w:tabs>
              <w:autoSpaceDE w:val="0"/>
              <w:autoSpaceDN w:val="0"/>
              <w:spacing w:line="360" w:lineRule="auto"/>
              <w:jc w:val="both"/>
              <w:rPr>
                <w:rFonts w:ascii="Times New Roman" w:eastAsia="Times New Roman" w:hAnsi="Times New Roman" w:cs="Times New Roman"/>
                <w:sz w:val="24"/>
                <w:szCs w:val="24"/>
              </w:rPr>
            </w:pPr>
          </w:p>
        </w:tc>
      </w:tr>
      <w:tr w:rsidR="005A3A16" w:rsidTr="00B22051">
        <w:tc>
          <w:tcPr>
            <w:tcW w:w="2758" w:type="dxa"/>
          </w:tcPr>
          <w:p w:rsidR="005A3A16" w:rsidRPr="005A3A16" w:rsidRDefault="005A3A16" w:rsidP="005A3A16">
            <w:pPr>
              <w:widowControl w:val="0"/>
              <w:tabs>
                <w:tab w:val="left" w:pos="142"/>
              </w:tabs>
              <w:autoSpaceDE w:val="0"/>
              <w:autoSpaceDN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Т.Н.доронова. С.Г. Якобсон</w:t>
            </w:r>
          </w:p>
        </w:tc>
        <w:tc>
          <w:tcPr>
            <w:tcW w:w="4529" w:type="dxa"/>
          </w:tcPr>
          <w:p w:rsidR="005A3A16" w:rsidRPr="005A3A16" w:rsidRDefault="005A3A16" w:rsidP="00AE0910">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Обучение детей 2-4 лет рисованию,лепке,аппликации в игре</w:t>
            </w:r>
          </w:p>
        </w:tc>
        <w:tc>
          <w:tcPr>
            <w:tcW w:w="2679" w:type="dxa"/>
          </w:tcPr>
          <w:p w:rsidR="005A3A16" w:rsidRPr="005A3A16" w:rsidRDefault="005A3A16" w:rsidP="00AE0910">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М.Просвещение,2012</w:t>
            </w:r>
          </w:p>
        </w:tc>
      </w:tr>
      <w:tr w:rsidR="005A3A16" w:rsidTr="00B22051">
        <w:tc>
          <w:tcPr>
            <w:tcW w:w="2758" w:type="dxa"/>
          </w:tcPr>
          <w:p w:rsidR="005A3A16" w:rsidRDefault="005A3A16" w:rsidP="005A3A16">
            <w:pPr>
              <w:widowControl w:val="0"/>
              <w:tabs>
                <w:tab w:val="left" w:pos="142"/>
              </w:tabs>
              <w:autoSpaceDE w:val="0"/>
              <w:autoSpaceDN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Колдина Д.Н.</w:t>
            </w:r>
          </w:p>
        </w:tc>
        <w:tc>
          <w:tcPr>
            <w:tcW w:w="4529" w:type="dxa"/>
          </w:tcPr>
          <w:p w:rsidR="005A3A16" w:rsidRDefault="005A3A16" w:rsidP="00AE0910">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Лепка и росивание с детьми 2-3 лет</w:t>
            </w:r>
          </w:p>
        </w:tc>
        <w:tc>
          <w:tcPr>
            <w:tcW w:w="2679" w:type="dxa"/>
          </w:tcPr>
          <w:p w:rsidR="005A3A16" w:rsidRDefault="005A3A16" w:rsidP="00AE0910">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Мозайка-синтез,2012</w:t>
            </w:r>
          </w:p>
        </w:tc>
      </w:tr>
      <w:tr w:rsidR="00417019" w:rsidTr="00B22051">
        <w:tc>
          <w:tcPr>
            <w:tcW w:w="2758" w:type="dxa"/>
          </w:tcPr>
          <w:p w:rsidR="00417019" w:rsidRDefault="00417019" w:rsidP="0088766F">
            <w:pPr>
              <w:widowControl w:val="0"/>
              <w:tabs>
                <w:tab w:val="left" w:pos="142"/>
              </w:tabs>
              <w:autoSpaceDE w:val="0"/>
              <w:autoSpaceDN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Колдина Д.Н.</w:t>
            </w:r>
          </w:p>
        </w:tc>
        <w:tc>
          <w:tcPr>
            <w:tcW w:w="4529" w:type="dxa"/>
          </w:tcPr>
          <w:p w:rsidR="00417019" w:rsidRDefault="00417019" w:rsidP="00417019">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Лепка и росивание с детьми 3-4года</w:t>
            </w:r>
          </w:p>
        </w:tc>
        <w:tc>
          <w:tcPr>
            <w:tcW w:w="2679" w:type="dxa"/>
          </w:tcPr>
          <w:p w:rsidR="00417019" w:rsidRDefault="00417019" w:rsidP="0088766F">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Мозайка-синтез,2012</w:t>
            </w:r>
          </w:p>
        </w:tc>
      </w:tr>
      <w:tr w:rsidR="00417019" w:rsidTr="00B22051">
        <w:tc>
          <w:tcPr>
            <w:tcW w:w="2758" w:type="dxa"/>
          </w:tcPr>
          <w:p w:rsidR="00417019" w:rsidRPr="00A33A40" w:rsidRDefault="00417019"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И</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.А.</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Лыкова</w:t>
            </w:r>
          </w:p>
        </w:tc>
        <w:tc>
          <w:tcPr>
            <w:tcW w:w="4529" w:type="dxa"/>
          </w:tcPr>
          <w:p w:rsidR="00417019" w:rsidRPr="00581BBE" w:rsidRDefault="00417019" w:rsidP="0088766F">
            <w:pPr>
              <w:shd w:val="clear" w:color="auto" w:fill="FFFFFF" w:themeFill="background1"/>
              <w:tabs>
                <w:tab w:val="left" w:pos="1723"/>
                <w:tab w:val="left" w:pos="3337"/>
              </w:tabs>
              <w:ind w:right="93"/>
              <w:rPr>
                <w:rFonts w:ascii="Times New Roman" w:eastAsia="Times New Roman" w:hAnsi="Times New Roman" w:cs="Times New Roman"/>
                <w:sz w:val="24"/>
              </w:rPr>
            </w:pPr>
            <w:r>
              <w:rPr>
                <w:rFonts w:ascii="Times New Roman" w:eastAsia="Times New Roman" w:hAnsi="Times New Roman" w:cs="Times New Roman"/>
                <w:sz w:val="24"/>
              </w:rPr>
              <w:t xml:space="preserve">«Цветные ладошки» </w:t>
            </w:r>
            <w:r w:rsidRPr="00A33A40">
              <w:rPr>
                <w:rFonts w:ascii="Times New Roman" w:eastAsia="Times New Roman" w:hAnsi="Times New Roman" w:cs="Times New Roman"/>
                <w:spacing w:val="-1"/>
                <w:sz w:val="24"/>
              </w:rPr>
              <w:t>программа</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художественного</w:t>
            </w:r>
            <w:r w:rsidRPr="00A33A40">
              <w:rPr>
                <w:rFonts w:ascii="Times New Roman" w:eastAsia="Times New Roman" w:hAnsi="Times New Roman" w:cs="Times New Roman"/>
                <w:spacing w:val="7"/>
                <w:sz w:val="24"/>
              </w:rPr>
              <w:t xml:space="preserve"> </w:t>
            </w:r>
            <w:r w:rsidRPr="00A33A40">
              <w:rPr>
                <w:rFonts w:ascii="Times New Roman" w:eastAsia="Times New Roman" w:hAnsi="Times New Roman" w:cs="Times New Roman"/>
                <w:sz w:val="24"/>
              </w:rPr>
              <w:t>воспитания,</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обучения</w:t>
            </w:r>
            <w:r w:rsidRPr="00A33A40">
              <w:rPr>
                <w:rFonts w:ascii="Times New Roman" w:eastAsia="Times New Roman" w:hAnsi="Times New Roman" w:cs="Times New Roman"/>
                <w:spacing w:val="7"/>
                <w:sz w:val="24"/>
              </w:rPr>
              <w:t xml:space="preserve"> </w:t>
            </w:r>
            <w:r w:rsidRPr="00A33A40">
              <w:rPr>
                <w:rFonts w:ascii="Times New Roman" w:eastAsia="Times New Roman" w:hAnsi="Times New Roman" w:cs="Times New Roman"/>
                <w:sz w:val="24"/>
              </w:rPr>
              <w:t>и</w:t>
            </w:r>
            <w:r>
              <w:rPr>
                <w:rFonts w:ascii="Times New Roman" w:eastAsia="Times New Roman" w:hAnsi="Times New Roman" w:cs="Times New Roman"/>
                <w:sz w:val="24"/>
              </w:rPr>
              <w:t xml:space="preserve"> </w:t>
            </w:r>
            <w:r w:rsidRPr="00581BBE">
              <w:rPr>
                <w:rFonts w:ascii="Times New Roman" w:eastAsia="Times New Roman" w:hAnsi="Times New Roman" w:cs="Times New Roman"/>
                <w:sz w:val="24"/>
              </w:rPr>
              <w:t>развития</w:t>
            </w:r>
            <w:r w:rsidRPr="00581BBE">
              <w:rPr>
                <w:rFonts w:ascii="Times New Roman" w:eastAsia="Times New Roman" w:hAnsi="Times New Roman" w:cs="Times New Roman"/>
                <w:spacing w:val="-2"/>
                <w:sz w:val="24"/>
              </w:rPr>
              <w:t xml:space="preserve"> </w:t>
            </w:r>
            <w:r w:rsidRPr="00581BBE">
              <w:rPr>
                <w:rFonts w:ascii="Times New Roman" w:eastAsia="Times New Roman" w:hAnsi="Times New Roman" w:cs="Times New Roman"/>
                <w:sz w:val="24"/>
              </w:rPr>
              <w:t>детей</w:t>
            </w:r>
            <w:r w:rsidRPr="00581BBE">
              <w:rPr>
                <w:rFonts w:ascii="Times New Roman" w:eastAsia="Times New Roman" w:hAnsi="Times New Roman" w:cs="Times New Roman"/>
                <w:spacing w:val="2"/>
                <w:sz w:val="24"/>
              </w:rPr>
              <w:t xml:space="preserve"> </w:t>
            </w:r>
            <w:r w:rsidRPr="00581BBE">
              <w:rPr>
                <w:rFonts w:ascii="Times New Roman" w:eastAsia="Times New Roman" w:hAnsi="Times New Roman" w:cs="Times New Roman"/>
                <w:sz w:val="24"/>
              </w:rPr>
              <w:t>2-7</w:t>
            </w:r>
            <w:r w:rsidRPr="00581BBE">
              <w:rPr>
                <w:rFonts w:ascii="Times New Roman" w:eastAsia="Times New Roman" w:hAnsi="Times New Roman" w:cs="Times New Roman"/>
                <w:spacing w:val="-8"/>
                <w:sz w:val="24"/>
              </w:rPr>
              <w:t xml:space="preserve"> </w:t>
            </w:r>
            <w:r w:rsidRPr="00581BBE">
              <w:rPr>
                <w:rFonts w:ascii="Times New Roman" w:eastAsia="Times New Roman" w:hAnsi="Times New Roman" w:cs="Times New Roman"/>
                <w:sz w:val="24"/>
              </w:rPr>
              <w:t>лет</w:t>
            </w:r>
          </w:p>
        </w:tc>
        <w:tc>
          <w:tcPr>
            <w:tcW w:w="2679" w:type="dxa"/>
          </w:tcPr>
          <w:p w:rsidR="00417019" w:rsidRPr="00A33A40" w:rsidRDefault="00417019"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Москва</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«Цветной</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мир»</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2012</w:t>
            </w:r>
          </w:p>
        </w:tc>
      </w:tr>
      <w:tr w:rsidR="00417019" w:rsidTr="00B22051">
        <w:tc>
          <w:tcPr>
            <w:tcW w:w="2758" w:type="dxa"/>
          </w:tcPr>
          <w:p w:rsidR="00417019" w:rsidRPr="00A33A40" w:rsidRDefault="00417019"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И</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.А.</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Лыкова</w:t>
            </w:r>
          </w:p>
        </w:tc>
        <w:tc>
          <w:tcPr>
            <w:tcW w:w="4529" w:type="dxa"/>
          </w:tcPr>
          <w:p w:rsidR="00417019" w:rsidRPr="00A33A40" w:rsidRDefault="00417019" w:rsidP="0088766F">
            <w:pPr>
              <w:shd w:val="clear" w:color="auto" w:fill="FFFFFF" w:themeFill="background1"/>
              <w:ind w:right="441"/>
              <w:rPr>
                <w:rFonts w:ascii="Times New Roman" w:eastAsia="Times New Roman" w:hAnsi="Times New Roman" w:cs="Times New Roman"/>
                <w:sz w:val="24"/>
              </w:rPr>
            </w:pPr>
            <w:r w:rsidRPr="00A33A40">
              <w:rPr>
                <w:rFonts w:ascii="Times New Roman" w:eastAsia="Times New Roman" w:hAnsi="Times New Roman" w:cs="Times New Roman"/>
                <w:sz w:val="24"/>
              </w:rPr>
              <w:t>Изобразительная деятельность в ДОУ.</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Ранний</w:t>
            </w:r>
            <w:r w:rsidRPr="00A33A40">
              <w:rPr>
                <w:rFonts w:ascii="Times New Roman" w:eastAsia="Times New Roman" w:hAnsi="Times New Roman" w:cs="Times New Roman"/>
                <w:spacing w:val="-6"/>
                <w:sz w:val="24"/>
              </w:rPr>
              <w:t xml:space="preserve"> </w:t>
            </w:r>
            <w:r w:rsidRPr="00A33A40">
              <w:rPr>
                <w:rFonts w:ascii="Times New Roman" w:eastAsia="Times New Roman" w:hAnsi="Times New Roman" w:cs="Times New Roman"/>
                <w:sz w:val="24"/>
              </w:rPr>
              <w:t>возраст.</w:t>
            </w:r>
          </w:p>
        </w:tc>
        <w:tc>
          <w:tcPr>
            <w:tcW w:w="2679" w:type="dxa"/>
          </w:tcPr>
          <w:p w:rsidR="00417019" w:rsidRPr="00A33A40" w:rsidRDefault="00417019"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Москва</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«Цветной</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мир»</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2012</w:t>
            </w:r>
          </w:p>
        </w:tc>
      </w:tr>
      <w:tr w:rsidR="00417019" w:rsidTr="00B22051">
        <w:tc>
          <w:tcPr>
            <w:tcW w:w="2758" w:type="dxa"/>
          </w:tcPr>
          <w:p w:rsidR="00417019" w:rsidRPr="00A33A40" w:rsidRDefault="00417019"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И</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.А.</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Лыкова</w:t>
            </w:r>
          </w:p>
        </w:tc>
        <w:tc>
          <w:tcPr>
            <w:tcW w:w="4529" w:type="dxa"/>
          </w:tcPr>
          <w:p w:rsidR="00417019" w:rsidRPr="00A33A40" w:rsidRDefault="00417019" w:rsidP="0088766F">
            <w:pPr>
              <w:shd w:val="clear" w:color="auto" w:fill="FFFFFF" w:themeFill="background1"/>
              <w:ind w:right="441"/>
              <w:rPr>
                <w:rFonts w:ascii="Times New Roman" w:eastAsia="Times New Roman" w:hAnsi="Times New Roman" w:cs="Times New Roman"/>
                <w:sz w:val="24"/>
              </w:rPr>
            </w:pPr>
            <w:r w:rsidRPr="00A33A40">
              <w:rPr>
                <w:rFonts w:ascii="Times New Roman" w:eastAsia="Times New Roman" w:hAnsi="Times New Roman" w:cs="Times New Roman"/>
                <w:sz w:val="24"/>
              </w:rPr>
              <w:t>Изобразительная деятельность в ДОУ.</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Младшая</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группа.</w:t>
            </w:r>
          </w:p>
        </w:tc>
        <w:tc>
          <w:tcPr>
            <w:tcW w:w="2679" w:type="dxa"/>
          </w:tcPr>
          <w:p w:rsidR="00417019" w:rsidRPr="00A33A40" w:rsidRDefault="00417019"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Москва</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«Цветной</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мир»</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2012</w:t>
            </w:r>
          </w:p>
        </w:tc>
      </w:tr>
      <w:tr w:rsidR="00417019" w:rsidTr="00B22051">
        <w:tc>
          <w:tcPr>
            <w:tcW w:w="2758" w:type="dxa"/>
          </w:tcPr>
          <w:p w:rsidR="00417019" w:rsidRPr="00A33A40" w:rsidRDefault="00417019"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И</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.А.</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Лыкова</w:t>
            </w:r>
          </w:p>
        </w:tc>
        <w:tc>
          <w:tcPr>
            <w:tcW w:w="4529" w:type="dxa"/>
          </w:tcPr>
          <w:p w:rsidR="00417019" w:rsidRPr="00A33A40" w:rsidRDefault="00417019" w:rsidP="0088766F">
            <w:pPr>
              <w:shd w:val="clear" w:color="auto" w:fill="FFFFFF" w:themeFill="background1"/>
              <w:ind w:right="441"/>
              <w:rPr>
                <w:rFonts w:ascii="Times New Roman" w:eastAsia="Times New Roman" w:hAnsi="Times New Roman" w:cs="Times New Roman"/>
                <w:sz w:val="24"/>
              </w:rPr>
            </w:pPr>
            <w:r w:rsidRPr="00A33A40">
              <w:rPr>
                <w:rFonts w:ascii="Times New Roman" w:eastAsia="Times New Roman" w:hAnsi="Times New Roman" w:cs="Times New Roman"/>
                <w:sz w:val="24"/>
              </w:rPr>
              <w:t>Изобразительная деятельность в ДОУ.</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Средняя</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группа.</w:t>
            </w:r>
          </w:p>
        </w:tc>
        <w:tc>
          <w:tcPr>
            <w:tcW w:w="2679" w:type="dxa"/>
          </w:tcPr>
          <w:p w:rsidR="00417019" w:rsidRPr="00A33A40" w:rsidRDefault="00417019"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Москва</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"Цветной</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мир"</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2012</w:t>
            </w:r>
          </w:p>
        </w:tc>
      </w:tr>
      <w:tr w:rsidR="00417019" w:rsidTr="00B22051">
        <w:tc>
          <w:tcPr>
            <w:tcW w:w="2758" w:type="dxa"/>
          </w:tcPr>
          <w:p w:rsidR="00417019" w:rsidRPr="00A33A40" w:rsidRDefault="00417019"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И</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.А.</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Лыкова</w:t>
            </w:r>
          </w:p>
        </w:tc>
        <w:tc>
          <w:tcPr>
            <w:tcW w:w="4529" w:type="dxa"/>
          </w:tcPr>
          <w:p w:rsidR="00417019" w:rsidRPr="00A33A40" w:rsidRDefault="00417019" w:rsidP="0088766F">
            <w:pPr>
              <w:shd w:val="clear" w:color="auto" w:fill="FFFFFF" w:themeFill="background1"/>
              <w:ind w:right="441"/>
              <w:rPr>
                <w:rFonts w:ascii="Times New Roman" w:eastAsia="Times New Roman" w:hAnsi="Times New Roman" w:cs="Times New Roman"/>
                <w:sz w:val="24"/>
              </w:rPr>
            </w:pPr>
            <w:r w:rsidRPr="00A33A40">
              <w:rPr>
                <w:rFonts w:ascii="Times New Roman" w:eastAsia="Times New Roman" w:hAnsi="Times New Roman" w:cs="Times New Roman"/>
                <w:sz w:val="24"/>
              </w:rPr>
              <w:t>Изобразительная деятельность в ДОУ.</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Старшая</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группа.</w:t>
            </w:r>
          </w:p>
        </w:tc>
        <w:tc>
          <w:tcPr>
            <w:tcW w:w="2679" w:type="dxa"/>
          </w:tcPr>
          <w:p w:rsidR="00417019" w:rsidRPr="00A33A40" w:rsidRDefault="00417019"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Москва</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«Цветной</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мир»</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2012</w:t>
            </w:r>
          </w:p>
        </w:tc>
      </w:tr>
      <w:tr w:rsidR="00417019" w:rsidTr="00B22051">
        <w:tc>
          <w:tcPr>
            <w:tcW w:w="2758" w:type="dxa"/>
          </w:tcPr>
          <w:p w:rsidR="00417019" w:rsidRPr="00A33A40" w:rsidRDefault="00417019" w:rsidP="0088766F">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Буренина</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А.И.</w:t>
            </w:r>
          </w:p>
        </w:tc>
        <w:tc>
          <w:tcPr>
            <w:tcW w:w="4529" w:type="dxa"/>
          </w:tcPr>
          <w:p w:rsidR="00417019" w:rsidRPr="00A33A40" w:rsidRDefault="00417019" w:rsidP="0088766F">
            <w:pPr>
              <w:shd w:val="clear" w:color="auto" w:fill="FFFFFF" w:themeFill="background1"/>
              <w:rPr>
                <w:rFonts w:ascii="Times New Roman" w:eastAsia="Times New Roman" w:hAnsi="Times New Roman" w:cs="Times New Roman"/>
                <w:sz w:val="24"/>
              </w:rPr>
            </w:pPr>
            <w:r w:rsidRPr="00A33A40">
              <w:rPr>
                <w:rFonts w:ascii="Times New Roman" w:eastAsia="Times New Roman" w:hAnsi="Times New Roman" w:cs="Times New Roman"/>
                <w:sz w:val="24"/>
              </w:rPr>
              <w:t>«Ритмическая</w:t>
            </w:r>
            <w:r w:rsidRPr="00A33A40">
              <w:rPr>
                <w:rFonts w:ascii="Times New Roman" w:eastAsia="Times New Roman" w:hAnsi="Times New Roman" w:cs="Times New Roman"/>
                <w:spacing w:val="31"/>
                <w:sz w:val="24"/>
              </w:rPr>
              <w:t xml:space="preserve"> </w:t>
            </w:r>
            <w:r w:rsidRPr="00A33A40">
              <w:rPr>
                <w:rFonts w:ascii="Times New Roman" w:eastAsia="Times New Roman" w:hAnsi="Times New Roman" w:cs="Times New Roman"/>
                <w:sz w:val="24"/>
              </w:rPr>
              <w:t>мозаика».</w:t>
            </w:r>
            <w:r w:rsidRPr="00A33A40">
              <w:rPr>
                <w:rFonts w:ascii="Times New Roman" w:eastAsia="Times New Roman" w:hAnsi="Times New Roman" w:cs="Times New Roman"/>
                <w:spacing w:val="35"/>
                <w:sz w:val="24"/>
              </w:rPr>
              <w:t xml:space="preserve"> </w:t>
            </w:r>
            <w:r w:rsidRPr="00A33A40">
              <w:rPr>
                <w:rFonts w:ascii="Times New Roman" w:eastAsia="Times New Roman" w:hAnsi="Times New Roman" w:cs="Times New Roman"/>
                <w:sz w:val="24"/>
              </w:rPr>
              <w:t>Программа</w:t>
            </w:r>
            <w:r w:rsidRPr="00A33A40">
              <w:rPr>
                <w:rFonts w:ascii="Times New Roman" w:eastAsia="Times New Roman" w:hAnsi="Times New Roman" w:cs="Times New Roman"/>
                <w:spacing w:val="85"/>
                <w:sz w:val="24"/>
              </w:rPr>
              <w:t xml:space="preserve"> </w:t>
            </w:r>
            <w:r w:rsidRPr="00A33A40">
              <w:rPr>
                <w:rFonts w:ascii="Times New Roman" w:eastAsia="Times New Roman" w:hAnsi="Times New Roman" w:cs="Times New Roman"/>
                <w:sz w:val="24"/>
              </w:rPr>
              <w:t>по</w:t>
            </w:r>
          </w:p>
          <w:p w:rsidR="00417019" w:rsidRPr="00A33A40" w:rsidRDefault="00417019" w:rsidP="0088766F">
            <w:pPr>
              <w:shd w:val="clear" w:color="auto" w:fill="FFFFFF" w:themeFill="background1"/>
              <w:spacing w:before="132"/>
              <w:rPr>
                <w:rFonts w:ascii="Times New Roman" w:eastAsia="Times New Roman" w:hAnsi="Times New Roman" w:cs="Times New Roman"/>
                <w:sz w:val="24"/>
              </w:rPr>
            </w:pPr>
            <w:r w:rsidRPr="00A33A40">
              <w:rPr>
                <w:rFonts w:ascii="Times New Roman" w:eastAsia="Times New Roman" w:hAnsi="Times New Roman" w:cs="Times New Roman"/>
                <w:sz w:val="24"/>
              </w:rPr>
              <w:t>ритмической</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пластике</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для детей</w:t>
            </w:r>
          </w:p>
        </w:tc>
        <w:tc>
          <w:tcPr>
            <w:tcW w:w="2679" w:type="dxa"/>
          </w:tcPr>
          <w:p w:rsidR="00417019" w:rsidRPr="00A33A40" w:rsidRDefault="00417019" w:rsidP="0088766F">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СПб</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2001</w:t>
            </w:r>
          </w:p>
        </w:tc>
      </w:tr>
      <w:tr w:rsidR="00417019" w:rsidTr="00B22051">
        <w:tc>
          <w:tcPr>
            <w:tcW w:w="2758" w:type="dxa"/>
          </w:tcPr>
          <w:p w:rsidR="00417019" w:rsidRPr="00A33A40" w:rsidRDefault="00417019" w:rsidP="0088766F">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Буренина</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А.И.,</w:t>
            </w:r>
          </w:p>
          <w:p w:rsidR="00417019" w:rsidRPr="00A33A40" w:rsidRDefault="00417019" w:rsidP="0088766F">
            <w:pPr>
              <w:shd w:val="clear" w:color="auto" w:fill="FFFFFF" w:themeFill="background1"/>
              <w:spacing w:line="410" w:lineRule="atLeast"/>
              <w:ind w:right="535"/>
              <w:rPr>
                <w:rFonts w:ascii="Times New Roman" w:eastAsia="Times New Roman" w:hAnsi="Times New Roman" w:cs="Times New Roman"/>
                <w:sz w:val="24"/>
              </w:rPr>
            </w:pPr>
            <w:r w:rsidRPr="00A33A40">
              <w:rPr>
                <w:rFonts w:ascii="Times New Roman" w:eastAsia="Times New Roman" w:hAnsi="Times New Roman" w:cs="Times New Roman"/>
                <w:sz w:val="24"/>
              </w:rPr>
              <w:t>Тютюнникова</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Т.Э.</w:t>
            </w:r>
          </w:p>
        </w:tc>
        <w:tc>
          <w:tcPr>
            <w:tcW w:w="4529" w:type="dxa"/>
          </w:tcPr>
          <w:p w:rsidR="00417019" w:rsidRPr="00A33A40" w:rsidRDefault="00417019" w:rsidP="0088766F">
            <w:pPr>
              <w:shd w:val="clear" w:color="auto" w:fill="FFFFFF" w:themeFill="background1"/>
              <w:ind w:right="190"/>
              <w:rPr>
                <w:rFonts w:ascii="Times New Roman" w:eastAsia="Times New Roman" w:hAnsi="Times New Roman" w:cs="Times New Roman"/>
                <w:sz w:val="24"/>
              </w:rPr>
            </w:pPr>
            <w:r w:rsidRPr="00A33A40">
              <w:rPr>
                <w:rFonts w:ascii="Times New Roman" w:eastAsia="Times New Roman" w:hAnsi="Times New Roman" w:cs="Times New Roman"/>
                <w:sz w:val="24"/>
              </w:rPr>
              <w:t>«Музыкальная</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палитра»</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программа</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по</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музыкальному</w:t>
            </w:r>
            <w:r w:rsidRPr="00A33A40">
              <w:rPr>
                <w:rFonts w:ascii="Times New Roman" w:eastAsia="Times New Roman" w:hAnsi="Times New Roman" w:cs="Times New Roman"/>
                <w:spacing w:val="-11"/>
                <w:sz w:val="24"/>
              </w:rPr>
              <w:t xml:space="preserve"> </w:t>
            </w:r>
            <w:r w:rsidRPr="00A33A40">
              <w:rPr>
                <w:rFonts w:ascii="Times New Roman" w:eastAsia="Times New Roman" w:hAnsi="Times New Roman" w:cs="Times New Roman"/>
                <w:sz w:val="24"/>
              </w:rPr>
              <w:t>воспитанию</w:t>
            </w:r>
            <w:r w:rsidRPr="00A33A40">
              <w:rPr>
                <w:rFonts w:ascii="Times New Roman" w:eastAsia="Times New Roman" w:hAnsi="Times New Roman" w:cs="Times New Roman"/>
                <w:spacing w:val="5"/>
                <w:sz w:val="24"/>
              </w:rPr>
              <w:t xml:space="preserve"> </w:t>
            </w:r>
            <w:r w:rsidRPr="00A33A40">
              <w:rPr>
                <w:rFonts w:ascii="Times New Roman" w:eastAsia="Times New Roman" w:hAnsi="Times New Roman" w:cs="Times New Roman"/>
                <w:sz w:val="24"/>
              </w:rPr>
              <w:t>детей</w:t>
            </w:r>
            <w:r w:rsidRPr="00A33A40">
              <w:rPr>
                <w:rFonts w:ascii="Times New Roman" w:eastAsia="Times New Roman" w:hAnsi="Times New Roman" w:cs="Times New Roman"/>
                <w:spacing w:val="7"/>
                <w:sz w:val="24"/>
              </w:rPr>
              <w:t xml:space="preserve"> </w:t>
            </w:r>
            <w:r w:rsidRPr="00A33A40">
              <w:rPr>
                <w:rFonts w:ascii="Times New Roman" w:eastAsia="Times New Roman" w:hAnsi="Times New Roman" w:cs="Times New Roman"/>
                <w:sz w:val="24"/>
              </w:rPr>
              <w:t>3-7</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лет</w:t>
            </w:r>
          </w:p>
        </w:tc>
        <w:tc>
          <w:tcPr>
            <w:tcW w:w="2679" w:type="dxa"/>
          </w:tcPr>
          <w:p w:rsidR="00417019" w:rsidRPr="00A33A40" w:rsidRDefault="00417019" w:rsidP="0088766F">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СПб</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2012</w:t>
            </w:r>
          </w:p>
        </w:tc>
      </w:tr>
      <w:tr w:rsidR="00417019" w:rsidTr="00B22051">
        <w:tc>
          <w:tcPr>
            <w:tcW w:w="2758" w:type="dxa"/>
          </w:tcPr>
          <w:p w:rsidR="00417019" w:rsidRPr="00A33A40" w:rsidRDefault="00417019" w:rsidP="0088766F">
            <w:pPr>
              <w:shd w:val="clear" w:color="auto" w:fill="FFFFFF" w:themeFill="background1"/>
              <w:rPr>
                <w:rFonts w:ascii="Times New Roman" w:eastAsia="Times New Roman" w:hAnsi="Times New Roman" w:cs="Times New Roman"/>
                <w:sz w:val="24"/>
              </w:rPr>
            </w:pPr>
            <w:r w:rsidRPr="00A33A40">
              <w:rPr>
                <w:rFonts w:ascii="Times New Roman" w:eastAsia="Times New Roman" w:hAnsi="Times New Roman" w:cs="Times New Roman"/>
                <w:sz w:val="24"/>
              </w:rPr>
              <w:t>И.</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М. Каплунова,</w:t>
            </w:r>
          </w:p>
          <w:p w:rsidR="00417019" w:rsidRPr="00070531" w:rsidRDefault="00417019" w:rsidP="0088766F">
            <w:pPr>
              <w:shd w:val="clear" w:color="auto" w:fill="FFFFFF" w:themeFill="background1"/>
              <w:spacing w:before="137"/>
              <w:rPr>
                <w:rFonts w:ascii="Times New Roman" w:eastAsia="Times New Roman" w:hAnsi="Times New Roman" w:cs="Times New Roman"/>
                <w:sz w:val="24"/>
              </w:rPr>
            </w:pPr>
            <w:r w:rsidRPr="00A33A40">
              <w:rPr>
                <w:rFonts w:ascii="Times New Roman" w:eastAsia="Times New Roman" w:hAnsi="Times New Roman" w:cs="Times New Roman"/>
                <w:sz w:val="24"/>
              </w:rPr>
              <w:t>И.А.</w:t>
            </w:r>
            <w:r w:rsidRPr="00070531">
              <w:rPr>
                <w:rFonts w:ascii="Times New Roman" w:eastAsia="Times New Roman" w:hAnsi="Times New Roman" w:cs="Times New Roman"/>
                <w:sz w:val="24"/>
              </w:rPr>
              <w:t>Новоскольцева</w:t>
            </w:r>
          </w:p>
        </w:tc>
        <w:tc>
          <w:tcPr>
            <w:tcW w:w="4529" w:type="dxa"/>
          </w:tcPr>
          <w:p w:rsidR="00417019" w:rsidRPr="00A33A40" w:rsidRDefault="00417019" w:rsidP="0088766F">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«Ладушки»</w:t>
            </w:r>
          </w:p>
        </w:tc>
        <w:tc>
          <w:tcPr>
            <w:tcW w:w="2679" w:type="dxa"/>
          </w:tcPr>
          <w:p w:rsidR="00417019" w:rsidRPr="00A33A40" w:rsidRDefault="00417019" w:rsidP="0088766F">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Санкт-Петербург</w:t>
            </w:r>
            <w:r>
              <w:rPr>
                <w:rFonts w:ascii="Times New Roman" w:eastAsia="Times New Roman" w:hAnsi="Times New Roman" w:cs="Times New Roman"/>
                <w:sz w:val="24"/>
              </w:rPr>
              <w:t>,</w:t>
            </w:r>
            <w:r w:rsidRPr="00A33A40">
              <w:rPr>
                <w:rFonts w:ascii="Times New Roman" w:eastAsia="Times New Roman" w:hAnsi="Times New Roman" w:cs="Times New Roman"/>
                <w:sz w:val="24"/>
              </w:rPr>
              <w:t>2015</w:t>
            </w:r>
          </w:p>
        </w:tc>
      </w:tr>
      <w:tr w:rsidR="00417019" w:rsidTr="00B22051">
        <w:tc>
          <w:tcPr>
            <w:tcW w:w="2758" w:type="dxa"/>
          </w:tcPr>
          <w:p w:rsidR="00417019" w:rsidRPr="00A33A40" w:rsidRDefault="00417019" w:rsidP="0088766F">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Э.П.</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Костина</w:t>
            </w:r>
          </w:p>
        </w:tc>
        <w:tc>
          <w:tcPr>
            <w:tcW w:w="4529" w:type="dxa"/>
          </w:tcPr>
          <w:p w:rsidR="00417019" w:rsidRPr="00A33A40" w:rsidRDefault="00417019" w:rsidP="0088766F">
            <w:pPr>
              <w:shd w:val="clear" w:color="auto" w:fill="FFFFFF" w:themeFill="background1"/>
              <w:tabs>
                <w:tab w:val="left" w:pos="1493"/>
                <w:tab w:val="left" w:pos="3164"/>
              </w:tabs>
              <w:spacing w:line="259" w:lineRule="exact"/>
              <w:rPr>
                <w:rFonts w:ascii="Times New Roman" w:eastAsia="Times New Roman" w:hAnsi="Times New Roman" w:cs="Times New Roman"/>
                <w:sz w:val="24"/>
              </w:rPr>
            </w:pPr>
            <w:r>
              <w:rPr>
                <w:rFonts w:ascii="Times New Roman" w:eastAsia="Times New Roman" w:hAnsi="Times New Roman" w:cs="Times New Roman"/>
                <w:sz w:val="24"/>
              </w:rPr>
              <w:t xml:space="preserve">Программа музыкального </w:t>
            </w:r>
            <w:r w:rsidRPr="00A33A40">
              <w:rPr>
                <w:rFonts w:ascii="Times New Roman" w:eastAsia="Times New Roman" w:hAnsi="Times New Roman" w:cs="Times New Roman"/>
                <w:sz w:val="24"/>
              </w:rPr>
              <w:t>образования</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«Камертон»</w:t>
            </w:r>
          </w:p>
        </w:tc>
        <w:tc>
          <w:tcPr>
            <w:tcW w:w="2679" w:type="dxa"/>
          </w:tcPr>
          <w:p w:rsidR="00417019" w:rsidRPr="00A33A40" w:rsidRDefault="00417019" w:rsidP="0088766F">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Москва</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Просвещение</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2004</w:t>
            </w:r>
          </w:p>
        </w:tc>
      </w:tr>
      <w:tr w:rsidR="00417019" w:rsidTr="00B22051">
        <w:tc>
          <w:tcPr>
            <w:tcW w:w="2758" w:type="dxa"/>
          </w:tcPr>
          <w:p w:rsidR="00417019" w:rsidRDefault="00417019" w:rsidP="0088766F">
            <w:pPr>
              <w:widowControl w:val="0"/>
              <w:tabs>
                <w:tab w:val="left" w:pos="142"/>
              </w:tabs>
              <w:autoSpaceDE w:val="0"/>
              <w:autoSpaceDN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Э.К.Гульянц, И.Я.Базик</w:t>
            </w:r>
          </w:p>
        </w:tc>
        <w:tc>
          <w:tcPr>
            <w:tcW w:w="4529" w:type="dxa"/>
          </w:tcPr>
          <w:p w:rsidR="00417019" w:rsidRDefault="00417019" w:rsidP="00417019">
            <w:pPr>
              <w:widowControl w:val="0"/>
              <w:tabs>
                <w:tab w:val="left" w:pos="142"/>
              </w:tabs>
              <w:autoSpaceDE w:val="0"/>
              <w:autoSpaceDN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Чтоо можно сделать из природного материала</w:t>
            </w:r>
          </w:p>
        </w:tc>
        <w:tc>
          <w:tcPr>
            <w:tcW w:w="2679" w:type="dxa"/>
          </w:tcPr>
          <w:p w:rsidR="00417019" w:rsidRDefault="00417019" w:rsidP="0088766F">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М.Просвещение,2005</w:t>
            </w:r>
          </w:p>
        </w:tc>
      </w:tr>
      <w:tr w:rsidR="00417019" w:rsidTr="00B22051">
        <w:tc>
          <w:tcPr>
            <w:tcW w:w="2758" w:type="dxa"/>
          </w:tcPr>
          <w:p w:rsidR="00417019" w:rsidRDefault="00417019" w:rsidP="0088766F">
            <w:pPr>
              <w:widowControl w:val="0"/>
              <w:tabs>
                <w:tab w:val="left" w:pos="142"/>
              </w:tabs>
              <w:autoSpaceDE w:val="0"/>
              <w:autoSpaceDN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М.В.Трофимова</w:t>
            </w:r>
          </w:p>
        </w:tc>
        <w:tc>
          <w:tcPr>
            <w:tcW w:w="4529" w:type="dxa"/>
          </w:tcPr>
          <w:p w:rsidR="00417019" w:rsidRDefault="00417019" w:rsidP="00417019">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 учеба,и игры ИЗО</w:t>
            </w:r>
          </w:p>
        </w:tc>
        <w:tc>
          <w:tcPr>
            <w:tcW w:w="2679" w:type="dxa"/>
          </w:tcPr>
          <w:p w:rsidR="00417019" w:rsidRDefault="00417019" w:rsidP="0088766F">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Академияразвития,2001</w:t>
            </w:r>
          </w:p>
        </w:tc>
      </w:tr>
      <w:tr w:rsidR="00417019" w:rsidTr="00B22051">
        <w:tc>
          <w:tcPr>
            <w:tcW w:w="2758" w:type="dxa"/>
          </w:tcPr>
          <w:p w:rsidR="00417019" w:rsidRDefault="00417019" w:rsidP="0088766F">
            <w:pPr>
              <w:widowControl w:val="0"/>
              <w:tabs>
                <w:tab w:val="left" w:pos="142"/>
              </w:tabs>
              <w:autoSpaceDE w:val="0"/>
              <w:autoSpaceDN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С.И.Мусоенко, Г.В.</w:t>
            </w:r>
          </w:p>
        </w:tc>
        <w:tc>
          <w:tcPr>
            <w:tcW w:w="4529" w:type="dxa"/>
          </w:tcPr>
          <w:p w:rsidR="00417019" w:rsidRDefault="00417019" w:rsidP="00417019">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Оригами в детском саду</w:t>
            </w:r>
          </w:p>
        </w:tc>
        <w:tc>
          <w:tcPr>
            <w:tcW w:w="2679" w:type="dxa"/>
          </w:tcPr>
          <w:p w:rsidR="00417019" w:rsidRDefault="00B22051" w:rsidP="0088766F">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Школьная пресса,2005</w:t>
            </w:r>
          </w:p>
        </w:tc>
      </w:tr>
      <w:tr w:rsidR="00B22051" w:rsidTr="00B22051">
        <w:tc>
          <w:tcPr>
            <w:tcW w:w="2758" w:type="dxa"/>
          </w:tcPr>
          <w:p w:rsidR="00B22051" w:rsidRDefault="00B22051" w:rsidP="0088766F">
            <w:pPr>
              <w:widowControl w:val="0"/>
              <w:tabs>
                <w:tab w:val="left" w:pos="142"/>
              </w:tabs>
              <w:autoSpaceDE w:val="0"/>
              <w:autoSpaceDN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В.И.Ромашина</w:t>
            </w:r>
          </w:p>
        </w:tc>
        <w:tc>
          <w:tcPr>
            <w:tcW w:w="4529" w:type="dxa"/>
          </w:tcPr>
          <w:p w:rsidR="00B22051" w:rsidRDefault="00B22051" w:rsidP="00417019">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Занятия по конструированию с детьми 3-4лет</w:t>
            </w:r>
          </w:p>
        </w:tc>
        <w:tc>
          <w:tcPr>
            <w:tcW w:w="2679" w:type="dxa"/>
          </w:tcPr>
          <w:p w:rsidR="00B22051" w:rsidRDefault="00B22051" w:rsidP="0088766F">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Классик стиль,2003</w:t>
            </w:r>
          </w:p>
        </w:tc>
      </w:tr>
      <w:tr w:rsidR="00B22051" w:rsidTr="00B22051">
        <w:tc>
          <w:tcPr>
            <w:tcW w:w="2758" w:type="dxa"/>
          </w:tcPr>
          <w:p w:rsidR="00B22051" w:rsidRDefault="00B22051" w:rsidP="0088766F">
            <w:pPr>
              <w:widowControl w:val="0"/>
              <w:tabs>
                <w:tab w:val="left" w:pos="142"/>
              </w:tabs>
              <w:autoSpaceDE w:val="0"/>
              <w:autoSpaceDN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Н.В.Шайдурова</w:t>
            </w:r>
          </w:p>
        </w:tc>
        <w:tc>
          <w:tcPr>
            <w:tcW w:w="4529" w:type="dxa"/>
          </w:tcPr>
          <w:p w:rsidR="00B22051" w:rsidRDefault="00B22051" w:rsidP="00B22051">
            <w:pPr>
              <w:widowControl w:val="0"/>
              <w:tabs>
                <w:tab w:val="left" w:pos="142"/>
              </w:tabs>
              <w:autoSpaceDE w:val="0"/>
              <w:autoSpaceDN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Развитие ребенка в конструктивной деятельности</w:t>
            </w:r>
          </w:p>
        </w:tc>
        <w:tc>
          <w:tcPr>
            <w:tcW w:w="2679" w:type="dxa"/>
          </w:tcPr>
          <w:p w:rsidR="00B22051" w:rsidRDefault="00B22051" w:rsidP="0088766F">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Сфера,2008</w:t>
            </w:r>
          </w:p>
        </w:tc>
      </w:tr>
      <w:tr w:rsidR="00B22051" w:rsidTr="00B22051">
        <w:tc>
          <w:tcPr>
            <w:tcW w:w="2758" w:type="dxa"/>
          </w:tcPr>
          <w:p w:rsidR="00B22051" w:rsidRDefault="00B22051" w:rsidP="0088766F">
            <w:pPr>
              <w:widowControl w:val="0"/>
              <w:tabs>
                <w:tab w:val="left" w:pos="142"/>
              </w:tabs>
              <w:autoSpaceDE w:val="0"/>
              <w:autoSpaceDN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Л.В.Куцакова</w:t>
            </w:r>
          </w:p>
        </w:tc>
        <w:tc>
          <w:tcPr>
            <w:tcW w:w="4529" w:type="dxa"/>
          </w:tcPr>
          <w:p w:rsidR="00B22051" w:rsidRDefault="00B22051" w:rsidP="00B22051">
            <w:pPr>
              <w:widowControl w:val="0"/>
              <w:tabs>
                <w:tab w:val="left" w:pos="142"/>
              </w:tabs>
              <w:autoSpaceDE w:val="0"/>
              <w:autoSpaceDN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Конструирование и ручной труд  в детском саду</w:t>
            </w:r>
          </w:p>
        </w:tc>
        <w:tc>
          <w:tcPr>
            <w:tcW w:w="2679" w:type="dxa"/>
          </w:tcPr>
          <w:p w:rsidR="00B22051" w:rsidRDefault="00B22051" w:rsidP="0088766F">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Просвещени </w:t>
            </w:r>
          </w:p>
        </w:tc>
      </w:tr>
      <w:tr w:rsidR="00B22051" w:rsidTr="00B22051">
        <w:tc>
          <w:tcPr>
            <w:tcW w:w="2758" w:type="dxa"/>
          </w:tcPr>
          <w:p w:rsidR="00B22051" w:rsidRDefault="00B22051" w:rsidP="0088766F">
            <w:pPr>
              <w:widowControl w:val="0"/>
              <w:tabs>
                <w:tab w:val="left" w:pos="142"/>
              </w:tabs>
              <w:autoSpaceDE w:val="0"/>
              <w:autoSpaceDN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А.В.Щеткин</w:t>
            </w:r>
          </w:p>
        </w:tc>
        <w:tc>
          <w:tcPr>
            <w:tcW w:w="4529" w:type="dxa"/>
          </w:tcPr>
          <w:p w:rsidR="00B22051" w:rsidRDefault="00B22051" w:rsidP="00B22051">
            <w:pPr>
              <w:widowControl w:val="0"/>
              <w:tabs>
                <w:tab w:val="left" w:pos="142"/>
              </w:tabs>
              <w:autoSpaceDE w:val="0"/>
              <w:autoSpaceDN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Театрализованная деятельность в детском саду. 4-6лет</w:t>
            </w:r>
          </w:p>
        </w:tc>
        <w:tc>
          <w:tcPr>
            <w:tcW w:w="2679" w:type="dxa"/>
          </w:tcPr>
          <w:p w:rsidR="00B22051" w:rsidRDefault="00B22051" w:rsidP="0088766F">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Мозайка-синтез. 2010</w:t>
            </w:r>
          </w:p>
        </w:tc>
      </w:tr>
      <w:tr w:rsidR="00417019" w:rsidTr="00B22051">
        <w:tc>
          <w:tcPr>
            <w:tcW w:w="2758" w:type="dxa"/>
          </w:tcPr>
          <w:p w:rsidR="00417019" w:rsidRPr="00A33A40" w:rsidRDefault="00417019"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Шаехова</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Р.</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К.</w:t>
            </w:r>
          </w:p>
        </w:tc>
        <w:tc>
          <w:tcPr>
            <w:tcW w:w="4529" w:type="dxa"/>
          </w:tcPr>
          <w:p w:rsidR="00417019" w:rsidRPr="00A33A40" w:rsidRDefault="00417019" w:rsidP="00417019">
            <w:pPr>
              <w:shd w:val="clear" w:color="auto" w:fill="FFFFFF" w:themeFill="background1"/>
              <w:tabs>
                <w:tab w:val="left" w:pos="2165"/>
                <w:tab w:val="left" w:pos="3605"/>
              </w:tabs>
              <w:spacing w:line="237" w:lineRule="auto"/>
              <w:ind w:right="231"/>
              <w:rPr>
                <w:rFonts w:ascii="Times New Roman" w:eastAsia="Times New Roman" w:hAnsi="Times New Roman" w:cs="Times New Roman"/>
                <w:sz w:val="24"/>
              </w:rPr>
            </w:pPr>
            <w:r>
              <w:rPr>
                <w:rFonts w:ascii="Times New Roman" w:eastAsia="Times New Roman" w:hAnsi="Times New Roman" w:cs="Times New Roman"/>
                <w:sz w:val="24"/>
              </w:rPr>
              <w:t>Региональная</w:t>
            </w:r>
            <w:r>
              <w:rPr>
                <w:rFonts w:ascii="Times New Roman" w:eastAsia="Times New Roman" w:hAnsi="Times New Roman" w:cs="Times New Roman"/>
                <w:sz w:val="24"/>
              </w:rPr>
              <w:tab/>
              <w:t xml:space="preserve">программа </w:t>
            </w:r>
            <w:r w:rsidRPr="00A33A40">
              <w:rPr>
                <w:rFonts w:ascii="Times New Roman" w:eastAsia="Times New Roman" w:hAnsi="Times New Roman" w:cs="Times New Roman"/>
                <w:sz w:val="24"/>
              </w:rPr>
              <w:t>дошкольного</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образования.</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Төбәкнең</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мәктәпкәчә</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белем бирү</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программасы.</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w:t>
            </w:r>
            <w:r w:rsidRPr="00A33A40">
              <w:rPr>
                <w:rFonts w:ascii="Times New Roman" w:eastAsia="Times New Roman" w:hAnsi="Times New Roman" w:cs="Times New Roman"/>
                <w:spacing w:val="-2"/>
                <w:sz w:val="24"/>
              </w:rPr>
              <w:t xml:space="preserve"> </w:t>
            </w:r>
          </w:p>
        </w:tc>
        <w:tc>
          <w:tcPr>
            <w:tcW w:w="2679" w:type="dxa"/>
          </w:tcPr>
          <w:p w:rsidR="00417019" w:rsidRPr="005A3A16" w:rsidRDefault="00417019" w:rsidP="00AE0910">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sidRPr="00A33A40">
              <w:rPr>
                <w:rFonts w:ascii="Times New Roman" w:eastAsia="Times New Roman" w:hAnsi="Times New Roman" w:cs="Times New Roman"/>
                <w:sz w:val="24"/>
              </w:rPr>
              <w:t>РИЦ, 2012.</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w:t>
            </w:r>
            <w:r w:rsidRPr="00A33A40">
              <w:rPr>
                <w:rFonts w:ascii="Times New Roman" w:eastAsia="Times New Roman" w:hAnsi="Times New Roman" w:cs="Times New Roman"/>
                <w:spacing w:val="-6"/>
                <w:sz w:val="24"/>
              </w:rPr>
              <w:t xml:space="preserve"> </w:t>
            </w:r>
            <w:r w:rsidRPr="00A33A40">
              <w:rPr>
                <w:rFonts w:ascii="Times New Roman" w:eastAsia="Times New Roman" w:hAnsi="Times New Roman" w:cs="Times New Roman"/>
                <w:sz w:val="24"/>
              </w:rPr>
              <w:t>208</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с.</w:t>
            </w:r>
          </w:p>
        </w:tc>
      </w:tr>
      <w:tr w:rsidR="00417019" w:rsidTr="00B22051">
        <w:tc>
          <w:tcPr>
            <w:tcW w:w="2758" w:type="dxa"/>
          </w:tcPr>
          <w:p w:rsidR="00417019" w:rsidRPr="00A33A40" w:rsidRDefault="00417019" w:rsidP="0088766F">
            <w:pPr>
              <w:shd w:val="clear" w:color="auto" w:fill="FFFFFF" w:themeFill="background1"/>
              <w:ind w:right="443"/>
              <w:jc w:val="center"/>
              <w:rPr>
                <w:rFonts w:ascii="Times New Roman" w:eastAsia="Times New Roman" w:hAnsi="Times New Roman" w:cs="Times New Roman"/>
                <w:sz w:val="24"/>
              </w:rPr>
            </w:pPr>
            <w:r w:rsidRPr="00A33A40">
              <w:rPr>
                <w:rFonts w:ascii="Times New Roman" w:eastAsia="Times New Roman" w:hAnsi="Times New Roman" w:cs="Times New Roman"/>
                <w:sz w:val="24"/>
              </w:rPr>
              <w:t>Хәзрәтова,</w:t>
            </w:r>
            <w:r w:rsidRPr="00A33A40">
              <w:rPr>
                <w:rFonts w:ascii="Times New Roman" w:eastAsia="Times New Roman" w:hAnsi="Times New Roman" w:cs="Times New Roman"/>
                <w:spacing w:val="8"/>
                <w:sz w:val="24"/>
              </w:rPr>
              <w:t xml:space="preserve"> </w:t>
            </w:r>
            <w:r w:rsidRPr="00A33A40">
              <w:rPr>
                <w:rFonts w:ascii="Times New Roman" w:eastAsia="Times New Roman" w:hAnsi="Times New Roman" w:cs="Times New Roman"/>
                <w:sz w:val="24"/>
              </w:rPr>
              <w:t>З.Г.</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Шәрәфетдинова,</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Хәбибулина</w:t>
            </w:r>
            <w:r w:rsidRPr="00A33A40">
              <w:rPr>
                <w:rFonts w:ascii="Times New Roman" w:eastAsia="Times New Roman" w:hAnsi="Times New Roman" w:cs="Times New Roman"/>
                <w:spacing w:val="60"/>
                <w:sz w:val="24"/>
              </w:rPr>
              <w:t xml:space="preserve"> </w:t>
            </w:r>
            <w:r w:rsidRPr="00A33A40">
              <w:rPr>
                <w:rFonts w:ascii="Times New Roman" w:eastAsia="Times New Roman" w:hAnsi="Times New Roman" w:cs="Times New Roman"/>
                <w:sz w:val="24"/>
              </w:rPr>
              <w:t>И.Җ.</w:t>
            </w:r>
          </w:p>
        </w:tc>
        <w:tc>
          <w:tcPr>
            <w:tcW w:w="4529" w:type="dxa"/>
          </w:tcPr>
          <w:p w:rsidR="00417019" w:rsidRPr="00A33A40" w:rsidRDefault="00417019" w:rsidP="00417019">
            <w:pPr>
              <w:shd w:val="clear" w:color="auto" w:fill="FFFFFF" w:themeFill="background1"/>
              <w:tabs>
                <w:tab w:val="left" w:pos="2165"/>
              </w:tabs>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«Туган</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телдә</w:t>
            </w:r>
            <w:r w:rsidRPr="00A33A40">
              <w:rPr>
                <w:rFonts w:ascii="Times New Roman" w:eastAsia="Times New Roman" w:hAnsi="Times New Roman" w:cs="Times New Roman"/>
                <w:sz w:val="24"/>
              </w:rPr>
              <w:tab/>
              <w:t>сөйләшәбез:</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методик</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кулланма»</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w:t>
            </w:r>
            <w:r w:rsidRPr="00A33A40">
              <w:rPr>
                <w:rFonts w:ascii="Times New Roman" w:eastAsia="Times New Roman" w:hAnsi="Times New Roman" w:cs="Times New Roman"/>
                <w:spacing w:val="-1"/>
                <w:sz w:val="24"/>
              </w:rPr>
              <w:t xml:space="preserve"> </w:t>
            </w:r>
          </w:p>
        </w:tc>
        <w:tc>
          <w:tcPr>
            <w:tcW w:w="2679" w:type="dxa"/>
          </w:tcPr>
          <w:p w:rsidR="00417019" w:rsidRPr="005A3A16" w:rsidRDefault="00417019" w:rsidP="00AE0910">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sidRPr="00A33A40">
              <w:rPr>
                <w:rFonts w:ascii="Times New Roman" w:eastAsia="Times New Roman" w:hAnsi="Times New Roman" w:cs="Times New Roman"/>
                <w:sz w:val="24"/>
              </w:rPr>
              <w:t>Казан, 2012</w:t>
            </w:r>
          </w:p>
        </w:tc>
      </w:tr>
      <w:tr w:rsidR="00417019" w:rsidTr="00B22051">
        <w:trPr>
          <w:trHeight w:val="1108"/>
        </w:trPr>
        <w:tc>
          <w:tcPr>
            <w:tcW w:w="2758" w:type="dxa"/>
          </w:tcPr>
          <w:p w:rsidR="00417019" w:rsidRPr="00A33A40" w:rsidRDefault="00417019"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З.М. Зарипова</w:t>
            </w:r>
          </w:p>
        </w:tc>
        <w:tc>
          <w:tcPr>
            <w:tcW w:w="4529" w:type="dxa"/>
          </w:tcPr>
          <w:p w:rsidR="00417019" w:rsidRPr="00A33A40" w:rsidRDefault="00417019" w:rsidP="0088766F">
            <w:pPr>
              <w:shd w:val="clear" w:color="auto" w:fill="FFFFFF" w:themeFill="background1"/>
              <w:tabs>
                <w:tab w:val="left" w:pos="4326"/>
              </w:tabs>
              <w:spacing w:line="242" w:lineRule="auto"/>
              <w:rPr>
                <w:rFonts w:ascii="Times New Roman" w:eastAsia="Times New Roman" w:hAnsi="Times New Roman" w:cs="Times New Roman"/>
                <w:sz w:val="24"/>
              </w:rPr>
            </w:pPr>
            <w:r w:rsidRPr="00A33A40">
              <w:rPr>
                <w:rFonts w:ascii="Times New Roman" w:eastAsia="Times New Roman" w:hAnsi="Times New Roman" w:cs="Times New Roman"/>
                <w:sz w:val="24"/>
              </w:rPr>
              <w:t>«Непосредственно</w:t>
            </w:r>
            <w:r w:rsidRPr="00A33A40">
              <w:rPr>
                <w:rFonts w:ascii="Times New Roman" w:eastAsia="Times New Roman" w:hAnsi="Times New Roman" w:cs="Times New Roman"/>
                <w:spacing w:val="42"/>
                <w:sz w:val="24"/>
              </w:rPr>
              <w:t xml:space="preserve"> </w:t>
            </w:r>
            <w:r w:rsidRPr="00A33A40">
              <w:rPr>
                <w:rFonts w:ascii="Times New Roman" w:eastAsia="Times New Roman" w:hAnsi="Times New Roman" w:cs="Times New Roman"/>
                <w:sz w:val="24"/>
              </w:rPr>
              <w:t>образовательная</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деятельность</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в</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детском</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саду:</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методическое</w:t>
            </w:r>
            <w:r w:rsidRPr="00A33A40">
              <w:rPr>
                <w:rFonts w:ascii="Times New Roman" w:eastAsia="Times New Roman" w:hAnsi="Times New Roman" w:cs="Times New Roman"/>
                <w:spacing w:val="-5"/>
                <w:sz w:val="24"/>
              </w:rPr>
              <w:t xml:space="preserve"> </w:t>
            </w:r>
            <w:r w:rsidRPr="00A33A40">
              <w:rPr>
                <w:rFonts w:ascii="Times New Roman" w:eastAsia="Times New Roman" w:hAnsi="Times New Roman" w:cs="Times New Roman"/>
                <w:sz w:val="24"/>
              </w:rPr>
              <w:t>пособие</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для</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воспитателей</w:t>
            </w:r>
          </w:p>
          <w:p w:rsidR="00417019" w:rsidRPr="00A33A40" w:rsidRDefault="00417019" w:rsidP="00417019">
            <w:pPr>
              <w:shd w:val="clear" w:color="auto" w:fill="FFFFFF" w:themeFill="background1"/>
              <w:spacing w:line="271" w:lineRule="exact"/>
              <w:rPr>
                <w:rFonts w:ascii="Times New Roman" w:eastAsia="Times New Roman" w:hAnsi="Times New Roman" w:cs="Times New Roman"/>
                <w:sz w:val="24"/>
              </w:rPr>
            </w:pPr>
            <w:r w:rsidRPr="00A33A40">
              <w:rPr>
                <w:rFonts w:ascii="Times New Roman" w:eastAsia="Times New Roman" w:hAnsi="Times New Roman" w:cs="Times New Roman"/>
                <w:sz w:val="24"/>
              </w:rPr>
              <w:t>детских</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садов»</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w:t>
            </w:r>
            <w:r w:rsidRPr="00A33A40">
              <w:rPr>
                <w:rFonts w:ascii="Times New Roman" w:eastAsia="Times New Roman" w:hAnsi="Times New Roman" w:cs="Times New Roman"/>
                <w:spacing w:val="3"/>
                <w:sz w:val="24"/>
              </w:rPr>
              <w:t xml:space="preserve"> </w:t>
            </w:r>
          </w:p>
        </w:tc>
        <w:tc>
          <w:tcPr>
            <w:tcW w:w="2679" w:type="dxa"/>
          </w:tcPr>
          <w:p w:rsidR="00417019" w:rsidRPr="005A3A16" w:rsidRDefault="00417019" w:rsidP="00AE0910">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sidRPr="00A33A40">
              <w:rPr>
                <w:rFonts w:ascii="Times New Roman" w:eastAsia="Times New Roman" w:hAnsi="Times New Roman" w:cs="Times New Roman"/>
                <w:sz w:val="24"/>
              </w:rPr>
              <w:t>Казань,</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2013</w:t>
            </w:r>
          </w:p>
        </w:tc>
      </w:tr>
      <w:tr w:rsidR="00417019" w:rsidTr="00B22051">
        <w:tc>
          <w:tcPr>
            <w:tcW w:w="2758" w:type="dxa"/>
          </w:tcPr>
          <w:p w:rsidR="00417019" w:rsidRPr="00A33A40" w:rsidRDefault="00417019"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Закирова</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К.В.</w:t>
            </w:r>
          </w:p>
        </w:tc>
        <w:tc>
          <w:tcPr>
            <w:tcW w:w="4529" w:type="dxa"/>
          </w:tcPr>
          <w:p w:rsidR="00417019" w:rsidRPr="00A33A40" w:rsidRDefault="00417019" w:rsidP="00417019">
            <w:pPr>
              <w:shd w:val="clear" w:color="auto" w:fill="FFFFFF" w:themeFill="background1"/>
              <w:tabs>
                <w:tab w:val="left" w:pos="1444"/>
                <w:tab w:val="left" w:pos="2885"/>
                <w:tab w:val="left" w:pos="4326"/>
                <w:tab w:val="left" w:pos="5766"/>
              </w:tabs>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«Балалар</w:t>
            </w:r>
            <w:r w:rsidRPr="00A33A40">
              <w:rPr>
                <w:rFonts w:ascii="Times New Roman" w:eastAsia="Times New Roman" w:hAnsi="Times New Roman" w:cs="Times New Roman"/>
                <w:sz w:val="24"/>
              </w:rPr>
              <w:tab/>
              <w:t>бакча</w:t>
            </w:r>
            <w:r>
              <w:rPr>
                <w:rFonts w:ascii="Times New Roman" w:eastAsia="Times New Roman" w:hAnsi="Times New Roman" w:cs="Times New Roman"/>
                <w:sz w:val="24"/>
              </w:rPr>
              <w:t>сында</w:t>
            </w:r>
            <w:r>
              <w:rPr>
                <w:rFonts w:ascii="Times New Roman" w:eastAsia="Times New Roman" w:hAnsi="Times New Roman" w:cs="Times New Roman"/>
                <w:sz w:val="24"/>
              </w:rPr>
              <w:tab/>
              <w:t xml:space="preserve">әдәп-әхлак </w:t>
            </w:r>
            <w:r w:rsidRPr="00A33A40">
              <w:rPr>
                <w:rFonts w:ascii="Times New Roman" w:eastAsia="Times New Roman" w:hAnsi="Times New Roman" w:cs="Times New Roman"/>
                <w:sz w:val="24"/>
              </w:rPr>
              <w:t>тәрбиясе:</w:t>
            </w:r>
            <w:r w:rsidRPr="00A33A40">
              <w:rPr>
                <w:rFonts w:ascii="Times New Roman" w:eastAsia="Times New Roman" w:hAnsi="Times New Roman" w:cs="Times New Roman"/>
                <w:sz w:val="24"/>
              </w:rPr>
              <w:tab/>
              <w:t>методик</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кулланма»</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 xml:space="preserve">– </w:t>
            </w:r>
          </w:p>
        </w:tc>
        <w:tc>
          <w:tcPr>
            <w:tcW w:w="2679" w:type="dxa"/>
          </w:tcPr>
          <w:p w:rsidR="00417019" w:rsidRPr="005A3A16" w:rsidRDefault="00417019" w:rsidP="00AE0910">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sidRPr="00A33A40">
              <w:rPr>
                <w:rFonts w:ascii="Times New Roman" w:eastAsia="Times New Roman" w:hAnsi="Times New Roman" w:cs="Times New Roman"/>
                <w:sz w:val="24"/>
              </w:rPr>
              <w:t>Казан,</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2013</w:t>
            </w:r>
          </w:p>
        </w:tc>
      </w:tr>
      <w:tr w:rsidR="00417019" w:rsidTr="00B22051">
        <w:tc>
          <w:tcPr>
            <w:tcW w:w="2758" w:type="dxa"/>
          </w:tcPr>
          <w:p w:rsidR="00417019" w:rsidRPr="00A33A40" w:rsidRDefault="00417019" w:rsidP="0088766F">
            <w:pPr>
              <w:shd w:val="clear" w:color="auto" w:fill="FFFFFF" w:themeFill="background1"/>
              <w:tabs>
                <w:tab w:val="left" w:pos="1909"/>
              </w:tabs>
              <w:spacing w:line="259" w:lineRule="exact"/>
              <w:ind w:right="-15"/>
              <w:rPr>
                <w:rFonts w:ascii="Times New Roman" w:eastAsia="Times New Roman" w:hAnsi="Times New Roman" w:cs="Times New Roman"/>
                <w:sz w:val="24"/>
              </w:rPr>
            </w:pPr>
            <w:r w:rsidRPr="00A33A40">
              <w:rPr>
                <w:rFonts w:ascii="Times New Roman" w:eastAsia="Times New Roman" w:hAnsi="Times New Roman" w:cs="Times New Roman"/>
                <w:sz w:val="24"/>
              </w:rPr>
              <w:t>Закирова</w:t>
            </w:r>
            <w:r w:rsidRPr="00A33A40">
              <w:rPr>
                <w:rFonts w:ascii="Times New Roman" w:eastAsia="Times New Roman" w:hAnsi="Times New Roman" w:cs="Times New Roman"/>
                <w:sz w:val="24"/>
              </w:rPr>
              <w:tab/>
              <w:t>К.В.,</w:t>
            </w:r>
          </w:p>
          <w:p w:rsidR="00417019" w:rsidRPr="00A33A40" w:rsidRDefault="00417019" w:rsidP="0088766F">
            <w:pPr>
              <w:shd w:val="clear" w:color="auto" w:fill="FFFFFF" w:themeFill="background1"/>
              <w:spacing w:before="2"/>
              <w:rPr>
                <w:rFonts w:ascii="Times New Roman" w:eastAsia="Times New Roman" w:hAnsi="Times New Roman" w:cs="Times New Roman"/>
                <w:sz w:val="24"/>
              </w:rPr>
            </w:pPr>
            <w:r w:rsidRPr="00A33A40">
              <w:rPr>
                <w:rFonts w:ascii="Times New Roman" w:eastAsia="Times New Roman" w:hAnsi="Times New Roman" w:cs="Times New Roman"/>
                <w:sz w:val="24"/>
              </w:rPr>
              <w:t>Мортазина</w:t>
            </w:r>
            <w:r w:rsidRPr="00A33A40">
              <w:rPr>
                <w:rFonts w:ascii="Times New Roman" w:eastAsia="Times New Roman" w:hAnsi="Times New Roman" w:cs="Times New Roman"/>
                <w:spacing w:val="-5"/>
                <w:sz w:val="24"/>
              </w:rPr>
              <w:t xml:space="preserve"> </w:t>
            </w:r>
            <w:r w:rsidRPr="00A33A40">
              <w:rPr>
                <w:rFonts w:ascii="Times New Roman" w:eastAsia="Times New Roman" w:hAnsi="Times New Roman" w:cs="Times New Roman"/>
                <w:sz w:val="24"/>
              </w:rPr>
              <w:t>Л.Р.</w:t>
            </w:r>
          </w:p>
        </w:tc>
        <w:tc>
          <w:tcPr>
            <w:tcW w:w="4529" w:type="dxa"/>
          </w:tcPr>
          <w:p w:rsidR="00417019" w:rsidRPr="00A33A40" w:rsidRDefault="00417019" w:rsidP="00417019">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«Әй</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уйныйбыз,</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уйныйбыз...</w:t>
            </w:r>
            <w:r w:rsidRPr="00A33A40">
              <w:rPr>
                <w:rFonts w:ascii="Times New Roman" w:eastAsia="Times New Roman" w:hAnsi="Times New Roman" w:cs="Times New Roman"/>
                <w:spacing w:val="-8"/>
                <w:sz w:val="24"/>
              </w:rPr>
              <w:t xml:space="preserve"> </w:t>
            </w:r>
            <w:r w:rsidRPr="00A33A40">
              <w:rPr>
                <w:rFonts w:ascii="Times New Roman" w:eastAsia="Times New Roman" w:hAnsi="Times New Roman" w:cs="Times New Roman"/>
                <w:sz w:val="24"/>
              </w:rPr>
              <w:t>Балалар</w:t>
            </w:r>
            <w:r w:rsidRPr="00A33A40">
              <w:rPr>
                <w:rFonts w:ascii="Times New Roman" w:eastAsia="Times New Roman" w:hAnsi="Times New Roman" w:cs="Times New Roman"/>
                <w:spacing w:val="-5"/>
                <w:sz w:val="24"/>
              </w:rPr>
              <w:t xml:space="preserve"> </w:t>
            </w:r>
            <w:r w:rsidRPr="00A33A40">
              <w:rPr>
                <w:rFonts w:ascii="Times New Roman" w:eastAsia="Times New Roman" w:hAnsi="Times New Roman" w:cs="Times New Roman"/>
                <w:sz w:val="24"/>
              </w:rPr>
              <w:t>бакчасы</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тәрбиячеләре</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һәм</w:t>
            </w:r>
            <w:r w:rsidRPr="00A33A40">
              <w:rPr>
                <w:rFonts w:ascii="Times New Roman" w:eastAsia="Times New Roman" w:hAnsi="Times New Roman" w:cs="Times New Roman"/>
                <w:sz w:val="24"/>
              </w:rPr>
              <w:tab/>
              <w:t>физкультура</w:t>
            </w:r>
            <w:r w:rsidRPr="00A33A40">
              <w:rPr>
                <w:rFonts w:ascii="Times New Roman" w:eastAsia="Times New Roman" w:hAnsi="Times New Roman" w:cs="Times New Roman"/>
                <w:spacing w:val="82"/>
                <w:sz w:val="24"/>
              </w:rPr>
              <w:t xml:space="preserve"> </w:t>
            </w:r>
            <w:r>
              <w:rPr>
                <w:rFonts w:ascii="Times New Roman" w:eastAsia="Times New Roman" w:hAnsi="Times New Roman" w:cs="Times New Roman"/>
                <w:sz w:val="24"/>
              </w:rPr>
              <w:t>инструкторлары</w:t>
            </w:r>
            <w:r>
              <w:rPr>
                <w:rFonts w:ascii="Times New Roman" w:eastAsia="Times New Roman" w:hAnsi="Times New Roman" w:cs="Times New Roman"/>
                <w:sz w:val="24"/>
              </w:rPr>
              <w:tab/>
              <w:t>өчен</w:t>
            </w:r>
            <w:r>
              <w:rPr>
                <w:rFonts w:ascii="Times New Roman" w:eastAsia="Times New Roman" w:hAnsi="Times New Roman" w:cs="Times New Roman"/>
                <w:sz w:val="24"/>
              </w:rPr>
              <w:tab/>
              <w:t xml:space="preserve">методик </w:t>
            </w:r>
            <w:r w:rsidRPr="00A33A40">
              <w:rPr>
                <w:rFonts w:ascii="Times New Roman" w:eastAsia="Times New Roman" w:hAnsi="Times New Roman" w:cs="Times New Roman"/>
                <w:spacing w:val="-2"/>
                <w:sz w:val="24"/>
              </w:rPr>
              <w:t>кулланма»-</w:t>
            </w:r>
            <w:r w:rsidRPr="00A33A40">
              <w:rPr>
                <w:rFonts w:ascii="Times New Roman" w:eastAsia="Times New Roman" w:hAnsi="Times New Roman" w:cs="Times New Roman"/>
                <w:spacing w:val="-57"/>
                <w:sz w:val="24"/>
              </w:rPr>
              <w:t xml:space="preserve"> </w:t>
            </w:r>
          </w:p>
        </w:tc>
        <w:tc>
          <w:tcPr>
            <w:tcW w:w="2679" w:type="dxa"/>
          </w:tcPr>
          <w:p w:rsidR="00417019" w:rsidRPr="005A3A16" w:rsidRDefault="00417019" w:rsidP="00AE0910">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sidRPr="00A33A40">
              <w:rPr>
                <w:rFonts w:ascii="Times New Roman" w:eastAsia="Times New Roman" w:hAnsi="Times New Roman" w:cs="Times New Roman"/>
                <w:sz w:val="24"/>
              </w:rPr>
              <w:t>Казан,</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2013</w:t>
            </w:r>
          </w:p>
        </w:tc>
      </w:tr>
      <w:tr w:rsidR="00417019" w:rsidTr="00B22051">
        <w:tc>
          <w:tcPr>
            <w:tcW w:w="2758" w:type="dxa"/>
          </w:tcPr>
          <w:p w:rsidR="00417019" w:rsidRPr="00A33A40" w:rsidRDefault="00417019" w:rsidP="0088766F">
            <w:pPr>
              <w:shd w:val="clear" w:color="auto" w:fill="FFFFFF" w:themeFill="background1"/>
              <w:spacing w:line="237" w:lineRule="auto"/>
              <w:ind w:right="775"/>
              <w:rPr>
                <w:rFonts w:ascii="Times New Roman" w:eastAsia="Times New Roman" w:hAnsi="Times New Roman" w:cs="Times New Roman"/>
                <w:sz w:val="24"/>
              </w:rPr>
            </w:pPr>
            <w:r w:rsidRPr="00A33A40">
              <w:rPr>
                <w:rFonts w:ascii="Times New Roman" w:eastAsia="Times New Roman" w:hAnsi="Times New Roman" w:cs="Times New Roman"/>
                <w:sz w:val="24"/>
              </w:rPr>
              <w:t>Зарипова З.М.</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Исаева Р.С.</w:t>
            </w:r>
          </w:p>
        </w:tc>
        <w:tc>
          <w:tcPr>
            <w:tcW w:w="4529" w:type="dxa"/>
          </w:tcPr>
          <w:p w:rsidR="00417019" w:rsidRPr="00A33A40" w:rsidRDefault="00417019" w:rsidP="00417019">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«Үстерешле</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уеннар:</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методик</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кулланма»</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w:t>
            </w:r>
            <w:r w:rsidRPr="00A33A40">
              <w:rPr>
                <w:rFonts w:ascii="Times New Roman" w:eastAsia="Times New Roman" w:hAnsi="Times New Roman" w:cs="Times New Roman"/>
                <w:spacing w:val="-2"/>
                <w:sz w:val="24"/>
              </w:rPr>
              <w:t xml:space="preserve"> </w:t>
            </w:r>
          </w:p>
        </w:tc>
        <w:tc>
          <w:tcPr>
            <w:tcW w:w="2679" w:type="dxa"/>
          </w:tcPr>
          <w:p w:rsidR="00417019" w:rsidRPr="005A3A16" w:rsidRDefault="00417019" w:rsidP="00AE0910">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sidRPr="00A33A40">
              <w:rPr>
                <w:rFonts w:ascii="Times New Roman" w:eastAsia="Times New Roman" w:hAnsi="Times New Roman" w:cs="Times New Roman"/>
                <w:sz w:val="24"/>
              </w:rPr>
              <w:t>Казан,</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2013</w:t>
            </w:r>
          </w:p>
        </w:tc>
      </w:tr>
      <w:tr w:rsidR="00417019" w:rsidTr="00B22051">
        <w:tc>
          <w:tcPr>
            <w:tcW w:w="2758" w:type="dxa"/>
          </w:tcPr>
          <w:p w:rsidR="00417019" w:rsidRPr="00A33A40" w:rsidRDefault="00417019" w:rsidP="0088766F">
            <w:pPr>
              <w:shd w:val="clear" w:color="auto" w:fill="FFFFFF" w:themeFill="background1"/>
              <w:spacing w:line="260" w:lineRule="exact"/>
              <w:rPr>
                <w:rFonts w:ascii="Times New Roman" w:eastAsia="Times New Roman" w:hAnsi="Times New Roman" w:cs="Times New Roman"/>
                <w:sz w:val="24"/>
              </w:rPr>
            </w:pPr>
            <w:r w:rsidRPr="00A33A40">
              <w:rPr>
                <w:rFonts w:ascii="Times New Roman" w:eastAsia="Times New Roman" w:hAnsi="Times New Roman" w:cs="Times New Roman"/>
                <w:sz w:val="24"/>
              </w:rPr>
              <w:t>ЗакироваК.В.</w:t>
            </w:r>
          </w:p>
        </w:tc>
        <w:tc>
          <w:tcPr>
            <w:tcW w:w="4529" w:type="dxa"/>
          </w:tcPr>
          <w:p w:rsidR="00417019" w:rsidRPr="00A33A40" w:rsidRDefault="00417019" w:rsidP="00417019">
            <w:pPr>
              <w:shd w:val="clear" w:color="auto" w:fill="FFFFFF" w:themeFill="background1"/>
              <w:spacing w:line="260" w:lineRule="exact"/>
              <w:rPr>
                <w:rFonts w:ascii="Times New Roman" w:eastAsia="Times New Roman" w:hAnsi="Times New Roman" w:cs="Times New Roman"/>
                <w:sz w:val="24"/>
              </w:rPr>
            </w:pPr>
            <w:r w:rsidRPr="00A33A40">
              <w:rPr>
                <w:rFonts w:ascii="Times New Roman" w:eastAsia="Times New Roman" w:hAnsi="Times New Roman" w:cs="Times New Roman"/>
                <w:sz w:val="24"/>
              </w:rPr>
              <w:t>«Балачак</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аланы:</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балалар</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бакчасы</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тәрбиячеләре</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һәм</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әти-</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әниләр</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өчен</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хрестоматия»</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 xml:space="preserve">– </w:t>
            </w:r>
          </w:p>
        </w:tc>
        <w:tc>
          <w:tcPr>
            <w:tcW w:w="2679" w:type="dxa"/>
          </w:tcPr>
          <w:p w:rsidR="00417019" w:rsidRPr="005A3A16" w:rsidRDefault="00417019" w:rsidP="00AE0910">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sidRPr="00A33A40">
              <w:rPr>
                <w:rFonts w:ascii="Times New Roman" w:eastAsia="Times New Roman" w:hAnsi="Times New Roman" w:cs="Times New Roman"/>
                <w:sz w:val="24"/>
              </w:rPr>
              <w:t>Казан,</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2011</w:t>
            </w:r>
          </w:p>
        </w:tc>
      </w:tr>
      <w:tr w:rsidR="00417019" w:rsidTr="00B22051">
        <w:tc>
          <w:tcPr>
            <w:tcW w:w="2758" w:type="dxa"/>
          </w:tcPr>
          <w:p w:rsidR="00417019" w:rsidRPr="00A33A40" w:rsidRDefault="00417019" w:rsidP="0088766F">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Шаехова</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Р.К.</w:t>
            </w:r>
          </w:p>
        </w:tc>
        <w:tc>
          <w:tcPr>
            <w:tcW w:w="4529" w:type="dxa"/>
          </w:tcPr>
          <w:p w:rsidR="00417019" w:rsidRPr="00A33A40" w:rsidRDefault="00417019" w:rsidP="0088766F">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«Региональная</w:t>
            </w:r>
            <w:r w:rsidRPr="00A33A40">
              <w:rPr>
                <w:rFonts w:ascii="Times New Roman" w:eastAsia="Times New Roman" w:hAnsi="Times New Roman" w:cs="Times New Roman"/>
                <w:spacing w:val="-6"/>
                <w:sz w:val="24"/>
              </w:rPr>
              <w:t xml:space="preserve"> </w:t>
            </w:r>
            <w:r w:rsidRPr="00A33A40">
              <w:rPr>
                <w:rFonts w:ascii="Times New Roman" w:eastAsia="Times New Roman" w:hAnsi="Times New Roman" w:cs="Times New Roman"/>
                <w:sz w:val="24"/>
              </w:rPr>
              <w:t>программа</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дошкольного</w:t>
            </w:r>
            <w:r w:rsidRPr="00A33A40">
              <w:rPr>
                <w:rFonts w:ascii="Times New Roman" w:eastAsia="Times New Roman" w:hAnsi="Times New Roman" w:cs="Times New Roman"/>
                <w:spacing w:val="-6"/>
                <w:sz w:val="24"/>
              </w:rPr>
              <w:t xml:space="preserve"> </w:t>
            </w:r>
            <w:r w:rsidRPr="00A33A40">
              <w:rPr>
                <w:rFonts w:ascii="Times New Roman" w:eastAsia="Times New Roman" w:hAnsi="Times New Roman" w:cs="Times New Roman"/>
                <w:sz w:val="24"/>
              </w:rPr>
              <w:t>образования»</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w:t>
            </w:r>
          </w:p>
          <w:p w:rsidR="00417019" w:rsidRPr="00A33A40" w:rsidRDefault="00417019" w:rsidP="0088766F">
            <w:pPr>
              <w:shd w:val="clear" w:color="auto" w:fill="FFFFFF" w:themeFill="background1"/>
              <w:spacing w:before="2" w:line="270" w:lineRule="exact"/>
              <w:rPr>
                <w:rFonts w:ascii="Times New Roman" w:eastAsia="Times New Roman" w:hAnsi="Times New Roman" w:cs="Times New Roman"/>
                <w:sz w:val="24"/>
              </w:rPr>
            </w:pPr>
          </w:p>
        </w:tc>
        <w:tc>
          <w:tcPr>
            <w:tcW w:w="2679" w:type="dxa"/>
          </w:tcPr>
          <w:p w:rsidR="00417019" w:rsidRPr="005A3A16" w:rsidRDefault="00417019" w:rsidP="00AE0910">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sidRPr="00A33A40">
              <w:rPr>
                <w:rFonts w:ascii="Times New Roman" w:eastAsia="Times New Roman" w:hAnsi="Times New Roman" w:cs="Times New Roman"/>
                <w:sz w:val="24"/>
              </w:rPr>
              <w:t>Казань,</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2012</w:t>
            </w:r>
          </w:p>
        </w:tc>
      </w:tr>
      <w:tr w:rsidR="00417019" w:rsidTr="00B22051">
        <w:tc>
          <w:tcPr>
            <w:tcW w:w="2758" w:type="dxa"/>
          </w:tcPr>
          <w:p w:rsidR="00417019" w:rsidRPr="00A33A40" w:rsidRDefault="00417019" w:rsidP="0088766F">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Ибрагимова</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З.Г.</w:t>
            </w:r>
          </w:p>
        </w:tc>
        <w:tc>
          <w:tcPr>
            <w:tcW w:w="4529" w:type="dxa"/>
          </w:tcPr>
          <w:p w:rsidR="00417019" w:rsidRPr="00A33A40" w:rsidRDefault="00417019" w:rsidP="00417019">
            <w:pPr>
              <w:shd w:val="clear" w:color="auto" w:fill="FFFFFF" w:themeFill="background1"/>
              <w:tabs>
                <w:tab w:val="left" w:pos="1444"/>
                <w:tab w:val="left" w:pos="2885"/>
                <w:tab w:val="left" w:pos="5766"/>
                <w:tab w:val="left" w:pos="6486"/>
              </w:tabs>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«Танцуй</w:t>
            </w:r>
            <w:r w:rsidRPr="00A33A40">
              <w:rPr>
                <w:rFonts w:ascii="Times New Roman" w:eastAsia="Times New Roman" w:hAnsi="Times New Roman" w:cs="Times New Roman"/>
                <w:sz w:val="24"/>
              </w:rPr>
              <w:tab/>
              <w:t>веселей:</w:t>
            </w:r>
            <w:r w:rsidRPr="00A33A40">
              <w:rPr>
                <w:rFonts w:ascii="Times New Roman" w:eastAsia="Times New Roman" w:hAnsi="Times New Roman" w:cs="Times New Roman"/>
                <w:sz w:val="24"/>
              </w:rPr>
              <w:tab/>
              <w:t>методическое</w:t>
            </w:r>
            <w:r w:rsidRPr="00A33A40">
              <w:rPr>
                <w:rFonts w:ascii="Times New Roman" w:eastAsia="Times New Roman" w:hAnsi="Times New Roman" w:cs="Times New Roman"/>
                <w:spacing w:val="-35"/>
                <w:sz w:val="24"/>
              </w:rPr>
              <w:t xml:space="preserve"> </w:t>
            </w:r>
            <w:r>
              <w:rPr>
                <w:rFonts w:ascii="Times New Roman" w:eastAsia="Times New Roman" w:hAnsi="Times New Roman" w:cs="Times New Roman"/>
                <w:sz w:val="24"/>
              </w:rPr>
              <w:t>пособие</w:t>
            </w:r>
            <w:r>
              <w:rPr>
                <w:rFonts w:ascii="Times New Roman" w:eastAsia="Times New Roman" w:hAnsi="Times New Roman" w:cs="Times New Roman"/>
                <w:sz w:val="24"/>
              </w:rPr>
              <w:tab/>
              <w:t xml:space="preserve">с </w:t>
            </w:r>
            <w:r w:rsidRPr="00A33A40">
              <w:rPr>
                <w:rFonts w:ascii="Times New Roman" w:eastAsia="Times New Roman" w:hAnsi="Times New Roman" w:cs="Times New Roman"/>
                <w:sz w:val="24"/>
              </w:rPr>
              <w:t>аудио-</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приложением</w:t>
            </w:r>
            <w:r w:rsidRPr="00A33A40">
              <w:rPr>
                <w:rFonts w:ascii="Times New Roman" w:eastAsia="Times New Roman" w:hAnsi="Times New Roman" w:cs="Times New Roman"/>
                <w:spacing w:val="11"/>
                <w:sz w:val="24"/>
              </w:rPr>
              <w:t xml:space="preserve"> </w:t>
            </w:r>
            <w:r w:rsidRPr="00A33A40">
              <w:rPr>
                <w:rFonts w:ascii="Times New Roman" w:eastAsia="Times New Roman" w:hAnsi="Times New Roman" w:cs="Times New Roman"/>
                <w:sz w:val="24"/>
              </w:rPr>
              <w:t>по</w:t>
            </w:r>
            <w:r w:rsidRPr="00A33A40">
              <w:rPr>
                <w:rFonts w:ascii="Times New Roman" w:eastAsia="Times New Roman" w:hAnsi="Times New Roman" w:cs="Times New Roman"/>
                <w:spacing w:val="14"/>
                <w:sz w:val="24"/>
              </w:rPr>
              <w:t xml:space="preserve"> </w:t>
            </w:r>
            <w:r w:rsidRPr="00A33A40">
              <w:rPr>
                <w:rFonts w:ascii="Times New Roman" w:eastAsia="Times New Roman" w:hAnsi="Times New Roman" w:cs="Times New Roman"/>
                <w:sz w:val="24"/>
              </w:rPr>
              <w:t>обучению</w:t>
            </w:r>
            <w:r w:rsidRPr="00A33A40">
              <w:rPr>
                <w:rFonts w:ascii="Times New Roman" w:eastAsia="Times New Roman" w:hAnsi="Times New Roman" w:cs="Times New Roman"/>
                <w:spacing w:val="18"/>
                <w:sz w:val="24"/>
              </w:rPr>
              <w:t xml:space="preserve"> </w:t>
            </w:r>
            <w:r w:rsidRPr="00A33A40">
              <w:rPr>
                <w:rFonts w:ascii="Times New Roman" w:eastAsia="Times New Roman" w:hAnsi="Times New Roman" w:cs="Times New Roman"/>
                <w:sz w:val="24"/>
              </w:rPr>
              <w:t>детей</w:t>
            </w:r>
            <w:r w:rsidRPr="00A33A40">
              <w:rPr>
                <w:rFonts w:ascii="Times New Roman" w:eastAsia="Times New Roman" w:hAnsi="Times New Roman" w:cs="Times New Roman"/>
                <w:spacing w:val="20"/>
                <w:sz w:val="24"/>
              </w:rPr>
              <w:t xml:space="preserve"> </w:t>
            </w:r>
            <w:r w:rsidRPr="00A33A40">
              <w:rPr>
                <w:rFonts w:ascii="Times New Roman" w:eastAsia="Times New Roman" w:hAnsi="Times New Roman" w:cs="Times New Roman"/>
                <w:sz w:val="24"/>
              </w:rPr>
              <w:t>дошкольного</w:t>
            </w:r>
            <w:r w:rsidRPr="00A33A40">
              <w:rPr>
                <w:rFonts w:ascii="Times New Roman" w:eastAsia="Times New Roman" w:hAnsi="Times New Roman" w:cs="Times New Roman"/>
                <w:spacing w:val="14"/>
                <w:sz w:val="24"/>
              </w:rPr>
              <w:t xml:space="preserve"> </w:t>
            </w:r>
            <w:r w:rsidRPr="00A33A40">
              <w:rPr>
                <w:rFonts w:ascii="Times New Roman" w:eastAsia="Times New Roman" w:hAnsi="Times New Roman" w:cs="Times New Roman"/>
                <w:sz w:val="24"/>
              </w:rPr>
              <w:t>возраста</w:t>
            </w:r>
            <w:r w:rsidRPr="00A33A40">
              <w:rPr>
                <w:rFonts w:ascii="Times New Roman" w:eastAsia="Times New Roman" w:hAnsi="Times New Roman" w:cs="Times New Roman"/>
                <w:spacing w:val="14"/>
                <w:sz w:val="24"/>
              </w:rPr>
              <w:t xml:space="preserve"> </w:t>
            </w:r>
            <w:r w:rsidRPr="00A33A40">
              <w:rPr>
                <w:rFonts w:ascii="Times New Roman" w:eastAsia="Times New Roman" w:hAnsi="Times New Roman" w:cs="Times New Roman"/>
                <w:sz w:val="24"/>
              </w:rPr>
              <w:t>татарским</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танцевальным</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движениям»</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w:t>
            </w:r>
            <w:r w:rsidRPr="00A33A40">
              <w:rPr>
                <w:rFonts w:ascii="Times New Roman" w:eastAsia="Times New Roman" w:hAnsi="Times New Roman" w:cs="Times New Roman"/>
                <w:spacing w:val="4"/>
                <w:sz w:val="24"/>
              </w:rPr>
              <w:t xml:space="preserve"> </w:t>
            </w:r>
          </w:p>
        </w:tc>
        <w:tc>
          <w:tcPr>
            <w:tcW w:w="2679" w:type="dxa"/>
          </w:tcPr>
          <w:p w:rsidR="00417019" w:rsidRPr="005A3A16" w:rsidRDefault="00417019" w:rsidP="00AE0910">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sidRPr="00A33A40">
              <w:rPr>
                <w:rFonts w:ascii="Times New Roman" w:eastAsia="Times New Roman" w:hAnsi="Times New Roman" w:cs="Times New Roman"/>
                <w:sz w:val="24"/>
              </w:rPr>
              <w:t>Казань,</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2012</w:t>
            </w:r>
          </w:p>
        </w:tc>
      </w:tr>
      <w:tr w:rsidR="00417019" w:rsidTr="00B22051">
        <w:tc>
          <w:tcPr>
            <w:tcW w:w="2758" w:type="dxa"/>
          </w:tcPr>
          <w:p w:rsidR="00417019" w:rsidRPr="00A33A40" w:rsidRDefault="00417019" w:rsidP="0088766F">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Закирова</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К.В.</w:t>
            </w:r>
          </w:p>
        </w:tc>
        <w:tc>
          <w:tcPr>
            <w:tcW w:w="4529" w:type="dxa"/>
          </w:tcPr>
          <w:p w:rsidR="00417019" w:rsidRPr="008D31C0" w:rsidRDefault="00417019" w:rsidP="00417019">
            <w:pPr>
              <w:shd w:val="clear" w:color="auto" w:fill="FFFFFF" w:themeFill="background1"/>
              <w:tabs>
                <w:tab w:val="left" w:pos="0"/>
              </w:tabs>
              <w:spacing w:line="237" w:lineRule="auto"/>
              <w:rPr>
                <w:rFonts w:ascii="Times New Roman" w:eastAsia="Times New Roman" w:hAnsi="Times New Roman" w:cs="Times New Roman"/>
                <w:sz w:val="24"/>
              </w:rPr>
            </w:pPr>
            <w:r w:rsidRPr="00A33A40">
              <w:rPr>
                <w:rFonts w:ascii="Times New Roman" w:eastAsia="Times New Roman" w:hAnsi="Times New Roman" w:cs="Times New Roman"/>
                <w:sz w:val="24"/>
              </w:rPr>
              <w:t>«На</w:t>
            </w:r>
            <w:r w:rsidRPr="00A33A40">
              <w:rPr>
                <w:rFonts w:ascii="Times New Roman" w:eastAsia="Times New Roman" w:hAnsi="Times New Roman" w:cs="Times New Roman"/>
                <w:spacing w:val="117"/>
                <w:sz w:val="24"/>
              </w:rPr>
              <w:t xml:space="preserve"> </w:t>
            </w:r>
            <w:r w:rsidRPr="00A33A40">
              <w:rPr>
                <w:rFonts w:ascii="Times New Roman" w:eastAsia="Times New Roman" w:hAnsi="Times New Roman" w:cs="Times New Roman"/>
                <w:sz w:val="24"/>
              </w:rPr>
              <w:t>полянедетства:</w:t>
            </w:r>
            <w:r w:rsidRPr="00A33A40">
              <w:rPr>
                <w:rFonts w:ascii="Times New Roman" w:eastAsia="Times New Roman" w:hAnsi="Times New Roman" w:cs="Times New Roman"/>
                <w:sz w:val="24"/>
              </w:rPr>
              <w:tab/>
              <w:t>хрестоматия</w:t>
            </w:r>
            <w:r w:rsidRPr="00A33A40">
              <w:rPr>
                <w:rFonts w:ascii="Times New Roman" w:eastAsia="Times New Roman" w:hAnsi="Times New Roman" w:cs="Times New Roman"/>
                <w:spacing w:val="98"/>
                <w:sz w:val="24"/>
              </w:rPr>
              <w:t xml:space="preserve"> </w:t>
            </w:r>
            <w:r>
              <w:rPr>
                <w:rFonts w:ascii="Times New Roman" w:eastAsia="Times New Roman" w:hAnsi="Times New Roman" w:cs="Times New Roman"/>
                <w:sz w:val="24"/>
              </w:rPr>
              <w:t>для в</w:t>
            </w:r>
            <w:r w:rsidRPr="00A33A40">
              <w:rPr>
                <w:rFonts w:ascii="Times New Roman" w:eastAsia="Times New Roman" w:hAnsi="Times New Roman" w:cs="Times New Roman"/>
                <w:spacing w:val="-1"/>
                <w:sz w:val="24"/>
              </w:rPr>
              <w:t>оспитателей</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дошкольных</w:t>
            </w:r>
            <w:r w:rsidRPr="00A33A40">
              <w:rPr>
                <w:rFonts w:ascii="Times New Roman" w:eastAsia="Times New Roman" w:hAnsi="Times New Roman" w:cs="Times New Roman"/>
                <w:spacing w:val="-6"/>
                <w:sz w:val="24"/>
              </w:rPr>
              <w:t xml:space="preserve"> </w:t>
            </w:r>
            <w:r>
              <w:rPr>
                <w:rFonts w:ascii="Times New Roman" w:eastAsia="Times New Roman" w:hAnsi="Times New Roman" w:cs="Times New Roman"/>
                <w:spacing w:val="-6"/>
                <w:sz w:val="24"/>
              </w:rPr>
              <w:t xml:space="preserve"> </w:t>
            </w:r>
            <w:r w:rsidRPr="00A33A40">
              <w:rPr>
                <w:rFonts w:ascii="Times New Roman" w:eastAsia="Times New Roman" w:hAnsi="Times New Roman" w:cs="Times New Roman"/>
                <w:sz w:val="24"/>
              </w:rPr>
              <w:t xml:space="preserve">бразовательных </w:t>
            </w:r>
            <w:r>
              <w:rPr>
                <w:rFonts w:ascii="Times New Roman" w:eastAsia="Times New Roman" w:hAnsi="Times New Roman" w:cs="Times New Roman"/>
                <w:sz w:val="24"/>
              </w:rPr>
              <w:t>у</w:t>
            </w:r>
            <w:r w:rsidRPr="00A33A40">
              <w:rPr>
                <w:rFonts w:ascii="Times New Roman" w:eastAsia="Times New Roman" w:hAnsi="Times New Roman" w:cs="Times New Roman"/>
                <w:sz w:val="24"/>
              </w:rPr>
              <w:t>чреждений и</w:t>
            </w:r>
            <w:r w:rsidRPr="00A33A40">
              <w:rPr>
                <w:rFonts w:ascii="Times New Roman" w:eastAsia="Times New Roman" w:hAnsi="Times New Roman" w:cs="Times New Roman"/>
                <w:spacing w:val="7"/>
                <w:sz w:val="24"/>
              </w:rPr>
              <w:t xml:space="preserve"> </w:t>
            </w:r>
            <w:r w:rsidRPr="00A33A40">
              <w:rPr>
                <w:rFonts w:ascii="Times New Roman" w:eastAsia="Times New Roman" w:hAnsi="Times New Roman" w:cs="Times New Roman"/>
                <w:sz w:val="24"/>
              </w:rPr>
              <w:t>родителей»</w:t>
            </w:r>
            <w:r w:rsidRPr="00A33A40">
              <w:rPr>
                <w:rFonts w:ascii="Times New Roman" w:eastAsia="Times New Roman" w:hAnsi="Times New Roman" w:cs="Times New Roman"/>
                <w:spacing w:val="-5"/>
                <w:sz w:val="24"/>
              </w:rPr>
              <w:t xml:space="preserve"> </w:t>
            </w:r>
            <w:r w:rsidRPr="00A33A40">
              <w:rPr>
                <w:rFonts w:ascii="Times New Roman" w:eastAsia="Times New Roman" w:hAnsi="Times New Roman" w:cs="Times New Roman"/>
                <w:sz w:val="24"/>
              </w:rPr>
              <w:t>-</w:t>
            </w:r>
            <w:r>
              <w:rPr>
                <w:rFonts w:ascii="Times New Roman" w:eastAsia="Times New Roman" w:hAnsi="Times New Roman" w:cs="Times New Roman"/>
                <w:sz w:val="24"/>
              </w:rPr>
              <w:t xml:space="preserve"> </w:t>
            </w:r>
          </w:p>
        </w:tc>
        <w:tc>
          <w:tcPr>
            <w:tcW w:w="2679" w:type="dxa"/>
          </w:tcPr>
          <w:p w:rsidR="00417019" w:rsidRPr="005A3A16" w:rsidRDefault="00417019" w:rsidP="00AE0910">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sidRPr="008D31C0">
              <w:rPr>
                <w:rFonts w:ascii="Times New Roman" w:eastAsia="Times New Roman" w:hAnsi="Times New Roman" w:cs="Times New Roman"/>
                <w:sz w:val="24"/>
              </w:rPr>
              <w:t>Казань,</w:t>
            </w:r>
            <w:r w:rsidRPr="008D31C0">
              <w:rPr>
                <w:rFonts w:ascii="Times New Roman" w:eastAsia="Times New Roman" w:hAnsi="Times New Roman" w:cs="Times New Roman"/>
                <w:spacing w:val="2"/>
                <w:sz w:val="24"/>
              </w:rPr>
              <w:t xml:space="preserve"> </w:t>
            </w:r>
            <w:r w:rsidRPr="008D31C0">
              <w:rPr>
                <w:rFonts w:ascii="Times New Roman" w:eastAsia="Times New Roman" w:hAnsi="Times New Roman" w:cs="Times New Roman"/>
                <w:sz w:val="24"/>
              </w:rPr>
              <w:t>2011</w:t>
            </w:r>
          </w:p>
        </w:tc>
      </w:tr>
      <w:tr w:rsidR="00417019" w:rsidTr="00B22051">
        <w:tc>
          <w:tcPr>
            <w:tcW w:w="2758" w:type="dxa"/>
          </w:tcPr>
          <w:p w:rsidR="00417019" w:rsidRPr="00A33A40" w:rsidRDefault="00417019" w:rsidP="0088766F">
            <w:pPr>
              <w:shd w:val="clear" w:color="auto" w:fill="FFFFFF" w:themeFill="background1"/>
              <w:spacing w:line="260" w:lineRule="exact"/>
              <w:rPr>
                <w:rFonts w:ascii="Times New Roman" w:eastAsia="Times New Roman" w:hAnsi="Times New Roman" w:cs="Times New Roman"/>
                <w:sz w:val="24"/>
              </w:rPr>
            </w:pPr>
            <w:r w:rsidRPr="00A33A40">
              <w:rPr>
                <w:rFonts w:ascii="Times New Roman" w:eastAsia="Times New Roman" w:hAnsi="Times New Roman" w:cs="Times New Roman"/>
                <w:sz w:val="24"/>
              </w:rPr>
              <w:t>З.</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А.</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Боброва</w:t>
            </w:r>
          </w:p>
        </w:tc>
        <w:tc>
          <w:tcPr>
            <w:tcW w:w="4529" w:type="dxa"/>
          </w:tcPr>
          <w:p w:rsidR="00417019" w:rsidRDefault="00417019" w:rsidP="00417019">
            <w:pPr>
              <w:shd w:val="clear" w:color="auto" w:fill="FFFFFF" w:themeFill="background1"/>
              <w:tabs>
                <w:tab w:val="left" w:pos="1468"/>
                <w:tab w:val="left" w:pos="3067"/>
                <w:tab w:val="left" w:pos="3389"/>
                <w:tab w:val="left" w:pos="4791"/>
                <w:tab w:val="left" w:pos="6016"/>
              </w:tabs>
              <w:rPr>
                <w:rFonts w:ascii="Times New Roman" w:eastAsia="Times New Roman" w:hAnsi="Times New Roman" w:cs="Times New Roman"/>
                <w:sz w:val="24"/>
              </w:rPr>
            </w:pPr>
            <w:r w:rsidRPr="00A33A40">
              <w:rPr>
                <w:rFonts w:ascii="Times New Roman" w:eastAsia="Times New Roman" w:hAnsi="Times New Roman" w:cs="Times New Roman"/>
                <w:sz w:val="24"/>
              </w:rPr>
              <w:t>«Татарское</w:t>
            </w:r>
            <w:r w:rsidRPr="00A33A40">
              <w:rPr>
                <w:rFonts w:ascii="Times New Roman" w:eastAsia="Times New Roman" w:hAnsi="Times New Roman" w:cs="Times New Roman"/>
                <w:sz w:val="24"/>
              </w:rPr>
              <w:tab/>
              <w:t>декоративное</w:t>
            </w:r>
            <w:r w:rsidRPr="00A33A40">
              <w:rPr>
                <w:rFonts w:ascii="Times New Roman" w:eastAsia="Times New Roman" w:hAnsi="Times New Roman" w:cs="Times New Roman"/>
                <w:sz w:val="24"/>
              </w:rPr>
              <w:tab/>
              <w:t>–</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прикладное</w:t>
            </w:r>
          </w:p>
          <w:p w:rsidR="00417019" w:rsidRPr="00A33A40" w:rsidRDefault="00417019" w:rsidP="00417019">
            <w:pPr>
              <w:shd w:val="clear" w:color="auto" w:fill="FFFFFF" w:themeFill="background1"/>
              <w:tabs>
                <w:tab w:val="left" w:pos="1468"/>
                <w:tab w:val="left" w:pos="3067"/>
                <w:tab w:val="left" w:pos="3389"/>
                <w:tab w:val="left" w:pos="4791"/>
                <w:tab w:val="left" w:pos="6016"/>
              </w:tabs>
              <w:rPr>
                <w:rFonts w:ascii="Times New Roman" w:eastAsia="Times New Roman" w:hAnsi="Times New Roman" w:cs="Times New Roman"/>
                <w:sz w:val="24"/>
              </w:rPr>
            </w:pPr>
            <w:r w:rsidRPr="00A33A40">
              <w:rPr>
                <w:rFonts w:ascii="Times New Roman" w:eastAsia="Times New Roman" w:hAnsi="Times New Roman" w:cs="Times New Roman"/>
                <w:sz w:val="24"/>
              </w:rPr>
              <w:t>искусство</w:t>
            </w:r>
            <w:r w:rsidRPr="00A33A40">
              <w:rPr>
                <w:rFonts w:ascii="Times New Roman" w:eastAsia="Times New Roman" w:hAnsi="Times New Roman" w:cs="Times New Roman"/>
                <w:sz w:val="24"/>
              </w:rPr>
              <w:tab/>
              <w:t>в</w:t>
            </w:r>
            <w:r>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воспитании</w:t>
            </w:r>
            <w:r w:rsidRPr="00A33A40">
              <w:rPr>
                <w:rFonts w:ascii="Times New Roman" w:eastAsia="Times New Roman" w:hAnsi="Times New Roman" w:cs="Times New Roman"/>
                <w:spacing w:val="-7"/>
                <w:sz w:val="24"/>
              </w:rPr>
              <w:t xml:space="preserve"> </w:t>
            </w:r>
            <w:r w:rsidRPr="00A33A40">
              <w:rPr>
                <w:rFonts w:ascii="Times New Roman" w:eastAsia="Times New Roman" w:hAnsi="Times New Roman" w:cs="Times New Roman"/>
                <w:sz w:val="24"/>
              </w:rPr>
              <w:t>детей»</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w:t>
            </w:r>
            <w:r w:rsidRPr="00A33A40">
              <w:rPr>
                <w:rFonts w:ascii="Times New Roman" w:eastAsia="Times New Roman" w:hAnsi="Times New Roman" w:cs="Times New Roman"/>
                <w:spacing w:val="2"/>
                <w:sz w:val="24"/>
              </w:rPr>
              <w:t xml:space="preserve"> </w:t>
            </w:r>
          </w:p>
        </w:tc>
        <w:tc>
          <w:tcPr>
            <w:tcW w:w="2679" w:type="dxa"/>
          </w:tcPr>
          <w:p w:rsidR="00417019" w:rsidRPr="005A3A16" w:rsidRDefault="00417019" w:rsidP="00AE0910">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sidRPr="00A33A40">
              <w:rPr>
                <w:rFonts w:ascii="Times New Roman" w:eastAsia="Times New Roman" w:hAnsi="Times New Roman" w:cs="Times New Roman"/>
                <w:sz w:val="24"/>
              </w:rPr>
              <w:t>Казань, 1998</w:t>
            </w:r>
          </w:p>
        </w:tc>
      </w:tr>
      <w:tr w:rsidR="00417019" w:rsidTr="0088766F">
        <w:tc>
          <w:tcPr>
            <w:tcW w:w="9966" w:type="dxa"/>
            <w:gridSpan w:val="3"/>
          </w:tcPr>
          <w:p w:rsidR="00417019" w:rsidRPr="007061E3" w:rsidRDefault="00417019" w:rsidP="0088766F">
            <w:pPr>
              <w:shd w:val="clear" w:color="auto" w:fill="FFFFFF" w:themeFill="background1"/>
              <w:spacing w:line="258" w:lineRule="exact"/>
              <w:rPr>
                <w:rFonts w:ascii="Times New Roman" w:eastAsia="Times New Roman" w:hAnsi="Times New Roman" w:cs="Times New Roman"/>
                <w:b/>
                <w:sz w:val="24"/>
              </w:rPr>
            </w:pPr>
            <w:r w:rsidRPr="007061E3">
              <w:rPr>
                <w:rFonts w:ascii="Times New Roman" w:eastAsia="Times New Roman" w:hAnsi="Times New Roman" w:cs="Times New Roman"/>
                <w:b/>
                <w:sz w:val="24"/>
              </w:rPr>
              <w:t>УМК</w:t>
            </w:r>
            <w:r w:rsidRPr="007061E3">
              <w:rPr>
                <w:rFonts w:ascii="Times New Roman" w:eastAsia="Times New Roman" w:hAnsi="Times New Roman" w:cs="Times New Roman"/>
                <w:b/>
                <w:spacing w:val="-10"/>
                <w:sz w:val="24"/>
              </w:rPr>
              <w:t xml:space="preserve"> </w:t>
            </w:r>
            <w:r w:rsidRPr="007061E3">
              <w:rPr>
                <w:rFonts w:ascii="Times New Roman" w:eastAsia="Times New Roman" w:hAnsi="Times New Roman" w:cs="Times New Roman"/>
                <w:b/>
                <w:sz w:val="24"/>
              </w:rPr>
              <w:t>по</w:t>
            </w:r>
            <w:r w:rsidRPr="007061E3">
              <w:rPr>
                <w:rFonts w:ascii="Times New Roman" w:eastAsia="Times New Roman" w:hAnsi="Times New Roman" w:cs="Times New Roman"/>
                <w:b/>
                <w:spacing w:val="-1"/>
                <w:sz w:val="24"/>
              </w:rPr>
              <w:t xml:space="preserve"> </w:t>
            </w:r>
            <w:r w:rsidRPr="007061E3">
              <w:rPr>
                <w:rFonts w:ascii="Times New Roman" w:eastAsia="Times New Roman" w:hAnsi="Times New Roman" w:cs="Times New Roman"/>
                <w:b/>
                <w:sz w:val="24"/>
              </w:rPr>
              <w:t>музыкальному</w:t>
            </w:r>
            <w:r w:rsidRPr="007061E3">
              <w:rPr>
                <w:rFonts w:ascii="Times New Roman" w:eastAsia="Times New Roman" w:hAnsi="Times New Roman" w:cs="Times New Roman"/>
                <w:b/>
                <w:spacing w:val="-3"/>
                <w:sz w:val="24"/>
              </w:rPr>
              <w:t xml:space="preserve"> </w:t>
            </w:r>
            <w:r w:rsidRPr="007061E3">
              <w:rPr>
                <w:rFonts w:ascii="Times New Roman" w:eastAsia="Times New Roman" w:hAnsi="Times New Roman" w:cs="Times New Roman"/>
                <w:b/>
                <w:sz w:val="24"/>
              </w:rPr>
              <w:t>воспитанию</w:t>
            </w:r>
          </w:p>
          <w:p w:rsidR="00417019" w:rsidRPr="007061E3" w:rsidRDefault="00417019" w:rsidP="00417019">
            <w:pPr>
              <w:shd w:val="clear" w:color="auto" w:fill="FFFFFF" w:themeFill="background1"/>
              <w:rPr>
                <w:rFonts w:ascii="Times New Roman" w:eastAsia="Times New Roman" w:hAnsi="Times New Roman" w:cs="Times New Roman"/>
                <w:sz w:val="24"/>
              </w:rPr>
            </w:pPr>
            <w:r w:rsidRPr="00A33A40">
              <w:rPr>
                <w:rFonts w:ascii="Times New Roman" w:eastAsia="Times New Roman" w:hAnsi="Times New Roman" w:cs="Times New Roman"/>
                <w:sz w:val="24"/>
              </w:rPr>
              <w:t>Методическое</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пособие для</w:t>
            </w:r>
            <w:r w:rsidRPr="00A33A40">
              <w:rPr>
                <w:rFonts w:ascii="Times New Roman" w:eastAsia="Times New Roman" w:hAnsi="Times New Roman" w:cs="Times New Roman"/>
                <w:spacing w:val="-6"/>
                <w:sz w:val="24"/>
              </w:rPr>
              <w:t xml:space="preserve"> </w:t>
            </w:r>
            <w:r w:rsidRPr="00A33A40">
              <w:rPr>
                <w:rFonts w:ascii="Times New Roman" w:eastAsia="Times New Roman" w:hAnsi="Times New Roman" w:cs="Times New Roman"/>
                <w:sz w:val="24"/>
              </w:rPr>
              <w:t>музыкальных</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руководителей</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и</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педагогов</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ДОУ</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"Шома</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бас"</w:t>
            </w:r>
            <w:r w:rsidRPr="00A33A40">
              <w:rPr>
                <w:rFonts w:ascii="Times New Roman" w:eastAsia="Times New Roman" w:hAnsi="Times New Roman" w:cs="Times New Roman"/>
                <w:spacing w:val="-1"/>
                <w:sz w:val="24"/>
              </w:rPr>
              <w:t xml:space="preserve"> </w:t>
            </w:r>
            <w:r>
              <w:rPr>
                <w:rFonts w:ascii="Times New Roman" w:eastAsia="Times New Roman" w:hAnsi="Times New Roman" w:cs="Times New Roman"/>
                <w:spacing w:val="-1"/>
                <w:sz w:val="24"/>
              </w:rPr>
              <w:t xml:space="preserve"> </w:t>
            </w:r>
            <w:r w:rsidRPr="007061E3">
              <w:rPr>
                <w:rFonts w:ascii="Times New Roman" w:eastAsia="Times New Roman" w:hAnsi="Times New Roman" w:cs="Times New Roman"/>
                <w:sz w:val="24"/>
              </w:rPr>
              <w:t>аудио-приложением</w:t>
            </w:r>
          </w:p>
          <w:p w:rsidR="00417019" w:rsidRPr="007061E3" w:rsidRDefault="00417019" w:rsidP="0088766F">
            <w:pPr>
              <w:shd w:val="clear" w:color="auto" w:fill="FFFFFF" w:themeFill="background1"/>
              <w:spacing w:line="260" w:lineRule="exact"/>
              <w:rPr>
                <w:rFonts w:ascii="Times New Roman" w:eastAsia="Times New Roman" w:hAnsi="Times New Roman" w:cs="Times New Roman"/>
                <w:sz w:val="24"/>
              </w:rPr>
            </w:pPr>
            <w:r w:rsidRPr="007061E3">
              <w:rPr>
                <w:rFonts w:ascii="Times New Roman" w:eastAsia="Times New Roman" w:hAnsi="Times New Roman" w:cs="Times New Roman"/>
                <w:sz w:val="24"/>
              </w:rPr>
              <w:t>Аудиозапись</w:t>
            </w:r>
            <w:r w:rsidRPr="007061E3">
              <w:rPr>
                <w:rFonts w:ascii="Times New Roman" w:eastAsia="Times New Roman" w:hAnsi="Times New Roman" w:cs="Times New Roman"/>
                <w:spacing w:val="-5"/>
                <w:sz w:val="24"/>
              </w:rPr>
              <w:t xml:space="preserve"> </w:t>
            </w:r>
            <w:r w:rsidRPr="007061E3">
              <w:rPr>
                <w:rFonts w:ascii="Times New Roman" w:eastAsia="Times New Roman" w:hAnsi="Times New Roman" w:cs="Times New Roman"/>
                <w:sz w:val="24"/>
              </w:rPr>
              <w:t>"Танцы</w:t>
            </w:r>
            <w:r w:rsidRPr="007061E3">
              <w:rPr>
                <w:rFonts w:ascii="Times New Roman" w:eastAsia="Times New Roman" w:hAnsi="Times New Roman" w:cs="Times New Roman"/>
                <w:spacing w:val="-9"/>
                <w:sz w:val="24"/>
              </w:rPr>
              <w:t xml:space="preserve"> </w:t>
            </w:r>
            <w:r w:rsidRPr="007061E3">
              <w:rPr>
                <w:rFonts w:ascii="Times New Roman" w:eastAsia="Times New Roman" w:hAnsi="Times New Roman" w:cs="Times New Roman"/>
                <w:sz w:val="24"/>
              </w:rPr>
              <w:t>народов</w:t>
            </w:r>
            <w:r w:rsidRPr="007061E3">
              <w:rPr>
                <w:rFonts w:ascii="Times New Roman" w:eastAsia="Times New Roman" w:hAnsi="Times New Roman" w:cs="Times New Roman"/>
                <w:spacing w:val="-4"/>
                <w:sz w:val="24"/>
              </w:rPr>
              <w:t xml:space="preserve"> </w:t>
            </w:r>
            <w:r w:rsidRPr="007061E3">
              <w:rPr>
                <w:rFonts w:ascii="Times New Roman" w:eastAsia="Times New Roman" w:hAnsi="Times New Roman" w:cs="Times New Roman"/>
                <w:sz w:val="24"/>
              </w:rPr>
              <w:t>Поволжья"</w:t>
            </w:r>
          </w:p>
          <w:p w:rsidR="00417019" w:rsidRPr="007061E3" w:rsidRDefault="00417019" w:rsidP="0088766F">
            <w:pPr>
              <w:shd w:val="clear" w:color="auto" w:fill="FFFFFF" w:themeFill="background1"/>
              <w:spacing w:line="259" w:lineRule="exact"/>
              <w:rPr>
                <w:rFonts w:ascii="Times New Roman" w:eastAsia="Times New Roman" w:hAnsi="Times New Roman" w:cs="Times New Roman"/>
                <w:sz w:val="24"/>
              </w:rPr>
            </w:pPr>
            <w:r w:rsidRPr="007061E3">
              <w:rPr>
                <w:rFonts w:ascii="Times New Roman" w:eastAsia="Times New Roman" w:hAnsi="Times New Roman" w:cs="Times New Roman"/>
                <w:sz w:val="24"/>
              </w:rPr>
              <w:lastRenderedPageBreak/>
              <w:t>Аудиокнига</w:t>
            </w:r>
            <w:r w:rsidRPr="007061E3">
              <w:rPr>
                <w:rFonts w:ascii="Times New Roman" w:eastAsia="Times New Roman" w:hAnsi="Times New Roman" w:cs="Times New Roman"/>
                <w:spacing w:val="-6"/>
                <w:sz w:val="24"/>
              </w:rPr>
              <w:t xml:space="preserve"> </w:t>
            </w:r>
            <w:r w:rsidRPr="007061E3">
              <w:rPr>
                <w:rFonts w:ascii="Times New Roman" w:eastAsia="Times New Roman" w:hAnsi="Times New Roman" w:cs="Times New Roman"/>
                <w:sz w:val="24"/>
              </w:rPr>
              <w:t>"Татар</w:t>
            </w:r>
            <w:r w:rsidRPr="007061E3">
              <w:rPr>
                <w:rFonts w:ascii="Times New Roman" w:eastAsia="Times New Roman" w:hAnsi="Times New Roman" w:cs="Times New Roman"/>
                <w:spacing w:val="-6"/>
                <w:sz w:val="24"/>
              </w:rPr>
              <w:t xml:space="preserve"> </w:t>
            </w:r>
            <w:r w:rsidRPr="007061E3">
              <w:rPr>
                <w:rFonts w:ascii="Times New Roman" w:eastAsia="Times New Roman" w:hAnsi="Times New Roman" w:cs="Times New Roman"/>
                <w:sz w:val="24"/>
              </w:rPr>
              <w:t>әкиятләре"</w:t>
            </w:r>
          </w:p>
          <w:p w:rsidR="00417019" w:rsidRPr="007061E3" w:rsidRDefault="00417019" w:rsidP="0088766F">
            <w:pPr>
              <w:shd w:val="clear" w:color="auto" w:fill="FFFFFF" w:themeFill="background1"/>
              <w:spacing w:line="253" w:lineRule="exact"/>
              <w:rPr>
                <w:rFonts w:ascii="Times New Roman" w:eastAsia="Times New Roman" w:hAnsi="Times New Roman" w:cs="Times New Roman"/>
                <w:sz w:val="24"/>
              </w:rPr>
            </w:pPr>
            <w:r w:rsidRPr="007061E3">
              <w:rPr>
                <w:rFonts w:ascii="Times New Roman" w:eastAsia="Times New Roman" w:hAnsi="Times New Roman" w:cs="Times New Roman"/>
                <w:sz w:val="24"/>
              </w:rPr>
              <w:t>Аудиоприложение</w:t>
            </w:r>
            <w:r w:rsidRPr="007061E3">
              <w:rPr>
                <w:rFonts w:ascii="Times New Roman" w:eastAsia="Times New Roman" w:hAnsi="Times New Roman" w:cs="Times New Roman"/>
                <w:spacing w:val="1"/>
                <w:sz w:val="24"/>
              </w:rPr>
              <w:t xml:space="preserve"> </w:t>
            </w:r>
            <w:r w:rsidRPr="007061E3">
              <w:rPr>
                <w:rFonts w:ascii="Times New Roman" w:eastAsia="Times New Roman" w:hAnsi="Times New Roman" w:cs="Times New Roman"/>
                <w:sz w:val="24"/>
              </w:rPr>
              <w:t>к</w:t>
            </w:r>
            <w:r w:rsidRPr="007061E3">
              <w:rPr>
                <w:rFonts w:ascii="Times New Roman" w:eastAsia="Times New Roman" w:hAnsi="Times New Roman" w:cs="Times New Roman"/>
                <w:spacing w:val="-11"/>
                <w:sz w:val="24"/>
              </w:rPr>
              <w:t xml:space="preserve"> </w:t>
            </w:r>
            <w:r w:rsidRPr="007061E3">
              <w:rPr>
                <w:rFonts w:ascii="Times New Roman" w:eastAsia="Times New Roman" w:hAnsi="Times New Roman" w:cs="Times New Roman"/>
                <w:sz w:val="24"/>
              </w:rPr>
              <w:t>"Шома</w:t>
            </w:r>
            <w:r w:rsidRPr="007061E3">
              <w:rPr>
                <w:rFonts w:ascii="Times New Roman" w:eastAsia="Times New Roman" w:hAnsi="Times New Roman" w:cs="Times New Roman"/>
                <w:spacing w:val="-5"/>
                <w:sz w:val="24"/>
              </w:rPr>
              <w:t xml:space="preserve"> </w:t>
            </w:r>
            <w:r w:rsidRPr="007061E3">
              <w:rPr>
                <w:rFonts w:ascii="Times New Roman" w:eastAsia="Times New Roman" w:hAnsi="Times New Roman" w:cs="Times New Roman"/>
                <w:sz w:val="24"/>
              </w:rPr>
              <w:t>бас"</w:t>
            </w:r>
          </w:p>
          <w:p w:rsidR="00417019" w:rsidRPr="007061E3" w:rsidRDefault="00417019" w:rsidP="0088766F">
            <w:pPr>
              <w:shd w:val="clear" w:color="auto" w:fill="FFFFFF" w:themeFill="background1"/>
              <w:spacing w:line="258" w:lineRule="exact"/>
              <w:rPr>
                <w:rFonts w:ascii="Times New Roman" w:eastAsia="Times New Roman" w:hAnsi="Times New Roman" w:cs="Times New Roman"/>
                <w:sz w:val="24"/>
              </w:rPr>
            </w:pPr>
            <w:r w:rsidRPr="007061E3">
              <w:rPr>
                <w:rFonts w:ascii="Times New Roman" w:eastAsia="Times New Roman" w:hAnsi="Times New Roman" w:cs="Times New Roman"/>
                <w:sz w:val="24"/>
              </w:rPr>
              <w:t>Диски</w:t>
            </w:r>
            <w:r w:rsidRPr="007061E3">
              <w:rPr>
                <w:rFonts w:ascii="Times New Roman" w:eastAsia="Times New Roman" w:hAnsi="Times New Roman" w:cs="Times New Roman"/>
                <w:spacing w:val="-7"/>
                <w:sz w:val="24"/>
              </w:rPr>
              <w:t xml:space="preserve"> </w:t>
            </w:r>
            <w:r w:rsidRPr="007061E3">
              <w:rPr>
                <w:rFonts w:ascii="Times New Roman" w:eastAsia="Times New Roman" w:hAnsi="Times New Roman" w:cs="Times New Roman"/>
                <w:sz w:val="24"/>
              </w:rPr>
              <w:t>"Союзмультфильм"</w:t>
            </w:r>
            <w:r w:rsidRPr="007061E3">
              <w:rPr>
                <w:rFonts w:ascii="Times New Roman" w:eastAsia="Times New Roman" w:hAnsi="Times New Roman" w:cs="Times New Roman"/>
                <w:spacing w:val="-8"/>
                <w:sz w:val="24"/>
              </w:rPr>
              <w:t xml:space="preserve"> </w:t>
            </w:r>
            <w:r w:rsidRPr="007061E3">
              <w:rPr>
                <w:rFonts w:ascii="Times New Roman" w:eastAsia="Times New Roman" w:hAnsi="Times New Roman" w:cs="Times New Roman"/>
                <w:sz w:val="24"/>
              </w:rPr>
              <w:t>4</w:t>
            </w:r>
            <w:r w:rsidRPr="007061E3">
              <w:rPr>
                <w:rFonts w:ascii="Times New Roman" w:eastAsia="Times New Roman" w:hAnsi="Times New Roman" w:cs="Times New Roman"/>
                <w:spacing w:val="-7"/>
                <w:sz w:val="24"/>
              </w:rPr>
              <w:t xml:space="preserve"> </w:t>
            </w:r>
            <w:r w:rsidRPr="007061E3">
              <w:rPr>
                <w:rFonts w:ascii="Times New Roman" w:eastAsia="Times New Roman" w:hAnsi="Times New Roman" w:cs="Times New Roman"/>
                <w:sz w:val="24"/>
              </w:rPr>
              <w:t>диска</w:t>
            </w:r>
          </w:p>
          <w:p w:rsidR="00417019" w:rsidRPr="00A33A40" w:rsidRDefault="00417019" w:rsidP="0088766F">
            <w:pPr>
              <w:shd w:val="clear" w:color="auto" w:fill="FFFFFF" w:themeFill="background1"/>
              <w:spacing w:line="248" w:lineRule="exact"/>
              <w:rPr>
                <w:rFonts w:ascii="Times New Roman" w:eastAsia="Times New Roman" w:hAnsi="Times New Roman" w:cs="Times New Roman"/>
                <w:sz w:val="24"/>
              </w:rPr>
            </w:pPr>
            <w:r w:rsidRPr="00A33A40">
              <w:rPr>
                <w:rFonts w:ascii="Times New Roman" w:eastAsia="Times New Roman" w:hAnsi="Times New Roman" w:cs="Times New Roman"/>
                <w:sz w:val="24"/>
              </w:rPr>
              <w:t>Информация</w:t>
            </w:r>
            <w:r w:rsidRPr="00A33A40">
              <w:rPr>
                <w:rFonts w:ascii="Times New Roman" w:eastAsia="Times New Roman" w:hAnsi="Times New Roman" w:cs="Times New Roman"/>
                <w:spacing w:val="-13"/>
                <w:sz w:val="24"/>
              </w:rPr>
              <w:t xml:space="preserve"> </w:t>
            </w:r>
            <w:r w:rsidRPr="00A33A40">
              <w:rPr>
                <w:rFonts w:ascii="Times New Roman" w:eastAsia="Times New Roman" w:hAnsi="Times New Roman" w:cs="Times New Roman"/>
                <w:sz w:val="24"/>
              </w:rPr>
              <w:t>на</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сайте</w:t>
            </w:r>
            <w:r w:rsidRPr="00A33A40">
              <w:rPr>
                <w:rFonts w:ascii="Times New Roman" w:eastAsia="Times New Roman" w:hAnsi="Times New Roman" w:cs="Times New Roman"/>
                <w:spacing w:val="-5"/>
                <w:sz w:val="24"/>
              </w:rPr>
              <w:t xml:space="preserve"> </w:t>
            </w:r>
            <w:r w:rsidRPr="00A33A40">
              <w:rPr>
                <w:rFonts w:ascii="Times New Roman" w:eastAsia="Times New Roman" w:hAnsi="Times New Roman" w:cs="Times New Roman"/>
                <w:sz w:val="24"/>
              </w:rPr>
              <w:t>БАЛА.РФ</w:t>
            </w:r>
          </w:p>
          <w:p w:rsidR="00417019" w:rsidRPr="005A3A16" w:rsidRDefault="00417019" w:rsidP="00AE0910">
            <w:pPr>
              <w:widowControl w:val="0"/>
              <w:tabs>
                <w:tab w:val="left" w:pos="142"/>
              </w:tabs>
              <w:autoSpaceDE w:val="0"/>
              <w:autoSpaceDN w:val="0"/>
              <w:spacing w:line="360" w:lineRule="auto"/>
              <w:jc w:val="both"/>
              <w:rPr>
                <w:rFonts w:ascii="Times New Roman" w:eastAsia="Times New Roman" w:hAnsi="Times New Roman" w:cs="Times New Roman"/>
                <w:sz w:val="24"/>
                <w:szCs w:val="24"/>
              </w:rPr>
            </w:pPr>
            <w:r w:rsidRPr="00A33A40">
              <w:rPr>
                <w:rFonts w:ascii="Times New Roman" w:eastAsia="Times New Roman" w:hAnsi="Times New Roman" w:cs="Times New Roman"/>
                <w:sz w:val="24"/>
              </w:rPr>
              <w:t>Сайт</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МОиН</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РТ</w:t>
            </w:r>
          </w:p>
        </w:tc>
      </w:tr>
    </w:tbl>
    <w:p w:rsidR="00AE0910" w:rsidRDefault="00AE0910" w:rsidP="00AE0910">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r w:rsidRPr="00C54348">
        <w:rPr>
          <w:rFonts w:ascii="Times New Roman" w:eastAsia="Times New Roman" w:hAnsi="Times New Roman" w:cs="Times New Roman"/>
          <w:b/>
          <w:sz w:val="24"/>
          <w:szCs w:val="24"/>
        </w:rPr>
        <w:t>2.1.5. Физическое развитие</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b/>
          <w:sz w:val="24"/>
          <w:szCs w:val="24"/>
        </w:rPr>
        <w:t>2.1.5.2. От 1 года до 2 лет</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Основные задачи образовательной деятельности в области физического развития:</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w:t>
      </w:r>
      <w:r w:rsidRPr="00C54348">
        <w:rPr>
          <w:rFonts w:ascii="Times New Roman" w:eastAsia="Times New Roman" w:hAnsi="Times New Roman" w:cs="Times New Roman"/>
          <w:sz w:val="24"/>
          <w:szCs w:val="24"/>
        </w:rPr>
        <w:tab/>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w:t>
      </w:r>
      <w:r w:rsidRPr="00C54348">
        <w:rPr>
          <w:rFonts w:ascii="Times New Roman" w:eastAsia="Times New Roman" w:hAnsi="Times New Roman" w:cs="Times New Roman"/>
          <w:sz w:val="24"/>
          <w:szCs w:val="24"/>
        </w:rPr>
        <w:tab/>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w:t>
      </w:r>
      <w:r w:rsidRPr="00C54348">
        <w:rPr>
          <w:rFonts w:ascii="Times New Roman" w:eastAsia="Times New Roman" w:hAnsi="Times New Roman" w:cs="Times New Roman"/>
          <w:sz w:val="24"/>
          <w:szCs w:val="24"/>
        </w:rPr>
        <w:tab/>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Содержание образовательной деятельности.</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В процессе физического воспитания педагог обеспечивает условия для развития основных движений и выполнения общеразвивающих упражнений.</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1)</w:t>
      </w:r>
      <w:r w:rsidRPr="00C54348">
        <w:rPr>
          <w:rFonts w:ascii="Times New Roman" w:eastAsia="Times New Roman" w:hAnsi="Times New Roman" w:cs="Times New Roman"/>
          <w:sz w:val="24"/>
          <w:szCs w:val="24"/>
        </w:rPr>
        <w:tab/>
        <w:t>Основная гимнастика (основные движения, общеразвивающие упражнения).</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Основные движения:</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бросание и катание: бросание мяча (диаметр 6-8 см) вниз, вдаль; катание мяча (диаметр 20-25 см) вперед из исходного положения сидя и стоя;</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 xml:space="preserve">ходьба: ходьба за педагогом стайкой в прямом направлении; упражнения в равновесии: </w:t>
      </w:r>
      <w:r w:rsidRPr="00C54348">
        <w:rPr>
          <w:rFonts w:ascii="Times New Roman" w:eastAsia="Times New Roman" w:hAnsi="Times New Roman" w:cs="Times New Roman"/>
          <w:sz w:val="24"/>
          <w:szCs w:val="24"/>
        </w:rPr>
        <w:lastRenderedPageBreak/>
        <w:t>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Общеразвивающие упражнения:</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упражнения из исходного положения стоя, сидя, лежа с использованием предметов (погремушки, кубики, платочки и другое) и без них;</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2)</w:t>
      </w:r>
      <w:r w:rsidRPr="00C54348">
        <w:rPr>
          <w:rFonts w:ascii="Times New Roman" w:eastAsia="Times New Roman" w:hAnsi="Times New Roman" w:cs="Times New Roman"/>
          <w:sz w:val="24"/>
          <w:szCs w:val="24"/>
        </w:rPr>
        <w:tab/>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Детям предлагаются разнообразные игровые упражнения для закрепления двигательных навыков.</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3)</w:t>
      </w:r>
      <w:r w:rsidRPr="00C54348">
        <w:rPr>
          <w:rFonts w:ascii="Times New Roman" w:eastAsia="Times New Roman" w:hAnsi="Times New Roman" w:cs="Times New Roman"/>
          <w:sz w:val="24"/>
          <w:szCs w:val="24"/>
        </w:rPr>
        <w:tab/>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b/>
          <w:sz w:val="24"/>
          <w:szCs w:val="24"/>
        </w:rPr>
      </w:pPr>
      <w:r w:rsidRPr="00C54348">
        <w:rPr>
          <w:rFonts w:ascii="Times New Roman" w:eastAsia="Times New Roman" w:hAnsi="Times New Roman" w:cs="Times New Roman"/>
          <w:b/>
          <w:sz w:val="24"/>
          <w:szCs w:val="24"/>
        </w:rPr>
        <w:t>2.1.5.3. От 2 лет до 3 лет.</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Основные задачи образовательной деятельности в области физического развития:</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w:t>
      </w:r>
      <w:r w:rsidRPr="00C54348">
        <w:rPr>
          <w:rFonts w:ascii="Times New Roman" w:eastAsia="Times New Roman" w:hAnsi="Times New Roman" w:cs="Times New Roman"/>
          <w:sz w:val="24"/>
          <w:szCs w:val="24"/>
        </w:rPr>
        <w:tab/>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w:t>
      </w:r>
      <w:r w:rsidRPr="00C54348">
        <w:rPr>
          <w:rFonts w:ascii="Times New Roman" w:eastAsia="Times New Roman" w:hAnsi="Times New Roman" w:cs="Times New Roman"/>
          <w:sz w:val="24"/>
          <w:szCs w:val="24"/>
        </w:rPr>
        <w:tab/>
        <w:t>развивать психофизические качества, равновесие и ориентировку в пространстве;</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w:t>
      </w:r>
      <w:r w:rsidRPr="00C54348">
        <w:rPr>
          <w:rFonts w:ascii="Times New Roman" w:eastAsia="Times New Roman" w:hAnsi="Times New Roman" w:cs="Times New Roman"/>
          <w:sz w:val="24"/>
          <w:szCs w:val="24"/>
        </w:rPr>
        <w:tab/>
        <w:t>поддерживать у детей желание играть в подвижные игры вместе с педагогом в небольших подгруппах;</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w:t>
      </w:r>
      <w:r w:rsidRPr="00C54348">
        <w:rPr>
          <w:rFonts w:ascii="Times New Roman" w:eastAsia="Times New Roman" w:hAnsi="Times New Roman" w:cs="Times New Roman"/>
          <w:sz w:val="24"/>
          <w:szCs w:val="24"/>
        </w:rPr>
        <w:tab/>
        <w:t>формировать интерес и положительное отношение к выполнению физических упражнений, совместным двигательным действиям;</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w:t>
      </w:r>
      <w:r w:rsidRPr="00C54348">
        <w:rPr>
          <w:rFonts w:ascii="Times New Roman" w:eastAsia="Times New Roman" w:hAnsi="Times New Roman" w:cs="Times New Roman"/>
          <w:sz w:val="24"/>
          <w:szCs w:val="24"/>
        </w:rPr>
        <w:tab/>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p>
    <w:p w:rsidR="00C54348" w:rsidRPr="00C54348" w:rsidRDefault="00C54348" w:rsidP="00C5434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C54348">
        <w:rPr>
          <w:rFonts w:ascii="Times New Roman" w:eastAsia="Times New Roman" w:hAnsi="Times New Roman" w:cs="Times New Roman"/>
          <w:i/>
          <w:sz w:val="24"/>
          <w:szCs w:val="24"/>
        </w:rPr>
        <w:t>•</w:t>
      </w:r>
      <w:r w:rsidRPr="00C54348">
        <w:rPr>
          <w:rFonts w:ascii="Times New Roman" w:eastAsia="Times New Roman" w:hAnsi="Times New Roman" w:cs="Times New Roman"/>
          <w:i/>
          <w:sz w:val="24"/>
          <w:szCs w:val="24"/>
        </w:rPr>
        <w:tab/>
        <w:t xml:space="preserve">познакомить с основными алгоритмами выполнения культурно-гигиенических </w:t>
      </w:r>
      <w:r w:rsidRPr="00C54348">
        <w:rPr>
          <w:rFonts w:ascii="Times New Roman" w:eastAsia="Times New Roman" w:hAnsi="Times New Roman" w:cs="Times New Roman"/>
          <w:i/>
          <w:sz w:val="24"/>
          <w:szCs w:val="24"/>
        </w:rPr>
        <w:lastRenderedPageBreak/>
        <w:t>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w:t>
      </w:r>
    </w:p>
    <w:p w:rsidR="00C54348" w:rsidRPr="00C54348" w:rsidRDefault="00C54348" w:rsidP="00C5434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C54348">
        <w:rPr>
          <w:rFonts w:ascii="Times New Roman" w:eastAsia="Times New Roman" w:hAnsi="Times New Roman" w:cs="Times New Roman"/>
          <w:i/>
          <w:sz w:val="24"/>
          <w:szCs w:val="24"/>
        </w:rPr>
        <w:t>•</w:t>
      </w:r>
      <w:r w:rsidRPr="00C54348">
        <w:rPr>
          <w:rFonts w:ascii="Times New Roman" w:eastAsia="Times New Roman" w:hAnsi="Times New Roman" w:cs="Times New Roman"/>
          <w:i/>
          <w:sz w:val="24"/>
          <w:szCs w:val="24"/>
        </w:rPr>
        <w:tab/>
        <w:t>формировать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w:t>
      </w:r>
    </w:p>
    <w:p w:rsidR="00C54348" w:rsidRPr="00C54348" w:rsidRDefault="00C54348" w:rsidP="00C5434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C54348">
        <w:rPr>
          <w:rFonts w:ascii="Times New Roman" w:eastAsia="Times New Roman" w:hAnsi="Times New Roman" w:cs="Times New Roman"/>
          <w:i/>
          <w:sz w:val="24"/>
          <w:szCs w:val="24"/>
        </w:rPr>
        <w:t>•</w:t>
      </w:r>
      <w:r w:rsidRPr="00C54348">
        <w:rPr>
          <w:rFonts w:ascii="Times New Roman" w:eastAsia="Times New Roman" w:hAnsi="Times New Roman" w:cs="Times New Roman"/>
          <w:i/>
          <w:sz w:val="24"/>
          <w:szCs w:val="24"/>
        </w:rPr>
        <w:tab/>
        <w:t>рассказать о пользе воды, овощей, каши для здоровья человека;</w:t>
      </w:r>
    </w:p>
    <w:p w:rsidR="00C54348" w:rsidRPr="00C54348" w:rsidRDefault="00C54348" w:rsidP="00C5434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C54348">
        <w:rPr>
          <w:rFonts w:ascii="Times New Roman" w:eastAsia="Times New Roman" w:hAnsi="Times New Roman" w:cs="Times New Roman"/>
          <w:i/>
          <w:sz w:val="24"/>
          <w:szCs w:val="24"/>
        </w:rPr>
        <w:t>•</w:t>
      </w:r>
      <w:r w:rsidRPr="00C54348">
        <w:rPr>
          <w:rFonts w:ascii="Times New Roman" w:eastAsia="Times New Roman" w:hAnsi="Times New Roman" w:cs="Times New Roman"/>
          <w:i/>
          <w:sz w:val="24"/>
          <w:szCs w:val="24"/>
        </w:rPr>
        <w:tab/>
        <w:t>побуждать детей осмысленно пользоваться зубной щёткой, расческой, носовым платком, туалетной бумагой, влажной салфеткой;</w:t>
      </w:r>
    </w:p>
    <w:p w:rsidR="00C54348" w:rsidRPr="00C54348" w:rsidRDefault="00C54348" w:rsidP="00C5434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C54348">
        <w:rPr>
          <w:rFonts w:ascii="Times New Roman" w:eastAsia="Times New Roman" w:hAnsi="Times New Roman" w:cs="Times New Roman"/>
          <w:i/>
          <w:sz w:val="24"/>
          <w:szCs w:val="24"/>
        </w:rPr>
        <w:t>•</w:t>
      </w:r>
      <w:r w:rsidRPr="00C54348">
        <w:rPr>
          <w:rFonts w:ascii="Times New Roman" w:eastAsia="Times New Roman" w:hAnsi="Times New Roman" w:cs="Times New Roman"/>
          <w:i/>
          <w:sz w:val="24"/>
          <w:szCs w:val="24"/>
        </w:rPr>
        <w:tab/>
        <w:t>предоставлять возможность кататься на санках, трехколесном велосипеде, пользуясь управлением руля;</w:t>
      </w:r>
    </w:p>
    <w:p w:rsidR="00C54348" w:rsidRPr="00C54348" w:rsidRDefault="00C54348" w:rsidP="00C54348">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i/>
          <w:sz w:val="24"/>
          <w:szCs w:val="24"/>
        </w:rPr>
      </w:pPr>
      <w:r w:rsidRPr="00C54348">
        <w:rPr>
          <w:rFonts w:ascii="Times New Roman" w:eastAsia="Times New Roman" w:hAnsi="Times New Roman" w:cs="Times New Roman"/>
          <w:i/>
          <w:sz w:val="24"/>
          <w:szCs w:val="24"/>
        </w:rPr>
        <w:t>•</w:t>
      </w:r>
      <w:r w:rsidRPr="00C54348">
        <w:rPr>
          <w:rFonts w:ascii="Times New Roman" w:eastAsia="Times New Roman" w:hAnsi="Times New Roman" w:cs="Times New Roman"/>
          <w:i/>
          <w:sz w:val="24"/>
          <w:szCs w:val="24"/>
        </w:rPr>
        <w:tab/>
        <w:t>развивать согласованность совместных действий в татарских подвижных играх, организованных взрослыми;</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Содержание образовательной деятельности.</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1)</w:t>
      </w:r>
      <w:r w:rsidRPr="00C54348">
        <w:rPr>
          <w:rFonts w:ascii="Times New Roman" w:eastAsia="Times New Roman" w:hAnsi="Times New Roman" w:cs="Times New Roman"/>
          <w:sz w:val="24"/>
          <w:szCs w:val="24"/>
        </w:rPr>
        <w:tab/>
        <w:t>Основная гимнастика (основные движения, общеразвивающие упражнения).</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Основные движения:</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 xml:space="preserve">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w:t>
      </w:r>
      <w:r w:rsidRPr="00C54348">
        <w:rPr>
          <w:rFonts w:ascii="Times New Roman" w:eastAsia="Times New Roman" w:hAnsi="Times New Roman" w:cs="Times New Roman"/>
          <w:sz w:val="24"/>
          <w:szCs w:val="24"/>
        </w:rPr>
        <w:lastRenderedPageBreak/>
        <w:t>одним концом на 20-30 см; по гимнастической скамейке; проползание под дугой (30-40 см); влезание на лесенку-стремянку и спуск с нее произвольным способом;</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Общеразвивающие упражнения:</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 xml:space="preserve">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w:t>
      </w:r>
      <w:r w:rsidRPr="00C54348">
        <w:rPr>
          <w:rFonts w:ascii="Times New Roman" w:eastAsia="Times New Roman" w:hAnsi="Times New Roman" w:cs="Times New Roman"/>
          <w:sz w:val="24"/>
          <w:szCs w:val="24"/>
        </w:rPr>
        <w:lastRenderedPageBreak/>
        <w:t>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2)</w:t>
      </w:r>
      <w:r w:rsidRPr="00C54348">
        <w:rPr>
          <w:rFonts w:ascii="Times New Roman" w:eastAsia="Times New Roman" w:hAnsi="Times New Roman" w:cs="Times New Roman"/>
          <w:sz w:val="24"/>
          <w:szCs w:val="24"/>
        </w:rPr>
        <w:tab/>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3)</w:t>
      </w:r>
      <w:r w:rsidRPr="00C54348">
        <w:rPr>
          <w:rFonts w:ascii="Times New Roman" w:eastAsia="Times New Roman" w:hAnsi="Times New Roman" w:cs="Times New Roman"/>
          <w:sz w:val="24"/>
          <w:szCs w:val="24"/>
        </w:rPr>
        <w:tab/>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rsidR="00BC5F43" w:rsidRPr="00C54348" w:rsidRDefault="00CC527D"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r w:rsidRPr="00C54348">
        <w:rPr>
          <w:rFonts w:ascii="Times New Roman" w:eastAsia="Times New Roman" w:hAnsi="Times New Roman" w:cs="Times New Roman"/>
          <w:b/>
          <w:sz w:val="24"/>
          <w:szCs w:val="24"/>
        </w:rPr>
        <w:t>2.1.5.3</w:t>
      </w:r>
      <w:r w:rsidR="00B22051">
        <w:rPr>
          <w:rFonts w:ascii="Times New Roman" w:eastAsia="Times New Roman" w:hAnsi="Times New Roman" w:cs="Times New Roman"/>
          <w:b/>
          <w:sz w:val="24"/>
          <w:szCs w:val="24"/>
        </w:rPr>
        <w:t>. От 3 лет до 4 лет</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Основные задачи образовательной деятельности в области физического развития:</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w:t>
      </w:r>
      <w:r w:rsidRPr="00C54348">
        <w:rPr>
          <w:rFonts w:ascii="Times New Roman" w:eastAsia="Times New Roman" w:hAnsi="Times New Roman" w:cs="Times New Roman"/>
          <w:sz w:val="24"/>
          <w:szCs w:val="24"/>
        </w:rPr>
        <w:tab/>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w:t>
      </w:r>
      <w:r w:rsidRPr="00C54348">
        <w:rPr>
          <w:rFonts w:ascii="Times New Roman" w:eastAsia="Times New Roman" w:hAnsi="Times New Roman" w:cs="Times New Roman"/>
          <w:sz w:val="24"/>
          <w:szCs w:val="24"/>
        </w:rPr>
        <w:tab/>
        <w:t>развивать психофизические качества, ориентировку в пространстве, координацию, равновесие, способность быстро реагировать на сигнал;</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w:t>
      </w:r>
      <w:r w:rsidRPr="00C54348">
        <w:rPr>
          <w:rFonts w:ascii="Times New Roman" w:eastAsia="Times New Roman" w:hAnsi="Times New Roman" w:cs="Times New Roman"/>
          <w:sz w:val="24"/>
          <w:szCs w:val="24"/>
        </w:rPr>
        <w:tab/>
        <w:t>формировать интерес и положительное отношение к занятиям физической культурой и активному отдыху, воспитывать самостоятельность;</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w:t>
      </w:r>
      <w:r w:rsidRPr="00C54348">
        <w:rPr>
          <w:rFonts w:ascii="Times New Roman" w:eastAsia="Times New Roman" w:hAnsi="Times New Roman" w:cs="Times New Roman"/>
          <w:sz w:val="24"/>
          <w:szCs w:val="24"/>
        </w:rPr>
        <w:tab/>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w:t>
      </w:r>
      <w:r w:rsidRPr="00C54348">
        <w:rPr>
          <w:rFonts w:ascii="Times New Roman" w:eastAsia="Times New Roman" w:hAnsi="Times New Roman" w:cs="Times New Roman"/>
          <w:sz w:val="24"/>
          <w:szCs w:val="24"/>
        </w:rPr>
        <w:tab/>
        <w:t>закреплять культурно-гигиенические навыки и навыки самообслуживания, формируя полезные привычки, приобщая к здоровому образу жизни.</w:t>
      </w:r>
    </w:p>
    <w:p w:rsidR="00C54348" w:rsidRPr="00C54348" w:rsidRDefault="00C54348" w:rsidP="00C54348">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C54348">
        <w:rPr>
          <w:rFonts w:ascii="Times New Roman" w:eastAsia="Times New Roman" w:hAnsi="Times New Roman" w:cs="Times New Roman"/>
          <w:i/>
          <w:sz w:val="24"/>
          <w:szCs w:val="24"/>
        </w:rPr>
        <w:lastRenderedPageBreak/>
        <w:t>•</w:t>
      </w:r>
      <w:r w:rsidRPr="00C54348">
        <w:rPr>
          <w:rFonts w:ascii="Times New Roman" w:eastAsia="Times New Roman" w:hAnsi="Times New Roman" w:cs="Times New Roman"/>
          <w:i/>
          <w:sz w:val="24"/>
          <w:szCs w:val="24"/>
        </w:rPr>
        <w:tab/>
        <w:t>формировать алгоритм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w:t>
      </w:r>
    </w:p>
    <w:p w:rsidR="00C54348" w:rsidRPr="00C54348" w:rsidRDefault="00C54348" w:rsidP="00C54348">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C54348">
        <w:rPr>
          <w:rFonts w:ascii="Times New Roman" w:eastAsia="Times New Roman" w:hAnsi="Times New Roman" w:cs="Times New Roman"/>
          <w:i/>
          <w:sz w:val="24"/>
          <w:szCs w:val="24"/>
        </w:rPr>
        <w:t>•</w:t>
      </w:r>
      <w:r w:rsidRPr="00C54348">
        <w:rPr>
          <w:rFonts w:ascii="Times New Roman" w:eastAsia="Times New Roman" w:hAnsi="Times New Roman" w:cs="Times New Roman"/>
          <w:i/>
          <w:sz w:val="24"/>
          <w:szCs w:val="24"/>
        </w:rPr>
        <w:tab/>
        <w:t>формировать потребность в соблюдении гигиенических навыков;</w:t>
      </w:r>
    </w:p>
    <w:p w:rsidR="00C54348" w:rsidRPr="00C54348" w:rsidRDefault="00C54348" w:rsidP="00C54348">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C54348">
        <w:rPr>
          <w:rFonts w:ascii="Times New Roman" w:eastAsia="Times New Roman" w:hAnsi="Times New Roman" w:cs="Times New Roman"/>
          <w:i/>
          <w:sz w:val="24"/>
          <w:szCs w:val="24"/>
        </w:rPr>
        <w:t>•</w:t>
      </w:r>
      <w:r w:rsidRPr="00C54348">
        <w:rPr>
          <w:rFonts w:ascii="Times New Roman" w:eastAsia="Times New Roman" w:hAnsi="Times New Roman" w:cs="Times New Roman"/>
          <w:i/>
          <w:sz w:val="24"/>
          <w:szCs w:val="24"/>
        </w:rPr>
        <w:tab/>
        <w:t>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w:t>
      </w:r>
    </w:p>
    <w:p w:rsidR="00C54348" w:rsidRPr="00C54348" w:rsidRDefault="00C54348" w:rsidP="00C54348">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C54348">
        <w:rPr>
          <w:rFonts w:ascii="Times New Roman" w:eastAsia="Times New Roman" w:hAnsi="Times New Roman" w:cs="Times New Roman"/>
          <w:i/>
          <w:sz w:val="24"/>
          <w:szCs w:val="24"/>
        </w:rPr>
        <w:t>•</w:t>
      </w:r>
      <w:r w:rsidRPr="00C54348">
        <w:rPr>
          <w:rFonts w:ascii="Times New Roman" w:eastAsia="Times New Roman" w:hAnsi="Times New Roman" w:cs="Times New Roman"/>
          <w:i/>
          <w:sz w:val="24"/>
          <w:szCs w:val="24"/>
        </w:rPr>
        <w:tab/>
        <w:t>познакомить с национальными блюдами и напитками: суп-лапша домашняя</w:t>
      </w:r>
    </w:p>
    <w:p w:rsidR="00C54348" w:rsidRPr="00C54348" w:rsidRDefault="00C54348" w:rsidP="00C54348">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C54348">
        <w:rPr>
          <w:rFonts w:ascii="Times New Roman" w:eastAsia="Times New Roman" w:hAnsi="Times New Roman" w:cs="Times New Roman"/>
          <w:i/>
          <w:sz w:val="24"/>
          <w:szCs w:val="24"/>
        </w:rPr>
        <w:t>(токмач),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rsidR="00C54348" w:rsidRPr="00C54348" w:rsidRDefault="00C54348" w:rsidP="00C54348">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C54348">
        <w:rPr>
          <w:rFonts w:ascii="Times New Roman" w:eastAsia="Times New Roman" w:hAnsi="Times New Roman" w:cs="Times New Roman"/>
          <w:i/>
          <w:sz w:val="24"/>
          <w:szCs w:val="24"/>
        </w:rPr>
        <w:t>•</w:t>
      </w:r>
      <w:r w:rsidRPr="00C54348">
        <w:rPr>
          <w:rFonts w:ascii="Times New Roman" w:eastAsia="Times New Roman" w:hAnsi="Times New Roman" w:cs="Times New Roman"/>
          <w:i/>
          <w:sz w:val="24"/>
          <w:szCs w:val="24"/>
        </w:rPr>
        <w:tab/>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rsidR="00C54348" w:rsidRPr="00C54348" w:rsidRDefault="00C54348" w:rsidP="00C54348">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C54348">
        <w:rPr>
          <w:rFonts w:ascii="Times New Roman" w:eastAsia="Times New Roman" w:hAnsi="Times New Roman" w:cs="Times New Roman"/>
          <w:i/>
          <w:sz w:val="24"/>
          <w:szCs w:val="24"/>
        </w:rPr>
        <w:t>•</w:t>
      </w:r>
      <w:r w:rsidRPr="00C54348">
        <w:rPr>
          <w:rFonts w:ascii="Times New Roman" w:eastAsia="Times New Roman" w:hAnsi="Times New Roman" w:cs="Times New Roman"/>
          <w:i/>
          <w:sz w:val="24"/>
          <w:szCs w:val="24"/>
        </w:rPr>
        <w:tab/>
        <w:t>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w:t>
      </w:r>
    </w:p>
    <w:p w:rsidR="00C54348" w:rsidRPr="00C54348" w:rsidRDefault="00C54348" w:rsidP="00C54348">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C54348">
        <w:rPr>
          <w:rFonts w:ascii="Times New Roman" w:eastAsia="Times New Roman" w:hAnsi="Times New Roman" w:cs="Times New Roman"/>
          <w:i/>
          <w:sz w:val="24"/>
          <w:szCs w:val="24"/>
        </w:rPr>
        <w:t>•</w:t>
      </w:r>
      <w:r w:rsidRPr="00C54348">
        <w:rPr>
          <w:rFonts w:ascii="Times New Roman" w:eastAsia="Times New Roman" w:hAnsi="Times New Roman" w:cs="Times New Roman"/>
          <w:i/>
          <w:sz w:val="24"/>
          <w:szCs w:val="24"/>
        </w:rPr>
        <w:tab/>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rsidR="00C54348" w:rsidRPr="00C54348" w:rsidRDefault="00C54348" w:rsidP="00C54348">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C54348">
        <w:rPr>
          <w:rFonts w:ascii="Times New Roman" w:eastAsia="Times New Roman" w:hAnsi="Times New Roman" w:cs="Times New Roman"/>
          <w:i/>
          <w:sz w:val="24"/>
          <w:szCs w:val="24"/>
        </w:rPr>
        <w:t>•</w:t>
      </w:r>
      <w:r w:rsidRPr="00C54348">
        <w:rPr>
          <w:rFonts w:ascii="Times New Roman" w:eastAsia="Times New Roman" w:hAnsi="Times New Roman" w:cs="Times New Roman"/>
          <w:i/>
          <w:sz w:val="24"/>
          <w:szCs w:val="24"/>
        </w:rPr>
        <w:tab/>
        <w:t>создавать условия для двигательной активности, в том числе самостоятельной;</w:t>
      </w:r>
    </w:p>
    <w:p w:rsidR="00C54348" w:rsidRPr="00C54348" w:rsidRDefault="00C54348" w:rsidP="00C54348">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C54348">
        <w:rPr>
          <w:rFonts w:ascii="Times New Roman" w:eastAsia="Times New Roman" w:hAnsi="Times New Roman" w:cs="Times New Roman"/>
          <w:i/>
          <w:sz w:val="24"/>
          <w:szCs w:val="24"/>
        </w:rPr>
        <w:t>•</w:t>
      </w:r>
      <w:r w:rsidRPr="00C54348">
        <w:rPr>
          <w:rFonts w:ascii="Times New Roman" w:eastAsia="Times New Roman" w:hAnsi="Times New Roman" w:cs="Times New Roman"/>
          <w:i/>
          <w:sz w:val="24"/>
          <w:szCs w:val="24"/>
        </w:rPr>
        <w:tab/>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rsidR="00C54348" w:rsidRPr="00C54348" w:rsidRDefault="00C54348" w:rsidP="00C54348">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C54348">
        <w:rPr>
          <w:rFonts w:ascii="Times New Roman" w:eastAsia="Times New Roman" w:hAnsi="Times New Roman" w:cs="Times New Roman"/>
          <w:i/>
          <w:sz w:val="24"/>
          <w:szCs w:val="24"/>
        </w:rPr>
        <w:t>•</w:t>
      </w:r>
      <w:r w:rsidRPr="00C54348">
        <w:rPr>
          <w:rFonts w:ascii="Times New Roman" w:eastAsia="Times New Roman" w:hAnsi="Times New Roman" w:cs="Times New Roman"/>
          <w:i/>
          <w:sz w:val="24"/>
          <w:szCs w:val="24"/>
        </w:rPr>
        <w:tab/>
        <w:t>формировать интерес детей к татарским подвижным играм, осуществляя смену движений и постепенно усложняя правила.</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Содержание образовательной деятельности.</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 xml:space="preserve">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w:t>
      </w:r>
      <w:r w:rsidRPr="00C54348">
        <w:rPr>
          <w:rFonts w:ascii="Times New Roman" w:eastAsia="Times New Roman" w:hAnsi="Times New Roman" w:cs="Times New Roman"/>
          <w:sz w:val="24"/>
          <w:szCs w:val="24"/>
        </w:rPr>
        <w:lastRenderedPageBreak/>
        <w:t>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BC5F43" w:rsidRPr="00C54348" w:rsidRDefault="00CC527D"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1)</w:t>
      </w:r>
      <w:r w:rsidR="00BC5F43" w:rsidRPr="00C54348">
        <w:rPr>
          <w:rFonts w:ascii="Times New Roman" w:eastAsia="Times New Roman" w:hAnsi="Times New Roman" w:cs="Times New Roman"/>
          <w:sz w:val="24"/>
          <w:szCs w:val="24"/>
        </w:rPr>
        <w:t>Основная гимнастика (основные движения, общеразвивающие и строевые упражнения).</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Основные движения:</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 xml:space="preserve">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w:t>
      </w:r>
      <w:r w:rsidRPr="00C54348">
        <w:rPr>
          <w:rFonts w:ascii="Times New Roman" w:eastAsia="Times New Roman" w:hAnsi="Times New Roman" w:cs="Times New Roman"/>
          <w:sz w:val="24"/>
          <w:szCs w:val="24"/>
        </w:rPr>
        <w:lastRenderedPageBreak/>
        <w:t>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Общеразвивающие упражнения:</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Строевые упражнения:</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 xml:space="preserve">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w:t>
      </w:r>
      <w:r w:rsidRPr="00C54348">
        <w:rPr>
          <w:rFonts w:ascii="Times New Roman" w:eastAsia="Times New Roman" w:hAnsi="Times New Roman" w:cs="Times New Roman"/>
          <w:sz w:val="24"/>
          <w:szCs w:val="24"/>
        </w:rPr>
        <w:lastRenderedPageBreak/>
        <w:t>смыкание и размыкание обычным шагом, повороты направо и налево переступанием.</w:t>
      </w:r>
    </w:p>
    <w:p w:rsidR="00BC5F43" w:rsidRPr="00C54348"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2)</w:t>
      </w:r>
      <w:r w:rsidRPr="00C54348">
        <w:rPr>
          <w:rFonts w:ascii="Times New Roman" w:eastAsia="Times New Roman" w:hAnsi="Times New Roman" w:cs="Times New Roman"/>
          <w:sz w:val="24"/>
          <w:szCs w:val="24"/>
        </w:rPr>
        <w:tab/>
        <w:t>Подвижные игры: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3)</w:t>
      </w:r>
      <w:r w:rsidRPr="00C54348">
        <w:rPr>
          <w:rFonts w:ascii="Times New Roman" w:eastAsia="Times New Roman" w:hAnsi="Times New Roman" w:cs="Times New Roman"/>
          <w:sz w:val="24"/>
          <w:szCs w:val="24"/>
        </w:rPr>
        <w:tab/>
        <w:t>Спортивные упражнения: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Катание на санках: по прямой, перевозя игрушки или друг друга, и самостоятельно с невысокой горки.</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Ходьба на лыжах: по прямой, ровной лыжне ступающим и скользящим шагом, с поворотами переступанием.</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Катание на трехколесном велосипеде: по прямой, по кругу, с поворотами направо, налево.</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Плавание: погружение в воду, ходьба и бег в воде прямо и по кругу, игры с плавающими игрушками в воде.</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4)</w:t>
      </w:r>
      <w:r w:rsidRPr="00C54348">
        <w:rPr>
          <w:rFonts w:ascii="Times New Roman" w:eastAsia="Times New Roman" w:hAnsi="Times New Roman" w:cs="Times New Roman"/>
          <w:sz w:val="24"/>
          <w:szCs w:val="24"/>
        </w:rPr>
        <w:tab/>
        <w:t>Формирование основ здорового образа жизни: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5)</w:t>
      </w:r>
      <w:r w:rsidRPr="00C54348">
        <w:rPr>
          <w:rFonts w:ascii="Times New Roman" w:eastAsia="Times New Roman" w:hAnsi="Times New Roman" w:cs="Times New Roman"/>
          <w:sz w:val="24"/>
          <w:szCs w:val="24"/>
        </w:rPr>
        <w:tab/>
        <w:t>Активный отдых.</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BC5F43" w:rsidRPr="00C54348"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C54348">
        <w:rPr>
          <w:rFonts w:ascii="Times New Roman" w:eastAsia="Times New Roman" w:hAnsi="Times New Roman" w:cs="Times New Roman"/>
          <w:sz w:val="24"/>
          <w:szCs w:val="24"/>
        </w:rPr>
        <w:t xml:space="preserve">Дни здоровья: в этот день проводятся подвижные игры на свежем воздухе, физкультурный досуг, спортивные упражнения, возможен выход за пределы участка ДОО </w:t>
      </w:r>
      <w:r w:rsidRPr="00C54348">
        <w:rPr>
          <w:rFonts w:ascii="Times New Roman" w:eastAsia="Times New Roman" w:hAnsi="Times New Roman" w:cs="Times New Roman"/>
          <w:sz w:val="24"/>
          <w:szCs w:val="24"/>
        </w:rPr>
        <w:lastRenderedPageBreak/>
        <w:t>(прогулка-экскурсия). День здоровья проводится один раз в квартал.</w:t>
      </w:r>
    </w:p>
    <w:p w:rsidR="00BC5F43" w:rsidRPr="008E78BB" w:rsidRDefault="00CC527D"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r w:rsidRPr="008E78BB">
        <w:rPr>
          <w:rFonts w:ascii="Times New Roman" w:eastAsia="Times New Roman" w:hAnsi="Times New Roman" w:cs="Times New Roman"/>
          <w:b/>
          <w:sz w:val="24"/>
          <w:szCs w:val="24"/>
        </w:rPr>
        <w:t>2.1.5.4</w:t>
      </w:r>
      <w:r w:rsidR="00B22051">
        <w:rPr>
          <w:rFonts w:ascii="Times New Roman" w:eastAsia="Times New Roman" w:hAnsi="Times New Roman" w:cs="Times New Roman"/>
          <w:b/>
          <w:sz w:val="24"/>
          <w:szCs w:val="24"/>
        </w:rPr>
        <w:t>. От 4 лет до 5 лет</w:t>
      </w:r>
    </w:p>
    <w:p w:rsidR="00BC5F43" w:rsidRPr="008E78BB"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Основные задачи образовательной деятельности в области физического развития:</w:t>
      </w:r>
    </w:p>
    <w:p w:rsidR="00BC5F43" w:rsidRPr="008E78BB"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w:t>
      </w:r>
      <w:r w:rsidRPr="008E78BB">
        <w:rPr>
          <w:rFonts w:ascii="Times New Roman" w:eastAsia="Times New Roman" w:hAnsi="Times New Roman" w:cs="Times New Roman"/>
          <w:sz w:val="24"/>
          <w:szCs w:val="24"/>
        </w:rPr>
        <w:tab/>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rsidR="00BC5F43" w:rsidRPr="008E78BB"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w:t>
      </w:r>
      <w:r w:rsidRPr="008E78BB">
        <w:rPr>
          <w:rFonts w:ascii="Times New Roman" w:eastAsia="Times New Roman" w:hAnsi="Times New Roman" w:cs="Times New Roman"/>
          <w:sz w:val="24"/>
          <w:szCs w:val="24"/>
        </w:rPr>
        <w:tab/>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BC5F43" w:rsidRPr="008E78BB"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w:t>
      </w:r>
      <w:r w:rsidRPr="008E78BB">
        <w:rPr>
          <w:rFonts w:ascii="Times New Roman" w:eastAsia="Times New Roman" w:hAnsi="Times New Roman" w:cs="Times New Roman"/>
          <w:sz w:val="24"/>
          <w:szCs w:val="24"/>
        </w:rPr>
        <w:tab/>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BC5F43" w:rsidRPr="008E78BB"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w:t>
      </w:r>
      <w:r w:rsidRPr="008E78BB">
        <w:rPr>
          <w:rFonts w:ascii="Times New Roman" w:eastAsia="Times New Roman" w:hAnsi="Times New Roman" w:cs="Times New Roman"/>
          <w:sz w:val="24"/>
          <w:szCs w:val="24"/>
        </w:rPr>
        <w:tab/>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BC5F43" w:rsidRPr="008E78BB"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w:t>
      </w:r>
      <w:r w:rsidRPr="008E78BB">
        <w:rPr>
          <w:rFonts w:ascii="Times New Roman" w:eastAsia="Times New Roman" w:hAnsi="Times New Roman" w:cs="Times New Roman"/>
          <w:sz w:val="24"/>
          <w:szCs w:val="24"/>
        </w:rPr>
        <w:tab/>
        <w:t>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BC5F43" w:rsidRPr="008E78BB"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w:t>
      </w:r>
      <w:r w:rsidRPr="008E78BB">
        <w:rPr>
          <w:rFonts w:ascii="Times New Roman" w:eastAsia="Times New Roman" w:hAnsi="Times New Roman" w:cs="Times New Roman"/>
          <w:sz w:val="24"/>
          <w:szCs w:val="24"/>
        </w:rPr>
        <w:tab/>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p>
    <w:p w:rsidR="003A0549" w:rsidRPr="008E78BB" w:rsidRDefault="003A0549" w:rsidP="003A0549">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8E78BB">
        <w:rPr>
          <w:rFonts w:ascii="Times New Roman" w:eastAsia="Times New Roman" w:hAnsi="Times New Roman" w:cs="Times New Roman"/>
          <w:i/>
          <w:sz w:val="24"/>
          <w:szCs w:val="24"/>
        </w:rPr>
        <w:t>•</w:t>
      </w:r>
      <w:r w:rsidRPr="008E78BB">
        <w:rPr>
          <w:rFonts w:ascii="Times New Roman" w:eastAsia="Times New Roman" w:hAnsi="Times New Roman" w:cs="Times New Roman"/>
          <w:i/>
          <w:sz w:val="24"/>
          <w:szCs w:val="24"/>
        </w:rPr>
        <w:tab/>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rsidR="003A0549" w:rsidRPr="008E78BB" w:rsidRDefault="003A0549" w:rsidP="003A0549">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8E78BB">
        <w:rPr>
          <w:rFonts w:ascii="Times New Roman" w:eastAsia="Times New Roman" w:hAnsi="Times New Roman" w:cs="Times New Roman"/>
          <w:i/>
          <w:sz w:val="24"/>
          <w:szCs w:val="24"/>
        </w:rPr>
        <w:t>•</w:t>
      </w:r>
      <w:r w:rsidRPr="008E78BB">
        <w:rPr>
          <w:rFonts w:ascii="Times New Roman" w:eastAsia="Times New Roman" w:hAnsi="Times New Roman" w:cs="Times New Roman"/>
          <w:i/>
          <w:sz w:val="24"/>
          <w:szCs w:val="24"/>
        </w:rPr>
        <w:tab/>
        <w:t>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w:t>
      </w:r>
    </w:p>
    <w:p w:rsidR="003A0549" w:rsidRPr="008E78BB" w:rsidRDefault="003A0549" w:rsidP="003A0549">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8E78BB">
        <w:rPr>
          <w:rFonts w:ascii="Times New Roman" w:eastAsia="Times New Roman" w:hAnsi="Times New Roman" w:cs="Times New Roman"/>
          <w:i/>
          <w:sz w:val="24"/>
          <w:szCs w:val="24"/>
        </w:rPr>
        <w:t>•</w:t>
      </w:r>
      <w:r w:rsidRPr="008E78BB">
        <w:rPr>
          <w:rFonts w:ascii="Times New Roman" w:eastAsia="Times New Roman" w:hAnsi="Times New Roman" w:cs="Times New Roman"/>
          <w:i/>
          <w:sz w:val="24"/>
          <w:szCs w:val="24"/>
        </w:rPr>
        <w:tab/>
        <w:t>поддерживать умение одеваться просто и чисто, аккуратно складывать одежду, ходить в помещении в чистой обуви;</w:t>
      </w:r>
    </w:p>
    <w:p w:rsidR="003A0549" w:rsidRPr="008E78BB" w:rsidRDefault="003A0549" w:rsidP="003A0549">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8E78BB">
        <w:rPr>
          <w:rFonts w:ascii="Times New Roman" w:eastAsia="Times New Roman" w:hAnsi="Times New Roman" w:cs="Times New Roman"/>
          <w:i/>
          <w:sz w:val="24"/>
          <w:szCs w:val="24"/>
        </w:rPr>
        <w:t>•</w:t>
      </w:r>
      <w:r w:rsidRPr="008E78BB">
        <w:rPr>
          <w:rFonts w:ascii="Times New Roman" w:eastAsia="Times New Roman" w:hAnsi="Times New Roman" w:cs="Times New Roman"/>
          <w:i/>
          <w:sz w:val="24"/>
          <w:szCs w:val="24"/>
        </w:rPr>
        <w:tab/>
        <w:t>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w:t>
      </w:r>
    </w:p>
    <w:p w:rsidR="003A0549" w:rsidRPr="008E78BB" w:rsidRDefault="003A0549" w:rsidP="003A0549">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8E78BB">
        <w:rPr>
          <w:rFonts w:ascii="Times New Roman" w:eastAsia="Times New Roman" w:hAnsi="Times New Roman" w:cs="Times New Roman"/>
          <w:i/>
          <w:sz w:val="24"/>
          <w:szCs w:val="24"/>
        </w:rPr>
        <w:t>•</w:t>
      </w:r>
      <w:r w:rsidRPr="008E78BB">
        <w:rPr>
          <w:rFonts w:ascii="Times New Roman" w:eastAsia="Times New Roman" w:hAnsi="Times New Roman" w:cs="Times New Roman"/>
          <w:i/>
          <w:sz w:val="24"/>
          <w:szCs w:val="24"/>
        </w:rPr>
        <w:tab/>
        <w:t xml:space="preserve">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w:t>
      </w:r>
      <w:r w:rsidRPr="008E78BB">
        <w:rPr>
          <w:rFonts w:ascii="Times New Roman" w:eastAsia="Times New Roman" w:hAnsi="Times New Roman" w:cs="Times New Roman"/>
          <w:i/>
          <w:sz w:val="24"/>
          <w:szCs w:val="24"/>
        </w:rPr>
        <w:lastRenderedPageBreak/>
        <w:t>корт), мясные и другие полезные продукты. Помочь детям осознать правила здорового питания;</w:t>
      </w:r>
    </w:p>
    <w:p w:rsidR="003A0549" w:rsidRPr="008E78BB" w:rsidRDefault="003A0549" w:rsidP="003A0549">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8E78BB">
        <w:rPr>
          <w:rFonts w:ascii="Times New Roman" w:eastAsia="Times New Roman" w:hAnsi="Times New Roman" w:cs="Times New Roman"/>
          <w:i/>
          <w:sz w:val="24"/>
          <w:szCs w:val="24"/>
        </w:rPr>
        <w:t>•</w:t>
      </w:r>
      <w:r w:rsidRPr="008E78BB">
        <w:rPr>
          <w:rFonts w:ascii="Times New Roman" w:eastAsia="Times New Roman" w:hAnsi="Times New Roman" w:cs="Times New Roman"/>
          <w:i/>
          <w:sz w:val="24"/>
          <w:szCs w:val="24"/>
        </w:rPr>
        <w:tab/>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rsidR="003A0549" w:rsidRPr="008E78BB" w:rsidRDefault="003A0549" w:rsidP="003A0549">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8E78BB">
        <w:rPr>
          <w:rFonts w:ascii="Times New Roman" w:eastAsia="Times New Roman" w:hAnsi="Times New Roman" w:cs="Times New Roman"/>
          <w:i/>
          <w:sz w:val="24"/>
          <w:szCs w:val="24"/>
        </w:rPr>
        <w:t>•</w:t>
      </w:r>
      <w:r w:rsidRPr="008E78BB">
        <w:rPr>
          <w:rFonts w:ascii="Times New Roman" w:eastAsia="Times New Roman" w:hAnsi="Times New Roman" w:cs="Times New Roman"/>
          <w:i/>
          <w:sz w:val="24"/>
          <w:szCs w:val="24"/>
        </w:rPr>
        <w:tab/>
        <w:t>создавать возможности для активного участия детей в оздоровительных мероприятиях;</w:t>
      </w:r>
    </w:p>
    <w:p w:rsidR="003A0549" w:rsidRPr="008E78BB" w:rsidRDefault="003A0549" w:rsidP="003A0549">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8E78BB">
        <w:rPr>
          <w:rFonts w:ascii="Times New Roman" w:eastAsia="Times New Roman" w:hAnsi="Times New Roman" w:cs="Times New Roman"/>
          <w:i/>
          <w:sz w:val="24"/>
          <w:szCs w:val="24"/>
        </w:rPr>
        <w:t>•</w:t>
      </w:r>
      <w:r w:rsidRPr="008E78BB">
        <w:rPr>
          <w:rFonts w:ascii="Times New Roman" w:eastAsia="Times New Roman" w:hAnsi="Times New Roman" w:cs="Times New Roman"/>
          <w:i/>
          <w:sz w:val="24"/>
          <w:szCs w:val="24"/>
        </w:rPr>
        <w:tab/>
        <w:t>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w:t>
      </w:r>
    </w:p>
    <w:p w:rsidR="003A0549" w:rsidRPr="008E78BB" w:rsidRDefault="003A0549" w:rsidP="003A0549">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8E78BB">
        <w:rPr>
          <w:rFonts w:ascii="Times New Roman" w:eastAsia="Times New Roman" w:hAnsi="Times New Roman" w:cs="Times New Roman"/>
          <w:i/>
          <w:sz w:val="24"/>
          <w:szCs w:val="24"/>
        </w:rPr>
        <w:t>•</w:t>
      </w:r>
      <w:r w:rsidRPr="008E78BB">
        <w:rPr>
          <w:rFonts w:ascii="Times New Roman" w:eastAsia="Times New Roman" w:hAnsi="Times New Roman" w:cs="Times New Roman"/>
          <w:i/>
          <w:sz w:val="24"/>
          <w:szCs w:val="24"/>
        </w:rPr>
        <w:tab/>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rsidR="003A0549" w:rsidRPr="008E78BB" w:rsidRDefault="003A0549" w:rsidP="003A0549">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8E78BB">
        <w:rPr>
          <w:rFonts w:ascii="Times New Roman" w:eastAsia="Times New Roman" w:hAnsi="Times New Roman" w:cs="Times New Roman"/>
          <w:i/>
          <w:sz w:val="24"/>
          <w:szCs w:val="24"/>
        </w:rPr>
        <w:t>•</w:t>
      </w:r>
      <w:r w:rsidRPr="008E78BB">
        <w:rPr>
          <w:rFonts w:ascii="Times New Roman" w:eastAsia="Times New Roman" w:hAnsi="Times New Roman" w:cs="Times New Roman"/>
          <w:i/>
          <w:sz w:val="24"/>
          <w:szCs w:val="24"/>
        </w:rPr>
        <w:tab/>
        <w:t>совершенствовать умение кататься на трехколесном велосипеде, делая повороты налево и направо, по кругу, объезжая предметы, упражнять в умении свободно ориентироваться на площадке;</w:t>
      </w:r>
    </w:p>
    <w:p w:rsidR="003A0549" w:rsidRPr="008E78BB" w:rsidRDefault="003A0549" w:rsidP="003A0549">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8E78BB">
        <w:rPr>
          <w:rFonts w:ascii="Times New Roman" w:eastAsia="Times New Roman" w:hAnsi="Times New Roman" w:cs="Times New Roman"/>
          <w:i/>
          <w:sz w:val="24"/>
          <w:szCs w:val="24"/>
        </w:rPr>
        <w:t>•</w:t>
      </w:r>
      <w:r w:rsidRPr="008E78BB">
        <w:rPr>
          <w:rFonts w:ascii="Times New Roman" w:eastAsia="Times New Roman" w:hAnsi="Times New Roman" w:cs="Times New Roman"/>
          <w:i/>
          <w:sz w:val="24"/>
          <w:szCs w:val="24"/>
        </w:rPr>
        <w:tab/>
        <w:t>поддерживать придумывание вариантов, комбинирование движений в татарских и русских народных играх.</w:t>
      </w:r>
    </w:p>
    <w:p w:rsidR="00BC5F43" w:rsidRPr="008E78BB"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Содержание образовательной деятельности.</w:t>
      </w:r>
    </w:p>
    <w:p w:rsidR="00BC5F43" w:rsidRPr="008E78BB"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BC5F43" w:rsidRPr="008E78BB"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1)</w:t>
      </w:r>
      <w:r w:rsidRPr="008E78BB">
        <w:rPr>
          <w:rFonts w:ascii="Times New Roman" w:eastAsia="Times New Roman" w:hAnsi="Times New Roman" w:cs="Times New Roman"/>
          <w:sz w:val="24"/>
          <w:szCs w:val="24"/>
        </w:rPr>
        <w:tab/>
        <w:t>Основная гимнастика (основные движения, общеразвивающие упражнения, ритмическая гимнастика и строевые упражнения).</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Основные движения:</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 xml:space="preserve">бросание, катание, ловля, метание: прокатывание мяча между линиями, шнурами, </w:t>
      </w:r>
      <w:r w:rsidRPr="008E78BB">
        <w:rPr>
          <w:rFonts w:ascii="Times New Roman" w:eastAsia="Times New Roman" w:hAnsi="Times New Roman" w:cs="Times New Roman"/>
          <w:sz w:val="24"/>
          <w:szCs w:val="24"/>
        </w:rPr>
        <w:lastRenderedPageBreak/>
        <w:t>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2x5 м; перебегание подгруппами по 5-6 человек с одной стороны площадки на другую; бег врассыпную с ловлей и увертыванием;</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lastRenderedPageBreak/>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Педагог обучает разнообразным упражнениям, которые дети могут переносить в самостоятельную двигательную деятельность.</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Общеразвивающие упражнения:</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Ритмическая гимнастика:</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 xml:space="preserve">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w:t>
      </w:r>
      <w:r w:rsidRPr="008E78BB">
        <w:rPr>
          <w:rFonts w:ascii="Times New Roman" w:eastAsia="Times New Roman" w:hAnsi="Times New Roman" w:cs="Times New Roman"/>
          <w:sz w:val="24"/>
          <w:szCs w:val="24"/>
        </w:rPr>
        <w:lastRenderedPageBreak/>
        <w:t>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Строевые упражнения:</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2)</w:t>
      </w:r>
      <w:r w:rsidRPr="008E78BB">
        <w:rPr>
          <w:rFonts w:ascii="Times New Roman" w:eastAsia="Times New Roman" w:hAnsi="Times New Roman" w:cs="Times New Roman"/>
          <w:sz w:val="24"/>
          <w:szCs w:val="24"/>
        </w:rPr>
        <w:tab/>
        <w:t>Подвижные игры: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3)</w:t>
      </w:r>
      <w:r w:rsidRPr="008E78BB">
        <w:rPr>
          <w:rFonts w:ascii="Times New Roman" w:eastAsia="Times New Roman" w:hAnsi="Times New Roman" w:cs="Times New Roman"/>
          <w:sz w:val="24"/>
          <w:szCs w:val="24"/>
        </w:rPr>
        <w:tab/>
        <w:t>Спортивные упражнения: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Катание на санках: подъем с санками на гору, скатывание с горки, торможение при спуске, катание на санках друг друга.</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Катание на трехколесном и двухколесном велосипеде, самокате: по прямой, по кругу с поворотами, с разной скоростью.</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Ходьба на лыжах: скользящим шагом, повороты на месте, подъем на гору «ступающим шагом» и «полуёлочкой».</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4)</w:t>
      </w:r>
      <w:r w:rsidRPr="008E78BB">
        <w:rPr>
          <w:rFonts w:ascii="Times New Roman" w:eastAsia="Times New Roman" w:hAnsi="Times New Roman" w:cs="Times New Roman"/>
          <w:sz w:val="24"/>
          <w:szCs w:val="24"/>
        </w:rPr>
        <w:tab/>
        <w:t xml:space="preserve">Формирование основ здорового образа жизни: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w:t>
      </w:r>
      <w:r w:rsidRPr="008E78BB">
        <w:rPr>
          <w:rFonts w:ascii="Times New Roman" w:eastAsia="Times New Roman" w:hAnsi="Times New Roman" w:cs="Times New Roman"/>
          <w:sz w:val="24"/>
          <w:szCs w:val="24"/>
        </w:rPr>
        <w:lastRenderedPageBreak/>
        <w:t>необходимости занятий физической культурой, важности правильного питания, соблюдения гигиены, закаливания для сохранения и укрепления здоровья. Формирует первичные представления об отдельных видах спорта.</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5)</w:t>
      </w:r>
      <w:r w:rsidRPr="008E78BB">
        <w:rPr>
          <w:rFonts w:ascii="Times New Roman" w:eastAsia="Times New Roman" w:hAnsi="Times New Roman" w:cs="Times New Roman"/>
          <w:sz w:val="24"/>
          <w:szCs w:val="24"/>
        </w:rPr>
        <w:tab/>
        <w:t>Активный отдых.</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музыкально¬ритмические и танцевальные упражнения.</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Дни здоровья проводятся 1 раз в три месяца. В этот день проводятся физкультурно-оздоровительные мероприятия, прогулки, игры на свежем воздухе.</w:t>
      </w:r>
    </w:p>
    <w:p w:rsidR="00BC5F43" w:rsidRPr="008E78BB" w:rsidRDefault="00CC527D"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r w:rsidRPr="008E78BB">
        <w:rPr>
          <w:rFonts w:ascii="Times New Roman" w:eastAsia="Times New Roman" w:hAnsi="Times New Roman" w:cs="Times New Roman"/>
          <w:b/>
          <w:sz w:val="24"/>
          <w:szCs w:val="24"/>
        </w:rPr>
        <w:t>2.1.5.5</w:t>
      </w:r>
      <w:r w:rsidR="0017758E">
        <w:rPr>
          <w:rFonts w:ascii="Times New Roman" w:eastAsia="Times New Roman" w:hAnsi="Times New Roman" w:cs="Times New Roman"/>
          <w:b/>
          <w:sz w:val="24"/>
          <w:szCs w:val="24"/>
        </w:rPr>
        <w:t>. От 5 лет до 6 лет</w:t>
      </w:r>
    </w:p>
    <w:p w:rsidR="00BC5F43" w:rsidRPr="008E78BB"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Основные задачи образовательной деятельности в области физического развития:</w:t>
      </w:r>
    </w:p>
    <w:p w:rsidR="00BC5F43" w:rsidRPr="008E78BB"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w:t>
      </w:r>
      <w:r w:rsidRPr="008E78BB">
        <w:rPr>
          <w:rFonts w:ascii="Times New Roman" w:eastAsia="Times New Roman" w:hAnsi="Times New Roman" w:cs="Times New Roman"/>
          <w:sz w:val="24"/>
          <w:szCs w:val="24"/>
        </w:rPr>
        <w:tab/>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BC5F43" w:rsidRPr="008E78BB"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w:t>
      </w:r>
      <w:r w:rsidRPr="008E78BB">
        <w:rPr>
          <w:rFonts w:ascii="Times New Roman" w:eastAsia="Times New Roman" w:hAnsi="Times New Roman" w:cs="Times New Roman"/>
          <w:sz w:val="24"/>
          <w:szCs w:val="24"/>
        </w:rPr>
        <w:tab/>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BC5F43" w:rsidRPr="008E78BB"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w:t>
      </w:r>
      <w:r w:rsidRPr="008E78BB">
        <w:rPr>
          <w:rFonts w:ascii="Times New Roman" w:eastAsia="Times New Roman" w:hAnsi="Times New Roman" w:cs="Times New Roman"/>
          <w:sz w:val="24"/>
          <w:szCs w:val="24"/>
        </w:rPr>
        <w:tab/>
        <w:t>воспитывать патриотические чувства и нравственно-волевые качества в подвижных и спортивных играх, формах активного отдыха;</w:t>
      </w:r>
    </w:p>
    <w:p w:rsidR="00BC5F43" w:rsidRPr="008E78BB"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w:t>
      </w:r>
      <w:r w:rsidRPr="008E78BB">
        <w:rPr>
          <w:rFonts w:ascii="Times New Roman" w:eastAsia="Times New Roman" w:hAnsi="Times New Roman" w:cs="Times New Roman"/>
          <w:sz w:val="24"/>
          <w:szCs w:val="24"/>
        </w:rPr>
        <w:tab/>
        <w:t>продолжать развивать интерес к физической культуре, формировать представления о разных видах спорта и достижениях российских спортсменов;</w:t>
      </w:r>
    </w:p>
    <w:p w:rsidR="00BC5F43" w:rsidRPr="008E78BB"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w:t>
      </w:r>
      <w:r w:rsidRPr="008E78BB">
        <w:rPr>
          <w:rFonts w:ascii="Times New Roman" w:eastAsia="Times New Roman" w:hAnsi="Times New Roman" w:cs="Times New Roman"/>
          <w:sz w:val="24"/>
          <w:szCs w:val="24"/>
        </w:rPr>
        <w:tab/>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BC5F43" w:rsidRPr="008E78BB"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w:t>
      </w:r>
      <w:r w:rsidRPr="008E78BB">
        <w:rPr>
          <w:rFonts w:ascii="Times New Roman" w:eastAsia="Times New Roman" w:hAnsi="Times New Roman" w:cs="Times New Roman"/>
          <w:sz w:val="24"/>
          <w:szCs w:val="24"/>
        </w:rPr>
        <w:tab/>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BC5F43" w:rsidRPr="008E78BB"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lastRenderedPageBreak/>
        <w:t>•</w:t>
      </w:r>
      <w:r w:rsidRPr="008E78BB">
        <w:rPr>
          <w:rFonts w:ascii="Times New Roman" w:eastAsia="Times New Roman" w:hAnsi="Times New Roman" w:cs="Times New Roman"/>
          <w:sz w:val="24"/>
          <w:szCs w:val="24"/>
        </w:rPr>
        <w:tab/>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rsidR="00BC5F43" w:rsidRPr="008E78BB"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Содержание образовательной деятельности.</w:t>
      </w:r>
    </w:p>
    <w:p w:rsidR="00BC5F43" w:rsidRPr="008E78BB"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BC5F43" w:rsidRPr="008E78BB"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1)</w:t>
      </w:r>
      <w:r w:rsidRPr="008E78BB">
        <w:rPr>
          <w:rFonts w:ascii="Times New Roman" w:eastAsia="Times New Roman" w:hAnsi="Times New Roman" w:cs="Times New Roman"/>
          <w:sz w:val="24"/>
          <w:szCs w:val="24"/>
        </w:rPr>
        <w:tab/>
        <w:t>Основная гимнастика (основные движения, общеразвивающие упражнения, ритмическая гимнастика и строевые упражнения).</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Основные движения:</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 xml:space="preserve">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w:t>
      </w:r>
      <w:r w:rsidRPr="008E78BB">
        <w:rPr>
          <w:rFonts w:ascii="Times New Roman" w:eastAsia="Times New Roman" w:hAnsi="Times New Roman" w:cs="Times New Roman"/>
          <w:sz w:val="24"/>
          <w:szCs w:val="24"/>
        </w:rPr>
        <w:lastRenderedPageBreak/>
        <w:t>скамейкой; лазанье по гимнастической стенке чередующимся шагом;</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2x10 м, 3x10 м; пробегание на скорость 20 м; бег под вращающейся скакалкой;</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Общеразвивающие упражнения:</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 xml:space="preserve">упражнения для кистей рук, развития и укрепления мышц рук и плечевого пояса: </w:t>
      </w:r>
      <w:r w:rsidRPr="008E78BB">
        <w:rPr>
          <w:rFonts w:ascii="Times New Roman" w:eastAsia="Times New Roman" w:hAnsi="Times New Roman" w:cs="Times New Roman"/>
          <w:sz w:val="24"/>
          <w:szCs w:val="24"/>
        </w:rPr>
        <w:lastRenderedPageBreak/>
        <w:t>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17758E"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w:t>
      </w:r>
      <w:r w:rsidR="0017758E">
        <w:rPr>
          <w:rFonts w:ascii="Times New Roman" w:eastAsia="Times New Roman" w:hAnsi="Times New Roman" w:cs="Times New Roman"/>
          <w:sz w:val="24"/>
          <w:szCs w:val="24"/>
        </w:rPr>
        <w:t>вых общеразвивающих упражнений.</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Разученные упражнения включаются в комплексы утренней гимнастики и другие формы физкультурно-оздоровительной работы.</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Ритмическая гимнастика:</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Строевые упражнения:</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lastRenderedPageBreak/>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2)</w:t>
      </w:r>
      <w:r w:rsidRPr="008E78BB">
        <w:rPr>
          <w:rFonts w:ascii="Times New Roman" w:eastAsia="Times New Roman" w:hAnsi="Times New Roman" w:cs="Times New Roman"/>
          <w:sz w:val="24"/>
          <w:szCs w:val="24"/>
        </w:rPr>
        <w:tab/>
        <w:t>Подвижные игры: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3)</w:t>
      </w:r>
      <w:r w:rsidRPr="008E78BB">
        <w:rPr>
          <w:rFonts w:ascii="Times New Roman" w:eastAsia="Times New Roman" w:hAnsi="Times New Roman" w:cs="Times New Roman"/>
          <w:sz w:val="24"/>
          <w:szCs w:val="24"/>
        </w:rPr>
        <w:tab/>
        <w:t>Спортивные игры: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Городки: бросание биты сбоку, выбивание городка с кона (5-6 м) и полукона (2-3 м); знание 3-4 фигур.</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Бадминтон: отбивание волана ракеткой в заданном направлении; игра с педагогом.</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4)</w:t>
      </w:r>
      <w:r w:rsidRPr="008E78BB">
        <w:rPr>
          <w:rFonts w:ascii="Times New Roman" w:eastAsia="Times New Roman" w:hAnsi="Times New Roman" w:cs="Times New Roman"/>
          <w:sz w:val="24"/>
          <w:szCs w:val="24"/>
        </w:rPr>
        <w:tab/>
        <w:t>Спортивные упражнения: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lastRenderedPageBreak/>
        <w:t>Катание на санках: по прямой, со скоростью, с горки, подъем с санками в гору, с торможением при спуске с горки.</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5)</w:t>
      </w:r>
      <w:r w:rsidRPr="008E78BB">
        <w:rPr>
          <w:rFonts w:ascii="Times New Roman" w:eastAsia="Times New Roman" w:hAnsi="Times New Roman" w:cs="Times New Roman"/>
          <w:sz w:val="24"/>
          <w:szCs w:val="24"/>
        </w:rPr>
        <w:tab/>
        <w:t>Формирование основ здорового образа жизни: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6)</w:t>
      </w:r>
      <w:r w:rsidRPr="008E78BB">
        <w:rPr>
          <w:rFonts w:ascii="Times New Roman" w:eastAsia="Times New Roman" w:hAnsi="Times New Roman" w:cs="Times New Roman"/>
          <w:sz w:val="24"/>
          <w:szCs w:val="24"/>
        </w:rPr>
        <w:tab/>
        <w:t>Активный отдых.</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lastRenderedPageBreak/>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Дни здоровья: педагог проводит 1 раз в квартал. В этот день проводятся оздоровительные мероприятия и туристские прогулки.</w:t>
      </w:r>
    </w:p>
    <w:p w:rsidR="00BC5F43" w:rsidRPr="008E78BB"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E78BB">
        <w:rPr>
          <w:rFonts w:ascii="Times New Roman" w:eastAsia="Times New Roman" w:hAnsi="Times New Roman" w:cs="Times New Roman"/>
          <w:sz w:val="24"/>
          <w:szCs w:val="24"/>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BC5F43" w:rsidRPr="00072BF0" w:rsidRDefault="00CC527D"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b/>
          <w:sz w:val="24"/>
          <w:szCs w:val="24"/>
        </w:rPr>
      </w:pPr>
      <w:r w:rsidRPr="00072BF0">
        <w:rPr>
          <w:rFonts w:ascii="Times New Roman" w:eastAsia="Times New Roman" w:hAnsi="Times New Roman" w:cs="Times New Roman"/>
          <w:b/>
          <w:sz w:val="24"/>
          <w:szCs w:val="24"/>
        </w:rPr>
        <w:t>2.1.5.6</w:t>
      </w:r>
      <w:r w:rsidR="0017758E">
        <w:rPr>
          <w:rFonts w:ascii="Times New Roman" w:eastAsia="Times New Roman" w:hAnsi="Times New Roman" w:cs="Times New Roman"/>
          <w:b/>
          <w:sz w:val="24"/>
          <w:szCs w:val="24"/>
        </w:rPr>
        <w:t>. От 6 лет до 7 лет</w:t>
      </w:r>
    </w:p>
    <w:p w:rsidR="00BC5F43" w:rsidRPr="00072BF0"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072BF0">
        <w:rPr>
          <w:rFonts w:ascii="Times New Roman" w:eastAsia="Times New Roman" w:hAnsi="Times New Roman" w:cs="Times New Roman"/>
          <w:sz w:val="24"/>
          <w:szCs w:val="24"/>
        </w:rPr>
        <w:t>Основные задачи образовательной деятельности в области физического развития:</w:t>
      </w:r>
    </w:p>
    <w:p w:rsidR="00BC5F43" w:rsidRPr="00072BF0" w:rsidRDefault="00BC5F43" w:rsidP="00CC527D">
      <w:pPr>
        <w:widowControl w:val="0"/>
        <w:tabs>
          <w:tab w:val="left" w:pos="142"/>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072BF0">
        <w:rPr>
          <w:rFonts w:ascii="Times New Roman" w:eastAsia="Times New Roman" w:hAnsi="Times New Roman" w:cs="Times New Roman"/>
          <w:sz w:val="24"/>
          <w:szCs w:val="24"/>
        </w:rPr>
        <w:t>•</w:t>
      </w:r>
      <w:r w:rsidRPr="00072BF0">
        <w:rPr>
          <w:rFonts w:ascii="Times New Roman" w:eastAsia="Times New Roman" w:hAnsi="Times New Roman" w:cs="Times New Roman"/>
          <w:sz w:val="24"/>
          <w:szCs w:val="24"/>
        </w:rPr>
        <w:tab/>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BC5F43" w:rsidRPr="00072BF0"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072BF0">
        <w:rPr>
          <w:rFonts w:ascii="Times New Roman" w:eastAsia="Times New Roman" w:hAnsi="Times New Roman" w:cs="Times New Roman"/>
          <w:sz w:val="24"/>
          <w:szCs w:val="24"/>
        </w:rPr>
        <w:t>•</w:t>
      </w:r>
      <w:r w:rsidRPr="00072BF0">
        <w:rPr>
          <w:rFonts w:ascii="Times New Roman" w:eastAsia="Times New Roman" w:hAnsi="Times New Roman" w:cs="Times New Roman"/>
          <w:sz w:val="24"/>
          <w:szCs w:val="24"/>
        </w:rPr>
        <w:tab/>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rsidR="00BC5F43" w:rsidRPr="00072BF0"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072BF0">
        <w:rPr>
          <w:rFonts w:ascii="Times New Roman" w:eastAsia="Times New Roman" w:hAnsi="Times New Roman" w:cs="Times New Roman"/>
          <w:sz w:val="24"/>
          <w:szCs w:val="24"/>
        </w:rPr>
        <w:t>•</w:t>
      </w:r>
      <w:r w:rsidRPr="00072BF0">
        <w:rPr>
          <w:rFonts w:ascii="Times New Roman" w:eastAsia="Times New Roman" w:hAnsi="Times New Roman" w:cs="Times New Roman"/>
          <w:sz w:val="24"/>
          <w:szCs w:val="24"/>
        </w:rPr>
        <w:tab/>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rsidR="00BC5F43" w:rsidRPr="00072BF0"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072BF0">
        <w:rPr>
          <w:rFonts w:ascii="Times New Roman" w:eastAsia="Times New Roman" w:hAnsi="Times New Roman" w:cs="Times New Roman"/>
          <w:sz w:val="24"/>
          <w:szCs w:val="24"/>
        </w:rPr>
        <w:t>•</w:t>
      </w:r>
      <w:r w:rsidRPr="00072BF0">
        <w:rPr>
          <w:rFonts w:ascii="Times New Roman" w:eastAsia="Times New Roman" w:hAnsi="Times New Roman" w:cs="Times New Roman"/>
          <w:sz w:val="24"/>
          <w:szCs w:val="24"/>
        </w:rPr>
        <w:tab/>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BC5F43" w:rsidRPr="00072BF0"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072BF0">
        <w:rPr>
          <w:rFonts w:ascii="Times New Roman" w:eastAsia="Times New Roman" w:hAnsi="Times New Roman" w:cs="Times New Roman"/>
          <w:sz w:val="24"/>
          <w:szCs w:val="24"/>
        </w:rPr>
        <w:t>•</w:t>
      </w:r>
      <w:r w:rsidRPr="00072BF0">
        <w:rPr>
          <w:rFonts w:ascii="Times New Roman" w:eastAsia="Times New Roman" w:hAnsi="Times New Roman" w:cs="Times New Roman"/>
          <w:sz w:val="24"/>
          <w:szCs w:val="24"/>
        </w:rPr>
        <w:tab/>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BC5F43" w:rsidRPr="00072BF0"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072BF0">
        <w:rPr>
          <w:rFonts w:ascii="Times New Roman" w:eastAsia="Times New Roman" w:hAnsi="Times New Roman" w:cs="Times New Roman"/>
          <w:sz w:val="24"/>
          <w:szCs w:val="24"/>
        </w:rPr>
        <w:t>•</w:t>
      </w:r>
      <w:r w:rsidRPr="00072BF0">
        <w:rPr>
          <w:rFonts w:ascii="Times New Roman" w:eastAsia="Times New Roman" w:hAnsi="Times New Roman" w:cs="Times New Roman"/>
          <w:sz w:val="24"/>
          <w:szCs w:val="24"/>
        </w:rPr>
        <w:tab/>
        <w:t xml:space="preserve">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w:t>
      </w:r>
      <w:r w:rsidRPr="00072BF0">
        <w:rPr>
          <w:rFonts w:ascii="Times New Roman" w:eastAsia="Times New Roman" w:hAnsi="Times New Roman" w:cs="Times New Roman"/>
          <w:sz w:val="24"/>
          <w:szCs w:val="24"/>
        </w:rPr>
        <w:lastRenderedPageBreak/>
        <w:t>туристских прогулок и экскурсий;</w:t>
      </w:r>
    </w:p>
    <w:p w:rsidR="00BC5F43" w:rsidRPr="00072BF0"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072BF0">
        <w:rPr>
          <w:rFonts w:ascii="Times New Roman" w:eastAsia="Times New Roman" w:hAnsi="Times New Roman" w:cs="Times New Roman"/>
          <w:sz w:val="24"/>
          <w:szCs w:val="24"/>
        </w:rPr>
        <w:t>•</w:t>
      </w:r>
      <w:r w:rsidRPr="00072BF0">
        <w:rPr>
          <w:rFonts w:ascii="Times New Roman" w:eastAsia="Times New Roman" w:hAnsi="Times New Roman" w:cs="Times New Roman"/>
          <w:sz w:val="24"/>
          <w:szCs w:val="24"/>
        </w:rPr>
        <w:tab/>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укреплять мышечный корсет ребенка, формировать рефлекс правильной осанки;</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обеспечивать оптимальную двигательную активность посредством участия детей в целевых прогулках, экскурсиях по городу (селу), туристических походах;</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региона. Расширять знания детей о правилах и видах закаливания, о пользе закаливающих процедур;</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расширять представления детей о рациональном питании (не переедать, не злоупотреблять сладкими, мучными, жирными продуктами, фастфудом);</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способствовать соблюдению элементарных правил здорового питания;</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рассказать о национальных особенностях приема пищи. Дать детям возможность решить, в каких объемах можно употреблять мучные изделия;</w:t>
      </w:r>
    </w:p>
    <w:p w:rsidR="00072BF0" w:rsidRPr="00072BF0" w:rsidRDefault="00072BF0" w:rsidP="00647A47">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познакомить</w:t>
      </w:r>
      <w:r w:rsidRPr="00072BF0">
        <w:rPr>
          <w:rFonts w:ascii="Times New Roman" w:eastAsia="Times New Roman" w:hAnsi="Times New Roman" w:cs="Times New Roman"/>
          <w:i/>
          <w:sz w:val="24"/>
          <w:szCs w:val="24"/>
        </w:rPr>
        <w:tab/>
      </w:r>
      <w:r>
        <w:rPr>
          <w:rFonts w:ascii="Times New Roman" w:eastAsia="Times New Roman" w:hAnsi="Times New Roman" w:cs="Times New Roman"/>
          <w:i/>
          <w:sz w:val="24"/>
          <w:szCs w:val="24"/>
        </w:rPr>
        <w:t xml:space="preserve">  детей с известными за</w:t>
      </w:r>
      <w:r>
        <w:rPr>
          <w:rFonts w:ascii="Times New Roman" w:eastAsia="Times New Roman" w:hAnsi="Times New Roman" w:cs="Times New Roman"/>
          <w:i/>
          <w:sz w:val="24"/>
          <w:szCs w:val="24"/>
        </w:rPr>
        <w:tab/>
        <w:t xml:space="preserve"> </w:t>
      </w:r>
      <w:r w:rsidR="00647A47">
        <w:rPr>
          <w:rFonts w:ascii="Times New Roman" w:eastAsia="Times New Roman" w:hAnsi="Times New Roman" w:cs="Times New Roman"/>
          <w:i/>
          <w:sz w:val="24"/>
          <w:szCs w:val="24"/>
        </w:rPr>
        <w:t>пределами</w:t>
      </w:r>
      <w:r w:rsidR="00647A47">
        <w:rPr>
          <w:rFonts w:ascii="Times New Roman" w:eastAsia="Times New Roman" w:hAnsi="Times New Roman" w:cs="Times New Roman"/>
          <w:i/>
          <w:sz w:val="24"/>
          <w:szCs w:val="24"/>
        </w:rPr>
        <w:tab/>
        <w:t>республики</w:t>
      </w:r>
      <w:r w:rsidR="00647A47">
        <w:rPr>
          <w:rFonts w:ascii="Times New Roman" w:eastAsia="Times New Roman" w:hAnsi="Times New Roman" w:cs="Times New Roman"/>
          <w:i/>
          <w:sz w:val="24"/>
          <w:szCs w:val="24"/>
        </w:rPr>
        <w:tab/>
        <w:t>лечебно- п</w:t>
      </w:r>
      <w:r w:rsidRPr="00072BF0">
        <w:rPr>
          <w:rFonts w:ascii="Times New Roman" w:eastAsia="Times New Roman" w:hAnsi="Times New Roman" w:cs="Times New Roman"/>
          <w:i/>
          <w:sz w:val="24"/>
          <w:szCs w:val="24"/>
        </w:rPr>
        <w:t>рофилактическими</w:t>
      </w:r>
      <w:r w:rsidRPr="00072BF0">
        <w:rPr>
          <w:rFonts w:ascii="Times New Roman" w:eastAsia="Times New Roman" w:hAnsi="Times New Roman" w:cs="Times New Roman"/>
          <w:i/>
          <w:sz w:val="24"/>
          <w:szCs w:val="24"/>
        </w:rPr>
        <w:tab/>
      </w:r>
      <w:r w:rsidR="00647A47">
        <w:rPr>
          <w:rFonts w:ascii="Times New Roman" w:eastAsia="Times New Roman" w:hAnsi="Times New Roman" w:cs="Times New Roman"/>
          <w:i/>
          <w:sz w:val="24"/>
          <w:szCs w:val="24"/>
        </w:rPr>
        <w:t xml:space="preserve"> здравницами</w:t>
      </w:r>
      <w:r w:rsidR="00647A47">
        <w:rPr>
          <w:rFonts w:ascii="Times New Roman" w:eastAsia="Times New Roman" w:hAnsi="Times New Roman" w:cs="Times New Roman"/>
          <w:i/>
          <w:sz w:val="24"/>
          <w:szCs w:val="24"/>
        </w:rPr>
        <w:tab/>
        <w:t xml:space="preserve">и санаториями </w:t>
      </w:r>
      <w:r w:rsidRPr="00072BF0">
        <w:rPr>
          <w:rFonts w:ascii="Times New Roman" w:eastAsia="Times New Roman" w:hAnsi="Times New Roman" w:cs="Times New Roman"/>
          <w:i/>
          <w:sz w:val="24"/>
          <w:szCs w:val="24"/>
        </w:rPr>
        <w:t>(</w:t>
      </w:r>
      <w:r w:rsidR="00647A47">
        <w:rPr>
          <w:rFonts w:ascii="Times New Roman" w:eastAsia="Times New Roman" w:hAnsi="Times New Roman" w:cs="Times New Roman"/>
          <w:i/>
          <w:sz w:val="24"/>
          <w:szCs w:val="24"/>
        </w:rPr>
        <w:t>«Васильевский»,</w:t>
      </w:r>
      <w:r w:rsidR="00647A47">
        <w:rPr>
          <w:rFonts w:ascii="Times New Roman" w:eastAsia="Times New Roman" w:hAnsi="Times New Roman" w:cs="Times New Roman"/>
          <w:i/>
          <w:sz w:val="24"/>
          <w:szCs w:val="24"/>
        </w:rPr>
        <w:tab/>
        <w:t>«Сосновый</w:t>
      </w:r>
      <w:r w:rsidR="00647A47">
        <w:rPr>
          <w:rFonts w:ascii="Times New Roman" w:eastAsia="Times New Roman" w:hAnsi="Times New Roman" w:cs="Times New Roman"/>
          <w:i/>
          <w:sz w:val="24"/>
          <w:szCs w:val="24"/>
        </w:rPr>
        <w:tab/>
        <w:t xml:space="preserve">бор», </w:t>
      </w:r>
      <w:r w:rsidRPr="00072BF0">
        <w:rPr>
          <w:rFonts w:ascii="Times New Roman" w:eastAsia="Times New Roman" w:hAnsi="Times New Roman" w:cs="Times New Roman"/>
          <w:i/>
          <w:sz w:val="24"/>
          <w:szCs w:val="24"/>
        </w:rPr>
        <w:t>«Крутушка», «Бакирово», «Санта» и др.).</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удовлетворять естественную потребность детей в движении;</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«тормозной путь». Способствовать формированию навыков, направленных на поддержание собственного здоровья и безопасности;</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 xml:space="preserve">предоставлять детям возможность кататься на лыжах, коньках, играть в хоккей. </w:t>
      </w:r>
      <w:r w:rsidRPr="00072BF0">
        <w:rPr>
          <w:rFonts w:ascii="Times New Roman" w:eastAsia="Times New Roman" w:hAnsi="Times New Roman" w:cs="Times New Roman"/>
          <w:i/>
          <w:sz w:val="24"/>
          <w:szCs w:val="24"/>
        </w:rPr>
        <w:lastRenderedPageBreak/>
        <w:t>Заинтересовать детей занятиями зимними видами спорта;</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поощрять умение варьировать и комбинировать татарские подвижные игры;</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создавать возможности для активного участия детей в играх-состязаниях на национальном празднике «Сабантуй»: «Перетягивание  палки», «Перетягивание каната»,</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«Бой с мешками» и др.;</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познакомить с национальным видом спорта – «борьба на поясах» (кэряш);</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формировать представление о значении спорта в жизни человека. Поддерживать определенные достижения в области физической культуры и спорта.</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РЕКОМЕНДУЕМЫЙ СПИСОК ПОДВИЖНЫХ ИГР</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Игры с   ходьбой   и   бегом:   «Хлопушки»,   «Бездомный   заяц»,   «Два   Мороза»,</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«Перехватчики», «Ловишки», «Ключи», «Скворечники», «Лиса».</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Игры с прыжками: «Скок-перескок», «Лягушата», «Стрекозы», «Воробьи», «Не оставайся на полу».</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Игры с ползанием и лазаньем: «Перелет птиц», «Ловля обезьян», «Кто первый?».</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Игры с метанием: «Передай мяч», «Кто самый меткий?», «Зайцы», «Мяч выше!»,</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«Воробей».</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Эстафеты: «Меткий стрелок», «Стрекоза».</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Игры с элементами соревнования: «Кто быстрее?», «Красивые шары», «Поезд»,</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«Сороконожки».</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Татарские народные игры: «Продаем горшки», «Займи место», «Жмурки», «Угадай и догони», «Мяч по кругу», «Снятие шапки», «Нас было двенадцать девочек», «Тимербай»,</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«Хромая лиса» и др.</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 xml:space="preserve"> </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Башкирские народные игры: «Скачки», «Шар на земле» и др.</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Русские народные игры: «Пустое место», «Третий лишний», «Золотые ворота»,</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«Горелки», «Котел», «Я знаю…», «Свечи», «Классы» и др.</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Марийские народные игры: «Бой петухов», «Колышки» и др.</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Мордовские народные игры: «Мяч об узкую стенку», «Шлыган», «Клёк» и др.</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Удмуртские народные игры: «Удмуртские горелки», «Роняя полено», «Поляна – жердь», «Жаворонок» и др.</w:t>
      </w:r>
    </w:p>
    <w:p w:rsidR="00072BF0" w:rsidRPr="00072BF0" w:rsidRDefault="00072BF0" w:rsidP="00072BF0">
      <w:pPr>
        <w:widowControl w:val="0"/>
        <w:tabs>
          <w:tab w:val="left" w:pos="142"/>
        </w:tabs>
        <w:autoSpaceDE w:val="0"/>
        <w:autoSpaceDN w:val="0"/>
        <w:spacing w:after="0" w:line="360" w:lineRule="auto"/>
        <w:ind w:firstLine="567"/>
        <w:jc w:val="both"/>
        <w:rPr>
          <w:rFonts w:ascii="Times New Roman" w:eastAsia="Times New Roman" w:hAnsi="Times New Roman" w:cs="Times New Roman"/>
          <w:i/>
          <w:sz w:val="24"/>
          <w:szCs w:val="24"/>
        </w:rPr>
      </w:pPr>
      <w:r w:rsidRPr="00072BF0">
        <w:rPr>
          <w:rFonts w:ascii="Times New Roman" w:eastAsia="Times New Roman" w:hAnsi="Times New Roman" w:cs="Times New Roman"/>
          <w:i/>
          <w:sz w:val="24"/>
          <w:szCs w:val="24"/>
        </w:rPr>
        <w:t>•</w:t>
      </w:r>
      <w:r w:rsidRPr="00072BF0">
        <w:rPr>
          <w:rFonts w:ascii="Times New Roman" w:eastAsia="Times New Roman" w:hAnsi="Times New Roman" w:cs="Times New Roman"/>
          <w:i/>
          <w:sz w:val="24"/>
          <w:szCs w:val="24"/>
        </w:rPr>
        <w:tab/>
        <w:t>Чувашские народные игры: «Выйдем, девочки, играть», «Волк или заяц?», «Икс»,</w:t>
      </w:r>
    </w:p>
    <w:p w:rsidR="00072BF0" w:rsidRPr="00072BF0" w:rsidRDefault="00072BF0" w:rsidP="00647A47">
      <w:pPr>
        <w:widowControl w:val="0"/>
        <w:tabs>
          <w:tab w:val="left" w:pos="142"/>
        </w:tabs>
        <w:autoSpaceDE w:val="0"/>
        <w:autoSpaceDN w:val="0"/>
        <w:spacing w:after="0" w:line="360" w:lineRule="auto"/>
        <w:jc w:val="both"/>
        <w:rPr>
          <w:rFonts w:ascii="Times New Roman" w:eastAsia="Times New Roman" w:hAnsi="Times New Roman" w:cs="Times New Roman"/>
          <w:sz w:val="24"/>
          <w:szCs w:val="24"/>
        </w:rPr>
      </w:pPr>
      <w:r w:rsidRPr="00072BF0">
        <w:rPr>
          <w:rFonts w:ascii="Times New Roman" w:eastAsia="Times New Roman" w:hAnsi="Times New Roman" w:cs="Times New Roman"/>
          <w:i/>
          <w:sz w:val="24"/>
          <w:szCs w:val="24"/>
        </w:rPr>
        <w:lastRenderedPageBreak/>
        <w:t>«Шарманка» и др</w:t>
      </w:r>
      <w:r w:rsidRPr="00072BF0">
        <w:rPr>
          <w:rFonts w:ascii="Times New Roman" w:eastAsia="Times New Roman" w:hAnsi="Times New Roman" w:cs="Times New Roman"/>
          <w:sz w:val="24"/>
          <w:szCs w:val="24"/>
        </w:rPr>
        <w:t>.</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Содержание образовательной деятельности.</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1)</w:t>
      </w:r>
      <w:r w:rsidRPr="00647A47">
        <w:rPr>
          <w:rFonts w:ascii="Times New Roman" w:eastAsia="Times New Roman" w:hAnsi="Times New Roman" w:cs="Times New Roman"/>
          <w:sz w:val="24"/>
          <w:szCs w:val="24"/>
        </w:rPr>
        <w:tab/>
        <w:t>Основная гимнастика (основные движения, общеразвивающие упражнения, ритмическая гимнастика и строевые упражнения).</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Основные движения:</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 xml:space="preserve">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w:t>
      </w:r>
      <w:r w:rsidRPr="00647A47">
        <w:rPr>
          <w:rFonts w:ascii="Times New Roman" w:eastAsia="Times New Roman" w:hAnsi="Times New Roman" w:cs="Times New Roman"/>
          <w:sz w:val="24"/>
          <w:szCs w:val="24"/>
        </w:rPr>
        <w:lastRenderedPageBreak/>
        <w:t>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3x10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 xml:space="preserve">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w:t>
      </w:r>
      <w:r w:rsidRPr="00647A47">
        <w:rPr>
          <w:rFonts w:ascii="Times New Roman" w:eastAsia="Times New Roman" w:hAnsi="Times New Roman" w:cs="Times New Roman"/>
          <w:sz w:val="24"/>
          <w:szCs w:val="24"/>
        </w:rPr>
        <w:lastRenderedPageBreak/>
        <w:t>стопы и ладони; кружение с закрытыми глазами, остановкой и сохранением заданной позы; после бега, прыжков, кружения остановка и выполнение «ласточки».</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Общеразвивающие упражнения:</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Ритмическая гимнастика:</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 xml:space="preserve">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w:t>
      </w:r>
      <w:r w:rsidRPr="00647A47">
        <w:rPr>
          <w:rFonts w:ascii="Times New Roman" w:eastAsia="Times New Roman" w:hAnsi="Times New Roman" w:cs="Times New Roman"/>
          <w:sz w:val="24"/>
          <w:szCs w:val="24"/>
        </w:rPr>
        <w:lastRenderedPageBreak/>
        <w:t>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Строевые упражнения:</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BC5F43" w:rsidRPr="00647A47" w:rsidRDefault="00CC527D"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2)</w:t>
      </w:r>
      <w:r w:rsidR="00BC5F43" w:rsidRPr="00647A47">
        <w:rPr>
          <w:rFonts w:ascii="Times New Roman" w:eastAsia="Times New Roman" w:hAnsi="Times New Roman" w:cs="Times New Roman"/>
          <w:sz w:val="24"/>
          <w:szCs w:val="24"/>
        </w:rPr>
        <w:t>Подвижные игры: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Способствует формированию духовно¬нравственных качеств, основ патриотизма и гражданской идентичности.</w:t>
      </w:r>
    </w:p>
    <w:p w:rsidR="00BC5F43" w:rsidRPr="00647A47" w:rsidRDefault="00CC527D"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3)</w:t>
      </w:r>
      <w:r w:rsidR="00BC5F43" w:rsidRPr="00647A47">
        <w:rPr>
          <w:rFonts w:ascii="Times New Roman" w:eastAsia="Times New Roman" w:hAnsi="Times New Roman" w:cs="Times New Roman"/>
          <w:sz w:val="24"/>
          <w:szCs w:val="24"/>
        </w:rPr>
        <w:t>Спортивные игры: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 xml:space="preserve">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w:t>
      </w:r>
      <w:r w:rsidRPr="00647A47">
        <w:rPr>
          <w:rFonts w:ascii="Times New Roman" w:eastAsia="Times New Roman" w:hAnsi="Times New Roman" w:cs="Times New Roman"/>
          <w:sz w:val="24"/>
          <w:szCs w:val="24"/>
        </w:rPr>
        <w:lastRenderedPageBreak/>
        <w:t>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Бадминтон: перебрасывание волана ракеткой на сторону партнера без сетки, через сетку, правильно удерживая ракетку.</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BC5F43" w:rsidRPr="00647A47" w:rsidRDefault="00CC527D"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4)</w:t>
      </w:r>
      <w:r w:rsidR="00BC5F43" w:rsidRPr="00647A47">
        <w:rPr>
          <w:rFonts w:ascii="Times New Roman" w:eastAsia="Times New Roman" w:hAnsi="Times New Roman" w:cs="Times New Roman"/>
          <w:sz w:val="24"/>
          <w:szCs w:val="24"/>
        </w:rPr>
        <w:t>Спортивные упражнения: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Катание на санках: игровые задания и соревнования в катании на санях на скорость.</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Катание на двухколесном велосипеде, самокате: по прямой, по кругу, змейкой, объезжая препятствие, на скорость.</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rsidR="00BC5F43" w:rsidRPr="00647A47" w:rsidRDefault="00CC527D"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5)</w:t>
      </w:r>
      <w:r w:rsidR="00BC5F43" w:rsidRPr="00647A47">
        <w:rPr>
          <w:rFonts w:ascii="Times New Roman" w:eastAsia="Times New Roman" w:hAnsi="Times New Roman" w:cs="Times New Roman"/>
          <w:sz w:val="24"/>
          <w:szCs w:val="24"/>
        </w:rPr>
        <w:t xml:space="preserve">Формирование основ здорового образа жизни: педагог расширяет, уточняет и </w:t>
      </w:r>
      <w:r w:rsidR="00BC5F43" w:rsidRPr="00647A47">
        <w:rPr>
          <w:rFonts w:ascii="Times New Roman" w:eastAsia="Times New Roman" w:hAnsi="Times New Roman" w:cs="Times New Roman"/>
          <w:sz w:val="24"/>
          <w:szCs w:val="24"/>
        </w:rPr>
        <w:lastRenderedPageBreak/>
        <w:t>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BC5F43" w:rsidRPr="00647A47" w:rsidRDefault="00CC527D"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6)</w:t>
      </w:r>
      <w:r w:rsidR="00BC5F43" w:rsidRPr="00647A47">
        <w:rPr>
          <w:rFonts w:ascii="Times New Roman" w:eastAsia="Times New Roman" w:hAnsi="Times New Roman" w:cs="Times New Roman"/>
          <w:sz w:val="24"/>
          <w:szCs w:val="24"/>
        </w:rPr>
        <w:t>Активный отдых.</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Туристские прогулки и экскурсии организуются при наличии возможностей дополнительного сопровождения и организации санитарных стоянок.</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 xml:space="preserve">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w:t>
      </w:r>
      <w:r w:rsidRPr="00647A47">
        <w:rPr>
          <w:rFonts w:ascii="Times New Roman" w:eastAsia="Times New Roman" w:hAnsi="Times New Roman" w:cs="Times New Roman"/>
          <w:sz w:val="24"/>
          <w:szCs w:val="24"/>
        </w:rPr>
        <w:lastRenderedPageBreak/>
        <w:t>профессий.</w:t>
      </w:r>
    </w:p>
    <w:p w:rsidR="00BC5F43" w:rsidRPr="00647A47"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647A47">
        <w:rPr>
          <w:rFonts w:ascii="Times New Roman" w:eastAsia="Times New Roman" w:hAnsi="Times New Roman" w:cs="Times New Roman"/>
          <w:sz w:val="24"/>
          <w:szCs w:val="24"/>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BC5F43" w:rsidRPr="00876B23" w:rsidRDefault="00CC527D"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b/>
          <w:sz w:val="24"/>
          <w:szCs w:val="24"/>
        </w:rPr>
      </w:pPr>
      <w:r w:rsidRPr="00876B23">
        <w:rPr>
          <w:rFonts w:ascii="Times New Roman" w:eastAsia="Times New Roman" w:hAnsi="Times New Roman" w:cs="Times New Roman"/>
          <w:b/>
          <w:sz w:val="24"/>
          <w:szCs w:val="24"/>
        </w:rPr>
        <w:t>2.1.5.7</w:t>
      </w:r>
      <w:r w:rsidR="00BC5F43" w:rsidRPr="00876B23">
        <w:rPr>
          <w:rFonts w:ascii="Times New Roman" w:eastAsia="Times New Roman" w:hAnsi="Times New Roman" w:cs="Times New Roman"/>
          <w:b/>
          <w:sz w:val="24"/>
          <w:szCs w:val="24"/>
        </w:rPr>
        <w:t>. Решение совокупных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rsidR="00BC5F43" w:rsidRPr="00876B2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876B23">
        <w:rPr>
          <w:rFonts w:ascii="Times New Roman" w:eastAsia="Times New Roman" w:hAnsi="Times New Roman" w:cs="Times New Roman"/>
          <w:sz w:val="24"/>
          <w:szCs w:val="24"/>
        </w:rPr>
        <w:t>•</w:t>
      </w:r>
      <w:r w:rsidRPr="00876B23">
        <w:rPr>
          <w:rFonts w:ascii="Times New Roman" w:eastAsia="Times New Roman" w:hAnsi="Times New Roman" w:cs="Times New Roman"/>
          <w:sz w:val="24"/>
          <w:szCs w:val="24"/>
        </w:rPr>
        <w:tab/>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BC5F43" w:rsidRPr="00876B2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876B23">
        <w:rPr>
          <w:rFonts w:ascii="Times New Roman" w:eastAsia="Times New Roman" w:hAnsi="Times New Roman" w:cs="Times New Roman"/>
          <w:sz w:val="24"/>
          <w:szCs w:val="24"/>
        </w:rPr>
        <w:t>•</w:t>
      </w:r>
      <w:r w:rsidRPr="00876B23">
        <w:rPr>
          <w:rFonts w:ascii="Times New Roman" w:eastAsia="Times New Roman" w:hAnsi="Times New Roman" w:cs="Times New Roman"/>
          <w:sz w:val="24"/>
          <w:szCs w:val="24"/>
        </w:rPr>
        <w:tab/>
        <w:t>формирование у ребёнка возрастосообразных представлений и знаний в области физической культуры, здоровья и безопасного образа жизни;</w:t>
      </w:r>
    </w:p>
    <w:p w:rsidR="00BC5F43" w:rsidRPr="00876B2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876B23">
        <w:rPr>
          <w:rFonts w:ascii="Times New Roman" w:eastAsia="Times New Roman" w:hAnsi="Times New Roman" w:cs="Times New Roman"/>
          <w:sz w:val="24"/>
          <w:szCs w:val="24"/>
        </w:rPr>
        <w:t>•</w:t>
      </w:r>
      <w:r w:rsidRPr="00876B23">
        <w:rPr>
          <w:rFonts w:ascii="Times New Roman" w:eastAsia="Times New Roman" w:hAnsi="Times New Roman" w:cs="Times New Roman"/>
          <w:sz w:val="24"/>
          <w:szCs w:val="24"/>
        </w:rPr>
        <w:tab/>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BC5F43" w:rsidRPr="00876B2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876B23">
        <w:rPr>
          <w:rFonts w:ascii="Times New Roman" w:eastAsia="Times New Roman" w:hAnsi="Times New Roman" w:cs="Times New Roman"/>
          <w:sz w:val="24"/>
          <w:szCs w:val="24"/>
        </w:rPr>
        <w:t>•</w:t>
      </w:r>
      <w:r w:rsidRPr="00876B23">
        <w:rPr>
          <w:rFonts w:ascii="Times New Roman" w:eastAsia="Times New Roman" w:hAnsi="Times New Roman" w:cs="Times New Roman"/>
          <w:sz w:val="24"/>
          <w:szCs w:val="24"/>
        </w:rPr>
        <w:tab/>
        <w:t>воспитание активности, самостоятельности, самоуважения, коммуникабельности, уверенности и других личностных качеств;</w:t>
      </w:r>
    </w:p>
    <w:p w:rsidR="00BC5F43" w:rsidRPr="00876B2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876B23">
        <w:rPr>
          <w:rFonts w:ascii="Times New Roman" w:eastAsia="Times New Roman" w:hAnsi="Times New Roman" w:cs="Times New Roman"/>
          <w:sz w:val="24"/>
          <w:szCs w:val="24"/>
        </w:rPr>
        <w:t>•</w:t>
      </w:r>
      <w:r w:rsidRPr="00876B23">
        <w:rPr>
          <w:rFonts w:ascii="Times New Roman" w:eastAsia="Times New Roman" w:hAnsi="Times New Roman" w:cs="Times New Roman"/>
          <w:sz w:val="24"/>
          <w:szCs w:val="24"/>
        </w:rPr>
        <w:tab/>
        <w:t>приобщение детей к ценностям, нормам и знаниям физической культуры в целях их физического развития и саморазвития;</w:t>
      </w:r>
    </w:p>
    <w:p w:rsidR="00BC5F43" w:rsidRDefault="00BC5F43" w:rsidP="00BC5F43">
      <w:pPr>
        <w:widowControl w:val="0"/>
        <w:tabs>
          <w:tab w:val="left" w:pos="142"/>
        </w:tabs>
        <w:autoSpaceDE w:val="0"/>
        <w:autoSpaceDN w:val="0"/>
        <w:spacing w:after="0" w:line="360" w:lineRule="auto"/>
        <w:ind w:firstLine="567"/>
        <w:jc w:val="both"/>
        <w:rPr>
          <w:rFonts w:ascii="Times New Roman" w:eastAsia="Times New Roman" w:hAnsi="Times New Roman" w:cs="Times New Roman"/>
          <w:sz w:val="24"/>
          <w:szCs w:val="24"/>
        </w:rPr>
      </w:pPr>
      <w:r w:rsidRPr="00876B23">
        <w:rPr>
          <w:rFonts w:ascii="Times New Roman" w:eastAsia="Times New Roman" w:hAnsi="Times New Roman" w:cs="Times New Roman"/>
          <w:sz w:val="24"/>
          <w:szCs w:val="24"/>
        </w:rPr>
        <w:t>•</w:t>
      </w:r>
      <w:r w:rsidRPr="00876B23">
        <w:rPr>
          <w:rFonts w:ascii="Times New Roman" w:eastAsia="Times New Roman" w:hAnsi="Times New Roman" w:cs="Times New Roman"/>
          <w:sz w:val="24"/>
          <w:szCs w:val="24"/>
        </w:rPr>
        <w:tab/>
        <w:t>формирование у ребёнка основных гигиенических навыков, представлений о здоровом образе жизни.</w:t>
      </w:r>
    </w:p>
    <w:p w:rsidR="0017758E" w:rsidRPr="0017758E" w:rsidRDefault="0017758E" w:rsidP="0017758E">
      <w:pPr>
        <w:widowControl w:val="0"/>
        <w:autoSpaceDE w:val="0"/>
        <w:autoSpaceDN w:val="0"/>
        <w:spacing w:before="1" w:after="0" w:line="240" w:lineRule="auto"/>
        <w:ind w:left="663" w:right="264"/>
        <w:jc w:val="center"/>
        <w:outlineLvl w:val="0"/>
        <w:rPr>
          <w:rFonts w:ascii="Times New Roman" w:eastAsia="Times New Roman" w:hAnsi="Times New Roman" w:cs="Times New Roman"/>
          <w:b/>
          <w:bCs/>
          <w:sz w:val="24"/>
          <w:szCs w:val="24"/>
        </w:rPr>
      </w:pPr>
      <w:r w:rsidRPr="0017758E">
        <w:rPr>
          <w:rFonts w:ascii="Times New Roman" w:eastAsia="Times New Roman" w:hAnsi="Times New Roman" w:cs="Times New Roman"/>
          <w:b/>
          <w:bCs/>
          <w:sz w:val="24"/>
          <w:szCs w:val="24"/>
        </w:rPr>
        <w:t>Литературные</w:t>
      </w:r>
      <w:r w:rsidRPr="0017758E">
        <w:rPr>
          <w:rFonts w:ascii="Times New Roman" w:eastAsia="Times New Roman" w:hAnsi="Times New Roman" w:cs="Times New Roman"/>
          <w:b/>
          <w:bCs/>
          <w:spacing w:val="-5"/>
          <w:sz w:val="24"/>
          <w:szCs w:val="24"/>
        </w:rPr>
        <w:t xml:space="preserve"> </w:t>
      </w:r>
      <w:r w:rsidRPr="0017758E">
        <w:rPr>
          <w:rFonts w:ascii="Times New Roman" w:eastAsia="Times New Roman" w:hAnsi="Times New Roman" w:cs="Times New Roman"/>
          <w:b/>
          <w:bCs/>
          <w:sz w:val="24"/>
          <w:szCs w:val="24"/>
        </w:rPr>
        <w:t>средства</w:t>
      </w:r>
      <w:r w:rsidRPr="0017758E">
        <w:rPr>
          <w:rFonts w:ascii="Times New Roman" w:eastAsia="Times New Roman" w:hAnsi="Times New Roman" w:cs="Times New Roman"/>
          <w:b/>
          <w:bCs/>
          <w:spacing w:val="-4"/>
          <w:sz w:val="24"/>
          <w:szCs w:val="24"/>
        </w:rPr>
        <w:t xml:space="preserve"> </w:t>
      </w:r>
      <w:r w:rsidRPr="0017758E">
        <w:rPr>
          <w:rFonts w:ascii="Times New Roman" w:eastAsia="Times New Roman" w:hAnsi="Times New Roman" w:cs="Times New Roman"/>
          <w:b/>
          <w:bCs/>
          <w:sz w:val="24"/>
          <w:szCs w:val="24"/>
        </w:rPr>
        <w:t>для</w:t>
      </w:r>
      <w:r w:rsidRPr="0017758E">
        <w:rPr>
          <w:rFonts w:ascii="Times New Roman" w:eastAsia="Times New Roman" w:hAnsi="Times New Roman" w:cs="Times New Roman"/>
          <w:b/>
          <w:bCs/>
          <w:spacing w:val="-3"/>
          <w:sz w:val="24"/>
          <w:szCs w:val="24"/>
        </w:rPr>
        <w:t xml:space="preserve"> </w:t>
      </w:r>
      <w:r w:rsidRPr="0017758E">
        <w:rPr>
          <w:rFonts w:ascii="Times New Roman" w:eastAsia="Times New Roman" w:hAnsi="Times New Roman" w:cs="Times New Roman"/>
          <w:b/>
          <w:bCs/>
          <w:sz w:val="24"/>
          <w:szCs w:val="24"/>
        </w:rPr>
        <w:t>решения</w:t>
      </w:r>
      <w:r w:rsidRPr="0017758E">
        <w:rPr>
          <w:rFonts w:ascii="Times New Roman" w:eastAsia="Times New Roman" w:hAnsi="Times New Roman" w:cs="Times New Roman"/>
          <w:b/>
          <w:bCs/>
          <w:spacing w:val="-3"/>
          <w:sz w:val="24"/>
          <w:szCs w:val="24"/>
        </w:rPr>
        <w:t xml:space="preserve"> </w:t>
      </w:r>
      <w:r w:rsidRPr="0017758E">
        <w:rPr>
          <w:rFonts w:ascii="Times New Roman" w:eastAsia="Times New Roman" w:hAnsi="Times New Roman" w:cs="Times New Roman"/>
          <w:b/>
          <w:bCs/>
          <w:sz w:val="24"/>
          <w:szCs w:val="24"/>
        </w:rPr>
        <w:t>задач</w:t>
      </w:r>
      <w:r w:rsidRPr="0017758E">
        <w:rPr>
          <w:rFonts w:ascii="Times New Roman" w:eastAsia="Times New Roman" w:hAnsi="Times New Roman" w:cs="Times New Roman"/>
          <w:b/>
          <w:bCs/>
          <w:spacing w:val="-3"/>
          <w:sz w:val="24"/>
          <w:szCs w:val="24"/>
        </w:rPr>
        <w:t xml:space="preserve"> </w:t>
      </w:r>
      <w:r w:rsidRPr="0017758E">
        <w:rPr>
          <w:rFonts w:ascii="Times New Roman" w:eastAsia="Times New Roman" w:hAnsi="Times New Roman" w:cs="Times New Roman"/>
          <w:b/>
          <w:bCs/>
          <w:sz w:val="24"/>
          <w:szCs w:val="24"/>
        </w:rPr>
        <w:t>образовательной</w:t>
      </w:r>
      <w:r w:rsidRPr="0017758E">
        <w:rPr>
          <w:rFonts w:ascii="Times New Roman" w:eastAsia="Times New Roman" w:hAnsi="Times New Roman" w:cs="Times New Roman"/>
          <w:b/>
          <w:bCs/>
          <w:spacing w:val="-3"/>
          <w:sz w:val="24"/>
          <w:szCs w:val="24"/>
        </w:rPr>
        <w:t xml:space="preserve"> </w:t>
      </w:r>
      <w:r w:rsidRPr="0017758E">
        <w:rPr>
          <w:rFonts w:ascii="Times New Roman" w:eastAsia="Times New Roman" w:hAnsi="Times New Roman" w:cs="Times New Roman"/>
          <w:b/>
          <w:bCs/>
          <w:sz w:val="24"/>
          <w:szCs w:val="24"/>
        </w:rPr>
        <w:t>области</w:t>
      </w:r>
    </w:p>
    <w:p w:rsidR="0017758E" w:rsidRPr="0017758E" w:rsidRDefault="0017758E" w:rsidP="0017758E">
      <w:pPr>
        <w:widowControl w:val="0"/>
        <w:autoSpaceDE w:val="0"/>
        <w:autoSpaceDN w:val="0"/>
        <w:spacing w:before="50" w:after="42" w:line="240" w:lineRule="auto"/>
        <w:ind w:right="3"/>
        <w:jc w:val="center"/>
        <w:rPr>
          <w:rFonts w:ascii="Times New Roman" w:eastAsia="Times New Roman" w:hAnsi="Times New Roman" w:cs="Times New Roman"/>
          <w:b/>
          <w:sz w:val="24"/>
        </w:rPr>
      </w:pPr>
      <w:r w:rsidRPr="0017758E">
        <w:rPr>
          <w:rFonts w:ascii="Times New Roman" w:eastAsia="Times New Roman" w:hAnsi="Times New Roman" w:cs="Times New Roman"/>
          <w:b/>
          <w:sz w:val="24"/>
        </w:rPr>
        <w:t>«</w:t>
      </w:r>
      <w:r>
        <w:rPr>
          <w:rFonts w:ascii="Times New Roman" w:eastAsia="Times New Roman" w:hAnsi="Times New Roman" w:cs="Times New Roman"/>
          <w:b/>
          <w:sz w:val="24"/>
        </w:rPr>
        <w:t xml:space="preserve">Физическое </w:t>
      </w:r>
      <w:r w:rsidRPr="0017758E">
        <w:rPr>
          <w:rFonts w:ascii="Times New Roman" w:eastAsia="Times New Roman" w:hAnsi="Times New Roman" w:cs="Times New Roman"/>
          <w:b/>
          <w:spacing w:val="-5"/>
          <w:sz w:val="24"/>
        </w:rPr>
        <w:t xml:space="preserve"> </w:t>
      </w:r>
      <w:r w:rsidRPr="0017758E">
        <w:rPr>
          <w:rFonts w:ascii="Times New Roman" w:eastAsia="Times New Roman" w:hAnsi="Times New Roman" w:cs="Times New Roman"/>
          <w:b/>
          <w:sz w:val="24"/>
        </w:rPr>
        <w:t>развитие»:</w:t>
      </w:r>
    </w:p>
    <w:p w:rsidR="00A33A40" w:rsidRPr="00A33A40" w:rsidRDefault="00A33A40" w:rsidP="0076557B">
      <w:pPr>
        <w:widowControl w:val="0"/>
        <w:shd w:val="clear" w:color="auto" w:fill="FFFFFF" w:themeFill="background1"/>
        <w:autoSpaceDE w:val="0"/>
        <w:autoSpaceDN w:val="0"/>
        <w:spacing w:before="3" w:after="0" w:line="240" w:lineRule="auto"/>
        <w:rPr>
          <w:rFonts w:ascii="Times New Roman" w:eastAsia="Times New Roman" w:hAnsi="Times New Roman" w:cs="Times New Roman"/>
          <w:b/>
          <w:sz w:val="24"/>
          <w:szCs w:val="24"/>
        </w:rPr>
      </w:pPr>
    </w:p>
    <w:tbl>
      <w:tblPr>
        <w:tblStyle w:val="TableNormal"/>
        <w:tblW w:w="0" w:type="auto"/>
        <w:tblInd w:w="2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77"/>
        <w:gridCol w:w="4394"/>
        <w:gridCol w:w="2552"/>
      </w:tblGrid>
      <w:tr w:rsidR="00BA75AA" w:rsidRPr="00A33A40" w:rsidTr="0076557B">
        <w:trPr>
          <w:trHeight w:val="412"/>
        </w:trPr>
        <w:tc>
          <w:tcPr>
            <w:tcW w:w="2177" w:type="dxa"/>
          </w:tcPr>
          <w:p w:rsidR="00BA75AA" w:rsidRPr="00A33A40" w:rsidRDefault="00BA75AA" w:rsidP="0076557B">
            <w:pPr>
              <w:shd w:val="clear" w:color="auto" w:fill="FFFFFF" w:themeFill="background1"/>
              <w:spacing w:line="273" w:lineRule="exact"/>
              <w:rPr>
                <w:rFonts w:ascii="Times New Roman" w:eastAsia="Times New Roman" w:hAnsi="Times New Roman" w:cs="Times New Roman"/>
                <w:b/>
                <w:sz w:val="24"/>
              </w:rPr>
            </w:pPr>
            <w:r w:rsidRPr="00A33A40">
              <w:rPr>
                <w:rFonts w:ascii="Times New Roman" w:eastAsia="Times New Roman" w:hAnsi="Times New Roman" w:cs="Times New Roman"/>
                <w:b/>
                <w:sz w:val="24"/>
              </w:rPr>
              <w:t>Автор</w:t>
            </w:r>
          </w:p>
        </w:tc>
        <w:tc>
          <w:tcPr>
            <w:tcW w:w="4394" w:type="dxa"/>
          </w:tcPr>
          <w:p w:rsidR="00BA75AA" w:rsidRPr="00A33A40" w:rsidRDefault="00BA75AA" w:rsidP="0076557B">
            <w:pPr>
              <w:shd w:val="clear" w:color="auto" w:fill="FFFFFF" w:themeFill="background1"/>
              <w:spacing w:line="273" w:lineRule="exact"/>
              <w:rPr>
                <w:rFonts w:ascii="Times New Roman" w:eastAsia="Times New Roman" w:hAnsi="Times New Roman" w:cs="Times New Roman"/>
                <w:b/>
                <w:sz w:val="24"/>
              </w:rPr>
            </w:pPr>
            <w:r w:rsidRPr="00A33A40">
              <w:rPr>
                <w:rFonts w:ascii="Times New Roman" w:eastAsia="Times New Roman" w:hAnsi="Times New Roman" w:cs="Times New Roman"/>
                <w:b/>
                <w:sz w:val="24"/>
              </w:rPr>
              <w:t>Название</w:t>
            </w:r>
          </w:p>
        </w:tc>
        <w:tc>
          <w:tcPr>
            <w:tcW w:w="2552" w:type="dxa"/>
            <w:tcBorders>
              <w:right w:val="single" w:sz="6" w:space="0" w:color="000000"/>
            </w:tcBorders>
          </w:tcPr>
          <w:p w:rsidR="00BA75AA" w:rsidRPr="00A33A40" w:rsidRDefault="00BA75AA" w:rsidP="0076557B">
            <w:pPr>
              <w:shd w:val="clear" w:color="auto" w:fill="FFFFFF" w:themeFill="background1"/>
              <w:spacing w:line="273" w:lineRule="exact"/>
              <w:rPr>
                <w:rFonts w:ascii="Times New Roman" w:eastAsia="Times New Roman" w:hAnsi="Times New Roman" w:cs="Times New Roman"/>
                <w:b/>
                <w:sz w:val="24"/>
              </w:rPr>
            </w:pPr>
            <w:r w:rsidRPr="00A33A40">
              <w:rPr>
                <w:rFonts w:ascii="Times New Roman" w:eastAsia="Times New Roman" w:hAnsi="Times New Roman" w:cs="Times New Roman"/>
                <w:b/>
                <w:sz w:val="24"/>
              </w:rPr>
              <w:t>Издательство</w:t>
            </w:r>
          </w:p>
        </w:tc>
      </w:tr>
      <w:tr w:rsidR="00BA75AA" w:rsidRPr="00A33A40" w:rsidTr="0076557B">
        <w:trPr>
          <w:trHeight w:val="566"/>
        </w:trPr>
        <w:tc>
          <w:tcPr>
            <w:tcW w:w="2177" w:type="dxa"/>
          </w:tcPr>
          <w:p w:rsidR="00BA75AA" w:rsidRPr="00A33A40" w:rsidRDefault="00BA75AA" w:rsidP="0076557B">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Л.И.Пензулаева</w:t>
            </w:r>
          </w:p>
        </w:tc>
        <w:tc>
          <w:tcPr>
            <w:tcW w:w="4394" w:type="dxa"/>
          </w:tcPr>
          <w:p w:rsidR="00BA75AA" w:rsidRPr="00A33A40" w:rsidRDefault="00BA75AA" w:rsidP="0076557B">
            <w:pPr>
              <w:shd w:val="clear" w:color="auto" w:fill="FFFFFF" w:themeFill="background1"/>
              <w:spacing w:line="268" w:lineRule="exact"/>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Физкультурные</w:t>
            </w:r>
            <w:r w:rsidRPr="00A33A40">
              <w:rPr>
                <w:rFonts w:ascii="Times New Roman" w:eastAsia="Times New Roman" w:hAnsi="Times New Roman" w:cs="Times New Roman"/>
                <w:spacing w:val="-2"/>
                <w:sz w:val="24"/>
                <w:lang w:val="ru-RU"/>
              </w:rPr>
              <w:t xml:space="preserve"> </w:t>
            </w:r>
            <w:r w:rsidRPr="00A33A40">
              <w:rPr>
                <w:rFonts w:ascii="Times New Roman" w:eastAsia="Times New Roman" w:hAnsi="Times New Roman" w:cs="Times New Roman"/>
                <w:sz w:val="24"/>
                <w:lang w:val="ru-RU"/>
              </w:rPr>
              <w:t>занятия</w:t>
            </w:r>
            <w:r w:rsidRPr="00A33A40">
              <w:rPr>
                <w:rFonts w:ascii="Times New Roman" w:eastAsia="Times New Roman" w:hAnsi="Times New Roman" w:cs="Times New Roman"/>
                <w:spacing w:val="-1"/>
                <w:sz w:val="24"/>
                <w:lang w:val="ru-RU"/>
              </w:rPr>
              <w:t xml:space="preserve"> </w:t>
            </w:r>
            <w:r w:rsidRPr="00A33A40">
              <w:rPr>
                <w:rFonts w:ascii="Times New Roman" w:eastAsia="Times New Roman" w:hAnsi="Times New Roman" w:cs="Times New Roman"/>
                <w:sz w:val="24"/>
                <w:lang w:val="ru-RU"/>
              </w:rPr>
              <w:t>с</w:t>
            </w:r>
            <w:r w:rsidR="00B46601">
              <w:rPr>
                <w:rFonts w:ascii="Times New Roman" w:eastAsia="Times New Roman" w:hAnsi="Times New Roman" w:cs="Times New Roman"/>
                <w:sz w:val="24"/>
                <w:lang w:val="ru-RU"/>
              </w:rPr>
              <w:t xml:space="preserve"> </w:t>
            </w:r>
            <w:r w:rsidRPr="00A33A40">
              <w:rPr>
                <w:rFonts w:ascii="Times New Roman" w:eastAsia="Times New Roman" w:hAnsi="Times New Roman" w:cs="Times New Roman"/>
                <w:sz w:val="24"/>
                <w:lang w:val="ru-RU"/>
              </w:rPr>
              <w:t>детьми</w:t>
            </w:r>
            <w:r w:rsidRPr="00A33A40">
              <w:rPr>
                <w:rFonts w:ascii="Times New Roman" w:eastAsia="Times New Roman" w:hAnsi="Times New Roman" w:cs="Times New Roman"/>
                <w:spacing w:val="2"/>
                <w:sz w:val="24"/>
                <w:lang w:val="ru-RU"/>
              </w:rPr>
              <w:t xml:space="preserve"> </w:t>
            </w:r>
            <w:r w:rsidRPr="00A33A40">
              <w:rPr>
                <w:rFonts w:ascii="Times New Roman" w:eastAsia="Times New Roman" w:hAnsi="Times New Roman" w:cs="Times New Roman"/>
                <w:sz w:val="24"/>
                <w:lang w:val="ru-RU"/>
              </w:rPr>
              <w:t>2-3</w:t>
            </w:r>
            <w:r w:rsidRPr="00A33A40">
              <w:rPr>
                <w:rFonts w:ascii="Times New Roman" w:eastAsia="Times New Roman" w:hAnsi="Times New Roman" w:cs="Times New Roman"/>
                <w:spacing w:val="-3"/>
                <w:sz w:val="24"/>
                <w:lang w:val="ru-RU"/>
              </w:rPr>
              <w:t xml:space="preserve"> </w:t>
            </w:r>
            <w:r w:rsidRPr="00A33A40">
              <w:rPr>
                <w:rFonts w:ascii="Times New Roman" w:eastAsia="Times New Roman" w:hAnsi="Times New Roman" w:cs="Times New Roman"/>
                <w:sz w:val="24"/>
                <w:lang w:val="ru-RU"/>
              </w:rPr>
              <w:t>лет</w:t>
            </w:r>
          </w:p>
        </w:tc>
        <w:tc>
          <w:tcPr>
            <w:tcW w:w="2552" w:type="dxa"/>
            <w:tcBorders>
              <w:right w:val="single" w:sz="6" w:space="0" w:color="000000"/>
            </w:tcBorders>
          </w:tcPr>
          <w:p w:rsidR="00BA75AA" w:rsidRPr="00A33A40" w:rsidRDefault="00BA75AA" w:rsidP="0076557B">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М.</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Мозаика-Синтез</w:t>
            </w:r>
            <w:r w:rsidR="00B46601">
              <w:rPr>
                <w:rFonts w:ascii="Times New Roman" w:eastAsia="Times New Roman" w:hAnsi="Times New Roman" w:cs="Times New Roman"/>
                <w:sz w:val="24"/>
                <w:lang w:val="ru-RU"/>
              </w:rPr>
              <w:t xml:space="preserve">, </w:t>
            </w:r>
            <w:r w:rsidRPr="00A33A40">
              <w:rPr>
                <w:rFonts w:ascii="Times New Roman" w:eastAsia="Times New Roman" w:hAnsi="Times New Roman" w:cs="Times New Roman"/>
                <w:sz w:val="24"/>
              </w:rPr>
              <w:t>2009</w:t>
            </w:r>
          </w:p>
        </w:tc>
      </w:tr>
      <w:tr w:rsidR="00BA75AA" w:rsidRPr="00A33A40" w:rsidTr="0076557B">
        <w:trPr>
          <w:trHeight w:val="825"/>
        </w:trPr>
        <w:tc>
          <w:tcPr>
            <w:tcW w:w="2177" w:type="dxa"/>
          </w:tcPr>
          <w:p w:rsidR="00BA75AA" w:rsidRPr="00A33A40" w:rsidRDefault="00BA75AA" w:rsidP="0076557B">
            <w:pPr>
              <w:shd w:val="clear" w:color="auto" w:fill="FFFFFF" w:themeFill="background1"/>
              <w:spacing w:line="267" w:lineRule="exact"/>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Г.</w:t>
            </w:r>
            <w:r w:rsidRPr="00A33A40">
              <w:rPr>
                <w:rFonts w:ascii="Times New Roman" w:eastAsia="Times New Roman" w:hAnsi="Times New Roman" w:cs="Times New Roman"/>
                <w:spacing w:val="-3"/>
                <w:sz w:val="24"/>
                <w:lang w:val="ru-RU"/>
              </w:rPr>
              <w:t xml:space="preserve"> </w:t>
            </w:r>
            <w:r w:rsidRPr="00A33A40">
              <w:rPr>
                <w:rFonts w:ascii="Times New Roman" w:eastAsia="Times New Roman" w:hAnsi="Times New Roman" w:cs="Times New Roman"/>
                <w:sz w:val="24"/>
                <w:lang w:val="ru-RU"/>
              </w:rPr>
              <w:t>И.</w:t>
            </w:r>
            <w:r w:rsidRPr="00A33A40">
              <w:rPr>
                <w:rFonts w:ascii="Times New Roman" w:eastAsia="Times New Roman" w:hAnsi="Times New Roman" w:cs="Times New Roman"/>
                <w:spacing w:val="-2"/>
                <w:sz w:val="24"/>
                <w:lang w:val="ru-RU"/>
              </w:rPr>
              <w:t xml:space="preserve"> </w:t>
            </w:r>
            <w:r w:rsidRPr="00A33A40">
              <w:rPr>
                <w:rFonts w:ascii="Times New Roman" w:eastAsia="Times New Roman" w:hAnsi="Times New Roman" w:cs="Times New Roman"/>
                <w:sz w:val="24"/>
                <w:lang w:val="ru-RU"/>
              </w:rPr>
              <w:t>Кулик,</w:t>
            </w:r>
          </w:p>
          <w:p w:rsidR="00BA75AA" w:rsidRPr="00A33A40" w:rsidRDefault="00BA75AA" w:rsidP="0076557B">
            <w:pPr>
              <w:shd w:val="clear" w:color="auto" w:fill="FFFFFF" w:themeFill="background1"/>
              <w:spacing w:line="275" w:lineRule="exact"/>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Н.</w:t>
            </w:r>
            <w:r w:rsidRPr="00A33A40">
              <w:rPr>
                <w:rFonts w:ascii="Times New Roman" w:eastAsia="Times New Roman" w:hAnsi="Times New Roman" w:cs="Times New Roman"/>
                <w:spacing w:val="-1"/>
                <w:sz w:val="24"/>
                <w:lang w:val="ru-RU"/>
              </w:rPr>
              <w:t xml:space="preserve"> </w:t>
            </w:r>
            <w:r w:rsidRPr="00A33A40">
              <w:rPr>
                <w:rFonts w:ascii="Times New Roman" w:eastAsia="Times New Roman" w:hAnsi="Times New Roman" w:cs="Times New Roman"/>
                <w:sz w:val="24"/>
                <w:lang w:val="ru-RU"/>
              </w:rPr>
              <w:t>Н.</w:t>
            </w:r>
            <w:r w:rsidRPr="00A33A40">
              <w:rPr>
                <w:rFonts w:ascii="Times New Roman" w:eastAsia="Times New Roman" w:hAnsi="Times New Roman" w:cs="Times New Roman"/>
                <w:spacing w:val="-4"/>
                <w:sz w:val="24"/>
                <w:lang w:val="ru-RU"/>
              </w:rPr>
              <w:t xml:space="preserve"> </w:t>
            </w:r>
            <w:r w:rsidRPr="00A33A40">
              <w:rPr>
                <w:rFonts w:ascii="Times New Roman" w:eastAsia="Times New Roman" w:hAnsi="Times New Roman" w:cs="Times New Roman"/>
                <w:sz w:val="24"/>
                <w:lang w:val="ru-RU"/>
              </w:rPr>
              <w:t>Сергиенко</w:t>
            </w:r>
          </w:p>
        </w:tc>
        <w:tc>
          <w:tcPr>
            <w:tcW w:w="4394" w:type="dxa"/>
          </w:tcPr>
          <w:p w:rsidR="00BA75AA" w:rsidRPr="00A33A40" w:rsidRDefault="00BA75AA" w:rsidP="0076557B">
            <w:pPr>
              <w:shd w:val="clear" w:color="auto" w:fill="FFFFFF" w:themeFill="background1"/>
              <w:tabs>
                <w:tab w:val="left" w:pos="1445"/>
                <w:tab w:val="left" w:pos="3969"/>
              </w:tabs>
              <w:spacing w:line="237" w:lineRule="auto"/>
              <w:ind w:right="141"/>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«Школа</w:t>
            </w:r>
            <w:r w:rsidRPr="00A33A40">
              <w:rPr>
                <w:rFonts w:ascii="Times New Roman" w:eastAsia="Times New Roman" w:hAnsi="Times New Roman" w:cs="Times New Roman"/>
                <w:sz w:val="24"/>
                <w:lang w:val="ru-RU"/>
              </w:rPr>
              <w:tab/>
              <w:t>здорового</w:t>
            </w:r>
            <w:r w:rsidRPr="00A33A40">
              <w:rPr>
                <w:rFonts w:ascii="Times New Roman" w:eastAsia="Times New Roman" w:hAnsi="Times New Roman" w:cs="Times New Roman"/>
                <w:spacing w:val="1"/>
                <w:sz w:val="24"/>
                <w:lang w:val="ru-RU"/>
              </w:rPr>
              <w:t xml:space="preserve"> </w:t>
            </w:r>
            <w:r w:rsidRPr="00A33A40">
              <w:rPr>
                <w:rFonts w:ascii="Times New Roman" w:eastAsia="Times New Roman" w:hAnsi="Times New Roman" w:cs="Times New Roman"/>
                <w:sz w:val="24"/>
                <w:lang w:val="ru-RU"/>
              </w:rPr>
              <w:t>человека. Программа</w:t>
            </w:r>
            <w:r w:rsidRPr="00A33A40">
              <w:rPr>
                <w:rFonts w:ascii="Times New Roman" w:eastAsia="Times New Roman" w:hAnsi="Times New Roman" w:cs="Times New Roman"/>
                <w:spacing w:val="-8"/>
                <w:sz w:val="24"/>
                <w:lang w:val="ru-RU"/>
              </w:rPr>
              <w:t xml:space="preserve"> </w:t>
            </w:r>
            <w:r w:rsidRPr="00A33A40">
              <w:rPr>
                <w:rFonts w:ascii="Times New Roman" w:eastAsia="Times New Roman" w:hAnsi="Times New Roman" w:cs="Times New Roman"/>
                <w:sz w:val="24"/>
                <w:lang w:val="ru-RU"/>
              </w:rPr>
              <w:t>для</w:t>
            </w:r>
            <w:r w:rsidR="00B46601">
              <w:rPr>
                <w:rFonts w:ascii="Times New Roman" w:eastAsia="Times New Roman" w:hAnsi="Times New Roman" w:cs="Times New Roman"/>
                <w:sz w:val="24"/>
                <w:lang w:val="ru-RU"/>
              </w:rPr>
              <w:t xml:space="preserve"> </w:t>
            </w:r>
            <w:r w:rsidRPr="00A33A40">
              <w:rPr>
                <w:rFonts w:ascii="Times New Roman" w:eastAsia="Times New Roman" w:hAnsi="Times New Roman" w:cs="Times New Roman"/>
                <w:sz w:val="24"/>
                <w:lang w:val="ru-RU"/>
              </w:rPr>
              <w:t>ДОУ»</w:t>
            </w:r>
          </w:p>
        </w:tc>
        <w:tc>
          <w:tcPr>
            <w:tcW w:w="2552" w:type="dxa"/>
            <w:tcBorders>
              <w:right w:val="single" w:sz="6" w:space="0" w:color="000000"/>
            </w:tcBorders>
          </w:tcPr>
          <w:p w:rsidR="00BA75AA" w:rsidRPr="00A33A40" w:rsidRDefault="00BA75AA" w:rsidP="0076557B">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Сфера</w:t>
            </w:r>
            <w:r w:rsidR="00B46601">
              <w:rPr>
                <w:rFonts w:ascii="Times New Roman" w:eastAsia="Times New Roman" w:hAnsi="Times New Roman" w:cs="Times New Roman"/>
                <w:sz w:val="24"/>
                <w:lang w:val="ru-RU"/>
              </w:rPr>
              <w:t xml:space="preserve">, </w:t>
            </w:r>
            <w:r w:rsidRPr="00A33A40">
              <w:rPr>
                <w:rFonts w:ascii="Times New Roman" w:eastAsia="Times New Roman" w:hAnsi="Times New Roman" w:cs="Times New Roman"/>
                <w:sz w:val="24"/>
              </w:rPr>
              <w:t>2010</w:t>
            </w:r>
          </w:p>
        </w:tc>
      </w:tr>
      <w:tr w:rsidR="00BA75AA" w:rsidRPr="00A33A40" w:rsidTr="0076557B">
        <w:trPr>
          <w:trHeight w:val="830"/>
        </w:trPr>
        <w:tc>
          <w:tcPr>
            <w:tcW w:w="2177" w:type="dxa"/>
          </w:tcPr>
          <w:p w:rsidR="00BA75AA" w:rsidRPr="00A33A40" w:rsidRDefault="00BA75AA" w:rsidP="0076557B">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lastRenderedPageBreak/>
              <w:t>Л.</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Д.</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Глазырина</w:t>
            </w:r>
          </w:p>
        </w:tc>
        <w:tc>
          <w:tcPr>
            <w:tcW w:w="4394" w:type="dxa"/>
          </w:tcPr>
          <w:p w:rsidR="00BA75AA" w:rsidRPr="00A33A40" w:rsidRDefault="00BA75AA" w:rsidP="0076557B">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«Физическая</w:t>
            </w:r>
            <w:r w:rsidR="00B46601">
              <w:rPr>
                <w:rFonts w:ascii="Times New Roman" w:eastAsia="Times New Roman" w:hAnsi="Times New Roman" w:cs="Times New Roman"/>
                <w:sz w:val="24"/>
                <w:lang w:val="ru-RU"/>
              </w:rPr>
              <w:t xml:space="preserve"> </w:t>
            </w:r>
            <w:r w:rsidRPr="00A33A40">
              <w:rPr>
                <w:rFonts w:ascii="Times New Roman" w:eastAsia="Times New Roman" w:hAnsi="Times New Roman" w:cs="Times New Roman"/>
                <w:sz w:val="24"/>
              </w:rPr>
              <w:t>культура</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дошкольникам»</w:t>
            </w:r>
          </w:p>
        </w:tc>
        <w:tc>
          <w:tcPr>
            <w:tcW w:w="2552" w:type="dxa"/>
            <w:tcBorders>
              <w:right w:val="single" w:sz="6" w:space="0" w:color="000000"/>
            </w:tcBorders>
          </w:tcPr>
          <w:p w:rsidR="00BA75AA" w:rsidRPr="00A33A40" w:rsidRDefault="00BA75AA" w:rsidP="0076557B">
            <w:pPr>
              <w:shd w:val="clear" w:color="auto" w:fill="FFFFFF" w:themeFill="background1"/>
              <w:spacing w:line="242" w:lineRule="auto"/>
              <w:rPr>
                <w:rFonts w:ascii="Times New Roman" w:eastAsia="Times New Roman" w:hAnsi="Times New Roman" w:cs="Times New Roman"/>
                <w:sz w:val="24"/>
              </w:rPr>
            </w:pPr>
            <w:r w:rsidRPr="00A33A40">
              <w:rPr>
                <w:rFonts w:ascii="Times New Roman" w:eastAsia="Times New Roman" w:hAnsi="Times New Roman" w:cs="Times New Roman"/>
                <w:sz w:val="24"/>
              </w:rPr>
              <w:t>Москва</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Просвещение</w:t>
            </w:r>
            <w:r w:rsidR="00B46601">
              <w:rPr>
                <w:rFonts w:ascii="Times New Roman" w:eastAsia="Times New Roman" w:hAnsi="Times New Roman" w:cs="Times New Roman"/>
                <w:sz w:val="24"/>
                <w:lang w:val="ru-RU"/>
              </w:rPr>
              <w:t xml:space="preserve">, </w:t>
            </w:r>
            <w:r w:rsidRPr="00A33A40">
              <w:rPr>
                <w:rFonts w:ascii="Times New Roman" w:eastAsia="Times New Roman" w:hAnsi="Times New Roman" w:cs="Times New Roman"/>
                <w:sz w:val="24"/>
              </w:rPr>
              <w:t>2001</w:t>
            </w:r>
          </w:p>
        </w:tc>
      </w:tr>
      <w:tr w:rsidR="00BA75AA" w:rsidRPr="00A33A40" w:rsidTr="0076557B">
        <w:trPr>
          <w:trHeight w:val="1127"/>
        </w:trPr>
        <w:tc>
          <w:tcPr>
            <w:tcW w:w="2177" w:type="dxa"/>
          </w:tcPr>
          <w:p w:rsidR="00BA75AA" w:rsidRPr="00A33A40" w:rsidRDefault="00BA75AA" w:rsidP="0076557B">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Т.Е.Харченко</w:t>
            </w:r>
          </w:p>
        </w:tc>
        <w:tc>
          <w:tcPr>
            <w:tcW w:w="4394" w:type="dxa"/>
          </w:tcPr>
          <w:p w:rsidR="00BA75AA" w:rsidRPr="00A33A40" w:rsidRDefault="00BA75AA" w:rsidP="0076557B">
            <w:pPr>
              <w:shd w:val="clear" w:color="auto" w:fill="FFFFFF" w:themeFill="background1"/>
              <w:tabs>
                <w:tab w:val="left" w:pos="1445"/>
              </w:tabs>
              <w:spacing w:line="242" w:lineRule="auto"/>
              <w:ind w:right="201"/>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Утренняя</w:t>
            </w:r>
            <w:r w:rsidRPr="00A33A40">
              <w:rPr>
                <w:rFonts w:ascii="Times New Roman" w:eastAsia="Times New Roman" w:hAnsi="Times New Roman" w:cs="Times New Roman"/>
                <w:sz w:val="24"/>
                <w:lang w:val="ru-RU"/>
              </w:rPr>
              <w:tab/>
              <w:t>гимнастика</w:t>
            </w:r>
            <w:r w:rsidR="00B46601">
              <w:rPr>
                <w:rFonts w:ascii="Times New Roman" w:eastAsia="Times New Roman" w:hAnsi="Times New Roman" w:cs="Times New Roman"/>
                <w:sz w:val="24"/>
                <w:lang w:val="ru-RU"/>
              </w:rPr>
              <w:t xml:space="preserve"> </w:t>
            </w:r>
            <w:r w:rsidRPr="00A33A40">
              <w:rPr>
                <w:rFonts w:ascii="Times New Roman" w:eastAsia="Times New Roman" w:hAnsi="Times New Roman" w:cs="Times New Roman"/>
                <w:sz w:val="24"/>
                <w:lang w:val="ru-RU"/>
              </w:rPr>
              <w:t>в</w:t>
            </w:r>
            <w:r w:rsidR="00B46601">
              <w:rPr>
                <w:rFonts w:ascii="Times New Roman" w:eastAsia="Times New Roman" w:hAnsi="Times New Roman" w:cs="Times New Roman"/>
                <w:sz w:val="24"/>
                <w:lang w:val="ru-RU"/>
              </w:rPr>
              <w:t xml:space="preserve"> </w:t>
            </w:r>
            <w:r w:rsidRPr="00A33A40">
              <w:rPr>
                <w:rFonts w:ascii="Times New Roman" w:eastAsia="Times New Roman" w:hAnsi="Times New Roman" w:cs="Times New Roman"/>
                <w:spacing w:val="-57"/>
                <w:sz w:val="24"/>
                <w:lang w:val="ru-RU"/>
              </w:rPr>
              <w:t xml:space="preserve"> </w:t>
            </w:r>
            <w:r w:rsidRPr="00A33A40">
              <w:rPr>
                <w:rFonts w:ascii="Times New Roman" w:eastAsia="Times New Roman" w:hAnsi="Times New Roman" w:cs="Times New Roman"/>
                <w:sz w:val="24"/>
                <w:lang w:val="ru-RU"/>
              </w:rPr>
              <w:t>детском</w:t>
            </w:r>
            <w:r w:rsidRPr="00A33A40">
              <w:rPr>
                <w:rFonts w:ascii="Times New Roman" w:eastAsia="Times New Roman" w:hAnsi="Times New Roman" w:cs="Times New Roman"/>
                <w:spacing w:val="2"/>
                <w:sz w:val="24"/>
                <w:lang w:val="ru-RU"/>
              </w:rPr>
              <w:t xml:space="preserve"> </w:t>
            </w:r>
            <w:r w:rsidRPr="00A33A40">
              <w:rPr>
                <w:rFonts w:ascii="Times New Roman" w:eastAsia="Times New Roman" w:hAnsi="Times New Roman" w:cs="Times New Roman"/>
                <w:sz w:val="24"/>
                <w:lang w:val="ru-RU"/>
              </w:rPr>
              <w:t>саду</w:t>
            </w:r>
            <w:r w:rsidR="00B46601">
              <w:rPr>
                <w:rFonts w:ascii="Times New Roman" w:eastAsia="Times New Roman" w:hAnsi="Times New Roman" w:cs="Times New Roman"/>
                <w:sz w:val="24"/>
                <w:lang w:val="ru-RU"/>
              </w:rPr>
              <w:t xml:space="preserve">. </w:t>
            </w:r>
            <w:r w:rsidRPr="00A33A40">
              <w:rPr>
                <w:rFonts w:ascii="Times New Roman" w:eastAsia="Times New Roman" w:hAnsi="Times New Roman" w:cs="Times New Roman"/>
                <w:sz w:val="24"/>
                <w:lang w:val="ru-RU"/>
              </w:rPr>
              <w:t>Упражнения для детей 2-3</w:t>
            </w:r>
            <w:r w:rsidRPr="00A33A40">
              <w:rPr>
                <w:rFonts w:ascii="Times New Roman" w:eastAsia="Times New Roman" w:hAnsi="Times New Roman" w:cs="Times New Roman"/>
                <w:spacing w:val="-57"/>
                <w:sz w:val="24"/>
                <w:lang w:val="ru-RU"/>
              </w:rPr>
              <w:t xml:space="preserve"> </w:t>
            </w:r>
            <w:r w:rsidRPr="00A33A40">
              <w:rPr>
                <w:rFonts w:ascii="Times New Roman" w:eastAsia="Times New Roman" w:hAnsi="Times New Roman" w:cs="Times New Roman"/>
                <w:sz w:val="24"/>
                <w:lang w:val="ru-RU"/>
              </w:rPr>
              <w:t>лет</w:t>
            </w:r>
          </w:p>
        </w:tc>
        <w:tc>
          <w:tcPr>
            <w:tcW w:w="2552" w:type="dxa"/>
            <w:tcBorders>
              <w:right w:val="single" w:sz="6" w:space="0" w:color="000000"/>
            </w:tcBorders>
          </w:tcPr>
          <w:p w:rsidR="00BA75AA" w:rsidRPr="00B46601" w:rsidRDefault="00BA75AA" w:rsidP="0076557B">
            <w:pPr>
              <w:shd w:val="clear" w:color="auto" w:fill="FFFFFF" w:themeFill="background1"/>
              <w:tabs>
                <w:tab w:val="left" w:pos="724"/>
              </w:tabs>
              <w:spacing w:line="268" w:lineRule="exact"/>
              <w:rPr>
                <w:rFonts w:ascii="Times New Roman" w:eastAsia="Times New Roman" w:hAnsi="Times New Roman" w:cs="Times New Roman"/>
                <w:sz w:val="24"/>
                <w:lang w:val="ru-RU"/>
              </w:rPr>
            </w:pPr>
            <w:r w:rsidRPr="00B46601">
              <w:rPr>
                <w:rFonts w:ascii="Times New Roman" w:eastAsia="Times New Roman" w:hAnsi="Times New Roman" w:cs="Times New Roman"/>
                <w:sz w:val="24"/>
                <w:lang w:val="ru-RU"/>
              </w:rPr>
              <w:t>М.:</w:t>
            </w:r>
            <w:r w:rsidRPr="00B46601">
              <w:rPr>
                <w:rFonts w:ascii="Times New Roman" w:eastAsia="Times New Roman" w:hAnsi="Times New Roman" w:cs="Times New Roman"/>
                <w:sz w:val="24"/>
                <w:lang w:val="ru-RU"/>
              </w:rPr>
              <w:tab/>
              <w:t>«Мозайка- Синтез»</w:t>
            </w:r>
            <w:r w:rsidR="00B46601">
              <w:rPr>
                <w:rFonts w:ascii="Times New Roman" w:eastAsia="Times New Roman" w:hAnsi="Times New Roman" w:cs="Times New Roman"/>
                <w:sz w:val="24"/>
                <w:lang w:val="ru-RU"/>
              </w:rPr>
              <w:t xml:space="preserve">, </w:t>
            </w:r>
            <w:r w:rsidRPr="00B46601">
              <w:rPr>
                <w:rFonts w:ascii="Times New Roman" w:eastAsia="Times New Roman" w:hAnsi="Times New Roman" w:cs="Times New Roman"/>
                <w:sz w:val="24"/>
                <w:lang w:val="ru-RU"/>
              </w:rPr>
              <w:t>2011</w:t>
            </w:r>
          </w:p>
        </w:tc>
      </w:tr>
      <w:tr w:rsidR="00BA75AA" w:rsidRPr="00A33A40" w:rsidTr="0076557B">
        <w:trPr>
          <w:trHeight w:val="830"/>
        </w:trPr>
        <w:tc>
          <w:tcPr>
            <w:tcW w:w="2177" w:type="dxa"/>
          </w:tcPr>
          <w:p w:rsidR="00BA75AA" w:rsidRPr="00B46601" w:rsidRDefault="00BA75AA" w:rsidP="0076557B">
            <w:pPr>
              <w:shd w:val="clear" w:color="auto" w:fill="FFFFFF" w:themeFill="background1"/>
              <w:spacing w:line="268" w:lineRule="exact"/>
              <w:rPr>
                <w:rFonts w:ascii="Times New Roman" w:eastAsia="Times New Roman" w:hAnsi="Times New Roman" w:cs="Times New Roman"/>
                <w:sz w:val="24"/>
                <w:lang w:val="ru-RU"/>
              </w:rPr>
            </w:pPr>
            <w:r w:rsidRPr="00B46601">
              <w:rPr>
                <w:rFonts w:ascii="Times New Roman" w:eastAsia="Times New Roman" w:hAnsi="Times New Roman" w:cs="Times New Roman"/>
                <w:sz w:val="24"/>
                <w:lang w:val="ru-RU"/>
              </w:rPr>
              <w:t>С.Я.Лайзане</w:t>
            </w:r>
          </w:p>
        </w:tc>
        <w:tc>
          <w:tcPr>
            <w:tcW w:w="4394" w:type="dxa"/>
          </w:tcPr>
          <w:p w:rsidR="00BA75AA" w:rsidRPr="00B46601" w:rsidRDefault="00BA75AA" w:rsidP="0076557B">
            <w:pPr>
              <w:shd w:val="clear" w:color="auto" w:fill="FFFFFF" w:themeFill="background1"/>
              <w:spacing w:line="237" w:lineRule="auto"/>
              <w:ind w:right="191"/>
              <w:rPr>
                <w:rFonts w:ascii="Times New Roman" w:eastAsia="Times New Roman" w:hAnsi="Times New Roman" w:cs="Times New Roman"/>
                <w:sz w:val="24"/>
                <w:lang w:val="ru-RU"/>
              </w:rPr>
            </w:pPr>
            <w:r w:rsidRPr="00B46601">
              <w:rPr>
                <w:rFonts w:ascii="Times New Roman" w:eastAsia="Times New Roman" w:hAnsi="Times New Roman" w:cs="Times New Roman"/>
                <w:sz w:val="24"/>
                <w:lang w:val="ru-RU"/>
              </w:rPr>
              <w:t>Физическая</w:t>
            </w:r>
            <w:r w:rsidRPr="00B46601">
              <w:rPr>
                <w:rFonts w:ascii="Times New Roman" w:eastAsia="Times New Roman" w:hAnsi="Times New Roman" w:cs="Times New Roman"/>
                <w:spacing w:val="-7"/>
                <w:sz w:val="24"/>
                <w:lang w:val="ru-RU"/>
              </w:rPr>
              <w:t xml:space="preserve"> </w:t>
            </w:r>
            <w:r w:rsidRPr="00B46601">
              <w:rPr>
                <w:rFonts w:ascii="Times New Roman" w:eastAsia="Times New Roman" w:hAnsi="Times New Roman" w:cs="Times New Roman"/>
                <w:sz w:val="24"/>
                <w:lang w:val="ru-RU"/>
              </w:rPr>
              <w:t>культура</w:t>
            </w:r>
            <w:r w:rsidRPr="00B46601">
              <w:rPr>
                <w:rFonts w:ascii="Times New Roman" w:eastAsia="Times New Roman" w:hAnsi="Times New Roman" w:cs="Times New Roman"/>
                <w:spacing w:val="-8"/>
                <w:sz w:val="24"/>
                <w:lang w:val="ru-RU"/>
              </w:rPr>
              <w:t xml:space="preserve"> </w:t>
            </w:r>
            <w:r w:rsidRPr="00B46601">
              <w:rPr>
                <w:rFonts w:ascii="Times New Roman" w:eastAsia="Times New Roman" w:hAnsi="Times New Roman" w:cs="Times New Roman"/>
                <w:sz w:val="24"/>
                <w:lang w:val="ru-RU"/>
              </w:rPr>
              <w:t>для</w:t>
            </w:r>
            <w:r w:rsidRPr="00B46601">
              <w:rPr>
                <w:rFonts w:ascii="Times New Roman" w:eastAsia="Times New Roman" w:hAnsi="Times New Roman" w:cs="Times New Roman"/>
                <w:spacing w:val="-57"/>
                <w:sz w:val="24"/>
                <w:lang w:val="ru-RU"/>
              </w:rPr>
              <w:t xml:space="preserve"> </w:t>
            </w:r>
            <w:r w:rsidRPr="00B46601">
              <w:rPr>
                <w:rFonts w:ascii="Times New Roman" w:eastAsia="Times New Roman" w:hAnsi="Times New Roman" w:cs="Times New Roman"/>
                <w:sz w:val="24"/>
                <w:lang w:val="ru-RU"/>
              </w:rPr>
              <w:t>малышей</w:t>
            </w:r>
          </w:p>
        </w:tc>
        <w:tc>
          <w:tcPr>
            <w:tcW w:w="2552" w:type="dxa"/>
            <w:tcBorders>
              <w:right w:val="single" w:sz="6" w:space="0" w:color="000000"/>
            </w:tcBorders>
          </w:tcPr>
          <w:p w:rsidR="00BA75AA" w:rsidRPr="00B46601" w:rsidRDefault="00BA75AA" w:rsidP="0076557B">
            <w:pPr>
              <w:shd w:val="clear" w:color="auto" w:fill="FFFFFF" w:themeFill="background1"/>
              <w:spacing w:line="237" w:lineRule="auto"/>
              <w:rPr>
                <w:rFonts w:ascii="Times New Roman" w:eastAsia="Times New Roman" w:hAnsi="Times New Roman" w:cs="Times New Roman"/>
                <w:sz w:val="24"/>
                <w:lang w:val="ru-RU"/>
              </w:rPr>
            </w:pPr>
            <w:r w:rsidRPr="00B46601">
              <w:rPr>
                <w:rFonts w:ascii="Times New Roman" w:eastAsia="Times New Roman" w:hAnsi="Times New Roman" w:cs="Times New Roman"/>
                <w:sz w:val="24"/>
                <w:lang w:val="ru-RU"/>
              </w:rPr>
              <w:t>Москва</w:t>
            </w:r>
            <w:r w:rsidRPr="00B46601">
              <w:rPr>
                <w:rFonts w:ascii="Times New Roman" w:eastAsia="Times New Roman" w:hAnsi="Times New Roman" w:cs="Times New Roman"/>
                <w:spacing w:val="1"/>
                <w:sz w:val="24"/>
                <w:lang w:val="ru-RU"/>
              </w:rPr>
              <w:t xml:space="preserve"> </w:t>
            </w:r>
            <w:r w:rsidRPr="00B46601">
              <w:rPr>
                <w:rFonts w:ascii="Times New Roman" w:eastAsia="Times New Roman" w:hAnsi="Times New Roman" w:cs="Times New Roman"/>
                <w:sz w:val="24"/>
                <w:lang w:val="ru-RU"/>
              </w:rPr>
              <w:t>Просвещение</w:t>
            </w:r>
            <w:r w:rsidR="00B46601">
              <w:rPr>
                <w:rFonts w:ascii="Times New Roman" w:eastAsia="Times New Roman" w:hAnsi="Times New Roman" w:cs="Times New Roman"/>
                <w:sz w:val="24"/>
                <w:lang w:val="ru-RU"/>
              </w:rPr>
              <w:t xml:space="preserve">, </w:t>
            </w:r>
            <w:r w:rsidRPr="00B46601">
              <w:rPr>
                <w:rFonts w:ascii="Times New Roman" w:eastAsia="Times New Roman" w:hAnsi="Times New Roman" w:cs="Times New Roman"/>
                <w:sz w:val="24"/>
                <w:lang w:val="ru-RU"/>
              </w:rPr>
              <w:t>2001</w:t>
            </w:r>
          </w:p>
        </w:tc>
      </w:tr>
      <w:tr w:rsidR="0076557B" w:rsidRPr="00A33A40" w:rsidTr="0076557B">
        <w:trPr>
          <w:trHeight w:val="830"/>
        </w:trPr>
        <w:tc>
          <w:tcPr>
            <w:tcW w:w="2177" w:type="dxa"/>
          </w:tcPr>
          <w:p w:rsidR="0076557B" w:rsidRPr="00A33A40" w:rsidRDefault="0076557B"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Л.И.Пензулаева</w:t>
            </w:r>
          </w:p>
        </w:tc>
        <w:tc>
          <w:tcPr>
            <w:tcW w:w="4394" w:type="dxa"/>
          </w:tcPr>
          <w:p w:rsidR="0076557B" w:rsidRPr="00A33A40" w:rsidRDefault="0076557B" w:rsidP="0088766F">
            <w:pPr>
              <w:shd w:val="clear" w:color="auto" w:fill="FFFFFF" w:themeFill="background1"/>
              <w:spacing w:line="268" w:lineRule="exact"/>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Физкультурные</w:t>
            </w:r>
            <w:r w:rsidRPr="00A33A40">
              <w:rPr>
                <w:rFonts w:ascii="Times New Roman" w:eastAsia="Times New Roman" w:hAnsi="Times New Roman" w:cs="Times New Roman"/>
                <w:spacing w:val="-2"/>
                <w:sz w:val="24"/>
                <w:lang w:val="ru-RU"/>
              </w:rPr>
              <w:t xml:space="preserve"> </w:t>
            </w:r>
            <w:r w:rsidRPr="00A33A40">
              <w:rPr>
                <w:rFonts w:ascii="Times New Roman" w:eastAsia="Times New Roman" w:hAnsi="Times New Roman" w:cs="Times New Roman"/>
                <w:sz w:val="24"/>
                <w:lang w:val="ru-RU"/>
              </w:rPr>
              <w:t>занятия с</w:t>
            </w:r>
            <w:r w:rsidRPr="00A33A40">
              <w:rPr>
                <w:rFonts w:ascii="Times New Roman" w:eastAsia="Times New Roman" w:hAnsi="Times New Roman" w:cs="Times New Roman"/>
                <w:spacing w:val="-3"/>
                <w:sz w:val="24"/>
                <w:lang w:val="ru-RU"/>
              </w:rPr>
              <w:t xml:space="preserve"> </w:t>
            </w:r>
            <w:r w:rsidRPr="00A33A40">
              <w:rPr>
                <w:rFonts w:ascii="Times New Roman" w:eastAsia="Times New Roman" w:hAnsi="Times New Roman" w:cs="Times New Roman"/>
                <w:sz w:val="24"/>
                <w:lang w:val="ru-RU"/>
              </w:rPr>
              <w:t>детьми</w:t>
            </w:r>
            <w:r w:rsidRPr="00A33A40">
              <w:rPr>
                <w:rFonts w:ascii="Times New Roman" w:eastAsia="Times New Roman" w:hAnsi="Times New Roman" w:cs="Times New Roman"/>
                <w:spacing w:val="1"/>
                <w:sz w:val="24"/>
                <w:lang w:val="ru-RU"/>
              </w:rPr>
              <w:t xml:space="preserve"> </w:t>
            </w:r>
            <w:r w:rsidRPr="00A33A40">
              <w:rPr>
                <w:rFonts w:ascii="Times New Roman" w:eastAsia="Times New Roman" w:hAnsi="Times New Roman" w:cs="Times New Roman"/>
                <w:sz w:val="24"/>
                <w:lang w:val="ru-RU"/>
              </w:rPr>
              <w:t>3-4 лет</w:t>
            </w:r>
          </w:p>
        </w:tc>
        <w:tc>
          <w:tcPr>
            <w:tcW w:w="2552" w:type="dxa"/>
            <w:tcBorders>
              <w:right w:val="single" w:sz="6" w:space="0" w:color="000000"/>
            </w:tcBorders>
          </w:tcPr>
          <w:p w:rsidR="0076557B" w:rsidRPr="00A33A40" w:rsidRDefault="0076557B"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М.</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Мозаика-</w:t>
            </w:r>
            <w:r>
              <w:rPr>
                <w:rFonts w:ascii="Times New Roman" w:eastAsia="Times New Roman" w:hAnsi="Times New Roman" w:cs="Times New Roman"/>
                <w:sz w:val="24"/>
                <w:lang w:val="ru-RU"/>
              </w:rPr>
              <w:t>С</w:t>
            </w:r>
            <w:r w:rsidRPr="00A33A40">
              <w:rPr>
                <w:rFonts w:ascii="Times New Roman" w:eastAsia="Times New Roman" w:hAnsi="Times New Roman" w:cs="Times New Roman"/>
                <w:sz w:val="24"/>
              </w:rPr>
              <w:t>интез</w:t>
            </w:r>
            <w:r>
              <w:rPr>
                <w:rFonts w:ascii="Times New Roman" w:eastAsia="Times New Roman" w:hAnsi="Times New Roman" w:cs="Times New Roman"/>
                <w:sz w:val="24"/>
                <w:lang w:val="ru-RU"/>
              </w:rPr>
              <w:t xml:space="preserve">, </w:t>
            </w:r>
            <w:r w:rsidRPr="00A33A40">
              <w:rPr>
                <w:rFonts w:ascii="Times New Roman" w:eastAsia="Times New Roman" w:hAnsi="Times New Roman" w:cs="Times New Roman"/>
                <w:sz w:val="24"/>
              </w:rPr>
              <w:t>2009</w:t>
            </w:r>
          </w:p>
        </w:tc>
      </w:tr>
      <w:tr w:rsidR="0076557B" w:rsidRPr="00A33A40" w:rsidTr="0076557B">
        <w:trPr>
          <w:trHeight w:val="830"/>
        </w:trPr>
        <w:tc>
          <w:tcPr>
            <w:tcW w:w="2177" w:type="dxa"/>
          </w:tcPr>
          <w:p w:rsidR="0076557B" w:rsidRPr="00A33A40" w:rsidRDefault="0076557B"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Л.И.Пензулаева</w:t>
            </w:r>
          </w:p>
        </w:tc>
        <w:tc>
          <w:tcPr>
            <w:tcW w:w="4394" w:type="dxa"/>
          </w:tcPr>
          <w:p w:rsidR="0076557B" w:rsidRPr="00A33A40" w:rsidRDefault="0076557B" w:rsidP="0088766F">
            <w:pPr>
              <w:shd w:val="clear" w:color="auto" w:fill="FFFFFF" w:themeFill="background1"/>
              <w:spacing w:line="268" w:lineRule="exact"/>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Физкультурные</w:t>
            </w:r>
            <w:r w:rsidRPr="00A33A40">
              <w:rPr>
                <w:rFonts w:ascii="Times New Roman" w:eastAsia="Times New Roman" w:hAnsi="Times New Roman" w:cs="Times New Roman"/>
                <w:spacing w:val="-1"/>
                <w:sz w:val="24"/>
                <w:lang w:val="ru-RU"/>
              </w:rPr>
              <w:t xml:space="preserve"> </w:t>
            </w:r>
            <w:r w:rsidRPr="00A33A40">
              <w:rPr>
                <w:rFonts w:ascii="Times New Roman" w:eastAsia="Times New Roman" w:hAnsi="Times New Roman" w:cs="Times New Roman"/>
                <w:sz w:val="24"/>
                <w:lang w:val="ru-RU"/>
              </w:rPr>
              <w:t>занятия с</w:t>
            </w:r>
            <w:r w:rsidRPr="00A33A40">
              <w:rPr>
                <w:rFonts w:ascii="Times New Roman" w:eastAsia="Times New Roman" w:hAnsi="Times New Roman" w:cs="Times New Roman"/>
                <w:spacing w:val="-2"/>
                <w:sz w:val="24"/>
                <w:lang w:val="ru-RU"/>
              </w:rPr>
              <w:t xml:space="preserve"> </w:t>
            </w:r>
            <w:r w:rsidRPr="00A33A40">
              <w:rPr>
                <w:rFonts w:ascii="Times New Roman" w:eastAsia="Times New Roman" w:hAnsi="Times New Roman" w:cs="Times New Roman"/>
                <w:sz w:val="24"/>
                <w:lang w:val="ru-RU"/>
              </w:rPr>
              <w:t>детьми</w:t>
            </w:r>
            <w:r w:rsidRPr="00A33A40">
              <w:rPr>
                <w:rFonts w:ascii="Times New Roman" w:eastAsia="Times New Roman" w:hAnsi="Times New Roman" w:cs="Times New Roman"/>
                <w:spacing w:val="1"/>
                <w:sz w:val="24"/>
                <w:lang w:val="ru-RU"/>
              </w:rPr>
              <w:t xml:space="preserve"> </w:t>
            </w:r>
            <w:r w:rsidRPr="00A33A40">
              <w:rPr>
                <w:rFonts w:ascii="Times New Roman" w:eastAsia="Times New Roman" w:hAnsi="Times New Roman" w:cs="Times New Roman"/>
                <w:sz w:val="24"/>
                <w:lang w:val="ru-RU"/>
              </w:rPr>
              <w:t>4</w:t>
            </w:r>
            <w:r w:rsidRPr="00A33A40">
              <w:rPr>
                <w:rFonts w:ascii="Times New Roman" w:eastAsia="Times New Roman" w:hAnsi="Times New Roman" w:cs="Times New Roman"/>
                <w:spacing w:val="-3"/>
                <w:sz w:val="24"/>
                <w:lang w:val="ru-RU"/>
              </w:rPr>
              <w:t xml:space="preserve"> </w:t>
            </w:r>
            <w:r w:rsidRPr="00A33A40">
              <w:rPr>
                <w:rFonts w:ascii="Times New Roman" w:eastAsia="Times New Roman" w:hAnsi="Times New Roman" w:cs="Times New Roman"/>
                <w:sz w:val="24"/>
                <w:lang w:val="ru-RU"/>
              </w:rPr>
              <w:t>-5лет</w:t>
            </w:r>
          </w:p>
        </w:tc>
        <w:tc>
          <w:tcPr>
            <w:tcW w:w="2552" w:type="dxa"/>
            <w:tcBorders>
              <w:right w:val="single" w:sz="6" w:space="0" w:color="000000"/>
            </w:tcBorders>
          </w:tcPr>
          <w:p w:rsidR="0076557B" w:rsidRPr="00A33A40" w:rsidRDefault="0076557B"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М.</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Мозаика-Синтез</w:t>
            </w:r>
            <w:r>
              <w:rPr>
                <w:rFonts w:ascii="Times New Roman" w:eastAsia="Times New Roman" w:hAnsi="Times New Roman" w:cs="Times New Roman"/>
                <w:sz w:val="24"/>
                <w:lang w:val="ru-RU"/>
              </w:rPr>
              <w:t xml:space="preserve">, </w:t>
            </w:r>
            <w:r w:rsidRPr="00A33A40">
              <w:rPr>
                <w:rFonts w:ascii="Times New Roman" w:eastAsia="Times New Roman" w:hAnsi="Times New Roman" w:cs="Times New Roman"/>
                <w:sz w:val="24"/>
              </w:rPr>
              <w:t>2013</w:t>
            </w:r>
          </w:p>
        </w:tc>
      </w:tr>
      <w:tr w:rsidR="0076557B" w:rsidRPr="00A33A40" w:rsidTr="0076557B">
        <w:trPr>
          <w:trHeight w:val="830"/>
        </w:trPr>
        <w:tc>
          <w:tcPr>
            <w:tcW w:w="2177" w:type="dxa"/>
          </w:tcPr>
          <w:p w:rsidR="0076557B" w:rsidRPr="00A33A40" w:rsidRDefault="0076557B" w:rsidP="0088766F">
            <w:pPr>
              <w:shd w:val="clear" w:color="auto" w:fill="FFFFFF" w:themeFill="background1"/>
              <w:spacing w:line="261" w:lineRule="exact"/>
              <w:rPr>
                <w:rFonts w:ascii="Times New Roman" w:eastAsia="Times New Roman" w:hAnsi="Times New Roman" w:cs="Times New Roman"/>
                <w:sz w:val="24"/>
              </w:rPr>
            </w:pPr>
            <w:r w:rsidRPr="00A33A40">
              <w:rPr>
                <w:rFonts w:ascii="Times New Roman" w:eastAsia="Times New Roman" w:hAnsi="Times New Roman" w:cs="Times New Roman"/>
                <w:sz w:val="24"/>
              </w:rPr>
              <w:t>Л.И.Пензулаева</w:t>
            </w:r>
          </w:p>
        </w:tc>
        <w:tc>
          <w:tcPr>
            <w:tcW w:w="4394" w:type="dxa"/>
          </w:tcPr>
          <w:p w:rsidR="0076557B" w:rsidRPr="00A33A40" w:rsidRDefault="0076557B" w:rsidP="0088766F">
            <w:pPr>
              <w:shd w:val="clear" w:color="auto" w:fill="FFFFFF" w:themeFill="background1"/>
              <w:spacing w:line="261" w:lineRule="exact"/>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Физкультурные</w:t>
            </w:r>
            <w:r w:rsidRPr="00A33A40">
              <w:rPr>
                <w:rFonts w:ascii="Times New Roman" w:eastAsia="Times New Roman" w:hAnsi="Times New Roman" w:cs="Times New Roman"/>
                <w:spacing w:val="-2"/>
                <w:sz w:val="24"/>
                <w:lang w:val="ru-RU"/>
              </w:rPr>
              <w:t xml:space="preserve"> </w:t>
            </w:r>
            <w:r w:rsidRPr="00A33A40">
              <w:rPr>
                <w:rFonts w:ascii="Times New Roman" w:eastAsia="Times New Roman" w:hAnsi="Times New Roman" w:cs="Times New Roman"/>
                <w:sz w:val="24"/>
                <w:lang w:val="ru-RU"/>
              </w:rPr>
              <w:t>занятия с</w:t>
            </w:r>
            <w:r w:rsidRPr="00A33A40">
              <w:rPr>
                <w:rFonts w:ascii="Times New Roman" w:eastAsia="Times New Roman" w:hAnsi="Times New Roman" w:cs="Times New Roman"/>
                <w:spacing w:val="-3"/>
                <w:sz w:val="24"/>
                <w:lang w:val="ru-RU"/>
              </w:rPr>
              <w:t xml:space="preserve"> </w:t>
            </w:r>
            <w:r w:rsidRPr="00A33A40">
              <w:rPr>
                <w:rFonts w:ascii="Times New Roman" w:eastAsia="Times New Roman" w:hAnsi="Times New Roman" w:cs="Times New Roman"/>
                <w:sz w:val="24"/>
                <w:lang w:val="ru-RU"/>
              </w:rPr>
              <w:t>детьми</w:t>
            </w:r>
            <w:r w:rsidRPr="00A33A40">
              <w:rPr>
                <w:rFonts w:ascii="Times New Roman" w:eastAsia="Times New Roman" w:hAnsi="Times New Roman" w:cs="Times New Roman"/>
                <w:spacing w:val="1"/>
                <w:sz w:val="24"/>
                <w:lang w:val="ru-RU"/>
              </w:rPr>
              <w:t xml:space="preserve"> </w:t>
            </w:r>
            <w:r w:rsidRPr="00A33A40">
              <w:rPr>
                <w:rFonts w:ascii="Times New Roman" w:eastAsia="Times New Roman" w:hAnsi="Times New Roman" w:cs="Times New Roman"/>
                <w:sz w:val="24"/>
                <w:lang w:val="ru-RU"/>
              </w:rPr>
              <w:t>5-6 лет</w:t>
            </w:r>
          </w:p>
        </w:tc>
        <w:tc>
          <w:tcPr>
            <w:tcW w:w="2552" w:type="dxa"/>
            <w:tcBorders>
              <w:right w:val="single" w:sz="6" w:space="0" w:color="000000"/>
            </w:tcBorders>
          </w:tcPr>
          <w:p w:rsidR="0076557B" w:rsidRPr="00A33A40" w:rsidRDefault="0076557B" w:rsidP="0088766F">
            <w:pPr>
              <w:shd w:val="clear" w:color="auto" w:fill="FFFFFF" w:themeFill="background1"/>
              <w:spacing w:line="261" w:lineRule="exact"/>
              <w:rPr>
                <w:rFonts w:ascii="Times New Roman" w:eastAsia="Times New Roman" w:hAnsi="Times New Roman" w:cs="Times New Roman"/>
                <w:sz w:val="24"/>
              </w:rPr>
            </w:pPr>
            <w:r w:rsidRPr="00A33A40">
              <w:rPr>
                <w:rFonts w:ascii="Times New Roman" w:eastAsia="Times New Roman" w:hAnsi="Times New Roman" w:cs="Times New Roman"/>
                <w:sz w:val="24"/>
              </w:rPr>
              <w:t>М. "Просвещение"</w:t>
            </w:r>
            <w:r>
              <w:rPr>
                <w:rFonts w:ascii="Times New Roman" w:eastAsia="Times New Roman" w:hAnsi="Times New Roman" w:cs="Times New Roman"/>
                <w:sz w:val="24"/>
                <w:lang w:val="ru-RU"/>
              </w:rPr>
              <w:t xml:space="preserve">, </w:t>
            </w:r>
            <w:r w:rsidRPr="00A33A40">
              <w:rPr>
                <w:rFonts w:ascii="Times New Roman" w:eastAsia="Times New Roman" w:hAnsi="Times New Roman" w:cs="Times New Roman"/>
                <w:sz w:val="24"/>
              </w:rPr>
              <w:t>1988</w:t>
            </w:r>
          </w:p>
        </w:tc>
      </w:tr>
      <w:tr w:rsidR="0076557B" w:rsidRPr="00A33A40" w:rsidTr="0076557B">
        <w:trPr>
          <w:trHeight w:val="830"/>
        </w:trPr>
        <w:tc>
          <w:tcPr>
            <w:tcW w:w="2177" w:type="dxa"/>
          </w:tcPr>
          <w:p w:rsidR="0076557B" w:rsidRPr="00A33A40" w:rsidRDefault="0076557B"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Л.И.Пензулаева</w:t>
            </w:r>
          </w:p>
        </w:tc>
        <w:tc>
          <w:tcPr>
            <w:tcW w:w="4394" w:type="dxa"/>
          </w:tcPr>
          <w:p w:rsidR="0076557B" w:rsidRPr="00A33A40" w:rsidRDefault="0076557B" w:rsidP="0088766F">
            <w:pPr>
              <w:shd w:val="clear" w:color="auto" w:fill="FFFFFF" w:themeFill="background1"/>
              <w:tabs>
                <w:tab w:val="left" w:pos="3606"/>
              </w:tabs>
              <w:spacing w:line="268" w:lineRule="exact"/>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Оздоровительная</w:t>
            </w:r>
            <w:r w:rsidRPr="00A33A40">
              <w:rPr>
                <w:rFonts w:ascii="Times New Roman" w:eastAsia="Times New Roman" w:hAnsi="Times New Roman" w:cs="Times New Roman"/>
                <w:spacing w:val="-4"/>
                <w:sz w:val="24"/>
                <w:lang w:val="ru-RU"/>
              </w:rPr>
              <w:t xml:space="preserve"> </w:t>
            </w:r>
            <w:r w:rsidRPr="00A33A40">
              <w:rPr>
                <w:rFonts w:ascii="Times New Roman" w:eastAsia="Times New Roman" w:hAnsi="Times New Roman" w:cs="Times New Roman"/>
                <w:sz w:val="24"/>
                <w:lang w:val="ru-RU"/>
              </w:rPr>
              <w:t>гимнастика</w:t>
            </w:r>
            <w:r w:rsidRPr="00A33A40">
              <w:rPr>
                <w:rFonts w:ascii="Times New Roman" w:eastAsia="Times New Roman" w:hAnsi="Times New Roman" w:cs="Times New Roman"/>
                <w:sz w:val="24"/>
                <w:lang w:val="ru-RU"/>
              </w:rPr>
              <w:tab/>
              <w:t>для</w:t>
            </w:r>
          </w:p>
          <w:p w:rsidR="0076557B" w:rsidRPr="00A33A40" w:rsidRDefault="0076557B" w:rsidP="0088766F">
            <w:pPr>
              <w:shd w:val="clear" w:color="auto" w:fill="FFFFFF" w:themeFill="background1"/>
              <w:spacing w:before="2" w:line="266" w:lineRule="exact"/>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детей</w:t>
            </w:r>
            <w:r w:rsidRPr="00A33A40">
              <w:rPr>
                <w:rFonts w:ascii="Times New Roman" w:eastAsia="Times New Roman" w:hAnsi="Times New Roman" w:cs="Times New Roman"/>
                <w:spacing w:val="-1"/>
                <w:sz w:val="24"/>
                <w:lang w:val="ru-RU"/>
              </w:rPr>
              <w:t xml:space="preserve"> </w:t>
            </w:r>
            <w:r w:rsidRPr="00A33A40">
              <w:rPr>
                <w:rFonts w:ascii="Times New Roman" w:eastAsia="Times New Roman" w:hAnsi="Times New Roman" w:cs="Times New Roman"/>
                <w:sz w:val="24"/>
                <w:lang w:val="ru-RU"/>
              </w:rPr>
              <w:t>дошкольного</w:t>
            </w:r>
            <w:r w:rsidRPr="00A33A40">
              <w:rPr>
                <w:rFonts w:ascii="Times New Roman" w:eastAsia="Times New Roman" w:hAnsi="Times New Roman" w:cs="Times New Roman"/>
                <w:spacing w:val="-2"/>
                <w:sz w:val="24"/>
                <w:lang w:val="ru-RU"/>
              </w:rPr>
              <w:t xml:space="preserve"> </w:t>
            </w:r>
            <w:r w:rsidRPr="00A33A40">
              <w:rPr>
                <w:rFonts w:ascii="Times New Roman" w:eastAsia="Times New Roman" w:hAnsi="Times New Roman" w:cs="Times New Roman"/>
                <w:sz w:val="24"/>
                <w:lang w:val="ru-RU"/>
              </w:rPr>
              <w:t>возраста</w:t>
            </w:r>
          </w:p>
        </w:tc>
        <w:tc>
          <w:tcPr>
            <w:tcW w:w="2552" w:type="dxa"/>
            <w:tcBorders>
              <w:right w:val="single" w:sz="6" w:space="0" w:color="000000"/>
            </w:tcBorders>
          </w:tcPr>
          <w:p w:rsidR="0076557B" w:rsidRPr="00A33A40" w:rsidRDefault="0076557B"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М.</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Владос</w:t>
            </w:r>
            <w:r>
              <w:rPr>
                <w:rFonts w:ascii="Times New Roman" w:eastAsia="Times New Roman" w:hAnsi="Times New Roman" w:cs="Times New Roman"/>
                <w:sz w:val="24"/>
                <w:lang w:val="ru-RU"/>
              </w:rPr>
              <w:t xml:space="preserve">, </w:t>
            </w:r>
            <w:r w:rsidRPr="00A33A40">
              <w:rPr>
                <w:rFonts w:ascii="Times New Roman" w:eastAsia="Times New Roman" w:hAnsi="Times New Roman" w:cs="Times New Roman"/>
                <w:sz w:val="24"/>
              </w:rPr>
              <w:t>2002</w:t>
            </w:r>
          </w:p>
        </w:tc>
      </w:tr>
      <w:tr w:rsidR="0076557B" w:rsidRPr="00A33A40" w:rsidTr="0076557B">
        <w:trPr>
          <w:trHeight w:val="830"/>
        </w:trPr>
        <w:tc>
          <w:tcPr>
            <w:tcW w:w="2177" w:type="dxa"/>
          </w:tcPr>
          <w:p w:rsidR="0076557B" w:rsidRPr="00A33A40" w:rsidRDefault="0076557B" w:rsidP="0088766F">
            <w:pPr>
              <w:shd w:val="clear" w:color="auto" w:fill="FFFFFF" w:themeFill="background1"/>
              <w:spacing w:line="268" w:lineRule="exact"/>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Г.</w:t>
            </w:r>
            <w:r w:rsidRPr="00A33A40">
              <w:rPr>
                <w:rFonts w:ascii="Times New Roman" w:eastAsia="Times New Roman" w:hAnsi="Times New Roman" w:cs="Times New Roman"/>
                <w:spacing w:val="-3"/>
                <w:sz w:val="24"/>
                <w:lang w:val="ru-RU"/>
              </w:rPr>
              <w:t xml:space="preserve"> </w:t>
            </w:r>
            <w:r w:rsidRPr="00A33A40">
              <w:rPr>
                <w:rFonts w:ascii="Times New Roman" w:eastAsia="Times New Roman" w:hAnsi="Times New Roman" w:cs="Times New Roman"/>
                <w:sz w:val="24"/>
                <w:lang w:val="ru-RU"/>
              </w:rPr>
              <w:t>И.</w:t>
            </w:r>
            <w:r w:rsidRPr="00A33A40">
              <w:rPr>
                <w:rFonts w:ascii="Times New Roman" w:eastAsia="Times New Roman" w:hAnsi="Times New Roman" w:cs="Times New Roman"/>
                <w:spacing w:val="-2"/>
                <w:sz w:val="24"/>
                <w:lang w:val="ru-RU"/>
              </w:rPr>
              <w:t xml:space="preserve"> </w:t>
            </w:r>
            <w:r w:rsidRPr="00A33A40">
              <w:rPr>
                <w:rFonts w:ascii="Times New Roman" w:eastAsia="Times New Roman" w:hAnsi="Times New Roman" w:cs="Times New Roman"/>
                <w:sz w:val="24"/>
                <w:lang w:val="ru-RU"/>
              </w:rPr>
              <w:t>Кулик,</w:t>
            </w:r>
          </w:p>
          <w:p w:rsidR="0076557B" w:rsidRPr="00A33A40" w:rsidRDefault="0076557B" w:rsidP="0088766F">
            <w:pPr>
              <w:shd w:val="clear" w:color="auto" w:fill="FFFFFF" w:themeFill="background1"/>
              <w:spacing w:before="2"/>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Н.</w:t>
            </w:r>
            <w:r w:rsidRPr="00A33A40">
              <w:rPr>
                <w:rFonts w:ascii="Times New Roman" w:eastAsia="Times New Roman" w:hAnsi="Times New Roman" w:cs="Times New Roman"/>
                <w:spacing w:val="-1"/>
                <w:sz w:val="24"/>
                <w:lang w:val="ru-RU"/>
              </w:rPr>
              <w:t xml:space="preserve"> </w:t>
            </w:r>
            <w:r w:rsidRPr="00A33A40">
              <w:rPr>
                <w:rFonts w:ascii="Times New Roman" w:eastAsia="Times New Roman" w:hAnsi="Times New Roman" w:cs="Times New Roman"/>
                <w:sz w:val="24"/>
                <w:lang w:val="ru-RU"/>
              </w:rPr>
              <w:t>Н.</w:t>
            </w:r>
            <w:r w:rsidRPr="00A33A40">
              <w:rPr>
                <w:rFonts w:ascii="Times New Roman" w:eastAsia="Times New Roman" w:hAnsi="Times New Roman" w:cs="Times New Roman"/>
                <w:spacing w:val="-4"/>
                <w:sz w:val="24"/>
                <w:lang w:val="ru-RU"/>
              </w:rPr>
              <w:t xml:space="preserve"> </w:t>
            </w:r>
            <w:r w:rsidRPr="00A33A40">
              <w:rPr>
                <w:rFonts w:ascii="Times New Roman" w:eastAsia="Times New Roman" w:hAnsi="Times New Roman" w:cs="Times New Roman"/>
                <w:sz w:val="24"/>
                <w:lang w:val="ru-RU"/>
              </w:rPr>
              <w:t>Сергиенко</w:t>
            </w:r>
          </w:p>
        </w:tc>
        <w:tc>
          <w:tcPr>
            <w:tcW w:w="4394" w:type="dxa"/>
          </w:tcPr>
          <w:p w:rsidR="0076557B" w:rsidRPr="00A33A40" w:rsidRDefault="0076557B" w:rsidP="0088766F">
            <w:pPr>
              <w:shd w:val="clear" w:color="auto" w:fill="FFFFFF" w:themeFill="background1"/>
              <w:tabs>
                <w:tab w:val="left" w:pos="1445"/>
                <w:tab w:val="left" w:pos="3423"/>
              </w:tabs>
              <w:spacing w:line="242" w:lineRule="auto"/>
              <w:ind w:right="-15"/>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«Школа здорового </w:t>
            </w:r>
            <w:r w:rsidRPr="00A33A40">
              <w:rPr>
                <w:rFonts w:ascii="Times New Roman" w:eastAsia="Times New Roman" w:hAnsi="Times New Roman" w:cs="Times New Roman"/>
                <w:sz w:val="24"/>
                <w:lang w:val="ru-RU"/>
              </w:rPr>
              <w:t>человека.</w:t>
            </w:r>
            <w:r w:rsidRPr="00A33A40">
              <w:rPr>
                <w:rFonts w:ascii="Times New Roman" w:eastAsia="Times New Roman" w:hAnsi="Times New Roman" w:cs="Times New Roman"/>
                <w:spacing w:val="-57"/>
                <w:sz w:val="24"/>
                <w:lang w:val="ru-RU"/>
              </w:rPr>
              <w:t xml:space="preserve"> </w:t>
            </w:r>
            <w:r w:rsidRPr="00A33A40">
              <w:rPr>
                <w:rFonts w:ascii="Times New Roman" w:eastAsia="Times New Roman" w:hAnsi="Times New Roman" w:cs="Times New Roman"/>
                <w:sz w:val="24"/>
                <w:lang w:val="ru-RU"/>
              </w:rPr>
              <w:t>Программа для</w:t>
            </w:r>
            <w:r w:rsidRPr="00A33A40">
              <w:rPr>
                <w:rFonts w:ascii="Times New Roman" w:eastAsia="Times New Roman" w:hAnsi="Times New Roman" w:cs="Times New Roman"/>
                <w:spacing w:val="2"/>
                <w:sz w:val="24"/>
                <w:lang w:val="ru-RU"/>
              </w:rPr>
              <w:t xml:space="preserve"> </w:t>
            </w:r>
            <w:r w:rsidRPr="00A33A40">
              <w:rPr>
                <w:rFonts w:ascii="Times New Roman" w:eastAsia="Times New Roman" w:hAnsi="Times New Roman" w:cs="Times New Roman"/>
                <w:sz w:val="24"/>
                <w:lang w:val="ru-RU"/>
              </w:rPr>
              <w:t>ДОУ»</w:t>
            </w:r>
          </w:p>
        </w:tc>
        <w:tc>
          <w:tcPr>
            <w:tcW w:w="2552" w:type="dxa"/>
            <w:tcBorders>
              <w:right w:val="single" w:sz="6" w:space="0" w:color="000000"/>
            </w:tcBorders>
          </w:tcPr>
          <w:p w:rsidR="0076557B" w:rsidRPr="00A33A40" w:rsidRDefault="0076557B"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Сфера</w:t>
            </w:r>
            <w:r>
              <w:rPr>
                <w:rFonts w:ascii="Times New Roman" w:eastAsia="Times New Roman" w:hAnsi="Times New Roman" w:cs="Times New Roman"/>
                <w:sz w:val="24"/>
                <w:lang w:val="ru-RU"/>
              </w:rPr>
              <w:t xml:space="preserve">, </w:t>
            </w:r>
            <w:r w:rsidRPr="00A33A40">
              <w:rPr>
                <w:rFonts w:ascii="Times New Roman" w:eastAsia="Times New Roman" w:hAnsi="Times New Roman" w:cs="Times New Roman"/>
                <w:sz w:val="24"/>
              </w:rPr>
              <w:t>2010</w:t>
            </w:r>
          </w:p>
        </w:tc>
      </w:tr>
      <w:tr w:rsidR="0076557B" w:rsidRPr="00A33A40" w:rsidTr="0076557B">
        <w:trPr>
          <w:trHeight w:val="830"/>
        </w:trPr>
        <w:tc>
          <w:tcPr>
            <w:tcW w:w="2177" w:type="dxa"/>
          </w:tcPr>
          <w:p w:rsidR="0076557B" w:rsidRPr="00A33A40" w:rsidRDefault="0076557B"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Л.</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Д.</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Глазырина</w:t>
            </w:r>
          </w:p>
        </w:tc>
        <w:tc>
          <w:tcPr>
            <w:tcW w:w="4394" w:type="dxa"/>
          </w:tcPr>
          <w:p w:rsidR="0076557B" w:rsidRPr="00A33A40" w:rsidRDefault="0076557B" w:rsidP="0088766F">
            <w:pPr>
              <w:shd w:val="clear" w:color="auto" w:fill="FFFFFF" w:themeFill="background1"/>
              <w:spacing w:line="267" w:lineRule="exact"/>
              <w:rPr>
                <w:rFonts w:ascii="Times New Roman" w:eastAsia="Times New Roman" w:hAnsi="Times New Roman" w:cs="Times New Roman"/>
                <w:sz w:val="24"/>
              </w:rPr>
            </w:pPr>
            <w:r w:rsidRPr="00A33A40">
              <w:rPr>
                <w:rFonts w:ascii="Times New Roman" w:eastAsia="Times New Roman" w:hAnsi="Times New Roman" w:cs="Times New Roman"/>
                <w:sz w:val="24"/>
              </w:rPr>
              <w:t>«Физическая</w:t>
            </w:r>
            <w:r w:rsidRPr="00A33A40">
              <w:rPr>
                <w:rFonts w:ascii="Times New Roman" w:eastAsia="Times New Roman" w:hAnsi="Times New Roman" w:cs="Times New Roman"/>
                <w:spacing w:val="46"/>
                <w:sz w:val="24"/>
              </w:rPr>
              <w:t xml:space="preserve"> </w:t>
            </w:r>
            <w:r w:rsidRPr="00A33A40">
              <w:rPr>
                <w:rFonts w:ascii="Times New Roman" w:eastAsia="Times New Roman" w:hAnsi="Times New Roman" w:cs="Times New Roman"/>
                <w:sz w:val="24"/>
              </w:rPr>
              <w:t>культура</w:t>
            </w:r>
            <w:r>
              <w:rPr>
                <w:rFonts w:ascii="Times New Roman" w:eastAsia="Times New Roman" w:hAnsi="Times New Roman" w:cs="Times New Roman"/>
                <w:sz w:val="24"/>
                <w:lang w:val="ru-RU"/>
              </w:rPr>
              <w:t xml:space="preserve"> </w:t>
            </w:r>
            <w:r w:rsidRPr="00A33A40">
              <w:rPr>
                <w:rFonts w:ascii="Times New Roman" w:eastAsia="Times New Roman" w:hAnsi="Times New Roman" w:cs="Times New Roman"/>
                <w:sz w:val="24"/>
              </w:rPr>
              <w:t>дошкольникам»</w:t>
            </w:r>
          </w:p>
        </w:tc>
        <w:tc>
          <w:tcPr>
            <w:tcW w:w="2552" w:type="dxa"/>
            <w:tcBorders>
              <w:right w:val="single" w:sz="6" w:space="0" w:color="000000"/>
            </w:tcBorders>
          </w:tcPr>
          <w:p w:rsidR="0076557B" w:rsidRPr="00A33A40" w:rsidRDefault="0076557B" w:rsidP="0088766F">
            <w:pPr>
              <w:shd w:val="clear" w:color="auto" w:fill="FFFFFF" w:themeFill="background1"/>
              <w:spacing w:line="267" w:lineRule="exact"/>
              <w:rPr>
                <w:rFonts w:ascii="Times New Roman" w:eastAsia="Times New Roman" w:hAnsi="Times New Roman" w:cs="Times New Roman"/>
                <w:sz w:val="24"/>
              </w:rPr>
            </w:pPr>
            <w:r w:rsidRPr="00A33A40">
              <w:rPr>
                <w:rFonts w:ascii="Times New Roman" w:eastAsia="Times New Roman" w:hAnsi="Times New Roman" w:cs="Times New Roman"/>
                <w:sz w:val="24"/>
              </w:rPr>
              <w:t>Москва</w:t>
            </w:r>
          </w:p>
          <w:p w:rsidR="0076557B" w:rsidRPr="00A33A40" w:rsidRDefault="0076557B" w:rsidP="0088766F">
            <w:pPr>
              <w:shd w:val="clear" w:color="auto" w:fill="FFFFFF" w:themeFill="background1"/>
              <w:spacing w:line="265" w:lineRule="exact"/>
              <w:rPr>
                <w:rFonts w:ascii="Times New Roman" w:eastAsia="Times New Roman" w:hAnsi="Times New Roman" w:cs="Times New Roman"/>
                <w:sz w:val="24"/>
              </w:rPr>
            </w:pPr>
            <w:r w:rsidRPr="00A33A40">
              <w:rPr>
                <w:rFonts w:ascii="Times New Roman" w:eastAsia="Times New Roman" w:hAnsi="Times New Roman" w:cs="Times New Roman"/>
                <w:sz w:val="24"/>
              </w:rPr>
              <w:t>Просвещение</w:t>
            </w:r>
            <w:r>
              <w:rPr>
                <w:rFonts w:ascii="Times New Roman" w:eastAsia="Times New Roman" w:hAnsi="Times New Roman" w:cs="Times New Roman"/>
                <w:sz w:val="24"/>
                <w:lang w:val="ru-RU"/>
              </w:rPr>
              <w:t xml:space="preserve">, </w:t>
            </w:r>
            <w:r w:rsidRPr="00A33A40">
              <w:rPr>
                <w:rFonts w:ascii="Times New Roman" w:eastAsia="Times New Roman" w:hAnsi="Times New Roman" w:cs="Times New Roman"/>
                <w:sz w:val="24"/>
              </w:rPr>
              <w:t>2001</w:t>
            </w:r>
          </w:p>
        </w:tc>
      </w:tr>
      <w:tr w:rsidR="0076557B" w:rsidRPr="00A33A40" w:rsidTr="0076557B">
        <w:trPr>
          <w:trHeight w:val="830"/>
        </w:trPr>
        <w:tc>
          <w:tcPr>
            <w:tcW w:w="2177" w:type="dxa"/>
          </w:tcPr>
          <w:p w:rsidR="0076557B" w:rsidRPr="00A33A40" w:rsidRDefault="0076557B"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И.В.Кравченко</w:t>
            </w:r>
          </w:p>
        </w:tc>
        <w:tc>
          <w:tcPr>
            <w:tcW w:w="4394" w:type="dxa"/>
          </w:tcPr>
          <w:p w:rsidR="0076557B" w:rsidRPr="00A33A40" w:rsidRDefault="0076557B"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Прогулки в</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детском</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саду</w:t>
            </w:r>
          </w:p>
        </w:tc>
        <w:tc>
          <w:tcPr>
            <w:tcW w:w="2552" w:type="dxa"/>
            <w:tcBorders>
              <w:right w:val="single" w:sz="6" w:space="0" w:color="000000"/>
            </w:tcBorders>
          </w:tcPr>
          <w:p w:rsidR="0076557B" w:rsidRPr="00A33A40" w:rsidRDefault="0076557B"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М.Творческий</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центр</w:t>
            </w:r>
            <w:r>
              <w:rPr>
                <w:rFonts w:ascii="Times New Roman" w:eastAsia="Times New Roman" w:hAnsi="Times New Roman" w:cs="Times New Roman"/>
                <w:sz w:val="24"/>
                <w:lang w:val="ru-RU"/>
              </w:rPr>
              <w:t xml:space="preserve">, </w:t>
            </w:r>
            <w:r w:rsidRPr="00A33A40">
              <w:rPr>
                <w:rFonts w:ascii="Times New Roman" w:eastAsia="Times New Roman" w:hAnsi="Times New Roman" w:cs="Times New Roman"/>
                <w:sz w:val="24"/>
              </w:rPr>
              <w:t>2011</w:t>
            </w:r>
          </w:p>
        </w:tc>
      </w:tr>
      <w:tr w:rsidR="0076557B" w:rsidRPr="00A33A40" w:rsidTr="0076557B">
        <w:trPr>
          <w:trHeight w:val="830"/>
        </w:trPr>
        <w:tc>
          <w:tcPr>
            <w:tcW w:w="2177" w:type="dxa"/>
          </w:tcPr>
          <w:p w:rsidR="0076557B" w:rsidRPr="00A33A40" w:rsidRDefault="0076557B" w:rsidP="0088766F">
            <w:pPr>
              <w:shd w:val="clear" w:color="auto" w:fill="FFFFFF" w:themeFill="background1"/>
              <w:spacing w:line="267" w:lineRule="exact"/>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Г.И.Кулик</w:t>
            </w:r>
          </w:p>
          <w:p w:rsidR="0076557B" w:rsidRPr="00A33A40" w:rsidRDefault="0076557B" w:rsidP="0088766F">
            <w:pPr>
              <w:shd w:val="clear" w:color="auto" w:fill="FFFFFF" w:themeFill="background1"/>
              <w:spacing w:line="270" w:lineRule="exact"/>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Н.Н.Сергиенко</w:t>
            </w:r>
          </w:p>
        </w:tc>
        <w:tc>
          <w:tcPr>
            <w:tcW w:w="4394" w:type="dxa"/>
          </w:tcPr>
          <w:p w:rsidR="0076557B" w:rsidRPr="00A33A40" w:rsidRDefault="0076557B"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Школа</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здорового</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человека</w:t>
            </w:r>
          </w:p>
        </w:tc>
        <w:tc>
          <w:tcPr>
            <w:tcW w:w="2552" w:type="dxa"/>
            <w:tcBorders>
              <w:right w:val="single" w:sz="6" w:space="0" w:color="000000"/>
            </w:tcBorders>
          </w:tcPr>
          <w:p w:rsidR="0076557B" w:rsidRPr="00A33A40" w:rsidRDefault="0076557B"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М.ТЦ</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Сфера</w:t>
            </w:r>
            <w:r>
              <w:rPr>
                <w:rFonts w:ascii="Times New Roman" w:eastAsia="Times New Roman" w:hAnsi="Times New Roman" w:cs="Times New Roman"/>
                <w:sz w:val="24"/>
                <w:lang w:val="ru-RU"/>
              </w:rPr>
              <w:t xml:space="preserve">, </w:t>
            </w:r>
            <w:r w:rsidRPr="00A33A40">
              <w:rPr>
                <w:rFonts w:ascii="Times New Roman" w:eastAsia="Times New Roman" w:hAnsi="Times New Roman" w:cs="Times New Roman"/>
                <w:sz w:val="24"/>
              </w:rPr>
              <w:t>2006</w:t>
            </w:r>
          </w:p>
        </w:tc>
      </w:tr>
      <w:tr w:rsidR="0076557B" w:rsidRPr="00A33A40" w:rsidTr="0076557B">
        <w:trPr>
          <w:trHeight w:val="830"/>
        </w:trPr>
        <w:tc>
          <w:tcPr>
            <w:tcW w:w="2177" w:type="dxa"/>
          </w:tcPr>
          <w:p w:rsidR="0076557B" w:rsidRPr="00A33A40" w:rsidRDefault="0076557B"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М.М.Безрук</w:t>
            </w:r>
          </w:p>
        </w:tc>
        <w:tc>
          <w:tcPr>
            <w:tcW w:w="4394" w:type="dxa"/>
          </w:tcPr>
          <w:p w:rsidR="0076557B" w:rsidRPr="00A33A40" w:rsidRDefault="0076557B" w:rsidP="0088766F">
            <w:pPr>
              <w:shd w:val="clear" w:color="auto" w:fill="FFFFFF" w:themeFill="background1"/>
              <w:tabs>
                <w:tab w:val="left" w:pos="1445"/>
                <w:tab w:val="left" w:pos="2165"/>
              </w:tabs>
              <w:spacing w:line="242" w:lineRule="auto"/>
              <w:ind w:right="989"/>
              <w:rPr>
                <w:rFonts w:ascii="Times New Roman" w:eastAsia="Times New Roman" w:hAnsi="Times New Roman" w:cs="Times New Roman"/>
                <w:sz w:val="24"/>
              </w:rPr>
            </w:pPr>
            <w:r>
              <w:rPr>
                <w:rFonts w:ascii="Times New Roman" w:eastAsia="Times New Roman" w:hAnsi="Times New Roman" w:cs="Times New Roman"/>
                <w:sz w:val="24"/>
              </w:rPr>
              <w:t>Разговор</w:t>
            </w:r>
            <w:r>
              <w:rPr>
                <w:rFonts w:ascii="Times New Roman" w:eastAsia="Times New Roman" w:hAnsi="Times New Roman" w:cs="Times New Roman"/>
                <w:sz w:val="24"/>
                <w:lang w:val="ru-RU"/>
              </w:rPr>
              <w:t xml:space="preserve"> </w:t>
            </w:r>
            <w:r w:rsidRPr="00A33A40">
              <w:rPr>
                <w:rFonts w:ascii="Times New Roman" w:eastAsia="Times New Roman" w:hAnsi="Times New Roman" w:cs="Times New Roman"/>
                <w:sz w:val="24"/>
              </w:rPr>
              <w:t>о</w:t>
            </w:r>
            <w:r>
              <w:rPr>
                <w:rFonts w:ascii="Times New Roman" w:eastAsia="Times New Roman" w:hAnsi="Times New Roman" w:cs="Times New Roman"/>
                <w:sz w:val="24"/>
                <w:lang w:val="ru-RU"/>
              </w:rPr>
              <w:t xml:space="preserve"> </w:t>
            </w:r>
            <w:r w:rsidRPr="00A33A40">
              <w:rPr>
                <w:rFonts w:ascii="Times New Roman" w:eastAsia="Times New Roman" w:hAnsi="Times New Roman" w:cs="Times New Roman"/>
                <w:spacing w:val="-1"/>
                <w:sz w:val="24"/>
              </w:rPr>
              <w:t>правильном</w:t>
            </w:r>
            <w:r w:rsidRPr="00A33A40">
              <w:rPr>
                <w:rFonts w:ascii="Times New Roman" w:eastAsia="Times New Roman" w:hAnsi="Times New Roman" w:cs="Times New Roman"/>
                <w:spacing w:val="-57"/>
                <w:sz w:val="24"/>
              </w:rPr>
              <w:t xml:space="preserve"> </w:t>
            </w:r>
            <w:r w:rsidRPr="00A33A40">
              <w:rPr>
                <w:rFonts w:ascii="Times New Roman" w:eastAsia="Times New Roman" w:hAnsi="Times New Roman" w:cs="Times New Roman"/>
                <w:sz w:val="24"/>
              </w:rPr>
              <w:t>питании</w:t>
            </w:r>
          </w:p>
        </w:tc>
        <w:tc>
          <w:tcPr>
            <w:tcW w:w="2552" w:type="dxa"/>
            <w:tcBorders>
              <w:right w:val="single" w:sz="6" w:space="0" w:color="000000"/>
            </w:tcBorders>
          </w:tcPr>
          <w:p w:rsidR="0076557B" w:rsidRPr="00A33A40" w:rsidRDefault="0076557B"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М.Nestle</w:t>
            </w:r>
            <w:r>
              <w:rPr>
                <w:rFonts w:ascii="Times New Roman" w:eastAsia="Times New Roman" w:hAnsi="Times New Roman" w:cs="Times New Roman"/>
                <w:sz w:val="24"/>
                <w:lang w:val="ru-RU"/>
              </w:rPr>
              <w:t xml:space="preserve">, </w:t>
            </w:r>
            <w:r w:rsidRPr="00A33A40">
              <w:rPr>
                <w:rFonts w:ascii="Times New Roman" w:eastAsia="Times New Roman" w:hAnsi="Times New Roman" w:cs="Times New Roman"/>
                <w:sz w:val="24"/>
              </w:rPr>
              <w:t>2012</w:t>
            </w:r>
          </w:p>
        </w:tc>
      </w:tr>
      <w:tr w:rsidR="0076557B" w:rsidRPr="00A33A40" w:rsidTr="0076557B">
        <w:trPr>
          <w:trHeight w:val="830"/>
        </w:trPr>
        <w:tc>
          <w:tcPr>
            <w:tcW w:w="2177" w:type="dxa"/>
          </w:tcPr>
          <w:p w:rsidR="0076557B" w:rsidRPr="00A33A40" w:rsidRDefault="0076557B"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Шаехова</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Р.</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К.</w:t>
            </w:r>
          </w:p>
        </w:tc>
        <w:tc>
          <w:tcPr>
            <w:tcW w:w="4394" w:type="dxa"/>
          </w:tcPr>
          <w:p w:rsidR="0076557B" w:rsidRPr="005E056A" w:rsidRDefault="0076557B" w:rsidP="0076557B">
            <w:pPr>
              <w:shd w:val="clear" w:color="auto" w:fill="FFFFFF" w:themeFill="background1"/>
              <w:spacing w:line="242" w:lineRule="auto"/>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Региональная образовательная программа дошкольного</w:t>
            </w:r>
            <w:r w:rsidRPr="00A33A40">
              <w:rPr>
                <w:rFonts w:ascii="Times New Roman" w:eastAsia="Times New Roman" w:hAnsi="Times New Roman" w:cs="Times New Roman"/>
                <w:spacing w:val="1"/>
                <w:sz w:val="24"/>
                <w:lang w:val="ru-RU"/>
              </w:rPr>
              <w:t xml:space="preserve"> </w:t>
            </w:r>
            <w:r w:rsidRPr="00A33A40">
              <w:rPr>
                <w:rFonts w:ascii="Times New Roman" w:eastAsia="Times New Roman" w:hAnsi="Times New Roman" w:cs="Times New Roman"/>
                <w:sz w:val="24"/>
                <w:lang w:val="ru-RU"/>
              </w:rPr>
              <w:t>образования</w:t>
            </w:r>
            <w:r w:rsidRPr="00A33A40">
              <w:rPr>
                <w:rFonts w:ascii="Times New Roman" w:eastAsia="Times New Roman" w:hAnsi="Times New Roman" w:cs="Times New Roman"/>
                <w:spacing w:val="6"/>
                <w:sz w:val="24"/>
                <w:lang w:val="ru-RU"/>
              </w:rPr>
              <w:t xml:space="preserve"> </w:t>
            </w:r>
            <w:r w:rsidRPr="00A33A40">
              <w:rPr>
                <w:rFonts w:ascii="Times New Roman" w:eastAsia="Times New Roman" w:hAnsi="Times New Roman" w:cs="Times New Roman"/>
                <w:sz w:val="24"/>
                <w:lang w:val="ru-RU"/>
              </w:rPr>
              <w:t>«СӨЕНЕЧ»</w:t>
            </w:r>
            <w:r w:rsidRPr="00A33A40">
              <w:rPr>
                <w:rFonts w:ascii="Times New Roman" w:eastAsia="Times New Roman" w:hAnsi="Times New Roman" w:cs="Times New Roman"/>
                <w:spacing w:val="4"/>
                <w:sz w:val="24"/>
                <w:lang w:val="ru-RU"/>
              </w:rPr>
              <w:t xml:space="preserve"> </w:t>
            </w:r>
            <w:r w:rsidRPr="00A33A40">
              <w:rPr>
                <w:rFonts w:ascii="Times New Roman" w:eastAsia="Times New Roman" w:hAnsi="Times New Roman" w:cs="Times New Roman"/>
                <w:sz w:val="24"/>
                <w:lang w:val="ru-RU"/>
              </w:rPr>
              <w:t>–</w:t>
            </w:r>
            <w:r w:rsidRPr="00A33A40">
              <w:rPr>
                <w:rFonts w:ascii="Times New Roman" w:eastAsia="Times New Roman" w:hAnsi="Times New Roman" w:cs="Times New Roman"/>
                <w:spacing w:val="6"/>
                <w:sz w:val="24"/>
                <w:lang w:val="ru-RU"/>
              </w:rPr>
              <w:t xml:space="preserve"> </w:t>
            </w:r>
            <w:r w:rsidRPr="00A33A40">
              <w:rPr>
                <w:rFonts w:ascii="Times New Roman" w:eastAsia="Times New Roman" w:hAnsi="Times New Roman" w:cs="Times New Roman"/>
                <w:sz w:val="24"/>
                <w:lang w:val="ru-RU"/>
              </w:rPr>
              <w:t>«РАДОСТЬ</w:t>
            </w:r>
            <w:r w:rsidRPr="00A33A40">
              <w:rPr>
                <w:rFonts w:ascii="Times New Roman" w:eastAsia="Times New Roman" w:hAnsi="Times New Roman" w:cs="Times New Roman"/>
                <w:spacing w:val="7"/>
                <w:sz w:val="24"/>
                <w:lang w:val="ru-RU"/>
              </w:rPr>
              <w:t xml:space="preserve"> </w:t>
            </w:r>
            <w:r w:rsidRPr="00A33A40">
              <w:rPr>
                <w:rFonts w:ascii="Times New Roman" w:eastAsia="Times New Roman" w:hAnsi="Times New Roman" w:cs="Times New Roman"/>
                <w:sz w:val="24"/>
                <w:lang w:val="ru-RU"/>
              </w:rPr>
              <w:t>ПОЗНАНИЯ»</w:t>
            </w:r>
            <w:r w:rsidRPr="00A33A40">
              <w:rPr>
                <w:rFonts w:ascii="Times New Roman" w:eastAsia="Times New Roman" w:hAnsi="Times New Roman" w:cs="Times New Roman"/>
                <w:spacing w:val="5"/>
                <w:sz w:val="24"/>
                <w:lang w:val="ru-RU"/>
              </w:rPr>
              <w:t xml:space="preserve"> </w:t>
            </w:r>
          </w:p>
          <w:p w:rsidR="0076557B" w:rsidRPr="005E056A" w:rsidRDefault="0076557B" w:rsidP="0088766F">
            <w:pPr>
              <w:shd w:val="clear" w:color="auto" w:fill="FFFFFF" w:themeFill="background1"/>
              <w:spacing w:line="271" w:lineRule="exact"/>
              <w:rPr>
                <w:rFonts w:ascii="Times New Roman" w:eastAsia="Times New Roman" w:hAnsi="Times New Roman" w:cs="Times New Roman"/>
                <w:sz w:val="24"/>
                <w:lang w:val="ru-RU"/>
              </w:rPr>
            </w:pPr>
          </w:p>
        </w:tc>
        <w:tc>
          <w:tcPr>
            <w:tcW w:w="2552" w:type="dxa"/>
            <w:tcBorders>
              <w:right w:val="single" w:sz="6" w:space="0" w:color="000000"/>
            </w:tcBorders>
          </w:tcPr>
          <w:p w:rsidR="0076557B" w:rsidRPr="00A33A40" w:rsidRDefault="0076557B" w:rsidP="0076557B">
            <w:pPr>
              <w:shd w:val="clear" w:color="auto" w:fill="FFFFFF" w:themeFill="background1"/>
              <w:spacing w:line="242" w:lineRule="auto"/>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w:t>
            </w:r>
            <w:r w:rsidRPr="00A33A40">
              <w:rPr>
                <w:rFonts w:ascii="Times New Roman" w:eastAsia="Times New Roman" w:hAnsi="Times New Roman" w:cs="Times New Roman"/>
                <w:spacing w:val="6"/>
                <w:sz w:val="24"/>
                <w:lang w:val="ru-RU"/>
              </w:rPr>
              <w:t xml:space="preserve"> </w:t>
            </w:r>
            <w:r w:rsidRPr="00A33A40">
              <w:rPr>
                <w:rFonts w:ascii="Times New Roman" w:eastAsia="Times New Roman" w:hAnsi="Times New Roman" w:cs="Times New Roman"/>
                <w:sz w:val="24"/>
                <w:lang w:val="ru-RU"/>
              </w:rPr>
              <w:t>РИЦ,</w:t>
            </w:r>
          </w:p>
          <w:p w:rsidR="0076557B" w:rsidRPr="00B46601" w:rsidRDefault="0076557B" w:rsidP="0076557B">
            <w:pPr>
              <w:shd w:val="clear" w:color="auto" w:fill="FFFFFF" w:themeFill="background1"/>
              <w:spacing w:line="237" w:lineRule="auto"/>
              <w:rPr>
                <w:rFonts w:ascii="Times New Roman" w:eastAsia="Times New Roman" w:hAnsi="Times New Roman" w:cs="Times New Roman"/>
                <w:sz w:val="24"/>
              </w:rPr>
            </w:pPr>
            <w:r w:rsidRPr="00A33A40">
              <w:rPr>
                <w:rFonts w:ascii="Times New Roman" w:eastAsia="Times New Roman" w:hAnsi="Times New Roman" w:cs="Times New Roman"/>
                <w:sz w:val="24"/>
              </w:rPr>
              <w:t>2016</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г.</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196</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с.</w:t>
            </w:r>
          </w:p>
        </w:tc>
      </w:tr>
      <w:tr w:rsidR="0076557B" w:rsidRPr="00A33A40" w:rsidTr="0076557B">
        <w:trPr>
          <w:trHeight w:val="830"/>
        </w:trPr>
        <w:tc>
          <w:tcPr>
            <w:tcW w:w="2177" w:type="dxa"/>
          </w:tcPr>
          <w:p w:rsidR="0076557B" w:rsidRPr="00A33A40" w:rsidRDefault="0076557B" w:rsidP="0088766F">
            <w:pPr>
              <w:shd w:val="clear" w:color="auto" w:fill="FFFFFF" w:themeFill="background1"/>
              <w:tabs>
                <w:tab w:val="left" w:pos="1980"/>
              </w:tabs>
              <w:spacing w:line="237" w:lineRule="auto"/>
              <w:ind w:right="-15"/>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 xml:space="preserve">Закирова  </w:t>
            </w:r>
            <w:r w:rsidRPr="00A33A40">
              <w:rPr>
                <w:rFonts w:ascii="Times New Roman" w:eastAsia="Times New Roman" w:hAnsi="Times New Roman" w:cs="Times New Roman"/>
                <w:spacing w:val="12"/>
                <w:sz w:val="24"/>
                <w:lang w:val="ru-RU"/>
              </w:rPr>
              <w:t xml:space="preserve"> </w:t>
            </w:r>
            <w:r>
              <w:rPr>
                <w:rFonts w:ascii="Times New Roman" w:eastAsia="Times New Roman" w:hAnsi="Times New Roman" w:cs="Times New Roman"/>
                <w:sz w:val="24"/>
                <w:lang w:val="ru-RU"/>
              </w:rPr>
              <w:t xml:space="preserve">К.В., </w:t>
            </w:r>
            <w:r w:rsidRPr="00A33A40">
              <w:rPr>
                <w:rFonts w:ascii="Times New Roman" w:eastAsia="Times New Roman" w:hAnsi="Times New Roman" w:cs="Times New Roman"/>
                <w:sz w:val="24"/>
                <w:lang w:val="ru-RU"/>
              </w:rPr>
              <w:t>Мортазина</w:t>
            </w:r>
            <w:r w:rsidRPr="00A33A40">
              <w:rPr>
                <w:rFonts w:ascii="Times New Roman" w:eastAsia="Times New Roman" w:hAnsi="Times New Roman" w:cs="Times New Roman"/>
                <w:spacing w:val="-57"/>
                <w:sz w:val="24"/>
                <w:lang w:val="ru-RU"/>
              </w:rPr>
              <w:t xml:space="preserve"> </w:t>
            </w:r>
            <w:r w:rsidRPr="00A33A40">
              <w:rPr>
                <w:rFonts w:ascii="Times New Roman" w:eastAsia="Times New Roman" w:hAnsi="Times New Roman" w:cs="Times New Roman"/>
                <w:sz w:val="24"/>
                <w:lang w:val="ru-RU"/>
              </w:rPr>
              <w:t>Л.Р.</w:t>
            </w:r>
          </w:p>
        </w:tc>
        <w:tc>
          <w:tcPr>
            <w:tcW w:w="4394" w:type="dxa"/>
          </w:tcPr>
          <w:p w:rsidR="0076557B" w:rsidRDefault="0076557B" w:rsidP="0088766F">
            <w:pPr>
              <w:shd w:val="clear" w:color="auto" w:fill="FFFFFF" w:themeFill="background1"/>
              <w:tabs>
                <w:tab w:val="left" w:pos="0"/>
                <w:tab w:val="left" w:pos="2890"/>
                <w:tab w:val="left" w:pos="3611"/>
                <w:tab w:val="left" w:pos="4331"/>
                <w:tab w:val="left" w:pos="5771"/>
              </w:tabs>
              <w:spacing w:line="237" w:lineRule="auto"/>
              <w:ind w:right="206"/>
              <w:rPr>
                <w:rFonts w:ascii="Times New Roman" w:eastAsia="Times New Roman" w:hAnsi="Times New Roman" w:cs="Times New Roman"/>
                <w:sz w:val="24"/>
                <w:lang w:val="ru-RU"/>
              </w:rPr>
            </w:pPr>
            <w:r>
              <w:rPr>
                <w:rFonts w:ascii="Times New Roman" w:eastAsia="Times New Roman" w:hAnsi="Times New Roman" w:cs="Times New Roman"/>
                <w:sz w:val="24"/>
                <w:lang w:val="ru-RU"/>
              </w:rPr>
              <w:t>«Балачак-уйнап-көлеп үсәр</w:t>
            </w:r>
            <w:r>
              <w:rPr>
                <w:rFonts w:ascii="Times New Roman" w:eastAsia="Times New Roman" w:hAnsi="Times New Roman" w:cs="Times New Roman"/>
                <w:sz w:val="24"/>
                <w:lang w:val="ru-RU"/>
              </w:rPr>
              <w:tab/>
              <w:t xml:space="preserve">чак: </w:t>
            </w:r>
            <w:r w:rsidRPr="00A33A40">
              <w:rPr>
                <w:rFonts w:ascii="Times New Roman" w:eastAsia="Times New Roman" w:hAnsi="Times New Roman" w:cs="Times New Roman"/>
                <w:sz w:val="24"/>
                <w:lang w:val="ru-RU"/>
              </w:rPr>
              <w:t>балалар</w:t>
            </w:r>
          </w:p>
          <w:p w:rsidR="0076557B" w:rsidRPr="007739CF" w:rsidRDefault="0076557B" w:rsidP="0076557B">
            <w:pPr>
              <w:shd w:val="clear" w:color="auto" w:fill="FFFFFF" w:themeFill="background1"/>
              <w:tabs>
                <w:tab w:val="left" w:pos="0"/>
                <w:tab w:val="left" w:pos="2890"/>
                <w:tab w:val="left" w:pos="3611"/>
                <w:tab w:val="left" w:pos="4331"/>
                <w:tab w:val="left" w:pos="5771"/>
              </w:tabs>
              <w:spacing w:line="237" w:lineRule="auto"/>
              <w:ind w:right="206"/>
              <w:rPr>
                <w:rFonts w:ascii="Times New Roman" w:eastAsia="Times New Roman" w:hAnsi="Times New Roman" w:cs="Times New Roman"/>
                <w:sz w:val="24"/>
                <w:lang w:val="ru-RU"/>
              </w:rPr>
            </w:pPr>
            <w:r w:rsidRPr="00A33A40">
              <w:rPr>
                <w:rFonts w:ascii="Times New Roman" w:eastAsia="Times New Roman" w:hAnsi="Times New Roman" w:cs="Times New Roman"/>
                <w:spacing w:val="-2"/>
                <w:sz w:val="24"/>
                <w:lang w:val="ru-RU"/>
              </w:rPr>
              <w:t>бакчасы</w:t>
            </w:r>
            <w:r w:rsidRPr="00A33A40">
              <w:rPr>
                <w:rFonts w:ascii="Times New Roman" w:eastAsia="Times New Roman" w:hAnsi="Times New Roman" w:cs="Times New Roman"/>
                <w:spacing w:val="-57"/>
                <w:sz w:val="24"/>
                <w:lang w:val="ru-RU"/>
              </w:rPr>
              <w:t xml:space="preserve"> </w:t>
            </w:r>
            <w:r w:rsidRPr="00A33A40">
              <w:rPr>
                <w:rFonts w:ascii="Times New Roman" w:eastAsia="Times New Roman" w:hAnsi="Times New Roman" w:cs="Times New Roman"/>
                <w:sz w:val="24"/>
                <w:lang w:val="ru-RU"/>
              </w:rPr>
              <w:t>тәрбиячеләре</w:t>
            </w:r>
            <w:r w:rsidRPr="00A33A40">
              <w:rPr>
                <w:rFonts w:ascii="Times New Roman" w:eastAsia="Times New Roman" w:hAnsi="Times New Roman" w:cs="Times New Roman"/>
                <w:spacing w:val="6"/>
                <w:sz w:val="24"/>
                <w:lang w:val="ru-RU"/>
              </w:rPr>
              <w:t xml:space="preserve"> </w:t>
            </w:r>
            <w:r w:rsidRPr="00A33A40">
              <w:rPr>
                <w:rFonts w:ascii="Times New Roman" w:eastAsia="Times New Roman" w:hAnsi="Times New Roman" w:cs="Times New Roman"/>
                <w:sz w:val="24"/>
                <w:lang w:val="ru-RU"/>
              </w:rPr>
              <w:t>һәм</w:t>
            </w:r>
            <w:r>
              <w:rPr>
                <w:rFonts w:ascii="Times New Roman" w:eastAsia="Times New Roman" w:hAnsi="Times New Roman" w:cs="Times New Roman"/>
                <w:sz w:val="24"/>
                <w:lang w:val="ru-RU"/>
              </w:rPr>
              <w:t xml:space="preserve"> </w:t>
            </w:r>
            <w:r w:rsidRPr="00A33A40">
              <w:rPr>
                <w:rFonts w:ascii="Times New Roman" w:eastAsia="Times New Roman" w:hAnsi="Times New Roman" w:cs="Times New Roman"/>
                <w:sz w:val="24"/>
                <w:lang w:val="ru-RU"/>
              </w:rPr>
              <w:t>физкультура</w:t>
            </w:r>
            <w:r w:rsidRPr="00A33A40">
              <w:rPr>
                <w:rFonts w:ascii="Times New Roman" w:eastAsia="Times New Roman" w:hAnsi="Times New Roman" w:cs="Times New Roman"/>
                <w:spacing w:val="84"/>
                <w:sz w:val="24"/>
                <w:lang w:val="ru-RU"/>
              </w:rPr>
              <w:t xml:space="preserve"> </w:t>
            </w:r>
            <w:r w:rsidRPr="00A33A40">
              <w:rPr>
                <w:rFonts w:ascii="Times New Roman" w:eastAsia="Times New Roman" w:hAnsi="Times New Roman" w:cs="Times New Roman"/>
                <w:sz w:val="24"/>
                <w:lang w:val="ru-RU"/>
              </w:rPr>
              <w:t>инструкторлары</w:t>
            </w:r>
            <w:r>
              <w:rPr>
                <w:rFonts w:ascii="Times New Roman" w:eastAsia="Times New Roman" w:hAnsi="Times New Roman" w:cs="Times New Roman"/>
                <w:sz w:val="24"/>
                <w:lang w:val="ru-RU"/>
              </w:rPr>
              <w:t xml:space="preserve"> </w:t>
            </w:r>
            <w:r w:rsidRPr="00A33A40">
              <w:rPr>
                <w:rFonts w:ascii="Times New Roman" w:eastAsia="Times New Roman" w:hAnsi="Times New Roman" w:cs="Times New Roman"/>
                <w:sz w:val="24"/>
                <w:lang w:val="ru-RU"/>
              </w:rPr>
              <w:t>өчен</w:t>
            </w:r>
            <w:r>
              <w:rPr>
                <w:rFonts w:ascii="Times New Roman" w:eastAsia="Times New Roman" w:hAnsi="Times New Roman" w:cs="Times New Roman"/>
                <w:sz w:val="24"/>
                <w:lang w:val="ru-RU"/>
              </w:rPr>
              <w:t xml:space="preserve"> </w:t>
            </w:r>
            <w:r w:rsidRPr="007739CF">
              <w:rPr>
                <w:rFonts w:ascii="Times New Roman" w:eastAsia="Times New Roman" w:hAnsi="Times New Roman" w:cs="Times New Roman"/>
                <w:sz w:val="24"/>
                <w:lang w:val="ru-RU"/>
              </w:rPr>
              <w:t>методик</w:t>
            </w:r>
            <w:r w:rsidRPr="007739CF">
              <w:rPr>
                <w:rFonts w:ascii="Times New Roman" w:eastAsia="Times New Roman" w:hAnsi="Times New Roman" w:cs="Times New Roman"/>
                <w:spacing w:val="-3"/>
                <w:sz w:val="24"/>
                <w:lang w:val="ru-RU"/>
              </w:rPr>
              <w:t xml:space="preserve"> </w:t>
            </w:r>
            <w:r w:rsidRPr="007739CF">
              <w:rPr>
                <w:rFonts w:ascii="Times New Roman" w:eastAsia="Times New Roman" w:hAnsi="Times New Roman" w:cs="Times New Roman"/>
                <w:sz w:val="24"/>
                <w:lang w:val="ru-RU"/>
              </w:rPr>
              <w:t>кулланма»–</w:t>
            </w:r>
            <w:r w:rsidRPr="007739CF">
              <w:rPr>
                <w:rFonts w:ascii="Times New Roman" w:eastAsia="Times New Roman" w:hAnsi="Times New Roman" w:cs="Times New Roman"/>
                <w:spacing w:val="-1"/>
                <w:sz w:val="24"/>
                <w:lang w:val="ru-RU"/>
              </w:rPr>
              <w:t xml:space="preserve"> </w:t>
            </w:r>
          </w:p>
        </w:tc>
        <w:tc>
          <w:tcPr>
            <w:tcW w:w="2552" w:type="dxa"/>
            <w:tcBorders>
              <w:right w:val="single" w:sz="6" w:space="0" w:color="000000"/>
            </w:tcBorders>
          </w:tcPr>
          <w:p w:rsidR="0076557B" w:rsidRPr="0076557B" w:rsidRDefault="0076557B" w:rsidP="0076557B">
            <w:pPr>
              <w:shd w:val="clear" w:color="auto" w:fill="FFFFFF" w:themeFill="background1"/>
              <w:spacing w:line="237" w:lineRule="auto"/>
              <w:rPr>
                <w:rFonts w:ascii="Times New Roman" w:eastAsia="Times New Roman" w:hAnsi="Times New Roman" w:cs="Times New Roman"/>
                <w:sz w:val="24"/>
                <w:lang w:val="ru-RU"/>
              </w:rPr>
            </w:pPr>
            <w:r w:rsidRPr="007739CF">
              <w:rPr>
                <w:rFonts w:ascii="Times New Roman" w:eastAsia="Times New Roman" w:hAnsi="Times New Roman" w:cs="Times New Roman"/>
                <w:sz w:val="24"/>
                <w:lang w:val="ru-RU"/>
              </w:rPr>
              <w:t>Казан,</w:t>
            </w:r>
            <w:r w:rsidRPr="007739CF">
              <w:rPr>
                <w:rFonts w:ascii="Times New Roman" w:eastAsia="Times New Roman" w:hAnsi="Times New Roman" w:cs="Times New Roman"/>
                <w:spacing w:val="1"/>
                <w:sz w:val="24"/>
                <w:lang w:val="ru-RU"/>
              </w:rPr>
              <w:t xml:space="preserve"> </w:t>
            </w:r>
            <w:r w:rsidRPr="007739CF">
              <w:rPr>
                <w:rFonts w:ascii="Times New Roman" w:eastAsia="Times New Roman" w:hAnsi="Times New Roman" w:cs="Times New Roman"/>
                <w:sz w:val="24"/>
                <w:lang w:val="ru-RU"/>
              </w:rPr>
              <w:t>2012</w:t>
            </w:r>
          </w:p>
        </w:tc>
      </w:tr>
      <w:tr w:rsidR="0076557B" w:rsidRPr="00A33A40" w:rsidTr="0076557B">
        <w:trPr>
          <w:trHeight w:val="830"/>
        </w:trPr>
        <w:tc>
          <w:tcPr>
            <w:tcW w:w="2177" w:type="dxa"/>
          </w:tcPr>
          <w:p w:rsidR="0076557B" w:rsidRPr="00A33A40" w:rsidRDefault="0076557B" w:rsidP="0088766F">
            <w:pPr>
              <w:shd w:val="clear" w:color="auto" w:fill="FFFFFF" w:themeFill="background1"/>
              <w:ind w:right="201"/>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Закирова</w:t>
            </w:r>
            <w:r w:rsidRPr="00A33A40">
              <w:rPr>
                <w:rFonts w:ascii="Times New Roman" w:eastAsia="Times New Roman" w:hAnsi="Times New Roman" w:cs="Times New Roman"/>
                <w:spacing w:val="37"/>
                <w:sz w:val="24"/>
                <w:lang w:val="ru-RU"/>
              </w:rPr>
              <w:t xml:space="preserve"> </w:t>
            </w:r>
            <w:r w:rsidRPr="00A33A40">
              <w:rPr>
                <w:rFonts w:ascii="Times New Roman" w:eastAsia="Times New Roman" w:hAnsi="Times New Roman" w:cs="Times New Roman"/>
                <w:sz w:val="24"/>
                <w:lang w:val="ru-RU"/>
              </w:rPr>
              <w:t>К.В.,</w:t>
            </w:r>
            <w:r w:rsidRPr="00A33A40">
              <w:rPr>
                <w:rFonts w:ascii="Times New Roman" w:eastAsia="Times New Roman" w:hAnsi="Times New Roman" w:cs="Times New Roman"/>
                <w:spacing w:val="45"/>
                <w:sz w:val="24"/>
                <w:lang w:val="ru-RU"/>
              </w:rPr>
              <w:t xml:space="preserve"> </w:t>
            </w:r>
            <w:r w:rsidRPr="00A33A40">
              <w:rPr>
                <w:rFonts w:ascii="Times New Roman" w:eastAsia="Times New Roman" w:hAnsi="Times New Roman" w:cs="Times New Roman"/>
                <w:sz w:val="24"/>
                <w:lang w:val="ru-RU"/>
              </w:rPr>
              <w:t>Мортазина</w:t>
            </w:r>
            <w:r w:rsidRPr="00A33A40">
              <w:rPr>
                <w:rFonts w:ascii="Times New Roman" w:eastAsia="Times New Roman" w:hAnsi="Times New Roman" w:cs="Times New Roman"/>
                <w:spacing w:val="-57"/>
                <w:sz w:val="24"/>
                <w:lang w:val="ru-RU"/>
              </w:rPr>
              <w:t xml:space="preserve"> </w:t>
            </w:r>
            <w:r w:rsidRPr="00A33A40">
              <w:rPr>
                <w:rFonts w:ascii="Times New Roman" w:eastAsia="Times New Roman" w:hAnsi="Times New Roman" w:cs="Times New Roman"/>
                <w:sz w:val="24"/>
                <w:lang w:val="ru-RU"/>
              </w:rPr>
              <w:t>Л.Р.</w:t>
            </w:r>
          </w:p>
        </w:tc>
        <w:tc>
          <w:tcPr>
            <w:tcW w:w="4394" w:type="dxa"/>
          </w:tcPr>
          <w:p w:rsidR="0076557B" w:rsidRPr="00A33A40" w:rsidRDefault="0076557B" w:rsidP="0088766F">
            <w:pPr>
              <w:shd w:val="clear" w:color="auto" w:fill="FFFFFF" w:themeFill="background1"/>
              <w:rPr>
                <w:rFonts w:ascii="Times New Roman" w:eastAsia="Times New Roman" w:hAnsi="Times New Roman" w:cs="Times New Roman"/>
                <w:sz w:val="24"/>
                <w:lang w:val="ru-RU"/>
              </w:rPr>
            </w:pPr>
            <w:r w:rsidRPr="00A33A40">
              <w:rPr>
                <w:rFonts w:ascii="Times New Roman" w:eastAsia="Times New Roman" w:hAnsi="Times New Roman" w:cs="Times New Roman"/>
                <w:spacing w:val="-2"/>
                <w:sz w:val="24"/>
                <w:lang w:val="ru-RU"/>
              </w:rPr>
              <w:t>«Әй</w:t>
            </w:r>
            <w:r w:rsidRPr="00A33A40">
              <w:rPr>
                <w:rFonts w:ascii="Times New Roman" w:eastAsia="Times New Roman" w:hAnsi="Times New Roman" w:cs="Times New Roman"/>
                <w:spacing w:val="-4"/>
                <w:sz w:val="24"/>
                <w:lang w:val="ru-RU"/>
              </w:rPr>
              <w:t xml:space="preserve"> </w:t>
            </w:r>
            <w:r w:rsidRPr="00A33A40">
              <w:rPr>
                <w:rFonts w:ascii="Times New Roman" w:eastAsia="Times New Roman" w:hAnsi="Times New Roman" w:cs="Times New Roman"/>
                <w:spacing w:val="-2"/>
                <w:sz w:val="24"/>
                <w:lang w:val="ru-RU"/>
              </w:rPr>
              <w:t>уйныйбыз,</w:t>
            </w:r>
            <w:r w:rsidRPr="00A33A40">
              <w:rPr>
                <w:rFonts w:ascii="Times New Roman" w:eastAsia="Times New Roman" w:hAnsi="Times New Roman" w:cs="Times New Roman"/>
                <w:spacing w:val="-9"/>
                <w:sz w:val="24"/>
                <w:lang w:val="ru-RU"/>
              </w:rPr>
              <w:t xml:space="preserve"> </w:t>
            </w:r>
            <w:r w:rsidRPr="00A33A40">
              <w:rPr>
                <w:rFonts w:ascii="Times New Roman" w:eastAsia="Times New Roman" w:hAnsi="Times New Roman" w:cs="Times New Roman"/>
                <w:spacing w:val="-1"/>
                <w:sz w:val="24"/>
                <w:lang w:val="ru-RU"/>
              </w:rPr>
              <w:t>уйныйбыз...</w:t>
            </w:r>
            <w:r w:rsidRPr="00A33A40">
              <w:rPr>
                <w:rFonts w:ascii="Times New Roman" w:eastAsia="Times New Roman" w:hAnsi="Times New Roman" w:cs="Times New Roman"/>
                <w:spacing w:val="-11"/>
                <w:sz w:val="24"/>
                <w:lang w:val="ru-RU"/>
              </w:rPr>
              <w:t xml:space="preserve"> </w:t>
            </w:r>
            <w:r w:rsidRPr="00A33A40">
              <w:rPr>
                <w:rFonts w:ascii="Times New Roman" w:eastAsia="Times New Roman" w:hAnsi="Times New Roman" w:cs="Times New Roman"/>
                <w:spacing w:val="-1"/>
                <w:sz w:val="24"/>
                <w:lang w:val="ru-RU"/>
              </w:rPr>
              <w:t>Балалар</w:t>
            </w:r>
            <w:r w:rsidRPr="00A33A40">
              <w:rPr>
                <w:rFonts w:ascii="Times New Roman" w:eastAsia="Times New Roman" w:hAnsi="Times New Roman" w:cs="Times New Roman"/>
                <w:spacing w:val="-13"/>
                <w:sz w:val="24"/>
                <w:lang w:val="ru-RU"/>
              </w:rPr>
              <w:t xml:space="preserve"> </w:t>
            </w:r>
            <w:r w:rsidRPr="00A33A40">
              <w:rPr>
                <w:rFonts w:ascii="Times New Roman" w:eastAsia="Times New Roman" w:hAnsi="Times New Roman" w:cs="Times New Roman"/>
                <w:spacing w:val="-1"/>
                <w:sz w:val="24"/>
                <w:lang w:val="ru-RU"/>
              </w:rPr>
              <w:t>бакчасы</w:t>
            </w:r>
            <w:r w:rsidRPr="00A33A40">
              <w:rPr>
                <w:rFonts w:ascii="Times New Roman" w:eastAsia="Times New Roman" w:hAnsi="Times New Roman" w:cs="Times New Roman"/>
                <w:spacing w:val="-7"/>
                <w:sz w:val="24"/>
                <w:lang w:val="ru-RU"/>
              </w:rPr>
              <w:t xml:space="preserve"> </w:t>
            </w:r>
            <w:r w:rsidRPr="00A33A40">
              <w:rPr>
                <w:rFonts w:ascii="Times New Roman" w:eastAsia="Times New Roman" w:hAnsi="Times New Roman" w:cs="Times New Roman"/>
                <w:spacing w:val="-1"/>
                <w:sz w:val="24"/>
                <w:lang w:val="ru-RU"/>
              </w:rPr>
              <w:t>тәрбиячеләре</w:t>
            </w:r>
            <w:r w:rsidRPr="00A33A40">
              <w:rPr>
                <w:rFonts w:ascii="Times New Roman" w:eastAsia="Times New Roman" w:hAnsi="Times New Roman" w:cs="Times New Roman"/>
                <w:spacing w:val="6"/>
                <w:sz w:val="24"/>
                <w:lang w:val="ru-RU"/>
              </w:rPr>
              <w:t xml:space="preserve"> </w:t>
            </w:r>
            <w:r w:rsidRPr="00A33A40">
              <w:rPr>
                <w:rFonts w:ascii="Times New Roman" w:eastAsia="Times New Roman" w:hAnsi="Times New Roman" w:cs="Times New Roman"/>
                <w:spacing w:val="-1"/>
                <w:sz w:val="24"/>
                <w:lang w:val="ru-RU"/>
              </w:rPr>
              <w:t>һәм</w:t>
            </w:r>
          </w:p>
          <w:p w:rsidR="0076557B" w:rsidRPr="00A33A40" w:rsidRDefault="0076557B" w:rsidP="0076557B">
            <w:pPr>
              <w:shd w:val="clear" w:color="auto" w:fill="FFFFFF" w:themeFill="background1"/>
              <w:spacing w:before="7"/>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физкультура</w:t>
            </w:r>
            <w:r w:rsidRPr="00A33A40">
              <w:rPr>
                <w:rFonts w:ascii="Times New Roman" w:eastAsia="Times New Roman" w:hAnsi="Times New Roman" w:cs="Times New Roman"/>
                <w:spacing w:val="-4"/>
                <w:sz w:val="24"/>
                <w:lang w:val="ru-RU"/>
              </w:rPr>
              <w:t xml:space="preserve"> </w:t>
            </w:r>
            <w:r w:rsidRPr="00A33A40">
              <w:rPr>
                <w:rFonts w:ascii="Times New Roman" w:eastAsia="Times New Roman" w:hAnsi="Times New Roman" w:cs="Times New Roman"/>
                <w:sz w:val="24"/>
                <w:lang w:val="ru-RU"/>
              </w:rPr>
              <w:t>инструкторлары</w:t>
            </w:r>
            <w:r w:rsidRPr="00A33A40">
              <w:rPr>
                <w:rFonts w:ascii="Times New Roman" w:eastAsia="Times New Roman" w:hAnsi="Times New Roman" w:cs="Times New Roman"/>
                <w:spacing w:val="-2"/>
                <w:sz w:val="24"/>
                <w:lang w:val="ru-RU"/>
              </w:rPr>
              <w:t xml:space="preserve"> </w:t>
            </w:r>
            <w:r w:rsidRPr="00A33A40">
              <w:rPr>
                <w:rFonts w:ascii="Times New Roman" w:eastAsia="Times New Roman" w:hAnsi="Times New Roman" w:cs="Times New Roman"/>
                <w:sz w:val="24"/>
                <w:lang w:val="ru-RU"/>
              </w:rPr>
              <w:t>өчен</w:t>
            </w:r>
            <w:r w:rsidRPr="00A33A40">
              <w:rPr>
                <w:rFonts w:ascii="Times New Roman" w:eastAsia="Times New Roman" w:hAnsi="Times New Roman" w:cs="Times New Roman"/>
                <w:spacing w:val="-8"/>
                <w:sz w:val="24"/>
                <w:lang w:val="ru-RU"/>
              </w:rPr>
              <w:t xml:space="preserve"> </w:t>
            </w:r>
            <w:r w:rsidRPr="00A33A40">
              <w:rPr>
                <w:rFonts w:ascii="Times New Roman" w:eastAsia="Times New Roman" w:hAnsi="Times New Roman" w:cs="Times New Roman"/>
                <w:sz w:val="24"/>
                <w:lang w:val="ru-RU"/>
              </w:rPr>
              <w:t>методик</w:t>
            </w:r>
            <w:r w:rsidRPr="00A33A40">
              <w:rPr>
                <w:rFonts w:ascii="Times New Roman" w:eastAsia="Times New Roman" w:hAnsi="Times New Roman" w:cs="Times New Roman"/>
                <w:spacing w:val="-10"/>
                <w:sz w:val="24"/>
                <w:lang w:val="ru-RU"/>
              </w:rPr>
              <w:t xml:space="preserve"> </w:t>
            </w:r>
            <w:r w:rsidRPr="00A33A40">
              <w:rPr>
                <w:rFonts w:ascii="Times New Roman" w:eastAsia="Times New Roman" w:hAnsi="Times New Roman" w:cs="Times New Roman"/>
                <w:sz w:val="24"/>
                <w:lang w:val="ru-RU"/>
              </w:rPr>
              <w:t>кулланма»-</w:t>
            </w:r>
            <w:r w:rsidRPr="00A33A40">
              <w:rPr>
                <w:rFonts w:ascii="Times New Roman" w:eastAsia="Times New Roman" w:hAnsi="Times New Roman" w:cs="Times New Roman"/>
                <w:spacing w:val="-3"/>
                <w:sz w:val="24"/>
                <w:lang w:val="ru-RU"/>
              </w:rPr>
              <w:t xml:space="preserve"> </w:t>
            </w:r>
          </w:p>
        </w:tc>
        <w:tc>
          <w:tcPr>
            <w:tcW w:w="2552" w:type="dxa"/>
            <w:tcBorders>
              <w:right w:val="single" w:sz="6" w:space="0" w:color="000000"/>
            </w:tcBorders>
          </w:tcPr>
          <w:p w:rsidR="0076557B" w:rsidRPr="0076557B" w:rsidRDefault="0076557B" w:rsidP="0076557B">
            <w:pPr>
              <w:shd w:val="clear" w:color="auto" w:fill="FFFFFF" w:themeFill="background1"/>
              <w:spacing w:line="237" w:lineRule="auto"/>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Казан,</w:t>
            </w:r>
            <w:r w:rsidRPr="00A33A40">
              <w:rPr>
                <w:rFonts w:ascii="Times New Roman" w:eastAsia="Times New Roman" w:hAnsi="Times New Roman" w:cs="Times New Roman"/>
                <w:spacing w:val="-57"/>
                <w:sz w:val="24"/>
                <w:lang w:val="ru-RU"/>
              </w:rPr>
              <w:t xml:space="preserve"> </w:t>
            </w:r>
            <w:r w:rsidRPr="00A33A40">
              <w:rPr>
                <w:rFonts w:ascii="Times New Roman" w:eastAsia="Times New Roman" w:hAnsi="Times New Roman" w:cs="Times New Roman"/>
                <w:sz w:val="24"/>
                <w:lang w:val="ru-RU"/>
              </w:rPr>
              <w:t>2013</w:t>
            </w:r>
          </w:p>
        </w:tc>
      </w:tr>
      <w:tr w:rsidR="0076557B" w:rsidRPr="00A33A40" w:rsidTr="0076557B">
        <w:trPr>
          <w:trHeight w:val="830"/>
        </w:trPr>
        <w:tc>
          <w:tcPr>
            <w:tcW w:w="2177" w:type="dxa"/>
          </w:tcPr>
          <w:p w:rsidR="0076557B" w:rsidRPr="00A33A40" w:rsidRDefault="0076557B" w:rsidP="0088766F">
            <w:pPr>
              <w:shd w:val="clear" w:color="auto" w:fill="FFFFFF" w:themeFill="background1"/>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lastRenderedPageBreak/>
              <w:t>Зарипова</w:t>
            </w:r>
            <w:r w:rsidRPr="00A33A40">
              <w:rPr>
                <w:rFonts w:ascii="Times New Roman" w:eastAsia="Times New Roman" w:hAnsi="Times New Roman" w:cs="Times New Roman"/>
                <w:spacing w:val="-2"/>
                <w:sz w:val="24"/>
                <w:lang w:val="ru-RU"/>
              </w:rPr>
              <w:t xml:space="preserve"> </w:t>
            </w:r>
            <w:r w:rsidRPr="00A33A40">
              <w:rPr>
                <w:rFonts w:ascii="Times New Roman" w:eastAsia="Times New Roman" w:hAnsi="Times New Roman" w:cs="Times New Roman"/>
                <w:sz w:val="24"/>
                <w:lang w:val="ru-RU"/>
              </w:rPr>
              <w:t>З.М.</w:t>
            </w:r>
          </w:p>
          <w:p w:rsidR="0076557B" w:rsidRPr="00A33A40" w:rsidRDefault="0076557B" w:rsidP="0088766F">
            <w:pPr>
              <w:shd w:val="clear" w:color="auto" w:fill="FFFFFF" w:themeFill="background1"/>
              <w:spacing w:before="132"/>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Исаева Р.С.</w:t>
            </w:r>
          </w:p>
        </w:tc>
        <w:tc>
          <w:tcPr>
            <w:tcW w:w="4394" w:type="dxa"/>
          </w:tcPr>
          <w:p w:rsidR="0076557B" w:rsidRPr="00A33A40" w:rsidRDefault="0076557B" w:rsidP="0076557B">
            <w:pPr>
              <w:shd w:val="clear" w:color="auto" w:fill="FFFFFF" w:themeFill="background1"/>
              <w:spacing w:line="268" w:lineRule="exact"/>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«Үстерешле</w:t>
            </w:r>
            <w:r w:rsidRPr="00A33A40">
              <w:rPr>
                <w:rFonts w:ascii="Times New Roman" w:eastAsia="Times New Roman" w:hAnsi="Times New Roman" w:cs="Times New Roman"/>
                <w:spacing w:val="3"/>
                <w:sz w:val="24"/>
                <w:lang w:val="ru-RU"/>
              </w:rPr>
              <w:t xml:space="preserve"> </w:t>
            </w:r>
            <w:r w:rsidRPr="00A33A40">
              <w:rPr>
                <w:rFonts w:ascii="Times New Roman" w:eastAsia="Times New Roman" w:hAnsi="Times New Roman" w:cs="Times New Roman"/>
                <w:sz w:val="24"/>
                <w:lang w:val="ru-RU"/>
              </w:rPr>
              <w:t>уеннар:</w:t>
            </w:r>
            <w:r w:rsidRPr="00A33A40">
              <w:rPr>
                <w:rFonts w:ascii="Times New Roman" w:eastAsia="Times New Roman" w:hAnsi="Times New Roman" w:cs="Times New Roman"/>
                <w:spacing w:val="-1"/>
                <w:sz w:val="24"/>
                <w:lang w:val="ru-RU"/>
              </w:rPr>
              <w:t xml:space="preserve"> </w:t>
            </w:r>
            <w:r w:rsidRPr="00A33A40">
              <w:rPr>
                <w:rFonts w:ascii="Times New Roman" w:eastAsia="Times New Roman" w:hAnsi="Times New Roman" w:cs="Times New Roman"/>
                <w:sz w:val="24"/>
                <w:lang w:val="ru-RU"/>
              </w:rPr>
              <w:t>методик</w:t>
            </w:r>
            <w:r w:rsidRPr="00A33A40">
              <w:rPr>
                <w:rFonts w:ascii="Times New Roman" w:eastAsia="Times New Roman" w:hAnsi="Times New Roman" w:cs="Times New Roman"/>
                <w:spacing w:val="-6"/>
                <w:sz w:val="24"/>
                <w:lang w:val="ru-RU"/>
              </w:rPr>
              <w:t xml:space="preserve"> </w:t>
            </w:r>
            <w:r w:rsidRPr="00A33A40">
              <w:rPr>
                <w:rFonts w:ascii="Times New Roman" w:eastAsia="Times New Roman" w:hAnsi="Times New Roman" w:cs="Times New Roman"/>
                <w:sz w:val="24"/>
                <w:lang w:val="ru-RU"/>
              </w:rPr>
              <w:t>кулланма»</w:t>
            </w:r>
            <w:r w:rsidRPr="00A33A40">
              <w:rPr>
                <w:rFonts w:ascii="Times New Roman" w:eastAsia="Times New Roman" w:hAnsi="Times New Roman" w:cs="Times New Roman"/>
                <w:spacing w:val="-8"/>
                <w:sz w:val="24"/>
                <w:lang w:val="ru-RU"/>
              </w:rPr>
              <w:t xml:space="preserve"> </w:t>
            </w:r>
            <w:r w:rsidRPr="00A33A40">
              <w:rPr>
                <w:rFonts w:ascii="Times New Roman" w:eastAsia="Times New Roman" w:hAnsi="Times New Roman" w:cs="Times New Roman"/>
                <w:sz w:val="24"/>
                <w:lang w:val="ru-RU"/>
              </w:rPr>
              <w:t>–</w:t>
            </w:r>
            <w:r w:rsidRPr="00A33A40">
              <w:rPr>
                <w:rFonts w:ascii="Times New Roman" w:eastAsia="Times New Roman" w:hAnsi="Times New Roman" w:cs="Times New Roman"/>
                <w:spacing w:val="-2"/>
                <w:sz w:val="24"/>
                <w:lang w:val="ru-RU"/>
              </w:rPr>
              <w:t xml:space="preserve"> </w:t>
            </w:r>
          </w:p>
        </w:tc>
        <w:tc>
          <w:tcPr>
            <w:tcW w:w="2552" w:type="dxa"/>
            <w:tcBorders>
              <w:right w:val="single" w:sz="6" w:space="0" w:color="000000"/>
            </w:tcBorders>
          </w:tcPr>
          <w:p w:rsidR="0076557B" w:rsidRPr="0076557B" w:rsidRDefault="0076557B" w:rsidP="0076557B">
            <w:pPr>
              <w:shd w:val="clear" w:color="auto" w:fill="FFFFFF" w:themeFill="background1"/>
              <w:spacing w:line="237" w:lineRule="auto"/>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Казан,</w:t>
            </w:r>
            <w:r w:rsidRPr="00A33A40">
              <w:rPr>
                <w:rFonts w:ascii="Times New Roman" w:eastAsia="Times New Roman" w:hAnsi="Times New Roman" w:cs="Times New Roman"/>
                <w:spacing w:val="2"/>
                <w:sz w:val="24"/>
                <w:lang w:val="ru-RU"/>
              </w:rPr>
              <w:t xml:space="preserve"> </w:t>
            </w:r>
            <w:r w:rsidRPr="00A33A40">
              <w:rPr>
                <w:rFonts w:ascii="Times New Roman" w:eastAsia="Times New Roman" w:hAnsi="Times New Roman" w:cs="Times New Roman"/>
                <w:sz w:val="24"/>
                <w:lang w:val="ru-RU"/>
              </w:rPr>
              <w:t>2013</w:t>
            </w:r>
          </w:p>
        </w:tc>
      </w:tr>
      <w:tr w:rsidR="0076557B" w:rsidRPr="00A33A40" w:rsidTr="0076557B">
        <w:trPr>
          <w:trHeight w:val="830"/>
        </w:trPr>
        <w:tc>
          <w:tcPr>
            <w:tcW w:w="2177" w:type="dxa"/>
          </w:tcPr>
          <w:p w:rsidR="0076557B" w:rsidRPr="00A33A40" w:rsidRDefault="0076557B" w:rsidP="0088766F">
            <w:pPr>
              <w:shd w:val="clear" w:color="auto" w:fill="FFFFFF" w:themeFill="background1"/>
              <w:spacing w:line="263" w:lineRule="exact"/>
              <w:rPr>
                <w:rFonts w:ascii="Times New Roman" w:eastAsia="Times New Roman" w:hAnsi="Times New Roman" w:cs="Times New Roman"/>
                <w:sz w:val="24"/>
              </w:rPr>
            </w:pPr>
            <w:r w:rsidRPr="00A33A40">
              <w:rPr>
                <w:rFonts w:ascii="Times New Roman" w:eastAsia="Times New Roman" w:hAnsi="Times New Roman" w:cs="Times New Roman"/>
                <w:sz w:val="24"/>
              </w:rPr>
              <w:t>Ибрагимова</w:t>
            </w:r>
            <w:r w:rsidRPr="00A33A40">
              <w:rPr>
                <w:rFonts w:ascii="Times New Roman" w:eastAsia="Times New Roman" w:hAnsi="Times New Roman" w:cs="Times New Roman"/>
                <w:spacing w:val="-5"/>
                <w:sz w:val="24"/>
              </w:rPr>
              <w:t xml:space="preserve"> </w:t>
            </w:r>
            <w:r w:rsidRPr="00A33A40">
              <w:rPr>
                <w:rFonts w:ascii="Times New Roman" w:eastAsia="Times New Roman" w:hAnsi="Times New Roman" w:cs="Times New Roman"/>
                <w:sz w:val="24"/>
              </w:rPr>
              <w:t>З.Г.</w:t>
            </w:r>
          </w:p>
        </w:tc>
        <w:tc>
          <w:tcPr>
            <w:tcW w:w="4394" w:type="dxa"/>
          </w:tcPr>
          <w:p w:rsidR="0076557B" w:rsidRPr="007739CF" w:rsidRDefault="0076557B" w:rsidP="0076557B">
            <w:pPr>
              <w:shd w:val="clear" w:color="auto" w:fill="FFFFFF" w:themeFill="background1"/>
              <w:tabs>
                <w:tab w:val="left" w:pos="1248"/>
                <w:tab w:val="left" w:pos="2357"/>
                <w:tab w:val="left" w:pos="4023"/>
                <w:tab w:val="left" w:pos="5109"/>
                <w:tab w:val="left" w:pos="5469"/>
              </w:tabs>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«Танцуй </w:t>
            </w:r>
            <w:r w:rsidRPr="00A33A40">
              <w:rPr>
                <w:rFonts w:ascii="Times New Roman" w:eastAsia="Times New Roman" w:hAnsi="Times New Roman" w:cs="Times New Roman"/>
                <w:sz w:val="24"/>
                <w:lang w:val="ru-RU"/>
              </w:rPr>
              <w:t>весел</w:t>
            </w:r>
            <w:r>
              <w:rPr>
                <w:rFonts w:ascii="Times New Roman" w:eastAsia="Times New Roman" w:hAnsi="Times New Roman" w:cs="Times New Roman"/>
                <w:sz w:val="24"/>
                <w:lang w:val="ru-RU"/>
              </w:rPr>
              <w:t xml:space="preserve">ей: методическое пособие с </w:t>
            </w:r>
            <w:r w:rsidRPr="00A33A40">
              <w:rPr>
                <w:rFonts w:ascii="Times New Roman" w:eastAsia="Times New Roman" w:hAnsi="Times New Roman" w:cs="Times New Roman"/>
                <w:spacing w:val="-1"/>
                <w:sz w:val="24"/>
                <w:lang w:val="ru-RU"/>
              </w:rPr>
              <w:t>аудио-</w:t>
            </w:r>
            <w:r w:rsidRPr="00A33A40">
              <w:rPr>
                <w:rFonts w:ascii="Times New Roman" w:eastAsia="Times New Roman" w:hAnsi="Times New Roman" w:cs="Times New Roman"/>
                <w:spacing w:val="-57"/>
                <w:sz w:val="24"/>
                <w:lang w:val="ru-RU"/>
              </w:rPr>
              <w:t xml:space="preserve"> </w:t>
            </w:r>
            <w:r w:rsidRPr="00A33A40">
              <w:rPr>
                <w:rFonts w:ascii="Times New Roman" w:eastAsia="Times New Roman" w:hAnsi="Times New Roman" w:cs="Times New Roman"/>
                <w:sz w:val="24"/>
                <w:lang w:val="ru-RU"/>
              </w:rPr>
              <w:t>приложением</w:t>
            </w:r>
            <w:r w:rsidRPr="00A33A40">
              <w:rPr>
                <w:rFonts w:ascii="Times New Roman" w:eastAsia="Times New Roman" w:hAnsi="Times New Roman" w:cs="Times New Roman"/>
                <w:spacing w:val="38"/>
                <w:sz w:val="24"/>
                <w:lang w:val="ru-RU"/>
              </w:rPr>
              <w:t xml:space="preserve"> </w:t>
            </w:r>
            <w:r w:rsidRPr="00A33A40">
              <w:rPr>
                <w:rFonts w:ascii="Times New Roman" w:eastAsia="Times New Roman" w:hAnsi="Times New Roman" w:cs="Times New Roman"/>
                <w:sz w:val="24"/>
                <w:lang w:val="ru-RU"/>
              </w:rPr>
              <w:t>по</w:t>
            </w:r>
            <w:r w:rsidRPr="00A33A40">
              <w:rPr>
                <w:rFonts w:ascii="Times New Roman" w:eastAsia="Times New Roman" w:hAnsi="Times New Roman" w:cs="Times New Roman"/>
                <w:spacing w:val="39"/>
                <w:sz w:val="24"/>
                <w:lang w:val="ru-RU"/>
              </w:rPr>
              <w:t xml:space="preserve"> </w:t>
            </w:r>
            <w:r w:rsidRPr="00A33A40">
              <w:rPr>
                <w:rFonts w:ascii="Times New Roman" w:eastAsia="Times New Roman" w:hAnsi="Times New Roman" w:cs="Times New Roman"/>
                <w:sz w:val="24"/>
                <w:lang w:val="ru-RU"/>
              </w:rPr>
              <w:t>обучению</w:t>
            </w:r>
            <w:r w:rsidRPr="00A33A40">
              <w:rPr>
                <w:rFonts w:ascii="Times New Roman" w:eastAsia="Times New Roman" w:hAnsi="Times New Roman" w:cs="Times New Roman"/>
                <w:spacing w:val="43"/>
                <w:sz w:val="24"/>
                <w:lang w:val="ru-RU"/>
              </w:rPr>
              <w:t xml:space="preserve"> </w:t>
            </w:r>
            <w:r w:rsidRPr="00A33A40">
              <w:rPr>
                <w:rFonts w:ascii="Times New Roman" w:eastAsia="Times New Roman" w:hAnsi="Times New Roman" w:cs="Times New Roman"/>
                <w:sz w:val="24"/>
                <w:lang w:val="ru-RU"/>
              </w:rPr>
              <w:t>детей</w:t>
            </w:r>
            <w:r w:rsidRPr="00A33A40">
              <w:rPr>
                <w:rFonts w:ascii="Times New Roman" w:eastAsia="Times New Roman" w:hAnsi="Times New Roman" w:cs="Times New Roman"/>
                <w:spacing w:val="45"/>
                <w:sz w:val="24"/>
                <w:lang w:val="ru-RU"/>
              </w:rPr>
              <w:t xml:space="preserve"> </w:t>
            </w:r>
            <w:r w:rsidRPr="00A33A40">
              <w:rPr>
                <w:rFonts w:ascii="Times New Roman" w:eastAsia="Times New Roman" w:hAnsi="Times New Roman" w:cs="Times New Roman"/>
                <w:sz w:val="24"/>
                <w:lang w:val="ru-RU"/>
              </w:rPr>
              <w:t>дошкольного</w:t>
            </w:r>
            <w:r w:rsidRPr="00A33A40">
              <w:rPr>
                <w:rFonts w:ascii="Times New Roman" w:eastAsia="Times New Roman" w:hAnsi="Times New Roman" w:cs="Times New Roman"/>
                <w:spacing w:val="45"/>
                <w:sz w:val="24"/>
                <w:lang w:val="ru-RU"/>
              </w:rPr>
              <w:t xml:space="preserve"> </w:t>
            </w:r>
            <w:r w:rsidRPr="00A33A40">
              <w:rPr>
                <w:rFonts w:ascii="Times New Roman" w:eastAsia="Times New Roman" w:hAnsi="Times New Roman" w:cs="Times New Roman"/>
                <w:sz w:val="24"/>
                <w:lang w:val="ru-RU"/>
              </w:rPr>
              <w:t>возраста</w:t>
            </w:r>
            <w:r>
              <w:rPr>
                <w:rFonts w:ascii="Times New Roman" w:eastAsia="Times New Roman" w:hAnsi="Times New Roman" w:cs="Times New Roman"/>
                <w:sz w:val="24"/>
                <w:lang w:val="ru-RU"/>
              </w:rPr>
              <w:t xml:space="preserve"> </w:t>
            </w:r>
            <w:r w:rsidRPr="007739CF">
              <w:rPr>
                <w:rFonts w:ascii="Times New Roman" w:eastAsia="Times New Roman" w:hAnsi="Times New Roman" w:cs="Times New Roman"/>
                <w:sz w:val="24"/>
                <w:lang w:val="ru-RU"/>
              </w:rPr>
              <w:t>татарским</w:t>
            </w:r>
            <w:r w:rsidRPr="007739CF">
              <w:rPr>
                <w:rFonts w:ascii="Times New Roman" w:eastAsia="Times New Roman" w:hAnsi="Times New Roman" w:cs="Times New Roman"/>
                <w:spacing w:val="-1"/>
                <w:sz w:val="24"/>
                <w:lang w:val="ru-RU"/>
              </w:rPr>
              <w:t xml:space="preserve"> </w:t>
            </w:r>
            <w:r w:rsidRPr="007739CF">
              <w:rPr>
                <w:rFonts w:ascii="Times New Roman" w:eastAsia="Times New Roman" w:hAnsi="Times New Roman" w:cs="Times New Roman"/>
                <w:sz w:val="24"/>
                <w:lang w:val="ru-RU"/>
              </w:rPr>
              <w:t>танцевальным</w:t>
            </w:r>
            <w:r w:rsidRPr="007739CF">
              <w:rPr>
                <w:rFonts w:ascii="Times New Roman" w:eastAsia="Times New Roman" w:hAnsi="Times New Roman" w:cs="Times New Roman"/>
                <w:spacing w:val="-6"/>
                <w:sz w:val="24"/>
                <w:lang w:val="ru-RU"/>
              </w:rPr>
              <w:t xml:space="preserve"> </w:t>
            </w:r>
            <w:r w:rsidRPr="007739CF">
              <w:rPr>
                <w:rFonts w:ascii="Times New Roman" w:eastAsia="Times New Roman" w:hAnsi="Times New Roman" w:cs="Times New Roman"/>
                <w:sz w:val="24"/>
                <w:lang w:val="ru-RU"/>
              </w:rPr>
              <w:t>движениям»</w:t>
            </w:r>
            <w:r w:rsidRPr="007739CF">
              <w:rPr>
                <w:rFonts w:ascii="Times New Roman" w:eastAsia="Times New Roman" w:hAnsi="Times New Roman" w:cs="Times New Roman"/>
                <w:spacing w:val="-5"/>
                <w:sz w:val="24"/>
                <w:lang w:val="ru-RU"/>
              </w:rPr>
              <w:t xml:space="preserve"> </w:t>
            </w:r>
            <w:r w:rsidRPr="007739CF">
              <w:rPr>
                <w:rFonts w:ascii="Times New Roman" w:eastAsia="Times New Roman" w:hAnsi="Times New Roman" w:cs="Times New Roman"/>
                <w:sz w:val="24"/>
                <w:lang w:val="ru-RU"/>
              </w:rPr>
              <w:t>-</w:t>
            </w:r>
            <w:r w:rsidRPr="007739CF">
              <w:rPr>
                <w:rFonts w:ascii="Times New Roman" w:eastAsia="Times New Roman" w:hAnsi="Times New Roman" w:cs="Times New Roman"/>
                <w:spacing w:val="-4"/>
                <w:sz w:val="24"/>
                <w:lang w:val="ru-RU"/>
              </w:rPr>
              <w:t xml:space="preserve"> </w:t>
            </w:r>
          </w:p>
        </w:tc>
        <w:tc>
          <w:tcPr>
            <w:tcW w:w="2552" w:type="dxa"/>
            <w:tcBorders>
              <w:right w:val="single" w:sz="6" w:space="0" w:color="000000"/>
            </w:tcBorders>
          </w:tcPr>
          <w:p w:rsidR="0076557B" w:rsidRPr="0076557B" w:rsidRDefault="0076557B" w:rsidP="0076557B">
            <w:pPr>
              <w:shd w:val="clear" w:color="auto" w:fill="FFFFFF" w:themeFill="background1"/>
              <w:spacing w:line="237" w:lineRule="auto"/>
              <w:rPr>
                <w:rFonts w:ascii="Times New Roman" w:eastAsia="Times New Roman" w:hAnsi="Times New Roman" w:cs="Times New Roman"/>
                <w:sz w:val="24"/>
                <w:lang w:val="ru-RU"/>
              </w:rPr>
            </w:pPr>
            <w:r w:rsidRPr="007739CF">
              <w:rPr>
                <w:rFonts w:ascii="Times New Roman" w:eastAsia="Times New Roman" w:hAnsi="Times New Roman" w:cs="Times New Roman"/>
                <w:sz w:val="24"/>
                <w:lang w:val="ru-RU"/>
              </w:rPr>
              <w:t>Казань,</w:t>
            </w:r>
            <w:r w:rsidRPr="007739CF">
              <w:rPr>
                <w:rFonts w:ascii="Times New Roman" w:eastAsia="Times New Roman" w:hAnsi="Times New Roman" w:cs="Times New Roman"/>
                <w:spacing w:val="-7"/>
                <w:sz w:val="24"/>
                <w:lang w:val="ru-RU"/>
              </w:rPr>
              <w:t xml:space="preserve"> </w:t>
            </w:r>
            <w:r w:rsidRPr="007739CF">
              <w:rPr>
                <w:rFonts w:ascii="Times New Roman" w:eastAsia="Times New Roman" w:hAnsi="Times New Roman" w:cs="Times New Roman"/>
                <w:sz w:val="24"/>
                <w:lang w:val="ru-RU"/>
              </w:rPr>
              <w:t>2012</w:t>
            </w:r>
          </w:p>
        </w:tc>
      </w:tr>
      <w:tr w:rsidR="0076557B" w:rsidRPr="00A33A40" w:rsidTr="0076557B">
        <w:trPr>
          <w:trHeight w:val="830"/>
        </w:trPr>
        <w:tc>
          <w:tcPr>
            <w:tcW w:w="2177" w:type="dxa"/>
          </w:tcPr>
          <w:p w:rsidR="0076557B" w:rsidRPr="00A33A40" w:rsidRDefault="0076557B" w:rsidP="0088766F">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З.М.</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Зарипова</w:t>
            </w:r>
          </w:p>
        </w:tc>
        <w:tc>
          <w:tcPr>
            <w:tcW w:w="4394" w:type="dxa"/>
          </w:tcPr>
          <w:p w:rsidR="0076557B" w:rsidRPr="00A33A40" w:rsidRDefault="0076557B" w:rsidP="0088766F">
            <w:pPr>
              <w:shd w:val="clear" w:color="auto" w:fill="FFFFFF" w:themeFill="background1"/>
              <w:tabs>
                <w:tab w:val="left" w:pos="4331"/>
              </w:tabs>
              <w:spacing w:line="259" w:lineRule="exact"/>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«Непосредственно</w:t>
            </w:r>
            <w:r w:rsidRPr="00A33A40">
              <w:rPr>
                <w:rFonts w:ascii="Times New Roman" w:eastAsia="Times New Roman" w:hAnsi="Times New Roman" w:cs="Times New Roman"/>
                <w:spacing w:val="42"/>
                <w:sz w:val="24"/>
                <w:lang w:val="ru-RU"/>
              </w:rPr>
              <w:t xml:space="preserve"> </w:t>
            </w:r>
            <w:r w:rsidRPr="00A33A40">
              <w:rPr>
                <w:rFonts w:ascii="Times New Roman" w:eastAsia="Times New Roman" w:hAnsi="Times New Roman" w:cs="Times New Roman"/>
                <w:sz w:val="24"/>
                <w:lang w:val="ru-RU"/>
              </w:rPr>
              <w:t>образовательная</w:t>
            </w:r>
            <w:r w:rsidRPr="00A33A40">
              <w:rPr>
                <w:rFonts w:ascii="Times New Roman" w:eastAsia="Times New Roman" w:hAnsi="Times New Roman" w:cs="Times New Roman"/>
                <w:sz w:val="24"/>
                <w:lang w:val="ru-RU"/>
              </w:rPr>
              <w:tab/>
              <w:t>деятельность</w:t>
            </w:r>
            <w:r w:rsidRPr="00A33A40">
              <w:rPr>
                <w:rFonts w:ascii="Times New Roman" w:eastAsia="Times New Roman" w:hAnsi="Times New Roman" w:cs="Times New Roman"/>
                <w:spacing w:val="29"/>
                <w:sz w:val="24"/>
                <w:lang w:val="ru-RU"/>
              </w:rPr>
              <w:t xml:space="preserve"> </w:t>
            </w:r>
            <w:r w:rsidRPr="00A33A40">
              <w:rPr>
                <w:rFonts w:ascii="Times New Roman" w:eastAsia="Times New Roman" w:hAnsi="Times New Roman" w:cs="Times New Roman"/>
                <w:sz w:val="24"/>
                <w:lang w:val="ru-RU"/>
              </w:rPr>
              <w:t>в</w:t>
            </w:r>
          </w:p>
          <w:p w:rsidR="0076557B" w:rsidRPr="00A33A40" w:rsidRDefault="0076557B" w:rsidP="0088766F">
            <w:pPr>
              <w:shd w:val="clear" w:color="auto" w:fill="FFFFFF" w:themeFill="background1"/>
              <w:spacing w:before="4" w:line="237" w:lineRule="auto"/>
              <w:ind w:right="499"/>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детском</w:t>
            </w:r>
            <w:r w:rsidRPr="00A33A40">
              <w:rPr>
                <w:rFonts w:ascii="Times New Roman" w:eastAsia="Times New Roman" w:hAnsi="Times New Roman" w:cs="Times New Roman"/>
                <w:spacing w:val="-2"/>
                <w:sz w:val="24"/>
                <w:lang w:val="ru-RU"/>
              </w:rPr>
              <w:t xml:space="preserve"> </w:t>
            </w:r>
            <w:r w:rsidRPr="00A33A40">
              <w:rPr>
                <w:rFonts w:ascii="Times New Roman" w:eastAsia="Times New Roman" w:hAnsi="Times New Roman" w:cs="Times New Roman"/>
                <w:sz w:val="24"/>
                <w:lang w:val="ru-RU"/>
              </w:rPr>
              <w:t>саду:</w:t>
            </w:r>
            <w:r w:rsidRPr="00A33A40">
              <w:rPr>
                <w:rFonts w:ascii="Times New Roman" w:eastAsia="Times New Roman" w:hAnsi="Times New Roman" w:cs="Times New Roman"/>
                <w:spacing w:val="-2"/>
                <w:sz w:val="24"/>
                <w:lang w:val="ru-RU"/>
              </w:rPr>
              <w:t xml:space="preserve"> </w:t>
            </w:r>
            <w:r w:rsidRPr="00A33A40">
              <w:rPr>
                <w:rFonts w:ascii="Times New Roman" w:eastAsia="Times New Roman" w:hAnsi="Times New Roman" w:cs="Times New Roman"/>
                <w:sz w:val="24"/>
                <w:lang w:val="ru-RU"/>
              </w:rPr>
              <w:t>методическое</w:t>
            </w:r>
            <w:r w:rsidRPr="00A33A40">
              <w:rPr>
                <w:rFonts w:ascii="Times New Roman" w:eastAsia="Times New Roman" w:hAnsi="Times New Roman" w:cs="Times New Roman"/>
                <w:spacing w:val="-7"/>
                <w:sz w:val="24"/>
                <w:lang w:val="ru-RU"/>
              </w:rPr>
              <w:t xml:space="preserve"> </w:t>
            </w:r>
            <w:r w:rsidRPr="00A33A40">
              <w:rPr>
                <w:rFonts w:ascii="Times New Roman" w:eastAsia="Times New Roman" w:hAnsi="Times New Roman" w:cs="Times New Roman"/>
                <w:sz w:val="24"/>
                <w:lang w:val="ru-RU"/>
              </w:rPr>
              <w:t>пособие</w:t>
            </w:r>
            <w:r w:rsidRPr="00A33A40">
              <w:rPr>
                <w:rFonts w:ascii="Times New Roman" w:eastAsia="Times New Roman" w:hAnsi="Times New Roman" w:cs="Times New Roman"/>
                <w:spacing w:val="-8"/>
                <w:sz w:val="24"/>
                <w:lang w:val="ru-RU"/>
              </w:rPr>
              <w:t xml:space="preserve"> </w:t>
            </w:r>
            <w:r w:rsidRPr="00A33A40">
              <w:rPr>
                <w:rFonts w:ascii="Times New Roman" w:eastAsia="Times New Roman" w:hAnsi="Times New Roman" w:cs="Times New Roman"/>
                <w:sz w:val="24"/>
                <w:lang w:val="ru-RU"/>
              </w:rPr>
              <w:t>для</w:t>
            </w:r>
            <w:r w:rsidRPr="00A33A40">
              <w:rPr>
                <w:rFonts w:ascii="Times New Roman" w:eastAsia="Times New Roman" w:hAnsi="Times New Roman" w:cs="Times New Roman"/>
                <w:spacing w:val="-2"/>
                <w:sz w:val="24"/>
                <w:lang w:val="ru-RU"/>
              </w:rPr>
              <w:t xml:space="preserve"> </w:t>
            </w:r>
            <w:r>
              <w:rPr>
                <w:rFonts w:ascii="Times New Roman" w:eastAsia="Times New Roman" w:hAnsi="Times New Roman" w:cs="Times New Roman"/>
                <w:spacing w:val="-2"/>
                <w:sz w:val="24"/>
                <w:lang w:val="ru-RU"/>
              </w:rPr>
              <w:t xml:space="preserve"> в</w:t>
            </w:r>
            <w:r w:rsidRPr="00A33A40">
              <w:rPr>
                <w:rFonts w:ascii="Times New Roman" w:eastAsia="Times New Roman" w:hAnsi="Times New Roman" w:cs="Times New Roman"/>
                <w:sz w:val="24"/>
                <w:lang w:val="ru-RU"/>
              </w:rPr>
              <w:t>оспитателей</w:t>
            </w:r>
            <w:r w:rsidRPr="00A33A40">
              <w:rPr>
                <w:rFonts w:ascii="Times New Roman" w:eastAsia="Times New Roman" w:hAnsi="Times New Roman" w:cs="Times New Roman"/>
                <w:spacing w:val="-57"/>
                <w:sz w:val="24"/>
                <w:lang w:val="ru-RU"/>
              </w:rPr>
              <w:t xml:space="preserve"> </w:t>
            </w:r>
            <w:r w:rsidRPr="00A33A40">
              <w:rPr>
                <w:rFonts w:ascii="Times New Roman" w:eastAsia="Times New Roman" w:hAnsi="Times New Roman" w:cs="Times New Roman"/>
                <w:sz w:val="24"/>
                <w:lang w:val="ru-RU"/>
              </w:rPr>
              <w:t>детских</w:t>
            </w:r>
            <w:r w:rsidRPr="00A33A40">
              <w:rPr>
                <w:rFonts w:ascii="Times New Roman" w:eastAsia="Times New Roman" w:hAnsi="Times New Roman" w:cs="Times New Roman"/>
                <w:spacing w:val="-4"/>
                <w:sz w:val="24"/>
                <w:lang w:val="ru-RU"/>
              </w:rPr>
              <w:t xml:space="preserve"> </w:t>
            </w:r>
            <w:r w:rsidRPr="00A33A40">
              <w:rPr>
                <w:rFonts w:ascii="Times New Roman" w:eastAsia="Times New Roman" w:hAnsi="Times New Roman" w:cs="Times New Roman"/>
                <w:sz w:val="24"/>
                <w:lang w:val="ru-RU"/>
              </w:rPr>
              <w:t>садов»</w:t>
            </w:r>
            <w:r w:rsidRPr="00A33A40">
              <w:rPr>
                <w:rFonts w:ascii="Times New Roman" w:eastAsia="Times New Roman" w:hAnsi="Times New Roman" w:cs="Times New Roman"/>
                <w:spacing w:val="-1"/>
                <w:sz w:val="24"/>
                <w:lang w:val="ru-RU"/>
              </w:rPr>
              <w:t xml:space="preserve"> </w:t>
            </w:r>
            <w:r w:rsidRPr="00A33A40">
              <w:rPr>
                <w:rFonts w:ascii="Times New Roman" w:eastAsia="Times New Roman" w:hAnsi="Times New Roman" w:cs="Times New Roman"/>
                <w:sz w:val="24"/>
                <w:lang w:val="ru-RU"/>
              </w:rPr>
              <w:t>-</w:t>
            </w:r>
            <w:r w:rsidRPr="00A33A40">
              <w:rPr>
                <w:rFonts w:ascii="Times New Roman" w:eastAsia="Times New Roman" w:hAnsi="Times New Roman" w:cs="Times New Roman"/>
                <w:spacing w:val="4"/>
                <w:sz w:val="24"/>
                <w:lang w:val="ru-RU"/>
              </w:rPr>
              <w:t xml:space="preserve"> </w:t>
            </w:r>
            <w:r w:rsidRPr="00A33A40">
              <w:rPr>
                <w:rFonts w:ascii="Times New Roman" w:eastAsia="Times New Roman" w:hAnsi="Times New Roman" w:cs="Times New Roman"/>
                <w:sz w:val="24"/>
                <w:lang w:val="ru-RU"/>
              </w:rPr>
              <w:t>Казань,</w:t>
            </w:r>
            <w:r w:rsidRPr="00A33A40">
              <w:rPr>
                <w:rFonts w:ascii="Times New Roman" w:eastAsia="Times New Roman" w:hAnsi="Times New Roman" w:cs="Times New Roman"/>
                <w:spacing w:val="-1"/>
                <w:sz w:val="24"/>
                <w:lang w:val="ru-RU"/>
              </w:rPr>
              <w:t xml:space="preserve"> </w:t>
            </w:r>
            <w:r w:rsidRPr="00A33A40">
              <w:rPr>
                <w:rFonts w:ascii="Times New Roman" w:eastAsia="Times New Roman" w:hAnsi="Times New Roman" w:cs="Times New Roman"/>
                <w:sz w:val="24"/>
                <w:lang w:val="ru-RU"/>
              </w:rPr>
              <w:t>2013</w:t>
            </w:r>
          </w:p>
        </w:tc>
        <w:tc>
          <w:tcPr>
            <w:tcW w:w="2552" w:type="dxa"/>
            <w:tcBorders>
              <w:right w:val="single" w:sz="6" w:space="0" w:color="000000"/>
            </w:tcBorders>
          </w:tcPr>
          <w:p w:rsidR="0076557B" w:rsidRPr="005E056A" w:rsidRDefault="0076557B" w:rsidP="0076557B">
            <w:pPr>
              <w:shd w:val="clear" w:color="auto" w:fill="FFFFFF" w:themeFill="background1"/>
              <w:spacing w:line="237" w:lineRule="auto"/>
              <w:rPr>
                <w:rFonts w:ascii="Times New Roman" w:eastAsia="Times New Roman" w:hAnsi="Times New Roman" w:cs="Times New Roman"/>
                <w:sz w:val="24"/>
                <w:lang w:val="ru-RU"/>
              </w:rPr>
            </w:pPr>
          </w:p>
        </w:tc>
      </w:tr>
      <w:tr w:rsidR="0076557B" w:rsidRPr="00A33A40" w:rsidTr="0076557B">
        <w:trPr>
          <w:trHeight w:val="830"/>
        </w:trPr>
        <w:tc>
          <w:tcPr>
            <w:tcW w:w="2177" w:type="dxa"/>
          </w:tcPr>
          <w:p w:rsidR="0076557B" w:rsidRDefault="0076557B" w:rsidP="0088766F">
            <w:pPr>
              <w:shd w:val="clear" w:color="auto" w:fill="FFFFFF" w:themeFill="background1"/>
              <w:tabs>
                <w:tab w:val="left" w:pos="1980"/>
              </w:tabs>
              <w:spacing w:line="237" w:lineRule="auto"/>
              <w:ind w:right="-15"/>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 xml:space="preserve">Закирова  </w:t>
            </w:r>
            <w:r w:rsidRPr="00A33A40">
              <w:rPr>
                <w:rFonts w:ascii="Times New Roman" w:eastAsia="Times New Roman" w:hAnsi="Times New Roman" w:cs="Times New Roman"/>
                <w:spacing w:val="12"/>
                <w:sz w:val="24"/>
                <w:lang w:val="ru-RU"/>
              </w:rPr>
              <w:t xml:space="preserve"> </w:t>
            </w:r>
            <w:r>
              <w:rPr>
                <w:rFonts w:ascii="Times New Roman" w:eastAsia="Times New Roman" w:hAnsi="Times New Roman" w:cs="Times New Roman"/>
                <w:sz w:val="24"/>
                <w:lang w:val="ru-RU"/>
              </w:rPr>
              <w:t>К.В.,</w:t>
            </w:r>
          </w:p>
          <w:p w:rsidR="0076557B" w:rsidRPr="00A33A40" w:rsidRDefault="0076557B" w:rsidP="0088766F">
            <w:pPr>
              <w:shd w:val="clear" w:color="auto" w:fill="FFFFFF" w:themeFill="background1"/>
              <w:tabs>
                <w:tab w:val="left" w:pos="1980"/>
              </w:tabs>
              <w:spacing w:line="237" w:lineRule="auto"/>
              <w:ind w:right="-15"/>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Мортазина</w:t>
            </w:r>
            <w:r w:rsidRPr="00A33A40">
              <w:rPr>
                <w:rFonts w:ascii="Times New Roman" w:eastAsia="Times New Roman" w:hAnsi="Times New Roman" w:cs="Times New Roman"/>
                <w:spacing w:val="-57"/>
                <w:sz w:val="24"/>
                <w:lang w:val="ru-RU"/>
              </w:rPr>
              <w:t xml:space="preserve"> </w:t>
            </w:r>
            <w:r w:rsidRPr="00A33A40">
              <w:rPr>
                <w:rFonts w:ascii="Times New Roman" w:eastAsia="Times New Roman" w:hAnsi="Times New Roman" w:cs="Times New Roman"/>
                <w:sz w:val="24"/>
                <w:lang w:val="ru-RU"/>
              </w:rPr>
              <w:t>Л.Р.</w:t>
            </w:r>
          </w:p>
        </w:tc>
        <w:tc>
          <w:tcPr>
            <w:tcW w:w="4394" w:type="dxa"/>
          </w:tcPr>
          <w:p w:rsidR="0076557B" w:rsidRPr="00A33A40" w:rsidRDefault="0076557B" w:rsidP="0088766F">
            <w:pPr>
              <w:shd w:val="clear" w:color="auto" w:fill="FFFFFF" w:themeFill="background1"/>
              <w:tabs>
                <w:tab w:val="left" w:pos="2170"/>
                <w:tab w:val="left" w:pos="2890"/>
                <w:tab w:val="left" w:pos="3611"/>
                <w:tab w:val="left" w:pos="4331"/>
              </w:tabs>
              <w:spacing w:line="237" w:lineRule="auto"/>
              <w:ind w:right="499"/>
              <w:rPr>
                <w:rFonts w:ascii="Times New Roman" w:eastAsia="Times New Roman" w:hAnsi="Times New Roman" w:cs="Times New Roman"/>
                <w:sz w:val="24"/>
                <w:lang w:val="ru-RU"/>
              </w:rPr>
            </w:pPr>
            <w:r>
              <w:rPr>
                <w:rFonts w:ascii="Times New Roman" w:eastAsia="Times New Roman" w:hAnsi="Times New Roman" w:cs="Times New Roman"/>
                <w:sz w:val="24"/>
                <w:lang w:val="ru-RU"/>
              </w:rPr>
              <w:t>«Балачак-уйнап-көлеп</w:t>
            </w:r>
            <w:r>
              <w:rPr>
                <w:rFonts w:ascii="Times New Roman" w:eastAsia="Times New Roman" w:hAnsi="Times New Roman" w:cs="Times New Roman"/>
                <w:sz w:val="24"/>
                <w:lang w:val="ru-RU"/>
              </w:rPr>
              <w:tab/>
              <w:t xml:space="preserve">үсәр </w:t>
            </w:r>
            <w:r w:rsidRPr="00A33A40">
              <w:rPr>
                <w:rFonts w:ascii="Times New Roman" w:eastAsia="Times New Roman" w:hAnsi="Times New Roman" w:cs="Times New Roman"/>
                <w:sz w:val="24"/>
                <w:lang w:val="ru-RU"/>
              </w:rPr>
              <w:t>чак:</w:t>
            </w:r>
            <w:r w:rsidRPr="00A33A40">
              <w:rPr>
                <w:rFonts w:ascii="Times New Roman" w:eastAsia="Times New Roman" w:hAnsi="Times New Roman" w:cs="Times New Roman"/>
                <w:sz w:val="24"/>
                <w:lang w:val="ru-RU"/>
              </w:rPr>
              <w:tab/>
            </w:r>
            <w:r w:rsidRPr="00A33A40">
              <w:rPr>
                <w:rFonts w:ascii="Times New Roman" w:eastAsia="Times New Roman" w:hAnsi="Times New Roman" w:cs="Times New Roman"/>
                <w:spacing w:val="-1"/>
                <w:sz w:val="24"/>
                <w:lang w:val="ru-RU"/>
              </w:rPr>
              <w:t xml:space="preserve">балалар </w:t>
            </w:r>
            <w:r w:rsidRPr="00A33A40">
              <w:rPr>
                <w:rFonts w:ascii="Times New Roman" w:eastAsia="Times New Roman" w:hAnsi="Times New Roman" w:cs="Times New Roman"/>
                <w:sz w:val="24"/>
                <w:lang w:val="ru-RU"/>
              </w:rPr>
              <w:t>бакчасы</w:t>
            </w:r>
            <w:r w:rsidRPr="00A33A40">
              <w:rPr>
                <w:rFonts w:ascii="Times New Roman" w:eastAsia="Times New Roman" w:hAnsi="Times New Roman" w:cs="Times New Roman"/>
                <w:spacing w:val="-57"/>
                <w:sz w:val="24"/>
                <w:lang w:val="ru-RU"/>
              </w:rPr>
              <w:t xml:space="preserve"> </w:t>
            </w:r>
            <w:r w:rsidRPr="00A33A40">
              <w:rPr>
                <w:rFonts w:ascii="Times New Roman" w:eastAsia="Times New Roman" w:hAnsi="Times New Roman" w:cs="Times New Roman"/>
                <w:sz w:val="24"/>
                <w:lang w:val="ru-RU"/>
              </w:rPr>
              <w:t>тәрбиячеләре</w:t>
            </w:r>
            <w:r w:rsidRPr="00A33A40">
              <w:rPr>
                <w:rFonts w:ascii="Times New Roman" w:eastAsia="Times New Roman" w:hAnsi="Times New Roman" w:cs="Times New Roman"/>
                <w:sz w:val="24"/>
                <w:lang w:val="ru-RU"/>
              </w:rPr>
              <w:tab/>
              <w:t>һәм</w:t>
            </w:r>
            <w:r w:rsidRPr="00A33A40">
              <w:rPr>
                <w:rFonts w:ascii="Times New Roman" w:eastAsia="Times New Roman" w:hAnsi="Times New Roman" w:cs="Times New Roman"/>
                <w:sz w:val="24"/>
                <w:lang w:val="ru-RU"/>
              </w:rPr>
              <w:tab/>
              <w:t>физкультура</w:t>
            </w:r>
            <w:r w:rsidRPr="00A33A40">
              <w:rPr>
                <w:rFonts w:ascii="Times New Roman" w:eastAsia="Times New Roman" w:hAnsi="Times New Roman" w:cs="Times New Roman"/>
                <w:spacing w:val="19"/>
                <w:sz w:val="24"/>
                <w:lang w:val="ru-RU"/>
              </w:rPr>
              <w:t xml:space="preserve"> </w:t>
            </w:r>
            <w:r w:rsidRPr="00A33A40">
              <w:rPr>
                <w:rFonts w:ascii="Times New Roman" w:eastAsia="Times New Roman" w:hAnsi="Times New Roman" w:cs="Times New Roman"/>
                <w:sz w:val="24"/>
                <w:lang w:val="ru-RU"/>
              </w:rPr>
              <w:t>инструкторлары</w:t>
            </w:r>
          </w:p>
          <w:p w:rsidR="0076557B" w:rsidRPr="00A33A40" w:rsidRDefault="0076557B" w:rsidP="0076557B">
            <w:pPr>
              <w:shd w:val="clear" w:color="auto" w:fill="FFFFFF" w:themeFill="background1"/>
              <w:rPr>
                <w:rFonts w:ascii="Times New Roman" w:eastAsia="Times New Roman" w:hAnsi="Times New Roman" w:cs="Times New Roman"/>
                <w:sz w:val="24"/>
              </w:rPr>
            </w:pPr>
            <w:r w:rsidRPr="00A33A40">
              <w:rPr>
                <w:rFonts w:ascii="Times New Roman" w:eastAsia="Times New Roman" w:hAnsi="Times New Roman" w:cs="Times New Roman"/>
                <w:sz w:val="24"/>
              </w:rPr>
              <w:t>өчен</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методик</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кулланма»–</w:t>
            </w:r>
            <w:r w:rsidRPr="00A33A40">
              <w:rPr>
                <w:rFonts w:ascii="Times New Roman" w:eastAsia="Times New Roman" w:hAnsi="Times New Roman" w:cs="Times New Roman"/>
                <w:spacing w:val="-1"/>
                <w:sz w:val="24"/>
              </w:rPr>
              <w:t xml:space="preserve"> </w:t>
            </w:r>
          </w:p>
        </w:tc>
        <w:tc>
          <w:tcPr>
            <w:tcW w:w="2552" w:type="dxa"/>
            <w:tcBorders>
              <w:right w:val="single" w:sz="6" w:space="0" w:color="000000"/>
            </w:tcBorders>
          </w:tcPr>
          <w:p w:rsidR="0076557B" w:rsidRPr="007739CF" w:rsidRDefault="0076557B" w:rsidP="0076557B">
            <w:pPr>
              <w:shd w:val="clear" w:color="auto" w:fill="FFFFFF" w:themeFill="background1"/>
              <w:spacing w:line="237" w:lineRule="auto"/>
              <w:rPr>
                <w:rFonts w:ascii="Times New Roman" w:eastAsia="Times New Roman" w:hAnsi="Times New Roman" w:cs="Times New Roman"/>
                <w:sz w:val="24"/>
              </w:rPr>
            </w:pPr>
            <w:r w:rsidRPr="00A33A40">
              <w:rPr>
                <w:rFonts w:ascii="Times New Roman" w:eastAsia="Times New Roman" w:hAnsi="Times New Roman" w:cs="Times New Roman"/>
                <w:sz w:val="24"/>
              </w:rPr>
              <w:t>Казан, 2012</w:t>
            </w:r>
          </w:p>
        </w:tc>
      </w:tr>
      <w:tr w:rsidR="0076557B" w:rsidRPr="00A33A40" w:rsidTr="0076557B">
        <w:trPr>
          <w:trHeight w:val="830"/>
        </w:trPr>
        <w:tc>
          <w:tcPr>
            <w:tcW w:w="2177" w:type="dxa"/>
          </w:tcPr>
          <w:p w:rsidR="0076557B" w:rsidRPr="00A33A40" w:rsidRDefault="0076557B" w:rsidP="0088766F">
            <w:pPr>
              <w:shd w:val="clear" w:color="auto" w:fill="FFFFFF" w:themeFill="background1"/>
              <w:spacing w:line="259" w:lineRule="exact"/>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Закирова</w:t>
            </w:r>
            <w:r w:rsidRPr="00A33A40">
              <w:rPr>
                <w:rFonts w:ascii="Times New Roman" w:eastAsia="Times New Roman" w:hAnsi="Times New Roman" w:cs="Times New Roman"/>
                <w:spacing w:val="37"/>
                <w:sz w:val="24"/>
                <w:lang w:val="ru-RU"/>
              </w:rPr>
              <w:t xml:space="preserve"> </w:t>
            </w:r>
            <w:r w:rsidRPr="00A33A40">
              <w:rPr>
                <w:rFonts w:ascii="Times New Roman" w:eastAsia="Times New Roman" w:hAnsi="Times New Roman" w:cs="Times New Roman"/>
                <w:sz w:val="24"/>
                <w:lang w:val="ru-RU"/>
              </w:rPr>
              <w:t>К.В.,</w:t>
            </w:r>
            <w:r w:rsidRPr="00A33A40">
              <w:rPr>
                <w:rFonts w:ascii="Times New Roman" w:eastAsia="Times New Roman" w:hAnsi="Times New Roman" w:cs="Times New Roman"/>
                <w:spacing w:val="44"/>
                <w:sz w:val="24"/>
                <w:lang w:val="ru-RU"/>
              </w:rPr>
              <w:t xml:space="preserve"> </w:t>
            </w:r>
            <w:r w:rsidRPr="00A33A40">
              <w:rPr>
                <w:rFonts w:ascii="Times New Roman" w:eastAsia="Times New Roman" w:hAnsi="Times New Roman" w:cs="Times New Roman"/>
                <w:sz w:val="24"/>
                <w:lang w:val="ru-RU"/>
              </w:rPr>
              <w:t>Мортазина</w:t>
            </w:r>
            <w:r>
              <w:rPr>
                <w:rFonts w:ascii="Times New Roman" w:eastAsia="Times New Roman" w:hAnsi="Times New Roman" w:cs="Times New Roman"/>
                <w:sz w:val="24"/>
                <w:lang w:val="ru-RU"/>
              </w:rPr>
              <w:t xml:space="preserve"> </w:t>
            </w:r>
            <w:r w:rsidRPr="00A33A40">
              <w:rPr>
                <w:rFonts w:ascii="Times New Roman" w:eastAsia="Times New Roman" w:hAnsi="Times New Roman" w:cs="Times New Roman"/>
                <w:sz w:val="24"/>
                <w:lang w:val="ru-RU"/>
              </w:rPr>
              <w:t>Л.Р.</w:t>
            </w:r>
          </w:p>
        </w:tc>
        <w:tc>
          <w:tcPr>
            <w:tcW w:w="4394" w:type="dxa"/>
          </w:tcPr>
          <w:p w:rsidR="0076557B" w:rsidRPr="00A33A40" w:rsidRDefault="0076557B" w:rsidP="0088766F">
            <w:pPr>
              <w:shd w:val="clear" w:color="auto" w:fill="FFFFFF" w:themeFill="background1"/>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«Әй</w:t>
            </w:r>
            <w:r w:rsidRPr="00A33A40">
              <w:rPr>
                <w:rFonts w:ascii="Times New Roman" w:eastAsia="Times New Roman" w:hAnsi="Times New Roman" w:cs="Times New Roman"/>
                <w:spacing w:val="-10"/>
                <w:sz w:val="24"/>
                <w:lang w:val="ru-RU"/>
              </w:rPr>
              <w:t xml:space="preserve"> </w:t>
            </w:r>
            <w:r w:rsidRPr="00A33A40">
              <w:rPr>
                <w:rFonts w:ascii="Times New Roman" w:eastAsia="Times New Roman" w:hAnsi="Times New Roman" w:cs="Times New Roman"/>
                <w:sz w:val="24"/>
                <w:lang w:val="ru-RU"/>
              </w:rPr>
              <w:t>уйныйбыз,</w:t>
            </w:r>
            <w:r w:rsidRPr="00A33A40">
              <w:rPr>
                <w:rFonts w:ascii="Times New Roman" w:eastAsia="Times New Roman" w:hAnsi="Times New Roman" w:cs="Times New Roman"/>
                <w:spacing w:val="-12"/>
                <w:sz w:val="24"/>
                <w:lang w:val="ru-RU"/>
              </w:rPr>
              <w:t xml:space="preserve"> </w:t>
            </w:r>
            <w:r w:rsidRPr="00A33A40">
              <w:rPr>
                <w:rFonts w:ascii="Times New Roman" w:eastAsia="Times New Roman" w:hAnsi="Times New Roman" w:cs="Times New Roman"/>
                <w:sz w:val="24"/>
                <w:lang w:val="ru-RU"/>
              </w:rPr>
              <w:t>уйныйбыз...</w:t>
            </w:r>
            <w:r w:rsidRPr="00A33A40">
              <w:rPr>
                <w:rFonts w:ascii="Times New Roman" w:eastAsia="Times New Roman" w:hAnsi="Times New Roman" w:cs="Times New Roman"/>
                <w:spacing w:val="-12"/>
                <w:sz w:val="24"/>
                <w:lang w:val="ru-RU"/>
              </w:rPr>
              <w:t xml:space="preserve"> </w:t>
            </w:r>
            <w:r w:rsidRPr="00A33A40">
              <w:rPr>
                <w:rFonts w:ascii="Times New Roman" w:eastAsia="Times New Roman" w:hAnsi="Times New Roman" w:cs="Times New Roman"/>
                <w:sz w:val="24"/>
                <w:lang w:val="ru-RU"/>
              </w:rPr>
              <w:t>Балалар</w:t>
            </w:r>
            <w:r w:rsidRPr="00A33A40">
              <w:rPr>
                <w:rFonts w:ascii="Times New Roman" w:eastAsia="Times New Roman" w:hAnsi="Times New Roman" w:cs="Times New Roman"/>
                <w:spacing w:val="-13"/>
                <w:sz w:val="24"/>
                <w:lang w:val="ru-RU"/>
              </w:rPr>
              <w:t xml:space="preserve"> </w:t>
            </w:r>
            <w:r w:rsidRPr="00A33A40">
              <w:rPr>
                <w:rFonts w:ascii="Times New Roman" w:eastAsia="Times New Roman" w:hAnsi="Times New Roman" w:cs="Times New Roman"/>
                <w:sz w:val="24"/>
                <w:lang w:val="ru-RU"/>
              </w:rPr>
              <w:t>бакчасы</w:t>
            </w:r>
            <w:r w:rsidRPr="00A33A40">
              <w:rPr>
                <w:rFonts w:ascii="Times New Roman" w:eastAsia="Times New Roman" w:hAnsi="Times New Roman" w:cs="Times New Roman"/>
                <w:spacing w:val="-12"/>
                <w:sz w:val="24"/>
                <w:lang w:val="ru-RU"/>
              </w:rPr>
              <w:t xml:space="preserve"> </w:t>
            </w:r>
            <w:r w:rsidRPr="00A33A40">
              <w:rPr>
                <w:rFonts w:ascii="Times New Roman" w:eastAsia="Times New Roman" w:hAnsi="Times New Roman" w:cs="Times New Roman"/>
                <w:sz w:val="24"/>
                <w:lang w:val="ru-RU"/>
              </w:rPr>
              <w:t>тәрбиячеләре</w:t>
            </w:r>
          </w:p>
          <w:p w:rsidR="0076557B" w:rsidRPr="00A33A40" w:rsidRDefault="0076557B" w:rsidP="0076557B">
            <w:pPr>
              <w:shd w:val="clear" w:color="auto" w:fill="FFFFFF" w:themeFill="background1"/>
              <w:tabs>
                <w:tab w:val="left" w:pos="835"/>
                <w:tab w:val="left" w:pos="2468"/>
                <w:tab w:val="left" w:pos="4484"/>
                <w:tab w:val="left" w:pos="5296"/>
              </w:tabs>
              <w:spacing w:before="4"/>
              <w:ind w:right="381"/>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Һәм физкультура инструкторлары өчен </w:t>
            </w:r>
            <w:r w:rsidRPr="00A33A40">
              <w:rPr>
                <w:rFonts w:ascii="Times New Roman" w:eastAsia="Times New Roman" w:hAnsi="Times New Roman" w:cs="Times New Roman"/>
                <w:spacing w:val="-1"/>
                <w:sz w:val="24"/>
                <w:lang w:val="ru-RU"/>
              </w:rPr>
              <w:t>методик</w:t>
            </w:r>
            <w:r w:rsidRPr="00A33A40">
              <w:rPr>
                <w:rFonts w:ascii="Times New Roman" w:eastAsia="Times New Roman" w:hAnsi="Times New Roman" w:cs="Times New Roman"/>
                <w:spacing w:val="-57"/>
                <w:sz w:val="24"/>
                <w:lang w:val="ru-RU"/>
              </w:rPr>
              <w:t xml:space="preserve"> </w:t>
            </w:r>
            <w:r w:rsidRPr="00A33A40">
              <w:rPr>
                <w:rFonts w:ascii="Times New Roman" w:eastAsia="Times New Roman" w:hAnsi="Times New Roman" w:cs="Times New Roman"/>
                <w:sz w:val="24"/>
                <w:lang w:val="ru-RU"/>
              </w:rPr>
              <w:t>кулланма»-</w:t>
            </w:r>
            <w:r w:rsidRPr="00A33A40">
              <w:rPr>
                <w:rFonts w:ascii="Times New Roman" w:eastAsia="Times New Roman" w:hAnsi="Times New Roman" w:cs="Times New Roman"/>
                <w:spacing w:val="3"/>
                <w:sz w:val="24"/>
                <w:lang w:val="ru-RU"/>
              </w:rPr>
              <w:t xml:space="preserve"> </w:t>
            </w:r>
          </w:p>
        </w:tc>
        <w:tc>
          <w:tcPr>
            <w:tcW w:w="2552" w:type="dxa"/>
            <w:tcBorders>
              <w:right w:val="single" w:sz="6" w:space="0" w:color="000000"/>
            </w:tcBorders>
          </w:tcPr>
          <w:p w:rsidR="0076557B" w:rsidRPr="007739CF" w:rsidRDefault="0076557B" w:rsidP="0076557B">
            <w:pPr>
              <w:shd w:val="clear" w:color="auto" w:fill="FFFFFF" w:themeFill="background1"/>
              <w:spacing w:line="237" w:lineRule="auto"/>
              <w:rPr>
                <w:rFonts w:ascii="Times New Roman" w:eastAsia="Times New Roman" w:hAnsi="Times New Roman" w:cs="Times New Roman"/>
                <w:sz w:val="24"/>
              </w:rPr>
            </w:pPr>
            <w:r w:rsidRPr="00A33A40">
              <w:rPr>
                <w:rFonts w:ascii="Times New Roman" w:eastAsia="Times New Roman" w:hAnsi="Times New Roman" w:cs="Times New Roman"/>
                <w:sz w:val="24"/>
                <w:lang w:val="ru-RU"/>
              </w:rPr>
              <w:t>Казан,</w:t>
            </w:r>
            <w:r w:rsidRPr="00A33A40">
              <w:rPr>
                <w:rFonts w:ascii="Times New Roman" w:eastAsia="Times New Roman" w:hAnsi="Times New Roman" w:cs="Times New Roman"/>
                <w:spacing w:val="5"/>
                <w:sz w:val="24"/>
                <w:lang w:val="ru-RU"/>
              </w:rPr>
              <w:t xml:space="preserve"> </w:t>
            </w:r>
            <w:r w:rsidRPr="00A33A40">
              <w:rPr>
                <w:rFonts w:ascii="Times New Roman" w:eastAsia="Times New Roman" w:hAnsi="Times New Roman" w:cs="Times New Roman"/>
                <w:sz w:val="24"/>
                <w:lang w:val="ru-RU"/>
              </w:rPr>
              <w:t>2013</w:t>
            </w:r>
          </w:p>
        </w:tc>
      </w:tr>
      <w:tr w:rsidR="0076557B" w:rsidRPr="00A33A40" w:rsidTr="0076557B">
        <w:trPr>
          <w:trHeight w:val="830"/>
        </w:trPr>
        <w:tc>
          <w:tcPr>
            <w:tcW w:w="2177" w:type="dxa"/>
          </w:tcPr>
          <w:p w:rsidR="0076557B" w:rsidRPr="00A33A40" w:rsidRDefault="0076557B" w:rsidP="0088766F">
            <w:pPr>
              <w:shd w:val="clear" w:color="auto" w:fill="FFFFFF" w:themeFill="background1"/>
              <w:spacing w:line="259" w:lineRule="exact"/>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Зарипова</w:t>
            </w:r>
            <w:r w:rsidRPr="00A33A40">
              <w:rPr>
                <w:rFonts w:ascii="Times New Roman" w:eastAsia="Times New Roman" w:hAnsi="Times New Roman" w:cs="Times New Roman"/>
                <w:spacing w:val="-2"/>
                <w:sz w:val="24"/>
                <w:lang w:val="ru-RU"/>
              </w:rPr>
              <w:t xml:space="preserve"> </w:t>
            </w:r>
            <w:r w:rsidRPr="00A33A40">
              <w:rPr>
                <w:rFonts w:ascii="Times New Roman" w:eastAsia="Times New Roman" w:hAnsi="Times New Roman" w:cs="Times New Roman"/>
                <w:sz w:val="24"/>
                <w:lang w:val="ru-RU"/>
              </w:rPr>
              <w:t>З.М.</w:t>
            </w:r>
          </w:p>
          <w:p w:rsidR="0076557B" w:rsidRPr="00A33A40" w:rsidRDefault="0076557B" w:rsidP="0088766F">
            <w:pPr>
              <w:shd w:val="clear" w:color="auto" w:fill="FFFFFF" w:themeFill="background1"/>
              <w:spacing w:before="132"/>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Исаева Р.С.</w:t>
            </w:r>
          </w:p>
        </w:tc>
        <w:tc>
          <w:tcPr>
            <w:tcW w:w="4394" w:type="dxa"/>
          </w:tcPr>
          <w:p w:rsidR="0076557B" w:rsidRPr="00A33A40" w:rsidRDefault="0076557B" w:rsidP="0076557B">
            <w:pPr>
              <w:shd w:val="clear" w:color="auto" w:fill="FFFFFF" w:themeFill="background1"/>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«Үстерешле</w:t>
            </w:r>
            <w:r w:rsidRPr="00A33A40">
              <w:rPr>
                <w:rFonts w:ascii="Times New Roman" w:eastAsia="Times New Roman" w:hAnsi="Times New Roman" w:cs="Times New Roman"/>
                <w:spacing w:val="3"/>
                <w:sz w:val="24"/>
                <w:lang w:val="ru-RU"/>
              </w:rPr>
              <w:t xml:space="preserve"> </w:t>
            </w:r>
            <w:r w:rsidRPr="00A33A40">
              <w:rPr>
                <w:rFonts w:ascii="Times New Roman" w:eastAsia="Times New Roman" w:hAnsi="Times New Roman" w:cs="Times New Roman"/>
                <w:sz w:val="24"/>
                <w:lang w:val="ru-RU"/>
              </w:rPr>
              <w:t>уеннар: методик</w:t>
            </w:r>
            <w:r w:rsidRPr="00A33A40">
              <w:rPr>
                <w:rFonts w:ascii="Times New Roman" w:eastAsia="Times New Roman" w:hAnsi="Times New Roman" w:cs="Times New Roman"/>
                <w:spacing w:val="-7"/>
                <w:sz w:val="24"/>
                <w:lang w:val="ru-RU"/>
              </w:rPr>
              <w:t xml:space="preserve"> </w:t>
            </w:r>
            <w:r w:rsidRPr="00A33A40">
              <w:rPr>
                <w:rFonts w:ascii="Times New Roman" w:eastAsia="Times New Roman" w:hAnsi="Times New Roman" w:cs="Times New Roman"/>
                <w:sz w:val="24"/>
                <w:lang w:val="ru-RU"/>
              </w:rPr>
              <w:t>кулланма»</w:t>
            </w:r>
            <w:r w:rsidRPr="00A33A40">
              <w:rPr>
                <w:rFonts w:ascii="Times New Roman" w:eastAsia="Times New Roman" w:hAnsi="Times New Roman" w:cs="Times New Roman"/>
                <w:spacing w:val="-8"/>
                <w:sz w:val="24"/>
                <w:lang w:val="ru-RU"/>
              </w:rPr>
              <w:t xml:space="preserve"> </w:t>
            </w:r>
            <w:r w:rsidRPr="00A33A40">
              <w:rPr>
                <w:rFonts w:ascii="Times New Roman" w:eastAsia="Times New Roman" w:hAnsi="Times New Roman" w:cs="Times New Roman"/>
                <w:sz w:val="24"/>
                <w:lang w:val="ru-RU"/>
              </w:rPr>
              <w:t>–</w:t>
            </w:r>
            <w:r w:rsidRPr="00A33A40">
              <w:rPr>
                <w:rFonts w:ascii="Times New Roman" w:eastAsia="Times New Roman" w:hAnsi="Times New Roman" w:cs="Times New Roman"/>
                <w:spacing w:val="-2"/>
                <w:sz w:val="24"/>
                <w:lang w:val="ru-RU"/>
              </w:rPr>
              <w:t xml:space="preserve"> </w:t>
            </w:r>
          </w:p>
        </w:tc>
        <w:tc>
          <w:tcPr>
            <w:tcW w:w="2552" w:type="dxa"/>
            <w:tcBorders>
              <w:right w:val="single" w:sz="6" w:space="0" w:color="000000"/>
            </w:tcBorders>
          </w:tcPr>
          <w:p w:rsidR="0076557B" w:rsidRPr="007739CF" w:rsidRDefault="0076557B" w:rsidP="0076557B">
            <w:pPr>
              <w:shd w:val="clear" w:color="auto" w:fill="FFFFFF" w:themeFill="background1"/>
              <w:spacing w:line="237" w:lineRule="auto"/>
              <w:rPr>
                <w:rFonts w:ascii="Times New Roman" w:eastAsia="Times New Roman" w:hAnsi="Times New Roman" w:cs="Times New Roman"/>
                <w:sz w:val="24"/>
              </w:rPr>
            </w:pPr>
            <w:r w:rsidRPr="00A33A40">
              <w:rPr>
                <w:rFonts w:ascii="Times New Roman" w:eastAsia="Times New Roman" w:hAnsi="Times New Roman" w:cs="Times New Roman"/>
                <w:sz w:val="24"/>
                <w:lang w:val="ru-RU"/>
              </w:rPr>
              <w:t>Казан,</w:t>
            </w:r>
            <w:r w:rsidRPr="00A33A40">
              <w:rPr>
                <w:rFonts w:ascii="Times New Roman" w:eastAsia="Times New Roman" w:hAnsi="Times New Roman" w:cs="Times New Roman"/>
                <w:spacing w:val="2"/>
                <w:sz w:val="24"/>
                <w:lang w:val="ru-RU"/>
              </w:rPr>
              <w:t xml:space="preserve"> </w:t>
            </w:r>
            <w:r w:rsidRPr="00A33A40">
              <w:rPr>
                <w:rFonts w:ascii="Times New Roman" w:eastAsia="Times New Roman" w:hAnsi="Times New Roman" w:cs="Times New Roman"/>
                <w:sz w:val="24"/>
                <w:lang w:val="ru-RU"/>
              </w:rPr>
              <w:t>2013</w:t>
            </w:r>
          </w:p>
        </w:tc>
      </w:tr>
      <w:tr w:rsidR="0076557B" w:rsidRPr="00A33A40" w:rsidTr="0076557B">
        <w:trPr>
          <w:trHeight w:val="830"/>
        </w:trPr>
        <w:tc>
          <w:tcPr>
            <w:tcW w:w="2177" w:type="dxa"/>
          </w:tcPr>
          <w:p w:rsidR="0076557B" w:rsidRPr="00A33A40" w:rsidRDefault="0076557B" w:rsidP="0088766F">
            <w:pPr>
              <w:shd w:val="clear" w:color="auto" w:fill="FFFFFF" w:themeFill="background1"/>
              <w:spacing w:line="259" w:lineRule="exact"/>
              <w:rPr>
                <w:rFonts w:ascii="Times New Roman" w:eastAsia="Times New Roman" w:hAnsi="Times New Roman" w:cs="Times New Roman"/>
                <w:sz w:val="24"/>
              </w:rPr>
            </w:pPr>
            <w:r w:rsidRPr="00A33A40">
              <w:rPr>
                <w:rFonts w:ascii="Times New Roman" w:eastAsia="Times New Roman" w:hAnsi="Times New Roman" w:cs="Times New Roman"/>
                <w:sz w:val="24"/>
              </w:rPr>
              <w:t>ЗакироваК.В.</w:t>
            </w:r>
          </w:p>
        </w:tc>
        <w:tc>
          <w:tcPr>
            <w:tcW w:w="4394" w:type="dxa"/>
          </w:tcPr>
          <w:p w:rsidR="0076557B" w:rsidRPr="00A33A40" w:rsidRDefault="0076557B" w:rsidP="0076557B">
            <w:pPr>
              <w:shd w:val="clear" w:color="auto" w:fill="FFFFFF" w:themeFill="background1"/>
              <w:rPr>
                <w:rFonts w:ascii="Times New Roman" w:eastAsia="Times New Roman" w:hAnsi="Times New Roman" w:cs="Times New Roman"/>
                <w:sz w:val="24"/>
              </w:rPr>
            </w:pPr>
            <w:r w:rsidRPr="00A33A40">
              <w:rPr>
                <w:rFonts w:ascii="Times New Roman" w:eastAsia="Times New Roman" w:hAnsi="Times New Roman" w:cs="Times New Roman"/>
                <w:sz w:val="24"/>
              </w:rPr>
              <w:t>«Балачак</w:t>
            </w:r>
            <w:r w:rsidRPr="00A33A40">
              <w:rPr>
                <w:rFonts w:ascii="Times New Roman" w:eastAsia="Times New Roman" w:hAnsi="Times New Roman" w:cs="Times New Roman"/>
                <w:spacing w:val="17"/>
                <w:sz w:val="24"/>
              </w:rPr>
              <w:t xml:space="preserve"> </w:t>
            </w:r>
            <w:r w:rsidRPr="00A33A40">
              <w:rPr>
                <w:rFonts w:ascii="Times New Roman" w:eastAsia="Times New Roman" w:hAnsi="Times New Roman" w:cs="Times New Roman"/>
                <w:sz w:val="24"/>
              </w:rPr>
              <w:t>аланы:</w:t>
            </w:r>
            <w:r w:rsidRPr="00A33A40">
              <w:rPr>
                <w:rFonts w:ascii="Times New Roman" w:eastAsia="Times New Roman" w:hAnsi="Times New Roman" w:cs="Times New Roman"/>
                <w:spacing w:val="46"/>
                <w:sz w:val="24"/>
              </w:rPr>
              <w:t xml:space="preserve"> </w:t>
            </w:r>
            <w:r w:rsidRPr="00A33A40">
              <w:rPr>
                <w:rFonts w:ascii="Times New Roman" w:eastAsia="Times New Roman" w:hAnsi="Times New Roman" w:cs="Times New Roman"/>
                <w:sz w:val="24"/>
              </w:rPr>
              <w:t>балалар</w:t>
            </w:r>
            <w:r w:rsidRPr="00A33A40">
              <w:rPr>
                <w:rFonts w:ascii="Times New Roman" w:eastAsia="Times New Roman" w:hAnsi="Times New Roman" w:cs="Times New Roman"/>
                <w:spacing w:val="22"/>
                <w:sz w:val="24"/>
              </w:rPr>
              <w:t xml:space="preserve"> </w:t>
            </w:r>
            <w:r w:rsidRPr="00A33A40">
              <w:rPr>
                <w:rFonts w:ascii="Times New Roman" w:eastAsia="Times New Roman" w:hAnsi="Times New Roman" w:cs="Times New Roman"/>
                <w:sz w:val="24"/>
              </w:rPr>
              <w:t>бакчасы</w:t>
            </w:r>
            <w:r w:rsidRPr="00A33A40">
              <w:rPr>
                <w:rFonts w:ascii="Times New Roman" w:eastAsia="Times New Roman" w:hAnsi="Times New Roman" w:cs="Times New Roman"/>
                <w:spacing w:val="25"/>
                <w:sz w:val="24"/>
              </w:rPr>
              <w:t xml:space="preserve"> </w:t>
            </w:r>
            <w:r w:rsidRPr="00A33A40">
              <w:rPr>
                <w:rFonts w:ascii="Times New Roman" w:eastAsia="Times New Roman" w:hAnsi="Times New Roman" w:cs="Times New Roman"/>
                <w:sz w:val="24"/>
              </w:rPr>
              <w:t>тәрбиячеләре</w:t>
            </w:r>
            <w:r w:rsidRPr="00A33A40">
              <w:rPr>
                <w:rFonts w:ascii="Times New Roman" w:eastAsia="Times New Roman" w:hAnsi="Times New Roman" w:cs="Times New Roman"/>
                <w:spacing w:val="22"/>
                <w:sz w:val="24"/>
              </w:rPr>
              <w:t xml:space="preserve"> </w:t>
            </w:r>
            <w:r w:rsidRPr="00A33A40">
              <w:rPr>
                <w:rFonts w:ascii="Times New Roman" w:eastAsia="Times New Roman" w:hAnsi="Times New Roman" w:cs="Times New Roman"/>
                <w:sz w:val="24"/>
              </w:rPr>
              <w:t>һәм</w:t>
            </w:r>
            <w:r w:rsidRPr="00A33A40">
              <w:rPr>
                <w:rFonts w:ascii="Times New Roman" w:eastAsia="Times New Roman" w:hAnsi="Times New Roman" w:cs="Times New Roman"/>
                <w:spacing w:val="24"/>
                <w:sz w:val="24"/>
              </w:rPr>
              <w:t xml:space="preserve"> </w:t>
            </w:r>
            <w:r w:rsidRPr="00A33A40">
              <w:rPr>
                <w:rFonts w:ascii="Times New Roman" w:eastAsia="Times New Roman" w:hAnsi="Times New Roman" w:cs="Times New Roman"/>
                <w:sz w:val="24"/>
              </w:rPr>
              <w:t>әти-</w:t>
            </w:r>
            <w:r w:rsidRPr="0076557B">
              <w:rPr>
                <w:rFonts w:ascii="Times New Roman" w:eastAsia="Times New Roman" w:hAnsi="Times New Roman" w:cs="Times New Roman"/>
                <w:sz w:val="24"/>
              </w:rPr>
              <w:t xml:space="preserve"> </w:t>
            </w:r>
            <w:r w:rsidRPr="00A33A40">
              <w:rPr>
                <w:rFonts w:ascii="Times New Roman" w:eastAsia="Times New Roman" w:hAnsi="Times New Roman" w:cs="Times New Roman"/>
                <w:sz w:val="24"/>
              </w:rPr>
              <w:t>әниләр өчен</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хрестоматия»</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w:t>
            </w:r>
            <w:r w:rsidRPr="00A33A40">
              <w:rPr>
                <w:rFonts w:ascii="Times New Roman" w:eastAsia="Times New Roman" w:hAnsi="Times New Roman" w:cs="Times New Roman"/>
                <w:spacing w:val="-4"/>
                <w:sz w:val="24"/>
              </w:rPr>
              <w:t xml:space="preserve"> </w:t>
            </w:r>
          </w:p>
        </w:tc>
        <w:tc>
          <w:tcPr>
            <w:tcW w:w="2552" w:type="dxa"/>
            <w:tcBorders>
              <w:right w:val="single" w:sz="6" w:space="0" w:color="000000"/>
            </w:tcBorders>
          </w:tcPr>
          <w:p w:rsidR="0076557B" w:rsidRPr="007739CF" w:rsidRDefault="0076557B" w:rsidP="0076557B">
            <w:pPr>
              <w:shd w:val="clear" w:color="auto" w:fill="FFFFFF" w:themeFill="background1"/>
              <w:spacing w:line="237" w:lineRule="auto"/>
              <w:rPr>
                <w:rFonts w:ascii="Times New Roman" w:eastAsia="Times New Roman" w:hAnsi="Times New Roman" w:cs="Times New Roman"/>
                <w:sz w:val="24"/>
              </w:rPr>
            </w:pPr>
            <w:r w:rsidRPr="00A33A40">
              <w:rPr>
                <w:rFonts w:ascii="Times New Roman" w:eastAsia="Times New Roman" w:hAnsi="Times New Roman" w:cs="Times New Roman"/>
                <w:sz w:val="24"/>
              </w:rPr>
              <w:t>Казан,</w:t>
            </w:r>
            <w:r w:rsidRPr="00A33A40">
              <w:rPr>
                <w:rFonts w:ascii="Times New Roman" w:eastAsia="Times New Roman" w:hAnsi="Times New Roman" w:cs="Times New Roman"/>
                <w:spacing w:val="3"/>
                <w:sz w:val="24"/>
              </w:rPr>
              <w:t xml:space="preserve"> </w:t>
            </w:r>
            <w:r w:rsidRPr="00A33A40">
              <w:rPr>
                <w:rFonts w:ascii="Times New Roman" w:eastAsia="Times New Roman" w:hAnsi="Times New Roman" w:cs="Times New Roman"/>
                <w:sz w:val="24"/>
              </w:rPr>
              <w:t>2011</w:t>
            </w:r>
          </w:p>
        </w:tc>
      </w:tr>
      <w:tr w:rsidR="0076557B" w:rsidRPr="00A33A40" w:rsidTr="0076557B">
        <w:trPr>
          <w:trHeight w:val="830"/>
        </w:trPr>
        <w:tc>
          <w:tcPr>
            <w:tcW w:w="2177" w:type="dxa"/>
          </w:tcPr>
          <w:p w:rsidR="0076557B" w:rsidRPr="00A33A40" w:rsidRDefault="0076557B" w:rsidP="0088766F">
            <w:pPr>
              <w:shd w:val="clear" w:color="auto" w:fill="FFFFFF" w:themeFill="background1"/>
              <w:spacing w:line="268" w:lineRule="exact"/>
              <w:rPr>
                <w:rFonts w:ascii="Times New Roman" w:eastAsia="Times New Roman" w:hAnsi="Times New Roman" w:cs="Times New Roman"/>
                <w:sz w:val="24"/>
              </w:rPr>
            </w:pPr>
            <w:r w:rsidRPr="00A33A40">
              <w:rPr>
                <w:rFonts w:ascii="Times New Roman" w:eastAsia="Times New Roman" w:hAnsi="Times New Roman" w:cs="Times New Roman"/>
                <w:sz w:val="24"/>
              </w:rPr>
              <w:t>Шаехова</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Р.</w:t>
            </w:r>
            <w:r w:rsidRPr="00A33A40">
              <w:rPr>
                <w:rFonts w:ascii="Times New Roman" w:eastAsia="Times New Roman" w:hAnsi="Times New Roman" w:cs="Times New Roman"/>
                <w:spacing w:val="2"/>
                <w:sz w:val="24"/>
              </w:rPr>
              <w:t xml:space="preserve"> </w:t>
            </w:r>
            <w:r w:rsidRPr="00A33A40">
              <w:rPr>
                <w:rFonts w:ascii="Times New Roman" w:eastAsia="Times New Roman" w:hAnsi="Times New Roman" w:cs="Times New Roman"/>
                <w:sz w:val="24"/>
              </w:rPr>
              <w:t>К.</w:t>
            </w:r>
          </w:p>
        </w:tc>
        <w:tc>
          <w:tcPr>
            <w:tcW w:w="4394" w:type="dxa"/>
          </w:tcPr>
          <w:p w:rsidR="0076557B" w:rsidRPr="005E056A" w:rsidRDefault="0076557B" w:rsidP="0076557B">
            <w:pPr>
              <w:shd w:val="clear" w:color="auto" w:fill="FFFFFF" w:themeFill="background1"/>
              <w:spacing w:line="237" w:lineRule="auto"/>
              <w:ind w:right="-15"/>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Региональная образовательная программа дошкольного</w:t>
            </w:r>
            <w:r w:rsidRPr="00A33A40">
              <w:rPr>
                <w:rFonts w:ascii="Times New Roman" w:eastAsia="Times New Roman" w:hAnsi="Times New Roman" w:cs="Times New Roman"/>
                <w:spacing w:val="1"/>
                <w:sz w:val="24"/>
                <w:lang w:val="ru-RU"/>
              </w:rPr>
              <w:t xml:space="preserve"> </w:t>
            </w:r>
            <w:r w:rsidRPr="00A33A40">
              <w:rPr>
                <w:rFonts w:ascii="Times New Roman" w:eastAsia="Times New Roman" w:hAnsi="Times New Roman" w:cs="Times New Roman"/>
                <w:sz w:val="24"/>
                <w:lang w:val="ru-RU"/>
              </w:rPr>
              <w:t>образования</w:t>
            </w:r>
            <w:r w:rsidRPr="00A33A40">
              <w:rPr>
                <w:rFonts w:ascii="Times New Roman" w:eastAsia="Times New Roman" w:hAnsi="Times New Roman" w:cs="Times New Roman"/>
                <w:spacing w:val="16"/>
                <w:sz w:val="24"/>
                <w:lang w:val="ru-RU"/>
              </w:rPr>
              <w:t xml:space="preserve"> </w:t>
            </w:r>
            <w:r w:rsidRPr="00A33A40">
              <w:rPr>
                <w:rFonts w:ascii="Times New Roman" w:eastAsia="Times New Roman" w:hAnsi="Times New Roman" w:cs="Times New Roman"/>
                <w:sz w:val="24"/>
                <w:lang w:val="ru-RU"/>
              </w:rPr>
              <w:t>«СӨЕНЕЧ»</w:t>
            </w:r>
            <w:r w:rsidRPr="00A33A40">
              <w:rPr>
                <w:rFonts w:ascii="Times New Roman" w:eastAsia="Times New Roman" w:hAnsi="Times New Roman" w:cs="Times New Roman"/>
                <w:spacing w:val="20"/>
                <w:sz w:val="24"/>
                <w:lang w:val="ru-RU"/>
              </w:rPr>
              <w:t xml:space="preserve"> </w:t>
            </w:r>
            <w:r w:rsidRPr="00A33A40">
              <w:rPr>
                <w:rFonts w:ascii="Times New Roman" w:eastAsia="Times New Roman" w:hAnsi="Times New Roman" w:cs="Times New Roman"/>
                <w:sz w:val="24"/>
                <w:lang w:val="ru-RU"/>
              </w:rPr>
              <w:t>–</w:t>
            </w:r>
            <w:r w:rsidRPr="00A33A40">
              <w:rPr>
                <w:rFonts w:ascii="Times New Roman" w:eastAsia="Times New Roman" w:hAnsi="Times New Roman" w:cs="Times New Roman"/>
                <w:spacing w:val="17"/>
                <w:sz w:val="24"/>
                <w:lang w:val="ru-RU"/>
              </w:rPr>
              <w:t xml:space="preserve"> </w:t>
            </w:r>
            <w:r w:rsidRPr="00A33A40">
              <w:rPr>
                <w:rFonts w:ascii="Times New Roman" w:eastAsia="Times New Roman" w:hAnsi="Times New Roman" w:cs="Times New Roman"/>
                <w:sz w:val="24"/>
                <w:lang w:val="ru-RU"/>
              </w:rPr>
              <w:t>«РАДОСТЬ</w:t>
            </w:r>
            <w:r w:rsidRPr="00A33A40">
              <w:rPr>
                <w:rFonts w:ascii="Times New Roman" w:eastAsia="Times New Roman" w:hAnsi="Times New Roman" w:cs="Times New Roman"/>
                <w:spacing w:val="23"/>
                <w:sz w:val="24"/>
                <w:lang w:val="ru-RU"/>
              </w:rPr>
              <w:t xml:space="preserve"> </w:t>
            </w:r>
            <w:r w:rsidRPr="00A33A40">
              <w:rPr>
                <w:rFonts w:ascii="Times New Roman" w:eastAsia="Times New Roman" w:hAnsi="Times New Roman" w:cs="Times New Roman"/>
                <w:sz w:val="24"/>
                <w:lang w:val="ru-RU"/>
              </w:rPr>
              <w:t>ПОЗНАНИЯ»</w:t>
            </w:r>
            <w:r w:rsidRPr="00A33A40">
              <w:rPr>
                <w:rFonts w:ascii="Times New Roman" w:eastAsia="Times New Roman" w:hAnsi="Times New Roman" w:cs="Times New Roman"/>
                <w:spacing w:val="19"/>
                <w:sz w:val="24"/>
                <w:lang w:val="ru-RU"/>
              </w:rPr>
              <w:t xml:space="preserve"> </w:t>
            </w:r>
            <w:r w:rsidRPr="00A33A40">
              <w:rPr>
                <w:rFonts w:ascii="Times New Roman" w:eastAsia="Times New Roman" w:hAnsi="Times New Roman" w:cs="Times New Roman"/>
                <w:sz w:val="24"/>
                <w:lang w:val="ru-RU"/>
              </w:rPr>
              <w:t>–</w:t>
            </w:r>
            <w:r w:rsidRPr="00A33A40">
              <w:rPr>
                <w:rFonts w:ascii="Times New Roman" w:eastAsia="Times New Roman" w:hAnsi="Times New Roman" w:cs="Times New Roman"/>
                <w:spacing w:val="18"/>
                <w:sz w:val="24"/>
                <w:lang w:val="ru-RU"/>
              </w:rPr>
              <w:t xml:space="preserve"> </w:t>
            </w:r>
          </w:p>
          <w:p w:rsidR="0076557B" w:rsidRPr="005E056A" w:rsidRDefault="0076557B" w:rsidP="0088766F">
            <w:pPr>
              <w:shd w:val="clear" w:color="auto" w:fill="FFFFFF" w:themeFill="background1"/>
              <w:spacing w:line="261" w:lineRule="exact"/>
              <w:rPr>
                <w:rFonts w:ascii="Times New Roman" w:eastAsia="Times New Roman" w:hAnsi="Times New Roman" w:cs="Times New Roman"/>
                <w:sz w:val="24"/>
                <w:lang w:val="ru-RU"/>
              </w:rPr>
            </w:pPr>
          </w:p>
        </w:tc>
        <w:tc>
          <w:tcPr>
            <w:tcW w:w="2552" w:type="dxa"/>
            <w:tcBorders>
              <w:right w:val="single" w:sz="6" w:space="0" w:color="000000"/>
            </w:tcBorders>
          </w:tcPr>
          <w:p w:rsidR="0076557B" w:rsidRPr="00A33A40" w:rsidRDefault="0076557B" w:rsidP="0076557B">
            <w:pPr>
              <w:shd w:val="clear" w:color="auto" w:fill="FFFFFF" w:themeFill="background1"/>
              <w:spacing w:line="237" w:lineRule="auto"/>
              <w:ind w:right="-15"/>
              <w:rPr>
                <w:rFonts w:ascii="Times New Roman" w:eastAsia="Times New Roman" w:hAnsi="Times New Roman" w:cs="Times New Roman"/>
                <w:sz w:val="24"/>
                <w:lang w:val="ru-RU"/>
              </w:rPr>
            </w:pPr>
            <w:r w:rsidRPr="00A33A40">
              <w:rPr>
                <w:rFonts w:ascii="Times New Roman" w:eastAsia="Times New Roman" w:hAnsi="Times New Roman" w:cs="Times New Roman"/>
                <w:sz w:val="24"/>
                <w:lang w:val="ru-RU"/>
              </w:rPr>
              <w:t>РИЦ,</w:t>
            </w:r>
          </w:p>
          <w:p w:rsidR="0076557B" w:rsidRPr="007739CF" w:rsidRDefault="0076557B" w:rsidP="0076557B">
            <w:pPr>
              <w:shd w:val="clear" w:color="auto" w:fill="FFFFFF" w:themeFill="background1"/>
              <w:spacing w:line="237" w:lineRule="auto"/>
              <w:rPr>
                <w:rFonts w:ascii="Times New Roman" w:eastAsia="Times New Roman" w:hAnsi="Times New Roman" w:cs="Times New Roman"/>
                <w:sz w:val="24"/>
              </w:rPr>
            </w:pPr>
            <w:r w:rsidRPr="00A33A40">
              <w:rPr>
                <w:rFonts w:ascii="Times New Roman" w:eastAsia="Times New Roman" w:hAnsi="Times New Roman" w:cs="Times New Roman"/>
                <w:sz w:val="24"/>
              </w:rPr>
              <w:t>2016</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г.</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w:t>
            </w:r>
            <w:r w:rsidRPr="00A33A40">
              <w:rPr>
                <w:rFonts w:ascii="Times New Roman" w:eastAsia="Times New Roman" w:hAnsi="Times New Roman" w:cs="Times New Roman"/>
                <w:spacing w:val="-4"/>
                <w:sz w:val="24"/>
              </w:rPr>
              <w:t xml:space="preserve"> </w:t>
            </w:r>
            <w:r w:rsidRPr="00A33A40">
              <w:rPr>
                <w:rFonts w:ascii="Times New Roman" w:eastAsia="Times New Roman" w:hAnsi="Times New Roman" w:cs="Times New Roman"/>
                <w:sz w:val="24"/>
              </w:rPr>
              <w:t>196</w:t>
            </w:r>
            <w:r w:rsidRPr="00A33A40">
              <w:rPr>
                <w:rFonts w:ascii="Times New Roman" w:eastAsia="Times New Roman" w:hAnsi="Times New Roman" w:cs="Times New Roman"/>
                <w:spacing w:val="1"/>
                <w:sz w:val="24"/>
              </w:rPr>
              <w:t xml:space="preserve"> </w:t>
            </w:r>
            <w:r w:rsidRPr="00A33A40">
              <w:rPr>
                <w:rFonts w:ascii="Times New Roman" w:eastAsia="Times New Roman" w:hAnsi="Times New Roman" w:cs="Times New Roman"/>
                <w:sz w:val="24"/>
              </w:rPr>
              <w:t>с.</w:t>
            </w:r>
          </w:p>
        </w:tc>
      </w:tr>
    </w:tbl>
    <w:p w:rsidR="007739CF" w:rsidRDefault="007739CF" w:rsidP="0076557B">
      <w:pPr>
        <w:widowControl w:val="0"/>
        <w:shd w:val="clear" w:color="auto" w:fill="FFFFFF" w:themeFill="background1"/>
        <w:tabs>
          <w:tab w:val="left" w:pos="0"/>
        </w:tabs>
        <w:autoSpaceDE w:val="0"/>
        <w:autoSpaceDN w:val="0"/>
        <w:spacing w:after="0" w:line="360" w:lineRule="auto"/>
        <w:ind w:firstLine="567"/>
        <w:jc w:val="both"/>
        <w:outlineLvl w:val="0"/>
        <w:rPr>
          <w:rFonts w:ascii="Times New Roman" w:eastAsia="Times New Roman" w:hAnsi="Times New Roman" w:cs="Times New Roman"/>
          <w:b/>
          <w:bCs/>
          <w:sz w:val="24"/>
          <w:szCs w:val="24"/>
        </w:rPr>
      </w:pPr>
    </w:p>
    <w:p w:rsidR="00A33A40" w:rsidRDefault="00A33A40" w:rsidP="0076557B">
      <w:pPr>
        <w:widowControl w:val="0"/>
        <w:shd w:val="clear" w:color="auto" w:fill="FFFFFF" w:themeFill="background1"/>
        <w:autoSpaceDE w:val="0"/>
        <w:autoSpaceDN w:val="0"/>
        <w:spacing w:before="3" w:after="0" w:line="240" w:lineRule="auto"/>
        <w:rPr>
          <w:rFonts w:ascii="Times New Roman" w:eastAsia="Times New Roman" w:hAnsi="Times New Roman" w:cs="Times New Roman"/>
          <w:b/>
          <w:sz w:val="24"/>
          <w:szCs w:val="24"/>
        </w:rPr>
      </w:pPr>
    </w:p>
    <w:p w:rsidR="0076557B" w:rsidRDefault="0076557B" w:rsidP="0076557B">
      <w:pPr>
        <w:widowControl w:val="0"/>
        <w:shd w:val="clear" w:color="auto" w:fill="FFFFFF" w:themeFill="background1"/>
        <w:autoSpaceDE w:val="0"/>
        <w:autoSpaceDN w:val="0"/>
        <w:spacing w:before="3" w:after="0" w:line="240" w:lineRule="auto"/>
        <w:rPr>
          <w:rFonts w:ascii="Times New Roman" w:eastAsia="Times New Roman" w:hAnsi="Times New Roman" w:cs="Times New Roman"/>
          <w:b/>
          <w:sz w:val="24"/>
          <w:szCs w:val="24"/>
        </w:rPr>
      </w:pPr>
    </w:p>
    <w:p w:rsidR="006D051E" w:rsidRPr="004D5E63" w:rsidRDefault="006D051E" w:rsidP="006D051E">
      <w:pPr>
        <w:tabs>
          <w:tab w:val="left" w:pos="9355"/>
        </w:tabs>
        <w:spacing w:after="0" w:line="360" w:lineRule="auto"/>
        <w:ind w:right="-1" w:firstLine="567"/>
        <w:jc w:val="both"/>
        <w:rPr>
          <w:rFonts w:ascii="Times New Roman" w:hAnsi="Times New Roman" w:cs="Times New Roman"/>
          <w:b/>
          <w:color w:val="000009"/>
          <w:sz w:val="24"/>
          <w:szCs w:val="24"/>
        </w:rPr>
      </w:pPr>
      <w:r w:rsidRPr="004D5E63">
        <w:rPr>
          <w:rFonts w:ascii="Times New Roman" w:hAnsi="Times New Roman" w:cs="Times New Roman"/>
          <w:b/>
          <w:color w:val="000009"/>
          <w:sz w:val="24"/>
          <w:szCs w:val="24"/>
        </w:rPr>
        <w:t>2.2.Вариативные формы, способы, методы и средства реализации Программы.</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Формы, способы, методы и средства реализации Программы образования определены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Существенное значение имеют сформировавшиеся у педагога практики воспитания и обучения детей, оценка результативности форм, методов, средств образовательной деятельности применительно к конкретной возрастной группе детей.</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w:t>
      </w:r>
      <w:r w:rsidRPr="004D5E63">
        <w:rPr>
          <w:rFonts w:ascii="Times New Roman" w:hAnsi="Times New Roman" w:cs="Times New Roman"/>
          <w:color w:val="000009"/>
          <w:sz w:val="24"/>
          <w:szCs w:val="24"/>
        </w:rPr>
        <w:lastRenderedPageBreak/>
        <w:t xml:space="preserve">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Для достижения задач воспитания в ходе реализации Программы образования педагог может использовать следующие методы:</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lastRenderedPageBreak/>
        <w:t>‒мотивации опыта поведения и деятельности (поощрение, методы развития эмоций, игры, соревнования, проектные методы);</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При организации обучения традиционные методы (словесные, наглядные, практические) дополнябтся методами, в основу которых положен характер познавательной деятельности детей:</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‒информационно-рецептивный метод – предъявление информации, организация действий ребѐнка с объектом изучения (распознающее наблюдение, рассматривание картин, демонстрация кино- и диафильмов, просмотр компьютерных презентаций, рассказы воспитателя или детей, чтение);</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‒репродуктивный метод - создание условий для воспроизведения представлений и способов деятельности, руководство их выполнением (упражнения на основе образца воспитателя, беседа, составление рассказов с опорой на предметную или предметно-схематическую модель);</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‒метод проблемного изложения - постановка проблемы и раскрытие пути еѐ решения в процессе организации опытов, наблюдений;</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‒эвристический метод (частично-поисковый) – проблемная задача делится на части – проблемы, в решении которых принимают участие дети (применение представлений в новых условиях);</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‒исследовательский метод – составление и предъявление проблемных ситуаций, ситуаций для экспериментирования и опытов (творческие задания, опыты, экспериментирование).</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При реализации Программы образования педагог может использовать различные средства, представленные совокупностью материальных и идеальных объектов:</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 xml:space="preserve">‒демонстрационные и раздаточные; </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 xml:space="preserve">‒визуальные, аудийные, аудиовизуальные; </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‒естественные и искусственные;</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‒реальные и виртуальные.</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Для развития каждого вида деятельности детей применяются следующие средства:</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‒двигательной (оборудование для ходьбы, бега, ползания, лазанья, прыгания, занятий с мячом и др.);</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‒предметной (образные и дидактические игрушки, реальные предметы и др.); игровой (игры, игрушки, игровое оборудование и др.);</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 xml:space="preserve">‒коммуникативной (дидактический материал, предметы, игрушки, видеофильмы и др.); познавательно-исследовательской и экспериментирования (натуральные предметы и </w:t>
      </w:r>
      <w:r w:rsidRPr="004D5E63">
        <w:rPr>
          <w:rFonts w:ascii="Times New Roman" w:hAnsi="Times New Roman" w:cs="Times New Roman"/>
          <w:color w:val="000009"/>
          <w:sz w:val="24"/>
          <w:szCs w:val="24"/>
        </w:rPr>
        <w:lastRenderedPageBreak/>
        <w:t>оборудование для исследования и образно-символический материал, в том числе макеты, плакаты, модели, схемы и др.);</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‒чтения художественной литературы (книги для детского чтения, в том числе аудиокниги, иллюстративный материал);</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‒трудовой (оборудование и инвентарь для всех видов труда);</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‒продуктивной (оборудование и материалы для лепки, аппликации,  рисования и конструирования);</w:t>
      </w:r>
    </w:p>
    <w:p w:rsidR="006D051E"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‒музыкальной (детские музыкальные инструменты, дидактический материал и др.).</w:t>
      </w:r>
    </w:p>
    <w:p w:rsidR="00AE7DAD" w:rsidRPr="004D5E63" w:rsidRDefault="006D051E" w:rsidP="006D051E">
      <w:pPr>
        <w:tabs>
          <w:tab w:val="left" w:pos="9355"/>
        </w:tabs>
        <w:spacing w:after="0" w:line="360" w:lineRule="auto"/>
        <w:ind w:right="-1" w:firstLine="567"/>
        <w:jc w:val="both"/>
        <w:rPr>
          <w:rFonts w:ascii="Times New Roman" w:hAnsi="Times New Roman" w:cs="Times New Roman"/>
          <w:color w:val="000009"/>
          <w:sz w:val="24"/>
          <w:szCs w:val="24"/>
        </w:rPr>
      </w:pPr>
      <w:r w:rsidRPr="004D5E63">
        <w:rPr>
          <w:rFonts w:ascii="Times New Roman" w:hAnsi="Times New Roman" w:cs="Times New Roman"/>
          <w:color w:val="000009"/>
          <w:sz w:val="24"/>
          <w:szCs w:val="24"/>
        </w:rPr>
        <w:t>При выборе форм, методов, средств реализации Программы образования важное значение имеет признание приоритетной субъективной позиции ребенка в образовательном процессе. Педагог учитывает субъектные проявления ребенка в деятельности: интерес к миру и культуре; избирательное отношение к социокультурным объектам и разным видам деятельности; инициативность и желание заниматься той или иной деятельностью; самостоятельность в выборе и осуществлении деятельности; творчество в интерпретации объектов культуры и создании продуктов деятельности. Выбор педагогом форм, методов, средств реализации Программы образования,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w:t>
      </w:r>
    </w:p>
    <w:p w:rsidR="00152B63" w:rsidRPr="004D5E63" w:rsidRDefault="006D051E" w:rsidP="00D83270">
      <w:pPr>
        <w:widowControl w:val="0"/>
        <w:tabs>
          <w:tab w:val="left" w:pos="567"/>
          <w:tab w:val="left" w:pos="9355"/>
        </w:tabs>
        <w:autoSpaceDE w:val="0"/>
        <w:autoSpaceDN w:val="0"/>
        <w:spacing w:after="0" w:line="360" w:lineRule="auto"/>
        <w:ind w:right="-1" w:firstLine="567"/>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Часть, формируемая участниками образовательных отношений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0"/>
        <w:gridCol w:w="3969"/>
        <w:gridCol w:w="5244"/>
      </w:tblGrid>
      <w:tr w:rsidR="006D051E" w:rsidRPr="004D5E63" w:rsidTr="006D051E">
        <w:tc>
          <w:tcPr>
            <w:tcW w:w="550" w:type="dxa"/>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i/>
                <w:sz w:val="24"/>
                <w:szCs w:val="24"/>
              </w:rPr>
            </w:pPr>
            <w:r w:rsidRPr="004D5E63">
              <w:rPr>
                <w:rFonts w:ascii="Times New Roman" w:eastAsia="Times New Roman" w:hAnsi="Times New Roman" w:cs="Times New Roman"/>
                <w:b/>
                <w:i/>
                <w:sz w:val="24"/>
                <w:szCs w:val="24"/>
              </w:rPr>
              <w:t>№ п/п</w:t>
            </w:r>
          </w:p>
        </w:tc>
        <w:tc>
          <w:tcPr>
            <w:tcW w:w="3969" w:type="dxa"/>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i/>
                <w:sz w:val="24"/>
                <w:szCs w:val="24"/>
              </w:rPr>
            </w:pPr>
            <w:r w:rsidRPr="004D5E63">
              <w:rPr>
                <w:rFonts w:ascii="Times New Roman" w:eastAsia="Times New Roman" w:hAnsi="Times New Roman" w:cs="Times New Roman"/>
                <w:b/>
                <w:i/>
                <w:sz w:val="24"/>
                <w:szCs w:val="24"/>
              </w:rPr>
              <w:t>Деятельность</w:t>
            </w:r>
          </w:p>
        </w:tc>
        <w:tc>
          <w:tcPr>
            <w:tcW w:w="5244" w:type="dxa"/>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i/>
                <w:sz w:val="24"/>
                <w:szCs w:val="24"/>
              </w:rPr>
            </w:pPr>
            <w:r w:rsidRPr="004D5E63">
              <w:rPr>
                <w:rFonts w:ascii="Times New Roman" w:eastAsia="Times New Roman" w:hAnsi="Times New Roman" w:cs="Times New Roman"/>
                <w:b/>
                <w:i/>
                <w:sz w:val="24"/>
                <w:szCs w:val="24"/>
              </w:rPr>
              <w:t>Виды деятельности</w:t>
            </w:r>
          </w:p>
        </w:tc>
      </w:tr>
      <w:tr w:rsidR="006D051E" w:rsidRPr="004D5E63" w:rsidTr="006D051E">
        <w:tc>
          <w:tcPr>
            <w:tcW w:w="550" w:type="dxa"/>
          </w:tcPr>
          <w:p w:rsidR="006D051E" w:rsidRPr="004D5E63" w:rsidRDefault="006D051E" w:rsidP="00004859">
            <w:pPr>
              <w:widowControl w:val="0"/>
              <w:numPr>
                <w:ilvl w:val="0"/>
                <w:numId w:val="8"/>
              </w:numPr>
              <w:autoSpaceDE w:val="0"/>
              <w:autoSpaceDN w:val="0"/>
              <w:spacing w:after="0" w:line="240" w:lineRule="auto"/>
              <w:ind w:left="0" w:firstLine="0"/>
              <w:contextualSpacing/>
              <w:jc w:val="center"/>
              <w:rPr>
                <w:rFonts w:ascii="Times New Roman" w:eastAsia="Times New Roman" w:hAnsi="Times New Roman" w:cs="Times New Roman"/>
                <w:b/>
                <w:i/>
                <w:sz w:val="24"/>
                <w:szCs w:val="24"/>
              </w:rPr>
            </w:pPr>
          </w:p>
        </w:tc>
        <w:tc>
          <w:tcPr>
            <w:tcW w:w="3969" w:type="dxa"/>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i/>
                <w:sz w:val="24"/>
                <w:szCs w:val="24"/>
              </w:rPr>
              <w:t xml:space="preserve">Игровая деятельность – </w:t>
            </w:r>
            <w:r w:rsidRPr="004D5E63">
              <w:rPr>
                <w:rFonts w:ascii="Times New Roman" w:eastAsia="Times New Roman" w:hAnsi="Times New Roman" w:cs="Times New Roman"/>
                <w:sz w:val="24"/>
                <w:szCs w:val="24"/>
              </w:rPr>
              <w:t>форма активности ребенка, направленная не на результат, а процесс действия и способы осуществления и характеризующаяся принятие ребенком условной (в отличии от его реальной жизненной) позиции.</w:t>
            </w:r>
          </w:p>
        </w:tc>
        <w:tc>
          <w:tcPr>
            <w:tcW w:w="5244" w:type="dxa"/>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i/>
                <w:sz w:val="24"/>
                <w:szCs w:val="24"/>
              </w:rPr>
            </w:pPr>
            <w:r w:rsidRPr="004D5E63">
              <w:rPr>
                <w:rFonts w:ascii="Times New Roman" w:eastAsia="Times New Roman" w:hAnsi="Times New Roman" w:cs="Times New Roman"/>
                <w:i/>
                <w:sz w:val="24"/>
                <w:szCs w:val="24"/>
              </w:rPr>
              <w:t>Творческие игры:</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режиссерские (на основе готового содержания, предложенного взрослым); по мотивам литературных произведений; с сюжетами, самостоятельно придуманными детьми);</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сюжетно-ролевые;</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театрализованные;</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игры со строительным материалом (со специально созданным материалом: напольным или настольным строительным материалом, строительными наборами,  конструкторами и т.п.; с природным материалом, с бросовым материалом);</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игры-фантазирования;</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импровизационные игры-этюды;</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i/>
                <w:sz w:val="24"/>
                <w:szCs w:val="24"/>
              </w:rPr>
            </w:pPr>
            <w:r w:rsidRPr="004D5E63">
              <w:rPr>
                <w:rFonts w:ascii="Times New Roman" w:eastAsia="Times New Roman" w:hAnsi="Times New Roman" w:cs="Times New Roman"/>
                <w:i/>
                <w:sz w:val="24"/>
                <w:szCs w:val="24"/>
              </w:rPr>
              <w:t>Игры с правилами:</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i/>
                <w:sz w:val="24"/>
                <w:szCs w:val="24"/>
              </w:rPr>
              <w:t xml:space="preserve">- </w:t>
            </w:r>
            <w:r w:rsidRPr="004D5E63">
              <w:rPr>
                <w:rFonts w:ascii="Times New Roman" w:eastAsia="Times New Roman" w:hAnsi="Times New Roman" w:cs="Times New Roman"/>
                <w:sz w:val="24"/>
                <w:szCs w:val="24"/>
              </w:rPr>
              <w:t>дидактические (по содержанию: математические, речевые, экологические; по дидактическому материалу: игры с предметами, настольно-печатные, словесные – игры-</w:t>
            </w:r>
            <w:r w:rsidRPr="004D5E63">
              <w:rPr>
                <w:rFonts w:ascii="Times New Roman" w:eastAsia="Times New Roman" w:hAnsi="Times New Roman" w:cs="Times New Roman"/>
                <w:sz w:val="24"/>
                <w:szCs w:val="24"/>
              </w:rPr>
              <w:lastRenderedPageBreak/>
              <w:t>поручения,  игры-беседы, игры-путешествия, игры-предположения, игры-загадки);</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подвижные ( по степени подвижности: малой, средней и быстрой подвижности; по преобладающим движениям: игры с прыжками, с бегом, лазанием т.п.; по предметам: игры с мячом, с обручем, скакалкой и т.д.);</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развивающие;</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музыкальные;</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 компьютерные, основанные на сюжетах художественных произведений; стратегии; обучающие) </w:t>
            </w:r>
          </w:p>
        </w:tc>
      </w:tr>
      <w:tr w:rsidR="006D051E" w:rsidRPr="004D5E63" w:rsidTr="006D051E">
        <w:tc>
          <w:tcPr>
            <w:tcW w:w="550" w:type="dxa"/>
          </w:tcPr>
          <w:p w:rsidR="006D051E" w:rsidRPr="004D5E63" w:rsidRDefault="006D051E" w:rsidP="00004859">
            <w:pPr>
              <w:widowControl w:val="0"/>
              <w:numPr>
                <w:ilvl w:val="0"/>
                <w:numId w:val="8"/>
              </w:numPr>
              <w:autoSpaceDE w:val="0"/>
              <w:autoSpaceDN w:val="0"/>
              <w:spacing w:after="0" w:line="240" w:lineRule="auto"/>
              <w:ind w:left="0" w:firstLine="0"/>
              <w:contextualSpacing/>
              <w:jc w:val="both"/>
              <w:rPr>
                <w:rFonts w:ascii="Times New Roman" w:eastAsia="Times New Roman" w:hAnsi="Times New Roman" w:cs="Times New Roman"/>
                <w:sz w:val="24"/>
                <w:szCs w:val="24"/>
              </w:rPr>
            </w:pPr>
          </w:p>
        </w:tc>
        <w:tc>
          <w:tcPr>
            <w:tcW w:w="3969" w:type="dxa"/>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i/>
                <w:sz w:val="24"/>
                <w:szCs w:val="24"/>
              </w:rPr>
              <w:t xml:space="preserve">Познавательно-исследовательская деятельность – </w:t>
            </w:r>
            <w:r w:rsidRPr="004D5E63">
              <w:rPr>
                <w:rFonts w:ascii="Times New Roman" w:eastAsia="Times New Roman" w:hAnsi="Times New Roman" w:cs="Times New Roman"/>
                <w:sz w:val="24"/>
                <w:szCs w:val="24"/>
              </w:rPr>
              <w:t xml:space="preserve">форма активности ребенка, направленная на познание свойств и связей  объектов и явлений, освоение способов познания, способствующая формированию целостной картины мира </w:t>
            </w:r>
          </w:p>
        </w:tc>
        <w:tc>
          <w:tcPr>
            <w:tcW w:w="5244" w:type="dxa"/>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i/>
                <w:sz w:val="24"/>
                <w:szCs w:val="24"/>
              </w:rPr>
            </w:pPr>
            <w:r w:rsidRPr="004D5E63">
              <w:rPr>
                <w:rFonts w:ascii="Times New Roman" w:eastAsia="Times New Roman" w:hAnsi="Times New Roman" w:cs="Times New Roman"/>
                <w:i/>
                <w:sz w:val="24"/>
                <w:szCs w:val="24"/>
              </w:rPr>
              <w:t>Экспериментирование, исследование;</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i/>
                <w:sz w:val="24"/>
                <w:szCs w:val="24"/>
              </w:rPr>
            </w:pPr>
            <w:r w:rsidRPr="004D5E63">
              <w:rPr>
                <w:rFonts w:ascii="Times New Roman" w:eastAsia="Times New Roman" w:hAnsi="Times New Roman" w:cs="Times New Roman"/>
                <w:i/>
                <w:sz w:val="24"/>
                <w:szCs w:val="24"/>
              </w:rPr>
              <w:t>Моделирование:</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i/>
                <w:sz w:val="24"/>
                <w:szCs w:val="24"/>
              </w:rPr>
              <w:t xml:space="preserve">- </w:t>
            </w:r>
            <w:r w:rsidRPr="004D5E63">
              <w:rPr>
                <w:rFonts w:ascii="Times New Roman" w:eastAsia="Times New Roman" w:hAnsi="Times New Roman" w:cs="Times New Roman"/>
                <w:sz w:val="24"/>
                <w:szCs w:val="24"/>
              </w:rPr>
              <w:t>замещение;</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составление моделей;</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деятельность с использованием моделей;</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по характеру моделей (предметное,  знаковое, мысленное)</w:t>
            </w:r>
          </w:p>
        </w:tc>
      </w:tr>
      <w:tr w:rsidR="006D051E" w:rsidRPr="004D5E63" w:rsidTr="006D051E">
        <w:tc>
          <w:tcPr>
            <w:tcW w:w="550" w:type="dxa"/>
          </w:tcPr>
          <w:p w:rsidR="006D051E" w:rsidRPr="004D5E63" w:rsidRDefault="006D051E" w:rsidP="00004859">
            <w:pPr>
              <w:widowControl w:val="0"/>
              <w:numPr>
                <w:ilvl w:val="0"/>
                <w:numId w:val="8"/>
              </w:numPr>
              <w:autoSpaceDE w:val="0"/>
              <w:autoSpaceDN w:val="0"/>
              <w:spacing w:after="0" w:line="240" w:lineRule="auto"/>
              <w:ind w:left="0" w:firstLine="0"/>
              <w:contextualSpacing/>
              <w:jc w:val="both"/>
              <w:rPr>
                <w:rFonts w:ascii="Times New Roman" w:eastAsia="Times New Roman" w:hAnsi="Times New Roman" w:cs="Times New Roman"/>
                <w:sz w:val="24"/>
                <w:szCs w:val="24"/>
              </w:rPr>
            </w:pPr>
          </w:p>
        </w:tc>
        <w:tc>
          <w:tcPr>
            <w:tcW w:w="3969" w:type="dxa"/>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i/>
                <w:sz w:val="24"/>
                <w:szCs w:val="24"/>
              </w:rPr>
              <w:t xml:space="preserve">Коммуникативная деятельность – </w:t>
            </w:r>
            <w:r w:rsidRPr="004D5E63">
              <w:rPr>
                <w:rFonts w:ascii="Times New Roman" w:eastAsia="Times New Roman" w:hAnsi="Times New Roman" w:cs="Times New Roman"/>
                <w:sz w:val="24"/>
                <w:szCs w:val="24"/>
              </w:rPr>
              <w:t>форма активности ребенка, направленная на взаимодействие с другим человеком как с субъектом, потенциальным партнером по общению, предполагающая согласование и объединение усилий с целью налаживания отношений  и достижения   общего результата</w:t>
            </w:r>
          </w:p>
        </w:tc>
        <w:tc>
          <w:tcPr>
            <w:tcW w:w="5244" w:type="dxa"/>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i/>
                <w:sz w:val="24"/>
                <w:szCs w:val="24"/>
              </w:rPr>
            </w:pPr>
            <w:r w:rsidRPr="004D5E63">
              <w:rPr>
                <w:rFonts w:ascii="Times New Roman" w:eastAsia="Times New Roman" w:hAnsi="Times New Roman" w:cs="Times New Roman"/>
                <w:i/>
                <w:sz w:val="24"/>
                <w:szCs w:val="24"/>
              </w:rPr>
              <w:t>Формы общения со взрослым:</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i/>
                <w:sz w:val="24"/>
                <w:szCs w:val="24"/>
              </w:rPr>
              <w:t xml:space="preserve">- </w:t>
            </w:r>
            <w:r w:rsidRPr="004D5E63">
              <w:rPr>
                <w:rFonts w:ascii="Times New Roman" w:eastAsia="Times New Roman" w:hAnsi="Times New Roman" w:cs="Times New Roman"/>
                <w:sz w:val="24"/>
                <w:szCs w:val="24"/>
              </w:rPr>
              <w:t>ситуативно-деловая;</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внеситуативно-познавательная;</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внеситуативно-личностная.</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i/>
                <w:sz w:val="24"/>
                <w:szCs w:val="24"/>
              </w:rPr>
            </w:pPr>
            <w:r w:rsidRPr="004D5E63">
              <w:rPr>
                <w:rFonts w:ascii="Times New Roman" w:eastAsia="Times New Roman" w:hAnsi="Times New Roman" w:cs="Times New Roman"/>
                <w:i/>
                <w:sz w:val="24"/>
                <w:szCs w:val="24"/>
              </w:rPr>
              <w:t>Формы общения со сверстниками:</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i/>
                <w:sz w:val="24"/>
                <w:szCs w:val="24"/>
              </w:rPr>
              <w:t xml:space="preserve">- </w:t>
            </w:r>
            <w:r w:rsidRPr="004D5E63">
              <w:rPr>
                <w:rFonts w:ascii="Times New Roman" w:eastAsia="Times New Roman" w:hAnsi="Times New Roman" w:cs="Times New Roman"/>
                <w:sz w:val="24"/>
                <w:szCs w:val="24"/>
              </w:rPr>
              <w:t>эмоционально-практическая;</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внеситуативно-деловая;</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ситуативно-деловая.</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i/>
                <w:sz w:val="24"/>
                <w:szCs w:val="24"/>
              </w:rPr>
            </w:pPr>
            <w:r w:rsidRPr="004D5E63">
              <w:rPr>
                <w:rFonts w:ascii="Times New Roman" w:eastAsia="Times New Roman" w:hAnsi="Times New Roman" w:cs="Times New Roman"/>
                <w:i/>
                <w:sz w:val="24"/>
                <w:szCs w:val="24"/>
              </w:rPr>
              <w:t xml:space="preserve">Конструктивное общение и взаимодействие со взрослыми и сверстниками, устная речь как основное средство общения </w:t>
            </w:r>
          </w:p>
        </w:tc>
      </w:tr>
      <w:tr w:rsidR="006D051E" w:rsidRPr="004D5E63" w:rsidTr="006D051E">
        <w:tc>
          <w:tcPr>
            <w:tcW w:w="550" w:type="dxa"/>
          </w:tcPr>
          <w:p w:rsidR="006D051E" w:rsidRPr="004D5E63" w:rsidRDefault="006D051E" w:rsidP="00004859">
            <w:pPr>
              <w:widowControl w:val="0"/>
              <w:numPr>
                <w:ilvl w:val="0"/>
                <w:numId w:val="8"/>
              </w:numPr>
              <w:autoSpaceDE w:val="0"/>
              <w:autoSpaceDN w:val="0"/>
              <w:spacing w:after="0" w:line="240" w:lineRule="auto"/>
              <w:ind w:left="0" w:firstLine="0"/>
              <w:contextualSpacing/>
              <w:jc w:val="both"/>
              <w:rPr>
                <w:rFonts w:ascii="Times New Roman" w:eastAsia="Times New Roman" w:hAnsi="Times New Roman" w:cs="Times New Roman"/>
                <w:sz w:val="24"/>
                <w:szCs w:val="24"/>
              </w:rPr>
            </w:pPr>
          </w:p>
        </w:tc>
        <w:tc>
          <w:tcPr>
            <w:tcW w:w="3969" w:type="dxa"/>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i/>
                <w:sz w:val="24"/>
                <w:szCs w:val="24"/>
              </w:rPr>
              <w:t xml:space="preserve">Двигательная деятельность – </w:t>
            </w:r>
            <w:r w:rsidRPr="004D5E63">
              <w:rPr>
                <w:rFonts w:ascii="Times New Roman" w:eastAsia="Times New Roman" w:hAnsi="Times New Roman" w:cs="Times New Roman"/>
                <w:sz w:val="24"/>
                <w:szCs w:val="24"/>
              </w:rPr>
              <w:t>форма активности ребенка, позволяющая ему решать двигательные задачи путем реализации двигательной функции</w:t>
            </w:r>
          </w:p>
        </w:tc>
        <w:tc>
          <w:tcPr>
            <w:tcW w:w="5244" w:type="dxa"/>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i/>
                <w:sz w:val="24"/>
                <w:szCs w:val="24"/>
              </w:rPr>
            </w:pPr>
            <w:r w:rsidRPr="004D5E63">
              <w:rPr>
                <w:rFonts w:ascii="Times New Roman" w:eastAsia="Times New Roman" w:hAnsi="Times New Roman" w:cs="Times New Roman"/>
                <w:i/>
                <w:sz w:val="24"/>
                <w:szCs w:val="24"/>
              </w:rPr>
              <w:t>Гимнастика:</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i/>
                <w:sz w:val="24"/>
                <w:szCs w:val="24"/>
              </w:rPr>
              <w:t xml:space="preserve">- </w:t>
            </w:r>
            <w:r w:rsidRPr="004D5E63">
              <w:rPr>
                <w:rFonts w:ascii="Times New Roman" w:eastAsia="Times New Roman" w:hAnsi="Times New Roman" w:cs="Times New Roman"/>
                <w:sz w:val="24"/>
                <w:szCs w:val="24"/>
              </w:rPr>
              <w:t>основные движения (ходьба, бег, метание, прыжки, лазанье, равновесие);</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строевые упражнения;</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танцевальные упражнения;</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 элементами спортивных игр (летние и зимние виды спорта).</w:t>
            </w:r>
          </w:p>
        </w:tc>
      </w:tr>
      <w:tr w:rsidR="006D051E" w:rsidRPr="004D5E63" w:rsidTr="006D051E">
        <w:tc>
          <w:tcPr>
            <w:tcW w:w="550" w:type="dxa"/>
          </w:tcPr>
          <w:p w:rsidR="006D051E" w:rsidRPr="004D5E63" w:rsidRDefault="006D051E" w:rsidP="00004859">
            <w:pPr>
              <w:widowControl w:val="0"/>
              <w:numPr>
                <w:ilvl w:val="0"/>
                <w:numId w:val="8"/>
              </w:numPr>
              <w:autoSpaceDE w:val="0"/>
              <w:autoSpaceDN w:val="0"/>
              <w:spacing w:after="0" w:line="240" w:lineRule="auto"/>
              <w:ind w:left="0" w:firstLine="0"/>
              <w:contextualSpacing/>
              <w:jc w:val="both"/>
              <w:rPr>
                <w:rFonts w:ascii="Times New Roman" w:eastAsia="Times New Roman" w:hAnsi="Times New Roman" w:cs="Times New Roman"/>
                <w:sz w:val="24"/>
                <w:szCs w:val="24"/>
              </w:rPr>
            </w:pPr>
          </w:p>
        </w:tc>
        <w:tc>
          <w:tcPr>
            <w:tcW w:w="3969" w:type="dxa"/>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i/>
                <w:sz w:val="24"/>
                <w:szCs w:val="24"/>
              </w:rPr>
              <w:t xml:space="preserve">Самообследование и элементы бытового труда – </w:t>
            </w:r>
            <w:r w:rsidRPr="004D5E63">
              <w:rPr>
                <w:rFonts w:ascii="Times New Roman" w:eastAsia="Times New Roman" w:hAnsi="Times New Roman" w:cs="Times New Roman"/>
                <w:sz w:val="24"/>
                <w:szCs w:val="24"/>
              </w:rPr>
              <w:t xml:space="preserve">эта форма активности ребенка. Требующая приложения усилий для удовлетворения физиологических и моральных потребностей и приносящая конкретный результат, который можно у видеть/ потрогать/почувствовать </w:t>
            </w:r>
          </w:p>
        </w:tc>
        <w:tc>
          <w:tcPr>
            <w:tcW w:w="5244" w:type="dxa"/>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i/>
                <w:sz w:val="24"/>
                <w:szCs w:val="24"/>
              </w:rPr>
            </w:pPr>
            <w:r w:rsidRPr="004D5E63">
              <w:rPr>
                <w:rFonts w:ascii="Times New Roman" w:eastAsia="Times New Roman" w:hAnsi="Times New Roman" w:cs="Times New Roman"/>
                <w:i/>
                <w:sz w:val="24"/>
                <w:szCs w:val="24"/>
              </w:rPr>
              <w:t xml:space="preserve">Самообслуживание; </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i/>
                <w:sz w:val="24"/>
                <w:szCs w:val="24"/>
              </w:rPr>
            </w:pPr>
            <w:r w:rsidRPr="004D5E63">
              <w:rPr>
                <w:rFonts w:ascii="Times New Roman" w:eastAsia="Times New Roman" w:hAnsi="Times New Roman" w:cs="Times New Roman"/>
                <w:i/>
                <w:sz w:val="24"/>
                <w:szCs w:val="24"/>
              </w:rPr>
              <w:t xml:space="preserve">хозяйственно-бытовой труд; </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i/>
                <w:sz w:val="24"/>
                <w:szCs w:val="24"/>
              </w:rPr>
            </w:pPr>
            <w:r w:rsidRPr="004D5E63">
              <w:rPr>
                <w:rFonts w:ascii="Times New Roman" w:eastAsia="Times New Roman" w:hAnsi="Times New Roman" w:cs="Times New Roman"/>
                <w:i/>
                <w:sz w:val="24"/>
                <w:szCs w:val="24"/>
              </w:rPr>
              <w:t xml:space="preserve">труд в природе; </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i/>
                <w:sz w:val="24"/>
                <w:szCs w:val="24"/>
              </w:rPr>
            </w:pPr>
            <w:r w:rsidRPr="004D5E63">
              <w:rPr>
                <w:rFonts w:ascii="Times New Roman" w:eastAsia="Times New Roman" w:hAnsi="Times New Roman" w:cs="Times New Roman"/>
                <w:i/>
                <w:sz w:val="24"/>
                <w:szCs w:val="24"/>
              </w:rPr>
              <w:t>ручной труд</w:t>
            </w:r>
          </w:p>
        </w:tc>
      </w:tr>
      <w:tr w:rsidR="006D051E" w:rsidRPr="004D5E63" w:rsidTr="006D051E">
        <w:tc>
          <w:tcPr>
            <w:tcW w:w="550" w:type="dxa"/>
          </w:tcPr>
          <w:p w:rsidR="006D051E" w:rsidRPr="004D5E63" w:rsidRDefault="006D051E" w:rsidP="00004859">
            <w:pPr>
              <w:widowControl w:val="0"/>
              <w:numPr>
                <w:ilvl w:val="0"/>
                <w:numId w:val="8"/>
              </w:numPr>
              <w:autoSpaceDE w:val="0"/>
              <w:autoSpaceDN w:val="0"/>
              <w:spacing w:after="0" w:line="240" w:lineRule="auto"/>
              <w:ind w:left="0" w:firstLine="0"/>
              <w:contextualSpacing/>
              <w:jc w:val="both"/>
              <w:rPr>
                <w:rFonts w:ascii="Times New Roman" w:eastAsia="Times New Roman" w:hAnsi="Times New Roman" w:cs="Times New Roman"/>
                <w:sz w:val="24"/>
                <w:szCs w:val="24"/>
              </w:rPr>
            </w:pPr>
          </w:p>
        </w:tc>
        <w:tc>
          <w:tcPr>
            <w:tcW w:w="3969" w:type="dxa"/>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i/>
                <w:sz w:val="24"/>
                <w:szCs w:val="24"/>
              </w:rPr>
              <w:t xml:space="preserve">Изобразительная деятельность – </w:t>
            </w:r>
            <w:r w:rsidRPr="004D5E63">
              <w:rPr>
                <w:rFonts w:ascii="Times New Roman" w:eastAsia="Times New Roman" w:hAnsi="Times New Roman" w:cs="Times New Roman"/>
                <w:sz w:val="24"/>
                <w:szCs w:val="24"/>
              </w:rPr>
              <w:t xml:space="preserve">форма активности ребенка, в результате которого создается </w:t>
            </w:r>
            <w:r w:rsidRPr="004D5E63">
              <w:rPr>
                <w:rFonts w:ascii="Times New Roman" w:eastAsia="Times New Roman" w:hAnsi="Times New Roman" w:cs="Times New Roman"/>
                <w:sz w:val="24"/>
                <w:szCs w:val="24"/>
              </w:rPr>
              <w:lastRenderedPageBreak/>
              <w:t xml:space="preserve">материальный и идеальный продукт </w:t>
            </w:r>
          </w:p>
        </w:tc>
        <w:tc>
          <w:tcPr>
            <w:tcW w:w="5244" w:type="dxa"/>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i/>
                <w:sz w:val="24"/>
                <w:szCs w:val="24"/>
              </w:rPr>
            </w:pPr>
            <w:r w:rsidRPr="004D5E63">
              <w:rPr>
                <w:rFonts w:ascii="Times New Roman" w:eastAsia="Times New Roman" w:hAnsi="Times New Roman" w:cs="Times New Roman"/>
                <w:i/>
                <w:sz w:val="24"/>
                <w:szCs w:val="24"/>
              </w:rPr>
              <w:lastRenderedPageBreak/>
              <w:t>Рисование, лепка, аппликация</w:t>
            </w:r>
          </w:p>
        </w:tc>
      </w:tr>
      <w:tr w:rsidR="006D051E" w:rsidRPr="004D5E63" w:rsidTr="006D051E">
        <w:tc>
          <w:tcPr>
            <w:tcW w:w="550" w:type="dxa"/>
          </w:tcPr>
          <w:p w:rsidR="006D051E" w:rsidRPr="004D5E63" w:rsidRDefault="006D051E" w:rsidP="00004859">
            <w:pPr>
              <w:widowControl w:val="0"/>
              <w:numPr>
                <w:ilvl w:val="0"/>
                <w:numId w:val="8"/>
              </w:numPr>
              <w:autoSpaceDE w:val="0"/>
              <w:autoSpaceDN w:val="0"/>
              <w:spacing w:after="0" w:line="240" w:lineRule="auto"/>
              <w:ind w:left="0" w:firstLine="0"/>
              <w:contextualSpacing/>
              <w:jc w:val="both"/>
              <w:rPr>
                <w:rFonts w:ascii="Times New Roman" w:eastAsia="Times New Roman" w:hAnsi="Times New Roman" w:cs="Times New Roman"/>
                <w:sz w:val="24"/>
                <w:szCs w:val="24"/>
              </w:rPr>
            </w:pPr>
          </w:p>
        </w:tc>
        <w:tc>
          <w:tcPr>
            <w:tcW w:w="3969" w:type="dxa"/>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i/>
                <w:sz w:val="24"/>
                <w:szCs w:val="24"/>
              </w:rPr>
              <w:t xml:space="preserve">Конструирование из различных материалов – </w:t>
            </w:r>
            <w:r w:rsidRPr="004D5E63">
              <w:rPr>
                <w:rFonts w:ascii="Times New Roman" w:eastAsia="Times New Roman" w:hAnsi="Times New Roman" w:cs="Times New Roman"/>
                <w:sz w:val="24"/>
                <w:szCs w:val="24"/>
              </w:rPr>
              <w:t xml:space="preserve">форма активности ребенка, которая развивает у него пространственное мышление, формирует способность предвидеть будущий результат, дает возможность для развития творчества, обогащает речь </w:t>
            </w:r>
          </w:p>
        </w:tc>
        <w:tc>
          <w:tcPr>
            <w:tcW w:w="5244" w:type="dxa"/>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i/>
                <w:sz w:val="24"/>
                <w:szCs w:val="24"/>
              </w:rPr>
            </w:pPr>
            <w:r w:rsidRPr="004D5E63">
              <w:rPr>
                <w:rFonts w:ascii="Times New Roman" w:eastAsia="Times New Roman" w:hAnsi="Times New Roman" w:cs="Times New Roman"/>
                <w:i/>
                <w:sz w:val="24"/>
                <w:szCs w:val="24"/>
              </w:rPr>
              <w:t>Конструирование:</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из строительных материалов;</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из коробок, катушек и другого бросового материала;</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из природного материала.</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i/>
                <w:sz w:val="24"/>
                <w:szCs w:val="24"/>
              </w:rPr>
            </w:pPr>
            <w:r w:rsidRPr="004D5E63">
              <w:rPr>
                <w:rFonts w:ascii="Times New Roman" w:eastAsia="Times New Roman" w:hAnsi="Times New Roman" w:cs="Times New Roman"/>
                <w:i/>
                <w:sz w:val="24"/>
                <w:szCs w:val="24"/>
              </w:rPr>
              <w:t>Художественный труд:</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i/>
                <w:sz w:val="24"/>
                <w:szCs w:val="24"/>
              </w:rPr>
              <w:t xml:space="preserve">- </w:t>
            </w:r>
            <w:r w:rsidRPr="004D5E63">
              <w:rPr>
                <w:rFonts w:ascii="Times New Roman" w:eastAsia="Times New Roman" w:hAnsi="Times New Roman" w:cs="Times New Roman"/>
                <w:sz w:val="24"/>
                <w:szCs w:val="24"/>
              </w:rPr>
              <w:t>аппликация;</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конструирование из бумаги</w:t>
            </w:r>
          </w:p>
        </w:tc>
      </w:tr>
      <w:tr w:rsidR="006D051E" w:rsidRPr="004D5E63" w:rsidTr="006D051E">
        <w:tc>
          <w:tcPr>
            <w:tcW w:w="550" w:type="dxa"/>
          </w:tcPr>
          <w:p w:rsidR="006D051E" w:rsidRPr="004D5E63" w:rsidRDefault="006D051E" w:rsidP="00004859">
            <w:pPr>
              <w:widowControl w:val="0"/>
              <w:numPr>
                <w:ilvl w:val="0"/>
                <w:numId w:val="8"/>
              </w:numPr>
              <w:autoSpaceDE w:val="0"/>
              <w:autoSpaceDN w:val="0"/>
              <w:spacing w:after="0" w:line="240" w:lineRule="auto"/>
              <w:ind w:left="0" w:firstLine="0"/>
              <w:contextualSpacing/>
              <w:jc w:val="both"/>
              <w:rPr>
                <w:rFonts w:ascii="Times New Roman" w:eastAsia="Times New Roman" w:hAnsi="Times New Roman" w:cs="Times New Roman"/>
                <w:sz w:val="24"/>
                <w:szCs w:val="24"/>
              </w:rPr>
            </w:pPr>
          </w:p>
        </w:tc>
        <w:tc>
          <w:tcPr>
            <w:tcW w:w="3969" w:type="dxa"/>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b/>
                <w:i/>
                <w:sz w:val="24"/>
                <w:szCs w:val="24"/>
              </w:rPr>
            </w:pPr>
            <w:r w:rsidRPr="004D5E63">
              <w:rPr>
                <w:rFonts w:ascii="Times New Roman" w:eastAsia="Times New Roman" w:hAnsi="Times New Roman" w:cs="Times New Roman"/>
                <w:i/>
                <w:sz w:val="24"/>
                <w:szCs w:val="24"/>
              </w:rPr>
              <w:t xml:space="preserve">Музыкальная деятельность – </w:t>
            </w:r>
            <w:r w:rsidRPr="004D5E63">
              <w:rPr>
                <w:rFonts w:ascii="Times New Roman" w:eastAsia="Times New Roman" w:hAnsi="Times New Roman" w:cs="Times New Roman"/>
                <w:sz w:val="24"/>
                <w:szCs w:val="24"/>
              </w:rPr>
              <w:t>форма активности ребенка, дающая ему возможность выбирать наиболее близкие и успешные в реализации позиции: слушателя, исполнителя, сочинителя</w:t>
            </w:r>
          </w:p>
        </w:tc>
        <w:tc>
          <w:tcPr>
            <w:tcW w:w="5244" w:type="dxa"/>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i/>
                <w:sz w:val="24"/>
                <w:szCs w:val="24"/>
              </w:rPr>
            </w:pPr>
            <w:r w:rsidRPr="004D5E63">
              <w:rPr>
                <w:rFonts w:ascii="Times New Roman" w:eastAsia="Times New Roman" w:hAnsi="Times New Roman" w:cs="Times New Roman"/>
                <w:i/>
                <w:sz w:val="24"/>
                <w:szCs w:val="24"/>
              </w:rPr>
              <w:t>Восприятие музыки.</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i/>
                <w:sz w:val="24"/>
                <w:szCs w:val="24"/>
              </w:rPr>
              <w:t>Исполнительство (</w:t>
            </w:r>
            <w:r w:rsidRPr="004D5E63">
              <w:rPr>
                <w:rFonts w:ascii="Times New Roman" w:eastAsia="Times New Roman" w:hAnsi="Times New Roman" w:cs="Times New Roman"/>
                <w:sz w:val="24"/>
                <w:szCs w:val="24"/>
              </w:rPr>
              <w:t>вокальное, инструментальное);</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пение;</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музыкально-ритмические движения;</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игра на детских музыкальных инструментах.</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i/>
                <w:sz w:val="24"/>
                <w:szCs w:val="24"/>
              </w:rPr>
              <w:t>Творчество (</w:t>
            </w:r>
            <w:r w:rsidRPr="004D5E63">
              <w:rPr>
                <w:rFonts w:ascii="Times New Roman" w:eastAsia="Times New Roman" w:hAnsi="Times New Roman" w:cs="Times New Roman"/>
                <w:sz w:val="24"/>
                <w:szCs w:val="24"/>
              </w:rPr>
              <w:t>вокальное, инструментальное):</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пение;</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музыкально-ритмические движения;</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музыкально-игровая деятельность;</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игра на музыкальных инструментах</w:t>
            </w:r>
          </w:p>
        </w:tc>
      </w:tr>
      <w:tr w:rsidR="006D051E" w:rsidRPr="004D5E63" w:rsidTr="006D051E">
        <w:tc>
          <w:tcPr>
            <w:tcW w:w="550" w:type="dxa"/>
          </w:tcPr>
          <w:p w:rsidR="006D051E" w:rsidRPr="004D5E63" w:rsidRDefault="006D051E" w:rsidP="00004859">
            <w:pPr>
              <w:widowControl w:val="0"/>
              <w:numPr>
                <w:ilvl w:val="0"/>
                <w:numId w:val="8"/>
              </w:numPr>
              <w:autoSpaceDE w:val="0"/>
              <w:autoSpaceDN w:val="0"/>
              <w:spacing w:after="0" w:line="240" w:lineRule="auto"/>
              <w:ind w:left="0" w:firstLine="0"/>
              <w:contextualSpacing/>
              <w:jc w:val="both"/>
              <w:rPr>
                <w:rFonts w:ascii="Times New Roman" w:eastAsia="Times New Roman" w:hAnsi="Times New Roman" w:cs="Times New Roman"/>
                <w:sz w:val="24"/>
                <w:szCs w:val="24"/>
              </w:rPr>
            </w:pPr>
          </w:p>
        </w:tc>
        <w:tc>
          <w:tcPr>
            <w:tcW w:w="3969" w:type="dxa"/>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i/>
                <w:sz w:val="24"/>
                <w:szCs w:val="24"/>
              </w:rPr>
              <w:t xml:space="preserve">Восприятие художественной литературы и фольклора – </w:t>
            </w:r>
            <w:r w:rsidRPr="004D5E63">
              <w:rPr>
                <w:rFonts w:ascii="Times New Roman" w:eastAsia="Times New Roman" w:hAnsi="Times New Roman" w:cs="Times New Roman"/>
                <w:sz w:val="24"/>
                <w:szCs w:val="24"/>
              </w:rPr>
              <w:t xml:space="preserve">форма активности ребенка, предполагающая не пассивное созерцание, а деятельность, которая воплощается во внутреннем содействии, сопереживании героям, в воображаемом перенесении на себя событий, в «мысленном действии», в результате чего возникает эффект личного присутствия, личного участия в событиях </w:t>
            </w:r>
          </w:p>
        </w:tc>
        <w:tc>
          <w:tcPr>
            <w:tcW w:w="5244" w:type="dxa"/>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i/>
                <w:sz w:val="24"/>
                <w:szCs w:val="24"/>
              </w:rPr>
            </w:pPr>
            <w:r w:rsidRPr="004D5E63">
              <w:rPr>
                <w:rFonts w:ascii="Times New Roman" w:eastAsia="Times New Roman" w:hAnsi="Times New Roman" w:cs="Times New Roman"/>
                <w:i/>
                <w:sz w:val="24"/>
                <w:szCs w:val="24"/>
              </w:rPr>
              <w:t>Чтение (слушание);</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i/>
                <w:sz w:val="24"/>
                <w:szCs w:val="24"/>
              </w:rPr>
            </w:pPr>
            <w:r w:rsidRPr="004D5E63">
              <w:rPr>
                <w:rFonts w:ascii="Times New Roman" w:eastAsia="Times New Roman" w:hAnsi="Times New Roman" w:cs="Times New Roman"/>
                <w:i/>
                <w:sz w:val="24"/>
                <w:szCs w:val="24"/>
              </w:rPr>
              <w:t>Обсуждение (рассуждение);</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i/>
                <w:sz w:val="24"/>
                <w:szCs w:val="24"/>
              </w:rPr>
            </w:pPr>
            <w:r w:rsidRPr="004D5E63">
              <w:rPr>
                <w:rFonts w:ascii="Times New Roman" w:eastAsia="Times New Roman" w:hAnsi="Times New Roman" w:cs="Times New Roman"/>
                <w:i/>
                <w:sz w:val="24"/>
                <w:szCs w:val="24"/>
              </w:rPr>
              <w:t>Рассказывание (пересказывание), декламация;</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i/>
                <w:sz w:val="24"/>
                <w:szCs w:val="24"/>
              </w:rPr>
            </w:pPr>
            <w:r w:rsidRPr="004D5E63">
              <w:rPr>
                <w:rFonts w:ascii="Times New Roman" w:eastAsia="Times New Roman" w:hAnsi="Times New Roman" w:cs="Times New Roman"/>
                <w:i/>
                <w:sz w:val="24"/>
                <w:szCs w:val="24"/>
              </w:rPr>
              <w:t>Разучивание;</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i/>
                <w:sz w:val="24"/>
                <w:szCs w:val="24"/>
              </w:rPr>
            </w:pPr>
            <w:r w:rsidRPr="004D5E63">
              <w:rPr>
                <w:rFonts w:ascii="Times New Roman" w:eastAsia="Times New Roman" w:hAnsi="Times New Roman" w:cs="Times New Roman"/>
                <w:i/>
                <w:sz w:val="24"/>
                <w:szCs w:val="24"/>
              </w:rPr>
              <w:t xml:space="preserve">Ситуативный разговор </w:t>
            </w:r>
          </w:p>
        </w:tc>
      </w:tr>
    </w:tbl>
    <w:p w:rsidR="006D051E" w:rsidRPr="004D5E63" w:rsidRDefault="006D051E" w:rsidP="00D83270">
      <w:pPr>
        <w:widowControl w:val="0"/>
        <w:tabs>
          <w:tab w:val="left" w:pos="567"/>
          <w:tab w:val="left" w:pos="9355"/>
        </w:tabs>
        <w:autoSpaceDE w:val="0"/>
        <w:autoSpaceDN w:val="0"/>
        <w:spacing w:after="0" w:line="360" w:lineRule="auto"/>
        <w:ind w:right="-1" w:firstLine="567"/>
        <w:rPr>
          <w:rFonts w:ascii="Times New Roman" w:eastAsia="Times New Roman" w:hAnsi="Times New Roman" w:cs="Times New Roman"/>
          <w:b/>
          <w:sz w:val="24"/>
          <w:szCs w:val="24"/>
        </w:rPr>
      </w:pPr>
    </w:p>
    <w:p w:rsidR="006D051E" w:rsidRPr="004D5E63" w:rsidRDefault="006D051E" w:rsidP="006D051E">
      <w:pPr>
        <w:keepNext/>
        <w:keepLines/>
        <w:widowControl w:val="0"/>
        <w:autoSpaceDE w:val="0"/>
        <w:autoSpaceDN w:val="0"/>
        <w:spacing w:after="0" w:line="360" w:lineRule="auto"/>
        <w:ind w:firstLine="709"/>
        <w:jc w:val="center"/>
        <w:outlineLvl w:val="2"/>
        <w:rPr>
          <w:rFonts w:ascii="Times New Roman" w:eastAsia="Times New Roman" w:hAnsi="Times New Roman" w:cs="Times New Roman"/>
          <w:sz w:val="24"/>
          <w:szCs w:val="24"/>
        </w:rPr>
      </w:pPr>
      <w:bookmarkStart w:id="2" w:name="_Toc138693007"/>
      <w:r w:rsidRPr="004D5E63">
        <w:rPr>
          <w:rFonts w:ascii="Times New Roman" w:eastAsia="Times New Roman" w:hAnsi="Times New Roman" w:cs="Times New Roman"/>
          <w:sz w:val="24"/>
          <w:szCs w:val="24"/>
        </w:rPr>
        <w:t>Соотношение видов детской деятельности и форм образовательной деятельности</w:t>
      </w:r>
      <w:bookmarkEnd w:id="2"/>
    </w:p>
    <w:p w:rsidR="006D051E" w:rsidRPr="004D5E63" w:rsidRDefault="006D051E" w:rsidP="006D051E">
      <w:pPr>
        <w:widowControl w:val="0"/>
        <w:autoSpaceDE w:val="0"/>
        <w:autoSpaceDN w:val="0"/>
        <w:spacing w:after="0" w:line="360" w:lineRule="auto"/>
        <w:ind w:firstLine="709"/>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Двигательная деятельность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7"/>
        <w:gridCol w:w="3367"/>
        <w:gridCol w:w="3322"/>
      </w:tblGrid>
      <w:tr w:rsidR="006D051E" w:rsidRPr="004D5E63" w:rsidTr="006D051E">
        <w:tc>
          <w:tcPr>
            <w:tcW w:w="10421" w:type="dxa"/>
            <w:gridSpan w:val="3"/>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Формы образовательной деятельности </w:t>
            </w:r>
          </w:p>
        </w:tc>
      </w:tr>
      <w:tr w:rsidR="006D051E" w:rsidRPr="004D5E63" w:rsidTr="006D051E">
        <w:tc>
          <w:tcPr>
            <w:tcW w:w="3473" w:type="dxa"/>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Образовательная деятельность </w:t>
            </w:r>
          </w:p>
        </w:tc>
        <w:tc>
          <w:tcPr>
            <w:tcW w:w="3474" w:type="dxa"/>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Режимные моменты</w:t>
            </w:r>
          </w:p>
        </w:tc>
        <w:tc>
          <w:tcPr>
            <w:tcW w:w="3474" w:type="dxa"/>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Самостоятельная деятельность </w:t>
            </w:r>
          </w:p>
        </w:tc>
      </w:tr>
      <w:tr w:rsidR="006D051E" w:rsidRPr="004D5E63" w:rsidTr="006D051E">
        <w:tc>
          <w:tcPr>
            <w:tcW w:w="3473"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игровая беседа с элементами движений;</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интегративная деятельность;</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утренняя гимнастика;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совместная деятельность взрослого и детей тематического характера;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контрольно-диагностическая деятельность;</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lastRenderedPageBreak/>
              <w:t>- экспериментирование;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физкультурное занятие;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спортивные и физкультурные досуги;</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спортивные состязания;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 проектная деятельность </w:t>
            </w:r>
          </w:p>
        </w:tc>
        <w:tc>
          <w:tcPr>
            <w:tcW w:w="3474"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lastRenderedPageBreak/>
              <w:t>- игровая беседа с элементами движений;</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интегративная деятельность;</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утренняя гимнастика;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совместная деятельность взрослого и детей тематического характера;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контрольно-диагностическая деятельность;</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lastRenderedPageBreak/>
              <w:t>- экспериментирование;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физкультурное занятие;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спортивные и физкультурные досуги;</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спортивные состязания;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проектная деятельность</w:t>
            </w:r>
          </w:p>
        </w:tc>
        <w:tc>
          <w:tcPr>
            <w:tcW w:w="3474"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lastRenderedPageBreak/>
              <w:t>- двигательная активность в течение дня;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утренняя гимнастика;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самостоятельные спортивные игры и упражнения и др.</w:t>
            </w:r>
          </w:p>
        </w:tc>
      </w:tr>
    </w:tbl>
    <w:p w:rsidR="006D051E" w:rsidRPr="004D5E63" w:rsidRDefault="006D051E" w:rsidP="006D051E">
      <w:pPr>
        <w:widowControl w:val="0"/>
        <w:autoSpaceDE w:val="0"/>
        <w:autoSpaceDN w:val="0"/>
        <w:spacing w:after="0" w:line="240" w:lineRule="auto"/>
        <w:ind w:firstLine="709"/>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lastRenderedPageBreak/>
        <w:t xml:space="preserve">Игровая  деятельность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57"/>
        <w:gridCol w:w="3339"/>
        <w:gridCol w:w="3360"/>
      </w:tblGrid>
      <w:tr w:rsidR="006D051E" w:rsidRPr="004D5E63" w:rsidTr="006D051E">
        <w:tc>
          <w:tcPr>
            <w:tcW w:w="10421" w:type="dxa"/>
            <w:gridSpan w:val="3"/>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Формы образовательной деятельности </w:t>
            </w:r>
          </w:p>
        </w:tc>
      </w:tr>
      <w:tr w:rsidR="006D051E" w:rsidRPr="004D5E63" w:rsidTr="006D051E">
        <w:tc>
          <w:tcPr>
            <w:tcW w:w="3473" w:type="dxa"/>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Образовательная деятельность </w:t>
            </w:r>
          </w:p>
        </w:tc>
        <w:tc>
          <w:tcPr>
            <w:tcW w:w="3474" w:type="dxa"/>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Режимные моменты</w:t>
            </w:r>
          </w:p>
        </w:tc>
        <w:tc>
          <w:tcPr>
            <w:tcW w:w="3474" w:type="dxa"/>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Самостоятельная деятельность </w:t>
            </w:r>
          </w:p>
        </w:tc>
      </w:tr>
      <w:tr w:rsidR="006D051E" w:rsidRPr="004D5E63" w:rsidTr="006D051E">
        <w:tc>
          <w:tcPr>
            <w:tcW w:w="3473"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наблюдение;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-чтение;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игровое упражнение;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проблемная ситуация;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беседа;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совместная с воспитателем игра;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совместная со сверстниками игра;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индивидуальная игра;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праздник;</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экскурсия;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ситуация морального выбора;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проектная деятельность;</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интегративная деятельность;</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коллективное обобщающее занятие</w:t>
            </w:r>
          </w:p>
        </w:tc>
        <w:tc>
          <w:tcPr>
            <w:tcW w:w="3474"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игровое упражнение;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совместная с воспитателем игра;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совместная со сверстниками игра;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индивидуальная игра;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ситуативный разговор с детьми;</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педагогическая ситуация;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беседа;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ситуация морального выбора;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проектная деятельность;</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интегративная деятельность;</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p>
        </w:tc>
        <w:tc>
          <w:tcPr>
            <w:tcW w:w="3474"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сюжетно-ролевая игра;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игры с правилами;</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творческие игры</w:t>
            </w:r>
          </w:p>
        </w:tc>
      </w:tr>
    </w:tbl>
    <w:p w:rsidR="006D051E" w:rsidRPr="004D5E63" w:rsidRDefault="006D051E" w:rsidP="006D051E">
      <w:pPr>
        <w:widowControl w:val="0"/>
        <w:autoSpaceDE w:val="0"/>
        <w:autoSpaceDN w:val="0"/>
        <w:spacing w:after="0" w:line="240" w:lineRule="auto"/>
        <w:ind w:firstLine="709"/>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Самообслуживание и элементарный бытовой труд</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28"/>
        <w:gridCol w:w="5028"/>
      </w:tblGrid>
      <w:tr w:rsidR="006D051E" w:rsidRPr="004D5E63" w:rsidTr="006D051E">
        <w:tc>
          <w:tcPr>
            <w:tcW w:w="5000" w:type="pct"/>
            <w:gridSpan w:val="2"/>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Формы образовательной деятельности</w:t>
            </w:r>
          </w:p>
        </w:tc>
      </w:tr>
      <w:tr w:rsidR="006D051E" w:rsidRPr="004D5E63" w:rsidTr="006D051E">
        <w:tc>
          <w:tcPr>
            <w:tcW w:w="2500" w:type="pct"/>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Образовательная деятельность </w:t>
            </w:r>
          </w:p>
        </w:tc>
        <w:tc>
          <w:tcPr>
            <w:tcW w:w="2500" w:type="pct"/>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Самостоятельная деятельность </w:t>
            </w:r>
          </w:p>
        </w:tc>
      </w:tr>
      <w:tr w:rsidR="006D051E" w:rsidRPr="004D5E63" w:rsidTr="006D051E">
        <w:tc>
          <w:tcPr>
            <w:tcW w:w="2500" w:type="pct"/>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совместные действия;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наблюдения;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поручения;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беседа;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чтение;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совместная деятельность взрослого и детей тематического характера;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рассматривание;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дежурство;</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экскурсия;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проектная деятельность</w:t>
            </w:r>
          </w:p>
        </w:tc>
        <w:tc>
          <w:tcPr>
            <w:tcW w:w="2500" w:type="pct"/>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сюжетно-ролевая игра;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игры с правилами;</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творческие игры</w:t>
            </w:r>
          </w:p>
        </w:tc>
      </w:tr>
    </w:tbl>
    <w:p w:rsidR="006D051E" w:rsidRPr="004D5E63" w:rsidRDefault="006D051E" w:rsidP="006D051E">
      <w:pPr>
        <w:widowControl w:val="0"/>
        <w:autoSpaceDE w:val="0"/>
        <w:autoSpaceDN w:val="0"/>
        <w:spacing w:after="0" w:line="240" w:lineRule="auto"/>
        <w:ind w:firstLine="709"/>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Познавательно-исследовательская   деятельность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7"/>
        <w:gridCol w:w="3367"/>
        <w:gridCol w:w="3322"/>
      </w:tblGrid>
      <w:tr w:rsidR="006D051E" w:rsidRPr="004D5E63" w:rsidTr="006D051E">
        <w:tc>
          <w:tcPr>
            <w:tcW w:w="10421" w:type="dxa"/>
            <w:gridSpan w:val="3"/>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Формы образовательной деятельности </w:t>
            </w:r>
          </w:p>
        </w:tc>
      </w:tr>
      <w:tr w:rsidR="006D051E" w:rsidRPr="004D5E63" w:rsidTr="006D051E">
        <w:tc>
          <w:tcPr>
            <w:tcW w:w="3473" w:type="dxa"/>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Образовательная деятельность </w:t>
            </w:r>
          </w:p>
        </w:tc>
        <w:tc>
          <w:tcPr>
            <w:tcW w:w="3474" w:type="dxa"/>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Режимные моменты</w:t>
            </w:r>
          </w:p>
        </w:tc>
        <w:tc>
          <w:tcPr>
            <w:tcW w:w="3474" w:type="dxa"/>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Самостоятельная деятельность </w:t>
            </w:r>
          </w:p>
        </w:tc>
      </w:tr>
      <w:tr w:rsidR="006D051E" w:rsidRPr="004D5E63" w:rsidTr="006D051E">
        <w:tc>
          <w:tcPr>
            <w:tcW w:w="3473"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сюжетно-ролевая игра;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рассматривание;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lastRenderedPageBreak/>
              <w:t>-  наблюдение;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-чтение;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игра-экспериментирование;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развивающая игра;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экскурсия;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интегративная деятельность;</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конструирование;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исследовательская деятельность;</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рассказ;</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беседа;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создание коллекций;</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проектная деятельность;</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экспериментирование;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 проблемная ситуация </w:t>
            </w:r>
          </w:p>
        </w:tc>
        <w:tc>
          <w:tcPr>
            <w:tcW w:w="3474"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lastRenderedPageBreak/>
              <w:t>- рассматривание;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наблюдение;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lastRenderedPageBreak/>
              <w:t>- чтение;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игра-экспериментирование;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развивающая игра;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ситуативный разговор с детьми;</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экскурсия;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интегративная деятельность;</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конструирование;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исследовательская деятельность;</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рассказ;</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беседа;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создание коллекций;</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проектная деятельность;</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экспериментирование;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 проблемная ситуация </w:t>
            </w:r>
          </w:p>
        </w:tc>
        <w:tc>
          <w:tcPr>
            <w:tcW w:w="3474"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lastRenderedPageBreak/>
              <w:t xml:space="preserve">Познавательно-исследовательская </w:t>
            </w:r>
            <w:r w:rsidRPr="004D5E63">
              <w:rPr>
                <w:rFonts w:ascii="Times New Roman" w:eastAsia="Times New Roman" w:hAnsi="Times New Roman" w:cs="Times New Roman"/>
                <w:sz w:val="24"/>
                <w:szCs w:val="24"/>
              </w:rPr>
              <w:lastRenderedPageBreak/>
              <w:t>деятельность по инициативе ребенка</w:t>
            </w:r>
          </w:p>
        </w:tc>
      </w:tr>
    </w:tbl>
    <w:p w:rsidR="006D051E" w:rsidRPr="004D5E63" w:rsidRDefault="006D051E" w:rsidP="006D051E">
      <w:pPr>
        <w:widowControl w:val="0"/>
        <w:autoSpaceDE w:val="0"/>
        <w:autoSpaceDN w:val="0"/>
        <w:spacing w:after="0" w:line="240" w:lineRule="auto"/>
        <w:ind w:firstLine="709"/>
        <w:jc w:val="center"/>
        <w:rPr>
          <w:rFonts w:ascii="Times New Roman" w:eastAsia="Times New Roman" w:hAnsi="Times New Roman" w:cs="Times New Roman"/>
          <w:b/>
          <w:sz w:val="24"/>
          <w:szCs w:val="24"/>
        </w:rPr>
      </w:pPr>
    </w:p>
    <w:p w:rsidR="006D051E" w:rsidRPr="004D5E63" w:rsidRDefault="006D051E" w:rsidP="006D051E">
      <w:pPr>
        <w:widowControl w:val="0"/>
        <w:autoSpaceDE w:val="0"/>
        <w:autoSpaceDN w:val="0"/>
        <w:spacing w:after="0" w:line="240" w:lineRule="auto"/>
        <w:ind w:firstLine="709"/>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Коммуникативная деятельность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56"/>
        <w:gridCol w:w="3340"/>
        <w:gridCol w:w="3360"/>
      </w:tblGrid>
      <w:tr w:rsidR="006D051E" w:rsidRPr="004D5E63" w:rsidTr="006D051E">
        <w:tc>
          <w:tcPr>
            <w:tcW w:w="10421" w:type="dxa"/>
            <w:gridSpan w:val="3"/>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Формы образовательной деятельности </w:t>
            </w:r>
          </w:p>
        </w:tc>
      </w:tr>
      <w:tr w:rsidR="006D051E" w:rsidRPr="004D5E63" w:rsidTr="006D051E">
        <w:tc>
          <w:tcPr>
            <w:tcW w:w="3473" w:type="dxa"/>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Образовательная деятельность </w:t>
            </w:r>
          </w:p>
        </w:tc>
        <w:tc>
          <w:tcPr>
            <w:tcW w:w="3474" w:type="dxa"/>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Режимные моменты</w:t>
            </w:r>
          </w:p>
        </w:tc>
        <w:tc>
          <w:tcPr>
            <w:tcW w:w="3474" w:type="dxa"/>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Самостоятельная деятельность </w:t>
            </w:r>
          </w:p>
        </w:tc>
      </w:tr>
      <w:tr w:rsidR="006D051E" w:rsidRPr="004D5E63" w:rsidTr="006D051E">
        <w:tc>
          <w:tcPr>
            <w:tcW w:w="3473"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чтение;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обсуждение;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рассказ;</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беседа;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рассматривание;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игровая ситуация;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дидактическая игра;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интегративная деятельность;</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-чтение;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беседа о прочитанном;</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инсценирование;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викторина;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игра-драматизация;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показ настольного театра;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разучивание стихотворений;</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театрализованная игра;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режиссерская игра;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проектная деятельность;</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интегративная деятельность;</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решение проблемных ситуаций;</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разговор с детьми;</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создание коллекций;</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 игра </w:t>
            </w:r>
          </w:p>
        </w:tc>
        <w:tc>
          <w:tcPr>
            <w:tcW w:w="3474"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ситуация общения в процессе режимных моментов;</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дидактическая игра;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чтение (в том числе на прогулке);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словесная игра на прогулке;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наблюдение на прогулке;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труд;</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игра на прогулке;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ситуативный разговор;</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беседа;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беседа после чтения;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экскурсия;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интегративная деятельность;</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разговор с детьми;</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разучивание стихов, потешек;</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сочинение загадок;</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проектная деятельность;</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разновозрастное общение;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 создание коллекций </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p>
        </w:tc>
        <w:tc>
          <w:tcPr>
            <w:tcW w:w="3474"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игра-драматизация;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чтение наизусть и отгадывание загадок в условиях книжного уголка;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 дидактическая игра </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p>
        </w:tc>
      </w:tr>
    </w:tbl>
    <w:p w:rsidR="006D051E" w:rsidRPr="004D5E63" w:rsidRDefault="006D051E" w:rsidP="006D051E">
      <w:pPr>
        <w:widowControl w:val="0"/>
        <w:autoSpaceDE w:val="0"/>
        <w:autoSpaceDN w:val="0"/>
        <w:spacing w:after="0" w:line="240" w:lineRule="auto"/>
        <w:ind w:firstLine="709"/>
        <w:jc w:val="center"/>
        <w:rPr>
          <w:rFonts w:ascii="Times New Roman" w:eastAsia="Times New Roman" w:hAnsi="Times New Roman" w:cs="Times New Roman"/>
          <w:b/>
          <w:sz w:val="24"/>
          <w:szCs w:val="24"/>
        </w:rPr>
      </w:pPr>
    </w:p>
    <w:p w:rsidR="006D051E" w:rsidRPr="004D5E63" w:rsidRDefault="006D051E" w:rsidP="006D051E">
      <w:pPr>
        <w:widowControl w:val="0"/>
        <w:autoSpaceDE w:val="0"/>
        <w:autoSpaceDN w:val="0"/>
        <w:spacing w:after="0" w:line="240" w:lineRule="auto"/>
        <w:ind w:firstLine="709"/>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Восприятие художественной литературы и фольклора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49"/>
        <w:gridCol w:w="3355"/>
        <w:gridCol w:w="3352"/>
      </w:tblGrid>
      <w:tr w:rsidR="006D051E" w:rsidRPr="004D5E63" w:rsidTr="006D051E">
        <w:tc>
          <w:tcPr>
            <w:tcW w:w="10421" w:type="dxa"/>
            <w:gridSpan w:val="3"/>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Формы образовательной деятельности </w:t>
            </w:r>
          </w:p>
        </w:tc>
      </w:tr>
      <w:tr w:rsidR="006D051E" w:rsidRPr="004D5E63" w:rsidTr="006D051E">
        <w:tc>
          <w:tcPr>
            <w:tcW w:w="3473" w:type="dxa"/>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Образовательная деятельность </w:t>
            </w:r>
          </w:p>
        </w:tc>
        <w:tc>
          <w:tcPr>
            <w:tcW w:w="3474" w:type="dxa"/>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Режимные моменты</w:t>
            </w:r>
          </w:p>
        </w:tc>
        <w:tc>
          <w:tcPr>
            <w:tcW w:w="3474" w:type="dxa"/>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Самостоятельная деятельность </w:t>
            </w:r>
          </w:p>
        </w:tc>
      </w:tr>
      <w:tr w:rsidR="006D051E" w:rsidRPr="004D5E63" w:rsidTr="006D051E">
        <w:tc>
          <w:tcPr>
            <w:tcW w:w="3473"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lastRenderedPageBreak/>
              <w:t>- чтение;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обсуждение;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рассказ;</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беседа;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инсценирование;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викторина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 </w:t>
            </w:r>
          </w:p>
        </w:tc>
        <w:tc>
          <w:tcPr>
            <w:tcW w:w="3474"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ситуативный разговор с детьми;</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игра (сюжетно-ролевая, театрализованная);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продуктивная деятельность;</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беседа;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сочинение загадок;</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 проблемная ситуация </w:t>
            </w:r>
          </w:p>
        </w:tc>
        <w:tc>
          <w:tcPr>
            <w:tcW w:w="3474"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продуктиная деятельность;</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рассматривание;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самостоятельная деятельность в книжном уголке и в театральном уголке (рассматривание, исценирование)</w:t>
            </w:r>
          </w:p>
        </w:tc>
      </w:tr>
    </w:tbl>
    <w:p w:rsidR="006D051E" w:rsidRPr="004D5E63" w:rsidRDefault="006D051E" w:rsidP="006D051E">
      <w:pPr>
        <w:widowControl w:val="0"/>
        <w:autoSpaceDE w:val="0"/>
        <w:autoSpaceDN w:val="0"/>
        <w:spacing w:after="0" w:line="240" w:lineRule="auto"/>
        <w:ind w:firstLine="709"/>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Изобразительная деятельность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1"/>
        <w:gridCol w:w="3331"/>
        <w:gridCol w:w="3344"/>
      </w:tblGrid>
      <w:tr w:rsidR="006D051E" w:rsidRPr="004D5E63" w:rsidTr="006D051E">
        <w:tc>
          <w:tcPr>
            <w:tcW w:w="10421" w:type="dxa"/>
            <w:gridSpan w:val="3"/>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Формы образовательной деятельности </w:t>
            </w:r>
          </w:p>
        </w:tc>
      </w:tr>
      <w:tr w:rsidR="006D051E" w:rsidRPr="004D5E63" w:rsidTr="006D051E">
        <w:tc>
          <w:tcPr>
            <w:tcW w:w="3473" w:type="dxa"/>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Образовательная деятельность </w:t>
            </w:r>
          </w:p>
        </w:tc>
        <w:tc>
          <w:tcPr>
            <w:tcW w:w="3474" w:type="dxa"/>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Режимные моменты</w:t>
            </w:r>
          </w:p>
        </w:tc>
        <w:tc>
          <w:tcPr>
            <w:tcW w:w="3474" w:type="dxa"/>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Самостоятельная деятельность </w:t>
            </w:r>
          </w:p>
        </w:tc>
      </w:tr>
      <w:tr w:rsidR="006D051E" w:rsidRPr="004D5E63" w:rsidTr="006D051E">
        <w:tc>
          <w:tcPr>
            <w:tcW w:w="3473"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занятия (рисование, аппликация, конструирование, лепка);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изготовление украшений, декораций, подарков,  предметов для игр;</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экспериментирование;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рассматривание эстетически привлекательных объектов природы, быта, произведения искусства;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игры (дидактические, строительные, сюжетно-ролевые);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тематические досуги;</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выставки работ декоративно-прикладного искусства, репродукций произведений живописи;</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проектная деятельность;</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 создание коллекций </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 </w:t>
            </w:r>
          </w:p>
        </w:tc>
        <w:tc>
          <w:tcPr>
            <w:tcW w:w="3474"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наблюдение;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рассматривание эстетически привлекательных объектов природы;</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игровое упражнение;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проблемная ситуация;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конструирование из песка;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обсуждение (произведений искусства, средств выразительности и др.);</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создание коллекций</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p>
        </w:tc>
        <w:tc>
          <w:tcPr>
            <w:tcW w:w="3474"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украшение личных предметов;</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игры (дидактические, сюжетно-ролевые, строительные);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рассматривание эстетически привлекательных объектов природы, быта, произведения искусства;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 самостоятельная изобразительная деятельность </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p>
        </w:tc>
      </w:tr>
    </w:tbl>
    <w:p w:rsidR="006D051E" w:rsidRPr="004D5E63" w:rsidRDefault="006D051E" w:rsidP="006D051E">
      <w:pPr>
        <w:widowControl w:val="0"/>
        <w:autoSpaceDE w:val="0"/>
        <w:autoSpaceDN w:val="0"/>
        <w:spacing w:after="0" w:line="240" w:lineRule="auto"/>
        <w:ind w:firstLine="709"/>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Музыкальная деятельность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76"/>
        <w:gridCol w:w="3335"/>
        <w:gridCol w:w="3345"/>
      </w:tblGrid>
      <w:tr w:rsidR="006D051E" w:rsidRPr="004D5E63" w:rsidTr="006D051E">
        <w:tc>
          <w:tcPr>
            <w:tcW w:w="10421" w:type="dxa"/>
            <w:gridSpan w:val="3"/>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Формы образовательной деятельности </w:t>
            </w:r>
          </w:p>
        </w:tc>
      </w:tr>
      <w:tr w:rsidR="006D051E" w:rsidRPr="004D5E63" w:rsidTr="006D051E">
        <w:tc>
          <w:tcPr>
            <w:tcW w:w="3473" w:type="dxa"/>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Образовательная деятельность </w:t>
            </w:r>
          </w:p>
        </w:tc>
        <w:tc>
          <w:tcPr>
            <w:tcW w:w="3474" w:type="dxa"/>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Режимные моменты</w:t>
            </w:r>
          </w:p>
        </w:tc>
        <w:tc>
          <w:tcPr>
            <w:tcW w:w="3474" w:type="dxa"/>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Самостоятельная деятельность </w:t>
            </w:r>
          </w:p>
        </w:tc>
      </w:tr>
      <w:tr w:rsidR="006D051E" w:rsidRPr="004D5E63" w:rsidTr="006D051E">
        <w:tc>
          <w:tcPr>
            <w:tcW w:w="3473"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слушание музыки;</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экспериментирование со звуками;</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музыкально-дидактическая игра;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шумовой оркестр;</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разучивание музыкальных игр и танцев;</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совместное пение;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импровизация;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беседа интегративного характера;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lastRenderedPageBreak/>
              <w:t>- интегративная деятельность;</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совместное и индивидуальное музыкальное исполнение;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музыкальное упражнение;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попевка;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распевка;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двигательный пластический танцевальный этюд;</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творческое задание;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концерт-импровизация;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танец;</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музыкальная сюжетная игра</w:t>
            </w:r>
          </w:p>
        </w:tc>
        <w:tc>
          <w:tcPr>
            <w:tcW w:w="3474"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lastRenderedPageBreak/>
              <w:t>- слушание музыки, сопровождающей проведения режимных моментов;</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музыкальная подвижная игра на прогулке;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интегративная деятельность;</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концерт-импровизация на прогулке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p>
        </w:tc>
        <w:tc>
          <w:tcPr>
            <w:tcW w:w="3474"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Музыкальная деятельность по инициативе ребенка</w:t>
            </w:r>
          </w:p>
        </w:tc>
      </w:tr>
    </w:tbl>
    <w:p w:rsidR="006D051E" w:rsidRPr="004D5E63" w:rsidRDefault="006D051E" w:rsidP="006D051E">
      <w:pPr>
        <w:widowControl w:val="0"/>
        <w:autoSpaceDE w:val="0"/>
        <w:autoSpaceDN w:val="0"/>
        <w:spacing w:after="0" w:line="240" w:lineRule="auto"/>
        <w:ind w:firstLine="709"/>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lastRenderedPageBreak/>
        <w:t xml:space="preserve">Конструирование из разного материала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1"/>
        <w:gridCol w:w="3331"/>
        <w:gridCol w:w="3344"/>
      </w:tblGrid>
      <w:tr w:rsidR="006D051E" w:rsidRPr="004D5E63" w:rsidTr="006D051E">
        <w:tc>
          <w:tcPr>
            <w:tcW w:w="10421" w:type="dxa"/>
            <w:gridSpan w:val="3"/>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Формы образовательной деятельности </w:t>
            </w:r>
          </w:p>
        </w:tc>
      </w:tr>
      <w:tr w:rsidR="006D051E" w:rsidRPr="004D5E63" w:rsidTr="006D051E">
        <w:tc>
          <w:tcPr>
            <w:tcW w:w="3473" w:type="dxa"/>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Образовательная деятельность </w:t>
            </w:r>
          </w:p>
        </w:tc>
        <w:tc>
          <w:tcPr>
            <w:tcW w:w="3474" w:type="dxa"/>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Режимные моменты</w:t>
            </w:r>
          </w:p>
        </w:tc>
        <w:tc>
          <w:tcPr>
            <w:tcW w:w="3474" w:type="dxa"/>
          </w:tcPr>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Самостоятельная деятельность </w:t>
            </w:r>
          </w:p>
        </w:tc>
      </w:tr>
      <w:tr w:rsidR="006D051E" w:rsidRPr="004D5E63" w:rsidTr="006D051E">
        <w:tc>
          <w:tcPr>
            <w:tcW w:w="3473"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занятие (конструирование и художественное конструирование);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экспериментирование;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рассматривание эстетически привлекательных объектов;</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игры (дидактические, сюжетно-ролевые, строительные);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тематические досуги;</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проектная деятельность;</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конструирование по образцу, модели, условиям, теме, замыслам);</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конструирование по простейшим чертежам и схемам</w:t>
            </w:r>
          </w:p>
        </w:tc>
        <w:tc>
          <w:tcPr>
            <w:tcW w:w="3474"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рассматривание эстетически привлекательных объектов природы;</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игровое упражнение;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проблемная ситуация;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конструирование из песка;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обсуждение (произведений искусства, средства выразительности и др.)</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 </w:t>
            </w:r>
          </w:p>
        </w:tc>
        <w:tc>
          <w:tcPr>
            <w:tcW w:w="3474"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игры (дидактические, сюжетно-ролевые, строительные);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рассматривание эстетически привлекательных объектов природы, быта, произведений искусства;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 самостоятельная конструктивная деятельность </w:t>
            </w:r>
          </w:p>
        </w:tc>
      </w:tr>
    </w:tbl>
    <w:p w:rsidR="006D051E" w:rsidRPr="004D5E63" w:rsidRDefault="006D051E" w:rsidP="006D051E">
      <w:pPr>
        <w:widowControl w:val="0"/>
        <w:autoSpaceDE w:val="0"/>
        <w:autoSpaceDN w:val="0"/>
        <w:spacing w:after="0" w:line="240" w:lineRule="auto"/>
        <w:ind w:firstLine="709"/>
        <w:jc w:val="center"/>
        <w:rPr>
          <w:rFonts w:ascii="Times New Roman" w:eastAsia="Times New Roman" w:hAnsi="Times New Roman" w:cs="Times New Roman"/>
          <w:b/>
          <w:sz w:val="24"/>
          <w:szCs w:val="24"/>
        </w:rPr>
      </w:pPr>
    </w:p>
    <w:p w:rsidR="006D051E" w:rsidRPr="004D5E63" w:rsidRDefault="006D051E" w:rsidP="006D051E">
      <w:pPr>
        <w:keepNext/>
        <w:keepLines/>
        <w:widowControl w:val="0"/>
        <w:autoSpaceDE w:val="0"/>
        <w:autoSpaceDN w:val="0"/>
        <w:spacing w:after="0" w:line="240" w:lineRule="auto"/>
        <w:ind w:firstLine="709"/>
        <w:jc w:val="center"/>
        <w:outlineLvl w:val="2"/>
        <w:rPr>
          <w:rFonts w:ascii="Times New Roman" w:eastAsia="Times New Roman" w:hAnsi="Times New Roman" w:cs="Times New Roman"/>
          <w:sz w:val="24"/>
          <w:szCs w:val="24"/>
        </w:rPr>
      </w:pPr>
      <w:bookmarkStart w:id="3" w:name="_Toc138693008"/>
      <w:r w:rsidRPr="004D5E63">
        <w:rPr>
          <w:rFonts w:ascii="Times New Roman" w:eastAsia="Times New Roman" w:hAnsi="Times New Roman" w:cs="Times New Roman"/>
          <w:sz w:val="24"/>
          <w:szCs w:val="24"/>
        </w:rPr>
        <w:t>Модель организации образовательного  процесса на день</w:t>
      </w:r>
      <w:bookmarkEnd w:id="3"/>
    </w:p>
    <w:p w:rsidR="006D051E" w:rsidRPr="004D5E63" w:rsidRDefault="006D051E" w:rsidP="006D051E">
      <w:pPr>
        <w:widowControl w:val="0"/>
        <w:autoSpaceDE w:val="0"/>
        <w:autoSpaceDN w:val="0"/>
        <w:spacing w:after="0" w:line="240" w:lineRule="auto"/>
        <w:ind w:firstLine="709"/>
        <w:jc w:val="center"/>
        <w:rPr>
          <w:rFonts w:ascii="Times New Roman" w:eastAsia="Times New Roman" w:hAnsi="Times New Roman" w:cs="Times New Roman"/>
          <w:b/>
          <w:bCs/>
          <w:color w:val="000000"/>
          <w:sz w:val="24"/>
          <w:szCs w:val="24"/>
        </w:rPr>
      </w:pPr>
      <w:r w:rsidRPr="004D5E63">
        <w:rPr>
          <w:rFonts w:ascii="Times New Roman" w:eastAsia="Times New Roman" w:hAnsi="Times New Roman" w:cs="Times New Roman"/>
          <w:b/>
          <w:bCs/>
          <w:color w:val="000000"/>
          <w:sz w:val="24"/>
          <w:szCs w:val="24"/>
        </w:rPr>
        <w:t>Младший дошкольный возраст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16"/>
        <w:gridCol w:w="2086"/>
        <w:gridCol w:w="3455"/>
        <w:gridCol w:w="3799"/>
      </w:tblGrid>
      <w:tr w:rsidR="006D051E" w:rsidRPr="004D5E63" w:rsidTr="006D051E">
        <w:tc>
          <w:tcPr>
            <w:tcW w:w="356" w:type="pct"/>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 п/п</w:t>
            </w:r>
          </w:p>
        </w:tc>
        <w:tc>
          <w:tcPr>
            <w:tcW w:w="1037" w:type="pct"/>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Направления развития ребенка</w:t>
            </w:r>
          </w:p>
        </w:tc>
        <w:tc>
          <w:tcPr>
            <w:tcW w:w="1718" w:type="pct"/>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 xml:space="preserve">     1-я половина дня</w:t>
            </w:r>
          </w:p>
        </w:tc>
        <w:tc>
          <w:tcPr>
            <w:tcW w:w="1890" w:type="pct"/>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2-я половина дня</w:t>
            </w:r>
          </w:p>
        </w:tc>
      </w:tr>
      <w:tr w:rsidR="006D051E" w:rsidRPr="004D5E63" w:rsidTr="006D051E">
        <w:tc>
          <w:tcPr>
            <w:tcW w:w="356" w:type="pct"/>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1</w:t>
            </w:r>
          </w:p>
        </w:tc>
        <w:tc>
          <w:tcPr>
            <w:tcW w:w="1037" w:type="pct"/>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Физическое развитие</w:t>
            </w:r>
          </w:p>
        </w:tc>
        <w:tc>
          <w:tcPr>
            <w:tcW w:w="1718" w:type="pct"/>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Прием детей на воздухе в теплое время года.</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 xml:space="preserve"> Утренняя гимнастика (подвижные игры, игровые сюжеты). </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 xml:space="preserve">Гигиенические процедуры (обширное умывание, полоскание рта). </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 xml:space="preserve">Закаливание в повседневной жизни (облегченная одежда в группе, одежда по сезону на </w:t>
            </w:r>
            <w:r w:rsidRPr="004D5E63">
              <w:rPr>
                <w:rFonts w:ascii="Times New Roman" w:eastAsia="Times New Roman" w:hAnsi="Times New Roman" w:cs="Times New Roman"/>
                <w:color w:val="000000"/>
                <w:sz w:val="24"/>
                <w:szCs w:val="24"/>
              </w:rPr>
              <w:lastRenderedPageBreak/>
              <w:t xml:space="preserve">прогулке, умывание, воздушные ванны). </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Физкультминутки на проектах.</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Физкультурные проекты.</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Двигательная активность на прогулке.</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Подвижные игры.</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Дыхательная гимнастика.</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Игры малой подвижности, хороводные игры.</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Пальчиковая гимнастика.</w:t>
            </w:r>
          </w:p>
        </w:tc>
        <w:tc>
          <w:tcPr>
            <w:tcW w:w="1890" w:type="pct"/>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lastRenderedPageBreak/>
              <w:t xml:space="preserve">Корригирующая гимнастика после сна. </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 xml:space="preserve">Закаливание (воздушные ванны, ходьба босиком в спальне). Физкультурные досуги, игры и развлечения. </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Самостоятельная двигательная деятельность.</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Прогулки на свежем воздухе.</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Индивидуальная работа по развитию движений.</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lastRenderedPageBreak/>
              <w:t>Совместная деятельность воспитателя с детьми.</w:t>
            </w:r>
          </w:p>
        </w:tc>
      </w:tr>
      <w:tr w:rsidR="006D051E" w:rsidRPr="004D5E63" w:rsidTr="006D051E">
        <w:tc>
          <w:tcPr>
            <w:tcW w:w="356" w:type="pct"/>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lastRenderedPageBreak/>
              <w:t>2</w:t>
            </w:r>
          </w:p>
        </w:tc>
        <w:tc>
          <w:tcPr>
            <w:tcW w:w="1037" w:type="pct"/>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Познавательное развитие</w:t>
            </w:r>
          </w:p>
        </w:tc>
        <w:tc>
          <w:tcPr>
            <w:tcW w:w="1718" w:type="pct"/>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Проекты.</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Дидактические игры.</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Наблюдения.</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Беседа.</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Экскурсии по участку.</w:t>
            </w:r>
          </w:p>
        </w:tc>
        <w:tc>
          <w:tcPr>
            <w:tcW w:w="1890" w:type="pct"/>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Проекты. Игры.</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Досуги.</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Индивидуальная работа.</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Совместная и самостоятельная деятельность.</w:t>
            </w:r>
          </w:p>
        </w:tc>
      </w:tr>
      <w:tr w:rsidR="006D051E" w:rsidRPr="004D5E63" w:rsidTr="006D051E">
        <w:tc>
          <w:tcPr>
            <w:tcW w:w="356" w:type="pct"/>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3</w:t>
            </w:r>
          </w:p>
        </w:tc>
        <w:tc>
          <w:tcPr>
            <w:tcW w:w="1037" w:type="pct"/>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Социально-коммуникативное развитие</w:t>
            </w:r>
          </w:p>
        </w:tc>
        <w:tc>
          <w:tcPr>
            <w:tcW w:w="1718" w:type="pct"/>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 xml:space="preserve">Индивидуальные и подгрупповые беседы во время утреннего приема детей. </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Оценка эмоционального состояния детей.</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Формирование навыков культуры принятия пищи.</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Трудовые поручения.</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Формирование навыков культуры общения.</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Театрализованные игры.</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Сюжетно-ролевые игры.</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Подарки для детей.</w:t>
            </w:r>
          </w:p>
        </w:tc>
        <w:tc>
          <w:tcPr>
            <w:tcW w:w="1890" w:type="pct"/>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Индивидуальная работа.</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Самообслуживание.</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Игры с ряженьем.</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Деятельность в книжном уголке.</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Формирование навыков культуры принятия пищи.</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Общение младших и старших детей.</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Совместные игры, обучение игровым действиям.</w:t>
            </w:r>
          </w:p>
        </w:tc>
      </w:tr>
      <w:tr w:rsidR="006D051E" w:rsidRPr="004D5E63" w:rsidTr="006D051E">
        <w:tc>
          <w:tcPr>
            <w:tcW w:w="356" w:type="pct"/>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4</w:t>
            </w:r>
          </w:p>
        </w:tc>
        <w:tc>
          <w:tcPr>
            <w:tcW w:w="1037" w:type="pct"/>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Художественно-эстетическое</w:t>
            </w:r>
          </w:p>
        </w:tc>
        <w:tc>
          <w:tcPr>
            <w:tcW w:w="1718" w:type="pct"/>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Занятия по музыкальному воспитанию и изобразительной деятельности, конструирование.</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Экскурсии в природу на участке.</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Любование объектами на полочке красоты.</w:t>
            </w:r>
          </w:p>
        </w:tc>
        <w:tc>
          <w:tcPr>
            <w:tcW w:w="1890" w:type="pct"/>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 xml:space="preserve">Занятия по музыкальному воспитанию и изобразительной деятельности. </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Конструирование.</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Музыкально-художественные досуги.</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Индивидуальная работа.</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Совместная и самостоятельная деятельность.</w:t>
            </w:r>
          </w:p>
        </w:tc>
      </w:tr>
      <w:tr w:rsidR="006D051E" w:rsidRPr="004D5E63" w:rsidTr="006D051E">
        <w:tc>
          <w:tcPr>
            <w:tcW w:w="356" w:type="pct"/>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5</w:t>
            </w:r>
          </w:p>
        </w:tc>
        <w:tc>
          <w:tcPr>
            <w:tcW w:w="1037" w:type="pct"/>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 xml:space="preserve">Речевое </w:t>
            </w:r>
          </w:p>
        </w:tc>
        <w:tc>
          <w:tcPr>
            <w:tcW w:w="1718" w:type="pct"/>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Занятия по речевому развитию.</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Беседа.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Составление и отгадывание загадок.</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Описание </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Речевые игры.</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Индивидуальная работа.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Драматизация.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Заучивание стихов, потешек </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p>
        </w:tc>
        <w:tc>
          <w:tcPr>
            <w:tcW w:w="1890" w:type="pct"/>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Занятия по речевому развитию.</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Беседа.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Составление и отгадывание загадок.</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Описание </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Речевые игры.</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Индивидуальная работа.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Драматизация.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Заучивание стихов, потешек </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Чтение художественной литературы.</w:t>
            </w:r>
          </w:p>
        </w:tc>
      </w:tr>
    </w:tbl>
    <w:p w:rsidR="006D051E" w:rsidRPr="004D5E63" w:rsidRDefault="006D051E" w:rsidP="006D051E">
      <w:pPr>
        <w:widowControl w:val="0"/>
        <w:autoSpaceDE w:val="0"/>
        <w:autoSpaceDN w:val="0"/>
        <w:spacing w:after="0" w:line="240" w:lineRule="auto"/>
        <w:jc w:val="center"/>
        <w:rPr>
          <w:rFonts w:ascii="Times New Roman" w:eastAsia="Times New Roman" w:hAnsi="Times New Roman" w:cs="Times New Roman"/>
          <w:b/>
          <w:bCs/>
          <w:color w:val="000000"/>
          <w:sz w:val="24"/>
          <w:szCs w:val="24"/>
        </w:rPr>
      </w:pPr>
      <w:r w:rsidRPr="004D5E63">
        <w:rPr>
          <w:rFonts w:ascii="Times New Roman" w:eastAsia="Times New Roman" w:hAnsi="Times New Roman" w:cs="Times New Roman"/>
          <w:b/>
          <w:bCs/>
          <w:color w:val="000000"/>
          <w:sz w:val="24"/>
          <w:szCs w:val="24"/>
        </w:rPr>
        <w:t>Старший дошкольный возраст</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69"/>
        <w:gridCol w:w="2058"/>
        <w:gridCol w:w="3134"/>
        <w:gridCol w:w="4093"/>
      </w:tblGrid>
      <w:tr w:rsidR="006D051E" w:rsidRPr="004D5E63" w:rsidTr="006D051E">
        <w:tc>
          <w:tcPr>
            <w:tcW w:w="787" w:type="dxa"/>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lastRenderedPageBreak/>
              <w:t>№ п/п</w:t>
            </w:r>
          </w:p>
        </w:tc>
        <w:tc>
          <w:tcPr>
            <w:tcW w:w="2058" w:type="dxa"/>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Направления развития ребенка</w:t>
            </w:r>
          </w:p>
        </w:tc>
        <w:tc>
          <w:tcPr>
            <w:tcW w:w="3184" w:type="dxa"/>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 xml:space="preserve">     1-я половина дня</w:t>
            </w:r>
          </w:p>
        </w:tc>
        <w:tc>
          <w:tcPr>
            <w:tcW w:w="4254" w:type="dxa"/>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 xml:space="preserve">                    2-я половина дня</w:t>
            </w:r>
          </w:p>
        </w:tc>
      </w:tr>
      <w:tr w:rsidR="006D051E" w:rsidRPr="004D5E63" w:rsidTr="006D051E">
        <w:tc>
          <w:tcPr>
            <w:tcW w:w="787"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1</w:t>
            </w:r>
          </w:p>
        </w:tc>
        <w:tc>
          <w:tcPr>
            <w:tcW w:w="2058"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Физическое развитие и оздоровление</w:t>
            </w:r>
          </w:p>
        </w:tc>
        <w:tc>
          <w:tcPr>
            <w:tcW w:w="3184"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 xml:space="preserve">Прием детей на воздухе в теплое время года. </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Утренняя гимнастика: подвижные игры, игровые сюжеты (в теплое время года на улице).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Гигиенические процедуры (обширное умывание, полоскание рта).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Закаливание в повседневной жизни (облегченная одежда в группе, одежда по сезону на прогулке, обширное умывание, воздушные ванны).</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Физкультминутки на проектах.</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Физкультурные проекты.</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Двигательная активность во время прогулки.</w:t>
            </w:r>
          </w:p>
        </w:tc>
        <w:tc>
          <w:tcPr>
            <w:tcW w:w="4254"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Закаливание (босохождение, воздушные ванны).</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Корригирующая гимнастика после сна.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Обширное умывание.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Эстафеты  и игры соревнования.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Пальчиковая и дыхательная гимнастика.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Оздоровительные упражнения по осанку, коррекцию зрения, профилактику плоскостопия.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Свободная двигательная деятельность с использованием нестандартного физкультурного оборудования и спортивного инвентаря.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Подвижные игры.</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Физкультурные досуги, праздники, развлечения.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 xml:space="preserve">Беседа о видах спорта </w:t>
            </w:r>
          </w:p>
        </w:tc>
      </w:tr>
      <w:tr w:rsidR="006D051E" w:rsidRPr="004D5E63" w:rsidTr="006D051E">
        <w:tc>
          <w:tcPr>
            <w:tcW w:w="787"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2</w:t>
            </w:r>
          </w:p>
        </w:tc>
        <w:tc>
          <w:tcPr>
            <w:tcW w:w="2058"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Познавательное развитие</w:t>
            </w:r>
          </w:p>
        </w:tc>
        <w:tc>
          <w:tcPr>
            <w:tcW w:w="3184"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Проекты познавательного цикла.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Дидактические игры.</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Наблюдения.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Беседы.</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Экскурсия по участку.</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Исследовательская работа, опыты  и экспериментирования.</w:t>
            </w:r>
          </w:p>
        </w:tc>
        <w:tc>
          <w:tcPr>
            <w:tcW w:w="4254"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Проекты.</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Развивающие игры.</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Интеллектуальные досуги.</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Индивидуальная работа.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p>
        </w:tc>
      </w:tr>
      <w:tr w:rsidR="006D051E" w:rsidRPr="004D5E63" w:rsidTr="006D051E">
        <w:tc>
          <w:tcPr>
            <w:tcW w:w="787"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3</w:t>
            </w:r>
          </w:p>
        </w:tc>
        <w:tc>
          <w:tcPr>
            <w:tcW w:w="2058"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Социально-коммуникативное  развитие</w:t>
            </w:r>
          </w:p>
        </w:tc>
        <w:tc>
          <w:tcPr>
            <w:tcW w:w="3184"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Утренний прием детей, индивидуальные и подгрупповые беседы.</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Оценка эмоционального состояния.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Формирования навыков культуры еды.</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Этика быта, трудовые поручения.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Помощники и  хозяева (столовой, в природном уголке помощь в подготовке к проектам).</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Утро радостных встреч.</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Различные виды игр.</w:t>
            </w:r>
          </w:p>
        </w:tc>
        <w:tc>
          <w:tcPr>
            <w:tcW w:w="4254"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Воспитание в процессе хозяйственно-бытового труда и труда в природе.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Эстетика быта.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Тематические досуги в игровой форме.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Работа в книжном уголке.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Общение младших и старших детей (совместные игры, спектакли).</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Сюжетно-ролевые игры.</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Сладкие вечера.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Различные виды игр.</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p>
        </w:tc>
      </w:tr>
      <w:tr w:rsidR="006D051E" w:rsidRPr="004D5E63" w:rsidTr="006D051E">
        <w:tc>
          <w:tcPr>
            <w:tcW w:w="787"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4</w:t>
            </w:r>
          </w:p>
        </w:tc>
        <w:tc>
          <w:tcPr>
            <w:tcW w:w="2058"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Художественно-эстетическое развитие</w:t>
            </w:r>
          </w:p>
        </w:tc>
        <w:tc>
          <w:tcPr>
            <w:tcW w:w="3184"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 xml:space="preserve">Проекты по музыкальному воспитанию и изобразительной </w:t>
            </w:r>
            <w:r w:rsidRPr="004D5E63">
              <w:rPr>
                <w:rFonts w:ascii="Times New Roman" w:eastAsia="Times New Roman" w:hAnsi="Times New Roman" w:cs="Times New Roman"/>
                <w:color w:val="000000"/>
                <w:sz w:val="24"/>
                <w:szCs w:val="24"/>
              </w:rPr>
              <w:lastRenderedPageBreak/>
              <w:t xml:space="preserve">деятельности. </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Эстетика быта.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Экскурсии в природу.</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Посещение музеев, театров.</w:t>
            </w:r>
          </w:p>
        </w:tc>
        <w:tc>
          <w:tcPr>
            <w:tcW w:w="4254"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lastRenderedPageBreak/>
              <w:t>Проекты по изобразительной деятельности.</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 xml:space="preserve">Музыкально-художественные </w:t>
            </w:r>
            <w:r w:rsidRPr="004D5E63">
              <w:rPr>
                <w:rFonts w:ascii="Times New Roman" w:eastAsia="Times New Roman" w:hAnsi="Times New Roman" w:cs="Times New Roman"/>
                <w:color w:val="000000"/>
                <w:sz w:val="24"/>
                <w:szCs w:val="24"/>
              </w:rPr>
              <w:lastRenderedPageBreak/>
              <w:t>досуги.</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Индивидуальная работа.</w:t>
            </w:r>
          </w:p>
        </w:tc>
      </w:tr>
      <w:tr w:rsidR="006D051E" w:rsidRPr="004D5E63" w:rsidTr="006D051E">
        <w:tc>
          <w:tcPr>
            <w:tcW w:w="787"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lastRenderedPageBreak/>
              <w:t>5</w:t>
            </w:r>
          </w:p>
        </w:tc>
        <w:tc>
          <w:tcPr>
            <w:tcW w:w="2058" w:type="dxa"/>
          </w:tcPr>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 xml:space="preserve">Речевое развитие </w:t>
            </w:r>
          </w:p>
        </w:tc>
        <w:tc>
          <w:tcPr>
            <w:tcW w:w="3184"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Занятия по речевому развитию.</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Беседа.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Составление и отгадывание загадок.</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Описание </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Речевые игры.</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Индивидуальная работа.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Драматизация.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Заучивание стихов, потешек </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p>
        </w:tc>
        <w:tc>
          <w:tcPr>
            <w:tcW w:w="4254" w:type="dxa"/>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Занятия по речевому развитию.</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Беседа.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Составление и отгадывание загадок.</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Описание </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Речевые игры.</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Индивидуальная работа.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Драматизация.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Заучивание стихов, потешек </w:t>
            </w:r>
          </w:p>
          <w:p w:rsidR="006D051E" w:rsidRPr="004D5E63" w:rsidRDefault="006D051E" w:rsidP="006D051E">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Чтение художественной литературы.</w:t>
            </w:r>
          </w:p>
        </w:tc>
      </w:tr>
    </w:tbl>
    <w:p w:rsidR="006D051E" w:rsidRPr="004D5E63" w:rsidRDefault="006D051E" w:rsidP="006D051E">
      <w:pPr>
        <w:keepNext/>
        <w:keepLines/>
        <w:widowControl w:val="0"/>
        <w:autoSpaceDE w:val="0"/>
        <w:autoSpaceDN w:val="0"/>
        <w:spacing w:after="0" w:line="240" w:lineRule="auto"/>
        <w:jc w:val="center"/>
        <w:outlineLvl w:val="2"/>
        <w:rPr>
          <w:rFonts w:ascii="Times New Roman" w:eastAsia="Times New Roman" w:hAnsi="Times New Roman" w:cs="Times New Roman"/>
          <w:sz w:val="24"/>
          <w:szCs w:val="24"/>
        </w:rPr>
      </w:pPr>
      <w:bookmarkStart w:id="4" w:name="_Toc138693009"/>
      <w:r w:rsidRPr="004D5E63">
        <w:rPr>
          <w:rFonts w:ascii="Times New Roman" w:eastAsia="Times New Roman" w:hAnsi="Times New Roman" w:cs="Times New Roman"/>
          <w:sz w:val="24"/>
          <w:szCs w:val="24"/>
        </w:rPr>
        <w:t>Формы работы</w:t>
      </w:r>
      <w:bookmarkEnd w:id="4"/>
      <w:r w:rsidRPr="004D5E63">
        <w:rPr>
          <w:rFonts w:ascii="Times New Roman" w:eastAsia="Times New Roman" w:hAnsi="Times New Roman" w:cs="Times New Roman"/>
          <w:sz w:val="24"/>
          <w:szCs w:val="24"/>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32"/>
        <w:gridCol w:w="7124"/>
      </w:tblGrid>
      <w:tr w:rsidR="006D051E" w:rsidRPr="004D5E63" w:rsidTr="006D051E">
        <w:tc>
          <w:tcPr>
            <w:tcW w:w="1458" w:type="pct"/>
          </w:tcPr>
          <w:p w:rsidR="006D051E" w:rsidRPr="004D5E63" w:rsidRDefault="006D051E" w:rsidP="006D051E">
            <w:pPr>
              <w:widowControl w:val="0"/>
              <w:tabs>
                <w:tab w:val="left" w:pos="1161"/>
              </w:tabs>
              <w:autoSpaceDE w:val="0"/>
              <w:autoSpaceDN w:val="0"/>
              <w:spacing w:after="0" w:line="240" w:lineRule="auto"/>
              <w:rPr>
                <w:rFonts w:ascii="Times New Roman" w:eastAsia="Times New Roman" w:hAnsi="Times New Roman" w:cs="Times New Roman"/>
                <w:b/>
                <w:sz w:val="24"/>
                <w:szCs w:val="24"/>
              </w:rPr>
            </w:pPr>
            <w:r w:rsidRPr="004D5E63">
              <w:rPr>
                <w:rFonts w:ascii="Times New Roman" w:eastAsia="Times New Roman" w:hAnsi="Times New Roman" w:cs="Times New Roman"/>
                <w:sz w:val="24"/>
                <w:szCs w:val="24"/>
              </w:rPr>
              <w:t>Образовательные области - ОО</w:t>
            </w:r>
          </w:p>
        </w:tc>
        <w:tc>
          <w:tcPr>
            <w:tcW w:w="3542" w:type="pct"/>
          </w:tcPr>
          <w:p w:rsidR="006D051E" w:rsidRPr="004D5E63" w:rsidRDefault="006D051E" w:rsidP="006D051E">
            <w:pPr>
              <w:widowControl w:val="0"/>
              <w:tabs>
                <w:tab w:val="left" w:pos="1161"/>
              </w:tabs>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Организация работы</w:t>
            </w:r>
          </w:p>
          <w:p w:rsidR="006D051E" w:rsidRPr="004D5E63" w:rsidRDefault="006D051E" w:rsidP="006D051E">
            <w:pPr>
              <w:widowControl w:val="0"/>
              <w:tabs>
                <w:tab w:val="left" w:pos="1161"/>
              </w:tabs>
              <w:autoSpaceDE w:val="0"/>
              <w:autoSpaceDN w:val="0"/>
              <w:spacing w:after="0" w:line="240" w:lineRule="auto"/>
              <w:rPr>
                <w:rFonts w:ascii="Times New Roman" w:eastAsia="Times New Roman" w:hAnsi="Times New Roman" w:cs="Times New Roman"/>
                <w:b/>
                <w:sz w:val="24"/>
                <w:szCs w:val="24"/>
              </w:rPr>
            </w:pPr>
            <w:r w:rsidRPr="004D5E63">
              <w:rPr>
                <w:rFonts w:ascii="Times New Roman" w:eastAsia="Times New Roman" w:hAnsi="Times New Roman" w:cs="Times New Roman"/>
                <w:sz w:val="24"/>
                <w:szCs w:val="24"/>
              </w:rPr>
              <w:t>(примерный комплекс мероприятий)</w:t>
            </w:r>
          </w:p>
        </w:tc>
      </w:tr>
      <w:tr w:rsidR="006D051E" w:rsidRPr="004D5E63" w:rsidTr="006D051E">
        <w:tc>
          <w:tcPr>
            <w:tcW w:w="1458" w:type="pct"/>
          </w:tcPr>
          <w:p w:rsidR="006D051E" w:rsidRPr="004D5E63" w:rsidRDefault="006D051E" w:rsidP="006D051E">
            <w:pPr>
              <w:widowControl w:val="0"/>
              <w:tabs>
                <w:tab w:val="left" w:pos="1161"/>
              </w:tabs>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Социально-коммуникативное развитие </w:t>
            </w:r>
          </w:p>
        </w:tc>
        <w:tc>
          <w:tcPr>
            <w:tcW w:w="3542" w:type="pct"/>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Сюжетно – ролевая игра.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Строительные, режиссерские, театрализованные игры.</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Моделирование проблемных ситуаций по правилам поведения.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Сюжетно – дидактическая игра с воспитателем.</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Рассматривание иллюстраций, альбомов.</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Дидактические игры на закрепление социальных понятий.</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КВН и викторины на знание города, профессий, правил поведения.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Чтение с обсуждением нравственной стороны произведения.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Самостоятельная игровая деятельность детей.</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Пополнение игровых уголков.</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Акция.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Поручение, совместные действия, задания.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Самообслуживание.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Дежурства в уголке природы, по столовой.</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Труд в природе, на участке.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Хозяйственно – бытовой труд.</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Ручной труд из бумаги, природного и бросового материала (изготовление подарков, игровых атрибутов, пособий, дидактических игр, ремонт книг, праздничное оформление группы).</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Знакомство с трудом взрослых (рассматривание альбомов, иллюстраций, чтение, наблюдение за трудом взрослых).</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Реализация проекта.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Трудовая акция.</w:t>
            </w:r>
          </w:p>
        </w:tc>
      </w:tr>
      <w:tr w:rsidR="006D051E" w:rsidRPr="004D5E63" w:rsidTr="006D051E">
        <w:tc>
          <w:tcPr>
            <w:tcW w:w="1458" w:type="pct"/>
          </w:tcPr>
          <w:p w:rsidR="006D051E" w:rsidRPr="004D5E63" w:rsidRDefault="006D051E" w:rsidP="006D051E">
            <w:pPr>
              <w:widowControl w:val="0"/>
              <w:tabs>
                <w:tab w:val="left" w:pos="1161"/>
              </w:tabs>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Познавательное развитие </w:t>
            </w:r>
          </w:p>
        </w:tc>
        <w:tc>
          <w:tcPr>
            <w:tcW w:w="3542" w:type="pct"/>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Опыты, эксперименты.</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Поисковая и исследовательская деятельность.</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Чтение энциклопедий.</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Рассматривание иллюстраций, альбомов с познавательной целью.</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Наблюдение.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Моделирование проблемных ситуаций.</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Проблемная беседа.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lastRenderedPageBreak/>
              <w:t>Проектная деятельность.</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Решение логических задач.</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Дидактические игры.</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Развивающие игры (на развитие сенсорики, памяти, мышления, воображения, внимания)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Чтение с обсуждением познавательной стороны произведения.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Индивидуальная работа </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Пополнение познавательных уголков и лабораторий.</w:t>
            </w:r>
          </w:p>
        </w:tc>
      </w:tr>
      <w:tr w:rsidR="006D051E" w:rsidRPr="004D5E63" w:rsidTr="006D051E">
        <w:tc>
          <w:tcPr>
            <w:tcW w:w="1458" w:type="pct"/>
          </w:tcPr>
          <w:p w:rsidR="006D051E" w:rsidRPr="004D5E63" w:rsidRDefault="006D051E" w:rsidP="006D051E">
            <w:pPr>
              <w:widowControl w:val="0"/>
              <w:tabs>
                <w:tab w:val="left" w:pos="1161"/>
              </w:tabs>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lastRenderedPageBreak/>
              <w:t xml:space="preserve">Речевое развитие </w:t>
            </w:r>
          </w:p>
        </w:tc>
        <w:tc>
          <w:tcPr>
            <w:tcW w:w="3542" w:type="pct"/>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Описание и рассматривание </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Рассказывание.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Пересказ.</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Драматизация.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Разучивание.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Конкурс чтецов.</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Рассматривание иллюстраций к произведению с комментариями.</w:t>
            </w:r>
          </w:p>
        </w:tc>
      </w:tr>
      <w:tr w:rsidR="006D051E" w:rsidRPr="004D5E63" w:rsidTr="006D051E">
        <w:tc>
          <w:tcPr>
            <w:tcW w:w="1458" w:type="pct"/>
          </w:tcPr>
          <w:p w:rsidR="006D051E" w:rsidRPr="004D5E63" w:rsidRDefault="006D051E" w:rsidP="006D051E">
            <w:pPr>
              <w:widowControl w:val="0"/>
              <w:tabs>
                <w:tab w:val="left" w:pos="1161"/>
              </w:tabs>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Художественно-эстетическое  развитие </w:t>
            </w:r>
          </w:p>
        </w:tc>
        <w:tc>
          <w:tcPr>
            <w:tcW w:w="3542" w:type="pct"/>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Игры с конструктором.</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Конкурс рисунков, поделок в уголке художественного творчества и приемной.</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Самостоятельная художественная деятельность (указать, какие материалы прилагаются).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Самостоятельная творческая деятельность (указать, какие материалы прилагаются).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Слушание.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Исполнение.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Импровизация.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Экспериментирование.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Конкурс певцов и танцоров.</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Подвижные игры с музыкальным сопровождением.</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Музыкально – дидактические игры.</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Организация импровизационных концертов.</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Самостоятельная музыкально - ритмическая деятельность.</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Пополнение уголка музыкального творчества.</w:t>
            </w:r>
          </w:p>
        </w:tc>
      </w:tr>
      <w:tr w:rsidR="006D051E" w:rsidRPr="004D5E63" w:rsidTr="006D051E">
        <w:tc>
          <w:tcPr>
            <w:tcW w:w="1458" w:type="pct"/>
          </w:tcPr>
          <w:p w:rsidR="006D051E" w:rsidRPr="004D5E63" w:rsidRDefault="006D051E" w:rsidP="006D051E">
            <w:pPr>
              <w:widowControl w:val="0"/>
              <w:tabs>
                <w:tab w:val="left" w:pos="1161"/>
              </w:tabs>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Физическое развитие </w:t>
            </w:r>
          </w:p>
        </w:tc>
        <w:tc>
          <w:tcPr>
            <w:tcW w:w="3542" w:type="pct"/>
          </w:tcPr>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Комплекс утренней гимнастики.</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Физкультурное занятие.</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Подвижные игры (с правилами и сюжетные), малой и средней подвижности.</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Физкультурные досуги и спортивные праздники.</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Игровые упражнения.</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Соревнования, эстафеты.</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Индивидуальная работа по развитию движений.</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Разучивание физминутки.</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Самостоятельная двигательная деятельность детей.</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Рассматривание альбомов «Спорт» и беседы о видах спорта.</w:t>
            </w:r>
          </w:p>
          <w:p w:rsidR="006D051E" w:rsidRPr="004D5E63" w:rsidRDefault="006D051E" w:rsidP="006D051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Пополнение физкультурного уголка.</w:t>
            </w:r>
          </w:p>
        </w:tc>
      </w:tr>
    </w:tbl>
    <w:p w:rsidR="006D051E" w:rsidRPr="004D5E63" w:rsidRDefault="006D051E" w:rsidP="00D83270">
      <w:pPr>
        <w:widowControl w:val="0"/>
        <w:tabs>
          <w:tab w:val="left" w:pos="567"/>
          <w:tab w:val="left" w:pos="9355"/>
        </w:tabs>
        <w:autoSpaceDE w:val="0"/>
        <w:autoSpaceDN w:val="0"/>
        <w:spacing w:after="0" w:line="360" w:lineRule="auto"/>
        <w:ind w:right="-1" w:firstLine="567"/>
        <w:rPr>
          <w:rFonts w:ascii="Times New Roman" w:eastAsia="Times New Roman" w:hAnsi="Times New Roman" w:cs="Times New Roman"/>
          <w:b/>
          <w:sz w:val="24"/>
          <w:szCs w:val="24"/>
        </w:rPr>
      </w:pPr>
    </w:p>
    <w:p w:rsidR="00982F80" w:rsidRPr="004D5E63" w:rsidRDefault="00BF6966" w:rsidP="00D83270">
      <w:pPr>
        <w:tabs>
          <w:tab w:val="left" w:pos="9355"/>
        </w:tabs>
        <w:spacing w:line="360" w:lineRule="auto"/>
        <w:ind w:right="-1" w:firstLine="567"/>
        <w:jc w:val="both"/>
        <w:rPr>
          <w:rFonts w:ascii="Times New Roman" w:hAnsi="Times New Roman" w:cs="Times New Roman"/>
          <w:b/>
          <w:sz w:val="24"/>
          <w:szCs w:val="24"/>
        </w:rPr>
      </w:pPr>
      <w:r w:rsidRPr="004D5E63">
        <w:rPr>
          <w:rFonts w:ascii="Times New Roman" w:hAnsi="Times New Roman" w:cs="Times New Roman"/>
          <w:b/>
          <w:sz w:val="24"/>
          <w:szCs w:val="24"/>
        </w:rPr>
        <w:t>2.3.Особенности образовательной деятельности разных видов и культурных практик</w:t>
      </w:r>
    </w:p>
    <w:p w:rsidR="00BF6966" w:rsidRPr="004D5E63" w:rsidRDefault="00BF6966" w:rsidP="00BF6966">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2.1.1.Образовательная деятельность в Учреждении включает:</w:t>
      </w:r>
    </w:p>
    <w:p w:rsidR="00BF6966" w:rsidRPr="004D5E63" w:rsidRDefault="00BF6966" w:rsidP="00BF6966">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lastRenderedPageBreak/>
        <w:t>‒образовательную деятельность, осуществляемую в процессе организации различных видов детской деятельности;</w:t>
      </w:r>
    </w:p>
    <w:p w:rsidR="00BF6966" w:rsidRPr="004D5E63" w:rsidRDefault="00BF6966" w:rsidP="00BF6966">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‒образовательную деятельность, осуществляемую в ходе режимных процессов;</w:t>
      </w:r>
    </w:p>
    <w:p w:rsidR="00BF6966" w:rsidRPr="004D5E63" w:rsidRDefault="00BF6966" w:rsidP="00BF6966">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‒самостоятельную деятельность детей;</w:t>
      </w:r>
    </w:p>
    <w:p w:rsidR="00BF6966" w:rsidRPr="004D5E63" w:rsidRDefault="00BF6966" w:rsidP="00BF6966">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‒взаимодействие с семьями детей по реализации образовательной программы ДО.</w:t>
      </w:r>
    </w:p>
    <w:p w:rsidR="00BF6966" w:rsidRPr="004D5E63" w:rsidRDefault="00BF6966" w:rsidP="00BF6966">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2.1.2.Образовательная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BF6966" w:rsidRPr="004D5E63" w:rsidRDefault="00BF6966" w:rsidP="00BF6966">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1)совместная деятельность педагога с ребёнком, где, взаимодействуя с ребёнком, он выполняет функции педагога: обучает ребёнка чему-то новому;</w:t>
      </w:r>
    </w:p>
    <w:p w:rsidR="00BF6966" w:rsidRPr="004D5E63" w:rsidRDefault="00BF6966" w:rsidP="00BF6966">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2)совместная деятельность ребёнка с педагогом, при которой ребёнок и педагог – равноправные партнеры;</w:t>
      </w:r>
    </w:p>
    <w:p w:rsidR="00BF6966" w:rsidRPr="004D5E63" w:rsidRDefault="00BF6966" w:rsidP="00BF6966">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3)совместная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BF6966" w:rsidRPr="004D5E63" w:rsidRDefault="00BF6966" w:rsidP="00BF6966">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4)совместная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BF6966" w:rsidRPr="004D5E63" w:rsidRDefault="00BF6966" w:rsidP="00BF6966">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5)самостоятельная,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BF6966" w:rsidRPr="004D5E63" w:rsidRDefault="00BF6966" w:rsidP="00BF6966">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 xml:space="preserve">2.1.3.Организуя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w:t>
      </w:r>
      <w:r w:rsidRPr="004D5E63">
        <w:rPr>
          <w:rFonts w:ascii="Times New Roman" w:hAnsi="Times New Roman" w:cs="Times New Roman"/>
          <w:sz w:val="24"/>
          <w:szCs w:val="24"/>
        </w:rPr>
        <w:lastRenderedPageBreak/>
        <w:t>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BF6966" w:rsidRPr="004D5E63" w:rsidRDefault="00BF6966" w:rsidP="00BF6966">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2.3.4.Все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rsidR="00BF6966" w:rsidRPr="004D5E63" w:rsidRDefault="00BF6966" w:rsidP="00BF6966">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2.3.5.В Учреждении создана система форм организации разнообразной деятельности дошкольников. Среди них выделяются простые, составные и комплексные формы.</w:t>
      </w:r>
    </w:p>
    <w:p w:rsidR="00BF6966" w:rsidRPr="004D5E63" w:rsidRDefault="00BF6966" w:rsidP="00BF6966">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2.3.5.1. Простые формы построены на минимальном количестве методов и средств и посвящены, как правило, одной теме. К простым формам относятся:</w:t>
      </w:r>
    </w:p>
    <w:p w:rsidR="00BF6966" w:rsidRPr="004D5E63" w:rsidRDefault="00BF6966" w:rsidP="00BF6966">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 xml:space="preserve">•беседа, </w:t>
      </w:r>
    </w:p>
    <w:p w:rsidR="00BF6966" w:rsidRPr="004D5E63" w:rsidRDefault="00BF6966" w:rsidP="00BF6966">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 xml:space="preserve">•рассказ, </w:t>
      </w:r>
    </w:p>
    <w:p w:rsidR="00BF6966" w:rsidRPr="004D5E63" w:rsidRDefault="00BF6966" w:rsidP="00BF6966">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 xml:space="preserve">•эксперимент, </w:t>
      </w:r>
    </w:p>
    <w:p w:rsidR="00BF6966" w:rsidRPr="004D5E63" w:rsidRDefault="00BF6966" w:rsidP="00BF6966">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 xml:space="preserve">•наблюдение, </w:t>
      </w:r>
    </w:p>
    <w:p w:rsidR="00BF6966" w:rsidRPr="004D5E63" w:rsidRDefault="00BF6966" w:rsidP="00BF6966">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•дидактическая (или любая другая игра, возникающая по инициативе педагога)</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2.3.5.2. Составные формы состоят из простых форм, представленных в разнообразных сочетаниях. К составным формам относятся:</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•игровые ситуации,</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•игры-путешествия,</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•творческие мастерсткие,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•детские лаборатории,</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•творческие гостиные,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•творческие лаборатории,</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•целевые прогулки,</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•экскурсии,</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•образовательный челлендж,</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•интерактивные праздники.</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2.3.5.3. Комплексные формы создаются как целенаправленная подборка (комплекс) простых и составных форм. К коплексным формам относятся:</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•детско-родительские и иные проекты,</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•тематические дни,</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•тематические недели,</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•тематические или образовательные циклы.</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lastRenderedPageBreak/>
        <w:t>2.3.6.Игра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Детство без игры и вне игры не представляется возможным.</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2.3.7.Игра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2.3.8.В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2.3.9.Учитывая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2.3.10.Образовательная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Учреждении, создать у них бодрое, жизнерадостное настроение.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2.3.11.Образовательная деятельность, осуществляемая в утренний отрезок времени, может включать:</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‒практические, проблемные ситуации, упражнения (по освоению культурно-гигиенических навыков и культуры здоровья, правил и норм поведения и другие);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‒наблюдения за объектами и явлениями природы, трудом взрослых;</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‒трудовые поручения и дежурства (сервировка стола к приему пищи, уход за комнатными растениями и другое);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‒индивидуальную работу с детьми в соответствии с задачами разных образовательных областей;</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lastRenderedPageBreak/>
        <w:t>‒продуктивную деятельность детей по интересам детей (рисование, конструирование, лепка и другое);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‒оздоровительные и закаливающие процедуры, здоровьесберегающие мероприятия, двигательную деятельность (подвижные игры, гимнастика и другое).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2.3.12.Согласно требованиям СанПиН 1.2.3685-21 в режиме дня предусмотрено время для проведения занятий.</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2.3.13.Занятие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2.3.14.При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2.3.15.Введение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2.3.16.Образовательная деятельность, осуществляемая во время прогулки, включает:</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‒подвижные игры и спортивные упражнения, направленные на оптимизацию режима двигательной активности и укрепление здоровья детей;</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‒экспериментирование с объектами неживой природы;</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‒сюжетно-ролевые и конструктивные игры (с песком, со снегом, с природным материалом);</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‒элементарную трудовую деятельность детей на участке Учреждения;</w:t>
      </w:r>
    </w:p>
    <w:p w:rsidR="00BF6966" w:rsidRPr="004D5E63" w:rsidRDefault="00BF6966" w:rsidP="00BF6966">
      <w:pPr>
        <w:tabs>
          <w:tab w:val="left" w:pos="9355"/>
        </w:tabs>
        <w:spacing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lastRenderedPageBreak/>
        <w:t>‒свободное общение педагога с детьми, индивидуальную работу;</w:t>
      </w:r>
    </w:p>
    <w:p w:rsidR="00BF6966" w:rsidRPr="004D5E63" w:rsidRDefault="00BF6966" w:rsidP="00BF6966">
      <w:pPr>
        <w:tabs>
          <w:tab w:val="left" w:pos="9355"/>
        </w:tabs>
        <w:spacing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‒проведение спортивных праздников (при необходимости).</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2.3.17.Для организации самостоятельной деятельности детей в группе создаются различные центры активности.</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В группах раннего возраста:</w:t>
      </w:r>
    </w:p>
    <w:p w:rsidR="00BF6966" w:rsidRPr="004D5E63" w:rsidRDefault="00BF6966" w:rsidP="00BF6966">
      <w:pPr>
        <w:tabs>
          <w:tab w:val="left" w:pos="9355"/>
        </w:tabs>
        <w:spacing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•центр двигательной активности для развития основных движений детей;</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•центр познания и коммуникации (книжный уголок), восприятия смысла сказок, стихов, рассматривания картинок;</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В группах для детей дошкольного возраста (от 3 до 7 лет) предусматривается следующий комплекс центров детской активности:</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 xml:space="preserve">•центр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w:t>
      </w:r>
      <w:r w:rsidRPr="004D5E63">
        <w:rPr>
          <w:rFonts w:ascii="Times New Roman" w:hAnsi="Times New Roman" w:cs="Times New Roman"/>
          <w:sz w:val="24"/>
          <w:szCs w:val="24"/>
        </w:rPr>
        <w:lastRenderedPageBreak/>
        <w:t>развитие», «Речевое развитие», «Социально-коммуникативное развитие», «Художественно-эстетическое развитие» и «Физическое развитие»;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BF6966" w:rsidRPr="004D5E63" w:rsidRDefault="00BF6966" w:rsidP="00BF6966">
      <w:pPr>
        <w:tabs>
          <w:tab w:val="left" w:pos="9355"/>
        </w:tabs>
        <w:spacing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•центр уединения предназначен для снятия психоэмоционального напряжения воспитанников;</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lastRenderedPageBreak/>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 .</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Самостоятельная деятельность в центрах детской активности 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2.3.18.Во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2.3.19.К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2.3.20.Культурные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‒в игровой практике ребёнок проявляет себя как творческий субъект (творческая инициатива);</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‒в продуктивной – созидающий и волевой субъект (инициатива целеполагания);</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‒в познавательно-исследовательской практике – как субъект исследования (познавательная инициатива);</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‒коммуникативной практике – как партнер по взаимодействию и собеседник (коммуникативная инициатива);</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‒чтение художественной литературы дополняет развивающие возможности других культурных практик детей дошкольного возраста (игровой, познавательно-исследовательской, продуктивной деятельности).</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2.3.21.Тематику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lastRenderedPageBreak/>
        <w:t>2.3.22.В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rsidR="00BF6966" w:rsidRPr="004D5E63" w:rsidRDefault="00BF6966" w:rsidP="000B4924">
      <w:pPr>
        <w:tabs>
          <w:tab w:val="left" w:pos="9355"/>
        </w:tabs>
        <w:spacing w:after="0" w:line="360" w:lineRule="auto"/>
        <w:ind w:right="-1" w:firstLine="567"/>
        <w:jc w:val="center"/>
        <w:rPr>
          <w:rFonts w:ascii="Times New Roman" w:hAnsi="Times New Roman" w:cs="Times New Roman"/>
          <w:b/>
          <w:i/>
          <w:sz w:val="24"/>
          <w:szCs w:val="24"/>
        </w:rPr>
      </w:pPr>
      <w:r w:rsidRPr="004D5E63">
        <w:rPr>
          <w:rFonts w:ascii="Times New Roman" w:hAnsi="Times New Roman" w:cs="Times New Roman"/>
          <w:b/>
          <w:i/>
          <w:sz w:val="24"/>
          <w:szCs w:val="24"/>
        </w:rPr>
        <w:t>Часть, формируемая участниками образовательных отношений</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Перспективное планирование по реализации регионального компонента</w:t>
      </w:r>
    </w:p>
    <w:p w:rsidR="00BF6966" w:rsidRPr="004D5E63" w:rsidRDefault="00BF6966" w:rsidP="000B4924">
      <w:pPr>
        <w:tabs>
          <w:tab w:val="left" w:pos="9355"/>
        </w:tabs>
        <w:spacing w:after="0" w:line="360" w:lineRule="auto"/>
        <w:ind w:right="-1" w:firstLine="567"/>
        <w:jc w:val="both"/>
        <w:rPr>
          <w:rFonts w:ascii="Times New Roman" w:hAnsi="Times New Roman" w:cs="Times New Roman"/>
          <w:b/>
          <w:i/>
          <w:sz w:val="24"/>
          <w:szCs w:val="24"/>
        </w:rPr>
      </w:pPr>
      <w:r w:rsidRPr="004D5E63">
        <w:rPr>
          <w:rFonts w:ascii="Times New Roman" w:hAnsi="Times New Roman" w:cs="Times New Roman"/>
          <w:b/>
          <w:i/>
          <w:sz w:val="24"/>
          <w:szCs w:val="24"/>
        </w:rPr>
        <w:t>Образовательная область «Социально-коммуникативное развитие», «Познавательное развитие»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Часть формируемая участниками образовательных отношений соответствует  Региональной образовательной  программе  дошкольного образования «Соенич- радость познания», авт. Шаехова Р. К. , 2016г.; Региональной образовательной  программе  дошкольного образования «Куаныч- радость познания», авт. Шаехова Р. К. , 2022г.; “Әйләнә-тирә дөнья белән танышу», авт.Н.Г.Гарипова, Р.С.Ахметова, Ф.М.Хасанова, 2016г.; «Математикага өйрәнәбез», авт. Г.Шәрәфетдинова, И.Ж.Хөбибулина, Ф.В. Хәзрәтова, 2016г.</w:t>
      </w:r>
    </w:p>
    <w:p w:rsidR="00BF6966" w:rsidRPr="004D5E63" w:rsidRDefault="00BF6966" w:rsidP="000B4924">
      <w:pPr>
        <w:tabs>
          <w:tab w:val="left" w:pos="9355"/>
        </w:tabs>
        <w:spacing w:after="0" w:line="360" w:lineRule="auto"/>
        <w:ind w:right="-1" w:firstLine="567"/>
        <w:jc w:val="both"/>
        <w:rPr>
          <w:rFonts w:ascii="Times New Roman" w:hAnsi="Times New Roman" w:cs="Times New Roman"/>
          <w:b/>
          <w:i/>
          <w:sz w:val="24"/>
          <w:szCs w:val="24"/>
        </w:rPr>
      </w:pPr>
      <w:r w:rsidRPr="004D5E63">
        <w:rPr>
          <w:rFonts w:ascii="Times New Roman" w:hAnsi="Times New Roman" w:cs="Times New Roman"/>
          <w:b/>
          <w:i/>
          <w:sz w:val="24"/>
          <w:szCs w:val="24"/>
        </w:rPr>
        <w:t>Образовательная область «Речевое развитие»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 xml:space="preserve">Содержание образовательной области «Речевое развитие» в частности направлено на знакомство с книжной культурой татарского народа; детской татарской литературой; с малыми формами поэтического фольклора; с творчеством поэтов, писателей Татарстана. </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 xml:space="preserve">Часть формируемая участниками образовательных отношений соответствует  Региональной образовательной  программе  дошкольного образования «Соенич- радость познания», авт. Шаехова Р. К. , 2016г.; Региональной образовательной  программе  дошкольного образования «Куаныч- радость познания», авт. Шаехова Р. К. , 2022г.; «Туган телдә сөйләшәбез», авт. Хәзрәтова Ф.В., Шәрәфетдинова З.Г., Хәбибулина И.Җ. для всех возрастных групп. (2-3г., 3-4г., 4-5г.,5-7 лет.)2015г.; «Татар телендә сөйләм үстерү” авт.Г.Я.Набиуллина, Л.Г.Гыйляжева, В.М. Камалова, 2016г. </w:t>
      </w:r>
    </w:p>
    <w:p w:rsidR="00BF6966" w:rsidRPr="004D5E63" w:rsidRDefault="00BF6966" w:rsidP="000B4924">
      <w:pPr>
        <w:tabs>
          <w:tab w:val="left" w:pos="9355"/>
        </w:tabs>
        <w:spacing w:after="0" w:line="360" w:lineRule="auto"/>
        <w:ind w:right="-1" w:firstLine="567"/>
        <w:jc w:val="both"/>
        <w:rPr>
          <w:rFonts w:ascii="Times New Roman" w:hAnsi="Times New Roman" w:cs="Times New Roman"/>
          <w:b/>
          <w:i/>
          <w:sz w:val="24"/>
          <w:szCs w:val="24"/>
        </w:rPr>
      </w:pPr>
      <w:r w:rsidRPr="004D5E63">
        <w:rPr>
          <w:rFonts w:ascii="Times New Roman" w:hAnsi="Times New Roman" w:cs="Times New Roman"/>
          <w:b/>
          <w:i/>
          <w:sz w:val="24"/>
          <w:szCs w:val="24"/>
        </w:rPr>
        <w:t>Образовательная область «Художественно-эстетическое развитие»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 xml:space="preserve">Содержание образовательной области «Художественно-эстетическое развитие» в частности направлено на формирование элементарных представлений о видах татарского искусства; восприятие татарской народной музыки, фольклора народов Татарстана; реализация самостоятельной творческой деятельности детей (изобразительной, конструктивно-модельной, музыкальной и др.) через татарское народное прикладное искусство. </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 xml:space="preserve">Часть формируемая участниками образовательных отношений соответствует  Региональной образовательной  программе  дошкольного образования «Соенич- радость познания», авт. Шаехова Р. К. , 2016г.; Региональной образовательной  программе  </w:t>
      </w:r>
      <w:r w:rsidRPr="004D5E63">
        <w:rPr>
          <w:rFonts w:ascii="Times New Roman" w:hAnsi="Times New Roman" w:cs="Times New Roman"/>
          <w:sz w:val="24"/>
          <w:szCs w:val="24"/>
        </w:rPr>
        <w:lastRenderedPageBreak/>
        <w:t>дошкольного образования «Куаныч- радость познания», авт. Шаехова Р. К. , 2022г.;  «Cурәтләү һәм кору эшчәнлеге», авт. Р.М.Зиннатова, 2016г.</w:t>
      </w:r>
    </w:p>
    <w:p w:rsidR="00BF6966" w:rsidRPr="004D5E63" w:rsidRDefault="00BF6966" w:rsidP="000B4924">
      <w:pPr>
        <w:tabs>
          <w:tab w:val="left" w:pos="9355"/>
        </w:tabs>
        <w:spacing w:after="0" w:line="360" w:lineRule="auto"/>
        <w:ind w:right="-1" w:firstLine="567"/>
        <w:jc w:val="both"/>
        <w:rPr>
          <w:rFonts w:ascii="Times New Roman" w:hAnsi="Times New Roman" w:cs="Times New Roman"/>
          <w:b/>
          <w:i/>
          <w:sz w:val="24"/>
          <w:szCs w:val="24"/>
        </w:rPr>
      </w:pPr>
      <w:r w:rsidRPr="004D5E63">
        <w:rPr>
          <w:rFonts w:ascii="Times New Roman" w:hAnsi="Times New Roman" w:cs="Times New Roman"/>
          <w:b/>
          <w:i/>
          <w:sz w:val="24"/>
          <w:szCs w:val="24"/>
        </w:rPr>
        <w:t>Образовательная область «Физическое развитие»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Содержание образовательной области «Физическое развитие» в частности направлено на формирование начальных представлений о некоторых видах спорта, распространённых в Республике Татарстан; о национальных спортивных командах; о разновидностях спортивных комплексов, построенных к XXVII Всемирной летней Универсиаде 2013 года; овладение татарскими народными играми; становление ценностей  здорового образа жизни, через традиции татарского народа.</w:t>
      </w:r>
    </w:p>
    <w:p w:rsidR="00BF6966" w:rsidRPr="004D5E63" w:rsidRDefault="00BF6966" w:rsidP="00BF6966">
      <w:pPr>
        <w:tabs>
          <w:tab w:val="left" w:pos="9355"/>
        </w:tabs>
        <w:spacing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Часть формируемая участниками образовательных отношений соответствует  Региональной образовательной  программе  дошкольного образования «Соенич- радость познания», авт. Шаехова Р. К. , 2016г.; Региональной образовательной  программе  дошкольного образования «Куаныч- радость познания», авт. Шаехова Р. К. , 2022г.;</w:t>
      </w:r>
    </w:p>
    <w:p w:rsidR="00BF6966" w:rsidRPr="004D5E63" w:rsidRDefault="00BF6966" w:rsidP="000B4924">
      <w:pPr>
        <w:tabs>
          <w:tab w:val="left" w:pos="9355"/>
        </w:tabs>
        <w:spacing w:after="0" w:line="360" w:lineRule="auto"/>
        <w:ind w:right="-1" w:firstLine="567"/>
        <w:jc w:val="both"/>
        <w:rPr>
          <w:rFonts w:ascii="Times New Roman" w:hAnsi="Times New Roman" w:cs="Times New Roman"/>
          <w:b/>
          <w:i/>
          <w:sz w:val="24"/>
          <w:szCs w:val="24"/>
        </w:rPr>
      </w:pPr>
      <w:r w:rsidRPr="004D5E63">
        <w:rPr>
          <w:rFonts w:ascii="Times New Roman" w:hAnsi="Times New Roman" w:cs="Times New Roman"/>
          <w:b/>
          <w:i/>
          <w:sz w:val="24"/>
          <w:szCs w:val="24"/>
        </w:rPr>
        <w:t>Организация образовательной деятельности по обучению детей татарскому языку</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Образовательная деятельность в Учреждении осуществляется на русском языке и на татарском языке в группах с обучением на родном (татарском) языке.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 xml:space="preserve">Обучение русскоязычных воспитанников Учреждения татарскому языку начинается с достижения ими возраста 2-х лет (с первой младшей группы). Обучение татарскому языку проводится воспитателем по обучению детей татарскому языку в рамках режима дня в игровых формах. </w:t>
      </w:r>
    </w:p>
    <w:p w:rsidR="00BF6966" w:rsidRPr="004D5E63" w:rsidRDefault="00BF6966" w:rsidP="00BF6966">
      <w:pPr>
        <w:tabs>
          <w:tab w:val="left" w:pos="9355"/>
        </w:tabs>
        <w:spacing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 xml:space="preserve">Обучение детей татарскому языку в рамках образовательной деятельности начинается в средней группе. </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В средней группе организация образовательного процесса по проекту «Минем өем» проводится в режимных моментах с учетом утреннего отрезка времени, прогулки на свежем воздухе, вечернего отрезка времени.</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 xml:space="preserve">В старшей группе – один раз в неделю в форме организованной образовательной деятельности и один раз в неделю режимных моментах с учетом утреннего отрезка времени, прогулки на свежем воздухе, вечернего отрезка времени. </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 xml:space="preserve">В подготовительной группе – два раза в неделю в форме организованной образовательной деятельности и один раз в неделю режимных моментах с учетом утреннего отрезка времени, прогулки на свежем воздухе, вечернего отрезка времени. </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Для организации обучения татарскому языку в режимные моменты переносятся следующие ОД:</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lastRenderedPageBreak/>
        <w:t>В старшей группе: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  ОД Формирование целостной картины мира» («Познание»).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В подготовительной группе:</w:t>
      </w:r>
    </w:p>
    <w:p w:rsidR="00BF6966"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 xml:space="preserve">-ОД </w:t>
      </w:r>
      <w:r w:rsidR="00BF6966" w:rsidRPr="004D5E63">
        <w:rPr>
          <w:rFonts w:ascii="Times New Roman" w:hAnsi="Times New Roman" w:cs="Times New Roman"/>
          <w:sz w:val="24"/>
          <w:szCs w:val="24"/>
        </w:rPr>
        <w:t>«Познавательно-исследовательская и продуктивная (конструктивная) деятельность» («Познание»);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  ОД «Чтение художественной литературы» («Познание»);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Для организации подгруппового обучения детей рекомендуется чередовать ОД по обучению татарскому языку со следующим ОД:</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В старшей группе: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 ОД «Формирование элементарных математических представлений» (образовательная область «Познание»);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В подготовительной группе: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 ОД «Формирование элементарных математических представлений» (образовательная область «Познание»);</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 xml:space="preserve">Воспитатель по обучению татарскому языку ведет индивидуальную работу с воспитанниками в свободное от образовательной деятельности время, создает языковую среду в общении с воспитанниками в течение дня, в том числе с целью закрепления ранее изученного материала. </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Воспитатели групп создают языковую среду в общении с детьми в течение дня с целью закрепления изученного материала ОД по обучению татарскому языку.</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 xml:space="preserve">Образовательная деятельность по образовательным областям основной образовательной программой дошкольного образования Учреждении осуществляется на русском языке. </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Мероприятия, проводимые в Учреждении, организуются на русском и татарском языках в зависимости от их целей, тематики, целевой аудитории и иных факторов.</w:t>
      </w:r>
    </w:p>
    <w:p w:rsidR="00BF6966" w:rsidRPr="004D5E63" w:rsidRDefault="00BF6966"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Обучение родному (татарскому)  языку организовано в группах с обучением на родном (татарском) языке по методическим пособиям для дошкольных образовательных учреждений по организации обучения на родном (татарском) языке через все образовательные области.</w:t>
      </w:r>
    </w:p>
    <w:p w:rsidR="00C64A71" w:rsidRPr="004D5E63" w:rsidRDefault="00C64A71" w:rsidP="000B4924">
      <w:pPr>
        <w:tabs>
          <w:tab w:val="left" w:pos="9355"/>
        </w:tabs>
        <w:spacing w:after="0" w:line="360" w:lineRule="auto"/>
        <w:ind w:right="-1" w:firstLine="567"/>
        <w:jc w:val="both"/>
        <w:rPr>
          <w:rFonts w:ascii="Times New Roman" w:hAnsi="Times New Roman" w:cs="Times New Roman"/>
          <w:sz w:val="24"/>
          <w:szCs w:val="24"/>
        </w:rPr>
      </w:pPr>
    </w:p>
    <w:p w:rsidR="000B4924" w:rsidRPr="004D5E63" w:rsidRDefault="00C64A71" w:rsidP="000B4924">
      <w:pPr>
        <w:tabs>
          <w:tab w:val="left" w:pos="9355"/>
        </w:tabs>
        <w:spacing w:after="0" w:line="360" w:lineRule="auto"/>
        <w:ind w:right="-1" w:firstLine="567"/>
        <w:jc w:val="both"/>
        <w:rPr>
          <w:rFonts w:ascii="Times New Roman" w:hAnsi="Times New Roman" w:cs="Times New Roman"/>
          <w:b/>
          <w:sz w:val="24"/>
          <w:szCs w:val="24"/>
        </w:rPr>
      </w:pPr>
      <w:r w:rsidRPr="004D5E63">
        <w:rPr>
          <w:rFonts w:ascii="Times New Roman" w:hAnsi="Times New Roman" w:cs="Times New Roman"/>
          <w:b/>
          <w:sz w:val="24"/>
          <w:szCs w:val="24"/>
        </w:rPr>
        <w:t>2.4</w:t>
      </w:r>
      <w:r w:rsidR="000B4924" w:rsidRPr="004D5E63">
        <w:rPr>
          <w:rFonts w:ascii="Times New Roman" w:hAnsi="Times New Roman" w:cs="Times New Roman"/>
          <w:b/>
          <w:sz w:val="24"/>
          <w:szCs w:val="24"/>
        </w:rPr>
        <w:t>.Способы и направления поддержки детской инициативы.</w:t>
      </w:r>
    </w:p>
    <w:p w:rsidR="000B4924" w:rsidRPr="004D5E63" w:rsidRDefault="00C64A71"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2.4</w:t>
      </w:r>
      <w:r w:rsidR="000B4924" w:rsidRPr="004D5E63">
        <w:rPr>
          <w:rFonts w:ascii="Times New Roman" w:hAnsi="Times New Roman" w:cs="Times New Roman"/>
          <w:sz w:val="24"/>
          <w:szCs w:val="24"/>
        </w:rPr>
        <w:t xml:space="preserve">.1.Для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w:t>
      </w:r>
      <w:r w:rsidR="000B4924" w:rsidRPr="004D5E63">
        <w:rPr>
          <w:rFonts w:ascii="Times New Roman" w:hAnsi="Times New Roman" w:cs="Times New Roman"/>
          <w:sz w:val="24"/>
          <w:szCs w:val="24"/>
        </w:rPr>
        <w:lastRenderedPageBreak/>
        <w:t>составляющие эмоционального благополучия ребёнка Учреждения как уверенность в себе, чувство защищенности, комфорта, положительного самоощущения.</w:t>
      </w:r>
    </w:p>
    <w:p w:rsidR="000B4924" w:rsidRPr="004D5E63" w:rsidRDefault="00C64A71"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2.4</w:t>
      </w:r>
      <w:r w:rsidR="000B4924" w:rsidRPr="004D5E63">
        <w:rPr>
          <w:rFonts w:ascii="Times New Roman" w:hAnsi="Times New Roman" w:cs="Times New Roman"/>
          <w:sz w:val="24"/>
          <w:szCs w:val="24"/>
        </w:rPr>
        <w:t>.2.Наиболее благоприятными отрезками времени для организации свободной самостоятельной деятельности детей является утро, когда ребёнок приходит в Учреждение, и вторая половина дня.</w:t>
      </w:r>
    </w:p>
    <w:p w:rsidR="000B4924" w:rsidRPr="004D5E63" w:rsidRDefault="00C64A71"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2.4</w:t>
      </w:r>
      <w:r w:rsidR="000B4924" w:rsidRPr="004D5E63">
        <w:rPr>
          <w:rFonts w:ascii="Times New Roman" w:hAnsi="Times New Roman" w:cs="Times New Roman"/>
          <w:sz w:val="24"/>
          <w:szCs w:val="24"/>
        </w:rPr>
        <w:t>.3.Любая деятельность ребёнка в Учреждении может протекать в форме самостоятельной инициативной деятельности, например:</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самостоятельная исследовательская деятельность и экспериментирование;</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свободные сюжетно-ролевые, театрализованные, режиссерские игры;</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игры - импровизации и музыкальные игры;</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речевые и словесные игры, игры с буквами, слогами, звуками;</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логические игры, развивающие игры математического содержания;</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самостоятельная деятельность в книжном уголке;</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самостоятельная изобразительная деятельность, конструирование;</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самостоятельная двигательная деятельность, подвижные игры, выполнение ритмических и танцевальных движений.</w:t>
      </w:r>
    </w:p>
    <w:p w:rsidR="000B4924" w:rsidRPr="004D5E63" w:rsidRDefault="00C64A71"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2.4</w:t>
      </w:r>
      <w:r w:rsidR="000B4924" w:rsidRPr="004D5E63">
        <w:rPr>
          <w:rFonts w:ascii="Times New Roman" w:hAnsi="Times New Roman" w:cs="Times New Roman"/>
          <w:sz w:val="24"/>
          <w:szCs w:val="24"/>
        </w:rPr>
        <w:t>.4.Для поддержки детской инициативы педагог должен учитывать следующие условия:</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1)уделять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3)расширять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4)поощрять проявление детской инициативы в течение всего дня пребывания ребёнка в Учреждении, используя приемы поддержки, одобрения, похвалы;</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5)создавать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lastRenderedPageBreak/>
        <w:t>6)поощрять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7)внимательно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8)поддерживать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Эффективные формы поддержки детской инициативы</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1.Совместная деятельность взрослого с детьми, основанная на поиске вариантов решения проблемной ситуации, предложенной самим ребенком</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2.Проектная деятельность</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3.Совместная познавательно-исследовательская деятельность взрослого и детей – опыты и экспериментирования</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4.Наблюдение и элементарный бытовой труд в центре экспериментирования</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5.Совместная деятельность взрослого и детей по преобразованию предметов рукотворного мира и живой природы</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6.Создание условий для самостоятельной деятельности детей в центрах развития</w:t>
      </w:r>
    </w:p>
    <w:p w:rsidR="000B4924" w:rsidRPr="004D5E63" w:rsidRDefault="00C64A71"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2.4.5</w:t>
      </w:r>
      <w:r w:rsidR="000B4924" w:rsidRPr="004D5E63">
        <w:rPr>
          <w:rFonts w:ascii="Times New Roman" w:hAnsi="Times New Roman" w:cs="Times New Roman"/>
          <w:sz w:val="24"/>
          <w:szCs w:val="24"/>
        </w:rPr>
        <w:t xml:space="preserve">. 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w:t>
      </w:r>
      <w:r w:rsidR="000B4924" w:rsidRPr="004D5E63">
        <w:rPr>
          <w:rFonts w:ascii="Times New Roman" w:hAnsi="Times New Roman" w:cs="Times New Roman"/>
          <w:sz w:val="24"/>
          <w:szCs w:val="24"/>
        </w:rPr>
        <w:lastRenderedPageBreak/>
        <w:t>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2.4.6. 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2.4.7.Дети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lastRenderedPageBreak/>
        <w:t>2.4.8.Для поддержки детской инициативы педагогу рекомендуется использовать ряд способов и приемов.</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1)Не</w:t>
      </w:r>
      <w:r w:rsidR="00C64A71" w:rsidRPr="004D5E63">
        <w:rPr>
          <w:rFonts w:ascii="Times New Roman" w:hAnsi="Times New Roman" w:cs="Times New Roman"/>
          <w:sz w:val="24"/>
          <w:szCs w:val="24"/>
        </w:rPr>
        <w:t xml:space="preserve"> </w:t>
      </w:r>
      <w:r w:rsidRPr="004D5E63">
        <w:rPr>
          <w:rFonts w:ascii="Times New Roman" w:hAnsi="Times New Roman" w:cs="Times New Roman"/>
          <w:sz w:val="24"/>
          <w:szCs w:val="24"/>
        </w:rPr>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w:t>
      </w:r>
      <w:r w:rsidR="00C64A71" w:rsidRPr="004D5E63">
        <w:rPr>
          <w:rFonts w:ascii="Times New Roman" w:hAnsi="Times New Roman" w:cs="Times New Roman"/>
          <w:sz w:val="24"/>
          <w:szCs w:val="24"/>
        </w:rPr>
        <w:t xml:space="preserve"> </w:t>
      </w:r>
      <w:r w:rsidRPr="004D5E63">
        <w:rPr>
          <w:rFonts w:ascii="Times New Roman" w:hAnsi="Times New Roman" w:cs="Times New Roman"/>
          <w:sz w:val="24"/>
          <w:szCs w:val="24"/>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3)Особое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4)</w:t>
      </w:r>
      <w:r w:rsidR="00C64A71" w:rsidRPr="004D5E63">
        <w:rPr>
          <w:rFonts w:ascii="Times New Roman" w:hAnsi="Times New Roman" w:cs="Times New Roman"/>
          <w:sz w:val="24"/>
          <w:szCs w:val="24"/>
        </w:rPr>
        <w:t xml:space="preserve"> </w:t>
      </w:r>
      <w:r w:rsidRPr="004D5E63">
        <w:rPr>
          <w:rFonts w:ascii="Times New Roman" w:hAnsi="Times New Roman" w:cs="Times New Roman"/>
          <w:sz w:val="24"/>
          <w:szCs w:val="24"/>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5)</w:t>
      </w:r>
      <w:r w:rsidR="00C64A71" w:rsidRPr="004D5E63">
        <w:rPr>
          <w:rFonts w:ascii="Times New Roman" w:hAnsi="Times New Roman" w:cs="Times New Roman"/>
          <w:sz w:val="24"/>
          <w:szCs w:val="24"/>
        </w:rPr>
        <w:t xml:space="preserve"> </w:t>
      </w:r>
      <w:r w:rsidRPr="004D5E63">
        <w:rPr>
          <w:rFonts w:ascii="Times New Roman" w:hAnsi="Times New Roman" w:cs="Times New Roman"/>
          <w:sz w:val="24"/>
          <w:szCs w:val="24"/>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lastRenderedPageBreak/>
        <w:t>6)</w:t>
      </w:r>
      <w:r w:rsidR="00C64A71" w:rsidRPr="004D5E63">
        <w:rPr>
          <w:rFonts w:ascii="Times New Roman" w:hAnsi="Times New Roman" w:cs="Times New Roman"/>
          <w:sz w:val="24"/>
          <w:szCs w:val="24"/>
        </w:rPr>
        <w:t xml:space="preserve"> </w:t>
      </w:r>
      <w:r w:rsidRPr="004D5E63">
        <w:rPr>
          <w:rFonts w:ascii="Times New Roman" w:hAnsi="Times New Roman" w:cs="Times New Roman"/>
          <w:sz w:val="24"/>
          <w:szCs w:val="24"/>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0B4924" w:rsidRPr="004D5E63" w:rsidRDefault="000B4924" w:rsidP="000B4924">
      <w:pPr>
        <w:tabs>
          <w:tab w:val="left" w:pos="9355"/>
        </w:tabs>
        <w:spacing w:after="0" w:line="360" w:lineRule="auto"/>
        <w:ind w:right="-1" w:firstLine="567"/>
        <w:jc w:val="both"/>
        <w:rPr>
          <w:rFonts w:ascii="Times New Roman" w:hAnsi="Times New Roman" w:cs="Times New Roman"/>
          <w:sz w:val="24"/>
          <w:szCs w:val="24"/>
        </w:rPr>
      </w:pPr>
    </w:p>
    <w:p w:rsidR="00C64A71" w:rsidRPr="004D5E63" w:rsidRDefault="00C64A71" w:rsidP="00C64A71">
      <w:pPr>
        <w:tabs>
          <w:tab w:val="left" w:pos="9355"/>
        </w:tabs>
        <w:spacing w:after="0" w:line="360" w:lineRule="auto"/>
        <w:ind w:right="-1" w:firstLine="567"/>
        <w:jc w:val="both"/>
        <w:rPr>
          <w:rFonts w:ascii="Times New Roman" w:hAnsi="Times New Roman" w:cs="Times New Roman"/>
          <w:b/>
          <w:sz w:val="24"/>
          <w:szCs w:val="24"/>
        </w:rPr>
      </w:pPr>
      <w:r w:rsidRPr="004D5E63">
        <w:rPr>
          <w:rFonts w:ascii="Times New Roman" w:hAnsi="Times New Roman" w:cs="Times New Roman"/>
          <w:b/>
          <w:sz w:val="24"/>
          <w:szCs w:val="24"/>
        </w:rPr>
        <w:t>2.5.Особенности взаимодействия педагогического коллектива с семьями воспитанн</w:t>
      </w:r>
      <w:r w:rsidR="00043F9D" w:rsidRPr="004D5E63">
        <w:rPr>
          <w:rFonts w:ascii="Times New Roman" w:hAnsi="Times New Roman" w:cs="Times New Roman"/>
          <w:b/>
          <w:sz w:val="24"/>
          <w:szCs w:val="24"/>
        </w:rPr>
        <w:t>иков</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2.5.1.Главными целями взаимодействия педагогического коллектива Учреждения с семьями воспитанников дошкольного возраста являются:</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обеспечение единства подходов к воспитанию и обучению детей в условиях Учреждения и семьи; повышение воспитательного потенциала семьи.</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2.5.2.Эта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2.5.3.Достижение этих целей должно осуществляться через решение основных задач:</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1) 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Учреждении;</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 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3) способствование развитию ответственного и осознанного родительства как базовой основы благополучия семьи;</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4) 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5) вовлечение родителей (законных представителей) в образовательный процесс.</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lastRenderedPageBreak/>
        <w:t>2.5.4. Построение взаимодействия с родителями (законными представителями) должно придерживаться следующих принципов:</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1) приоритет семьи в воспитании, обучении и развитии ребёнка: в соответствии с Законом об образовании у родителей (законных представителей) воспитанников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 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Учреждении; между педагогами и родителями (законными представителями) необходим обмен информацией об особенностях развития ребёнка в Учреждении и семье;</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3) 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4) 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Учреждению, проводимым мероприятиям; возможности включения родителей (законных представителей) в совместное решение образовательных задач;</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5) 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2.5.5. Деятельность педагогического коллектива Учреждения по построению взаимодействия с родителями (законными представителями) воспитанников осуществляется по нескольким направлениям:</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1) диагностико-аналитическое направление включает получение и анализ данных о семье каждого воспитанника,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lastRenderedPageBreak/>
        <w:t>2) 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Учреждении образовательной программы; условиях пребывания ребёнка в группе Учреждения; содержании и методах образовательной работы с детьми;</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3) 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2.5.6. Совместная образовательная деятельность педагогов и родителей (законных представителей) воспитанников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Учреждения совместно с семьей.</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2.5.7. Особое внимание в просветительской деятельности Учреждения должно уделяться повышению уровня компетентности родителей (законных представителей) в вопросах здоровьесбережения ребёнка.</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2.5.8. Реализация данной темы может быть осуществлена в процессе следующих направлений просветительской деятельности:</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1) 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lastRenderedPageBreak/>
        <w:t>2) 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3) 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Учреждения и семьи в решении данных задач;</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4) знакомство родителей (законных представителей) с оздоровительными мероприятиями, проводимыми в Учреждении;</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5) 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возбудимость, изменения качества памяти, внимания, мышления; проблемы социализации и общения и другое).</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2.5.8.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IT-специалистов и других).</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2.5.9. 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1) 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 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Учреждением для родителей (законных представителей), педагогические библиотеки для родителей (законных представителей); сайты Учреждения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lastRenderedPageBreak/>
        <w:t>2.5.10. 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Учреждении.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2.5.11. Незаменимой формой установления доверительного делового контакта между семьей и Учреждением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Учреждения и семьи для разрешения возможных проблем и трудностей ребёнка в освоении образовательной программы.</w:t>
      </w:r>
    </w:p>
    <w:p w:rsidR="00C64A71" w:rsidRPr="004D5E63" w:rsidRDefault="00C64A71" w:rsidP="00C64A71">
      <w:pPr>
        <w:tabs>
          <w:tab w:val="left" w:pos="9355"/>
        </w:tabs>
        <w:spacing w:after="0" w:line="360" w:lineRule="auto"/>
        <w:ind w:right="-1" w:firstLine="567"/>
        <w:jc w:val="both"/>
        <w:rPr>
          <w:rFonts w:ascii="Times New Roman" w:hAnsi="Times New Roman" w:cs="Times New Roman"/>
          <w:sz w:val="24"/>
          <w:szCs w:val="24"/>
        </w:rPr>
      </w:pPr>
      <w:r w:rsidRPr="004D5E63">
        <w:rPr>
          <w:rFonts w:ascii="Times New Roman" w:hAnsi="Times New Roman" w:cs="Times New Roman"/>
          <w:sz w:val="24"/>
          <w:szCs w:val="24"/>
        </w:rPr>
        <w:t>2.5.12. Педагоги самостоятельно выбирают педагогически обоснованные методы, приемы и способы взаимодействия с семьями воспитанников, в зависимости от стоящих перед ними задач. Сочетание традиционных и инновационных технологий сотрудничества позволит педагогам Учреждения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Учреждения с родителями (законными представителями) детей дошкольного возраста.</w:t>
      </w:r>
    </w:p>
    <w:p w:rsidR="00C64A71" w:rsidRPr="004D5E63" w:rsidRDefault="00C64A71" w:rsidP="00C64A71">
      <w:pPr>
        <w:tabs>
          <w:tab w:val="left" w:pos="9355"/>
        </w:tabs>
        <w:spacing w:after="0" w:line="360" w:lineRule="auto"/>
        <w:ind w:right="-1" w:firstLine="567"/>
        <w:jc w:val="both"/>
        <w:rPr>
          <w:rFonts w:ascii="Times New Roman" w:hAnsi="Times New Roman" w:cs="Times New Roman"/>
          <w:b/>
          <w:i/>
          <w:sz w:val="24"/>
          <w:szCs w:val="24"/>
        </w:rPr>
      </w:pPr>
      <w:r w:rsidRPr="004D5E63">
        <w:rPr>
          <w:rFonts w:ascii="Times New Roman" w:hAnsi="Times New Roman" w:cs="Times New Roman"/>
          <w:b/>
          <w:i/>
          <w:sz w:val="24"/>
          <w:szCs w:val="24"/>
        </w:rPr>
        <w:t>2.5.13.Часть, формируемая участниками образовательных отношений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0"/>
        <w:gridCol w:w="2932"/>
        <w:gridCol w:w="6434"/>
      </w:tblGrid>
      <w:tr w:rsidR="00C64A71" w:rsidRPr="004D5E63" w:rsidTr="00B866D6">
        <w:tc>
          <w:tcPr>
            <w:tcW w:w="343" w:type="pct"/>
          </w:tcPr>
          <w:p w:rsidR="00C64A71" w:rsidRPr="004D5E63" w:rsidRDefault="00C64A71" w:rsidP="00C64A71">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w:t>
            </w:r>
          </w:p>
          <w:p w:rsidR="00C64A71" w:rsidRPr="004D5E63" w:rsidRDefault="00C64A71" w:rsidP="00C64A71">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п/п</w:t>
            </w:r>
          </w:p>
        </w:tc>
        <w:tc>
          <w:tcPr>
            <w:tcW w:w="1458" w:type="pct"/>
          </w:tcPr>
          <w:p w:rsidR="00C64A71" w:rsidRPr="004D5E63" w:rsidRDefault="00C64A71" w:rsidP="00C64A71">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Направления взаимодействия</w:t>
            </w:r>
          </w:p>
        </w:tc>
        <w:tc>
          <w:tcPr>
            <w:tcW w:w="3199" w:type="pct"/>
          </w:tcPr>
          <w:p w:rsidR="00C64A71" w:rsidRPr="004D5E63" w:rsidRDefault="00C64A71" w:rsidP="00C64A71">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Формы взаимодействия</w:t>
            </w:r>
          </w:p>
        </w:tc>
      </w:tr>
      <w:tr w:rsidR="00C64A71" w:rsidRPr="004D5E63" w:rsidTr="00B866D6">
        <w:tc>
          <w:tcPr>
            <w:tcW w:w="343" w:type="pct"/>
          </w:tcPr>
          <w:p w:rsidR="00C64A71" w:rsidRPr="004D5E63" w:rsidRDefault="00C64A71" w:rsidP="00004859">
            <w:pPr>
              <w:widowControl w:val="0"/>
              <w:numPr>
                <w:ilvl w:val="0"/>
                <w:numId w:val="10"/>
              </w:numPr>
              <w:autoSpaceDE w:val="0"/>
              <w:autoSpaceDN w:val="0"/>
              <w:spacing w:after="0" w:line="240" w:lineRule="auto"/>
              <w:ind w:left="0" w:firstLine="0"/>
              <w:contextualSpacing/>
              <w:rPr>
                <w:rFonts w:ascii="Times New Roman" w:eastAsia="Times New Roman" w:hAnsi="Times New Roman" w:cs="Times New Roman"/>
                <w:sz w:val="24"/>
                <w:szCs w:val="24"/>
              </w:rPr>
            </w:pPr>
          </w:p>
        </w:tc>
        <w:tc>
          <w:tcPr>
            <w:tcW w:w="1458" w:type="pct"/>
          </w:tcPr>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Изучение семьи, запросов, уровня психолого-педагогической компетентности, семейных ценностей </w:t>
            </w:r>
          </w:p>
        </w:tc>
        <w:tc>
          <w:tcPr>
            <w:tcW w:w="3199" w:type="pct"/>
          </w:tcPr>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социологические обследования по определению социального статуса  и микроклимата семьи;</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беседы (администрации, педагоги, специалисты);</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наблюдении за процессом общения членов семьи с ребенком;</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анкетирование;</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 проведение мониторинга потребностей семей в дополнительных услугах </w:t>
            </w:r>
          </w:p>
        </w:tc>
      </w:tr>
      <w:tr w:rsidR="00C64A71" w:rsidRPr="004D5E63" w:rsidTr="00B866D6">
        <w:tc>
          <w:tcPr>
            <w:tcW w:w="343" w:type="pct"/>
          </w:tcPr>
          <w:p w:rsidR="00C64A71" w:rsidRPr="004D5E63" w:rsidRDefault="00C64A71" w:rsidP="00004859">
            <w:pPr>
              <w:widowControl w:val="0"/>
              <w:numPr>
                <w:ilvl w:val="0"/>
                <w:numId w:val="10"/>
              </w:numPr>
              <w:autoSpaceDE w:val="0"/>
              <w:autoSpaceDN w:val="0"/>
              <w:spacing w:after="0" w:line="240" w:lineRule="auto"/>
              <w:ind w:left="0" w:firstLine="0"/>
              <w:contextualSpacing/>
              <w:rPr>
                <w:rFonts w:ascii="Times New Roman" w:eastAsia="Times New Roman" w:hAnsi="Times New Roman" w:cs="Times New Roman"/>
                <w:sz w:val="24"/>
                <w:szCs w:val="24"/>
              </w:rPr>
            </w:pPr>
          </w:p>
        </w:tc>
        <w:tc>
          <w:tcPr>
            <w:tcW w:w="1458" w:type="pct"/>
          </w:tcPr>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Информирование родителей </w:t>
            </w:r>
          </w:p>
        </w:tc>
        <w:tc>
          <w:tcPr>
            <w:tcW w:w="3199" w:type="pct"/>
          </w:tcPr>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рекламные буклеты;</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визитная карточка учреждения;</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информационные стенды;</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выставки детских работ;</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личные беседы;</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общение по телефону;</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индивидуальные записки;</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родительские собрания;</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родительский клуб;</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сайт организации;</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перечень информации по электронной почте и телефону;</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общение в социальных сетях;</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объявление;</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памятки;</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фотогазеты</w:t>
            </w:r>
          </w:p>
        </w:tc>
      </w:tr>
      <w:tr w:rsidR="00C64A71" w:rsidRPr="004D5E63" w:rsidTr="00B866D6">
        <w:tc>
          <w:tcPr>
            <w:tcW w:w="343" w:type="pct"/>
          </w:tcPr>
          <w:p w:rsidR="00C64A71" w:rsidRPr="004D5E63" w:rsidRDefault="00C64A71" w:rsidP="00004859">
            <w:pPr>
              <w:widowControl w:val="0"/>
              <w:numPr>
                <w:ilvl w:val="0"/>
                <w:numId w:val="10"/>
              </w:numPr>
              <w:autoSpaceDE w:val="0"/>
              <w:autoSpaceDN w:val="0"/>
              <w:spacing w:after="0" w:line="240" w:lineRule="auto"/>
              <w:ind w:left="0" w:firstLine="0"/>
              <w:contextualSpacing/>
              <w:rPr>
                <w:rFonts w:ascii="Times New Roman" w:eastAsia="Times New Roman" w:hAnsi="Times New Roman" w:cs="Times New Roman"/>
                <w:sz w:val="24"/>
                <w:szCs w:val="24"/>
              </w:rPr>
            </w:pPr>
          </w:p>
        </w:tc>
        <w:tc>
          <w:tcPr>
            <w:tcW w:w="1458" w:type="pct"/>
          </w:tcPr>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Консультирование родителей </w:t>
            </w:r>
          </w:p>
        </w:tc>
        <w:tc>
          <w:tcPr>
            <w:tcW w:w="3199" w:type="pct"/>
          </w:tcPr>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Консультации по различным вопросам (индивидуальное, семейное, очное, дистанционное консультирование)</w:t>
            </w:r>
          </w:p>
        </w:tc>
      </w:tr>
      <w:tr w:rsidR="00C64A71" w:rsidRPr="004D5E63" w:rsidTr="00B866D6">
        <w:tc>
          <w:tcPr>
            <w:tcW w:w="343" w:type="pct"/>
          </w:tcPr>
          <w:p w:rsidR="00C64A71" w:rsidRPr="004D5E63" w:rsidRDefault="00C64A71" w:rsidP="00004859">
            <w:pPr>
              <w:widowControl w:val="0"/>
              <w:numPr>
                <w:ilvl w:val="0"/>
                <w:numId w:val="10"/>
              </w:numPr>
              <w:autoSpaceDE w:val="0"/>
              <w:autoSpaceDN w:val="0"/>
              <w:spacing w:after="0" w:line="240" w:lineRule="auto"/>
              <w:ind w:left="0" w:firstLine="0"/>
              <w:contextualSpacing/>
              <w:rPr>
                <w:rFonts w:ascii="Times New Roman" w:eastAsia="Times New Roman" w:hAnsi="Times New Roman" w:cs="Times New Roman"/>
                <w:sz w:val="24"/>
                <w:szCs w:val="24"/>
              </w:rPr>
            </w:pPr>
          </w:p>
        </w:tc>
        <w:tc>
          <w:tcPr>
            <w:tcW w:w="1458" w:type="pct"/>
          </w:tcPr>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Просвещение и обучение родителей </w:t>
            </w:r>
          </w:p>
        </w:tc>
        <w:tc>
          <w:tcPr>
            <w:tcW w:w="3199" w:type="pct"/>
          </w:tcPr>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Семинары практикумы, мастер-классы:</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по запросу родителей;</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по выявленной проблеме (направленность – педагогическая, психологическая, медицинская, семейно-образовательное  право);</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приглашение специалистов;</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сайт организации и рекомендации других ресурсов сети Интернет;</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творческие задания;</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тренинги;</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семинары;</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подготовка и организация выставок;</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организация практикумов</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p>
        </w:tc>
      </w:tr>
      <w:tr w:rsidR="00C64A71" w:rsidRPr="004D5E63" w:rsidTr="00B866D6">
        <w:tc>
          <w:tcPr>
            <w:tcW w:w="343" w:type="pct"/>
          </w:tcPr>
          <w:p w:rsidR="00C64A71" w:rsidRPr="004D5E63" w:rsidRDefault="00C64A71" w:rsidP="00004859">
            <w:pPr>
              <w:widowControl w:val="0"/>
              <w:numPr>
                <w:ilvl w:val="0"/>
                <w:numId w:val="10"/>
              </w:numPr>
              <w:autoSpaceDE w:val="0"/>
              <w:autoSpaceDN w:val="0"/>
              <w:spacing w:after="0" w:line="240" w:lineRule="auto"/>
              <w:ind w:left="0" w:firstLine="0"/>
              <w:contextualSpacing/>
              <w:rPr>
                <w:rFonts w:ascii="Times New Roman" w:eastAsia="Times New Roman" w:hAnsi="Times New Roman" w:cs="Times New Roman"/>
                <w:sz w:val="24"/>
                <w:szCs w:val="24"/>
              </w:rPr>
            </w:pPr>
          </w:p>
        </w:tc>
        <w:tc>
          <w:tcPr>
            <w:tcW w:w="1458" w:type="pct"/>
          </w:tcPr>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Совместная деятельность детского сада и семьи</w:t>
            </w:r>
          </w:p>
        </w:tc>
        <w:tc>
          <w:tcPr>
            <w:tcW w:w="3199" w:type="pct"/>
          </w:tcPr>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родительский комитет;</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дни открытых дверей;</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организация совместных праздников;</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совместная проектная деятельность;</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выставки совместного семейного творчества;</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семейные фотоколлажи;</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субботники;</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экскурсии;</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походы;</w:t>
            </w:r>
          </w:p>
          <w:p w:rsidR="00C64A71" w:rsidRPr="004D5E63" w:rsidRDefault="00C64A71" w:rsidP="00C64A7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 досуги с активным вовлечением родителей </w:t>
            </w:r>
          </w:p>
        </w:tc>
      </w:tr>
    </w:tbl>
    <w:p w:rsidR="00C64A71" w:rsidRPr="004D5E63" w:rsidRDefault="00C64A71" w:rsidP="00C64A71">
      <w:pPr>
        <w:widowControl w:val="0"/>
        <w:tabs>
          <w:tab w:val="left" w:pos="0"/>
          <w:tab w:val="left" w:pos="552"/>
        </w:tabs>
        <w:autoSpaceDE w:val="0"/>
        <w:autoSpaceDN w:val="0"/>
        <w:spacing w:after="0" w:line="240" w:lineRule="auto"/>
        <w:ind w:firstLine="709"/>
        <w:jc w:val="both"/>
        <w:rPr>
          <w:rFonts w:ascii="Times New Roman" w:eastAsia="Times New Roman" w:hAnsi="Times New Roman" w:cs="Times New Roman"/>
          <w:i/>
          <w:iCs/>
          <w:sz w:val="24"/>
          <w:szCs w:val="24"/>
          <w:u w:val="single"/>
        </w:rPr>
      </w:pPr>
    </w:p>
    <w:p w:rsidR="00C64A71" w:rsidRPr="004D5E63" w:rsidRDefault="00C64A71" w:rsidP="000C021D">
      <w:pPr>
        <w:widowControl w:val="0"/>
        <w:tabs>
          <w:tab w:val="left" w:pos="0"/>
          <w:tab w:val="left" w:pos="552"/>
        </w:tabs>
        <w:autoSpaceDE w:val="0"/>
        <w:autoSpaceDN w:val="0"/>
        <w:spacing w:after="0" w:line="360" w:lineRule="auto"/>
        <w:ind w:firstLine="709"/>
        <w:jc w:val="both"/>
        <w:rPr>
          <w:rFonts w:ascii="Times New Roman" w:eastAsia="Times New Roman" w:hAnsi="Times New Roman" w:cs="Times New Roman"/>
          <w:i/>
          <w:iCs/>
          <w:sz w:val="24"/>
          <w:szCs w:val="24"/>
          <w:u w:val="single"/>
        </w:rPr>
      </w:pPr>
      <w:r w:rsidRPr="004D5E63">
        <w:rPr>
          <w:rFonts w:ascii="Times New Roman" w:eastAsia="Times New Roman" w:hAnsi="Times New Roman" w:cs="Times New Roman"/>
          <w:i/>
          <w:iCs/>
          <w:sz w:val="24"/>
          <w:szCs w:val="24"/>
          <w:u w:val="single"/>
        </w:rPr>
        <w:t>Задачи  работы  с  родителями  выполняются  при  условии:</w:t>
      </w:r>
    </w:p>
    <w:p w:rsidR="00C64A71" w:rsidRPr="004D5E63" w:rsidRDefault="00C64A71" w:rsidP="00004859">
      <w:pPr>
        <w:widowControl w:val="0"/>
        <w:numPr>
          <w:ilvl w:val="0"/>
          <w:numId w:val="9"/>
        </w:numPr>
        <w:tabs>
          <w:tab w:val="left" w:pos="0"/>
          <w:tab w:val="left" w:pos="420"/>
        </w:tabs>
        <w:autoSpaceDE w:val="0"/>
        <w:autoSpaceDN w:val="0"/>
        <w:spacing w:after="0" w:line="360" w:lineRule="auto"/>
        <w:ind w:left="0" w:firstLine="709"/>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целенаправленности;</w:t>
      </w:r>
    </w:p>
    <w:p w:rsidR="00C64A71" w:rsidRPr="004D5E63" w:rsidRDefault="00C64A71" w:rsidP="00004859">
      <w:pPr>
        <w:widowControl w:val="0"/>
        <w:numPr>
          <w:ilvl w:val="0"/>
          <w:numId w:val="9"/>
        </w:numPr>
        <w:tabs>
          <w:tab w:val="left" w:pos="0"/>
          <w:tab w:val="left" w:pos="420"/>
        </w:tabs>
        <w:autoSpaceDE w:val="0"/>
        <w:autoSpaceDN w:val="0"/>
        <w:spacing w:after="0" w:line="360" w:lineRule="auto"/>
        <w:ind w:left="0" w:firstLine="709"/>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систематичности  и  плановости;</w:t>
      </w:r>
    </w:p>
    <w:p w:rsidR="00C64A71" w:rsidRPr="004D5E63" w:rsidRDefault="00C64A71" w:rsidP="00004859">
      <w:pPr>
        <w:widowControl w:val="0"/>
        <w:numPr>
          <w:ilvl w:val="0"/>
          <w:numId w:val="9"/>
        </w:numPr>
        <w:tabs>
          <w:tab w:val="left" w:pos="0"/>
          <w:tab w:val="left" w:pos="420"/>
        </w:tabs>
        <w:autoSpaceDE w:val="0"/>
        <w:autoSpaceDN w:val="0"/>
        <w:spacing w:after="0" w:line="360" w:lineRule="auto"/>
        <w:ind w:left="0" w:firstLine="709"/>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доброжелательности  и  открытости;</w:t>
      </w:r>
    </w:p>
    <w:p w:rsidR="00C64A71" w:rsidRPr="004D5E63" w:rsidRDefault="00C64A71" w:rsidP="00004859">
      <w:pPr>
        <w:widowControl w:val="0"/>
        <w:numPr>
          <w:ilvl w:val="0"/>
          <w:numId w:val="9"/>
        </w:numPr>
        <w:tabs>
          <w:tab w:val="left" w:pos="0"/>
          <w:tab w:val="left" w:pos="420"/>
        </w:tabs>
        <w:autoSpaceDE w:val="0"/>
        <w:autoSpaceDN w:val="0"/>
        <w:spacing w:after="0" w:line="360" w:lineRule="auto"/>
        <w:ind w:left="0" w:firstLine="709"/>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дифференцированного  подхода  к  каждой  семье.</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2.6.</w:t>
      </w:r>
      <w:r w:rsidRPr="004D5E63">
        <w:rPr>
          <w:rFonts w:ascii="Times New Roman" w:eastAsia="Times New Roman" w:hAnsi="Times New Roman" w:cs="Times New Roman"/>
          <w:b/>
          <w:sz w:val="24"/>
          <w:szCs w:val="24"/>
        </w:rPr>
        <w:tab/>
        <w:t>Направления и задачи коррекционно-развивающей работы</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lastRenderedPageBreak/>
        <w:t>Коррекционно-развивающая работа и\или инклюзивное образование в Учреждении направлено на обеспечение коррекции нарушений развития у различных категорий детей (целевые группы), включая детей с ООП, в том числе детей с ОВЗ и детей-инвалидов; оказание им квалифицированной помощи в освоении Программы, их разностороннее развитие с учетом возрастных и индивидуальных особенностей, социальной адаптации.</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КРР представляет собой комплекс мер по психолого-педагогическому сопровождению воспитанников, включающий психолого-педагогическое обследование, проведение индивидуальных и групповых коррекционно-развивающих занятий, а также мониторинг динамики их развития. КРР в Учреждении осуществляют педагоги, педагоги-психологи, учитель- логопед.</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Направления:</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профилактическое: проведение необходимой профилактической работы с детьми с целью предупреждения проявления отклонений в развитии ребенка;</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диагностическое: раннее выявление и диагностика уровня интеллектуального развития детей дошкольного возраста;</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коррекционно-педагогическое: разработка программ, соответствующих психофизическим и интеллектуальным возможностям детей;</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организационно-методическое: организация консультационно-методической помощи воспитателям по вопросам обучения и воспитания дошкольников с проблемами в развитии;</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консультативно-просветительское: организация консультативно – просветительской работы по пропаганде знаний из области коррекционной педагогики и специальной психологии среди родителей;</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координирующее: ключевая позиция в комплексном сопровождении детей с проблемами в развитии принадлежит воспитателю подгруппы; координирует профессиональную деятельность педагог-психолог;</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контрольно-оценочное: анализ результативности комплексной коррекционной работы с детьми дошкольного возраста, имеющих различные нарушения.</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В Учреждении разработана программа коррекционно- развивающей работы (далее – Программа КРР) в соответствии с ФГОС ДО, которая включает:</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план диагностических и коррекционно-развивающих мероприятий;</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рабочие программы КРР с воспитанниками различных целевых групп, имеющих различные ООП и стартовые условия освоения Программы.</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методический инструментарий для реализации диагностических, коррекционно- развивающих и просветительских задач Программы КРР.</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lastRenderedPageBreak/>
        <w:t>Цели коррекционной работы:</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Раннее выявление отклонений в развитии детей дошкольного возраста с целью предупреждения вторичных отклонений;</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Коррекция имеющихся нарушений в развитии детей дошкольного возраста;</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Социальная адаптация и интеграция детей с отклонениями в развитии в среду нормативно  развивающихся сверстников.</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Задачи КРР:</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определение особых (индивидуальных) образовательных потребностей воспитанников, в том  числе с трудностями освоения Программы и социализации в Учреждении;</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своевременное выявление воспитанников с трудностями адаптации, обусловленными различными причинами;</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осуществление индивидуально ориентированной психолого-педагогической помощи воспитанникам с учетом особенностей психического и (или) физического развития, индивидуальных возможностей и потребностей (в соответствии с рекомендациями психолого- медико-педагогической комиссии (ПМПК) или психолого-педагогического консилиума образовательной организации (ППК);</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оказание родителям (законным представителям) воспитанников консультативной психолого-педагогической помощи по вопросам развития и воспитания детей дошкольного возраста;</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содействие поиску и отбору одаренных воспитанников, их творческому развитию; выявление детей с проблемами развития эмоциональной и интеллектуальной сферы;</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реализация комплекса индивидуально ориентированных мер по ослаблению, снижению или устранению отклонений в развитии и проблем поведения.</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Коррекционно-развивающая работа организуется: </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 xml:space="preserve">по обоснованному запросу педагогов и родителей (законных представителей); </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 xml:space="preserve">на основании результатов психологической диагностики; </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на основании рекомендаций ППК.</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Коррекционно-развивающая работа в Учреждении реализуется в форме групповых и/или индивидуальных коррекционно-развивающих занятий. Выбор конкретной программы коррекционно-развивающих мероприятий, их количестве, форме организации, методов и технологий реализации определяется организацией самостоятельно, исходя из возрастных особенностей и особых образовательных потребностей воспитанников.</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Содержание коррекционно-развивающей работы для каждого воспитанника определяется с учетом его ООП на основе рекомендаций ППК Организации.</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lastRenderedPageBreak/>
        <w:t>В образовательной практике определяются нижеследующие категории целевых групп воспитанников для оказания им адресной психологической помощи и включения их в программы психолого-педагогического сопровождения:</w:t>
      </w:r>
    </w:p>
    <w:p w:rsidR="00C61A7B" w:rsidRPr="004D5E63" w:rsidRDefault="00C61A7B" w:rsidP="000A5796">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w:t>
      </w:r>
      <w:r w:rsidRPr="004D5E63">
        <w:rPr>
          <w:rFonts w:ascii="Times New Roman" w:eastAsia="Times New Roman" w:hAnsi="Times New Roman" w:cs="Times New Roman"/>
          <w:sz w:val="24"/>
          <w:szCs w:val="24"/>
        </w:rPr>
        <w:tab/>
        <w:t>нормотипичные дети с нормативным кризисом развития;</w:t>
      </w:r>
    </w:p>
    <w:p w:rsidR="00C61A7B" w:rsidRPr="004D5E63" w:rsidRDefault="00C61A7B" w:rsidP="000A5796">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2)</w:t>
      </w:r>
      <w:r w:rsidRPr="004D5E63">
        <w:rPr>
          <w:rFonts w:ascii="Times New Roman" w:eastAsia="Times New Roman" w:hAnsi="Times New Roman" w:cs="Times New Roman"/>
          <w:sz w:val="24"/>
          <w:szCs w:val="24"/>
        </w:rPr>
        <w:tab/>
        <w:t>воспитанников с особыми образовательными потребностями (ООП):</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с ОВЗ и (или) инвалидностью, получившие статус в порядке, установленном законодательством Российской Федерации;</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воспитанники по индивидуальному плану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Учреждения;</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обучающиеся, испытывающие трудности в освоении образовательных программ, развитии, социальной адаптации;</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одаренные воспитанники;</w:t>
      </w:r>
    </w:p>
    <w:p w:rsidR="00C61A7B" w:rsidRPr="004D5E63" w:rsidRDefault="00C61A7B" w:rsidP="000A5796">
      <w:pPr>
        <w:widowControl w:val="0"/>
        <w:tabs>
          <w:tab w:val="left" w:pos="0"/>
          <w:tab w:val="left" w:pos="993"/>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3)</w:t>
      </w:r>
      <w:r w:rsidRPr="004D5E63">
        <w:rPr>
          <w:rFonts w:ascii="Times New Roman" w:eastAsia="Times New Roman" w:hAnsi="Times New Roman" w:cs="Times New Roman"/>
          <w:sz w:val="24"/>
          <w:szCs w:val="24"/>
        </w:rPr>
        <w:tab/>
        <w:t>дети и (или) семьи, находящиеся в трудной жизненной ситуации, признанные таковыми в нормативно установленном порядке;</w:t>
      </w:r>
    </w:p>
    <w:p w:rsidR="00C61A7B" w:rsidRPr="004D5E63" w:rsidRDefault="00C61A7B" w:rsidP="000A5796">
      <w:pPr>
        <w:widowControl w:val="0"/>
        <w:tabs>
          <w:tab w:val="left" w:pos="0"/>
          <w:tab w:val="left" w:pos="993"/>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4)</w:t>
      </w:r>
      <w:r w:rsidRPr="004D5E63">
        <w:rPr>
          <w:rFonts w:ascii="Times New Roman" w:eastAsia="Times New Roman" w:hAnsi="Times New Roman" w:cs="Times New Roman"/>
          <w:sz w:val="24"/>
          <w:szCs w:val="24"/>
        </w:rPr>
        <w:tab/>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C61A7B" w:rsidRPr="004D5E63" w:rsidRDefault="00C61A7B" w:rsidP="000A5796">
      <w:pPr>
        <w:widowControl w:val="0"/>
        <w:tabs>
          <w:tab w:val="left" w:pos="0"/>
          <w:tab w:val="left" w:pos="993"/>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5)</w:t>
      </w:r>
      <w:r w:rsidRPr="004D5E63">
        <w:rPr>
          <w:rFonts w:ascii="Times New Roman" w:eastAsia="Times New Roman" w:hAnsi="Times New Roman" w:cs="Times New Roman"/>
          <w:sz w:val="24"/>
          <w:szCs w:val="24"/>
        </w:rPr>
        <w:tab/>
        <w:t>воспитанники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КРР с воспитанниками целевых групп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коррекционно-развивающих групповых/индивидуальных занятий.</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КРР строится дифференцированно, в зависимости от имеющихся у воспитанников дисфункций и особенностей развития (в познавательной, речевой, эмоциональной, коммуникативной, регулятивной сферах) и должна предусматривать индивидуализацию психолого-педагогического сопровождения.</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Содержание коррекционно-развивающей работы в Учреждении включает следующие блоки:</w:t>
      </w:r>
    </w:p>
    <w:p w:rsidR="00C61A7B" w:rsidRPr="004D5E63" w:rsidRDefault="00C61A7B" w:rsidP="000A5796">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w:t>
      </w:r>
      <w:r w:rsidRPr="004D5E63">
        <w:rPr>
          <w:rFonts w:ascii="Times New Roman" w:eastAsia="Times New Roman" w:hAnsi="Times New Roman" w:cs="Times New Roman"/>
          <w:sz w:val="24"/>
          <w:szCs w:val="24"/>
        </w:rPr>
        <w:tab/>
        <w:t>Диагностическая работа включает:</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lastRenderedPageBreak/>
        <w:t>‒</w:t>
      </w:r>
      <w:r w:rsidRPr="004D5E63">
        <w:rPr>
          <w:rFonts w:ascii="Times New Roman" w:eastAsia="Times New Roman" w:hAnsi="Times New Roman" w:cs="Times New Roman"/>
          <w:sz w:val="24"/>
          <w:szCs w:val="24"/>
        </w:rPr>
        <w:tab/>
        <w:t>своевременное выявление детей, нуждающихся в психолого-педагогическом сопровождении;</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раннюю (с первых дней пребывания воспитанников в Учреждении) диагностику отклонений в развитии и анализ причин трудностей социальной адаптации;</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комплексный сбор сведений о воспитанниках на основании диагностической информации от специалистов разного профиля;</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определение уровня актуального и зоны ближайшего развития воспитанника с ОВЗ, с трудностями в обучении и социализации, выявление его резервных возможностей;</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изучение уровня общего развития воспитанников (с учётом особенностей нозологической группы), возможностей вербальной и невербальной коммуникации со сверстниками и взрослыми;</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изучение развития эмоционально-волевой сферы и личностных особенностей воспитанников;</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изучение индивидуальных образовательных и социально-коммуникативных потребностей воспитанников;</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изучение социальной ситуации развития и условий семейного воспитания ребёнка;</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изучение уровня адаптации и адаптивных возможностей воспитанников; изучение направленности детской одаренности;</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изучение, констатацию в развитии ребёнка его интересов и склонностей, одаренности;</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мониторинг развития детей и предупреждение возникновения психолого-педагогических проблем в их развитии;</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выявление детей-мигрантов,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системный разносторонний контроль специалистов за уровнем и динамикой развития воспитанника, а также за созданием необходимых условий, соответствующих особым (индивидуальным) образовательным потребностям воспитанника.</w:t>
      </w:r>
    </w:p>
    <w:p w:rsidR="00C61A7B" w:rsidRPr="004D5E63" w:rsidRDefault="00C61A7B" w:rsidP="000A5796">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2)</w:t>
      </w:r>
      <w:r w:rsidRPr="004D5E63">
        <w:rPr>
          <w:rFonts w:ascii="Times New Roman" w:eastAsia="Times New Roman" w:hAnsi="Times New Roman" w:cs="Times New Roman"/>
          <w:sz w:val="24"/>
          <w:szCs w:val="24"/>
        </w:rPr>
        <w:tab/>
        <w:t>Коррекционно-развивающая работа включает:</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выбор оптимальных для развития воспитанника коррекционно-развивающих программ/методик психолого-педагогического сопровождения в соответствии с его особыми (индивидуальными) образовательными потребностями;</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 xml:space="preserve">организацию, разработку и проведение специалистами индивидуальных и групповых </w:t>
      </w:r>
      <w:r w:rsidRPr="004D5E63">
        <w:rPr>
          <w:rFonts w:ascii="Times New Roman" w:eastAsia="Times New Roman" w:hAnsi="Times New Roman" w:cs="Times New Roman"/>
          <w:sz w:val="24"/>
          <w:szCs w:val="24"/>
        </w:rPr>
        <w:lastRenderedPageBreak/>
        <w:t>коррекционно-развивающих занятий, необходимых для преодоления нарушений поведения и развития, трудностей в освоении образовательной программы и социализации;</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коррекцию и развитие высших психических функций;</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развитие эмоционально-волевой и личностной сферы воспитанника и психологическую коррекцию его поведения;</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развитие коммуникативных способностей, социального и эмоционального интеллекта воспитанника, формирование их коммуникативной компетентности;</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коррекцию и развитие психомоторной сферы, координации и регуляции движений;</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создание условий, обеспечивающих развитие, обучение и воспитание детей с ярко выраженной познавательной направленностью, высоким уровнем умственного развития или иной направленностью одаренности;</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создание насыщенной развивающей предметно - пространственной среды для разных видов деятельности;</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формирование инклюзивной образовательной среды, в том числе обеспечивающей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исхода\происхождения;</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оказание поддержки ребенку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преодоление педагогической запущенности в работе с воспитанником, стремление устранить неадекватные методы воспитания в семье во взаимодействии родителей (законных представителей) с детьми;</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помощь в устранении психотравмирующих ситуаций в жизни ребенка.</w:t>
      </w:r>
    </w:p>
    <w:p w:rsidR="00C61A7B" w:rsidRPr="004D5E63" w:rsidRDefault="00C61A7B" w:rsidP="000A5796">
      <w:pPr>
        <w:widowControl w:val="0"/>
        <w:tabs>
          <w:tab w:val="left" w:pos="0"/>
          <w:tab w:val="left" w:pos="993"/>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3)</w:t>
      </w:r>
      <w:r w:rsidRPr="004D5E63">
        <w:rPr>
          <w:rFonts w:ascii="Times New Roman" w:eastAsia="Times New Roman" w:hAnsi="Times New Roman" w:cs="Times New Roman"/>
          <w:sz w:val="24"/>
          <w:szCs w:val="24"/>
        </w:rPr>
        <w:tab/>
        <w:t>Консультативная работа включает:</w:t>
      </w:r>
    </w:p>
    <w:p w:rsidR="00C61A7B" w:rsidRPr="004D5E63" w:rsidRDefault="00C61A7B" w:rsidP="000A5796">
      <w:pPr>
        <w:widowControl w:val="0"/>
        <w:tabs>
          <w:tab w:val="left" w:pos="0"/>
          <w:tab w:val="left" w:pos="993"/>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разработку рекомендаций по основным направлениям работы с воспитанником с трудностями в обучении и социализации, единых для всех участников образовательных отношений;</w:t>
      </w:r>
    </w:p>
    <w:p w:rsidR="00C61A7B" w:rsidRPr="004D5E63" w:rsidRDefault="00C61A7B" w:rsidP="000A5796">
      <w:pPr>
        <w:widowControl w:val="0"/>
        <w:tabs>
          <w:tab w:val="left" w:pos="0"/>
          <w:tab w:val="left" w:pos="993"/>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консультирование специалистами педагогов по выбору индивидуально ориентированных методов и приемов работы с воспитанником;</w:t>
      </w:r>
    </w:p>
    <w:p w:rsidR="00C61A7B" w:rsidRPr="004D5E63" w:rsidRDefault="00C61A7B" w:rsidP="000A5796">
      <w:pPr>
        <w:widowControl w:val="0"/>
        <w:tabs>
          <w:tab w:val="left" w:pos="0"/>
          <w:tab w:val="left" w:pos="993"/>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консультативную помощь семье в вопросах выбора оптимальной стратегии воспитания и приемов коррекционно-развивающей работы с ребенком.</w:t>
      </w:r>
    </w:p>
    <w:p w:rsidR="00C61A7B" w:rsidRPr="004D5E63" w:rsidRDefault="00C61A7B" w:rsidP="000A5796">
      <w:pPr>
        <w:widowControl w:val="0"/>
        <w:tabs>
          <w:tab w:val="left" w:pos="0"/>
          <w:tab w:val="left" w:pos="993"/>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4)</w:t>
      </w:r>
      <w:r w:rsidRPr="004D5E63">
        <w:rPr>
          <w:rFonts w:ascii="Times New Roman" w:eastAsia="Times New Roman" w:hAnsi="Times New Roman" w:cs="Times New Roman"/>
          <w:sz w:val="24"/>
          <w:szCs w:val="24"/>
        </w:rPr>
        <w:tab/>
        <w:t>Информационно-просветительская работа предусматривает:</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w:t>
      </w:r>
      <w:r w:rsidRPr="004D5E63">
        <w:rPr>
          <w:rFonts w:ascii="Times New Roman" w:eastAsia="Times New Roman" w:hAnsi="Times New Roman" w:cs="Times New Roman"/>
          <w:sz w:val="24"/>
          <w:szCs w:val="24"/>
        </w:rPr>
        <w:lastRenderedPageBreak/>
        <w:t>образовательных отношений — воспитанникам (в доступной для дошкольного возраста форме), их родителям (законным представителям), педагогическим работникам — вопросов, связанных с особенностями образовательного процесса и психолого-педагогического сопровождения воспитанников, в том числе с ОВЗ, трудностями в обучении и социализации;</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проведение тематических выступлений, онлайн-консультаций для педагогов и родителей по разъяснению индивидуально-типологических особенностей различных категорий воспитанников, в том числе с ОВЗ, трудностями в обучении и социализации.</w:t>
      </w:r>
    </w:p>
    <w:p w:rsidR="00C61A7B" w:rsidRPr="004D5E63" w:rsidRDefault="00C61A7B" w:rsidP="000A5796">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5)</w:t>
      </w:r>
      <w:r w:rsidRPr="004D5E63">
        <w:rPr>
          <w:rFonts w:ascii="Times New Roman" w:eastAsia="Times New Roman" w:hAnsi="Times New Roman" w:cs="Times New Roman"/>
          <w:sz w:val="24"/>
          <w:szCs w:val="24"/>
        </w:rPr>
        <w:tab/>
        <w:t>Реализация КРР с воспитанниками с ОВЗ и детьми-инвалидами согласно нозологических групп осуществляется в соответствии с Федеральной адаптированной образовательной программой ДО (далее ФАОП ДО). КРР с воспитанниками с ОВЗ и детьми-инвалидами должна предусматривать предупреждение вторичных биологических и социальных отклонений в развитии, затрудняющих образование и социализацию воспитанников, коррекцию нарушений психического и физического развития средствами коррекционной педагогики, специальной психологии и медицины; формирование у воспитанников механизмов компенсации дефицитарных функций, не поддающихся коррекции, в том числе с использования ассистивных технологий.</w:t>
      </w:r>
    </w:p>
    <w:p w:rsidR="00C61A7B" w:rsidRPr="004D5E63" w:rsidRDefault="00C61A7B" w:rsidP="000A5796">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6)</w:t>
      </w:r>
      <w:r w:rsidRPr="004D5E63">
        <w:rPr>
          <w:rFonts w:ascii="Times New Roman" w:eastAsia="Times New Roman" w:hAnsi="Times New Roman" w:cs="Times New Roman"/>
          <w:sz w:val="24"/>
          <w:szCs w:val="24"/>
        </w:rPr>
        <w:tab/>
        <w:t>КРР с детьми, находящимися под диспансерным наблюдением, в том числе часто болеющими детьми,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rsidR="00C61A7B" w:rsidRPr="004D5E63" w:rsidRDefault="00C61A7B" w:rsidP="000A5796">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Направленность коррекционно-развивающей работы с детьми, находящимися под диспансерным наблюдением, в том числе часто болеющими детьми включает:</w:t>
      </w:r>
    </w:p>
    <w:p w:rsidR="00C61A7B" w:rsidRPr="004D5E63" w:rsidRDefault="00C61A7B" w:rsidP="000A5796">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коррекцию/развитие коммуникативной, личностной, эмоционально-волевой сфер, познавательных процессов;</w:t>
      </w:r>
    </w:p>
    <w:p w:rsidR="00C61A7B" w:rsidRPr="004D5E63" w:rsidRDefault="00C61A7B" w:rsidP="000A5796">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снижение тревожности;</w:t>
      </w:r>
    </w:p>
    <w:p w:rsidR="00C61A7B" w:rsidRPr="004D5E63" w:rsidRDefault="00C61A7B" w:rsidP="000A5796">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помощь в разрешении поведенческих проблем;</w:t>
      </w:r>
    </w:p>
    <w:p w:rsidR="00C61A7B" w:rsidRPr="004D5E63" w:rsidRDefault="00C61A7B" w:rsidP="000A5796">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lastRenderedPageBreak/>
        <w:t>•</w:t>
      </w:r>
      <w:r w:rsidRPr="004D5E63">
        <w:rPr>
          <w:rFonts w:ascii="Times New Roman" w:eastAsia="Times New Roman" w:hAnsi="Times New Roman" w:cs="Times New Roman"/>
          <w:sz w:val="24"/>
          <w:szCs w:val="24"/>
        </w:rPr>
        <w:tab/>
        <w:t>создание условий для успешной социализации, оптимизация межличностного взаимодействия со взрослыми и сверстниками.</w:t>
      </w:r>
    </w:p>
    <w:p w:rsidR="00C61A7B" w:rsidRPr="004D5E63" w:rsidRDefault="00C61A7B" w:rsidP="000A5796">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Включение ЧБД в программу КРР, определение индивидуального маршрута психолого- педагогического сопровождения осуществляется на основании медицинского заключения и рекомендаций ППК по результатам психологической и педагогической диагностики.</w:t>
      </w:r>
    </w:p>
    <w:p w:rsidR="00C61A7B" w:rsidRPr="004D5E63" w:rsidRDefault="00C61A7B" w:rsidP="000A5796">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7)</w:t>
      </w:r>
      <w:r w:rsidRPr="004D5E63">
        <w:rPr>
          <w:rFonts w:ascii="Times New Roman" w:eastAsia="Times New Roman" w:hAnsi="Times New Roman" w:cs="Times New Roman"/>
          <w:sz w:val="24"/>
          <w:szCs w:val="24"/>
        </w:rPr>
        <w:tab/>
        <w:t>Направленность коррекционно-развивающей работы с одаренными воспитанниками включает:</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определение вида одаренности, интеллектуальных и личностных особенностей детей, прогноз возможных проблем и потенциала развития.</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Учреждении, так и в условиях семенного воспитания;</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формирование коммуникативных навыков и развитие эмоциональной устойчивости;</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организация предметно-развивающей, обогащённой образовательной среды в условиях Учреждения, благоприятную для развития различных видов способностей и одаренности.</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Включение ребенка в программу КРР, определение индивидуального маршрута психолого- педагогического сопровождения осуществляется на основе заключения ППК по результатам психологической и педагогической диагностики.</w:t>
      </w:r>
    </w:p>
    <w:p w:rsidR="00C61A7B" w:rsidRPr="004D5E63" w:rsidRDefault="00C61A7B" w:rsidP="000A5796">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8)</w:t>
      </w:r>
      <w:r w:rsidRPr="004D5E63">
        <w:rPr>
          <w:rFonts w:ascii="Times New Roman" w:eastAsia="Times New Roman" w:hAnsi="Times New Roman" w:cs="Times New Roman"/>
          <w:sz w:val="24"/>
          <w:szCs w:val="24"/>
        </w:rPr>
        <w:tab/>
        <w:t>Направленность КРР с билингвальными воспитанниками, детьми мигрантов, испытывающими трудности с пониманием государственного языка РФ, включает:</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развитие коммуникативных навыков, формирование чувствительности к сверстнику, его эмоциональному состоянию, намерениям и желаниям;</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формирование уверенного поведения и социальной успешности;</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коррекцию деструктивных эмоциональных состояний, возникающих вследствие попадания в новую языковую и культурную среду (тревога, неуверенность, агрессия);</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 xml:space="preserve">создание атмосферы доброжелательности, заботы и уважения по отношению к ребенку. </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Таким образом, работу по социализации и языковой адаптации детей иностранных граждан, воспитанников в организациях, реализующих программы ДО в РФ, рекомендуется </w:t>
      </w:r>
      <w:r w:rsidRPr="004D5E63">
        <w:rPr>
          <w:rFonts w:ascii="Times New Roman" w:eastAsia="Times New Roman" w:hAnsi="Times New Roman" w:cs="Times New Roman"/>
          <w:sz w:val="24"/>
          <w:szCs w:val="24"/>
        </w:rPr>
        <w:lastRenderedPageBreak/>
        <w:t>организовывать с учетом особенностей социальной ситуации каждого ребенка персонально.</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Психолого-педагогическое сопровождение детей данной целевой группы может осуществляться в контексте общей программы адаптации ребенка к Учреждению. В случаях выраженных проблем социализации, личностного развития и общей дезадаптации ребенка, его включение в программу КРР может быть осуществлено на основе заключения ППК по результатам психологической диагностики или по запросу родителей (законных представителей) ребенка.</w:t>
      </w:r>
    </w:p>
    <w:p w:rsidR="00C61A7B" w:rsidRPr="004D5E63" w:rsidRDefault="00C61A7B" w:rsidP="000A5796">
      <w:pPr>
        <w:widowControl w:val="0"/>
        <w:tabs>
          <w:tab w:val="left" w:pos="0"/>
          <w:tab w:val="left" w:pos="993"/>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9)</w:t>
      </w:r>
      <w:r w:rsidRPr="004D5E63">
        <w:rPr>
          <w:rFonts w:ascii="Times New Roman" w:eastAsia="Times New Roman" w:hAnsi="Times New Roman" w:cs="Times New Roman"/>
          <w:sz w:val="24"/>
          <w:szCs w:val="24"/>
        </w:rPr>
        <w:tab/>
        <w:t>К целевой группе воспитанников «группы риска» могут быть отнесены дети, имеющие проблемы с психологическим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Направленность КРР с воспитанниками, имеющими девиации развития и поведения включает:</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коррекция / развитие социально-коммуникативной, личностной, эмоционально-волевой сферы;</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помощь в решении поведенческих проблем;</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формирование адекватных, социально-приемлемых способов поведения;</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 xml:space="preserve"> развитие рефлексивных способностей;</w:t>
      </w:r>
    </w:p>
    <w:p w:rsidR="00C61A7B" w:rsidRPr="004D5E63" w:rsidRDefault="00C61A7B"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совершенствование способов саморегуляции.</w:t>
      </w:r>
    </w:p>
    <w:p w:rsidR="0076557B" w:rsidRDefault="00C61A7B" w:rsidP="007655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Включение ребенка из «группы риска»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диагностики или по обоснованному запросу педагога/родителей (законных представителей).</w:t>
      </w:r>
    </w:p>
    <w:p w:rsidR="0076557B" w:rsidRPr="0076557B" w:rsidRDefault="0076557B" w:rsidP="00F53946">
      <w:pPr>
        <w:widowControl w:val="0"/>
        <w:tabs>
          <w:tab w:val="left" w:pos="0"/>
        </w:tabs>
        <w:autoSpaceDE w:val="0"/>
        <w:autoSpaceDN w:val="0"/>
        <w:spacing w:after="0" w:line="360" w:lineRule="auto"/>
        <w:ind w:firstLine="567"/>
        <w:jc w:val="both"/>
        <w:rPr>
          <w:rFonts w:ascii="Times New Roman" w:eastAsia="Times New Roman" w:hAnsi="Times New Roman" w:cs="Times New Roman"/>
          <w:b/>
          <w:bCs/>
          <w:sz w:val="24"/>
          <w:szCs w:val="24"/>
        </w:rPr>
      </w:pPr>
      <w:r w:rsidRPr="00F53946">
        <w:rPr>
          <w:rFonts w:ascii="Times New Roman" w:eastAsia="Times New Roman" w:hAnsi="Times New Roman" w:cs="Times New Roman"/>
          <w:b/>
          <w:sz w:val="24"/>
          <w:szCs w:val="24"/>
        </w:rPr>
        <w:t>2.7.</w:t>
      </w:r>
      <w:r w:rsidRPr="00F53946">
        <w:rPr>
          <w:rFonts w:ascii="Times New Roman" w:eastAsia="Times New Roman" w:hAnsi="Times New Roman" w:cs="Times New Roman"/>
          <w:sz w:val="24"/>
          <w:szCs w:val="24"/>
        </w:rPr>
        <w:t xml:space="preserve"> </w:t>
      </w:r>
      <w:r w:rsidRPr="0076557B">
        <w:rPr>
          <w:rFonts w:ascii="Times New Roman" w:eastAsia="Times New Roman" w:hAnsi="Times New Roman" w:cs="Times New Roman"/>
          <w:b/>
          <w:bCs/>
          <w:color w:val="21272E"/>
          <w:sz w:val="24"/>
          <w:szCs w:val="24"/>
        </w:rPr>
        <w:t>Федеральная</w:t>
      </w:r>
      <w:r w:rsidRPr="0076557B">
        <w:rPr>
          <w:rFonts w:ascii="Times New Roman" w:eastAsia="Times New Roman" w:hAnsi="Times New Roman" w:cs="Times New Roman"/>
          <w:b/>
          <w:bCs/>
          <w:color w:val="21272E"/>
          <w:spacing w:val="-3"/>
          <w:sz w:val="24"/>
          <w:szCs w:val="24"/>
        </w:rPr>
        <w:t xml:space="preserve"> </w:t>
      </w:r>
      <w:r w:rsidRPr="0076557B">
        <w:rPr>
          <w:rFonts w:ascii="Times New Roman" w:eastAsia="Times New Roman" w:hAnsi="Times New Roman" w:cs="Times New Roman"/>
          <w:b/>
          <w:bCs/>
          <w:color w:val="21272E"/>
          <w:sz w:val="24"/>
          <w:szCs w:val="24"/>
        </w:rPr>
        <w:t>рабочая</w:t>
      </w:r>
      <w:r w:rsidRPr="0076557B">
        <w:rPr>
          <w:rFonts w:ascii="Times New Roman" w:eastAsia="Times New Roman" w:hAnsi="Times New Roman" w:cs="Times New Roman"/>
          <w:b/>
          <w:bCs/>
          <w:color w:val="21272E"/>
          <w:spacing w:val="-3"/>
          <w:sz w:val="24"/>
          <w:szCs w:val="24"/>
        </w:rPr>
        <w:t xml:space="preserve"> </w:t>
      </w:r>
      <w:r w:rsidRPr="0076557B">
        <w:rPr>
          <w:rFonts w:ascii="Times New Roman" w:eastAsia="Times New Roman" w:hAnsi="Times New Roman" w:cs="Times New Roman"/>
          <w:b/>
          <w:bCs/>
          <w:color w:val="21272E"/>
          <w:sz w:val="24"/>
          <w:szCs w:val="24"/>
        </w:rPr>
        <w:t>программа</w:t>
      </w:r>
      <w:r w:rsidRPr="0076557B">
        <w:rPr>
          <w:rFonts w:ascii="Times New Roman" w:eastAsia="Times New Roman" w:hAnsi="Times New Roman" w:cs="Times New Roman"/>
          <w:b/>
          <w:bCs/>
          <w:color w:val="21272E"/>
          <w:spacing w:val="-3"/>
          <w:sz w:val="24"/>
          <w:szCs w:val="24"/>
        </w:rPr>
        <w:t xml:space="preserve"> </w:t>
      </w:r>
      <w:r w:rsidRPr="0076557B">
        <w:rPr>
          <w:rFonts w:ascii="Times New Roman" w:eastAsia="Times New Roman" w:hAnsi="Times New Roman" w:cs="Times New Roman"/>
          <w:b/>
          <w:bCs/>
          <w:color w:val="21272E"/>
          <w:sz w:val="24"/>
          <w:szCs w:val="24"/>
        </w:rPr>
        <w:t>воспитания.</w:t>
      </w:r>
    </w:p>
    <w:p w:rsidR="0076557B" w:rsidRPr="00F53946" w:rsidRDefault="0076557B" w:rsidP="00F53946">
      <w:pPr>
        <w:widowControl w:val="0"/>
        <w:numPr>
          <w:ilvl w:val="2"/>
          <w:numId w:val="28"/>
        </w:numPr>
        <w:tabs>
          <w:tab w:val="left" w:pos="0"/>
        </w:tabs>
        <w:autoSpaceDE w:val="0"/>
        <w:autoSpaceDN w:val="0"/>
        <w:spacing w:after="0" w:line="360" w:lineRule="auto"/>
        <w:ind w:left="0" w:firstLine="567"/>
        <w:rPr>
          <w:rFonts w:ascii="Times New Roman" w:eastAsia="Times New Roman" w:hAnsi="Times New Roman" w:cs="Times New Roman"/>
          <w:b/>
          <w:sz w:val="24"/>
          <w:szCs w:val="24"/>
        </w:rPr>
      </w:pPr>
      <w:r w:rsidRPr="0076557B">
        <w:rPr>
          <w:rFonts w:ascii="Times New Roman" w:eastAsia="Times New Roman" w:hAnsi="Times New Roman" w:cs="Times New Roman"/>
          <w:b/>
          <w:color w:val="21272E"/>
          <w:sz w:val="24"/>
          <w:szCs w:val="24"/>
        </w:rPr>
        <w:t>Пояснительная</w:t>
      </w:r>
      <w:r w:rsidRPr="0076557B">
        <w:rPr>
          <w:rFonts w:ascii="Times New Roman" w:eastAsia="Times New Roman" w:hAnsi="Times New Roman" w:cs="Times New Roman"/>
          <w:b/>
          <w:color w:val="21272E"/>
          <w:spacing w:val="-3"/>
          <w:sz w:val="24"/>
          <w:szCs w:val="24"/>
        </w:rPr>
        <w:t xml:space="preserve"> </w:t>
      </w:r>
      <w:r w:rsidRPr="0076557B">
        <w:rPr>
          <w:rFonts w:ascii="Times New Roman" w:eastAsia="Times New Roman" w:hAnsi="Times New Roman" w:cs="Times New Roman"/>
          <w:b/>
          <w:color w:val="21272E"/>
          <w:sz w:val="24"/>
          <w:szCs w:val="24"/>
        </w:rPr>
        <w:t>записка.</w:t>
      </w:r>
    </w:p>
    <w:p w:rsidR="00F53946" w:rsidRPr="00F53946" w:rsidRDefault="00F53946" w:rsidP="00F53946">
      <w:pPr>
        <w:widowControl w:val="0"/>
        <w:numPr>
          <w:ilvl w:val="0"/>
          <w:numId w:val="32"/>
        </w:numPr>
        <w:tabs>
          <w:tab w:val="left" w:pos="0"/>
          <w:tab w:val="left" w:pos="966"/>
        </w:tabs>
        <w:autoSpaceDE w:val="0"/>
        <w:autoSpaceDN w:val="0"/>
        <w:spacing w:after="0" w:line="360" w:lineRule="auto"/>
        <w:ind w:left="0" w:firstLine="567"/>
        <w:jc w:val="both"/>
        <w:rPr>
          <w:rFonts w:ascii="Times New Roman" w:eastAsia="Times New Roman" w:hAnsi="Times New Roman" w:cs="Times New Roman"/>
          <w:sz w:val="24"/>
          <w:szCs w:val="24"/>
        </w:rPr>
      </w:pPr>
      <w:r w:rsidRPr="00F53946">
        <w:rPr>
          <w:rFonts w:ascii="Times New Roman" w:eastAsia="Times New Roman" w:hAnsi="Times New Roman" w:cs="Times New Roman"/>
          <w:color w:val="21272E"/>
          <w:sz w:val="24"/>
          <w:szCs w:val="24"/>
        </w:rPr>
        <w:t>Программа воспитания основана на воплощении национального воспитательного идеала,</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который понимается как высшая цель образования, нравственное (идеальное) представление о</w:t>
      </w:r>
      <w:r w:rsidRPr="00F53946">
        <w:rPr>
          <w:rFonts w:ascii="Times New Roman" w:eastAsia="Times New Roman" w:hAnsi="Times New Roman" w:cs="Times New Roman"/>
          <w:color w:val="21272E"/>
          <w:spacing w:val="-58"/>
          <w:sz w:val="24"/>
          <w:szCs w:val="24"/>
        </w:rPr>
        <w:t xml:space="preserve"> </w:t>
      </w:r>
      <w:r w:rsidRPr="00F53946">
        <w:rPr>
          <w:rFonts w:ascii="Times New Roman" w:eastAsia="Times New Roman" w:hAnsi="Times New Roman" w:cs="Times New Roman"/>
          <w:color w:val="21272E"/>
          <w:sz w:val="24"/>
          <w:szCs w:val="24"/>
        </w:rPr>
        <w:t>человеке.</w:t>
      </w:r>
    </w:p>
    <w:p w:rsidR="00F53946" w:rsidRPr="00F53946" w:rsidRDefault="00F53946" w:rsidP="00F53946">
      <w:pPr>
        <w:widowControl w:val="0"/>
        <w:numPr>
          <w:ilvl w:val="0"/>
          <w:numId w:val="32"/>
        </w:numPr>
        <w:tabs>
          <w:tab w:val="left" w:pos="0"/>
          <w:tab w:val="left" w:pos="951"/>
        </w:tabs>
        <w:autoSpaceDE w:val="0"/>
        <w:autoSpaceDN w:val="0"/>
        <w:spacing w:before="2" w:after="0" w:line="360" w:lineRule="auto"/>
        <w:ind w:left="0" w:firstLine="567"/>
        <w:jc w:val="both"/>
        <w:rPr>
          <w:rFonts w:ascii="Times New Roman" w:eastAsia="Times New Roman" w:hAnsi="Times New Roman" w:cs="Times New Roman"/>
          <w:sz w:val="24"/>
          <w:szCs w:val="24"/>
        </w:rPr>
      </w:pPr>
      <w:r w:rsidRPr="00F53946">
        <w:rPr>
          <w:rFonts w:ascii="Times New Roman" w:eastAsia="Times New Roman" w:hAnsi="Times New Roman" w:cs="Times New Roman"/>
          <w:color w:val="21272E"/>
          <w:sz w:val="24"/>
          <w:szCs w:val="24"/>
        </w:rPr>
        <w:t>Под воспитанием понимается деятельность, направленная на развитие личности, создание</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условий</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для</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самоопределения</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и</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социализации</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обучающихся</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на</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основе</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lastRenderedPageBreak/>
        <w:t>социокультурных,</w:t>
      </w:r>
      <w:r w:rsidRPr="00F53946">
        <w:rPr>
          <w:rFonts w:ascii="Times New Roman" w:eastAsia="Times New Roman" w:hAnsi="Times New Roman" w:cs="Times New Roman"/>
          <w:color w:val="21272E"/>
          <w:spacing w:val="-57"/>
          <w:sz w:val="24"/>
          <w:szCs w:val="24"/>
        </w:rPr>
        <w:t xml:space="preserve"> </w:t>
      </w:r>
      <w:r w:rsidRPr="00F53946">
        <w:rPr>
          <w:rFonts w:ascii="Times New Roman" w:eastAsia="Times New Roman" w:hAnsi="Times New Roman" w:cs="Times New Roman"/>
          <w:color w:val="21272E"/>
          <w:spacing w:val="-1"/>
          <w:sz w:val="24"/>
          <w:szCs w:val="24"/>
        </w:rPr>
        <w:t>духовно-нравственных</w:t>
      </w:r>
      <w:r w:rsidRPr="00F53946">
        <w:rPr>
          <w:rFonts w:ascii="Times New Roman" w:eastAsia="Times New Roman" w:hAnsi="Times New Roman" w:cs="Times New Roman"/>
          <w:color w:val="21272E"/>
          <w:spacing w:val="-13"/>
          <w:sz w:val="24"/>
          <w:szCs w:val="24"/>
        </w:rPr>
        <w:t xml:space="preserve"> </w:t>
      </w:r>
      <w:r w:rsidRPr="00F53946">
        <w:rPr>
          <w:rFonts w:ascii="Times New Roman" w:eastAsia="Times New Roman" w:hAnsi="Times New Roman" w:cs="Times New Roman"/>
          <w:color w:val="21272E"/>
          <w:spacing w:val="-1"/>
          <w:sz w:val="24"/>
          <w:szCs w:val="24"/>
        </w:rPr>
        <w:t>ценностей</w:t>
      </w:r>
      <w:r w:rsidRPr="00F53946">
        <w:rPr>
          <w:rFonts w:ascii="Times New Roman" w:eastAsia="Times New Roman" w:hAnsi="Times New Roman" w:cs="Times New Roman"/>
          <w:color w:val="21272E"/>
          <w:spacing w:val="-14"/>
          <w:sz w:val="24"/>
          <w:szCs w:val="24"/>
        </w:rPr>
        <w:t xml:space="preserve"> </w:t>
      </w:r>
      <w:r w:rsidRPr="00F53946">
        <w:rPr>
          <w:rFonts w:ascii="Times New Roman" w:eastAsia="Times New Roman" w:hAnsi="Times New Roman" w:cs="Times New Roman"/>
          <w:color w:val="21272E"/>
          <w:sz w:val="24"/>
          <w:szCs w:val="24"/>
        </w:rPr>
        <w:t>и</w:t>
      </w:r>
      <w:r w:rsidRPr="00F53946">
        <w:rPr>
          <w:rFonts w:ascii="Times New Roman" w:eastAsia="Times New Roman" w:hAnsi="Times New Roman" w:cs="Times New Roman"/>
          <w:color w:val="21272E"/>
          <w:spacing w:val="-14"/>
          <w:sz w:val="24"/>
          <w:szCs w:val="24"/>
        </w:rPr>
        <w:t xml:space="preserve"> </w:t>
      </w:r>
      <w:r w:rsidRPr="00F53946">
        <w:rPr>
          <w:rFonts w:ascii="Times New Roman" w:eastAsia="Times New Roman" w:hAnsi="Times New Roman" w:cs="Times New Roman"/>
          <w:color w:val="21272E"/>
          <w:sz w:val="24"/>
          <w:szCs w:val="24"/>
        </w:rPr>
        <w:t>принятых</w:t>
      </w:r>
      <w:r w:rsidRPr="00F53946">
        <w:rPr>
          <w:rFonts w:ascii="Times New Roman" w:eastAsia="Times New Roman" w:hAnsi="Times New Roman" w:cs="Times New Roman"/>
          <w:color w:val="21272E"/>
          <w:spacing w:val="-9"/>
          <w:sz w:val="24"/>
          <w:szCs w:val="24"/>
        </w:rPr>
        <w:t xml:space="preserve"> </w:t>
      </w:r>
      <w:r w:rsidRPr="00F53946">
        <w:rPr>
          <w:rFonts w:ascii="Times New Roman" w:eastAsia="Times New Roman" w:hAnsi="Times New Roman" w:cs="Times New Roman"/>
          <w:color w:val="21272E"/>
          <w:sz w:val="24"/>
          <w:szCs w:val="24"/>
        </w:rPr>
        <w:t>в</w:t>
      </w:r>
      <w:r w:rsidRPr="00F53946">
        <w:rPr>
          <w:rFonts w:ascii="Times New Roman" w:eastAsia="Times New Roman" w:hAnsi="Times New Roman" w:cs="Times New Roman"/>
          <w:color w:val="21272E"/>
          <w:spacing w:val="-15"/>
          <w:sz w:val="24"/>
          <w:szCs w:val="24"/>
        </w:rPr>
        <w:t xml:space="preserve"> </w:t>
      </w:r>
      <w:r w:rsidRPr="00F53946">
        <w:rPr>
          <w:rFonts w:ascii="Times New Roman" w:eastAsia="Times New Roman" w:hAnsi="Times New Roman" w:cs="Times New Roman"/>
          <w:color w:val="21272E"/>
          <w:sz w:val="24"/>
          <w:szCs w:val="24"/>
        </w:rPr>
        <w:t>российском</w:t>
      </w:r>
      <w:r w:rsidRPr="00F53946">
        <w:rPr>
          <w:rFonts w:ascii="Times New Roman" w:eastAsia="Times New Roman" w:hAnsi="Times New Roman" w:cs="Times New Roman"/>
          <w:color w:val="21272E"/>
          <w:spacing w:val="-13"/>
          <w:sz w:val="24"/>
          <w:szCs w:val="24"/>
        </w:rPr>
        <w:t xml:space="preserve"> </w:t>
      </w:r>
      <w:r w:rsidRPr="00F53946">
        <w:rPr>
          <w:rFonts w:ascii="Times New Roman" w:eastAsia="Times New Roman" w:hAnsi="Times New Roman" w:cs="Times New Roman"/>
          <w:color w:val="21272E"/>
          <w:sz w:val="24"/>
          <w:szCs w:val="24"/>
        </w:rPr>
        <w:t>обществе</w:t>
      </w:r>
      <w:r w:rsidRPr="00F53946">
        <w:rPr>
          <w:rFonts w:ascii="Times New Roman" w:eastAsia="Times New Roman" w:hAnsi="Times New Roman" w:cs="Times New Roman"/>
          <w:color w:val="21272E"/>
          <w:spacing w:val="-13"/>
          <w:sz w:val="24"/>
          <w:szCs w:val="24"/>
        </w:rPr>
        <w:t xml:space="preserve"> </w:t>
      </w:r>
      <w:r w:rsidRPr="00F53946">
        <w:rPr>
          <w:rFonts w:ascii="Times New Roman" w:eastAsia="Times New Roman" w:hAnsi="Times New Roman" w:cs="Times New Roman"/>
          <w:color w:val="21272E"/>
          <w:sz w:val="24"/>
          <w:szCs w:val="24"/>
        </w:rPr>
        <w:t>правил</w:t>
      </w:r>
      <w:r w:rsidRPr="00F53946">
        <w:rPr>
          <w:rFonts w:ascii="Times New Roman" w:eastAsia="Times New Roman" w:hAnsi="Times New Roman" w:cs="Times New Roman"/>
          <w:color w:val="21272E"/>
          <w:spacing w:val="-11"/>
          <w:sz w:val="24"/>
          <w:szCs w:val="24"/>
        </w:rPr>
        <w:t xml:space="preserve"> </w:t>
      </w:r>
      <w:r w:rsidRPr="00F53946">
        <w:rPr>
          <w:rFonts w:ascii="Times New Roman" w:eastAsia="Times New Roman" w:hAnsi="Times New Roman" w:cs="Times New Roman"/>
          <w:color w:val="21272E"/>
          <w:sz w:val="24"/>
          <w:szCs w:val="24"/>
        </w:rPr>
        <w:t>и</w:t>
      </w:r>
      <w:r w:rsidRPr="00F53946">
        <w:rPr>
          <w:rFonts w:ascii="Times New Roman" w:eastAsia="Times New Roman" w:hAnsi="Times New Roman" w:cs="Times New Roman"/>
          <w:color w:val="21272E"/>
          <w:spacing w:val="-14"/>
          <w:sz w:val="24"/>
          <w:szCs w:val="24"/>
        </w:rPr>
        <w:t xml:space="preserve"> </w:t>
      </w:r>
      <w:r w:rsidRPr="00F53946">
        <w:rPr>
          <w:rFonts w:ascii="Times New Roman" w:eastAsia="Times New Roman" w:hAnsi="Times New Roman" w:cs="Times New Roman"/>
          <w:color w:val="21272E"/>
          <w:sz w:val="24"/>
          <w:szCs w:val="24"/>
        </w:rPr>
        <w:t>норм</w:t>
      </w:r>
      <w:r w:rsidRPr="00F53946">
        <w:rPr>
          <w:rFonts w:ascii="Times New Roman" w:eastAsia="Times New Roman" w:hAnsi="Times New Roman" w:cs="Times New Roman"/>
          <w:color w:val="21272E"/>
          <w:spacing w:val="-13"/>
          <w:sz w:val="24"/>
          <w:szCs w:val="24"/>
        </w:rPr>
        <w:t xml:space="preserve"> </w:t>
      </w:r>
      <w:r w:rsidRPr="00F53946">
        <w:rPr>
          <w:rFonts w:ascii="Times New Roman" w:eastAsia="Times New Roman" w:hAnsi="Times New Roman" w:cs="Times New Roman"/>
          <w:color w:val="21272E"/>
          <w:sz w:val="24"/>
          <w:szCs w:val="24"/>
        </w:rPr>
        <w:t>поведения</w:t>
      </w:r>
      <w:r w:rsidRPr="00F53946">
        <w:rPr>
          <w:rFonts w:ascii="Times New Roman" w:eastAsia="Times New Roman" w:hAnsi="Times New Roman" w:cs="Times New Roman"/>
          <w:color w:val="21272E"/>
          <w:spacing w:val="-57"/>
          <w:sz w:val="24"/>
          <w:szCs w:val="24"/>
        </w:rPr>
        <w:t xml:space="preserve"> </w:t>
      </w:r>
      <w:r w:rsidRPr="00F53946">
        <w:rPr>
          <w:rFonts w:ascii="Times New Roman" w:eastAsia="Times New Roman" w:hAnsi="Times New Roman" w:cs="Times New Roman"/>
          <w:color w:val="21272E"/>
          <w:sz w:val="24"/>
          <w:szCs w:val="24"/>
        </w:rPr>
        <w:t>в интересах человека, семьи, общества и государства, формирование у обучающихся чувства</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pacing w:val="-1"/>
          <w:sz w:val="24"/>
          <w:szCs w:val="24"/>
        </w:rPr>
        <w:t>патриотизма,</w:t>
      </w:r>
      <w:r w:rsidRPr="00F53946">
        <w:rPr>
          <w:rFonts w:ascii="Times New Roman" w:eastAsia="Times New Roman" w:hAnsi="Times New Roman" w:cs="Times New Roman"/>
          <w:color w:val="21272E"/>
          <w:spacing w:val="-12"/>
          <w:sz w:val="24"/>
          <w:szCs w:val="24"/>
        </w:rPr>
        <w:t xml:space="preserve"> </w:t>
      </w:r>
      <w:r w:rsidRPr="00F53946">
        <w:rPr>
          <w:rFonts w:ascii="Times New Roman" w:eastAsia="Times New Roman" w:hAnsi="Times New Roman" w:cs="Times New Roman"/>
          <w:color w:val="21272E"/>
          <w:spacing w:val="-1"/>
          <w:sz w:val="24"/>
          <w:szCs w:val="24"/>
        </w:rPr>
        <w:t>гражданственности,</w:t>
      </w:r>
      <w:r w:rsidRPr="00F53946">
        <w:rPr>
          <w:rFonts w:ascii="Times New Roman" w:eastAsia="Times New Roman" w:hAnsi="Times New Roman" w:cs="Times New Roman"/>
          <w:color w:val="21272E"/>
          <w:spacing w:val="-10"/>
          <w:sz w:val="24"/>
          <w:szCs w:val="24"/>
        </w:rPr>
        <w:t xml:space="preserve"> </w:t>
      </w:r>
      <w:r w:rsidRPr="00F53946">
        <w:rPr>
          <w:rFonts w:ascii="Times New Roman" w:eastAsia="Times New Roman" w:hAnsi="Times New Roman" w:cs="Times New Roman"/>
          <w:color w:val="21272E"/>
          <w:spacing w:val="-1"/>
          <w:sz w:val="24"/>
          <w:szCs w:val="24"/>
        </w:rPr>
        <w:t>уважения</w:t>
      </w:r>
      <w:r w:rsidRPr="00F53946">
        <w:rPr>
          <w:rFonts w:ascii="Times New Roman" w:eastAsia="Times New Roman" w:hAnsi="Times New Roman" w:cs="Times New Roman"/>
          <w:color w:val="21272E"/>
          <w:spacing w:val="-12"/>
          <w:sz w:val="24"/>
          <w:szCs w:val="24"/>
        </w:rPr>
        <w:t xml:space="preserve"> </w:t>
      </w:r>
      <w:r w:rsidRPr="00F53946">
        <w:rPr>
          <w:rFonts w:ascii="Times New Roman" w:eastAsia="Times New Roman" w:hAnsi="Times New Roman" w:cs="Times New Roman"/>
          <w:color w:val="21272E"/>
          <w:spacing w:val="-1"/>
          <w:sz w:val="24"/>
          <w:szCs w:val="24"/>
        </w:rPr>
        <w:t>к</w:t>
      </w:r>
      <w:r w:rsidRPr="00F53946">
        <w:rPr>
          <w:rFonts w:ascii="Times New Roman" w:eastAsia="Times New Roman" w:hAnsi="Times New Roman" w:cs="Times New Roman"/>
          <w:color w:val="21272E"/>
          <w:spacing w:val="-16"/>
          <w:sz w:val="24"/>
          <w:szCs w:val="24"/>
        </w:rPr>
        <w:t xml:space="preserve"> </w:t>
      </w:r>
      <w:r w:rsidRPr="00F53946">
        <w:rPr>
          <w:rFonts w:ascii="Times New Roman" w:eastAsia="Times New Roman" w:hAnsi="Times New Roman" w:cs="Times New Roman"/>
          <w:color w:val="21272E"/>
          <w:sz w:val="24"/>
          <w:szCs w:val="24"/>
        </w:rPr>
        <w:t>памяти</w:t>
      </w:r>
      <w:r w:rsidRPr="00F53946">
        <w:rPr>
          <w:rFonts w:ascii="Times New Roman" w:eastAsia="Times New Roman" w:hAnsi="Times New Roman" w:cs="Times New Roman"/>
          <w:color w:val="21272E"/>
          <w:spacing w:val="-13"/>
          <w:sz w:val="24"/>
          <w:szCs w:val="24"/>
        </w:rPr>
        <w:t xml:space="preserve"> </w:t>
      </w:r>
      <w:r w:rsidRPr="00F53946">
        <w:rPr>
          <w:rFonts w:ascii="Times New Roman" w:eastAsia="Times New Roman" w:hAnsi="Times New Roman" w:cs="Times New Roman"/>
          <w:color w:val="21272E"/>
          <w:sz w:val="24"/>
          <w:szCs w:val="24"/>
        </w:rPr>
        <w:t>защитников</w:t>
      </w:r>
      <w:r w:rsidRPr="00F53946">
        <w:rPr>
          <w:rFonts w:ascii="Times New Roman" w:eastAsia="Times New Roman" w:hAnsi="Times New Roman" w:cs="Times New Roman"/>
          <w:color w:val="21272E"/>
          <w:spacing w:val="-13"/>
          <w:sz w:val="24"/>
          <w:szCs w:val="24"/>
        </w:rPr>
        <w:t xml:space="preserve"> </w:t>
      </w:r>
      <w:r w:rsidRPr="00F53946">
        <w:rPr>
          <w:rFonts w:ascii="Times New Roman" w:eastAsia="Times New Roman" w:hAnsi="Times New Roman" w:cs="Times New Roman"/>
          <w:color w:val="21272E"/>
          <w:sz w:val="24"/>
          <w:szCs w:val="24"/>
        </w:rPr>
        <w:t>Отечества</w:t>
      </w:r>
      <w:r w:rsidRPr="00F53946">
        <w:rPr>
          <w:rFonts w:ascii="Times New Roman" w:eastAsia="Times New Roman" w:hAnsi="Times New Roman" w:cs="Times New Roman"/>
          <w:color w:val="21272E"/>
          <w:spacing w:val="-13"/>
          <w:sz w:val="24"/>
          <w:szCs w:val="24"/>
        </w:rPr>
        <w:t xml:space="preserve"> </w:t>
      </w:r>
      <w:r w:rsidRPr="00F53946">
        <w:rPr>
          <w:rFonts w:ascii="Times New Roman" w:eastAsia="Times New Roman" w:hAnsi="Times New Roman" w:cs="Times New Roman"/>
          <w:color w:val="21272E"/>
          <w:sz w:val="24"/>
          <w:szCs w:val="24"/>
        </w:rPr>
        <w:t>и</w:t>
      </w:r>
      <w:r w:rsidRPr="00F53946">
        <w:rPr>
          <w:rFonts w:ascii="Times New Roman" w:eastAsia="Times New Roman" w:hAnsi="Times New Roman" w:cs="Times New Roman"/>
          <w:color w:val="21272E"/>
          <w:spacing w:val="-12"/>
          <w:sz w:val="24"/>
          <w:szCs w:val="24"/>
        </w:rPr>
        <w:t xml:space="preserve"> </w:t>
      </w:r>
      <w:r w:rsidRPr="00F53946">
        <w:rPr>
          <w:rFonts w:ascii="Times New Roman" w:eastAsia="Times New Roman" w:hAnsi="Times New Roman" w:cs="Times New Roman"/>
          <w:color w:val="21272E"/>
          <w:sz w:val="24"/>
          <w:szCs w:val="24"/>
        </w:rPr>
        <w:t>подвигам</w:t>
      </w:r>
      <w:r w:rsidRPr="00F53946">
        <w:rPr>
          <w:rFonts w:ascii="Times New Roman" w:eastAsia="Times New Roman" w:hAnsi="Times New Roman" w:cs="Times New Roman"/>
          <w:color w:val="21272E"/>
          <w:spacing w:val="-13"/>
          <w:sz w:val="24"/>
          <w:szCs w:val="24"/>
        </w:rPr>
        <w:t xml:space="preserve"> </w:t>
      </w:r>
      <w:r w:rsidRPr="00F53946">
        <w:rPr>
          <w:rFonts w:ascii="Times New Roman" w:eastAsia="Times New Roman" w:hAnsi="Times New Roman" w:cs="Times New Roman"/>
          <w:color w:val="21272E"/>
          <w:sz w:val="24"/>
          <w:szCs w:val="24"/>
        </w:rPr>
        <w:t>Героев</w:t>
      </w:r>
      <w:r w:rsidRPr="00F53946">
        <w:rPr>
          <w:rFonts w:ascii="Times New Roman" w:eastAsia="Times New Roman" w:hAnsi="Times New Roman" w:cs="Times New Roman"/>
          <w:color w:val="21272E"/>
          <w:spacing w:val="-57"/>
          <w:sz w:val="24"/>
          <w:szCs w:val="24"/>
        </w:rPr>
        <w:t xml:space="preserve"> </w:t>
      </w:r>
      <w:r w:rsidRPr="00F53946">
        <w:rPr>
          <w:rFonts w:ascii="Times New Roman" w:eastAsia="Times New Roman" w:hAnsi="Times New Roman" w:cs="Times New Roman"/>
          <w:color w:val="21272E"/>
          <w:sz w:val="24"/>
          <w:szCs w:val="24"/>
        </w:rPr>
        <w:t>Отечества,</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закону</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и</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правопорядку,</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человеку</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труда</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и</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старшему</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поколению,</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взаимного</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уважения, бережного отношения к культурному наследию и традициям многонационального</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pacing w:val="-1"/>
          <w:sz w:val="24"/>
          <w:szCs w:val="24"/>
        </w:rPr>
        <w:t>народа Российской</w:t>
      </w:r>
      <w:r w:rsidRPr="00F53946">
        <w:rPr>
          <w:rFonts w:ascii="Times New Roman" w:eastAsia="Times New Roman" w:hAnsi="Times New Roman" w:cs="Times New Roman"/>
          <w:color w:val="21272E"/>
          <w:sz w:val="24"/>
          <w:szCs w:val="24"/>
        </w:rPr>
        <w:t xml:space="preserve"> </w:t>
      </w:r>
      <w:r w:rsidRPr="00F53946">
        <w:rPr>
          <w:rFonts w:ascii="Times New Roman" w:eastAsia="Times New Roman" w:hAnsi="Times New Roman" w:cs="Times New Roman"/>
          <w:color w:val="21272E"/>
          <w:spacing w:val="-1"/>
          <w:sz w:val="24"/>
          <w:szCs w:val="24"/>
        </w:rPr>
        <w:t>Федерации,</w:t>
      </w:r>
      <w:r w:rsidRPr="00F53946">
        <w:rPr>
          <w:rFonts w:ascii="Times New Roman" w:eastAsia="Times New Roman" w:hAnsi="Times New Roman" w:cs="Times New Roman"/>
          <w:color w:val="21272E"/>
          <w:sz w:val="24"/>
          <w:szCs w:val="24"/>
        </w:rPr>
        <w:t xml:space="preserve"> природе</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и окружающей среде</w:t>
      </w:r>
      <w:r w:rsidRPr="00F53946">
        <w:rPr>
          <w:rFonts w:ascii="Times New Roman" w:eastAsia="Times New Roman" w:hAnsi="Times New Roman" w:cs="Times New Roman"/>
          <w:color w:val="3171C0"/>
          <w:spacing w:val="-15"/>
          <w:sz w:val="24"/>
          <w:szCs w:val="24"/>
          <w:vertAlign w:val="superscript"/>
        </w:rPr>
        <w:t xml:space="preserve"> </w:t>
      </w:r>
      <w:hyperlink r:id="rId25">
        <w:r w:rsidRPr="00F53946">
          <w:rPr>
            <w:rFonts w:ascii="Times New Roman" w:eastAsia="Times New Roman" w:hAnsi="Times New Roman" w:cs="Times New Roman"/>
            <w:color w:val="3171C0"/>
            <w:sz w:val="24"/>
            <w:szCs w:val="24"/>
            <w:u w:val="single" w:color="3171C0"/>
            <w:vertAlign w:val="superscript"/>
          </w:rPr>
          <w:t>9</w:t>
        </w:r>
        <w:r w:rsidRPr="00F53946">
          <w:rPr>
            <w:rFonts w:ascii="Times New Roman" w:eastAsia="Times New Roman" w:hAnsi="Times New Roman" w:cs="Times New Roman"/>
            <w:color w:val="21272E"/>
            <w:sz w:val="24"/>
            <w:szCs w:val="24"/>
          </w:rPr>
          <w:t>.</w:t>
        </w:r>
      </w:hyperlink>
    </w:p>
    <w:p w:rsidR="00F53946" w:rsidRPr="00F53946" w:rsidRDefault="00F53946" w:rsidP="00F53946">
      <w:pPr>
        <w:widowControl w:val="0"/>
        <w:numPr>
          <w:ilvl w:val="0"/>
          <w:numId w:val="32"/>
        </w:numPr>
        <w:tabs>
          <w:tab w:val="left" w:pos="0"/>
          <w:tab w:val="left" w:pos="973"/>
        </w:tabs>
        <w:autoSpaceDE w:val="0"/>
        <w:autoSpaceDN w:val="0"/>
        <w:spacing w:after="0" w:line="360" w:lineRule="auto"/>
        <w:ind w:left="0" w:firstLine="567"/>
        <w:jc w:val="both"/>
        <w:rPr>
          <w:rFonts w:ascii="Times New Roman" w:eastAsia="Times New Roman" w:hAnsi="Times New Roman" w:cs="Times New Roman"/>
          <w:sz w:val="24"/>
          <w:szCs w:val="24"/>
        </w:rPr>
      </w:pPr>
      <w:r w:rsidRPr="00F53946">
        <w:rPr>
          <w:rFonts w:ascii="Times New Roman" w:eastAsia="Times New Roman" w:hAnsi="Times New Roman" w:cs="Times New Roman"/>
          <w:color w:val="21272E"/>
          <w:sz w:val="24"/>
          <w:szCs w:val="24"/>
        </w:rPr>
        <w:t>Основу воспитания на всех уровнях, начиная с дошкольного, составляют традиционные</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ценности</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российского</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общества.</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Традиционные</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ценности</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это</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нравственные</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ориентиры,</w:t>
      </w:r>
      <w:r w:rsidRPr="00F53946">
        <w:rPr>
          <w:rFonts w:ascii="Times New Roman" w:eastAsia="Times New Roman" w:hAnsi="Times New Roman" w:cs="Times New Roman"/>
          <w:color w:val="21272E"/>
          <w:spacing w:val="-57"/>
          <w:sz w:val="24"/>
          <w:szCs w:val="24"/>
        </w:rPr>
        <w:t xml:space="preserve"> </w:t>
      </w:r>
      <w:r w:rsidRPr="00F53946">
        <w:rPr>
          <w:rFonts w:ascii="Times New Roman" w:eastAsia="Times New Roman" w:hAnsi="Times New Roman" w:cs="Times New Roman"/>
          <w:color w:val="21272E"/>
          <w:sz w:val="24"/>
          <w:szCs w:val="24"/>
        </w:rPr>
        <w:t>формирующие</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мировоззрение</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граждан</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России,</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передаваемые</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от</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поколения</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к</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поколению,</w:t>
      </w:r>
      <w:r w:rsidRPr="00F53946">
        <w:rPr>
          <w:rFonts w:ascii="Times New Roman" w:eastAsia="Times New Roman" w:hAnsi="Times New Roman" w:cs="Times New Roman"/>
          <w:color w:val="21272E"/>
          <w:spacing w:val="-57"/>
          <w:sz w:val="24"/>
          <w:szCs w:val="24"/>
        </w:rPr>
        <w:t xml:space="preserve"> </w:t>
      </w:r>
      <w:r w:rsidRPr="00F53946">
        <w:rPr>
          <w:rFonts w:ascii="Times New Roman" w:eastAsia="Times New Roman" w:hAnsi="Times New Roman" w:cs="Times New Roman"/>
          <w:color w:val="21272E"/>
          <w:sz w:val="24"/>
          <w:szCs w:val="24"/>
        </w:rPr>
        <w:t>лежащие</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в</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основе</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общероссийской</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гражданской</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идентичности</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и</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единого</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культурного</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пространства</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страны,</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укрепляющие</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гражданское</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единство,</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нашедшие</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свое</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уникальное,</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самобытное</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проявление</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в</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духовном,</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историческом</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и</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культурном</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развитии</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многонационального</w:t>
      </w:r>
      <w:r w:rsidRPr="00F53946">
        <w:rPr>
          <w:rFonts w:ascii="Times New Roman" w:eastAsia="Times New Roman" w:hAnsi="Times New Roman" w:cs="Times New Roman"/>
          <w:color w:val="21272E"/>
          <w:spacing w:val="-4"/>
          <w:sz w:val="24"/>
          <w:szCs w:val="24"/>
        </w:rPr>
        <w:t xml:space="preserve"> </w:t>
      </w:r>
      <w:r w:rsidRPr="00F53946">
        <w:rPr>
          <w:rFonts w:ascii="Times New Roman" w:eastAsia="Times New Roman" w:hAnsi="Times New Roman" w:cs="Times New Roman"/>
          <w:color w:val="21272E"/>
          <w:sz w:val="24"/>
          <w:szCs w:val="24"/>
        </w:rPr>
        <w:t>народа</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России</w:t>
      </w:r>
      <w:r w:rsidRPr="00F53946">
        <w:rPr>
          <w:rFonts w:ascii="Times New Roman" w:eastAsia="Times New Roman" w:hAnsi="Times New Roman" w:cs="Times New Roman"/>
          <w:color w:val="3171C0"/>
          <w:spacing w:val="-15"/>
          <w:sz w:val="24"/>
          <w:szCs w:val="24"/>
          <w:vertAlign w:val="superscript"/>
        </w:rPr>
        <w:t xml:space="preserve"> </w:t>
      </w:r>
      <w:hyperlink r:id="rId26">
        <w:r w:rsidRPr="00F53946">
          <w:rPr>
            <w:rFonts w:ascii="Times New Roman" w:eastAsia="Times New Roman" w:hAnsi="Times New Roman" w:cs="Times New Roman"/>
            <w:color w:val="3171C0"/>
            <w:sz w:val="24"/>
            <w:szCs w:val="24"/>
            <w:u w:val="single" w:color="3171C0"/>
            <w:vertAlign w:val="superscript"/>
          </w:rPr>
          <w:t>10</w:t>
        </w:r>
      </w:hyperlink>
      <w:r w:rsidRPr="00F53946">
        <w:rPr>
          <w:rFonts w:ascii="Times New Roman" w:eastAsia="Times New Roman" w:hAnsi="Times New Roman" w:cs="Times New Roman"/>
          <w:color w:val="21272E"/>
          <w:sz w:val="24"/>
          <w:szCs w:val="24"/>
        </w:rPr>
        <w:t>.</w:t>
      </w:r>
    </w:p>
    <w:p w:rsidR="00F53946" w:rsidRPr="00F53946" w:rsidRDefault="00F53946" w:rsidP="00F53946">
      <w:pPr>
        <w:widowControl w:val="0"/>
        <w:numPr>
          <w:ilvl w:val="0"/>
          <w:numId w:val="32"/>
        </w:numPr>
        <w:tabs>
          <w:tab w:val="left" w:pos="0"/>
          <w:tab w:val="left" w:pos="983"/>
        </w:tabs>
        <w:autoSpaceDE w:val="0"/>
        <w:autoSpaceDN w:val="0"/>
        <w:spacing w:before="1" w:after="0" w:line="360" w:lineRule="auto"/>
        <w:ind w:left="0" w:firstLine="567"/>
        <w:jc w:val="both"/>
        <w:rPr>
          <w:rFonts w:ascii="Times New Roman" w:eastAsia="Times New Roman" w:hAnsi="Times New Roman" w:cs="Times New Roman"/>
          <w:sz w:val="24"/>
          <w:szCs w:val="24"/>
        </w:rPr>
      </w:pPr>
      <w:r w:rsidRPr="00F53946">
        <w:rPr>
          <w:rFonts w:ascii="Times New Roman" w:eastAsia="Times New Roman" w:hAnsi="Times New Roman" w:cs="Times New Roman"/>
          <w:color w:val="21272E"/>
          <w:sz w:val="24"/>
          <w:szCs w:val="24"/>
        </w:rPr>
        <w:t>Программа воспитания предусматривает приобщение детей к традиционным ценностям</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российского</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общества</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жизнь,</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достоинство,</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права</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и</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свободы</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человека,</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патриотизм,</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гражданственность,</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служение</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Отечеству</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и</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ответственность</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за</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его</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судьбу,</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высокие</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нравственные</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идеалы,</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крепкая</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семья,</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созидательный</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труд,</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приоритет</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духовного</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над</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материальным,</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гуманизм,</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милосердие,</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справедливость,</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коллективизм,</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взаимопомощь</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и</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взаимоуважение,</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историческая</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память</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и</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преемственность</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поколений,</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единство</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народов</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России</w:t>
      </w:r>
      <w:r w:rsidRPr="00F53946">
        <w:rPr>
          <w:rFonts w:ascii="Times New Roman" w:eastAsia="Times New Roman" w:hAnsi="Times New Roman" w:cs="Times New Roman"/>
          <w:color w:val="3171C0"/>
          <w:spacing w:val="-20"/>
          <w:sz w:val="24"/>
          <w:szCs w:val="24"/>
          <w:vertAlign w:val="superscript"/>
        </w:rPr>
        <w:t xml:space="preserve"> </w:t>
      </w:r>
      <w:r w:rsidRPr="00F53946">
        <w:rPr>
          <w:rFonts w:ascii="Times New Roman" w:eastAsia="Times New Roman" w:hAnsi="Times New Roman" w:cs="Times New Roman"/>
          <w:color w:val="3171C0"/>
          <w:sz w:val="24"/>
          <w:szCs w:val="24"/>
          <w:u w:val="single" w:color="3171C0"/>
          <w:vertAlign w:val="superscript"/>
        </w:rPr>
        <w:t>11</w:t>
      </w:r>
    </w:p>
    <w:p w:rsidR="00F53946" w:rsidRPr="00F53946" w:rsidRDefault="00F53946" w:rsidP="00F53946">
      <w:pPr>
        <w:widowControl w:val="0"/>
        <w:numPr>
          <w:ilvl w:val="0"/>
          <w:numId w:val="32"/>
        </w:numPr>
        <w:tabs>
          <w:tab w:val="left" w:pos="0"/>
          <w:tab w:val="left" w:pos="1099"/>
          <w:tab w:val="left" w:pos="1100"/>
          <w:tab w:val="left" w:pos="1701"/>
          <w:tab w:val="left" w:pos="2740"/>
          <w:tab w:val="left" w:pos="4027"/>
          <w:tab w:val="left" w:pos="5524"/>
          <w:tab w:val="left" w:pos="6455"/>
          <w:tab w:val="left" w:pos="7514"/>
          <w:tab w:val="left" w:pos="8826"/>
          <w:tab w:val="left" w:pos="9167"/>
        </w:tabs>
        <w:autoSpaceDE w:val="0"/>
        <w:autoSpaceDN w:val="0"/>
        <w:spacing w:before="90" w:after="0" w:line="360" w:lineRule="auto"/>
        <w:ind w:left="0" w:firstLine="567"/>
        <w:jc w:val="both"/>
        <w:rPr>
          <w:rFonts w:ascii="Times New Roman" w:eastAsia="Times New Roman" w:hAnsi="Times New Roman" w:cs="Times New Roman"/>
          <w:sz w:val="24"/>
          <w:szCs w:val="24"/>
        </w:rPr>
      </w:pPr>
      <w:r w:rsidRPr="00F53946">
        <w:rPr>
          <w:rFonts w:ascii="Times New Roman" w:eastAsia="Times New Roman" w:hAnsi="Times New Roman" w:cs="Times New Roman"/>
          <w:color w:val="21272E"/>
          <w:sz w:val="24"/>
          <w:szCs w:val="24"/>
        </w:rPr>
        <w:t>Вся</w:t>
      </w:r>
      <w:r w:rsidRPr="00F53946">
        <w:rPr>
          <w:rFonts w:ascii="Times New Roman" w:eastAsia="Times New Roman" w:hAnsi="Times New Roman" w:cs="Times New Roman"/>
          <w:color w:val="21272E"/>
          <w:sz w:val="24"/>
          <w:szCs w:val="24"/>
        </w:rPr>
        <w:tab/>
        <w:t>система</w:t>
      </w:r>
      <w:r w:rsidRPr="00F53946">
        <w:rPr>
          <w:rFonts w:ascii="Times New Roman" w:eastAsia="Times New Roman" w:hAnsi="Times New Roman" w:cs="Times New Roman"/>
          <w:color w:val="21272E"/>
          <w:sz w:val="24"/>
          <w:szCs w:val="24"/>
        </w:rPr>
        <w:tab/>
        <w:t>ценностей</w:t>
      </w:r>
      <w:r w:rsidRPr="00F53946">
        <w:rPr>
          <w:rFonts w:ascii="Times New Roman" w:eastAsia="Times New Roman" w:hAnsi="Times New Roman" w:cs="Times New Roman"/>
          <w:color w:val="21272E"/>
          <w:sz w:val="24"/>
          <w:szCs w:val="24"/>
        </w:rPr>
        <w:tab/>
        <w:t>российского</w:t>
      </w:r>
      <w:r w:rsidRPr="00F53946">
        <w:rPr>
          <w:rFonts w:ascii="Times New Roman" w:eastAsia="Times New Roman" w:hAnsi="Times New Roman" w:cs="Times New Roman"/>
          <w:color w:val="21272E"/>
          <w:sz w:val="24"/>
          <w:szCs w:val="24"/>
        </w:rPr>
        <w:tab/>
        <w:t>народа</w:t>
      </w:r>
      <w:r w:rsidRPr="00F53946">
        <w:rPr>
          <w:rFonts w:ascii="Times New Roman" w:eastAsia="Times New Roman" w:hAnsi="Times New Roman" w:cs="Times New Roman"/>
          <w:color w:val="21272E"/>
          <w:sz w:val="24"/>
          <w:szCs w:val="24"/>
        </w:rPr>
        <w:tab/>
      </w:r>
      <w:r>
        <w:rPr>
          <w:rFonts w:ascii="Times New Roman" w:eastAsia="Times New Roman" w:hAnsi="Times New Roman" w:cs="Times New Roman"/>
          <w:color w:val="21272E"/>
          <w:sz w:val="24"/>
          <w:szCs w:val="24"/>
        </w:rPr>
        <w:t>находит</w:t>
      </w:r>
      <w:r>
        <w:rPr>
          <w:rFonts w:ascii="Times New Roman" w:eastAsia="Times New Roman" w:hAnsi="Times New Roman" w:cs="Times New Roman"/>
          <w:color w:val="21272E"/>
          <w:sz w:val="24"/>
          <w:szCs w:val="24"/>
        </w:rPr>
        <w:tab/>
        <w:t>отражение</w:t>
      </w:r>
      <w:r>
        <w:rPr>
          <w:rFonts w:ascii="Times New Roman" w:eastAsia="Times New Roman" w:hAnsi="Times New Roman" w:cs="Times New Roman"/>
          <w:color w:val="21272E"/>
          <w:sz w:val="24"/>
          <w:szCs w:val="24"/>
        </w:rPr>
        <w:tab/>
        <w:t>в с</w:t>
      </w:r>
      <w:r w:rsidRPr="00F53946">
        <w:rPr>
          <w:rFonts w:ascii="Times New Roman" w:eastAsia="Times New Roman" w:hAnsi="Times New Roman" w:cs="Times New Roman"/>
          <w:color w:val="21272E"/>
          <w:spacing w:val="-1"/>
          <w:sz w:val="24"/>
          <w:szCs w:val="24"/>
        </w:rPr>
        <w:t>одержании</w:t>
      </w:r>
      <w:r w:rsidRPr="00F53946">
        <w:rPr>
          <w:rFonts w:ascii="Times New Roman" w:eastAsia="Times New Roman" w:hAnsi="Times New Roman" w:cs="Times New Roman"/>
          <w:color w:val="21272E"/>
          <w:spacing w:val="-57"/>
          <w:sz w:val="24"/>
          <w:szCs w:val="24"/>
        </w:rPr>
        <w:t xml:space="preserve"> </w:t>
      </w:r>
      <w:r w:rsidRPr="00F53946">
        <w:rPr>
          <w:rFonts w:ascii="Times New Roman" w:eastAsia="Times New Roman" w:hAnsi="Times New Roman" w:cs="Times New Roman"/>
          <w:color w:val="21272E"/>
          <w:sz w:val="24"/>
          <w:szCs w:val="24"/>
        </w:rPr>
        <w:t>воспитательной</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работы</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ДОО,</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в</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соответствии</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с</w:t>
      </w:r>
      <w:r w:rsidRPr="00F53946">
        <w:rPr>
          <w:rFonts w:ascii="Times New Roman" w:eastAsia="Times New Roman" w:hAnsi="Times New Roman" w:cs="Times New Roman"/>
          <w:color w:val="21272E"/>
          <w:spacing w:val="-2"/>
          <w:sz w:val="24"/>
          <w:szCs w:val="24"/>
        </w:rPr>
        <w:t xml:space="preserve"> </w:t>
      </w:r>
      <w:r w:rsidRPr="00F53946">
        <w:rPr>
          <w:rFonts w:ascii="Times New Roman" w:eastAsia="Times New Roman" w:hAnsi="Times New Roman" w:cs="Times New Roman"/>
          <w:color w:val="21272E"/>
          <w:sz w:val="24"/>
          <w:szCs w:val="24"/>
        </w:rPr>
        <w:t>возрастными особенностями</w:t>
      </w:r>
      <w:r w:rsidRPr="00F53946">
        <w:rPr>
          <w:rFonts w:ascii="Times New Roman" w:eastAsia="Times New Roman" w:hAnsi="Times New Roman" w:cs="Times New Roman"/>
          <w:color w:val="21272E"/>
          <w:spacing w:val="-1"/>
          <w:sz w:val="24"/>
          <w:szCs w:val="24"/>
        </w:rPr>
        <w:t xml:space="preserve"> </w:t>
      </w:r>
      <w:r w:rsidRPr="00F53946">
        <w:rPr>
          <w:rFonts w:ascii="Times New Roman" w:eastAsia="Times New Roman" w:hAnsi="Times New Roman" w:cs="Times New Roman"/>
          <w:color w:val="21272E"/>
          <w:sz w:val="24"/>
          <w:szCs w:val="24"/>
        </w:rPr>
        <w:t>детей.</w:t>
      </w:r>
    </w:p>
    <w:p w:rsidR="00F53946" w:rsidRPr="00F53946" w:rsidRDefault="00F53946" w:rsidP="00F53946">
      <w:pPr>
        <w:widowControl w:val="0"/>
        <w:numPr>
          <w:ilvl w:val="0"/>
          <w:numId w:val="32"/>
        </w:numPr>
        <w:tabs>
          <w:tab w:val="left" w:pos="0"/>
          <w:tab w:val="left" w:pos="933"/>
        </w:tabs>
        <w:autoSpaceDE w:val="0"/>
        <w:autoSpaceDN w:val="0"/>
        <w:spacing w:after="0" w:line="360" w:lineRule="auto"/>
        <w:ind w:left="0" w:firstLine="567"/>
        <w:jc w:val="both"/>
        <w:rPr>
          <w:rFonts w:ascii="Times New Roman" w:eastAsia="Times New Roman" w:hAnsi="Times New Roman" w:cs="Times New Roman"/>
          <w:sz w:val="24"/>
          <w:szCs w:val="24"/>
        </w:rPr>
      </w:pPr>
      <w:r w:rsidRPr="00F53946">
        <w:rPr>
          <w:rFonts w:ascii="Times New Roman" w:eastAsia="Times New Roman" w:hAnsi="Times New Roman" w:cs="Times New Roman"/>
          <w:color w:val="21272E"/>
          <w:sz w:val="24"/>
          <w:szCs w:val="24"/>
        </w:rPr>
        <w:t>Ценности</w:t>
      </w:r>
      <w:r w:rsidRPr="00F53946">
        <w:rPr>
          <w:rFonts w:ascii="Times New Roman" w:eastAsia="Times New Roman" w:hAnsi="Times New Roman" w:cs="Times New Roman"/>
          <w:color w:val="21272E"/>
          <w:spacing w:val="-2"/>
          <w:sz w:val="24"/>
          <w:szCs w:val="24"/>
        </w:rPr>
        <w:t xml:space="preserve"> </w:t>
      </w:r>
      <w:r w:rsidRPr="00F53946">
        <w:rPr>
          <w:rFonts w:ascii="Times New Roman" w:eastAsia="Times New Roman" w:hAnsi="Times New Roman" w:cs="Times New Roman"/>
          <w:color w:val="21272E"/>
          <w:sz w:val="24"/>
          <w:szCs w:val="24"/>
        </w:rPr>
        <w:t>Родина</w:t>
      </w:r>
      <w:r w:rsidRPr="00F53946">
        <w:rPr>
          <w:rFonts w:ascii="Times New Roman" w:eastAsia="Times New Roman" w:hAnsi="Times New Roman" w:cs="Times New Roman"/>
          <w:color w:val="21272E"/>
          <w:spacing w:val="-4"/>
          <w:sz w:val="24"/>
          <w:szCs w:val="24"/>
        </w:rPr>
        <w:t xml:space="preserve"> </w:t>
      </w:r>
      <w:r w:rsidRPr="00F53946">
        <w:rPr>
          <w:rFonts w:ascii="Times New Roman" w:eastAsia="Times New Roman" w:hAnsi="Times New Roman" w:cs="Times New Roman"/>
          <w:color w:val="21272E"/>
          <w:sz w:val="24"/>
          <w:szCs w:val="24"/>
        </w:rPr>
        <w:t>и</w:t>
      </w:r>
      <w:r w:rsidRPr="00F53946">
        <w:rPr>
          <w:rFonts w:ascii="Times New Roman" w:eastAsia="Times New Roman" w:hAnsi="Times New Roman" w:cs="Times New Roman"/>
          <w:color w:val="21272E"/>
          <w:spacing w:val="-3"/>
          <w:sz w:val="24"/>
          <w:szCs w:val="24"/>
        </w:rPr>
        <w:t xml:space="preserve"> </w:t>
      </w:r>
      <w:r w:rsidRPr="00F53946">
        <w:rPr>
          <w:rFonts w:ascii="Times New Roman" w:eastAsia="Times New Roman" w:hAnsi="Times New Roman" w:cs="Times New Roman"/>
          <w:color w:val="21272E"/>
          <w:sz w:val="24"/>
          <w:szCs w:val="24"/>
        </w:rPr>
        <w:t>природа лежат</w:t>
      </w:r>
      <w:r w:rsidRPr="00F53946">
        <w:rPr>
          <w:rFonts w:ascii="Times New Roman" w:eastAsia="Times New Roman" w:hAnsi="Times New Roman" w:cs="Times New Roman"/>
          <w:color w:val="21272E"/>
          <w:spacing w:val="-3"/>
          <w:sz w:val="24"/>
          <w:szCs w:val="24"/>
        </w:rPr>
        <w:t xml:space="preserve"> </w:t>
      </w:r>
      <w:r w:rsidRPr="00F53946">
        <w:rPr>
          <w:rFonts w:ascii="Times New Roman" w:eastAsia="Times New Roman" w:hAnsi="Times New Roman" w:cs="Times New Roman"/>
          <w:color w:val="21272E"/>
          <w:sz w:val="24"/>
          <w:szCs w:val="24"/>
        </w:rPr>
        <w:t>в</w:t>
      </w:r>
      <w:r w:rsidRPr="00F53946">
        <w:rPr>
          <w:rFonts w:ascii="Times New Roman" w:eastAsia="Times New Roman" w:hAnsi="Times New Roman" w:cs="Times New Roman"/>
          <w:color w:val="21272E"/>
          <w:spacing w:val="-4"/>
          <w:sz w:val="24"/>
          <w:szCs w:val="24"/>
        </w:rPr>
        <w:t xml:space="preserve"> </w:t>
      </w:r>
      <w:r w:rsidRPr="00F53946">
        <w:rPr>
          <w:rFonts w:ascii="Times New Roman" w:eastAsia="Times New Roman" w:hAnsi="Times New Roman" w:cs="Times New Roman"/>
          <w:color w:val="21272E"/>
          <w:sz w:val="24"/>
          <w:szCs w:val="24"/>
        </w:rPr>
        <w:t>основе</w:t>
      </w:r>
      <w:r w:rsidRPr="00F53946">
        <w:rPr>
          <w:rFonts w:ascii="Times New Roman" w:eastAsia="Times New Roman" w:hAnsi="Times New Roman" w:cs="Times New Roman"/>
          <w:color w:val="21272E"/>
          <w:spacing w:val="-2"/>
          <w:sz w:val="24"/>
          <w:szCs w:val="24"/>
        </w:rPr>
        <w:t xml:space="preserve"> </w:t>
      </w:r>
      <w:r w:rsidRPr="00F53946">
        <w:rPr>
          <w:rFonts w:ascii="Times New Roman" w:eastAsia="Times New Roman" w:hAnsi="Times New Roman" w:cs="Times New Roman"/>
          <w:color w:val="21272E"/>
          <w:sz w:val="24"/>
          <w:szCs w:val="24"/>
        </w:rPr>
        <w:t>патриотического</w:t>
      </w:r>
      <w:r w:rsidRPr="00F53946">
        <w:rPr>
          <w:rFonts w:ascii="Times New Roman" w:eastAsia="Times New Roman" w:hAnsi="Times New Roman" w:cs="Times New Roman"/>
          <w:color w:val="21272E"/>
          <w:spacing w:val="-3"/>
          <w:sz w:val="24"/>
          <w:szCs w:val="24"/>
        </w:rPr>
        <w:t xml:space="preserve"> </w:t>
      </w:r>
      <w:r w:rsidRPr="00F53946">
        <w:rPr>
          <w:rFonts w:ascii="Times New Roman" w:eastAsia="Times New Roman" w:hAnsi="Times New Roman" w:cs="Times New Roman"/>
          <w:color w:val="21272E"/>
          <w:sz w:val="24"/>
          <w:szCs w:val="24"/>
        </w:rPr>
        <w:t>направления</w:t>
      </w:r>
      <w:r w:rsidRPr="00F53946">
        <w:rPr>
          <w:rFonts w:ascii="Times New Roman" w:eastAsia="Times New Roman" w:hAnsi="Times New Roman" w:cs="Times New Roman"/>
          <w:color w:val="21272E"/>
          <w:spacing w:val="-3"/>
          <w:sz w:val="24"/>
          <w:szCs w:val="24"/>
        </w:rPr>
        <w:t xml:space="preserve"> </w:t>
      </w:r>
      <w:r w:rsidRPr="00F53946">
        <w:rPr>
          <w:rFonts w:ascii="Times New Roman" w:eastAsia="Times New Roman" w:hAnsi="Times New Roman" w:cs="Times New Roman"/>
          <w:color w:val="21272E"/>
          <w:sz w:val="24"/>
          <w:szCs w:val="24"/>
        </w:rPr>
        <w:t>воспитания.</w:t>
      </w:r>
    </w:p>
    <w:p w:rsidR="00F53946" w:rsidRPr="00F53946" w:rsidRDefault="00F53946" w:rsidP="00F53946">
      <w:pPr>
        <w:widowControl w:val="0"/>
        <w:numPr>
          <w:ilvl w:val="0"/>
          <w:numId w:val="32"/>
        </w:numPr>
        <w:tabs>
          <w:tab w:val="left" w:pos="0"/>
          <w:tab w:val="left" w:pos="966"/>
        </w:tabs>
        <w:autoSpaceDE w:val="0"/>
        <w:autoSpaceDN w:val="0"/>
        <w:spacing w:after="0" w:line="360" w:lineRule="auto"/>
        <w:ind w:left="0" w:firstLine="567"/>
        <w:jc w:val="both"/>
        <w:rPr>
          <w:rFonts w:ascii="Times New Roman" w:eastAsia="Times New Roman" w:hAnsi="Times New Roman" w:cs="Times New Roman"/>
          <w:sz w:val="24"/>
          <w:szCs w:val="24"/>
        </w:rPr>
      </w:pPr>
      <w:r w:rsidRPr="00F53946">
        <w:rPr>
          <w:rFonts w:ascii="Times New Roman" w:eastAsia="Times New Roman" w:hAnsi="Times New Roman" w:cs="Times New Roman"/>
          <w:color w:val="21272E"/>
          <w:sz w:val="24"/>
          <w:szCs w:val="24"/>
        </w:rPr>
        <w:t>Ценности</w:t>
      </w:r>
      <w:r w:rsidRPr="00F53946">
        <w:rPr>
          <w:rFonts w:ascii="Times New Roman" w:eastAsia="Times New Roman" w:hAnsi="Times New Roman" w:cs="Times New Roman"/>
          <w:color w:val="21272E"/>
          <w:spacing w:val="32"/>
          <w:sz w:val="24"/>
          <w:szCs w:val="24"/>
        </w:rPr>
        <w:t xml:space="preserve"> </w:t>
      </w:r>
      <w:r w:rsidRPr="00F53946">
        <w:rPr>
          <w:rFonts w:ascii="Times New Roman" w:eastAsia="Times New Roman" w:hAnsi="Times New Roman" w:cs="Times New Roman"/>
          <w:color w:val="21272E"/>
          <w:sz w:val="24"/>
          <w:szCs w:val="24"/>
        </w:rPr>
        <w:t>милосердие,</w:t>
      </w:r>
      <w:r w:rsidRPr="00F53946">
        <w:rPr>
          <w:rFonts w:ascii="Times New Roman" w:eastAsia="Times New Roman" w:hAnsi="Times New Roman" w:cs="Times New Roman"/>
          <w:color w:val="21272E"/>
          <w:spacing w:val="31"/>
          <w:sz w:val="24"/>
          <w:szCs w:val="24"/>
        </w:rPr>
        <w:t xml:space="preserve"> </w:t>
      </w:r>
      <w:r w:rsidRPr="00F53946">
        <w:rPr>
          <w:rFonts w:ascii="Times New Roman" w:eastAsia="Times New Roman" w:hAnsi="Times New Roman" w:cs="Times New Roman"/>
          <w:color w:val="21272E"/>
          <w:sz w:val="24"/>
          <w:szCs w:val="24"/>
        </w:rPr>
        <w:t>жизнь,</w:t>
      </w:r>
      <w:r w:rsidRPr="00F53946">
        <w:rPr>
          <w:rFonts w:ascii="Times New Roman" w:eastAsia="Times New Roman" w:hAnsi="Times New Roman" w:cs="Times New Roman"/>
          <w:color w:val="21272E"/>
          <w:spacing w:val="30"/>
          <w:sz w:val="24"/>
          <w:szCs w:val="24"/>
        </w:rPr>
        <w:t xml:space="preserve"> </w:t>
      </w:r>
      <w:r w:rsidRPr="00F53946">
        <w:rPr>
          <w:rFonts w:ascii="Times New Roman" w:eastAsia="Times New Roman" w:hAnsi="Times New Roman" w:cs="Times New Roman"/>
          <w:color w:val="21272E"/>
          <w:sz w:val="24"/>
          <w:szCs w:val="24"/>
        </w:rPr>
        <w:t>добро</w:t>
      </w:r>
      <w:r w:rsidRPr="00F53946">
        <w:rPr>
          <w:rFonts w:ascii="Times New Roman" w:eastAsia="Times New Roman" w:hAnsi="Times New Roman" w:cs="Times New Roman"/>
          <w:color w:val="21272E"/>
          <w:spacing w:val="31"/>
          <w:sz w:val="24"/>
          <w:szCs w:val="24"/>
        </w:rPr>
        <w:t xml:space="preserve"> </w:t>
      </w:r>
      <w:r w:rsidRPr="00F53946">
        <w:rPr>
          <w:rFonts w:ascii="Times New Roman" w:eastAsia="Times New Roman" w:hAnsi="Times New Roman" w:cs="Times New Roman"/>
          <w:color w:val="21272E"/>
          <w:sz w:val="24"/>
          <w:szCs w:val="24"/>
        </w:rPr>
        <w:t>лежат</w:t>
      </w:r>
      <w:r w:rsidRPr="00F53946">
        <w:rPr>
          <w:rFonts w:ascii="Times New Roman" w:eastAsia="Times New Roman" w:hAnsi="Times New Roman" w:cs="Times New Roman"/>
          <w:color w:val="21272E"/>
          <w:spacing w:val="31"/>
          <w:sz w:val="24"/>
          <w:szCs w:val="24"/>
        </w:rPr>
        <w:t xml:space="preserve"> </w:t>
      </w:r>
      <w:r w:rsidRPr="00F53946">
        <w:rPr>
          <w:rFonts w:ascii="Times New Roman" w:eastAsia="Times New Roman" w:hAnsi="Times New Roman" w:cs="Times New Roman"/>
          <w:color w:val="21272E"/>
          <w:sz w:val="24"/>
          <w:szCs w:val="24"/>
        </w:rPr>
        <w:t>в</w:t>
      </w:r>
      <w:r w:rsidRPr="00F53946">
        <w:rPr>
          <w:rFonts w:ascii="Times New Roman" w:eastAsia="Times New Roman" w:hAnsi="Times New Roman" w:cs="Times New Roman"/>
          <w:color w:val="21272E"/>
          <w:spacing w:val="30"/>
          <w:sz w:val="24"/>
          <w:szCs w:val="24"/>
        </w:rPr>
        <w:t xml:space="preserve"> </w:t>
      </w:r>
      <w:r w:rsidRPr="00F53946">
        <w:rPr>
          <w:rFonts w:ascii="Times New Roman" w:eastAsia="Times New Roman" w:hAnsi="Times New Roman" w:cs="Times New Roman"/>
          <w:color w:val="21272E"/>
          <w:sz w:val="24"/>
          <w:szCs w:val="24"/>
        </w:rPr>
        <w:t>основе</w:t>
      </w:r>
      <w:r w:rsidRPr="00F53946">
        <w:rPr>
          <w:rFonts w:ascii="Times New Roman" w:eastAsia="Times New Roman" w:hAnsi="Times New Roman" w:cs="Times New Roman"/>
          <w:color w:val="21272E"/>
          <w:spacing w:val="29"/>
          <w:sz w:val="24"/>
          <w:szCs w:val="24"/>
        </w:rPr>
        <w:t xml:space="preserve"> </w:t>
      </w:r>
      <w:r w:rsidRPr="00F53946">
        <w:rPr>
          <w:rFonts w:ascii="Times New Roman" w:eastAsia="Times New Roman" w:hAnsi="Times New Roman" w:cs="Times New Roman"/>
          <w:color w:val="21272E"/>
          <w:sz w:val="24"/>
          <w:szCs w:val="24"/>
        </w:rPr>
        <w:t>духовно-нравственного</w:t>
      </w:r>
      <w:r w:rsidRPr="00F53946">
        <w:rPr>
          <w:rFonts w:ascii="Times New Roman" w:eastAsia="Times New Roman" w:hAnsi="Times New Roman" w:cs="Times New Roman"/>
          <w:color w:val="21272E"/>
          <w:spacing w:val="30"/>
          <w:sz w:val="24"/>
          <w:szCs w:val="24"/>
        </w:rPr>
        <w:t xml:space="preserve"> </w:t>
      </w:r>
      <w:r w:rsidRPr="00F53946">
        <w:rPr>
          <w:rFonts w:ascii="Times New Roman" w:eastAsia="Times New Roman" w:hAnsi="Times New Roman" w:cs="Times New Roman"/>
          <w:color w:val="21272E"/>
          <w:sz w:val="24"/>
          <w:szCs w:val="24"/>
        </w:rPr>
        <w:t>направления</w:t>
      </w:r>
      <w:r w:rsidRPr="00F53946">
        <w:rPr>
          <w:rFonts w:ascii="Times New Roman" w:eastAsia="Times New Roman" w:hAnsi="Times New Roman" w:cs="Times New Roman"/>
          <w:color w:val="21272E"/>
          <w:spacing w:val="-57"/>
          <w:sz w:val="24"/>
          <w:szCs w:val="24"/>
        </w:rPr>
        <w:t xml:space="preserve"> </w:t>
      </w:r>
      <w:r w:rsidRPr="00F53946">
        <w:rPr>
          <w:rFonts w:ascii="Times New Roman" w:eastAsia="Times New Roman" w:hAnsi="Times New Roman" w:cs="Times New Roman"/>
          <w:color w:val="21272E"/>
          <w:sz w:val="24"/>
          <w:szCs w:val="24"/>
        </w:rPr>
        <w:t>воспитания</w:t>
      </w:r>
    </w:p>
    <w:p w:rsidR="00F53946" w:rsidRPr="00F53946" w:rsidRDefault="00F53946" w:rsidP="00F53946">
      <w:pPr>
        <w:widowControl w:val="0"/>
        <w:numPr>
          <w:ilvl w:val="0"/>
          <w:numId w:val="32"/>
        </w:numPr>
        <w:tabs>
          <w:tab w:val="left" w:pos="933"/>
        </w:tabs>
        <w:autoSpaceDE w:val="0"/>
        <w:autoSpaceDN w:val="0"/>
        <w:spacing w:after="0" w:line="360" w:lineRule="auto"/>
        <w:ind w:left="0" w:firstLine="567"/>
        <w:jc w:val="both"/>
        <w:rPr>
          <w:rFonts w:ascii="Times New Roman" w:eastAsia="Times New Roman" w:hAnsi="Times New Roman" w:cs="Times New Roman"/>
          <w:sz w:val="24"/>
          <w:szCs w:val="24"/>
        </w:rPr>
      </w:pPr>
      <w:r w:rsidRPr="00F53946">
        <w:rPr>
          <w:rFonts w:ascii="Times New Roman" w:eastAsia="Times New Roman" w:hAnsi="Times New Roman" w:cs="Times New Roman"/>
          <w:color w:val="21272E"/>
          <w:sz w:val="24"/>
        </w:rPr>
        <w:t>Ценности</w:t>
      </w:r>
      <w:r w:rsidRPr="00F53946">
        <w:rPr>
          <w:rFonts w:ascii="Times New Roman" w:eastAsia="Times New Roman" w:hAnsi="Times New Roman" w:cs="Times New Roman"/>
          <w:color w:val="21272E"/>
          <w:spacing w:val="-3"/>
          <w:sz w:val="24"/>
        </w:rPr>
        <w:t xml:space="preserve"> </w:t>
      </w:r>
      <w:r w:rsidRPr="00F53946">
        <w:rPr>
          <w:rFonts w:ascii="Times New Roman" w:eastAsia="Times New Roman" w:hAnsi="Times New Roman" w:cs="Times New Roman"/>
          <w:color w:val="21272E"/>
          <w:sz w:val="24"/>
        </w:rPr>
        <w:t>человек,</w:t>
      </w:r>
      <w:r w:rsidRPr="00F53946">
        <w:rPr>
          <w:rFonts w:ascii="Times New Roman" w:eastAsia="Times New Roman" w:hAnsi="Times New Roman" w:cs="Times New Roman"/>
          <w:color w:val="21272E"/>
          <w:spacing w:val="-3"/>
          <w:sz w:val="24"/>
        </w:rPr>
        <w:t xml:space="preserve"> </w:t>
      </w:r>
      <w:r w:rsidRPr="00F53946">
        <w:rPr>
          <w:rFonts w:ascii="Times New Roman" w:eastAsia="Times New Roman" w:hAnsi="Times New Roman" w:cs="Times New Roman"/>
          <w:color w:val="21272E"/>
          <w:sz w:val="24"/>
        </w:rPr>
        <w:t>семья,</w:t>
      </w:r>
      <w:r w:rsidRPr="00F53946">
        <w:rPr>
          <w:rFonts w:ascii="Times New Roman" w:eastAsia="Times New Roman" w:hAnsi="Times New Roman" w:cs="Times New Roman"/>
          <w:color w:val="21272E"/>
          <w:spacing w:val="-3"/>
          <w:sz w:val="24"/>
        </w:rPr>
        <w:t xml:space="preserve"> </w:t>
      </w:r>
      <w:r w:rsidRPr="00F53946">
        <w:rPr>
          <w:rFonts w:ascii="Times New Roman" w:eastAsia="Times New Roman" w:hAnsi="Times New Roman" w:cs="Times New Roman"/>
          <w:color w:val="21272E"/>
          <w:sz w:val="24"/>
        </w:rPr>
        <w:t>дружба,</w:t>
      </w:r>
      <w:r w:rsidRPr="00F53946">
        <w:rPr>
          <w:rFonts w:ascii="Times New Roman" w:eastAsia="Times New Roman" w:hAnsi="Times New Roman" w:cs="Times New Roman"/>
          <w:color w:val="21272E"/>
          <w:spacing w:val="-3"/>
          <w:sz w:val="24"/>
        </w:rPr>
        <w:t xml:space="preserve"> </w:t>
      </w:r>
      <w:r w:rsidRPr="00F53946">
        <w:rPr>
          <w:rFonts w:ascii="Times New Roman" w:eastAsia="Times New Roman" w:hAnsi="Times New Roman" w:cs="Times New Roman"/>
          <w:color w:val="21272E"/>
          <w:sz w:val="24"/>
        </w:rPr>
        <w:t>сотрудничество</w:t>
      </w:r>
      <w:r w:rsidRPr="00F53946">
        <w:rPr>
          <w:rFonts w:ascii="Times New Roman" w:eastAsia="Times New Roman" w:hAnsi="Times New Roman" w:cs="Times New Roman"/>
          <w:color w:val="21272E"/>
          <w:spacing w:val="-3"/>
          <w:sz w:val="24"/>
        </w:rPr>
        <w:t xml:space="preserve"> </w:t>
      </w:r>
      <w:r w:rsidRPr="00F53946">
        <w:rPr>
          <w:rFonts w:ascii="Times New Roman" w:eastAsia="Times New Roman" w:hAnsi="Times New Roman" w:cs="Times New Roman"/>
          <w:color w:val="21272E"/>
          <w:sz w:val="24"/>
        </w:rPr>
        <w:t>лежат</w:t>
      </w:r>
      <w:r w:rsidRPr="00F53946">
        <w:rPr>
          <w:rFonts w:ascii="Times New Roman" w:eastAsia="Times New Roman" w:hAnsi="Times New Roman" w:cs="Times New Roman"/>
          <w:color w:val="21272E"/>
          <w:spacing w:val="-3"/>
          <w:sz w:val="24"/>
        </w:rPr>
        <w:t xml:space="preserve"> </w:t>
      </w:r>
      <w:r w:rsidRPr="00F53946">
        <w:rPr>
          <w:rFonts w:ascii="Times New Roman" w:eastAsia="Times New Roman" w:hAnsi="Times New Roman" w:cs="Times New Roman"/>
          <w:color w:val="21272E"/>
          <w:sz w:val="24"/>
        </w:rPr>
        <w:t>в</w:t>
      </w:r>
      <w:r w:rsidRPr="00F53946">
        <w:rPr>
          <w:rFonts w:ascii="Times New Roman" w:eastAsia="Times New Roman" w:hAnsi="Times New Roman" w:cs="Times New Roman"/>
          <w:color w:val="21272E"/>
          <w:spacing w:val="-4"/>
          <w:sz w:val="24"/>
        </w:rPr>
        <w:t xml:space="preserve"> </w:t>
      </w:r>
      <w:r w:rsidRPr="00F53946">
        <w:rPr>
          <w:rFonts w:ascii="Times New Roman" w:eastAsia="Times New Roman" w:hAnsi="Times New Roman" w:cs="Times New Roman"/>
          <w:color w:val="21272E"/>
          <w:sz w:val="24"/>
        </w:rPr>
        <w:t>основе</w:t>
      </w:r>
      <w:r w:rsidRPr="00F53946">
        <w:rPr>
          <w:rFonts w:ascii="Times New Roman" w:eastAsia="Times New Roman" w:hAnsi="Times New Roman" w:cs="Times New Roman"/>
          <w:color w:val="21272E"/>
          <w:spacing w:val="-5"/>
          <w:sz w:val="24"/>
        </w:rPr>
        <w:t xml:space="preserve"> </w:t>
      </w:r>
      <w:r w:rsidRPr="00F53946">
        <w:rPr>
          <w:rFonts w:ascii="Times New Roman" w:eastAsia="Times New Roman" w:hAnsi="Times New Roman" w:cs="Times New Roman"/>
          <w:color w:val="21272E"/>
          <w:sz w:val="24"/>
        </w:rPr>
        <w:t>социального</w:t>
      </w:r>
      <w:r w:rsidRPr="00F53946">
        <w:rPr>
          <w:rFonts w:ascii="Times New Roman" w:eastAsia="Times New Roman" w:hAnsi="Times New Roman" w:cs="Times New Roman"/>
          <w:color w:val="21272E"/>
          <w:spacing w:val="-3"/>
          <w:sz w:val="24"/>
        </w:rPr>
        <w:t xml:space="preserve"> </w:t>
      </w:r>
      <w:r w:rsidRPr="00F53946">
        <w:rPr>
          <w:rFonts w:ascii="Times New Roman" w:eastAsia="Times New Roman" w:hAnsi="Times New Roman" w:cs="Times New Roman"/>
          <w:color w:val="21272E"/>
          <w:sz w:val="24"/>
        </w:rPr>
        <w:t>направления</w:t>
      </w:r>
      <w:r w:rsidRPr="00F53946">
        <w:rPr>
          <w:rFonts w:ascii="Times New Roman" w:eastAsia="Times New Roman" w:hAnsi="Times New Roman" w:cs="Times New Roman"/>
          <w:color w:val="21272E"/>
          <w:spacing w:val="-58"/>
          <w:sz w:val="24"/>
        </w:rPr>
        <w:t xml:space="preserve"> </w:t>
      </w:r>
      <w:r w:rsidRPr="00F53946">
        <w:rPr>
          <w:rFonts w:ascii="Times New Roman" w:eastAsia="Times New Roman" w:hAnsi="Times New Roman" w:cs="Times New Roman"/>
          <w:color w:val="21272E"/>
          <w:sz w:val="24"/>
        </w:rPr>
        <w:t>воспитания.</w:t>
      </w:r>
    </w:p>
    <w:p w:rsidR="00F53946" w:rsidRPr="00F53946" w:rsidRDefault="00F53946" w:rsidP="00F53946">
      <w:pPr>
        <w:widowControl w:val="0"/>
        <w:numPr>
          <w:ilvl w:val="0"/>
          <w:numId w:val="32"/>
        </w:numPr>
        <w:tabs>
          <w:tab w:val="left" w:pos="934"/>
        </w:tabs>
        <w:autoSpaceDE w:val="0"/>
        <w:autoSpaceDN w:val="0"/>
        <w:spacing w:after="0" w:line="360" w:lineRule="auto"/>
        <w:ind w:left="933" w:hanging="262"/>
        <w:jc w:val="both"/>
        <w:rPr>
          <w:rFonts w:ascii="Times New Roman" w:eastAsia="Times New Roman" w:hAnsi="Times New Roman" w:cs="Times New Roman"/>
          <w:sz w:val="24"/>
        </w:rPr>
      </w:pPr>
      <w:r w:rsidRPr="00F53946">
        <w:rPr>
          <w:rFonts w:ascii="Times New Roman" w:eastAsia="Times New Roman" w:hAnsi="Times New Roman" w:cs="Times New Roman"/>
          <w:color w:val="21272E"/>
          <w:sz w:val="24"/>
        </w:rPr>
        <w:t>Ценность</w:t>
      </w:r>
      <w:r w:rsidRPr="00F53946">
        <w:rPr>
          <w:rFonts w:ascii="Times New Roman" w:eastAsia="Times New Roman" w:hAnsi="Times New Roman" w:cs="Times New Roman"/>
          <w:color w:val="21272E"/>
          <w:spacing w:val="-3"/>
          <w:sz w:val="24"/>
        </w:rPr>
        <w:t xml:space="preserve"> </w:t>
      </w:r>
      <w:r w:rsidRPr="00F53946">
        <w:rPr>
          <w:rFonts w:ascii="Times New Roman" w:eastAsia="Times New Roman" w:hAnsi="Times New Roman" w:cs="Times New Roman"/>
          <w:color w:val="21272E"/>
          <w:sz w:val="24"/>
        </w:rPr>
        <w:t>познание</w:t>
      </w:r>
      <w:r w:rsidRPr="00F53946">
        <w:rPr>
          <w:rFonts w:ascii="Times New Roman" w:eastAsia="Times New Roman" w:hAnsi="Times New Roman" w:cs="Times New Roman"/>
          <w:color w:val="21272E"/>
          <w:spacing w:val="-4"/>
          <w:sz w:val="24"/>
        </w:rPr>
        <w:t xml:space="preserve"> </w:t>
      </w:r>
      <w:r w:rsidRPr="00F53946">
        <w:rPr>
          <w:rFonts w:ascii="Times New Roman" w:eastAsia="Times New Roman" w:hAnsi="Times New Roman" w:cs="Times New Roman"/>
          <w:color w:val="21272E"/>
          <w:sz w:val="24"/>
        </w:rPr>
        <w:t>лежит</w:t>
      </w:r>
      <w:r w:rsidRPr="00F53946">
        <w:rPr>
          <w:rFonts w:ascii="Times New Roman" w:eastAsia="Times New Roman" w:hAnsi="Times New Roman" w:cs="Times New Roman"/>
          <w:color w:val="21272E"/>
          <w:spacing w:val="-3"/>
          <w:sz w:val="24"/>
        </w:rPr>
        <w:t xml:space="preserve"> </w:t>
      </w:r>
      <w:r w:rsidRPr="00F53946">
        <w:rPr>
          <w:rFonts w:ascii="Times New Roman" w:eastAsia="Times New Roman" w:hAnsi="Times New Roman" w:cs="Times New Roman"/>
          <w:color w:val="21272E"/>
          <w:sz w:val="24"/>
        </w:rPr>
        <w:t>в</w:t>
      </w:r>
      <w:r w:rsidRPr="00F53946">
        <w:rPr>
          <w:rFonts w:ascii="Times New Roman" w:eastAsia="Times New Roman" w:hAnsi="Times New Roman" w:cs="Times New Roman"/>
          <w:color w:val="21272E"/>
          <w:spacing w:val="-4"/>
          <w:sz w:val="24"/>
        </w:rPr>
        <w:t xml:space="preserve"> </w:t>
      </w:r>
      <w:r w:rsidRPr="00F53946">
        <w:rPr>
          <w:rFonts w:ascii="Times New Roman" w:eastAsia="Times New Roman" w:hAnsi="Times New Roman" w:cs="Times New Roman"/>
          <w:color w:val="21272E"/>
          <w:sz w:val="24"/>
        </w:rPr>
        <w:t>основе</w:t>
      </w:r>
      <w:r w:rsidRPr="00F53946">
        <w:rPr>
          <w:rFonts w:ascii="Times New Roman" w:eastAsia="Times New Roman" w:hAnsi="Times New Roman" w:cs="Times New Roman"/>
          <w:color w:val="21272E"/>
          <w:spacing w:val="-6"/>
          <w:sz w:val="24"/>
        </w:rPr>
        <w:t xml:space="preserve"> </w:t>
      </w:r>
      <w:r w:rsidRPr="00F53946">
        <w:rPr>
          <w:rFonts w:ascii="Times New Roman" w:eastAsia="Times New Roman" w:hAnsi="Times New Roman" w:cs="Times New Roman"/>
          <w:color w:val="21272E"/>
          <w:sz w:val="24"/>
        </w:rPr>
        <w:t>познавательного</w:t>
      </w:r>
      <w:r w:rsidRPr="00F53946">
        <w:rPr>
          <w:rFonts w:ascii="Times New Roman" w:eastAsia="Times New Roman" w:hAnsi="Times New Roman" w:cs="Times New Roman"/>
          <w:color w:val="21272E"/>
          <w:spacing w:val="-3"/>
          <w:sz w:val="24"/>
        </w:rPr>
        <w:t xml:space="preserve"> </w:t>
      </w:r>
      <w:r w:rsidRPr="00F53946">
        <w:rPr>
          <w:rFonts w:ascii="Times New Roman" w:eastAsia="Times New Roman" w:hAnsi="Times New Roman" w:cs="Times New Roman"/>
          <w:color w:val="21272E"/>
          <w:sz w:val="24"/>
        </w:rPr>
        <w:t>направления</w:t>
      </w:r>
      <w:r w:rsidRPr="00F53946">
        <w:rPr>
          <w:rFonts w:ascii="Times New Roman" w:eastAsia="Times New Roman" w:hAnsi="Times New Roman" w:cs="Times New Roman"/>
          <w:color w:val="21272E"/>
          <w:spacing w:val="-3"/>
          <w:sz w:val="24"/>
        </w:rPr>
        <w:t xml:space="preserve"> </w:t>
      </w:r>
      <w:r w:rsidRPr="00F53946">
        <w:rPr>
          <w:rFonts w:ascii="Times New Roman" w:eastAsia="Times New Roman" w:hAnsi="Times New Roman" w:cs="Times New Roman"/>
          <w:color w:val="21272E"/>
          <w:sz w:val="24"/>
        </w:rPr>
        <w:t>воспитания.</w:t>
      </w:r>
    </w:p>
    <w:p w:rsidR="00F53946" w:rsidRPr="00F53946" w:rsidRDefault="00F53946" w:rsidP="00F53946">
      <w:pPr>
        <w:widowControl w:val="0"/>
        <w:numPr>
          <w:ilvl w:val="0"/>
          <w:numId w:val="32"/>
        </w:numPr>
        <w:tabs>
          <w:tab w:val="left" w:pos="1062"/>
        </w:tabs>
        <w:autoSpaceDE w:val="0"/>
        <w:autoSpaceDN w:val="0"/>
        <w:spacing w:after="0" w:line="360" w:lineRule="auto"/>
        <w:ind w:left="0" w:firstLine="567"/>
        <w:jc w:val="both"/>
        <w:rPr>
          <w:rFonts w:ascii="Times New Roman" w:eastAsia="Times New Roman" w:hAnsi="Times New Roman" w:cs="Times New Roman"/>
          <w:sz w:val="24"/>
        </w:rPr>
      </w:pPr>
      <w:r w:rsidRPr="00F53946">
        <w:rPr>
          <w:rFonts w:ascii="Times New Roman" w:eastAsia="Times New Roman" w:hAnsi="Times New Roman" w:cs="Times New Roman"/>
          <w:color w:val="21272E"/>
          <w:sz w:val="24"/>
        </w:rPr>
        <w:t>Ценности жизнь и здоровье лежат в основе физического и оздоровительного направления</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воспитания.</w:t>
      </w:r>
    </w:p>
    <w:p w:rsidR="00F53946" w:rsidRPr="00F53946" w:rsidRDefault="00F53946" w:rsidP="00F53946">
      <w:pPr>
        <w:widowControl w:val="0"/>
        <w:numPr>
          <w:ilvl w:val="0"/>
          <w:numId w:val="32"/>
        </w:numPr>
        <w:tabs>
          <w:tab w:val="left" w:pos="851"/>
          <w:tab w:val="left" w:pos="1134"/>
        </w:tabs>
        <w:autoSpaceDE w:val="0"/>
        <w:autoSpaceDN w:val="0"/>
        <w:spacing w:after="0" w:line="360" w:lineRule="auto"/>
        <w:ind w:left="0" w:firstLine="567"/>
        <w:jc w:val="both"/>
        <w:rPr>
          <w:rFonts w:ascii="Times New Roman" w:eastAsia="Times New Roman" w:hAnsi="Times New Roman" w:cs="Times New Roman"/>
          <w:sz w:val="24"/>
        </w:rPr>
      </w:pPr>
      <w:r w:rsidRPr="00F53946">
        <w:rPr>
          <w:rFonts w:ascii="Times New Roman" w:eastAsia="Times New Roman" w:hAnsi="Times New Roman" w:cs="Times New Roman"/>
          <w:color w:val="21272E"/>
          <w:sz w:val="24"/>
        </w:rPr>
        <w:t>Ценность</w:t>
      </w:r>
      <w:r w:rsidRPr="00F53946">
        <w:rPr>
          <w:rFonts w:ascii="Times New Roman" w:eastAsia="Times New Roman" w:hAnsi="Times New Roman" w:cs="Times New Roman"/>
          <w:color w:val="21272E"/>
          <w:spacing w:val="-3"/>
          <w:sz w:val="24"/>
        </w:rPr>
        <w:t xml:space="preserve"> </w:t>
      </w:r>
      <w:r w:rsidRPr="00F53946">
        <w:rPr>
          <w:rFonts w:ascii="Times New Roman" w:eastAsia="Times New Roman" w:hAnsi="Times New Roman" w:cs="Times New Roman"/>
          <w:color w:val="21272E"/>
          <w:sz w:val="24"/>
        </w:rPr>
        <w:t>труд</w:t>
      </w:r>
      <w:r w:rsidRPr="00F53946">
        <w:rPr>
          <w:rFonts w:ascii="Times New Roman" w:eastAsia="Times New Roman" w:hAnsi="Times New Roman" w:cs="Times New Roman"/>
          <w:color w:val="21272E"/>
          <w:spacing w:val="-3"/>
          <w:sz w:val="24"/>
        </w:rPr>
        <w:t xml:space="preserve"> </w:t>
      </w:r>
      <w:r w:rsidRPr="00F53946">
        <w:rPr>
          <w:rFonts w:ascii="Times New Roman" w:eastAsia="Times New Roman" w:hAnsi="Times New Roman" w:cs="Times New Roman"/>
          <w:color w:val="21272E"/>
          <w:sz w:val="24"/>
        </w:rPr>
        <w:t>лежит</w:t>
      </w:r>
      <w:r w:rsidRPr="00F53946">
        <w:rPr>
          <w:rFonts w:ascii="Times New Roman" w:eastAsia="Times New Roman" w:hAnsi="Times New Roman" w:cs="Times New Roman"/>
          <w:color w:val="21272E"/>
          <w:spacing w:val="-3"/>
          <w:sz w:val="24"/>
        </w:rPr>
        <w:t xml:space="preserve"> </w:t>
      </w:r>
      <w:r w:rsidRPr="00F53946">
        <w:rPr>
          <w:rFonts w:ascii="Times New Roman" w:eastAsia="Times New Roman" w:hAnsi="Times New Roman" w:cs="Times New Roman"/>
          <w:color w:val="21272E"/>
          <w:sz w:val="24"/>
        </w:rPr>
        <w:t>в</w:t>
      </w:r>
      <w:r w:rsidRPr="00F53946">
        <w:rPr>
          <w:rFonts w:ascii="Times New Roman" w:eastAsia="Times New Roman" w:hAnsi="Times New Roman" w:cs="Times New Roman"/>
          <w:color w:val="21272E"/>
          <w:spacing w:val="-4"/>
          <w:sz w:val="24"/>
        </w:rPr>
        <w:t xml:space="preserve"> </w:t>
      </w:r>
      <w:r w:rsidRPr="00F53946">
        <w:rPr>
          <w:rFonts w:ascii="Times New Roman" w:eastAsia="Times New Roman" w:hAnsi="Times New Roman" w:cs="Times New Roman"/>
          <w:color w:val="21272E"/>
          <w:sz w:val="24"/>
        </w:rPr>
        <w:t>основе</w:t>
      </w:r>
      <w:r w:rsidRPr="00F53946">
        <w:rPr>
          <w:rFonts w:ascii="Times New Roman" w:eastAsia="Times New Roman" w:hAnsi="Times New Roman" w:cs="Times New Roman"/>
          <w:color w:val="21272E"/>
          <w:spacing w:val="-4"/>
          <w:sz w:val="24"/>
        </w:rPr>
        <w:t xml:space="preserve"> </w:t>
      </w:r>
      <w:r w:rsidRPr="00F53946">
        <w:rPr>
          <w:rFonts w:ascii="Times New Roman" w:eastAsia="Times New Roman" w:hAnsi="Times New Roman" w:cs="Times New Roman"/>
          <w:color w:val="21272E"/>
          <w:sz w:val="24"/>
        </w:rPr>
        <w:t>трудового</w:t>
      </w:r>
      <w:r w:rsidRPr="00F53946">
        <w:rPr>
          <w:rFonts w:ascii="Times New Roman" w:eastAsia="Times New Roman" w:hAnsi="Times New Roman" w:cs="Times New Roman"/>
          <w:color w:val="21272E"/>
          <w:spacing w:val="-3"/>
          <w:sz w:val="24"/>
        </w:rPr>
        <w:t xml:space="preserve"> </w:t>
      </w:r>
      <w:r w:rsidRPr="00F53946">
        <w:rPr>
          <w:rFonts w:ascii="Times New Roman" w:eastAsia="Times New Roman" w:hAnsi="Times New Roman" w:cs="Times New Roman"/>
          <w:color w:val="21272E"/>
          <w:sz w:val="24"/>
        </w:rPr>
        <w:t>направления</w:t>
      </w:r>
      <w:r w:rsidRPr="00F53946">
        <w:rPr>
          <w:rFonts w:ascii="Times New Roman" w:eastAsia="Times New Roman" w:hAnsi="Times New Roman" w:cs="Times New Roman"/>
          <w:color w:val="21272E"/>
          <w:spacing w:val="-3"/>
          <w:sz w:val="24"/>
        </w:rPr>
        <w:t xml:space="preserve"> </w:t>
      </w:r>
      <w:r w:rsidRPr="00F53946">
        <w:rPr>
          <w:rFonts w:ascii="Times New Roman" w:eastAsia="Times New Roman" w:hAnsi="Times New Roman" w:cs="Times New Roman"/>
          <w:color w:val="21272E"/>
          <w:sz w:val="24"/>
        </w:rPr>
        <w:t>воспитания.</w:t>
      </w:r>
    </w:p>
    <w:p w:rsidR="00F53946" w:rsidRPr="00F53946" w:rsidRDefault="00F53946" w:rsidP="00F53946">
      <w:pPr>
        <w:widowControl w:val="0"/>
        <w:numPr>
          <w:ilvl w:val="0"/>
          <w:numId w:val="32"/>
        </w:numPr>
        <w:tabs>
          <w:tab w:val="left" w:pos="993"/>
        </w:tabs>
        <w:autoSpaceDE w:val="0"/>
        <w:autoSpaceDN w:val="0"/>
        <w:spacing w:after="0" w:line="360" w:lineRule="auto"/>
        <w:ind w:left="0" w:firstLine="567"/>
        <w:jc w:val="both"/>
        <w:rPr>
          <w:rFonts w:ascii="Times New Roman" w:eastAsia="Times New Roman" w:hAnsi="Times New Roman" w:cs="Times New Roman"/>
          <w:sz w:val="24"/>
        </w:rPr>
      </w:pPr>
      <w:r w:rsidRPr="00F53946">
        <w:rPr>
          <w:rFonts w:ascii="Times New Roman" w:eastAsia="Times New Roman" w:hAnsi="Times New Roman" w:cs="Times New Roman"/>
          <w:color w:val="21272E"/>
          <w:sz w:val="24"/>
        </w:rPr>
        <w:t>Ценности</w:t>
      </w:r>
      <w:r w:rsidRPr="00F53946">
        <w:rPr>
          <w:rFonts w:ascii="Times New Roman" w:eastAsia="Times New Roman" w:hAnsi="Times New Roman" w:cs="Times New Roman"/>
          <w:color w:val="21272E"/>
          <w:spacing w:val="-2"/>
          <w:sz w:val="24"/>
        </w:rPr>
        <w:t xml:space="preserve"> </w:t>
      </w:r>
      <w:r w:rsidRPr="00F53946">
        <w:rPr>
          <w:rFonts w:ascii="Times New Roman" w:eastAsia="Times New Roman" w:hAnsi="Times New Roman" w:cs="Times New Roman"/>
          <w:color w:val="21272E"/>
          <w:sz w:val="24"/>
        </w:rPr>
        <w:t>культура</w:t>
      </w:r>
      <w:r w:rsidRPr="00F53946">
        <w:rPr>
          <w:rFonts w:ascii="Times New Roman" w:eastAsia="Times New Roman" w:hAnsi="Times New Roman" w:cs="Times New Roman"/>
          <w:color w:val="21272E"/>
          <w:spacing w:val="-2"/>
          <w:sz w:val="24"/>
        </w:rPr>
        <w:t xml:space="preserve"> </w:t>
      </w:r>
      <w:r w:rsidRPr="00F53946">
        <w:rPr>
          <w:rFonts w:ascii="Times New Roman" w:eastAsia="Times New Roman" w:hAnsi="Times New Roman" w:cs="Times New Roman"/>
          <w:color w:val="21272E"/>
          <w:sz w:val="24"/>
        </w:rPr>
        <w:t>и</w:t>
      </w:r>
      <w:r w:rsidRPr="00F53946">
        <w:rPr>
          <w:rFonts w:ascii="Times New Roman" w:eastAsia="Times New Roman" w:hAnsi="Times New Roman" w:cs="Times New Roman"/>
          <w:color w:val="21272E"/>
          <w:spacing w:val="-2"/>
          <w:sz w:val="24"/>
        </w:rPr>
        <w:t xml:space="preserve"> </w:t>
      </w:r>
      <w:r w:rsidRPr="00F53946">
        <w:rPr>
          <w:rFonts w:ascii="Times New Roman" w:eastAsia="Times New Roman" w:hAnsi="Times New Roman" w:cs="Times New Roman"/>
          <w:color w:val="21272E"/>
          <w:sz w:val="24"/>
        </w:rPr>
        <w:t>красота</w:t>
      </w:r>
      <w:r w:rsidRPr="00F53946">
        <w:rPr>
          <w:rFonts w:ascii="Times New Roman" w:eastAsia="Times New Roman" w:hAnsi="Times New Roman" w:cs="Times New Roman"/>
          <w:color w:val="21272E"/>
          <w:spacing w:val="-3"/>
          <w:sz w:val="24"/>
        </w:rPr>
        <w:t xml:space="preserve"> </w:t>
      </w:r>
      <w:r w:rsidRPr="00F53946">
        <w:rPr>
          <w:rFonts w:ascii="Times New Roman" w:eastAsia="Times New Roman" w:hAnsi="Times New Roman" w:cs="Times New Roman"/>
          <w:color w:val="21272E"/>
          <w:sz w:val="24"/>
        </w:rPr>
        <w:t>лежат</w:t>
      </w:r>
      <w:r w:rsidRPr="00F53946">
        <w:rPr>
          <w:rFonts w:ascii="Times New Roman" w:eastAsia="Times New Roman" w:hAnsi="Times New Roman" w:cs="Times New Roman"/>
          <w:color w:val="21272E"/>
          <w:spacing w:val="-2"/>
          <w:sz w:val="24"/>
        </w:rPr>
        <w:t xml:space="preserve"> </w:t>
      </w:r>
      <w:r w:rsidRPr="00F53946">
        <w:rPr>
          <w:rFonts w:ascii="Times New Roman" w:eastAsia="Times New Roman" w:hAnsi="Times New Roman" w:cs="Times New Roman"/>
          <w:color w:val="21272E"/>
          <w:sz w:val="24"/>
        </w:rPr>
        <w:t>в</w:t>
      </w:r>
      <w:r w:rsidRPr="00F53946">
        <w:rPr>
          <w:rFonts w:ascii="Times New Roman" w:eastAsia="Times New Roman" w:hAnsi="Times New Roman" w:cs="Times New Roman"/>
          <w:color w:val="21272E"/>
          <w:spacing w:val="-4"/>
          <w:sz w:val="24"/>
        </w:rPr>
        <w:t xml:space="preserve"> </w:t>
      </w:r>
      <w:r w:rsidRPr="00F53946">
        <w:rPr>
          <w:rFonts w:ascii="Times New Roman" w:eastAsia="Times New Roman" w:hAnsi="Times New Roman" w:cs="Times New Roman"/>
          <w:color w:val="21272E"/>
          <w:sz w:val="24"/>
        </w:rPr>
        <w:t>основе</w:t>
      </w:r>
      <w:r w:rsidRPr="00F53946">
        <w:rPr>
          <w:rFonts w:ascii="Times New Roman" w:eastAsia="Times New Roman" w:hAnsi="Times New Roman" w:cs="Times New Roman"/>
          <w:color w:val="21272E"/>
          <w:spacing w:val="-3"/>
          <w:sz w:val="24"/>
        </w:rPr>
        <w:t xml:space="preserve"> </w:t>
      </w:r>
      <w:r w:rsidRPr="00F53946">
        <w:rPr>
          <w:rFonts w:ascii="Times New Roman" w:eastAsia="Times New Roman" w:hAnsi="Times New Roman" w:cs="Times New Roman"/>
          <w:color w:val="21272E"/>
          <w:sz w:val="24"/>
        </w:rPr>
        <w:t>эстетического</w:t>
      </w:r>
      <w:r w:rsidRPr="00F53946">
        <w:rPr>
          <w:rFonts w:ascii="Times New Roman" w:eastAsia="Times New Roman" w:hAnsi="Times New Roman" w:cs="Times New Roman"/>
          <w:color w:val="21272E"/>
          <w:spacing w:val="-3"/>
          <w:sz w:val="24"/>
        </w:rPr>
        <w:t xml:space="preserve"> </w:t>
      </w:r>
      <w:r w:rsidRPr="00F53946">
        <w:rPr>
          <w:rFonts w:ascii="Times New Roman" w:eastAsia="Times New Roman" w:hAnsi="Times New Roman" w:cs="Times New Roman"/>
          <w:color w:val="21272E"/>
          <w:sz w:val="24"/>
        </w:rPr>
        <w:t>направления</w:t>
      </w:r>
      <w:r w:rsidRPr="00F53946">
        <w:rPr>
          <w:rFonts w:ascii="Times New Roman" w:eastAsia="Times New Roman" w:hAnsi="Times New Roman" w:cs="Times New Roman"/>
          <w:color w:val="21272E"/>
          <w:spacing w:val="-2"/>
          <w:sz w:val="24"/>
        </w:rPr>
        <w:t xml:space="preserve"> </w:t>
      </w:r>
      <w:r w:rsidRPr="00F53946">
        <w:rPr>
          <w:rFonts w:ascii="Times New Roman" w:eastAsia="Times New Roman" w:hAnsi="Times New Roman" w:cs="Times New Roman"/>
          <w:color w:val="21272E"/>
          <w:sz w:val="24"/>
        </w:rPr>
        <w:t>воспитания.</w:t>
      </w:r>
    </w:p>
    <w:p w:rsidR="00F53946" w:rsidRPr="00F53946" w:rsidRDefault="00F53946" w:rsidP="00F53946">
      <w:pPr>
        <w:widowControl w:val="0"/>
        <w:numPr>
          <w:ilvl w:val="0"/>
          <w:numId w:val="32"/>
        </w:numPr>
        <w:tabs>
          <w:tab w:val="left" w:pos="1098"/>
        </w:tabs>
        <w:autoSpaceDE w:val="0"/>
        <w:autoSpaceDN w:val="0"/>
        <w:spacing w:after="0" w:line="360" w:lineRule="auto"/>
        <w:ind w:left="0" w:right="-83" w:firstLine="567"/>
        <w:jc w:val="both"/>
        <w:rPr>
          <w:rFonts w:ascii="Times New Roman" w:eastAsia="Times New Roman" w:hAnsi="Times New Roman" w:cs="Times New Roman"/>
          <w:sz w:val="24"/>
        </w:rPr>
      </w:pPr>
      <w:r w:rsidRPr="00F53946">
        <w:rPr>
          <w:rFonts w:ascii="Times New Roman" w:eastAsia="Times New Roman" w:hAnsi="Times New Roman" w:cs="Times New Roman"/>
          <w:color w:val="21272E"/>
          <w:sz w:val="24"/>
        </w:rPr>
        <w:t>Целевые ориентиры воспитания следует рассматривать как возрастные характеристики</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 xml:space="preserve">возможных достижений ребёнка, которые коррелируют с портретом </w:t>
      </w:r>
      <w:r w:rsidRPr="00F53946">
        <w:rPr>
          <w:rFonts w:ascii="Times New Roman" w:eastAsia="Times New Roman" w:hAnsi="Times New Roman" w:cs="Times New Roman"/>
          <w:color w:val="21272E"/>
          <w:sz w:val="24"/>
        </w:rPr>
        <w:lastRenderedPageBreak/>
        <w:t>выпускника ДОО и с</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традиционными</w:t>
      </w:r>
      <w:r w:rsidRPr="00F53946">
        <w:rPr>
          <w:rFonts w:ascii="Times New Roman" w:eastAsia="Times New Roman" w:hAnsi="Times New Roman" w:cs="Times New Roman"/>
          <w:color w:val="21272E"/>
          <w:spacing w:val="-3"/>
          <w:sz w:val="24"/>
        </w:rPr>
        <w:t xml:space="preserve"> </w:t>
      </w:r>
      <w:r w:rsidRPr="00F53946">
        <w:rPr>
          <w:rFonts w:ascii="Times New Roman" w:eastAsia="Times New Roman" w:hAnsi="Times New Roman" w:cs="Times New Roman"/>
          <w:color w:val="21272E"/>
          <w:sz w:val="24"/>
        </w:rPr>
        <w:t>ценностями российского общества.</w:t>
      </w:r>
    </w:p>
    <w:p w:rsidR="00F53946" w:rsidRPr="00F53946" w:rsidRDefault="00F53946" w:rsidP="00F53946">
      <w:pPr>
        <w:widowControl w:val="0"/>
        <w:numPr>
          <w:ilvl w:val="0"/>
          <w:numId w:val="32"/>
        </w:numPr>
        <w:tabs>
          <w:tab w:val="left" w:pos="1115"/>
        </w:tabs>
        <w:autoSpaceDE w:val="0"/>
        <w:autoSpaceDN w:val="0"/>
        <w:spacing w:after="0" w:line="360" w:lineRule="auto"/>
        <w:ind w:left="0" w:right="-83" w:firstLine="567"/>
        <w:jc w:val="both"/>
        <w:rPr>
          <w:rFonts w:ascii="Times New Roman" w:eastAsia="Times New Roman" w:hAnsi="Times New Roman" w:cs="Times New Roman"/>
          <w:sz w:val="24"/>
        </w:rPr>
      </w:pPr>
      <w:r w:rsidRPr="00F53946">
        <w:rPr>
          <w:rFonts w:ascii="Times New Roman" w:eastAsia="Times New Roman" w:hAnsi="Times New Roman" w:cs="Times New Roman"/>
          <w:color w:val="21272E"/>
          <w:sz w:val="24"/>
        </w:rPr>
        <w:t>С</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учётом</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особенностей</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социокультурной</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среды,</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в</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которой</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воспитывается</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ребёнок,</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в</w:t>
      </w:r>
      <w:r w:rsidRPr="00F53946">
        <w:rPr>
          <w:rFonts w:ascii="Times New Roman" w:eastAsia="Times New Roman" w:hAnsi="Times New Roman" w:cs="Times New Roman"/>
          <w:color w:val="21272E"/>
          <w:spacing w:val="-57"/>
          <w:sz w:val="24"/>
        </w:rPr>
        <w:t xml:space="preserve"> </w:t>
      </w:r>
      <w:r w:rsidRPr="00F53946">
        <w:rPr>
          <w:rFonts w:ascii="Times New Roman" w:eastAsia="Times New Roman" w:hAnsi="Times New Roman" w:cs="Times New Roman"/>
          <w:color w:val="21272E"/>
          <w:sz w:val="24"/>
        </w:rPr>
        <w:t>программе воспитания находит отражение взаимодействие всех субъектов воспитательных</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отношений. Реализация Программы воспитания предполагает социальное партнерство ДОО с</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другими учреждениями образования и культуры (музеи, театры, библиотеки, и другое), в том</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числе</w:t>
      </w:r>
      <w:r w:rsidRPr="00F53946">
        <w:rPr>
          <w:rFonts w:ascii="Times New Roman" w:eastAsia="Times New Roman" w:hAnsi="Times New Roman" w:cs="Times New Roman"/>
          <w:color w:val="21272E"/>
          <w:spacing w:val="-2"/>
          <w:sz w:val="24"/>
        </w:rPr>
        <w:t xml:space="preserve"> </w:t>
      </w:r>
      <w:r w:rsidRPr="00F53946">
        <w:rPr>
          <w:rFonts w:ascii="Times New Roman" w:eastAsia="Times New Roman" w:hAnsi="Times New Roman" w:cs="Times New Roman"/>
          <w:color w:val="21272E"/>
          <w:sz w:val="24"/>
        </w:rPr>
        <w:t>системой дополнительного образования</w:t>
      </w:r>
      <w:r w:rsidRPr="00F53946">
        <w:rPr>
          <w:rFonts w:ascii="Times New Roman" w:eastAsia="Times New Roman" w:hAnsi="Times New Roman" w:cs="Times New Roman"/>
          <w:color w:val="21272E"/>
          <w:spacing w:val="-3"/>
          <w:sz w:val="24"/>
        </w:rPr>
        <w:t xml:space="preserve"> </w:t>
      </w:r>
      <w:r w:rsidRPr="00F53946">
        <w:rPr>
          <w:rFonts w:ascii="Times New Roman" w:eastAsia="Times New Roman" w:hAnsi="Times New Roman" w:cs="Times New Roman"/>
          <w:color w:val="21272E"/>
          <w:sz w:val="24"/>
        </w:rPr>
        <w:t>детей.</w:t>
      </w:r>
    </w:p>
    <w:p w:rsidR="00F53946" w:rsidRPr="00F53946" w:rsidRDefault="00F53946" w:rsidP="00F53946">
      <w:pPr>
        <w:widowControl w:val="0"/>
        <w:numPr>
          <w:ilvl w:val="0"/>
          <w:numId w:val="32"/>
        </w:numPr>
        <w:tabs>
          <w:tab w:val="left" w:pos="1112"/>
        </w:tabs>
        <w:autoSpaceDE w:val="0"/>
        <w:autoSpaceDN w:val="0"/>
        <w:spacing w:after="0" w:line="360" w:lineRule="auto"/>
        <w:ind w:left="0" w:right="-83" w:firstLine="567"/>
        <w:jc w:val="both"/>
        <w:rPr>
          <w:rFonts w:ascii="Times New Roman" w:eastAsia="Times New Roman" w:hAnsi="Times New Roman" w:cs="Times New Roman"/>
          <w:sz w:val="24"/>
        </w:rPr>
      </w:pPr>
      <w:r w:rsidRPr="00F53946">
        <w:rPr>
          <w:rFonts w:ascii="Times New Roman" w:eastAsia="Times New Roman" w:hAnsi="Times New Roman" w:cs="Times New Roman"/>
          <w:color w:val="21272E"/>
          <w:sz w:val="24"/>
        </w:rPr>
        <w:t>Структура</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Программы воспитания включает три</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раздела: целевой, содержательный и</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организационный.</w:t>
      </w:r>
    </w:p>
    <w:p w:rsidR="00F53946" w:rsidRPr="00F53946" w:rsidRDefault="00F53946" w:rsidP="00F53946">
      <w:pPr>
        <w:widowControl w:val="0"/>
        <w:numPr>
          <w:ilvl w:val="0"/>
          <w:numId w:val="32"/>
        </w:numPr>
        <w:tabs>
          <w:tab w:val="left" w:pos="1053"/>
        </w:tabs>
        <w:autoSpaceDE w:val="0"/>
        <w:autoSpaceDN w:val="0"/>
        <w:spacing w:after="0" w:line="360" w:lineRule="auto"/>
        <w:ind w:left="0" w:right="-83" w:firstLine="567"/>
        <w:jc w:val="both"/>
        <w:rPr>
          <w:rFonts w:ascii="Times New Roman" w:eastAsia="Times New Roman" w:hAnsi="Times New Roman" w:cs="Times New Roman"/>
          <w:sz w:val="24"/>
        </w:rPr>
      </w:pPr>
      <w:r w:rsidRPr="00F53946">
        <w:rPr>
          <w:rFonts w:ascii="Times New Roman" w:eastAsia="Times New Roman" w:hAnsi="Times New Roman" w:cs="Times New Roman"/>
          <w:color w:val="21272E"/>
          <w:sz w:val="24"/>
        </w:rPr>
        <w:t>Пояснительная</w:t>
      </w:r>
      <w:r w:rsidRPr="00F53946">
        <w:rPr>
          <w:rFonts w:ascii="Times New Roman" w:eastAsia="Times New Roman" w:hAnsi="Times New Roman" w:cs="Times New Roman"/>
          <w:color w:val="21272E"/>
          <w:spacing w:val="-3"/>
          <w:sz w:val="24"/>
        </w:rPr>
        <w:t xml:space="preserve"> </w:t>
      </w:r>
      <w:r w:rsidRPr="00F53946">
        <w:rPr>
          <w:rFonts w:ascii="Times New Roman" w:eastAsia="Times New Roman" w:hAnsi="Times New Roman" w:cs="Times New Roman"/>
          <w:color w:val="21272E"/>
          <w:sz w:val="24"/>
        </w:rPr>
        <w:t>записка</w:t>
      </w:r>
      <w:r w:rsidRPr="00F53946">
        <w:rPr>
          <w:rFonts w:ascii="Times New Roman" w:eastAsia="Times New Roman" w:hAnsi="Times New Roman" w:cs="Times New Roman"/>
          <w:color w:val="21272E"/>
          <w:spacing w:val="-3"/>
          <w:sz w:val="24"/>
        </w:rPr>
        <w:t xml:space="preserve"> </w:t>
      </w:r>
      <w:r w:rsidRPr="00F53946">
        <w:rPr>
          <w:rFonts w:ascii="Times New Roman" w:eastAsia="Times New Roman" w:hAnsi="Times New Roman" w:cs="Times New Roman"/>
          <w:color w:val="21272E"/>
          <w:sz w:val="24"/>
        </w:rPr>
        <w:t>не</w:t>
      </w:r>
      <w:r w:rsidRPr="00F53946">
        <w:rPr>
          <w:rFonts w:ascii="Times New Roman" w:eastAsia="Times New Roman" w:hAnsi="Times New Roman" w:cs="Times New Roman"/>
          <w:color w:val="21272E"/>
          <w:spacing w:val="-3"/>
          <w:sz w:val="24"/>
        </w:rPr>
        <w:t xml:space="preserve"> </w:t>
      </w:r>
      <w:r w:rsidRPr="00F53946">
        <w:rPr>
          <w:rFonts w:ascii="Times New Roman" w:eastAsia="Times New Roman" w:hAnsi="Times New Roman" w:cs="Times New Roman"/>
          <w:color w:val="21272E"/>
          <w:sz w:val="24"/>
        </w:rPr>
        <w:t>является</w:t>
      </w:r>
      <w:r w:rsidRPr="00F53946">
        <w:rPr>
          <w:rFonts w:ascii="Times New Roman" w:eastAsia="Times New Roman" w:hAnsi="Times New Roman" w:cs="Times New Roman"/>
          <w:color w:val="21272E"/>
          <w:spacing w:val="-2"/>
          <w:sz w:val="24"/>
        </w:rPr>
        <w:t xml:space="preserve"> </w:t>
      </w:r>
      <w:r w:rsidRPr="00F53946">
        <w:rPr>
          <w:rFonts w:ascii="Times New Roman" w:eastAsia="Times New Roman" w:hAnsi="Times New Roman" w:cs="Times New Roman"/>
          <w:color w:val="21272E"/>
          <w:sz w:val="24"/>
        </w:rPr>
        <w:t>частью</w:t>
      </w:r>
      <w:r w:rsidRPr="00F53946">
        <w:rPr>
          <w:rFonts w:ascii="Times New Roman" w:eastAsia="Times New Roman" w:hAnsi="Times New Roman" w:cs="Times New Roman"/>
          <w:color w:val="21272E"/>
          <w:spacing w:val="-2"/>
          <w:sz w:val="24"/>
        </w:rPr>
        <w:t xml:space="preserve"> </w:t>
      </w:r>
      <w:r w:rsidRPr="00F53946">
        <w:rPr>
          <w:rFonts w:ascii="Times New Roman" w:eastAsia="Times New Roman" w:hAnsi="Times New Roman" w:cs="Times New Roman"/>
          <w:color w:val="21272E"/>
          <w:sz w:val="24"/>
        </w:rPr>
        <w:t>рабочей</w:t>
      </w:r>
      <w:r w:rsidRPr="00F53946">
        <w:rPr>
          <w:rFonts w:ascii="Times New Roman" w:eastAsia="Times New Roman" w:hAnsi="Times New Roman" w:cs="Times New Roman"/>
          <w:color w:val="21272E"/>
          <w:spacing w:val="-2"/>
          <w:sz w:val="24"/>
        </w:rPr>
        <w:t xml:space="preserve"> </w:t>
      </w:r>
      <w:r w:rsidRPr="00F53946">
        <w:rPr>
          <w:rFonts w:ascii="Times New Roman" w:eastAsia="Times New Roman" w:hAnsi="Times New Roman" w:cs="Times New Roman"/>
          <w:color w:val="21272E"/>
          <w:sz w:val="24"/>
        </w:rPr>
        <w:t>программы</w:t>
      </w:r>
      <w:r w:rsidRPr="00F53946">
        <w:rPr>
          <w:rFonts w:ascii="Times New Roman" w:eastAsia="Times New Roman" w:hAnsi="Times New Roman" w:cs="Times New Roman"/>
          <w:color w:val="21272E"/>
          <w:spacing w:val="-2"/>
          <w:sz w:val="24"/>
        </w:rPr>
        <w:t xml:space="preserve"> </w:t>
      </w:r>
      <w:r w:rsidRPr="00F53946">
        <w:rPr>
          <w:rFonts w:ascii="Times New Roman" w:eastAsia="Times New Roman" w:hAnsi="Times New Roman" w:cs="Times New Roman"/>
          <w:color w:val="21272E"/>
          <w:sz w:val="24"/>
        </w:rPr>
        <w:t>воспитания</w:t>
      </w:r>
      <w:r w:rsidRPr="00F53946">
        <w:rPr>
          <w:rFonts w:ascii="Times New Roman" w:eastAsia="Times New Roman" w:hAnsi="Times New Roman" w:cs="Times New Roman"/>
          <w:color w:val="21272E"/>
          <w:spacing w:val="-2"/>
          <w:sz w:val="24"/>
        </w:rPr>
        <w:t xml:space="preserve"> </w:t>
      </w:r>
      <w:r w:rsidRPr="00F53946">
        <w:rPr>
          <w:rFonts w:ascii="Times New Roman" w:eastAsia="Times New Roman" w:hAnsi="Times New Roman" w:cs="Times New Roman"/>
          <w:color w:val="21272E"/>
          <w:sz w:val="24"/>
        </w:rPr>
        <w:t>в</w:t>
      </w:r>
      <w:r w:rsidRPr="00F53946">
        <w:rPr>
          <w:rFonts w:ascii="Times New Roman" w:eastAsia="Times New Roman" w:hAnsi="Times New Roman" w:cs="Times New Roman"/>
          <w:color w:val="21272E"/>
          <w:spacing w:val="-3"/>
          <w:sz w:val="24"/>
        </w:rPr>
        <w:t xml:space="preserve"> </w:t>
      </w:r>
      <w:r w:rsidRPr="00F53946">
        <w:rPr>
          <w:rFonts w:ascii="Times New Roman" w:eastAsia="Times New Roman" w:hAnsi="Times New Roman" w:cs="Times New Roman"/>
          <w:color w:val="21272E"/>
          <w:sz w:val="24"/>
        </w:rPr>
        <w:t>ДОО.</w:t>
      </w:r>
    </w:p>
    <w:p w:rsidR="00F53946" w:rsidRPr="00F53946" w:rsidRDefault="00F53946" w:rsidP="00F53946">
      <w:pPr>
        <w:widowControl w:val="0"/>
        <w:autoSpaceDE w:val="0"/>
        <w:autoSpaceDN w:val="0"/>
        <w:spacing w:after="0" w:line="360" w:lineRule="auto"/>
        <w:rPr>
          <w:rFonts w:ascii="Times New Roman" w:eastAsia="Times New Roman" w:hAnsi="Times New Roman" w:cs="Times New Roman"/>
          <w:sz w:val="24"/>
          <w:szCs w:val="24"/>
        </w:rPr>
      </w:pPr>
    </w:p>
    <w:p w:rsidR="00F53946" w:rsidRPr="00F53946" w:rsidRDefault="00F53946" w:rsidP="00F53946">
      <w:pPr>
        <w:widowControl w:val="0"/>
        <w:numPr>
          <w:ilvl w:val="2"/>
          <w:numId w:val="28"/>
        </w:numPr>
        <w:tabs>
          <w:tab w:val="left" w:pos="1274"/>
        </w:tabs>
        <w:autoSpaceDE w:val="0"/>
        <w:autoSpaceDN w:val="0"/>
        <w:spacing w:after="0" w:line="360" w:lineRule="auto"/>
        <w:ind w:left="1273" w:hanging="602"/>
        <w:jc w:val="both"/>
        <w:outlineLvl w:val="0"/>
        <w:rPr>
          <w:rFonts w:ascii="Times New Roman" w:eastAsia="Times New Roman" w:hAnsi="Times New Roman" w:cs="Times New Roman"/>
          <w:bCs/>
          <w:sz w:val="24"/>
          <w:szCs w:val="24"/>
        </w:rPr>
      </w:pPr>
      <w:r w:rsidRPr="00F53946">
        <w:rPr>
          <w:rFonts w:ascii="Times New Roman" w:eastAsia="Times New Roman" w:hAnsi="Times New Roman" w:cs="Times New Roman"/>
          <w:b/>
          <w:bCs/>
          <w:color w:val="21272E"/>
          <w:sz w:val="24"/>
          <w:szCs w:val="24"/>
        </w:rPr>
        <w:t>Целевой</w:t>
      </w:r>
      <w:r w:rsidRPr="00F53946">
        <w:rPr>
          <w:rFonts w:ascii="Times New Roman" w:eastAsia="Times New Roman" w:hAnsi="Times New Roman" w:cs="Times New Roman"/>
          <w:b/>
          <w:bCs/>
          <w:color w:val="21272E"/>
          <w:spacing w:val="-2"/>
          <w:sz w:val="24"/>
          <w:szCs w:val="24"/>
        </w:rPr>
        <w:t xml:space="preserve"> </w:t>
      </w:r>
      <w:r w:rsidRPr="00F53946">
        <w:rPr>
          <w:rFonts w:ascii="Times New Roman" w:eastAsia="Times New Roman" w:hAnsi="Times New Roman" w:cs="Times New Roman"/>
          <w:b/>
          <w:bCs/>
          <w:color w:val="21272E"/>
          <w:sz w:val="24"/>
          <w:szCs w:val="24"/>
        </w:rPr>
        <w:t>раздел</w:t>
      </w:r>
      <w:r w:rsidRPr="00F53946">
        <w:rPr>
          <w:rFonts w:ascii="Times New Roman" w:eastAsia="Times New Roman" w:hAnsi="Times New Roman" w:cs="Times New Roman"/>
          <w:b/>
          <w:bCs/>
          <w:color w:val="21272E"/>
          <w:spacing w:val="-2"/>
          <w:sz w:val="24"/>
          <w:szCs w:val="24"/>
        </w:rPr>
        <w:t xml:space="preserve"> </w:t>
      </w:r>
      <w:r w:rsidRPr="00F53946">
        <w:rPr>
          <w:rFonts w:ascii="Times New Roman" w:eastAsia="Times New Roman" w:hAnsi="Times New Roman" w:cs="Times New Roman"/>
          <w:b/>
          <w:bCs/>
          <w:color w:val="21272E"/>
          <w:sz w:val="24"/>
          <w:szCs w:val="24"/>
        </w:rPr>
        <w:t>Программы</w:t>
      </w:r>
      <w:r w:rsidRPr="00F53946">
        <w:rPr>
          <w:rFonts w:ascii="Times New Roman" w:eastAsia="Times New Roman" w:hAnsi="Times New Roman" w:cs="Times New Roman"/>
          <w:b/>
          <w:bCs/>
          <w:color w:val="21272E"/>
          <w:spacing w:val="-2"/>
          <w:sz w:val="24"/>
          <w:szCs w:val="24"/>
        </w:rPr>
        <w:t xml:space="preserve"> </w:t>
      </w:r>
      <w:r w:rsidRPr="00F53946">
        <w:rPr>
          <w:rFonts w:ascii="Times New Roman" w:eastAsia="Times New Roman" w:hAnsi="Times New Roman" w:cs="Times New Roman"/>
          <w:b/>
          <w:bCs/>
          <w:color w:val="21272E"/>
          <w:sz w:val="24"/>
          <w:szCs w:val="24"/>
        </w:rPr>
        <w:t>воспитания</w:t>
      </w:r>
      <w:r w:rsidRPr="00F53946">
        <w:rPr>
          <w:rFonts w:ascii="Times New Roman" w:eastAsia="Times New Roman" w:hAnsi="Times New Roman" w:cs="Times New Roman"/>
          <w:bCs/>
          <w:color w:val="21272E"/>
          <w:sz w:val="24"/>
          <w:szCs w:val="24"/>
        </w:rPr>
        <w:t>.</w:t>
      </w:r>
    </w:p>
    <w:p w:rsidR="00F53946" w:rsidRPr="00F53946" w:rsidRDefault="00F53946" w:rsidP="00F53946">
      <w:pPr>
        <w:widowControl w:val="0"/>
        <w:numPr>
          <w:ilvl w:val="3"/>
          <w:numId w:val="28"/>
        </w:numPr>
        <w:tabs>
          <w:tab w:val="left" w:pos="1454"/>
        </w:tabs>
        <w:autoSpaceDE w:val="0"/>
        <w:autoSpaceDN w:val="0"/>
        <w:spacing w:after="0" w:line="360" w:lineRule="auto"/>
        <w:ind w:left="0" w:firstLine="567"/>
        <w:jc w:val="both"/>
        <w:rPr>
          <w:rFonts w:ascii="Times New Roman" w:eastAsia="Times New Roman" w:hAnsi="Times New Roman" w:cs="Times New Roman"/>
          <w:sz w:val="24"/>
        </w:rPr>
      </w:pPr>
      <w:r w:rsidRPr="00F53946">
        <w:rPr>
          <w:rFonts w:ascii="Times New Roman" w:eastAsia="Times New Roman" w:hAnsi="Times New Roman" w:cs="Times New Roman"/>
          <w:color w:val="21272E"/>
          <w:sz w:val="24"/>
        </w:rPr>
        <w:t>Цели</w:t>
      </w:r>
      <w:r w:rsidRPr="00F53946">
        <w:rPr>
          <w:rFonts w:ascii="Times New Roman" w:eastAsia="Times New Roman" w:hAnsi="Times New Roman" w:cs="Times New Roman"/>
          <w:color w:val="21272E"/>
          <w:spacing w:val="-2"/>
          <w:sz w:val="24"/>
        </w:rPr>
        <w:t xml:space="preserve"> </w:t>
      </w:r>
      <w:r w:rsidRPr="00F53946">
        <w:rPr>
          <w:rFonts w:ascii="Times New Roman" w:eastAsia="Times New Roman" w:hAnsi="Times New Roman" w:cs="Times New Roman"/>
          <w:color w:val="21272E"/>
          <w:sz w:val="24"/>
        </w:rPr>
        <w:t>и</w:t>
      </w:r>
      <w:r w:rsidRPr="00F53946">
        <w:rPr>
          <w:rFonts w:ascii="Times New Roman" w:eastAsia="Times New Roman" w:hAnsi="Times New Roman" w:cs="Times New Roman"/>
          <w:color w:val="21272E"/>
          <w:spacing w:val="-2"/>
          <w:sz w:val="24"/>
        </w:rPr>
        <w:t xml:space="preserve"> </w:t>
      </w:r>
      <w:r w:rsidRPr="00F53946">
        <w:rPr>
          <w:rFonts w:ascii="Times New Roman" w:eastAsia="Times New Roman" w:hAnsi="Times New Roman" w:cs="Times New Roman"/>
          <w:color w:val="21272E"/>
          <w:sz w:val="24"/>
        </w:rPr>
        <w:t>задачи</w:t>
      </w:r>
      <w:r w:rsidRPr="00F53946">
        <w:rPr>
          <w:rFonts w:ascii="Times New Roman" w:eastAsia="Times New Roman" w:hAnsi="Times New Roman" w:cs="Times New Roman"/>
          <w:color w:val="21272E"/>
          <w:spacing w:val="-2"/>
          <w:sz w:val="24"/>
        </w:rPr>
        <w:t xml:space="preserve"> </w:t>
      </w:r>
      <w:r w:rsidRPr="00F53946">
        <w:rPr>
          <w:rFonts w:ascii="Times New Roman" w:eastAsia="Times New Roman" w:hAnsi="Times New Roman" w:cs="Times New Roman"/>
          <w:color w:val="21272E"/>
          <w:sz w:val="24"/>
        </w:rPr>
        <w:t>воспитания.</w:t>
      </w:r>
    </w:p>
    <w:p w:rsidR="00F53946" w:rsidRPr="00F53946" w:rsidRDefault="00F53946" w:rsidP="00F53946">
      <w:pPr>
        <w:widowControl w:val="0"/>
        <w:numPr>
          <w:ilvl w:val="4"/>
          <w:numId w:val="28"/>
        </w:numPr>
        <w:tabs>
          <w:tab w:val="left" w:pos="1643"/>
        </w:tabs>
        <w:autoSpaceDE w:val="0"/>
        <w:autoSpaceDN w:val="0"/>
        <w:spacing w:after="0" w:line="360" w:lineRule="auto"/>
        <w:ind w:left="0" w:firstLine="567"/>
        <w:jc w:val="both"/>
        <w:rPr>
          <w:rFonts w:ascii="Times New Roman" w:eastAsia="Times New Roman" w:hAnsi="Times New Roman" w:cs="Times New Roman"/>
          <w:sz w:val="24"/>
        </w:rPr>
      </w:pPr>
      <w:r w:rsidRPr="00F53946">
        <w:rPr>
          <w:rFonts w:ascii="Times New Roman" w:eastAsia="Times New Roman" w:hAnsi="Times New Roman" w:cs="Times New Roman"/>
          <w:color w:val="21272E"/>
          <w:sz w:val="24"/>
        </w:rPr>
        <w:t>Общая цель воспитания в ДОО - личностное развитие каждого ребёнка с учётом его</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индивидуальности</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и</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создание</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условий</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для</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позитивной</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социализации</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детей</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на</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основе</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традиционных</w:t>
      </w:r>
      <w:r w:rsidRPr="00F53946">
        <w:rPr>
          <w:rFonts w:ascii="Times New Roman" w:eastAsia="Times New Roman" w:hAnsi="Times New Roman" w:cs="Times New Roman"/>
          <w:color w:val="21272E"/>
          <w:spacing w:val="-2"/>
          <w:sz w:val="24"/>
        </w:rPr>
        <w:t xml:space="preserve"> </w:t>
      </w:r>
      <w:r w:rsidRPr="00F53946">
        <w:rPr>
          <w:rFonts w:ascii="Times New Roman" w:eastAsia="Times New Roman" w:hAnsi="Times New Roman" w:cs="Times New Roman"/>
          <w:color w:val="21272E"/>
          <w:sz w:val="24"/>
        </w:rPr>
        <w:t>ценностей российского</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общества, что предполагает:</w:t>
      </w:r>
    </w:p>
    <w:p w:rsidR="00F53946" w:rsidRPr="00F53946" w:rsidRDefault="00F53946" w:rsidP="00F53946">
      <w:pPr>
        <w:widowControl w:val="0"/>
        <w:numPr>
          <w:ilvl w:val="0"/>
          <w:numId w:val="31"/>
        </w:numPr>
        <w:tabs>
          <w:tab w:val="left" w:pos="997"/>
        </w:tabs>
        <w:autoSpaceDE w:val="0"/>
        <w:autoSpaceDN w:val="0"/>
        <w:spacing w:after="0" w:line="360" w:lineRule="auto"/>
        <w:ind w:left="0" w:firstLine="567"/>
        <w:jc w:val="both"/>
        <w:rPr>
          <w:rFonts w:ascii="Times New Roman" w:eastAsia="Times New Roman" w:hAnsi="Times New Roman" w:cs="Times New Roman"/>
          <w:sz w:val="24"/>
        </w:rPr>
      </w:pPr>
      <w:r w:rsidRPr="00F53946">
        <w:rPr>
          <w:rFonts w:ascii="Times New Roman" w:eastAsia="Times New Roman" w:hAnsi="Times New Roman" w:cs="Times New Roman"/>
          <w:color w:val="21272E"/>
          <w:sz w:val="24"/>
        </w:rPr>
        <w:t>формирование</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первоначальных</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представлений</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о</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традиционных</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ценностях</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российского</w:t>
      </w:r>
      <w:r w:rsidRPr="00F53946">
        <w:rPr>
          <w:rFonts w:ascii="Times New Roman" w:eastAsia="Times New Roman" w:hAnsi="Times New Roman" w:cs="Times New Roman"/>
          <w:color w:val="21272E"/>
          <w:spacing w:val="-57"/>
          <w:sz w:val="24"/>
        </w:rPr>
        <w:t xml:space="preserve"> </w:t>
      </w:r>
      <w:r w:rsidRPr="00F53946">
        <w:rPr>
          <w:rFonts w:ascii="Times New Roman" w:eastAsia="Times New Roman" w:hAnsi="Times New Roman" w:cs="Times New Roman"/>
          <w:color w:val="21272E"/>
          <w:sz w:val="24"/>
        </w:rPr>
        <w:t>народа,</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социально приемлемых</w:t>
      </w:r>
      <w:r w:rsidRPr="00F53946">
        <w:rPr>
          <w:rFonts w:ascii="Times New Roman" w:eastAsia="Times New Roman" w:hAnsi="Times New Roman" w:cs="Times New Roman"/>
          <w:color w:val="21272E"/>
          <w:spacing w:val="2"/>
          <w:sz w:val="24"/>
        </w:rPr>
        <w:t xml:space="preserve"> </w:t>
      </w:r>
      <w:r w:rsidRPr="00F53946">
        <w:rPr>
          <w:rFonts w:ascii="Times New Roman" w:eastAsia="Times New Roman" w:hAnsi="Times New Roman" w:cs="Times New Roman"/>
          <w:color w:val="21272E"/>
          <w:sz w:val="24"/>
        </w:rPr>
        <w:t>нормах</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и</w:t>
      </w:r>
      <w:r w:rsidRPr="00F53946">
        <w:rPr>
          <w:rFonts w:ascii="Times New Roman" w:eastAsia="Times New Roman" w:hAnsi="Times New Roman" w:cs="Times New Roman"/>
          <w:color w:val="21272E"/>
          <w:spacing w:val="-2"/>
          <w:sz w:val="24"/>
        </w:rPr>
        <w:t xml:space="preserve"> </w:t>
      </w:r>
      <w:r w:rsidRPr="00F53946">
        <w:rPr>
          <w:rFonts w:ascii="Times New Roman" w:eastAsia="Times New Roman" w:hAnsi="Times New Roman" w:cs="Times New Roman"/>
          <w:color w:val="21272E"/>
          <w:sz w:val="24"/>
        </w:rPr>
        <w:t>правилах</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поведения;</w:t>
      </w:r>
    </w:p>
    <w:p w:rsidR="00F53946" w:rsidRPr="00F53946" w:rsidRDefault="00F53946" w:rsidP="00F53946">
      <w:pPr>
        <w:widowControl w:val="0"/>
        <w:numPr>
          <w:ilvl w:val="0"/>
          <w:numId w:val="31"/>
        </w:numPr>
        <w:tabs>
          <w:tab w:val="left" w:pos="1124"/>
        </w:tabs>
        <w:autoSpaceDE w:val="0"/>
        <w:autoSpaceDN w:val="0"/>
        <w:spacing w:after="0" w:line="360" w:lineRule="auto"/>
        <w:ind w:left="0" w:firstLine="567"/>
        <w:jc w:val="both"/>
        <w:rPr>
          <w:rFonts w:ascii="Times New Roman" w:eastAsia="Times New Roman" w:hAnsi="Times New Roman" w:cs="Times New Roman"/>
          <w:sz w:val="24"/>
        </w:rPr>
      </w:pPr>
      <w:r w:rsidRPr="00F53946">
        <w:rPr>
          <w:rFonts w:ascii="Times New Roman" w:eastAsia="Times New Roman" w:hAnsi="Times New Roman" w:cs="Times New Roman"/>
          <w:color w:val="21272E"/>
          <w:sz w:val="24"/>
        </w:rPr>
        <w:t>формирование</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ценностного</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отношения</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к</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окружающему</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миру</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(природному</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и</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социокультурному),</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другим</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людям, самому</w:t>
      </w:r>
      <w:r w:rsidRPr="00F53946">
        <w:rPr>
          <w:rFonts w:ascii="Times New Roman" w:eastAsia="Times New Roman" w:hAnsi="Times New Roman" w:cs="Times New Roman"/>
          <w:color w:val="21272E"/>
          <w:spacing w:val="-5"/>
          <w:sz w:val="24"/>
        </w:rPr>
        <w:t xml:space="preserve"> </w:t>
      </w:r>
      <w:r w:rsidRPr="00F53946">
        <w:rPr>
          <w:rFonts w:ascii="Times New Roman" w:eastAsia="Times New Roman" w:hAnsi="Times New Roman" w:cs="Times New Roman"/>
          <w:color w:val="21272E"/>
          <w:sz w:val="24"/>
        </w:rPr>
        <w:t>себе;</w:t>
      </w:r>
    </w:p>
    <w:p w:rsidR="00F53946" w:rsidRPr="00F53946" w:rsidRDefault="00F53946" w:rsidP="00F53946">
      <w:pPr>
        <w:widowControl w:val="0"/>
        <w:numPr>
          <w:ilvl w:val="0"/>
          <w:numId w:val="31"/>
        </w:numPr>
        <w:tabs>
          <w:tab w:val="left" w:pos="939"/>
        </w:tabs>
        <w:autoSpaceDE w:val="0"/>
        <w:autoSpaceDN w:val="0"/>
        <w:spacing w:after="0" w:line="360" w:lineRule="auto"/>
        <w:ind w:left="0" w:firstLine="567"/>
        <w:jc w:val="both"/>
        <w:rPr>
          <w:rFonts w:ascii="Times New Roman" w:eastAsia="Times New Roman" w:hAnsi="Times New Roman" w:cs="Times New Roman"/>
          <w:sz w:val="24"/>
        </w:rPr>
      </w:pPr>
      <w:r w:rsidRPr="00F53946">
        <w:rPr>
          <w:rFonts w:ascii="Times New Roman" w:eastAsia="Times New Roman" w:hAnsi="Times New Roman" w:cs="Times New Roman"/>
          <w:color w:val="21272E"/>
          <w:sz w:val="24"/>
        </w:rPr>
        <w:t>становление первичного опыта деятельности и поведения в соответствии с традиционными</w:t>
      </w:r>
      <w:r w:rsidRPr="00F53946">
        <w:rPr>
          <w:rFonts w:ascii="Times New Roman" w:eastAsia="Times New Roman" w:hAnsi="Times New Roman" w:cs="Times New Roman"/>
          <w:color w:val="21272E"/>
          <w:spacing w:val="-57"/>
          <w:sz w:val="24"/>
        </w:rPr>
        <w:t xml:space="preserve"> </w:t>
      </w:r>
      <w:r w:rsidRPr="00F53946">
        <w:rPr>
          <w:rFonts w:ascii="Times New Roman" w:eastAsia="Times New Roman" w:hAnsi="Times New Roman" w:cs="Times New Roman"/>
          <w:color w:val="21272E"/>
          <w:sz w:val="24"/>
        </w:rPr>
        <w:t>ценностями,</w:t>
      </w:r>
      <w:r w:rsidRPr="00F53946">
        <w:rPr>
          <w:rFonts w:ascii="Times New Roman" w:eastAsia="Times New Roman" w:hAnsi="Times New Roman" w:cs="Times New Roman"/>
          <w:color w:val="21272E"/>
          <w:spacing w:val="-4"/>
          <w:sz w:val="24"/>
        </w:rPr>
        <w:t xml:space="preserve"> </w:t>
      </w:r>
      <w:r w:rsidRPr="00F53946">
        <w:rPr>
          <w:rFonts w:ascii="Times New Roman" w:eastAsia="Times New Roman" w:hAnsi="Times New Roman" w:cs="Times New Roman"/>
          <w:color w:val="21272E"/>
          <w:sz w:val="24"/>
        </w:rPr>
        <w:t>принятыми в</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обществе</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нормами</w:t>
      </w:r>
      <w:r w:rsidRPr="00F53946">
        <w:rPr>
          <w:rFonts w:ascii="Times New Roman" w:eastAsia="Times New Roman" w:hAnsi="Times New Roman" w:cs="Times New Roman"/>
          <w:color w:val="21272E"/>
          <w:spacing w:val="3"/>
          <w:sz w:val="24"/>
        </w:rPr>
        <w:t xml:space="preserve"> </w:t>
      </w:r>
      <w:r w:rsidRPr="00F53946">
        <w:rPr>
          <w:rFonts w:ascii="Times New Roman" w:eastAsia="Times New Roman" w:hAnsi="Times New Roman" w:cs="Times New Roman"/>
          <w:color w:val="21272E"/>
          <w:sz w:val="24"/>
        </w:rPr>
        <w:t>и</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правилами.</w:t>
      </w:r>
    </w:p>
    <w:p w:rsidR="00F53946" w:rsidRPr="00F53946" w:rsidRDefault="00F53946" w:rsidP="00F53946">
      <w:pPr>
        <w:widowControl w:val="0"/>
        <w:numPr>
          <w:ilvl w:val="4"/>
          <w:numId w:val="28"/>
        </w:numPr>
        <w:tabs>
          <w:tab w:val="left" w:pos="1634"/>
        </w:tabs>
        <w:autoSpaceDE w:val="0"/>
        <w:autoSpaceDN w:val="0"/>
        <w:spacing w:after="0" w:line="360" w:lineRule="auto"/>
        <w:ind w:left="0" w:firstLine="567"/>
        <w:jc w:val="both"/>
        <w:rPr>
          <w:rFonts w:ascii="Times New Roman" w:eastAsia="Times New Roman" w:hAnsi="Times New Roman" w:cs="Times New Roman"/>
          <w:sz w:val="24"/>
        </w:rPr>
      </w:pPr>
      <w:r w:rsidRPr="00F53946">
        <w:rPr>
          <w:rFonts w:ascii="Times New Roman" w:eastAsia="Times New Roman" w:hAnsi="Times New Roman" w:cs="Times New Roman"/>
          <w:color w:val="21272E"/>
          <w:sz w:val="24"/>
        </w:rPr>
        <w:t>Общие</w:t>
      </w:r>
      <w:r w:rsidRPr="00F53946">
        <w:rPr>
          <w:rFonts w:ascii="Times New Roman" w:eastAsia="Times New Roman" w:hAnsi="Times New Roman" w:cs="Times New Roman"/>
          <w:color w:val="21272E"/>
          <w:spacing w:val="-4"/>
          <w:sz w:val="24"/>
        </w:rPr>
        <w:t xml:space="preserve"> </w:t>
      </w:r>
      <w:r w:rsidRPr="00F53946">
        <w:rPr>
          <w:rFonts w:ascii="Times New Roman" w:eastAsia="Times New Roman" w:hAnsi="Times New Roman" w:cs="Times New Roman"/>
          <w:color w:val="21272E"/>
          <w:sz w:val="24"/>
        </w:rPr>
        <w:t>задачи</w:t>
      </w:r>
      <w:r w:rsidRPr="00F53946">
        <w:rPr>
          <w:rFonts w:ascii="Times New Roman" w:eastAsia="Times New Roman" w:hAnsi="Times New Roman" w:cs="Times New Roman"/>
          <w:color w:val="21272E"/>
          <w:spacing w:val="-2"/>
          <w:sz w:val="24"/>
        </w:rPr>
        <w:t xml:space="preserve"> </w:t>
      </w:r>
      <w:r w:rsidRPr="00F53946">
        <w:rPr>
          <w:rFonts w:ascii="Times New Roman" w:eastAsia="Times New Roman" w:hAnsi="Times New Roman" w:cs="Times New Roman"/>
          <w:color w:val="21272E"/>
          <w:sz w:val="24"/>
        </w:rPr>
        <w:t>воспитания</w:t>
      </w:r>
      <w:r w:rsidRPr="00F53946">
        <w:rPr>
          <w:rFonts w:ascii="Times New Roman" w:eastAsia="Times New Roman" w:hAnsi="Times New Roman" w:cs="Times New Roman"/>
          <w:color w:val="21272E"/>
          <w:spacing w:val="-3"/>
          <w:sz w:val="24"/>
        </w:rPr>
        <w:t xml:space="preserve"> </w:t>
      </w:r>
      <w:r w:rsidRPr="00F53946">
        <w:rPr>
          <w:rFonts w:ascii="Times New Roman" w:eastAsia="Times New Roman" w:hAnsi="Times New Roman" w:cs="Times New Roman"/>
          <w:color w:val="21272E"/>
          <w:sz w:val="24"/>
        </w:rPr>
        <w:t>в</w:t>
      </w:r>
      <w:r w:rsidRPr="00F53946">
        <w:rPr>
          <w:rFonts w:ascii="Times New Roman" w:eastAsia="Times New Roman" w:hAnsi="Times New Roman" w:cs="Times New Roman"/>
          <w:color w:val="21272E"/>
          <w:spacing w:val="-3"/>
          <w:sz w:val="24"/>
        </w:rPr>
        <w:t xml:space="preserve"> </w:t>
      </w:r>
      <w:r w:rsidRPr="00F53946">
        <w:rPr>
          <w:rFonts w:ascii="Times New Roman" w:eastAsia="Times New Roman" w:hAnsi="Times New Roman" w:cs="Times New Roman"/>
          <w:color w:val="21272E"/>
          <w:sz w:val="24"/>
        </w:rPr>
        <w:t>ДОО:</w:t>
      </w:r>
    </w:p>
    <w:p w:rsidR="00F53946" w:rsidRPr="00F53946" w:rsidRDefault="00F53946" w:rsidP="00F53946">
      <w:pPr>
        <w:widowControl w:val="0"/>
        <w:numPr>
          <w:ilvl w:val="0"/>
          <w:numId w:val="30"/>
        </w:numPr>
        <w:tabs>
          <w:tab w:val="left" w:pos="939"/>
        </w:tabs>
        <w:autoSpaceDE w:val="0"/>
        <w:autoSpaceDN w:val="0"/>
        <w:spacing w:after="0" w:line="360" w:lineRule="auto"/>
        <w:ind w:left="0" w:firstLine="567"/>
        <w:jc w:val="both"/>
        <w:rPr>
          <w:rFonts w:ascii="Times New Roman" w:eastAsia="Times New Roman" w:hAnsi="Times New Roman" w:cs="Times New Roman"/>
          <w:sz w:val="24"/>
        </w:rPr>
      </w:pPr>
      <w:r w:rsidRPr="00F53946">
        <w:rPr>
          <w:rFonts w:ascii="Times New Roman" w:eastAsia="Times New Roman" w:hAnsi="Times New Roman" w:cs="Times New Roman"/>
          <w:color w:val="21272E"/>
          <w:sz w:val="24"/>
        </w:rPr>
        <w:t>содействовать развитию личности, основанному на принятых в обществе представлениях о</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добре</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и</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зле, должном</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и</w:t>
      </w:r>
      <w:r w:rsidRPr="00F53946">
        <w:rPr>
          <w:rFonts w:ascii="Times New Roman" w:eastAsia="Times New Roman" w:hAnsi="Times New Roman" w:cs="Times New Roman"/>
          <w:color w:val="21272E"/>
          <w:spacing w:val="-2"/>
          <w:sz w:val="24"/>
        </w:rPr>
        <w:t xml:space="preserve"> </w:t>
      </w:r>
      <w:r w:rsidRPr="00F53946">
        <w:rPr>
          <w:rFonts w:ascii="Times New Roman" w:eastAsia="Times New Roman" w:hAnsi="Times New Roman" w:cs="Times New Roman"/>
          <w:color w:val="21272E"/>
          <w:sz w:val="24"/>
        </w:rPr>
        <w:t>недопустимом;</w:t>
      </w:r>
    </w:p>
    <w:p w:rsidR="00F53946" w:rsidRPr="00F53946" w:rsidRDefault="00F53946" w:rsidP="00F53946">
      <w:pPr>
        <w:widowControl w:val="0"/>
        <w:numPr>
          <w:ilvl w:val="0"/>
          <w:numId w:val="30"/>
        </w:numPr>
        <w:tabs>
          <w:tab w:val="left" w:pos="1009"/>
        </w:tabs>
        <w:autoSpaceDE w:val="0"/>
        <w:autoSpaceDN w:val="0"/>
        <w:spacing w:after="0" w:line="360" w:lineRule="auto"/>
        <w:ind w:left="0" w:firstLine="567"/>
        <w:jc w:val="both"/>
        <w:rPr>
          <w:rFonts w:ascii="Times New Roman" w:eastAsia="Times New Roman" w:hAnsi="Times New Roman" w:cs="Times New Roman"/>
          <w:sz w:val="24"/>
        </w:rPr>
      </w:pPr>
      <w:r w:rsidRPr="00F53946">
        <w:rPr>
          <w:rFonts w:ascii="Times New Roman" w:eastAsia="Times New Roman" w:hAnsi="Times New Roman" w:cs="Times New Roman"/>
          <w:color w:val="21272E"/>
          <w:sz w:val="24"/>
        </w:rPr>
        <w:t>способствовать</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становлению</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нравственности,</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основанной</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на</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духовных</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отечественных</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традициях,</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внутренней</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установке</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личности поступать согласно своей</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совести;</w:t>
      </w:r>
    </w:p>
    <w:p w:rsidR="00F53946" w:rsidRPr="00F53946" w:rsidRDefault="00F53946" w:rsidP="00F53946">
      <w:pPr>
        <w:widowControl w:val="0"/>
        <w:numPr>
          <w:ilvl w:val="0"/>
          <w:numId w:val="30"/>
        </w:numPr>
        <w:tabs>
          <w:tab w:val="left" w:pos="1023"/>
        </w:tabs>
        <w:autoSpaceDE w:val="0"/>
        <w:autoSpaceDN w:val="0"/>
        <w:spacing w:after="0" w:line="360" w:lineRule="auto"/>
        <w:ind w:left="0" w:firstLine="567"/>
        <w:jc w:val="both"/>
        <w:rPr>
          <w:rFonts w:ascii="Times New Roman" w:eastAsia="Times New Roman" w:hAnsi="Times New Roman" w:cs="Times New Roman"/>
          <w:sz w:val="24"/>
        </w:rPr>
      </w:pPr>
      <w:r w:rsidRPr="00F53946">
        <w:rPr>
          <w:rFonts w:ascii="Times New Roman" w:eastAsia="Times New Roman" w:hAnsi="Times New Roman" w:cs="Times New Roman"/>
          <w:color w:val="21272E"/>
          <w:sz w:val="24"/>
        </w:rPr>
        <w:t>создавать</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условия</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для</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развития</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и</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реализации</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личностного</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потенциала</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ребёнка,</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его</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готовности к</w:t>
      </w:r>
      <w:r w:rsidRPr="00F53946">
        <w:rPr>
          <w:rFonts w:ascii="Times New Roman" w:eastAsia="Times New Roman" w:hAnsi="Times New Roman" w:cs="Times New Roman"/>
          <w:color w:val="21272E"/>
          <w:spacing w:val="-3"/>
          <w:sz w:val="24"/>
        </w:rPr>
        <w:t xml:space="preserve"> </w:t>
      </w:r>
      <w:r w:rsidRPr="00F53946">
        <w:rPr>
          <w:rFonts w:ascii="Times New Roman" w:eastAsia="Times New Roman" w:hAnsi="Times New Roman" w:cs="Times New Roman"/>
          <w:color w:val="21272E"/>
          <w:sz w:val="24"/>
        </w:rPr>
        <w:t>творческому</w:t>
      </w:r>
      <w:r w:rsidRPr="00F53946">
        <w:rPr>
          <w:rFonts w:ascii="Times New Roman" w:eastAsia="Times New Roman" w:hAnsi="Times New Roman" w:cs="Times New Roman"/>
          <w:color w:val="21272E"/>
          <w:spacing w:val="-4"/>
          <w:sz w:val="24"/>
        </w:rPr>
        <w:t xml:space="preserve"> </w:t>
      </w:r>
      <w:r w:rsidRPr="00F53946">
        <w:rPr>
          <w:rFonts w:ascii="Times New Roman" w:eastAsia="Times New Roman" w:hAnsi="Times New Roman" w:cs="Times New Roman"/>
          <w:color w:val="21272E"/>
          <w:sz w:val="24"/>
        </w:rPr>
        <w:t>самовыражению и</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саморазвитию,</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самовоспитанию;</w:t>
      </w:r>
    </w:p>
    <w:p w:rsidR="00F53946" w:rsidRPr="00F53946" w:rsidRDefault="00F53946" w:rsidP="00F53946">
      <w:pPr>
        <w:widowControl w:val="0"/>
        <w:numPr>
          <w:ilvl w:val="0"/>
          <w:numId w:val="30"/>
        </w:numPr>
        <w:tabs>
          <w:tab w:val="left" w:pos="935"/>
        </w:tabs>
        <w:autoSpaceDE w:val="0"/>
        <w:autoSpaceDN w:val="0"/>
        <w:spacing w:after="0" w:line="360" w:lineRule="auto"/>
        <w:ind w:left="0" w:firstLine="567"/>
        <w:jc w:val="both"/>
        <w:rPr>
          <w:rFonts w:ascii="Times New Roman" w:eastAsia="Times New Roman" w:hAnsi="Times New Roman" w:cs="Times New Roman"/>
          <w:sz w:val="24"/>
        </w:rPr>
      </w:pPr>
      <w:r w:rsidRPr="00F53946">
        <w:rPr>
          <w:rFonts w:ascii="Times New Roman" w:eastAsia="Times New Roman" w:hAnsi="Times New Roman" w:cs="Times New Roman"/>
          <w:color w:val="21272E"/>
          <w:sz w:val="24"/>
        </w:rPr>
        <w:t>осуществлять поддержку позитивной социализации ребёнка посредством проектирования и</w:t>
      </w:r>
      <w:r w:rsidRPr="00F53946">
        <w:rPr>
          <w:rFonts w:ascii="Times New Roman" w:eastAsia="Times New Roman" w:hAnsi="Times New Roman" w:cs="Times New Roman"/>
          <w:color w:val="21272E"/>
          <w:spacing w:val="-57"/>
          <w:sz w:val="24"/>
        </w:rPr>
        <w:t xml:space="preserve"> </w:t>
      </w:r>
      <w:r w:rsidRPr="00F53946">
        <w:rPr>
          <w:rFonts w:ascii="Times New Roman" w:eastAsia="Times New Roman" w:hAnsi="Times New Roman" w:cs="Times New Roman"/>
          <w:color w:val="21272E"/>
          <w:sz w:val="24"/>
        </w:rPr>
        <w:t>принятия уклада,</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воспитывающей</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среды,</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создания</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воспитывающих</w:t>
      </w:r>
      <w:r w:rsidRPr="00F53946">
        <w:rPr>
          <w:rFonts w:ascii="Times New Roman" w:eastAsia="Times New Roman" w:hAnsi="Times New Roman" w:cs="Times New Roman"/>
          <w:color w:val="21272E"/>
          <w:spacing w:val="1"/>
          <w:sz w:val="24"/>
        </w:rPr>
        <w:t xml:space="preserve"> </w:t>
      </w:r>
      <w:r w:rsidRPr="00F53946">
        <w:rPr>
          <w:rFonts w:ascii="Times New Roman" w:eastAsia="Times New Roman" w:hAnsi="Times New Roman" w:cs="Times New Roman"/>
          <w:color w:val="21272E"/>
          <w:sz w:val="24"/>
        </w:rPr>
        <w:t>общностей.</w:t>
      </w:r>
    </w:p>
    <w:p w:rsidR="00F53946" w:rsidRPr="00F53946" w:rsidRDefault="00F53946" w:rsidP="00F53946">
      <w:pPr>
        <w:widowControl w:val="0"/>
        <w:autoSpaceDE w:val="0"/>
        <w:autoSpaceDN w:val="0"/>
        <w:spacing w:before="9" w:after="0" w:line="240" w:lineRule="auto"/>
        <w:rPr>
          <w:rFonts w:ascii="Times New Roman" w:eastAsia="Times New Roman" w:hAnsi="Times New Roman" w:cs="Times New Roman"/>
          <w:sz w:val="24"/>
          <w:szCs w:val="24"/>
        </w:rPr>
      </w:pPr>
    </w:p>
    <w:p w:rsidR="00F53946" w:rsidRPr="00F53946" w:rsidRDefault="00F53946" w:rsidP="00F53946">
      <w:pPr>
        <w:widowControl w:val="0"/>
        <w:autoSpaceDE w:val="0"/>
        <w:autoSpaceDN w:val="0"/>
        <w:spacing w:before="1" w:after="0" w:line="240" w:lineRule="auto"/>
        <w:ind w:left="663" w:right="821"/>
        <w:jc w:val="center"/>
        <w:outlineLvl w:val="0"/>
        <w:rPr>
          <w:rFonts w:ascii="Times New Roman" w:eastAsia="Times New Roman" w:hAnsi="Times New Roman" w:cs="Times New Roman"/>
          <w:b/>
          <w:bCs/>
          <w:sz w:val="24"/>
          <w:szCs w:val="24"/>
        </w:rPr>
      </w:pPr>
      <w:r w:rsidRPr="00F53946">
        <w:rPr>
          <w:rFonts w:ascii="Times New Roman" w:eastAsia="Times New Roman" w:hAnsi="Times New Roman" w:cs="Times New Roman"/>
          <w:b/>
          <w:bCs/>
          <w:color w:val="C00000"/>
          <w:sz w:val="24"/>
          <w:szCs w:val="24"/>
        </w:rPr>
        <w:t>Вариативные</w:t>
      </w:r>
      <w:r w:rsidRPr="00F53946">
        <w:rPr>
          <w:rFonts w:ascii="Times New Roman" w:eastAsia="Times New Roman" w:hAnsi="Times New Roman" w:cs="Times New Roman"/>
          <w:b/>
          <w:bCs/>
          <w:color w:val="C00000"/>
          <w:spacing w:val="-4"/>
          <w:sz w:val="24"/>
          <w:szCs w:val="24"/>
        </w:rPr>
        <w:t xml:space="preserve"> </w:t>
      </w:r>
      <w:r w:rsidRPr="00F53946">
        <w:rPr>
          <w:rFonts w:ascii="Times New Roman" w:eastAsia="Times New Roman" w:hAnsi="Times New Roman" w:cs="Times New Roman"/>
          <w:b/>
          <w:bCs/>
          <w:color w:val="C00000"/>
          <w:sz w:val="24"/>
          <w:szCs w:val="24"/>
        </w:rPr>
        <w:t>задачи</w:t>
      </w:r>
      <w:r w:rsidRPr="00F53946">
        <w:rPr>
          <w:rFonts w:ascii="Times New Roman" w:eastAsia="Times New Roman" w:hAnsi="Times New Roman" w:cs="Times New Roman"/>
          <w:b/>
          <w:bCs/>
          <w:color w:val="C00000"/>
          <w:spacing w:val="-1"/>
          <w:sz w:val="24"/>
          <w:szCs w:val="24"/>
        </w:rPr>
        <w:t xml:space="preserve"> </w:t>
      </w:r>
      <w:r w:rsidRPr="00F53946">
        <w:rPr>
          <w:rFonts w:ascii="Times New Roman" w:eastAsia="Times New Roman" w:hAnsi="Times New Roman" w:cs="Times New Roman"/>
          <w:b/>
          <w:bCs/>
          <w:color w:val="C00000"/>
          <w:sz w:val="24"/>
          <w:szCs w:val="24"/>
        </w:rPr>
        <w:t>воспитания</w:t>
      </w:r>
      <w:r w:rsidRPr="00F53946">
        <w:rPr>
          <w:rFonts w:ascii="Times New Roman" w:eastAsia="Times New Roman" w:hAnsi="Times New Roman" w:cs="Times New Roman"/>
          <w:b/>
          <w:bCs/>
          <w:color w:val="C00000"/>
          <w:spacing w:val="-1"/>
          <w:sz w:val="24"/>
          <w:szCs w:val="24"/>
        </w:rPr>
        <w:t xml:space="preserve"> </w:t>
      </w:r>
      <w:r w:rsidRPr="00F53946">
        <w:rPr>
          <w:rFonts w:ascii="Times New Roman" w:eastAsia="Times New Roman" w:hAnsi="Times New Roman" w:cs="Times New Roman"/>
          <w:b/>
          <w:bCs/>
          <w:color w:val="C00000"/>
          <w:sz w:val="24"/>
          <w:szCs w:val="24"/>
        </w:rPr>
        <w:t>в</w:t>
      </w:r>
      <w:r w:rsidRPr="00F53946">
        <w:rPr>
          <w:rFonts w:ascii="Times New Roman" w:eastAsia="Times New Roman" w:hAnsi="Times New Roman" w:cs="Times New Roman"/>
          <w:b/>
          <w:bCs/>
          <w:color w:val="C00000"/>
          <w:spacing w:val="-2"/>
          <w:sz w:val="24"/>
          <w:szCs w:val="24"/>
        </w:rPr>
        <w:t xml:space="preserve"> </w:t>
      </w:r>
      <w:r w:rsidRPr="00F53946">
        <w:rPr>
          <w:rFonts w:ascii="Times New Roman" w:eastAsia="Times New Roman" w:hAnsi="Times New Roman" w:cs="Times New Roman"/>
          <w:b/>
          <w:bCs/>
          <w:color w:val="C00000"/>
          <w:sz w:val="24"/>
          <w:szCs w:val="24"/>
        </w:rPr>
        <w:t>ДОО</w:t>
      </w:r>
    </w:p>
    <w:p w:rsidR="00F53946" w:rsidRPr="00F53946" w:rsidRDefault="00F53946" w:rsidP="00F53946">
      <w:pPr>
        <w:widowControl w:val="0"/>
        <w:autoSpaceDE w:val="0"/>
        <w:autoSpaceDN w:val="0"/>
        <w:spacing w:before="5" w:after="0" w:line="240" w:lineRule="auto"/>
        <w:rPr>
          <w:rFonts w:ascii="Times New Roman" w:eastAsia="Times New Roman" w:hAnsi="Times New Roman" w:cs="Times New Roman"/>
          <w:b/>
          <w:sz w:val="24"/>
          <w:szCs w:val="24"/>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40"/>
      </w:tblGrid>
      <w:tr w:rsidR="00F53946" w:rsidRPr="00F53946" w:rsidTr="00F53946">
        <w:trPr>
          <w:trHeight w:val="277"/>
        </w:trPr>
        <w:tc>
          <w:tcPr>
            <w:tcW w:w="9640" w:type="dxa"/>
          </w:tcPr>
          <w:p w:rsidR="00F53946" w:rsidRPr="00F53946" w:rsidRDefault="00F53946" w:rsidP="00F53946">
            <w:pPr>
              <w:spacing w:line="258" w:lineRule="exact"/>
              <w:ind w:left="110" w:firstLine="493"/>
              <w:rPr>
                <w:rFonts w:ascii="Times New Roman" w:eastAsia="Times New Roman" w:hAnsi="Times New Roman" w:cs="Times New Roman"/>
                <w:b/>
                <w:sz w:val="24"/>
                <w:lang w:val="ru-RU"/>
              </w:rPr>
            </w:pPr>
            <w:r w:rsidRPr="00F53946">
              <w:rPr>
                <w:rFonts w:ascii="Times New Roman" w:eastAsia="Times New Roman" w:hAnsi="Times New Roman" w:cs="Times New Roman"/>
                <w:b/>
                <w:color w:val="C00000"/>
                <w:sz w:val="24"/>
                <w:lang w:val="ru-RU"/>
              </w:rPr>
              <w:t>Вариативные</w:t>
            </w:r>
            <w:r w:rsidRPr="00F53946">
              <w:rPr>
                <w:rFonts w:ascii="Times New Roman" w:eastAsia="Times New Roman" w:hAnsi="Times New Roman" w:cs="Times New Roman"/>
                <w:b/>
                <w:color w:val="C00000"/>
                <w:spacing w:val="-5"/>
                <w:sz w:val="24"/>
                <w:lang w:val="ru-RU"/>
              </w:rPr>
              <w:t xml:space="preserve"> </w:t>
            </w:r>
            <w:r w:rsidRPr="00F53946">
              <w:rPr>
                <w:rFonts w:ascii="Times New Roman" w:eastAsia="Times New Roman" w:hAnsi="Times New Roman" w:cs="Times New Roman"/>
                <w:b/>
                <w:color w:val="C00000"/>
                <w:sz w:val="24"/>
                <w:lang w:val="ru-RU"/>
              </w:rPr>
              <w:t>задачи</w:t>
            </w:r>
            <w:r w:rsidRPr="00F53946">
              <w:rPr>
                <w:rFonts w:ascii="Times New Roman" w:eastAsia="Times New Roman" w:hAnsi="Times New Roman" w:cs="Times New Roman"/>
                <w:b/>
                <w:color w:val="C00000"/>
                <w:spacing w:val="-3"/>
                <w:sz w:val="24"/>
                <w:lang w:val="ru-RU"/>
              </w:rPr>
              <w:t xml:space="preserve"> </w:t>
            </w:r>
            <w:r w:rsidRPr="00F53946">
              <w:rPr>
                <w:rFonts w:ascii="Times New Roman" w:eastAsia="Times New Roman" w:hAnsi="Times New Roman" w:cs="Times New Roman"/>
                <w:b/>
                <w:color w:val="C00000"/>
                <w:sz w:val="24"/>
                <w:lang w:val="ru-RU"/>
              </w:rPr>
              <w:t>воспитания,</w:t>
            </w:r>
            <w:r w:rsidRPr="00F53946">
              <w:rPr>
                <w:rFonts w:ascii="Times New Roman" w:eastAsia="Times New Roman" w:hAnsi="Times New Roman" w:cs="Times New Roman"/>
                <w:b/>
                <w:color w:val="C00000"/>
                <w:spacing w:val="-3"/>
                <w:sz w:val="24"/>
                <w:lang w:val="ru-RU"/>
              </w:rPr>
              <w:t xml:space="preserve"> </w:t>
            </w:r>
            <w:r w:rsidRPr="00F53946">
              <w:rPr>
                <w:rFonts w:ascii="Times New Roman" w:eastAsia="Times New Roman" w:hAnsi="Times New Roman" w:cs="Times New Roman"/>
                <w:b/>
                <w:color w:val="C00000"/>
                <w:sz w:val="24"/>
                <w:lang w:val="ru-RU"/>
              </w:rPr>
              <w:t>отражающие</w:t>
            </w:r>
            <w:r w:rsidRPr="00F53946">
              <w:rPr>
                <w:rFonts w:ascii="Times New Roman" w:eastAsia="Times New Roman" w:hAnsi="Times New Roman" w:cs="Times New Roman"/>
                <w:b/>
                <w:color w:val="C00000"/>
                <w:spacing w:val="-3"/>
                <w:sz w:val="24"/>
                <w:lang w:val="ru-RU"/>
              </w:rPr>
              <w:t xml:space="preserve"> </w:t>
            </w:r>
            <w:r w:rsidRPr="00F53946">
              <w:rPr>
                <w:rFonts w:ascii="Times New Roman" w:eastAsia="Times New Roman" w:hAnsi="Times New Roman" w:cs="Times New Roman"/>
                <w:b/>
                <w:color w:val="C00000"/>
                <w:sz w:val="24"/>
                <w:lang w:val="ru-RU"/>
              </w:rPr>
              <w:t>региональную специфику</w:t>
            </w:r>
            <w:r w:rsidRPr="00F53946">
              <w:rPr>
                <w:rFonts w:ascii="Times New Roman" w:eastAsia="Times New Roman" w:hAnsi="Times New Roman" w:cs="Times New Roman"/>
                <w:b/>
                <w:color w:val="C00000"/>
                <w:spacing w:val="-3"/>
                <w:sz w:val="24"/>
                <w:lang w:val="ru-RU"/>
              </w:rPr>
              <w:t xml:space="preserve"> </w:t>
            </w:r>
            <w:r w:rsidRPr="00F53946">
              <w:rPr>
                <w:rFonts w:ascii="Times New Roman" w:eastAsia="Times New Roman" w:hAnsi="Times New Roman" w:cs="Times New Roman"/>
                <w:b/>
                <w:color w:val="C00000"/>
                <w:sz w:val="24"/>
                <w:lang w:val="ru-RU"/>
              </w:rPr>
              <w:t>ДОО</w:t>
            </w:r>
          </w:p>
        </w:tc>
      </w:tr>
      <w:tr w:rsidR="00F53946" w:rsidRPr="00F53946" w:rsidTr="00F53946">
        <w:trPr>
          <w:trHeight w:val="1103"/>
        </w:trPr>
        <w:tc>
          <w:tcPr>
            <w:tcW w:w="9640" w:type="dxa"/>
          </w:tcPr>
          <w:p w:rsidR="00F53946" w:rsidRPr="00F53946" w:rsidRDefault="00F53946" w:rsidP="00F53946">
            <w:pPr>
              <w:ind w:left="110" w:right="96"/>
              <w:jc w:val="both"/>
              <w:rPr>
                <w:rFonts w:ascii="Times New Roman" w:eastAsia="Times New Roman" w:hAnsi="Times New Roman" w:cs="Times New Roman"/>
                <w:i/>
                <w:sz w:val="24"/>
                <w:lang w:val="ru-RU"/>
              </w:rPr>
            </w:pPr>
            <w:r w:rsidRPr="00F53946">
              <w:rPr>
                <w:rFonts w:ascii="Times New Roman" w:eastAsia="Times New Roman" w:hAnsi="Times New Roman" w:cs="Times New Roman"/>
                <w:i/>
                <w:sz w:val="24"/>
                <w:lang w:val="ru-RU"/>
              </w:rPr>
              <w:lastRenderedPageBreak/>
              <w:t>1)</w:t>
            </w:r>
            <w:r w:rsidRPr="00F53946">
              <w:rPr>
                <w:rFonts w:ascii="Times New Roman" w:eastAsia="Times New Roman" w:hAnsi="Times New Roman" w:cs="Times New Roman"/>
                <w:i/>
                <w:spacing w:val="1"/>
                <w:sz w:val="24"/>
                <w:lang w:val="ru-RU"/>
              </w:rPr>
              <w:t xml:space="preserve"> </w:t>
            </w:r>
            <w:r w:rsidRPr="00F53946">
              <w:rPr>
                <w:rFonts w:ascii="Times New Roman" w:eastAsia="Times New Roman" w:hAnsi="Times New Roman" w:cs="Times New Roman"/>
                <w:i/>
                <w:sz w:val="24"/>
                <w:lang w:val="ru-RU"/>
              </w:rPr>
              <w:t>Содействовать</w:t>
            </w:r>
            <w:r w:rsidRPr="00F53946">
              <w:rPr>
                <w:rFonts w:ascii="Times New Roman" w:eastAsia="Times New Roman" w:hAnsi="Times New Roman" w:cs="Times New Roman"/>
                <w:i/>
                <w:spacing w:val="1"/>
                <w:sz w:val="24"/>
                <w:lang w:val="ru-RU"/>
              </w:rPr>
              <w:t xml:space="preserve"> </w:t>
            </w:r>
            <w:r w:rsidRPr="00F53946">
              <w:rPr>
                <w:rFonts w:ascii="Times New Roman" w:eastAsia="Times New Roman" w:hAnsi="Times New Roman" w:cs="Times New Roman"/>
                <w:i/>
                <w:sz w:val="24"/>
                <w:lang w:val="ru-RU"/>
              </w:rPr>
              <w:t>развитию</w:t>
            </w:r>
            <w:r w:rsidRPr="00F53946">
              <w:rPr>
                <w:rFonts w:ascii="Times New Roman" w:eastAsia="Times New Roman" w:hAnsi="Times New Roman" w:cs="Times New Roman"/>
                <w:i/>
                <w:spacing w:val="1"/>
                <w:sz w:val="24"/>
                <w:lang w:val="ru-RU"/>
              </w:rPr>
              <w:t xml:space="preserve"> </w:t>
            </w:r>
            <w:r w:rsidRPr="00F53946">
              <w:rPr>
                <w:rFonts w:ascii="Times New Roman" w:eastAsia="Times New Roman" w:hAnsi="Times New Roman" w:cs="Times New Roman"/>
                <w:i/>
                <w:sz w:val="24"/>
                <w:lang w:val="ru-RU"/>
              </w:rPr>
              <w:t>личности</w:t>
            </w:r>
            <w:r w:rsidRPr="00F53946">
              <w:rPr>
                <w:rFonts w:ascii="Times New Roman" w:eastAsia="Times New Roman" w:hAnsi="Times New Roman" w:cs="Times New Roman"/>
                <w:i/>
                <w:spacing w:val="1"/>
                <w:sz w:val="24"/>
                <w:lang w:val="ru-RU"/>
              </w:rPr>
              <w:t xml:space="preserve"> </w:t>
            </w:r>
            <w:r w:rsidRPr="00F53946">
              <w:rPr>
                <w:rFonts w:ascii="Times New Roman" w:eastAsia="Times New Roman" w:hAnsi="Times New Roman" w:cs="Times New Roman"/>
                <w:i/>
                <w:sz w:val="24"/>
                <w:lang w:val="ru-RU"/>
              </w:rPr>
              <w:t>ребенка</w:t>
            </w:r>
            <w:r w:rsidRPr="00F53946">
              <w:rPr>
                <w:rFonts w:ascii="Times New Roman" w:eastAsia="Times New Roman" w:hAnsi="Times New Roman" w:cs="Times New Roman"/>
                <w:i/>
                <w:spacing w:val="1"/>
                <w:sz w:val="24"/>
                <w:lang w:val="ru-RU"/>
              </w:rPr>
              <w:t xml:space="preserve"> </w:t>
            </w:r>
            <w:r w:rsidRPr="00F53946">
              <w:rPr>
                <w:rFonts w:ascii="Times New Roman" w:eastAsia="Times New Roman" w:hAnsi="Times New Roman" w:cs="Times New Roman"/>
                <w:i/>
                <w:sz w:val="24"/>
                <w:lang w:val="ru-RU"/>
              </w:rPr>
              <w:t>на</w:t>
            </w:r>
            <w:r w:rsidRPr="00F53946">
              <w:rPr>
                <w:rFonts w:ascii="Times New Roman" w:eastAsia="Times New Roman" w:hAnsi="Times New Roman" w:cs="Times New Roman"/>
                <w:i/>
                <w:spacing w:val="1"/>
                <w:sz w:val="24"/>
                <w:lang w:val="ru-RU"/>
              </w:rPr>
              <w:t xml:space="preserve"> </w:t>
            </w:r>
            <w:r w:rsidRPr="00F53946">
              <w:rPr>
                <w:rFonts w:ascii="Times New Roman" w:eastAsia="Times New Roman" w:hAnsi="Times New Roman" w:cs="Times New Roman"/>
                <w:i/>
                <w:sz w:val="24"/>
                <w:lang w:val="ru-RU"/>
              </w:rPr>
              <w:t>основе</w:t>
            </w:r>
            <w:r w:rsidRPr="00F53946">
              <w:rPr>
                <w:rFonts w:ascii="Times New Roman" w:eastAsia="Times New Roman" w:hAnsi="Times New Roman" w:cs="Times New Roman"/>
                <w:i/>
                <w:spacing w:val="1"/>
                <w:sz w:val="24"/>
                <w:lang w:val="ru-RU"/>
              </w:rPr>
              <w:t xml:space="preserve"> </w:t>
            </w:r>
            <w:r w:rsidRPr="00F53946">
              <w:rPr>
                <w:rFonts w:ascii="Times New Roman" w:eastAsia="Times New Roman" w:hAnsi="Times New Roman" w:cs="Times New Roman"/>
                <w:i/>
                <w:sz w:val="24"/>
                <w:lang w:val="ru-RU"/>
              </w:rPr>
              <w:t>национальной</w:t>
            </w:r>
            <w:r w:rsidRPr="00F53946">
              <w:rPr>
                <w:rFonts w:ascii="Times New Roman" w:eastAsia="Times New Roman" w:hAnsi="Times New Roman" w:cs="Times New Roman"/>
                <w:i/>
                <w:spacing w:val="1"/>
                <w:sz w:val="24"/>
                <w:lang w:val="ru-RU"/>
              </w:rPr>
              <w:t xml:space="preserve"> </w:t>
            </w:r>
            <w:r w:rsidRPr="00F53946">
              <w:rPr>
                <w:rFonts w:ascii="Times New Roman" w:eastAsia="Times New Roman" w:hAnsi="Times New Roman" w:cs="Times New Roman"/>
                <w:i/>
                <w:sz w:val="24"/>
                <w:lang w:val="ru-RU"/>
              </w:rPr>
              <w:t>культуры,</w:t>
            </w:r>
            <w:r w:rsidRPr="00F53946">
              <w:rPr>
                <w:rFonts w:ascii="Times New Roman" w:eastAsia="Times New Roman" w:hAnsi="Times New Roman" w:cs="Times New Roman"/>
                <w:i/>
                <w:spacing w:val="1"/>
                <w:sz w:val="24"/>
                <w:lang w:val="ru-RU"/>
              </w:rPr>
              <w:t xml:space="preserve"> </w:t>
            </w:r>
            <w:r w:rsidRPr="00F53946">
              <w:rPr>
                <w:rFonts w:ascii="Times New Roman" w:eastAsia="Times New Roman" w:hAnsi="Times New Roman" w:cs="Times New Roman"/>
                <w:i/>
                <w:sz w:val="24"/>
                <w:lang w:val="ru-RU"/>
              </w:rPr>
              <w:t>духовности своего народа, обогащение ее культурой народов совместного проживания,</w:t>
            </w:r>
            <w:r w:rsidRPr="00F53946">
              <w:rPr>
                <w:rFonts w:ascii="Times New Roman" w:eastAsia="Times New Roman" w:hAnsi="Times New Roman" w:cs="Times New Roman"/>
                <w:i/>
                <w:spacing w:val="1"/>
                <w:sz w:val="24"/>
                <w:lang w:val="ru-RU"/>
              </w:rPr>
              <w:t xml:space="preserve"> </w:t>
            </w:r>
            <w:r w:rsidRPr="00F53946">
              <w:rPr>
                <w:rFonts w:ascii="Times New Roman" w:eastAsia="Times New Roman" w:hAnsi="Times New Roman" w:cs="Times New Roman"/>
                <w:i/>
                <w:sz w:val="24"/>
                <w:lang w:val="ru-RU"/>
              </w:rPr>
              <w:t>ориентация</w:t>
            </w:r>
            <w:r w:rsidRPr="00F53946">
              <w:rPr>
                <w:rFonts w:ascii="Times New Roman" w:eastAsia="Times New Roman" w:hAnsi="Times New Roman" w:cs="Times New Roman"/>
                <w:i/>
                <w:spacing w:val="31"/>
                <w:sz w:val="24"/>
                <w:lang w:val="ru-RU"/>
              </w:rPr>
              <w:t xml:space="preserve"> </w:t>
            </w:r>
            <w:r w:rsidRPr="00F53946">
              <w:rPr>
                <w:rFonts w:ascii="Times New Roman" w:eastAsia="Times New Roman" w:hAnsi="Times New Roman" w:cs="Times New Roman"/>
                <w:i/>
                <w:sz w:val="24"/>
                <w:lang w:val="ru-RU"/>
              </w:rPr>
              <w:t>ребенка</w:t>
            </w:r>
            <w:r w:rsidRPr="00F53946">
              <w:rPr>
                <w:rFonts w:ascii="Times New Roman" w:eastAsia="Times New Roman" w:hAnsi="Times New Roman" w:cs="Times New Roman"/>
                <w:i/>
                <w:spacing w:val="34"/>
                <w:sz w:val="24"/>
                <w:lang w:val="ru-RU"/>
              </w:rPr>
              <w:t xml:space="preserve"> </w:t>
            </w:r>
            <w:r w:rsidRPr="00F53946">
              <w:rPr>
                <w:rFonts w:ascii="Times New Roman" w:eastAsia="Times New Roman" w:hAnsi="Times New Roman" w:cs="Times New Roman"/>
                <w:i/>
                <w:sz w:val="24"/>
                <w:lang w:val="ru-RU"/>
              </w:rPr>
              <w:t>на</w:t>
            </w:r>
            <w:r w:rsidRPr="00F53946">
              <w:rPr>
                <w:rFonts w:ascii="Times New Roman" w:eastAsia="Times New Roman" w:hAnsi="Times New Roman" w:cs="Times New Roman"/>
                <w:i/>
                <w:spacing w:val="33"/>
                <w:sz w:val="24"/>
                <w:lang w:val="ru-RU"/>
              </w:rPr>
              <w:t xml:space="preserve"> </w:t>
            </w:r>
            <w:r w:rsidRPr="00F53946">
              <w:rPr>
                <w:rFonts w:ascii="Times New Roman" w:eastAsia="Times New Roman" w:hAnsi="Times New Roman" w:cs="Times New Roman"/>
                <w:i/>
                <w:sz w:val="24"/>
                <w:lang w:val="ru-RU"/>
              </w:rPr>
              <w:t>культуру</w:t>
            </w:r>
            <w:r w:rsidRPr="00F53946">
              <w:rPr>
                <w:rFonts w:ascii="Times New Roman" w:eastAsia="Times New Roman" w:hAnsi="Times New Roman" w:cs="Times New Roman"/>
                <w:i/>
                <w:spacing w:val="32"/>
                <w:sz w:val="24"/>
                <w:lang w:val="ru-RU"/>
              </w:rPr>
              <w:t xml:space="preserve"> </w:t>
            </w:r>
            <w:r w:rsidRPr="00F53946">
              <w:rPr>
                <w:rFonts w:ascii="Times New Roman" w:eastAsia="Times New Roman" w:hAnsi="Times New Roman" w:cs="Times New Roman"/>
                <w:i/>
                <w:sz w:val="24"/>
                <w:lang w:val="ru-RU"/>
              </w:rPr>
              <w:t>как</w:t>
            </w:r>
            <w:r w:rsidRPr="00F53946">
              <w:rPr>
                <w:rFonts w:ascii="Times New Roman" w:eastAsia="Times New Roman" w:hAnsi="Times New Roman" w:cs="Times New Roman"/>
                <w:i/>
                <w:spacing w:val="32"/>
                <w:sz w:val="24"/>
                <w:lang w:val="ru-RU"/>
              </w:rPr>
              <w:t xml:space="preserve"> </w:t>
            </w:r>
            <w:r w:rsidRPr="00F53946">
              <w:rPr>
                <w:rFonts w:ascii="Times New Roman" w:eastAsia="Times New Roman" w:hAnsi="Times New Roman" w:cs="Times New Roman"/>
                <w:i/>
                <w:sz w:val="24"/>
                <w:lang w:val="ru-RU"/>
              </w:rPr>
              <w:t>на</w:t>
            </w:r>
            <w:r w:rsidRPr="00F53946">
              <w:rPr>
                <w:rFonts w:ascii="Times New Roman" w:eastAsia="Times New Roman" w:hAnsi="Times New Roman" w:cs="Times New Roman"/>
                <w:i/>
                <w:spacing w:val="33"/>
                <w:sz w:val="24"/>
                <w:lang w:val="ru-RU"/>
              </w:rPr>
              <w:t xml:space="preserve"> </w:t>
            </w:r>
            <w:r w:rsidRPr="00F53946">
              <w:rPr>
                <w:rFonts w:ascii="Times New Roman" w:eastAsia="Times New Roman" w:hAnsi="Times New Roman" w:cs="Times New Roman"/>
                <w:i/>
                <w:sz w:val="24"/>
                <w:lang w:val="ru-RU"/>
              </w:rPr>
              <w:t>ценность,</w:t>
            </w:r>
            <w:r w:rsidRPr="00F53946">
              <w:rPr>
                <w:rFonts w:ascii="Times New Roman" w:eastAsia="Times New Roman" w:hAnsi="Times New Roman" w:cs="Times New Roman"/>
                <w:i/>
                <w:spacing w:val="34"/>
                <w:sz w:val="24"/>
                <w:lang w:val="ru-RU"/>
              </w:rPr>
              <w:t xml:space="preserve"> </w:t>
            </w:r>
            <w:r w:rsidRPr="00F53946">
              <w:rPr>
                <w:rFonts w:ascii="Times New Roman" w:eastAsia="Times New Roman" w:hAnsi="Times New Roman" w:cs="Times New Roman"/>
                <w:i/>
                <w:sz w:val="24"/>
                <w:lang w:val="ru-RU"/>
              </w:rPr>
              <w:t>которая</w:t>
            </w:r>
            <w:r w:rsidRPr="00F53946">
              <w:rPr>
                <w:rFonts w:ascii="Times New Roman" w:eastAsia="Times New Roman" w:hAnsi="Times New Roman" w:cs="Times New Roman"/>
                <w:i/>
                <w:spacing w:val="32"/>
                <w:sz w:val="24"/>
                <w:lang w:val="ru-RU"/>
              </w:rPr>
              <w:t xml:space="preserve"> </w:t>
            </w:r>
            <w:r w:rsidRPr="00F53946">
              <w:rPr>
                <w:rFonts w:ascii="Times New Roman" w:eastAsia="Times New Roman" w:hAnsi="Times New Roman" w:cs="Times New Roman"/>
                <w:i/>
                <w:sz w:val="24"/>
                <w:lang w:val="ru-RU"/>
              </w:rPr>
              <w:t>позволит</w:t>
            </w:r>
            <w:r w:rsidRPr="00F53946">
              <w:rPr>
                <w:rFonts w:ascii="Times New Roman" w:eastAsia="Times New Roman" w:hAnsi="Times New Roman" w:cs="Times New Roman"/>
                <w:i/>
                <w:spacing w:val="33"/>
                <w:sz w:val="24"/>
                <w:lang w:val="ru-RU"/>
              </w:rPr>
              <w:t xml:space="preserve"> </w:t>
            </w:r>
            <w:r w:rsidRPr="00F53946">
              <w:rPr>
                <w:rFonts w:ascii="Times New Roman" w:eastAsia="Times New Roman" w:hAnsi="Times New Roman" w:cs="Times New Roman"/>
                <w:i/>
                <w:sz w:val="24"/>
                <w:lang w:val="ru-RU"/>
              </w:rPr>
              <w:t>ему</w:t>
            </w:r>
            <w:r w:rsidRPr="00F53946">
              <w:rPr>
                <w:rFonts w:ascii="Times New Roman" w:eastAsia="Times New Roman" w:hAnsi="Times New Roman" w:cs="Times New Roman"/>
                <w:i/>
                <w:spacing w:val="33"/>
                <w:sz w:val="24"/>
                <w:lang w:val="ru-RU"/>
              </w:rPr>
              <w:t xml:space="preserve"> </w:t>
            </w:r>
            <w:r w:rsidRPr="00F53946">
              <w:rPr>
                <w:rFonts w:ascii="Times New Roman" w:eastAsia="Times New Roman" w:hAnsi="Times New Roman" w:cs="Times New Roman"/>
                <w:i/>
                <w:sz w:val="24"/>
                <w:lang w:val="ru-RU"/>
              </w:rPr>
              <w:t>в</w:t>
            </w:r>
            <w:r w:rsidRPr="00F53946">
              <w:rPr>
                <w:rFonts w:ascii="Times New Roman" w:eastAsia="Times New Roman" w:hAnsi="Times New Roman" w:cs="Times New Roman"/>
                <w:i/>
                <w:spacing w:val="32"/>
                <w:sz w:val="24"/>
                <w:lang w:val="ru-RU"/>
              </w:rPr>
              <w:t xml:space="preserve"> </w:t>
            </w:r>
            <w:r w:rsidRPr="00F53946">
              <w:rPr>
                <w:rFonts w:ascii="Times New Roman" w:eastAsia="Times New Roman" w:hAnsi="Times New Roman" w:cs="Times New Roman"/>
                <w:i/>
                <w:sz w:val="24"/>
                <w:lang w:val="ru-RU"/>
              </w:rPr>
              <w:t>дальнейшем</w:t>
            </w:r>
          </w:p>
          <w:p w:rsidR="00F53946" w:rsidRPr="00F53946" w:rsidRDefault="00F53946" w:rsidP="00F53946">
            <w:pPr>
              <w:spacing w:line="264" w:lineRule="exact"/>
              <w:ind w:left="110"/>
              <w:jc w:val="both"/>
              <w:rPr>
                <w:rFonts w:ascii="Times New Roman" w:eastAsia="Times New Roman" w:hAnsi="Times New Roman" w:cs="Times New Roman"/>
                <w:i/>
                <w:sz w:val="24"/>
              </w:rPr>
            </w:pPr>
            <w:r w:rsidRPr="00F53946">
              <w:rPr>
                <w:rFonts w:ascii="Times New Roman" w:eastAsia="Times New Roman" w:hAnsi="Times New Roman" w:cs="Times New Roman"/>
                <w:i/>
                <w:sz w:val="24"/>
              </w:rPr>
              <w:t>понять</w:t>
            </w:r>
            <w:r w:rsidRPr="00F53946">
              <w:rPr>
                <w:rFonts w:ascii="Times New Roman" w:eastAsia="Times New Roman" w:hAnsi="Times New Roman" w:cs="Times New Roman"/>
                <w:i/>
                <w:spacing w:val="-4"/>
                <w:sz w:val="24"/>
              </w:rPr>
              <w:t xml:space="preserve"> </w:t>
            </w:r>
            <w:r w:rsidRPr="00F53946">
              <w:rPr>
                <w:rFonts w:ascii="Times New Roman" w:eastAsia="Times New Roman" w:hAnsi="Times New Roman" w:cs="Times New Roman"/>
                <w:i/>
                <w:sz w:val="24"/>
              </w:rPr>
              <w:t>мировую</w:t>
            </w:r>
            <w:r w:rsidRPr="00F53946">
              <w:rPr>
                <w:rFonts w:ascii="Times New Roman" w:eastAsia="Times New Roman" w:hAnsi="Times New Roman" w:cs="Times New Roman"/>
                <w:i/>
                <w:spacing w:val="-2"/>
                <w:sz w:val="24"/>
              </w:rPr>
              <w:t xml:space="preserve"> </w:t>
            </w:r>
            <w:r w:rsidRPr="00F53946">
              <w:rPr>
                <w:rFonts w:ascii="Times New Roman" w:eastAsia="Times New Roman" w:hAnsi="Times New Roman" w:cs="Times New Roman"/>
                <w:i/>
                <w:sz w:val="24"/>
              </w:rPr>
              <w:t>культуру.</w:t>
            </w:r>
          </w:p>
        </w:tc>
      </w:tr>
      <w:tr w:rsidR="00F53946" w:rsidRPr="00F53946" w:rsidTr="00F53946">
        <w:trPr>
          <w:trHeight w:val="551"/>
        </w:trPr>
        <w:tc>
          <w:tcPr>
            <w:tcW w:w="9640" w:type="dxa"/>
          </w:tcPr>
          <w:p w:rsidR="00F53946" w:rsidRPr="00F53946" w:rsidRDefault="00F53946" w:rsidP="00F53946">
            <w:pPr>
              <w:spacing w:line="268" w:lineRule="exact"/>
              <w:ind w:left="110"/>
              <w:rPr>
                <w:rFonts w:ascii="Times New Roman" w:eastAsia="Times New Roman" w:hAnsi="Times New Roman" w:cs="Times New Roman"/>
                <w:i/>
                <w:sz w:val="24"/>
                <w:lang w:val="ru-RU"/>
              </w:rPr>
            </w:pPr>
            <w:r w:rsidRPr="00F53946">
              <w:rPr>
                <w:rFonts w:ascii="Times New Roman" w:eastAsia="Times New Roman" w:hAnsi="Times New Roman" w:cs="Times New Roman"/>
                <w:i/>
                <w:sz w:val="24"/>
                <w:lang w:val="ru-RU"/>
              </w:rPr>
              <w:t>2)</w:t>
            </w:r>
            <w:r w:rsidRPr="00F53946">
              <w:rPr>
                <w:rFonts w:ascii="Times New Roman" w:eastAsia="Times New Roman" w:hAnsi="Times New Roman" w:cs="Times New Roman"/>
                <w:i/>
                <w:spacing w:val="-8"/>
                <w:sz w:val="24"/>
                <w:lang w:val="ru-RU"/>
              </w:rPr>
              <w:t xml:space="preserve"> </w:t>
            </w:r>
            <w:r w:rsidRPr="00F53946">
              <w:rPr>
                <w:rFonts w:ascii="Times New Roman" w:eastAsia="Times New Roman" w:hAnsi="Times New Roman" w:cs="Times New Roman"/>
                <w:i/>
                <w:sz w:val="24"/>
                <w:lang w:val="ru-RU"/>
              </w:rPr>
              <w:t>Способствовать</w:t>
            </w:r>
            <w:r w:rsidRPr="00F53946">
              <w:rPr>
                <w:rFonts w:ascii="Times New Roman" w:eastAsia="Times New Roman" w:hAnsi="Times New Roman" w:cs="Times New Roman"/>
                <w:i/>
                <w:spacing w:val="-1"/>
                <w:sz w:val="24"/>
                <w:lang w:val="ru-RU"/>
              </w:rPr>
              <w:t xml:space="preserve"> </w:t>
            </w:r>
            <w:r w:rsidRPr="00F53946">
              <w:rPr>
                <w:rFonts w:ascii="Times New Roman" w:eastAsia="Times New Roman" w:hAnsi="Times New Roman" w:cs="Times New Roman"/>
                <w:i/>
                <w:sz w:val="24"/>
                <w:lang w:val="ru-RU"/>
              </w:rPr>
              <w:t>воспитанию</w:t>
            </w:r>
            <w:r w:rsidRPr="00F53946">
              <w:rPr>
                <w:rFonts w:ascii="Times New Roman" w:eastAsia="Times New Roman" w:hAnsi="Times New Roman" w:cs="Times New Roman"/>
                <w:i/>
                <w:spacing w:val="-3"/>
                <w:sz w:val="24"/>
                <w:lang w:val="ru-RU"/>
              </w:rPr>
              <w:t xml:space="preserve"> </w:t>
            </w:r>
            <w:r w:rsidRPr="00F53946">
              <w:rPr>
                <w:rFonts w:ascii="Times New Roman" w:eastAsia="Times New Roman" w:hAnsi="Times New Roman" w:cs="Times New Roman"/>
                <w:i/>
                <w:sz w:val="24"/>
                <w:lang w:val="ru-RU"/>
              </w:rPr>
              <w:t>уважения</w:t>
            </w:r>
            <w:r w:rsidRPr="00F53946">
              <w:rPr>
                <w:rFonts w:ascii="Times New Roman" w:eastAsia="Times New Roman" w:hAnsi="Times New Roman" w:cs="Times New Roman"/>
                <w:i/>
                <w:spacing w:val="-5"/>
                <w:sz w:val="24"/>
                <w:lang w:val="ru-RU"/>
              </w:rPr>
              <w:t xml:space="preserve"> </w:t>
            </w:r>
            <w:r w:rsidRPr="00F53946">
              <w:rPr>
                <w:rFonts w:ascii="Times New Roman" w:eastAsia="Times New Roman" w:hAnsi="Times New Roman" w:cs="Times New Roman"/>
                <w:i/>
                <w:sz w:val="24"/>
                <w:lang w:val="ru-RU"/>
              </w:rPr>
              <w:t>и</w:t>
            </w:r>
            <w:r w:rsidRPr="00F53946">
              <w:rPr>
                <w:rFonts w:ascii="Times New Roman" w:eastAsia="Times New Roman" w:hAnsi="Times New Roman" w:cs="Times New Roman"/>
                <w:i/>
                <w:spacing w:val="-4"/>
                <w:sz w:val="24"/>
                <w:lang w:val="ru-RU"/>
              </w:rPr>
              <w:t xml:space="preserve"> </w:t>
            </w:r>
            <w:r w:rsidRPr="00F53946">
              <w:rPr>
                <w:rFonts w:ascii="Times New Roman" w:eastAsia="Times New Roman" w:hAnsi="Times New Roman" w:cs="Times New Roman"/>
                <w:i/>
                <w:sz w:val="24"/>
                <w:lang w:val="ru-RU"/>
              </w:rPr>
              <w:t>понимания</w:t>
            </w:r>
            <w:r w:rsidRPr="00F53946">
              <w:rPr>
                <w:rFonts w:ascii="Times New Roman" w:eastAsia="Times New Roman" w:hAnsi="Times New Roman" w:cs="Times New Roman"/>
                <w:i/>
                <w:spacing w:val="-6"/>
                <w:sz w:val="24"/>
                <w:lang w:val="ru-RU"/>
              </w:rPr>
              <w:t xml:space="preserve"> </w:t>
            </w:r>
            <w:r w:rsidRPr="00F53946">
              <w:rPr>
                <w:rFonts w:ascii="Times New Roman" w:eastAsia="Times New Roman" w:hAnsi="Times New Roman" w:cs="Times New Roman"/>
                <w:i/>
                <w:sz w:val="24"/>
                <w:lang w:val="ru-RU"/>
              </w:rPr>
              <w:t>своих</w:t>
            </w:r>
            <w:r w:rsidRPr="00F53946">
              <w:rPr>
                <w:rFonts w:ascii="Times New Roman" w:eastAsia="Times New Roman" w:hAnsi="Times New Roman" w:cs="Times New Roman"/>
                <w:i/>
                <w:spacing w:val="-5"/>
                <w:sz w:val="24"/>
                <w:lang w:val="ru-RU"/>
              </w:rPr>
              <w:t xml:space="preserve"> </w:t>
            </w:r>
            <w:r w:rsidRPr="00F53946">
              <w:rPr>
                <w:rFonts w:ascii="Times New Roman" w:eastAsia="Times New Roman" w:hAnsi="Times New Roman" w:cs="Times New Roman"/>
                <w:i/>
                <w:sz w:val="24"/>
                <w:lang w:val="ru-RU"/>
              </w:rPr>
              <w:t>национальных</w:t>
            </w:r>
            <w:r w:rsidRPr="00F53946">
              <w:rPr>
                <w:rFonts w:ascii="Times New Roman" w:eastAsia="Times New Roman" w:hAnsi="Times New Roman" w:cs="Times New Roman"/>
                <w:i/>
                <w:spacing w:val="-6"/>
                <w:sz w:val="24"/>
                <w:lang w:val="ru-RU"/>
              </w:rPr>
              <w:t xml:space="preserve"> </w:t>
            </w:r>
            <w:r w:rsidRPr="00F53946">
              <w:rPr>
                <w:rFonts w:ascii="Times New Roman" w:eastAsia="Times New Roman" w:hAnsi="Times New Roman" w:cs="Times New Roman"/>
                <w:i/>
                <w:sz w:val="24"/>
                <w:lang w:val="ru-RU"/>
              </w:rPr>
              <w:t>особенностей,</w:t>
            </w:r>
          </w:p>
          <w:p w:rsidR="00F53946" w:rsidRPr="00F53946" w:rsidRDefault="00F53946" w:rsidP="00F53946">
            <w:pPr>
              <w:spacing w:line="264" w:lineRule="exact"/>
              <w:ind w:left="110"/>
              <w:rPr>
                <w:rFonts w:ascii="Times New Roman" w:eastAsia="Times New Roman" w:hAnsi="Times New Roman" w:cs="Times New Roman"/>
                <w:i/>
                <w:sz w:val="24"/>
                <w:lang w:val="ru-RU"/>
              </w:rPr>
            </w:pPr>
            <w:r w:rsidRPr="00F53946">
              <w:rPr>
                <w:rFonts w:ascii="Times New Roman" w:eastAsia="Times New Roman" w:hAnsi="Times New Roman" w:cs="Times New Roman"/>
                <w:i/>
                <w:sz w:val="24"/>
                <w:lang w:val="ru-RU"/>
              </w:rPr>
              <w:t>чувства</w:t>
            </w:r>
            <w:r w:rsidRPr="00F53946">
              <w:rPr>
                <w:rFonts w:ascii="Times New Roman" w:eastAsia="Times New Roman" w:hAnsi="Times New Roman" w:cs="Times New Roman"/>
                <w:i/>
                <w:spacing w:val="-4"/>
                <w:sz w:val="24"/>
                <w:lang w:val="ru-RU"/>
              </w:rPr>
              <w:t xml:space="preserve"> </w:t>
            </w:r>
            <w:r w:rsidRPr="00F53946">
              <w:rPr>
                <w:rFonts w:ascii="Times New Roman" w:eastAsia="Times New Roman" w:hAnsi="Times New Roman" w:cs="Times New Roman"/>
                <w:i/>
                <w:sz w:val="24"/>
                <w:lang w:val="ru-RU"/>
              </w:rPr>
              <w:t>собственного</w:t>
            </w:r>
            <w:r w:rsidRPr="00F53946">
              <w:rPr>
                <w:rFonts w:ascii="Times New Roman" w:eastAsia="Times New Roman" w:hAnsi="Times New Roman" w:cs="Times New Roman"/>
                <w:i/>
                <w:spacing w:val="-3"/>
                <w:sz w:val="24"/>
                <w:lang w:val="ru-RU"/>
              </w:rPr>
              <w:t xml:space="preserve"> </w:t>
            </w:r>
            <w:r w:rsidRPr="00F53946">
              <w:rPr>
                <w:rFonts w:ascii="Times New Roman" w:eastAsia="Times New Roman" w:hAnsi="Times New Roman" w:cs="Times New Roman"/>
                <w:i/>
                <w:sz w:val="24"/>
                <w:lang w:val="ru-RU"/>
              </w:rPr>
              <w:t>достоинства,</w:t>
            </w:r>
            <w:r w:rsidRPr="00F53946">
              <w:rPr>
                <w:rFonts w:ascii="Times New Roman" w:eastAsia="Times New Roman" w:hAnsi="Times New Roman" w:cs="Times New Roman"/>
                <w:i/>
                <w:spacing w:val="-3"/>
                <w:sz w:val="24"/>
                <w:lang w:val="ru-RU"/>
              </w:rPr>
              <w:t xml:space="preserve"> </w:t>
            </w:r>
            <w:r w:rsidRPr="00F53946">
              <w:rPr>
                <w:rFonts w:ascii="Times New Roman" w:eastAsia="Times New Roman" w:hAnsi="Times New Roman" w:cs="Times New Roman"/>
                <w:i/>
                <w:sz w:val="24"/>
                <w:lang w:val="ru-RU"/>
              </w:rPr>
              <w:t>как</w:t>
            </w:r>
            <w:r w:rsidRPr="00F53946">
              <w:rPr>
                <w:rFonts w:ascii="Times New Roman" w:eastAsia="Times New Roman" w:hAnsi="Times New Roman" w:cs="Times New Roman"/>
                <w:i/>
                <w:spacing w:val="-3"/>
                <w:sz w:val="24"/>
                <w:lang w:val="ru-RU"/>
              </w:rPr>
              <w:t xml:space="preserve"> </w:t>
            </w:r>
            <w:r w:rsidRPr="00F53946">
              <w:rPr>
                <w:rFonts w:ascii="Times New Roman" w:eastAsia="Times New Roman" w:hAnsi="Times New Roman" w:cs="Times New Roman"/>
                <w:i/>
                <w:sz w:val="24"/>
                <w:lang w:val="ru-RU"/>
              </w:rPr>
              <w:t>представителя</w:t>
            </w:r>
            <w:r w:rsidRPr="00F53946">
              <w:rPr>
                <w:rFonts w:ascii="Times New Roman" w:eastAsia="Times New Roman" w:hAnsi="Times New Roman" w:cs="Times New Roman"/>
                <w:i/>
                <w:spacing w:val="-4"/>
                <w:sz w:val="24"/>
                <w:lang w:val="ru-RU"/>
              </w:rPr>
              <w:t xml:space="preserve"> </w:t>
            </w:r>
            <w:r w:rsidRPr="00F53946">
              <w:rPr>
                <w:rFonts w:ascii="Times New Roman" w:eastAsia="Times New Roman" w:hAnsi="Times New Roman" w:cs="Times New Roman"/>
                <w:i/>
                <w:sz w:val="24"/>
                <w:lang w:val="ru-RU"/>
              </w:rPr>
              <w:t>своего</w:t>
            </w:r>
            <w:r w:rsidRPr="00F53946">
              <w:rPr>
                <w:rFonts w:ascii="Times New Roman" w:eastAsia="Times New Roman" w:hAnsi="Times New Roman" w:cs="Times New Roman"/>
                <w:i/>
                <w:spacing w:val="-4"/>
                <w:sz w:val="24"/>
                <w:lang w:val="ru-RU"/>
              </w:rPr>
              <w:t xml:space="preserve"> </w:t>
            </w:r>
            <w:r w:rsidRPr="00F53946">
              <w:rPr>
                <w:rFonts w:ascii="Times New Roman" w:eastAsia="Times New Roman" w:hAnsi="Times New Roman" w:cs="Times New Roman"/>
                <w:i/>
                <w:sz w:val="24"/>
                <w:lang w:val="ru-RU"/>
              </w:rPr>
              <w:t>народа.</w:t>
            </w:r>
          </w:p>
        </w:tc>
      </w:tr>
      <w:tr w:rsidR="00F53946" w:rsidRPr="00F53946" w:rsidTr="00F53946">
        <w:trPr>
          <w:trHeight w:val="828"/>
        </w:trPr>
        <w:tc>
          <w:tcPr>
            <w:tcW w:w="9640" w:type="dxa"/>
          </w:tcPr>
          <w:p w:rsidR="00F53946" w:rsidRPr="00F53946" w:rsidRDefault="00F53946" w:rsidP="00F53946">
            <w:pPr>
              <w:tabs>
                <w:tab w:val="left" w:pos="2295"/>
                <w:tab w:val="left" w:pos="3322"/>
                <w:tab w:val="left" w:pos="4768"/>
                <w:tab w:val="left" w:pos="5627"/>
                <w:tab w:val="left" w:pos="5987"/>
                <w:tab w:val="left" w:pos="7237"/>
                <w:tab w:val="left" w:pos="7589"/>
                <w:tab w:val="left" w:pos="9405"/>
              </w:tabs>
              <w:ind w:left="110" w:right="93"/>
              <w:rPr>
                <w:rFonts w:ascii="Times New Roman" w:eastAsia="Times New Roman" w:hAnsi="Times New Roman" w:cs="Times New Roman"/>
                <w:i/>
                <w:sz w:val="24"/>
                <w:lang w:val="ru-RU"/>
              </w:rPr>
            </w:pPr>
            <w:r w:rsidRPr="00F53946">
              <w:rPr>
                <w:rFonts w:ascii="Times New Roman" w:eastAsia="Times New Roman" w:hAnsi="Times New Roman" w:cs="Times New Roman"/>
                <w:i/>
                <w:sz w:val="24"/>
                <w:lang w:val="ru-RU"/>
              </w:rPr>
              <w:t>3)</w:t>
            </w:r>
            <w:r w:rsidRPr="00F53946">
              <w:rPr>
                <w:rFonts w:ascii="Times New Roman" w:eastAsia="Times New Roman" w:hAnsi="Times New Roman" w:cs="Times New Roman"/>
                <w:i/>
                <w:spacing w:val="-9"/>
                <w:sz w:val="24"/>
                <w:lang w:val="ru-RU"/>
              </w:rPr>
              <w:t xml:space="preserve"> </w:t>
            </w:r>
            <w:r w:rsidRPr="00F53946">
              <w:rPr>
                <w:rFonts w:ascii="Times New Roman" w:eastAsia="Times New Roman" w:hAnsi="Times New Roman" w:cs="Times New Roman"/>
                <w:i/>
                <w:lang w:val="ru-RU"/>
              </w:rPr>
              <w:t>Способствовать</w:t>
            </w:r>
            <w:r w:rsidRPr="00F53946">
              <w:rPr>
                <w:rFonts w:ascii="Times New Roman" w:eastAsia="Times New Roman" w:hAnsi="Times New Roman" w:cs="Times New Roman"/>
                <w:i/>
                <w:spacing w:val="-1"/>
                <w:lang w:val="ru-RU"/>
              </w:rPr>
              <w:t xml:space="preserve"> </w:t>
            </w:r>
            <w:r w:rsidRPr="00F53946">
              <w:rPr>
                <w:rFonts w:ascii="Times New Roman" w:eastAsia="Times New Roman" w:hAnsi="Times New Roman" w:cs="Times New Roman"/>
                <w:i/>
                <w:sz w:val="24"/>
                <w:lang w:val="ru-RU"/>
              </w:rPr>
              <w:t>формированию целостных</w:t>
            </w:r>
            <w:r w:rsidRPr="00F53946">
              <w:rPr>
                <w:rFonts w:ascii="Times New Roman" w:eastAsia="Times New Roman" w:hAnsi="Times New Roman" w:cs="Times New Roman"/>
                <w:i/>
                <w:spacing w:val="-2"/>
                <w:sz w:val="24"/>
                <w:lang w:val="ru-RU"/>
              </w:rPr>
              <w:t xml:space="preserve"> </w:t>
            </w:r>
            <w:r w:rsidRPr="00F53946">
              <w:rPr>
                <w:rFonts w:ascii="Times New Roman" w:eastAsia="Times New Roman" w:hAnsi="Times New Roman" w:cs="Times New Roman"/>
                <w:i/>
                <w:sz w:val="24"/>
                <w:lang w:val="ru-RU"/>
              </w:rPr>
              <w:t>знаний</w:t>
            </w:r>
            <w:r w:rsidRPr="00F53946">
              <w:rPr>
                <w:rFonts w:ascii="Times New Roman" w:eastAsia="Times New Roman" w:hAnsi="Times New Roman" w:cs="Times New Roman"/>
                <w:i/>
                <w:spacing w:val="-1"/>
                <w:sz w:val="24"/>
                <w:lang w:val="ru-RU"/>
              </w:rPr>
              <w:t xml:space="preserve"> </w:t>
            </w:r>
            <w:r w:rsidRPr="00F53946">
              <w:rPr>
                <w:rFonts w:ascii="Times New Roman" w:eastAsia="Times New Roman" w:hAnsi="Times New Roman" w:cs="Times New Roman"/>
                <w:i/>
                <w:sz w:val="24"/>
                <w:lang w:val="ru-RU"/>
              </w:rPr>
              <w:t>о</w:t>
            </w:r>
            <w:r w:rsidRPr="00F53946">
              <w:rPr>
                <w:rFonts w:ascii="Times New Roman" w:eastAsia="Times New Roman" w:hAnsi="Times New Roman" w:cs="Times New Roman"/>
                <w:i/>
                <w:spacing w:val="-1"/>
                <w:sz w:val="24"/>
                <w:lang w:val="ru-RU"/>
              </w:rPr>
              <w:t xml:space="preserve"> </w:t>
            </w:r>
            <w:r w:rsidRPr="00F53946">
              <w:rPr>
                <w:rFonts w:ascii="Times New Roman" w:eastAsia="Times New Roman" w:hAnsi="Times New Roman" w:cs="Times New Roman"/>
                <w:i/>
                <w:sz w:val="24"/>
                <w:lang w:val="ru-RU"/>
              </w:rPr>
              <w:t>родном</w:t>
            </w:r>
            <w:r w:rsidRPr="00F53946">
              <w:rPr>
                <w:rFonts w:ascii="Times New Roman" w:eastAsia="Times New Roman" w:hAnsi="Times New Roman" w:cs="Times New Roman"/>
                <w:i/>
                <w:spacing w:val="-2"/>
                <w:sz w:val="24"/>
                <w:lang w:val="ru-RU"/>
              </w:rPr>
              <w:t xml:space="preserve"> </w:t>
            </w:r>
            <w:r w:rsidRPr="00F53946">
              <w:rPr>
                <w:rFonts w:ascii="Times New Roman" w:eastAsia="Times New Roman" w:hAnsi="Times New Roman" w:cs="Times New Roman"/>
                <w:i/>
                <w:sz w:val="24"/>
                <w:lang w:val="ru-RU"/>
              </w:rPr>
              <w:t>крае,</w:t>
            </w:r>
            <w:r w:rsidRPr="00F53946">
              <w:rPr>
                <w:rFonts w:ascii="Times New Roman" w:eastAsia="Times New Roman" w:hAnsi="Times New Roman" w:cs="Times New Roman"/>
                <w:i/>
                <w:spacing w:val="-1"/>
                <w:sz w:val="24"/>
                <w:lang w:val="ru-RU"/>
              </w:rPr>
              <w:t xml:space="preserve"> </w:t>
            </w:r>
            <w:r w:rsidRPr="00F53946">
              <w:rPr>
                <w:rFonts w:ascii="Times New Roman" w:eastAsia="Times New Roman" w:hAnsi="Times New Roman" w:cs="Times New Roman"/>
                <w:i/>
                <w:sz w:val="24"/>
                <w:lang w:val="ru-RU"/>
              </w:rPr>
              <w:t>развитие</w:t>
            </w:r>
            <w:r w:rsidRPr="00F53946">
              <w:rPr>
                <w:rFonts w:ascii="Times New Roman" w:eastAsia="Times New Roman" w:hAnsi="Times New Roman" w:cs="Times New Roman"/>
                <w:i/>
                <w:spacing w:val="-3"/>
                <w:sz w:val="24"/>
                <w:lang w:val="ru-RU"/>
              </w:rPr>
              <w:t xml:space="preserve"> </w:t>
            </w:r>
            <w:r w:rsidRPr="00F53946">
              <w:rPr>
                <w:rFonts w:ascii="Times New Roman" w:eastAsia="Times New Roman" w:hAnsi="Times New Roman" w:cs="Times New Roman"/>
                <w:i/>
                <w:sz w:val="24"/>
                <w:lang w:val="ru-RU"/>
              </w:rPr>
              <w:t>творческих</w:t>
            </w:r>
            <w:r w:rsidRPr="00F53946">
              <w:rPr>
                <w:rFonts w:ascii="Times New Roman" w:eastAsia="Times New Roman" w:hAnsi="Times New Roman" w:cs="Times New Roman"/>
                <w:i/>
                <w:spacing w:val="-1"/>
                <w:sz w:val="24"/>
                <w:lang w:val="ru-RU"/>
              </w:rPr>
              <w:t xml:space="preserve"> </w:t>
            </w:r>
            <w:r w:rsidRPr="00F53946">
              <w:rPr>
                <w:rFonts w:ascii="Times New Roman" w:eastAsia="Times New Roman" w:hAnsi="Times New Roman" w:cs="Times New Roman"/>
                <w:i/>
                <w:sz w:val="24"/>
                <w:lang w:val="ru-RU"/>
              </w:rPr>
              <w:t>и</w:t>
            </w:r>
            <w:r w:rsidRPr="00F53946">
              <w:rPr>
                <w:rFonts w:ascii="Times New Roman" w:eastAsia="Times New Roman" w:hAnsi="Times New Roman" w:cs="Times New Roman"/>
                <w:i/>
                <w:spacing w:val="-57"/>
                <w:sz w:val="24"/>
                <w:lang w:val="ru-RU"/>
              </w:rPr>
              <w:t xml:space="preserve"> </w:t>
            </w:r>
            <w:r w:rsidRPr="00F53946">
              <w:rPr>
                <w:rFonts w:ascii="Times New Roman" w:eastAsia="Times New Roman" w:hAnsi="Times New Roman" w:cs="Times New Roman"/>
                <w:i/>
                <w:sz w:val="24"/>
                <w:lang w:val="ru-RU"/>
              </w:rPr>
              <w:t>исследовательских</w:t>
            </w:r>
            <w:r w:rsidRPr="00F53946">
              <w:rPr>
                <w:rFonts w:ascii="Times New Roman" w:eastAsia="Times New Roman" w:hAnsi="Times New Roman" w:cs="Times New Roman"/>
                <w:i/>
                <w:sz w:val="24"/>
                <w:lang w:val="ru-RU"/>
              </w:rPr>
              <w:tab/>
              <w:t>умений,</w:t>
            </w:r>
            <w:r w:rsidRPr="00F53946">
              <w:rPr>
                <w:rFonts w:ascii="Times New Roman" w:eastAsia="Times New Roman" w:hAnsi="Times New Roman" w:cs="Times New Roman"/>
                <w:i/>
                <w:sz w:val="24"/>
                <w:lang w:val="ru-RU"/>
              </w:rPr>
              <w:tab/>
              <w:t>воспитание</w:t>
            </w:r>
            <w:r w:rsidRPr="00F53946">
              <w:rPr>
                <w:rFonts w:ascii="Times New Roman" w:eastAsia="Times New Roman" w:hAnsi="Times New Roman" w:cs="Times New Roman"/>
                <w:i/>
                <w:sz w:val="24"/>
                <w:lang w:val="ru-RU"/>
              </w:rPr>
              <w:tab/>
              <w:t>любви</w:t>
            </w:r>
            <w:r w:rsidRPr="00F53946">
              <w:rPr>
                <w:rFonts w:ascii="Times New Roman" w:eastAsia="Times New Roman" w:hAnsi="Times New Roman" w:cs="Times New Roman"/>
                <w:i/>
                <w:sz w:val="24"/>
                <w:lang w:val="ru-RU"/>
              </w:rPr>
              <w:tab/>
              <w:t>и</w:t>
            </w:r>
            <w:r w:rsidRPr="00F53946">
              <w:rPr>
                <w:rFonts w:ascii="Times New Roman" w:eastAsia="Times New Roman" w:hAnsi="Times New Roman" w:cs="Times New Roman"/>
                <w:i/>
                <w:sz w:val="24"/>
                <w:lang w:val="ru-RU"/>
              </w:rPr>
              <w:tab/>
              <w:t>уважения</w:t>
            </w:r>
            <w:r w:rsidRPr="00F53946">
              <w:rPr>
                <w:rFonts w:ascii="Times New Roman" w:eastAsia="Times New Roman" w:hAnsi="Times New Roman" w:cs="Times New Roman"/>
                <w:i/>
                <w:sz w:val="24"/>
                <w:lang w:val="ru-RU"/>
              </w:rPr>
              <w:tab/>
              <w:t>к</w:t>
            </w:r>
            <w:r w:rsidRPr="00F53946">
              <w:rPr>
                <w:rFonts w:ascii="Times New Roman" w:eastAsia="Times New Roman" w:hAnsi="Times New Roman" w:cs="Times New Roman"/>
                <w:i/>
                <w:sz w:val="24"/>
                <w:lang w:val="ru-RU"/>
              </w:rPr>
              <w:tab/>
              <w:t>историческому</w:t>
            </w:r>
            <w:r w:rsidRPr="00F53946">
              <w:rPr>
                <w:rFonts w:ascii="Times New Roman" w:eastAsia="Times New Roman" w:hAnsi="Times New Roman" w:cs="Times New Roman"/>
                <w:i/>
                <w:sz w:val="24"/>
                <w:lang w:val="ru-RU"/>
              </w:rPr>
              <w:tab/>
              <w:t>и</w:t>
            </w:r>
          </w:p>
          <w:p w:rsidR="00F53946" w:rsidRPr="00F53946" w:rsidRDefault="00F53946" w:rsidP="00F53946">
            <w:pPr>
              <w:spacing w:line="264" w:lineRule="exact"/>
              <w:ind w:left="110"/>
              <w:rPr>
                <w:rFonts w:ascii="Times New Roman" w:eastAsia="Times New Roman" w:hAnsi="Times New Roman" w:cs="Times New Roman"/>
                <w:i/>
                <w:sz w:val="24"/>
              </w:rPr>
            </w:pPr>
            <w:r w:rsidRPr="00F53946">
              <w:rPr>
                <w:rFonts w:ascii="Times New Roman" w:eastAsia="Times New Roman" w:hAnsi="Times New Roman" w:cs="Times New Roman"/>
                <w:i/>
                <w:sz w:val="24"/>
              </w:rPr>
              <w:t>литературному</w:t>
            </w:r>
            <w:r w:rsidRPr="00F53946">
              <w:rPr>
                <w:rFonts w:ascii="Times New Roman" w:eastAsia="Times New Roman" w:hAnsi="Times New Roman" w:cs="Times New Roman"/>
                <w:i/>
                <w:spacing w:val="-4"/>
                <w:sz w:val="24"/>
              </w:rPr>
              <w:t xml:space="preserve"> </w:t>
            </w:r>
            <w:r w:rsidRPr="00F53946">
              <w:rPr>
                <w:rFonts w:ascii="Times New Roman" w:eastAsia="Times New Roman" w:hAnsi="Times New Roman" w:cs="Times New Roman"/>
                <w:i/>
                <w:sz w:val="24"/>
              </w:rPr>
              <w:t>наследию</w:t>
            </w:r>
            <w:r w:rsidRPr="00F53946">
              <w:rPr>
                <w:rFonts w:ascii="Times New Roman" w:eastAsia="Times New Roman" w:hAnsi="Times New Roman" w:cs="Times New Roman"/>
                <w:i/>
                <w:spacing w:val="-2"/>
                <w:sz w:val="24"/>
              </w:rPr>
              <w:t xml:space="preserve"> </w:t>
            </w:r>
            <w:r w:rsidRPr="00F53946">
              <w:rPr>
                <w:rFonts w:ascii="Times New Roman" w:eastAsia="Times New Roman" w:hAnsi="Times New Roman" w:cs="Times New Roman"/>
                <w:i/>
                <w:sz w:val="24"/>
              </w:rPr>
              <w:t>малой</w:t>
            </w:r>
            <w:r w:rsidRPr="00F53946">
              <w:rPr>
                <w:rFonts w:ascii="Times New Roman" w:eastAsia="Times New Roman" w:hAnsi="Times New Roman" w:cs="Times New Roman"/>
                <w:i/>
                <w:spacing w:val="-4"/>
                <w:sz w:val="24"/>
              </w:rPr>
              <w:t xml:space="preserve"> </w:t>
            </w:r>
            <w:r w:rsidRPr="00F53946">
              <w:rPr>
                <w:rFonts w:ascii="Times New Roman" w:eastAsia="Times New Roman" w:hAnsi="Times New Roman" w:cs="Times New Roman"/>
                <w:i/>
                <w:sz w:val="24"/>
              </w:rPr>
              <w:t>родины.</w:t>
            </w:r>
          </w:p>
        </w:tc>
      </w:tr>
      <w:tr w:rsidR="00F53946" w:rsidRPr="00F53946" w:rsidTr="00F53946">
        <w:trPr>
          <w:trHeight w:val="827"/>
        </w:trPr>
        <w:tc>
          <w:tcPr>
            <w:tcW w:w="9640" w:type="dxa"/>
          </w:tcPr>
          <w:p w:rsidR="00F53946" w:rsidRPr="00F53946" w:rsidRDefault="00F53946" w:rsidP="00F53946">
            <w:pPr>
              <w:tabs>
                <w:tab w:val="left" w:pos="1422"/>
                <w:tab w:val="left" w:pos="2410"/>
                <w:tab w:val="left" w:pos="2963"/>
                <w:tab w:val="left" w:pos="4672"/>
                <w:tab w:val="left" w:pos="6668"/>
                <w:tab w:val="left" w:pos="7560"/>
              </w:tabs>
              <w:spacing w:line="268" w:lineRule="exact"/>
              <w:ind w:left="110"/>
              <w:rPr>
                <w:rFonts w:ascii="Times New Roman" w:eastAsia="Times New Roman" w:hAnsi="Times New Roman" w:cs="Times New Roman"/>
                <w:i/>
                <w:sz w:val="24"/>
                <w:lang w:val="ru-RU"/>
              </w:rPr>
            </w:pPr>
            <w:r w:rsidRPr="00F53946">
              <w:rPr>
                <w:rFonts w:ascii="Times New Roman" w:eastAsia="Times New Roman" w:hAnsi="Times New Roman" w:cs="Times New Roman"/>
                <w:i/>
                <w:sz w:val="24"/>
                <w:lang w:val="ru-RU"/>
              </w:rPr>
              <w:t>4)Создать</w:t>
            </w:r>
            <w:r w:rsidRPr="00F53946">
              <w:rPr>
                <w:rFonts w:ascii="Times New Roman" w:eastAsia="Times New Roman" w:hAnsi="Times New Roman" w:cs="Times New Roman"/>
                <w:i/>
                <w:sz w:val="24"/>
                <w:lang w:val="ru-RU"/>
              </w:rPr>
              <w:tab/>
              <w:t>условия</w:t>
            </w:r>
            <w:r w:rsidRPr="00F53946">
              <w:rPr>
                <w:rFonts w:ascii="Times New Roman" w:eastAsia="Times New Roman" w:hAnsi="Times New Roman" w:cs="Times New Roman"/>
                <w:i/>
                <w:sz w:val="24"/>
                <w:lang w:val="ru-RU"/>
              </w:rPr>
              <w:tab/>
              <w:t>для</w:t>
            </w:r>
            <w:r w:rsidRPr="00F53946">
              <w:rPr>
                <w:rFonts w:ascii="Times New Roman" w:eastAsia="Times New Roman" w:hAnsi="Times New Roman" w:cs="Times New Roman"/>
                <w:i/>
                <w:sz w:val="24"/>
                <w:lang w:val="ru-RU"/>
              </w:rPr>
              <w:tab/>
              <w:t>формирование</w:t>
            </w:r>
            <w:r w:rsidRPr="00F53946">
              <w:rPr>
                <w:rFonts w:ascii="Times New Roman" w:eastAsia="Times New Roman" w:hAnsi="Times New Roman" w:cs="Times New Roman"/>
                <w:i/>
                <w:sz w:val="24"/>
                <w:lang w:val="ru-RU"/>
              </w:rPr>
              <w:tab/>
              <w:t>социокультурной</w:t>
            </w:r>
            <w:r w:rsidRPr="00F53946">
              <w:rPr>
                <w:rFonts w:ascii="Times New Roman" w:eastAsia="Times New Roman" w:hAnsi="Times New Roman" w:cs="Times New Roman"/>
                <w:i/>
                <w:sz w:val="24"/>
                <w:lang w:val="ru-RU"/>
              </w:rPr>
              <w:tab/>
              <w:t>среды,</w:t>
            </w:r>
            <w:r w:rsidRPr="00F53946">
              <w:rPr>
                <w:rFonts w:ascii="Times New Roman" w:eastAsia="Times New Roman" w:hAnsi="Times New Roman" w:cs="Times New Roman"/>
                <w:i/>
                <w:sz w:val="24"/>
                <w:lang w:val="ru-RU"/>
              </w:rPr>
              <w:tab/>
              <w:t>соответствующей</w:t>
            </w:r>
          </w:p>
          <w:p w:rsidR="00F53946" w:rsidRPr="00F53946" w:rsidRDefault="00F53946" w:rsidP="00F53946">
            <w:pPr>
              <w:tabs>
                <w:tab w:val="left" w:pos="1602"/>
                <w:tab w:val="left" w:pos="1942"/>
                <w:tab w:val="left" w:pos="3866"/>
                <w:tab w:val="left" w:pos="5559"/>
                <w:tab w:val="left" w:pos="6468"/>
                <w:tab w:val="left" w:pos="6794"/>
                <w:tab w:val="left" w:pos="7790"/>
              </w:tabs>
              <w:spacing w:line="270" w:lineRule="atLeast"/>
              <w:ind w:left="110" w:right="91"/>
              <w:rPr>
                <w:rFonts w:ascii="Times New Roman" w:eastAsia="Times New Roman" w:hAnsi="Times New Roman" w:cs="Times New Roman"/>
                <w:i/>
                <w:sz w:val="24"/>
                <w:lang w:val="ru-RU"/>
              </w:rPr>
            </w:pPr>
            <w:r w:rsidRPr="00F53946">
              <w:rPr>
                <w:rFonts w:ascii="Times New Roman" w:eastAsia="Times New Roman" w:hAnsi="Times New Roman" w:cs="Times New Roman"/>
                <w:i/>
                <w:sz w:val="24"/>
                <w:lang w:val="ru-RU"/>
              </w:rPr>
              <w:t>возрастным</w:t>
            </w:r>
            <w:r w:rsidRPr="00F53946">
              <w:rPr>
                <w:rFonts w:ascii="Times New Roman" w:eastAsia="Times New Roman" w:hAnsi="Times New Roman" w:cs="Times New Roman"/>
                <w:i/>
                <w:sz w:val="24"/>
                <w:lang w:val="ru-RU"/>
              </w:rPr>
              <w:tab/>
              <w:t>и</w:t>
            </w:r>
            <w:r w:rsidRPr="00F53946">
              <w:rPr>
                <w:rFonts w:ascii="Times New Roman" w:eastAsia="Times New Roman" w:hAnsi="Times New Roman" w:cs="Times New Roman"/>
                <w:i/>
                <w:sz w:val="24"/>
                <w:lang w:val="ru-RU"/>
              </w:rPr>
              <w:tab/>
              <w:t>индивидуальным</w:t>
            </w:r>
            <w:r w:rsidRPr="00F53946">
              <w:rPr>
                <w:rFonts w:ascii="Times New Roman" w:eastAsia="Times New Roman" w:hAnsi="Times New Roman" w:cs="Times New Roman"/>
                <w:i/>
                <w:sz w:val="24"/>
                <w:lang w:val="ru-RU"/>
              </w:rPr>
              <w:tab/>
              <w:t>особенностям</w:t>
            </w:r>
            <w:r w:rsidRPr="00F53946">
              <w:rPr>
                <w:rFonts w:ascii="Times New Roman" w:eastAsia="Times New Roman" w:hAnsi="Times New Roman" w:cs="Times New Roman"/>
                <w:i/>
                <w:sz w:val="24"/>
                <w:lang w:val="ru-RU"/>
              </w:rPr>
              <w:tab/>
              <w:t>детей,</w:t>
            </w:r>
            <w:r w:rsidRPr="00F53946">
              <w:rPr>
                <w:rFonts w:ascii="Times New Roman" w:eastAsia="Times New Roman" w:hAnsi="Times New Roman" w:cs="Times New Roman"/>
                <w:i/>
                <w:sz w:val="24"/>
                <w:lang w:val="ru-RU"/>
              </w:rPr>
              <w:tab/>
              <w:t>с</w:t>
            </w:r>
            <w:r w:rsidRPr="00F53946">
              <w:rPr>
                <w:rFonts w:ascii="Times New Roman" w:eastAsia="Times New Roman" w:hAnsi="Times New Roman" w:cs="Times New Roman"/>
                <w:i/>
                <w:sz w:val="24"/>
                <w:lang w:val="ru-RU"/>
              </w:rPr>
              <w:tab/>
              <w:t>учетом</w:t>
            </w:r>
            <w:r w:rsidRPr="00F53946">
              <w:rPr>
                <w:rFonts w:ascii="Times New Roman" w:eastAsia="Times New Roman" w:hAnsi="Times New Roman" w:cs="Times New Roman"/>
                <w:i/>
                <w:sz w:val="24"/>
                <w:lang w:val="ru-RU"/>
              </w:rPr>
              <w:tab/>
              <w:t>этнокультурных</w:t>
            </w:r>
            <w:r w:rsidRPr="00F53946">
              <w:rPr>
                <w:rFonts w:ascii="Times New Roman" w:eastAsia="Times New Roman" w:hAnsi="Times New Roman" w:cs="Times New Roman"/>
                <w:i/>
                <w:spacing w:val="-57"/>
                <w:sz w:val="24"/>
                <w:lang w:val="ru-RU"/>
              </w:rPr>
              <w:t xml:space="preserve"> </w:t>
            </w:r>
            <w:r w:rsidRPr="00F53946">
              <w:rPr>
                <w:rFonts w:ascii="Times New Roman" w:eastAsia="Times New Roman" w:hAnsi="Times New Roman" w:cs="Times New Roman"/>
                <w:i/>
                <w:sz w:val="24"/>
                <w:lang w:val="ru-RU"/>
              </w:rPr>
              <w:t>особенностей</w:t>
            </w:r>
            <w:r w:rsidRPr="00F53946">
              <w:rPr>
                <w:rFonts w:ascii="Times New Roman" w:eastAsia="Times New Roman" w:hAnsi="Times New Roman" w:cs="Times New Roman"/>
                <w:i/>
                <w:spacing w:val="-1"/>
                <w:sz w:val="24"/>
                <w:lang w:val="ru-RU"/>
              </w:rPr>
              <w:t xml:space="preserve"> </w:t>
            </w:r>
            <w:r w:rsidRPr="00F53946">
              <w:rPr>
                <w:rFonts w:ascii="Times New Roman" w:eastAsia="Times New Roman" w:hAnsi="Times New Roman" w:cs="Times New Roman"/>
                <w:i/>
                <w:sz w:val="24"/>
                <w:lang w:val="ru-RU"/>
              </w:rPr>
              <w:t>региона</w:t>
            </w:r>
          </w:p>
        </w:tc>
      </w:tr>
      <w:tr w:rsidR="00F53946" w:rsidRPr="00F53946" w:rsidTr="00F53946">
        <w:trPr>
          <w:trHeight w:val="827"/>
        </w:trPr>
        <w:tc>
          <w:tcPr>
            <w:tcW w:w="9640" w:type="dxa"/>
          </w:tcPr>
          <w:p w:rsidR="00F53946" w:rsidRPr="00F53946" w:rsidRDefault="00F53946" w:rsidP="00F53946">
            <w:pPr>
              <w:ind w:left="110"/>
              <w:rPr>
                <w:rFonts w:ascii="Times New Roman" w:eastAsia="Times New Roman" w:hAnsi="Times New Roman" w:cs="Times New Roman"/>
                <w:i/>
                <w:sz w:val="24"/>
                <w:lang w:val="ru-RU"/>
              </w:rPr>
            </w:pPr>
            <w:r w:rsidRPr="00F53946">
              <w:rPr>
                <w:rFonts w:ascii="Times New Roman" w:eastAsia="Times New Roman" w:hAnsi="Times New Roman" w:cs="Times New Roman"/>
                <w:i/>
                <w:sz w:val="24"/>
                <w:lang w:val="ru-RU"/>
              </w:rPr>
              <w:t>5)Осуществлять</w:t>
            </w:r>
            <w:r w:rsidRPr="00F53946">
              <w:rPr>
                <w:rFonts w:ascii="Times New Roman" w:eastAsia="Times New Roman" w:hAnsi="Times New Roman" w:cs="Times New Roman"/>
                <w:i/>
                <w:spacing w:val="-9"/>
                <w:sz w:val="24"/>
                <w:lang w:val="ru-RU"/>
              </w:rPr>
              <w:t xml:space="preserve"> </w:t>
            </w:r>
            <w:r w:rsidRPr="00F53946">
              <w:rPr>
                <w:rFonts w:ascii="Times New Roman" w:eastAsia="Times New Roman" w:hAnsi="Times New Roman" w:cs="Times New Roman"/>
                <w:i/>
                <w:sz w:val="24"/>
                <w:lang w:val="ru-RU"/>
              </w:rPr>
              <w:t>поддержку</w:t>
            </w:r>
            <w:r w:rsidRPr="00F53946">
              <w:rPr>
                <w:rFonts w:ascii="Times New Roman" w:eastAsia="Times New Roman" w:hAnsi="Times New Roman" w:cs="Times New Roman"/>
                <w:i/>
                <w:spacing w:val="-9"/>
                <w:sz w:val="24"/>
                <w:lang w:val="ru-RU"/>
              </w:rPr>
              <w:t xml:space="preserve"> </w:t>
            </w:r>
            <w:r w:rsidRPr="00F53946">
              <w:rPr>
                <w:rFonts w:ascii="Times New Roman" w:eastAsia="Times New Roman" w:hAnsi="Times New Roman" w:cs="Times New Roman"/>
                <w:i/>
                <w:sz w:val="24"/>
                <w:lang w:val="ru-RU"/>
              </w:rPr>
              <w:t>для</w:t>
            </w:r>
            <w:r w:rsidRPr="00F53946">
              <w:rPr>
                <w:rFonts w:ascii="Times New Roman" w:eastAsia="Times New Roman" w:hAnsi="Times New Roman" w:cs="Times New Roman"/>
                <w:i/>
                <w:spacing w:val="-11"/>
                <w:sz w:val="24"/>
                <w:lang w:val="ru-RU"/>
              </w:rPr>
              <w:t xml:space="preserve"> </w:t>
            </w:r>
            <w:r w:rsidRPr="00F53946">
              <w:rPr>
                <w:rFonts w:ascii="Times New Roman" w:eastAsia="Times New Roman" w:hAnsi="Times New Roman" w:cs="Times New Roman"/>
                <w:i/>
                <w:sz w:val="24"/>
                <w:lang w:val="ru-RU"/>
              </w:rPr>
              <w:t>формирования</w:t>
            </w:r>
            <w:r w:rsidRPr="00F53946">
              <w:rPr>
                <w:rFonts w:ascii="Times New Roman" w:eastAsia="Times New Roman" w:hAnsi="Times New Roman" w:cs="Times New Roman"/>
                <w:i/>
                <w:spacing w:val="-10"/>
                <w:sz w:val="24"/>
                <w:lang w:val="ru-RU"/>
              </w:rPr>
              <w:t xml:space="preserve"> </w:t>
            </w:r>
            <w:r w:rsidRPr="00F53946">
              <w:rPr>
                <w:rFonts w:ascii="Times New Roman" w:eastAsia="Times New Roman" w:hAnsi="Times New Roman" w:cs="Times New Roman"/>
                <w:i/>
                <w:sz w:val="24"/>
                <w:lang w:val="ru-RU"/>
              </w:rPr>
              <w:t>начал</w:t>
            </w:r>
            <w:r w:rsidRPr="00F53946">
              <w:rPr>
                <w:rFonts w:ascii="Times New Roman" w:eastAsia="Times New Roman" w:hAnsi="Times New Roman" w:cs="Times New Roman"/>
                <w:i/>
                <w:spacing w:val="-9"/>
                <w:sz w:val="24"/>
                <w:lang w:val="ru-RU"/>
              </w:rPr>
              <w:t xml:space="preserve"> </w:t>
            </w:r>
            <w:r w:rsidRPr="00F53946">
              <w:rPr>
                <w:rFonts w:ascii="Times New Roman" w:eastAsia="Times New Roman" w:hAnsi="Times New Roman" w:cs="Times New Roman"/>
                <w:i/>
                <w:sz w:val="24"/>
                <w:lang w:val="ru-RU"/>
              </w:rPr>
              <w:t>культуры</w:t>
            </w:r>
            <w:r w:rsidRPr="00F53946">
              <w:rPr>
                <w:rFonts w:ascii="Times New Roman" w:eastAsia="Times New Roman" w:hAnsi="Times New Roman" w:cs="Times New Roman"/>
                <w:i/>
                <w:spacing w:val="-8"/>
                <w:sz w:val="24"/>
                <w:lang w:val="ru-RU"/>
              </w:rPr>
              <w:t xml:space="preserve"> </w:t>
            </w:r>
            <w:r w:rsidRPr="00F53946">
              <w:rPr>
                <w:rFonts w:ascii="Times New Roman" w:eastAsia="Times New Roman" w:hAnsi="Times New Roman" w:cs="Times New Roman"/>
                <w:i/>
                <w:sz w:val="24"/>
                <w:lang w:val="ru-RU"/>
              </w:rPr>
              <w:t>здорового</w:t>
            </w:r>
            <w:r w:rsidRPr="00F53946">
              <w:rPr>
                <w:rFonts w:ascii="Times New Roman" w:eastAsia="Times New Roman" w:hAnsi="Times New Roman" w:cs="Times New Roman"/>
                <w:i/>
                <w:spacing w:val="-10"/>
                <w:sz w:val="24"/>
                <w:lang w:val="ru-RU"/>
              </w:rPr>
              <w:t xml:space="preserve"> </w:t>
            </w:r>
            <w:r w:rsidRPr="00F53946">
              <w:rPr>
                <w:rFonts w:ascii="Times New Roman" w:eastAsia="Times New Roman" w:hAnsi="Times New Roman" w:cs="Times New Roman"/>
                <w:i/>
                <w:sz w:val="24"/>
                <w:lang w:val="ru-RU"/>
              </w:rPr>
              <w:t>образа</w:t>
            </w:r>
            <w:r w:rsidRPr="00F53946">
              <w:rPr>
                <w:rFonts w:ascii="Times New Roman" w:eastAsia="Times New Roman" w:hAnsi="Times New Roman" w:cs="Times New Roman"/>
                <w:i/>
                <w:spacing w:val="-7"/>
                <w:sz w:val="24"/>
                <w:lang w:val="ru-RU"/>
              </w:rPr>
              <w:t xml:space="preserve"> </w:t>
            </w:r>
            <w:r w:rsidRPr="00F53946">
              <w:rPr>
                <w:rFonts w:ascii="Times New Roman" w:eastAsia="Times New Roman" w:hAnsi="Times New Roman" w:cs="Times New Roman"/>
                <w:i/>
                <w:sz w:val="24"/>
                <w:lang w:val="ru-RU"/>
              </w:rPr>
              <w:t>жизни</w:t>
            </w:r>
            <w:r w:rsidRPr="00F53946">
              <w:rPr>
                <w:rFonts w:ascii="Times New Roman" w:eastAsia="Times New Roman" w:hAnsi="Times New Roman" w:cs="Times New Roman"/>
                <w:i/>
                <w:spacing w:val="-10"/>
                <w:sz w:val="24"/>
                <w:lang w:val="ru-RU"/>
              </w:rPr>
              <w:t xml:space="preserve"> </w:t>
            </w:r>
            <w:r w:rsidRPr="00F53946">
              <w:rPr>
                <w:rFonts w:ascii="Times New Roman" w:eastAsia="Times New Roman" w:hAnsi="Times New Roman" w:cs="Times New Roman"/>
                <w:i/>
                <w:sz w:val="24"/>
                <w:lang w:val="ru-RU"/>
              </w:rPr>
              <w:t>на</w:t>
            </w:r>
            <w:r w:rsidRPr="00F53946">
              <w:rPr>
                <w:rFonts w:ascii="Times New Roman" w:eastAsia="Times New Roman" w:hAnsi="Times New Roman" w:cs="Times New Roman"/>
                <w:i/>
                <w:spacing w:val="-57"/>
                <w:sz w:val="24"/>
                <w:lang w:val="ru-RU"/>
              </w:rPr>
              <w:t xml:space="preserve"> </w:t>
            </w:r>
            <w:r w:rsidRPr="00F53946">
              <w:rPr>
                <w:rFonts w:ascii="Times New Roman" w:eastAsia="Times New Roman" w:hAnsi="Times New Roman" w:cs="Times New Roman"/>
                <w:i/>
                <w:sz w:val="24"/>
                <w:lang w:val="ru-RU"/>
              </w:rPr>
              <w:t>основе</w:t>
            </w:r>
            <w:r w:rsidRPr="00F53946">
              <w:rPr>
                <w:rFonts w:ascii="Times New Roman" w:eastAsia="Times New Roman" w:hAnsi="Times New Roman" w:cs="Times New Roman"/>
                <w:i/>
                <w:spacing w:val="16"/>
                <w:sz w:val="24"/>
                <w:lang w:val="ru-RU"/>
              </w:rPr>
              <w:t xml:space="preserve"> </w:t>
            </w:r>
            <w:r w:rsidRPr="00F53946">
              <w:rPr>
                <w:rFonts w:ascii="Times New Roman" w:eastAsia="Times New Roman" w:hAnsi="Times New Roman" w:cs="Times New Roman"/>
                <w:i/>
                <w:sz w:val="24"/>
                <w:lang w:val="ru-RU"/>
              </w:rPr>
              <w:t>национально-культурных</w:t>
            </w:r>
            <w:r w:rsidRPr="00F53946">
              <w:rPr>
                <w:rFonts w:ascii="Times New Roman" w:eastAsia="Times New Roman" w:hAnsi="Times New Roman" w:cs="Times New Roman"/>
                <w:i/>
                <w:spacing w:val="16"/>
                <w:sz w:val="24"/>
                <w:lang w:val="ru-RU"/>
              </w:rPr>
              <w:t xml:space="preserve"> </w:t>
            </w:r>
            <w:r w:rsidRPr="00F53946">
              <w:rPr>
                <w:rFonts w:ascii="Times New Roman" w:eastAsia="Times New Roman" w:hAnsi="Times New Roman" w:cs="Times New Roman"/>
                <w:i/>
                <w:sz w:val="24"/>
                <w:lang w:val="ru-RU"/>
              </w:rPr>
              <w:t>традиций,</w:t>
            </w:r>
            <w:r w:rsidRPr="00F53946">
              <w:rPr>
                <w:rFonts w:ascii="Times New Roman" w:eastAsia="Times New Roman" w:hAnsi="Times New Roman" w:cs="Times New Roman"/>
                <w:i/>
                <w:spacing w:val="17"/>
                <w:sz w:val="24"/>
                <w:lang w:val="ru-RU"/>
              </w:rPr>
              <w:t xml:space="preserve"> </w:t>
            </w:r>
            <w:r w:rsidRPr="00F53946">
              <w:rPr>
                <w:rFonts w:ascii="Times New Roman" w:eastAsia="Times New Roman" w:hAnsi="Times New Roman" w:cs="Times New Roman"/>
                <w:i/>
                <w:sz w:val="24"/>
                <w:lang w:val="ru-RU"/>
              </w:rPr>
              <w:t>создания</w:t>
            </w:r>
            <w:r w:rsidRPr="00F53946">
              <w:rPr>
                <w:rFonts w:ascii="Times New Roman" w:eastAsia="Times New Roman" w:hAnsi="Times New Roman" w:cs="Times New Roman"/>
                <w:i/>
                <w:spacing w:val="16"/>
                <w:sz w:val="24"/>
                <w:lang w:val="ru-RU"/>
              </w:rPr>
              <w:t xml:space="preserve"> </w:t>
            </w:r>
            <w:r w:rsidRPr="00F53946">
              <w:rPr>
                <w:rFonts w:ascii="Times New Roman" w:eastAsia="Times New Roman" w:hAnsi="Times New Roman" w:cs="Times New Roman"/>
                <w:i/>
                <w:sz w:val="24"/>
                <w:lang w:val="ru-RU"/>
              </w:rPr>
              <w:t>воспитывающей</w:t>
            </w:r>
            <w:r w:rsidRPr="00F53946">
              <w:rPr>
                <w:rFonts w:ascii="Times New Roman" w:eastAsia="Times New Roman" w:hAnsi="Times New Roman" w:cs="Times New Roman"/>
                <w:i/>
                <w:spacing w:val="19"/>
                <w:sz w:val="24"/>
                <w:lang w:val="ru-RU"/>
              </w:rPr>
              <w:t xml:space="preserve"> </w:t>
            </w:r>
            <w:r w:rsidRPr="00F53946">
              <w:rPr>
                <w:rFonts w:ascii="Times New Roman" w:eastAsia="Times New Roman" w:hAnsi="Times New Roman" w:cs="Times New Roman"/>
                <w:i/>
                <w:sz w:val="24"/>
                <w:lang w:val="ru-RU"/>
              </w:rPr>
              <w:t>среды</w:t>
            </w:r>
            <w:r w:rsidRPr="00F53946">
              <w:rPr>
                <w:rFonts w:ascii="Times New Roman" w:eastAsia="Times New Roman" w:hAnsi="Times New Roman" w:cs="Times New Roman"/>
                <w:i/>
                <w:spacing w:val="17"/>
                <w:sz w:val="24"/>
                <w:lang w:val="ru-RU"/>
              </w:rPr>
              <w:t xml:space="preserve"> </w:t>
            </w:r>
            <w:r w:rsidRPr="00F53946">
              <w:rPr>
                <w:rFonts w:ascii="Times New Roman" w:eastAsia="Times New Roman" w:hAnsi="Times New Roman" w:cs="Times New Roman"/>
                <w:i/>
                <w:sz w:val="24"/>
                <w:lang w:val="ru-RU"/>
              </w:rPr>
              <w:t>посредством</w:t>
            </w:r>
          </w:p>
          <w:p w:rsidR="00F53946" w:rsidRPr="00F53946" w:rsidRDefault="00F53946" w:rsidP="00F53946">
            <w:pPr>
              <w:spacing w:line="264" w:lineRule="exact"/>
              <w:ind w:left="110"/>
              <w:rPr>
                <w:rFonts w:ascii="Times New Roman" w:eastAsia="Times New Roman" w:hAnsi="Times New Roman" w:cs="Times New Roman"/>
                <w:i/>
                <w:sz w:val="24"/>
              </w:rPr>
            </w:pPr>
            <w:r w:rsidRPr="00F53946">
              <w:rPr>
                <w:rFonts w:ascii="Times New Roman" w:eastAsia="Times New Roman" w:hAnsi="Times New Roman" w:cs="Times New Roman"/>
                <w:i/>
                <w:sz w:val="24"/>
              </w:rPr>
              <w:t>создания</w:t>
            </w:r>
          </w:p>
        </w:tc>
      </w:tr>
    </w:tbl>
    <w:p w:rsidR="00F53946" w:rsidRPr="00F53946" w:rsidRDefault="00F53946" w:rsidP="00F53946">
      <w:pPr>
        <w:widowControl w:val="0"/>
        <w:autoSpaceDE w:val="0"/>
        <w:autoSpaceDN w:val="0"/>
        <w:spacing w:before="3" w:after="0" w:line="240" w:lineRule="auto"/>
        <w:rPr>
          <w:rFonts w:ascii="Times New Roman" w:eastAsia="Times New Roman" w:hAnsi="Times New Roman" w:cs="Times New Roman"/>
          <w:b/>
          <w:sz w:val="23"/>
          <w:szCs w:val="24"/>
        </w:rPr>
      </w:pPr>
    </w:p>
    <w:p w:rsidR="0088766F" w:rsidRPr="0088766F" w:rsidRDefault="0088766F" w:rsidP="0088766F">
      <w:pPr>
        <w:widowControl w:val="0"/>
        <w:tabs>
          <w:tab w:val="left" w:pos="0"/>
        </w:tabs>
        <w:autoSpaceDE w:val="0"/>
        <w:autoSpaceDN w:val="0"/>
        <w:spacing w:after="0" w:line="360" w:lineRule="auto"/>
        <w:ind w:firstLine="567"/>
        <w:jc w:val="both"/>
        <w:rPr>
          <w:rFonts w:ascii="Times New Roman" w:eastAsia="Times New Roman" w:hAnsi="Times New Roman" w:cs="Times New Roman"/>
          <w:b/>
          <w:sz w:val="24"/>
          <w:szCs w:val="24"/>
        </w:rPr>
      </w:pPr>
      <w:r w:rsidRPr="0088766F">
        <w:rPr>
          <w:rFonts w:ascii="Times New Roman" w:eastAsia="Times New Roman" w:hAnsi="Times New Roman" w:cs="Times New Roman"/>
          <w:b/>
          <w:sz w:val="24"/>
          <w:szCs w:val="24"/>
        </w:rPr>
        <w:t>2.7.2.2.</w:t>
      </w:r>
      <w:r w:rsidRPr="0088766F">
        <w:rPr>
          <w:rFonts w:ascii="Times New Roman" w:eastAsia="Times New Roman" w:hAnsi="Times New Roman" w:cs="Times New Roman"/>
          <w:b/>
          <w:sz w:val="24"/>
          <w:szCs w:val="24"/>
        </w:rPr>
        <w:tab/>
        <w:t>Направления воспитания.</w:t>
      </w:r>
    </w:p>
    <w:p w:rsidR="0088766F" w:rsidRPr="0088766F" w:rsidRDefault="0088766F" w:rsidP="0088766F">
      <w:pPr>
        <w:widowControl w:val="0"/>
        <w:tabs>
          <w:tab w:val="left" w:pos="0"/>
        </w:tabs>
        <w:autoSpaceDE w:val="0"/>
        <w:autoSpaceDN w:val="0"/>
        <w:spacing w:after="0" w:line="360" w:lineRule="auto"/>
        <w:ind w:firstLine="567"/>
        <w:jc w:val="both"/>
        <w:rPr>
          <w:rFonts w:ascii="Times New Roman" w:eastAsia="Times New Roman" w:hAnsi="Times New Roman" w:cs="Times New Roman"/>
          <w:b/>
          <w:sz w:val="24"/>
          <w:szCs w:val="24"/>
        </w:rPr>
      </w:pPr>
      <w:r w:rsidRPr="0088766F">
        <w:rPr>
          <w:rFonts w:ascii="Times New Roman" w:eastAsia="Times New Roman" w:hAnsi="Times New Roman" w:cs="Times New Roman"/>
          <w:b/>
          <w:sz w:val="24"/>
          <w:szCs w:val="24"/>
        </w:rPr>
        <w:t>2.7.2.2.1.</w:t>
      </w:r>
      <w:r w:rsidRPr="0088766F">
        <w:rPr>
          <w:rFonts w:ascii="Times New Roman" w:eastAsia="Times New Roman" w:hAnsi="Times New Roman" w:cs="Times New Roman"/>
          <w:b/>
          <w:sz w:val="24"/>
          <w:szCs w:val="24"/>
        </w:rPr>
        <w:tab/>
        <w:t>Патрио</w:t>
      </w:r>
      <w:r>
        <w:rPr>
          <w:rFonts w:ascii="Times New Roman" w:eastAsia="Times New Roman" w:hAnsi="Times New Roman" w:cs="Times New Roman"/>
          <w:b/>
          <w:sz w:val="24"/>
          <w:szCs w:val="24"/>
        </w:rPr>
        <w:t>тическое направление воспитания</w:t>
      </w:r>
    </w:p>
    <w:p w:rsidR="0088766F" w:rsidRPr="0088766F" w:rsidRDefault="0088766F" w:rsidP="0088766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p>
    <w:p w:rsidR="0088766F" w:rsidRPr="0088766F" w:rsidRDefault="0088766F" w:rsidP="0088766F">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8766F">
        <w:rPr>
          <w:rFonts w:ascii="Times New Roman" w:eastAsia="Times New Roman" w:hAnsi="Times New Roman" w:cs="Times New Roman"/>
          <w:sz w:val="24"/>
          <w:szCs w:val="24"/>
        </w:rPr>
        <w:t>1)</w:t>
      </w:r>
      <w:r w:rsidRPr="0088766F">
        <w:rPr>
          <w:rFonts w:ascii="Times New Roman" w:eastAsia="Times New Roman" w:hAnsi="Times New Roman" w:cs="Times New Roman"/>
          <w:sz w:val="24"/>
          <w:szCs w:val="24"/>
        </w:rPr>
        <w:tab/>
        <w:t>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88766F" w:rsidRPr="0088766F" w:rsidRDefault="0088766F" w:rsidP="0088766F">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8766F">
        <w:rPr>
          <w:rFonts w:ascii="Times New Roman" w:eastAsia="Times New Roman" w:hAnsi="Times New Roman" w:cs="Times New Roman"/>
          <w:sz w:val="24"/>
          <w:szCs w:val="24"/>
        </w:rPr>
        <w:t>2)</w:t>
      </w:r>
      <w:r w:rsidRPr="0088766F">
        <w:rPr>
          <w:rFonts w:ascii="Times New Roman" w:eastAsia="Times New Roman" w:hAnsi="Times New Roman" w:cs="Times New Roman"/>
          <w:sz w:val="24"/>
          <w:szCs w:val="24"/>
        </w:rPr>
        <w:tab/>
        <w:t>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88766F" w:rsidRPr="0088766F" w:rsidRDefault="0088766F" w:rsidP="0088766F">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8766F">
        <w:rPr>
          <w:rFonts w:ascii="Times New Roman" w:eastAsia="Times New Roman" w:hAnsi="Times New Roman" w:cs="Times New Roman"/>
          <w:sz w:val="24"/>
          <w:szCs w:val="24"/>
        </w:rPr>
        <w:t>3)</w:t>
      </w:r>
      <w:r w:rsidRPr="0088766F">
        <w:rPr>
          <w:rFonts w:ascii="Times New Roman" w:eastAsia="Times New Roman" w:hAnsi="Times New Roman" w:cs="Times New Roman"/>
          <w:sz w:val="24"/>
          <w:szCs w:val="24"/>
        </w:rPr>
        <w:tab/>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8E4001" w:rsidRDefault="0088766F" w:rsidP="0088766F">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8766F">
        <w:rPr>
          <w:rFonts w:ascii="Times New Roman" w:eastAsia="Times New Roman" w:hAnsi="Times New Roman" w:cs="Times New Roman"/>
          <w:sz w:val="24"/>
          <w:szCs w:val="24"/>
        </w:rPr>
        <w:t>4)</w:t>
      </w:r>
      <w:r w:rsidRPr="0088766F">
        <w:rPr>
          <w:rFonts w:ascii="Times New Roman" w:eastAsia="Times New Roman" w:hAnsi="Times New Roman" w:cs="Times New Roman"/>
          <w:sz w:val="24"/>
          <w:szCs w:val="24"/>
        </w:rPr>
        <w:tab/>
        <w:t>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5E056A" w:rsidRPr="005E056A"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b/>
          <w:sz w:val="24"/>
          <w:szCs w:val="24"/>
        </w:rPr>
      </w:pPr>
      <w:r w:rsidRPr="005E056A">
        <w:rPr>
          <w:rFonts w:ascii="Times New Roman" w:eastAsia="Times New Roman" w:hAnsi="Times New Roman" w:cs="Times New Roman"/>
          <w:b/>
          <w:sz w:val="24"/>
          <w:szCs w:val="24"/>
        </w:rPr>
        <w:lastRenderedPageBreak/>
        <w:t>2.7.2.2.2.</w:t>
      </w:r>
      <w:r w:rsidRPr="005E056A">
        <w:rPr>
          <w:rFonts w:ascii="Times New Roman" w:eastAsia="Times New Roman" w:hAnsi="Times New Roman" w:cs="Times New Roman"/>
          <w:b/>
          <w:sz w:val="24"/>
          <w:szCs w:val="24"/>
        </w:rPr>
        <w:tab/>
        <w:t>Духовно-нравственное направление воспитания.</w:t>
      </w:r>
    </w:p>
    <w:p w:rsidR="005E056A" w:rsidRPr="005E056A"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5E056A">
        <w:rPr>
          <w:rFonts w:ascii="Times New Roman" w:eastAsia="Times New Roman" w:hAnsi="Times New Roman" w:cs="Times New Roman"/>
          <w:sz w:val="24"/>
          <w:szCs w:val="24"/>
        </w:rPr>
        <w:t>1)</w:t>
      </w:r>
      <w:r w:rsidRPr="005E056A">
        <w:rPr>
          <w:rFonts w:ascii="Times New Roman" w:eastAsia="Times New Roman" w:hAnsi="Times New Roman" w:cs="Times New Roman"/>
          <w:sz w:val="24"/>
          <w:szCs w:val="24"/>
        </w:rPr>
        <w:tab/>
        <w:t>Цель духовно-нравственного направления воспитания - формирование способности к духовному развитию, нравственному самосовершенствованию, индивидуально- ответственному поведению.</w:t>
      </w:r>
    </w:p>
    <w:p w:rsidR="005E056A" w:rsidRPr="005E056A"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5E056A">
        <w:rPr>
          <w:rFonts w:ascii="Times New Roman" w:eastAsia="Times New Roman" w:hAnsi="Times New Roman" w:cs="Times New Roman"/>
          <w:sz w:val="24"/>
          <w:szCs w:val="24"/>
        </w:rPr>
        <w:t>2)</w:t>
      </w:r>
      <w:r w:rsidRPr="005E056A">
        <w:rPr>
          <w:rFonts w:ascii="Times New Roman" w:eastAsia="Times New Roman" w:hAnsi="Times New Roman" w:cs="Times New Roman"/>
          <w:sz w:val="24"/>
          <w:szCs w:val="24"/>
        </w:rPr>
        <w:tab/>
        <w:t>Ценности - жизнь, милосердие, добро лежат в основе духовно-нравственного направления воспитания.</w:t>
      </w:r>
    </w:p>
    <w:p w:rsidR="005E056A" w:rsidRPr="005E056A"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5E056A">
        <w:rPr>
          <w:rFonts w:ascii="Times New Roman" w:eastAsia="Times New Roman" w:hAnsi="Times New Roman" w:cs="Times New Roman"/>
          <w:sz w:val="24"/>
          <w:szCs w:val="24"/>
        </w:rPr>
        <w:t>3)</w:t>
      </w:r>
      <w:r w:rsidRPr="005E056A">
        <w:rPr>
          <w:rFonts w:ascii="Times New Roman" w:eastAsia="Times New Roman" w:hAnsi="Times New Roman" w:cs="Times New Roman"/>
          <w:sz w:val="24"/>
          <w:szCs w:val="24"/>
        </w:rPr>
        <w:tab/>
        <w:t>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 историческом и личностном аспектах.</w:t>
      </w:r>
    </w:p>
    <w:p w:rsidR="005E056A" w:rsidRPr="005E056A"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b/>
          <w:sz w:val="24"/>
          <w:szCs w:val="24"/>
        </w:rPr>
      </w:pPr>
      <w:r w:rsidRPr="005E056A">
        <w:rPr>
          <w:rFonts w:ascii="Times New Roman" w:eastAsia="Times New Roman" w:hAnsi="Times New Roman" w:cs="Times New Roman"/>
          <w:b/>
          <w:sz w:val="24"/>
          <w:szCs w:val="24"/>
        </w:rPr>
        <w:t>2.7.2.2.3.</w:t>
      </w:r>
      <w:r w:rsidRPr="005E056A">
        <w:rPr>
          <w:rFonts w:ascii="Times New Roman" w:eastAsia="Times New Roman" w:hAnsi="Times New Roman" w:cs="Times New Roman"/>
          <w:b/>
          <w:sz w:val="24"/>
          <w:szCs w:val="24"/>
        </w:rPr>
        <w:tab/>
        <w:t>Социальное направление воспитания.</w:t>
      </w:r>
    </w:p>
    <w:p w:rsidR="005E056A" w:rsidRPr="005E056A"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5E056A">
        <w:rPr>
          <w:rFonts w:ascii="Times New Roman" w:eastAsia="Times New Roman" w:hAnsi="Times New Roman" w:cs="Times New Roman"/>
          <w:sz w:val="24"/>
          <w:szCs w:val="24"/>
        </w:rPr>
        <w:t>1)</w:t>
      </w:r>
      <w:r w:rsidRPr="005E056A">
        <w:rPr>
          <w:rFonts w:ascii="Times New Roman" w:eastAsia="Times New Roman" w:hAnsi="Times New Roman" w:cs="Times New Roman"/>
          <w:sz w:val="24"/>
          <w:szCs w:val="24"/>
        </w:rPr>
        <w:tab/>
        <w:t>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5E056A" w:rsidRPr="005E056A"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5E056A">
        <w:rPr>
          <w:rFonts w:ascii="Times New Roman" w:eastAsia="Times New Roman" w:hAnsi="Times New Roman" w:cs="Times New Roman"/>
          <w:sz w:val="24"/>
          <w:szCs w:val="24"/>
        </w:rPr>
        <w:t>2)</w:t>
      </w:r>
      <w:r w:rsidRPr="005E056A">
        <w:rPr>
          <w:rFonts w:ascii="Times New Roman" w:eastAsia="Times New Roman" w:hAnsi="Times New Roman" w:cs="Times New Roman"/>
          <w:sz w:val="24"/>
          <w:szCs w:val="24"/>
        </w:rPr>
        <w:tab/>
        <w:t>Ценности - семья, дружба, человек и сотрудничество лежат в основе социального направления воспитания.</w:t>
      </w:r>
    </w:p>
    <w:p w:rsidR="005E056A" w:rsidRPr="005E056A"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5E056A">
        <w:rPr>
          <w:rFonts w:ascii="Times New Roman" w:eastAsia="Times New Roman" w:hAnsi="Times New Roman" w:cs="Times New Roman"/>
          <w:sz w:val="24"/>
          <w:szCs w:val="24"/>
        </w:rPr>
        <w:t>3)</w:t>
      </w:r>
      <w:r w:rsidRPr="005E056A">
        <w:rPr>
          <w:rFonts w:ascii="Times New Roman" w:eastAsia="Times New Roman" w:hAnsi="Times New Roman" w:cs="Times New Roman"/>
          <w:sz w:val="24"/>
          <w:szCs w:val="24"/>
        </w:rPr>
        <w:tab/>
        <w:t>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детско-взрослых и детских общностях.</w:t>
      </w:r>
    </w:p>
    <w:p w:rsidR="005E056A" w:rsidRPr="005E056A"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5E056A">
        <w:rPr>
          <w:rFonts w:ascii="Times New Roman" w:eastAsia="Times New Roman" w:hAnsi="Times New Roman" w:cs="Times New Roman"/>
          <w:sz w:val="24"/>
          <w:szCs w:val="24"/>
        </w:rPr>
        <w:t>4)</w:t>
      </w:r>
      <w:r w:rsidRPr="005E056A">
        <w:rPr>
          <w:rFonts w:ascii="Times New Roman" w:eastAsia="Times New Roman" w:hAnsi="Times New Roman" w:cs="Times New Roman"/>
          <w:sz w:val="24"/>
          <w:szCs w:val="24"/>
        </w:rPr>
        <w:tab/>
        <w:t>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5E056A" w:rsidRPr="005E056A"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b/>
          <w:sz w:val="24"/>
          <w:szCs w:val="24"/>
        </w:rPr>
      </w:pPr>
      <w:r w:rsidRPr="005E056A">
        <w:rPr>
          <w:rFonts w:ascii="Times New Roman" w:eastAsia="Times New Roman" w:hAnsi="Times New Roman" w:cs="Times New Roman"/>
          <w:b/>
          <w:sz w:val="24"/>
          <w:szCs w:val="24"/>
        </w:rPr>
        <w:t>2.7.2.2.4.</w:t>
      </w:r>
      <w:r>
        <w:rPr>
          <w:rFonts w:ascii="Times New Roman" w:eastAsia="Times New Roman" w:hAnsi="Times New Roman" w:cs="Times New Roman"/>
          <w:b/>
          <w:sz w:val="24"/>
          <w:szCs w:val="24"/>
        </w:rPr>
        <w:t xml:space="preserve"> </w:t>
      </w:r>
      <w:r w:rsidRPr="005E056A">
        <w:rPr>
          <w:rFonts w:ascii="Times New Roman" w:eastAsia="Times New Roman" w:hAnsi="Times New Roman" w:cs="Times New Roman"/>
          <w:b/>
          <w:sz w:val="24"/>
          <w:szCs w:val="24"/>
        </w:rPr>
        <w:t>Познавательное направление воспитания.</w:t>
      </w:r>
    </w:p>
    <w:p w:rsidR="005E056A" w:rsidRPr="005E056A"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5E056A">
        <w:rPr>
          <w:rFonts w:ascii="Times New Roman" w:eastAsia="Times New Roman" w:hAnsi="Times New Roman" w:cs="Times New Roman"/>
          <w:sz w:val="24"/>
          <w:szCs w:val="24"/>
        </w:rPr>
        <w:t>1)</w:t>
      </w:r>
      <w:r w:rsidRPr="005E056A">
        <w:rPr>
          <w:rFonts w:ascii="Times New Roman" w:eastAsia="Times New Roman" w:hAnsi="Times New Roman" w:cs="Times New Roman"/>
          <w:sz w:val="24"/>
          <w:szCs w:val="24"/>
        </w:rPr>
        <w:tab/>
        <w:t>Цель познавательного направления воспитания - формирование ценности познания.</w:t>
      </w:r>
    </w:p>
    <w:p w:rsidR="005E056A" w:rsidRPr="005E056A"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5E056A">
        <w:rPr>
          <w:rFonts w:ascii="Times New Roman" w:eastAsia="Times New Roman" w:hAnsi="Times New Roman" w:cs="Times New Roman"/>
          <w:sz w:val="24"/>
          <w:szCs w:val="24"/>
        </w:rPr>
        <w:t>2)</w:t>
      </w:r>
      <w:r w:rsidRPr="005E056A">
        <w:rPr>
          <w:rFonts w:ascii="Times New Roman" w:eastAsia="Times New Roman" w:hAnsi="Times New Roman" w:cs="Times New Roman"/>
          <w:sz w:val="24"/>
          <w:szCs w:val="24"/>
        </w:rPr>
        <w:tab/>
        <w:t>Ценность - познание лежит в основе познавательного направления воспитания.</w:t>
      </w:r>
    </w:p>
    <w:p w:rsidR="005E056A" w:rsidRPr="005E056A"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5E056A">
        <w:rPr>
          <w:rFonts w:ascii="Times New Roman" w:eastAsia="Times New Roman" w:hAnsi="Times New Roman" w:cs="Times New Roman"/>
          <w:sz w:val="24"/>
          <w:szCs w:val="24"/>
        </w:rPr>
        <w:t>3)</w:t>
      </w:r>
      <w:r w:rsidRPr="005E056A">
        <w:rPr>
          <w:rFonts w:ascii="Times New Roman" w:eastAsia="Times New Roman" w:hAnsi="Times New Roman" w:cs="Times New Roman"/>
          <w:sz w:val="24"/>
          <w:szCs w:val="24"/>
        </w:rPr>
        <w:tab/>
        <w:t xml:space="preserve">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w:t>
      </w:r>
      <w:r w:rsidRPr="005E056A">
        <w:rPr>
          <w:rFonts w:ascii="Times New Roman" w:eastAsia="Times New Roman" w:hAnsi="Times New Roman" w:cs="Times New Roman"/>
          <w:sz w:val="24"/>
          <w:szCs w:val="24"/>
        </w:rPr>
        <w:lastRenderedPageBreak/>
        <w:t>умственных качеств личности, самостоятельности и инициативности ребёнка. Познавательное и духовно- 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88766F"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5E056A">
        <w:rPr>
          <w:rFonts w:ascii="Times New Roman" w:eastAsia="Times New Roman" w:hAnsi="Times New Roman" w:cs="Times New Roman"/>
          <w:sz w:val="24"/>
          <w:szCs w:val="24"/>
        </w:rPr>
        <w:t>4)</w:t>
      </w:r>
      <w:r w:rsidRPr="005E056A">
        <w:rPr>
          <w:rFonts w:ascii="Times New Roman" w:eastAsia="Times New Roman" w:hAnsi="Times New Roman" w:cs="Times New Roman"/>
          <w:sz w:val="24"/>
          <w:szCs w:val="24"/>
        </w:rPr>
        <w:tab/>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5E056A" w:rsidRPr="005E056A" w:rsidRDefault="005E056A" w:rsidP="005E056A">
      <w:pPr>
        <w:widowControl w:val="0"/>
        <w:tabs>
          <w:tab w:val="left" w:pos="0"/>
          <w:tab w:val="left" w:pos="851"/>
          <w:tab w:val="left" w:pos="1134"/>
          <w:tab w:val="left" w:pos="1560"/>
        </w:tabs>
        <w:autoSpaceDE w:val="0"/>
        <w:autoSpaceDN w:val="0"/>
        <w:spacing w:after="0" w:line="360" w:lineRule="auto"/>
        <w:ind w:firstLine="567"/>
        <w:jc w:val="both"/>
        <w:rPr>
          <w:rFonts w:ascii="Times New Roman" w:eastAsia="Times New Roman" w:hAnsi="Times New Roman" w:cs="Times New Roman"/>
          <w:b/>
          <w:sz w:val="24"/>
          <w:szCs w:val="24"/>
        </w:rPr>
      </w:pPr>
      <w:r w:rsidRPr="005E056A">
        <w:rPr>
          <w:rFonts w:ascii="Times New Roman" w:eastAsia="Times New Roman" w:hAnsi="Times New Roman" w:cs="Times New Roman"/>
          <w:b/>
          <w:sz w:val="24"/>
          <w:szCs w:val="24"/>
        </w:rPr>
        <w:t>2.7.2.2.5.</w:t>
      </w:r>
      <w:r w:rsidRPr="005E056A">
        <w:rPr>
          <w:rFonts w:ascii="Times New Roman" w:eastAsia="Times New Roman" w:hAnsi="Times New Roman" w:cs="Times New Roman"/>
          <w:b/>
          <w:sz w:val="24"/>
          <w:szCs w:val="24"/>
        </w:rPr>
        <w:tab/>
        <w:t>Физическое и оздоровительное направление воспитания.</w:t>
      </w:r>
    </w:p>
    <w:p w:rsidR="005E056A" w:rsidRPr="005E056A"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5E056A">
        <w:rPr>
          <w:rFonts w:ascii="Times New Roman" w:eastAsia="Times New Roman" w:hAnsi="Times New Roman" w:cs="Times New Roman"/>
          <w:sz w:val="24"/>
          <w:szCs w:val="24"/>
        </w:rPr>
        <w:t>1)</w:t>
      </w:r>
      <w:r w:rsidRPr="005E056A">
        <w:rPr>
          <w:rFonts w:ascii="Times New Roman" w:eastAsia="Times New Roman" w:hAnsi="Times New Roman" w:cs="Times New Roman"/>
          <w:sz w:val="24"/>
          <w:szCs w:val="24"/>
        </w:rPr>
        <w:tab/>
        <w:t>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rsidR="005E056A" w:rsidRPr="005E056A"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5E056A">
        <w:rPr>
          <w:rFonts w:ascii="Times New Roman" w:eastAsia="Times New Roman" w:hAnsi="Times New Roman" w:cs="Times New Roman"/>
          <w:sz w:val="24"/>
          <w:szCs w:val="24"/>
        </w:rPr>
        <w:t>2)</w:t>
      </w:r>
      <w:r w:rsidRPr="005E056A">
        <w:rPr>
          <w:rFonts w:ascii="Times New Roman" w:eastAsia="Times New Roman" w:hAnsi="Times New Roman" w:cs="Times New Roman"/>
          <w:sz w:val="24"/>
          <w:szCs w:val="24"/>
        </w:rPr>
        <w:tab/>
        <w:t>Ценности - жизнь и здоровье лежит в основе физического и оздоровительного направления воспитания.</w:t>
      </w:r>
    </w:p>
    <w:p w:rsidR="005E056A" w:rsidRPr="005E056A"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5E056A">
        <w:rPr>
          <w:rFonts w:ascii="Times New Roman" w:eastAsia="Times New Roman" w:hAnsi="Times New Roman" w:cs="Times New Roman"/>
          <w:sz w:val="24"/>
          <w:szCs w:val="24"/>
        </w:rPr>
        <w:t>3)</w:t>
      </w:r>
      <w:r w:rsidRPr="005E056A">
        <w:rPr>
          <w:rFonts w:ascii="Times New Roman" w:eastAsia="Times New Roman" w:hAnsi="Times New Roman" w:cs="Times New Roman"/>
          <w:sz w:val="24"/>
          <w:szCs w:val="24"/>
        </w:rPr>
        <w:tab/>
        <w:t>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5E056A" w:rsidRPr="005E056A"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5E056A">
        <w:rPr>
          <w:rFonts w:ascii="Times New Roman" w:eastAsia="Times New Roman" w:hAnsi="Times New Roman" w:cs="Times New Roman"/>
          <w:b/>
          <w:sz w:val="24"/>
          <w:szCs w:val="24"/>
        </w:rPr>
        <w:t>2.7.2.2.6.</w:t>
      </w:r>
      <w:r>
        <w:rPr>
          <w:rFonts w:ascii="Times New Roman" w:eastAsia="Times New Roman" w:hAnsi="Times New Roman" w:cs="Times New Roman"/>
          <w:b/>
          <w:sz w:val="24"/>
          <w:szCs w:val="24"/>
        </w:rPr>
        <w:t xml:space="preserve"> </w:t>
      </w:r>
      <w:r w:rsidRPr="005E056A">
        <w:rPr>
          <w:rFonts w:ascii="Times New Roman" w:eastAsia="Times New Roman" w:hAnsi="Times New Roman" w:cs="Times New Roman"/>
          <w:b/>
          <w:sz w:val="24"/>
          <w:szCs w:val="24"/>
        </w:rPr>
        <w:t>Трудовое направление воспитания.</w:t>
      </w:r>
    </w:p>
    <w:p w:rsidR="005E056A" w:rsidRPr="005E056A"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5E056A">
        <w:rPr>
          <w:rFonts w:ascii="Times New Roman" w:eastAsia="Times New Roman" w:hAnsi="Times New Roman" w:cs="Times New Roman"/>
          <w:sz w:val="24"/>
          <w:szCs w:val="24"/>
        </w:rPr>
        <w:t>1)</w:t>
      </w:r>
      <w:r w:rsidRPr="005E056A">
        <w:rPr>
          <w:rFonts w:ascii="Times New Roman" w:eastAsia="Times New Roman" w:hAnsi="Times New Roman" w:cs="Times New Roman"/>
          <w:sz w:val="24"/>
          <w:szCs w:val="24"/>
        </w:rPr>
        <w:tab/>
        <w:t>Цель трудового воспитания - формирование ценностного отношения детей к труду, трудолюбию и приобщение ребёнка к труду.</w:t>
      </w:r>
    </w:p>
    <w:p w:rsidR="005E056A" w:rsidRPr="005E056A"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5E056A">
        <w:rPr>
          <w:rFonts w:ascii="Times New Roman" w:eastAsia="Times New Roman" w:hAnsi="Times New Roman" w:cs="Times New Roman"/>
          <w:sz w:val="24"/>
          <w:szCs w:val="24"/>
        </w:rPr>
        <w:t>2)</w:t>
      </w:r>
      <w:r w:rsidRPr="005E056A">
        <w:rPr>
          <w:rFonts w:ascii="Times New Roman" w:eastAsia="Times New Roman" w:hAnsi="Times New Roman" w:cs="Times New Roman"/>
          <w:sz w:val="24"/>
          <w:szCs w:val="24"/>
        </w:rPr>
        <w:tab/>
        <w:t>Ценность - труд лежит в основе трудового направления воспитания.</w:t>
      </w:r>
    </w:p>
    <w:p w:rsidR="005E056A" w:rsidRPr="005E056A"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5E056A">
        <w:rPr>
          <w:rFonts w:ascii="Times New Roman" w:eastAsia="Times New Roman" w:hAnsi="Times New Roman" w:cs="Times New Roman"/>
          <w:sz w:val="24"/>
          <w:szCs w:val="24"/>
        </w:rPr>
        <w:t>3)</w:t>
      </w:r>
      <w:r w:rsidRPr="005E056A">
        <w:rPr>
          <w:rFonts w:ascii="Times New Roman" w:eastAsia="Times New Roman" w:hAnsi="Times New Roman" w:cs="Times New Roman"/>
          <w:sz w:val="24"/>
          <w:szCs w:val="24"/>
        </w:rPr>
        <w:tab/>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5E056A" w:rsidRPr="005E056A"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2.7.2.2.7. </w:t>
      </w:r>
      <w:r w:rsidRPr="005E056A">
        <w:rPr>
          <w:rFonts w:ascii="Times New Roman" w:eastAsia="Times New Roman" w:hAnsi="Times New Roman" w:cs="Times New Roman"/>
          <w:b/>
          <w:sz w:val="24"/>
          <w:szCs w:val="24"/>
        </w:rPr>
        <w:t>Эстетическое направление воспитания.</w:t>
      </w:r>
    </w:p>
    <w:p w:rsidR="005E056A" w:rsidRPr="005E056A"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5E056A">
        <w:rPr>
          <w:rFonts w:ascii="Times New Roman" w:eastAsia="Times New Roman" w:hAnsi="Times New Roman" w:cs="Times New Roman"/>
          <w:sz w:val="24"/>
          <w:szCs w:val="24"/>
        </w:rPr>
        <w:t>1)</w:t>
      </w:r>
      <w:r w:rsidRPr="005E056A">
        <w:rPr>
          <w:rFonts w:ascii="Times New Roman" w:eastAsia="Times New Roman" w:hAnsi="Times New Roman" w:cs="Times New Roman"/>
          <w:sz w:val="24"/>
          <w:szCs w:val="24"/>
        </w:rPr>
        <w:tab/>
        <w:t>Цель эстетического направления воспитания - способствовать становлению у ребёнка ценностного отношения к красоте.</w:t>
      </w:r>
    </w:p>
    <w:p w:rsidR="005E056A" w:rsidRPr="005E056A"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5E056A">
        <w:rPr>
          <w:rFonts w:ascii="Times New Roman" w:eastAsia="Times New Roman" w:hAnsi="Times New Roman" w:cs="Times New Roman"/>
          <w:sz w:val="24"/>
          <w:szCs w:val="24"/>
        </w:rPr>
        <w:t>2)</w:t>
      </w:r>
      <w:r w:rsidRPr="005E056A">
        <w:rPr>
          <w:rFonts w:ascii="Times New Roman" w:eastAsia="Times New Roman" w:hAnsi="Times New Roman" w:cs="Times New Roman"/>
          <w:sz w:val="24"/>
          <w:szCs w:val="24"/>
        </w:rPr>
        <w:tab/>
        <w:t>Ценности - культура, красота, лежат в основе эстетического направления воспитания.</w:t>
      </w:r>
    </w:p>
    <w:p w:rsidR="005E056A" w:rsidRPr="005E056A"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5E056A">
        <w:rPr>
          <w:rFonts w:ascii="Times New Roman" w:eastAsia="Times New Roman" w:hAnsi="Times New Roman" w:cs="Times New Roman"/>
          <w:sz w:val="24"/>
          <w:szCs w:val="24"/>
        </w:rPr>
        <w:t>3)</w:t>
      </w:r>
      <w:r w:rsidRPr="005E056A">
        <w:rPr>
          <w:rFonts w:ascii="Times New Roman" w:eastAsia="Times New Roman" w:hAnsi="Times New Roman" w:cs="Times New Roman"/>
          <w:sz w:val="24"/>
          <w:szCs w:val="24"/>
        </w:rPr>
        <w:tab/>
        <w:t xml:space="preserve">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w:t>
      </w:r>
      <w:r w:rsidRPr="005E056A">
        <w:rPr>
          <w:rFonts w:ascii="Times New Roman" w:eastAsia="Times New Roman" w:hAnsi="Times New Roman" w:cs="Times New Roman"/>
          <w:sz w:val="24"/>
          <w:szCs w:val="24"/>
        </w:rPr>
        <w:lastRenderedPageBreak/>
        <w:t>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5E056A" w:rsidRPr="005E056A"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b/>
          <w:sz w:val="24"/>
          <w:szCs w:val="24"/>
        </w:rPr>
      </w:pPr>
      <w:r w:rsidRPr="005E056A">
        <w:rPr>
          <w:rFonts w:ascii="Times New Roman" w:eastAsia="Times New Roman" w:hAnsi="Times New Roman" w:cs="Times New Roman"/>
          <w:b/>
          <w:sz w:val="24"/>
          <w:szCs w:val="24"/>
        </w:rPr>
        <w:t>2.7.2.3.</w:t>
      </w:r>
      <w:r w:rsidRPr="005E056A">
        <w:rPr>
          <w:rFonts w:ascii="Times New Roman" w:eastAsia="Times New Roman" w:hAnsi="Times New Roman" w:cs="Times New Roman"/>
          <w:b/>
          <w:sz w:val="24"/>
          <w:szCs w:val="24"/>
        </w:rPr>
        <w:tab/>
        <w:t>Целевые ориентиры воспитания.</w:t>
      </w:r>
    </w:p>
    <w:p w:rsidR="005E056A" w:rsidRPr="005E056A"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5E056A">
        <w:rPr>
          <w:rFonts w:ascii="Times New Roman" w:eastAsia="Times New Roman" w:hAnsi="Times New Roman" w:cs="Times New Roman"/>
          <w:sz w:val="24"/>
          <w:szCs w:val="24"/>
        </w:rPr>
        <w:t>1)</w:t>
      </w:r>
      <w:r w:rsidRPr="005E056A">
        <w:rPr>
          <w:rFonts w:ascii="Times New Roman" w:eastAsia="Times New Roman" w:hAnsi="Times New Roman" w:cs="Times New Roman"/>
          <w:sz w:val="24"/>
          <w:szCs w:val="24"/>
        </w:rPr>
        <w:tab/>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5E056A" w:rsidRPr="005E056A"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5E056A">
        <w:rPr>
          <w:rFonts w:ascii="Times New Roman" w:eastAsia="Times New Roman" w:hAnsi="Times New Roman" w:cs="Times New Roman"/>
          <w:sz w:val="24"/>
          <w:szCs w:val="24"/>
        </w:rPr>
        <w:t>2)</w:t>
      </w:r>
      <w:r w:rsidRPr="005E056A">
        <w:rPr>
          <w:rFonts w:ascii="Times New Roman" w:eastAsia="Times New Roman" w:hAnsi="Times New Roman" w:cs="Times New Roman"/>
          <w:sz w:val="24"/>
          <w:szCs w:val="24"/>
        </w:rPr>
        <w:tab/>
        <w:t>В соответствии с ФГОС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w:t>
      </w:r>
      <w:r>
        <w:rPr>
          <w:rFonts w:ascii="Times New Roman" w:eastAsia="Times New Roman" w:hAnsi="Times New Roman" w:cs="Times New Roman"/>
          <w:sz w:val="24"/>
          <w:szCs w:val="24"/>
        </w:rPr>
        <w:t xml:space="preserve"> </w:t>
      </w:r>
      <w:r w:rsidRPr="005E056A">
        <w:rPr>
          <w:rFonts w:ascii="Times New Roman" w:eastAsia="Times New Roman" w:hAnsi="Times New Roman" w:cs="Times New Roman"/>
          <w:sz w:val="24"/>
          <w:szCs w:val="24"/>
        </w:rPr>
        <w:t>достижениями детей.</w:t>
      </w:r>
    </w:p>
    <w:p w:rsidR="005E056A"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2.7.2.3.1. </w:t>
      </w:r>
      <w:r w:rsidRPr="005E056A">
        <w:rPr>
          <w:rFonts w:ascii="Times New Roman" w:eastAsia="Times New Roman" w:hAnsi="Times New Roman" w:cs="Times New Roman"/>
          <w:b/>
          <w:sz w:val="24"/>
          <w:szCs w:val="24"/>
        </w:rPr>
        <w:t>Целевые ориентиры воспитания детей раннего возраста (к трем годам).</w:t>
      </w:r>
    </w:p>
    <w:tbl>
      <w:tblPr>
        <w:tblStyle w:val="TableNormal"/>
        <w:tblW w:w="1005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96"/>
        <w:gridCol w:w="2424"/>
        <w:gridCol w:w="5234"/>
      </w:tblGrid>
      <w:tr w:rsidR="005E056A" w:rsidRPr="005E056A" w:rsidTr="005E056A">
        <w:trPr>
          <w:trHeight w:val="580"/>
        </w:trPr>
        <w:tc>
          <w:tcPr>
            <w:tcW w:w="2396" w:type="dxa"/>
          </w:tcPr>
          <w:p w:rsidR="005E056A" w:rsidRPr="005E056A" w:rsidRDefault="005E056A" w:rsidP="005E056A">
            <w:pPr>
              <w:spacing w:before="6"/>
              <w:ind w:left="609" w:right="510" w:hanging="80"/>
              <w:rPr>
                <w:rFonts w:ascii="Times New Roman" w:eastAsia="Times New Roman" w:hAnsi="Times New Roman" w:cs="Times New Roman"/>
                <w:sz w:val="24"/>
              </w:rPr>
            </w:pPr>
            <w:r w:rsidRPr="005E056A">
              <w:rPr>
                <w:rFonts w:ascii="Times New Roman" w:eastAsia="Times New Roman" w:hAnsi="Times New Roman" w:cs="Times New Roman"/>
                <w:spacing w:val="-1"/>
                <w:sz w:val="24"/>
              </w:rPr>
              <w:t>Направление</w:t>
            </w:r>
            <w:r w:rsidRPr="005E056A">
              <w:rPr>
                <w:rFonts w:ascii="Times New Roman" w:eastAsia="Times New Roman" w:hAnsi="Times New Roman" w:cs="Times New Roman"/>
                <w:spacing w:val="-57"/>
                <w:sz w:val="24"/>
              </w:rPr>
              <w:t xml:space="preserve"> </w:t>
            </w:r>
            <w:r w:rsidRPr="005E056A">
              <w:rPr>
                <w:rFonts w:ascii="Times New Roman" w:eastAsia="Times New Roman" w:hAnsi="Times New Roman" w:cs="Times New Roman"/>
                <w:sz w:val="24"/>
              </w:rPr>
              <w:t>воспитания</w:t>
            </w:r>
          </w:p>
        </w:tc>
        <w:tc>
          <w:tcPr>
            <w:tcW w:w="2424" w:type="dxa"/>
          </w:tcPr>
          <w:p w:rsidR="005E056A" w:rsidRPr="005E056A" w:rsidRDefault="005E056A" w:rsidP="005E056A">
            <w:pPr>
              <w:spacing w:before="6"/>
              <w:ind w:left="806"/>
              <w:rPr>
                <w:rFonts w:ascii="Times New Roman" w:eastAsia="Times New Roman" w:hAnsi="Times New Roman" w:cs="Times New Roman"/>
                <w:sz w:val="24"/>
              </w:rPr>
            </w:pPr>
            <w:r w:rsidRPr="005E056A">
              <w:rPr>
                <w:rFonts w:ascii="Times New Roman" w:eastAsia="Times New Roman" w:hAnsi="Times New Roman" w:cs="Times New Roman"/>
                <w:sz w:val="24"/>
              </w:rPr>
              <w:t>Ценности</w:t>
            </w:r>
          </w:p>
        </w:tc>
        <w:tc>
          <w:tcPr>
            <w:tcW w:w="5234" w:type="dxa"/>
          </w:tcPr>
          <w:p w:rsidR="005E056A" w:rsidRPr="005E056A" w:rsidRDefault="005E056A" w:rsidP="005E056A">
            <w:pPr>
              <w:spacing w:before="6"/>
              <w:ind w:left="1492"/>
              <w:rPr>
                <w:rFonts w:ascii="Times New Roman" w:eastAsia="Times New Roman" w:hAnsi="Times New Roman" w:cs="Times New Roman"/>
                <w:sz w:val="24"/>
              </w:rPr>
            </w:pPr>
            <w:r w:rsidRPr="005E056A">
              <w:rPr>
                <w:rFonts w:ascii="Times New Roman" w:eastAsia="Times New Roman" w:hAnsi="Times New Roman" w:cs="Times New Roman"/>
                <w:sz w:val="24"/>
              </w:rPr>
              <w:t>Целевые</w:t>
            </w:r>
            <w:r w:rsidRPr="005E056A">
              <w:rPr>
                <w:rFonts w:ascii="Times New Roman" w:eastAsia="Times New Roman" w:hAnsi="Times New Roman" w:cs="Times New Roman"/>
                <w:spacing w:val="-3"/>
                <w:sz w:val="24"/>
              </w:rPr>
              <w:t xml:space="preserve"> </w:t>
            </w:r>
            <w:r w:rsidRPr="005E056A">
              <w:rPr>
                <w:rFonts w:ascii="Times New Roman" w:eastAsia="Times New Roman" w:hAnsi="Times New Roman" w:cs="Times New Roman"/>
                <w:sz w:val="24"/>
              </w:rPr>
              <w:t>ориентиры</w:t>
            </w:r>
          </w:p>
        </w:tc>
      </w:tr>
      <w:tr w:rsidR="005E056A" w:rsidRPr="005E056A" w:rsidTr="005E056A">
        <w:trPr>
          <w:trHeight w:val="582"/>
        </w:trPr>
        <w:tc>
          <w:tcPr>
            <w:tcW w:w="2396" w:type="dxa"/>
          </w:tcPr>
          <w:p w:rsidR="005E056A" w:rsidRPr="005E056A" w:rsidRDefault="005E056A" w:rsidP="005E056A">
            <w:pPr>
              <w:spacing w:before="8"/>
              <w:ind w:left="16"/>
              <w:rPr>
                <w:rFonts w:ascii="Times New Roman" w:eastAsia="Times New Roman" w:hAnsi="Times New Roman" w:cs="Times New Roman"/>
                <w:sz w:val="24"/>
              </w:rPr>
            </w:pPr>
            <w:r w:rsidRPr="005E056A">
              <w:rPr>
                <w:rFonts w:ascii="Times New Roman" w:eastAsia="Times New Roman" w:hAnsi="Times New Roman" w:cs="Times New Roman"/>
                <w:sz w:val="24"/>
              </w:rPr>
              <w:t>Патриотическое</w:t>
            </w:r>
          </w:p>
        </w:tc>
        <w:tc>
          <w:tcPr>
            <w:tcW w:w="2424" w:type="dxa"/>
          </w:tcPr>
          <w:p w:rsidR="005E056A" w:rsidRPr="005E056A" w:rsidRDefault="005E056A" w:rsidP="005E056A">
            <w:pPr>
              <w:spacing w:before="8"/>
              <w:ind w:left="16"/>
              <w:rPr>
                <w:rFonts w:ascii="Times New Roman" w:eastAsia="Times New Roman" w:hAnsi="Times New Roman" w:cs="Times New Roman"/>
                <w:sz w:val="24"/>
              </w:rPr>
            </w:pPr>
            <w:r w:rsidRPr="005E056A">
              <w:rPr>
                <w:rFonts w:ascii="Times New Roman" w:eastAsia="Times New Roman" w:hAnsi="Times New Roman" w:cs="Times New Roman"/>
                <w:sz w:val="24"/>
              </w:rPr>
              <w:t>Родина,</w:t>
            </w:r>
            <w:r w:rsidRPr="005E056A">
              <w:rPr>
                <w:rFonts w:ascii="Times New Roman" w:eastAsia="Times New Roman" w:hAnsi="Times New Roman" w:cs="Times New Roman"/>
                <w:spacing w:val="-3"/>
                <w:sz w:val="24"/>
              </w:rPr>
              <w:t xml:space="preserve"> </w:t>
            </w:r>
            <w:r w:rsidRPr="005E056A">
              <w:rPr>
                <w:rFonts w:ascii="Times New Roman" w:eastAsia="Times New Roman" w:hAnsi="Times New Roman" w:cs="Times New Roman"/>
                <w:sz w:val="24"/>
              </w:rPr>
              <w:t>природа</w:t>
            </w:r>
          </w:p>
        </w:tc>
        <w:tc>
          <w:tcPr>
            <w:tcW w:w="5234" w:type="dxa"/>
          </w:tcPr>
          <w:p w:rsidR="005E056A" w:rsidRPr="005E056A" w:rsidRDefault="005E056A" w:rsidP="005E056A">
            <w:pPr>
              <w:spacing w:before="8"/>
              <w:ind w:left="16"/>
              <w:rPr>
                <w:rFonts w:ascii="Times New Roman" w:eastAsia="Times New Roman" w:hAnsi="Times New Roman" w:cs="Times New Roman"/>
                <w:sz w:val="24"/>
                <w:lang w:val="ru-RU"/>
              </w:rPr>
            </w:pPr>
            <w:r w:rsidRPr="005E056A">
              <w:rPr>
                <w:rFonts w:ascii="Times New Roman" w:eastAsia="Times New Roman" w:hAnsi="Times New Roman" w:cs="Times New Roman"/>
                <w:sz w:val="24"/>
                <w:lang w:val="ru-RU"/>
              </w:rPr>
              <w:t>Проявляющий</w:t>
            </w:r>
            <w:r w:rsidRPr="005E056A">
              <w:rPr>
                <w:rFonts w:ascii="Times New Roman" w:eastAsia="Times New Roman" w:hAnsi="Times New Roman" w:cs="Times New Roman"/>
                <w:spacing w:val="-6"/>
                <w:sz w:val="24"/>
                <w:lang w:val="ru-RU"/>
              </w:rPr>
              <w:t xml:space="preserve"> </w:t>
            </w:r>
            <w:r w:rsidRPr="005E056A">
              <w:rPr>
                <w:rFonts w:ascii="Times New Roman" w:eastAsia="Times New Roman" w:hAnsi="Times New Roman" w:cs="Times New Roman"/>
                <w:sz w:val="24"/>
                <w:lang w:val="ru-RU"/>
              </w:rPr>
              <w:t>привязанность</w:t>
            </w:r>
            <w:r w:rsidRPr="005E056A">
              <w:rPr>
                <w:rFonts w:ascii="Times New Roman" w:eastAsia="Times New Roman" w:hAnsi="Times New Roman" w:cs="Times New Roman"/>
                <w:spacing w:val="-6"/>
                <w:sz w:val="24"/>
                <w:lang w:val="ru-RU"/>
              </w:rPr>
              <w:t xml:space="preserve"> </w:t>
            </w:r>
            <w:r w:rsidRPr="005E056A">
              <w:rPr>
                <w:rFonts w:ascii="Times New Roman" w:eastAsia="Times New Roman" w:hAnsi="Times New Roman" w:cs="Times New Roman"/>
                <w:sz w:val="24"/>
                <w:lang w:val="ru-RU"/>
              </w:rPr>
              <w:t>к</w:t>
            </w:r>
            <w:r w:rsidRPr="005E056A">
              <w:rPr>
                <w:rFonts w:ascii="Times New Roman" w:eastAsia="Times New Roman" w:hAnsi="Times New Roman" w:cs="Times New Roman"/>
                <w:spacing w:val="-5"/>
                <w:sz w:val="24"/>
                <w:lang w:val="ru-RU"/>
              </w:rPr>
              <w:t xml:space="preserve"> </w:t>
            </w:r>
            <w:r w:rsidRPr="005E056A">
              <w:rPr>
                <w:rFonts w:ascii="Times New Roman" w:eastAsia="Times New Roman" w:hAnsi="Times New Roman" w:cs="Times New Roman"/>
                <w:sz w:val="24"/>
                <w:lang w:val="ru-RU"/>
              </w:rPr>
              <w:t>близким</w:t>
            </w:r>
            <w:r w:rsidRPr="005E056A">
              <w:rPr>
                <w:rFonts w:ascii="Times New Roman" w:eastAsia="Times New Roman" w:hAnsi="Times New Roman" w:cs="Times New Roman"/>
                <w:spacing w:val="-6"/>
                <w:sz w:val="24"/>
                <w:lang w:val="ru-RU"/>
              </w:rPr>
              <w:t xml:space="preserve"> </w:t>
            </w:r>
            <w:r w:rsidRPr="005E056A">
              <w:rPr>
                <w:rFonts w:ascii="Times New Roman" w:eastAsia="Times New Roman" w:hAnsi="Times New Roman" w:cs="Times New Roman"/>
                <w:sz w:val="24"/>
                <w:lang w:val="ru-RU"/>
              </w:rPr>
              <w:t>людям,</w:t>
            </w:r>
            <w:r w:rsidRPr="005E056A">
              <w:rPr>
                <w:rFonts w:ascii="Times New Roman" w:eastAsia="Times New Roman" w:hAnsi="Times New Roman" w:cs="Times New Roman"/>
                <w:spacing w:val="-57"/>
                <w:sz w:val="24"/>
                <w:lang w:val="ru-RU"/>
              </w:rPr>
              <w:t xml:space="preserve"> </w:t>
            </w:r>
            <w:r w:rsidRPr="005E056A">
              <w:rPr>
                <w:rFonts w:ascii="Times New Roman" w:eastAsia="Times New Roman" w:hAnsi="Times New Roman" w:cs="Times New Roman"/>
                <w:sz w:val="24"/>
                <w:lang w:val="ru-RU"/>
              </w:rPr>
              <w:t>бережное</w:t>
            </w:r>
            <w:r w:rsidRPr="005E056A">
              <w:rPr>
                <w:rFonts w:ascii="Times New Roman" w:eastAsia="Times New Roman" w:hAnsi="Times New Roman" w:cs="Times New Roman"/>
                <w:spacing w:val="-2"/>
                <w:sz w:val="24"/>
                <w:lang w:val="ru-RU"/>
              </w:rPr>
              <w:t xml:space="preserve"> </w:t>
            </w:r>
            <w:r w:rsidRPr="005E056A">
              <w:rPr>
                <w:rFonts w:ascii="Times New Roman" w:eastAsia="Times New Roman" w:hAnsi="Times New Roman" w:cs="Times New Roman"/>
                <w:sz w:val="24"/>
                <w:lang w:val="ru-RU"/>
              </w:rPr>
              <w:t>отношение</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к</w:t>
            </w:r>
            <w:r w:rsidRPr="005E056A">
              <w:rPr>
                <w:rFonts w:ascii="Times New Roman" w:eastAsia="Times New Roman" w:hAnsi="Times New Roman" w:cs="Times New Roman"/>
                <w:spacing w:val="-2"/>
                <w:sz w:val="24"/>
                <w:lang w:val="ru-RU"/>
              </w:rPr>
              <w:t xml:space="preserve"> </w:t>
            </w:r>
            <w:r w:rsidRPr="005E056A">
              <w:rPr>
                <w:rFonts w:ascii="Times New Roman" w:eastAsia="Times New Roman" w:hAnsi="Times New Roman" w:cs="Times New Roman"/>
                <w:sz w:val="24"/>
                <w:lang w:val="ru-RU"/>
              </w:rPr>
              <w:t>живому</w:t>
            </w:r>
          </w:p>
        </w:tc>
      </w:tr>
      <w:tr w:rsidR="005E056A" w:rsidRPr="005E056A" w:rsidTr="005E056A">
        <w:trPr>
          <w:trHeight w:val="858"/>
        </w:trPr>
        <w:tc>
          <w:tcPr>
            <w:tcW w:w="2396" w:type="dxa"/>
          </w:tcPr>
          <w:p w:rsidR="005E056A" w:rsidRPr="005E056A" w:rsidRDefault="005E056A" w:rsidP="005E056A">
            <w:pPr>
              <w:spacing w:before="8"/>
              <w:ind w:left="16"/>
              <w:rPr>
                <w:rFonts w:ascii="Times New Roman" w:eastAsia="Times New Roman" w:hAnsi="Times New Roman" w:cs="Times New Roman"/>
                <w:sz w:val="24"/>
              </w:rPr>
            </w:pPr>
            <w:r w:rsidRPr="005E056A">
              <w:rPr>
                <w:rFonts w:ascii="Times New Roman" w:eastAsia="Times New Roman" w:hAnsi="Times New Roman" w:cs="Times New Roman"/>
                <w:sz w:val="24"/>
              </w:rPr>
              <w:t>Духовно-нравственное</w:t>
            </w:r>
          </w:p>
        </w:tc>
        <w:tc>
          <w:tcPr>
            <w:tcW w:w="2424" w:type="dxa"/>
          </w:tcPr>
          <w:p w:rsidR="005E056A" w:rsidRPr="005E056A" w:rsidRDefault="005E056A" w:rsidP="005E056A">
            <w:pPr>
              <w:spacing w:before="8"/>
              <w:ind w:left="16" w:right="640"/>
              <w:rPr>
                <w:rFonts w:ascii="Times New Roman" w:eastAsia="Times New Roman" w:hAnsi="Times New Roman" w:cs="Times New Roman"/>
                <w:sz w:val="24"/>
              </w:rPr>
            </w:pPr>
            <w:r w:rsidRPr="005E056A">
              <w:rPr>
                <w:rFonts w:ascii="Times New Roman" w:eastAsia="Times New Roman" w:hAnsi="Times New Roman" w:cs="Times New Roman"/>
                <w:sz w:val="24"/>
              </w:rPr>
              <w:t>Жизнь,</w:t>
            </w:r>
            <w:r w:rsidRPr="005E056A">
              <w:rPr>
                <w:rFonts w:ascii="Times New Roman" w:eastAsia="Times New Roman" w:hAnsi="Times New Roman" w:cs="Times New Roman"/>
                <w:spacing w:val="1"/>
                <w:sz w:val="24"/>
              </w:rPr>
              <w:t xml:space="preserve"> </w:t>
            </w:r>
            <w:r w:rsidRPr="005E056A">
              <w:rPr>
                <w:rFonts w:ascii="Times New Roman" w:eastAsia="Times New Roman" w:hAnsi="Times New Roman" w:cs="Times New Roman"/>
                <w:sz w:val="24"/>
              </w:rPr>
              <w:t>милосердие,</w:t>
            </w:r>
            <w:r w:rsidRPr="005E056A">
              <w:rPr>
                <w:rFonts w:ascii="Times New Roman" w:eastAsia="Times New Roman" w:hAnsi="Times New Roman" w:cs="Times New Roman"/>
                <w:spacing w:val="-14"/>
                <w:sz w:val="24"/>
              </w:rPr>
              <w:t xml:space="preserve"> </w:t>
            </w:r>
            <w:r w:rsidRPr="005E056A">
              <w:rPr>
                <w:rFonts w:ascii="Times New Roman" w:eastAsia="Times New Roman" w:hAnsi="Times New Roman" w:cs="Times New Roman"/>
                <w:sz w:val="24"/>
              </w:rPr>
              <w:t>добро</w:t>
            </w:r>
          </w:p>
        </w:tc>
        <w:tc>
          <w:tcPr>
            <w:tcW w:w="5234" w:type="dxa"/>
          </w:tcPr>
          <w:p w:rsidR="005E056A" w:rsidRPr="005E056A" w:rsidRDefault="005E056A" w:rsidP="005E056A">
            <w:pPr>
              <w:spacing w:before="8"/>
              <w:ind w:left="16" w:right="921"/>
              <w:rPr>
                <w:rFonts w:ascii="Times New Roman" w:eastAsia="Times New Roman" w:hAnsi="Times New Roman" w:cs="Times New Roman"/>
                <w:sz w:val="24"/>
                <w:lang w:val="ru-RU"/>
              </w:rPr>
            </w:pPr>
            <w:r w:rsidRPr="005E056A">
              <w:rPr>
                <w:rFonts w:ascii="Times New Roman" w:eastAsia="Times New Roman" w:hAnsi="Times New Roman" w:cs="Times New Roman"/>
                <w:sz w:val="24"/>
                <w:lang w:val="ru-RU"/>
              </w:rPr>
              <w:t>Способный</w:t>
            </w:r>
            <w:r w:rsidRPr="005E056A">
              <w:rPr>
                <w:rFonts w:ascii="Times New Roman" w:eastAsia="Times New Roman" w:hAnsi="Times New Roman" w:cs="Times New Roman"/>
                <w:spacing w:val="-4"/>
                <w:sz w:val="24"/>
                <w:lang w:val="ru-RU"/>
              </w:rPr>
              <w:t xml:space="preserve"> </w:t>
            </w:r>
            <w:r w:rsidRPr="005E056A">
              <w:rPr>
                <w:rFonts w:ascii="Times New Roman" w:eastAsia="Times New Roman" w:hAnsi="Times New Roman" w:cs="Times New Roman"/>
                <w:sz w:val="24"/>
                <w:lang w:val="ru-RU"/>
              </w:rPr>
              <w:t>понять</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и</w:t>
            </w:r>
            <w:r w:rsidRPr="005E056A">
              <w:rPr>
                <w:rFonts w:ascii="Times New Roman" w:eastAsia="Times New Roman" w:hAnsi="Times New Roman" w:cs="Times New Roman"/>
                <w:spacing w:val="-4"/>
                <w:sz w:val="24"/>
                <w:lang w:val="ru-RU"/>
              </w:rPr>
              <w:t xml:space="preserve"> </w:t>
            </w:r>
            <w:r w:rsidRPr="005E056A">
              <w:rPr>
                <w:rFonts w:ascii="Times New Roman" w:eastAsia="Times New Roman" w:hAnsi="Times New Roman" w:cs="Times New Roman"/>
                <w:sz w:val="24"/>
                <w:lang w:val="ru-RU"/>
              </w:rPr>
              <w:t>принять,</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что</w:t>
            </w:r>
            <w:r w:rsidRPr="005E056A">
              <w:rPr>
                <w:rFonts w:ascii="Times New Roman" w:eastAsia="Times New Roman" w:hAnsi="Times New Roman" w:cs="Times New Roman"/>
                <w:spacing w:val="-2"/>
                <w:sz w:val="24"/>
                <w:lang w:val="ru-RU"/>
              </w:rPr>
              <w:t xml:space="preserve"> </w:t>
            </w:r>
            <w:r w:rsidRPr="005E056A">
              <w:rPr>
                <w:rFonts w:ascii="Times New Roman" w:eastAsia="Times New Roman" w:hAnsi="Times New Roman" w:cs="Times New Roman"/>
                <w:sz w:val="24"/>
                <w:lang w:val="ru-RU"/>
              </w:rPr>
              <w:t>такое</w:t>
            </w:r>
            <w:r w:rsidRPr="005E056A">
              <w:rPr>
                <w:rFonts w:ascii="Times New Roman" w:eastAsia="Times New Roman" w:hAnsi="Times New Roman" w:cs="Times New Roman"/>
                <w:spacing w:val="-57"/>
                <w:sz w:val="24"/>
                <w:lang w:val="ru-RU"/>
              </w:rPr>
              <w:t xml:space="preserve"> </w:t>
            </w:r>
            <w:r w:rsidRPr="005E056A">
              <w:rPr>
                <w:rFonts w:ascii="Times New Roman" w:eastAsia="Times New Roman" w:hAnsi="Times New Roman" w:cs="Times New Roman"/>
                <w:sz w:val="24"/>
                <w:lang w:val="ru-RU"/>
              </w:rPr>
              <w:t>"хорошо"</w:t>
            </w:r>
            <w:r w:rsidRPr="005E056A">
              <w:rPr>
                <w:rFonts w:ascii="Times New Roman" w:eastAsia="Times New Roman" w:hAnsi="Times New Roman" w:cs="Times New Roman"/>
                <w:spacing w:val="-3"/>
                <w:sz w:val="24"/>
                <w:lang w:val="ru-RU"/>
              </w:rPr>
              <w:t xml:space="preserve"> </w:t>
            </w:r>
            <w:r w:rsidRPr="005E056A">
              <w:rPr>
                <w:rFonts w:ascii="Times New Roman" w:eastAsia="Times New Roman" w:hAnsi="Times New Roman" w:cs="Times New Roman"/>
                <w:sz w:val="24"/>
                <w:lang w:val="ru-RU"/>
              </w:rPr>
              <w:t>и "плохо".</w:t>
            </w:r>
          </w:p>
          <w:p w:rsidR="005E056A" w:rsidRPr="005E056A" w:rsidRDefault="005E056A" w:rsidP="005E056A">
            <w:pPr>
              <w:ind w:left="16"/>
              <w:rPr>
                <w:rFonts w:ascii="Times New Roman" w:eastAsia="Times New Roman" w:hAnsi="Times New Roman" w:cs="Times New Roman"/>
                <w:sz w:val="24"/>
              </w:rPr>
            </w:pPr>
            <w:r w:rsidRPr="005E056A">
              <w:rPr>
                <w:rFonts w:ascii="Times New Roman" w:eastAsia="Times New Roman" w:hAnsi="Times New Roman" w:cs="Times New Roman"/>
                <w:sz w:val="24"/>
              </w:rPr>
              <w:t>Проявляющий</w:t>
            </w:r>
            <w:r w:rsidRPr="005E056A">
              <w:rPr>
                <w:rFonts w:ascii="Times New Roman" w:eastAsia="Times New Roman" w:hAnsi="Times New Roman" w:cs="Times New Roman"/>
                <w:spacing w:val="-6"/>
                <w:sz w:val="24"/>
              </w:rPr>
              <w:t xml:space="preserve"> </w:t>
            </w:r>
            <w:r w:rsidRPr="005E056A">
              <w:rPr>
                <w:rFonts w:ascii="Times New Roman" w:eastAsia="Times New Roman" w:hAnsi="Times New Roman" w:cs="Times New Roman"/>
                <w:sz w:val="24"/>
              </w:rPr>
              <w:t>сочувствие,</w:t>
            </w:r>
            <w:r w:rsidRPr="005E056A">
              <w:rPr>
                <w:rFonts w:ascii="Times New Roman" w:eastAsia="Times New Roman" w:hAnsi="Times New Roman" w:cs="Times New Roman"/>
                <w:spacing w:val="-5"/>
                <w:sz w:val="24"/>
              </w:rPr>
              <w:t xml:space="preserve"> </w:t>
            </w:r>
            <w:r w:rsidRPr="005E056A">
              <w:rPr>
                <w:rFonts w:ascii="Times New Roman" w:eastAsia="Times New Roman" w:hAnsi="Times New Roman" w:cs="Times New Roman"/>
                <w:sz w:val="24"/>
              </w:rPr>
              <w:t>доброту.</w:t>
            </w:r>
          </w:p>
        </w:tc>
      </w:tr>
      <w:tr w:rsidR="005E056A" w:rsidRPr="005E056A" w:rsidTr="005E056A">
        <w:trPr>
          <w:trHeight w:val="2236"/>
        </w:trPr>
        <w:tc>
          <w:tcPr>
            <w:tcW w:w="2396" w:type="dxa"/>
          </w:tcPr>
          <w:p w:rsidR="005E056A" w:rsidRPr="005E056A" w:rsidRDefault="005E056A" w:rsidP="005E056A">
            <w:pPr>
              <w:spacing w:before="6"/>
              <w:ind w:left="16"/>
              <w:rPr>
                <w:rFonts w:ascii="Times New Roman" w:eastAsia="Times New Roman" w:hAnsi="Times New Roman" w:cs="Times New Roman"/>
                <w:sz w:val="24"/>
              </w:rPr>
            </w:pPr>
            <w:r w:rsidRPr="005E056A">
              <w:rPr>
                <w:rFonts w:ascii="Times New Roman" w:eastAsia="Times New Roman" w:hAnsi="Times New Roman" w:cs="Times New Roman"/>
                <w:sz w:val="24"/>
              </w:rPr>
              <w:t>Социальное</w:t>
            </w:r>
          </w:p>
        </w:tc>
        <w:tc>
          <w:tcPr>
            <w:tcW w:w="2424" w:type="dxa"/>
          </w:tcPr>
          <w:p w:rsidR="005E056A" w:rsidRPr="005E056A" w:rsidRDefault="005E056A" w:rsidP="005E056A">
            <w:pPr>
              <w:spacing w:before="6"/>
              <w:ind w:left="16" w:right="971"/>
              <w:rPr>
                <w:rFonts w:ascii="Times New Roman" w:eastAsia="Times New Roman" w:hAnsi="Times New Roman" w:cs="Times New Roman"/>
                <w:sz w:val="24"/>
              </w:rPr>
            </w:pPr>
            <w:r w:rsidRPr="005E056A">
              <w:rPr>
                <w:rFonts w:ascii="Times New Roman" w:eastAsia="Times New Roman" w:hAnsi="Times New Roman" w:cs="Times New Roman"/>
                <w:sz w:val="24"/>
              </w:rPr>
              <w:t>Человек,</w:t>
            </w:r>
            <w:r w:rsidRPr="005E056A">
              <w:rPr>
                <w:rFonts w:ascii="Times New Roman" w:eastAsia="Times New Roman" w:hAnsi="Times New Roman" w:cs="Times New Roman"/>
                <w:spacing w:val="-14"/>
                <w:sz w:val="24"/>
              </w:rPr>
              <w:t xml:space="preserve"> </w:t>
            </w:r>
            <w:r w:rsidRPr="005E056A">
              <w:rPr>
                <w:rFonts w:ascii="Times New Roman" w:eastAsia="Times New Roman" w:hAnsi="Times New Roman" w:cs="Times New Roman"/>
                <w:sz w:val="24"/>
              </w:rPr>
              <w:t>семья,</w:t>
            </w:r>
            <w:r w:rsidRPr="005E056A">
              <w:rPr>
                <w:rFonts w:ascii="Times New Roman" w:eastAsia="Times New Roman" w:hAnsi="Times New Roman" w:cs="Times New Roman"/>
                <w:spacing w:val="-57"/>
                <w:sz w:val="24"/>
              </w:rPr>
              <w:t xml:space="preserve"> </w:t>
            </w:r>
            <w:r w:rsidRPr="005E056A">
              <w:rPr>
                <w:rFonts w:ascii="Times New Roman" w:eastAsia="Times New Roman" w:hAnsi="Times New Roman" w:cs="Times New Roman"/>
                <w:sz w:val="24"/>
              </w:rPr>
              <w:t>дружба,</w:t>
            </w:r>
          </w:p>
          <w:p w:rsidR="005E056A" w:rsidRPr="005E056A" w:rsidRDefault="005E056A" w:rsidP="005E056A">
            <w:pPr>
              <w:ind w:left="16"/>
              <w:rPr>
                <w:rFonts w:ascii="Times New Roman" w:eastAsia="Times New Roman" w:hAnsi="Times New Roman" w:cs="Times New Roman"/>
                <w:sz w:val="24"/>
              </w:rPr>
            </w:pPr>
            <w:r w:rsidRPr="005E056A">
              <w:rPr>
                <w:rFonts w:ascii="Times New Roman" w:eastAsia="Times New Roman" w:hAnsi="Times New Roman" w:cs="Times New Roman"/>
                <w:sz w:val="24"/>
              </w:rPr>
              <w:t>сотрудничество</w:t>
            </w:r>
          </w:p>
        </w:tc>
        <w:tc>
          <w:tcPr>
            <w:tcW w:w="5234" w:type="dxa"/>
          </w:tcPr>
          <w:p w:rsidR="005E056A" w:rsidRPr="005E056A" w:rsidRDefault="005E056A" w:rsidP="005E056A">
            <w:pPr>
              <w:spacing w:before="6"/>
              <w:ind w:left="16" w:right="122"/>
              <w:rPr>
                <w:rFonts w:ascii="Times New Roman" w:eastAsia="Times New Roman" w:hAnsi="Times New Roman" w:cs="Times New Roman"/>
                <w:sz w:val="24"/>
                <w:lang w:val="ru-RU"/>
              </w:rPr>
            </w:pPr>
            <w:r w:rsidRPr="005E056A">
              <w:rPr>
                <w:rFonts w:ascii="Times New Roman" w:eastAsia="Times New Roman" w:hAnsi="Times New Roman" w:cs="Times New Roman"/>
                <w:sz w:val="24"/>
                <w:lang w:val="ru-RU"/>
              </w:rPr>
              <w:t>Испытывающий</w:t>
            </w:r>
            <w:r w:rsidRPr="005E056A">
              <w:rPr>
                <w:rFonts w:ascii="Times New Roman" w:eastAsia="Times New Roman" w:hAnsi="Times New Roman" w:cs="Times New Roman"/>
                <w:spacing w:val="-4"/>
                <w:sz w:val="24"/>
                <w:lang w:val="ru-RU"/>
              </w:rPr>
              <w:t xml:space="preserve"> </w:t>
            </w:r>
            <w:r w:rsidRPr="005E056A">
              <w:rPr>
                <w:rFonts w:ascii="Times New Roman" w:eastAsia="Times New Roman" w:hAnsi="Times New Roman" w:cs="Times New Roman"/>
                <w:sz w:val="24"/>
                <w:lang w:val="ru-RU"/>
              </w:rPr>
              <w:t>чувство</w:t>
            </w:r>
            <w:r w:rsidRPr="005E056A">
              <w:rPr>
                <w:rFonts w:ascii="Times New Roman" w:eastAsia="Times New Roman" w:hAnsi="Times New Roman" w:cs="Times New Roman"/>
                <w:spacing w:val="-2"/>
                <w:sz w:val="24"/>
                <w:lang w:val="ru-RU"/>
              </w:rPr>
              <w:t xml:space="preserve"> </w:t>
            </w:r>
            <w:r w:rsidRPr="005E056A">
              <w:rPr>
                <w:rFonts w:ascii="Times New Roman" w:eastAsia="Times New Roman" w:hAnsi="Times New Roman" w:cs="Times New Roman"/>
                <w:sz w:val="24"/>
                <w:lang w:val="ru-RU"/>
              </w:rPr>
              <w:t>удовольствия</w:t>
            </w:r>
            <w:r w:rsidRPr="005E056A">
              <w:rPr>
                <w:rFonts w:ascii="Times New Roman" w:eastAsia="Times New Roman" w:hAnsi="Times New Roman" w:cs="Times New Roman"/>
                <w:spacing w:val="-3"/>
                <w:sz w:val="24"/>
                <w:lang w:val="ru-RU"/>
              </w:rPr>
              <w:t xml:space="preserve"> </w:t>
            </w:r>
            <w:r w:rsidRPr="005E056A">
              <w:rPr>
                <w:rFonts w:ascii="Times New Roman" w:eastAsia="Times New Roman" w:hAnsi="Times New Roman" w:cs="Times New Roman"/>
                <w:sz w:val="24"/>
                <w:lang w:val="ru-RU"/>
              </w:rPr>
              <w:t>в</w:t>
            </w:r>
            <w:r w:rsidRPr="005E056A">
              <w:rPr>
                <w:rFonts w:ascii="Times New Roman" w:eastAsia="Times New Roman" w:hAnsi="Times New Roman" w:cs="Times New Roman"/>
                <w:spacing w:val="-5"/>
                <w:sz w:val="24"/>
                <w:lang w:val="ru-RU"/>
              </w:rPr>
              <w:t xml:space="preserve"> </w:t>
            </w:r>
            <w:r w:rsidRPr="005E056A">
              <w:rPr>
                <w:rFonts w:ascii="Times New Roman" w:eastAsia="Times New Roman" w:hAnsi="Times New Roman" w:cs="Times New Roman"/>
                <w:sz w:val="24"/>
                <w:lang w:val="ru-RU"/>
              </w:rPr>
              <w:t>случае</w:t>
            </w:r>
            <w:r w:rsidRPr="005E056A">
              <w:rPr>
                <w:rFonts w:ascii="Times New Roman" w:eastAsia="Times New Roman" w:hAnsi="Times New Roman" w:cs="Times New Roman"/>
                <w:spacing w:val="-57"/>
                <w:sz w:val="24"/>
                <w:lang w:val="ru-RU"/>
              </w:rPr>
              <w:t xml:space="preserve"> </w:t>
            </w:r>
            <w:r w:rsidRPr="005E056A">
              <w:rPr>
                <w:rFonts w:ascii="Times New Roman" w:eastAsia="Times New Roman" w:hAnsi="Times New Roman" w:cs="Times New Roman"/>
                <w:sz w:val="24"/>
                <w:lang w:val="ru-RU"/>
              </w:rPr>
              <w:t>одобрения и чувство огорчения в случае</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неодобрения</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со стороны</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взрослых.</w:t>
            </w:r>
          </w:p>
          <w:p w:rsidR="005E056A" w:rsidRPr="005E056A" w:rsidRDefault="005E056A" w:rsidP="005E056A">
            <w:pPr>
              <w:ind w:left="16" w:right="30"/>
              <w:rPr>
                <w:rFonts w:ascii="Times New Roman" w:eastAsia="Times New Roman" w:hAnsi="Times New Roman" w:cs="Times New Roman"/>
                <w:sz w:val="24"/>
                <w:lang w:val="ru-RU"/>
              </w:rPr>
            </w:pPr>
            <w:r w:rsidRPr="005E056A">
              <w:rPr>
                <w:rFonts w:ascii="Times New Roman" w:eastAsia="Times New Roman" w:hAnsi="Times New Roman" w:cs="Times New Roman"/>
                <w:sz w:val="24"/>
                <w:lang w:val="ru-RU"/>
              </w:rPr>
              <w:t>Проявляющий интерес к другим детям и</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способный</w:t>
            </w:r>
            <w:r w:rsidRPr="005E056A">
              <w:rPr>
                <w:rFonts w:ascii="Times New Roman" w:eastAsia="Times New Roman" w:hAnsi="Times New Roman" w:cs="Times New Roman"/>
                <w:spacing w:val="-3"/>
                <w:sz w:val="24"/>
                <w:lang w:val="ru-RU"/>
              </w:rPr>
              <w:t xml:space="preserve"> </w:t>
            </w:r>
            <w:r w:rsidRPr="005E056A">
              <w:rPr>
                <w:rFonts w:ascii="Times New Roman" w:eastAsia="Times New Roman" w:hAnsi="Times New Roman" w:cs="Times New Roman"/>
                <w:sz w:val="24"/>
                <w:lang w:val="ru-RU"/>
              </w:rPr>
              <w:t>бесконфликтно</w:t>
            </w:r>
            <w:r w:rsidRPr="005E056A">
              <w:rPr>
                <w:rFonts w:ascii="Times New Roman" w:eastAsia="Times New Roman" w:hAnsi="Times New Roman" w:cs="Times New Roman"/>
                <w:spacing w:val="-3"/>
                <w:sz w:val="24"/>
                <w:lang w:val="ru-RU"/>
              </w:rPr>
              <w:t xml:space="preserve"> </w:t>
            </w:r>
            <w:r w:rsidRPr="005E056A">
              <w:rPr>
                <w:rFonts w:ascii="Times New Roman" w:eastAsia="Times New Roman" w:hAnsi="Times New Roman" w:cs="Times New Roman"/>
                <w:sz w:val="24"/>
                <w:lang w:val="ru-RU"/>
              </w:rPr>
              <w:t>играть</w:t>
            </w:r>
            <w:r w:rsidRPr="005E056A">
              <w:rPr>
                <w:rFonts w:ascii="Times New Roman" w:eastAsia="Times New Roman" w:hAnsi="Times New Roman" w:cs="Times New Roman"/>
                <w:spacing w:val="-3"/>
                <w:sz w:val="24"/>
                <w:lang w:val="ru-RU"/>
              </w:rPr>
              <w:t xml:space="preserve"> </w:t>
            </w:r>
            <w:r w:rsidRPr="005E056A">
              <w:rPr>
                <w:rFonts w:ascii="Times New Roman" w:eastAsia="Times New Roman" w:hAnsi="Times New Roman" w:cs="Times New Roman"/>
                <w:sz w:val="24"/>
                <w:lang w:val="ru-RU"/>
              </w:rPr>
              <w:t>рядом</w:t>
            </w:r>
            <w:r w:rsidRPr="005E056A">
              <w:rPr>
                <w:rFonts w:ascii="Times New Roman" w:eastAsia="Times New Roman" w:hAnsi="Times New Roman" w:cs="Times New Roman"/>
                <w:spacing w:val="-3"/>
                <w:sz w:val="24"/>
                <w:lang w:val="ru-RU"/>
              </w:rPr>
              <w:t xml:space="preserve"> </w:t>
            </w:r>
            <w:r w:rsidRPr="005E056A">
              <w:rPr>
                <w:rFonts w:ascii="Times New Roman" w:eastAsia="Times New Roman" w:hAnsi="Times New Roman" w:cs="Times New Roman"/>
                <w:sz w:val="24"/>
                <w:lang w:val="ru-RU"/>
              </w:rPr>
              <w:t>с</w:t>
            </w:r>
            <w:r w:rsidRPr="005E056A">
              <w:rPr>
                <w:rFonts w:ascii="Times New Roman" w:eastAsia="Times New Roman" w:hAnsi="Times New Roman" w:cs="Times New Roman"/>
                <w:spacing w:val="-5"/>
                <w:sz w:val="24"/>
                <w:lang w:val="ru-RU"/>
              </w:rPr>
              <w:t xml:space="preserve"> </w:t>
            </w:r>
            <w:r w:rsidRPr="005E056A">
              <w:rPr>
                <w:rFonts w:ascii="Times New Roman" w:eastAsia="Times New Roman" w:hAnsi="Times New Roman" w:cs="Times New Roman"/>
                <w:sz w:val="24"/>
                <w:lang w:val="ru-RU"/>
              </w:rPr>
              <w:t>ними.</w:t>
            </w:r>
            <w:r w:rsidRPr="005E056A">
              <w:rPr>
                <w:rFonts w:ascii="Times New Roman" w:eastAsia="Times New Roman" w:hAnsi="Times New Roman" w:cs="Times New Roman"/>
                <w:spacing w:val="-57"/>
                <w:sz w:val="24"/>
                <w:lang w:val="ru-RU"/>
              </w:rPr>
              <w:t xml:space="preserve"> </w:t>
            </w:r>
            <w:r w:rsidRPr="005E056A">
              <w:rPr>
                <w:rFonts w:ascii="Times New Roman" w:eastAsia="Times New Roman" w:hAnsi="Times New Roman" w:cs="Times New Roman"/>
                <w:sz w:val="24"/>
                <w:lang w:val="ru-RU"/>
              </w:rPr>
              <w:t>Проявляющий</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позицию</w:t>
            </w:r>
            <w:r w:rsidRPr="005E056A">
              <w:rPr>
                <w:rFonts w:ascii="Times New Roman" w:eastAsia="Times New Roman" w:hAnsi="Times New Roman" w:cs="Times New Roman"/>
                <w:spacing w:val="-3"/>
                <w:sz w:val="24"/>
                <w:lang w:val="ru-RU"/>
              </w:rPr>
              <w:t xml:space="preserve"> </w:t>
            </w:r>
            <w:r w:rsidRPr="005E056A">
              <w:rPr>
                <w:rFonts w:ascii="Times New Roman" w:eastAsia="Times New Roman" w:hAnsi="Times New Roman" w:cs="Times New Roman"/>
                <w:sz w:val="24"/>
                <w:lang w:val="ru-RU"/>
              </w:rPr>
              <w:t>"Я сам!".</w:t>
            </w:r>
          </w:p>
          <w:p w:rsidR="005E056A" w:rsidRPr="005E056A" w:rsidRDefault="005E056A" w:rsidP="005E056A">
            <w:pPr>
              <w:spacing w:before="1"/>
              <w:ind w:left="16" w:right="434"/>
              <w:rPr>
                <w:rFonts w:ascii="Times New Roman" w:eastAsia="Times New Roman" w:hAnsi="Times New Roman" w:cs="Times New Roman"/>
                <w:sz w:val="24"/>
                <w:lang w:val="ru-RU"/>
              </w:rPr>
            </w:pPr>
            <w:r w:rsidRPr="005E056A">
              <w:rPr>
                <w:rFonts w:ascii="Times New Roman" w:eastAsia="Times New Roman" w:hAnsi="Times New Roman" w:cs="Times New Roman"/>
                <w:sz w:val="24"/>
                <w:lang w:val="ru-RU"/>
              </w:rPr>
              <w:t>Способный</w:t>
            </w:r>
            <w:r w:rsidRPr="005E056A">
              <w:rPr>
                <w:rFonts w:ascii="Times New Roman" w:eastAsia="Times New Roman" w:hAnsi="Times New Roman" w:cs="Times New Roman"/>
                <w:spacing w:val="-6"/>
                <w:sz w:val="24"/>
                <w:lang w:val="ru-RU"/>
              </w:rPr>
              <w:t xml:space="preserve"> </w:t>
            </w:r>
            <w:r w:rsidRPr="005E056A">
              <w:rPr>
                <w:rFonts w:ascii="Times New Roman" w:eastAsia="Times New Roman" w:hAnsi="Times New Roman" w:cs="Times New Roman"/>
                <w:sz w:val="24"/>
                <w:lang w:val="ru-RU"/>
              </w:rPr>
              <w:t>к</w:t>
            </w:r>
            <w:r w:rsidRPr="005E056A">
              <w:rPr>
                <w:rFonts w:ascii="Times New Roman" w:eastAsia="Times New Roman" w:hAnsi="Times New Roman" w:cs="Times New Roman"/>
                <w:spacing w:val="-4"/>
                <w:sz w:val="24"/>
                <w:lang w:val="ru-RU"/>
              </w:rPr>
              <w:t xml:space="preserve"> </w:t>
            </w:r>
            <w:r w:rsidRPr="005E056A">
              <w:rPr>
                <w:rFonts w:ascii="Times New Roman" w:eastAsia="Times New Roman" w:hAnsi="Times New Roman" w:cs="Times New Roman"/>
                <w:sz w:val="24"/>
                <w:lang w:val="ru-RU"/>
              </w:rPr>
              <w:t>самостоятельным</w:t>
            </w:r>
            <w:r w:rsidRPr="005E056A">
              <w:rPr>
                <w:rFonts w:ascii="Times New Roman" w:eastAsia="Times New Roman" w:hAnsi="Times New Roman" w:cs="Times New Roman"/>
                <w:spacing w:val="-6"/>
                <w:sz w:val="24"/>
                <w:lang w:val="ru-RU"/>
              </w:rPr>
              <w:t xml:space="preserve"> </w:t>
            </w:r>
            <w:r w:rsidRPr="005E056A">
              <w:rPr>
                <w:rFonts w:ascii="Times New Roman" w:eastAsia="Times New Roman" w:hAnsi="Times New Roman" w:cs="Times New Roman"/>
                <w:sz w:val="24"/>
                <w:lang w:val="ru-RU"/>
              </w:rPr>
              <w:t>(свободным)</w:t>
            </w:r>
            <w:r w:rsidRPr="005E056A">
              <w:rPr>
                <w:rFonts w:ascii="Times New Roman" w:eastAsia="Times New Roman" w:hAnsi="Times New Roman" w:cs="Times New Roman"/>
                <w:spacing w:val="-57"/>
                <w:sz w:val="24"/>
                <w:lang w:val="ru-RU"/>
              </w:rPr>
              <w:t xml:space="preserve"> </w:t>
            </w:r>
            <w:r w:rsidRPr="005E056A">
              <w:rPr>
                <w:rFonts w:ascii="Times New Roman" w:eastAsia="Times New Roman" w:hAnsi="Times New Roman" w:cs="Times New Roman"/>
                <w:sz w:val="24"/>
                <w:lang w:val="ru-RU"/>
              </w:rPr>
              <w:t>активным</w:t>
            </w:r>
            <w:r w:rsidRPr="005E056A">
              <w:rPr>
                <w:rFonts w:ascii="Times New Roman" w:eastAsia="Times New Roman" w:hAnsi="Times New Roman" w:cs="Times New Roman"/>
                <w:spacing w:val="-3"/>
                <w:sz w:val="24"/>
                <w:lang w:val="ru-RU"/>
              </w:rPr>
              <w:t xml:space="preserve"> </w:t>
            </w:r>
            <w:r w:rsidRPr="005E056A">
              <w:rPr>
                <w:rFonts w:ascii="Times New Roman" w:eastAsia="Times New Roman" w:hAnsi="Times New Roman" w:cs="Times New Roman"/>
                <w:sz w:val="24"/>
                <w:lang w:val="ru-RU"/>
              </w:rPr>
              <w:t>действиям</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в</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общении.</w:t>
            </w:r>
          </w:p>
        </w:tc>
      </w:tr>
      <w:tr w:rsidR="005E056A" w:rsidRPr="005E056A" w:rsidTr="005E056A">
        <w:trPr>
          <w:trHeight w:val="858"/>
        </w:trPr>
        <w:tc>
          <w:tcPr>
            <w:tcW w:w="2396" w:type="dxa"/>
          </w:tcPr>
          <w:p w:rsidR="005E056A" w:rsidRPr="005E056A" w:rsidRDefault="005E056A" w:rsidP="005E056A">
            <w:pPr>
              <w:spacing w:before="8"/>
              <w:ind w:left="16"/>
              <w:rPr>
                <w:rFonts w:ascii="Times New Roman" w:eastAsia="Times New Roman" w:hAnsi="Times New Roman" w:cs="Times New Roman"/>
                <w:sz w:val="24"/>
              </w:rPr>
            </w:pPr>
            <w:r w:rsidRPr="005E056A">
              <w:rPr>
                <w:rFonts w:ascii="Times New Roman" w:eastAsia="Times New Roman" w:hAnsi="Times New Roman" w:cs="Times New Roman"/>
                <w:sz w:val="24"/>
              </w:rPr>
              <w:t>Познавательное</w:t>
            </w:r>
          </w:p>
        </w:tc>
        <w:tc>
          <w:tcPr>
            <w:tcW w:w="2424" w:type="dxa"/>
          </w:tcPr>
          <w:p w:rsidR="005E056A" w:rsidRPr="005E056A" w:rsidRDefault="005E056A" w:rsidP="005E056A">
            <w:pPr>
              <w:spacing w:before="8"/>
              <w:ind w:left="16"/>
              <w:rPr>
                <w:rFonts w:ascii="Times New Roman" w:eastAsia="Times New Roman" w:hAnsi="Times New Roman" w:cs="Times New Roman"/>
                <w:sz w:val="24"/>
              </w:rPr>
            </w:pPr>
            <w:r w:rsidRPr="005E056A">
              <w:rPr>
                <w:rFonts w:ascii="Times New Roman" w:eastAsia="Times New Roman" w:hAnsi="Times New Roman" w:cs="Times New Roman"/>
                <w:sz w:val="24"/>
              </w:rPr>
              <w:t>Познание</w:t>
            </w:r>
          </w:p>
        </w:tc>
        <w:tc>
          <w:tcPr>
            <w:tcW w:w="5234" w:type="dxa"/>
          </w:tcPr>
          <w:p w:rsidR="005E056A" w:rsidRPr="005E056A" w:rsidRDefault="005E056A" w:rsidP="005E056A">
            <w:pPr>
              <w:spacing w:before="8"/>
              <w:ind w:left="16"/>
              <w:rPr>
                <w:rFonts w:ascii="Times New Roman" w:eastAsia="Times New Roman" w:hAnsi="Times New Roman" w:cs="Times New Roman"/>
                <w:sz w:val="24"/>
                <w:lang w:val="ru-RU"/>
              </w:rPr>
            </w:pPr>
            <w:r w:rsidRPr="005E056A">
              <w:rPr>
                <w:rFonts w:ascii="Times New Roman" w:eastAsia="Times New Roman" w:hAnsi="Times New Roman" w:cs="Times New Roman"/>
                <w:sz w:val="24"/>
                <w:lang w:val="ru-RU"/>
              </w:rPr>
              <w:t>Проявляющий</w:t>
            </w:r>
            <w:r w:rsidRPr="005E056A">
              <w:rPr>
                <w:rFonts w:ascii="Times New Roman" w:eastAsia="Times New Roman" w:hAnsi="Times New Roman" w:cs="Times New Roman"/>
                <w:spacing w:val="-3"/>
                <w:sz w:val="24"/>
                <w:lang w:val="ru-RU"/>
              </w:rPr>
              <w:t xml:space="preserve"> </w:t>
            </w:r>
            <w:r w:rsidRPr="005E056A">
              <w:rPr>
                <w:rFonts w:ascii="Times New Roman" w:eastAsia="Times New Roman" w:hAnsi="Times New Roman" w:cs="Times New Roman"/>
                <w:sz w:val="24"/>
                <w:lang w:val="ru-RU"/>
              </w:rPr>
              <w:t>интерес</w:t>
            </w:r>
            <w:r w:rsidRPr="005E056A">
              <w:rPr>
                <w:rFonts w:ascii="Times New Roman" w:eastAsia="Times New Roman" w:hAnsi="Times New Roman" w:cs="Times New Roman"/>
                <w:spacing w:val="-4"/>
                <w:sz w:val="24"/>
                <w:lang w:val="ru-RU"/>
              </w:rPr>
              <w:t xml:space="preserve"> </w:t>
            </w:r>
            <w:r w:rsidRPr="005E056A">
              <w:rPr>
                <w:rFonts w:ascii="Times New Roman" w:eastAsia="Times New Roman" w:hAnsi="Times New Roman" w:cs="Times New Roman"/>
                <w:sz w:val="24"/>
                <w:lang w:val="ru-RU"/>
              </w:rPr>
              <w:t>к</w:t>
            </w:r>
            <w:r w:rsidRPr="005E056A">
              <w:rPr>
                <w:rFonts w:ascii="Times New Roman" w:eastAsia="Times New Roman" w:hAnsi="Times New Roman" w:cs="Times New Roman"/>
                <w:spacing w:val="-3"/>
                <w:sz w:val="24"/>
                <w:lang w:val="ru-RU"/>
              </w:rPr>
              <w:t xml:space="preserve"> </w:t>
            </w:r>
            <w:r w:rsidRPr="005E056A">
              <w:rPr>
                <w:rFonts w:ascii="Times New Roman" w:eastAsia="Times New Roman" w:hAnsi="Times New Roman" w:cs="Times New Roman"/>
                <w:sz w:val="24"/>
                <w:lang w:val="ru-RU"/>
              </w:rPr>
              <w:t>окружающему</w:t>
            </w:r>
            <w:r w:rsidRPr="005E056A">
              <w:rPr>
                <w:rFonts w:ascii="Times New Roman" w:eastAsia="Times New Roman" w:hAnsi="Times New Roman" w:cs="Times New Roman"/>
                <w:spacing w:val="-8"/>
                <w:sz w:val="24"/>
                <w:lang w:val="ru-RU"/>
              </w:rPr>
              <w:t xml:space="preserve"> </w:t>
            </w:r>
            <w:r w:rsidRPr="005E056A">
              <w:rPr>
                <w:rFonts w:ascii="Times New Roman" w:eastAsia="Times New Roman" w:hAnsi="Times New Roman" w:cs="Times New Roman"/>
                <w:sz w:val="24"/>
                <w:lang w:val="ru-RU"/>
              </w:rPr>
              <w:t>миру.</w:t>
            </w:r>
          </w:p>
          <w:p w:rsidR="005E056A" w:rsidRPr="005E056A" w:rsidRDefault="005E056A" w:rsidP="005E056A">
            <w:pPr>
              <w:ind w:left="16" w:right="633"/>
              <w:rPr>
                <w:rFonts w:ascii="Times New Roman" w:eastAsia="Times New Roman" w:hAnsi="Times New Roman" w:cs="Times New Roman"/>
                <w:sz w:val="24"/>
                <w:lang w:val="ru-RU"/>
              </w:rPr>
            </w:pPr>
            <w:r w:rsidRPr="005E056A">
              <w:rPr>
                <w:rFonts w:ascii="Times New Roman" w:eastAsia="Times New Roman" w:hAnsi="Times New Roman" w:cs="Times New Roman"/>
                <w:sz w:val="24"/>
                <w:lang w:val="ru-RU"/>
              </w:rPr>
              <w:t>Любознательный,</w:t>
            </w:r>
            <w:r w:rsidRPr="005E056A">
              <w:rPr>
                <w:rFonts w:ascii="Times New Roman" w:eastAsia="Times New Roman" w:hAnsi="Times New Roman" w:cs="Times New Roman"/>
                <w:spacing w:val="-3"/>
                <w:sz w:val="24"/>
                <w:lang w:val="ru-RU"/>
              </w:rPr>
              <w:t xml:space="preserve"> </w:t>
            </w:r>
            <w:r w:rsidRPr="005E056A">
              <w:rPr>
                <w:rFonts w:ascii="Times New Roman" w:eastAsia="Times New Roman" w:hAnsi="Times New Roman" w:cs="Times New Roman"/>
                <w:sz w:val="24"/>
                <w:lang w:val="ru-RU"/>
              </w:rPr>
              <w:t>активный</w:t>
            </w:r>
            <w:r w:rsidRPr="005E056A">
              <w:rPr>
                <w:rFonts w:ascii="Times New Roman" w:eastAsia="Times New Roman" w:hAnsi="Times New Roman" w:cs="Times New Roman"/>
                <w:spacing w:val="-2"/>
                <w:sz w:val="24"/>
                <w:lang w:val="ru-RU"/>
              </w:rPr>
              <w:t xml:space="preserve"> </w:t>
            </w:r>
            <w:r w:rsidRPr="005E056A">
              <w:rPr>
                <w:rFonts w:ascii="Times New Roman" w:eastAsia="Times New Roman" w:hAnsi="Times New Roman" w:cs="Times New Roman"/>
                <w:sz w:val="24"/>
                <w:lang w:val="ru-RU"/>
              </w:rPr>
              <w:t>в</w:t>
            </w:r>
            <w:r w:rsidRPr="005E056A">
              <w:rPr>
                <w:rFonts w:ascii="Times New Roman" w:eastAsia="Times New Roman" w:hAnsi="Times New Roman" w:cs="Times New Roman"/>
                <w:spacing w:val="-4"/>
                <w:sz w:val="24"/>
                <w:lang w:val="ru-RU"/>
              </w:rPr>
              <w:t xml:space="preserve"> </w:t>
            </w:r>
            <w:r w:rsidRPr="005E056A">
              <w:rPr>
                <w:rFonts w:ascii="Times New Roman" w:eastAsia="Times New Roman" w:hAnsi="Times New Roman" w:cs="Times New Roman"/>
                <w:sz w:val="24"/>
                <w:lang w:val="ru-RU"/>
              </w:rPr>
              <w:t>поведении</w:t>
            </w:r>
            <w:r w:rsidRPr="005E056A">
              <w:rPr>
                <w:rFonts w:ascii="Times New Roman" w:eastAsia="Times New Roman" w:hAnsi="Times New Roman" w:cs="Times New Roman"/>
                <w:spacing w:val="-4"/>
                <w:sz w:val="24"/>
                <w:lang w:val="ru-RU"/>
              </w:rPr>
              <w:t xml:space="preserve"> </w:t>
            </w:r>
            <w:r w:rsidRPr="005E056A">
              <w:rPr>
                <w:rFonts w:ascii="Times New Roman" w:eastAsia="Times New Roman" w:hAnsi="Times New Roman" w:cs="Times New Roman"/>
                <w:sz w:val="24"/>
                <w:lang w:val="ru-RU"/>
              </w:rPr>
              <w:t>и</w:t>
            </w:r>
            <w:r w:rsidRPr="005E056A">
              <w:rPr>
                <w:rFonts w:ascii="Times New Roman" w:eastAsia="Times New Roman" w:hAnsi="Times New Roman" w:cs="Times New Roman"/>
                <w:spacing w:val="-57"/>
                <w:sz w:val="24"/>
                <w:lang w:val="ru-RU"/>
              </w:rPr>
              <w:t xml:space="preserve"> </w:t>
            </w:r>
            <w:r w:rsidRPr="005E056A">
              <w:rPr>
                <w:rFonts w:ascii="Times New Roman" w:eastAsia="Times New Roman" w:hAnsi="Times New Roman" w:cs="Times New Roman"/>
                <w:sz w:val="24"/>
                <w:lang w:val="ru-RU"/>
              </w:rPr>
              <w:t>деятельности.</w:t>
            </w:r>
          </w:p>
        </w:tc>
      </w:tr>
      <w:tr w:rsidR="005E056A" w:rsidRPr="005E056A" w:rsidTr="005E056A">
        <w:trPr>
          <w:trHeight w:val="3067"/>
        </w:trPr>
        <w:tc>
          <w:tcPr>
            <w:tcW w:w="2396" w:type="dxa"/>
          </w:tcPr>
          <w:p w:rsidR="005E056A" w:rsidRPr="005E056A" w:rsidRDefault="005E056A" w:rsidP="005E056A">
            <w:pPr>
              <w:spacing w:before="6"/>
              <w:ind w:left="16" w:right="615"/>
              <w:rPr>
                <w:rFonts w:ascii="Times New Roman" w:eastAsia="Times New Roman" w:hAnsi="Times New Roman" w:cs="Times New Roman"/>
                <w:sz w:val="24"/>
              </w:rPr>
            </w:pPr>
            <w:r w:rsidRPr="005E056A">
              <w:rPr>
                <w:rFonts w:ascii="Times New Roman" w:eastAsia="Times New Roman" w:hAnsi="Times New Roman" w:cs="Times New Roman"/>
                <w:sz w:val="24"/>
              </w:rPr>
              <w:t>Физическое и</w:t>
            </w:r>
            <w:r w:rsidRPr="005E056A">
              <w:rPr>
                <w:rFonts w:ascii="Times New Roman" w:eastAsia="Times New Roman" w:hAnsi="Times New Roman" w:cs="Times New Roman"/>
                <w:spacing w:val="1"/>
                <w:sz w:val="24"/>
              </w:rPr>
              <w:t xml:space="preserve"> </w:t>
            </w:r>
            <w:r w:rsidRPr="005E056A">
              <w:rPr>
                <w:rFonts w:ascii="Times New Roman" w:eastAsia="Times New Roman" w:hAnsi="Times New Roman" w:cs="Times New Roman"/>
                <w:sz w:val="24"/>
              </w:rPr>
              <w:t>оздоровительное</w:t>
            </w:r>
          </w:p>
        </w:tc>
        <w:tc>
          <w:tcPr>
            <w:tcW w:w="2424" w:type="dxa"/>
          </w:tcPr>
          <w:p w:rsidR="005E056A" w:rsidRPr="005E056A" w:rsidRDefault="005E056A" w:rsidP="005E056A">
            <w:pPr>
              <w:spacing w:before="6"/>
              <w:ind w:left="16"/>
              <w:rPr>
                <w:rFonts w:ascii="Times New Roman" w:eastAsia="Times New Roman" w:hAnsi="Times New Roman" w:cs="Times New Roman"/>
                <w:sz w:val="24"/>
              </w:rPr>
            </w:pPr>
            <w:r w:rsidRPr="005E056A">
              <w:rPr>
                <w:rFonts w:ascii="Times New Roman" w:eastAsia="Times New Roman" w:hAnsi="Times New Roman" w:cs="Times New Roman"/>
                <w:sz w:val="24"/>
              </w:rPr>
              <w:t>Здоровье,</w:t>
            </w:r>
            <w:r w:rsidRPr="005E056A">
              <w:rPr>
                <w:rFonts w:ascii="Times New Roman" w:eastAsia="Times New Roman" w:hAnsi="Times New Roman" w:cs="Times New Roman"/>
                <w:spacing w:val="-1"/>
                <w:sz w:val="24"/>
              </w:rPr>
              <w:t xml:space="preserve"> </w:t>
            </w:r>
            <w:r w:rsidRPr="005E056A">
              <w:rPr>
                <w:rFonts w:ascii="Times New Roman" w:eastAsia="Times New Roman" w:hAnsi="Times New Roman" w:cs="Times New Roman"/>
                <w:sz w:val="24"/>
              </w:rPr>
              <w:t>жизнь</w:t>
            </w:r>
          </w:p>
        </w:tc>
        <w:tc>
          <w:tcPr>
            <w:tcW w:w="5234" w:type="dxa"/>
          </w:tcPr>
          <w:p w:rsidR="005E056A" w:rsidRPr="005E056A" w:rsidRDefault="005E056A" w:rsidP="005E056A">
            <w:pPr>
              <w:spacing w:before="6"/>
              <w:ind w:left="16" w:right="218"/>
              <w:rPr>
                <w:rFonts w:ascii="Times New Roman" w:eastAsia="Times New Roman" w:hAnsi="Times New Roman" w:cs="Times New Roman"/>
                <w:sz w:val="24"/>
                <w:lang w:val="ru-RU"/>
              </w:rPr>
            </w:pPr>
            <w:r w:rsidRPr="005E056A">
              <w:rPr>
                <w:rFonts w:ascii="Times New Roman" w:eastAsia="Times New Roman" w:hAnsi="Times New Roman" w:cs="Times New Roman"/>
                <w:sz w:val="24"/>
                <w:lang w:val="ru-RU"/>
              </w:rPr>
              <w:t>Понимающий ценность жизни и здоровья,</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владеющий</w:t>
            </w:r>
            <w:r w:rsidRPr="005E056A">
              <w:rPr>
                <w:rFonts w:ascii="Times New Roman" w:eastAsia="Times New Roman" w:hAnsi="Times New Roman" w:cs="Times New Roman"/>
                <w:spacing w:val="-6"/>
                <w:sz w:val="24"/>
                <w:lang w:val="ru-RU"/>
              </w:rPr>
              <w:t xml:space="preserve"> </w:t>
            </w:r>
            <w:r w:rsidRPr="005E056A">
              <w:rPr>
                <w:rFonts w:ascii="Times New Roman" w:eastAsia="Times New Roman" w:hAnsi="Times New Roman" w:cs="Times New Roman"/>
                <w:sz w:val="24"/>
                <w:lang w:val="ru-RU"/>
              </w:rPr>
              <w:t>основными</w:t>
            </w:r>
            <w:r w:rsidRPr="005E056A">
              <w:rPr>
                <w:rFonts w:ascii="Times New Roman" w:eastAsia="Times New Roman" w:hAnsi="Times New Roman" w:cs="Times New Roman"/>
                <w:spacing w:val="-8"/>
                <w:sz w:val="24"/>
                <w:lang w:val="ru-RU"/>
              </w:rPr>
              <w:t xml:space="preserve"> </w:t>
            </w:r>
            <w:r w:rsidRPr="005E056A">
              <w:rPr>
                <w:rFonts w:ascii="Times New Roman" w:eastAsia="Times New Roman" w:hAnsi="Times New Roman" w:cs="Times New Roman"/>
                <w:sz w:val="24"/>
                <w:lang w:val="ru-RU"/>
              </w:rPr>
              <w:t>способами</w:t>
            </w:r>
            <w:r w:rsidRPr="005E056A">
              <w:rPr>
                <w:rFonts w:ascii="Times New Roman" w:eastAsia="Times New Roman" w:hAnsi="Times New Roman" w:cs="Times New Roman"/>
                <w:spacing w:val="-3"/>
                <w:sz w:val="24"/>
                <w:lang w:val="ru-RU"/>
              </w:rPr>
              <w:t xml:space="preserve"> </w:t>
            </w:r>
            <w:r w:rsidRPr="005E056A">
              <w:rPr>
                <w:rFonts w:ascii="Times New Roman" w:eastAsia="Times New Roman" w:hAnsi="Times New Roman" w:cs="Times New Roman"/>
                <w:sz w:val="24"/>
                <w:lang w:val="ru-RU"/>
              </w:rPr>
              <w:t>укрепления</w:t>
            </w:r>
            <w:r w:rsidRPr="005E056A">
              <w:rPr>
                <w:rFonts w:ascii="Times New Roman" w:eastAsia="Times New Roman" w:hAnsi="Times New Roman" w:cs="Times New Roman"/>
                <w:spacing w:val="-57"/>
                <w:sz w:val="24"/>
                <w:lang w:val="ru-RU"/>
              </w:rPr>
              <w:t xml:space="preserve"> </w:t>
            </w:r>
            <w:r w:rsidRPr="005E056A">
              <w:rPr>
                <w:rFonts w:ascii="Times New Roman" w:eastAsia="Times New Roman" w:hAnsi="Times New Roman" w:cs="Times New Roman"/>
                <w:sz w:val="24"/>
                <w:lang w:val="ru-RU"/>
              </w:rPr>
              <w:t>здоровья - физическая культура, закаливание,</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утренняя</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гимнастика,</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личная</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гигиена,</w:t>
            </w:r>
          </w:p>
          <w:p w:rsidR="005E056A" w:rsidRPr="005E056A" w:rsidRDefault="005E056A" w:rsidP="005E056A">
            <w:pPr>
              <w:ind w:left="16" w:right="164"/>
              <w:rPr>
                <w:rFonts w:ascii="Times New Roman" w:eastAsia="Times New Roman" w:hAnsi="Times New Roman" w:cs="Times New Roman"/>
                <w:sz w:val="24"/>
                <w:lang w:val="ru-RU"/>
              </w:rPr>
            </w:pPr>
            <w:r w:rsidRPr="005E056A">
              <w:rPr>
                <w:rFonts w:ascii="Times New Roman" w:eastAsia="Times New Roman" w:hAnsi="Times New Roman" w:cs="Times New Roman"/>
                <w:sz w:val="24"/>
                <w:lang w:val="ru-RU"/>
              </w:rPr>
              <w:t>безопасное</w:t>
            </w:r>
            <w:r w:rsidRPr="005E056A">
              <w:rPr>
                <w:rFonts w:ascii="Times New Roman" w:eastAsia="Times New Roman" w:hAnsi="Times New Roman" w:cs="Times New Roman"/>
                <w:spacing w:val="-4"/>
                <w:sz w:val="24"/>
                <w:lang w:val="ru-RU"/>
              </w:rPr>
              <w:t xml:space="preserve"> </w:t>
            </w:r>
            <w:r w:rsidRPr="005E056A">
              <w:rPr>
                <w:rFonts w:ascii="Times New Roman" w:eastAsia="Times New Roman" w:hAnsi="Times New Roman" w:cs="Times New Roman"/>
                <w:sz w:val="24"/>
                <w:lang w:val="ru-RU"/>
              </w:rPr>
              <w:t>поведение</w:t>
            </w:r>
            <w:r w:rsidRPr="005E056A">
              <w:rPr>
                <w:rFonts w:ascii="Times New Roman" w:eastAsia="Times New Roman" w:hAnsi="Times New Roman" w:cs="Times New Roman"/>
                <w:spacing w:val="-3"/>
                <w:sz w:val="24"/>
                <w:lang w:val="ru-RU"/>
              </w:rPr>
              <w:t xml:space="preserve"> </w:t>
            </w:r>
            <w:r w:rsidRPr="005E056A">
              <w:rPr>
                <w:rFonts w:ascii="Times New Roman" w:eastAsia="Times New Roman" w:hAnsi="Times New Roman" w:cs="Times New Roman"/>
                <w:sz w:val="24"/>
                <w:lang w:val="ru-RU"/>
              </w:rPr>
              <w:t>и</w:t>
            </w:r>
            <w:r w:rsidRPr="005E056A">
              <w:rPr>
                <w:rFonts w:ascii="Times New Roman" w:eastAsia="Times New Roman" w:hAnsi="Times New Roman" w:cs="Times New Roman"/>
                <w:spacing w:val="-5"/>
                <w:sz w:val="24"/>
                <w:lang w:val="ru-RU"/>
              </w:rPr>
              <w:t xml:space="preserve"> </w:t>
            </w:r>
            <w:r w:rsidRPr="005E056A">
              <w:rPr>
                <w:rFonts w:ascii="Times New Roman" w:eastAsia="Times New Roman" w:hAnsi="Times New Roman" w:cs="Times New Roman"/>
                <w:sz w:val="24"/>
                <w:lang w:val="ru-RU"/>
              </w:rPr>
              <w:t>другое;</w:t>
            </w:r>
            <w:r w:rsidRPr="005E056A">
              <w:rPr>
                <w:rFonts w:ascii="Times New Roman" w:eastAsia="Times New Roman" w:hAnsi="Times New Roman" w:cs="Times New Roman"/>
                <w:spacing w:val="-2"/>
                <w:sz w:val="24"/>
                <w:lang w:val="ru-RU"/>
              </w:rPr>
              <w:t xml:space="preserve"> </w:t>
            </w:r>
            <w:r w:rsidRPr="005E056A">
              <w:rPr>
                <w:rFonts w:ascii="Times New Roman" w:eastAsia="Times New Roman" w:hAnsi="Times New Roman" w:cs="Times New Roman"/>
                <w:sz w:val="24"/>
                <w:lang w:val="ru-RU"/>
              </w:rPr>
              <w:t>стремящийся</w:t>
            </w:r>
            <w:r w:rsidRPr="005E056A">
              <w:rPr>
                <w:rFonts w:ascii="Times New Roman" w:eastAsia="Times New Roman" w:hAnsi="Times New Roman" w:cs="Times New Roman"/>
                <w:spacing w:val="-3"/>
                <w:sz w:val="24"/>
                <w:lang w:val="ru-RU"/>
              </w:rPr>
              <w:t xml:space="preserve"> </w:t>
            </w:r>
            <w:r w:rsidRPr="005E056A">
              <w:rPr>
                <w:rFonts w:ascii="Times New Roman" w:eastAsia="Times New Roman" w:hAnsi="Times New Roman" w:cs="Times New Roman"/>
                <w:sz w:val="24"/>
                <w:lang w:val="ru-RU"/>
              </w:rPr>
              <w:t>к</w:t>
            </w:r>
            <w:r w:rsidRPr="005E056A">
              <w:rPr>
                <w:rFonts w:ascii="Times New Roman" w:eastAsia="Times New Roman" w:hAnsi="Times New Roman" w:cs="Times New Roman"/>
                <w:spacing w:val="-57"/>
                <w:sz w:val="24"/>
                <w:lang w:val="ru-RU"/>
              </w:rPr>
              <w:t xml:space="preserve"> </w:t>
            </w:r>
            <w:r w:rsidRPr="005E056A">
              <w:rPr>
                <w:rFonts w:ascii="Times New Roman" w:eastAsia="Times New Roman" w:hAnsi="Times New Roman" w:cs="Times New Roman"/>
                <w:sz w:val="24"/>
                <w:lang w:val="ru-RU"/>
              </w:rPr>
              <w:t>сбережению</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и</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укреплению</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собственного</w:t>
            </w:r>
          </w:p>
          <w:p w:rsidR="005E056A" w:rsidRPr="005E056A" w:rsidRDefault="005E056A" w:rsidP="005E056A">
            <w:pPr>
              <w:ind w:left="16"/>
              <w:rPr>
                <w:rFonts w:ascii="Times New Roman" w:eastAsia="Times New Roman" w:hAnsi="Times New Roman" w:cs="Times New Roman"/>
                <w:sz w:val="24"/>
                <w:lang w:val="ru-RU"/>
              </w:rPr>
            </w:pPr>
            <w:r w:rsidRPr="005E056A">
              <w:rPr>
                <w:rFonts w:ascii="Times New Roman" w:eastAsia="Times New Roman" w:hAnsi="Times New Roman" w:cs="Times New Roman"/>
                <w:sz w:val="24"/>
                <w:lang w:val="ru-RU"/>
              </w:rPr>
              <w:t>здоровья</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и</w:t>
            </w:r>
            <w:r w:rsidRPr="005E056A">
              <w:rPr>
                <w:rFonts w:ascii="Times New Roman" w:eastAsia="Times New Roman" w:hAnsi="Times New Roman" w:cs="Times New Roman"/>
                <w:spacing w:val="-3"/>
                <w:sz w:val="24"/>
                <w:lang w:val="ru-RU"/>
              </w:rPr>
              <w:t xml:space="preserve"> </w:t>
            </w:r>
            <w:r w:rsidRPr="005E056A">
              <w:rPr>
                <w:rFonts w:ascii="Times New Roman" w:eastAsia="Times New Roman" w:hAnsi="Times New Roman" w:cs="Times New Roman"/>
                <w:sz w:val="24"/>
                <w:lang w:val="ru-RU"/>
              </w:rPr>
              <w:t>здоровья</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окружающих.</w:t>
            </w:r>
          </w:p>
          <w:p w:rsidR="005E056A" w:rsidRPr="005E056A" w:rsidRDefault="005E056A" w:rsidP="005E056A">
            <w:pPr>
              <w:ind w:left="16"/>
              <w:rPr>
                <w:rFonts w:ascii="Times New Roman" w:eastAsia="Times New Roman" w:hAnsi="Times New Roman" w:cs="Times New Roman"/>
                <w:sz w:val="24"/>
                <w:lang w:val="ru-RU"/>
              </w:rPr>
            </w:pPr>
            <w:r w:rsidRPr="005E056A">
              <w:rPr>
                <w:rFonts w:ascii="Times New Roman" w:eastAsia="Times New Roman" w:hAnsi="Times New Roman" w:cs="Times New Roman"/>
                <w:sz w:val="24"/>
                <w:lang w:val="ru-RU"/>
              </w:rPr>
              <w:t>Проявляющий</w:t>
            </w:r>
            <w:r w:rsidRPr="005E056A">
              <w:rPr>
                <w:rFonts w:ascii="Times New Roman" w:eastAsia="Times New Roman" w:hAnsi="Times New Roman" w:cs="Times New Roman"/>
                <w:spacing w:val="-4"/>
                <w:sz w:val="24"/>
                <w:lang w:val="ru-RU"/>
              </w:rPr>
              <w:t xml:space="preserve"> </w:t>
            </w:r>
            <w:r w:rsidRPr="005E056A">
              <w:rPr>
                <w:rFonts w:ascii="Times New Roman" w:eastAsia="Times New Roman" w:hAnsi="Times New Roman" w:cs="Times New Roman"/>
                <w:sz w:val="24"/>
                <w:lang w:val="ru-RU"/>
              </w:rPr>
              <w:t>интерес</w:t>
            </w:r>
            <w:r w:rsidRPr="005E056A">
              <w:rPr>
                <w:rFonts w:ascii="Times New Roman" w:eastAsia="Times New Roman" w:hAnsi="Times New Roman" w:cs="Times New Roman"/>
                <w:spacing w:val="-3"/>
                <w:sz w:val="24"/>
                <w:lang w:val="ru-RU"/>
              </w:rPr>
              <w:t xml:space="preserve"> </w:t>
            </w:r>
            <w:r w:rsidRPr="005E056A">
              <w:rPr>
                <w:rFonts w:ascii="Times New Roman" w:eastAsia="Times New Roman" w:hAnsi="Times New Roman" w:cs="Times New Roman"/>
                <w:sz w:val="24"/>
                <w:lang w:val="ru-RU"/>
              </w:rPr>
              <w:t>к</w:t>
            </w:r>
            <w:r w:rsidRPr="005E056A">
              <w:rPr>
                <w:rFonts w:ascii="Times New Roman" w:eastAsia="Times New Roman" w:hAnsi="Times New Roman" w:cs="Times New Roman"/>
                <w:spacing w:val="-3"/>
                <w:sz w:val="24"/>
                <w:lang w:val="ru-RU"/>
              </w:rPr>
              <w:t xml:space="preserve"> </w:t>
            </w:r>
            <w:r w:rsidRPr="005E056A">
              <w:rPr>
                <w:rFonts w:ascii="Times New Roman" w:eastAsia="Times New Roman" w:hAnsi="Times New Roman" w:cs="Times New Roman"/>
                <w:sz w:val="24"/>
                <w:lang w:val="ru-RU"/>
              </w:rPr>
              <w:t>физическим</w:t>
            </w:r>
          </w:p>
          <w:p w:rsidR="005E056A" w:rsidRPr="005E056A" w:rsidRDefault="005E056A" w:rsidP="005E056A">
            <w:pPr>
              <w:ind w:left="16" w:right="16"/>
              <w:rPr>
                <w:rFonts w:ascii="Times New Roman" w:eastAsia="Times New Roman" w:hAnsi="Times New Roman" w:cs="Times New Roman"/>
                <w:sz w:val="24"/>
                <w:lang w:val="ru-RU"/>
              </w:rPr>
            </w:pPr>
            <w:r w:rsidRPr="005E056A">
              <w:rPr>
                <w:rFonts w:ascii="Times New Roman" w:eastAsia="Times New Roman" w:hAnsi="Times New Roman" w:cs="Times New Roman"/>
                <w:sz w:val="24"/>
                <w:lang w:val="ru-RU"/>
              </w:rPr>
              <w:t>упражнениям</w:t>
            </w:r>
            <w:r w:rsidRPr="005E056A">
              <w:rPr>
                <w:rFonts w:ascii="Times New Roman" w:eastAsia="Times New Roman" w:hAnsi="Times New Roman" w:cs="Times New Roman"/>
                <w:spacing w:val="-4"/>
                <w:sz w:val="24"/>
                <w:lang w:val="ru-RU"/>
              </w:rPr>
              <w:t xml:space="preserve"> </w:t>
            </w:r>
            <w:r w:rsidRPr="005E056A">
              <w:rPr>
                <w:rFonts w:ascii="Times New Roman" w:eastAsia="Times New Roman" w:hAnsi="Times New Roman" w:cs="Times New Roman"/>
                <w:sz w:val="24"/>
                <w:lang w:val="ru-RU"/>
              </w:rPr>
              <w:t>и</w:t>
            </w:r>
            <w:r w:rsidRPr="005E056A">
              <w:rPr>
                <w:rFonts w:ascii="Times New Roman" w:eastAsia="Times New Roman" w:hAnsi="Times New Roman" w:cs="Times New Roman"/>
                <w:spacing w:val="-3"/>
                <w:sz w:val="24"/>
                <w:lang w:val="ru-RU"/>
              </w:rPr>
              <w:t xml:space="preserve"> </w:t>
            </w:r>
            <w:r w:rsidRPr="005E056A">
              <w:rPr>
                <w:rFonts w:ascii="Times New Roman" w:eastAsia="Times New Roman" w:hAnsi="Times New Roman" w:cs="Times New Roman"/>
                <w:sz w:val="24"/>
                <w:lang w:val="ru-RU"/>
              </w:rPr>
              <w:t>подвижным</w:t>
            </w:r>
            <w:r w:rsidRPr="005E056A">
              <w:rPr>
                <w:rFonts w:ascii="Times New Roman" w:eastAsia="Times New Roman" w:hAnsi="Times New Roman" w:cs="Times New Roman"/>
                <w:spacing w:val="-4"/>
                <w:sz w:val="24"/>
                <w:lang w:val="ru-RU"/>
              </w:rPr>
              <w:t xml:space="preserve"> </w:t>
            </w:r>
            <w:r w:rsidRPr="005E056A">
              <w:rPr>
                <w:rFonts w:ascii="Times New Roman" w:eastAsia="Times New Roman" w:hAnsi="Times New Roman" w:cs="Times New Roman"/>
                <w:sz w:val="24"/>
                <w:lang w:val="ru-RU"/>
              </w:rPr>
              <w:t>играм,</w:t>
            </w:r>
            <w:r w:rsidRPr="005E056A">
              <w:rPr>
                <w:rFonts w:ascii="Times New Roman" w:eastAsia="Times New Roman" w:hAnsi="Times New Roman" w:cs="Times New Roman"/>
                <w:spacing w:val="-3"/>
                <w:sz w:val="24"/>
                <w:lang w:val="ru-RU"/>
              </w:rPr>
              <w:t xml:space="preserve"> </w:t>
            </w:r>
            <w:r w:rsidRPr="005E056A">
              <w:rPr>
                <w:rFonts w:ascii="Times New Roman" w:eastAsia="Times New Roman" w:hAnsi="Times New Roman" w:cs="Times New Roman"/>
                <w:sz w:val="24"/>
                <w:lang w:val="ru-RU"/>
              </w:rPr>
              <w:t>стремление</w:t>
            </w:r>
            <w:r w:rsidRPr="005E056A">
              <w:rPr>
                <w:rFonts w:ascii="Times New Roman" w:eastAsia="Times New Roman" w:hAnsi="Times New Roman" w:cs="Times New Roman"/>
                <w:spacing w:val="-2"/>
                <w:sz w:val="24"/>
                <w:lang w:val="ru-RU"/>
              </w:rPr>
              <w:t xml:space="preserve"> </w:t>
            </w:r>
            <w:r w:rsidRPr="005E056A">
              <w:rPr>
                <w:rFonts w:ascii="Times New Roman" w:eastAsia="Times New Roman" w:hAnsi="Times New Roman" w:cs="Times New Roman"/>
                <w:sz w:val="24"/>
                <w:lang w:val="ru-RU"/>
              </w:rPr>
              <w:t>к</w:t>
            </w:r>
            <w:r w:rsidRPr="005E056A">
              <w:rPr>
                <w:rFonts w:ascii="Times New Roman" w:eastAsia="Times New Roman" w:hAnsi="Times New Roman" w:cs="Times New Roman"/>
                <w:spacing w:val="-57"/>
                <w:sz w:val="24"/>
                <w:lang w:val="ru-RU"/>
              </w:rPr>
              <w:t xml:space="preserve"> </w:t>
            </w:r>
            <w:r w:rsidRPr="005E056A">
              <w:rPr>
                <w:rFonts w:ascii="Times New Roman" w:eastAsia="Times New Roman" w:hAnsi="Times New Roman" w:cs="Times New Roman"/>
                <w:sz w:val="24"/>
                <w:lang w:val="ru-RU"/>
              </w:rPr>
              <w:t>личной и командной победе, нравственные и</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волевые</w:t>
            </w:r>
            <w:r w:rsidRPr="005E056A">
              <w:rPr>
                <w:rFonts w:ascii="Times New Roman" w:eastAsia="Times New Roman" w:hAnsi="Times New Roman" w:cs="Times New Roman"/>
                <w:spacing w:val="-2"/>
                <w:sz w:val="24"/>
                <w:lang w:val="ru-RU"/>
              </w:rPr>
              <w:t xml:space="preserve"> </w:t>
            </w:r>
            <w:r w:rsidRPr="005E056A">
              <w:rPr>
                <w:rFonts w:ascii="Times New Roman" w:eastAsia="Times New Roman" w:hAnsi="Times New Roman" w:cs="Times New Roman"/>
                <w:sz w:val="24"/>
                <w:lang w:val="ru-RU"/>
              </w:rPr>
              <w:t>качества.</w:t>
            </w:r>
          </w:p>
        </w:tc>
      </w:tr>
      <w:tr w:rsidR="005E056A" w:rsidRPr="005E056A" w:rsidTr="005E056A">
        <w:trPr>
          <w:trHeight w:val="2513"/>
        </w:trPr>
        <w:tc>
          <w:tcPr>
            <w:tcW w:w="2396" w:type="dxa"/>
          </w:tcPr>
          <w:p w:rsidR="005E056A" w:rsidRPr="005E056A" w:rsidRDefault="005E056A" w:rsidP="005E056A">
            <w:pPr>
              <w:spacing w:before="6"/>
              <w:ind w:left="16"/>
              <w:rPr>
                <w:rFonts w:ascii="Times New Roman" w:eastAsia="Times New Roman" w:hAnsi="Times New Roman" w:cs="Times New Roman"/>
                <w:sz w:val="24"/>
              </w:rPr>
            </w:pPr>
            <w:r w:rsidRPr="005E056A">
              <w:rPr>
                <w:rFonts w:ascii="Times New Roman" w:eastAsia="Times New Roman" w:hAnsi="Times New Roman" w:cs="Times New Roman"/>
                <w:sz w:val="24"/>
              </w:rPr>
              <w:lastRenderedPageBreak/>
              <w:t>Трудовое</w:t>
            </w:r>
          </w:p>
        </w:tc>
        <w:tc>
          <w:tcPr>
            <w:tcW w:w="2424" w:type="dxa"/>
          </w:tcPr>
          <w:p w:rsidR="005E056A" w:rsidRPr="005E056A" w:rsidRDefault="005E056A" w:rsidP="005E056A">
            <w:pPr>
              <w:spacing w:before="6"/>
              <w:ind w:left="16"/>
              <w:rPr>
                <w:rFonts w:ascii="Times New Roman" w:eastAsia="Times New Roman" w:hAnsi="Times New Roman" w:cs="Times New Roman"/>
                <w:sz w:val="24"/>
              </w:rPr>
            </w:pPr>
            <w:r w:rsidRPr="005E056A">
              <w:rPr>
                <w:rFonts w:ascii="Times New Roman" w:eastAsia="Times New Roman" w:hAnsi="Times New Roman" w:cs="Times New Roman"/>
                <w:sz w:val="24"/>
              </w:rPr>
              <w:t>Труд</w:t>
            </w:r>
          </w:p>
        </w:tc>
        <w:tc>
          <w:tcPr>
            <w:tcW w:w="5234" w:type="dxa"/>
          </w:tcPr>
          <w:p w:rsidR="005E056A" w:rsidRPr="005E056A" w:rsidRDefault="005E056A" w:rsidP="005E056A">
            <w:pPr>
              <w:spacing w:before="6"/>
              <w:ind w:left="16" w:right="509"/>
              <w:rPr>
                <w:rFonts w:ascii="Times New Roman" w:eastAsia="Times New Roman" w:hAnsi="Times New Roman" w:cs="Times New Roman"/>
                <w:sz w:val="24"/>
                <w:lang w:val="ru-RU"/>
              </w:rPr>
            </w:pPr>
            <w:r w:rsidRPr="005E056A">
              <w:rPr>
                <w:rFonts w:ascii="Times New Roman" w:eastAsia="Times New Roman" w:hAnsi="Times New Roman" w:cs="Times New Roman"/>
                <w:sz w:val="24"/>
                <w:lang w:val="ru-RU"/>
              </w:rPr>
              <w:t>Поддерживающий элементарный порядок в</w:t>
            </w:r>
            <w:r w:rsidRPr="005E056A">
              <w:rPr>
                <w:rFonts w:ascii="Times New Roman" w:eastAsia="Times New Roman" w:hAnsi="Times New Roman" w:cs="Times New Roman"/>
                <w:spacing w:val="-58"/>
                <w:sz w:val="24"/>
                <w:lang w:val="ru-RU"/>
              </w:rPr>
              <w:t xml:space="preserve"> </w:t>
            </w:r>
            <w:r w:rsidRPr="005E056A">
              <w:rPr>
                <w:rFonts w:ascii="Times New Roman" w:eastAsia="Times New Roman" w:hAnsi="Times New Roman" w:cs="Times New Roman"/>
                <w:sz w:val="24"/>
                <w:lang w:val="ru-RU"/>
              </w:rPr>
              <w:t>окружающей обстановке. Стремящийся</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помогать старшим</w:t>
            </w:r>
            <w:r w:rsidRPr="005E056A">
              <w:rPr>
                <w:rFonts w:ascii="Times New Roman" w:eastAsia="Times New Roman" w:hAnsi="Times New Roman" w:cs="Times New Roman"/>
                <w:spacing w:val="-3"/>
                <w:sz w:val="24"/>
                <w:lang w:val="ru-RU"/>
              </w:rPr>
              <w:t xml:space="preserve"> </w:t>
            </w:r>
            <w:r w:rsidRPr="005E056A">
              <w:rPr>
                <w:rFonts w:ascii="Times New Roman" w:eastAsia="Times New Roman" w:hAnsi="Times New Roman" w:cs="Times New Roman"/>
                <w:sz w:val="24"/>
                <w:lang w:val="ru-RU"/>
              </w:rPr>
              <w:t>в</w:t>
            </w:r>
            <w:r w:rsidRPr="005E056A">
              <w:rPr>
                <w:rFonts w:ascii="Times New Roman" w:eastAsia="Times New Roman" w:hAnsi="Times New Roman" w:cs="Times New Roman"/>
                <w:spacing w:val="-3"/>
                <w:sz w:val="24"/>
                <w:lang w:val="ru-RU"/>
              </w:rPr>
              <w:t xml:space="preserve"> </w:t>
            </w:r>
            <w:r w:rsidRPr="005E056A">
              <w:rPr>
                <w:rFonts w:ascii="Times New Roman" w:eastAsia="Times New Roman" w:hAnsi="Times New Roman" w:cs="Times New Roman"/>
                <w:sz w:val="24"/>
                <w:lang w:val="ru-RU"/>
              </w:rPr>
              <w:t>доступных</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трудовых</w:t>
            </w:r>
          </w:p>
          <w:p w:rsidR="005E056A" w:rsidRPr="005E056A" w:rsidRDefault="005E056A" w:rsidP="005E056A">
            <w:pPr>
              <w:ind w:left="16"/>
              <w:rPr>
                <w:rFonts w:ascii="Times New Roman" w:eastAsia="Times New Roman" w:hAnsi="Times New Roman" w:cs="Times New Roman"/>
                <w:sz w:val="24"/>
                <w:lang w:val="ru-RU"/>
              </w:rPr>
            </w:pPr>
            <w:r w:rsidRPr="005E056A">
              <w:rPr>
                <w:rFonts w:ascii="Times New Roman" w:eastAsia="Times New Roman" w:hAnsi="Times New Roman" w:cs="Times New Roman"/>
                <w:sz w:val="24"/>
                <w:lang w:val="ru-RU"/>
              </w:rPr>
              <w:t>действиях. Стремящийся к результативности,</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самостоятельности,</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ответственности</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в</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самообслуживании,</w:t>
            </w:r>
            <w:r w:rsidRPr="005E056A">
              <w:rPr>
                <w:rFonts w:ascii="Times New Roman" w:eastAsia="Times New Roman" w:hAnsi="Times New Roman" w:cs="Times New Roman"/>
                <w:spacing w:val="-4"/>
                <w:sz w:val="24"/>
                <w:lang w:val="ru-RU"/>
              </w:rPr>
              <w:t xml:space="preserve"> </w:t>
            </w:r>
            <w:r w:rsidRPr="005E056A">
              <w:rPr>
                <w:rFonts w:ascii="Times New Roman" w:eastAsia="Times New Roman" w:hAnsi="Times New Roman" w:cs="Times New Roman"/>
                <w:sz w:val="24"/>
                <w:lang w:val="ru-RU"/>
              </w:rPr>
              <w:t>в</w:t>
            </w:r>
            <w:r w:rsidRPr="005E056A">
              <w:rPr>
                <w:rFonts w:ascii="Times New Roman" w:eastAsia="Times New Roman" w:hAnsi="Times New Roman" w:cs="Times New Roman"/>
                <w:spacing w:val="-4"/>
                <w:sz w:val="24"/>
                <w:lang w:val="ru-RU"/>
              </w:rPr>
              <w:t xml:space="preserve"> </w:t>
            </w:r>
            <w:r w:rsidRPr="005E056A">
              <w:rPr>
                <w:rFonts w:ascii="Times New Roman" w:eastAsia="Times New Roman" w:hAnsi="Times New Roman" w:cs="Times New Roman"/>
                <w:sz w:val="24"/>
                <w:lang w:val="ru-RU"/>
              </w:rPr>
              <w:t>быту,</w:t>
            </w:r>
            <w:r w:rsidRPr="005E056A">
              <w:rPr>
                <w:rFonts w:ascii="Times New Roman" w:eastAsia="Times New Roman" w:hAnsi="Times New Roman" w:cs="Times New Roman"/>
                <w:spacing w:val="-3"/>
                <w:sz w:val="24"/>
                <w:lang w:val="ru-RU"/>
              </w:rPr>
              <w:t xml:space="preserve"> </w:t>
            </w:r>
            <w:r w:rsidRPr="005E056A">
              <w:rPr>
                <w:rFonts w:ascii="Times New Roman" w:eastAsia="Times New Roman" w:hAnsi="Times New Roman" w:cs="Times New Roman"/>
                <w:sz w:val="24"/>
                <w:lang w:val="ru-RU"/>
              </w:rPr>
              <w:t>в</w:t>
            </w:r>
            <w:r w:rsidRPr="005E056A">
              <w:rPr>
                <w:rFonts w:ascii="Times New Roman" w:eastAsia="Times New Roman" w:hAnsi="Times New Roman" w:cs="Times New Roman"/>
                <w:spacing w:val="-4"/>
                <w:sz w:val="24"/>
                <w:lang w:val="ru-RU"/>
              </w:rPr>
              <w:t xml:space="preserve"> </w:t>
            </w:r>
            <w:r w:rsidRPr="005E056A">
              <w:rPr>
                <w:rFonts w:ascii="Times New Roman" w:eastAsia="Times New Roman" w:hAnsi="Times New Roman" w:cs="Times New Roman"/>
                <w:sz w:val="24"/>
                <w:lang w:val="ru-RU"/>
              </w:rPr>
              <w:t>игровой</w:t>
            </w:r>
            <w:r w:rsidRPr="005E056A">
              <w:rPr>
                <w:rFonts w:ascii="Times New Roman" w:eastAsia="Times New Roman" w:hAnsi="Times New Roman" w:cs="Times New Roman"/>
                <w:spacing w:val="-3"/>
                <w:sz w:val="24"/>
                <w:lang w:val="ru-RU"/>
              </w:rPr>
              <w:t xml:space="preserve"> </w:t>
            </w:r>
            <w:r w:rsidRPr="005E056A">
              <w:rPr>
                <w:rFonts w:ascii="Times New Roman" w:eastAsia="Times New Roman" w:hAnsi="Times New Roman" w:cs="Times New Roman"/>
                <w:sz w:val="24"/>
                <w:lang w:val="ru-RU"/>
              </w:rPr>
              <w:t>и</w:t>
            </w:r>
            <w:r w:rsidRPr="005E056A">
              <w:rPr>
                <w:rFonts w:ascii="Times New Roman" w:eastAsia="Times New Roman" w:hAnsi="Times New Roman" w:cs="Times New Roman"/>
                <w:spacing w:val="-3"/>
                <w:sz w:val="24"/>
                <w:lang w:val="ru-RU"/>
              </w:rPr>
              <w:t xml:space="preserve"> </w:t>
            </w:r>
            <w:r w:rsidRPr="005E056A">
              <w:rPr>
                <w:rFonts w:ascii="Times New Roman" w:eastAsia="Times New Roman" w:hAnsi="Times New Roman" w:cs="Times New Roman"/>
                <w:sz w:val="24"/>
                <w:lang w:val="ru-RU"/>
              </w:rPr>
              <w:t>других</w:t>
            </w:r>
            <w:r w:rsidRPr="005E056A">
              <w:rPr>
                <w:rFonts w:ascii="Times New Roman" w:eastAsia="Times New Roman" w:hAnsi="Times New Roman" w:cs="Times New Roman"/>
                <w:spacing w:val="-57"/>
                <w:sz w:val="24"/>
                <w:lang w:val="ru-RU"/>
              </w:rPr>
              <w:t xml:space="preserve"> </w:t>
            </w:r>
            <w:r w:rsidRPr="005E056A">
              <w:rPr>
                <w:rFonts w:ascii="Times New Roman" w:eastAsia="Times New Roman" w:hAnsi="Times New Roman" w:cs="Times New Roman"/>
                <w:sz w:val="24"/>
                <w:lang w:val="ru-RU"/>
              </w:rPr>
              <w:t>видах деятельности (конструирование, лепка,</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художественный</w:t>
            </w:r>
            <w:r w:rsidRPr="005E056A">
              <w:rPr>
                <w:rFonts w:ascii="Times New Roman" w:eastAsia="Times New Roman" w:hAnsi="Times New Roman" w:cs="Times New Roman"/>
                <w:spacing w:val="-2"/>
                <w:sz w:val="24"/>
                <w:lang w:val="ru-RU"/>
              </w:rPr>
              <w:t xml:space="preserve"> </w:t>
            </w:r>
            <w:r w:rsidRPr="005E056A">
              <w:rPr>
                <w:rFonts w:ascii="Times New Roman" w:eastAsia="Times New Roman" w:hAnsi="Times New Roman" w:cs="Times New Roman"/>
                <w:sz w:val="24"/>
                <w:lang w:val="ru-RU"/>
              </w:rPr>
              <w:t>труд,</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детский</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дизайн</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и</w:t>
            </w:r>
          </w:p>
          <w:p w:rsidR="005E056A" w:rsidRPr="005E056A" w:rsidRDefault="005E056A" w:rsidP="005E056A">
            <w:pPr>
              <w:spacing w:before="1"/>
              <w:ind w:left="16"/>
              <w:rPr>
                <w:rFonts w:ascii="Times New Roman" w:eastAsia="Times New Roman" w:hAnsi="Times New Roman" w:cs="Times New Roman"/>
                <w:sz w:val="24"/>
              </w:rPr>
            </w:pPr>
            <w:r w:rsidRPr="005E056A">
              <w:rPr>
                <w:rFonts w:ascii="Times New Roman" w:eastAsia="Times New Roman" w:hAnsi="Times New Roman" w:cs="Times New Roman"/>
                <w:sz w:val="24"/>
              </w:rPr>
              <w:t>другое).</w:t>
            </w:r>
          </w:p>
        </w:tc>
      </w:tr>
      <w:tr w:rsidR="005E056A" w:rsidRPr="005E056A" w:rsidTr="005E056A">
        <w:trPr>
          <w:trHeight w:val="1686"/>
        </w:trPr>
        <w:tc>
          <w:tcPr>
            <w:tcW w:w="2396" w:type="dxa"/>
          </w:tcPr>
          <w:p w:rsidR="005E056A" w:rsidRPr="005E056A" w:rsidRDefault="005E056A" w:rsidP="005E056A">
            <w:pPr>
              <w:spacing w:before="8"/>
              <w:ind w:left="16"/>
              <w:rPr>
                <w:rFonts w:ascii="Times New Roman" w:eastAsia="Times New Roman" w:hAnsi="Times New Roman" w:cs="Times New Roman"/>
                <w:sz w:val="24"/>
              </w:rPr>
            </w:pPr>
            <w:r w:rsidRPr="005E056A">
              <w:rPr>
                <w:rFonts w:ascii="Times New Roman" w:eastAsia="Times New Roman" w:hAnsi="Times New Roman" w:cs="Times New Roman"/>
                <w:sz w:val="24"/>
              </w:rPr>
              <w:t>Эстетическое</w:t>
            </w:r>
          </w:p>
        </w:tc>
        <w:tc>
          <w:tcPr>
            <w:tcW w:w="2424" w:type="dxa"/>
          </w:tcPr>
          <w:p w:rsidR="005E056A" w:rsidRPr="005E056A" w:rsidRDefault="005E056A" w:rsidP="005E056A">
            <w:pPr>
              <w:spacing w:before="8"/>
              <w:ind w:left="16"/>
              <w:rPr>
                <w:rFonts w:ascii="Times New Roman" w:eastAsia="Times New Roman" w:hAnsi="Times New Roman" w:cs="Times New Roman"/>
                <w:sz w:val="24"/>
              </w:rPr>
            </w:pPr>
            <w:r w:rsidRPr="005E056A">
              <w:rPr>
                <w:rFonts w:ascii="Times New Roman" w:eastAsia="Times New Roman" w:hAnsi="Times New Roman" w:cs="Times New Roman"/>
                <w:sz w:val="24"/>
              </w:rPr>
              <w:t>Культура</w:t>
            </w:r>
            <w:r w:rsidRPr="005E056A">
              <w:rPr>
                <w:rFonts w:ascii="Times New Roman" w:eastAsia="Times New Roman" w:hAnsi="Times New Roman" w:cs="Times New Roman"/>
                <w:spacing w:val="-4"/>
                <w:sz w:val="24"/>
              </w:rPr>
              <w:t xml:space="preserve"> </w:t>
            </w:r>
            <w:r w:rsidRPr="005E056A">
              <w:rPr>
                <w:rFonts w:ascii="Times New Roman" w:eastAsia="Times New Roman" w:hAnsi="Times New Roman" w:cs="Times New Roman"/>
                <w:sz w:val="24"/>
              </w:rPr>
              <w:t>и</w:t>
            </w:r>
            <w:r w:rsidRPr="005E056A">
              <w:rPr>
                <w:rFonts w:ascii="Times New Roman" w:eastAsia="Times New Roman" w:hAnsi="Times New Roman" w:cs="Times New Roman"/>
                <w:spacing w:val="-2"/>
                <w:sz w:val="24"/>
              </w:rPr>
              <w:t xml:space="preserve"> </w:t>
            </w:r>
            <w:r w:rsidRPr="005E056A">
              <w:rPr>
                <w:rFonts w:ascii="Times New Roman" w:eastAsia="Times New Roman" w:hAnsi="Times New Roman" w:cs="Times New Roman"/>
                <w:sz w:val="24"/>
              </w:rPr>
              <w:t>красота</w:t>
            </w:r>
          </w:p>
        </w:tc>
        <w:tc>
          <w:tcPr>
            <w:tcW w:w="5234" w:type="dxa"/>
          </w:tcPr>
          <w:p w:rsidR="005E056A" w:rsidRPr="005E056A" w:rsidRDefault="005E056A" w:rsidP="005E056A">
            <w:pPr>
              <w:spacing w:before="8"/>
              <w:ind w:left="16"/>
              <w:rPr>
                <w:rFonts w:ascii="Times New Roman" w:eastAsia="Times New Roman" w:hAnsi="Times New Roman" w:cs="Times New Roman"/>
                <w:sz w:val="24"/>
                <w:lang w:val="ru-RU"/>
              </w:rPr>
            </w:pPr>
            <w:r w:rsidRPr="005E056A">
              <w:rPr>
                <w:rFonts w:ascii="Times New Roman" w:eastAsia="Times New Roman" w:hAnsi="Times New Roman" w:cs="Times New Roman"/>
                <w:sz w:val="24"/>
                <w:lang w:val="ru-RU"/>
              </w:rPr>
              <w:t>Проявляющий</w:t>
            </w:r>
            <w:r w:rsidRPr="005E056A">
              <w:rPr>
                <w:rFonts w:ascii="Times New Roman" w:eastAsia="Times New Roman" w:hAnsi="Times New Roman" w:cs="Times New Roman"/>
                <w:spacing w:val="-7"/>
                <w:sz w:val="24"/>
                <w:lang w:val="ru-RU"/>
              </w:rPr>
              <w:t xml:space="preserve"> </w:t>
            </w:r>
            <w:r w:rsidRPr="005E056A">
              <w:rPr>
                <w:rFonts w:ascii="Times New Roman" w:eastAsia="Times New Roman" w:hAnsi="Times New Roman" w:cs="Times New Roman"/>
                <w:sz w:val="24"/>
                <w:lang w:val="ru-RU"/>
              </w:rPr>
              <w:t>эмоциональную</w:t>
            </w:r>
            <w:r w:rsidRPr="005E056A">
              <w:rPr>
                <w:rFonts w:ascii="Times New Roman" w:eastAsia="Times New Roman" w:hAnsi="Times New Roman" w:cs="Times New Roman"/>
                <w:spacing w:val="-7"/>
                <w:sz w:val="24"/>
                <w:lang w:val="ru-RU"/>
              </w:rPr>
              <w:t xml:space="preserve"> </w:t>
            </w:r>
            <w:r w:rsidRPr="005E056A">
              <w:rPr>
                <w:rFonts w:ascii="Times New Roman" w:eastAsia="Times New Roman" w:hAnsi="Times New Roman" w:cs="Times New Roman"/>
                <w:sz w:val="24"/>
                <w:lang w:val="ru-RU"/>
              </w:rPr>
              <w:t>отзывчивость</w:t>
            </w:r>
            <w:r w:rsidRPr="005E056A">
              <w:rPr>
                <w:rFonts w:ascii="Times New Roman" w:eastAsia="Times New Roman" w:hAnsi="Times New Roman" w:cs="Times New Roman"/>
                <w:spacing w:val="-6"/>
                <w:sz w:val="24"/>
                <w:lang w:val="ru-RU"/>
              </w:rPr>
              <w:t xml:space="preserve"> </w:t>
            </w:r>
            <w:r w:rsidRPr="005E056A">
              <w:rPr>
                <w:rFonts w:ascii="Times New Roman" w:eastAsia="Times New Roman" w:hAnsi="Times New Roman" w:cs="Times New Roman"/>
                <w:sz w:val="24"/>
                <w:lang w:val="ru-RU"/>
              </w:rPr>
              <w:t>на</w:t>
            </w:r>
            <w:r w:rsidRPr="005E056A">
              <w:rPr>
                <w:rFonts w:ascii="Times New Roman" w:eastAsia="Times New Roman" w:hAnsi="Times New Roman" w:cs="Times New Roman"/>
                <w:spacing w:val="-57"/>
                <w:sz w:val="24"/>
                <w:lang w:val="ru-RU"/>
              </w:rPr>
              <w:t xml:space="preserve"> </w:t>
            </w:r>
            <w:r w:rsidRPr="005E056A">
              <w:rPr>
                <w:rFonts w:ascii="Times New Roman" w:eastAsia="Times New Roman" w:hAnsi="Times New Roman" w:cs="Times New Roman"/>
                <w:sz w:val="24"/>
                <w:lang w:val="ru-RU"/>
              </w:rPr>
              <w:t>красоту</w:t>
            </w:r>
            <w:r w:rsidRPr="005E056A">
              <w:rPr>
                <w:rFonts w:ascii="Times New Roman" w:eastAsia="Times New Roman" w:hAnsi="Times New Roman" w:cs="Times New Roman"/>
                <w:spacing w:val="-6"/>
                <w:sz w:val="24"/>
                <w:lang w:val="ru-RU"/>
              </w:rPr>
              <w:t xml:space="preserve"> </w:t>
            </w:r>
            <w:r w:rsidRPr="005E056A">
              <w:rPr>
                <w:rFonts w:ascii="Times New Roman" w:eastAsia="Times New Roman" w:hAnsi="Times New Roman" w:cs="Times New Roman"/>
                <w:sz w:val="24"/>
                <w:lang w:val="ru-RU"/>
              </w:rPr>
              <w:t>в</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окружающем мире</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и</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искусстве.</w:t>
            </w:r>
          </w:p>
          <w:p w:rsidR="005E056A" w:rsidRPr="005E056A" w:rsidRDefault="005E056A" w:rsidP="005E056A">
            <w:pPr>
              <w:ind w:left="16" w:right="698"/>
              <w:rPr>
                <w:rFonts w:ascii="Times New Roman" w:eastAsia="Times New Roman" w:hAnsi="Times New Roman" w:cs="Times New Roman"/>
                <w:sz w:val="24"/>
                <w:lang w:val="ru-RU"/>
              </w:rPr>
            </w:pPr>
            <w:r w:rsidRPr="005E056A">
              <w:rPr>
                <w:rFonts w:ascii="Times New Roman" w:eastAsia="Times New Roman" w:hAnsi="Times New Roman" w:cs="Times New Roman"/>
                <w:sz w:val="24"/>
                <w:lang w:val="ru-RU"/>
              </w:rPr>
              <w:t>Способный к творческой деятельности</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(изобразительной, декоративно-</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оформительской, музыкальной, словесно-</w:t>
            </w:r>
            <w:r w:rsidRPr="005E056A">
              <w:rPr>
                <w:rFonts w:ascii="Times New Roman" w:eastAsia="Times New Roman" w:hAnsi="Times New Roman" w:cs="Times New Roman"/>
                <w:spacing w:val="-57"/>
                <w:sz w:val="24"/>
                <w:lang w:val="ru-RU"/>
              </w:rPr>
              <w:t xml:space="preserve"> </w:t>
            </w:r>
            <w:r w:rsidRPr="005E056A">
              <w:rPr>
                <w:rFonts w:ascii="Times New Roman" w:eastAsia="Times New Roman" w:hAnsi="Times New Roman" w:cs="Times New Roman"/>
                <w:sz w:val="24"/>
                <w:lang w:val="ru-RU"/>
              </w:rPr>
              <w:t>речевой,</w:t>
            </w:r>
            <w:r w:rsidRPr="005E056A">
              <w:rPr>
                <w:rFonts w:ascii="Times New Roman" w:eastAsia="Times New Roman" w:hAnsi="Times New Roman" w:cs="Times New Roman"/>
                <w:spacing w:val="-2"/>
                <w:sz w:val="24"/>
                <w:lang w:val="ru-RU"/>
              </w:rPr>
              <w:t xml:space="preserve"> </w:t>
            </w:r>
            <w:r w:rsidRPr="005E056A">
              <w:rPr>
                <w:rFonts w:ascii="Times New Roman" w:eastAsia="Times New Roman" w:hAnsi="Times New Roman" w:cs="Times New Roman"/>
                <w:sz w:val="24"/>
                <w:lang w:val="ru-RU"/>
              </w:rPr>
              <w:t>театрализованной</w:t>
            </w:r>
            <w:r w:rsidRPr="005E056A">
              <w:rPr>
                <w:rFonts w:ascii="Times New Roman" w:eastAsia="Times New Roman" w:hAnsi="Times New Roman" w:cs="Times New Roman"/>
                <w:spacing w:val="-1"/>
                <w:sz w:val="24"/>
                <w:lang w:val="ru-RU"/>
              </w:rPr>
              <w:t xml:space="preserve"> </w:t>
            </w:r>
            <w:r w:rsidRPr="005E056A">
              <w:rPr>
                <w:rFonts w:ascii="Times New Roman" w:eastAsia="Times New Roman" w:hAnsi="Times New Roman" w:cs="Times New Roman"/>
                <w:sz w:val="24"/>
                <w:lang w:val="ru-RU"/>
              </w:rPr>
              <w:t>и</w:t>
            </w:r>
            <w:r w:rsidRPr="005E056A">
              <w:rPr>
                <w:rFonts w:ascii="Times New Roman" w:eastAsia="Times New Roman" w:hAnsi="Times New Roman" w:cs="Times New Roman"/>
                <w:spacing w:val="-4"/>
                <w:sz w:val="24"/>
                <w:lang w:val="ru-RU"/>
              </w:rPr>
              <w:t xml:space="preserve"> </w:t>
            </w:r>
            <w:r w:rsidRPr="005E056A">
              <w:rPr>
                <w:rFonts w:ascii="Times New Roman" w:eastAsia="Times New Roman" w:hAnsi="Times New Roman" w:cs="Times New Roman"/>
                <w:sz w:val="24"/>
                <w:lang w:val="ru-RU"/>
              </w:rPr>
              <w:t>другое).</w:t>
            </w:r>
          </w:p>
        </w:tc>
      </w:tr>
    </w:tbl>
    <w:p w:rsidR="005E056A" w:rsidRDefault="005E056A" w:rsidP="005E056A">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b/>
          <w:sz w:val="24"/>
          <w:szCs w:val="24"/>
        </w:rPr>
      </w:pPr>
    </w:p>
    <w:p w:rsidR="005E056A" w:rsidRPr="005E056A" w:rsidRDefault="005E056A" w:rsidP="005E056A">
      <w:pPr>
        <w:widowControl w:val="0"/>
        <w:autoSpaceDE w:val="0"/>
        <w:autoSpaceDN w:val="0"/>
        <w:spacing w:after="0" w:line="240" w:lineRule="auto"/>
        <w:ind w:left="663" w:right="123"/>
        <w:jc w:val="center"/>
        <w:outlineLvl w:val="0"/>
        <w:rPr>
          <w:rFonts w:ascii="Times New Roman" w:eastAsia="Times New Roman" w:hAnsi="Times New Roman" w:cs="Times New Roman"/>
          <w:b/>
          <w:bCs/>
          <w:sz w:val="24"/>
          <w:szCs w:val="24"/>
        </w:rPr>
      </w:pPr>
      <w:r w:rsidRPr="005E056A">
        <w:rPr>
          <w:rFonts w:ascii="Times New Roman" w:eastAsia="Times New Roman" w:hAnsi="Times New Roman" w:cs="Times New Roman"/>
          <w:b/>
          <w:bCs/>
          <w:color w:val="933634"/>
          <w:sz w:val="24"/>
          <w:szCs w:val="24"/>
        </w:rPr>
        <w:t>Вариативные</w:t>
      </w:r>
      <w:r w:rsidRPr="005E056A">
        <w:rPr>
          <w:rFonts w:ascii="Times New Roman" w:eastAsia="Times New Roman" w:hAnsi="Times New Roman" w:cs="Times New Roman"/>
          <w:b/>
          <w:bCs/>
          <w:color w:val="933634"/>
          <w:spacing w:val="-4"/>
          <w:sz w:val="24"/>
          <w:szCs w:val="24"/>
        </w:rPr>
        <w:t xml:space="preserve"> </w:t>
      </w:r>
      <w:r w:rsidRPr="005E056A">
        <w:rPr>
          <w:rFonts w:ascii="Times New Roman" w:eastAsia="Times New Roman" w:hAnsi="Times New Roman" w:cs="Times New Roman"/>
          <w:b/>
          <w:bCs/>
          <w:color w:val="933634"/>
          <w:sz w:val="24"/>
          <w:szCs w:val="24"/>
        </w:rPr>
        <w:t>целевые</w:t>
      </w:r>
      <w:r w:rsidRPr="005E056A">
        <w:rPr>
          <w:rFonts w:ascii="Times New Roman" w:eastAsia="Times New Roman" w:hAnsi="Times New Roman" w:cs="Times New Roman"/>
          <w:b/>
          <w:bCs/>
          <w:color w:val="933634"/>
          <w:spacing w:val="-5"/>
          <w:sz w:val="24"/>
          <w:szCs w:val="24"/>
        </w:rPr>
        <w:t xml:space="preserve"> </w:t>
      </w:r>
      <w:r w:rsidRPr="005E056A">
        <w:rPr>
          <w:rFonts w:ascii="Times New Roman" w:eastAsia="Times New Roman" w:hAnsi="Times New Roman" w:cs="Times New Roman"/>
          <w:b/>
          <w:bCs/>
          <w:color w:val="933634"/>
          <w:sz w:val="24"/>
          <w:szCs w:val="24"/>
        </w:rPr>
        <w:t>ориентиры</w:t>
      </w:r>
      <w:r w:rsidRPr="005E056A">
        <w:rPr>
          <w:rFonts w:ascii="Times New Roman" w:eastAsia="Times New Roman" w:hAnsi="Times New Roman" w:cs="Times New Roman"/>
          <w:b/>
          <w:bCs/>
          <w:color w:val="933634"/>
          <w:spacing w:val="-2"/>
          <w:sz w:val="24"/>
          <w:szCs w:val="24"/>
        </w:rPr>
        <w:t xml:space="preserve"> </w:t>
      </w:r>
      <w:r w:rsidRPr="005E056A">
        <w:rPr>
          <w:rFonts w:ascii="Times New Roman" w:eastAsia="Times New Roman" w:hAnsi="Times New Roman" w:cs="Times New Roman"/>
          <w:b/>
          <w:bCs/>
          <w:color w:val="933634"/>
          <w:sz w:val="24"/>
          <w:szCs w:val="24"/>
        </w:rPr>
        <w:t>воспитания</w:t>
      </w:r>
      <w:r w:rsidRPr="005E056A">
        <w:rPr>
          <w:rFonts w:ascii="Times New Roman" w:eastAsia="Times New Roman" w:hAnsi="Times New Roman" w:cs="Times New Roman"/>
          <w:b/>
          <w:bCs/>
          <w:color w:val="933634"/>
          <w:spacing w:val="-3"/>
          <w:sz w:val="24"/>
          <w:szCs w:val="24"/>
        </w:rPr>
        <w:t xml:space="preserve"> </w:t>
      </w:r>
      <w:r w:rsidRPr="005E056A">
        <w:rPr>
          <w:rFonts w:ascii="Times New Roman" w:eastAsia="Times New Roman" w:hAnsi="Times New Roman" w:cs="Times New Roman"/>
          <w:b/>
          <w:bCs/>
          <w:color w:val="933634"/>
          <w:sz w:val="24"/>
          <w:szCs w:val="24"/>
        </w:rPr>
        <w:t>детей</w:t>
      </w:r>
      <w:r w:rsidRPr="005E056A">
        <w:rPr>
          <w:rFonts w:ascii="Times New Roman" w:eastAsia="Times New Roman" w:hAnsi="Times New Roman" w:cs="Times New Roman"/>
          <w:b/>
          <w:bCs/>
          <w:color w:val="933634"/>
          <w:spacing w:val="-4"/>
          <w:sz w:val="24"/>
          <w:szCs w:val="24"/>
        </w:rPr>
        <w:t xml:space="preserve"> </w:t>
      </w:r>
      <w:r w:rsidRPr="005E056A">
        <w:rPr>
          <w:rFonts w:ascii="Times New Roman" w:eastAsia="Times New Roman" w:hAnsi="Times New Roman" w:cs="Times New Roman"/>
          <w:b/>
          <w:bCs/>
          <w:color w:val="933634"/>
          <w:sz w:val="24"/>
          <w:szCs w:val="24"/>
        </w:rPr>
        <w:t>раннего</w:t>
      </w:r>
      <w:r w:rsidRPr="005E056A">
        <w:rPr>
          <w:rFonts w:ascii="Times New Roman" w:eastAsia="Times New Roman" w:hAnsi="Times New Roman" w:cs="Times New Roman"/>
          <w:b/>
          <w:bCs/>
          <w:color w:val="933634"/>
          <w:spacing w:val="-3"/>
          <w:sz w:val="24"/>
          <w:szCs w:val="24"/>
        </w:rPr>
        <w:t xml:space="preserve"> </w:t>
      </w:r>
      <w:r w:rsidRPr="005E056A">
        <w:rPr>
          <w:rFonts w:ascii="Times New Roman" w:eastAsia="Times New Roman" w:hAnsi="Times New Roman" w:cs="Times New Roman"/>
          <w:b/>
          <w:bCs/>
          <w:color w:val="933634"/>
          <w:sz w:val="24"/>
          <w:szCs w:val="24"/>
        </w:rPr>
        <w:t>возраста</w:t>
      </w:r>
      <w:r w:rsidRPr="005E056A">
        <w:rPr>
          <w:rFonts w:ascii="Times New Roman" w:eastAsia="Times New Roman" w:hAnsi="Times New Roman" w:cs="Times New Roman"/>
          <w:b/>
          <w:bCs/>
          <w:color w:val="933634"/>
          <w:spacing w:val="-2"/>
          <w:sz w:val="24"/>
          <w:szCs w:val="24"/>
        </w:rPr>
        <w:t xml:space="preserve"> </w:t>
      </w:r>
      <w:r w:rsidRPr="005E056A">
        <w:rPr>
          <w:rFonts w:ascii="Times New Roman" w:eastAsia="Times New Roman" w:hAnsi="Times New Roman" w:cs="Times New Roman"/>
          <w:b/>
          <w:bCs/>
          <w:color w:val="933634"/>
          <w:sz w:val="24"/>
          <w:szCs w:val="24"/>
        </w:rPr>
        <w:t>(к</w:t>
      </w:r>
      <w:r w:rsidRPr="005E056A">
        <w:rPr>
          <w:rFonts w:ascii="Times New Roman" w:eastAsia="Times New Roman" w:hAnsi="Times New Roman" w:cs="Times New Roman"/>
          <w:b/>
          <w:bCs/>
          <w:color w:val="933634"/>
          <w:spacing w:val="-3"/>
          <w:sz w:val="24"/>
          <w:szCs w:val="24"/>
        </w:rPr>
        <w:t xml:space="preserve"> </w:t>
      </w:r>
      <w:r w:rsidRPr="005E056A">
        <w:rPr>
          <w:rFonts w:ascii="Times New Roman" w:eastAsia="Times New Roman" w:hAnsi="Times New Roman" w:cs="Times New Roman"/>
          <w:b/>
          <w:bCs/>
          <w:color w:val="933634"/>
          <w:sz w:val="24"/>
          <w:szCs w:val="24"/>
        </w:rPr>
        <w:t>трем</w:t>
      </w:r>
    </w:p>
    <w:p w:rsidR="005E056A" w:rsidRPr="005E056A" w:rsidRDefault="005E056A" w:rsidP="005E056A">
      <w:pPr>
        <w:widowControl w:val="0"/>
        <w:autoSpaceDE w:val="0"/>
        <w:autoSpaceDN w:val="0"/>
        <w:spacing w:before="55" w:after="0" w:line="240" w:lineRule="auto"/>
        <w:ind w:left="663" w:right="824"/>
        <w:jc w:val="center"/>
        <w:rPr>
          <w:rFonts w:ascii="Times New Roman" w:eastAsia="Times New Roman" w:hAnsi="Times New Roman" w:cs="Times New Roman"/>
          <w:b/>
          <w:sz w:val="24"/>
        </w:rPr>
      </w:pPr>
      <w:r w:rsidRPr="005E056A">
        <w:rPr>
          <w:rFonts w:ascii="Times New Roman" w:eastAsia="Times New Roman" w:hAnsi="Times New Roman" w:cs="Times New Roman"/>
          <w:b/>
          <w:color w:val="933634"/>
          <w:sz w:val="24"/>
        </w:rPr>
        <w:t>годам).</w:t>
      </w:r>
    </w:p>
    <w:p w:rsidR="005E056A" w:rsidRPr="005E056A" w:rsidRDefault="005E056A" w:rsidP="005E056A">
      <w:pPr>
        <w:widowControl w:val="0"/>
        <w:autoSpaceDE w:val="0"/>
        <w:autoSpaceDN w:val="0"/>
        <w:spacing w:before="2" w:after="0" w:line="240" w:lineRule="auto"/>
        <w:rPr>
          <w:rFonts w:ascii="Times New Roman" w:eastAsia="Times New Roman" w:hAnsi="Times New Roman" w:cs="Times New Roman"/>
          <w:b/>
          <w:sz w:val="9"/>
          <w:szCs w:val="24"/>
        </w:rPr>
      </w:pPr>
    </w:p>
    <w:tbl>
      <w:tblPr>
        <w:tblStyle w:val="TableNormal"/>
        <w:tblW w:w="1005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32"/>
        <w:gridCol w:w="2288"/>
        <w:gridCol w:w="5233"/>
      </w:tblGrid>
      <w:tr w:rsidR="005E056A" w:rsidRPr="005E056A" w:rsidTr="005E056A">
        <w:trPr>
          <w:trHeight w:val="582"/>
        </w:trPr>
        <w:tc>
          <w:tcPr>
            <w:tcW w:w="10053" w:type="dxa"/>
            <w:gridSpan w:val="3"/>
          </w:tcPr>
          <w:p w:rsidR="005E056A" w:rsidRPr="005E056A" w:rsidRDefault="005E056A" w:rsidP="005E056A">
            <w:pPr>
              <w:spacing w:before="11" w:line="270" w:lineRule="atLeast"/>
              <w:ind w:left="2878" w:hanging="2523"/>
              <w:rPr>
                <w:rFonts w:ascii="Times New Roman" w:eastAsia="Times New Roman" w:hAnsi="Times New Roman" w:cs="Times New Roman"/>
                <w:b/>
                <w:sz w:val="24"/>
                <w:lang w:val="ru-RU"/>
              </w:rPr>
            </w:pPr>
            <w:r w:rsidRPr="005E056A">
              <w:rPr>
                <w:rFonts w:ascii="Times New Roman" w:eastAsia="Times New Roman" w:hAnsi="Times New Roman" w:cs="Times New Roman"/>
                <w:b/>
                <w:sz w:val="24"/>
                <w:lang w:val="ru-RU"/>
              </w:rPr>
              <w:t>Вариативные</w:t>
            </w:r>
            <w:r w:rsidRPr="005E056A">
              <w:rPr>
                <w:rFonts w:ascii="Times New Roman" w:eastAsia="Times New Roman" w:hAnsi="Times New Roman" w:cs="Times New Roman"/>
                <w:b/>
                <w:spacing w:val="-5"/>
                <w:sz w:val="24"/>
                <w:lang w:val="ru-RU"/>
              </w:rPr>
              <w:t xml:space="preserve"> </w:t>
            </w:r>
            <w:r w:rsidRPr="005E056A">
              <w:rPr>
                <w:rFonts w:ascii="Times New Roman" w:eastAsia="Times New Roman" w:hAnsi="Times New Roman" w:cs="Times New Roman"/>
                <w:b/>
                <w:sz w:val="24"/>
                <w:lang w:val="ru-RU"/>
              </w:rPr>
              <w:t>целевые</w:t>
            </w:r>
            <w:r w:rsidRPr="005E056A">
              <w:rPr>
                <w:rFonts w:ascii="Times New Roman" w:eastAsia="Times New Roman" w:hAnsi="Times New Roman" w:cs="Times New Roman"/>
                <w:b/>
                <w:spacing w:val="-5"/>
                <w:sz w:val="24"/>
                <w:lang w:val="ru-RU"/>
              </w:rPr>
              <w:t xml:space="preserve"> </w:t>
            </w:r>
            <w:r w:rsidRPr="005E056A">
              <w:rPr>
                <w:rFonts w:ascii="Times New Roman" w:eastAsia="Times New Roman" w:hAnsi="Times New Roman" w:cs="Times New Roman"/>
                <w:b/>
                <w:sz w:val="24"/>
                <w:lang w:val="ru-RU"/>
              </w:rPr>
              <w:t>ориентиры</w:t>
            </w:r>
            <w:r w:rsidRPr="005E056A">
              <w:rPr>
                <w:rFonts w:ascii="Times New Roman" w:eastAsia="Times New Roman" w:hAnsi="Times New Roman" w:cs="Times New Roman"/>
                <w:b/>
                <w:spacing w:val="-3"/>
                <w:sz w:val="24"/>
                <w:lang w:val="ru-RU"/>
              </w:rPr>
              <w:t xml:space="preserve"> </w:t>
            </w:r>
            <w:r w:rsidRPr="005E056A">
              <w:rPr>
                <w:rFonts w:ascii="Times New Roman" w:eastAsia="Times New Roman" w:hAnsi="Times New Roman" w:cs="Times New Roman"/>
                <w:b/>
                <w:sz w:val="24"/>
                <w:lang w:val="ru-RU"/>
              </w:rPr>
              <w:t>воспитания</w:t>
            </w:r>
            <w:r w:rsidRPr="005E056A">
              <w:rPr>
                <w:rFonts w:ascii="Times New Roman" w:eastAsia="Times New Roman" w:hAnsi="Times New Roman" w:cs="Times New Roman"/>
                <w:b/>
                <w:spacing w:val="2"/>
                <w:sz w:val="24"/>
                <w:lang w:val="ru-RU"/>
              </w:rPr>
              <w:t xml:space="preserve"> </w:t>
            </w:r>
            <w:r w:rsidRPr="005E056A">
              <w:rPr>
                <w:rFonts w:ascii="Times New Roman" w:eastAsia="Times New Roman" w:hAnsi="Times New Roman" w:cs="Times New Roman"/>
                <w:b/>
                <w:sz w:val="24"/>
                <w:lang w:val="ru-RU"/>
              </w:rPr>
              <w:t>детей</w:t>
            </w:r>
            <w:r w:rsidRPr="005E056A">
              <w:rPr>
                <w:rFonts w:ascii="Times New Roman" w:eastAsia="Times New Roman" w:hAnsi="Times New Roman" w:cs="Times New Roman"/>
                <w:b/>
                <w:spacing w:val="-5"/>
                <w:sz w:val="24"/>
                <w:lang w:val="ru-RU"/>
              </w:rPr>
              <w:t xml:space="preserve"> </w:t>
            </w:r>
            <w:r w:rsidRPr="005E056A">
              <w:rPr>
                <w:rFonts w:ascii="Times New Roman" w:eastAsia="Times New Roman" w:hAnsi="Times New Roman" w:cs="Times New Roman"/>
                <w:b/>
                <w:sz w:val="24"/>
                <w:lang w:val="ru-RU"/>
              </w:rPr>
              <w:t>раннего</w:t>
            </w:r>
            <w:r w:rsidRPr="005E056A">
              <w:rPr>
                <w:rFonts w:ascii="Times New Roman" w:eastAsia="Times New Roman" w:hAnsi="Times New Roman" w:cs="Times New Roman"/>
                <w:b/>
                <w:spacing w:val="-3"/>
                <w:sz w:val="24"/>
                <w:lang w:val="ru-RU"/>
              </w:rPr>
              <w:t xml:space="preserve"> </w:t>
            </w:r>
            <w:r w:rsidRPr="005E056A">
              <w:rPr>
                <w:rFonts w:ascii="Times New Roman" w:eastAsia="Times New Roman" w:hAnsi="Times New Roman" w:cs="Times New Roman"/>
                <w:b/>
                <w:sz w:val="24"/>
                <w:lang w:val="ru-RU"/>
              </w:rPr>
              <w:t>возраста</w:t>
            </w:r>
            <w:r w:rsidRPr="005E056A">
              <w:rPr>
                <w:rFonts w:ascii="Times New Roman" w:eastAsia="Times New Roman" w:hAnsi="Times New Roman" w:cs="Times New Roman"/>
                <w:b/>
                <w:spacing w:val="-3"/>
                <w:sz w:val="24"/>
                <w:lang w:val="ru-RU"/>
              </w:rPr>
              <w:t xml:space="preserve"> </w:t>
            </w:r>
            <w:r w:rsidRPr="005E056A">
              <w:rPr>
                <w:rFonts w:ascii="Times New Roman" w:eastAsia="Times New Roman" w:hAnsi="Times New Roman" w:cs="Times New Roman"/>
                <w:b/>
                <w:sz w:val="24"/>
                <w:lang w:val="ru-RU"/>
              </w:rPr>
              <w:t>(к</w:t>
            </w:r>
            <w:r w:rsidRPr="005E056A">
              <w:rPr>
                <w:rFonts w:ascii="Times New Roman" w:eastAsia="Times New Roman" w:hAnsi="Times New Roman" w:cs="Times New Roman"/>
                <w:b/>
                <w:spacing w:val="-2"/>
                <w:sz w:val="24"/>
                <w:lang w:val="ru-RU"/>
              </w:rPr>
              <w:t xml:space="preserve"> </w:t>
            </w:r>
            <w:r w:rsidRPr="005E056A">
              <w:rPr>
                <w:rFonts w:ascii="Times New Roman" w:eastAsia="Times New Roman" w:hAnsi="Times New Roman" w:cs="Times New Roman"/>
                <w:b/>
                <w:sz w:val="24"/>
                <w:lang w:val="ru-RU"/>
              </w:rPr>
              <w:t>трем</w:t>
            </w:r>
            <w:r w:rsidRPr="005E056A">
              <w:rPr>
                <w:rFonts w:ascii="Times New Roman" w:eastAsia="Times New Roman" w:hAnsi="Times New Roman" w:cs="Times New Roman"/>
                <w:b/>
                <w:spacing w:val="-4"/>
                <w:sz w:val="24"/>
                <w:lang w:val="ru-RU"/>
              </w:rPr>
              <w:t xml:space="preserve"> </w:t>
            </w:r>
            <w:r w:rsidRPr="005E056A">
              <w:rPr>
                <w:rFonts w:ascii="Times New Roman" w:eastAsia="Times New Roman" w:hAnsi="Times New Roman" w:cs="Times New Roman"/>
                <w:b/>
                <w:sz w:val="24"/>
                <w:lang w:val="ru-RU"/>
              </w:rPr>
              <w:t>годам),</w:t>
            </w:r>
            <w:r w:rsidRPr="005E056A">
              <w:rPr>
                <w:rFonts w:ascii="Times New Roman" w:eastAsia="Times New Roman" w:hAnsi="Times New Roman" w:cs="Times New Roman"/>
                <w:b/>
                <w:spacing w:val="-57"/>
                <w:sz w:val="24"/>
                <w:lang w:val="ru-RU"/>
              </w:rPr>
              <w:t xml:space="preserve"> </w:t>
            </w:r>
            <w:r w:rsidRPr="005E056A">
              <w:rPr>
                <w:rFonts w:ascii="Times New Roman" w:eastAsia="Times New Roman" w:hAnsi="Times New Roman" w:cs="Times New Roman"/>
                <w:b/>
                <w:sz w:val="24"/>
                <w:lang w:val="ru-RU"/>
              </w:rPr>
              <w:t>отражающие</w:t>
            </w:r>
            <w:r w:rsidRPr="005E056A">
              <w:rPr>
                <w:rFonts w:ascii="Times New Roman" w:eastAsia="Times New Roman" w:hAnsi="Times New Roman" w:cs="Times New Roman"/>
                <w:b/>
                <w:spacing w:val="-2"/>
                <w:sz w:val="24"/>
                <w:lang w:val="ru-RU"/>
              </w:rPr>
              <w:t xml:space="preserve"> </w:t>
            </w:r>
            <w:r w:rsidRPr="005E056A">
              <w:rPr>
                <w:rFonts w:ascii="Times New Roman" w:eastAsia="Times New Roman" w:hAnsi="Times New Roman" w:cs="Times New Roman"/>
                <w:b/>
                <w:sz w:val="24"/>
                <w:lang w:val="ru-RU"/>
              </w:rPr>
              <w:t>региональную</w:t>
            </w:r>
            <w:r w:rsidRPr="005E056A">
              <w:rPr>
                <w:rFonts w:ascii="Times New Roman" w:eastAsia="Times New Roman" w:hAnsi="Times New Roman" w:cs="Times New Roman"/>
                <w:b/>
                <w:spacing w:val="-1"/>
                <w:sz w:val="24"/>
                <w:lang w:val="ru-RU"/>
              </w:rPr>
              <w:t xml:space="preserve"> </w:t>
            </w:r>
            <w:r w:rsidRPr="005E056A">
              <w:rPr>
                <w:rFonts w:ascii="Times New Roman" w:eastAsia="Times New Roman" w:hAnsi="Times New Roman" w:cs="Times New Roman"/>
                <w:b/>
                <w:sz w:val="24"/>
                <w:lang w:val="ru-RU"/>
              </w:rPr>
              <w:t>специфику</w:t>
            </w:r>
          </w:p>
        </w:tc>
      </w:tr>
      <w:tr w:rsidR="005E056A" w:rsidRPr="005E056A" w:rsidTr="005E056A">
        <w:trPr>
          <w:trHeight w:val="583"/>
        </w:trPr>
        <w:tc>
          <w:tcPr>
            <w:tcW w:w="2532" w:type="dxa"/>
          </w:tcPr>
          <w:p w:rsidR="005E056A" w:rsidRPr="005E056A" w:rsidRDefault="005E056A" w:rsidP="005E056A">
            <w:pPr>
              <w:spacing w:before="9"/>
              <w:ind w:left="679" w:right="576" w:hanging="84"/>
              <w:rPr>
                <w:rFonts w:ascii="Times New Roman" w:eastAsia="Times New Roman" w:hAnsi="Times New Roman" w:cs="Times New Roman"/>
                <w:sz w:val="24"/>
              </w:rPr>
            </w:pPr>
            <w:r w:rsidRPr="005E056A">
              <w:rPr>
                <w:rFonts w:ascii="Times New Roman" w:eastAsia="Times New Roman" w:hAnsi="Times New Roman" w:cs="Times New Roman"/>
                <w:spacing w:val="-1"/>
                <w:sz w:val="24"/>
              </w:rPr>
              <w:t>Направления</w:t>
            </w:r>
            <w:r w:rsidRPr="005E056A">
              <w:rPr>
                <w:rFonts w:ascii="Times New Roman" w:eastAsia="Times New Roman" w:hAnsi="Times New Roman" w:cs="Times New Roman"/>
                <w:spacing w:val="-57"/>
                <w:sz w:val="24"/>
              </w:rPr>
              <w:t xml:space="preserve"> </w:t>
            </w:r>
            <w:r w:rsidRPr="005E056A">
              <w:rPr>
                <w:rFonts w:ascii="Times New Roman" w:eastAsia="Times New Roman" w:hAnsi="Times New Roman" w:cs="Times New Roman"/>
                <w:sz w:val="24"/>
              </w:rPr>
              <w:t>воспитания</w:t>
            </w:r>
          </w:p>
        </w:tc>
        <w:tc>
          <w:tcPr>
            <w:tcW w:w="2288" w:type="dxa"/>
          </w:tcPr>
          <w:p w:rsidR="005E056A" w:rsidRPr="005E056A" w:rsidRDefault="005E056A" w:rsidP="005E056A">
            <w:pPr>
              <w:spacing w:before="9"/>
              <w:ind w:left="737"/>
              <w:rPr>
                <w:rFonts w:ascii="Times New Roman" w:eastAsia="Times New Roman" w:hAnsi="Times New Roman" w:cs="Times New Roman"/>
                <w:sz w:val="24"/>
              </w:rPr>
            </w:pPr>
            <w:r w:rsidRPr="005E056A">
              <w:rPr>
                <w:rFonts w:ascii="Times New Roman" w:eastAsia="Times New Roman" w:hAnsi="Times New Roman" w:cs="Times New Roman"/>
                <w:sz w:val="24"/>
              </w:rPr>
              <w:t>Ценности</w:t>
            </w:r>
          </w:p>
        </w:tc>
        <w:tc>
          <w:tcPr>
            <w:tcW w:w="5233" w:type="dxa"/>
          </w:tcPr>
          <w:p w:rsidR="005E056A" w:rsidRPr="005E056A" w:rsidRDefault="005E056A" w:rsidP="005E056A">
            <w:pPr>
              <w:spacing w:before="9"/>
              <w:ind w:left="11"/>
              <w:jc w:val="center"/>
              <w:rPr>
                <w:rFonts w:ascii="Times New Roman" w:eastAsia="Times New Roman" w:hAnsi="Times New Roman" w:cs="Times New Roman"/>
                <w:sz w:val="24"/>
              </w:rPr>
            </w:pPr>
            <w:r w:rsidRPr="005E056A">
              <w:rPr>
                <w:rFonts w:ascii="Times New Roman" w:eastAsia="Times New Roman" w:hAnsi="Times New Roman" w:cs="Times New Roman"/>
                <w:sz w:val="24"/>
              </w:rPr>
              <w:t>Целевые</w:t>
            </w:r>
            <w:r w:rsidRPr="005E056A">
              <w:rPr>
                <w:rFonts w:ascii="Times New Roman" w:eastAsia="Times New Roman" w:hAnsi="Times New Roman" w:cs="Times New Roman"/>
                <w:spacing w:val="-3"/>
                <w:sz w:val="24"/>
              </w:rPr>
              <w:t xml:space="preserve"> </w:t>
            </w:r>
            <w:r w:rsidRPr="005E056A">
              <w:rPr>
                <w:rFonts w:ascii="Times New Roman" w:eastAsia="Times New Roman" w:hAnsi="Times New Roman" w:cs="Times New Roman"/>
                <w:sz w:val="24"/>
              </w:rPr>
              <w:t>ориентиры</w:t>
            </w:r>
          </w:p>
        </w:tc>
      </w:tr>
      <w:tr w:rsidR="005E056A" w:rsidRPr="005E056A" w:rsidTr="005E056A">
        <w:trPr>
          <w:trHeight w:val="2788"/>
        </w:trPr>
        <w:tc>
          <w:tcPr>
            <w:tcW w:w="2532" w:type="dxa"/>
          </w:tcPr>
          <w:p w:rsidR="005E056A" w:rsidRPr="005E056A" w:rsidRDefault="005E056A" w:rsidP="005E056A">
            <w:pPr>
              <w:spacing w:before="6"/>
              <w:ind w:left="16" w:firstLine="300"/>
              <w:rPr>
                <w:rFonts w:ascii="Times New Roman" w:eastAsia="Times New Roman" w:hAnsi="Times New Roman" w:cs="Times New Roman"/>
                <w:sz w:val="24"/>
              </w:rPr>
            </w:pPr>
            <w:r w:rsidRPr="005E056A">
              <w:rPr>
                <w:rFonts w:ascii="Times New Roman" w:eastAsia="Times New Roman" w:hAnsi="Times New Roman" w:cs="Times New Roman"/>
                <w:sz w:val="24"/>
              </w:rPr>
              <w:t>Патриотическое</w:t>
            </w:r>
          </w:p>
        </w:tc>
        <w:tc>
          <w:tcPr>
            <w:tcW w:w="2288" w:type="dxa"/>
          </w:tcPr>
          <w:p w:rsidR="005E056A" w:rsidRPr="005E056A" w:rsidRDefault="005E056A" w:rsidP="005E056A">
            <w:pPr>
              <w:spacing w:before="6"/>
              <w:ind w:left="14"/>
              <w:rPr>
                <w:rFonts w:ascii="Times New Roman" w:eastAsia="Times New Roman" w:hAnsi="Times New Roman" w:cs="Times New Roman"/>
                <w:sz w:val="24"/>
              </w:rPr>
            </w:pPr>
            <w:r w:rsidRPr="005E056A">
              <w:rPr>
                <w:rFonts w:ascii="Times New Roman" w:eastAsia="Times New Roman" w:hAnsi="Times New Roman" w:cs="Times New Roman"/>
                <w:sz w:val="24"/>
              </w:rPr>
              <w:t>Родина,</w:t>
            </w:r>
            <w:r w:rsidRPr="005E056A">
              <w:rPr>
                <w:rFonts w:ascii="Times New Roman" w:eastAsia="Times New Roman" w:hAnsi="Times New Roman" w:cs="Times New Roman"/>
                <w:spacing w:val="-3"/>
                <w:sz w:val="24"/>
              </w:rPr>
              <w:t xml:space="preserve"> </w:t>
            </w:r>
            <w:r w:rsidRPr="005E056A">
              <w:rPr>
                <w:rFonts w:ascii="Times New Roman" w:eastAsia="Times New Roman" w:hAnsi="Times New Roman" w:cs="Times New Roman"/>
                <w:sz w:val="24"/>
              </w:rPr>
              <w:t>природа</w:t>
            </w:r>
          </w:p>
        </w:tc>
        <w:tc>
          <w:tcPr>
            <w:tcW w:w="5233" w:type="dxa"/>
          </w:tcPr>
          <w:p w:rsidR="005E056A" w:rsidRPr="005E056A" w:rsidRDefault="005E056A" w:rsidP="005E056A">
            <w:pPr>
              <w:spacing w:before="6"/>
              <w:ind w:left="17" w:right="4"/>
              <w:jc w:val="both"/>
              <w:rPr>
                <w:rFonts w:ascii="Times New Roman" w:eastAsia="Times New Roman" w:hAnsi="Times New Roman" w:cs="Times New Roman"/>
                <w:i/>
                <w:sz w:val="24"/>
                <w:lang w:val="ru-RU"/>
              </w:rPr>
            </w:pPr>
            <w:r w:rsidRPr="005E056A">
              <w:rPr>
                <w:rFonts w:ascii="Times New Roman" w:eastAsia="Times New Roman" w:hAnsi="Times New Roman" w:cs="Times New Roman"/>
                <w:i/>
                <w:sz w:val="24"/>
                <w:lang w:val="ru-RU"/>
              </w:rPr>
              <w:t>Испытывающий любовь к своей семье, своему</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дому,</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близким</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людям,</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домашним</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питомцам.</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Испытывающий</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потребность</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в</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общении</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со</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взрослым</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как</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источником</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разнообразной</w:t>
            </w:r>
            <w:r w:rsidRPr="005E056A">
              <w:rPr>
                <w:rFonts w:ascii="Times New Roman" w:eastAsia="Times New Roman" w:hAnsi="Times New Roman" w:cs="Times New Roman"/>
                <w:i/>
                <w:spacing w:val="-57"/>
                <w:sz w:val="24"/>
                <w:lang w:val="ru-RU"/>
              </w:rPr>
              <w:t xml:space="preserve"> </w:t>
            </w:r>
            <w:r w:rsidRPr="005E056A">
              <w:rPr>
                <w:rFonts w:ascii="Times New Roman" w:eastAsia="Times New Roman" w:hAnsi="Times New Roman" w:cs="Times New Roman"/>
                <w:i/>
                <w:sz w:val="24"/>
                <w:lang w:val="ru-RU"/>
              </w:rPr>
              <w:t>информации</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о</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природном</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и</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социальном</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мире,</w:t>
            </w:r>
            <w:r w:rsidRPr="005E056A">
              <w:rPr>
                <w:rFonts w:ascii="Times New Roman" w:eastAsia="Times New Roman" w:hAnsi="Times New Roman" w:cs="Times New Roman"/>
                <w:i/>
                <w:spacing w:val="-57"/>
                <w:sz w:val="24"/>
                <w:lang w:val="ru-RU"/>
              </w:rPr>
              <w:t xml:space="preserve"> </w:t>
            </w:r>
            <w:r w:rsidRPr="005E056A">
              <w:rPr>
                <w:rFonts w:ascii="Times New Roman" w:eastAsia="Times New Roman" w:hAnsi="Times New Roman" w:cs="Times New Roman"/>
                <w:i/>
                <w:sz w:val="24"/>
                <w:lang w:val="ru-RU"/>
              </w:rPr>
              <w:t>событиях в детском саду, родном городе (селе).</w:t>
            </w:r>
            <w:r w:rsidRPr="005E056A">
              <w:rPr>
                <w:rFonts w:ascii="Times New Roman" w:eastAsia="Times New Roman" w:hAnsi="Times New Roman" w:cs="Times New Roman"/>
                <w:i/>
                <w:spacing w:val="-57"/>
                <w:sz w:val="24"/>
                <w:lang w:val="ru-RU"/>
              </w:rPr>
              <w:t xml:space="preserve"> </w:t>
            </w:r>
            <w:r w:rsidRPr="005E056A">
              <w:rPr>
                <w:rFonts w:ascii="Times New Roman" w:eastAsia="Times New Roman" w:hAnsi="Times New Roman" w:cs="Times New Roman"/>
                <w:i/>
                <w:sz w:val="24"/>
                <w:lang w:val="ru-RU"/>
              </w:rPr>
              <w:t>Проявляющий</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инициативу</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в</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общении,</w:t>
            </w:r>
            <w:r w:rsidRPr="005E056A">
              <w:rPr>
                <w:rFonts w:ascii="Times New Roman" w:eastAsia="Times New Roman" w:hAnsi="Times New Roman" w:cs="Times New Roman"/>
                <w:i/>
                <w:spacing w:val="-57"/>
                <w:sz w:val="24"/>
                <w:lang w:val="ru-RU"/>
              </w:rPr>
              <w:t xml:space="preserve"> </w:t>
            </w:r>
            <w:r w:rsidRPr="005E056A">
              <w:rPr>
                <w:rFonts w:ascii="Times New Roman" w:eastAsia="Times New Roman" w:hAnsi="Times New Roman" w:cs="Times New Roman"/>
                <w:i/>
                <w:sz w:val="24"/>
                <w:lang w:val="ru-RU"/>
              </w:rPr>
              <w:t>участвующий</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в</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диалоге</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со</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сверстниками</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и</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pacing w:val="-1"/>
                <w:sz w:val="24"/>
                <w:lang w:val="ru-RU"/>
              </w:rPr>
              <w:t>взрослыми,</w:t>
            </w:r>
            <w:r w:rsidRPr="005E056A">
              <w:rPr>
                <w:rFonts w:ascii="Times New Roman" w:eastAsia="Times New Roman" w:hAnsi="Times New Roman" w:cs="Times New Roman"/>
                <w:i/>
                <w:spacing w:val="-12"/>
                <w:sz w:val="24"/>
                <w:lang w:val="ru-RU"/>
              </w:rPr>
              <w:t xml:space="preserve"> </w:t>
            </w:r>
            <w:r w:rsidRPr="005E056A">
              <w:rPr>
                <w:rFonts w:ascii="Times New Roman" w:eastAsia="Times New Roman" w:hAnsi="Times New Roman" w:cs="Times New Roman"/>
                <w:i/>
                <w:spacing w:val="-1"/>
                <w:sz w:val="24"/>
                <w:lang w:val="ru-RU"/>
              </w:rPr>
              <w:t>выражающий</w:t>
            </w:r>
            <w:r w:rsidRPr="005E056A">
              <w:rPr>
                <w:rFonts w:ascii="Times New Roman" w:eastAsia="Times New Roman" w:hAnsi="Times New Roman" w:cs="Times New Roman"/>
                <w:i/>
                <w:spacing w:val="-12"/>
                <w:sz w:val="24"/>
                <w:lang w:val="ru-RU"/>
              </w:rPr>
              <w:t xml:space="preserve"> </w:t>
            </w:r>
            <w:r w:rsidRPr="005E056A">
              <w:rPr>
                <w:rFonts w:ascii="Times New Roman" w:eastAsia="Times New Roman" w:hAnsi="Times New Roman" w:cs="Times New Roman"/>
                <w:i/>
                <w:sz w:val="24"/>
                <w:lang w:val="ru-RU"/>
              </w:rPr>
              <w:t>свои</w:t>
            </w:r>
            <w:r w:rsidRPr="005E056A">
              <w:rPr>
                <w:rFonts w:ascii="Times New Roman" w:eastAsia="Times New Roman" w:hAnsi="Times New Roman" w:cs="Times New Roman"/>
                <w:i/>
                <w:spacing w:val="-12"/>
                <w:sz w:val="24"/>
                <w:lang w:val="ru-RU"/>
              </w:rPr>
              <w:t xml:space="preserve"> </w:t>
            </w:r>
            <w:r w:rsidRPr="005E056A">
              <w:rPr>
                <w:rFonts w:ascii="Times New Roman" w:eastAsia="Times New Roman" w:hAnsi="Times New Roman" w:cs="Times New Roman"/>
                <w:i/>
                <w:sz w:val="24"/>
                <w:lang w:val="ru-RU"/>
              </w:rPr>
              <w:t>чувства,</w:t>
            </w:r>
            <w:r w:rsidRPr="005E056A">
              <w:rPr>
                <w:rFonts w:ascii="Times New Roman" w:eastAsia="Times New Roman" w:hAnsi="Times New Roman" w:cs="Times New Roman"/>
                <w:i/>
                <w:spacing w:val="-12"/>
                <w:sz w:val="24"/>
                <w:lang w:val="ru-RU"/>
              </w:rPr>
              <w:t xml:space="preserve"> </w:t>
            </w:r>
            <w:r w:rsidRPr="005E056A">
              <w:rPr>
                <w:rFonts w:ascii="Times New Roman" w:eastAsia="Times New Roman" w:hAnsi="Times New Roman" w:cs="Times New Roman"/>
                <w:i/>
                <w:sz w:val="24"/>
                <w:lang w:val="ru-RU"/>
              </w:rPr>
              <w:t>желания</w:t>
            </w:r>
            <w:r w:rsidRPr="005E056A">
              <w:rPr>
                <w:rFonts w:ascii="Times New Roman" w:eastAsia="Times New Roman" w:hAnsi="Times New Roman" w:cs="Times New Roman"/>
                <w:i/>
                <w:spacing w:val="-57"/>
                <w:sz w:val="24"/>
                <w:lang w:val="ru-RU"/>
              </w:rPr>
              <w:t xml:space="preserve"> </w:t>
            </w:r>
            <w:r w:rsidRPr="005E056A">
              <w:rPr>
                <w:rFonts w:ascii="Times New Roman" w:eastAsia="Times New Roman" w:hAnsi="Times New Roman" w:cs="Times New Roman"/>
                <w:i/>
                <w:sz w:val="24"/>
                <w:lang w:val="ru-RU"/>
              </w:rPr>
              <w:t>на родном языке.</w:t>
            </w:r>
          </w:p>
        </w:tc>
      </w:tr>
      <w:tr w:rsidR="005E056A" w:rsidRPr="005E056A" w:rsidTr="005E056A">
        <w:trPr>
          <w:trHeight w:val="2515"/>
        </w:trPr>
        <w:tc>
          <w:tcPr>
            <w:tcW w:w="2532" w:type="dxa"/>
          </w:tcPr>
          <w:p w:rsidR="005E056A" w:rsidRPr="005E056A" w:rsidRDefault="005E056A" w:rsidP="005E056A">
            <w:pPr>
              <w:spacing w:before="8"/>
              <w:ind w:left="16"/>
              <w:rPr>
                <w:rFonts w:ascii="Times New Roman" w:eastAsia="Times New Roman" w:hAnsi="Times New Roman" w:cs="Times New Roman"/>
                <w:sz w:val="24"/>
              </w:rPr>
            </w:pPr>
            <w:r w:rsidRPr="005E056A">
              <w:rPr>
                <w:rFonts w:ascii="Times New Roman" w:eastAsia="Times New Roman" w:hAnsi="Times New Roman" w:cs="Times New Roman"/>
                <w:sz w:val="24"/>
              </w:rPr>
              <w:t>Духовно-нравственное</w:t>
            </w:r>
          </w:p>
        </w:tc>
        <w:tc>
          <w:tcPr>
            <w:tcW w:w="2288" w:type="dxa"/>
          </w:tcPr>
          <w:p w:rsidR="005E056A" w:rsidRPr="005E056A" w:rsidRDefault="005E056A" w:rsidP="005E056A">
            <w:pPr>
              <w:spacing w:before="8"/>
              <w:ind w:left="14"/>
              <w:rPr>
                <w:rFonts w:ascii="Times New Roman" w:eastAsia="Times New Roman" w:hAnsi="Times New Roman" w:cs="Times New Roman"/>
                <w:sz w:val="24"/>
              </w:rPr>
            </w:pPr>
            <w:r w:rsidRPr="005E056A">
              <w:rPr>
                <w:rFonts w:ascii="Times New Roman" w:eastAsia="Times New Roman" w:hAnsi="Times New Roman" w:cs="Times New Roman"/>
                <w:sz w:val="24"/>
              </w:rPr>
              <w:t>Жизнь,</w:t>
            </w:r>
            <w:r w:rsidRPr="005E056A">
              <w:rPr>
                <w:rFonts w:ascii="Times New Roman" w:eastAsia="Times New Roman" w:hAnsi="Times New Roman" w:cs="Times New Roman"/>
                <w:spacing w:val="1"/>
                <w:sz w:val="24"/>
              </w:rPr>
              <w:t xml:space="preserve"> </w:t>
            </w:r>
            <w:r w:rsidRPr="005E056A">
              <w:rPr>
                <w:rFonts w:ascii="Times New Roman" w:eastAsia="Times New Roman" w:hAnsi="Times New Roman" w:cs="Times New Roman"/>
                <w:sz w:val="24"/>
              </w:rPr>
              <w:t>милосердие, добро</w:t>
            </w:r>
          </w:p>
        </w:tc>
        <w:tc>
          <w:tcPr>
            <w:tcW w:w="5233" w:type="dxa"/>
          </w:tcPr>
          <w:p w:rsidR="005E056A" w:rsidRPr="005E056A" w:rsidRDefault="005E056A" w:rsidP="005E056A">
            <w:pPr>
              <w:tabs>
                <w:tab w:val="left" w:pos="1343"/>
                <w:tab w:val="left" w:pos="3425"/>
                <w:tab w:val="left" w:pos="3513"/>
              </w:tabs>
              <w:spacing w:before="8"/>
              <w:ind w:left="17" w:right="1"/>
              <w:jc w:val="both"/>
              <w:rPr>
                <w:rFonts w:ascii="Times New Roman" w:eastAsia="Times New Roman" w:hAnsi="Times New Roman" w:cs="Times New Roman"/>
                <w:i/>
                <w:sz w:val="24"/>
                <w:lang w:val="ru-RU"/>
              </w:rPr>
            </w:pPr>
            <w:r w:rsidRPr="005E056A">
              <w:rPr>
                <w:rFonts w:ascii="Times New Roman" w:eastAsia="Times New Roman" w:hAnsi="Times New Roman" w:cs="Times New Roman"/>
                <w:i/>
                <w:sz w:val="24"/>
                <w:lang w:val="ru-RU"/>
              </w:rPr>
              <w:t>Испытывающий любовь к родному краю, родной</w:t>
            </w:r>
            <w:r w:rsidRPr="005E056A">
              <w:rPr>
                <w:rFonts w:ascii="Times New Roman" w:eastAsia="Times New Roman" w:hAnsi="Times New Roman" w:cs="Times New Roman"/>
                <w:i/>
                <w:spacing w:val="-57"/>
                <w:sz w:val="24"/>
                <w:lang w:val="ru-RU"/>
              </w:rPr>
              <w:t xml:space="preserve"> </w:t>
            </w:r>
            <w:r w:rsidRPr="005E056A">
              <w:rPr>
                <w:rFonts w:ascii="Times New Roman" w:eastAsia="Times New Roman" w:hAnsi="Times New Roman" w:cs="Times New Roman"/>
                <w:i/>
                <w:sz w:val="24"/>
                <w:lang w:val="ru-RU"/>
              </w:rPr>
              <w:t>природе, к культуре и национальным традициям</w:t>
            </w:r>
            <w:r w:rsidRPr="005E056A">
              <w:rPr>
                <w:rFonts w:ascii="Times New Roman" w:eastAsia="Times New Roman" w:hAnsi="Times New Roman" w:cs="Times New Roman"/>
                <w:i/>
                <w:spacing w:val="-57"/>
                <w:sz w:val="24"/>
                <w:lang w:val="ru-RU"/>
              </w:rPr>
              <w:t xml:space="preserve"> </w:t>
            </w:r>
            <w:r w:rsidRPr="005E056A">
              <w:rPr>
                <w:rFonts w:ascii="Times New Roman" w:eastAsia="Times New Roman" w:hAnsi="Times New Roman" w:cs="Times New Roman"/>
                <w:i/>
                <w:sz w:val="24"/>
                <w:lang w:val="ru-RU"/>
              </w:rPr>
              <w:t>через</w:t>
            </w:r>
            <w:r w:rsidRPr="005E056A">
              <w:rPr>
                <w:rFonts w:ascii="Times New Roman" w:eastAsia="Times New Roman" w:hAnsi="Times New Roman" w:cs="Times New Roman"/>
                <w:i/>
                <w:sz w:val="24"/>
                <w:lang w:val="ru-RU"/>
              </w:rPr>
              <w:tab/>
              <w:t>творческую,</w:t>
            </w:r>
            <w:r w:rsidRPr="005E056A">
              <w:rPr>
                <w:rFonts w:ascii="Times New Roman" w:eastAsia="Times New Roman" w:hAnsi="Times New Roman" w:cs="Times New Roman"/>
                <w:i/>
                <w:sz w:val="24"/>
                <w:lang w:val="ru-RU"/>
              </w:rPr>
              <w:tab/>
            </w:r>
            <w:r w:rsidRPr="005E056A">
              <w:rPr>
                <w:rFonts w:ascii="Times New Roman" w:eastAsia="Times New Roman" w:hAnsi="Times New Roman" w:cs="Times New Roman"/>
                <w:i/>
                <w:spacing w:val="-1"/>
                <w:sz w:val="24"/>
                <w:lang w:val="ru-RU"/>
              </w:rPr>
              <w:t>познавательно-</w:t>
            </w:r>
            <w:r w:rsidRPr="005E056A">
              <w:rPr>
                <w:rFonts w:ascii="Times New Roman" w:eastAsia="Times New Roman" w:hAnsi="Times New Roman" w:cs="Times New Roman"/>
                <w:i/>
                <w:spacing w:val="-58"/>
                <w:sz w:val="24"/>
                <w:lang w:val="ru-RU"/>
              </w:rPr>
              <w:t xml:space="preserve"> </w:t>
            </w:r>
            <w:r w:rsidRPr="005E056A">
              <w:rPr>
                <w:rFonts w:ascii="Times New Roman" w:eastAsia="Times New Roman" w:hAnsi="Times New Roman" w:cs="Times New Roman"/>
                <w:i/>
                <w:sz w:val="24"/>
                <w:lang w:val="ru-RU"/>
              </w:rPr>
              <w:t>исследовательскую</w:t>
            </w:r>
            <w:r w:rsidRPr="005E056A">
              <w:rPr>
                <w:rFonts w:ascii="Times New Roman" w:eastAsia="Times New Roman" w:hAnsi="Times New Roman" w:cs="Times New Roman"/>
                <w:i/>
                <w:sz w:val="24"/>
                <w:lang w:val="ru-RU"/>
              </w:rPr>
              <w:tab/>
            </w:r>
            <w:r w:rsidRPr="005E056A">
              <w:rPr>
                <w:rFonts w:ascii="Times New Roman" w:eastAsia="Times New Roman" w:hAnsi="Times New Roman" w:cs="Times New Roman"/>
                <w:i/>
                <w:sz w:val="24"/>
                <w:lang w:val="ru-RU"/>
              </w:rPr>
              <w:tab/>
              <w:t>деятельность.</w:t>
            </w:r>
            <w:r w:rsidRPr="005E056A">
              <w:rPr>
                <w:rFonts w:ascii="Times New Roman" w:eastAsia="Times New Roman" w:hAnsi="Times New Roman" w:cs="Times New Roman"/>
                <w:i/>
                <w:spacing w:val="-58"/>
                <w:sz w:val="24"/>
                <w:lang w:val="ru-RU"/>
              </w:rPr>
              <w:t xml:space="preserve"> </w:t>
            </w:r>
            <w:r w:rsidRPr="005E056A">
              <w:rPr>
                <w:rFonts w:ascii="Times New Roman" w:eastAsia="Times New Roman" w:hAnsi="Times New Roman" w:cs="Times New Roman"/>
                <w:i/>
                <w:sz w:val="24"/>
                <w:lang w:val="ru-RU"/>
              </w:rPr>
              <w:t>Различающий</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и</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оценивающий</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отношение</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и</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поведение</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людей</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с</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позиций</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нравственного</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смысла: «добро-зло», «хорошо -плохо», можно –</w:t>
            </w:r>
            <w:r w:rsidRPr="005E056A">
              <w:rPr>
                <w:rFonts w:ascii="Times New Roman" w:eastAsia="Times New Roman" w:hAnsi="Times New Roman" w:cs="Times New Roman"/>
                <w:i/>
                <w:spacing w:val="-57"/>
                <w:sz w:val="24"/>
                <w:lang w:val="ru-RU"/>
              </w:rPr>
              <w:t xml:space="preserve"> </w:t>
            </w:r>
            <w:r w:rsidRPr="005E056A">
              <w:rPr>
                <w:rFonts w:ascii="Times New Roman" w:eastAsia="Times New Roman" w:hAnsi="Times New Roman" w:cs="Times New Roman"/>
                <w:i/>
                <w:sz w:val="24"/>
                <w:lang w:val="ru-RU"/>
              </w:rPr>
              <w:t>нельзя</w:t>
            </w:r>
            <w:r w:rsidRPr="005E056A">
              <w:rPr>
                <w:rFonts w:ascii="Times New Roman" w:eastAsia="Times New Roman" w:hAnsi="Times New Roman" w:cs="Times New Roman"/>
                <w:i/>
                <w:spacing w:val="-2"/>
                <w:sz w:val="24"/>
                <w:lang w:val="ru-RU"/>
              </w:rPr>
              <w:t xml:space="preserve"> </w:t>
            </w:r>
            <w:r w:rsidRPr="005E056A">
              <w:rPr>
                <w:rFonts w:ascii="Times New Roman" w:eastAsia="Times New Roman" w:hAnsi="Times New Roman" w:cs="Times New Roman"/>
                <w:i/>
                <w:sz w:val="24"/>
                <w:lang w:val="ru-RU"/>
              </w:rPr>
              <w:t>-</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надо».</w:t>
            </w:r>
          </w:p>
        </w:tc>
      </w:tr>
      <w:tr w:rsidR="005E056A" w:rsidRPr="005E056A" w:rsidTr="005E056A">
        <w:trPr>
          <w:trHeight w:val="2515"/>
        </w:trPr>
        <w:tc>
          <w:tcPr>
            <w:tcW w:w="2532" w:type="dxa"/>
          </w:tcPr>
          <w:p w:rsidR="005E056A" w:rsidRPr="005E056A" w:rsidRDefault="005E056A" w:rsidP="005E056A">
            <w:pPr>
              <w:spacing w:before="6"/>
              <w:ind w:left="16"/>
              <w:rPr>
                <w:rFonts w:ascii="Times New Roman" w:eastAsia="Times New Roman" w:hAnsi="Times New Roman" w:cs="Times New Roman"/>
                <w:sz w:val="24"/>
              </w:rPr>
            </w:pPr>
            <w:r w:rsidRPr="005E056A">
              <w:rPr>
                <w:rFonts w:ascii="Times New Roman" w:eastAsia="Times New Roman" w:hAnsi="Times New Roman" w:cs="Times New Roman"/>
                <w:sz w:val="24"/>
              </w:rPr>
              <w:lastRenderedPageBreak/>
              <w:t>Социальное</w:t>
            </w:r>
          </w:p>
        </w:tc>
        <w:tc>
          <w:tcPr>
            <w:tcW w:w="2288" w:type="dxa"/>
          </w:tcPr>
          <w:p w:rsidR="005E056A" w:rsidRPr="005E056A" w:rsidRDefault="005E056A" w:rsidP="005E056A">
            <w:pPr>
              <w:spacing w:before="6"/>
              <w:ind w:left="14" w:right="822"/>
              <w:rPr>
                <w:rFonts w:ascii="Times New Roman" w:eastAsia="Times New Roman" w:hAnsi="Times New Roman" w:cs="Times New Roman"/>
                <w:sz w:val="24"/>
              </w:rPr>
            </w:pPr>
            <w:r w:rsidRPr="005E056A">
              <w:rPr>
                <w:rFonts w:ascii="Times New Roman" w:eastAsia="Times New Roman" w:hAnsi="Times New Roman" w:cs="Times New Roman"/>
                <w:sz w:val="24"/>
              </w:rPr>
              <w:t>Человек, семья,</w:t>
            </w:r>
            <w:r w:rsidRPr="005E056A">
              <w:rPr>
                <w:rFonts w:ascii="Times New Roman" w:eastAsia="Times New Roman" w:hAnsi="Times New Roman" w:cs="Times New Roman"/>
                <w:spacing w:val="-58"/>
                <w:sz w:val="24"/>
              </w:rPr>
              <w:t xml:space="preserve"> </w:t>
            </w:r>
            <w:r w:rsidRPr="005E056A">
              <w:rPr>
                <w:rFonts w:ascii="Times New Roman" w:eastAsia="Times New Roman" w:hAnsi="Times New Roman" w:cs="Times New Roman"/>
                <w:sz w:val="24"/>
              </w:rPr>
              <w:t>дружба,</w:t>
            </w:r>
          </w:p>
          <w:p w:rsidR="005E056A" w:rsidRPr="005E056A" w:rsidRDefault="005E056A" w:rsidP="005E056A">
            <w:pPr>
              <w:ind w:left="14"/>
              <w:rPr>
                <w:rFonts w:ascii="Times New Roman" w:eastAsia="Times New Roman" w:hAnsi="Times New Roman" w:cs="Times New Roman"/>
                <w:sz w:val="24"/>
              </w:rPr>
            </w:pPr>
            <w:r w:rsidRPr="005E056A">
              <w:rPr>
                <w:rFonts w:ascii="Times New Roman" w:eastAsia="Times New Roman" w:hAnsi="Times New Roman" w:cs="Times New Roman"/>
                <w:sz w:val="24"/>
              </w:rPr>
              <w:t>сотрудничество</w:t>
            </w:r>
          </w:p>
        </w:tc>
        <w:tc>
          <w:tcPr>
            <w:tcW w:w="5233" w:type="dxa"/>
          </w:tcPr>
          <w:p w:rsidR="005E056A" w:rsidRPr="005E056A" w:rsidRDefault="005E056A" w:rsidP="005E056A">
            <w:pPr>
              <w:spacing w:before="6"/>
              <w:ind w:left="17" w:right="5"/>
              <w:jc w:val="both"/>
              <w:rPr>
                <w:rFonts w:ascii="Times New Roman" w:eastAsia="Times New Roman" w:hAnsi="Times New Roman" w:cs="Times New Roman"/>
                <w:i/>
                <w:sz w:val="24"/>
              </w:rPr>
            </w:pPr>
            <w:r w:rsidRPr="005E056A">
              <w:rPr>
                <w:rFonts w:ascii="Times New Roman" w:eastAsia="Times New Roman" w:hAnsi="Times New Roman" w:cs="Times New Roman"/>
                <w:i/>
                <w:sz w:val="24"/>
                <w:lang w:val="ru-RU"/>
              </w:rPr>
              <w:t>Проявляющий</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интерес</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и</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уважение</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к</w:t>
            </w:r>
            <w:r w:rsidRPr="005E056A">
              <w:rPr>
                <w:rFonts w:ascii="Times New Roman" w:eastAsia="Times New Roman" w:hAnsi="Times New Roman" w:cs="Times New Roman"/>
                <w:i/>
                <w:spacing w:val="-57"/>
                <w:sz w:val="24"/>
                <w:lang w:val="ru-RU"/>
              </w:rPr>
              <w:t xml:space="preserve"> </w:t>
            </w:r>
            <w:r w:rsidRPr="005E056A">
              <w:rPr>
                <w:rFonts w:ascii="Times New Roman" w:eastAsia="Times New Roman" w:hAnsi="Times New Roman" w:cs="Times New Roman"/>
                <w:i/>
                <w:sz w:val="24"/>
                <w:lang w:val="ru-RU"/>
              </w:rPr>
              <w:t>национальным</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ценностям:</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семьи</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и</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общества,</w:t>
            </w:r>
            <w:r w:rsidRPr="005E056A">
              <w:rPr>
                <w:rFonts w:ascii="Times New Roman" w:eastAsia="Times New Roman" w:hAnsi="Times New Roman" w:cs="Times New Roman"/>
                <w:i/>
                <w:spacing w:val="-57"/>
                <w:sz w:val="24"/>
                <w:lang w:val="ru-RU"/>
              </w:rPr>
              <w:t xml:space="preserve"> </w:t>
            </w:r>
            <w:r w:rsidRPr="005E056A">
              <w:rPr>
                <w:rFonts w:ascii="Times New Roman" w:eastAsia="Times New Roman" w:hAnsi="Times New Roman" w:cs="Times New Roman"/>
                <w:i/>
                <w:sz w:val="24"/>
                <w:lang w:val="ru-RU"/>
              </w:rPr>
              <w:t>правдивый, искренний, способный к сочувствию</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и</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заботе,</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к</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нравственным</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поступкам.</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Сформирован</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образ</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Я,</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называет</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свое</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имя,</w:t>
            </w:r>
            <w:r w:rsidRPr="005E056A">
              <w:rPr>
                <w:rFonts w:ascii="Times New Roman" w:eastAsia="Times New Roman" w:hAnsi="Times New Roman" w:cs="Times New Roman"/>
                <w:i/>
                <w:spacing w:val="-57"/>
                <w:sz w:val="24"/>
                <w:lang w:val="ru-RU"/>
              </w:rPr>
              <w:t xml:space="preserve"> </w:t>
            </w:r>
            <w:r w:rsidRPr="005E056A">
              <w:rPr>
                <w:rFonts w:ascii="Times New Roman" w:eastAsia="Times New Roman" w:hAnsi="Times New Roman" w:cs="Times New Roman"/>
                <w:i/>
                <w:sz w:val="24"/>
                <w:lang w:val="ru-RU"/>
              </w:rPr>
              <w:t>фамилию, возраст, национальность, гендерную</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принадлежность, говорит о себе в первом лице.</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rPr>
              <w:t>Проявляющий</w:t>
            </w:r>
            <w:r w:rsidRPr="005E056A">
              <w:rPr>
                <w:rFonts w:ascii="Times New Roman" w:eastAsia="Times New Roman" w:hAnsi="Times New Roman" w:cs="Times New Roman"/>
                <w:i/>
                <w:spacing w:val="1"/>
                <w:sz w:val="24"/>
              </w:rPr>
              <w:t xml:space="preserve"> </w:t>
            </w:r>
            <w:r w:rsidRPr="005E056A">
              <w:rPr>
                <w:rFonts w:ascii="Times New Roman" w:eastAsia="Times New Roman" w:hAnsi="Times New Roman" w:cs="Times New Roman"/>
                <w:i/>
                <w:sz w:val="24"/>
              </w:rPr>
              <w:t>познавательную</w:t>
            </w:r>
            <w:r w:rsidRPr="005E056A">
              <w:rPr>
                <w:rFonts w:ascii="Times New Roman" w:eastAsia="Times New Roman" w:hAnsi="Times New Roman" w:cs="Times New Roman"/>
                <w:i/>
                <w:spacing w:val="1"/>
                <w:sz w:val="24"/>
              </w:rPr>
              <w:t xml:space="preserve"> </w:t>
            </w:r>
            <w:r w:rsidRPr="005E056A">
              <w:rPr>
                <w:rFonts w:ascii="Times New Roman" w:eastAsia="Times New Roman" w:hAnsi="Times New Roman" w:cs="Times New Roman"/>
                <w:i/>
                <w:sz w:val="24"/>
              </w:rPr>
              <w:t>активность</w:t>
            </w:r>
            <w:r w:rsidRPr="005E056A">
              <w:rPr>
                <w:rFonts w:ascii="Times New Roman" w:eastAsia="Times New Roman" w:hAnsi="Times New Roman" w:cs="Times New Roman"/>
                <w:i/>
                <w:spacing w:val="1"/>
                <w:sz w:val="24"/>
              </w:rPr>
              <w:t xml:space="preserve"> </w:t>
            </w:r>
            <w:r w:rsidRPr="005E056A">
              <w:rPr>
                <w:rFonts w:ascii="Times New Roman" w:eastAsia="Times New Roman" w:hAnsi="Times New Roman" w:cs="Times New Roman"/>
                <w:i/>
                <w:sz w:val="24"/>
              </w:rPr>
              <w:t>к</w:t>
            </w:r>
            <w:r w:rsidRPr="005E056A">
              <w:rPr>
                <w:rFonts w:ascii="Times New Roman" w:eastAsia="Times New Roman" w:hAnsi="Times New Roman" w:cs="Times New Roman"/>
                <w:i/>
                <w:spacing w:val="1"/>
                <w:sz w:val="24"/>
              </w:rPr>
              <w:t xml:space="preserve"> </w:t>
            </w:r>
            <w:r w:rsidRPr="005E056A">
              <w:rPr>
                <w:rFonts w:ascii="Times New Roman" w:eastAsia="Times New Roman" w:hAnsi="Times New Roman" w:cs="Times New Roman"/>
                <w:i/>
                <w:sz w:val="24"/>
              </w:rPr>
              <w:t>окружающей</w:t>
            </w:r>
            <w:r w:rsidRPr="005E056A">
              <w:rPr>
                <w:rFonts w:ascii="Times New Roman" w:eastAsia="Times New Roman" w:hAnsi="Times New Roman" w:cs="Times New Roman"/>
                <w:i/>
                <w:spacing w:val="-1"/>
                <w:sz w:val="24"/>
              </w:rPr>
              <w:t xml:space="preserve"> </w:t>
            </w:r>
            <w:r w:rsidRPr="005E056A">
              <w:rPr>
                <w:rFonts w:ascii="Times New Roman" w:eastAsia="Times New Roman" w:hAnsi="Times New Roman" w:cs="Times New Roman"/>
                <w:i/>
                <w:sz w:val="24"/>
              </w:rPr>
              <w:t>действительности.</w:t>
            </w:r>
          </w:p>
        </w:tc>
      </w:tr>
      <w:tr w:rsidR="005E056A" w:rsidRPr="005E056A" w:rsidTr="005E056A">
        <w:trPr>
          <w:trHeight w:val="5272"/>
        </w:trPr>
        <w:tc>
          <w:tcPr>
            <w:tcW w:w="2532" w:type="dxa"/>
          </w:tcPr>
          <w:p w:rsidR="005E056A" w:rsidRPr="005E056A" w:rsidRDefault="005E056A" w:rsidP="005E056A">
            <w:pPr>
              <w:spacing w:before="6"/>
              <w:ind w:left="16"/>
              <w:rPr>
                <w:rFonts w:ascii="Times New Roman" w:eastAsia="Times New Roman" w:hAnsi="Times New Roman" w:cs="Times New Roman"/>
                <w:sz w:val="24"/>
              </w:rPr>
            </w:pPr>
            <w:r w:rsidRPr="005E056A">
              <w:rPr>
                <w:rFonts w:ascii="Times New Roman" w:eastAsia="Times New Roman" w:hAnsi="Times New Roman" w:cs="Times New Roman"/>
                <w:sz w:val="24"/>
              </w:rPr>
              <w:t>Познавательное</w:t>
            </w:r>
          </w:p>
        </w:tc>
        <w:tc>
          <w:tcPr>
            <w:tcW w:w="2288" w:type="dxa"/>
          </w:tcPr>
          <w:p w:rsidR="005E056A" w:rsidRPr="005E056A" w:rsidRDefault="005E056A" w:rsidP="005E056A">
            <w:pPr>
              <w:spacing w:before="6"/>
              <w:ind w:left="14"/>
              <w:rPr>
                <w:rFonts w:ascii="Times New Roman" w:eastAsia="Times New Roman" w:hAnsi="Times New Roman" w:cs="Times New Roman"/>
                <w:sz w:val="24"/>
              </w:rPr>
            </w:pPr>
            <w:r w:rsidRPr="005E056A">
              <w:rPr>
                <w:rFonts w:ascii="Times New Roman" w:eastAsia="Times New Roman" w:hAnsi="Times New Roman" w:cs="Times New Roman"/>
                <w:sz w:val="24"/>
              </w:rPr>
              <w:t>Познание</w:t>
            </w:r>
          </w:p>
        </w:tc>
        <w:tc>
          <w:tcPr>
            <w:tcW w:w="5233" w:type="dxa"/>
          </w:tcPr>
          <w:p w:rsidR="005E056A" w:rsidRPr="005E056A" w:rsidRDefault="005E056A" w:rsidP="005E056A">
            <w:pPr>
              <w:tabs>
                <w:tab w:val="left" w:pos="1767"/>
                <w:tab w:val="left" w:pos="3250"/>
              </w:tabs>
              <w:spacing w:before="6"/>
              <w:ind w:left="17" w:right="4"/>
              <w:jc w:val="both"/>
              <w:rPr>
                <w:rFonts w:ascii="Times New Roman" w:eastAsia="Times New Roman" w:hAnsi="Times New Roman" w:cs="Times New Roman"/>
                <w:i/>
                <w:sz w:val="24"/>
              </w:rPr>
            </w:pPr>
            <w:r w:rsidRPr="005E056A">
              <w:rPr>
                <w:rFonts w:ascii="Times New Roman" w:eastAsia="Times New Roman" w:hAnsi="Times New Roman" w:cs="Times New Roman"/>
                <w:i/>
                <w:sz w:val="24"/>
                <w:lang w:val="ru-RU"/>
              </w:rPr>
              <w:t>Проявляющий</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интерес</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к</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родным</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языкам,</w:t>
            </w:r>
            <w:r w:rsidRPr="005E056A">
              <w:rPr>
                <w:rFonts w:ascii="Times New Roman" w:eastAsia="Times New Roman" w:hAnsi="Times New Roman" w:cs="Times New Roman"/>
                <w:i/>
                <w:spacing w:val="-57"/>
                <w:sz w:val="24"/>
                <w:lang w:val="ru-RU"/>
              </w:rPr>
              <w:t xml:space="preserve"> </w:t>
            </w:r>
            <w:r w:rsidRPr="005E056A">
              <w:rPr>
                <w:rFonts w:ascii="Times New Roman" w:eastAsia="Times New Roman" w:hAnsi="Times New Roman" w:cs="Times New Roman"/>
                <w:i/>
                <w:sz w:val="24"/>
                <w:lang w:val="ru-RU"/>
              </w:rPr>
              <w:t>пользуясь</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основными</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грамматическими</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категориями</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и</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словарем</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разговорной</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речи.</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lang w:val="ru-RU"/>
              </w:rPr>
              <w:t>П</w:t>
            </w:r>
            <w:r w:rsidRPr="005E056A">
              <w:rPr>
                <w:rFonts w:ascii="Times New Roman" w:eastAsia="Times New Roman" w:hAnsi="Times New Roman" w:cs="Times New Roman"/>
                <w:i/>
                <w:sz w:val="24"/>
                <w:lang w:val="ru-RU"/>
              </w:rPr>
              <w:t>роявляющий</w:t>
            </w:r>
            <w:r w:rsidRPr="005E056A">
              <w:rPr>
                <w:rFonts w:ascii="Times New Roman" w:eastAsia="Times New Roman" w:hAnsi="Times New Roman" w:cs="Times New Roman"/>
                <w:i/>
                <w:spacing w:val="-13"/>
                <w:sz w:val="24"/>
                <w:lang w:val="ru-RU"/>
              </w:rPr>
              <w:t xml:space="preserve"> </w:t>
            </w:r>
            <w:r w:rsidRPr="005E056A">
              <w:rPr>
                <w:rFonts w:ascii="Times New Roman" w:eastAsia="Times New Roman" w:hAnsi="Times New Roman" w:cs="Times New Roman"/>
                <w:i/>
                <w:sz w:val="24"/>
                <w:lang w:val="ru-RU"/>
              </w:rPr>
              <w:t>интерес</w:t>
            </w:r>
            <w:r w:rsidRPr="005E056A">
              <w:rPr>
                <w:rFonts w:ascii="Times New Roman" w:eastAsia="Times New Roman" w:hAnsi="Times New Roman" w:cs="Times New Roman"/>
                <w:i/>
                <w:spacing w:val="-10"/>
                <w:sz w:val="24"/>
                <w:lang w:val="ru-RU"/>
              </w:rPr>
              <w:t xml:space="preserve"> </w:t>
            </w:r>
            <w:r w:rsidRPr="005E056A">
              <w:rPr>
                <w:rFonts w:ascii="Times New Roman" w:eastAsia="Times New Roman" w:hAnsi="Times New Roman" w:cs="Times New Roman"/>
                <w:i/>
                <w:sz w:val="24"/>
                <w:lang w:val="ru-RU"/>
              </w:rPr>
              <w:t>к</w:t>
            </w:r>
            <w:r w:rsidRPr="005E056A">
              <w:rPr>
                <w:rFonts w:ascii="Times New Roman" w:eastAsia="Times New Roman" w:hAnsi="Times New Roman" w:cs="Times New Roman"/>
                <w:i/>
                <w:spacing w:val="-11"/>
                <w:sz w:val="24"/>
                <w:lang w:val="ru-RU"/>
              </w:rPr>
              <w:t xml:space="preserve"> </w:t>
            </w:r>
            <w:r w:rsidRPr="005E056A">
              <w:rPr>
                <w:rFonts w:ascii="Times New Roman" w:eastAsia="Times New Roman" w:hAnsi="Times New Roman" w:cs="Times New Roman"/>
                <w:i/>
                <w:sz w:val="24"/>
                <w:lang w:val="ru-RU"/>
              </w:rPr>
              <w:t>книгам,</w:t>
            </w:r>
            <w:r w:rsidRPr="005E056A">
              <w:rPr>
                <w:rFonts w:ascii="Times New Roman" w:eastAsia="Times New Roman" w:hAnsi="Times New Roman" w:cs="Times New Roman"/>
                <w:i/>
                <w:spacing w:val="-14"/>
                <w:sz w:val="24"/>
                <w:lang w:val="ru-RU"/>
              </w:rPr>
              <w:t xml:space="preserve"> </w:t>
            </w:r>
            <w:r w:rsidRPr="005E056A">
              <w:rPr>
                <w:rFonts w:ascii="Times New Roman" w:eastAsia="Times New Roman" w:hAnsi="Times New Roman" w:cs="Times New Roman"/>
                <w:i/>
                <w:sz w:val="24"/>
                <w:lang w:val="ru-RU"/>
              </w:rPr>
              <w:t>демонстрирует</w:t>
            </w:r>
            <w:r w:rsidRPr="005E056A">
              <w:rPr>
                <w:rFonts w:ascii="Times New Roman" w:eastAsia="Times New Roman" w:hAnsi="Times New Roman" w:cs="Times New Roman"/>
                <w:i/>
                <w:spacing w:val="-58"/>
                <w:sz w:val="24"/>
                <w:lang w:val="ru-RU"/>
              </w:rPr>
              <w:t xml:space="preserve"> </w:t>
            </w:r>
            <w:r w:rsidRPr="005E056A">
              <w:rPr>
                <w:rFonts w:ascii="Times New Roman" w:eastAsia="Times New Roman" w:hAnsi="Times New Roman" w:cs="Times New Roman"/>
                <w:i/>
                <w:sz w:val="24"/>
                <w:lang w:val="ru-RU"/>
              </w:rPr>
              <w:t>запоминание</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первых</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татарских</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(русских)</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народных</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сказок,</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коротких</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стихов</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путем</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включения в рассказ взрослого отдельных слов,</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действий.</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Проявляющий</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интерес</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к</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книгам</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на</w:t>
            </w:r>
            <w:r w:rsidRPr="005E056A">
              <w:rPr>
                <w:rFonts w:ascii="Times New Roman" w:eastAsia="Times New Roman" w:hAnsi="Times New Roman" w:cs="Times New Roman"/>
                <w:i/>
                <w:spacing w:val="-57"/>
                <w:sz w:val="24"/>
                <w:lang w:val="ru-RU"/>
              </w:rPr>
              <w:t xml:space="preserve"> </w:t>
            </w:r>
            <w:r w:rsidRPr="005E056A">
              <w:rPr>
                <w:rFonts w:ascii="Times New Roman" w:eastAsia="Times New Roman" w:hAnsi="Times New Roman" w:cs="Times New Roman"/>
                <w:i/>
                <w:sz w:val="24"/>
                <w:lang w:val="ru-RU"/>
              </w:rPr>
              <w:t>татарском</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языке,</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способный</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испытывать</w:t>
            </w:r>
            <w:r w:rsidRPr="005E056A">
              <w:rPr>
                <w:rFonts w:ascii="Times New Roman" w:eastAsia="Times New Roman" w:hAnsi="Times New Roman" w:cs="Times New Roman"/>
                <w:i/>
                <w:spacing w:val="-57"/>
                <w:sz w:val="24"/>
                <w:lang w:val="ru-RU"/>
              </w:rPr>
              <w:t xml:space="preserve"> </w:t>
            </w:r>
            <w:r w:rsidRPr="005E056A">
              <w:rPr>
                <w:rFonts w:ascii="Times New Roman" w:eastAsia="Times New Roman" w:hAnsi="Times New Roman" w:cs="Times New Roman"/>
                <w:i/>
                <w:sz w:val="24"/>
                <w:lang w:val="ru-RU"/>
              </w:rPr>
              <w:t>потребность (привычку) в регулярном чтении.</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Сформировано</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умение</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слушать</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татарские</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народные</w:t>
            </w:r>
            <w:r w:rsidRPr="005E056A">
              <w:rPr>
                <w:rFonts w:ascii="Times New Roman" w:eastAsia="Times New Roman" w:hAnsi="Times New Roman" w:cs="Times New Roman"/>
                <w:i/>
                <w:sz w:val="24"/>
                <w:lang w:val="ru-RU"/>
              </w:rPr>
              <w:tab/>
              <w:t>сказки,</w:t>
            </w:r>
            <w:r w:rsidRPr="005E056A">
              <w:rPr>
                <w:rFonts w:ascii="Times New Roman" w:eastAsia="Times New Roman" w:hAnsi="Times New Roman" w:cs="Times New Roman"/>
                <w:i/>
                <w:sz w:val="24"/>
                <w:lang w:val="ru-RU"/>
              </w:rPr>
              <w:tab/>
            </w:r>
            <w:r w:rsidRPr="005E056A">
              <w:rPr>
                <w:rFonts w:ascii="Times New Roman" w:eastAsia="Times New Roman" w:hAnsi="Times New Roman" w:cs="Times New Roman"/>
                <w:i/>
                <w:spacing w:val="-1"/>
                <w:sz w:val="24"/>
                <w:lang w:val="ru-RU"/>
              </w:rPr>
              <w:t>художественные</w:t>
            </w:r>
            <w:r w:rsidRPr="005E056A">
              <w:rPr>
                <w:rFonts w:ascii="Times New Roman" w:eastAsia="Times New Roman" w:hAnsi="Times New Roman" w:cs="Times New Roman"/>
                <w:i/>
                <w:spacing w:val="-58"/>
                <w:sz w:val="24"/>
                <w:lang w:val="ru-RU"/>
              </w:rPr>
              <w:t xml:space="preserve"> </w:t>
            </w:r>
            <w:r w:rsidRPr="005E056A">
              <w:rPr>
                <w:rFonts w:ascii="Times New Roman" w:eastAsia="Times New Roman" w:hAnsi="Times New Roman" w:cs="Times New Roman"/>
                <w:i/>
                <w:sz w:val="24"/>
                <w:lang w:val="ru-RU"/>
              </w:rPr>
              <w:t>произведения.</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lang w:val="ru-RU"/>
              </w:rPr>
              <w:t>И</w:t>
            </w:r>
            <w:r w:rsidRPr="005E056A">
              <w:rPr>
                <w:rFonts w:ascii="Times New Roman" w:eastAsia="Times New Roman" w:hAnsi="Times New Roman" w:cs="Times New Roman"/>
                <w:i/>
                <w:sz w:val="24"/>
                <w:lang w:val="ru-RU"/>
              </w:rPr>
              <w:t>нтересующийся</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объектами</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и</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явлениями живой и неживой природы родного</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края,</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имеющий</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представление</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о</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сезонных</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 xml:space="preserve">изменениях в природе. </w:t>
            </w:r>
            <w:r w:rsidRPr="005E056A">
              <w:rPr>
                <w:rFonts w:ascii="Times New Roman" w:eastAsia="Times New Roman" w:hAnsi="Times New Roman" w:cs="Times New Roman"/>
                <w:i/>
                <w:sz w:val="24"/>
              </w:rPr>
              <w:t>Проявляющий интерес к</w:t>
            </w:r>
            <w:r w:rsidRPr="005E056A">
              <w:rPr>
                <w:rFonts w:ascii="Times New Roman" w:eastAsia="Times New Roman" w:hAnsi="Times New Roman" w:cs="Times New Roman"/>
                <w:i/>
                <w:spacing w:val="1"/>
                <w:sz w:val="24"/>
              </w:rPr>
              <w:t xml:space="preserve"> </w:t>
            </w:r>
            <w:r w:rsidRPr="005E056A">
              <w:rPr>
                <w:rFonts w:ascii="Times New Roman" w:eastAsia="Times New Roman" w:hAnsi="Times New Roman" w:cs="Times New Roman"/>
                <w:i/>
                <w:sz w:val="24"/>
              </w:rPr>
              <w:t>миру</w:t>
            </w:r>
            <w:r w:rsidRPr="005E056A">
              <w:rPr>
                <w:rFonts w:ascii="Times New Roman" w:eastAsia="Times New Roman" w:hAnsi="Times New Roman" w:cs="Times New Roman"/>
                <w:i/>
                <w:spacing w:val="-2"/>
                <w:sz w:val="24"/>
              </w:rPr>
              <w:t xml:space="preserve"> </w:t>
            </w:r>
            <w:r w:rsidRPr="005E056A">
              <w:rPr>
                <w:rFonts w:ascii="Times New Roman" w:eastAsia="Times New Roman" w:hAnsi="Times New Roman" w:cs="Times New Roman"/>
                <w:i/>
                <w:sz w:val="24"/>
              </w:rPr>
              <w:t>родной</w:t>
            </w:r>
            <w:r w:rsidRPr="005E056A">
              <w:rPr>
                <w:rFonts w:ascii="Times New Roman" w:eastAsia="Times New Roman" w:hAnsi="Times New Roman" w:cs="Times New Roman"/>
                <w:i/>
                <w:spacing w:val="-1"/>
                <w:sz w:val="24"/>
              </w:rPr>
              <w:t xml:space="preserve"> </w:t>
            </w:r>
            <w:r w:rsidRPr="005E056A">
              <w:rPr>
                <w:rFonts w:ascii="Times New Roman" w:eastAsia="Times New Roman" w:hAnsi="Times New Roman" w:cs="Times New Roman"/>
                <w:i/>
                <w:sz w:val="24"/>
              </w:rPr>
              <w:t>природы,</w:t>
            </w:r>
            <w:r w:rsidRPr="005E056A">
              <w:rPr>
                <w:rFonts w:ascii="Times New Roman" w:eastAsia="Times New Roman" w:hAnsi="Times New Roman" w:cs="Times New Roman"/>
                <w:i/>
                <w:spacing w:val="-4"/>
                <w:sz w:val="24"/>
              </w:rPr>
              <w:t xml:space="preserve"> </w:t>
            </w:r>
            <w:r w:rsidRPr="005E056A">
              <w:rPr>
                <w:rFonts w:ascii="Times New Roman" w:eastAsia="Times New Roman" w:hAnsi="Times New Roman" w:cs="Times New Roman"/>
                <w:i/>
                <w:sz w:val="24"/>
              </w:rPr>
              <w:t>природным</w:t>
            </w:r>
            <w:r w:rsidRPr="005E056A">
              <w:rPr>
                <w:rFonts w:ascii="Times New Roman" w:eastAsia="Times New Roman" w:hAnsi="Times New Roman" w:cs="Times New Roman"/>
                <w:i/>
                <w:spacing w:val="-1"/>
                <w:sz w:val="24"/>
              </w:rPr>
              <w:t xml:space="preserve"> </w:t>
            </w:r>
            <w:r w:rsidRPr="005E056A">
              <w:rPr>
                <w:rFonts w:ascii="Times New Roman" w:eastAsia="Times New Roman" w:hAnsi="Times New Roman" w:cs="Times New Roman"/>
                <w:i/>
                <w:sz w:val="24"/>
              </w:rPr>
              <w:t>явлениям.</w:t>
            </w:r>
          </w:p>
        </w:tc>
      </w:tr>
      <w:tr w:rsidR="005E056A" w:rsidRPr="005E056A" w:rsidTr="005E056A">
        <w:trPr>
          <w:trHeight w:val="306"/>
        </w:trPr>
        <w:tc>
          <w:tcPr>
            <w:tcW w:w="2532" w:type="dxa"/>
          </w:tcPr>
          <w:p w:rsidR="005E056A" w:rsidRPr="005E056A" w:rsidRDefault="005E056A" w:rsidP="005E056A">
            <w:pPr>
              <w:spacing w:before="6"/>
              <w:ind w:left="16"/>
              <w:rPr>
                <w:rFonts w:ascii="Times New Roman" w:eastAsia="Times New Roman" w:hAnsi="Times New Roman" w:cs="Times New Roman"/>
                <w:sz w:val="24"/>
              </w:rPr>
            </w:pPr>
            <w:r w:rsidRPr="005E056A">
              <w:rPr>
                <w:rFonts w:ascii="Times New Roman" w:eastAsia="Times New Roman" w:hAnsi="Times New Roman" w:cs="Times New Roman"/>
                <w:sz w:val="24"/>
              </w:rPr>
              <w:t>Физическое</w:t>
            </w:r>
            <w:r w:rsidRPr="005E056A">
              <w:rPr>
                <w:rFonts w:ascii="Times New Roman" w:eastAsia="Times New Roman" w:hAnsi="Times New Roman" w:cs="Times New Roman"/>
                <w:spacing w:val="-3"/>
                <w:sz w:val="24"/>
              </w:rPr>
              <w:t xml:space="preserve"> </w:t>
            </w:r>
            <w:r w:rsidRPr="005E056A">
              <w:rPr>
                <w:rFonts w:ascii="Times New Roman" w:eastAsia="Times New Roman" w:hAnsi="Times New Roman" w:cs="Times New Roman"/>
                <w:sz w:val="24"/>
              </w:rPr>
              <w:t>и оздоровительное</w:t>
            </w:r>
          </w:p>
        </w:tc>
        <w:tc>
          <w:tcPr>
            <w:tcW w:w="2288" w:type="dxa"/>
          </w:tcPr>
          <w:p w:rsidR="005E056A" w:rsidRPr="005E056A" w:rsidRDefault="005E056A" w:rsidP="005E056A">
            <w:pPr>
              <w:spacing w:before="6"/>
              <w:ind w:left="14"/>
              <w:rPr>
                <w:rFonts w:ascii="Times New Roman" w:eastAsia="Times New Roman" w:hAnsi="Times New Roman" w:cs="Times New Roman"/>
                <w:sz w:val="24"/>
              </w:rPr>
            </w:pPr>
            <w:r w:rsidRPr="005E056A">
              <w:rPr>
                <w:rFonts w:ascii="Times New Roman" w:eastAsia="Times New Roman" w:hAnsi="Times New Roman" w:cs="Times New Roman"/>
                <w:sz w:val="24"/>
              </w:rPr>
              <w:t>Здоровье,</w:t>
            </w:r>
            <w:r w:rsidRPr="005E056A">
              <w:rPr>
                <w:rFonts w:ascii="Times New Roman" w:eastAsia="Times New Roman" w:hAnsi="Times New Roman" w:cs="Times New Roman"/>
                <w:spacing w:val="-1"/>
                <w:sz w:val="24"/>
              </w:rPr>
              <w:t xml:space="preserve"> </w:t>
            </w:r>
            <w:r w:rsidRPr="005E056A">
              <w:rPr>
                <w:rFonts w:ascii="Times New Roman" w:eastAsia="Times New Roman" w:hAnsi="Times New Roman" w:cs="Times New Roman"/>
                <w:sz w:val="24"/>
              </w:rPr>
              <w:t>жизнь</w:t>
            </w:r>
          </w:p>
        </w:tc>
        <w:tc>
          <w:tcPr>
            <w:tcW w:w="5233" w:type="dxa"/>
          </w:tcPr>
          <w:p w:rsidR="005E056A" w:rsidRDefault="005E056A" w:rsidP="005E056A">
            <w:pPr>
              <w:spacing w:before="6"/>
              <w:ind w:left="9"/>
              <w:jc w:val="center"/>
              <w:rPr>
                <w:rFonts w:ascii="Times New Roman" w:eastAsia="Times New Roman" w:hAnsi="Times New Roman" w:cs="Times New Roman"/>
                <w:i/>
                <w:sz w:val="24"/>
                <w:lang w:val="ru-RU"/>
              </w:rPr>
            </w:pPr>
            <w:r w:rsidRPr="005E056A">
              <w:rPr>
                <w:rFonts w:ascii="Times New Roman" w:eastAsia="Times New Roman" w:hAnsi="Times New Roman" w:cs="Times New Roman"/>
                <w:i/>
                <w:sz w:val="24"/>
                <w:lang w:val="ru-RU"/>
              </w:rPr>
              <w:t>Понимающий</w:t>
            </w:r>
            <w:r w:rsidRPr="005E056A">
              <w:rPr>
                <w:rFonts w:ascii="Times New Roman" w:eastAsia="Times New Roman" w:hAnsi="Times New Roman" w:cs="Times New Roman"/>
                <w:i/>
                <w:spacing w:val="-14"/>
                <w:sz w:val="24"/>
                <w:lang w:val="ru-RU"/>
              </w:rPr>
              <w:t xml:space="preserve"> </w:t>
            </w:r>
            <w:r w:rsidRPr="005E056A">
              <w:rPr>
                <w:rFonts w:ascii="Times New Roman" w:eastAsia="Times New Roman" w:hAnsi="Times New Roman" w:cs="Times New Roman"/>
                <w:i/>
                <w:sz w:val="24"/>
                <w:lang w:val="ru-RU"/>
              </w:rPr>
              <w:t>ценность</w:t>
            </w:r>
            <w:r w:rsidRPr="005E056A">
              <w:rPr>
                <w:rFonts w:ascii="Times New Roman" w:eastAsia="Times New Roman" w:hAnsi="Times New Roman" w:cs="Times New Roman"/>
                <w:i/>
                <w:spacing w:val="-12"/>
                <w:sz w:val="24"/>
                <w:lang w:val="ru-RU"/>
              </w:rPr>
              <w:t xml:space="preserve"> </w:t>
            </w:r>
            <w:r w:rsidRPr="005E056A">
              <w:rPr>
                <w:rFonts w:ascii="Times New Roman" w:eastAsia="Times New Roman" w:hAnsi="Times New Roman" w:cs="Times New Roman"/>
                <w:i/>
                <w:sz w:val="24"/>
                <w:lang w:val="ru-RU"/>
              </w:rPr>
              <w:t>здорового</w:t>
            </w:r>
            <w:r w:rsidRPr="005E056A">
              <w:rPr>
                <w:rFonts w:ascii="Times New Roman" w:eastAsia="Times New Roman" w:hAnsi="Times New Roman" w:cs="Times New Roman"/>
                <w:i/>
                <w:spacing w:val="-13"/>
                <w:sz w:val="24"/>
                <w:lang w:val="ru-RU"/>
              </w:rPr>
              <w:t xml:space="preserve"> </w:t>
            </w:r>
            <w:r w:rsidRPr="005E056A">
              <w:rPr>
                <w:rFonts w:ascii="Times New Roman" w:eastAsia="Times New Roman" w:hAnsi="Times New Roman" w:cs="Times New Roman"/>
                <w:i/>
                <w:sz w:val="24"/>
                <w:lang w:val="ru-RU"/>
              </w:rPr>
              <w:t>образа</w:t>
            </w:r>
            <w:r w:rsidRPr="005E056A">
              <w:rPr>
                <w:rFonts w:ascii="Times New Roman" w:eastAsia="Times New Roman" w:hAnsi="Times New Roman" w:cs="Times New Roman"/>
                <w:i/>
                <w:spacing w:val="-11"/>
                <w:sz w:val="24"/>
                <w:lang w:val="ru-RU"/>
              </w:rPr>
              <w:t xml:space="preserve"> </w:t>
            </w:r>
            <w:r w:rsidRPr="005E056A">
              <w:rPr>
                <w:rFonts w:ascii="Times New Roman" w:eastAsia="Times New Roman" w:hAnsi="Times New Roman" w:cs="Times New Roman"/>
                <w:i/>
                <w:sz w:val="24"/>
                <w:lang w:val="ru-RU"/>
              </w:rPr>
              <w:t>жизни</w:t>
            </w:r>
          </w:p>
          <w:p w:rsidR="005E056A" w:rsidRPr="005E056A" w:rsidRDefault="005E056A" w:rsidP="005E056A">
            <w:pPr>
              <w:spacing w:before="6"/>
              <w:ind w:left="9"/>
              <w:jc w:val="both"/>
              <w:rPr>
                <w:rFonts w:ascii="Times New Roman" w:eastAsia="Times New Roman" w:hAnsi="Times New Roman" w:cs="Times New Roman"/>
                <w:i/>
                <w:sz w:val="24"/>
                <w:lang w:val="ru-RU"/>
              </w:rPr>
            </w:pPr>
            <w:r w:rsidRPr="005E056A">
              <w:rPr>
                <w:rFonts w:ascii="Times New Roman" w:eastAsia="Times New Roman" w:hAnsi="Times New Roman" w:cs="Times New Roman"/>
                <w:i/>
                <w:sz w:val="24"/>
                <w:lang w:val="ru-RU"/>
              </w:rPr>
              <w:t>. Проявляющий</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двигательную</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активность</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в</w:t>
            </w:r>
            <w:r w:rsidRPr="005E056A">
              <w:rPr>
                <w:rFonts w:ascii="Times New Roman" w:eastAsia="Times New Roman" w:hAnsi="Times New Roman" w:cs="Times New Roman"/>
                <w:i/>
                <w:spacing w:val="-57"/>
                <w:sz w:val="24"/>
                <w:lang w:val="ru-RU"/>
              </w:rPr>
              <w:t xml:space="preserve"> </w:t>
            </w:r>
            <w:r w:rsidRPr="005E056A">
              <w:rPr>
                <w:rFonts w:ascii="Times New Roman" w:eastAsia="Times New Roman" w:hAnsi="Times New Roman" w:cs="Times New Roman"/>
                <w:i/>
                <w:sz w:val="24"/>
                <w:lang w:val="ru-RU"/>
              </w:rPr>
              <w:t>татарских</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народных</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подвижных</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играх,</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развлечениях</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и</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т.д.</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lang w:val="ru-RU"/>
              </w:rPr>
              <w:t>Проявляющий</w:t>
            </w:r>
            <w:r w:rsidRPr="005E056A">
              <w:rPr>
                <w:rFonts w:ascii="Times New Roman" w:eastAsia="Times New Roman" w:hAnsi="Times New Roman" w:cs="Times New Roman"/>
                <w:i/>
                <w:spacing w:val="1"/>
                <w:lang w:val="ru-RU"/>
              </w:rPr>
              <w:t xml:space="preserve"> </w:t>
            </w:r>
            <w:r w:rsidRPr="005E056A">
              <w:rPr>
                <w:rFonts w:ascii="Times New Roman" w:eastAsia="Times New Roman" w:hAnsi="Times New Roman" w:cs="Times New Roman"/>
                <w:i/>
                <w:lang w:val="ru-RU"/>
              </w:rPr>
              <w:t>интерес</w:t>
            </w:r>
            <w:r w:rsidRPr="005E056A">
              <w:rPr>
                <w:rFonts w:ascii="Times New Roman" w:eastAsia="Times New Roman" w:hAnsi="Times New Roman" w:cs="Times New Roman"/>
                <w:i/>
                <w:spacing w:val="1"/>
                <w:lang w:val="ru-RU"/>
              </w:rPr>
              <w:t xml:space="preserve"> </w:t>
            </w:r>
            <w:r w:rsidRPr="005E056A">
              <w:rPr>
                <w:rFonts w:ascii="Times New Roman" w:eastAsia="Times New Roman" w:hAnsi="Times New Roman" w:cs="Times New Roman"/>
                <w:i/>
                <w:sz w:val="24"/>
                <w:lang w:val="ru-RU"/>
              </w:rPr>
              <w:t>к</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культуре</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здорового</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образа</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жизни</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на</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основе</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национально-культурных</w:t>
            </w:r>
            <w:r w:rsidRPr="005E056A">
              <w:rPr>
                <w:rFonts w:ascii="Times New Roman" w:eastAsia="Times New Roman" w:hAnsi="Times New Roman" w:cs="Times New Roman"/>
                <w:i/>
                <w:spacing w:val="-2"/>
                <w:sz w:val="24"/>
                <w:lang w:val="ru-RU"/>
              </w:rPr>
              <w:t xml:space="preserve"> </w:t>
            </w:r>
            <w:r w:rsidRPr="005E056A">
              <w:rPr>
                <w:rFonts w:ascii="Times New Roman" w:eastAsia="Times New Roman" w:hAnsi="Times New Roman" w:cs="Times New Roman"/>
                <w:i/>
                <w:sz w:val="24"/>
                <w:lang w:val="ru-RU"/>
              </w:rPr>
              <w:t>традиций.</w:t>
            </w:r>
          </w:p>
        </w:tc>
      </w:tr>
      <w:tr w:rsidR="005E056A" w:rsidRPr="005E056A" w:rsidTr="005E056A">
        <w:trPr>
          <w:trHeight w:val="306"/>
        </w:trPr>
        <w:tc>
          <w:tcPr>
            <w:tcW w:w="2532" w:type="dxa"/>
          </w:tcPr>
          <w:p w:rsidR="005E056A" w:rsidRPr="005E056A" w:rsidRDefault="005E056A" w:rsidP="005E056A">
            <w:pPr>
              <w:spacing w:before="8"/>
              <w:ind w:left="16"/>
              <w:rPr>
                <w:rFonts w:ascii="Times New Roman" w:eastAsia="Times New Roman" w:hAnsi="Times New Roman" w:cs="Times New Roman"/>
                <w:sz w:val="24"/>
              </w:rPr>
            </w:pPr>
            <w:r w:rsidRPr="005E056A">
              <w:rPr>
                <w:rFonts w:ascii="Times New Roman" w:eastAsia="Times New Roman" w:hAnsi="Times New Roman" w:cs="Times New Roman"/>
                <w:sz w:val="24"/>
              </w:rPr>
              <w:t>Трудовое</w:t>
            </w:r>
          </w:p>
        </w:tc>
        <w:tc>
          <w:tcPr>
            <w:tcW w:w="2288" w:type="dxa"/>
          </w:tcPr>
          <w:p w:rsidR="005E056A" w:rsidRPr="005E056A" w:rsidRDefault="005E056A" w:rsidP="005E056A">
            <w:pPr>
              <w:spacing w:before="8"/>
              <w:ind w:left="14"/>
              <w:rPr>
                <w:rFonts w:ascii="Times New Roman" w:eastAsia="Times New Roman" w:hAnsi="Times New Roman" w:cs="Times New Roman"/>
                <w:sz w:val="24"/>
              </w:rPr>
            </w:pPr>
            <w:r w:rsidRPr="005E056A">
              <w:rPr>
                <w:rFonts w:ascii="Times New Roman" w:eastAsia="Times New Roman" w:hAnsi="Times New Roman" w:cs="Times New Roman"/>
                <w:sz w:val="24"/>
              </w:rPr>
              <w:t>Труд</w:t>
            </w:r>
          </w:p>
        </w:tc>
        <w:tc>
          <w:tcPr>
            <w:tcW w:w="5233" w:type="dxa"/>
          </w:tcPr>
          <w:p w:rsidR="005E056A" w:rsidRPr="005E056A" w:rsidRDefault="005E056A" w:rsidP="005E056A">
            <w:pPr>
              <w:spacing w:before="8"/>
              <w:ind w:left="17" w:right="4"/>
              <w:jc w:val="both"/>
              <w:rPr>
                <w:rFonts w:ascii="Times New Roman" w:eastAsia="Times New Roman" w:hAnsi="Times New Roman" w:cs="Times New Roman"/>
                <w:i/>
                <w:sz w:val="24"/>
              </w:rPr>
            </w:pPr>
            <w:r w:rsidRPr="005E056A">
              <w:rPr>
                <w:rFonts w:ascii="Times New Roman" w:eastAsia="Times New Roman" w:hAnsi="Times New Roman" w:cs="Times New Roman"/>
                <w:i/>
                <w:sz w:val="24"/>
                <w:lang w:val="ru-RU"/>
              </w:rPr>
              <w:t>Проявляющий</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интерес</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к</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результатам</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труда,</w:t>
            </w:r>
            <w:r w:rsidRPr="005E056A">
              <w:rPr>
                <w:rFonts w:ascii="Times New Roman" w:eastAsia="Times New Roman" w:hAnsi="Times New Roman" w:cs="Times New Roman"/>
                <w:i/>
                <w:spacing w:val="-57"/>
                <w:sz w:val="24"/>
                <w:lang w:val="ru-RU"/>
              </w:rPr>
              <w:t xml:space="preserve"> </w:t>
            </w:r>
            <w:r w:rsidRPr="005E056A">
              <w:rPr>
                <w:rFonts w:ascii="Times New Roman" w:eastAsia="Times New Roman" w:hAnsi="Times New Roman" w:cs="Times New Roman"/>
                <w:i/>
                <w:sz w:val="24"/>
                <w:lang w:val="ru-RU"/>
              </w:rPr>
              <w:t>выполняет элементарные трудовые поручения в</w:t>
            </w:r>
            <w:r w:rsidRPr="005E056A">
              <w:rPr>
                <w:rFonts w:ascii="Times New Roman" w:eastAsia="Times New Roman" w:hAnsi="Times New Roman" w:cs="Times New Roman"/>
                <w:i/>
                <w:spacing w:val="-57"/>
                <w:sz w:val="24"/>
                <w:lang w:val="ru-RU"/>
              </w:rPr>
              <w:t xml:space="preserve"> </w:t>
            </w:r>
            <w:r w:rsidRPr="005E056A">
              <w:rPr>
                <w:rFonts w:ascii="Times New Roman" w:eastAsia="Times New Roman" w:hAnsi="Times New Roman" w:cs="Times New Roman"/>
                <w:i/>
                <w:sz w:val="24"/>
                <w:lang w:val="ru-RU"/>
              </w:rPr>
              <w:t>детском</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саду,</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семье.</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rPr>
              <w:t>Способный</w:t>
            </w:r>
            <w:r w:rsidRPr="005E056A">
              <w:rPr>
                <w:rFonts w:ascii="Times New Roman" w:eastAsia="Times New Roman" w:hAnsi="Times New Roman" w:cs="Times New Roman"/>
                <w:i/>
                <w:spacing w:val="1"/>
                <w:sz w:val="24"/>
              </w:rPr>
              <w:t xml:space="preserve"> </w:t>
            </w:r>
            <w:r w:rsidRPr="005E056A">
              <w:rPr>
                <w:rFonts w:ascii="Times New Roman" w:eastAsia="Times New Roman" w:hAnsi="Times New Roman" w:cs="Times New Roman"/>
                <w:i/>
                <w:sz w:val="24"/>
              </w:rPr>
              <w:t>бережно</w:t>
            </w:r>
            <w:r w:rsidRPr="005E056A">
              <w:rPr>
                <w:rFonts w:ascii="Times New Roman" w:eastAsia="Times New Roman" w:hAnsi="Times New Roman" w:cs="Times New Roman"/>
                <w:i/>
                <w:spacing w:val="1"/>
                <w:sz w:val="24"/>
              </w:rPr>
              <w:t xml:space="preserve"> </w:t>
            </w:r>
            <w:r w:rsidRPr="005E056A">
              <w:rPr>
                <w:rFonts w:ascii="Times New Roman" w:eastAsia="Times New Roman" w:hAnsi="Times New Roman" w:cs="Times New Roman"/>
                <w:i/>
                <w:sz w:val="24"/>
              </w:rPr>
              <w:t>относиться</w:t>
            </w:r>
            <w:r w:rsidRPr="005E056A">
              <w:rPr>
                <w:rFonts w:ascii="Times New Roman" w:eastAsia="Times New Roman" w:hAnsi="Times New Roman" w:cs="Times New Roman"/>
                <w:i/>
                <w:spacing w:val="1"/>
                <w:sz w:val="24"/>
              </w:rPr>
              <w:t xml:space="preserve"> </w:t>
            </w:r>
            <w:r w:rsidRPr="005E056A">
              <w:rPr>
                <w:rFonts w:ascii="Times New Roman" w:eastAsia="Times New Roman" w:hAnsi="Times New Roman" w:cs="Times New Roman"/>
                <w:i/>
                <w:sz w:val="24"/>
              </w:rPr>
              <w:t>к</w:t>
            </w:r>
            <w:r w:rsidRPr="005E056A">
              <w:rPr>
                <w:rFonts w:ascii="Times New Roman" w:eastAsia="Times New Roman" w:hAnsi="Times New Roman" w:cs="Times New Roman"/>
                <w:i/>
                <w:spacing w:val="1"/>
                <w:sz w:val="24"/>
              </w:rPr>
              <w:t xml:space="preserve"> </w:t>
            </w:r>
            <w:r w:rsidRPr="005E056A">
              <w:rPr>
                <w:rFonts w:ascii="Times New Roman" w:eastAsia="Times New Roman" w:hAnsi="Times New Roman" w:cs="Times New Roman"/>
                <w:i/>
                <w:sz w:val="24"/>
              </w:rPr>
              <w:t>результатам</w:t>
            </w:r>
            <w:r w:rsidRPr="005E056A">
              <w:rPr>
                <w:rFonts w:ascii="Times New Roman" w:eastAsia="Times New Roman" w:hAnsi="Times New Roman" w:cs="Times New Roman"/>
                <w:i/>
                <w:spacing w:val="1"/>
                <w:sz w:val="24"/>
              </w:rPr>
              <w:t xml:space="preserve"> </w:t>
            </w:r>
            <w:r w:rsidRPr="005E056A">
              <w:rPr>
                <w:rFonts w:ascii="Times New Roman" w:eastAsia="Times New Roman" w:hAnsi="Times New Roman" w:cs="Times New Roman"/>
                <w:i/>
                <w:sz w:val="24"/>
              </w:rPr>
              <w:t>своего</w:t>
            </w:r>
            <w:r w:rsidRPr="005E056A">
              <w:rPr>
                <w:rFonts w:ascii="Times New Roman" w:eastAsia="Times New Roman" w:hAnsi="Times New Roman" w:cs="Times New Roman"/>
                <w:i/>
                <w:spacing w:val="1"/>
                <w:sz w:val="24"/>
              </w:rPr>
              <w:t xml:space="preserve"> </w:t>
            </w:r>
            <w:r w:rsidRPr="005E056A">
              <w:rPr>
                <w:rFonts w:ascii="Times New Roman" w:eastAsia="Times New Roman" w:hAnsi="Times New Roman" w:cs="Times New Roman"/>
                <w:i/>
                <w:sz w:val="24"/>
              </w:rPr>
              <w:t>(чужого)</w:t>
            </w:r>
            <w:r w:rsidRPr="005E056A">
              <w:rPr>
                <w:rFonts w:ascii="Times New Roman" w:eastAsia="Times New Roman" w:hAnsi="Times New Roman" w:cs="Times New Roman"/>
                <w:i/>
                <w:spacing w:val="1"/>
                <w:sz w:val="24"/>
              </w:rPr>
              <w:t xml:space="preserve"> </w:t>
            </w:r>
            <w:r w:rsidRPr="005E056A">
              <w:rPr>
                <w:rFonts w:ascii="Times New Roman" w:eastAsia="Times New Roman" w:hAnsi="Times New Roman" w:cs="Times New Roman"/>
                <w:i/>
                <w:sz w:val="24"/>
              </w:rPr>
              <w:t>труда.</w:t>
            </w:r>
          </w:p>
        </w:tc>
      </w:tr>
      <w:tr w:rsidR="005E056A" w:rsidRPr="005E056A" w:rsidTr="005E056A">
        <w:trPr>
          <w:trHeight w:val="306"/>
        </w:trPr>
        <w:tc>
          <w:tcPr>
            <w:tcW w:w="2532" w:type="dxa"/>
          </w:tcPr>
          <w:p w:rsidR="005E056A" w:rsidRPr="005E056A" w:rsidRDefault="005E056A" w:rsidP="005E056A">
            <w:pPr>
              <w:spacing w:before="6"/>
              <w:ind w:left="16"/>
              <w:rPr>
                <w:rFonts w:ascii="Times New Roman" w:eastAsia="Times New Roman" w:hAnsi="Times New Roman" w:cs="Times New Roman"/>
                <w:sz w:val="24"/>
              </w:rPr>
            </w:pPr>
            <w:r w:rsidRPr="005E056A">
              <w:rPr>
                <w:rFonts w:ascii="Times New Roman" w:eastAsia="Times New Roman" w:hAnsi="Times New Roman" w:cs="Times New Roman"/>
                <w:sz w:val="24"/>
              </w:rPr>
              <w:t>Эстетическое</w:t>
            </w:r>
          </w:p>
        </w:tc>
        <w:tc>
          <w:tcPr>
            <w:tcW w:w="2288" w:type="dxa"/>
          </w:tcPr>
          <w:p w:rsidR="005E056A" w:rsidRPr="005E056A" w:rsidRDefault="005E056A" w:rsidP="005E056A">
            <w:pPr>
              <w:spacing w:before="6"/>
              <w:ind w:left="14"/>
              <w:rPr>
                <w:rFonts w:ascii="Times New Roman" w:eastAsia="Times New Roman" w:hAnsi="Times New Roman" w:cs="Times New Roman"/>
                <w:sz w:val="24"/>
              </w:rPr>
            </w:pPr>
            <w:r w:rsidRPr="005E056A">
              <w:rPr>
                <w:rFonts w:ascii="Times New Roman" w:eastAsia="Times New Roman" w:hAnsi="Times New Roman" w:cs="Times New Roman"/>
                <w:sz w:val="24"/>
              </w:rPr>
              <w:t>Культура</w:t>
            </w:r>
            <w:r w:rsidRPr="005E056A">
              <w:rPr>
                <w:rFonts w:ascii="Times New Roman" w:eastAsia="Times New Roman" w:hAnsi="Times New Roman" w:cs="Times New Roman"/>
                <w:spacing w:val="-4"/>
                <w:sz w:val="24"/>
              </w:rPr>
              <w:t xml:space="preserve"> </w:t>
            </w:r>
            <w:r w:rsidRPr="005E056A">
              <w:rPr>
                <w:rFonts w:ascii="Times New Roman" w:eastAsia="Times New Roman" w:hAnsi="Times New Roman" w:cs="Times New Roman"/>
                <w:sz w:val="24"/>
              </w:rPr>
              <w:t>и</w:t>
            </w:r>
            <w:r w:rsidRPr="005E056A">
              <w:rPr>
                <w:rFonts w:ascii="Times New Roman" w:eastAsia="Times New Roman" w:hAnsi="Times New Roman" w:cs="Times New Roman"/>
                <w:spacing w:val="-2"/>
                <w:sz w:val="24"/>
              </w:rPr>
              <w:t xml:space="preserve"> </w:t>
            </w:r>
            <w:r w:rsidRPr="005E056A">
              <w:rPr>
                <w:rFonts w:ascii="Times New Roman" w:eastAsia="Times New Roman" w:hAnsi="Times New Roman" w:cs="Times New Roman"/>
                <w:sz w:val="24"/>
              </w:rPr>
              <w:t>красота</w:t>
            </w:r>
          </w:p>
        </w:tc>
        <w:tc>
          <w:tcPr>
            <w:tcW w:w="5233" w:type="dxa"/>
          </w:tcPr>
          <w:p w:rsidR="005E056A" w:rsidRPr="005E056A" w:rsidRDefault="005E056A" w:rsidP="005E056A">
            <w:pPr>
              <w:tabs>
                <w:tab w:val="left" w:pos="1603"/>
                <w:tab w:val="left" w:pos="3858"/>
              </w:tabs>
              <w:spacing w:before="6"/>
              <w:ind w:left="17" w:right="1"/>
              <w:jc w:val="both"/>
              <w:rPr>
                <w:rFonts w:ascii="Times New Roman" w:eastAsia="Times New Roman" w:hAnsi="Times New Roman" w:cs="Times New Roman"/>
                <w:i/>
                <w:sz w:val="24"/>
                <w:lang w:val="ru-RU"/>
              </w:rPr>
            </w:pPr>
            <w:r w:rsidRPr="005E056A">
              <w:rPr>
                <w:rFonts w:ascii="Times New Roman" w:eastAsia="Times New Roman" w:hAnsi="Times New Roman" w:cs="Times New Roman"/>
                <w:i/>
                <w:sz w:val="24"/>
                <w:lang w:val="ru-RU"/>
              </w:rPr>
              <w:t>Проявляющий</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положительные</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эмоции</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при</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слушании</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татарских</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народных</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сказок,</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литературных</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произведений.</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Проявляющий</w:t>
            </w:r>
            <w:r w:rsidRPr="005E056A">
              <w:rPr>
                <w:rFonts w:ascii="Times New Roman" w:eastAsia="Times New Roman" w:hAnsi="Times New Roman" w:cs="Times New Roman"/>
                <w:i/>
                <w:spacing w:val="-57"/>
                <w:sz w:val="24"/>
                <w:lang w:val="ru-RU"/>
              </w:rPr>
              <w:t xml:space="preserve"> </w:t>
            </w:r>
            <w:r w:rsidRPr="005E056A">
              <w:rPr>
                <w:rFonts w:ascii="Times New Roman" w:eastAsia="Times New Roman" w:hAnsi="Times New Roman" w:cs="Times New Roman"/>
                <w:i/>
                <w:sz w:val="24"/>
                <w:lang w:val="ru-RU"/>
              </w:rPr>
              <w:t>интерес</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к</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игре</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на</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народных</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музыкальных</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инструментах,</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эмоционально</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отзывается</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на</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музыкальные</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произведения</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татарских</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композиторов,</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народные</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песни.</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Способный</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к</w:t>
            </w:r>
            <w:r w:rsidRPr="005E056A">
              <w:rPr>
                <w:rFonts w:ascii="Times New Roman" w:eastAsia="Times New Roman" w:hAnsi="Times New Roman" w:cs="Times New Roman"/>
                <w:i/>
                <w:spacing w:val="-57"/>
                <w:sz w:val="24"/>
                <w:lang w:val="ru-RU"/>
              </w:rPr>
              <w:t xml:space="preserve"> </w:t>
            </w:r>
            <w:r w:rsidRPr="005E056A">
              <w:rPr>
                <w:rFonts w:ascii="Times New Roman" w:eastAsia="Times New Roman" w:hAnsi="Times New Roman" w:cs="Times New Roman"/>
                <w:i/>
                <w:sz w:val="24"/>
                <w:lang w:val="ru-RU"/>
              </w:rPr>
              <w:t>эстетическому</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восприятию,</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умеющий</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видеть</w:t>
            </w:r>
            <w:r w:rsidRPr="005E056A">
              <w:rPr>
                <w:rFonts w:ascii="Times New Roman" w:eastAsia="Times New Roman" w:hAnsi="Times New Roman" w:cs="Times New Roman"/>
                <w:i/>
                <w:spacing w:val="-57"/>
                <w:sz w:val="24"/>
                <w:lang w:val="ru-RU"/>
              </w:rPr>
              <w:t xml:space="preserve"> </w:t>
            </w:r>
            <w:r w:rsidRPr="005E056A">
              <w:rPr>
                <w:rFonts w:ascii="Times New Roman" w:eastAsia="Times New Roman" w:hAnsi="Times New Roman" w:cs="Times New Roman"/>
                <w:i/>
                <w:sz w:val="24"/>
                <w:lang w:val="ru-RU"/>
              </w:rPr>
              <w:t>красоту</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и</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своеобразие</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окружающей</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действительности,</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красоту</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родного</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края.</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Проявляющий</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активность</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отображать</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lastRenderedPageBreak/>
              <w:t>полученные впечатления в продуктивных видах</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детской</w:t>
            </w:r>
            <w:r w:rsidRPr="005E056A">
              <w:rPr>
                <w:rFonts w:ascii="Times New Roman" w:eastAsia="Times New Roman" w:hAnsi="Times New Roman" w:cs="Times New Roman"/>
                <w:i/>
                <w:sz w:val="24"/>
                <w:lang w:val="ru-RU"/>
              </w:rPr>
              <w:tab/>
              <w:t>деятельности.</w:t>
            </w:r>
            <w:r w:rsidRPr="005E056A">
              <w:rPr>
                <w:rFonts w:ascii="Times New Roman" w:eastAsia="Times New Roman" w:hAnsi="Times New Roman" w:cs="Times New Roman"/>
                <w:i/>
                <w:sz w:val="24"/>
                <w:lang w:val="ru-RU"/>
              </w:rPr>
              <w:tab/>
            </w:r>
            <w:r w:rsidRPr="005E056A">
              <w:rPr>
                <w:rFonts w:ascii="Times New Roman" w:eastAsia="Times New Roman" w:hAnsi="Times New Roman" w:cs="Times New Roman"/>
                <w:i/>
                <w:spacing w:val="-1"/>
                <w:lang w:val="ru-RU"/>
              </w:rPr>
              <w:t>В</w:t>
            </w:r>
            <w:r w:rsidRPr="005E056A">
              <w:rPr>
                <w:rFonts w:ascii="Times New Roman" w:eastAsia="Times New Roman" w:hAnsi="Times New Roman" w:cs="Times New Roman"/>
                <w:i/>
                <w:spacing w:val="-1"/>
                <w:sz w:val="24"/>
                <w:lang w:val="ru-RU"/>
              </w:rPr>
              <w:t>ладеющий</w:t>
            </w:r>
            <w:r w:rsidRPr="005E056A">
              <w:rPr>
                <w:rFonts w:ascii="Times New Roman" w:eastAsia="Times New Roman" w:hAnsi="Times New Roman" w:cs="Times New Roman"/>
                <w:i/>
                <w:spacing w:val="-58"/>
                <w:sz w:val="24"/>
                <w:lang w:val="ru-RU"/>
              </w:rPr>
              <w:t xml:space="preserve"> </w:t>
            </w:r>
            <w:r w:rsidRPr="005E056A">
              <w:rPr>
                <w:rFonts w:ascii="Times New Roman" w:eastAsia="Times New Roman" w:hAnsi="Times New Roman" w:cs="Times New Roman"/>
                <w:i/>
                <w:spacing w:val="-1"/>
                <w:sz w:val="24"/>
                <w:lang w:val="ru-RU"/>
              </w:rPr>
              <w:t>первоначальными</w:t>
            </w:r>
            <w:r w:rsidRPr="005E056A">
              <w:rPr>
                <w:rFonts w:ascii="Times New Roman" w:eastAsia="Times New Roman" w:hAnsi="Times New Roman" w:cs="Times New Roman"/>
                <w:i/>
                <w:spacing w:val="-14"/>
                <w:sz w:val="24"/>
                <w:lang w:val="ru-RU"/>
              </w:rPr>
              <w:t xml:space="preserve"> </w:t>
            </w:r>
            <w:r w:rsidRPr="005E056A">
              <w:rPr>
                <w:rFonts w:ascii="Times New Roman" w:eastAsia="Times New Roman" w:hAnsi="Times New Roman" w:cs="Times New Roman"/>
                <w:i/>
                <w:sz w:val="24"/>
                <w:lang w:val="ru-RU"/>
              </w:rPr>
              <w:t>представлениями</w:t>
            </w:r>
            <w:r w:rsidRPr="005E056A">
              <w:rPr>
                <w:rFonts w:ascii="Times New Roman" w:eastAsia="Times New Roman" w:hAnsi="Times New Roman" w:cs="Times New Roman"/>
                <w:i/>
                <w:spacing w:val="-14"/>
                <w:sz w:val="24"/>
                <w:lang w:val="ru-RU"/>
              </w:rPr>
              <w:t xml:space="preserve"> </w:t>
            </w:r>
            <w:r w:rsidRPr="005E056A">
              <w:rPr>
                <w:rFonts w:ascii="Times New Roman" w:eastAsia="Times New Roman" w:hAnsi="Times New Roman" w:cs="Times New Roman"/>
                <w:i/>
                <w:sz w:val="24"/>
                <w:lang w:val="ru-RU"/>
              </w:rPr>
              <w:t>о</w:t>
            </w:r>
            <w:r w:rsidRPr="005E056A">
              <w:rPr>
                <w:rFonts w:ascii="Times New Roman" w:eastAsia="Times New Roman" w:hAnsi="Times New Roman" w:cs="Times New Roman"/>
                <w:i/>
                <w:spacing w:val="-15"/>
                <w:sz w:val="24"/>
                <w:lang w:val="ru-RU"/>
              </w:rPr>
              <w:t xml:space="preserve"> </w:t>
            </w:r>
            <w:r w:rsidRPr="005E056A">
              <w:rPr>
                <w:rFonts w:ascii="Times New Roman" w:eastAsia="Times New Roman" w:hAnsi="Times New Roman" w:cs="Times New Roman"/>
                <w:i/>
                <w:sz w:val="24"/>
                <w:lang w:val="ru-RU"/>
              </w:rPr>
              <w:t>некоторых</w:t>
            </w:r>
            <w:r w:rsidRPr="005E056A">
              <w:rPr>
                <w:rFonts w:ascii="Times New Roman" w:eastAsia="Times New Roman" w:hAnsi="Times New Roman" w:cs="Times New Roman"/>
                <w:i/>
                <w:spacing w:val="-57"/>
                <w:sz w:val="24"/>
                <w:lang w:val="ru-RU"/>
              </w:rPr>
              <w:t xml:space="preserve"> </w:t>
            </w:r>
            <w:r w:rsidRPr="005E056A">
              <w:rPr>
                <w:rFonts w:ascii="Times New Roman" w:eastAsia="Times New Roman" w:hAnsi="Times New Roman" w:cs="Times New Roman"/>
                <w:i/>
                <w:sz w:val="24"/>
                <w:lang w:val="ru-RU"/>
              </w:rPr>
              <w:t>атрибутах</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национальной</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культуры</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(жилище,</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предметы быта, национальная кухня, одежда,</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посуда,</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национальные праздники,</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музыкальные</w:t>
            </w:r>
            <w:r w:rsidRPr="005E056A">
              <w:rPr>
                <w:rFonts w:ascii="Times New Roman" w:eastAsia="Times New Roman" w:hAnsi="Times New Roman" w:cs="Times New Roman"/>
                <w:i/>
                <w:spacing w:val="1"/>
                <w:sz w:val="24"/>
                <w:lang w:val="ru-RU"/>
              </w:rPr>
              <w:t xml:space="preserve"> </w:t>
            </w:r>
            <w:r w:rsidRPr="005E056A">
              <w:rPr>
                <w:rFonts w:ascii="Times New Roman" w:eastAsia="Times New Roman" w:hAnsi="Times New Roman" w:cs="Times New Roman"/>
                <w:i/>
                <w:sz w:val="24"/>
                <w:lang w:val="ru-RU"/>
              </w:rPr>
              <w:t>инструменты,</w:t>
            </w:r>
            <w:r w:rsidRPr="005E056A">
              <w:rPr>
                <w:rFonts w:ascii="Times New Roman" w:eastAsia="Times New Roman" w:hAnsi="Times New Roman" w:cs="Times New Roman"/>
                <w:i/>
                <w:spacing w:val="-3"/>
                <w:sz w:val="24"/>
                <w:lang w:val="ru-RU"/>
              </w:rPr>
              <w:t xml:space="preserve"> </w:t>
            </w:r>
            <w:r w:rsidRPr="005E056A">
              <w:rPr>
                <w:rFonts w:ascii="Times New Roman" w:eastAsia="Times New Roman" w:hAnsi="Times New Roman" w:cs="Times New Roman"/>
                <w:i/>
                <w:sz w:val="24"/>
                <w:lang w:val="ru-RU"/>
              </w:rPr>
              <w:t>малые</w:t>
            </w:r>
            <w:r w:rsidRPr="005E056A">
              <w:rPr>
                <w:rFonts w:ascii="Times New Roman" w:eastAsia="Times New Roman" w:hAnsi="Times New Roman" w:cs="Times New Roman"/>
                <w:i/>
                <w:spacing w:val="-2"/>
                <w:sz w:val="24"/>
                <w:lang w:val="ru-RU"/>
              </w:rPr>
              <w:t xml:space="preserve"> </w:t>
            </w:r>
            <w:r w:rsidRPr="005E056A">
              <w:rPr>
                <w:rFonts w:ascii="Times New Roman" w:eastAsia="Times New Roman" w:hAnsi="Times New Roman" w:cs="Times New Roman"/>
                <w:i/>
                <w:sz w:val="24"/>
                <w:lang w:val="ru-RU"/>
              </w:rPr>
              <w:t>формы</w:t>
            </w:r>
            <w:r w:rsidRPr="005E056A">
              <w:rPr>
                <w:rFonts w:ascii="Times New Roman" w:eastAsia="Times New Roman" w:hAnsi="Times New Roman" w:cs="Times New Roman"/>
                <w:i/>
                <w:spacing w:val="-2"/>
                <w:sz w:val="24"/>
                <w:lang w:val="ru-RU"/>
              </w:rPr>
              <w:t xml:space="preserve"> </w:t>
            </w:r>
            <w:r w:rsidRPr="005E056A">
              <w:rPr>
                <w:rFonts w:ascii="Times New Roman" w:eastAsia="Times New Roman" w:hAnsi="Times New Roman" w:cs="Times New Roman"/>
                <w:i/>
                <w:sz w:val="24"/>
                <w:lang w:val="ru-RU"/>
              </w:rPr>
              <w:t>фольклора)</w:t>
            </w:r>
            <w:r w:rsidRPr="005E056A">
              <w:rPr>
                <w:rFonts w:ascii="Times New Roman" w:eastAsia="Times New Roman" w:hAnsi="Times New Roman" w:cs="Times New Roman"/>
                <w:i/>
                <w:spacing w:val="-5"/>
                <w:sz w:val="24"/>
                <w:lang w:val="ru-RU"/>
              </w:rPr>
              <w:t xml:space="preserve"> </w:t>
            </w:r>
            <w:r w:rsidRPr="005E056A">
              <w:rPr>
                <w:rFonts w:ascii="Times New Roman" w:eastAsia="Times New Roman" w:hAnsi="Times New Roman" w:cs="Times New Roman"/>
                <w:i/>
                <w:sz w:val="24"/>
                <w:lang w:val="ru-RU"/>
              </w:rPr>
              <w:t>и</w:t>
            </w:r>
            <w:r w:rsidRPr="005E056A">
              <w:rPr>
                <w:rFonts w:ascii="Times New Roman" w:eastAsia="Times New Roman" w:hAnsi="Times New Roman" w:cs="Times New Roman"/>
                <w:i/>
                <w:spacing w:val="-2"/>
                <w:sz w:val="24"/>
                <w:lang w:val="ru-RU"/>
              </w:rPr>
              <w:t xml:space="preserve"> </w:t>
            </w:r>
            <w:r w:rsidRPr="005E056A">
              <w:rPr>
                <w:rFonts w:ascii="Times New Roman" w:eastAsia="Times New Roman" w:hAnsi="Times New Roman" w:cs="Times New Roman"/>
                <w:i/>
                <w:sz w:val="24"/>
                <w:lang w:val="ru-RU"/>
              </w:rPr>
              <w:t>т.д.</w:t>
            </w:r>
          </w:p>
        </w:tc>
      </w:tr>
    </w:tbl>
    <w:p w:rsidR="00EF05DD" w:rsidRDefault="00EF05DD" w:rsidP="005E056A">
      <w:pPr>
        <w:widowControl w:val="0"/>
        <w:autoSpaceDE w:val="0"/>
        <w:autoSpaceDN w:val="0"/>
        <w:spacing w:after="0" w:line="240" w:lineRule="auto"/>
        <w:jc w:val="center"/>
        <w:rPr>
          <w:rFonts w:ascii="Times New Roman" w:eastAsia="Times New Roman" w:hAnsi="Times New Roman" w:cs="Times New Roman"/>
          <w:b/>
          <w:sz w:val="24"/>
        </w:rPr>
      </w:pPr>
    </w:p>
    <w:p w:rsidR="005E056A" w:rsidRDefault="005E056A" w:rsidP="00EF05DD">
      <w:pPr>
        <w:widowControl w:val="0"/>
        <w:tabs>
          <w:tab w:val="left" w:pos="1418"/>
          <w:tab w:val="left" w:pos="1560"/>
        </w:tabs>
        <w:autoSpaceDE w:val="0"/>
        <w:autoSpaceDN w:val="0"/>
        <w:spacing w:after="0" w:line="240" w:lineRule="auto"/>
        <w:ind w:firstLine="567"/>
        <w:jc w:val="both"/>
        <w:rPr>
          <w:rFonts w:ascii="Times New Roman" w:eastAsia="Times New Roman" w:hAnsi="Times New Roman" w:cs="Times New Roman"/>
          <w:b/>
          <w:sz w:val="24"/>
        </w:rPr>
      </w:pPr>
      <w:r w:rsidRPr="00EF05DD">
        <w:rPr>
          <w:rFonts w:ascii="Times New Roman" w:eastAsia="Times New Roman" w:hAnsi="Times New Roman" w:cs="Times New Roman"/>
          <w:b/>
          <w:sz w:val="24"/>
        </w:rPr>
        <w:t>2.7.2.3.2.</w:t>
      </w:r>
      <w:r w:rsidRPr="00EF05DD">
        <w:rPr>
          <w:rFonts w:ascii="Times New Roman" w:eastAsia="Times New Roman" w:hAnsi="Times New Roman" w:cs="Times New Roman"/>
          <w:b/>
          <w:sz w:val="24"/>
        </w:rPr>
        <w:tab/>
        <w:t>Целевые ориентиры воспитания детей на этап</w:t>
      </w:r>
      <w:r w:rsidR="00EF05DD">
        <w:rPr>
          <w:rFonts w:ascii="Times New Roman" w:eastAsia="Times New Roman" w:hAnsi="Times New Roman" w:cs="Times New Roman"/>
          <w:b/>
          <w:sz w:val="24"/>
        </w:rPr>
        <w:t>е завершения освоения программы</w:t>
      </w:r>
    </w:p>
    <w:p w:rsidR="00EF05DD" w:rsidRDefault="00EF05DD" w:rsidP="00EF05DD">
      <w:pPr>
        <w:widowControl w:val="0"/>
        <w:tabs>
          <w:tab w:val="left" w:pos="1418"/>
          <w:tab w:val="left" w:pos="1560"/>
        </w:tabs>
        <w:autoSpaceDE w:val="0"/>
        <w:autoSpaceDN w:val="0"/>
        <w:spacing w:after="0" w:line="240" w:lineRule="auto"/>
        <w:ind w:firstLine="567"/>
        <w:jc w:val="both"/>
        <w:rPr>
          <w:rFonts w:ascii="Times New Roman" w:eastAsia="Times New Roman" w:hAnsi="Times New Roman" w:cs="Times New Roman"/>
          <w:b/>
          <w:sz w:val="24"/>
        </w:rPr>
      </w:pPr>
    </w:p>
    <w:tbl>
      <w:tblPr>
        <w:tblStyle w:val="TableNormal"/>
        <w:tblW w:w="1005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32"/>
        <w:gridCol w:w="2470"/>
        <w:gridCol w:w="5051"/>
      </w:tblGrid>
      <w:tr w:rsidR="00EF05DD" w:rsidRPr="00EF05DD" w:rsidTr="00EF05DD">
        <w:trPr>
          <w:trHeight w:val="580"/>
        </w:trPr>
        <w:tc>
          <w:tcPr>
            <w:tcW w:w="2532" w:type="dxa"/>
          </w:tcPr>
          <w:p w:rsidR="00EF05DD" w:rsidRPr="00EF05DD" w:rsidRDefault="00EF05DD" w:rsidP="00EF05DD">
            <w:pPr>
              <w:spacing w:before="6"/>
              <w:ind w:left="679" w:right="576" w:hanging="84"/>
              <w:rPr>
                <w:rFonts w:ascii="Times New Roman" w:eastAsia="Times New Roman" w:hAnsi="Times New Roman" w:cs="Times New Roman"/>
                <w:sz w:val="24"/>
              </w:rPr>
            </w:pPr>
            <w:r w:rsidRPr="00EF05DD">
              <w:rPr>
                <w:rFonts w:ascii="Times New Roman" w:eastAsia="Times New Roman" w:hAnsi="Times New Roman" w:cs="Times New Roman"/>
                <w:spacing w:val="-1"/>
                <w:sz w:val="24"/>
              </w:rPr>
              <w:t>Направления</w:t>
            </w:r>
            <w:r w:rsidRPr="00EF05DD">
              <w:rPr>
                <w:rFonts w:ascii="Times New Roman" w:eastAsia="Times New Roman" w:hAnsi="Times New Roman" w:cs="Times New Roman"/>
                <w:spacing w:val="-57"/>
                <w:sz w:val="24"/>
              </w:rPr>
              <w:t xml:space="preserve"> </w:t>
            </w:r>
            <w:r w:rsidRPr="00EF05DD">
              <w:rPr>
                <w:rFonts w:ascii="Times New Roman" w:eastAsia="Times New Roman" w:hAnsi="Times New Roman" w:cs="Times New Roman"/>
                <w:sz w:val="24"/>
              </w:rPr>
              <w:t>воспитания</w:t>
            </w:r>
          </w:p>
        </w:tc>
        <w:tc>
          <w:tcPr>
            <w:tcW w:w="2470" w:type="dxa"/>
          </w:tcPr>
          <w:p w:rsidR="00EF05DD" w:rsidRPr="00EF05DD" w:rsidRDefault="00EF05DD" w:rsidP="00EF05DD">
            <w:pPr>
              <w:spacing w:before="6"/>
              <w:ind w:right="724"/>
              <w:jc w:val="right"/>
              <w:rPr>
                <w:rFonts w:ascii="Times New Roman" w:eastAsia="Times New Roman" w:hAnsi="Times New Roman" w:cs="Times New Roman"/>
                <w:sz w:val="24"/>
              </w:rPr>
            </w:pPr>
            <w:r w:rsidRPr="00EF05DD">
              <w:rPr>
                <w:rFonts w:ascii="Times New Roman" w:eastAsia="Times New Roman" w:hAnsi="Times New Roman" w:cs="Times New Roman"/>
                <w:sz w:val="24"/>
              </w:rPr>
              <w:t>Ценности</w:t>
            </w:r>
          </w:p>
        </w:tc>
        <w:tc>
          <w:tcPr>
            <w:tcW w:w="5051" w:type="dxa"/>
          </w:tcPr>
          <w:p w:rsidR="00EF05DD" w:rsidRPr="00EF05DD" w:rsidRDefault="00EF05DD" w:rsidP="00EF05DD">
            <w:pPr>
              <w:spacing w:before="6"/>
              <w:ind w:left="1493"/>
              <w:rPr>
                <w:rFonts w:ascii="Times New Roman" w:eastAsia="Times New Roman" w:hAnsi="Times New Roman" w:cs="Times New Roman"/>
                <w:sz w:val="24"/>
              </w:rPr>
            </w:pPr>
            <w:r w:rsidRPr="00EF05DD">
              <w:rPr>
                <w:rFonts w:ascii="Times New Roman" w:eastAsia="Times New Roman" w:hAnsi="Times New Roman" w:cs="Times New Roman"/>
                <w:sz w:val="24"/>
              </w:rPr>
              <w:t>Целевые</w:t>
            </w:r>
            <w:r w:rsidRPr="00EF05DD">
              <w:rPr>
                <w:rFonts w:ascii="Times New Roman" w:eastAsia="Times New Roman" w:hAnsi="Times New Roman" w:cs="Times New Roman"/>
                <w:spacing w:val="-3"/>
                <w:sz w:val="24"/>
              </w:rPr>
              <w:t xml:space="preserve"> </w:t>
            </w:r>
            <w:r w:rsidRPr="00EF05DD">
              <w:rPr>
                <w:rFonts w:ascii="Times New Roman" w:eastAsia="Times New Roman" w:hAnsi="Times New Roman" w:cs="Times New Roman"/>
                <w:sz w:val="24"/>
              </w:rPr>
              <w:t>ориентиры</w:t>
            </w:r>
          </w:p>
        </w:tc>
      </w:tr>
      <w:tr w:rsidR="00EF05DD" w:rsidRPr="00EF05DD" w:rsidTr="00EF05DD">
        <w:trPr>
          <w:trHeight w:val="1135"/>
        </w:trPr>
        <w:tc>
          <w:tcPr>
            <w:tcW w:w="2532" w:type="dxa"/>
          </w:tcPr>
          <w:p w:rsidR="00EF05DD" w:rsidRPr="00EF05DD" w:rsidRDefault="00EF05DD" w:rsidP="00EF05DD">
            <w:pPr>
              <w:spacing w:before="8"/>
              <w:ind w:left="16"/>
              <w:rPr>
                <w:rFonts w:ascii="Times New Roman" w:eastAsia="Times New Roman" w:hAnsi="Times New Roman" w:cs="Times New Roman"/>
                <w:sz w:val="24"/>
              </w:rPr>
            </w:pPr>
            <w:r w:rsidRPr="00EF05DD">
              <w:rPr>
                <w:rFonts w:ascii="Times New Roman" w:eastAsia="Times New Roman" w:hAnsi="Times New Roman" w:cs="Times New Roman"/>
                <w:sz w:val="24"/>
              </w:rPr>
              <w:t>Патриотическое</w:t>
            </w:r>
          </w:p>
        </w:tc>
        <w:tc>
          <w:tcPr>
            <w:tcW w:w="2470" w:type="dxa"/>
          </w:tcPr>
          <w:p w:rsidR="00EF05DD" w:rsidRPr="00EF05DD" w:rsidRDefault="00EF05DD" w:rsidP="00EF05DD">
            <w:pPr>
              <w:spacing w:before="8"/>
              <w:ind w:right="737"/>
              <w:jc w:val="right"/>
              <w:rPr>
                <w:rFonts w:ascii="Times New Roman" w:eastAsia="Times New Roman" w:hAnsi="Times New Roman" w:cs="Times New Roman"/>
                <w:sz w:val="24"/>
              </w:rPr>
            </w:pPr>
            <w:r w:rsidRPr="00EF05DD">
              <w:rPr>
                <w:rFonts w:ascii="Times New Roman" w:eastAsia="Times New Roman" w:hAnsi="Times New Roman" w:cs="Times New Roman"/>
                <w:sz w:val="24"/>
              </w:rPr>
              <w:t>Родина,</w:t>
            </w:r>
            <w:r w:rsidRPr="00EF05DD">
              <w:rPr>
                <w:rFonts w:ascii="Times New Roman" w:eastAsia="Times New Roman" w:hAnsi="Times New Roman" w:cs="Times New Roman"/>
                <w:spacing w:val="-3"/>
                <w:sz w:val="24"/>
              </w:rPr>
              <w:t xml:space="preserve"> </w:t>
            </w:r>
            <w:r w:rsidRPr="00EF05DD">
              <w:rPr>
                <w:rFonts w:ascii="Times New Roman" w:eastAsia="Times New Roman" w:hAnsi="Times New Roman" w:cs="Times New Roman"/>
                <w:sz w:val="24"/>
              </w:rPr>
              <w:t>природа</w:t>
            </w:r>
          </w:p>
        </w:tc>
        <w:tc>
          <w:tcPr>
            <w:tcW w:w="5051" w:type="dxa"/>
          </w:tcPr>
          <w:p w:rsidR="00EF05DD" w:rsidRPr="00EF05DD" w:rsidRDefault="00EF05DD" w:rsidP="00EF05DD">
            <w:pPr>
              <w:spacing w:before="8"/>
              <w:ind w:left="17" w:right="629"/>
              <w:rPr>
                <w:rFonts w:ascii="Times New Roman" w:eastAsia="Times New Roman" w:hAnsi="Times New Roman" w:cs="Times New Roman"/>
                <w:sz w:val="24"/>
                <w:lang w:val="ru-RU"/>
              </w:rPr>
            </w:pPr>
            <w:r w:rsidRPr="00EF05DD">
              <w:rPr>
                <w:rFonts w:ascii="Times New Roman" w:eastAsia="Times New Roman" w:hAnsi="Times New Roman" w:cs="Times New Roman"/>
                <w:sz w:val="24"/>
                <w:lang w:val="ru-RU"/>
              </w:rPr>
              <w:t>Любящий</w:t>
            </w:r>
            <w:r w:rsidRPr="00EF05DD">
              <w:rPr>
                <w:rFonts w:ascii="Times New Roman" w:eastAsia="Times New Roman" w:hAnsi="Times New Roman" w:cs="Times New Roman"/>
                <w:spacing w:val="-1"/>
                <w:sz w:val="24"/>
                <w:lang w:val="ru-RU"/>
              </w:rPr>
              <w:t xml:space="preserve"> </w:t>
            </w:r>
            <w:r w:rsidRPr="00EF05DD">
              <w:rPr>
                <w:rFonts w:ascii="Times New Roman" w:eastAsia="Times New Roman" w:hAnsi="Times New Roman" w:cs="Times New Roman"/>
                <w:sz w:val="24"/>
                <w:lang w:val="ru-RU"/>
              </w:rPr>
              <w:t>свою</w:t>
            </w:r>
            <w:r w:rsidRPr="00EF05DD">
              <w:rPr>
                <w:rFonts w:ascii="Times New Roman" w:eastAsia="Times New Roman" w:hAnsi="Times New Roman" w:cs="Times New Roman"/>
                <w:spacing w:val="-3"/>
                <w:sz w:val="24"/>
                <w:lang w:val="ru-RU"/>
              </w:rPr>
              <w:t xml:space="preserve"> </w:t>
            </w:r>
            <w:r w:rsidRPr="00EF05DD">
              <w:rPr>
                <w:rFonts w:ascii="Times New Roman" w:eastAsia="Times New Roman" w:hAnsi="Times New Roman" w:cs="Times New Roman"/>
                <w:sz w:val="24"/>
                <w:lang w:val="ru-RU"/>
              </w:rPr>
              <w:t>малую</w:t>
            </w:r>
            <w:r w:rsidRPr="00EF05DD">
              <w:rPr>
                <w:rFonts w:ascii="Times New Roman" w:eastAsia="Times New Roman" w:hAnsi="Times New Roman" w:cs="Times New Roman"/>
                <w:spacing w:val="1"/>
                <w:sz w:val="24"/>
                <w:lang w:val="ru-RU"/>
              </w:rPr>
              <w:t xml:space="preserve"> </w:t>
            </w:r>
            <w:r w:rsidRPr="00EF05DD">
              <w:rPr>
                <w:rFonts w:ascii="Times New Roman" w:eastAsia="Times New Roman" w:hAnsi="Times New Roman" w:cs="Times New Roman"/>
                <w:sz w:val="24"/>
                <w:lang w:val="ru-RU"/>
              </w:rPr>
              <w:t>родину</w:t>
            </w:r>
            <w:r w:rsidRPr="00EF05DD">
              <w:rPr>
                <w:rFonts w:ascii="Times New Roman" w:eastAsia="Times New Roman" w:hAnsi="Times New Roman" w:cs="Times New Roman"/>
                <w:spacing w:val="-10"/>
                <w:sz w:val="24"/>
                <w:lang w:val="ru-RU"/>
              </w:rPr>
              <w:t xml:space="preserve"> </w:t>
            </w:r>
            <w:r w:rsidRPr="00EF05DD">
              <w:rPr>
                <w:rFonts w:ascii="Times New Roman" w:eastAsia="Times New Roman" w:hAnsi="Times New Roman" w:cs="Times New Roman"/>
                <w:sz w:val="24"/>
                <w:lang w:val="ru-RU"/>
              </w:rPr>
              <w:t>и</w:t>
            </w:r>
            <w:r w:rsidRPr="00EF05DD">
              <w:rPr>
                <w:rFonts w:ascii="Times New Roman" w:eastAsia="Times New Roman" w:hAnsi="Times New Roman" w:cs="Times New Roman"/>
                <w:spacing w:val="-1"/>
                <w:sz w:val="24"/>
                <w:lang w:val="ru-RU"/>
              </w:rPr>
              <w:t xml:space="preserve"> </w:t>
            </w:r>
            <w:r w:rsidRPr="00EF05DD">
              <w:rPr>
                <w:rFonts w:ascii="Times New Roman" w:eastAsia="Times New Roman" w:hAnsi="Times New Roman" w:cs="Times New Roman"/>
                <w:sz w:val="24"/>
                <w:lang w:val="ru-RU"/>
              </w:rPr>
              <w:t>имеющий</w:t>
            </w:r>
            <w:r w:rsidRPr="00EF05DD">
              <w:rPr>
                <w:rFonts w:ascii="Times New Roman" w:eastAsia="Times New Roman" w:hAnsi="Times New Roman" w:cs="Times New Roman"/>
                <w:spacing w:val="-57"/>
                <w:sz w:val="24"/>
                <w:lang w:val="ru-RU"/>
              </w:rPr>
              <w:t xml:space="preserve"> </w:t>
            </w:r>
            <w:r w:rsidRPr="00EF05DD">
              <w:rPr>
                <w:rFonts w:ascii="Times New Roman" w:eastAsia="Times New Roman" w:hAnsi="Times New Roman" w:cs="Times New Roman"/>
                <w:sz w:val="24"/>
                <w:lang w:val="ru-RU"/>
              </w:rPr>
              <w:t>представление о своей стране - России,</w:t>
            </w:r>
            <w:r w:rsidRPr="00EF05DD">
              <w:rPr>
                <w:rFonts w:ascii="Times New Roman" w:eastAsia="Times New Roman" w:hAnsi="Times New Roman" w:cs="Times New Roman"/>
                <w:spacing w:val="1"/>
                <w:sz w:val="24"/>
                <w:lang w:val="ru-RU"/>
              </w:rPr>
              <w:t xml:space="preserve"> </w:t>
            </w:r>
            <w:r w:rsidRPr="00EF05DD">
              <w:rPr>
                <w:rFonts w:ascii="Times New Roman" w:eastAsia="Times New Roman" w:hAnsi="Times New Roman" w:cs="Times New Roman"/>
                <w:sz w:val="24"/>
                <w:lang w:val="ru-RU"/>
              </w:rPr>
              <w:t>испытывающий чувство привязанности к</w:t>
            </w:r>
            <w:r w:rsidRPr="00EF05DD">
              <w:rPr>
                <w:rFonts w:ascii="Times New Roman" w:eastAsia="Times New Roman" w:hAnsi="Times New Roman" w:cs="Times New Roman"/>
                <w:spacing w:val="1"/>
                <w:sz w:val="24"/>
                <w:lang w:val="ru-RU"/>
              </w:rPr>
              <w:t xml:space="preserve"> </w:t>
            </w:r>
            <w:r w:rsidRPr="00EF05DD">
              <w:rPr>
                <w:rFonts w:ascii="Times New Roman" w:eastAsia="Times New Roman" w:hAnsi="Times New Roman" w:cs="Times New Roman"/>
                <w:sz w:val="24"/>
                <w:lang w:val="ru-RU"/>
              </w:rPr>
              <w:t>родному</w:t>
            </w:r>
            <w:r w:rsidRPr="00EF05DD">
              <w:rPr>
                <w:rFonts w:ascii="Times New Roman" w:eastAsia="Times New Roman" w:hAnsi="Times New Roman" w:cs="Times New Roman"/>
                <w:spacing w:val="-5"/>
                <w:sz w:val="24"/>
                <w:lang w:val="ru-RU"/>
              </w:rPr>
              <w:t xml:space="preserve"> </w:t>
            </w:r>
            <w:r w:rsidRPr="00EF05DD">
              <w:rPr>
                <w:rFonts w:ascii="Times New Roman" w:eastAsia="Times New Roman" w:hAnsi="Times New Roman" w:cs="Times New Roman"/>
                <w:sz w:val="24"/>
                <w:lang w:val="ru-RU"/>
              </w:rPr>
              <w:t>дому, семье, близким</w:t>
            </w:r>
            <w:r w:rsidRPr="00EF05DD">
              <w:rPr>
                <w:rFonts w:ascii="Times New Roman" w:eastAsia="Times New Roman" w:hAnsi="Times New Roman" w:cs="Times New Roman"/>
                <w:spacing w:val="-1"/>
                <w:sz w:val="24"/>
                <w:lang w:val="ru-RU"/>
              </w:rPr>
              <w:t xml:space="preserve"> </w:t>
            </w:r>
            <w:r w:rsidRPr="00EF05DD">
              <w:rPr>
                <w:rFonts w:ascii="Times New Roman" w:eastAsia="Times New Roman" w:hAnsi="Times New Roman" w:cs="Times New Roman"/>
                <w:sz w:val="24"/>
                <w:lang w:val="ru-RU"/>
              </w:rPr>
              <w:t>людям.</w:t>
            </w:r>
          </w:p>
        </w:tc>
      </w:tr>
      <w:tr w:rsidR="00EF05DD" w:rsidRPr="00EF05DD" w:rsidTr="00EF05DD">
        <w:trPr>
          <w:trHeight w:val="2790"/>
        </w:trPr>
        <w:tc>
          <w:tcPr>
            <w:tcW w:w="2532" w:type="dxa"/>
          </w:tcPr>
          <w:p w:rsidR="00EF05DD" w:rsidRPr="00EF05DD" w:rsidRDefault="00EF05DD" w:rsidP="00EF05DD">
            <w:pPr>
              <w:spacing w:before="6"/>
              <w:ind w:left="16"/>
              <w:rPr>
                <w:rFonts w:ascii="Times New Roman" w:eastAsia="Times New Roman" w:hAnsi="Times New Roman" w:cs="Times New Roman"/>
                <w:sz w:val="24"/>
              </w:rPr>
            </w:pPr>
            <w:r w:rsidRPr="00EF05DD">
              <w:rPr>
                <w:rFonts w:ascii="Times New Roman" w:eastAsia="Times New Roman" w:hAnsi="Times New Roman" w:cs="Times New Roman"/>
                <w:sz w:val="24"/>
              </w:rPr>
              <w:t>Духовно-нравственное</w:t>
            </w:r>
          </w:p>
        </w:tc>
        <w:tc>
          <w:tcPr>
            <w:tcW w:w="2470" w:type="dxa"/>
          </w:tcPr>
          <w:p w:rsidR="00EF05DD" w:rsidRPr="00EF05DD" w:rsidRDefault="00EF05DD" w:rsidP="00EF05DD">
            <w:pPr>
              <w:spacing w:before="6"/>
              <w:ind w:left="14" w:right="1155"/>
              <w:rPr>
                <w:rFonts w:ascii="Times New Roman" w:eastAsia="Times New Roman" w:hAnsi="Times New Roman" w:cs="Times New Roman"/>
                <w:sz w:val="24"/>
              </w:rPr>
            </w:pPr>
            <w:r w:rsidRPr="00EF05DD">
              <w:rPr>
                <w:rFonts w:ascii="Times New Roman" w:eastAsia="Times New Roman" w:hAnsi="Times New Roman" w:cs="Times New Roman"/>
                <w:sz w:val="24"/>
              </w:rPr>
              <w:t>Жизнь,</w:t>
            </w:r>
            <w:r w:rsidRPr="00EF05DD">
              <w:rPr>
                <w:rFonts w:ascii="Times New Roman" w:eastAsia="Times New Roman" w:hAnsi="Times New Roman" w:cs="Times New Roman"/>
                <w:spacing w:val="1"/>
                <w:sz w:val="24"/>
              </w:rPr>
              <w:t xml:space="preserve"> </w:t>
            </w:r>
            <w:r w:rsidRPr="00EF05DD">
              <w:rPr>
                <w:rFonts w:ascii="Times New Roman" w:eastAsia="Times New Roman" w:hAnsi="Times New Roman" w:cs="Times New Roman"/>
                <w:sz w:val="24"/>
              </w:rPr>
              <w:t>милосердие, добро</w:t>
            </w:r>
          </w:p>
        </w:tc>
        <w:tc>
          <w:tcPr>
            <w:tcW w:w="5051" w:type="dxa"/>
          </w:tcPr>
          <w:p w:rsidR="00EF05DD" w:rsidRPr="00EF05DD" w:rsidRDefault="00EF05DD" w:rsidP="00EF05DD">
            <w:pPr>
              <w:spacing w:before="6"/>
              <w:ind w:left="17" w:right="22"/>
              <w:rPr>
                <w:rFonts w:ascii="Times New Roman" w:eastAsia="Times New Roman" w:hAnsi="Times New Roman" w:cs="Times New Roman"/>
                <w:sz w:val="24"/>
                <w:lang w:val="ru-RU"/>
              </w:rPr>
            </w:pPr>
            <w:r w:rsidRPr="00EF05DD">
              <w:rPr>
                <w:rFonts w:ascii="Times New Roman" w:eastAsia="Times New Roman" w:hAnsi="Times New Roman" w:cs="Times New Roman"/>
                <w:sz w:val="24"/>
                <w:lang w:val="ru-RU"/>
              </w:rPr>
              <w:t>Различающий</w:t>
            </w:r>
            <w:r w:rsidRPr="00EF05DD">
              <w:rPr>
                <w:rFonts w:ascii="Times New Roman" w:eastAsia="Times New Roman" w:hAnsi="Times New Roman" w:cs="Times New Roman"/>
                <w:spacing w:val="-3"/>
                <w:sz w:val="24"/>
                <w:lang w:val="ru-RU"/>
              </w:rPr>
              <w:t xml:space="preserve"> </w:t>
            </w:r>
            <w:r w:rsidRPr="00EF05DD">
              <w:rPr>
                <w:rFonts w:ascii="Times New Roman" w:eastAsia="Times New Roman" w:hAnsi="Times New Roman" w:cs="Times New Roman"/>
                <w:sz w:val="24"/>
                <w:lang w:val="ru-RU"/>
              </w:rPr>
              <w:t>основные</w:t>
            </w:r>
            <w:r w:rsidRPr="00EF05DD">
              <w:rPr>
                <w:rFonts w:ascii="Times New Roman" w:eastAsia="Times New Roman" w:hAnsi="Times New Roman" w:cs="Times New Roman"/>
                <w:spacing w:val="-3"/>
                <w:sz w:val="24"/>
                <w:lang w:val="ru-RU"/>
              </w:rPr>
              <w:t xml:space="preserve"> </w:t>
            </w:r>
            <w:r w:rsidRPr="00EF05DD">
              <w:rPr>
                <w:rFonts w:ascii="Times New Roman" w:eastAsia="Times New Roman" w:hAnsi="Times New Roman" w:cs="Times New Roman"/>
                <w:sz w:val="24"/>
                <w:lang w:val="ru-RU"/>
              </w:rPr>
              <w:t>проявления</w:t>
            </w:r>
            <w:r w:rsidRPr="00EF05DD">
              <w:rPr>
                <w:rFonts w:ascii="Times New Roman" w:eastAsia="Times New Roman" w:hAnsi="Times New Roman" w:cs="Times New Roman"/>
                <w:spacing w:val="-2"/>
                <w:sz w:val="24"/>
                <w:lang w:val="ru-RU"/>
              </w:rPr>
              <w:t xml:space="preserve"> </w:t>
            </w:r>
            <w:r w:rsidRPr="00EF05DD">
              <w:rPr>
                <w:rFonts w:ascii="Times New Roman" w:eastAsia="Times New Roman" w:hAnsi="Times New Roman" w:cs="Times New Roman"/>
                <w:sz w:val="24"/>
                <w:lang w:val="ru-RU"/>
              </w:rPr>
              <w:t>добра</w:t>
            </w:r>
            <w:r w:rsidRPr="00EF05DD">
              <w:rPr>
                <w:rFonts w:ascii="Times New Roman" w:eastAsia="Times New Roman" w:hAnsi="Times New Roman" w:cs="Times New Roman"/>
                <w:spacing w:val="-3"/>
                <w:sz w:val="24"/>
                <w:lang w:val="ru-RU"/>
              </w:rPr>
              <w:t xml:space="preserve"> </w:t>
            </w:r>
            <w:r w:rsidRPr="00EF05DD">
              <w:rPr>
                <w:rFonts w:ascii="Times New Roman" w:eastAsia="Times New Roman" w:hAnsi="Times New Roman" w:cs="Times New Roman"/>
                <w:sz w:val="24"/>
                <w:lang w:val="ru-RU"/>
              </w:rPr>
              <w:t>и</w:t>
            </w:r>
            <w:r w:rsidRPr="00EF05DD">
              <w:rPr>
                <w:rFonts w:ascii="Times New Roman" w:eastAsia="Times New Roman" w:hAnsi="Times New Roman" w:cs="Times New Roman"/>
                <w:spacing w:val="-3"/>
                <w:sz w:val="24"/>
                <w:lang w:val="ru-RU"/>
              </w:rPr>
              <w:t xml:space="preserve"> </w:t>
            </w:r>
            <w:r w:rsidRPr="00EF05DD">
              <w:rPr>
                <w:rFonts w:ascii="Times New Roman" w:eastAsia="Times New Roman" w:hAnsi="Times New Roman" w:cs="Times New Roman"/>
                <w:sz w:val="24"/>
                <w:lang w:val="ru-RU"/>
              </w:rPr>
              <w:t>зла,</w:t>
            </w:r>
            <w:r w:rsidRPr="00EF05DD">
              <w:rPr>
                <w:rFonts w:ascii="Times New Roman" w:eastAsia="Times New Roman" w:hAnsi="Times New Roman" w:cs="Times New Roman"/>
                <w:spacing w:val="-57"/>
                <w:sz w:val="24"/>
                <w:lang w:val="ru-RU"/>
              </w:rPr>
              <w:t xml:space="preserve"> </w:t>
            </w:r>
            <w:r w:rsidRPr="00EF05DD">
              <w:rPr>
                <w:rFonts w:ascii="Times New Roman" w:eastAsia="Times New Roman" w:hAnsi="Times New Roman" w:cs="Times New Roman"/>
                <w:sz w:val="24"/>
                <w:lang w:val="ru-RU"/>
              </w:rPr>
              <w:t>принимающий и уважающий традиционные</w:t>
            </w:r>
            <w:r w:rsidRPr="00EF05DD">
              <w:rPr>
                <w:rFonts w:ascii="Times New Roman" w:eastAsia="Times New Roman" w:hAnsi="Times New Roman" w:cs="Times New Roman"/>
                <w:spacing w:val="1"/>
                <w:sz w:val="24"/>
                <w:lang w:val="ru-RU"/>
              </w:rPr>
              <w:t xml:space="preserve"> </w:t>
            </w:r>
            <w:r w:rsidRPr="00EF05DD">
              <w:rPr>
                <w:rFonts w:ascii="Times New Roman" w:eastAsia="Times New Roman" w:hAnsi="Times New Roman" w:cs="Times New Roman"/>
                <w:sz w:val="24"/>
                <w:lang w:val="ru-RU"/>
              </w:rPr>
              <w:t>ценности, ценности семьи и общества,</w:t>
            </w:r>
            <w:r w:rsidRPr="00EF05DD">
              <w:rPr>
                <w:rFonts w:ascii="Times New Roman" w:eastAsia="Times New Roman" w:hAnsi="Times New Roman" w:cs="Times New Roman"/>
                <w:spacing w:val="1"/>
                <w:sz w:val="24"/>
                <w:lang w:val="ru-RU"/>
              </w:rPr>
              <w:t xml:space="preserve"> </w:t>
            </w:r>
            <w:r w:rsidRPr="00EF05DD">
              <w:rPr>
                <w:rFonts w:ascii="Times New Roman" w:eastAsia="Times New Roman" w:hAnsi="Times New Roman" w:cs="Times New Roman"/>
                <w:sz w:val="24"/>
                <w:lang w:val="ru-RU"/>
              </w:rPr>
              <w:t>правдивый,</w:t>
            </w:r>
            <w:r w:rsidRPr="00EF05DD">
              <w:rPr>
                <w:rFonts w:ascii="Times New Roman" w:eastAsia="Times New Roman" w:hAnsi="Times New Roman" w:cs="Times New Roman"/>
                <w:spacing w:val="13"/>
                <w:sz w:val="24"/>
                <w:lang w:val="ru-RU"/>
              </w:rPr>
              <w:t xml:space="preserve"> </w:t>
            </w:r>
            <w:r w:rsidRPr="00EF05DD">
              <w:rPr>
                <w:rFonts w:ascii="Times New Roman" w:eastAsia="Times New Roman" w:hAnsi="Times New Roman" w:cs="Times New Roman"/>
                <w:sz w:val="24"/>
                <w:lang w:val="ru-RU"/>
              </w:rPr>
              <w:t>искренний,</w:t>
            </w:r>
            <w:r w:rsidRPr="00EF05DD">
              <w:rPr>
                <w:rFonts w:ascii="Times New Roman" w:eastAsia="Times New Roman" w:hAnsi="Times New Roman" w:cs="Times New Roman"/>
                <w:spacing w:val="10"/>
                <w:sz w:val="24"/>
                <w:lang w:val="ru-RU"/>
              </w:rPr>
              <w:t xml:space="preserve"> </w:t>
            </w:r>
            <w:r w:rsidRPr="00EF05DD">
              <w:rPr>
                <w:rFonts w:ascii="Times New Roman" w:eastAsia="Times New Roman" w:hAnsi="Times New Roman" w:cs="Times New Roman"/>
                <w:sz w:val="24"/>
                <w:lang w:val="ru-RU"/>
              </w:rPr>
              <w:t>способный</w:t>
            </w:r>
            <w:r w:rsidRPr="00EF05DD">
              <w:rPr>
                <w:rFonts w:ascii="Times New Roman" w:eastAsia="Times New Roman" w:hAnsi="Times New Roman" w:cs="Times New Roman"/>
                <w:spacing w:val="14"/>
                <w:sz w:val="24"/>
                <w:lang w:val="ru-RU"/>
              </w:rPr>
              <w:t xml:space="preserve"> </w:t>
            </w:r>
            <w:r w:rsidRPr="00EF05DD">
              <w:rPr>
                <w:rFonts w:ascii="Times New Roman" w:eastAsia="Times New Roman" w:hAnsi="Times New Roman" w:cs="Times New Roman"/>
                <w:sz w:val="24"/>
                <w:lang w:val="ru-RU"/>
              </w:rPr>
              <w:t>к</w:t>
            </w:r>
            <w:r w:rsidRPr="00EF05DD">
              <w:rPr>
                <w:rFonts w:ascii="Times New Roman" w:eastAsia="Times New Roman" w:hAnsi="Times New Roman" w:cs="Times New Roman"/>
                <w:spacing w:val="1"/>
                <w:sz w:val="24"/>
                <w:lang w:val="ru-RU"/>
              </w:rPr>
              <w:t xml:space="preserve"> </w:t>
            </w:r>
            <w:r w:rsidRPr="00EF05DD">
              <w:rPr>
                <w:rFonts w:ascii="Times New Roman" w:eastAsia="Times New Roman" w:hAnsi="Times New Roman" w:cs="Times New Roman"/>
                <w:sz w:val="24"/>
                <w:lang w:val="ru-RU"/>
              </w:rPr>
              <w:t>сочувствию</w:t>
            </w:r>
            <w:r w:rsidRPr="00EF05DD">
              <w:rPr>
                <w:rFonts w:ascii="Times New Roman" w:eastAsia="Times New Roman" w:hAnsi="Times New Roman" w:cs="Times New Roman"/>
                <w:spacing w:val="9"/>
                <w:sz w:val="24"/>
                <w:lang w:val="ru-RU"/>
              </w:rPr>
              <w:t xml:space="preserve"> </w:t>
            </w:r>
            <w:r w:rsidRPr="00EF05DD">
              <w:rPr>
                <w:rFonts w:ascii="Times New Roman" w:eastAsia="Times New Roman" w:hAnsi="Times New Roman" w:cs="Times New Roman"/>
                <w:sz w:val="24"/>
                <w:lang w:val="ru-RU"/>
              </w:rPr>
              <w:t>и</w:t>
            </w:r>
            <w:r w:rsidRPr="00EF05DD">
              <w:rPr>
                <w:rFonts w:ascii="Times New Roman" w:eastAsia="Times New Roman" w:hAnsi="Times New Roman" w:cs="Times New Roman"/>
                <w:spacing w:val="9"/>
                <w:sz w:val="24"/>
                <w:lang w:val="ru-RU"/>
              </w:rPr>
              <w:t xml:space="preserve"> </w:t>
            </w:r>
            <w:r w:rsidRPr="00EF05DD">
              <w:rPr>
                <w:rFonts w:ascii="Times New Roman" w:eastAsia="Times New Roman" w:hAnsi="Times New Roman" w:cs="Times New Roman"/>
                <w:sz w:val="24"/>
                <w:lang w:val="ru-RU"/>
              </w:rPr>
              <w:t>заботе,</w:t>
            </w:r>
            <w:r w:rsidRPr="00EF05DD">
              <w:rPr>
                <w:rFonts w:ascii="Times New Roman" w:eastAsia="Times New Roman" w:hAnsi="Times New Roman" w:cs="Times New Roman"/>
                <w:spacing w:val="10"/>
                <w:sz w:val="24"/>
                <w:lang w:val="ru-RU"/>
              </w:rPr>
              <w:t xml:space="preserve"> </w:t>
            </w:r>
            <w:r w:rsidRPr="00EF05DD">
              <w:rPr>
                <w:rFonts w:ascii="Times New Roman" w:eastAsia="Times New Roman" w:hAnsi="Times New Roman" w:cs="Times New Roman"/>
                <w:sz w:val="24"/>
                <w:lang w:val="ru-RU"/>
              </w:rPr>
              <w:t>к</w:t>
            </w:r>
            <w:r w:rsidRPr="00EF05DD">
              <w:rPr>
                <w:rFonts w:ascii="Times New Roman" w:eastAsia="Times New Roman" w:hAnsi="Times New Roman" w:cs="Times New Roman"/>
                <w:spacing w:val="7"/>
                <w:sz w:val="24"/>
                <w:lang w:val="ru-RU"/>
              </w:rPr>
              <w:t xml:space="preserve"> </w:t>
            </w:r>
            <w:r w:rsidRPr="00EF05DD">
              <w:rPr>
                <w:rFonts w:ascii="Times New Roman" w:eastAsia="Times New Roman" w:hAnsi="Times New Roman" w:cs="Times New Roman"/>
                <w:sz w:val="24"/>
                <w:lang w:val="ru-RU"/>
              </w:rPr>
              <w:t>нравственному</w:t>
            </w:r>
            <w:r w:rsidRPr="00EF05DD">
              <w:rPr>
                <w:rFonts w:ascii="Times New Roman" w:eastAsia="Times New Roman" w:hAnsi="Times New Roman" w:cs="Times New Roman"/>
                <w:spacing w:val="1"/>
                <w:sz w:val="24"/>
                <w:lang w:val="ru-RU"/>
              </w:rPr>
              <w:t xml:space="preserve"> </w:t>
            </w:r>
            <w:r w:rsidRPr="00EF05DD">
              <w:rPr>
                <w:rFonts w:ascii="Times New Roman" w:eastAsia="Times New Roman" w:hAnsi="Times New Roman" w:cs="Times New Roman"/>
                <w:sz w:val="24"/>
                <w:lang w:val="ru-RU"/>
              </w:rPr>
              <w:t>поступку.</w:t>
            </w:r>
          </w:p>
          <w:p w:rsidR="00EF05DD" w:rsidRPr="00EF05DD" w:rsidRDefault="00EF05DD" w:rsidP="00EF05DD">
            <w:pPr>
              <w:ind w:left="17"/>
              <w:rPr>
                <w:rFonts w:ascii="Times New Roman" w:eastAsia="Times New Roman" w:hAnsi="Times New Roman" w:cs="Times New Roman"/>
                <w:sz w:val="24"/>
                <w:lang w:val="ru-RU"/>
              </w:rPr>
            </w:pPr>
            <w:r w:rsidRPr="00EF05DD">
              <w:rPr>
                <w:rFonts w:ascii="Times New Roman" w:eastAsia="Times New Roman" w:hAnsi="Times New Roman" w:cs="Times New Roman"/>
                <w:sz w:val="24"/>
                <w:lang w:val="ru-RU"/>
              </w:rPr>
              <w:t>Способный</w:t>
            </w:r>
            <w:r w:rsidRPr="00EF05DD">
              <w:rPr>
                <w:rFonts w:ascii="Times New Roman" w:eastAsia="Times New Roman" w:hAnsi="Times New Roman" w:cs="Times New Roman"/>
                <w:spacing w:val="-4"/>
                <w:sz w:val="24"/>
                <w:lang w:val="ru-RU"/>
              </w:rPr>
              <w:t xml:space="preserve"> </w:t>
            </w:r>
            <w:r w:rsidRPr="00EF05DD">
              <w:rPr>
                <w:rFonts w:ascii="Times New Roman" w:eastAsia="Times New Roman" w:hAnsi="Times New Roman" w:cs="Times New Roman"/>
                <w:sz w:val="24"/>
                <w:lang w:val="ru-RU"/>
              </w:rPr>
              <w:t>не</w:t>
            </w:r>
            <w:r w:rsidRPr="00EF05DD">
              <w:rPr>
                <w:rFonts w:ascii="Times New Roman" w:eastAsia="Times New Roman" w:hAnsi="Times New Roman" w:cs="Times New Roman"/>
                <w:spacing w:val="-2"/>
                <w:sz w:val="24"/>
                <w:lang w:val="ru-RU"/>
              </w:rPr>
              <w:t xml:space="preserve"> </w:t>
            </w:r>
            <w:r w:rsidRPr="00EF05DD">
              <w:rPr>
                <w:rFonts w:ascii="Times New Roman" w:eastAsia="Times New Roman" w:hAnsi="Times New Roman" w:cs="Times New Roman"/>
                <w:sz w:val="24"/>
                <w:lang w:val="ru-RU"/>
              </w:rPr>
              <w:t>оставаться</w:t>
            </w:r>
            <w:r w:rsidRPr="00EF05DD">
              <w:rPr>
                <w:rFonts w:ascii="Times New Roman" w:eastAsia="Times New Roman" w:hAnsi="Times New Roman" w:cs="Times New Roman"/>
                <w:spacing w:val="-2"/>
                <w:sz w:val="24"/>
                <w:lang w:val="ru-RU"/>
              </w:rPr>
              <w:t xml:space="preserve"> </w:t>
            </w:r>
            <w:r w:rsidRPr="00EF05DD">
              <w:rPr>
                <w:rFonts w:ascii="Times New Roman" w:eastAsia="Times New Roman" w:hAnsi="Times New Roman" w:cs="Times New Roman"/>
                <w:sz w:val="24"/>
                <w:lang w:val="ru-RU"/>
              </w:rPr>
              <w:t>равнодушным</w:t>
            </w:r>
            <w:r w:rsidRPr="00EF05DD">
              <w:rPr>
                <w:rFonts w:ascii="Times New Roman" w:eastAsia="Times New Roman" w:hAnsi="Times New Roman" w:cs="Times New Roman"/>
                <w:spacing w:val="-3"/>
                <w:sz w:val="24"/>
                <w:lang w:val="ru-RU"/>
              </w:rPr>
              <w:t xml:space="preserve"> </w:t>
            </w:r>
            <w:r w:rsidRPr="00EF05DD">
              <w:rPr>
                <w:rFonts w:ascii="Times New Roman" w:eastAsia="Times New Roman" w:hAnsi="Times New Roman" w:cs="Times New Roman"/>
                <w:sz w:val="24"/>
                <w:lang w:val="ru-RU"/>
              </w:rPr>
              <w:t>к</w:t>
            </w:r>
          </w:p>
          <w:p w:rsidR="00EF05DD" w:rsidRPr="00EF05DD" w:rsidRDefault="00EF05DD" w:rsidP="00EF05DD">
            <w:pPr>
              <w:ind w:left="17"/>
              <w:rPr>
                <w:rFonts w:ascii="Times New Roman" w:eastAsia="Times New Roman" w:hAnsi="Times New Roman" w:cs="Times New Roman"/>
                <w:sz w:val="24"/>
                <w:lang w:val="ru-RU"/>
              </w:rPr>
            </w:pPr>
            <w:r w:rsidRPr="00EF05DD">
              <w:rPr>
                <w:rFonts w:ascii="Times New Roman" w:eastAsia="Times New Roman" w:hAnsi="Times New Roman" w:cs="Times New Roman"/>
                <w:sz w:val="24"/>
                <w:lang w:val="ru-RU"/>
              </w:rPr>
              <w:t>чужому горю, проявлять заботу; самостоятельно</w:t>
            </w:r>
            <w:r w:rsidRPr="00EF05DD">
              <w:rPr>
                <w:rFonts w:ascii="Times New Roman" w:eastAsia="Times New Roman" w:hAnsi="Times New Roman" w:cs="Times New Roman"/>
                <w:spacing w:val="-58"/>
                <w:sz w:val="24"/>
                <w:lang w:val="ru-RU"/>
              </w:rPr>
              <w:t xml:space="preserve"> </w:t>
            </w:r>
            <w:r w:rsidRPr="00EF05DD">
              <w:rPr>
                <w:rFonts w:ascii="Times New Roman" w:eastAsia="Times New Roman" w:hAnsi="Times New Roman" w:cs="Times New Roman"/>
                <w:sz w:val="24"/>
                <w:lang w:val="ru-RU"/>
              </w:rPr>
              <w:t>различающий</w:t>
            </w:r>
            <w:r w:rsidRPr="00EF05DD">
              <w:rPr>
                <w:rFonts w:ascii="Times New Roman" w:eastAsia="Times New Roman" w:hAnsi="Times New Roman" w:cs="Times New Roman"/>
                <w:spacing w:val="-1"/>
                <w:sz w:val="24"/>
                <w:lang w:val="ru-RU"/>
              </w:rPr>
              <w:t xml:space="preserve"> </w:t>
            </w:r>
            <w:r w:rsidRPr="00EF05DD">
              <w:rPr>
                <w:rFonts w:ascii="Times New Roman" w:eastAsia="Times New Roman" w:hAnsi="Times New Roman" w:cs="Times New Roman"/>
                <w:sz w:val="24"/>
                <w:lang w:val="ru-RU"/>
              </w:rPr>
              <w:t>основные</w:t>
            </w:r>
            <w:r w:rsidRPr="00EF05DD">
              <w:rPr>
                <w:rFonts w:ascii="Times New Roman" w:eastAsia="Times New Roman" w:hAnsi="Times New Roman" w:cs="Times New Roman"/>
                <w:spacing w:val="-2"/>
                <w:sz w:val="24"/>
                <w:lang w:val="ru-RU"/>
              </w:rPr>
              <w:t xml:space="preserve"> </w:t>
            </w:r>
            <w:r w:rsidRPr="00EF05DD">
              <w:rPr>
                <w:rFonts w:ascii="Times New Roman" w:eastAsia="Times New Roman" w:hAnsi="Times New Roman" w:cs="Times New Roman"/>
                <w:sz w:val="24"/>
                <w:lang w:val="ru-RU"/>
              </w:rPr>
              <w:t>отрицательные</w:t>
            </w:r>
            <w:r w:rsidRPr="00EF05DD">
              <w:rPr>
                <w:rFonts w:ascii="Times New Roman" w:eastAsia="Times New Roman" w:hAnsi="Times New Roman" w:cs="Times New Roman"/>
                <w:spacing w:val="-3"/>
                <w:sz w:val="24"/>
                <w:lang w:val="ru-RU"/>
              </w:rPr>
              <w:t xml:space="preserve"> </w:t>
            </w:r>
            <w:r w:rsidRPr="00EF05DD">
              <w:rPr>
                <w:rFonts w:ascii="Times New Roman" w:eastAsia="Times New Roman" w:hAnsi="Times New Roman" w:cs="Times New Roman"/>
                <w:sz w:val="24"/>
                <w:lang w:val="ru-RU"/>
              </w:rPr>
              <w:t>и</w:t>
            </w:r>
          </w:p>
          <w:p w:rsidR="00EF05DD" w:rsidRPr="00EF05DD" w:rsidRDefault="00EF05DD" w:rsidP="00EF05DD">
            <w:pPr>
              <w:ind w:left="17"/>
              <w:rPr>
                <w:rFonts w:ascii="Times New Roman" w:eastAsia="Times New Roman" w:hAnsi="Times New Roman" w:cs="Times New Roman"/>
                <w:sz w:val="24"/>
                <w:lang w:val="ru-RU"/>
              </w:rPr>
            </w:pPr>
            <w:r w:rsidRPr="00EF05DD">
              <w:rPr>
                <w:rFonts w:ascii="Times New Roman" w:eastAsia="Times New Roman" w:hAnsi="Times New Roman" w:cs="Times New Roman"/>
                <w:sz w:val="24"/>
                <w:lang w:val="ru-RU"/>
              </w:rPr>
              <w:t>положительные</w:t>
            </w:r>
            <w:r w:rsidRPr="00EF05DD">
              <w:rPr>
                <w:rFonts w:ascii="Times New Roman" w:eastAsia="Times New Roman" w:hAnsi="Times New Roman" w:cs="Times New Roman"/>
                <w:spacing w:val="-5"/>
                <w:sz w:val="24"/>
                <w:lang w:val="ru-RU"/>
              </w:rPr>
              <w:t xml:space="preserve"> </w:t>
            </w:r>
            <w:r w:rsidRPr="00EF05DD">
              <w:rPr>
                <w:rFonts w:ascii="Times New Roman" w:eastAsia="Times New Roman" w:hAnsi="Times New Roman" w:cs="Times New Roman"/>
                <w:sz w:val="24"/>
                <w:lang w:val="ru-RU"/>
              </w:rPr>
              <w:t>человеческие</w:t>
            </w:r>
            <w:r w:rsidRPr="00EF05DD">
              <w:rPr>
                <w:rFonts w:ascii="Times New Roman" w:eastAsia="Times New Roman" w:hAnsi="Times New Roman" w:cs="Times New Roman"/>
                <w:spacing w:val="-3"/>
                <w:sz w:val="24"/>
                <w:lang w:val="ru-RU"/>
              </w:rPr>
              <w:t xml:space="preserve"> </w:t>
            </w:r>
            <w:r w:rsidRPr="00EF05DD">
              <w:rPr>
                <w:rFonts w:ascii="Times New Roman" w:eastAsia="Times New Roman" w:hAnsi="Times New Roman" w:cs="Times New Roman"/>
                <w:sz w:val="24"/>
                <w:lang w:val="ru-RU"/>
              </w:rPr>
              <w:t>качества,</w:t>
            </w:r>
            <w:r w:rsidRPr="00EF05DD">
              <w:rPr>
                <w:rFonts w:ascii="Times New Roman" w:eastAsia="Times New Roman" w:hAnsi="Times New Roman" w:cs="Times New Roman"/>
                <w:spacing w:val="-2"/>
                <w:sz w:val="24"/>
                <w:lang w:val="ru-RU"/>
              </w:rPr>
              <w:t xml:space="preserve"> </w:t>
            </w:r>
            <w:r w:rsidRPr="00EF05DD">
              <w:rPr>
                <w:rFonts w:ascii="Times New Roman" w:eastAsia="Times New Roman" w:hAnsi="Times New Roman" w:cs="Times New Roman"/>
                <w:sz w:val="24"/>
                <w:lang w:val="ru-RU"/>
              </w:rPr>
              <w:t>иногда</w:t>
            </w:r>
            <w:r w:rsidRPr="00EF05DD">
              <w:rPr>
                <w:lang w:val="ru-RU"/>
              </w:rPr>
              <w:t xml:space="preserve"> </w:t>
            </w:r>
            <w:r w:rsidRPr="00EF05DD">
              <w:rPr>
                <w:rFonts w:ascii="Times New Roman" w:eastAsia="Times New Roman" w:hAnsi="Times New Roman" w:cs="Times New Roman"/>
                <w:sz w:val="24"/>
                <w:lang w:val="ru-RU"/>
              </w:rPr>
              <w:t>прибегая к помощи взрослого в ситуациях морального выбора.</w:t>
            </w:r>
            <w:r>
              <w:rPr>
                <w:rFonts w:ascii="Times New Roman" w:eastAsia="Times New Roman" w:hAnsi="Times New Roman" w:cs="Times New Roman"/>
                <w:sz w:val="24"/>
                <w:lang w:val="ru-RU"/>
              </w:rPr>
              <w:t xml:space="preserve"> </w:t>
            </w:r>
          </w:p>
        </w:tc>
      </w:tr>
      <w:tr w:rsidR="00EF05DD" w:rsidRPr="00EF05DD" w:rsidTr="00EF05DD">
        <w:trPr>
          <w:trHeight w:val="2359"/>
        </w:trPr>
        <w:tc>
          <w:tcPr>
            <w:tcW w:w="2532" w:type="dxa"/>
          </w:tcPr>
          <w:p w:rsidR="00EF05DD" w:rsidRDefault="00EF05DD" w:rsidP="001E4708">
            <w:pPr>
              <w:pStyle w:val="TableParagraph"/>
              <w:spacing w:before="9"/>
              <w:ind w:left="16"/>
              <w:rPr>
                <w:sz w:val="24"/>
              </w:rPr>
            </w:pPr>
            <w:r>
              <w:rPr>
                <w:sz w:val="24"/>
              </w:rPr>
              <w:t>Социальное</w:t>
            </w:r>
          </w:p>
        </w:tc>
        <w:tc>
          <w:tcPr>
            <w:tcW w:w="2470" w:type="dxa"/>
          </w:tcPr>
          <w:p w:rsidR="00EF05DD" w:rsidRDefault="00EF05DD" w:rsidP="001E4708">
            <w:pPr>
              <w:pStyle w:val="TableParagraph"/>
              <w:spacing w:before="9"/>
              <w:ind w:left="14" w:right="822"/>
              <w:rPr>
                <w:sz w:val="24"/>
              </w:rPr>
            </w:pPr>
            <w:r>
              <w:rPr>
                <w:sz w:val="24"/>
              </w:rPr>
              <w:t>Человек, семья,</w:t>
            </w:r>
            <w:r>
              <w:rPr>
                <w:spacing w:val="-58"/>
                <w:sz w:val="24"/>
              </w:rPr>
              <w:t xml:space="preserve"> </w:t>
            </w:r>
            <w:r>
              <w:rPr>
                <w:sz w:val="24"/>
              </w:rPr>
              <w:t>дружба,</w:t>
            </w:r>
          </w:p>
          <w:p w:rsidR="00EF05DD" w:rsidRDefault="00EF05DD" w:rsidP="001E4708">
            <w:pPr>
              <w:pStyle w:val="TableParagraph"/>
              <w:ind w:left="14"/>
              <w:rPr>
                <w:sz w:val="24"/>
              </w:rPr>
            </w:pPr>
            <w:r>
              <w:rPr>
                <w:sz w:val="24"/>
              </w:rPr>
              <w:t>сотрудничество</w:t>
            </w:r>
          </w:p>
        </w:tc>
        <w:tc>
          <w:tcPr>
            <w:tcW w:w="5051" w:type="dxa"/>
          </w:tcPr>
          <w:p w:rsidR="00EF05DD" w:rsidRPr="006633B0" w:rsidRDefault="00EF05DD" w:rsidP="001E4708">
            <w:pPr>
              <w:pStyle w:val="TableParagraph"/>
              <w:spacing w:before="9"/>
              <w:ind w:left="17" w:right="25"/>
              <w:rPr>
                <w:sz w:val="24"/>
                <w:lang w:val="ru-RU"/>
              </w:rPr>
            </w:pPr>
            <w:r w:rsidRPr="006633B0">
              <w:rPr>
                <w:sz w:val="24"/>
                <w:lang w:val="ru-RU"/>
              </w:rPr>
              <w:t>Проявляющий</w:t>
            </w:r>
            <w:r w:rsidRPr="006633B0">
              <w:rPr>
                <w:spacing w:val="-5"/>
                <w:sz w:val="24"/>
                <w:lang w:val="ru-RU"/>
              </w:rPr>
              <w:t xml:space="preserve"> </w:t>
            </w:r>
            <w:r w:rsidRPr="006633B0">
              <w:rPr>
                <w:sz w:val="24"/>
                <w:lang w:val="ru-RU"/>
              </w:rPr>
              <w:t>ответственность</w:t>
            </w:r>
            <w:r w:rsidRPr="006633B0">
              <w:rPr>
                <w:spacing w:val="-3"/>
                <w:sz w:val="24"/>
                <w:lang w:val="ru-RU"/>
              </w:rPr>
              <w:t xml:space="preserve"> </w:t>
            </w:r>
            <w:r w:rsidRPr="006633B0">
              <w:rPr>
                <w:sz w:val="24"/>
                <w:lang w:val="ru-RU"/>
              </w:rPr>
              <w:t>за</w:t>
            </w:r>
            <w:r w:rsidRPr="006633B0">
              <w:rPr>
                <w:spacing w:val="-6"/>
                <w:sz w:val="24"/>
                <w:lang w:val="ru-RU"/>
              </w:rPr>
              <w:t xml:space="preserve"> </w:t>
            </w:r>
            <w:r w:rsidRPr="006633B0">
              <w:rPr>
                <w:sz w:val="24"/>
                <w:lang w:val="ru-RU"/>
              </w:rPr>
              <w:t>свои</w:t>
            </w:r>
            <w:r w:rsidRPr="006633B0">
              <w:rPr>
                <w:spacing w:val="-4"/>
                <w:sz w:val="24"/>
                <w:lang w:val="ru-RU"/>
              </w:rPr>
              <w:t xml:space="preserve"> </w:t>
            </w:r>
            <w:r w:rsidRPr="006633B0">
              <w:rPr>
                <w:sz w:val="24"/>
                <w:lang w:val="ru-RU"/>
              </w:rPr>
              <w:t>действия</w:t>
            </w:r>
            <w:r w:rsidRPr="006633B0">
              <w:rPr>
                <w:spacing w:val="-57"/>
                <w:sz w:val="24"/>
                <w:lang w:val="ru-RU"/>
              </w:rPr>
              <w:t xml:space="preserve"> </w:t>
            </w:r>
            <w:r w:rsidRPr="006633B0">
              <w:rPr>
                <w:sz w:val="24"/>
                <w:lang w:val="ru-RU"/>
              </w:rPr>
              <w:t>и поведение; принимающий и уважающий</w:t>
            </w:r>
            <w:r w:rsidRPr="006633B0">
              <w:rPr>
                <w:spacing w:val="1"/>
                <w:sz w:val="24"/>
                <w:lang w:val="ru-RU"/>
              </w:rPr>
              <w:t xml:space="preserve"> </w:t>
            </w:r>
            <w:r w:rsidRPr="006633B0">
              <w:rPr>
                <w:sz w:val="24"/>
                <w:lang w:val="ru-RU"/>
              </w:rPr>
              <w:t>различия между людьми. Владеющий основами</w:t>
            </w:r>
            <w:r w:rsidRPr="006633B0">
              <w:rPr>
                <w:spacing w:val="1"/>
                <w:sz w:val="24"/>
                <w:lang w:val="ru-RU"/>
              </w:rPr>
              <w:t xml:space="preserve"> </w:t>
            </w:r>
            <w:r w:rsidRPr="006633B0">
              <w:rPr>
                <w:sz w:val="24"/>
                <w:lang w:val="ru-RU"/>
              </w:rPr>
              <w:t>речевой</w:t>
            </w:r>
            <w:r w:rsidRPr="006633B0">
              <w:rPr>
                <w:spacing w:val="-1"/>
                <w:sz w:val="24"/>
                <w:lang w:val="ru-RU"/>
              </w:rPr>
              <w:t xml:space="preserve"> </w:t>
            </w:r>
            <w:r w:rsidRPr="006633B0">
              <w:rPr>
                <w:sz w:val="24"/>
                <w:lang w:val="ru-RU"/>
              </w:rPr>
              <w:t>культуры. Дружелюбный и</w:t>
            </w:r>
          </w:p>
          <w:p w:rsidR="00EF05DD" w:rsidRPr="006633B0" w:rsidRDefault="00EF05DD" w:rsidP="001E4708">
            <w:pPr>
              <w:pStyle w:val="TableParagraph"/>
              <w:ind w:left="17" w:right="63"/>
              <w:rPr>
                <w:sz w:val="24"/>
                <w:lang w:val="ru-RU"/>
              </w:rPr>
            </w:pPr>
            <w:r w:rsidRPr="006633B0">
              <w:rPr>
                <w:sz w:val="24"/>
                <w:lang w:val="ru-RU"/>
              </w:rPr>
              <w:t>доброжелательный,</w:t>
            </w:r>
            <w:r w:rsidRPr="006633B0">
              <w:rPr>
                <w:spacing w:val="1"/>
                <w:sz w:val="24"/>
                <w:lang w:val="ru-RU"/>
              </w:rPr>
              <w:t xml:space="preserve"> </w:t>
            </w:r>
            <w:r w:rsidRPr="006633B0">
              <w:rPr>
                <w:sz w:val="24"/>
                <w:lang w:val="ru-RU"/>
              </w:rPr>
              <w:t>умеющий</w:t>
            </w:r>
            <w:r w:rsidRPr="006633B0">
              <w:rPr>
                <w:spacing w:val="-1"/>
                <w:sz w:val="24"/>
                <w:lang w:val="ru-RU"/>
              </w:rPr>
              <w:t xml:space="preserve"> </w:t>
            </w:r>
            <w:r w:rsidRPr="006633B0">
              <w:rPr>
                <w:sz w:val="24"/>
                <w:lang w:val="ru-RU"/>
              </w:rPr>
              <w:t>слушать и</w:t>
            </w:r>
            <w:r w:rsidRPr="006633B0">
              <w:rPr>
                <w:spacing w:val="1"/>
                <w:sz w:val="24"/>
                <w:lang w:val="ru-RU"/>
              </w:rPr>
              <w:t xml:space="preserve"> </w:t>
            </w:r>
            <w:r w:rsidRPr="006633B0">
              <w:rPr>
                <w:sz w:val="24"/>
                <w:lang w:val="ru-RU"/>
              </w:rPr>
              <w:t>слышать собеседника, способный</w:t>
            </w:r>
            <w:r w:rsidRPr="006633B0">
              <w:rPr>
                <w:spacing w:val="1"/>
                <w:sz w:val="24"/>
                <w:lang w:val="ru-RU"/>
              </w:rPr>
              <w:t xml:space="preserve"> </w:t>
            </w:r>
            <w:r w:rsidRPr="006633B0">
              <w:rPr>
                <w:sz w:val="24"/>
                <w:lang w:val="ru-RU"/>
              </w:rPr>
              <w:t>взаимодействовать со взрослыми и</w:t>
            </w:r>
            <w:r w:rsidRPr="006633B0">
              <w:rPr>
                <w:spacing w:val="1"/>
                <w:sz w:val="24"/>
                <w:lang w:val="ru-RU"/>
              </w:rPr>
              <w:t xml:space="preserve"> </w:t>
            </w:r>
            <w:r w:rsidRPr="006633B0">
              <w:rPr>
                <w:sz w:val="24"/>
                <w:lang w:val="ru-RU"/>
              </w:rPr>
              <w:t>сверстниками</w:t>
            </w:r>
            <w:r w:rsidRPr="006633B0">
              <w:rPr>
                <w:spacing w:val="-2"/>
                <w:sz w:val="24"/>
                <w:lang w:val="ru-RU"/>
              </w:rPr>
              <w:t xml:space="preserve"> </w:t>
            </w:r>
            <w:r w:rsidRPr="006633B0">
              <w:rPr>
                <w:sz w:val="24"/>
                <w:lang w:val="ru-RU"/>
              </w:rPr>
              <w:t>на</w:t>
            </w:r>
            <w:r w:rsidRPr="006633B0">
              <w:rPr>
                <w:spacing w:val="-3"/>
                <w:sz w:val="24"/>
                <w:lang w:val="ru-RU"/>
              </w:rPr>
              <w:t xml:space="preserve"> </w:t>
            </w:r>
            <w:r w:rsidRPr="006633B0">
              <w:rPr>
                <w:sz w:val="24"/>
                <w:lang w:val="ru-RU"/>
              </w:rPr>
              <w:t>основе</w:t>
            </w:r>
            <w:r w:rsidRPr="006633B0">
              <w:rPr>
                <w:spacing w:val="-3"/>
                <w:sz w:val="24"/>
                <w:lang w:val="ru-RU"/>
              </w:rPr>
              <w:t xml:space="preserve"> </w:t>
            </w:r>
            <w:r w:rsidRPr="006633B0">
              <w:rPr>
                <w:sz w:val="24"/>
                <w:lang w:val="ru-RU"/>
              </w:rPr>
              <w:t>общих</w:t>
            </w:r>
            <w:r w:rsidRPr="006633B0">
              <w:rPr>
                <w:spacing w:val="-3"/>
                <w:sz w:val="24"/>
                <w:lang w:val="ru-RU"/>
              </w:rPr>
              <w:t xml:space="preserve"> </w:t>
            </w:r>
            <w:r w:rsidRPr="006633B0">
              <w:rPr>
                <w:sz w:val="24"/>
                <w:lang w:val="ru-RU"/>
              </w:rPr>
              <w:t>интересов</w:t>
            </w:r>
            <w:r w:rsidRPr="006633B0">
              <w:rPr>
                <w:spacing w:val="-1"/>
                <w:sz w:val="24"/>
                <w:lang w:val="ru-RU"/>
              </w:rPr>
              <w:t xml:space="preserve"> </w:t>
            </w:r>
            <w:r w:rsidRPr="006633B0">
              <w:rPr>
                <w:sz w:val="24"/>
                <w:lang w:val="ru-RU"/>
              </w:rPr>
              <w:t>и</w:t>
            </w:r>
            <w:r w:rsidRPr="006633B0">
              <w:rPr>
                <w:spacing w:val="-2"/>
                <w:sz w:val="24"/>
                <w:lang w:val="ru-RU"/>
              </w:rPr>
              <w:t xml:space="preserve"> </w:t>
            </w:r>
            <w:r w:rsidRPr="006633B0">
              <w:rPr>
                <w:sz w:val="24"/>
                <w:lang w:val="ru-RU"/>
              </w:rPr>
              <w:t>дел.</w:t>
            </w:r>
          </w:p>
        </w:tc>
      </w:tr>
      <w:tr w:rsidR="00EF05DD" w:rsidRPr="00EF05DD" w:rsidTr="00EF05DD">
        <w:trPr>
          <w:trHeight w:val="2790"/>
        </w:trPr>
        <w:tc>
          <w:tcPr>
            <w:tcW w:w="2532" w:type="dxa"/>
          </w:tcPr>
          <w:p w:rsidR="00EF05DD" w:rsidRDefault="00EF05DD" w:rsidP="001E4708">
            <w:pPr>
              <w:pStyle w:val="TableParagraph"/>
              <w:spacing w:before="6"/>
              <w:ind w:left="16"/>
              <w:rPr>
                <w:sz w:val="24"/>
              </w:rPr>
            </w:pPr>
            <w:r>
              <w:rPr>
                <w:sz w:val="24"/>
              </w:rPr>
              <w:t>Познавательное</w:t>
            </w:r>
          </w:p>
        </w:tc>
        <w:tc>
          <w:tcPr>
            <w:tcW w:w="2470" w:type="dxa"/>
          </w:tcPr>
          <w:p w:rsidR="00EF05DD" w:rsidRDefault="00EF05DD" w:rsidP="001E4708">
            <w:pPr>
              <w:pStyle w:val="TableParagraph"/>
              <w:spacing w:before="6"/>
              <w:ind w:left="14"/>
              <w:rPr>
                <w:sz w:val="24"/>
              </w:rPr>
            </w:pPr>
            <w:r>
              <w:rPr>
                <w:sz w:val="24"/>
              </w:rPr>
              <w:t>Познание</w:t>
            </w:r>
          </w:p>
        </w:tc>
        <w:tc>
          <w:tcPr>
            <w:tcW w:w="5051" w:type="dxa"/>
          </w:tcPr>
          <w:p w:rsidR="00EF05DD" w:rsidRPr="006633B0" w:rsidRDefault="00EF05DD" w:rsidP="001E4708">
            <w:pPr>
              <w:pStyle w:val="TableParagraph"/>
              <w:spacing w:before="6"/>
              <w:ind w:left="17"/>
              <w:rPr>
                <w:sz w:val="24"/>
                <w:lang w:val="ru-RU"/>
              </w:rPr>
            </w:pPr>
            <w:r w:rsidRPr="006633B0">
              <w:rPr>
                <w:sz w:val="24"/>
                <w:lang w:val="ru-RU"/>
              </w:rPr>
              <w:t>Любознательный,</w:t>
            </w:r>
            <w:r w:rsidRPr="006633B0">
              <w:rPr>
                <w:spacing w:val="-6"/>
                <w:sz w:val="24"/>
                <w:lang w:val="ru-RU"/>
              </w:rPr>
              <w:t xml:space="preserve"> </w:t>
            </w:r>
            <w:r w:rsidRPr="006633B0">
              <w:rPr>
                <w:sz w:val="24"/>
                <w:lang w:val="ru-RU"/>
              </w:rPr>
              <w:t>наблюдательный,</w:t>
            </w:r>
          </w:p>
          <w:p w:rsidR="00EF05DD" w:rsidRDefault="00EF05DD" w:rsidP="001E4708">
            <w:pPr>
              <w:pStyle w:val="TableParagraph"/>
              <w:ind w:left="17" w:right="120"/>
              <w:rPr>
                <w:sz w:val="24"/>
              </w:rPr>
            </w:pPr>
            <w:r w:rsidRPr="006633B0">
              <w:rPr>
                <w:sz w:val="24"/>
                <w:lang w:val="ru-RU"/>
              </w:rPr>
              <w:t>испытывающий</w:t>
            </w:r>
            <w:r w:rsidRPr="006633B0">
              <w:rPr>
                <w:spacing w:val="-7"/>
                <w:sz w:val="24"/>
                <w:lang w:val="ru-RU"/>
              </w:rPr>
              <w:t xml:space="preserve"> </w:t>
            </w:r>
            <w:r w:rsidRPr="006633B0">
              <w:rPr>
                <w:sz w:val="24"/>
                <w:lang w:val="ru-RU"/>
              </w:rPr>
              <w:t>потребность</w:t>
            </w:r>
            <w:r w:rsidRPr="006633B0">
              <w:rPr>
                <w:spacing w:val="-4"/>
                <w:sz w:val="24"/>
                <w:lang w:val="ru-RU"/>
              </w:rPr>
              <w:t xml:space="preserve"> </w:t>
            </w:r>
            <w:r w:rsidRPr="006633B0">
              <w:rPr>
                <w:sz w:val="24"/>
                <w:lang w:val="ru-RU"/>
              </w:rPr>
              <w:t>в</w:t>
            </w:r>
            <w:r w:rsidRPr="006633B0">
              <w:rPr>
                <w:spacing w:val="-5"/>
                <w:sz w:val="24"/>
                <w:lang w:val="ru-RU"/>
              </w:rPr>
              <w:t xml:space="preserve"> </w:t>
            </w:r>
            <w:r w:rsidRPr="006633B0">
              <w:rPr>
                <w:sz w:val="24"/>
                <w:lang w:val="ru-RU"/>
              </w:rPr>
              <w:t>самовыражении,</w:t>
            </w:r>
            <w:r w:rsidRPr="006633B0">
              <w:rPr>
                <w:spacing w:val="-57"/>
                <w:sz w:val="24"/>
                <w:lang w:val="ru-RU"/>
              </w:rPr>
              <w:t xml:space="preserve"> </w:t>
            </w:r>
            <w:r w:rsidRPr="006633B0">
              <w:rPr>
                <w:sz w:val="24"/>
                <w:lang w:val="ru-RU"/>
              </w:rPr>
              <w:t>в том числе творческом. Проявляющий</w:t>
            </w:r>
            <w:r w:rsidRPr="006633B0">
              <w:rPr>
                <w:spacing w:val="1"/>
                <w:sz w:val="24"/>
                <w:lang w:val="ru-RU"/>
              </w:rPr>
              <w:t xml:space="preserve"> </w:t>
            </w:r>
            <w:r w:rsidRPr="006633B0">
              <w:rPr>
                <w:sz w:val="24"/>
                <w:lang w:val="ru-RU"/>
              </w:rPr>
              <w:t>активность, самостоятельность, инициативу в</w:t>
            </w:r>
            <w:r w:rsidRPr="006633B0">
              <w:rPr>
                <w:spacing w:val="1"/>
                <w:sz w:val="24"/>
                <w:lang w:val="ru-RU"/>
              </w:rPr>
              <w:t xml:space="preserve"> </w:t>
            </w:r>
            <w:r w:rsidRPr="006633B0">
              <w:rPr>
                <w:sz w:val="24"/>
                <w:lang w:val="ru-RU"/>
              </w:rPr>
              <w:t>познавательной, игровой, коммуникативной и</w:t>
            </w:r>
            <w:r w:rsidRPr="006633B0">
              <w:rPr>
                <w:spacing w:val="1"/>
                <w:sz w:val="24"/>
                <w:lang w:val="ru-RU"/>
              </w:rPr>
              <w:t xml:space="preserve"> </w:t>
            </w:r>
            <w:r w:rsidRPr="006633B0">
              <w:rPr>
                <w:sz w:val="24"/>
                <w:lang w:val="ru-RU"/>
              </w:rPr>
              <w:t>продуктивных видах деятельности и в</w:t>
            </w:r>
            <w:r w:rsidRPr="006633B0">
              <w:rPr>
                <w:spacing w:val="1"/>
                <w:sz w:val="24"/>
                <w:lang w:val="ru-RU"/>
              </w:rPr>
              <w:t xml:space="preserve"> </w:t>
            </w:r>
            <w:r w:rsidRPr="006633B0">
              <w:rPr>
                <w:sz w:val="24"/>
                <w:lang w:val="ru-RU"/>
              </w:rPr>
              <w:t xml:space="preserve">самообслуживании. </w:t>
            </w:r>
            <w:r>
              <w:rPr>
                <w:sz w:val="24"/>
              </w:rPr>
              <w:t>Обладающий первичной</w:t>
            </w:r>
            <w:r>
              <w:rPr>
                <w:spacing w:val="1"/>
                <w:sz w:val="24"/>
              </w:rPr>
              <w:t xml:space="preserve"> </w:t>
            </w:r>
            <w:r>
              <w:rPr>
                <w:sz w:val="24"/>
              </w:rPr>
              <w:t>картиной мира на основе традиционных</w:t>
            </w:r>
            <w:r>
              <w:rPr>
                <w:spacing w:val="1"/>
                <w:sz w:val="24"/>
              </w:rPr>
              <w:t xml:space="preserve"> </w:t>
            </w:r>
            <w:r>
              <w:rPr>
                <w:sz w:val="24"/>
              </w:rPr>
              <w:t>ценностей.</w:t>
            </w:r>
          </w:p>
        </w:tc>
      </w:tr>
      <w:tr w:rsidR="00EF05DD" w:rsidRPr="00EF05DD" w:rsidTr="00EF05DD">
        <w:trPr>
          <w:trHeight w:val="2790"/>
        </w:trPr>
        <w:tc>
          <w:tcPr>
            <w:tcW w:w="2532" w:type="dxa"/>
          </w:tcPr>
          <w:p w:rsidR="00EF05DD" w:rsidRDefault="00EF05DD" w:rsidP="001E4708">
            <w:pPr>
              <w:pStyle w:val="TableParagraph"/>
              <w:spacing w:before="8"/>
              <w:ind w:left="16" w:right="751"/>
              <w:rPr>
                <w:sz w:val="24"/>
              </w:rPr>
            </w:pPr>
            <w:r>
              <w:rPr>
                <w:sz w:val="24"/>
              </w:rPr>
              <w:lastRenderedPageBreak/>
              <w:t>Физическое и</w:t>
            </w:r>
            <w:r>
              <w:rPr>
                <w:spacing w:val="1"/>
                <w:sz w:val="24"/>
              </w:rPr>
              <w:t xml:space="preserve"> </w:t>
            </w:r>
            <w:r>
              <w:rPr>
                <w:sz w:val="24"/>
              </w:rPr>
              <w:t>оздоровительное</w:t>
            </w:r>
          </w:p>
        </w:tc>
        <w:tc>
          <w:tcPr>
            <w:tcW w:w="2470" w:type="dxa"/>
          </w:tcPr>
          <w:p w:rsidR="00EF05DD" w:rsidRDefault="00EF05DD" w:rsidP="001E4708">
            <w:pPr>
              <w:pStyle w:val="TableParagraph"/>
              <w:spacing w:before="8"/>
              <w:ind w:left="14"/>
              <w:rPr>
                <w:sz w:val="24"/>
              </w:rPr>
            </w:pPr>
            <w:r>
              <w:rPr>
                <w:sz w:val="24"/>
              </w:rPr>
              <w:t>Здоровье,</w:t>
            </w:r>
            <w:r>
              <w:rPr>
                <w:spacing w:val="-1"/>
                <w:sz w:val="24"/>
              </w:rPr>
              <w:t xml:space="preserve"> </w:t>
            </w:r>
            <w:r>
              <w:rPr>
                <w:sz w:val="24"/>
              </w:rPr>
              <w:t>жизнь</w:t>
            </w:r>
          </w:p>
        </w:tc>
        <w:tc>
          <w:tcPr>
            <w:tcW w:w="5051" w:type="dxa"/>
          </w:tcPr>
          <w:p w:rsidR="00EF05DD" w:rsidRPr="006633B0" w:rsidRDefault="00EF05DD" w:rsidP="001E4708">
            <w:pPr>
              <w:pStyle w:val="TableParagraph"/>
              <w:spacing w:before="8"/>
              <w:ind w:left="17" w:right="31"/>
              <w:rPr>
                <w:sz w:val="24"/>
                <w:lang w:val="ru-RU"/>
              </w:rPr>
            </w:pPr>
            <w:r w:rsidRPr="006633B0">
              <w:rPr>
                <w:sz w:val="24"/>
                <w:lang w:val="ru-RU"/>
              </w:rPr>
              <w:t>Понимающий ценность жизни, владеющий</w:t>
            </w:r>
            <w:r w:rsidRPr="006633B0">
              <w:rPr>
                <w:spacing w:val="1"/>
                <w:sz w:val="24"/>
                <w:lang w:val="ru-RU"/>
              </w:rPr>
              <w:t xml:space="preserve"> </w:t>
            </w:r>
            <w:r w:rsidRPr="006633B0">
              <w:rPr>
                <w:sz w:val="24"/>
                <w:lang w:val="ru-RU"/>
              </w:rPr>
              <w:t>основными способами укрепления здоровья -</w:t>
            </w:r>
            <w:r w:rsidRPr="006633B0">
              <w:rPr>
                <w:spacing w:val="1"/>
                <w:sz w:val="24"/>
                <w:lang w:val="ru-RU"/>
              </w:rPr>
              <w:t xml:space="preserve"> </w:t>
            </w:r>
            <w:r w:rsidRPr="006633B0">
              <w:rPr>
                <w:sz w:val="24"/>
                <w:lang w:val="ru-RU"/>
              </w:rPr>
              <w:t>занятия физической культурой, закаливание,</w:t>
            </w:r>
            <w:r w:rsidRPr="006633B0">
              <w:rPr>
                <w:spacing w:val="1"/>
                <w:sz w:val="24"/>
                <w:lang w:val="ru-RU"/>
              </w:rPr>
              <w:t xml:space="preserve"> </w:t>
            </w:r>
            <w:r w:rsidRPr="006633B0">
              <w:rPr>
                <w:sz w:val="24"/>
                <w:lang w:val="ru-RU"/>
              </w:rPr>
              <w:t>утренняя гимнастика, соблюдение личной</w:t>
            </w:r>
            <w:r w:rsidRPr="006633B0">
              <w:rPr>
                <w:spacing w:val="1"/>
                <w:sz w:val="24"/>
                <w:lang w:val="ru-RU"/>
              </w:rPr>
              <w:t xml:space="preserve"> </w:t>
            </w:r>
            <w:r w:rsidRPr="006633B0">
              <w:rPr>
                <w:sz w:val="24"/>
                <w:lang w:val="ru-RU"/>
              </w:rPr>
              <w:t>гигиены и безопасного поведения и другое;</w:t>
            </w:r>
            <w:r w:rsidRPr="006633B0">
              <w:rPr>
                <w:spacing w:val="1"/>
                <w:sz w:val="24"/>
                <w:lang w:val="ru-RU"/>
              </w:rPr>
              <w:t xml:space="preserve"> </w:t>
            </w:r>
            <w:r w:rsidRPr="006633B0">
              <w:rPr>
                <w:sz w:val="24"/>
                <w:lang w:val="ru-RU"/>
              </w:rPr>
              <w:t>стремящийся к сбережению и укреплению</w:t>
            </w:r>
            <w:r w:rsidRPr="006633B0">
              <w:rPr>
                <w:spacing w:val="1"/>
                <w:sz w:val="24"/>
                <w:lang w:val="ru-RU"/>
              </w:rPr>
              <w:t xml:space="preserve"> </w:t>
            </w:r>
            <w:r w:rsidRPr="006633B0">
              <w:rPr>
                <w:sz w:val="24"/>
                <w:lang w:val="ru-RU"/>
              </w:rPr>
              <w:t>собственного</w:t>
            </w:r>
            <w:r w:rsidRPr="006633B0">
              <w:rPr>
                <w:spacing w:val="-3"/>
                <w:sz w:val="24"/>
                <w:lang w:val="ru-RU"/>
              </w:rPr>
              <w:t xml:space="preserve"> </w:t>
            </w:r>
            <w:r w:rsidRPr="006633B0">
              <w:rPr>
                <w:sz w:val="24"/>
                <w:lang w:val="ru-RU"/>
              </w:rPr>
              <w:t>здоровья</w:t>
            </w:r>
            <w:r w:rsidRPr="006633B0">
              <w:rPr>
                <w:spacing w:val="-5"/>
                <w:sz w:val="24"/>
                <w:lang w:val="ru-RU"/>
              </w:rPr>
              <w:t xml:space="preserve"> </w:t>
            </w:r>
            <w:r w:rsidRPr="006633B0">
              <w:rPr>
                <w:sz w:val="24"/>
                <w:lang w:val="ru-RU"/>
              </w:rPr>
              <w:t>и</w:t>
            </w:r>
            <w:r w:rsidRPr="006633B0">
              <w:rPr>
                <w:spacing w:val="-3"/>
                <w:sz w:val="24"/>
                <w:lang w:val="ru-RU"/>
              </w:rPr>
              <w:t xml:space="preserve"> </w:t>
            </w:r>
            <w:r w:rsidRPr="006633B0">
              <w:rPr>
                <w:sz w:val="24"/>
                <w:lang w:val="ru-RU"/>
              </w:rPr>
              <w:t>здоровья</w:t>
            </w:r>
            <w:r w:rsidRPr="006633B0">
              <w:rPr>
                <w:spacing w:val="-2"/>
                <w:sz w:val="24"/>
                <w:lang w:val="ru-RU"/>
              </w:rPr>
              <w:t xml:space="preserve"> </w:t>
            </w:r>
            <w:r w:rsidRPr="006633B0">
              <w:rPr>
                <w:sz w:val="24"/>
                <w:lang w:val="ru-RU"/>
              </w:rPr>
              <w:t>окружающих.</w:t>
            </w:r>
          </w:p>
          <w:p w:rsidR="00EF05DD" w:rsidRPr="006633B0" w:rsidRDefault="00EF05DD" w:rsidP="001E4708">
            <w:pPr>
              <w:pStyle w:val="TableParagraph"/>
              <w:ind w:left="17"/>
              <w:rPr>
                <w:sz w:val="24"/>
                <w:lang w:val="ru-RU"/>
              </w:rPr>
            </w:pPr>
            <w:r w:rsidRPr="006633B0">
              <w:rPr>
                <w:sz w:val="24"/>
                <w:lang w:val="ru-RU"/>
              </w:rPr>
              <w:t>Проявляющий</w:t>
            </w:r>
            <w:r w:rsidRPr="006633B0">
              <w:rPr>
                <w:spacing w:val="-4"/>
                <w:sz w:val="24"/>
                <w:lang w:val="ru-RU"/>
              </w:rPr>
              <w:t xml:space="preserve"> </w:t>
            </w:r>
            <w:r w:rsidRPr="006633B0">
              <w:rPr>
                <w:sz w:val="24"/>
                <w:lang w:val="ru-RU"/>
              </w:rPr>
              <w:t>интерес</w:t>
            </w:r>
            <w:r w:rsidRPr="006633B0">
              <w:rPr>
                <w:spacing w:val="-3"/>
                <w:sz w:val="24"/>
                <w:lang w:val="ru-RU"/>
              </w:rPr>
              <w:t xml:space="preserve"> </w:t>
            </w:r>
            <w:r w:rsidRPr="006633B0">
              <w:rPr>
                <w:sz w:val="24"/>
                <w:lang w:val="ru-RU"/>
              </w:rPr>
              <w:t>к</w:t>
            </w:r>
            <w:r w:rsidRPr="006633B0">
              <w:rPr>
                <w:spacing w:val="-3"/>
                <w:sz w:val="24"/>
                <w:lang w:val="ru-RU"/>
              </w:rPr>
              <w:t xml:space="preserve"> </w:t>
            </w:r>
            <w:r w:rsidRPr="006633B0">
              <w:rPr>
                <w:sz w:val="24"/>
                <w:lang w:val="ru-RU"/>
              </w:rPr>
              <w:t>физическим</w:t>
            </w:r>
          </w:p>
          <w:p w:rsidR="00EF05DD" w:rsidRPr="006633B0" w:rsidRDefault="00EF05DD" w:rsidP="001E4708">
            <w:pPr>
              <w:pStyle w:val="TableParagraph"/>
              <w:ind w:left="17" w:right="15"/>
              <w:rPr>
                <w:sz w:val="24"/>
                <w:lang w:val="ru-RU"/>
              </w:rPr>
            </w:pPr>
            <w:r w:rsidRPr="006633B0">
              <w:rPr>
                <w:sz w:val="24"/>
                <w:lang w:val="ru-RU"/>
              </w:rPr>
              <w:t>упражнениям</w:t>
            </w:r>
            <w:r w:rsidRPr="006633B0">
              <w:rPr>
                <w:spacing w:val="-4"/>
                <w:sz w:val="24"/>
                <w:lang w:val="ru-RU"/>
              </w:rPr>
              <w:t xml:space="preserve"> </w:t>
            </w:r>
            <w:r w:rsidRPr="006633B0">
              <w:rPr>
                <w:sz w:val="24"/>
                <w:lang w:val="ru-RU"/>
              </w:rPr>
              <w:t>и</w:t>
            </w:r>
            <w:r w:rsidRPr="006633B0">
              <w:rPr>
                <w:spacing w:val="-3"/>
                <w:sz w:val="24"/>
                <w:lang w:val="ru-RU"/>
              </w:rPr>
              <w:t xml:space="preserve"> </w:t>
            </w:r>
            <w:r w:rsidRPr="006633B0">
              <w:rPr>
                <w:sz w:val="24"/>
                <w:lang w:val="ru-RU"/>
              </w:rPr>
              <w:t>подвижным</w:t>
            </w:r>
            <w:r w:rsidRPr="006633B0">
              <w:rPr>
                <w:spacing w:val="-4"/>
                <w:sz w:val="24"/>
                <w:lang w:val="ru-RU"/>
              </w:rPr>
              <w:t xml:space="preserve"> </w:t>
            </w:r>
            <w:r w:rsidRPr="006633B0">
              <w:rPr>
                <w:sz w:val="24"/>
                <w:lang w:val="ru-RU"/>
              </w:rPr>
              <w:t>играм,</w:t>
            </w:r>
            <w:r w:rsidRPr="006633B0">
              <w:rPr>
                <w:spacing w:val="-3"/>
                <w:sz w:val="24"/>
                <w:lang w:val="ru-RU"/>
              </w:rPr>
              <w:t xml:space="preserve"> </w:t>
            </w:r>
            <w:r w:rsidRPr="006633B0">
              <w:rPr>
                <w:sz w:val="24"/>
                <w:lang w:val="ru-RU"/>
              </w:rPr>
              <w:t>стремление</w:t>
            </w:r>
            <w:r w:rsidRPr="006633B0">
              <w:rPr>
                <w:spacing w:val="-2"/>
                <w:sz w:val="24"/>
                <w:lang w:val="ru-RU"/>
              </w:rPr>
              <w:t xml:space="preserve"> </w:t>
            </w:r>
            <w:r w:rsidRPr="006633B0">
              <w:rPr>
                <w:sz w:val="24"/>
                <w:lang w:val="ru-RU"/>
              </w:rPr>
              <w:t>к</w:t>
            </w:r>
            <w:r w:rsidRPr="006633B0">
              <w:rPr>
                <w:spacing w:val="-57"/>
                <w:sz w:val="24"/>
                <w:lang w:val="ru-RU"/>
              </w:rPr>
              <w:t xml:space="preserve"> </w:t>
            </w:r>
            <w:r w:rsidRPr="006633B0">
              <w:rPr>
                <w:sz w:val="24"/>
                <w:lang w:val="ru-RU"/>
              </w:rPr>
              <w:t>личной и командной победе, нравственные и</w:t>
            </w:r>
            <w:r w:rsidRPr="006633B0">
              <w:rPr>
                <w:spacing w:val="1"/>
                <w:sz w:val="24"/>
                <w:lang w:val="ru-RU"/>
              </w:rPr>
              <w:t xml:space="preserve"> </w:t>
            </w:r>
            <w:r w:rsidRPr="006633B0">
              <w:rPr>
                <w:sz w:val="24"/>
                <w:lang w:val="ru-RU"/>
              </w:rPr>
              <w:t>волевые качества. Демонстрирующий</w:t>
            </w:r>
            <w:r w:rsidRPr="006633B0">
              <w:rPr>
                <w:spacing w:val="1"/>
                <w:sz w:val="24"/>
                <w:lang w:val="ru-RU"/>
              </w:rPr>
              <w:t xml:space="preserve"> </w:t>
            </w:r>
            <w:r w:rsidRPr="006633B0">
              <w:rPr>
                <w:sz w:val="24"/>
                <w:lang w:val="ru-RU"/>
              </w:rPr>
              <w:t>потребность в</w:t>
            </w:r>
            <w:r w:rsidRPr="006633B0">
              <w:rPr>
                <w:spacing w:val="-2"/>
                <w:sz w:val="24"/>
                <w:lang w:val="ru-RU"/>
              </w:rPr>
              <w:t xml:space="preserve"> </w:t>
            </w:r>
            <w:r w:rsidRPr="006633B0">
              <w:rPr>
                <w:sz w:val="24"/>
                <w:lang w:val="ru-RU"/>
              </w:rPr>
              <w:t>двигательной деятельности.</w:t>
            </w:r>
          </w:p>
          <w:p w:rsidR="00EF05DD" w:rsidRPr="006633B0" w:rsidRDefault="00EF05DD" w:rsidP="001E4708">
            <w:pPr>
              <w:pStyle w:val="TableParagraph"/>
              <w:spacing w:before="1"/>
              <w:ind w:left="17" w:right="420"/>
              <w:rPr>
                <w:sz w:val="24"/>
                <w:lang w:val="ru-RU"/>
              </w:rPr>
            </w:pPr>
            <w:r w:rsidRPr="006633B0">
              <w:rPr>
                <w:sz w:val="24"/>
                <w:lang w:val="ru-RU"/>
              </w:rPr>
              <w:t>Имеющий</w:t>
            </w:r>
            <w:r w:rsidRPr="006633B0">
              <w:rPr>
                <w:spacing w:val="-4"/>
                <w:sz w:val="24"/>
                <w:lang w:val="ru-RU"/>
              </w:rPr>
              <w:t xml:space="preserve"> </w:t>
            </w:r>
            <w:r w:rsidRPr="006633B0">
              <w:rPr>
                <w:sz w:val="24"/>
                <w:lang w:val="ru-RU"/>
              </w:rPr>
              <w:t>представление</w:t>
            </w:r>
            <w:r w:rsidRPr="006633B0">
              <w:rPr>
                <w:spacing w:val="-5"/>
                <w:sz w:val="24"/>
                <w:lang w:val="ru-RU"/>
              </w:rPr>
              <w:t xml:space="preserve"> </w:t>
            </w:r>
            <w:r w:rsidRPr="006633B0">
              <w:rPr>
                <w:sz w:val="24"/>
                <w:lang w:val="ru-RU"/>
              </w:rPr>
              <w:t>о</w:t>
            </w:r>
            <w:r w:rsidRPr="006633B0">
              <w:rPr>
                <w:spacing w:val="-4"/>
                <w:sz w:val="24"/>
                <w:lang w:val="ru-RU"/>
              </w:rPr>
              <w:t xml:space="preserve"> </w:t>
            </w:r>
            <w:r w:rsidRPr="006633B0">
              <w:rPr>
                <w:sz w:val="24"/>
                <w:lang w:val="ru-RU"/>
              </w:rPr>
              <w:t>некоторых</w:t>
            </w:r>
            <w:r w:rsidRPr="006633B0">
              <w:rPr>
                <w:spacing w:val="-2"/>
                <w:sz w:val="24"/>
                <w:lang w:val="ru-RU"/>
              </w:rPr>
              <w:t xml:space="preserve"> </w:t>
            </w:r>
            <w:r w:rsidRPr="006633B0">
              <w:rPr>
                <w:sz w:val="24"/>
                <w:lang w:val="ru-RU"/>
              </w:rPr>
              <w:t>видах</w:t>
            </w:r>
            <w:r w:rsidRPr="006633B0">
              <w:rPr>
                <w:spacing w:val="-57"/>
                <w:sz w:val="24"/>
                <w:lang w:val="ru-RU"/>
              </w:rPr>
              <w:t xml:space="preserve"> </w:t>
            </w:r>
            <w:r w:rsidRPr="006633B0">
              <w:rPr>
                <w:sz w:val="24"/>
                <w:lang w:val="ru-RU"/>
              </w:rPr>
              <w:t>спорта</w:t>
            </w:r>
            <w:r w:rsidRPr="006633B0">
              <w:rPr>
                <w:spacing w:val="-1"/>
                <w:sz w:val="24"/>
                <w:lang w:val="ru-RU"/>
              </w:rPr>
              <w:t xml:space="preserve"> </w:t>
            </w:r>
            <w:r w:rsidRPr="006633B0">
              <w:rPr>
                <w:sz w:val="24"/>
                <w:lang w:val="ru-RU"/>
              </w:rPr>
              <w:t>и активного отдыха.</w:t>
            </w:r>
          </w:p>
        </w:tc>
      </w:tr>
      <w:tr w:rsidR="00EF05DD" w:rsidRPr="00EF05DD" w:rsidTr="00EF05DD">
        <w:trPr>
          <w:trHeight w:val="1491"/>
        </w:trPr>
        <w:tc>
          <w:tcPr>
            <w:tcW w:w="2532" w:type="dxa"/>
          </w:tcPr>
          <w:p w:rsidR="00EF05DD" w:rsidRDefault="00EF05DD" w:rsidP="001E4708">
            <w:pPr>
              <w:pStyle w:val="TableParagraph"/>
              <w:spacing w:before="6"/>
              <w:ind w:left="16"/>
              <w:rPr>
                <w:sz w:val="24"/>
              </w:rPr>
            </w:pPr>
            <w:r>
              <w:rPr>
                <w:sz w:val="24"/>
              </w:rPr>
              <w:t>Трудовое</w:t>
            </w:r>
          </w:p>
        </w:tc>
        <w:tc>
          <w:tcPr>
            <w:tcW w:w="2470" w:type="dxa"/>
          </w:tcPr>
          <w:p w:rsidR="00EF05DD" w:rsidRDefault="00EF05DD" w:rsidP="001E4708">
            <w:pPr>
              <w:pStyle w:val="TableParagraph"/>
              <w:spacing w:before="6"/>
              <w:ind w:left="14"/>
              <w:rPr>
                <w:sz w:val="24"/>
              </w:rPr>
            </w:pPr>
            <w:r>
              <w:rPr>
                <w:sz w:val="24"/>
              </w:rPr>
              <w:t>Труд</w:t>
            </w:r>
          </w:p>
        </w:tc>
        <w:tc>
          <w:tcPr>
            <w:tcW w:w="5051" w:type="dxa"/>
          </w:tcPr>
          <w:p w:rsidR="00EF05DD" w:rsidRPr="006633B0" w:rsidRDefault="00EF05DD" w:rsidP="001E4708">
            <w:pPr>
              <w:pStyle w:val="TableParagraph"/>
              <w:spacing w:before="6"/>
              <w:ind w:left="17" w:right="350"/>
              <w:rPr>
                <w:sz w:val="24"/>
                <w:lang w:val="ru-RU"/>
              </w:rPr>
            </w:pPr>
            <w:r w:rsidRPr="006633B0">
              <w:rPr>
                <w:sz w:val="24"/>
                <w:lang w:val="ru-RU"/>
              </w:rPr>
              <w:t>Понимающий ценность труда в семье и в</w:t>
            </w:r>
            <w:r w:rsidRPr="006633B0">
              <w:rPr>
                <w:spacing w:val="1"/>
                <w:sz w:val="24"/>
                <w:lang w:val="ru-RU"/>
              </w:rPr>
              <w:t xml:space="preserve"> </w:t>
            </w:r>
            <w:r w:rsidRPr="006633B0">
              <w:rPr>
                <w:sz w:val="24"/>
                <w:lang w:val="ru-RU"/>
              </w:rPr>
              <w:t>обществе</w:t>
            </w:r>
            <w:r w:rsidRPr="006633B0">
              <w:rPr>
                <w:spacing w:val="-4"/>
                <w:sz w:val="24"/>
                <w:lang w:val="ru-RU"/>
              </w:rPr>
              <w:t xml:space="preserve"> </w:t>
            </w:r>
            <w:r w:rsidRPr="006633B0">
              <w:rPr>
                <w:sz w:val="24"/>
                <w:lang w:val="ru-RU"/>
              </w:rPr>
              <w:t>на</w:t>
            </w:r>
            <w:r w:rsidRPr="006633B0">
              <w:rPr>
                <w:spacing w:val="-3"/>
                <w:sz w:val="24"/>
                <w:lang w:val="ru-RU"/>
              </w:rPr>
              <w:t xml:space="preserve"> </w:t>
            </w:r>
            <w:r w:rsidRPr="006633B0">
              <w:rPr>
                <w:sz w:val="24"/>
                <w:lang w:val="ru-RU"/>
              </w:rPr>
              <w:t>основе уважения</w:t>
            </w:r>
            <w:r w:rsidRPr="006633B0">
              <w:rPr>
                <w:spacing w:val="-2"/>
                <w:sz w:val="24"/>
                <w:lang w:val="ru-RU"/>
              </w:rPr>
              <w:t xml:space="preserve"> </w:t>
            </w:r>
            <w:r w:rsidRPr="006633B0">
              <w:rPr>
                <w:sz w:val="24"/>
                <w:lang w:val="ru-RU"/>
              </w:rPr>
              <w:t>к</w:t>
            </w:r>
            <w:r w:rsidRPr="006633B0">
              <w:rPr>
                <w:spacing w:val="-3"/>
                <w:sz w:val="24"/>
                <w:lang w:val="ru-RU"/>
              </w:rPr>
              <w:t xml:space="preserve"> </w:t>
            </w:r>
            <w:r w:rsidRPr="006633B0">
              <w:rPr>
                <w:sz w:val="24"/>
                <w:lang w:val="ru-RU"/>
              </w:rPr>
              <w:t>людям</w:t>
            </w:r>
            <w:r w:rsidRPr="006633B0">
              <w:rPr>
                <w:spacing w:val="-2"/>
                <w:sz w:val="24"/>
                <w:lang w:val="ru-RU"/>
              </w:rPr>
              <w:t xml:space="preserve"> </w:t>
            </w:r>
            <w:r w:rsidRPr="006633B0">
              <w:rPr>
                <w:sz w:val="24"/>
                <w:lang w:val="ru-RU"/>
              </w:rPr>
              <w:t>труда,</w:t>
            </w:r>
            <w:r w:rsidRPr="006633B0">
              <w:rPr>
                <w:spacing w:val="-57"/>
                <w:sz w:val="24"/>
                <w:lang w:val="ru-RU"/>
              </w:rPr>
              <w:t xml:space="preserve"> </w:t>
            </w:r>
            <w:r w:rsidRPr="006633B0">
              <w:rPr>
                <w:sz w:val="24"/>
                <w:lang w:val="ru-RU"/>
              </w:rPr>
              <w:t>результатам</w:t>
            </w:r>
            <w:r w:rsidRPr="006633B0">
              <w:rPr>
                <w:spacing w:val="-3"/>
                <w:sz w:val="24"/>
                <w:lang w:val="ru-RU"/>
              </w:rPr>
              <w:t xml:space="preserve"> </w:t>
            </w:r>
            <w:r w:rsidRPr="006633B0">
              <w:rPr>
                <w:sz w:val="24"/>
                <w:lang w:val="ru-RU"/>
              </w:rPr>
              <w:t>их</w:t>
            </w:r>
            <w:r w:rsidRPr="006633B0">
              <w:rPr>
                <w:spacing w:val="2"/>
                <w:sz w:val="24"/>
                <w:lang w:val="ru-RU"/>
              </w:rPr>
              <w:t xml:space="preserve"> </w:t>
            </w:r>
            <w:r w:rsidRPr="006633B0">
              <w:rPr>
                <w:sz w:val="24"/>
                <w:lang w:val="ru-RU"/>
              </w:rPr>
              <w:t>деятельности.</w:t>
            </w:r>
          </w:p>
          <w:p w:rsidR="00EF05DD" w:rsidRPr="006633B0" w:rsidRDefault="00EF05DD" w:rsidP="001E4708">
            <w:pPr>
              <w:pStyle w:val="TableParagraph"/>
              <w:ind w:left="17" w:right="261"/>
              <w:rPr>
                <w:sz w:val="24"/>
                <w:lang w:val="ru-RU"/>
              </w:rPr>
            </w:pPr>
            <w:r w:rsidRPr="006633B0">
              <w:rPr>
                <w:sz w:val="24"/>
                <w:lang w:val="ru-RU"/>
              </w:rPr>
              <w:t>Проявляющий трудолюбие при выполнении</w:t>
            </w:r>
            <w:r w:rsidRPr="006633B0">
              <w:rPr>
                <w:spacing w:val="1"/>
                <w:sz w:val="24"/>
                <w:lang w:val="ru-RU"/>
              </w:rPr>
              <w:t xml:space="preserve"> </w:t>
            </w:r>
            <w:r w:rsidRPr="006633B0">
              <w:rPr>
                <w:sz w:val="24"/>
                <w:lang w:val="ru-RU"/>
              </w:rPr>
              <w:t>поручений</w:t>
            </w:r>
            <w:r w:rsidRPr="006633B0">
              <w:rPr>
                <w:spacing w:val="-3"/>
                <w:sz w:val="24"/>
                <w:lang w:val="ru-RU"/>
              </w:rPr>
              <w:t xml:space="preserve"> </w:t>
            </w:r>
            <w:r w:rsidRPr="006633B0">
              <w:rPr>
                <w:sz w:val="24"/>
                <w:lang w:val="ru-RU"/>
              </w:rPr>
              <w:t>и</w:t>
            </w:r>
            <w:r w:rsidRPr="006633B0">
              <w:rPr>
                <w:spacing w:val="-3"/>
                <w:sz w:val="24"/>
                <w:lang w:val="ru-RU"/>
              </w:rPr>
              <w:t xml:space="preserve"> </w:t>
            </w:r>
            <w:r w:rsidRPr="006633B0">
              <w:rPr>
                <w:sz w:val="24"/>
                <w:lang w:val="ru-RU"/>
              </w:rPr>
              <w:t>в</w:t>
            </w:r>
            <w:r w:rsidRPr="006633B0">
              <w:rPr>
                <w:spacing w:val="-3"/>
                <w:sz w:val="24"/>
                <w:lang w:val="ru-RU"/>
              </w:rPr>
              <w:t xml:space="preserve"> </w:t>
            </w:r>
            <w:r w:rsidRPr="006633B0">
              <w:rPr>
                <w:sz w:val="24"/>
                <w:lang w:val="ru-RU"/>
              </w:rPr>
              <w:t>самостоятельной</w:t>
            </w:r>
            <w:r w:rsidRPr="006633B0">
              <w:rPr>
                <w:spacing w:val="-3"/>
                <w:sz w:val="24"/>
                <w:lang w:val="ru-RU"/>
              </w:rPr>
              <w:t xml:space="preserve"> </w:t>
            </w:r>
            <w:r w:rsidRPr="006633B0">
              <w:rPr>
                <w:sz w:val="24"/>
                <w:lang w:val="ru-RU"/>
              </w:rPr>
              <w:t>деятельности.</w:t>
            </w:r>
          </w:p>
        </w:tc>
      </w:tr>
      <w:tr w:rsidR="00EF05DD" w:rsidRPr="00EF05DD" w:rsidTr="00EF05DD">
        <w:trPr>
          <w:trHeight w:val="1540"/>
        </w:trPr>
        <w:tc>
          <w:tcPr>
            <w:tcW w:w="2532" w:type="dxa"/>
          </w:tcPr>
          <w:p w:rsidR="00EF05DD" w:rsidRDefault="00EF05DD" w:rsidP="001E4708">
            <w:pPr>
              <w:pStyle w:val="TableParagraph"/>
              <w:spacing w:before="8"/>
              <w:ind w:left="16"/>
              <w:rPr>
                <w:sz w:val="24"/>
              </w:rPr>
            </w:pPr>
            <w:r>
              <w:rPr>
                <w:sz w:val="24"/>
              </w:rPr>
              <w:t>Эстетическое</w:t>
            </w:r>
          </w:p>
        </w:tc>
        <w:tc>
          <w:tcPr>
            <w:tcW w:w="2470" w:type="dxa"/>
          </w:tcPr>
          <w:p w:rsidR="00EF05DD" w:rsidRDefault="00EF05DD" w:rsidP="001E4708">
            <w:pPr>
              <w:pStyle w:val="TableParagraph"/>
              <w:spacing w:before="8"/>
              <w:ind w:left="14"/>
              <w:rPr>
                <w:sz w:val="24"/>
              </w:rPr>
            </w:pPr>
            <w:r>
              <w:rPr>
                <w:sz w:val="24"/>
              </w:rPr>
              <w:t>Культура</w:t>
            </w:r>
            <w:r>
              <w:rPr>
                <w:spacing w:val="-4"/>
                <w:sz w:val="24"/>
              </w:rPr>
              <w:t xml:space="preserve"> </w:t>
            </w:r>
            <w:r>
              <w:rPr>
                <w:sz w:val="24"/>
              </w:rPr>
              <w:t>и</w:t>
            </w:r>
            <w:r>
              <w:rPr>
                <w:spacing w:val="-2"/>
                <w:sz w:val="24"/>
              </w:rPr>
              <w:t xml:space="preserve"> </w:t>
            </w:r>
            <w:r>
              <w:rPr>
                <w:sz w:val="24"/>
              </w:rPr>
              <w:t>красота</w:t>
            </w:r>
          </w:p>
        </w:tc>
        <w:tc>
          <w:tcPr>
            <w:tcW w:w="5051" w:type="dxa"/>
          </w:tcPr>
          <w:p w:rsidR="00EF05DD" w:rsidRPr="006633B0" w:rsidRDefault="00EF05DD" w:rsidP="001E4708">
            <w:pPr>
              <w:pStyle w:val="TableParagraph"/>
              <w:spacing w:before="8"/>
              <w:ind w:left="17" w:right="862"/>
              <w:jc w:val="both"/>
              <w:rPr>
                <w:sz w:val="24"/>
                <w:lang w:val="ru-RU"/>
              </w:rPr>
            </w:pPr>
            <w:r w:rsidRPr="006633B0">
              <w:rPr>
                <w:sz w:val="24"/>
                <w:lang w:val="ru-RU"/>
              </w:rPr>
              <w:t>Способный</w:t>
            </w:r>
            <w:r w:rsidRPr="006633B0">
              <w:rPr>
                <w:spacing w:val="-6"/>
                <w:sz w:val="24"/>
                <w:lang w:val="ru-RU"/>
              </w:rPr>
              <w:t xml:space="preserve"> </w:t>
            </w:r>
            <w:r w:rsidRPr="006633B0">
              <w:rPr>
                <w:sz w:val="24"/>
                <w:lang w:val="ru-RU"/>
              </w:rPr>
              <w:t>воспринимать</w:t>
            </w:r>
            <w:r w:rsidRPr="006633B0">
              <w:rPr>
                <w:spacing w:val="-5"/>
                <w:sz w:val="24"/>
                <w:lang w:val="ru-RU"/>
              </w:rPr>
              <w:t xml:space="preserve"> </w:t>
            </w:r>
            <w:r w:rsidRPr="006633B0">
              <w:rPr>
                <w:sz w:val="24"/>
                <w:lang w:val="ru-RU"/>
              </w:rPr>
              <w:t>и</w:t>
            </w:r>
            <w:r w:rsidRPr="006633B0">
              <w:rPr>
                <w:spacing w:val="-5"/>
                <w:sz w:val="24"/>
                <w:lang w:val="ru-RU"/>
              </w:rPr>
              <w:t xml:space="preserve"> </w:t>
            </w:r>
            <w:r w:rsidRPr="006633B0">
              <w:rPr>
                <w:sz w:val="24"/>
                <w:lang w:val="ru-RU"/>
              </w:rPr>
              <w:t>чувствовать</w:t>
            </w:r>
            <w:r w:rsidRPr="006633B0">
              <w:rPr>
                <w:spacing w:val="-58"/>
                <w:sz w:val="24"/>
                <w:lang w:val="ru-RU"/>
              </w:rPr>
              <w:t xml:space="preserve"> </w:t>
            </w:r>
            <w:r w:rsidRPr="006633B0">
              <w:rPr>
                <w:sz w:val="24"/>
                <w:lang w:val="ru-RU"/>
              </w:rPr>
              <w:t>прекрасное в быту, природе, поступках,</w:t>
            </w:r>
            <w:r w:rsidRPr="006633B0">
              <w:rPr>
                <w:spacing w:val="1"/>
                <w:sz w:val="24"/>
                <w:lang w:val="ru-RU"/>
              </w:rPr>
              <w:t xml:space="preserve"> </w:t>
            </w:r>
            <w:r w:rsidRPr="006633B0">
              <w:rPr>
                <w:sz w:val="24"/>
                <w:lang w:val="ru-RU"/>
              </w:rPr>
              <w:t>искусстве.</w:t>
            </w:r>
          </w:p>
          <w:p w:rsidR="00EF05DD" w:rsidRPr="006633B0" w:rsidRDefault="00EF05DD" w:rsidP="001E4708">
            <w:pPr>
              <w:pStyle w:val="TableParagraph"/>
              <w:ind w:left="17" w:right="466"/>
              <w:jc w:val="both"/>
              <w:rPr>
                <w:sz w:val="24"/>
                <w:lang w:val="ru-RU"/>
              </w:rPr>
            </w:pPr>
            <w:r w:rsidRPr="006633B0">
              <w:rPr>
                <w:sz w:val="24"/>
                <w:lang w:val="ru-RU"/>
              </w:rPr>
              <w:t>Стремящийся к отображению прекрасного в</w:t>
            </w:r>
            <w:r w:rsidRPr="006633B0">
              <w:rPr>
                <w:spacing w:val="-58"/>
                <w:sz w:val="24"/>
                <w:lang w:val="ru-RU"/>
              </w:rPr>
              <w:t xml:space="preserve"> </w:t>
            </w:r>
            <w:r w:rsidRPr="006633B0">
              <w:rPr>
                <w:sz w:val="24"/>
                <w:lang w:val="ru-RU"/>
              </w:rPr>
              <w:t>продуктивных видах</w:t>
            </w:r>
            <w:r w:rsidRPr="006633B0">
              <w:rPr>
                <w:spacing w:val="1"/>
                <w:sz w:val="24"/>
                <w:lang w:val="ru-RU"/>
              </w:rPr>
              <w:t xml:space="preserve"> </w:t>
            </w:r>
            <w:r w:rsidRPr="006633B0">
              <w:rPr>
                <w:sz w:val="24"/>
                <w:lang w:val="ru-RU"/>
              </w:rPr>
              <w:t>деятельности.</w:t>
            </w:r>
          </w:p>
        </w:tc>
      </w:tr>
    </w:tbl>
    <w:p w:rsidR="00EF05DD" w:rsidRDefault="00EF05DD" w:rsidP="00EF05DD">
      <w:pPr>
        <w:widowControl w:val="0"/>
        <w:tabs>
          <w:tab w:val="left" w:pos="1418"/>
          <w:tab w:val="left" w:pos="1560"/>
        </w:tabs>
        <w:autoSpaceDE w:val="0"/>
        <w:autoSpaceDN w:val="0"/>
        <w:spacing w:after="0" w:line="240" w:lineRule="auto"/>
        <w:ind w:firstLine="567"/>
        <w:jc w:val="both"/>
        <w:rPr>
          <w:rFonts w:ascii="Times New Roman" w:eastAsia="Times New Roman" w:hAnsi="Times New Roman" w:cs="Times New Roman"/>
          <w:sz w:val="24"/>
        </w:rPr>
      </w:pPr>
    </w:p>
    <w:p w:rsidR="00720F68" w:rsidRDefault="00720F68" w:rsidP="00EF05DD">
      <w:pPr>
        <w:widowControl w:val="0"/>
        <w:tabs>
          <w:tab w:val="left" w:pos="1418"/>
          <w:tab w:val="left" w:pos="1560"/>
        </w:tabs>
        <w:autoSpaceDE w:val="0"/>
        <w:autoSpaceDN w:val="0"/>
        <w:spacing w:after="0" w:line="240" w:lineRule="auto"/>
        <w:ind w:firstLine="567"/>
        <w:jc w:val="both"/>
        <w:rPr>
          <w:rFonts w:ascii="Times New Roman" w:eastAsia="Times New Roman" w:hAnsi="Times New Roman" w:cs="Times New Roman"/>
          <w:sz w:val="24"/>
        </w:rPr>
      </w:pPr>
    </w:p>
    <w:p w:rsidR="00720F68" w:rsidRPr="00720F68" w:rsidRDefault="00720F68" w:rsidP="00720F68">
      <w:pPr>
        <w:widowControl w:val="0"/>
        <w:autoSpaceDE w:val="0"/>
        <w:autoSpaceDN w:val="0"/>
        <w:spacing w:before="90" w:after="0" w:line="240" w:lineRule="auto"/>
        <w:ind w:left="663" w:right="125"/>
        <w:jc w:val="center"/>
        <w:outlineLvl w:val="0"/>
        <w:rPr>
          <w:rFonts w:ascii="Times New Roman" w:eastAsia="Times New Roman" w:hAnsi="Times New Roman" w:cs="Times New Roman"/>
          <w:b/>
          <w:bCs/>
          <w:sz w:val="24"/>
          <w:szCs w:val="24"/>
        </w:rPr>
      </w:pPr>
      <w:r w:rsidRPr="00720F68">
        <w:rPr>
          <w:rFonts w:ascii="Times New Roman" w:eastAsia="Times New Roman" w:hAnsi="Times New Roman" w:cs="Times New Roman"/>
          <w:b/>
          <w:bCs/>
          <w:color w:val="933634"/>
          <w:sz w:val="24"/>
          <w:szCs w:val="24"/>
        </w:rPr>
        <w:t>Вариативные</w:t>
      </w:r>
      <w:r w:rsidRPr="00720F68">
        <w:rPr>
          <w:rFonts w:ascii="Times New Roman" w:eastAsia="Times New Roman" w:hAnsi="Times New Roman" w:cs="Times New Roman"/>
          <w:b/>
          <w:bCs/>
          <w:color w:val="933634"/>
          <w:spacing w:val="-6"/>
          <w:sz w:val="24"/>
          <w:szCs w:val="24"/>
        </w:rPr>
        <w:t xml:space="preserve"> </w:t>
      </w:r>
      <w:r w:rsidRPr="00720F68">
        <w:rPr>
          <w:rFonts w:ascii="Times New Roman" w:eastAsia="Times New Roman" w:hAnsi="Times New Roman" w:cs="Times New Roman"/>
          <w:b/>
          <w:bCs/>
          <w:color w:val="933634"/>
          <w:sz w:val="24"/>
          <w:szCs w:val="24"/>
        </w:rPr>
        <w:t>целевые</w:t>
      </w:r>
      <w:r w:rsidRPr="00720F68">
        <w:rPr>
          <w:rFonts w:ascii="Times New Roman" w:eastAsia="Times New Roman" w:hAnsi="Times New Roman" w:cs="Times New Roman"/>
          <w:b/>
          <w:bCs/>
          <w:color w:val="933634"/>
          <w:spacing w:val="-5"/>
          <w:sz w:val="24"/>
          <w:szCs w:val="24"/>
        </w:rPr>
        <w:t xml:space="preserve"> </w:t>
      </w:r>
      <w:r w:rsidRPr="00720F68">
        <w:rPr>
          <w:rFonts w:ascii="Times New Roman" w:eastAsia="Times New Roman" w:hAnsi="Times New Roman" w:cs="Times New Roman"/>
          <w:b/>
          <w:bCs/>
          <w:color w:val="933634"/>
          <w:sz w:val="24"/>
          <w:szCs w:val="24"/>
        </w:rPr>
        <w:t>ориентиры</w:t>
      </w:r>
      <w:r w:rsidRPr="00720F68">
        <w:rPr>
          <w:rFonts w:ascii="Times New Roman" w:eastAsia="Times New Roman" w:hAnsi="Times New Roman" w:cs="Times New Roman"/>
          <w:b/>
          <w:bCs/>
          <w:color w:val="933634"/>
          <w:spacing w:val="-3"/>
          <w:sz w:val="24"/>
          <w:szCs w:val="24"/>
        </w:rPr>
        <w:t xml:space="preserve"> </w:t>
      </w:r>
      <w:r w:rsidRPr="00720F68">
        <w:rPr>
          <w:rFonts w:ascii="Times New Roman" w:eastAsia="Times New Roman" w:hAnsi="Times New Roman" w:cs="Times New Roman"/>
          <w:b/>
          <w:bCs/>
          <w:color w:val="933634"/>
          <w:sz w:val="24"/>
          <w:szCs w:val="24"/>
        </w:rPr>
        <w:t>воспитания</w:t>
      </w:r>
      <w:r w:rsidRPr="00720F68">
        <w:rPr>
          <w:rFonts w:ascii="Times New Roman" w:eastAsia="Times New Roman" w:hAnsi="Times New Roman" w:cs="Times New Roman"/>
          <w:b/>
          <w:bCs/>
          <w:color w:val="933634"/>
          <w:spacing w:val="-4"/>
          <w:sz w:val="24"/>
          <w:szCs w:val="24"/>
        </w:rPr>
        <w:t xml:space="preserve"> </w:t>
      </w:r>
      <w:r w:rsidRPr="00720F68">
        <w:rPr>
          <w:rFonts w:ascii="Times New Roman" w:eastAsia="Times New Roman" w:hAnsi="Times New Roman" w:cs="Times New Roman"/>
          <w:b/>
          <w:bCs/>
          <w:color w:val="933634"/>
          <w:sz w:val="24"/>
          <w:szCs w:val="24"/>
        </w:rPr>
        <w:t>детей</w:t>
      </w:r>
      <w:r w:rsidRPr="00720F68">
        <w:rPr>
          <w:rFonts w:ascii="Times New Roman" w:eastAsia="Times New Roman" w:hAnsi="Times New Roman" w:cs="Times New Roman"/>
          <w:b/>
          <w:bCs/>
          <w:color w:val="933634"/>
          <w:spacing w:val="-5"/>
          <w:sz w:val="24"/>
          <w:szCs w:val="24"/>
        </w:rPr>
        <w:t xml:space="preserve"> </w:t>
      </w:r>
      <w:r w:rsidRPr="00720F68">
        <w:rPr>
          <w:rFonts w:ascii="Times New Roman" w:eastAsia="Times New Roman" w:hAnsi="Times New Roman" w:cs="Times New Roman"/>
          <w:b/>
          <w:bCs/>
          <w:color w:val="933634"/>
          <w:sz w:val="24"/>
          <w:szCs w:val="24"/>
        </w:rPr>
        <w:t>на</w:t>
      </w:r>
      <w:r w:rsidRPr="00720F68">
        <w:rPr>
          <w:rFonts w:ascii="Times New Roman" w:eastAsia="Times New Roman" w:hAnsi="Times New Roman" w:cs="Times New Roman"/>
          <w:b/>
          <w:bCs/>
          <w:color w:val="933634"/>
          <w:spacing w:val="-4"/>
          <w:sz w:val="24"/>
          <w:szCs w:val="24"/>
        </w:rPr>
        <w:t xml:space="preserve"> </w:t>
      </w:r>
      <w:r w:rsidRPr="00720F68">
        <w:rPr>
          <w:rFonts w:ascii="Times New Roman" w:eastAsia="Times New Roman" w:hAnsi="Times New Roman" w:cs="Times New Roman"/>
          <w:b/>
          <w:bCs/>
          <w:color w:val="933634"/>
          <w:sz w:val="24"/>
          <w:szCs w:val="24"/>
        </w:rPr>
        <w:t>этапе</w:t>
      </w:r>
      <w:r w:rsidRPr="00720F68">
        <w:rPr>
          <w:rFonts w:ascii="Times New Roman" w:eastAsia="Times New Roman" w:hAnsi="Times New Roman" w:cs="Times New Roman"/>
          <w:b/>
          <w:bCs/>
          <w:color w:val="933634"/>
          <w:spacing w:val="-4"/>
          <w:sz w:val="24"/>
          <w:szCs w:val="24"/>
        </w:rPr>
        <w:t xml:space="preserve"> </w:t>
      </w:r>
      <w:r w:rsidRPr="00720F68">
        <w:rPr>
          <w:rFonts w:ascii="Times New Roman" w:eastAsia="Times New Roman" w:hAnsi="Times New Roman" w:cs="Times New Roman"/>
          <w:b/>
          <w:bCs/>
          <w:color w:val="933634"/>
          <w:sz w:val="24"/>
          <w:szCs w:val="24"/>
        </w:rPr>
        <w:t>завершения</w:t>
      </w:r>
    </w:p>
    <w:p w:rsidR="00720F68" w:rsidRPr="00720F68" w:rsidRDefault="00720F68" w:rsidP="00720F68">
      <w:pPr>
        <w:widowControl w:val="0"/>
        <w:autoSpaceDE w:val="0"/>
        <w:autoSpaceDN w:val="0"/>
        <w:spacing w:before="55" w:after="0" w:line="240" w:lineRule="auto"/>
        <w:ind w:left="663" w:right="822"/>
        <w:jc w:val="center"/>
        <w:rPr>
          <w:rFonts w:ascii="Times New Roman" w:eastAsia="Times New Roman" w:hAnsi="Times New Roman" w:cs="Times New Roman"/>
          <w:b/>
          <w:sz w:val="24"/>
        </w:rPr>
      </w:pPr>
      <w:r w:rsidRPr="00720F68">
        <w:rPr>
          <w:rFonts w:ascii="Times New Roman" w:eastAsia="Times New Roman" w:hAnsi="Times New Roman" w:cs="Times New Roman"/>
          <w:b/>
          <w:color w:val="933634"/>
          <w:sz w:val="24"/>
        </w:rPr>
        <w:t>освоения</w:t>
      </w:r>
      <w:r w:rsidRPr="00720F68">
        <w:rPr>
          <w:rFonts w:ascii="Times New Roman" w:eastAsia="Times New Roman" w:hAnsi="Times New Roman" w:cs="Times New Roman"/>
          <w:b/>
          <w:color w:val="933634"/>
          <w:spacing w:val="-2"/>
          <w:sz w:val="24"/>
        </w:rPr>
        <w:t xml:space="preserve"> </w:t>
      </w:r>
      <w:r w:rsidRPr="00720F68">
        <w:rPr>
          <w:rFonts w:ascii="Times New Roman" w:eastAsia="Times New Roman" w:hAnsi="Times New Roman" w:cs="Times New Roman"/>
          <w:b/>
          <w:color w:val="933634"/>
          <w:sz w:val="24"/>
        </w:rPr>
        <w:t>программы.</w:t>
      </w:r>
    </w:p>
    <w:p w:rsidR="00720F68" w:rsidRDefault="00720F68" w:rsidP="00EF05DD">
      <w:pPr>
        <w:widowControl w:val="0"/>
        <w:tabs>
          <w:tab w:val="left" w:pos="1418"/>
          <w:tab w:val="left" w:pos="1560"/>
        </w:tabs>
        <w:autoSpaceDE w:val="0"/>
        <w:autoSpaceDN w:val="0"/>
        <w:spacing w:after="0" w:line="240" w:lineRule="auto"/>
        <w:ind w:firstLine="567"/>
        <w:jc w:val="both"/>
        <w:rPr>
          <w:rFonts w:ascii="Times New Roman" w:eastAsia="Times New Roman" w:hAnsi="Times New Roman" w:cs="Times New Roman"/>
          <w:sz w:val="24"/>
        </w:rPr>
      </w:pPr>
    </w:p>
    <w:tbl>
      <w:tblPr>
        <w:tblStyle w:val="TableNormal"/>
        <w:tblW w:w="1005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32"/>
        <w:gridCol w:w="2470"/>
        <w:gridCol w:w="5051"/>
      </w:tblGrid>
      <w:tr w:rsidR="00720F68" w:rsidRPr="00720F68" w:rsidTr="00720F68">
        <w:trPr>
          <w:trHeight w:val="582"/>
        </w:trPr>
        <w:tc>
          <w:tcPr>
            <w:tcW w:w="10053" w:type="dxa"/>
            <w:gridSpan w:val="3"/>
          </w:tcPr>
          <w:p w:rsidR="00720F68" w:rsidRPr="00720F68" w:rsidRDefault="00720F68" w:rsidP="00720F68">
            <w:pPr>
              <w:spacing w:before="11" w:line="270" w:lineRule="atLeast"/>
              <w:ind w:left="2184" w:hanging="1704"/>
              <w:rPr>
                <w:rFonts w:ascii="Times New Roman" w:eastAsia="Times New Roman" w:hAnsi="Times New Roman" w:cs="Times New Roman"/>
                <w:b/>
                <w:sz w:val="24"/>
                <w:lang w:val="ru-RU"/>
              </w:rPr>
            </w:pPr>
            <w:r w:rsidRPr="00720F68">
              <w:rPr>
                <w:rFonts w:ascii="Times New Roman" w:eastAsia="Times New Roman" w:hAnsi="Times New Roman" w:cs="Times New Roman"/>
                <w:b/>
                <w:sz w:val="24"/>
                <w:lang w:val="ru-RU"/>
              </w:rPr>
              <w:t>Вариативные</w:t>
            </w:r>
            <w:r w:rsidRPr="00720F68">
              <w:rPr>
                <w:rFonts w:ascii="Times New Roman" w:eastAsia="Times New Roman" w:hAnsi="Times New Roman" w:cs="Times New Roman"/>
                <w:b/>
                <w:spacing w:val="-6"/>
                <w:sz w:val="24"/>
                <w:lang w:val="ru-RU"/>
              </w:rPr>
              <w:t xml:space="preserve"> </w:t>
            </w:r>
            <w:r w:rsidRPr="00720F68">
              <w:rPr>
                <w:rFonts w:ascii="Times New Roman" w:eastAsia="Times New Roman" w:hAnsi="Times New Roman" w:cs="Times New Roman"/>
                <w:b/>
                <w:sz w:val="24"/>
                <w:lang w:val="ru-RU"/>
              </w:rPr>
              <w:t>целевые</w:t>
            </w:r>
            <w:r w:rsidRPr="00720F68">
              <w:rPr>
                <w:rFonts w:ascii="Times New Roman" w:eastAsia="Times New Roman" w:hAnsi="Times New Roman" w:cs="Times New Roman"/>
                <w:b/>
                <w:spacing w:val="-5"/>
                <w:sz w:val="24"/>
                <w:lang w:val="ru-RU"/>
              </w:rPr>
              <w:t xml:space="preserve"> </w:t>
            </w:r>
            <w:r w:rsidRPr="00720F68">
              <w:rPr>
                <w:rFonts w:ascii="Times New Roman" w:eastAsia="Times New Roman" w:hAnsi="Times New Roman" w:cs="Times New Roman"/>
                <w:b/>
                <w:sz w:val="24"/>
                <w:lang w:val="ru-RU"/>
              </w:rPr>
              <w:t>ориентиры</w:t>
            </w:r>
            <w:r w:rsidRPr="00720F68">
              <w:rPr>
                <w:rFonts w:ascii="Times New Roman" w:eastAsia="Times New Roman" w:hAnsi="Times New Roman" w:cs="Times New Roman"/>
                <w:b/>
                <w:spacing w:val="-4"/>
                <w:sz w:val="24"/>
                <w:lang w:val="ru-RU"/>
              </w:rPr>
              <w:t xml:space="preserve"> </w:t>
            </w:r>
            <w:r w:rsidRPr="00720F68">
              <w:rPr>
                <w:rFonts w:ascii="Times New Roman" w:eastAsia="Times New Roman" w:hAnsi="Times New Roman" w:cs="Times New Roman"/>
                <w:b/>
                <w:sz w:val="24"/>
                <w:lang w:val="ru-RU"/>
              </w:rPr>
              <w:t>воспитания</w:t>
            </w:r>
            <w:r w:rsidRPr="00720F68">
              <w:rPr>
                <w:rFonts w:ascii="Times New Roman" w:eastAsia="Times New Roman" w:hAnsi="Times New Roman" w:cs="Times New Roman"/>
                <w:b/>
                <w:spacing w:val="1"/>
                <w:sz w:val="24"/>
                <w:lang w:val="ru-RU"/>
              </w:rPr>
              <w:t xml:space="preserve"> </w:t>
            </w:r>
            <w:r w:rsidRPr="00720F68">
              <w:rPr>
                <w:rFonts w:ascii="Times New Roman" w:eastAsia="Times New Roman" w:hAnsi="Times New Roman" w:cs="Times New Roman"/>
                <w:b/>
                <w:sz w:val="24"/>
                <w:lang w:val="ru-RU"/>
              </w:rPr>
              <w:t>детей</w:t>
            </w:r>
            <w:r w:rsidRPr="00720F68">
              <w:rPr>
                <w:rFonts w:ascii="Times New Roman" w:eastAsia="Times New Roman" w:hAnsi="Times New Roman" w:cs="Times New Roman"/>
                <w:b/>
                <w:spacing w:val="-5"/>
                <w:sz w:val="24"/>
                <w:lang w:val="ru-RU"/>
              </w:rPr>
              <w:t xml:space="preserve"> </w:t>
            </w:r>
            <w:r w:rsidRPr="00720F68">
              <w:rPr>
                <w:rFonts w:ascii="Times New Roman" w:eastAsia="Times New Roman" w:hAnsi="Times New Roman" w:cs="Times New Roman"/>
                <w:b/>
                <w:sz w:val="24"/>
                <w:lang w:val="ru-RU"/>
              </w:rPr>
              <w:t>на</w:t>
            </w:r>
            <w:r w:rsidRPr="00720F68">
              <w:rPr>
                <w:rFonts w:ascii="Times New Roman" w:eastAsia="Times New Roman" w:hAnsi="Times New Roman" w:cs="Times New Roman"/>
                <w:b/>
                <w:spacing w:val="-4"/>
                <w:sz w:val="24"/>
                <w:lang w:val="ru-RU"/>
              </w:rPr>
              <w:t xml:space="preserve"> </w:t>
            </w:r>
            <w:r w:rsidRPr="00720F68">
              <w:rPr>
                <w:rFonts w:ascii="Times New Roman" w:eastAsia="Times New Roman" w:hAnsi="Times New Roman" w:cs="Times New Roman"/>
                <w:b/>
                <w:sz w:val="24"/>
                <w:lang w:val="ru-RU"/>
              </w:rPr>
              <w:t>этапе</w:t>
            </w:r>
            <w:r w:rsidRPr="00720F68">
              <w:rPr>
                <w:rFonts w:ascii="Times New Roman" w:eastAsia="Times New Roman" w:hAnsi="Times New Roman" w:cs="Times New Roman"/>
                <w:b/>
                <w:spacing w:val="-4"/>
                <w:sz w:val="24"/>
                <w:lang w:val="ru-RU"/>
              </w:rPr>
              <w:t xml:space="preserve"> </w:t>
            </w:r>
            <w:r w:rsidRPr="00720F68">
              <w:rPr>
                <w:rFonts w:ascii="Times New Roman" w:eastAsia="Times New Roman" w:hAnsi="Times New Roman" w:cs="Times New Roman"/>
                <w:b/>
                <w:sz w:val="24"/>
                <w:lang w:val="ru-RU"/>
              </w:rPr>
              <w:t>завершения</w:t>
            </w:r>
            <w:r w:rsidRPr="00720F68">
              <w:rPr>
                <w:rFonts w:ascii="Times New Roman" w:eastAsia="Times New Roman" w:hAnsi="Times New Roman" w:cs="Times New Roman"/>
                <w:b/>
                <w:spacing w:val="-4"/>
                <w:sz w:val="24"/>
                <w:lang w:val="ru-RU"/>
              </w:rPr>
              <w:t xml:space="preserve"> </w:t>
            </w:r>
            <w:r w:rsidRPr="00720F68">
              <w:rPr>
                <w:rFonts w:ascii="Times New Roman" w:eastAsia="Times New Roman" w:hAnsi="Times New Roman" w:cs="Times New Roman"/>
                <w:b/>
                <w:sz w:val="24"/>
                <w:lang w:val="ru-RU"/>
              </w:rPr>
              <w:t>освоения</w:t>
            </w:r>
            <w:r w:rsidRPr="00720F68">
              <w:rPr>
                <w:rFonts w:ascii="Times New Roman" w:eastAsia="Times New Roman" w:hAnsi="Times New Roman" w:cs="Times New Roman"/>
                <w:b/>
                <w:spacing w:val="-57"/>
                <w:sz w:val="24"/>
                <w:lang w:val="ru-RU"/>
              </w:rPr>
              <w:t xml:space="preserve"> </w:t>
            </w:r>
            <w:r w:rsidRPr="00720F68">
              <w:rPr>
                <w:rFonts w:ascii="Times New Roman" w:eastAsia="Times New Roman" w:hAnsi="Times New Roman" w:cs="Times New Roman"/>
                <w:b/>
                <w:sz w:val="24"/>
                <w:lang w:val="ru-RU"/>
              </w:rPr>
              <w:t>программы,</w:t>
            </w:r>
            <w:r w:rsidRPr="00720F68">
              <w:rPr>
                <w:rFonts w:ascii="Times New Roman" w:eastAsia="Times New Roman" w:hAnsi="Times New Roman" w:cs="Times New Roman"/>
                <w:b/>
                <w:spacing w:val="-1"/>
                <w:sz w:val="24"/>
                <w:lang w:val="ru-RU"/>
              </w:rPr>
              <w:t xml:space="preserve"> </w:t>
            </w:r>
            <w:r w:rsidRPr="00720F68">
              <w:rPr>
                <w:rFonts w:ascii="Times New Roman" w:eastAsia="Times New Roman" w:hAnsi="Times New Roman" w:cs="Times New Roman"/>
                <w:b/>
                <w:sz w:val="24"/>
                <w:lang w:val="ru-RU"/>
              </w:rPr>
              <w:t>отражающие</w:t>
            </w:r>
            <w:r w:rsidRPr="00720F68">
              <w:rPr>
                <w:rFonts w:ascii="Times New Roman" w:eastAsia="Times New Roman" w:hAnsi="Times New Roman" w:cs="Times New Roman"/>
                <w:b/>
                <w:spacing w:val="-1"/>
                <w:sz w:val="24"/>
                <w:lang w:val="ru-RU"/>
              </w:rPr>
              <w:t xml:space="preserve"> </w:t>
            </w:r>
            <w:r w:rsidRPr="00720F68">
              <w:rPr>
                <w:rFonts w:ascii="Times New Roman" w:eastAsia="Times New Roman" w:hAnsi="Times New Roman" w:cs="Times New Roman"/>
                <w:b/>
                <w:sz w:val="24"/>
                <w:lang w:val="ru-RU"/>
              </w:rPr>
              <w:t>региональную</w:t>
            </w:r>
            <w:r w:rsidRPr="00720F68">
              <w:rPr>
                <w:rFonts w:ascii="Times New Roman" w:eastAsia="Times New Roman" w:hAnsi="Times New Roman" w:cs="Times New Roman"/>
                <w:b/>
                <w:spacing w:val="-2"/>
                <w:sz w:val="24"/>
                <w:lang w:val="ru-RU"/>
              </w:rPr>
              <w:t xml:space="preserve"> </w:t>
            </w:r>
            <w:r w:rsidRPr="00720F68">
              <w:rPr>
                <w:rFonts w:ascii="Times New Roman" w:eastAsia="Times New Roman" w:hAnsi="Times New Roman" w:cs="Times New Roman"/>
                <w:b/>
                <w:sz w:val="24"/>
                <w:lang w:val="ru-RU"/>
              </w:rPr>
              <w:t>специфику</w:t>
            </w:r>
          </w:p>
        </w:tc>
      </w:tr>
      <w:tr w:rsidR="00720F68" w:rsidRPr="00720F68" w:rsidTr="00720F68">
        <w:trPr>
          <w:trHeight w:val="582"/>
        </w:trPr>
        <w:tc>
          <w:tcPr>
            <w:tcW w:w="2532" w:type="dxa"/>
          </w:tcPr>
          <w:p w:rsidR="00720F68" w:rsidRPr="00720F68" w:rsidRDefault="00720F68" w:rsidP="00720F68">
            <w:pPr>
              <w:spacing w:before="6"/>
              <w:ind w:left="679" w:right="576" w:hanging="84"/>
              <w:rPr>
                <w:rFonts w:ascii="Times New Roman" w:eastAsia="Times New Roman" w:hAnsi="Times New Roman" w:cs="Times New Roman"/>
                <w:sz w:val="24"/>
              </w:rPr>
            </w:pPr>
            <w:r w:rsidRPr="00720F68">
              <w:rPr>
                <w:rFonts w:ascii="Times New Roman" w:eastAsia="Times New Roman" w:hAnsi="Times New Roman" w:cs="Times New Roman"/>
                <w:spacing w:val="-1"/>
                <w:sz w:val="24"/>
              </w:rPr>
              <w:t>Направления</w:t>
            </w:r>
            <w:r w:rsidRPr="00720F68">
              <w:rPr>
                <w:rFonts w:ascii="Times New Roman" w:eastAsia="Times New Roman" w:hAnsi="Times New Roman" w:cs="Times New Roman"/>
                <w:spacing w:val="-57"/>
                <w:sz w:val="24"/>
              </w:rPr>
              <w:t xml:space="preserve"> </w:t>
            </w:r>
            <w:r w:rsidRPr="00720F68">
              <w:rPr>
                <w:rFonts w:ascii="Times New Roman" w:eastAsia="Times New Roman" w:hAnsi="Times New Roman" w:cs="Times New Roman"/>
                <w:sz w:val="24"/>
              </w:rPr>
              <w:t>воспитания</w:t>
            </w:r>
          </w:p>
        </w:tc>
        <w:tc>
          <w:tcPr>
            <w:tcW w:w="2470" w:type="dxa"/>
          </w:tcPr>
          <w:p w:rsidR="00720F68" w:rsidRPr="00720F68" w:rsidRDefault="00720F68" w:rsidP="00720F68">
            <w:pPr>
              <w:spacing w:before="6"/>
              <w:ind w:right="724"/>
              <w:jc w:val="right"/>
              <w:rPr>
                <w:rFonts w:ascii="Times New Roman" w:eastAsia="Times New Roman" w:hAnsi="Times New Roman" w:cs="Times New Roman"/>
                <w:sz w:val="24"/>
              </w:rPr>
            </w:pPr>
            <w:r w:rsidRPr="00720F68">
              <w:rPr>
                <w:rFonts w:ascii="Times New Roman" w:eastAsia="Times New Roman" w:hAnsi="Times New Roman" w:cs="Times New Roman"/>
                <w:sz w:val="24"/>
              </w:rPr>
              <w:t>Ценности</w:t>
            </w:r>
          </w:p>
        </w:tc>
        <w:tc>
          <w:tcPr>
            <w:tcW w:w="5051" w:type="dxa"/>
          </w:tcPr>
          <w:p w:rsidR="00720F68" w:rsidRPr="00720F68" w:rsidRDefault="00720F68" w:rsidP="00720F68">
            <w:pPr>
              <w:spacing w:before="6"/>
              <w:ind w:left="1493"/>
              <w:rPr>
                <w:rFonts w:ascii="Times New Roman" w:eastAsia="Times New Roman" w:hAnsi="Times New Roman" w:cs="Times New Roman"/>
                <w:sz w:val="24"/>
              </w:rPr>
            </w:pPr>
            <w:r w:rsidRPr="00720F68">
              <w:rPr>
                <w:rFonts w:ascii="Times New Roman" w:eastAsia="Times New Roman" w:hAnsi="Times New Roman" w:cs="Times New Roman"/>
                <w:sz w:val="24"/>
              </w:rPr>
              <w:t>Целевые</w:t>
            </w:r>
            <w:r w:rsidRPr="00720F68">
              <w:rPr>
                <w:rFonts w:ascii="Times New Roman" w:eastAsia="Times New Roman" w:hAnsi="Times New Roman" w:cs="Times New Roman"/>
                <w:spacing w:val="-3"/>
                <w:sz w:val="24"/>
              </w:rPr>
              <w:t xml:space="preserve"> </w:t>
            </w:r>
            <w:r w:rsidRPr="00720F68">
              <w:rPr>
                <w:rFonts w:ascii="Times New Roman" w:eastAsia="Times New Roman" w:hAnsi="Times New Roman" w:cs="Times New Roman"/>
                <w:sz w:val="24"/>
              </w:rPr>
              <w:t>ориентиры</w:t>
            </w:r>
          </w:p>
        </w:tc>
      </w:tr>
      <w:tr w:rsidR="00720F68" w:rsidRPr="00720F68" w:rsidTr="00720F68">
        <w:trPr>
          <w:trHeight w:val="304"/>
        </w:trPr>
        <w:tc>
          <w:tcPr>
            <w:tcW w:w="2532" w:type="dxa"/>
          </w:tcPr>
          <w:p w:rsidR="00720F68" w:rsidRPr="00720F68" w:rsidRDefault="00720F68" w:rsidP="00720F68">
            <w:pPr>
              <w:spacing w:before="6"/>
              <w:ind w:left="16"/>
              <w:rPr>
                <w:rFonts w:ascii="Times New Roman" w:eastAsia="Times New Roman" w:hAnsi="Times New Roman" w:cs="Times New Roman"/>
                <w:sz w:val="24"/>
              </w:rPr>
            </w:pPr>
            <w:r w:rsidRPr="00720F68">
              <w:rPr>
                <w:rFonts w:ascii="Times New Roman" w:eastAsia="Times New Roman" w:hAnsi="Times New Roman" w:cs="Times New Roman"/>
                <w:sz w:val="24"/>
              </w:rPr>
              <w:t>Патриотическое</w:t>
            </w:r>
          </w:p>
        </w:tc>
        <w:tc>
          <w:tcPr>
            <w:tcW w:w="2470" w:type="dxa"/>
          </w:tcPr>
          <w:p w:rsidR="00720F68" w:rsidRPr="00720F68" w:rsidRDefault="00720F68" w:rsidP="00720F68">
            <w:pPr>
              <w:spacing w:before="6"/>
              <w:ind w:right="737"/>
              <w:jc w:val="right"/>
              <w:rPr>
                <w:rFonts w:ascii="Times New Roman" w:eastAsia="Times New Roman" w:hAnsi="Times New Roman" w:cs="Times New Roman"/>
                <w:sz w:val="24"/>
              </w:rPr>
            </w:pPr>
            <w:r w:rsidRPr="00720F68">
              <w:rPr>
                <w:rFonts w:ascii="Times New Roman" w:eastAsia="Times New Roman" w:hAnsi="Times New Roman" w:cs="Times New Roman"/>
                <w:sz w:val="24"/>
              </w:rPr>
              <w:t>Родина,</w:t>
            </w:r>
            <w:r w:rsidRPr="00720F68">
              <w:rPr>
                <w:rFonts w:ascii="Times New Roman" w:eastAsia="Times New Roman" w:hAnsi="Times New Roman" w:cs="Times New Roman"/>
                <w:spacing w:val="-3"/>
                <w:sz w:val="24"/>
              </w:rPr>
              <w:t xml:space="preserve"> </w:t>
            </w:r>
            <w:r w:rsidRPr="00720F68">
              <w:rPr>
                <w:rFonts w:ascii="Times New Roman" w:eastAsia="Times New Roman" w:hAnsi="Times New Roman" w:cs="Times New Roman"/>
                <w:sz w:val="24"/>
              </w:rPr>
              <w:t>природа</w:t>
            </w:r>
          </w:p>
        </w:tc>
        <w:tc>
          <w:tcPr>
            <w:tcW w:w="5051" w:type="dxa"/>
          </w:tcPr>
          <w:p w:rsidR="00720F68" w:rsidRPr="00720F68" w:rsidRDefault="00720F68" w:rsidP="00720F68">
            <w:pPr>
              <w:spacing w:before="6"/>
              <w:ind w:left="17"/>
              <w:rPr>
                <w:rFonts w:ascii="Times New Roman" w:eastAsia="Times New Roman" w:hAnsi="Times New Roman" w:cs="Times New Roman"/>
                <w:i/>
                <w:sz w:val="24"/>
                <w:lang w:val="ru-RU"/>
              </w:rPr>
            </w:pPr>
            <w:r w:rsidRPr="00720F68">
              <w:rPr>
                <w:rFonts w:ascii="Times New Roman" w:eastAsia="Times New Roman" w:hAnsi="Times New Roman" w:cs="Times New Roman"/>
                <w:i/>
                <w:sz w:val="24"/>
                <w:lang w:val="ru-RU"/>
              </w:rPr>
              <w:t>Любящий</w:t>
            </w:r>
            <w:r w:rsidRPr="00720F68">
              <w:rPr>
                <w:rFonts w:ascii="Times New Roman" w:eastAsia="Times New Roman" w:hAnsi="Times New Roman" w:cs="Times New Roman"/>
                <w:i/>
                <w:spacing w:val="-3"/>
                <w:sz w:val="24"/>
                <w:lang w:val="ru-RU"/>
              </w:rPr>
              <w:t xml:space="preserve"> </w:t>
            </w:r>
            <w:r w:rsidRPr="00720F68">
              <w:rPr>
                <w:rFonts w:ascii="Times New Roman" w:eastAsia="Times New Roman" w:hAnsi="Times New Roman" w:cs="Times New Roman"/>
                <w:i/>
                <w:sz w:val="24"/>
                <w:lang w:val="ru-RU"/>
              </w:rPr>
              <w:t>историю</w:t>
            </w:r>
            <w:r w:rsidRPr="00720F68">
              <w:rPr>
                <w:rFonts w:ascii="Times New Roman" w:eastAsia="Times New Roman" w:hAnsi="Times New Roman" w:cs="Times New Roman"/>
                <w:i/>
                <w:spacing w:val="-3"/>
                <w:sz w:val="24"/>
                <w:lang w:val="ru-RU"/>
              </w:rPr>
              <w:t xml:space="preserve"> </w:t>
            </w:r>
            <w:r w:rsidRPr="00720F68">
              <w:rPr>
                <w:rFonts w:ascii="Times New Roman" w:eastAsia="Times New Roman" w:hAnsi="Times New Roman" w:cs="Times New Roman"/>
                <w:i/>
                <w:sz w:val="24"/>
                <w:lang w:val="ru-RU"/>
              </w:rPr>
              <w:t>и</w:t>
            </w:r>
            <w:r w:rsidRPr="00720F68">
              <w:rPr>
                <w:rFonts w:ascii="Times New Roman" w:eastAsia="Times New Roman" w:hAnsi="Times New Roman" w:cs="Times New Roman"/>
                <w:i/>
                <w:spacing w:val="-3"/>
                <w:sz w:val="24"/>
                <w:lang w:val="ru-RU"/>
              </w:rPr>
              <w:t xml:space="preserve"> </w:t>
            </w:r>
            <w:r w:rsidRPr="00720F68">
              <w:rPr>
                <w:rFonts w:ascii="Times New Roman" w:eastAsia="Times New Roman" w:hAnsi="Times New Roman" w:cs="Times New Roman"/>
                <w:i/>
                <w:sz w:val="24"/>
                <w:lang w:val="ru-RU"/>
              </w:rPr>
              <w:t>культуру</w:t>
            </w:r>
            <w:r w:rsidRPr="00720F68">
              <w:rPr>
                <w:rFonts w:ascii="Times New Roman" w:eastAsia="Times New Roman" w:hAnsi="Times New Roman" w:cs="Times New Roman"/>
                <w:i/>
                <w:spacing w:val="-3"/>
                <w:sz w:val="24"/>
                <w:lang w:val="ru-RU"/>
              </w:rPr>
              <w:t xml:space="preserve"> </w:t>
            </w:r>
            <w:r w:rsidRPr="00720F68">
              <w:rPr>
                <w:rFonts w:ascii="Times New Roman" w:eastAsia="Times New Roman" w:hAnsi="Times New Roman" w:cs="Times New Roman"/>
                <w:i/>
                <w:sz w:val="24"/>
                <w:lang w:val="ru-RU"/>
              </w:rPr>
              <w:t>своей</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семьи. Выполняющий</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правила,</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принятые</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в</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семье,</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поддерживающий</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семейные</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традиции,</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с</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удовольствием</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участвующий</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в</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семейных</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торжествах,</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праздниках,</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общих</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обсуждениях</w:t>
            </w:r>
            <w:r w:rsidRPr="00720F68">
              <w:rPr>
                <w:rFonts w:ascii="Times New Roman" w:eastAsia="Times New Roman" w:hAnsi="Times New Roman" w:cs="Times New Roman"/>
                <w:i/>
                <w:spacing w:val="-57"/>
                <w:sz w:val="24"/>
                <w:lang w:val="ru-RU"/>
              </w:rPr>
              <w:t xml:space="preserve"> </w:t>
            </w:r>
            <w:r>
              <w:rPr>
                <w:rFonts w:ascii="Times New Roman" w:eastAsia="Times New Roman" w:hAnsi="Times New Roman" w:cs="Times New Roman"/>
                <w:i/>
                <w:sz w:val="24"/>
                <w:lang w:val="ru-RU"/>
              </w:rPr>
              <w:t>предстоящих</w:t>
            </w:r>
            <w:r>
              <w:rPr>
                <w:rFonts w:ascii="Times New Roman" w:eastAsia="Times New Roman" w:hAnsi="Times New Roman" w:cs="Times New Roman"/>
                <w:i/>
                <w:sz w:val="24"/>
                <w:lang w:val="ru-RU"/>
              </w:rPr>
              <w:tab/>
              <w:t xml:space="preserve"> делах,</w:t>
            </w:r>
            <w:r>
              <w:rPr>
                <w:rFonts w:ascii="Times New Roman" w:eastAsia="Times New Roman" w:hAnsi="Times New Roman" w:cs="Times New Roman"/>
                <w:i/>
                <w:sz w:val="24"/>
                <w:lang w:val="ru-RU"/>
              </w:rPr>
              <w:tab/>
              <w:t xml:space="preserve"> </w:t>
            </w:r>
            <w:r w:rsidRPr="00720F68">
              <w:rPr>
                <w:rFonts w:ascii="Times New Roman" w:eastAsia="Times New Roman" w:hAnsi="Times New Roman" w:cs="Times New Roman"/>
                <w:i/>
                <w:spacing w:val="-1"/>
                <w:sz w:val="24"/>
                <w:lang w:val="ru-RU"/>
              </w:rPr>
              <w:t>расходах.</w:t>
            </w:r>
            <w:r w:rsidRPr="00720F68">
              <w:rPr>
                <w:rFonts w:ascii="Times New Roman" w:eastAsia="Times New Roman" w:hAnsi="Times New Roman" w:cs="Times New Roman"/>
                <w:i/>
                <w:spacing w:val="-58"/>
                <w:sz w:val="24"/>
                <w:lang w:val="ru-RU"/>
              </w:rPr>
              <w:t xml:space="preserve"> </w:t>
            </w:r>
            <w:r w:rsidRPr="00720F68">
              <w:rPr>
                <w:rFonts w:ascii="Times New Roman" w:eastAsia="Times New Roman" w:hAnsi="Times New Roman" w:cs="Times New Roman"/>
                <w:i/>
                <w:sz w:val="24"/>
                <w:lang w:val="ru-RU"/>
              </w:rPr>
              <w:t>Поддерживающий общение с членами семьи на</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татарском языке. Проявляющий уважительное</w:t>
            </w:r>
            <w:r w:rsidRPr="00720F68">
              <w:rPr>
                <w:rFonts w:ascii="Times New Roman" w:eastAsia="Times New Roman" w:hAnsi="Times New Roman" w:cs="Times New Roman"/>
                <w:i/>
                <w:spacing w:val="-57"/>
                <w:sz w:val="24"/>
                <w:lang w:val="ru-RU"/>
              </w:rPr>
              <w:t xml:space="preserve"> </w:t>
            </w:r>
            <w:r w:rsidRPr="00720F68">
              <w:rPr>
                <w:rFonts w:ascii="Times New Roman" w:eastAsia="Times New Roman" w:hAnsi="Times New Roman" w:cs="Times New Roman"/>
                <w:i/>
                <w:sz w:val="24"/>
                <w:lang w:val="ru-RU"/>
              </w:rPr>
              <w:t>отношение</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к</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людям</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(независимо</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от</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их</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социального</w:t>
            </w:r>
            <w:r w:rsidRPr="00720F68">
              <w:rPr>
                <w:rFonts w:ascii="Times New Roman" w:eastAsia="Times New Roman" w:hAnsi="Times New Roman" w:cs="Times New Roman"/>
                <w:i/>
                <w:sz w:val="24"/>
                <w:lang w:val="ru-RU"/>
              </w:rPr>
              <w:tab/>
            </w:r>
            <w:r w:rsidRPr="00720F68">
              <w:rPr>
                <w:rFonts w:ascii="Times New Roman" w:eastAsia="Times New Roman" w:hAnsi="Times New Roman" w:cs="Times New Roman"/>
                <w:i/>
                <w:sz w:val="24"/>
                <w:lang w:val="ru-RU"/>
              </w:rPr>
              <w:tab/>
              <w:t>происхождения,</w:t>
            </w:r>
            <w:r w:rsidRPr="00720F68">
              <w:rPr>
                <w:rFonts w:ascii="Times New Roman" w:eastAsia="Times New Roman" w:hAnsi="Times New Roman" w:cs="Times New Roman"/>
                <w:i/>
                <w:sz w:val="24"/>
                <w:lang w:val="ru-RU"/>
              </w:rPr>
              <w:tab/>
            </w:r>
            <w:r w:rsidRPr="00720F68">
              <w:rPr>
                <w:rFonts w:ascii="Times New Roman" w:eastAsia="Times New Roman" w:hAnsi="Times New Roman" w:cs="Times New Roman"/>
                <w:i/>
                <w:sz w:val="24"/>
                <w:lang w:val="ru-RU"/>
              </w:rPr>
              <w:tab/>
            </w:r>
            <w:r w:rsidRPr="00720F68">
              <w:rPr>
                <w:rFonts w:ascii="Times New Roman" w:eastAsia="Times New Roman" w:hAnsi="Times New Roman" w:cs="Times New Roman"/>
                <w:i/>
                <w:spacing w:val="-1"/>
                <w:sz w:val="24"/>
                <w:lang w:val="ru-RU"/>
              </w:rPr>
              <w:t>расовой</w:t>
            </w:r>
            <w:r w:rsidRPr="00720F68">
              <w:rPr>
                <w:rFonts w:ascii="Times New Roman" w:eastAsia="Times New Roman" w:hAnsi="Times New Roman" w:cs="Times New Roman"/>
                <w:i/>
                <w:spacing w:val="-58"/>
                <w:sz w:val="24"/>
                <w:lang w:val="ru-RU"/>
              </w:rPr>
              <w:t xml:space="preserve"> </w:t>
            </w:r>
            <w:r w:rsidRPr="00720F68">
              <w:rPr>
                <w:rFonts w:ascii="Times New Roman" w:eastAsia="Times New Roman" w:hAnsi="Times New Roman" w:cs="Times New Roman"/>
                <w:i/>
                <w:sz w:val="24"/>
                <w:lang w:val="ru-RU"/>
              </w:rPr>
              <w:t>принадлежности, языка, вероисповедания, пола</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и</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возраста),</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уважающий</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чувства,</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мнения,</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желания,</w:t>
            </w:r>
            <w:r w:rsidRPr="00720F68">
              <w:rPr>
                <w:rFonts w:ascii="Times New Roman" w:eastAsia="Times New Roman" w:hAnsi="Times New Roman" w:cs="Times New Roman"/>
                <w:i/>
                <w:sz w:val="24"/>
                <w:lang w:val="ru-RU"/>
              </w:rPr>
              <w:tab/>
              <w:t>взгляды</w:t>
            </w:r>
            <w:r w:rsidRPr="00720F68">
              <w:rPr>
                <w:rFonts w:ascii="Times New Roman" w:eastAsia="Times New Roman" w:hAnsi="Times New Roman" w:cs="Times New Roman"/>
                <w:i/>
                <w:sz w:val="24"/>
                <w:lang w:val="ru-RU"/>
              </w:rPr>
              <w:tab/>
            </w:r>
            <w:r w:rsidRPr="00720F68">
              <w:rPr>
                <w:rFonts w:ascii="Times New Roman" w:eastAsia="Times New Roman" w:hAnsi="Times New Roman" w:cs="Times New Roman"/>
                <w:i/>
                <w:sz w:val="24"/>
                <w:lang w:val="ru-RU"/>
              </w:rPr>
              <w:tab/>
              <w:t>других</w:t>
            </w:r>
            <w:r w:rsidRPr="00720F68">
              <w:rPr>
                <w:rFonts w:ascii="Times New Roman" w:eastAsia="Times New Roman" w:hAnsi="Times New Roman" w:cs="Times New Roman"/>
                <w:i/>
                <w:sz w:val="24"/>
                <w:lang w:val="ru-RU"/>
              </w:rPr>
              <w:tab/>
            </w:r>
            <w:r w:rsidRPr="00720F68">
              <w:rPr>
                <w:rFonts w:ascii="Times New Roman" w:eastAsia="Times New Roman" w:hAnsi="Times New Roman" w:cs="Times New Roman"/>
                <w:i/>
                <w:sz w:val="24"/>
                <w:lang w:val="ru-RU"/>
              </w:rPr>
              <w:tab/>
            </w:r>
            <w:r w:rsidRPr="00720F68">
              <w:rPr>
                <w:rFonts w:ascii="Times New Roman" w:eastAsia="Times New Roman" w:hAnsi="Times New Roman" w:cs="Times New Roman"/>
                <w:i/>
                <w:sz w:val="24"/>
                <w:lang w:val="ru-RU"/>
              </w:rPr>
              <w:tab/>
              <w:t>людей,</w:t>
            </w:r>
            <w:r w:rsidRPr="00720F68">
              <w:rPr>
                <w:rFonts w:ascii="Times New Roman" w:eastAsia="Times New Roman" w:hAnsi="Times New Roman" w:cs="Times New Roman"/>
                <w:i/>
                <w:spacing w:val="-58"/>
                <w:sz w:val="24"/>
                <w:lang w:val="ru-RU"/>
              </w:rPr>
              <w:t xml:space="preserve"> </w:t>
            </w:r>
            <w:r w:rsidRPr="00720F68">
              <w:rPr>
                <w:rFonts w:ascii="Times New Roman" w:eastAsia="Times New Roman" w:hAnsi="Times New Roman" w:cs="Times New Roman"/>
                <w:i/>
                <w:sz w:val="24"/>
                <w:lang w:val="ru-RU"/>
              </w:rPr>
              <w:t>аргументирующий</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несогласие,</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умеющий</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lastRenderedPageBreak/>
              <w:t xml:space="preserve">убеждать    </w:t>
            </w:r>
            <w:r w:rsidRPr="00720F68">
              <w:rPr>
                <w:rFonts w:ascii="Times New Roman" w:eastAsia="Times New Roman" w:hAnsi="Times New Roman" w:cs="Times New Roman"/>
                <w:i/>
                <w:spacing w:val="49"/>
                <w:sz w:val="24"/>
                <w:lang w:val="ru-RU"/>
              </w:rPr>
              <w:t xml:space="preserve"> </w:t>
            </w:r>
            <w:r w:rsidRPr="00720F68">
              <w:rPr>
                <w:rFonts w:ascii="Times New Roman" w:eastAsia="Times New Roman" w:hAnsi="Times New Roman" w:cs="Times New Roman"/>
                <w:i/>
                <w:sz w:val="24"/>
                <w:lang w:val="ru-RU"/>
              </w:rPr>
              <w:t xml:space="preserve">и    </w:t>
            </w:r>
            <w:r w:rsidRPr="00720F68">
              <w:rPr>
                <w:rFonts w:ascii="Times New Roman" w:eastAsia="Times New Roman" w:hAnsi="Times New Roman" w:cs="Times New Roman"/>
                <w:i/>
                <w:spacing w:val="49"/>
                <w:sz w:val="24"/>
                <w:lang w:val="ru-RU"/>
              </w:rPr>
              <w:t xml:space="preserve"> </w:t>
            </w:r>
            <w:r w:rsidRPr="00720F68">
              <w:rPr>
                <w:rFonts w:ascii="Times New Roman" w:eastAsia="Times New Roman" w:hAnsi="Times New Roman" w:cs="Times New Roman"/>
                <w:i/>
                <w:sz w:val="24"/>
                <w:lang w:val="ru-RU"/>
              </w:rPr>
              <w:t>т.д.</w:t>
            </w:r>
            <w:r w:rsidRPr="00720F68">
              <w:rPr>
                <w:rFonts w:ascii="Times New Roman" w:eastAsia="Times New Roman" w:hAnsi="Times New Roman" w:cs="Times New Roman"/>
                <w:i/>
                <w:sz w:val="24"/>
                <w:lang w:val="ru-RU"/>
              </w:rPr>
              <w:tab/>
            </w:r>
            <w:r w:rsidRPr="00720F68">
              <w:rPr>
                <w:rFonts w:ascii="Times New Roman" w:eastAsia="Times New Roman" w:hAnsi="Times New Roman" w:cs="Times New Roman"/>
                <w:i/>
                <w:sz w:val="24"/>
                <w:lang w:val="ru-RU"/>
              </w:rPr>
              <w:tab/>
              <w:t>Демонстрирующий</w:t>
            </w:r>
            <w:r w:rsidRPr="00720F68">
              <w:rPr>
                <w:rFonts w:ascii="Times New Roman" w:eastAsia="Times New Roman" w:hAnsi="Times New Roman" w:cs="Times New Roman"/>
                <w:i/>
                <w:spacing w:val="-57"/>
                <w:sz w:val="24"/>
                <w:lang w:val="ru-RU"/>
              </w:rPr>
              <w:t xml:space="preserve"> </w:t>
            </w:r>
            <w:r w:rsidRPr="00720F68">
              <w:rPr>
                <w:rFonts w:ascii="Times New Roman" w:eastAsia="Times New Roman" w:hAnsi="Times New Roman" w:cs="Times New Roman"/>
                <w:i/>
                <w:sz w:val="24"/>
                <w:lang w:val="ru-RU"/>
              </w:rPr>
              <w:t>позитивное общение, сотрудничество с людьми</w:t>
            </w:r>
            <w:r w:rsidRPr="00720F68">
              <w:rPr>
                <w:rFonts w:ascii="Times New Roman" w:eastAsia="Times New Roman" w:hAnsi="Times New Roman" w:cs="Times New Roman"/>
                <w:i/>
                <w:spacing w:val="-57"/>
                <w:sz w:val="24"/>
                <w:lang w:val="ru-RU"/>
              </w:rPr>
              <w:t xml:space="preserve"> </w:t>
            </w:r>
            <w:r w:rsidRPr="00720F68">
              <w:rPr>
                <w:rFonts w:ascii="Times New Roman" w:eastAsia="Times New Roman" w:hAnsi="Times New Roman" w:cs="Times New Roman"/>
                <w:i/>
                <w:sz w:val="24"/>
                <w:lang w:val="ru-RU"/>
              </w:rPr>
              <w:t>разных</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стран</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и</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этносов.</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Испытывающий</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потребность</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в</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общении</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со</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взрослым</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как</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источником</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разнообразной</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информации</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о</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природном</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и</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социальном</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мире,</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о</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всемирных</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событиях,</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событиях</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в</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стране,</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республике,</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родном</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городе</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(районном</w:t>
            </w:r>
            <w:r w:rsidRPr="00720F68">
              <w:rPr>
                <w:rFonts w:ascii="Times New Roman" w:eastAsia="Times New Roman" w:hAnsi="Times New Roman" w:cs="Times New Roman"/>
                <w:i/>
                <w:spacing w:val="-1"/>
                <w:sz w:val="24"/>
                <w:lang w:val="ru-RU"/>
              </w:rPr>
              <w:t xml:space="preserve"> </w:t>
            </w:r>
            <w:r w:rsidRPr="00720F68">
              <w:rPr>
                <w:rFonts w:ascii="Times New Roman" w:eastAsia="Times New Roman" w:hAnsi="Times New Roman" w:cs="Times New Roman"/>
                <w:i/>
                <w:sz w:val="24"/>
                <w:lang w:val="ru-RU"/>
              </w:rPr>
              <w:t>центре, селе).</w:t>
            </w:r>
          </w:p>
        </w:tc>
      </w:tr>
      <w:tr w:rsidR="00720F68" w:rsidRPr="00720F68" w:rsidTr="00720F68">
        <w:trPr>
          <w:trHeight w:val="304"/>
        </w:trPr>
        <w:tc>
          <w:tcPr>
            <w:tcW w:w="2532" w:type="dxa"/>
          </w:tcPr>
          <w:p w:rsidR="00720F68" w:rsidRDefault="00720F68" w:rsidP="001E4708">
            <w:pPr>
              <w:pStyle w:val="TableParagraph"/>
              <w:spacing w:before="6"/>
              <w:ind w:left="16"/>
              <w:rPr>
                <w:sz w:val="24"/>
              </w:rPr>
            </w:pPr>
            <w:r>
              <w:rPr>
                <w:sz w:val="24"/>
              </w:rPr>
              <w:lastRenderedPageBreak/>
              <w:t>Духовно-нравственное</w:t>
            </w:r>
          </w:p>
        </w:tc>
        <w:tc>
          <w:tcPr>
            <w:tcW w:w="2470" w:type="dxa"/>
          </w:tcPr>
          <w:p w:rsidR="00720F68" w:rsidRDefault="00720F68" w:rsidP="001E4708">
            <w:pPr>
              <w:pStyle w:val="TableParagraph"/>
              <w:spacing w:before="6"/>
              <w:ind w:left="14" w:right="1155"/>
              <w:rPr>
                <w:sz w:val="24"/>
              </w:rPr>
            </w:pPr>
            <w:r>
              <w:rPr>
                <w:sz w:val="24"/>
              </w:rPr>
              <w:t>Жизнь,</w:t>
            </w:r>
            <w:r>
              <w:rPr>
                <w:spacing w:val="1"/>
                <w:sz w:val="24"/>
              </w:rPr>
              <w:t xml:space="preserve"> </w:t>
            </w:r>
            <w:r>
              <w:rPr>
                <w:sz w:val="24"/>
              </w:rPr>
              <w:t>милосердие, добро</w:t>
            </w:r>
          </w:p>
        </w:tc>
        <w:tc>
          <w:tcPr>
            <w:tcW w:w="5051" w:type="dxa"/>
          </w:tcPr>
          <w:p w:rsidR="00720F68" w:rsidRPr="006633B0" w:rsidRDefault="00720F68" w:rsidP="001E4708">
            <w:pPr>
              <w:pStyle w:val="TableParagraph"/>
              <w:spacing w:before="6"/>
              <w:ind w:left="17" w:right="4"/>
              <w:jc w:val="both"/>
              <w:rPr>
                <w:i/>
                <w:sz w:val="24"/>
                <w:lang w:val="ru-RU"/>
              </w:rPr>
            </w:pPr>
            <w:r w:rsidRPr="006633B0">
              <w:rPr>
                <w:i/>
                <w:sz w:val="24"/>
                <w:lang w:val="ru-RU"/>
              </w:rPr>
              <w:t>Способный</w:t>
            </w:r>
            <w:r w:rsidRPr="006633B0">
              <w:rPr>
                <w:i/>
                <w:spacing w:val="1"/>
                <w:sz w:val="24"/>
                <w:lang w:val="ru-RU"/>
              </w:rPr>
              <w:t xml:space="preserve"> </w:t>
            </w:r>
            <w:r w:rsidRPr="006633B0">
              <w:rPr>
                <w:i/>
                <w:sz w:val="24"/>
                <w:lang w:val="ru-RU"/>
              </w:rPr>
              <w:t>не</w:t>
            </w:r>
            <w:r w:rsidRPr="006633B0">
              <w:rPr>
                <w:i/>
                <w:spacing w:val="1"/>
                <w:sz w:val="24"/>
                <w:lang w:val="ru-RU"/>
              </w:rPr>
              <w:t xml:space="preserve"> </w:t>
            </w:r>
            <w:r w:rsidRPr="006633B0">
              <w:rPr>
                <w:i/>
                <w:sz w:val="24"/>
                <w:lang w:val="ru-RU"/>
              </w:rPr>
              <w:t>оставаться</w:t>
            </w:r>
            <w:r w:rsidRPr="006633B0">
              <w:rPr>
                <w:i/>
                <w:spacing w:val="1"/>
                <w:sz w:val="24"/>
                <w:lang w:val="ru-RU"/>
              </w:rPr>
              <w:t xml:space="preserve"> </w:t>
            </w:r>
            <w:r w:rsidRPr="006633B0">
              <w:rPr>
                <w:i/>
                <w:sz w:val="24"/>
                <w:lang w:val="ru-RU"/>
              </w:rPr>
              <w:t>равнодушным</w:t>
            </w:r>
            <w:r w:rsidRPr="006633B0">
              <w:rPr>
                <w:i/>
                <w:spacing w:val="1"/>
                <w:sz w:val="24"/>
                <w:lang w:val="ru-RU"/>
              </w:rPr>
              <w:t xml:space="preserve"> </w:t>
            </w:r>
            <w:r w:rsidRPr="006633B0">
              <w:rPr>
                <w:i/>
                <w:sz w:val="24"/>
                <w:lang w:val="ru-RU"/>
              </w:rPr>
              <w:t>к</w:t>
            </w:r>
            <w:r w:rsidRPr="006633B0">
              <w:rPr>
                <w:i/>
                <w:spacing w:val="1"/>
                <w:sz w:val="24"/>
                <w:lang w:val="ru-RU"/>
              </w:rPr>
              <w:t xml:space="preserve"> </w:t>
            </w:r>
            <w:r w:rsidRPr="006633B0">
              <w:rPr>
                <w:i/>
                <w:sz w:val="24"/>
                <w:lang w:val="ru-RU"/>
              </w:rPr>
              <w:t>чужому</w:t>
            </w:r>
            <w:r w:rsidRPr="006633B0">
              <w:rPr>
                <w:i/>
                <w:spacing w:val="-2"/>
                <w:sz w:val="24"/>
                <w:lang w:val="ru-RU"/>
              </w:rPr>
              <w:t xml:space="preserve"> </w:t>
            </w:r>
            <w:r w:rsidRPr="006633B0">
              <w:rPr>
                <w:i/>
                <w:sz w:val="24"/>
                <w:lang w:val="ru-RU"/>
              </w:rPr>
              <w:t>горю, проявлять</w:t>
            </w:r>
            <w:r w:rsidRPr="006633B0">
              <w:rPr>
                <w:i/>
                <w:spacing w:val="-2"/>
                <w:sz w:val="24"/>
                <w:lang w:val="ru-RU"/>
              </w:rPr>
              <w:t xml:space="preserve"> </w:t>
            </w:r>
            <w:r w:rsidRPr="006633B0">
              <w:rPr>
                <w:i/>
                <w:sz w:val="24"/>
                <w:lang w:val="ru-RU"/>
              </w:rPr>
              <w:t>заботу.</w:t>
            </w:r>
          </w:p>
          <w:p w:rsidR="00720F68" w:rsidRPr="006633B0" w:rsidRDefault="00720F68" w:rsidP="001E4708">
            <w:pPr>
              <w:pStyle w:val="TableParagraph"/>
              <w:ind w:left="17" w:right="5"/>
              <w:jc w:val="both"/>
              <w:rPr>
                <w:i/>
                <w:sz w:val="24"/>
                <w:lang w:val="ru-RU"/>
              </w:rPr>
            </w:pPr>
            <w:r w:rsidRPr="006633B0">
              <w:rPr>
                <w:i/>
                <w:sz w:val="24"/>
                <w:lang w:val="ru-RU"/>
              </w:rPr>
              <w:t>Самостоятельно</w:t>
            </w:r>
            <w:r w:rsidRPr="006633B0">
              <w:rPr>
                <w:i/>
                <w:spacing w:val="1"/>
                <w:sz w:val="24"/>
                <w:lang w:val="ru-RU"/>
              </w:rPr>
              <w:t xml:space="preserve"> </w:t>
            </w:r>
            <w:r w:rsidRPr="006633B0">
              <w:rPr>
                <w:i/>
                <w:sz w:val="24"/>
                <w:lang w:val="ru-RU"/>
              </w:rPr>
              <w:t>различающий</w:t>
            </w:r>
            <w:r w:rsidRPr="006633B0">
              <w:rPr>
                <w:i/>
                <w:spacing w:val="1"/>
                <w:sz w:val="24"/>
                <w:lang w:val="ru-RU"/>
              </w:rPr>
              <w:t xml:space="preserve"> </w:t>
            </w:r>
            <w:r w:rsidRPr="006633B0">
              <w:rPr>
                <w:i/>
                <w:sz w:val="24"/>
                <w:lang w:val="ru-RU"/>
              </w:rPr>
              <w:t>основные</w:t>
            </w:r>
            <w:r w:rsidRPr="006633B0">
              <w:rPr>
                <w:i/>
                <w:spacing w:val="-57"/>
                <w:sz w:val="24"/>
                <w:lang w:val="ru-RU"/>
              </w:rPr>
              <w:t xml:space="preserve"> </w:t>
            </w:r>
            <w:r w:rsidRPr="006633B0">
              <w:rPr>
                <w:i/>
                <w:sz w:val="24"/>
                <w:lang w:val="ru-RU"/>
              </w:rPr>
              <w:t>отрицательные и положительные человеческие</w:t>
            </w:r>
            <w:r w:rsidRPr="006633B0">
              <w:rPr>
                <w:i/>
                <w:spacing w:val="-57"/>
                <w:sz w:val="24"/>
                <w:lang w:val="ru-RU"/>
              </w:rPr>
              <w:t xml:space="preserve"> </w:t>
            </w:r>
            <w:r w:rsidRPr="006633B0">
              <w:rPr>
                <w:i/>
                <w:sz w:val="24"/>
                <w:lang w:val="ru-RU"/>
              </w:rPr>
              <w:t>качества,</w:t>
            </w:r>
            <w:r w:rsidRPr="006633B0">
              <w:rPr>
                <w:i/>
                <w:spacing w:val="1"/>
                <w:sz w:val="24"/>
                <w:lang w:val="ru-RU"/>
              </w:rPr>
              <w:t xml:space="preserve"> </w:t>
            </w:r>
            <w:r w:rsidRPr="006633B0">
              <w:rPr>
                <w:i/>
                <w:sz w:val="24"/>
                <w:lang w:val="ru-RU"/>
              </w:rPr>
              <w:t>иногда</w:t>
            </w:r>
            <w:r w:rsidRPr="006633B0">
              <w:rPr>
                <w:i/>
                <w:spacing w:val="1"/>
                <w:sz w:val="24"/>
                <w:lang w:val="ru-RU"/>
              </w:rPr>
              <w:t xml:space="preserve"> </w:t>
            </w:r>
            <w:r w:rsidRPr="006633B0">
              <w:rPr>
                <w:i/>
                <w:sz w:val="24"/>
                <w:lang w:val="ru-RU"/>
              </w:rPr>
              <w:t>прибегающий</w:t>
            </w:r>
            <w:r w:rsidRPr="006633B0">
              <w:rPr>
                <w:i/>
                <w:spacing w:val="1"/>
                <w:sz w:val="24"/>
                <w:lang w:val="ru-RU"/>
              </w:rPr>
              <w:t xml:space="preserve"> </w:t>
            </w:r>
            <w:r w:rsidRPr="006633B0">
              <w:rPr>
                <w:i/>
                <w:sz w:val="24"/>
                <w:lang w:val="ru-RU"/>
              </w:rPr>
              <w:t>к</w:t>
            </w:r>
            <w:r w:rsidRPr="006633B0">
              <w:rPr>
                <w:i/>
                <w:spacing w:val="1"/>
                <w:sz w:val="24"/>
                <w:lang w:val="ru-RU"/>
              </w:rPr>
              <w:t xml:space="preserve"> </w:t>
            </w:r>
            <w:r w:rsidRPr="006633B0">
              <w:rPr>
                <w:i/>
                <w:sz w:val="24"/>
                <w:lang w:val="ru-RU"/>
              </w:rPr>
              <w:t>помощи</w:t>
            </w:r>
            <w:r w:rsidRPr="006633B0">
              <w:rPr>
                <w:i/>
                <w:spacing w:val="-57"/>
                <w:sz w:val="24"/>
                <w:lang w:val="ru-RU"/>
              </w:rPr>
              <w:t xml:space="preserve"> </w:t>
            </w:r>
            <w:r w:rsidRPr="006633B0">
              <w:rPr>
                <w:i/>
                <w:sz w:val="24"/>
                <w:lang w:val="ru-RU"/>
              </w:rPr>
              <w:t>взрослого</w:t>
            </w:r>
            <w:r w:rsidRPr="006633B0">
              <w:rPr>
                <w:i/>
                <w:spacing w:val="-1"/>
                <w:sz w:val="24"/>
                <w:lang w:val="ru-RU"/>
              </w:rPr>
              <w:t xml:space="preserve"> </w:t>
            </w:r>
            <w:r w:rsidRPr="006633B0">
              <w:rPr>
                <w:i/>
                <w:sz w:val="24"/>
                <w:lang w:val="ru-RU"/>
              </w:rPr>
              <w:t>в</w:t>
            </w:r>
            <w:r w:rsidRPr="006633B0">
              <w:rPr>
                <w:i/>
                <w:spacing w:val="-2"/>
                <w:sz w:val="24"/>
                <w:lang w:val="ru-RU"/>
              </w:rPr>
              <w:t xml:space="preserve"> </w:t>
            </w:r>
            <w:r w:rsidRPr="006633B0">
              <w:rPr>
                <w:i/>
                <w:sz w:val="24"/>
                <w:lang w:val="ru-RU"/>
              </w:rPr>
              <w:t>ситуациях</w:t>
            </w:r>
            <w:r w:rsidRPr="006633B0">
              <w:rPr>
                <w:i/>
                <w:spacing w:val="1"/>
                <w:sz w:val="24"/>
                <w:lang w:val="ru-RU"/>
              </w:rPr>
              <w:t xml:space="preserve"> </w:t>
            </w:r>
            <w:r w:rsidRPr="006633B0">
              <w:rPr>
                <w:i/>
                <w:sz w:val="24"/>
                <w:lang w:val="ru-RU"/>
              </w:rPr>
              <w:t>морального</w:t>
            </w:r>
            <w:r w:rsidRPr="006633B0">
              <w:rPr>
                <w:i/>
                <w:spacing w:val="-1"/>
                <w:sz w:val="24"/>
                <w:lang w:val="ru-RU"/>
              </w:rPr>
              <w:t xml:space="preserve"> </w:t>
            </w:r>
            <w:r w:rsidRPr="006633B0">
              <w:rPr>
                <w:i/>
                <w:sz w:val="24"/>
                <w:lang w:val="ru-RU"/>
              </w:rPr>
              <w:t>выбора.</w:t>
            </w:r>
          </w:p>
          <w:p w:rsidR="00720F68" w:rsidRPr="006633B0" w:rsidRDefault="00720F68" w:rsidP="001E4708">
            <w:pPr>
              <w:pStyle w:val="TableParagraph"/>
              <w:ind w:left="17" w:right="5"/>
              <w:jc w:val="both"/>
              <w:rPr>
                <w:i/>
                <w:sz w:val="24"/>
                <w:lang w:val="ru-RU"/>
              </w:rPr>
            </w:pPr>
            <w:r w:rsidRPr="006633B0">
              <w:rPr>
                <w:i/>
                <w:sz w:val="24"/>
                <w:lang w:val="ru-RU"/>
              </w:rPr>
              <w:t>Различающий основные проявления добра и зла,</w:t>
            </w:r>
            <w:r w:rsidRPr="006633B0">
              <w:rPr>
                <w:i/>
                <w:spacing w:val="1"/>
                <w:sz w:val="24"/>
                <w:lang w:val="ru-RU"/>
              </w:rPr>
              <w:t xml:space="preserve"> </w:t>
            </w:r>
            <w:r w:rsidRPr="006633B0">
              <w:rPr>
                <w:i/>
                <w:sz w:val="24"/>
                <w:lang w:val="ru-RU"/>
              </w:rPr>
              <w:t>принимающий</w:t>
            </w:r>
            <w:r w:rsidRPr="006633B0">
              <w:rPr>
                <w:i/>
                <w:spacing w:val="1"/>
                <w:sz w:val="24"/>
                <w:lang w:val="ru-RU"/>
              </w:rPr>
              <w:t xml:space="preserve"> </w:t>
            </w:r>
            <w:r w:rsidRPr="006633B0">
              <w:rPr>
                <w:i/>
                <w:sz w:val="24"/>
                <w:lang w:val="ru-RU"/>
              </w:rPr>
              <w:t>и</w:t>
            </w:r>
            <w:r w:rsidRPr="006633B0">
              <w:rPr>
                <w:i/>
                <w:spacing w:val="1"/>
                <w:sz w:val="24"/>
                <w:lang w:val="ru-RU"/>
              </w:rPr>
              <w:t xml:space="preserve"> </w:t>
            </w:r>
            <w:r w:rsidRPr="006633B0">
              <w:rPr>
                <w:i/>
                <w:sz w:val="24"/>
                <w:lang w:val="ru-RU"/>
              </w:rPr>
              <w:t>уважающий</w:t>
            </w:r>
            <w:r w:rsidRPr="006633B0">
              <w:rPr>
                <w:i/>
                <w:spacing w:val="1"/>
                <w:sz w:val="24"/>
                <w:lang w:val="ru-RU"/>
              </w:rPr>
              <w:t xml:space="preserve"> </w:t>
            </w:r>
            <w:r w:rsidRPr="006633B0">
              <w:rPr>
                <w:i/>
                <w:sz w:val="24"/>
                <w:lang w:val="ru-RU"/>
              </w:rPr>
              <w:t>национальные</w:t>
            </w:r>
            <w:r w:rsidRPr="006633B0">
              <w:rPr>
                <w:i/>
                <w:spacing w:val="-57"/>
                <w:sz w:val="24"/>
                <w:lang w:val="ru-RU"/>
              </w:rPr>
              <w:t xml:space="preserve"> </w:t>
            </w:r>
            <w:r w:rsidRPr="006633B0">
              <w:rPr>
                <w:i/>
                <w:sz w:val="24"/>
                <w:lang w:val="ru-RU"/>
              </w:rPr>
              <w:t>ценности,</w:t>
            </w:r>
            <w:r w:rsidRPr="006633B0">
              <w:rPr>
                <w:i/>
                <w:spacing w:val="1"/>
                <w:sz w:val="24"/>
                <w:lang w:val="ru-RU"/>
              </w:rPr>
              <w:t xml:space="preserve"> </w:t>
            </w:r>
            <w:r w:rsidRPr="006633B0">
              <w:rPr>
                <w:i/>
                <w:sz w:val="24"/>
                <w:lang w:val="ru-RU"/>
              </w:rPr>
              <w:t>ценности</w:t>
            </w:r>
            <w:r w:rsidRPr="006633B0">
              <w:rPr>
                <w:i/>
                <w:spacing w:val="1"/>
                <w:sz w:val="24"/>
                <w:lang w:val="ru-RU"/>
              </w:rPr>
              <w:t xml:space="preserve"> </w:t>
            </w:r>
            <w:r w:rsidRPr="006633B0">
              <w:rPr>
                <w:i/>
                <w:sz w:val="24"/>
                <w:lang w:val="ru-RU"/>
              </w:rPr>
              <w:t>семьи</w:t>
            </w:r>
            <w:r w:rsidRPr="006633B0">
              <w:rPr>
                <w:i/>
                <w:spacing w:val="1"/>
                <w:sz w:val="24"/>
                <w:lang w:val="ru-RU"/>
              </w:rPr>
              <w:t xml:space="preserve"> </w:t>
            </w:r>
            <w:r w:rsidRPr="006633B0">
              <w:rPr>
                <w:i/>
                <w:sz w:val="24"/>
                <w:lang w:val="ru-RU"/>
              </w:rPr>
              <w:t>и</w:t>
            </w:r>
            <w:r w:rsidRPr="006633B0">
              <w:rPr>
                <w:i/>
                <w:spacing w:val="1"/>
                <w:sz w:val="24"/>
                <w:lang w:val="ru-RU"/>
              </w:rPr>
              <w:t xml:space="preserve"> </w:t>
            </w:r>
            <w:r w:rsidRPr="006633B0">
              <w:rPr>
                <w:i/>
                <w:sz w:val="24"/>
                <w:lang w:val="ru-RU"/>
              </w:rPr>
              <w:t>общества,</w:t>
            </w:r>
            <w:r w:rsidRPr="006633B0">
              <w:rPr>
                <w:i/>
                <w:spacing w:val="1"/>
                <w:sz w:val="24"/>
                <w:lang w:val="ru-RU"/>
              </w:rPr>
              <w:t xml:space="preserve"> </w:t>
            </w:r>
            <w:r w:rsidRPr="006633B0">
              <w:rPr>
                <w:i/>
                <w:sz w:val="24"/>
                <w:lang w:val="ru-RU"/>
              </w:rPr>
              <w:t>правдивый, искренний, способный к сочувствию</w:t>
            </w:r>
            <w:r w:rsidRPr="006633B0">
              <w:rPr>
                <w:i/>
                <w:spacing w:val="1"/>
                <w:sz w:val="24"/>
                <w:lang w:val="ru-RU"/>
              </w:rPr>
              <w:t xml:space="preserve"> </w:t>
            </w:r>
            <w:r w:rsidRPr="006633B0">
              <w:rPr>
                <w:i/>
                <w:sz w:val="24"/>
                <w:lang w:val="ru-RU"/>
              </w:rPr>
              <w:t>и</w:t>
            </w:r>
            <w:r w:rsidRPr="006633B0">
              <w:rPr>
                <w:i/>
                <w:spacing w:val="-1"/>
                <w:sz w:val="24"/>
                <w:lang w:val="ru-RU"/>
              </w:rPr>
              <w:t xml:space="preserve"> </w:t>
            </w:r>
            <w:r w:rsidRPr="006633B0">
              <w:rPr>
                <w:i/>
                <w:sz w:val="24"/>
                <w:lang w:val="ru-RU"/>
              </w:rPr>
              <w:t>заботе,</w:t>
            </w:r>
            <w:r w:rsidRPr="006633B0">
              <w:rPr>
                <w:i/>
                <w:spacing w:val="-1"/>
                <w:sz w:val="24"/>
                <w:lang w:val="ru-RU"/>
              </w:rPr>
              <w:t xml:space="preserve"> </w:t>
            </w:r>
            <w:r w:rsidRPr="006633B0">
              <w:rPr>
                <w:i/>
                <w:sz w:val="24"/>
                <w:lang w:val="ru-RU"/>
              </w:rPr>
              <w:t>к нравственному</w:t>
            </w:r>
            <w:r w:rsidRPr="006633B0">
              <w:rPr>
                <w:i/>
                <w:spacing w:val="-1"/>
                <w:sz w:val="24"/>
                <w:lang w:val="ru-RU"/>
              </w:rPr>
              <w:t xml:space="preserve"> </w:t>
            </w:r>
            <w:r w:rsidRPr="006633B0">
              <w:rPr>
                <w:i/>
                <w:sz w:val="24"/>
                <w:lang w:val="ru-RU"/>
              </w:rPr>
              <w:t>поступку.</w:t>
            </w:r>
          </w:p>
        </w:tc>
      </w:tr>
      <w:tr w:rsidR="00720F68" w:rsidRPr="00720F68" w:rsidTr="00720F68">
        <w:trPr>
          <w:trHeight w:val="304"/>
        </w:trPr>
        <w:tc>
          <w:tcPr>
            <w:tcW w:w="2532" w:type="dxa"/>
          </w:tcPr>
          <w:p w:rsidR="00720F68" w:rsidRDefault="00720F68" w:rsidP="001E4708">
            <w:pPr>
              <w:pStyle w:val="TableParagraph"/>
              <w:spacing w:before="8"/>
              <w:ind w:left="16"/>
              <w:rPr>
                <w:sz w:val="24"/>
              </w:rPr>
            </w:pPr>
            <w:r>
              <w:rPr>
                <w:sz w:val="24"/>
              </w:rPr>
              <w:t>Социальное</w:t>
            </w:r>
          </w:p>
        </w:tc>
        <w:tc>
          <w:tcPr>
            <w:tcW w:w="2470" w:type="dxa"/>
          </w:tcPr>
          <w:p w:rsidR="00720F68" w:rsidRDefault="00720F68" w:rsidP="001E4708">
            <w:pPr>
              <w:pStyle w:val="TableParagraph"/>
              <w:spacing w:before="8"/>
              <w:ind w:left="14" w:right="822"/>
              <w:rPr>
                <w:sz w:val="24"/>
              </w:rPr>
            </w:pPr>
            <w:r>
              <w:rPr>
                <w:sz w:val="24"/>
              </w:rPr>
              <w:t>Человек, семья,</w:t>
            </w:r>
            <w:r>
              <w:rPr>
                <w:spacing w:val="-58"/>
                <w:sz w:val="24"/>
              </w:rPr>
              <w:t xml:space="preserve"> </w:t>
            </w:r>
            <w:r>
              <w:rPr>
                <w:sz w:val="24"/>
              </w:rPr>
              <w:t>дружба,</w:t>
            </w:r>
          </w:p>
          <w:p w:rsidR="00720F68" w:rsidRDefault="00720F68" w:rsidP="001E4708">
            <w:pPr>
              <w:pStyle w:val="TableParagraph"/>
              <w:ind w:left="14"/>
              <w:rPr>
                <w:sz w:val="24"/>
              </w:rPr>
            </w:pPr>
            <w:r>
              <w:rPr>
                <w:sz w:val="24"/>
              </w:rPr>
              <w:t>сотрудничество</w:t>
            </w:r>
          </w:p>
        </w:tc>
        <w:tc>
          <w:tcPr>
            <w:tcW w:w="5051" w:type="dxa"/>
          </w:tcPr>
          <w:p w:rsidR="00720F68" w:rsidRPr="006633B0" w:rsidRDefault="00720F68" w:rsidP="001E4708">
            <w:pPr>
              <w:pStyle w:val="TableParagraph"/>
              <w:tabs>
                <w:tab w:val="left" w:pos="1197"/>
                <w:tab w:val="left" w:pos="1293"/>
                <w:tab w:val="left" w:pos="1571"/>
                <w:tab w:val="left" w:pos="1823"/>
                <w:tab w:val="left" w:pos="1897"/>
                <w:tab w:val="left" w:pos="2329"/>
                <w:tab w:val="left" w:pos="2621"/>
                <w:tab w:val="left" w:pos="2729"/>
                <w:tab w:val="left" w:pos="2955"/>
                <w:tab w:val="left" w:pos="3080"/>
                <w:tab w:val="left" w:pos="3116"/>
                <w:tab w:val="left" w:pos="3454"/>
                <w:tab w:val="left" w:pos="3883"/>
                <w:tab w:val="left" w:pos="4152"/>
                <w:tab w:val="left" w:pos="4296"/>
                <w:tab w:val="left" w:pos="4461"/>
                <w:tab w:val="left" w:pos="4670"/>
                <w:tab w:val="left" w:pos="4912"/>
              </w:tabs>
              <w:ind w:left="17" w:right="4"/>
              <w:rPr>
                <w:i/>
                <w:sz w:val="24"/>
                <w:lang w:val="ru-RU"/>
              </w:rPr>
            </w:pPr>
            <w:r w:rsidRPr="00720F68">
              <w:rPr>
                <w:i/>
                <w:sz w:val="24"/>
                <w:lang w:val="ru-RU"/>
              </w:rPr>
              <w:t>Имеющий</w:t>
            </w:r>
            <w:r w:rsidRPr="00720F68">
              <w:rPr>
                <w:i/>
                <w:sz w:val="24"/>
                <w:lang w:val="ru-RU"/>
              </w:rPr>
              <w:tab/>
            </w:r>
            <w:r w:rsidRPr="00720F68">
              <w:rPr>
                <w:i/>
                <w:sz w:val="24"/>
                <w:lang w:val="ru-RU"/>
              </w:rPr>
              <w:tab/>
              <w:t>представления</w:t>
            </w:r>
            <w:r w:rsidRPr="00720F68">
              <w:rPr>
                <w:i/>
                <w:sz w:val="24"/>
                <w:lang w:val="ru-RU"/>
              </w:rPr>
              <w:tab/>
            </w:r>
            <w:r w:rsidRPr="00720F68">
              <w:rPr>
                <w:i/>
                <w:sz w:val="24"/>
                <w:lang w:val="ru-RU"/>
              </w:rPr>
              <w:tab/>
              <w:t>о</w:t>
            </w:r>
            <w:r w:rsidRPr="00720F68">
              <w:rPr>
                <w:i/>
                <w:sz w:val="24"/>
                <w:lang w:val="ru-RU"/>
              </w:rPr>
              <w:tab/>
              <w:t>добре</w:t>
            </w:r>
            <w:r w:rsidRPr="00720F68">
              <w:rPr>
                <w:i/>
                <w:sz w:val="24"/>
                <w:lang w:val="ru-RU"/>
              </w:rPr>
              <w:tab/>
            </w:r>
            <w:r w:rsidRPr="00720F68">
              <w:rPr>
                <w:i/>
                <w:sz w:val="24"/>
                <w:lang w:val="ru-RU"/>
              </w:rPr>
              <w:tab/>
              <w:t>и</w:t>
            </w:r>
            <w:r w:rsidRPr="00720F68">
              <w:rPr>
                <w:i/>
                <w:sz w:val="24"/>
                <w:lang w:val="ru-RU"/>
              </w:rPr>
              <w:tab/>
            </w:r>
            <w:r w:rsidRPr="00720F68">
              <w:rPr>
                <w:i/>
                <w:sz w:val="24"/>
                <w:lang w:val="ru-RU"/>
              </w:rPr>
              <w:tab/>
            </w:r>
            <w:r w:rsidRPr="00720F68">
              <w:rPr>
                <w:i/>
                <w:spacing w:val="-2"/>
                <w:sz w:val="24"/>
                <w:lang w:val="ru-RU"/>
              </w:rPr>
              <w:t>зле,</w:t>
            </w:r>
            <w:r w:rsidRPr="00720F68">
              <w:rPr>
                <w:i/>
                <w:spacing w:val="-57"/>
                <w:sz w:val="24"/>
                <w:lang w:val="ru-RU"/>
              </w:rPr>
              <w:t xml:space="preserve"> </w:t>
            </w:r>
            <w:r w:rsidRPr="00720F68">
              <w:rPr>
                <w:i/>
                <w:sz w:val="24"/>
                <w:lang w:val="ru-RU"/>
              </w:rPr>
              <w:t>позитивного образа семьи с детьми,</w:t>
            </w:r>
            <w:r w:rsidRPr="00720F68">
              <w:rPr>
                <w:i/>
                <w:spacing w:val="1"/>
                <w:sz w:val="24"/>
                <w:lang w:val="ru-RU"/>
              </w:rPr>
              <w:t xml:space="preserve"> </w:t>
            </w:r>
            <w:r w:rsidRPr="00720F68">
              <w:rPr>
                <w:i/>
                <w:sz w:val="24"/>
                <w:lang w:val="ru-RU"/>
              </w:rPr>
              <w:t>ознакомление</w:t>
            </w:r>
            <w:r w:rsidRPr="00720F68">
              <w:rPr>
                <w:i/>
                <w:spacing w:val="49"/>
                <w:sz w:val="24"/>
                <w:lang w:val="ru-RU"/>
              </w:rPr>
              <w:t xml:space="preserve"> </w:t>
            </w:r>
            <w:r w:rsidRPr="00720F68">
              <w:rPr>
                <w:i/>
                <w:sz w:val="24"/>
                <w:lang w:val="ru-RU"/>
              </w:rPr>
              <w:t>с</w:t>
            </w:r>
            <w:r w:rsidRPr="00720F68">
              <w:rPr>
                <w:i/>
                <w:spacing w:val="49"/>
                <w:sz w:val="24"/>
                <w:lang w:val="ru-RU"/>
              </w:rPr>
              <w:t xml:space="preserve"> </w:t>
            </w:r>
            <w:r w:rsidRPr="00720F68">
              <w:rPr>
                <w:i/>
                <w:sz w:val="24"/>
                <w:lang w:val="ru-RU"/>
              </w:rPr>
              <w:t>распределением</w:t>
            </w:r>
            <w:r w:rsidRPr="00720F68">
              <w:rPr>
                <w:i/>
                <w:spacing w:val="51"/>
                <w:sz w:val="24"/>
                <w:lang w:val="ru-RU"/>
              </w:rPr>
              <w:t xml:space="preserve"> </w:t>
            </w:r>
            <w:r w:rsidRPr="00720F68">
              <w:rPr>
                <w:i/>
                <w:sz w:val="24"/>
                <w:lang w:val="ru-RU"/>
              </w:rPr>
              <w:t>ролей</w:t>
            </w:r>
            <w:r w:rsidRPr="00720F68">
              <w:rPr>
                <w:i/>
                <w:spacing w:val="50"/>
                <w:sz w:val="24"/>
                <w:lang w:val="ru-RU"/>
              </w:rPr>
              <w:t xml:space="preserve"> </w:t>
            </w:r>
            <w:r w:rsidRPr="00720F68">
              <w:rPr>
                <w:i/>
                <w:sz w:val="24"/>
                <w:lang w:val="ru-RU"/>
              </w:rPr>
              <w:t>в</w:t>
            </w:r>
            <w:r w:rsidRPr="00720F68">
              <w:rPr>
                <w:i/>
                <w:spacing w:val="52"/>
                <w:sz w:val="24"/>
                <w:lang w:val="ru-RU"/>
              </w:rPr>
              <w:t xml:space="preserve"> </w:t>
            </w:r>
            <w:r w:rsidRPr="00720F68">
              <w:rPr>
                <w:i/>
                <w:sz w:val="24"/>
                <w:lang w:val="ru-RU"/>
              </w:rPr>
              <w:t>семье,</w:t>
            </w:r>
            <w:r w:rsidRPr="00720F68">
              <w:rPr>
                <w:i/>
                <w:spacing w:val="-57"/>
                <w:sz w:val="24"/>
                <w:lang w:val="ru-RU"/>
              </w:rPr>
              <w:t xml:space="preserve"> </w:t>
            </w:r>
            <w:r w:rsidRPr="00720F68">
              <w:rPr>
                <w:i/>
                <w:sz w:val="24"/>
                <w:lang w:val="ru-RU"/>
              </w:rPr>
              <w:t>образами</w:t>
            </w:r>
            <w:r w:rsidRPr="00720F68">
              <w:rPr>
                <w:i/>
                <w:spacing w:val="28"/>
                <w:sz w:val="24"/>
                <w:lang w:val="ru-RU"/>
              </w:rPr>
              <w:t xml:space="preserve"> </w:t>
            </w:r>
            <w:r w:rsidRPr="00720F68">
              <w:rPr>
                <w:i/>
                <w:sz w:val="24"/>
                <w:lang w:val="ru-RU"/>
              </w:rPr>
              <w:t>дружбы</w:t>
            </w:r>
            <w:r w:rsidRPr="00720F68">
              <w:rPr>
                <w:i/>
                <w:spacing w:val="27"/>
                <w:sz w:val="24"/>
                <w:lang w:val="ru-RU"/>
              </w:rPr>
              <w:t xml:space="preserve"> </w:t>
            </w:r>
            <w:r w:rsidRPr="00720F68">
              <w:rPr>
                <w:i/>
                <w:sz w:val="24"/>
                <w:lang w:val="ru-RU"/>
              </w:rPr>
              <w:t>в</w:t>
            </w:r>
            <w:r w:rsidRPr="00720F68">
              <w:rPr>
                <w:i/>
                <w:spacing w:val="24"/>
                <w:sz w:val="24"/>
                <w:lang w:val="ru-RU"/>
              </w:rPr>
              <w:t xml:space="preserve"> </w:t>
            </w:r>
            <w:r w:rsidRPr="00720F68">
              <w:rPr>
                <w:i/>
                <w:sz w:val="24"/>
                <w:lang w:val="ru-RU"/>
              </w:rPr>
              <w:t>фольклоре</w:t>
            </w:r>
            <w:r w:rsidRPr="00720F68">
              <w:rPr>
                <w:i/>
                <w:spacing w:val="24"/>
                <w:sz w:val="24"/>
                <w:lang w:val="ru-RU"/>
              </w:rPr>
              <w:t xml:space="preserve"> </w:t>
            </w:r>
            <w:r w:rsidRPr="00720F68">
              <w:rPr>
                <w:i/>
                <w:sz w:val="24"/>
                <w:lang w:val="ru-RU"/>
              </w:rPr>
              <w:t>и</w:t>
            </w:r>
            <w:r w:rsidRPr="00720F68">
              <w:rPr>
                <w:i/>
                <w:spacing w:val="27"/>
                <w:sz w:val="24"/>
                <w:lang w:val="ru-RU"/>
              </w:rPr>
              <w:t xml:space="preserve"> </w:t>
            </w:r>
            <w:r w:rsidRPr="00720F68">
              <w:rPr>
                <w:i/>
                <w:sz w:val="24"/>
                <w:lang w:val="ru-RU"/>
              </w:rPr>
              <w:t>татарской</w:t>
            </w:r>
            <w:r w:rsidRPr="00720F68">
              <w:rPr>
                <w:i/>
                <w:spacing w:val="-57"/>
                <w:sz w:val="24"/>
                <w:lang w:val="ru-RU"/>
              </w:rPr>
              <w:t xml:space="preserve"> </w:t>
            </w:r>
            <w:r w:rsidRPr="00720F68">
              <w:rPr>
                <w:i/>
                <w:sz w:val="24"/>
                <w:lang w:val="ru-RU"/>
              </w:rPr>
              <w:t>литературе,</w:t>
            </w:r>
            <w:r w:rsidRPr="00720F68">
              <w:rPr>
                <w:i/>
                <w:sz w:val="24"/>
                <w:lang w:val="ru-RU"/>
              </w:rPr>
              <w:tab/>
              <w:t>примерами</w:t>
            </w:r>
            <w:r w:rsidRPr="00720F68">
              <w:rPr>
                <w:i/>
                <w:sz w:val="24"/>
                <w:lang w:val="ru-RU"/>
              </w:rPr>
              <w:tab/>
            </w:r>
            <w:r w:rsidRPr="00720F68">
              <w:rPr>
                <w:i/>
                <w:sz w:val="24"/>
                <w:lang w:val="ru-RU"/>
              </w:rPr>
              <w:tab/>
            </w:r>
            <w:r w:rsidRPr="00720F68">
              <w:rPr>
                <w:i/>
                <w:spacing w:val="-1"/>
                <w:sz w:val="24"/>
                <w:lang w:val="ru-RU"/>
              </w:rPr>
              <w:t>сотрудничества</w:t>
            </w:r>
            <w:r w:rsidRPr="00720F68">
              <w:rPr>
                <w:i/>
                <w:spacing w:val="-1"/>
                <w:sz w:val="24"/>
                <w:lang w:val="ru-RU"/>
              </w:rPr>
              <w:tab/>
            </w:r>
            <w:r w:rsidRPr="00720F68">
              <w:rPr>
                <w:i/>
                <w:spacing w:val="-1"/>
                <w:sz w:val="24"/>
                <w:lang w:val="ru-RU"/>
              </w:rPr>
              <w:tab/>
            </w:r>
            <w:r w:rsidRPr="00720F68">
              <w:rPr>
                <w:i/>
                <w:spacing w:val="-2"/>
                <w:sz w:val="24"/>
                <w:lang w:val="ru-RU"/>
              </w:rPr>
              <w:t>и</w:t>
            </w:r>
            <w:r w:rsidRPr="00720F68">
              <w:rPr>
                <w:i/>
                <w:spacing w:val="-57"/>
                <w:sz w:val="24"/>
                <w:lang w:val="ru-RU"/>
              </w:rPr>
              <w:t xml:space="preserve"> </w:t>
            </w:r>
            <w:r w:rsidRPr="00720F68">
              <w:rPr>
                <w:i/>
                <w:sz w:val="24"/>
                <w:lang w:val="ru-RU"/>
              </w:rPr>
              <w:t>взаимопомощи</w:t>
            </w:r>
            <w:r w:rsidRPr="00720F68">
              <w:rPr>
                <w:i/>
                <w:sz w:val="24"/>
                <w:lang w:val="ru-RU"/>
              </w:rPr>
              <w:tab/>
            </w:r>
            <w:r w:rsidRPr="00720F68">
              <w:rPr>
                <w:i/>
                <w:sz w:val="24"/>
                <w:lang w:val="ru-RU"/>
              </w:rPr>
              <w:tab/>
              <w:t>людей</w:t>
            </w:r>
            <w:r w:rsidRPr="00720F68">
              <w:rPr>
                <w:i/>
                <w:sz w:val="24"/>
                <w:lang w:val="ru-RU"/>
              </w:rPr>
              <w:tab/>
            </w:r>
            <w:r w:rsidRPr="00720F68">
              <w:rPr>
                <w:i/>
                <w:sz w:val="24"/>
                <w:lang w:val="ru-RU"/>
              </w:rPr>
              <w:tab/>
              <w:t>в</w:t>
            </w:r>
            <w:r w:rsidRPr="00720F68">
              <w:rPr>
                <w:i/>
                <w:sz w:val="24"/>
                <w:lang w:val="ru-RU"/>
              </w:rPr>
              <w:tab/>
            </w:r>
            <w:r w:rsidRPr="00720F68">
              <w:rPr>
                <w:i/>
                <w:sz w:val="24"/>
                <w:lang w:val="ru-RU"/>
              </w:rPr>
              <w:tab/>
            </w:r>
            <w:r w:rsidRPr="00720F68">
              <w:rPr>
                <w:i/>
                <w:sz w:val="24"/>
                <w:lang w:val="ru-RU"/>
              </w:rPr>
              <w:tab/>
              <w:t>различных</w:t>
            </w:r>
            <w:r w:rsidRPr="00720F68">
              <w:rPr>
                <w:i/>
                <w:sz w:val="24"/>
                <w:lang w:val="ru-RU"/>
              </w:rPr>
              <w:tab/>
            </w:r>
            <w:r w:rsidRPr="00720F68">
              <w:rPr>
                <w:i/>
                <w:sz w:val="24"/>
                <w:lang w:val="ru-RU"/>
              </w:rPr>
              <w:tab/>
            </w:r>
            <w:r w:rsidRPr="00720F68">
              <w:rPr>
                <w:i/>
                <w:spacing w:val="-1"/>
                <w:sz w:val="24"/>
                <w:lang w:val="ru-RU"/>
              </w:rPr>
              <w:t>видах</w:t>
            </w:r>
            <w:r w:rsidRPr="00720F68">
              <w:rPr>
                <w:i/>
                <w:spacing w:val="-57"/>
                <w:sz w:val="24"/>
                <w:lang w:val="ru-RU"/>
              </w:rPr>
              <w:t xml:space="preserve"> </w:t>
            </w:r>
            <w:r w:rsidRPr="00720F68">
              <w:rPr>
                <w:i/>
                <w:sz w:val="24"/>
                <w:lang w:val="ru-RU"/>
              </w:rPr>
              <w:t>деятельности</w:t>
            </w:r>
            <w:r w:rsidRPr="00720F68">
              <w:rPr>
                <w:i/>
                <w:sz w:val="24"/>
                <w:lang w:val="ru-RU"/>
              </w:rPr>
              <w:tab/>
            </w:r>
            <w:r w:rsidRPr="00720F68">
              <w:rPr>
                <w:i/>
                <w:sz w:val="24"/>
                <w:lang w:val="ru-RU"/>
              </w:rPr>
              <w:tab/>
            </w:r>
            <w:r w:rsidRPr="00720F68">
              <w:rPr>
                <w:i/>
                <w:sz w:val="24"/>
                <w:lang w:val="ru-RU"/>
              </w:rPr>
              <w:tab/>
              <w:t>(на</w:t>
            </w:r>
            <w:r w:rsidRPr="00720F68">
              <w:rPr>
                <w:i/>
                <w:sz w:val="24"/>
                <w:lang w:val="ru-RU"/>
              </w:rPr>
              <w:tab/>
            </w:r>
            <w:r w:rsidRPr="00720F68">
              <w:rPr>
                <w:i/>
                <w:sz w:val="24"/>
                <w:lang w:val="ru-RU"/>
              </w:rPr>
              <w:tab/>
              <w:t>материале</w:t>
            </w:r>
            <w:r w:rsidRPr="00720F68">
              <w:rPr>
                <w:i/>
                <w:sz w:val="24"/>
                <w:lang w:val="ru-RU"/>
              </w:rPr>
              <w:tab/>
            </w:r>
            <w:r w:rsidRPr="00720F68">
              <w:rPr>
                <w:i/>
                <w:sz w:val="24"/>
                <w:lang w:val="ru-RU"/>
              </w:rPr>
              <w:tab/>
            </w:r>
            <w:r w:rsidRPr="00720F68">
              <w:rPr>
                <w:i/>
                <w:spacing w:val="-1"/>
                <w:sz w:val="24"/>
                <w:lang w:val="ru-RU"/>
              </w:rPr>
              <w:t>истории</w:t>
            </w:r>
            <w:r w:rsidRPr="00720F68">
              <w:rPr>
                <w:i/>
                <w:spacing w:val="-57"/>
                <w:sz w:val="24"/>
                <w:lang w:val="ru-RU"/>
              </w:rPr>
              <w:t xml:space="preserve"> </w:t>
            </w:r>
            <w:r w:rsidRPr="00720F68">
              <w:rPr>
                <w:i/>
                <w:sz w:val="24"/>
                <w:lang w:val="ru-RU"/>
              </w:rPr>
              <w:t>Татарстана,</w:t>
            </w:r>
            <w:r w:rsidRPr="00720F68">
              <w:rPr>
                <w:i/>
                <w:spacing w:val="10"/>
                <w:sz w:val="24"/>
                <w:lang w:val="ru-RU"/>
              </w:rPr>
              <w:t xml:space="preserve"> </w:t>
            </w:r>
            <w:r w:rsidRPr="00720F68">
              <w:rPr>
                <w:i/>
                <w:sz w:val="24"/>
                <w:lang w:val="ru-RU"/>
              </w:rPr>
              <w:t>ее</w:t>
            </w:r>
            <w:r w:rsidRPr="00720F68">
              <w:rPr>
                <w:i/>
                <w:spacing w:val="8"/>
                <w:sz w:val="24"/>
                <w:lang w:val="ru-RU"/>
              </w:rPr>
              <w:t xml:space="preserve"> </w:t>
            </w:r>
            <w:r w:rsidRPr="00720F68">
              <w:rPr>
                <w:i/>
                <w:sz w:val="24"/>
                <w:lang w:val="ru-RU"/>
              </w:rPr>
              <w:t>героев),</w:t>
            </w:r>
            <w:r w:rsidRPr="00720F68">
              <w:rPr>
                <w:i/>
                <w:spacing w:val="9"/>
                <w:sz w:val="24"/>
                <w:lang w:val="ru-RU"/>
              </w:rPr>
              <w:t xml:space="preserve"> </w:t>
            </w:r>
            <w:r w:rsidRPr="00720F68">
              <w:rPr>
                <w:i/>
                <w:sz w:val="24"/>
                <w:lang w:val="ru-RU"/>
              </w:rPr>
              <w:t>милосердия</w:t>
            </w:r>
            <w:r w:rsidRPr="00720F68">
              <w:rPr>
                <w:i/>
                <w:spacing w:val="9"/>
                <w:sz w:val="24"/>
                <w:lang w:val="ru-RU"/>
              </w:rPr>
              <w:t xml:space="preserve"> </w:t>
            </w:r>
            <w:r w:rsidRPr="00720F68">
              <w:rPr>
                <w:i/>
                <w:sz w:val="24"/>
                <w:lang w:val="ru-RU"/>
              </w:rPr>
              <w:t>и</w:t>
            </w:r>
            <w:r w:rsidRPr="00720F68">
              <w:rPr>
                <w:i/>
                <w:spacing w:val="9"/>
                <w:sz w:val="24"/>
                <w:lang w:val="ru-RU"/>
              </w:rPr>
              <w:t xml:space="preserve"> </w:t>
            </w:r>
            <w:r w:rsidRPr="00720F68">
              <w:rPr>
                <w:i/>
                <w:sz w:val="24"/>
                <w:lang w:val="ru-RU"/>
              </w:rPr>
              <w:t>заботы</w:t>
            </w:r>
            <w:r w:rsidRPr="00720F68">
              <w:rPr>
                <w:i/>
                <w:spacing w:val="12"/>
                <w:sz w:val="24"/>
                <w:lang w:val="ru-RU"/>
              </w:rPr>
              <w:t xml:space="preserve"> </w:t>
            </w:r>
            <w:r w:rsidRPr="00720F68">
              <w:rPr>
                <w:i/>
                <w:sz w:val="24"/>
                <w:lang w:val="ru-RU"/>
              </w:rPr>
              <w:t>о</w:t>
            </w:r>
            <w:r w:rsidRPr="00720F68">
              <w:rPr>
                <w:i/>
                <w:spacing w:val="-57"/>
                <w:sz w:val="24"/>
                <w:lang w:val="ru-RU"/>
              </w:rPr>
              <w:t xml:space="preserve"> </w:t>
            </w:r>
            <w:r w:rsidRPr="00720F68">
              <w:rPr>
                <w:i/>
                <w:sz w:val="24"/>
                <w:lang w:val="ru-RU"/>
              </w:rPr>
              <w:t>слабых</w:t>
            </w:r>
            <w:r w:rsidRPr="00720F68">
              <w:rPr>
                <w:i/>
                <w:sz w:val="24"/>
                <w:lang w:val="ru-RU"/>
              </w:rPr>
              <w:tab/>
              <w:t>членах</w:t>
            </w:r>
            <w:r w:rsidRPr="00720F68">
              <w:rPr>
                <w:i/>
                <w:sz w:val="24"/>
                <w:lang w:val="ru-RU"/>
              </w:rPr>
              <w:tab/>
            </w:r>
            <w:r w:rsidRPr="00720F68">
              <w:rPr>
                <w:i/>
                <w:sz w:val="24"/>
                <w:lang w:val="ru-RU"/>
              </w:rPr>
              <w:tab/>
              <w:t>общества.</w:t>
            </w:r>
            <w:r w:rsidRPr="00720F68">
              <w:rPr>
                <w:i/>
                <w:sz w:val="24"/>
                <w:lang w:val="ru-RU"/>
              </w:rPr>
              <w:tab/>
            </w:r>
            <w:r w:rsidRPr="00720F68">
              <w:rPr>
                <w:i/>
                <w:sz w:val="24"/>
                <w:lang w:val="ru-RU"/>
              </w:rPr>
              <w:tab/>
            </w:r>
            <w:r w:rsidRPr="006633B0">
              <w:rPr>
                <w:i/>
                <w:spacing w:val="-1"/>
                <w:sz w:val="24"/>
                <w:lang w:val="ru-RU"/>
              </w:rPr>
              <w:t>Способный</w:t>
            </w:r>
            <w:r w:rsidRPr="006633B0">
              <w:rPr>
                <w:i/>
                <w:spacing w:val="-57"/>
                <w:sz w:val="24"/>
                <w:lang w:val="ru-RU"/>
              </w:rPr>
              <w:t xml:space="preserve"> </w:t>
            </w:r>
            <w:r w:rsidRPr="006633B0">
              <w:rPr>
                <w:i/>
                <w:sz w:val="24"/>
                <w:lang w:val="ru-RU"/>
              </w:rPr>
              <w:t xml:space="preserve">анализировать  </w:t>
            </w:r>
            <w:r w:rsidRPr="006633B0">
              <w:rPr>
                <w:i/>
                <w:spacing w:val="16"/>
                <w:sz w:val="24"/>
                <w:lang w:val="ru-RU"/>
              </w:rPr>
              <w:t xml:space="preserve"> </w:t>
            </w:r>
            <w:r w:rsidRPr="006633B0">
              <w:rPr>
                <w:i/>
                <w:sz w:val="24"/>
                <w:lang w:val="ru-RU"/>
              </w:rPr>
              <w:t xml:space="preserve">поступки  </w:t>
            </w:r>
            <w:r w:rsidRPr="006633B0">
              <w:rPr>
                <w:i/>
                <w:spacing w:val="16"/>
                <w:sz w:val="24"/>
                <w:lang w:val="ru-RU"/>
              </w:rPr>
              <w:t xml:space="preserve"> </w:t>
            </w:r>
            <w:r w:rsidRPr="006633B0">
              <w:rPr>
                <w:i/>
                <w:sz w:val="24"/>
                <w:lang w:val="ru-RU"/>
              </w:rPr>
              <w:t xml:space="preserve">детей  </w:t>
            </w:r>
            <w:r w:rsidRPr="006633B0">
              <w:rPr>
                <w:i/>
                <w:spacing w:val="16"/>
                <w:sz w:val="24"/>
                <w:lang w:val="ru-RU"/>
              </w:rPr>
              <w:t xml:space="preserve"> </w:t>
            </w:r>
            <w:r w:rsidRPr="006633B0">
              <w:rPr>
                <w:i/>
                <w:sz w:val="24"/>
                <w:lang w:val="ru-RU"/>
              </w:rPr>
              <w:t xml:space="preserve">в  </w:t>
            </w:r>
            <w:r w:rsidRPr="006633B0">
              <w:rPr>
                <w:i/>
                <w:spacing w:val="14"/>
                <w:sz w:val="24"/>
                <w:lang w:val="ru-RU"/>
              </w:rPr>
              <w:t xml:space="preserve"> </w:t>
            </w:r>
            <w:r w:rsidRPr="006633B0">
              <w:rPr>
                <w:i/>
                <w:sz w:val="24"/>
                <w:lang w:val="ru-RU"/>
              </w:rPr>
              <w:t>группе</w:t>
            </w:r>
            <w:r w:rsidRPr="006633B0">
              <w:rPr>
                <w:i/>
                <w:sz w:val="24"/>
                <w:lang w:val="ru-RU"/>
              </w:rPr>
              <w:tab/>
            </w:r>
            <w:r w:rsidRPr="006633B0">
              <w:rPr>
                <w:i/>
                <w:spacing w:val="-3"/>
                <w:sz w:val="24"/>
                <w:lang w:val="ru-RU"/>
              </w:rPr>
              <w:t>в</w:t>
            </w:r>
            <w:r w:rsidRPr="006633B0">
              <w:rPr>
                <w:i/>
                <w:spacing w:val="-57"/>
                <w:sz w:val="24"/>
                <w:lang w:val="ru-RU"/>
              </w:rPr>
              <w:t xml:space="preserve"> </w:t>
            </w:r>
            <w:r w:rsidRPr="006633B0">
              <w:rPr>
                <w:i/>
                <w:sz w:val="24"/>
                <w:lang w:val="ru-RU"/>
              </w:rPr>
              <w:t>различных</w:t>
            </w:r>
            <w:r w:rsidRPr="006633B0">
              <w:rPr>
                <w:i/>
                <w:spacing w:val="-2"/>
                <w:sz w:val="24"/>
                <w:lang w:val="ru-RU"/>
              </w:rPr>
              <w:t xml:space="preserve"> </w:t>
            </w:r>
            <w:r w:rsidRPr="006633B0">
              <w:rPr>
                <w:i/>
                <w:sz w:val="24"/>
                <w:lang w:val="ru-RU"/>
              </w:rPr>
              <w:t>ситуациях.</w:t>
            </w:r>
          </w:p>
          <w:p w:rsidR="00720F68" w:rsidRPr="006633B0" w:rsidRDefault="00720F68" w:rsidP="001E4708">
            <w:pPr>
              <w:pStyle w:val="TableParagraph"/>
              <w:tabs>
                <w:tab w:val="left" w:pos="1747"/>
                <w:tab w:val="left" w:pos="3251"/>
                <w:tab w:val="left" w:pos="4280"/>
              </w:tabs>
              <w:spacing w:before="1"/>
              <w:ind w:left="17" w:right="6"/>
              <w:rPr>
                <w:i/>
                <w:sz w:val="24"/>
                <w:lang w:val="ru-RU"/>
              </w:rPr>
            </w:pPr>
            <w:r w:rsidRPr="006633B0">
              <w:rPr>
                <w:i/>
                <w:sz w:val="24"/>
                <w:lang w:val="ru-RU"/>
              </w:rPr>
              <w:t>Формирование</w:t>
            </w:r>
            <w:r w:rsidRPr="006633B0">
              <w:rPr>
                <w:i/>
                <w:sz w:val="24"/>
                <w:lang w:val="ru-RU"/>
              </w:rPr>
              <w:tab/>
              <w:t>полоролевых</w:t>
            </w:r>
            <w:r w:rsidRPr="006633B0">
              <w:rPr>
                <w:i/>
                <w:sz w:val="24"/>
                <w:lang w:val="ru-RU"/>
              </w:rPr>
              <w:tab/>
              <w:t>позиций</w:t>
            </w:r>
            <w:r w:rsidRPr="006633B0">
              <w:rPr>
                <w:i/>
                <w:sz w:val="24"/>
                <w:lang w:val="ru-RU"/>
              </w:rPr>
              <w:tab/>
            </w:r>
            <w:r w:rsidRPr="006633B0">
              <w:rPr>
                <w:i/>
                <w:spacing w:val="-2"/>
                <w:sz w:val="24"/>
                <w:lang w:val="ru-RU"/>
              </w:rPr>
              <w:t>(нормы</w:t>
            </w:r>
            <w:r w:rsidRPr="006633B0">
              <w:rPr>
                <w:i/>
                <w:spacing w:val="-57"/>
                <w:sz w:val="24"/>
                <w:lang w:val="ru-RU"/>
              </w:rPr>
              <w:t xml:space="preserve"> </w:t>
            </w:r>
            <w:r w:rsidRPr="006633B0">
              <w:rPr>
                <w:i/>
                <w:sz w:val="24"/>
                <w:lang w:val="ru-RU"/>
              </w:rPr>
              <w:t>поведения,</w:t>
            </w:r>
            <w:r w:rsidRPr="006633B0">
              <w:rPr>
                <w:i/>
                <w:spacing w:val="-2"/>
                <w:sz w:val="24"/>
                <w:lang w:val="ru-RU"/>
              </w:rPr>
              <w:t xml:space="preserve"> </w:t>
            </w:r>
            <w:r w:rsidRPr="006633B0">
              <w:rPr>
                <w:i/>
                <w:sz w:val="24"/>
                <w:lang w:val="ru-RU"/>
              </w:rPr>
              <w:t>присущие</w:t>
            </w:r>
            <w:r w:rsidRPr="006633B0">
              <w:rPr>
                <w:i/>
                <w:spacing w:val="-2"/>
                <w:sz w:val="24"/>
                <w:lang w:val="ru-RU"/>
              </w:rPr>
              <w:t xml:space="preserve"> </w:t>
            </w:r>
            <w:r w:rsidRPr="006633B0">
              <w:rPr>
                <w:i/>
                <w:sz w:val="24"/>
                <w:lang w:val="ru-RU"/>
              </w:rPr>
              <w:t>девочкам</w:t>
            </w:r>
            <w:r w:rsidRPr="006633B0">
              <w:rPr>
                <w:i/>
                <w:spacing w:val="-1"/>
                <w:sz w:val="24"/>
                <w:lang w:val="ru-RU"/>
              </w:rPr>
              <w:t xml:space="preserve"> </w:t>
            </w:r>
            <w:r w:rsidRPr="006633B0">
              <w:rPr>
                <w:i/>
                <w:sz w:val="24"/>
                <w:lang w:val="ru-RU"/>
              </w:rPr>
              <w:t>и</w:t>
            </w:r>
            <w:r w:rsidRPr="006633B0">
              <w:rPr>
                <w:i/>
                <w:spacing w:val="-1"/>
                <w:sz w:val="24"/>
                <w:lang w:val="ru-RU"/>
              </w:rPr>
              <w:t xml:space="preserve"> </w:t>
            </w:r>
            <w:r w:rsidRPr="006633B0">
              <w:rPr>
                <w:i/>
                <w:sz w:val="24"/>
                <w:lang w:val="ru-RU"/>
              </w:rPr>
              <w:t>мальчикам).</w:t>
            </w:r>
          </w:p>
          <w:p w:rsidR="00720F68" w:rsidRPr="006633B0" w:rsidRDefault="00720F68" w:rsidP="001E4708">
            <w:pPr>
              <w:pStyle w:val="TableParagraph"/>
              <w:ind w:left="17"/>
              <w:rPr>
                <w:sz w:val="24"/>
                <w:lang w:val="ru-RU"/>
              </w:rPr>
            </w:pPr>
            <w:r w:rsidRPr="006633B0">
              <w:rPr>
                <w:i/>
                <w:sz w:val="24"/>
                <w:lang w:val="ru-RU"/>
              </w:rPr>
              <w:t>Формирование</w:t>
            </w:r>
            <w:r w:rsidRPr="006633B0">
              <w:rPr>
                <w:i/>
                <w:spacing w:val="2"/>
                <w:sz w:val="24"/>
                <w:lang w:val="ru-RU"/>
              </w:rPr>
              <w:t xml:space="preserve"> </w:t>
            </w:r>
            <w:r w:rsidRPr="006633B0">
              <w:rPr>
                <w:i/>
                <w:sz w:val="24"/>
                <w:lang w:val="ru-RU"/>
              </w:rPr>
              <w:t>навыков,</w:t>
            </w:r>
            <w:r w:rsidRPr="006633B0">
              <w:rPr>
                <w:i/>
                <w:spacing w:val="3"/>
                <w:sz w:val="24"/>
                <w:lang w:val="ru-RU"/>
              </w:rPr>
              <w:t xml:space="preserve"> </w:t>
            </w:r>
            <w:r w:rsidRPr="006633B0">
              <w:rPr>
                <w:i/>
                <w:sz w:val="24"/>
                <w:lang w:val="ru-RU"/>
              </w:rPr>
              <w:t>необходимых</w:t>
            </w:r>
            <w:r w:rsidRPr="006633B0">
              <w:rPr>
                <w:i/>
                <w:spacing w:val="1"/>
                <w:sz w:val="24"/>
                <w:lang w:val="ru-RU"/>
              </w:rPr>
              <w:t xml:space="preserve"> </w:t>
            </w:r>
            <w:r w:rsidRPr="006633B0">
              <w:rPr>
                <w:i/>
                <w:sz w:val="24"/>
                <w:lang w:val="ru-RU"/>
              </w:rPr>
              <w:t>для</w:t>
            </w:r>
            <w:r w:rsidRPr="006633B0">
              <w:rPr>
                <w:i/>
                <w:spacing w:val="6"/>
                <w:sz w:val="24"/>
                <w:lang w:val="ru-RU"/>
              </w:rPr>
              <w:t xml:space="preserve"> </w:t>
            </w:r>
            <w:r w:rsidRPr="006633B0">
              <w:rPr>
                <w:sz w:val="24"/>
                <w:lang w:val="ru-RU"/>
              </w:rPr>
              <w:t>жизни</w:t>
            </w:r>
          </w:p>
          <w:p w:rsidR="00720F68" w:rsidRPr="006633B0" w:rsidRDefault="00720F68" w:rsidP="001E4708">
            <w:pPr>
              <w:pStyle w:val="TableParagraph"/>
              <w:ind w:left="17"/>
              <w:rPr>
                <w:i/>
                <w:sz w:val="24"/>
                <w:lang w:val="ru-RU"/>
              </w:rPr>
            </w:pPr>
            <w:r w:rsidRPr="006633B0">
              <w:rPr>
                <w:i/>
                <w:sz w:val="24"/>
                <w:lang w:val="ru-RU"/>
              </w:rPr>
              <w:t>в</w:t>
            </w:r>
            <w:r w:rsidRPr="006633B0">
              <w:rPr>
                <w:i/>
                <w:spacing w:val="-5"/>
                <w:sz w:val="24"/>
                <w:lang w:val="ru-RU"/>
              </w:rPr>
              <w:t xml:space="preserve"> </w:t>
            </w:r>
            <w:r w:rsidRPr="006633B0">
              <w:rPr>
                <w:i/>
                <w:sz w:val="24"/>
                <w:lang w:val="ru-RU"/>
              </w:rPr>
              <w:t>обществе:</w:t>
            </w:r>
            <w:r w:rsidRPr="006633B0">
              <w:rPr>
                <w:i/>
                <w:spacing w:val="-4"/>
                <w:sz w:val="24"/>
                <w:lang w:val="ru-RU"/>
              </w:rPr>
              <w:t xml:space="preserve"> </w:t>
            </w:r>
            <w:r w:rsidRPr="006633B0">
              <w:rPr>
                <w:i/>
                <w:sz w:val="24"/>
                <w:lang w:val="ru-RU"/>
              </w:rPr>
              <w:t>эмпатии</w:t>
            </w:r>
            <w:r w:rsidRPr="006633B0">
              <w:rPr>
                <w:i/>
                <w:spacing w:val="-2"/>
                <w:sz w:val="24"/>
                <w:lang w:val="ru-RU"/>
              </w:rPr>
              <w:t xml:space="preserve"> </w:t>
            </w:r>
            <w:r w:rsidRPr="006633B0">
              <w:rPr>
                <w:i/>
                <w:sz w:val="24"/>
                <w:lang w:val="ru-RU"/>
              </w:rPr>
              <w:t>(сопереживания),</w:t>
            </w:r>
          </w:p>
          <w:p w:rsidR="00720F68" w:rsidRDefault="00720F68" w:rsidP="001E4708">
            <w:pPr>
              <w:pStyle w:val="TableParagraph"/>
              <w:tabs>
                <w:tab w:val="left" w:pos="4182"/>
              </w:tabs>
              <w:ind w:left="17"/>
              <w:rPr>
                <w:i/>
                <w:sz w:val="24"/>
                <w:lang w:val="ru-RU"/>
              </w:rPr>
            </w:pPr>
            <w:r w:rsidRPr="006633B0">
              <w:rPr>
                <w:i/>
                <w:sz w:val="24"/>
                <w:lang w:val="ru-RU"/>
              </w:rPr>
              <w:t>коммуникабельности,</w:t>
            </w:r>
            <w:r>
              <w:rPr>
                <w:i/>
                <w:sz w:val="24"/>
                <w:lang w:val="ru-RU"/>
              </w:rPr>
              <w:t xml:space="preserve"> </w:t>
            </w:r>
            <w:r w:rsidRPr="006633B0">
              <w:rPr>
                <w:i/>
                <w:sz w:val="24"/>
                <w:lang w:val="ru-RU"/>
              </w:rPr>
              <w:t>заботы,</w:t>
            </w:r>
          </w:p>
          <w:p w:rsidR="00720F68" w:rsidRPr="00720F68" w:rsidRDefault="00720F68" w:rsidP="00720F68">
            <w:pPr>
              <w:pStyle w:val="TableParagraph"/>
              <w:tabs>
                <w:tab w:val="left" w:pos="4182"/>
              </w:tabs>
              <w:ind w:left="17"/>
              <w:rPr>
                <w:i/>
                <w:sz w:val="24"/>
                <w:lang w:val="ru-RU"/>
              </w:rPr>
            </w:pPr>
            <w:r w:rsidRPr="00720F68">
              <w:rPr>
                <w:i/>
                <w:sz w:val="24"/>
                <w:lang w:val="ru-RU"/>
              </w:rPr>
              <w:t>ответственности, сотрудничества, умения договариваться, умения</w:t>
            </w:r>
          </w:p>
          <w:p w:rsidR="00720F68" w:rsidRPr="00720F68" w:rsidRDefault="00720F68" w:rsidP="00720F68">
            <w:pPr>
              <w:pStyle w:val="TableParagraph"/>
              <w:tabs>
                <w:tab w:val="left" w:pos="4182"/>
              </w:tabs>
              <w:ind w:left="17"/>
              <w:rPr>
                <w:i/>
                <w:sz w:val="24"/>
                <w:lang w:val="ru-RU"/>
              </w:rPr>
            </w:pPr>
            <w:r w:rsidRPr="00720F68">
              <w:rPr>
                <w:i/>
                <w:sz w:val="24"/>
                <w:lang w:val="ru-RU"/>
              </w:rPr>
              <w:t>соблюдать правила.</w:t>
            </w:r>
          </w:p>
          <w:p w:rsidR="00720F68" w:rsidRPr="00720F68" w:rsidRDefault="00720F68" w:rsidP="00720F68">
            <w:pPr>
              <w:pStyle w:val="TableParagraph"/>
              <w:tabs>
                <w:tab w:val="left" w:pos="4182"/>
              </w:tabs>
              <w:ind w:left="17"/>
              <w:rPr>
                <w:i/>
                <w:sz w:val="24"/>
                <w:lang w:val="ru-RU"/>
              </w:rPr>
            </w:pPr>
            <w:r w:rsidRPr="00720F68">
              <w:rPr>
                <w:i/>
                <w:sz w:val="24"/>
                <w:lang w:val="ru-RU"/>
              </w:rPr>
              <w:t>Способный поставить себя на место другого как проявление личностной зрелости и преодоление детского эгоизма.</w:t>
            </w:r>
          </w:p>
          <w:p w:rsidR="00720F68" w:rsidRPr="00720F68" w:rsidRDefault="00720F68" w:rsidP="00720F68">
            <w:pPr>
              <w:pStyle w:val="TableParagraph"/>
              <w:tabs>
                <w:tab w:val="left" w:pos="4182"/>
              </w:tabs>
              <w:ind w:left="17"/>
              <w:rPr>
                <w:i/>
                <w:sz w:val="24"/>
                <w:lang w:val="ru-RU"/>
              </w:rPr>
            </w:pPr>
            <w:r w:rsidRPr="00720F68">
              <w:rPr>
                <w:i/>
                <w:sz w:val="24"/>
                <w:lang w:val="ru-RU"/>
              </w:rPr>
              <w:t>Способный проявлять осознанное и творческое отношение к языку.</w:t>
            </w:r>
          </w:p>
          <w:p w:rsidR="00720F68" w:rsidRPr="00720F68" w:rsidRDefault="00720F68" w:rsidP="00720F68">
            <w:pPr>
              <w:pStyle w:val="TableParagraph"/>
              <w:tabs>
                <w:tab w:val="left" w:pos="4182"/>
              </w:tabs>
              <w:ind w:left="17"/>
              <w:rPr>
                <w:i/>
                <w:sz w:val="24"/>
                <w:lang w:val="ru-RU"/>
              </w:rPr>
            </w:pPr>
            <w:r w:rsidRPr="00720F68">
              <w:rPr>
                <w:i/>
                <w:sz w:val="24"/>
                <w:lang w:val="ru-RU"/>
              </w:rPr>
              <w:t xml:space="preserve">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w:t>
            </w:r>
            <w:r w:rsidRPr="00720F68">
              <w:rPr>
                <w:i/>
                <w:sz w:val="24"/>
                <w:lang w:val="ru-RU"/>
              </w:rPr>
              <w:lastRenderedPageBreak/>
              <w:t>хозяйство региона и т.д</w:t>
            </w:r>
            <w:r>
              <w:rPr>
                <w:i/>
                <w:sz w:val="24"/>
                <w:lang w:val="ru-RU"/>
              </w:rPr>
              <w:t xml:space="preserve">.). Демонстрирующий потребность </w:t>
            </w:r>
            <w:r w:rsidRPr="00720F68">
              <w:rPr>
                <w:i/>
                <w:sz w:val="24"/>
                <w:lang w:val="ru-RU"/>
              </w:rPr>
              <w:t>в</w:t>
            </w:r>
            <w:r>
              <w:rPr>
                <w:i/>
                <w:sz w:val="24"/>
                <w:lang w:val="ru-RU"/>
              </w:rPr>
              <w:t xml:space="preserve"> </w:t>
            </w:r>
            <w:r w:rsidRPr="00720F68">
              <w:rPr>
                <w:i/>
                <w:sz w:val="24"/>
                <w:lang w:val="ru-RU"/>
              </w:rPr>
              <w:t>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tc>
      </w:tr>
      <w:tr w:rsidR="00720F68" w:rsidRPr="00720F68" w:rsidTr="00720F68">
        <w:trPr>
          <w:trHeight w:val="304"/>
        </w:trPr>
        <w:tc>
          <w:tcPr>
            <w:tcW w:w="2532" w:type="dxa"/>
          </w:tcPr>
          <w:p w:rsidR="00720F68" w:rsidRDefault="00720F68" w:rsidP="001E4708">
            <w:pPr>
              <w:pStyle w:val="TableParagraph"/>
              <w:spacing w:before="6"/>
              <w:ind w:left="16"/>
              <w:rPr>
                <w:sz w:val="24"/>
              </w:rPr>
            </w:pPr>
            <w:r>
              <w:rPr>
                <w:sz w:val="24"/>
              </w:rPr>
              <w:lastRenderedPageBreak/>
              <w:t>Познавательное</w:t>
            </w:r>
          </w:p>
        </w:tc>
        <w:tc>
          <w:tcPr>
            <w:tcW w:w="2470" w:type="dxa"/>
          </w:tcPr>
          <w:p w:rsidR="00720F68" w:rsidRDefault="00720F68" w:rsidP="001E4708">
            <w:pPr>
              <w:pStyle w:val="TableParagraph"/>
              <w:spacing w:before="6"/>
              <w:ind w:left="14"/>
              <w:rPr>
                <w:sz w:val="24"/>
              </w:rPr>
            </w:pPr>
            <w:r>
              <w:rPr>
                <w:sz w:val="24"/>
              </w:rPr>
              <w:t>Познание</w:t>
            </w:r>
          </w:p>
        </w:tc>
        <w:tc>
          <w:tcPr>
            <w:tcW w:w="5051" w:type="dxa"/>
          </w:tcPr>
          <w:p w:rsidR="00720F68" w:rsidRPr="006633B0" w:rsidRDefault="00720F68" w:rsidP="001E4708">
            <w:pPr>
              <w:pStyle w:val="TableParagraph"/>
              <w:spacing w:before="6"/>
              <w:ind w:left="17" w:right="3"/>
              <w:jc w:val="both"/>
              <w:rPr>
                <w:i/>
                <w:sz w:val="24"/>
                <w:lang w:val="ru-RU"/>
              </w:rPr>
            </w:pPr>
            <w:r w:rsidRPr="006633B0">
              <w:rPr>
                <w:i/>
                <w:sz w:val="24"/>
                <w:lang w:val="ru-RU"/>
              </w:rPr>
              <w:t>Имеющий</w:t>
            </w:r>
            <w:r w:rsidRPr="006633B0">
              <w:rPr>
                <w:i/>
                <w:spacing w:val="1"/>
                <w:sz w:val="24"/>
                <w:lang w:val="ru-RU"/>
              </w:rPr>
              <w:t xml:space="preserve"> </w:t>
            </w:r>
            <w:r w:rsidRPr="006633B0">
              <w:rPr>
                <w:i/>
                <w:sz w:val="24"/>
                <w:lang w:val="ru-RU"/>
              </w:rPr>
              <w:t>представления</w:t>
            </w:r>
            <w:r w:rsidRPr="006633B0">
              <w:rPr>
                <w:i/>
                <w:spacing w:val="1"/>
                <w:sz w:val="24"/>
                <w:lang w:val="ru-RU"/>
              </w:rPr>
              <w:t xml:space="preserve"> </w:t>
            </w:r>
            <w:r w:rsidRPr="006633B0">
              <w:rPr>
                <w:i/>
                <w:sz w:val="24"/>
                <w:lang w:val="ru-RU"/>
              </w:rPr>
              <w:t>об</w:t>
            </w:r>
            <w:r w:rsidRPr="006633B0">
              <w:rPr>
                <w:i/>
                <w:spacing w:val="1"/>
                <w:sz w:val="24"/>
                <w:lang w:val="ru-RU"/>
              </w:rPr>
              <w:t xml:space="preserve"> </w:t>
            </w:r>
            <w:r w:rsidRPr="006633B0">
              <w:rPr>
                <w:i/>
                <w:sz w:val="24"/>
                <w:lang w:val="ru-RU"/>
              </w:rPr>
              <w:t>отдельных</w:t>
            </w:r>
            <w:r w:rsidRPr="006633B0">
              <w:rPr>
                <w:i/>
                <w:spacing w:val="-57"/>
                <w:sz w:val="24"/>
                <w:lang w:val="ru-RU"/>
              </w:rPr>
              <w:t xml:space="preserve"> </w:t>
            </w:r>
            <w:r w:rsidRPr="006633B0">
              <w:rPr>
                <w:i/>
                <w:sz w:val="24"/>
                <w:lang w:val="ru-RU"/>
              </w:rPr>
              <w:t>элементах культуры народов Поволжья (язык,</w:t>
            </w:r>
            <w:r w:rsidRPr="006633B0">
              <w:rPr>
                <w:i/>
                <w:spacing w:val="1"/>
                <w:sz w:val="24"/>
                <w:lang w:val="ru-RU"/>
              </w:rPr>
              <w:t xml:space="preserve"> </w:t>
            </w:r>
            <w:r w:rsidRPr="006633B0">
              <w:rPr>
                <w:i/>
                <w:spacing w:val="-1"/>
                <w:sz w:val="24"/>
                <w:lang w:val="ru-RU"/>
              </w:rPr>
              <w:t>одежда,</w:t>
            </w:r>
            <w:r w:rsidRPr="006633B0">
              <w:rPr>
                <w:i/>
                <w:spacing w:val="-12"/>
                <w:sz w:val="24"/>
                <w:lang w:val="ru-RU"/>
              </w:rPr>
              <w:t xml:space="preserve"> </w:t>
            </w:r>
            <w:r w:rsidRPr="006633B0">
              <w:rPr>
                <w:i/>
                <w:spacing w:val="-1"/>
                <w:sz w:val="24"/>
                <w:lang w:val="ru-RU"/>
              </w:rPr>
              <w:t>искусство,</w:t>
            </w:r>
            <w:r w:rsidRPr="006633B0">
              <w:rPr>
                <w:i/>
                <w:spacing w:val="-11"/>
                <w:sz w:val="24"/>
                <w:lang w:val="ru-RU"/>
              </w:rPr>
              <w:t xml:space="preserve"> </w:t>
            </w:r>
            <w:r w:rsidRPr="006633B0">
              <w:rPr>
                <w:i/>
                <w:sz w:val="24"/>
                <w:lang w:val="ru-RU"/>
              </w:rPr>
              <w:t>обычаи,</w:t>
            </w:r>
            <w:r w:rsidRPr="006633B0">
              <w:rPr>
                <w:i/>
                <w:spacing w:val="-11"/>
                <w:sz w:val="24"/>
                <w:lang w:val="ru-RU"/>
              </w:rPr>
              <w:t xml:space="preserve"> </w:t>
            </w:r>
            <w:r w:rsidRPr="006633B0">
              <w:rPr>
                <w:i/>
                <w:sz w:val="24"/>
                <w:lang w:val="ru-RU"/>
              </w:rPr>
              <w:t>национальная</w:t>
            </w:r>
            <w:r w:rsidRPr="006633B0">
              <w:rPr>
                <w:i/>
                <w:spacing w:val="-13"/>
                <w:sz w:val="24"/>
                <w:lang w:val="ru-RU"/>
              </w:rPr>
              <w:t xml:space="preserve"> </w:t>
            </w:r>
            <w:r w:rsidRPr="006633B0">
              <w:rPr>
                <w:i/>
                <w:sz w:val="24"/>
                <w:lang w:val="ru-RU"/>
              </w:rPr>
              <w:t>кухня,</w:t>
            </w:r>
            <w:r w:rsidRPr="006633B0">
              <w:rPr>
                <w:i/>
                <w:spacing w:val="-57"/>
                <w:sz w:val="24"/>
                <w:lang w:val="ru-RU"/>
              </w:rPr>
              <w:t xml:space="preserve"> </w:t>
            </w:r>
            <w:r w:rsidRPr="006633B0">
              <w:rPr>
                <w:i/>
                <w:sz w:val="24"/>
                <w:lang w:val="ru-RU"/>
              </w:rPr>
              <w:t>игры,</w:t>
            </w:r>
            <w:r w:rsidRPr="006633B0">
              <w:rPr>
                <w:i/>
                <w:spacing w:val="1"/>
                <w:sz w:val="24"/>
                <w:lang w:val="ru-RU"/>
              </w:rPr>
              <w:t xml:space="preserve"> </w:t>
            </w:r>
            <w:r w:rsidRPr="006633B0">
              <w:rPr>
                <w:i/>
                <w:sz w:val="24"/>
                <w:lang w:val="ru-RU"/>
              </w:rPr>
              <w:t>игрушки),</w:t>
            </w:r>
            <w:r w:rsidRPr="006633B0">
              <w:rPr>
                <w:i/>
                <w:spacing w:val="1"/>
                <w:sz w:val="24"/>
                <w:lang w:val="ru-RU"/>
              </w:rPr>
              <w:t xml:space="preserve"> </w:t>
            </w:r>
            <w:r w:rsidRPr="006633B0">
              <w:rPr>
                <w:i/>
                <w:sz w:val="24"/>
                <w:lang w:val="ru-RU"/>
              </w:rPr>
              <w:t>о</w:t>
            </w:r>
            <w:r w:rsidRPr="006633B0">
              <w:rPr>
                <w:i/>
                <w:spacing w:val="1"/>
                <w:sz w:val="24"/>
                <w:lang w:val="ru-RU"/>
              </w:rPr>
              <w:t xml:space="preserve"> </w:t>
            </w:r>
            <w:r w:rsidRPr="006633B0">
              <w:rPr>
                <w:i/>
                <w:sz w:val="24"/>
                <w:lang w:val="ru-RU"/>
              </w:rPr>
              <w:t>национальных</w:t>
            </w:r>
            <w:r w:rsidRPr="006633B0">
              <w:rPr>
                <w:i/>
                <w:spacing w:val="1"/>
                <w:sz w:val="24"/>
                <w:lang w:val="ru-RU"/>
              </w:rPr>
              <w:t xml:space="preserve"> </w:t>
            </w:r>
            <w:r w:rsidRPr="006633B0">
              <w:rPr>
                <w:i/>
                <w:sz w:val="24"/>
                <w:lang w:val="ru-RU"/>
              </w:rPr>
              <w:t>и</w:t>
            </w:r>
            <w:r w:rsidRPr="006633B0">
              <w:rPr>
                <w:i/>
                <w:spacing w:val="1"/>
                <w:sz w:val="24"/>
                <w:lang w:val="ru-RU"/>
              </w:rPr>
              <w:t xml:space="preserve"> </w:t>
            </w:r>
            <w:r w:rsidRPr="006633B0">
              <w:rPr>
                <w:i/>
                <w:sz w:val="24"/>
                <w:lang w:val="ru-RU"/>
              </w:rPr>
              <w:t>этнических</w:t>
            </w:r>
            <w:r w:rsidRPr="006633B0">
              <w:rPr>
                <w:i/>
                <w:spacing w:val="-57"/>
                <w:sz w:val="24"/>
                <w:lang w:val="ru-RU"/>
              </w:rPr>
              <w:t xml:space="preserve"> </w:t>
            </w:r>
            <w:r w:rsidRPr="006633B0">
              <w:rPr>
                <w:i/>
                <w:sz w:val="24"/>
                <w:lang w:val="ru-RU"/>
              </w:rPr>
              <w:t>различиях</w:t>
            </w:r>
            <w:r w:rsidRPr="006633B0">
              <w:rPr>
                <w:i/>
                <w:spacing w:val="-2"/>
                <w:sz w:val="24"/>
                <w:lang w:val="ru-RU"/>
              </w:rPr>
              <w:t xml:space="preserve"> </w:t>
            </w:r>
            <w:r w:rsidRPr="006633B0">
              <w:rPr>
                <w:i/>
                <w:sz w:val="24"/>
                <w:lang w:val="ru-RU"/>
              </w:rPr>
              <w:t>между</w:t>
            </w:r>
            <w:r w:rsidRPr="006633B0">
              <w:rPr>
                <w:i/>
                <w:spacing w:val="-1"/>
                <w:sz w:val="24"/>
                <w:lang w:val="ru-RU"/>
              </w:rPr>
              <w:t xml:space="preserve"> </w:t>
            </w:r>
            <w:r w:rsidRPr="006633B0">
              <w:rPr>
                <w:i/>
                <w:sz w:val="24"/>
                <w:lang w:val="ru-RU"/>
              </w:rPr>
              <w:t>людьми.</w:t>
            </w:r>
          </w:p>
          <w:p w:rsidR="00720F68" w:rsidRPr="006633B0" w:rsidRDefault="00720F68" w:rsidP="001E4708">
            <w:pPr>
              <w:pStyle w:val="TableParagraph"/>
              <w:tabs>
                <w:tab w:val="left" w:pos="3502"/>
                <w:tab w:val="left" w:pos="3611"/>
              </w:tabs>
              <w:ind w:left="17" w:right="5"/>
              <w:jc w:val="both"/>
              <w:rPr>
                <w:i/>
                <w:sz w:val="24"/>
                <w:lang w:val="ru-RU"/>
              </w:rPr>
            </w:pPr>
            <w:r w:rsidRPr="006633B0">
              <w:rPr>
                <w:i/>
                <w:sz w:val="24"/>
                <w:lang w:val="ru-RU"/>
              </w:rPr>
              <w:t>Интересующийся</w:t>
            </w:r>
            <w:r w:rsidRPr="006633B0">
              <w:rPr>
                <w:i/>
                <w:sz w:val="24"/>
                <w:lang w:val="ru-RU"/>
              </w:rPr>
              <w:tab/>
            </w:r>
            <w:r w:rsidRPr="006633B0">
              <w:rPr>
                <w:i/>
                <w:sz w:val="24"/>
                <w:lang w:val="ru-RU"/>
              </w:rPr>
              <w:tab/>
            </w:r>
            <w:r w:rsidRPr="006633B0">
              <w:rPr>
                <w:i/>
                <w:spacing w:val="-1"/>
                <w:sz w:val="24"/>
                <w:lang w:val="ru-RU"/>
              </w:rPr>
              <w:t>обитателями</w:t>
            </w:r>
            <w:r w:rsidRPr="006633B0">
              <w:rPr>
                <w:i/>
                <w:spacing w:val="-58"/>
                <w:sz w:val="24"/>
                <w:lang w:val="ru-RU"/>
              </w:rPr>
              <w:t xml:space="preserve"> </w:t>
            </w:r>
            <w:r w:rsidRPr="006633B0">
              <w:rPr>
                <w:i/>
                <w:sz w:val="24"/>
                <w:lang w:val="ru-RU"/>
              </w:rPr>
              <w:t>государственных</w:t>
            </w:r>
            <w:r w:rsidRPr="006633B0">
              <w:rPr>
                <w:i/>
                <w:spacing w:val="1"/>
                <w:sz w:val="24"/>
                <w:lang w:val="ru-RU"/>
              </w:rPr>
              <w:t xml:space="preserve"> </w:t>
            </w:r>
            <w:r w:rsidRPr="006633B0">
              <w:rPr>
                <w:i/>
                <w:sz w:val="24"/>
                <w:lang w:val="ru-RU"/>
              </w:rPr>
              <w:t>заповедников,</w:t>
            </w:r>
            <w:r w:rsidRPr="006633B0">
              <w:rPr>
                <w:i/>
                <w:spacing w:val="1"/>
                <w:sz w:val="24"/>
                <w:lang w:val="ru-RU"/>
              </w:rPr>
              <w:t xml:space="preserve"> </w:t>
            </w:r>
            <w:r w:rsidRPr="006633B0">
              <w:rPr>
                <w:i/>
                <w:sz w:val="24"/>
                <w:lang w:val="ru-RU"/>
              </w:rPr>
              <w:t>занесенных</w:t>
            </w:r>
            <w:r w:rsidRPr="006633B0">
              <w:rPr>
                <w:i/>
                <w:spacing w:val="1"/>
                <w:sz w:val="24"/>
                <w:lang w:val="ru-RU"/>
              </w:rPr>
              <w:t xml:space="preserve"> </w:t>
            </w:r>
            <w:r w:rsidRPr="006633B0">
              <w:rPr>
                <w:i/>
                <w:sz w:val="24"/>
                <w:lang w:val="ru-RU"/>
              </w:rPr>
              <w:t>в</w:t>
            </w:r>
            <w:r w:rsidRPr="006633B0">
              <w:rPr>
                <w:i/>
                <w:spacing w:val="1"/>
                <w:sz w:val="24"/>
                <w:lang w:val="ru-RU"/>
              </w:rPr>
              <w:t xml:space="preserve"> </w:t>
            </w:r>
            <w:r w:rsidRPr="006633B0">
              <w:rPr>
                <w:i/>
                <w:sz w:val="24"/>
                <w:lang w:val="ru-RU"/>
              </w:rPr>
              <w:t>Красную книгу РТ, осознающий необходимость</w:t>
            </w:r>
            <w:r w:rsidRPr="006633B0">
              <w:rPr>
                <w:i/>
                <w:spacing w:val="1"/>
                <w:sz w:val="24"/>
                <w:lang w:val="ru-RU"/>
              </w:rPr>
              <w:t xml:space="preserve"> </w:t>
            </w:r>
            <w:r w:rsidRPr="006633B0">
              <w:rPr>
                <w:i/>
                <w:sz w:val="24"/>
                <w:lang w:val="ru-RU"/>
              </w:rPr>
              <w:t>природоохранительной</w:t>
            </w:r>
            <w:r w:rsidRPr="006633B0">
              <w:rPr>
                <w:i/>
                <w:sz w:val="24"/>
                <w:lang w:val="ru-RU"/>
              </w:rPr>
              <w:tab/>
            </w:r>
            <w:r w:rsidRPr="006633B0">
              <w:rPr>
                <w:i/>
                <w:spacing w:val="-1"/>
                <w:sz w:val="24"/>
                <w:lang w:val="ru-RU"/>
              </w:rPr>
              <w:t>деятельности.</w:t>
            </w:r>
            <w:r w:rsidRPr="006633B0">
              <w:rPr>
                <w:i/>
                <w:spacing w:val="-58"/>
                <w:sz w:val="24"/>
                <w:lang w:val="ru-RU"/>
              </w:rPr>
              <w:t xml:space="preserve"> </w:t>
            </w:r>
            <w:r w:rsidRPr="006633B0">
              <w:rPr>
                <w:i/>
                <w:sz w:val="24"/>
                <w:lang w:val="ru-RU"/>
              </w:rPr>
              <w:t>Проявляющий</w:t>
            </w:r>
            <w:r w:rsidRPr="006633B0">
              <w:rPr>
                <w:i/>
                <w:spacing w:val="1"/>
                <w:sz w:val="24"/>
                <w:lang w:val="ru-RU"/>
              </w:rPr>
              <w:t xml:space="preserve"> </w:t>
            </w:r>
            <w:r w:rsidRPr="006633B0">
              <w:rPr>
                <w:i/>
                <w:sz w:val="24"/>
                <w:lang w:val="ru-RU"/>
              </w:rPr>
              <w:t>любознательность</w:t>
            </w:r>
            <w:r w:rsidRPr="006633B0">
              <w:rPr>
                <w:i/>
                <w:spacing w:val="1"/>
                <w:sz w:val="24"/>
                <w:lang w:val="ru-RU"/>
              </w:rPr>
              <w:t xml:space="preserve"> </w:t>
            </w:r>
            <w:r w:rsidRPr="006633B0">
              <w:rPr>
                <w:i/>
                <w:sz w:val="24"/>
                <w:lang w:val="ru-RU"/>
              </w:rPr>
              <w:t>в</w:t>
            </w:r>
            <w:r w:rsidRPr="006633B0">
              <w:rPr>
                <w:i/>
                <w:spacing w:val="1"/>
                <w:sz w:val="24"/>
                <w:lang w:val="ru-RU"/>
              </w:rPr>
              <w:t xml:space="preserve"> </w:t>
            </w:r>
            <w:r w:rsidRPr="006633B0">
              <w:rPr>
                <w:i/>
                <w:sz w:val="24"/>
                <w:lang w:val="ru-RU"/>
              </w:rPr>
              <w:t>вопросах</w:t>
            </w:r>
            <w:r w:rsidRPr="006633B0">
              <w:rPr>
                <w:i/>
                <w:spacing w:val="-57"/>
                <w:sz w:val="24"/>
                <w:lang w:val="ru-RU"/>
              </w:rPr>
              <w:t xml:space="preserve"> </w:t>
            </w:r>
            <w:r w:rsidRPr="006633B0">
              <w:rPr>
                <w:i/>
                <w:sz w:val="24"/>
                <w:lang w:val="ru-RU"/>
              </w:rPr>
              <w:t>истории</w:t>
            </w:r>
            <w:r w:rsidRPr="006633B0">
              <w:rPr>
                <w:i/>
                <w:spacing w:val="1"/>
                <w:sz w:val="24"/>
                <w:lang w:val="ru-RU"/>
              </w:rPr>
              <w:t xml:space="preserve"> </w:t>
            </w:r>
            <w:r w:rsidRPr="006633B0">
              <w:rPr>
                <w:i/>
                <w:sz w:val="24"/>
                <w:lang w:val="ru-RU"/>
              </w:rPr>
              <w:t>Республики</w:t>
            </w:r>
            <w:r w:rsidRPr="006633B0">
              <w:rPr>
                <w:i/>
                <w:spacing w:val="1"/>
                <w:sz w:val="24"/>
                <w:lang w:val="ru-RU"/>
              </w:rPr>
              <w:t xml:space="preserve"> </w:t>
            </w:r>
            <w:r w:rsidRPr="006633B0">
              <w:rPr>
                <w:i/>
                <w:sz w:val="24"/>
                <w:lang w:val="ru-RU"/>
              </w:rPr>
              <w:t>Татарстан</w:t>
            </w:r>
            <w:r w:rsidRPr="006633B0">
              <w:rPr>
                <w:i/>
                <w:spacing w:val="1"/>
                <w:sz w:val="24"/>
                <w:lang w:val="ru-RU"/>
              </w:rPr>
              <w:t xml:space="preserve"> </w:t>
            </w:r>
            <w:r w:rsidRPr="006633B0">
              <w:rPr>
                <w:i/>
                <w:sz w:val="24"/>
                <w:lang w:val="ru-RU"/>
              </w:rPr>
              <w:t>и</w:t>
            </w:r>
            <w:r w:rsidRPr="006633B0">
              <w:rPr>
                <w:i/>
                <w:spacing w:val="1"/>
                <w:sz w:val="24"/>
                <w:lang w:val="ru-RU"/>
              </w:rPr>
              <w:t xml:space="preserve"> </w:t>
            </w:r>
            <w:r w:rsidRPr="006633B0">
              <w:rPr>
                <w:i/>
                <w:sz w:val="24"/>
                <w:lang w:val="ru-RU"/>
              </w:rPr>
              <w:t>основных</w:t>
            </w:r>
            <w:r w:rsidRPr="006633B0">
              <w:rPr>
                <w:i/>
                <w:spacing w:val="1"/>
                <w:sz w:val="24"/>
                <w:lang w:val="ru-RU"/>
              </w:rPr>
              <w:t xml:space="preserve"> </w:t>
            </w:r>
            <w:r w:rsidRPr="006633B0">
              <w:rPr>
                <w:i/>
                <w:sz w:val="24"/>
                <w:lang w:val="ru-RU"/>
              </w:rPr>
              <w:t>достопримечательностях</w:t>
            </w:r>
            <w:r w:rsidRPr="006633B0">
              <w:rPr>
                <w:i/>
                <w:spacing w:val="-3"/>
                <w:sz w:val="24"/>
                <w:lang w:val="ru-RU"/>
              </w:rPr>
              <w:t xml:space="preserve"> </w:t>
            </w:r>
            <w:r w:rsidRPr="006633B0">
              <w:rPr>
                <w:i/>
                <w:sz w:val="24"/>
                <w:lang w:val="ru-RU"/>
              </w:rPr>
              <w:t>её</w:t>
            </w:r>
            <w:r w:rsidRPr="006633B0">
              <w:rPr>
                <w:i/>
                <w:spacing w:val="-2"/>
                <w:sz w:val="24"/>
                <w:lang w:val="ru-RU"/>
              </w:rPr>
              <w:t xml:space="preserve"> </w:t>
            </w:r>
            <w:r w:rsidRPr="006633B0">
              <w:rPr>
                <w:i/>
                <w:sz w:val="24"/>
                <w:lang w:val="ru-RU"/>
              </w:rPr>
              <w:t>столицы.</w:t>
            </w:r>
          </w:p>
          <w:p w:rsidR="00720F68" w:rsidRDefault="00720F68" w:rsidP="001E4708">
            <w:pPr>
              <w:pStyle w:val="TableParagraph"/>
              <w:tabs>
                <w:tab w:val="left" w:pos="2191"/>
                <w:tab w:val="left" w:pos="2968"/>
                <w:tab w:val="left" w:pos="4081"/>
              </w:tabs>
              <w:spacing w:before="1"/>
              <w:ind w:left="17" w:right="1"/>
              <w:jc w:val="both"/>
              <w:rPr>
                <w:i/>
                <w:sz w:val="24"/>
              </w:rPr>
            </w:pPr>
            <w:r w:rsidRPr="006633B0">
              <w:rPr>
                <w:i/>
                <w:sz w:val="24"/>
                <w:lang w:val="ru-RU"/>
              </w:rPr>
              <w:t>Осознающий взаимосвязь культур татарского и</w:t>
            </w:r>
            <w:r w:rsidRPr="006633B0">
              <w:rPr>
                <w:i/>
                <w:spacing w:val="-57"/>
                <w:sz w:val="24"/>
                <w:lang w:val="ru-RU"/>
              </w:rPr>
              <w:t xml:space="preserve"> </w:t>
            </w:r>
            <w:r w:rsidRPr="006633B0">
              <w:rPr>
                <w:i/>
                <w:sz w:val="24"/>
                <w:lang w:val="ru-RU"/>
              </w:rPr>
              <w:t>русского</w:t>
            </w:r>
            <w:r w:rsidRPr="006633B0">
              <w:rPr>
                <w:i/>
                <w:spacing w:val="1"/>
                <w:sz w:val="24"/>
                <w:lang w:val="ru-RU"/>
              </w:rPr>
              <w:t xml:space="preserve"> </w:t>
            </w:r>
            <w:r w:rsidRPr="006633B0">
              <w:rPr>
                <w:i/>
                <w:sz w:val="24"/>
                <w:lang w:val="ru-RU"/>
              </w:rPr>
              <w:t>народов.</w:t>
            </w:r>
            <w:r w:rsidRPr="006633B0">
              <w:rPr>
                <w:i/>
                <w:spacing w:val="1"/>
                <w:sz w:val="24"/>
                <w:lang w:val="ru-RU"/>
              </w:rPr>
              <w:t xml:space="preserve"> </w:t>
            </w:r>
            <w:r w:rsidRPr="006633B0">
              <w:rPr>
                <w:i/>
                <w:sz w:val="24"/>
                <w:lang w:val="ru-RU"/>
              </w:rPr>
              <w:t>Имеющий</w:t>
            </w:r>
            <w:r w:rsidRPr="006633B0">
              <w:rPr>
                <w:i/>
                <w:spacing w:val="1"/>
                <w:sz w:val="24"/>
                <w:lang w:val="ru-RU"/>
              </w:rPr>
              <w:t xml:space="preserve"> </w:t>
            </w:r>
            <w:r w:rsidRPr="006633B0">
              <w:rPr>
                <w:i/>
                <w:sz w:val="24"/>
                <w:lang w:val="ru-RU"/>
              </w:rPr>
              <w:t>представления</w:t>
            </w:r>
            <w:r w:rsidRPr="006633B0">
              <w:rPr>
                <w:i/>
                <w:spacing w:val="1"/>
                <w:sz w:val="24"/>
                <w:lang w:val="ru-RU"/>
              </w:rPr>
              <w:t xml:space="preserve"> </w:t>
            </w:r>
            <w:r w:rsidRPr="006633B0">
              <w:rPr>
                <w:i/>
                <w:sz w:val="24"/>
                <w:lang w:val="ru-RU"/>
              </w:rPr>
              <w:t>о</w:t>
            </w:r>
            <w:r w:rsidRPr="006633B0">
              <w:rPr>
                <w:i/>
                <w:spacing w:val="1"/>
                <w:sz w:val="24"/>
                <w:lang w:val="ru-RU"/>
              </w:rPr>
              <w:t xml:space="preserve"> </w:t>
            </w:r>
            <w:r w:rsidRPr="006633B0">
              <w:rPr>
                <w:i/>
                <w:sz w:val="24"/>
                <w:lang w:val="ru-RU"/>
              </w:rPr>
              <w:t>своем</w:t>
            </w:r>
            <w:r w:rsidRPr="006633B0">
              <w:rPr>
                <w:i/>
                <w:spacing w:val="1"/>
                <w:sz w:val="24"/>
                <w:lang w:val="ru-RU"/>
              </w:rPr>
              <w:t xml:space="preserve"> </w:t>
            </w:r>
            <w:r w:rsidRPr="006633B0">
              <w:rPr>
                <w:i/>
                <w:sz w:val="24"/>
                <w:lang w:val="ru-RU"/>
              </w:rPr>
              <w:t>крае</w:t>
            </w:r>
            <w:r w:rsidRPr="006633B0">
              <w:rPr>
                <w:i/>
                <w:spacing w:val="1"/>
                <w:sz w:val="24"/>
                <w:lang w:val="ru-RU"/>
              </w:rPr>
              <w:t xml:space="preserve"> </w:t>
            </w:r>
            <w:r w:rsidRPr="006633B0">
              <w:rPr>
                <w:i/>
                <w:sz w:val="24"/>
                <w:lang w:val="ru-RU"/>
              </w:rPr>
              <w:t>как</w:t>
            </w:r>
            <w:r w:rsidRPr="006633B0">
              <w:rPr>
                <w:i/>
                <w:spacing w:val="1"/>
                <w:sz w:val="24"/>
                <w:lang w:val="ru-RU"/>
              </w:rPr>
              <w:t xml:space="preserve"> </w:t>
            </w:r>
            <w:r w:rsidRPr="006633B0">
              <w:rPr>
                <w:i/>
                <w:sz w:val="24"/>
                <w:lang w:val="ru-RU"/>
              </w:rPr>
              <w:t>части</w:t>
            </w:r>
            <w:r w:rsidRPr="006633B0">
              <w:rPr>
                <w:i/>
                <w:spacing w:val="1"/>
                <w:sz w:val="24"/>
                <w:lang w:val="ru-RU"/>
              </w:rPr>
              <w:t xml:space="preserve"> </w:t>
            </w:r>
            <w:r w:rsidRPr="006633B0">
              <w:rPr>
                <w:i/>
                <w:sz w:val="24"/>
                <w:lang w:val="ru-RU"/>
              </w:rPr>
              <w:t>России,</w:t>
            </w:r>
            <w:r w:rsidRPr="006633B0">
              <w:rPr>
                <w:i/>
                <w:spacing w:val="1"/>
                <w:sz w:val="24"/>
                <w:lang w:val="ru-RU"/>
              </w:rPr>
              <w:t xml:space="preserve"> </w:t>
            </w:r>
            <w:r w:rsidRPr="006633B0">
              <w:rPr>
                <w:i/>
                <w:sz w:val="24"/>
                <w:lang w:val="ru-RU"/>
              </w:rPr>
              <w:t>об</w:t>
            </w:r>
            <w:r w:rsidRPr="006633B0">
              <w:rPr>
                <w:i/>
                <w:spacing w:val="1"/>
                <w:sz w:val="24"/>
                <w:lang w:val="ru-RU"/>
              </w:rPr>
              <w:t xml:space="preserve"> </w:t>
            </w:r>
            <w:r w:rsidRPr="006633B0">
              <w:rPr>
                <w:i/>
                <w:sz w:val="24"/>
                <w:lang w:val="ru-RU"/>
              </w:rPr>
              <w:t>истории</w:t>
            </w:r>
            <w:r w:rsidRPr="006633B0">
              <w:rPr>
                <w:i/>
                <w:spacing w:val="-57"/>
                <w:sz w:val="24"/>
                <w:lang w:val="ru-RU"/>
              </w:rPr>
              <w:t xml:space="preserve"> </w:t>
            </w:r>
            <w:r w:rsidRPr="006633B0">
              <w:rPr>
                <w:i/>
                <w:sz w:val="24"/>
                <w:lang w:val="ru-RU"/>
              </w:rPr>
              <w:t>родного</w:t>
            </w:r>
            <w:r w:rsidRPr="006633B0">
              <w:rPr>
                <w:i/>
                <w:spacing w:val="1"/>
                <w:sz w:val="24"/>
                <w:lang w:val="ru-RU"/>
              </w:rPr>
              <w:t xml:space="preserve"> </w:t>
            </w:r>
            <w:r w:rsidRPr="006633B0">
              <w:rPr>
                <w:i/>
                <w:sz w:val="24"/>
                <w:lang w:val="ru-RU"/>
              </w:rPr>
              <w:t>города,</w:t>
            </w:r>
            <w:r w:rsidRPr="006633B0">
              <w:rPr>
                <w:i/>
                <w:spacing w:val="1"/>
                <w:sz w:val="24"/>
                <w:lang w:val="ru-RU"/>
              </w:rPr>
              <w:t xml:space="preserve"> </w:t>
            </w:r>
            <w:r w:rsidRPr="006633B0">
              <w:rPr>
                <w:i/>
                <w:sz w:val="24"/>
                <w:lang w:val="ru-RU"/>
              </w:rPr>
              <w:t>о</w:t>
            </w:r>
            <w:r w:rsidRPr="006633B0">
              <w:rPr>
                <w:i/>
                <w:spacing w:val="1"/>
                <w:sz w:val="24"/>
                <w:lang w:val="ru-RU"/>
              </w:rPr>
              <w:t xml:space="preserve"> </w:t>
            </w:r>
            <w:r w:rsidRPr="006633B0">
              <w:rPr>
                <w:i/>
                <w:sz w:val="24"/>
                <w:lang w:val="ru-RU"/>
              </w:rPr>
              <w:t>знаменитых</w:t>
            </w:r>
            <w:r w:rsidRPr="006633B0">
              <w:rPr>
                <w:i/>
                <w:spacing w:val="1"/>
                <w:sz w:val="24"/>
                <w:lang w:val="ru-RU"/>
              </w:rPr>
              <w:t xml:space="preserve"> </w:t>
            </w:r>
            <w:r w:rsidRPr="006633B0">
              <w:rPr>
                <w:i/>
                <w:sz w:val="24"/>
                <w:lang w:val="ru-RU"/>
              </w:rPr>
              <w:t>людях,</w:t>
            </w:r>
            <w:r w:rsidRPr="006633B0">
              <w:rPr>
                <w:i/>
                <w:spacing w:val="1"/>
                <w:sz w:val="24"/>
                <w:lang w:val="ru-RU"/>
              </w:rPr>
              <w:t xml:space="preserve"> </w:t>
            </w:r>
            <w:r w:rsidRPr="006633B0">
              <w:rPr>
                <w:i/>
                <w:sz w:val="24"/>
                <w:lang w:val="ru-RU"/>
              </w:rPr>
              <w:t>проживающих</w:t>
            </w:r>
            <w:r w:rsidRPr="006633B0">
              <w:rPr>
                <w:i/>
                <w:sz w:val="24"/>
                <w:lang w:val="ru-RU"/>
              </w:rPr>
              <w:tab/>
              <w:t>в</w:t>
            </w:r>
            <w:r w:rsidRPr="006633B0">
              <w:rPr>
                <w:i/>
                <w:sz w:val="24"/>
                <w:lang w:val="ru-RU"/>
              </w:rPr>
              <w:tab/>
              <w:t>нем,</w:t>
            </w:r>
            <w:r w:rsidRPr="006633B0">
              <w:rPr>
                <w:i/>
                <w:sz w:val="24"/>
                <w:lang w:val="ru-RU"/>
              </w:rPr>
              <w:tab/>
            </w:r>
            <w:r w:rsidRPr="006633B0">
              <w:rPr>
                <w:i/>
                <w:spacing w:val="-1"/>
                <w:sz w:val="24"/>
                <w:lang w:val="ru-RU"/>
              </w:rPr>
              <w:t>основных</w:t>
            </w:r>
            <w:r w:rsidRPr="006633B0">
              <w:rPr>
                <w:i/>
                <w:spacing w:val="-58"/>
                <w:sz w:val="24"/>
                <w:lang w:val="ru-RU"/>
              </w:rPr>
              <w:t xml:space="preserve"> </w:t>
            </w:r>
            <w:r w:rsidRPr="006633B0">
              <w:rPr>
                <w:i/>
                <w:sz w:val="24"/>
                <w:lang w:val="ru-RU"/>
              </w:rPr>
              <w:t>достопримечательностях,</w:t>
            </w:r>
            <w:r w:rsidRPr="006633B0">
              <w:rPr>
                <w:i/>
                <w:spacing w:val="1"/>
                <w:sz w:val="24"/>
                <w:lang w:val="ru-RU"/>
              </w:rPr>
              <w:t xml:space="preserve"> </w:t>
            </w:r>
            <w:r w:rsidRPr="006633B0">
              <w:rPr>
                <w:i/>
                <w:sz w:val="24"/>
                <w:lang w:val="ru-RU"/>
              </w:rPr>
              <w:t>традициях,</w:t>
            </w:r>
            <w:r w:rsidRPr="006633B0">
              <w:rPr>
                <w:i/>
                <w:spacing w:val="1"/>
                <w:sz w:val="24"/>
                <w:lang w:val="ru-RU"/>
              </w:rPr>
              <w:t xml:space="preserve"> </w:t>
            </w:r>
            <w:r w:rsidRPr="006633B0">
              <w:rPr>
                <w:i/>
                <w:sz w:val="24"/>
                <w:lang w:val="ru-RU"/>
              </w:rPr>
              <w:t>труде</w:t>
            </w:r>
            <w:r w:rsidRPr="006633B0">
              <w:rPr>
                <w:i/>
                <w:spacing w:val="1"/>
                <w:sz w:val="24"/>
                <w:lang w:val="ru-RU"/>
              </w:rPr>
              <w:t xml:space="preserve"> </w:t>
            </w:r>
            <w:r w:rsidRPr="006633B0">
              <w:rPr>
                <w:i/>
                <w:sz w:val="24"/>
                <w:lang w:val="ru-RU"/>
              </w:rPr>
              <w:t>людей.</w:t>
            </w:r>
            <w:r w:rsidRPr="006633B0">
              <w:rPr>
                <w:i/>
                <w:spacing w:val="1"/>
                <w:sz w:val="24"/>
                <w:lang w:val="ru-RU"/>
              </w:rPr>
              <w:t xml:space="preserve"> </w:t>
            </w:r>
            <w:r w:rsidRPr="006633B0">
              <w:rPr>
                <w:i/>
                <w:sz w:val="24"/>
                <w:lang w:val="ru-RU"/>
              </w:rPr>
              <w:t>Стремящийся</w:t>
            </w:r>
            <w:r w:rsidRPr="006633B0">
              <w:rPr>
                <w:i/>
                <w:spacing w:val="1"/>
                <w:sz w:val="24"/>
                <w:lang w:val="ru-RU"/>
              </w:rPr>
              <w:t xml:space="preserve"> </w:t>
            </w:r>
            <w:r w:rsidRPr="006633B0">
              <w:rPr>
                <w:i/>
                <w:sz w:val="24"/>
                <w:lang w:val="ru-RU"/>
              </w:rPr>
              <w:t>к</w:t>
            </w:r>
            <w:r w:rsidRPr="006633B0">
              <w:rPr>
                <w:i/>
                <w:spacing w:val="1"/>
                <w:sz w:val="24"/>
                <w:lang w:val="ru-RU"/>
              </w:rPr>
              <w:t xml:space="preserve"> </w:t>
            </w:r>
            <w:r w:rsidRPr="006633B0">
              <w:rPr>
                <w:i/>
                <w:sz w:val="24"/>
                <w:lang w:val="ru-RU"/>
              </w:rPr>
              <w:t>общению</w:t>
            </w:r>
            <w:r w:rsidRPr="006633B0">
              <w:rPr>
                <w:i/>
                <w:spacing w:val="1"/>
                <w:sz w:val="24"/>
                <w:lang w:val="ru-RU"/>
              </w:rPr>
              <w:t xml:space="preserve"> </w:t>
            </w:r>
            <w:r w:rsidRPr="006633B0">
              <w:rPr>
                <w:i/>
                <w:sz w:val="24"/>
                <w:lang w:val="ru-RU"/>
              </w:rPr>
              <w:t>с</w:t>
            </w:r>
            <w:r w:rsidRPr="006633B0">
              <w:rPr>
                <w:i/>
                <w:spacing w:val="1"/>
                <w:sz w:val="24"/>
                <w:lang w:val="ru-RU"/>
              </w:rPr>
              <w:t xml:space="preserve"> </w:t>
            </w:r>
            <w:r w:rsidRPr="006633B0">
              <w:rPr>
                <w:i/>
                <w:sz w:val="24"/>
                <w:lang w:val="ru-RU"/>
              </w:rPr>
              <w:t>людьми,</w:t>
            </w:r>
            <w:r w:rsidRPr="006633B0">
              <w:rPr>
                <w:i/>
                <w:spacing w:val="1"/>
                <w:sz w:val="24"/>
                <w:lang w:val="ru-RU"/>
              </w:rPr>
              <w:t xml:space="preserve"> </w:t>
            </w:r>
            <w:r w:rsidRPr="006633B0">
              <w:rPr>
                <w:i/>
                <w:sz w:val="24"/>
                <w:lang w:val="ru-RU"/>
              </w:rPr>
              <w:t>владеющими двумя государственными языками.</w:t>
            </w:r>
            <w:r w:rsidRPr="006633B0">
              <w:rPr>
                <w:i/>
                <w:spacing w:val="1"/>
                <w:sz w:val="24"/>
                <w:lang w:val="ru-RU"/>
              </w:rPr>
              <w:t xml:space="preserve"> </w:t>
            </w:r>
            <w:r>
              <w:rPr>
                <w:i/>
                <w:sz w:val="24"/>
              </w:rPr>
              <w:t>Стремящийся</w:t>
            </w:r>
            <w:r>
              <w:rPr>
                <w:i/>
                <w:spacing w:val="-7"/>
                <w:sz w:val="24"/>
              </w:rPr>
              <w:t xml:space="preserve"> </w:t>
            </w:r>
            <w:r>
              <w:rPr>
                <w:i/>
                <w:sz w:val="24"/>
              </w:rPr>
              <w:t>к</w:t>
            </w:r>
            <w:r>
              <w:rPr>
                <w:i/>
                <w:spacing w:val="-6"/>
                <w:sz w:val="24"/>
              </w:rPr>
              <w:t xml:space="preserve"> </w:t>
            </w:r>
            <w:r>
              <w:rPr>
                <w:i/>
                <w:sz w:val="24"/>
              </w:rPr>
              <w:t>познанию</w:t>
            </w:r>
            <w:r>
              <w:rPr>
                <w:i/>
                <w:spacing w:val="11"/>
                <w:sz w:val="24"/>
              </w:rPr>
              <w:t xml:space="preserve"> </w:t>
            </w:r>
            <w:r>
              <w:rPr>
                <w:i/>
                <w:sz w:val="24"/>
              </w:rPr>
              <w:t>татарского</w:t>
            </w:r>
            <w:r>
              <w:rPr>
                <w:i/>
                <w:spacing w:val="-6"/>
                <w:sz w:val="24"/>
              </w:rPr>
              <w:t xml:space="preserve"> </w:t>
            </w:r>
            <w:r>
              <w:rPr>
                <w:i/>
                <w:sz w:val="24"/>
              </w:rPr>
              <w:t>языка</w:t>
            </w:r>
          </w:p>
        </w:tc>
      </w:tr>
      <w:tr w:rsidR="00720F68" w:rsidRPr="00720F68" w:rsidTr="00720F68">
        <w:trPr>
          <w:trHeight w:val="304"/>
        </w:trPr>
        <w:tc>
          <w:tcPr>
            <w:tcW w:w="2532" w:type="dxa"/>
          </w:tcPr>
          <w:p w:rsidR="00720F68" w:rsidRDefault="00720F68" w:rsidP="001E4708">
            <w:pPr>
              <w:pStyle w:val="TableParagraph"/>
              <w:spacing w:before="8"/>
              <w:ind w:left="16" w:right="751"/>
              <w:rPr>
                <w:sz w:val="24"/>
              </w:rPr>
            </w:pPr>
            <w:r>
              <w:rPr>
                <w:sz w:val="24"/>
              </w:rPr>
              <w:t>Физическое и</w:t>
            </w:r>
            <w:r>
              <w:rPr>
                <w:spacing w:val="1"/>
                <w:sz w:val="24"/>
              </w:rPr>
              <w:t xml:space="preserve"> </w:t>
            </w:r>
            <w:r>
              <w:rPr>
                <w:sz w:val="24"/>
              </w:rPr>
              <w:t>оздоровительное</w:t>
            </w:r>
          </w:p>
        </w:tc>
        <w:tc>
          <w:tcPr>
            <w:tcW w:w="2470" w:type="dxa"/>
          </w:tcPr>
          <w:p w:rsidR="00720F68" w:rsidRDefault="00720F68" w:rsidP="001E4708">
            <w:pPr>
              <w:pStyle w:val="TableParagraph"/>
              <w:spacing w:before="8"/>
              <w:ind w:left="14"/>
              <w:rPr>
                <w:sz w:val="24"/>
              </w:rPr>
            </w:pPr>
            <w:r>
              <w:rPr>
                <w:sz w:val="24"/>
              </w:rPr>
              <w:t>Здоровье,</w:t>
            </w:r>
            <w:r>
              <w:rPr>
                <w:spacing w:val="-1"/>
                <w:sz w:val="24"/>
              </w:rPr>
              <w:t xml:space="preserve"> </w:t>
            </w:r>
            <w:r>
              <w:rPr>
                <w:sz w:val="24"/>
              </w:rPr>
              <w:t>жизнь</w:t>
            </w:r>
          </w:p>
        </w:tc>
        <w:tc>
          <w:tcPr>
            <w:tcW w:w="5051" w:type="dxa"/>
          </w:tcPr>
          <w:p w:rsidR="00720F68" w:rsidRPr="006633B0" w:rsidRDefault="00720F68" w:rsidP="001E4708">
            <w:pPr>
              <w:pStyle w:val="TableParagraph"/>
              <w:spacing w:before="8"/>
              <w:ind w:left="17" w:right="512"/>
              <w:rPr>
                <w:i/>
                <w:sz w:val="24"/>
                <w:lang w:val="ru-RU"/>
              </w:rPr>
            </w:pPr>
            <w:r w:rsidRPr="006633B0">
              <w:rPr>
                <w:i/>
                <w:sz w:val="24"/>
                <w:lang w:val="ru-RU"/>
              </w:rPr>
              <w:t>Имеющий, согласно возрастным</w:t>
            </w:r>
            <w:r w:rsidRPr="006633B0">
              <w:rPr>
                <w:i/>
                <w:spacing w:val="1"/>
                <w:sz w:val="24"/>
                <w:lang w:val="ru-RU"/>
              </w:rPr>
              <w:t xml:space="preserve"> </w:t>
            </w:r>
            <w:r w:rsidRPr="006633B0">
              <w:rPr>
                <w:i/>
                <w:sz w:val="24"/>
                <w:lang w:val="ru-RU"/>
              </w:rPr>
              <w:t>характеристикам,</w:t>
            </w:r>
            <w:r w:rsidRPr="006633B0">
              <w:rPr>
                <w:i/>
                <w:spacing w:val="-6"/>
                <w:sz w:val="24"/>
                <w:lang w:val="ru-RU"/>
              </w:rPr>
              <w:t xml:space="preserve"> </w:t>
            </w:r>
            <w:r w:rsidRPr="006633B0">
              <w:rPr>
                <w:i/>
                <w:sz w:val="24"/>
                <w:lang w:val="ru-RU"/>
              </w:rPr>
              <w:t>представление</w:t>
            </w:r>
            <w:r w:rsidRPr="006633B0">
              <w:rPr>
                <w:i/>
                <w:spacing w:val="-6"/>
                <w:sz w:val="24"/>
                <w:lang w:val="ru-RU"/>
              </w:rPr>
              <w:t xml:space="preserve"> </w:t>
            </w:r>
            <w:r w:rsidRPr="006633B0">
              <w:rPr>
                <w:i/>
                <w:sz w:val="24"/>
                <w:lang w:val="ru-RU"/>
              </w:rPr>
              <w:t>о</w:t>
            </w:r>
            <w:r w:rsidRPr="006633B0">
              <w:rPr>
                <w:i/>
                <w:spacing w:val="-5"/>
                <w:sz w:val="24"/>
                <w:lang w:val="ru-RU"/>
              </w:rPr>
              <w:t xml:space="preserve"> </w:t>
            </w:r>
            <w:r w:rsidRPr="006633B0">
              <w:rPr>
                <w:i/>
                <w:sz w:val="24"/>
                <w:lang w:val="ru-RU"/>
              </w:rPr>
              <w:t>жизни,</w:t>
            </w:r>
            <w:r w:rsidRPr="006633B0">
              <w:rPr>
                <w:i/>
                <w:spacing w:val="-57"/>
                <w:sz w:val="24"/>
                <w:lang w:val="ru-RU"/>
              </w:rPr>
              <w:t xml:space="preserve"> </w:t>
            </w:r>
            <w:r w:rsidRPr="006633B0">
              <w:rPr>
                <w:i/>
                <w:sz w:val="24"/>
                <w:lang w:val="ru-RU"/>
              </w:rPr>
              <w:t>здоровье</w:t>
            </w:r>
            <w:r w:rsidRPr="006633B0">
              <w:rPr>
                <w:i/>
                <w:spacing w:val="-2"/>
                <w:sz w:val="24"/>
                <w:lang w:val="ru-RU"/>
              </w:rPr>
              <w:t xml:space="preserve"> </w:t>
            </w:r>
            <w:r w:rsidRPr="006633B0">
              <w:rPr>
                <w:i/>
                <w:sz w:val="24"/>
                <w:lang w:val="ru-RU"/>
              </w:rPr>
              <w:t>и физической</w:t>
            </w:r>
            <w:r w:rsidRPr="006633B0">
              <w:rPr>
                <w:i/>
                <w:spacing w:val="-1"/>
                <w:sz w:val="24"/>
                <w:lang w:val="ru-RU"/>
              </w:rPr>
              <w:t xml:space="preserve"> </w:t>
            </w:r>
            <w:r w:rsidRPr="006633B0">
              <w:rPr>
                <w:i/>
                <w:sz w:val="24"/>
                <w:lang w:val="ru-RU"/>
              </w:rPr>
              <w:t>культуре.</w:t>
            </w:r>
          </w:p>
          <w:p w:rsidR="00720F68" w:rsidRPr="006633B0" w:rsidRDefault="00720F68" w:rsidP="001E4708">
            <w:pPr>
              <w:pStyle w:val="TableParagraph"/>
              <w:ind w:left="17" w:right="228"/>
              <w:rPr>
                <w:i/>
                <w:sz w:val="24"/>
                <w:lang w:val="ru-RU"/>
              </w:rPr>
            </w:pPr>
            <w:r w:rsidRPr="006633B0">
              <w:rPr>
                <w:i/>
                <w:sz w:val="24"/>
                <w:lang w:val="ru-RU"/>
              </w:rPr>
              <w:t>Имеющий</w:t>
            </w:r>
            <w:r w:rsidRPr="006633B0">
              <w:rPr>
                <w:i/>
                <w:spacing w:val="-2"/>
                <w:sz w:val="24"/>
                <w:lang w:val="ru-RU"/>
              </w:rPr>
              <w:t xml:space="preserve"> </w:t>
            </w:r>
            <w:r w:rsidRPr="006633B0">
              <w:rPr>
                <w:i/>
                <w:sz w:val="24"/>
                <w:lang w:val="ru-RU"/>
              </w:rPr>
              <w:t>представление</w:t>
            </w:r>
            <w:r w:rsidRPr="006633B0">
              <w:rPr>
                <w:i/>
                <w:spacing w:val="-3"/>
                <w:sz w:val="24"/>
                <w:lang w:val="ru-RU"/>
              </w:rPr>
              <w:t xml:space="preserve"> </w:t>
            </w:r>
            <w:r w:rsidRPr="006633B0">
              <w:rPr>
                <w:i/>
                <w:sz w:val="24"/>
                <w:lang w:val="ru-RU"/>
              </w:rPr>
              <w:t>о</w:t>
            </w:r>
            <w:r w:rsidRPr="006633B0">
              <w:rPr>
                <w:i/>
                <w:spacing w:val="-2"/>
                <w:sz w:val="24"/>
                <w:lang w:val="ru-RU"/>
              </w:rPr>
              <w:t xml:space="preserve"> </w:t>
            </w:r>
            <w:r w:rsidRPr="006633B0">
              <w:rPr>
                <w:i/>
                <w:sz w:val="24"/>
                <w:lang w:val="ru-RU"/>
              </w:rPr>
              <w:t>своем</w:t>
            </w:r>
            <w:r w:rsidRPr="006633B0">
              <w:rPr>
                <w:i/>
                <w:spacing w:val="-3"/>
                <w:sz w:val="24"/>
                <w:lang w:val="ru-RU"/>
              </w:rPr>
              <w:t xml:space="preserve"> </w:t>
            </w:r>
            <w:r w:rsidRPr="006633B0">
              <w:rPr>
                <w:i/>
                <w:sz w:val="24"/>
                <w:lang w:val="ru-RU"/>
              </w:rPr>
              <w:t>теле</w:t>
            </w:r>
            <w:r w:rsidRPr="006633B0">
              <w:rPr>
                <w:i/>
                <w:spacing w:val="-3"/>
                <w:sz w:val="24"/>
                <w:lang w:val="ru-RU"/>
              </w:rPr>
              <w:t xml:space="preserve"> </w:t>
            </w:r>
            <w:r w:rsidRPr="006633B0">
              <w:rPr>
                <w:i/>
                <w:sz w:val="24"/>
                <w:lang w:val="ru-RU"/>
              </w:rPr>
              <w:t>и</w:t>
            </w:r>
            <w:r w:rsidRPr="006633B0">
              <w:rPr>
                <w:i/>
                <w:spacing w:val="-2"/>
                <w:sz w:val="24"/>
                <w:lang w:val="ru-RU"/>
              </w:rPr>
              <w:t xml:space="preserve"> </w:t>
            </w:r>
            <w:r w:rsidRPr="006633B0">
              <w:rPr>
                <w:i/>
                <w:sz w:val="24"/>
                <w:lang w:val="ru-RU"/>
              </w:rPr>
              <w:t>своих</w:t>
            </w:r>
            <w:r w:rsidRPr="006633B0">
              <w:rPr>
                <w:i/>
                <w:spacing w:val="-57"/>
                <w:sz w:val="24"/>
                <w:lang w:val="ru-RU"/>
              </w:rPr>
              <w:t xml:space="preserve"> </w:t>
            </w:r>
            <w:r w:rsidRPr="006633B0">
              <w:rPr>
                <w:i/>
                <w:sz w:val="24"/>
                <w:lang w:val="ru-RU"/>
              </w:rPr>
              <w:t>физических</w:t>
            </w:r>
            <w:r w:rsidRPr="006633B0">
              <w:rPr>
                <w:i/>
                <w:spacing w:val="-1"/>
                <w:sz w:val="24"/>
                <w:lang w:val="ru-RU"/>
              </w:rPr>
              <w:t xml:space="preserve"> </w:t>
            </w:r>
            <w:r w:rsidRPr="006633B0">
              <w:rPr>
                <w:i/>
                <w:sz w:val="24"/>
                <w:lang w:val="ru-RU"/>
              </w:rPr>
              <w:t>возможностях.</w:t>
            </w:r>
          </w:p>
          <w:p w:rsidR="00720F68" w:rsidRPr="00720F68" w:rsidRDefault="00720F68" w:rsidP="00720F68">
            <w:pPr>
              <w:pStyle w:val="TableParagraph"/>
              <w:ind w:left="17" w:right="392"/>
              <w:rPr>
                <w:i/>
                <w:sz w:val="24"/>
                <w:lang w:val="ru-RU"/>
              </w:rPr>
            </w:pPr>
            <w:r w:rsidRPr="00720F68">
              <w:rPr>
                <w:i/>
                <w:sz w:val="24"/>
                <w:lang w:val="ru-RU"/>
              </w:rPr>
              <w:t>Имеющий</w:t>
            </w:r>
            <w:r w:rsidRPr="00720F68">
              <w:rPr>
                <w:i/>
                <w:spacing w:val="-3"/>
                <w:sz w:val="24"/>
                <w:lang w:val="ru-RU"/>
              </w:rPr>
              <w:t xml:space="preserve"> </w:t>
            </w:r>
            <w:r w:rsidRPr="00720F68">
              <w:rPr>
                <w:i/>
                <w:sz w:val="24"/>
                <w:lang w:val="ru-RU"/>
              </w:rPr>
              <w:t>представление</w:t>
            </w:r>
            <w:r w:rsidRPr="00720F68">
              <w:rPr>
                <w:i/>
                <w:spacing w:val="-4"/>
                <w:sz w:val="24"/>
                <w:lang w:val="ru-RU"/>
              </w:rPr>
              <w:t xml:space="preserve"> </w:t>
            </w:r>
            <w:r w:rsidRPr="00720F68">
              <w:rPr>
                <w:i/>
                <w:sz w:val="24"/>
                <w:lang w:val="ru-RU"/>
              </w:rPr>
              <w:t>о</w:t>
            </w:r>
            <w:r w:rsidRPr="00720F68">
              <w:rPr>
                <w:i/>
                <w:spacing w:val="-2"/>
                <w:sz w:val="24"/>
                <w:lang w:val="ru-RU"/>
              </w:rPr>
              <w:t xml:space="preserve"> </w:t>
            </w:r>
            <w:r w:rsidRPr="00720F68">
              <w:rPr>
                <w:i/>
                <w:sz w:val="24"/>
                <w:lang w:val="ru-RU"/>
              </w:rPr>
              <w:t>некоторых</w:t>
            </w:r>
            <w:r w:rsidRPr="00720F68">
              <w:rPr>
                <w:i/>
                <w:spacing w:val="-4"/>
                <w:sz w:val="24"/>
                <w:lang w:val="ru-RU"/>
              </w:rPr>
              <w:t xml:space="preserve"> </w:t>
            </w:r>
            <w:r w:rsidRPr="00720F68">
              <w:rPr>
                <w:i/>
                <w:sz w:val="24"/>
                <w:lang w:val="ru-RU"/>
              </w:rPr>
              <w:t>видах</w:t>
            </w:r>
            <w:r w:rsidRPr="00720F68">
              <w:rPr>
                <w:i/>
                <w:spacing w:val="-57"/>
                <w:sz w:val="24"/>
                <w:lang w:val="ru-RU"/>
              </w:rPr>
              <w:t xml:space="preserve"> </w:t>
            </w:r>
            <w:r w:rsidRPr="00720F68">
              <w:rPr>
                <w:i/>
                <w:sz w:val="24"/>
                <w:lang w:val="ru-RU"/>
              </w:rPr>
              <w:t>спорта, в том числе о национальном виде</w:t>
            </w:r>
            <w:r w:rsidRPr="00720F68">
              <w:rPr>
                <w:i/>
                <w:spacing w:val="1"/>
                <w:sz w:val="24"/>
                <w:lang w:val="ru-RU"/>
              </w:rPr>
              <w:t xml:space="preserve"> </w:t>
            </w:r>
            <w:r w:rsidRPr="00720F68">
              <w:rPr>
                <w:i/>
                <w:sz w:val="24"/>
                <w:lang w:val="ru-RU"/>
              </w:rPr>
              <w:t>спорта</w:t>
            </w:r>
            <w:r w:rsidRPr="00720F68">
              <w:rPr>
                <w:i/>
                <w:spacing w:val="-3"/>
                <w:sz w:val="24"/>
                <w:lang w:val="ru-RU"/>
              </w:rPr>
              <w:t xml:space="preserve"> </w:t>
            </w:r>
            <w:r w:rsidRPr="00720F68">
              <w:rPr>
                <w:i/>
                <w:sz w:val="24"/>
                <w:lang w:val="ru-RU"/>
              </w:rPr>
              <w:t>–</w:t>
            </w:r>
            <w:r w:rsidRPr="00720F68">
              <w:rPr>
                <w:i/>
                <w:spacing w:val="-2"/>
                <w:sz w:val="24"/>
                <w:lang w:val="ru-RU"/>
              </w:rPr>
              <w:t xml:space="preserve"> </w:t>
            </w:r>
            <w:r w:rsidRPr="00720F68">
              <w:rPr>
                <w:i/>
                <w:sz w:val="24"/>
                <w:lang w:val="ru-RU"/>
              </w:rPr>
              <w:t>«Борьба</w:t>
            </w:r>
            <w:r w:rsidRPr="00720F68">
              <w:rPr>
                <w:i/>
                <w:spacing w:val="-1"/>
                <w:sz w:val="24"/>
                <w:lang w:val="ru-RU"/>
              </w:rPr>
              <w:t xml:space="preserve"> </w:t>
            </w:r>
            <w:r w:rsidRPr="00720F68">
              <w:rPr>
                <w:i/>
                <w:sz w:val="24"/>
                <w:lang w:val="ru-RU"/>
              </w:rPr>
              <w:t>на</w:t>
            </w:r>
            <w:r w:rsidRPr="00720F68">
              <w:rPr>
                <w:i/>
                <w:spacing w:val="-2"/>
                <w:sz w:val="24"/>
                <w:lang w:val="ru-RU"/>
              </w:rPr>
              <w:t xml:space="preserve"> </w:t>
            </w:r>
            <w:r w:rsidRPr="00720F68">
              <w:rPr>
                <w:i/>
                <w:sz w:val="24"/>
                <w:lang w:val="ru-RU"/>
              </w:rPr>
              <w:t>поясах»</w:t>
            </w:r>
            <w:r w:rsidRPr="00720F68">
              <w:rPr>
                <w:i/>
                <w:spacing w:val="1"/>
                <w:sz w:val="24"/>
                <w:lang w:val="ru-RU"/>
              </w:rPr>
              <w:t xml:space="preserve"> </w:t>
            </w:r>
            <w:r w:rsidRPr="00720F68">
              <w:rPr>
                <w:i/>
                <w:sz w:val="24"/>
                <w:lang w:val="ru-RU"/>
              </w:rPr>
              <w:t>(кэряш)</w:t>
            </w:r>
            <w:r w:rsidRPr="00720F68">
              <w:rPr>
                <w:i/>
                <w:spacing w:val="-1"/>
                <w:sz w:val="24"/>
                <w:lang w:val="ru-RU"/>
              </w:rPr>
              <w:t xml:space="preserve"> </w:t>
            </w:r>
            <w:r w:rsidRPr="00720F68">
              <w:rPr>
                <w:i/>
                <w:sz w:val="24"/>
                <w:lang w:val="ru-RU"/>
              </w:rPr>
              <w:t>и</w:t>
            </w:r>
            <w:r w:rsidRPr="00720F68">
              <w:rPr>
                <w:i/>
                <w:spacing w:val="-1"/>
                <w:sz w:val="24"/>
                <w:lang w:val="ru-RU"/>
              </w:rPr>
              <w:t xml:space="preserve"> </w:t>
            </w:r>
            <w:r w:rsidRPr="00720F68">
              <w:rPr>
                <w:i/>
                <w:sz w:val="24"/>
                <w:lang w:val="ru-RU"/>
              </w:rPr>
              <w:t>т.д.</w:t>
            </w:r>
            <w:r w:rsidRPr="00720F68">
              <w:rPr>
                <w:lang w:val="ru-RU"/>
              </w:rPr>
              <w:t xml:space="preserve"> </w:t>
            </w:r>
            <w:r w:rsidRPr="00720F68">
              <w:rPr>
                <w:i/>
                <w:sz w:val="24"/>
                <w:lang w:val="ru-RU"/>
              </w:rPr>
              <w:t>Имеющий представления о достижениях спортсменов родного края, разнообразных видах спорта, популярных в регионе.</w:t>
            </w:r>
          </w:p>
          <w:p w:rsidR="00720F68" w:rsidRPr="00720F68" w:rsidRDefault="00720F68" w:rsidP="00720F68">
            <w:pPr>
              <w:pStyle w:val="TableParagraph"/>
              <w:ind w:left="17" w:right="392"/>
              <w:rPr>
                <w:i/>
                <w:sz w:val="24"/>
                <w:lang w:val="ru-RU"/>
              </w:rPr>
            </w:pPr>
            <w:r w:rsidRPr="00720F68">
              <w:rPr>
                <w:i/>
                <w:sz w:val="24"/>
                <w:lang w:val="ru-RU"/>
              </w:rPr>
              <w:t>Участвующий в национальных играх- состязаниях, празднике «Сабантуй» и др. Подвижен, вынослив, владеет основными движениями, может контролировать свои движения и управлять ими.</w:t>
            </w:r>
          </w:p>
        </w:tc>
      </w:tr>
      <w:tr w:rsidR="00720F68" w:rsidRPr="00720F68" w:rsidTr="00720F68">
        <w:trPr>
          <w:trHeight w:val="304"/>
        </w:trPr>
        <w:tc>
          <w:tcPr>
            <w:tcW w:w="2532" w:type="dxa"/>
          </w:tcPr>
          <w:p w:rsidR="00720F68" w:rsidRDefault="00720F68" w:rsidP="001E4708">
            <w:pPr>
              <w:pStyle w:val="TableParagraph"/>
              <w:spacing w:before="6"/>
              <w:ind w:left="16"/>
              <w:rPr>
                <w:sz w:val="24"/>
              </w:rPr>
            </w:pPr>
            <w:r>
              <w:rPr>
                <w:sz w:val="24"/>
              </w:rPr>
              <w:t>Трудовое</w:t>
            </w:r>
          </w:p>
        </w:tc>
        <w:tc>
          <w:tcPr>
            <w:tcW w:w="2470" w:type="dxa"/>
          </w:tcPr>
          <w:p w:rsidR="00720F68" w:rsidRDefault="00720F68" w:rsidP="001E4708">
            <w:pPr>
              <w:pStyle w:val="TableParagraph"/>
              <w:spacing w:before="6"/>
              <w:ind w:left="14"/>
              <w:rPr>
                <w:sz w:val="24"/>
              </w:rPr>
            </w:pPr>
            <w:r>
              <w:rPr>
                <w:sz w:val="24"/>
              </w:rPr>
              <w:t>Труд</w:t>
            </w:r>
          </w:p>
        </w:tc>
        <w:tc>
          <w:tcPr>
            <w:tcW w:w="5051" w:type="dxa"/>
          </w:tcPr>
          <w:p w:rsidR="00720F68" w:rsidRPr="006633B0" w:rsidRDefault="00720F68" w:rsidP="001E4708">
            <w:pPr>
              <w:pStyle w:val="TableParagraph"/>
              <w:spacing w:before="6"/>
              <w:ind w:left="0"/>
              <w:rPr>
                <w:b/>
                <w:sz w:val="24"/>
                <w:lang w:val="ru-RU"/>
              </w:rPr>
            </w:pPr>
          </w:p>
          <w:p w:rsidR="00720F68" w:rsidRPr="006633B0" w:rsidRDefault="00720F68" w:rsidP="001E4708">
            <w:pPr>
              <w:pStyle w:val="TableParagraph"/>
              <w:ind w:left="17" w:right="271"/>
              <w:rPr>
                <w:i/>
                <w:sz w:val="24"/>
                <w:lang w:val="ru-RU"/>
              </w:rPr>
            </w:pPr>
            <w:r w:rsidRPr="006633B0">
              <w:rPr>
                <w:i/>
                <w:sz w:val="24"/>
                <w:lang w:val="ru-RU"/>
              </w:rPr>
              <w:t>Реализующий себя в разных видах труда и</w:t>
            </w:r>
            <w:r w:rsidRPr="006633B0">
              <w:rPr>
                <w:i/>
                <w:spacing w:val="1"/>
                <w:sz w:val="24"/>
                <w:lang w:val="ru-RU"/>
              </w:rPr>
              <w:t xml:space="preserve"> </w:t>
            </w:r>
            <w:r w:rsidRPr="006633B0">
              <w:rPr>
                <w:i/>
                <w:sz w:val="24"/>
                <w:lang w:val="ru-RU"/>
              </w:rPr>
              <w:t>творчества. Достигающий запланированного</w:t>
            </w:r>
            <w:r w:rsidRPr="006633B0">
              <w:rPr>
                <w:i/>
                <w:spacing w:val="-57"/>
                <w:sz w:val="24"/>
                <w:lang w:val="ru-RU"/>
              </w:rPr>
              <w:t xml:space="preserve"> </w:t>
            </w:r>
            <w:r w:rsidRPr="006633B0">
              <w:rPr>
                <w:i/>
                <w:sz w:val="24"/>
                <w:lang w:val="ru-RU"/>
              </w:rPr>
              <w:t>результата. Участвующий в совместной</w:t>
            </w:r>
            <w:r w:rsidRPr="006633B0">
              <w:rPr>
                <w:i/>
                <w:spacing w:val="1"/>
                <w:sz w:val="24"/>
                <w:lang w:val="ru-RU"/>
              </w:rPr>
              <w:t xml:space="preserve"> </w:t>
            </w:r>
            <w:r w:rsidRPr="006633B0">
              <w:rPr>
                <w:i/>
                <w:sz w:val="24"/>
                <w:lang w:val="ru-RU"/>
              </w:rPr>
              <w:t>трудовой</w:t>
            </w:r>
            <w:r w:rsidRPr="006633B0">
              <w:rPr>
                <w:i/>
                <w:spacing w:val="-3"/>
                <w:sz w:val="24"/>
                <w:lang w:val="ru-RU"/>
              </w:rPr>
              <w:t xml:space="preserve"> </w:t>
            </w:r>
            <w:r w:rsidRPr="006633B0">
              <w:rPr>
                <w:i/>
                <w:sz w:val="24"/>
                <w:lang w:val="ru-RU"/>
              </w:rPr>
              <w:t>деятельности</w:t>
            </w:r>
            <w:r w:rsidRPr="006633B0">
              <w:rPr>
                <w:i/>
                <w:spacing w:val="-3"/>
                <w:sz w:val="24"/>
                <w:lang w:val="ru-RU"/>
              </w:rPr>
              <w:t xml:space="preserve"> </w:t>
            </w:r>
            <w:r w:rsidRPr="006633B0">
              <w:rPr>
                <w:i/>
                <w:sz w:val="24"/>
                <w:lang w:val="ru-RU"/>
              </w:rPr>
              <w:t>наравне</w:t>
            </w:r>
            <w:r w:rsidRPr="006633B0">
              <w:rPr>
                <w:i/>
                <w:spacing w:val="-3"/>
                <w:sz w:val="24"/>
                <w:lang w:val="ru-RU"/>
              </w:rPr>
              <w:t xml:space="preserve"> </w:t>
            </w:r>
            <w:r w:rsidRPr="006633B0">
              <w:rPr>
                <w:i/>
                <w:sz w:val="24"/>
                <w:lang w:val="ru-RU"/>
              </w:rPr>
              <w:t>со</w:t>
            </w:r>
            <w:r w:rsidRPr="006633B0">
              <w:rPr>
                <w:i/>
                <w:spacing w:val="-2"/>
                <w:sz w:val="24"/>
                <w:lang w:val="ru-RU"/>
              </w:rPr>
              <w:t xml:space="preserve"> </w:t>
            </w:r>
            <w:r w:rsidRPr="006633B0">
              <w:rPr>
                <w:i/>
                <w:sz w:val="24"/>
                <w:lang w:val="ru-RU"/>
              </w:rPr>
              <w:t>всеми.</w:t>
            </w:r>
          </w:p>
          <w:p w:rsidR="00720F68" w:rsidRPr="006633B0" w:rsidRDefault="00720F68" w:rsidP="001E4708">
            <w:pPr>
              <w:pStyle w:val="TableParagraph"/>
              <w:spacing w:before="1"/>
              <w:ind w:left="17" w:right="329"/>
              <w:rPr>
                <w:i/>
                <w:sz w:val="24"/>
                <w:lang w:val="ru-RU"/>
              </w:rPr>
            </w:pPr>
            <w:r w:rsidRPr="006633B0">
              <w:rPr>
                <w:i/>
                <w:sz w:val="24"/>
                <w:lang w:val="ru-RU"/>
              </w:rPr>
              <w:t>Стремящийся быть полезным окружающим,</w:t>
            </w:r>
            <w:r w:rsidRPr="006633B0">
              <w:rPr>
                <w:i/>
                <w:spacing w:val="-58"/>
                <w:sz w:val="24"/>
                <w:lang w:val="ru-RU"/>
              </w:rPr>
              <w:t xml:space="preserve"> </w:t>
            </w:r>
            <w:r w:rsidRPr="006633B0">
              <w:rPr>
                <w:i/>
                <w:sz w:val="24"/>
                <w:lang w:val="ru-RU"/>
              </w:rPr>
              <w:lastRenderedPageBreak/>
              <w:t>испытывает</w:t>
            </w:r>
            <w:r w:rsidRPr="006633B0">
              <w:rPr>
                <w:i/>
                <w:spacing w:val="-2"/>
                <w:sz w:val="24"/>
                <w:lang w:val="ru-RU"/>
              </w:rPr>
              <w:t xml:space="preserve"> </w:t>
            </w:r>
            <w:r w:rsidRPr="006633B0">
              <w:rPr>
                <w:i/>
                <w:sz w:val="24"/>
                <w:lang w:val="ru-RU"/>
              </w:rPr>
              <w:t>радость</w:t>
            </w:r>
            <w:r w:rsidRPr="006633B0">
              <w:rPr>
                <w:i/>
                <w:spacing w:val="2"/>
                <w:sz w:val="24"/>
                <w:lang w:val="ru-RU"/>
              </w:rPr>
              <w:t xml:space="preserve"> </w:t>
            </w:r>
            <w:r w:rsidRPr="006633B0">
              <w:rPr>
                <w:i/>
                <w:sz w:val="24"/>
                <w:lang w:val="ru-RU"/>
              </w:rPr>
              <w:t>от</w:t>
            </w:r>
            <w:r w:rsidRPr="006633B0">
              <w:rPr>
                <w:i/>
                <w:spacing w:val="-1"/>
                <w:sz w:val="24"/>
                <w:lang w:val="ru-RU"/>
              </w:rPr>
              <w:t xml:space="preserve"> </w:t>
            </w:r>
            <w:r w:rsidRPr="006633B0">
              <w:rPr>
                <w:i/>
                <w:sz w:val="24"/>
                <w:lang w:val="ru-RU"/>
              </w:rPr>
              <w:t>результатов</w:t>
            </w:r>
          </w:p>
          <w:p w:rsidR="00720F68" w:rsidRDefault="00720F68" w:rsidP="001E4708">
            <w:pPr>
              <w:pStyle w:val="TableParagraph"/>
              <w:ind w:left="17"/>
              <w:rPr>
                <w:i/>
                <w:sz w:val="24"/>
              </w:rPr>
            </w:pPr>
            <w:r>
              <w:rPr>
                <w:i/>
                <w:sz w:val="24"/>
              </w:rPr>
              <w:t>коллективного</w:t>
            </w:r>
            <w:r>
              <w:rPr>
                <w:i/>
                <w:spacing w:val="-3"/>
                <w:sz w:val="24"/>
              </w:rPr>
              <w:t xml:space="preserve"> </w:t>
            </w:r>
            <w:r>
              <w:rPr>
                <w:i/>
                <w:sz w:val="24"/>
              </w:rPr>
              <w:t>труда.</w:t>
            </w:r>
          </w:p>
        </w:tc>
      </w:tr>
      <w:tr w:rsidR="00720F68" w:rsidRPr="00720F68" w:rsidTr="00720F68">
        <w:trPr>
          <w:trHeight w:val="304"/>
        </w:trPr>
        <w:tc>
          <w:tcPr>
            <w:tcW w:w="2532" w:type="dxa"/>
          </w:tcPr>
          <w:p w:rsidR="00720F68" w:rsidRDefault="00720F68" w:rsidP="001E4708">
            <w:pPr>
              <w:pStyle w:val="TableParagraph"/>
              <w:spacing w:before="6"/>
              <w:ind w:left="16"/>
              <w:rPr>
                <w:sz w:val="24"/>
              </w:rPr>
            </w:pPr>
            <w:r>
              <w:rPr>
                <w:sz w:val="24"/>
              </w:rPr>
              <w:lastRenderedPageBreak/>
              <w:t>Эстетическое</w:t>
            </w:r>
          </w:p>
        </w:tc>
        <w:tc>
          <w:tcPr>
            <w:tcW w:w="2470" w:type="dxa"/>
          </w:tcPr>
          <w:p w:rsidR="00720F68" w:rsidRDefault="00720F68" w:rsidP="001E4708">
            <w:pPr>
              <w:pStyle w:val="TableParagraph"/>
              <w:spacing w:before="6"/>
              <w:ind w:left="14"/>
              <w:rPr>
                <w:sz w:val="24"/>
              </w:rPr>
            </w:pPr>
            <w:r>
              <w:rPr>
                <w:sz w:val="24"/>
              </w:rPr>
              <w:t>Культура</w:t>
            </w:r>
            <w:r>
              <w:rPr>
                <w:spacing w:val="-4"/>
                <w:sz w:val="24"/>
              </w:rPr>
              <w:t xml:space="preserve"> </w:t>
            </w:r>
            <w:r>
              <w:rPr>
                <w:sz w:val="24"/>
              </w:rPr>
              <w:t>и</w:t>
            </w:r>
            <w:r>
              <w:rPr>
                <w:spacing w:val="-2"/>
                <w:sz w:val="24"/>
              </w:rPr>
              <w:t xml:space="preserve"> </w:t>
            </w:r>
            <w:r>
              <w:rPr>
                <w:sz w:val="24"/>
              </w:rPr>
              <w:t>красота</w:t>
            </w:r>
          </w:p>
        </w:tc>
        <w:tc>
          <w:tcPr>
            <w:tcW w:w="5051" w:type="dxa"/>
          </w:tcPr>
          <w:p w:rsidR="00720F68" w:rsidRPr="006633B0" w:rsidRDefault="00720F68" w:rsidP="001E4708">
            <w:pPr>
              <w:pStyle w:val="TableParagraph"/>
              <w:tabs>
                <w:tab w:val="left" w:pos="2149"/>
                <w:tab w:val="left" w:pos="4331"/>
              </w:tabs>
              <w:spacing w:before="6"/>
              <w:ind w:left="17" w:right="2"/>
              <w:jc w:val="both"/>
              <w:rPr>
                <w:i/>
                <w:sz w:val="24"/>
                <w:lang w:val="ru-RU"/>
              </w:rPr>
            </w:pPr>
            <w:r w:rsidRPr="006633B0">
              <w:rPr>
                <w:i/>
                <w:sz w:val="24"/>
                <w:lang w:val="ru-RU"/>
              </w:rPr>
              <w:t>Осознающий</w:t>
            </w:r>
            <w:r w:rsidRPr="006633B0">
              <w:rPr>
                <w:i/>
                <w:spacing w:val="1"/>
                <w:sz w:val="24"/>
                <w:lang w:val="ru-RU"/>
              </w:rPr>
              <w:t xml:space="preserve"> </w:t>
            </w:r>
            <w:r w:rsidRPr="006633B0">
              <w:rPr>
                <w:i/>
                <w:sz w:val="24"/>
                <w:lang w:val="ru-RU"/>
              </w:rPr>
              <w:t>роль</w:t>
            </w:r>
            <w:r w:rsidRPr="006633B0">
              <w:rPr>
                <w:i/>
                <w:spacing w:val="1"/>
                <w:sz w:val="24"/>
                <w:lang w:val="ru-RU"/>
              </w:rPr>
              <w:t xml:space="preserve"> </w:t>
            </w:r>
            <w:r w:rsidRPr="006633B0">
              <w:rPr>
                <w:i/>
                <w:sz w:val="24"/>
                <w:lang w:val="ru-RU"/>
              </w:rPr>
              <w:t>человека</w:t>
            </w:r>
            <w:r w:rsidRPr="006633B0">
              <w:rPr>
                <w:i/>
                <w:spacing w:val="1"/>
                <w:sz w:val="24"/>
                <w:lang w:val="ru-RU"/>
              </w:rPr>
              <w:t xml:space="preserve"> </w:t>
            </w:r>
            <w:r w:rsidRPr="006633B0">
              <w:rPr>
                <w:i/>
                <w:sz w:val="24"/>
                <w:lang w:val="ru-RU"/>
              </w:rPr>
              <w:t>в</w:t>
            </w:r>
            <w:r w:rsidRPr="006633B0">
              <w:rPr>
                <w:i/>
                <w:spacing w:val="1"/>
                <w:sz w:val="24"/>
                <w:lang w:val="ru-RU"/>
              </w:rPr>
              <w:t xml:space="preserve"> </w:t>
            </w:r>
            <w:r w:rsidRPr="006633B0">
              <w:rPr>
                <w:i/>
                <w:sz w:val="24"/>
                <w:lang w:val="ru-RU"/>
              </w:rPr>
              <w:t>развитии</w:t>
            </w:r>
            <w:r w:rsidRPr="006633B0">
              <w:rPr>
                <w:i/>
                <w:spacing w:val="1"/>
                <w:sz w:val="24"/>
                <w:lang w:val="ru-RU"/>
              </w:rPr>
              <w:t xml:space="preserve"> </w:t>
            </w:r>
            <w:r w:rsidRPr="006633B0">
              <w:rPr>
                <w:i/>
                <w:sz w:val="24"/>
                <w:lang w:val="ru-RU"/>
              </w:rPr>
              <w:t>национальной</w:t>
            </w:r>
            <w:r w:rsidRPr="006633B0">
              <w:rPr>
                <w:i/>
                <w:spacing w:val="1"/>
                <w:sz w:val="24"/>
                <w:lang w:val="ru-RU"/>
              </w:rPr>
              <w:t xml:space="preserve"> </w:t>
            </w:r>
            <w:r w:rsidRPr="006633B0">
              <w:rPr>
                <w:i/>
                <w:sz w:val="24"/>
                <w:lang w:val="ru-RU"/>
              </w:rPr>
              <w:t>культуры,</w:t>
            </w:r>
            <w:r w:rsidRPr="006633B0">
              <w:rPr>
                <w:i/>
                <w:spacing w:val="1"/>
                <w:sz w:val="24"/>
                <w:lang w:val="ru-RU"/>
              </w:rPr>
              <w:t xml:space="preserve"> </w:t>
            </w:r>
            <w:r w:rsidRPr="006633B0">
              <w:rPr>
                <w:i/>
                <w:sz w:val="24"/>
                <w:lang w:val="ru-RU"/>
              </w:rPr>
              <w:t>проявляющий</w:t>
            </w:r>
            <w:r w:rsidRPr="006633B0">
              <w:rPr>
                <w:i/>
                <w:spacing w:val="1"/>
                <w:sz w:val="24"/>
                <w:lang w:val="ru-RU"/>
              </w:rPr>
              <w:t xml:space="preserve"> </w:t>
            </w:r>
            <w:r w:rsidRPr="006633B0">
              <w:rPr>
                <w:i/>
                <w:sz w:val="24"/>
                <w:lang w:val="ru-RU"/>
              </w:rPr>
              <w:t>любознательность к элементам культуры как к</w:t>
            </w:r>
            <w:r w:rsidRPr="006633B0">
              <w:rPr>
                <w:i/>
                <w:spacing w:val="-57"/>
                <w:sz w:val="24"/>
                <w:lang w:val="ru-RU"/>
              </w:rPr>
              <w:t xml:space="preserve"> </w:t>
            </w:r>
            <w:r w:rsidRPr="006633B0">
              <w:rPr>
                <w:i/>
                <w:sz w:val="24"/>
                <w:lang w:val="ru-RU"/>
              </w:rPr>
              <w:t>результатам</w:t>
            </w:r>
            <w:r w:rsidRPr="006633B0">
              <w:rPr>
                <w:i/>
                <w:sz w:val="24"/>
                <w:lang w:val="ru-RU"/>
              </w:rPr>
              <w:tab/>
              <w:t>человеческого</w:t>
            </w:r>
            <w:r w:rsidRPr="006633B0">
              <w:rPr>
                <w:i/>
                <w:sz w:val="24"/>
                <w:lang w:val="ru-RU"/>
              </w:rPr>
              <w:tab/>
              <w:t>труда,</w:t>
            </w:r>
            <w:r w:rsidRPr="006633B0">
              <w:rPr>
                <w:i/>
                <w:spacing w:val="-58"/>
                <w:sz w:val="24"/>
                <w:lang w:val="ru-RU"/>
              </w:rPr>
              <w:t xml:space="preserve"> </w:t>
            </w:r>
            <w:r w:rsidRPr="006633B0">
              <w:rPr>
                <w:i/>
                <w:sz w:val="24"/>
                <w:lang w:val="ru-RU"/>
              </w:rPr>
              <w:t>предвосхищающий</w:t>
            </w:r>
            <w:r w:rsidRPr="006633B0">
              <w:rPr>
                <w:i/>
                <w:spacing w:val="1"/>
                <w:sz w:val="24"/>
                <w:lang w:val="ru-RU"/>
              </w:rPr>
              <w:t xml:space="preserve"> </w:t>
            </w:r>
            <w:r w:rsidRPr="006633B0">
              <w:rPr>
                <w:i/>
                <w:sz w:val="24"/>
                <w:lang w:val="ru-RU"/>
              </w:rPr>
              <w:t>свое</w:t>
            </w:r>
            <w:r w:rsidRPr="006633B0">
              <w:rPr>
                <w:i/>
                <w:spacing w:val="1"/>
                <w:sz w:val="24"/>
                <w:lang w:val="ru-RU"/>
              </w:rPr>
              <w:t xml:space="preserve"> </w:t>
            </w:r>
            <w:r w:rsidRPr="006633B0">
              <w:rPr>
                <w:i/>
                <w:sz w:val="24"/>
                <w:lang w:val="ru-RU"/>
              </w:rPr>
              <w:t>возможное</w:t>
            </w:r>
            <w:r w:rsidRPr="006633B0">
              <w:rPr>
                <w:i/>
                <w:spacing w:val="1"/>
                <w:sz w:val="24"/>
                <w:lang w:val="ru-RU"/>
              </w:rPr>
              <w:t xml:space="preserve"> </w:t>
            </w:r>
            <w:r w:rsidRPr="006633B0">
              <w:rPr>
                <w:i/>
                <w:sz w:val="24"/>
                <w:lang w:val="ru-RU"/>
              </w:rPr>
              <w:t>участие</w:t>
            </w:r>
            <w:r w:rsidRPr="006633B0">
              <w:rPr>
                <w:i/>
                <w:spacing w:val="1"/>
                <w:sz w:val="24"/>
                <w:lang w:val="ru-RU"/>
              </w:rPr>
              <w:t xml:space="preserve"> </w:t>
            </w:r>
            <w:r w:rsidRPr="006633B0">
              <w:rPr>
                <w:i/>
                <w:sz w:val="24"/>
                <w:lang w:val="ru-RU"/>
              </w:rPr>
              <w:t>в</w:t>
            </w:r>
            <w:r w:rsidRPr="006633B0">
              <w:rPr>
                <w:i/>
                <w:spacing w:val="1"/>
                <w:sz w:val="24"/>
                <w:lang w:val="ru-RU"/>
              </w:rPr>
              <w:t xml:space="preserve"> </w:t>
            </w:r>
            <w:r w:rsidRPr="006633B0">
              <w:rPr>
                <w:i/>
                <w:sz w:val="24"/>
                <w:lang w:val="ru-RU"/>
              </w:rPr>
              <w:t>обогащении</w:t>
            </w:r>
            <w:r w:rsidRPr="006633B0">
              <w:rPr>
                <w:i/>
                <w:spacing w:val="1"/>
                <w:sz w:val="24"/>
                <w:lang w:val="ru-RU"/>
              </w:rPr>
              <w:t xml:space="preserve"> </w:t>
            </w:r>
            <w:r w:rsidRPr="006633B0">
              <w:rPr>
                <w:i/>
                <w:sz w:val="24"/>
                <w:lang w:val="ru-RU"/>
              </w:rPr>
              <w:t>(преумножении)</w:t>
            </w:r>
            <w:r w:rsidRPr="006633B0">
              <w:rPr>
                <w:i/>
                <w:spacing w:val="1"/>
                <w:sz w:val="24"/>
                <w:lang w:val="ru-RU"/>
              </w:rPr>
              <w:t xml:space="preserve"> </w:t>
            </w:r>
            <w:r w:rsidRPr="006633B0">
              <w:rPr>
                <w:i/>
                <w:sz w:val="24"/>
                <w:lang w:val="ru-RU"/>
              </w:rPr>
              <w:t>культурного</w:t>
            </w:r>
            <w:r w:rsidRPr="006633B0">
              <w:rPr>
                <w:i/>
                <w:spacing w:val="1"/>
                <w:sz w:val="24"/>
                <w:lang w:val="ru-RU"/>
              </w:rPr>
              <w:t xml:space="preserve"> </w:t>
            </w:r>
            <w:r w:rsidRPr="006633B0">
              <w:rPr>
                <w:i/>
                <w:sz w:val="24"/>
                <w:lang w:val="ru-RU"/>
              </w:rPr>
              <w:t>наследия</w:t>
            </w:r>
            <w:r w:rsidRPr="006633B0">
              <w:rPr>
                <w:i/>
                <w:spacing w:val="1"/>
                <w:sz w:val="24"/>
                <w:lang w:val="ru-RU"/>
              </w:rPr>
              <w:t xml:space="preserve"> </w:t>
            </w:r>
            <w:r w:rsidRPr="006633B0">
              <w:rPr>
                <w:i/>
                <w:sz w:val="24"/>
                <w:lang w:val="ru-RU"/>
              </w:rPr>
              <w:t>региона.</w:t>
            </w:r>
            <w:r w:rsidRPr="006633B0">
              <w:rPr>
                <w:i/>
                <w:spacing w:val="1"/>
                <w:sz w:val="24"/>
                <w:lang w:val="ru-RU"/>
              </w:rPr>
              <w:t xml:space="preserve"> </w:t>
            </w:r>
            <w:r w:rsidRPr="006633B0">
              <w:rPr>
                <w:i/>
                <w:sz w:val="24"/>
                <w:lang w:val="ru-RU"/>
              </w:rPr>
              <w:t>Проявляющий</w:t>
            </w:r>
            <w:r w:rsidRPr="006633B0">
              <w:rPr>
                <w:i/>
                <w:spacing w:val="1"/>
                <w:sz w:val="24"/>
                <w:lang w:val="ru-RU"/>
              </w:rPr>
              <w:t xml:space="preserve"> </w:t>
            </w:r>
            <w:r w:rsidRPr="006633B0">
              <w:rPr>
                <w:i/>
                <w:sz w:val="24"/>
                <w:lang w:val="ru-RU"/>
              </w:rPr>
              <w:t>интерес</w:t>
            </w:r>
            <w:r w:rsidRPr="006633B0">
              <w:rPr>
                <w:i/>
                <w:spacing w:val="1"/>
                <w:sz w:val="24"/>
                <w:lang w:val="ru-RU"/>
              </w:rPr>
              <w:t xml:space="preserve"> </w:t>
            </w:r>
            <w:r w:rsidRPr="006633B0">
              <w:rPr>
                <w:i/>
                <w:sz w:val="24"/>
                <w:lang w:val="ru-RU"/>
              </w:rPr>
              <w:t>к</w:t>
            </w:r>
            <w:r w:rsidRPr="006633B0">
              <w:rPr>
                <w:i/>
                <w:spacing w:val="1"/>
                <w:sz w:val="24"/>
                <w:lang w:val="ru-RU"/>
              </w:rPr>
              <w:t xml:space="preserve"> </w:t>
            </w:r>
            <w:r w:rsidRPr="006633B0">
              <w:rPr>
                <w:i/>
                <w:sz w:val="24"/>
                <w:lang w:val="ru-RU"/>
              </w:rPr>
              <w:t>живописным, скульптурным, музыкальным и др.</w:t>
            </w:r>
            <w:r w:rsidRPr="006633B0">
              <w:rPr>
                <w:i/>
                <w:spacing w:val="-58"/>
                <w:sz w:val="24"/>
                <w:lang w:val="ru-RU"/>
              </w:rPr>
              <w:t xml:space="preserve"> </w:t>
            </w:r>
            <w:r w:rsidRPr="006633B0">
              <w:rPr>
                <w:i/>
                <w:sz w:val="24"/>
                <w:lang w:val="ru-RU"/>
              </w:rPr>
              <w:t>средствам</w:t>
            </w:r>
            <w:r w:rsidRPr="006633B0">
              <w:rPr>
                <w:i/>
                <w:spacing w:val="1"/>
                <w:sz w:val="24"/>
                <w:lang w:val="ru-RU"/>
              </w:rPr>
              <w:t xml:space="preserve"> </w:t>
            </w:r>
            <w:r w:rsidRPr="006633B0">
              <w:rPr>
                <w:i/>
                <w:sz w:val="24"/>
                <w:lang w:val="ru-RU"/>
              </w:rPr>
              <w:t>искусства</w:t>
            </w:r>
            <w:r w:rsidRPr="006633B0">
              <w:rPr>
                <w:i/>
                <w:spacing w:val="1"/>
                <w:sz w:val="24"/>
                <w:lang w:val="ru-RU"/>
              </w:rPr>
              <w:t xml:space="preserve"> </w:t>
            </w:r>
            <w:r w:rsidRPr="006633B0">
              <w:rPr>
                <w:i/>
                <w:sz w:val="24"/>
                <w:lang w:val="ru-RU"/>
              </w:rPr>
              <w:t>деятелей</w:t>
            </w:r>
            <w:r w:rsidRPr="006633B0">
              <w:rPr>
                <w:i/>
                <w:spacing w:val="1"/>
                <w:sz w:val="24"/>
                <w:lang w:val="ru-RU"/>
              </w:rPr>
              <w:t xml:space="preserve"> </w:t>
            </w:r>
            <w:r w:rsidRPr="006633B0">
              <w:rPr>
                <w:i/>
                <w:sz w:val="24"/>
                <w:lang w:val="ru-RU"/>
              </w:rPr>
              <w:t>культуры</w:t>
            </w:r>
            <w:r w:rsidRPr="006633B0">
              <w:rPr>
                <w:i/>
                <w:spacing w:val="-57"/>
                <w:sz w:val="24"/>
                <w:lang w:val="ru-RU"/>
              </w:rPr>
              <w:t xml:space="preserve"> </w:t>
            </w:r>
            <w:r w:rsidRPr="006633B0">
              <w:rPr>
                <w:i/>
                <w:sz w:val="24"/>
                <w:lang w:val="ru-RU"/>
              </w:rPr>
              <w:t>Республики</w:t>
            </w:r>
            <w:r w:rsidRPr="006633B0">
              <w:rPr>
                <w:i/>
                <w:spacing w:val="-12"/>
                <w:sz w:val="24"/>
                <w:lang w:val="ru-RU"/>
              </w:rPr>
              <w:t xml:space="preserve"> </w:t>
            </w:r>
            <w:r w:rsidRPr="006633B0">
              <w:rPr>
                <w:i/>
                <w:sz w:val="24"/>
                <w:lang w:val="ru-RU"/>
              </w:rPr>
              <w:t>Татарстан.</w:t>
            </w:r>
            <w:r w:rsidRPr="006633B0">
              <w:rPr>
                <w:i/>
                <w:spacing w:val="-12"/>
                <w:sz w:val="24"/>
                <w:lang w:val="ru-RU"/>
              </w:rPr>
              <w:t xml:space="preserve"> </w:t>
            </w:r>
            <w:r w:rsidRPr="006633B0">
              <w:rPr>
                <w:i/>
                <w:sz w:val="24"/>
                <w:lang w:val="ru-RU"/>
              </w:rPr>
              <w:t>Проявляющий</w:t>
            </w:r>
            <w:r w:rsidRPr="006633B0">
              <w:rPr>
                <w:i/>
                <w:spacing w:val="-12"/>
                <w:sz w:val="24"/>
                <w:lang w:val="ru-RU"/>
              </w:rPr>
              <w:t xml:space="preserve"> </w:t>
            </w:r>
            <w:r w:rsidRPr="006633B0">
              <w:rPr>
                <w:i/>
                <w:sz w:val="24"/>
                <w:lang w:val="ru-RU"/>
              </w:rPr>
              <w:t>интерес</w:t>
            </w:r>
            <w:r w:rsidRPr="006633B0">
              <w:rPr>
                <w:i/>
                <w:spacing w:val="-11"/>
                <w:sz w:val="24"/>
                <w:lang w:val="ru-RU"/>
              </w:rPr>
              <w:t xml:space="preserve"> </w:t>
            </w:r>
            <w:r w:rsidRPr="006633B0">
              <w:rPr>
                <w:i/>
                <w:sz w:val="24"/>
                <w:lang w:val="ru-RU"/>
              </w:rPr>
              <w:t>к</w:t>
            </w:r>
            <w:r w:rsidRPr="006633B0">
              <w:rPr>
                <w:i/>
                <w:spacing w:val="-57"/>
                <w:sz w:val="24"/>
                <w:lang w:val="ru-RU"/>
              </w:rPr>
              <w:t xml:space="preserve"> </w:t>
            </w:r>
            <w:r w:rsidRPr="006633B0">
              <w:rPr>
                <w:i/>
                <w:sz w:val="24"/>
                <w:lang w:val="ru-RU"/>
              </w:rPr>
              <w:t>вокальной,</w:t>
            </w:r>
            <w:r w:rsidRPr="006633B0">
              <w:rPr>
                <w:i/>
                <w:spacing w:val="1"/>
                <w:sz w:val="24"/>
                <w:lang w:val="ru-RU"/>
              </w:rPr>
              <w:t xml:space="preserve"> </w:t>
            </w:r>
            <w:r w:rsidRPr="006633B0">
              <w:rPr>
                <w:i/>
                <w:sz w:val="24"/>
                <w:lang w:val="ru-RU"/>
              </w:rPr>
              <w:t>инструментальной,</w:t>
            </w:r>
            <w:r w:rsidRPr="006633B0">
              <w:rPr>
                <w:i/>
                <w:spacing w:val="1"/>
                <w:sz w:val="24"/>
                <w:lang w:val="ru-RU"/>
              </w:rPr>
              <w:t xml:space="preserve"> </w:t>
            </w:r>
            <w:r w:rsidRPr="006633B0">
              <w:rPr>
                <w:i/>
                <w:sz w:val="24"/>
                <w:lang w:val="ru-RU"/>
              </w:rPr>
              <w:t>оркестровой</w:t>
            </w:r>
            <w:r w:rsidRPr="006633B0">
              <w:rPr>
                <w:i/>
                <w:spacing w:val="1"/>
                <w:sz w:val="24"/>
                <w:lang w:val="ru-RU"/>
              </w:rPr>
              <w:t xml:space="preserve"> </w:t>
            </w:r>
            <w:r w:rsidRPr="006633B0">
              <w:rPr>
                <w:i/>
                <w:sz w:val="24"/>
                <w:lang w:val="ru-RU"/>
              </w:rPr>
              <w:t>музыке</w:t>
            </w:r>
            <w:r w:rsidRPr="006633B0">
              <w:rPr>
                <w:i/>
                <w:spacing w:val="-2"/>
                <w:sz w:val="24"/>
                <w:lang w:val="ru-RU"/>
              </w:rPr>
              <w:t xml:space="preserve"> </w:t>
            </w:r>
            <w:r w:rsidRPr="006633B0">
              <w:rPr>
                <w:i/>
                <w:sz w:val="24"/>
                <w:lang w:val="ru-RU"/>
              </w:rPr>
              <w:t>татарских композиторов.</w:t>
            </w:r>
          </w:p>
          <w:p w:rsidR="00720F68" w:rsidRPr="006633B0" w:rsidRDefault="00720F68" w:rsidP="001E4708">
            <w:pPr>
              <w:pStyle w:val="TableParagraph"/>
              <w:tabs>
                <w:tab w:val="left" w:pos="3213"/>
              </w:tabs>
              <w:spacing w:before="1"/>
              <w:ind w:left="17" w:right="5"/>
              <w:jc w:val="both"/>
              <w:rPr>
                <w:i/>
                <w:sz w:val="24"/>
                <w:lang w:val="ru-RU"/>
              </w:rPr>
            </w:pPr>
            <w:r w:rsidRPr="006633B0">
              <w:rPr>
                <w:i/>
                <w:sz w:val="24"/>
                <w:lang w:val="ru-RU"/>
              </w:rPr>
              <w:t xml:space="preserve">Проявляющий  </w:t>
            </w:r>
            <w:r w:rsidRPr="006633B0">
              <w:rPr>
                <w:i/>
                <w:spacing w:val="40"/>
                <w:sz w:val="24"/>
                <w:lang w:val="ru-RU"/>
              </w:rPr>
              <w:t xml:space="preserve"> </w:t>
            </w:r>
            <w:r w:rsidRPr="006633B0">
              <w:rPr>
                <w:i/>
                <w:sz w:val="24"/>
                <w:lang w:val="ru-RU"/>
              </w:rPr>
              <w:t>интерес</w:t>
            </w:r>
            <w:r w:rsidRPr="006633B0">
              <w:rPr>
                <w:i/>
                <w:sz w:val="24"/>
                <w:lang w:val="ru-RU"/>
              </w:rPr>
              <w:tab/>
              <w:t>и</w:t>
            </w:r>
            <w:r w:rsidRPr="006633B0">
              <w:rPr>
                <w:i/>
                <w:spacing w:val="41"/>
                <w:sz w:val="24"/>
                <w:lang w:val="ru-RU"/>
              </w:rPr>
              <w:t xml:space="preserve"> </w:t>
            </w:r>
            <w:r w:rsidRPr="006633B0">
              <w:rPr>
                <w:i/>
                <w:sz w:val="24"/>
                <w:lang w:val="ru-RU"/>
              </w:rPr>
              <w:t>уважение</w:t>
            </w:r>
            <w:r w:rsidRPr="006633B0">
              <w:rPr>
                <w:i/>
                <w:spacing w:val="39"/>
                <w:sz w:val="24"/>
                <w:lang w:val="ru-RU"/>
              </w:rPr>
              <w:t xml:space="preserve"> </w:t>
            </w:r>
            <w:r w:rsidRPr="006633B0">
              <w:rPr>
                <w:i/>
                <w:sz w:val="24"/>
                <w:lang w:val="ru-RU"/>
              </w:rPr>
              <w:t>по</w:t>
            </w:r>
            <w:r w:rsidRPr="006633B0">
              <w:rPr>
                <w:i/>
                <w:spacing w:val="-58"/>
                <w:sz w:val="24"/>
                <w:lang w:val="ru-RU"/>
              </w:rPr>
              <w:t xml:space="preserve"> </w:t>
            </w:r>
            <w:r w:rsidRPr="006633B0">
              <w:rPr>
                <w:i/>
                <w:sz w:val="24"/>
                <w:lang w:val="ru-RU"/>
              </w:rPr>
              <w:t>отношению к культуре представителей других</w:t>
            </w:r>
            <w:r w:rsidRPr="006633B0">
              <w:rPr>
                <w:i/>
                <w:spacing w:val="1"/>
                <w:sz w:val="24"/>
                <w:lang w:val="ru-RU"/>
              </w:rPr>
              <w:t xml:space="preserve"> </w:t>
            </w:r>
            <w:r w:rsidRPr="006633B0">
              <w:rPr>
                <w:i/>
                <w:sz w:val="24"/>
                <w:lang w:val="ru-RU"/>
              </w:rPr>
              <w:t>национальностей.</w:t>
            </w:r>
          </w:p>
          <w:p w:rsidR="00720F68" w:rsidRPr="006633B0" w:rsidRDefault="00720F68" w:rsidP="001E4708">
            <w:pPr>
              <w:pStyle w:val="TableParagraph"/>
              <w:ind w:left="17" w:right="4"/>
              <w:jc w:val="both"/>
              <w:rPr>
                <w:i/>
                <w:sz w:val="24"/>
                <w:lang w:val="ru-RU"/>
              </w:rPr>
            </w:pPr>
            <w:r w:rsidRPr="006633B0">
              <w:rPr>
                <w:i/>
                <w:sz w:val="24"/>
                <w:lang w:val="ru-RU"/>
              </w:rPr>
              <w:t>Имеющий</w:t>
            </w:r>
            <w:r w:rsidRPr="006633B0">
              <w:rPr>
                <w:i/>
                <w:spacing w:val="1"/>
                <w:sz w:val="24"/>
                <w:lang w:val="ru-RU"/>
              </w:rPr>
              <w:t xml:space="preserve"> </w:t>
            </w:r>
            <w:r w:rsidRPr="006633B0">
              <w:rPr>
                <w:i/>
                <w:sz w:val="24"/>
                <w:lang w:val="ru-RU"/>
              </w:rPr>
              <w:t>первоначальные</w:t>
            </w:r>
            <w:r w:rsidRPr="006633B0">
              <w:rPr>
                <w:i/>
                <w:spacing w:val="1"/>
                <w:sz w:val="24"/>
                <w:lang w:val="ru-RU"/>
              </w:rPr>
              <w:t xml:space="preserve"> </w:t>
            </w:r>
            <w:r w:rsidRPr="006633B0">
              <w:rPr>
                <w:i/>
                <w:sz w:val="24"/>
                <w:lang w:val="ru-RU"/>
              </w:rPr>
              <w:t>представления</w:t>
            </w:r>
            <w:r w:rsidRPr="006633B0">
              <w:rPr>
                <w:i/>
                <w:spacing w:val="1"/>
                <w:sz w:val="24"/>
                <w:lang w:val="ru-RU"/>
              </w:rPr>
              <w:t xml:space="preserve"> </w:t>
            </w:r>
            <w:r w:rsidRPr="006633B0">
              <w:rPr>
                <w:i/>
                <w:sz w:val="24"/>
                <w:lang w:val="ru-RU"/>
              </w:rPr>
              <w:t>о</w:t>
            </w:r>
            <w:r w:rsidRPr="006633B0">
              <w:rPr>
                <w:i/>
                <w:spacing w:val="1"/>
                <w:sz w:val="24"/>
                <w:lang w:val="ru-RU"/>
              </w:rPr>
              <w:t xml:space="preserve"> </w:t>
            </w:r>
            <w:r w:rsidRPr="006633B0">
              <w:rPr>
                <w:i/>
                <w:spacing w:val="-1"/>
                <w:sz w:val="24"/>
                <w:lang w:val="ru-RU"/>
              </w:rPr>
              <w:t>культурных</w:t>
            </w:r>
            <w:r w:rsidRPr="006633B0">
              <w:rPr>
                <w:i/>
                <w:spacing w:val="-13"/>
                <w:sz w:val="24"/>
                <w:lang w:val="ru-RU"/>
              </w:rPr>
              <w:t xml:space="preserve"> </w:t>
            </w:r>
            <w:r w:rsidRPr="006633B0">
              <w:rPr>
                <w:i/>
                <w:spacing w:val="-1"/>
                <w:sz w:val="24"/>
                <w:lang w:val="ru-RU"/>
              </w:rPr>
              <w:t>достояниях,</w:t>
            </w:r>
            <w:r w:rsidRPr="006633B0">
              <w:rPr>
                <w:i/>
                <w:spacing w:val="-11"/>
                <w:sz w:val="24"/>
                <w:lang w:val="ru-RU"/>
              </w:rPr>
              <w:t xml:space="preserve"> </w:t>
            </w:r>
            <w:r w:rsidRPr="006633B0">
              <w:rPr>
                <w:i/>
                <w:sz w:val="24"/>
                <w:lang w:val="ru-RU"/>
              </w:rPr>
              <w:t>основных</w:t>
            </w:r>
            <w:r w:rsidRPr="006633B0">
              <w:rPr>
                <w:i/>
                <w:spacing w:val="-12"/>
                <w:sz w:val="24"/>
                <w:lang w:val="ru-RU"/>
              </w:rPr>
              <w:t xml:space="preserve"> </w:t>
            </w:r>
            <w:r w:rsidRPr="006633B0">
              <w:rPr>
                <w:i/>
                <w:sz w:val="24"/>
                <w:lang w:val="ru-RU"/>
              </w:rPr>
              <w:t>исторических</w:t>
            </w:r>
            <w:r w:rsidRPr="006633B0">
              <w:rPr>
                <w:i/>
                <w:spacing w:val="-57"/>
                <w:sz w:val="24"/>
                <w:lang w:val="ru-RU"/>
              </w:rPr>
              <w:t xml:space="preserve"> </w:t>
            </w:r>
            <w:r w:rsidRPr="006633B0">
              <w:rPr>
                <w:i/>
                <w:spacing w:val="-1"/>
                <w:sz w:val="24"/>
                <w:lang w:val="ru-RU"/>
              </w:rPr>
              <w:t>событиях,</w:t>
            </w:r>
            <w:r w:rsidRPr="006633B0">
              <w:rPr>
                <w:i/>
                <w:spacing w:val="-14"/>
                <w:sz w:val="24"/>
                <w:lang w:val="ru-RU"/>
              </w:rPr>
              <w:t xml:space="preserve"> </w:t>
            </w:r>
            <w:r w:rsidRPr="006633B0">
              <w:rPr>
                <w:i/>
                <w:sz w:val="24"/>
                <w:lang w:val="ru-RU"/>
              </w:rPr>
              <w:t>достопримечательностях,</w:t>
            </w:r>
            <w:r w:rsidRPr="006633B0">
              <w:rPr>
                <w:i/>
                <w:spacing w:val="-10"/>
                <w:sz w:val="24"/>
                <w:lang w:val="ru-RU"/>
              </w:rPr>
              <w:t xml:space="preserve"> </w:t>
            </w:r>
            <w:r w:rsidRPr="006633B0">
              <w:rPr>
                <w:i/>
                <w:sz w:val="24"/>
                <w:lang w:val="ru-RU"/>
              </w:rPr>
              <w:t>символике</w:t>
            </w:r>
            <w:r w:rsidRPr="006633B0">
              <w:rPr>
                <w:i/>
                <w:spacing w:val="-58"/>
                <w:sz w:val="24"/>
                <w:lang w:val="ru-RU"/>
              </w:rPr>
              <w:t xml:space="preserve"> </w:t>
            </w:r>
            <w:r w:rsidRPr="006633B0">
              <w:rPr>
                <w:i/>
                <w:sz w:val="24"/>
                <w:lang w:val="ru-RU"/>
              </w:rPr>
              <w:t>крупных</w:t>
            </w:r>
            <w:r w:rsidRPr="006633B0">
              <w:rPr>
                <w:i/>
                <w:spacing w:val="1"/>
                <w:sz w:val="24"/>
                <w:lang w:val="ru-RU"/>
              </w:rPr>
              <w:t xml:space="preserve"> </w:t>
            </w:r>
            <w:r w:rsidRPr="006633B0">
              <w:rPr>
                <w:i/>
                <w:sz w:val="24"/>
                <w:lang w:val="ru-RU"/>
              </w:rPr>
              <w:t>городов</w:t>
            </w:r>
            <w:r w:rsidRPr="006633B0">
              <w:rPr>
                <w:i/>
                <w:spacing w:val="1"/>
                <w:sz w:val="24"/>
                <w:lang w:val="ru-RU"/>
              </w:rPr>
              <w:t xml:space="preserve"> </w:t>
            </w:r>
            <w:r w:rsidRPr="006633B0">
              <w:rPr>
                <w:i/>
                <w:sz w:val="24"/>
                <w:lang w:val="ru-RU"/>
              </w:rPr>
              <w:t>региона,</w:t>
            </w:r>
            <w:r w:rsidRPr="006633B0">
              <w:rPr>
                <w:i/>
                <w:spacing w:val="1"/>
                <w:sz w:val="24"/>
                <w:lang w:val="ru-RU"/>
              </w:rPr>
              <w:t xml:space="preserve"> </w:t>
            </w:r>
            <w:r w:rsidRPr="006633B0">
              <w:rPr>
                <w:i/>
                <w:sz w:val="24"/>
                <w:lang w:val="ru-RU"/>
              </w:rPr>
              <w:t>интересующийся</w:t>
            </w:r>
            <w:r w:rsidRPr="006633B0">
              <w:rPr>
                <w:i/>
                <w:spacing w:val="-57"/>
                <w:sz w:val="24"/>
                <w:lang w:val="ru-RU"/>
              </w:rPr>
              <w:t xml:space="preserve"> </w:t>
            </w:r>
            <w:r w:rsidRPr="006633B0">
              <w:rPr>
                <w:i/>
                <w:sz w:val="24"/>
                <w:lang w:val="ru-RU"/>
              </w:rPr>
              <w:t>происхождением</w:t>
            </w:r>
            <w:r w:rsidRPr="006633B0">
              <w:rPr>
                <w:i/>
                <w:spacing w:val="-2"/>
                <w:sz w:val="24"/>
                <w:lang w:val="ru-RU"/>
              </w:rPr>
              <w:t xml:space="preserve"> </w:t>
            </w:r>
            <w:r w:rsidRPr="006633B0">
              <w:rPr>
                <w:i/>
                <w:sz w:val="24"/>
                <w:lang w:val="ru-RU"/>
              </w:rPr>
              <w:t>их названий.</w:t>
            </w:r>
          </w:p>
        </w:tc>
      </w:tr>
    </w:tbl>
    <w:p w:rsidR="00DD374E" w:rsidRDefault="00DD374E" w:rsidP="00DD374E">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b/>
          <w:sz w:val="24"/>
        </w:rPr>
      </w:pPr>
    </w:p>
    <w:p w:rsidR="00DD374E" w:rsidRPr="00DD374E" w:rsidRDefault="00DD374E" w:rsidP="00DD374E">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b/>
          <w:sz w:val="24"/>
        </w:rPr>
      </w:pPr>
      <w:r w:rsidRPr="00DD374E">
        <w:rPr>
          <w:rFonts w:ascii="Times New Roman" w:eastAsia="Times New Roman" w:hAnsi="Times New Roman" w:cs="Times New Roman"/>
          <w:b/>
          <w:sz w:val="24"/>
        </w:rPr>
        <w:t>2.7.3.</w:t>
      </w:r>
      <w:r w:rsidRPr="00DD374E">
        <w:rPr>
          <w:rFonts w:ascii="Times New Roman" w:eastAsia="Times New Roman" w:hAnsi="Times New Roman" w:cs="Times New Roman"/>
          <w:b/>
          <w:sz w:val="24"/>
        </w:rPr>
        <w:tab/>
        <w:t>Содержательный раздел Программы воспитания.</w:t>
      </w:r>
    </w:p>
    <w:p w:rsidR="00DD374E" w:rsidRPr="00DD374E" w:rsidRDefault="00DD374E" w:rsidP="00DD374E">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b/>
          <w:sz w:val="24"/>
        </w:rPr>
      </w:pPr>
      <w:r w:rsidRPr="00DD374E">
        <w:rPr>
          <w:rFonts w:ascii="Times New Roman" w:eastAsia="Times New Roman" w:hAnsi="Times New Roman" w:cs="Times New Roman"/>
          <w:b/>
          <w:sz w:val="24"/>
        </w:rPr>
        <w:t>2.7.3.1.</w:t>
      </w:r>
      <w:r w:rsidRPr="00DD374E">
        <w:rPr>
          <w:rFonts w:ascii="Times New Roman" w:eastAsia="Times New Roman" w:hAnsi="Times New Roman" w:cs="Times New Roman"/>
          <w:b/>
          <w:sz w:val="24"/>
        </w:rPr>
        <w:tab/>
        <w:t>Уклад образовательной организации.</w:t>
      </w:r>
    </w:p>
    <w:p w:rsidR="00DD374E" w:rsidRPr="00DD374E" w:rsidRDefault="00DD374E" w:rsidP="00DD374E">
      <w:pPr>
        <w:widowControl w:val="0"/>
        <w:tabs>
          <w:tab w:val="left" w:pos="993"/>
          <w:tab w:val="left" w:pos="1560"/>
        </w:tabs>
        <w:autoSpaceDE w:val="0"/>
        <w:autoSpaceDN w:val="0"/>
        <w:spacing w:after="0" w:line="360" w:lineRule="auto"/>
        <w:ind w:firstLine="567"/>
        <w:jc w:val="both"/>
        <w:rPr>
          <w:rFonts w:ascii="Times New Roman" w:eastAsia="Times New Roman" w:hAnsi="Times New Roman" w:cs="Times New Roman"/>
          <w:sz w:val="24"/>
        </w:rPr>
      </w:pPr>
      <w:r w:rsidRPr="00DD374E">
        <w:rPr>
          <w:rFonts w:ascii="Times New Roman" w:eastAsia="Times New Roman" w:hAnsi="Times New Roman" w:cs="Times New Roman"/>
          <w:sz w:val="24"/>
        </w:rPr>
        <w:t>1)</w:t>
      </w:r>
      <w:r w:rsidRPr="00DD374E">
        <w:rPr>
          <w:rFonts w:ascii="Times New Roman" w:eastAsia="Times New Roman" w:hAnsi="Times New Roman" w:cs="Times New Roman"/>
          <w:sz w:val="24"/>
        </w:rPr>
        <w:tab/>
        <w:t>В данном разделе раскрываются особенности уклада ДОО.</w:t>
      </w:r>
    </w:p>
    <w:p w:rsidR="00DD374E" w:rsidRPr="00DD374E" w:rsidRDefault="00DD374E" w:rsidP="00DD374E">
      <w:pPr>
        <w:widowControl w:val="0"/>
        <w:tabs>
          <w:tab w:val="left" w:pos="993"/>
          <w:tab w:val="left" w:pos="1560"/>
        </w:tabs>
        <w:autoSpaceDE w:val="0"/>
        <w:autoSpaceDN w:val="0"/>
        <w:spacing w:after="0" w:line="360" w:lineRule="auto"/>
        <w:ind w:firstLine="567"/>
        <w:jc w:val="both"/>
        <w:rPr>
          <w:rFonts w:ascii="Times New Roman" w:eastAsia="Times New Roman" w:hAnsi="Times New Roman" w:cs="Times New Roman"/>
          <w:sz w:val="24"/>
        </w:rPr>
      </w:pPr>
      <w:r w:rsidRPr="00DD374E">
        <w:rPr>
          <w:rFonts w:ascii="Times New Roman" w:eastAsia="Times New Roman" w:hAnsi="Times New Roman" w:cs="Times New Roman"/>
          <w:sz w:val="24"/>
        </w:rPr>
        <w:t>2)</w:t>
      </w:r>
      <w:r w:rsidRPr="00DD374E">
        <w:rPr>
          <w:rFonts w:ascii="Times New Roman" w:eastAsia="Times New Roman" w:hAnsi="Times New Roman" w:cs="Times New Roman"/>
          <w:sz w:val="24"/>
        </w:rPr>
        <w:tab/>
        <w:t>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DD374E" w:rsidRPr="00DD374E" w:rsidRDefault="00DD374E" w:rsidP="00DD374E">
      <w:pPr>
        <w:widowControl w:val="0"/>
        <w:tabs>
          <w:tab w:val="left" w:pos="993"/>
          <w:tab w:val="left" w:pos="1560"/>
        </w:tabs>
        <w:autoSpaceDE w:val="0"/>
        <w:autoSpaceDN w:val="0"/>
        <w:spacing w:after="0" w:line="360" w:lineRule="auto"/>
        <w:ind w:firstLine="567"/>
        <w:jc w:val="both"/>
        <w:rPr>
          <w:rFonts w:ascii="Times New Roman" w:eastAsia="Times New Roman" w:hAnsi="Times New Roman" w:cs="Times New Roman"/>
          <w:sz w:val="24"/>
        </w:rPr>
      </w:pPr>
      <w:r w:rsidRPr="00DD374E">
        <w:rPr>
          <w:rFonts w:ascii="Times New Roman" w:eastAsia="Times New Roman" w:hAnsi="Times New Roman" w:cs="Times New Roman"/>
          <w:sz w:val="24"/>
        </w:rPr>
        <w:t xml:space="preserve"> 3)</w:t>
      </w:r>
      <w:r w:rsidRPr="00DD374E">
        <w:rPr>
          <w:rFonts w:ascii="Times New Roman" w:eastAsia="Times New Roman" w:hAnsi="Times New Roman" w:cs="Times New Roman"/>
          <w:sz w:val="24"/>
        </w:rPr>
        <w:tab/>
        <w:t>Уклад ДОО — это её необходимый фундамент, основа и инструмент воспитания.</w:t>
      </w:r>
    </w:p>
    <w:p w:rsidR="00DD374E" w:rsidRPr="00DD374E" w:rsidRDefault="00DD374E" w:rsidP="00DD374E">
      <w:pPr>
        <w:widowControl w:val="0"/>
        <w:tabs>
          <w:tab w:val="left" w:pos="993"/>
          <w:tab w:val="left" w:pos="1560"/>
        </w:tabs>
        <w:autoSpaceDE w:val="0"/>
        <w:autoSpaceDN w:val="0"/>
        <w:spacing w:after="0" w:line="360" w:lineRule="auto"/>
        <w:ind w:firstLine="567"/>
        <w:jc w:val="both"/>
        <w:rPr>
          <w:rFonts w:ascii="Times New Roman" w:eastAsia="Times New Roman" w:hAnsi="Times New Roman" w:cs="Times New Roman"/>
          <w:sz w:val="24"/>
        </w:rPr>
      </w:pPr>
      <w:r w:rsidRPr="00DD374E">
        <w:rPr>
          <w:rFonts w:ascii="Times New Roman" w:eastAsia="Times New Roman" w:hAnsi="Times New Roman" w:cs="Times New Roman"/>
          <w:sz w:val="24"/>
        </w:rPr>
        <w:t>4)</w:t>
      </w:r>
      <w:r w:rsidRPr="00DD374E">
        <w:rPr>
          <w:rFonts w:ascii="Times New Roman" w:eastAsia="Times New Roman" w:hAnsi="Times New Roman" w:cs="Times New Roman"/>
          <w:sz w:val="24"/>
        </w:rPr>
        <w:tab/>
        <w:t>Уклад задает и удерживает ценности воспитания для всех участников образовательных отношений: руководителей ОО, воспитателей и специалистов, вспомогательного персонала, воспитанников, родителей (законных представителей), субъектов социокультурного окружения ОО.</w:t>
      </w:r>
    </w:p>
    <w:p w:rsidR="00DD374E" w:rsidRPr="00DD374E" w:rsidRDefault="00DD374E" w:rsidP="00DD374E">
      <w:pPr>
        <w:widowControl w:val="0"/>
        <w:tabs>
          <w:tab w:val="left" w:pos="993"/>
          <w:tab w:val="left" w:pos="1560"/>
        </w:tabs>
        <w:autoSpaceDE w:val="0"/>
        <w:autoSpaceDN w:val="0"/>
        <w:spacing w:after="0" w:line="360" w:lineRule="auto"/>
        <w:ind w:firstLine="567"/>
        <w:jc w:val="both"/>
        <w:rPr>
          <w:rFonts w:ascii="Times New Roman" w:eastAsia="Times New Roman" w:hAnsi="Times New Roman" w:cs="Times New Roman"/>
          <w:sz w:val="24"/>
        </w:rPr>
      </w:pPr>
      <w:r w:rsidRPr="00DD374E">
        <w:rPr>
          <w:rFonts w:ascii="Times New Roman" w:eastAsia="Times New Roman" w:hAnsi="Times New Roman" w:cs="Times New Roman"/>
          <w:sz w:val="24"/>
        </w:rPr>
        <w:t>5)</w:t>
      </w:r>
      <w:r w:rsidRPr="00DD374E">
        <w:rPr>
          <w:rFonts w:ascii="Times New Roman" w:eastAsia="Times New Roman" w:hAnsi="Times New Roman" w:cs="Times New Roman"/>
          <w:sz w:val="24"/>
        </w:rPr>
        <w:tab/>
        <w:t>Основные характеристики (целесообразно учитывать в описании): цель и смысл деятельности ДОО, её миссия;</w:t>
      </w:r>
    </w:p>
    <w:p w:rsidR="00DD374E" w:rsidRPr="00DD374E" w:rsidRDefault="00DD374E" w:rsidP="00DD374E">
      <w:pPr>
        <w:widowControl w:val="0"/>
        <w:tabs>
          <w:tab w:val="left" w:pos="993"/>
          <w:tab w:val="left" w:pos="1560"/>
        </w:tabs>
        <w:autoSpaceDE w:val="0"/>
        <w:autoSpaceDN w:val="0"/>
        <w:spacing w:after="0" w:line="360" w:lineRule="auto"/>
        <w:ind w:firstLine="567"/>
        <w:jc w:val="both"/>
        <w:rPr>
          <w:rFonts w:ascii="Times New Roman" w:eastAsia="Times New Roman" w:hAnsi="Times New Roman" w:cs="Times New Roman"/>
          <w:sz w:val="24"/>
        </w:rPr>
      </w:pPr>
      <w:r w:rsidRPr="00DD374E">
        <w:rPr>
          <w:rFonts w:ascii="Times New Roman" w:eastAsia="Times New Roman" w:hAnsi="Times New Roman" w:cs="Times New Roman"/>
          <w:sz w:val="24"/>
        </w:rPr>
        <w:t>принципы жизни и воспитания в ДОО;</w:t>
      </w:r>
    </w:p>
    <w:p w:rsidR="00DD374E" w:rsidRPr="00DD374E" w:rsidRDefault="00DD374E" w:rsidP="00DD374E">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rPr>
      </w:pPr>
      <w:r w:rsidRPr="00DD374E">
        <w:rPr>
          <w:rFonts w:ascii="Times New Roman" w:eastAsia="Times New Roman" w:hAnsi="Times New Roman" w:cs="Times New Roman"/>
          <w:sz w:val="24"/>
        </w:rPr>
        <w:t>образ ДОО, её особенности, символика, внешний имидж;</w:t>
      </w:r>
    </w:p>
    <w:p w:rsidR="00DD374E" w:rsidRPr="00DD374E" w:rsidRDefault="00DD374E" w:rsidP="00DD374E">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rPr>
      </w:pPr>
      <w:r w:rsidRPr="00DD374E">
        <w:rPr>
          <w:rFonts w:ascii="Times New Roman" w:eastAsia="Times New Roman" w:hAnsi="Times New Roman" w:cs="Times New Roman"/>
          <w:sz w:val="24"/>
        </w:rPr>
        <w:t>отношения к воспитанникам, их родителям (законным представителям), сотрудникам и партнерам ДОО;</w:t>
      </w:r>
    </w:p>
    <w:p w:rsidR="00DD374E" w:rsidRPr="00DD374E" w:rsidRDefault="00DD374E" w:rsidP="00DD374E">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rPr>
      </w:pPr>
      <w:r w:rsidRPr="00DD374E">
        <w:rPr>
          <w:rFonts w:ascii="Times New Roman" w:eastAsia="Times New Roman" w:hAnsi="Times New Roman" w:cs="Times New Roman"/>
          <w:sz w:val="24"/>
        </w:rPr>
        <w:t>ключевые правила ДОО;</w:t>
      </w:r>
    </w:p>
    <w:p w:rsidR="00DD374E" w:rsidRPr="00DD374E" w:rsidRDefault="00DD374E" w:rsidP="00DD374E">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rPr>
      </w:pPr>
      <w:r w:rsidRPr="00DD374E">
        <w:rPr>
          <w:rFonts w:ascii="Times New Roman" w:eastAsia="Times New Roman" w:hAnsi="Times New Roman" w:cs="Times New Roman"/>
          <w:sz w:val="24"/>
        </w:rPr>
        <w:lastRenderedPageBreak/>
        <w:t>традиции и ритуалы, особые нормы этикета в ДОО; особенности РППС, отражающие образ и ценности ДОО;</w:t>
      </w:r>
    </w:p>
    <w:p w:rsidR="00DD374E" w:rsidRPr="00DD374E" w:rsidRDefault="00DD374E" w:rsidP="00DD374E">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rPr>
      </w:pPr>
      <w:r w:rsidRPr="00DD374E">
        <w:rPr>
          <w:rFonts w:ascii="Times New Roman" w:eastAsia="Times New Roman" w:hAnsi="Times New Roman" w:cs="Times New Roman"/>
          <w:sz w:val="24"/>
        </w:rPr>
        <w:t>социокультурный контекст, внешняя социальная и культурная среда ДОО (учитывает этнокультурные, конфессиональные и региональные особенности).</w:t>
      </w:r>
    </w:p>
    <w:p w:rsidR="00DD374E" w:rsidRPr="00DD374E" w:rsidRDefault="00DD374E" w:rsidP="00DD374E">
      <w:pPr>
        <w:widowControl w:val="0"/>
        <w:tabs>
          <w:tab w:val="left" w:pos="1418"/>
          <w:tab w:val="left" w:pos="1560"/>
        </w:tabs>
        <w:autoSpaceDE w:val="0"/>
        <w:autoSpaceDN w:val="0"/>
        <w:spacing w:after="0" w:line="240" w:lineRule="auto"/>
        <w:ind w:firstLine="567"/>
        <w:jc w:val="both"/>
        <w:rPr>
          <w:rFonts w:ascii="Times New Roman" w:eastAsia="Times New Roman" w:hAnsi="Times New Roman" w:cs="Times New Roman"/>
          <w:sz w:val="24"/>
        </w:rPr>
      </w:pPr>
    </w:p>
    <w:p w:rsidR="00DD374E" w:rsidRPr="00DD374E" w:rsidRDefault="00DD374E" w:rsidP="00DD374E">
      <w:pPr>
        <w:widowControl w:val="0"/>
        <w:autoSpaceDE w:val="0"/>
        <w:autoSpaceDN w:val="0"/>
        <w:spacing w:after="0" w:line="240" w:lineRule="auto"/>
        <w:ind w:left="663" w:right="826"/>
        <w:jc w:val="center"/>
        <w:outlineLvl w:val="0"/>
        <w:rPr>
          <w:rFonts w:ascii="Times New Roman" w:eastAsia="Times New Roman" w:hAnsi="Times New Roman" w:cs="Times New Roman"/>
          <w:b/>
          <w:bCs/>
          <w:sz w:val="24"/>
          <w:szCs w:val="24"/>
        </w:rPr>
      </w:pPr>
      <w:r w:rsidRPr="00DD374E">
        <w:rPr>
          <w:rFonts w:ascii="Times New Roman" w:eastAsia="Times New Roman" w:hAnsi="Times New Roman" w:cs="Times New Roman"/>
          <w:b/>
          <w:bCs/>
          <w:color w:val="933634"/>
          <w:sz w:val="24"/>
          <w:szCs w:val="24"/>
        </w:rPr>
        <w:t>Региональные</w:t>
      </w:r>
      <w:r w:rsidRPr="00DD374E">
        <w:rPr>
          <w:rFonts w:ascii="Times New Roman" w:eastAsia="Times New Roman" w:hAnsi="Times New Roman" w:cs="Times New Roman"/>
          <w:b/>
          <w:bCs/>
          <w:color w:val="933634"/>
          <w:spacing w:val="-5"/>
          <w:sz w:val="24"/>
          <w:szCs w:val="24"/>
        </w:rPr>
        <w:t xml:space="preserve"> </w:t>
      </w:r>
      <w:r w:rsidRPr="00DD374E">
        <w:rPr>
          <w:rFonts w:ascii="Times New Roman" w:eastAsia="Times New Roman" w:hAnsi="Times New Roman" w:cs="Times New Roman"/>
          <w:b/>
          <w:bCs/>
          <w:color w:val="933634"/>
          <w:sz w:val="24"/>
          <w:szCs w:val="24"/>
        </w:rPr>
        <w:t>характеристики</w:t>
      </w:r>
      <w:r w:rsidRPr="00DD374E">
        <w:rPr>
          <w:rFonts w:ascii="Times New Roman" w:eastAsia="Times New Roman" w:hAnsi="Times New Roman" w:cs="Times New Roman"/>
          <w:b/>
          <w:bCs/>
          <w:color w:val="933634"/>
          <w:spacing w:val="-3"/>
          <w:sz w:val="24"/>
          <w:szCs w:val="24"/>
        </w:rPr>
        <w:t xml:space="preserve"> </w:t>
      </w:r>
      <w:r w:rsidRPr="00DD374E">
        <w:rPr>
          <w:rFonts w:ascii="Times New Roman" w:eastAsia="Times New Roman" w:hAnsi="Times New Roman" w:cs="Times New Roman"/>
          <w:b/>
          <w:bCs/>
          <w:color w:val="933634"/>
          <w:sz w:val="24"/>
          <w:szCs w:val="24"/>
        </w:rPr>
        <w:t>уклада</w:t>
      </w:r>
      <w:r w:rsidRPr="00DD374E">
        <w:rPr>
          <w:rFonts w:ascii="Times New Roman" w:eastAsia="Times New Roman" w:hAnsi="Times New Roman" w:cs="Times New Roman"/>
          <w:b/>
          <w:bCs/>
          <w:color w:val="933634"/>
          <w:spacing w:val="-2"/>
          <w:sz w:val="24"/>
          <w:szCs w:val="24"/>
        </w:rPr>
        <w:t xml:space="preserve"> </w:t>
      </w:r>
      <w:r w:rsidRPr="00DD374E">
        <w:rPr>
          <w:rFonts w:ascii="Times New Roman" w:eastAsia="Times New Roman" w:hAnsi="Times New Roman" w:cs="Times New Roman"/>
          <w:b/>
          <w:bCs/>
          <w:color w:val="933634"/>
          <w:sz w:val="24"/>
          <w:szCs w:val="24"/>
        </w:rPr>
        <w:t>ДОО</w:t>
      </w:r>
    </w:p>
    <w:p w:rsidR="00DD374E" w:rsidRPr="00DD374E" w:rsidRDefault="00DD374E" w:rsidP="00DD374E">
      <w:pPr>
        <w:widowControl w:val="0"/>
        <w:autoSpaceDE w:val="0"/>
        <w:autoSpaceDN w:val="0"/>
        <w:spacing w:before="5" w:after="0" w:line="240" w:lineRule="auto"/>
        <w:rPr>
          <w:rFonts w:ascii="Times New Roman" w:eastAsia="Times New Roman" w:hAnsi="Times New Roman" w:cs="Times New Roman"/>
          <w:b/>
          <w:sz w:val="24"/>
          <w:szCs w:val="24"/>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40"/>
      </w:tblGrid>
      <w:tr w:rsidR="00DD374E" w:rsidRPr="00DD374E" w:rsidTr="00DD374E">
        <w:trPr>
          <w:trHeight w:val="276"/>
        </w:trPr>
        <w:tc>
          <w:tcPr>
            <w:tcW w:w="9640" w:type="dxa"/>
          </w:tcPr>
          <w:p w:rsidR="00DD374E" w:rsidRPr="00DD374E" w:rsidRDefault="00DD374E" w:rsidP="00DD374E">
            <w:pPr>
              <w:spacing w:line="256" w:lineRule="exact"/>
              <w:ind w:left="110"/>
              <w:rPr>
                <w:rFonts w:ascii="Times New Roman" w:eastAsia="Times New Roman" w:hAnsi="Times New Roman" w:cs="Times New Roman"/>
                <w:sz w:val="24"/>
                <w:lang w:val="ru-RU"/>
              </w:rPr>
            </w:pPr>
            <w:r w:rsidRPr="00DD374E">
              <w:rPr>
                <w:rFonts w:ascii="Times New Roman" w:eastAsia="Times New Roman" w:hAnsi="Times New Roman" w:cs="Times New Roman"/>
                <w:sz w:val="24"/>
                <w:lang w:val="ru-RU"/>
              </w:rPr>
              <w:t>Характеристики</w:t>
            </w:r>
            <w:r w:rsidRPr="00DD374E">
              <w:rPr>
                <w:rFonts w:ascii="Times New Roman" w:eastAsia="Times New Roman" w:hAnsi="Times New Roman" w:cs="Times New Roman"/>
                <w:spacing w:val="-2"/>
                <w:sz w:val="24"/>
                <w:lang w:val="ru-RU"/>
              </w:rPr>
              <w:t xml:space="preserve"> </w:t>
            </w:r>
            <w:r w:rsidRPr="00DD374E">
              <w:rPr>
                <w:rFonts w:ascii="Times New Roman" w:eastAsia="Times New Roman" w:hAnsi="Times New Roman" w:cs="Times New Roman"/>
                <w:sz w:val="24"/>
                <w:lang w:val="ru-RU"/>
              </w:rPr>
              <w:t>уклада</w:t>
            </w:r>
            <w:r w:rsidRPr="00DD374E">
              <w:rPr>
                <w:rFonts w:ascii="Times New Roman" w:eastAsia="Times New Roman" w:hAnsi="Times New Roman" w:cs="Times New Roman"/>
                <w:spacing w:val="-3"/>
                <w:sz w:val="24"/>
                <w:lang w:val="ru-RU"/>
              </w:rPr>
              <w:t xml:space="preserve"> </w:t>
            </w:r>
            <w:r w:rsidRPr="00DD374E">
              <w:rPr>
                <w:rFonts w:ascii="Times New Roman" w:eastAsia="Times New Roman" w:hAnsi="Times New Roman" w:cs="Times New Roman"/>
                <w:sz w:val="24"/>
                <w:lang w:val="ru-RU"/>
              </w:rPr>
              <w:t>ДОО,</w:t>
            </w:r>
            <w:r w:rsidRPr="00DD374E">
              <w:rPr>
                <w:rFonts w:ascii="Times New Roman" w:eastAsia="Times New Roman" w:hAnsi="Times New Roman" w:cs="Times New Roman"/>
                <w:spacing w:val="-4"/>
                <w:sz w:val="24"/>
                <w:lang w:val="ru-RU"/>
              </w:rPr>
              <w:t xml:space="preserve"> </w:t>
            </w:r>
            <w:r w:rsidRPr="00DD374E">
              <w:rPr>
                <w:rFonts w:ascii="Times New Roman" w:eastAsia="Times New Roman" w:hAnsi="Times New Roman" w:cs="Times New Roman"/>
                <w:sz w:val="24"/>
                <w:lang w:val="ru-RU"/>
              </w:rPr>
              <w:t>отражающие</w:t>
            </w:r>
            <w:r w:rsidRPr="00DD374E">
              <w:rPr>
                <w:rFonts w:ascii="Times New Roman" w:eastAsia="Times New Roman" w:hAnsi="Times New Roman" w:cs="Times New Roman"/>
                <w:spacing w:val="-5"/>
                <w:sz w:val="24"/>
                <w:lang w:val="ru-RU"/>
              </w:rPr>
              <w:t xml:space="preserve"> </w:t>
            </w:r>
            <w:r w:rsidRPr="00DD374E">
              <w:rPr>
                <w:rFonts w:ascii="Times New Roman" w:eastAsia="Times New Roman" w:hAnsi="Times New Roman" w:cs="Times New Roman"/>
                <w:sz w:val="24"/>
                <w:lang w:val="ru-RU"/>
              </w:rPr>
              <w:t>региональную</w:t>
            </w:r>
            <w:r w:rsidRPr="00DD374E">
              <w:rPr>
                <w:rFonts w:ascii="Times New Roman" w:eastAsia="Times New Roman" w:hAnsi="Times New Roman" w:cs="Times New Roman"/>
                <w:spacing w:val="-2"/>
                <w:sz w:val="24"/>
                <w:lang w:val="ru-RU"/>
              </w:rPr>
              <w:t xml:space="preserve"> </w:t>
            </w:r>
            <w:r w:rsidRPr="00DD374E">
              <w:rPr>
                <w:rFonts w:ascii="Times New Roman" w:eastAsia="Times New Roman" w:hAnsi="Times New Roman" w:cs="Times New Roman"/>
                <w:sz w:val="24"/>
                <w:lang w:val="ru-RU"/>
              </w:rPr>
              <w:t>специфику</w:t>
            </w:r>
          </w:p>
        </w:tc>
      </w:tr>
      <w:tr w:rsidR="00DD374E" w:rsidRPr="00DD374E" w:rsidTr="00AC2C64">
        <w:trPr>
          <w:trHeight w:val="3460"/>
        </w:trPr>
        <w:tc>
          <w:tcPr>
            <w:tcW w:w="9640" w:type="dxa"/>
          </w:tcPr>
          <w:p w:rsidR="00DD374E" w:rsidRPr="00DD374E" w:rsidRDefault="00DD374E" w:rsidP="00DD374E">
            <w:pPr>
              <w:spacing w:line="270" w:lineRule="exact"/>
              <w:ind w:left="110"/>
              <w:rPr>
                <w:rFonts w:ascii="Times New Roman" w:eastAsia="Times New Roman" w:hAnsi="Times New Roman" w:cs="Times New Roman"/>
                <w:i/>
                <w:sz w:val="24"/>
                <w:lang w:val="ru-RU"/>
              </w:rPr>
            </w:pPr>
            <w:r w:rsidRPr="00DD374E">
              <w:rPr>
                <w:rFonts w:ascii="Times New Roman" w:eastAsia="Times New Roman" w:hAnsi="Times New Roman" w:cs="Times New Roman"/>
                <w:i/>
                <w:sz w:val="24"/>
                <w:lang w:val="ru-RU"/>
              </w:rPr>
              <w:t>1)Создание</w:t>
            </w:r>
            <w:r w:rsidRPr="00DD374E">
              <w:rPr>
                <w:rFonts w:ascii="Times New Roman" w:eastAsia="Times New Roman" w:hAnsi="Times New Roman" w:cs="Times New Roman"/>
                <w:i/>
                <w:spacing w:val="-3"/>
                <w:sz w:val="24"/>
                <w:lang w:val="ru-RU"/>
              </w:rPr>
              <w:t xml:space="preserve"> </w:t>
            </w:r>
            <w:r w:rsidRPr="00DD374E">
              <w:rPr>
                <w:rFonts w:ascii="Times New Roman" w:eastAsia="Times New Roman" w:hAnsi="Times New Roman" w:cs="Times New Roman"/>
                <w:i/>
                <w:sz w:val="24"/>
                <w:lang w:val="ru-RU"/>
              </w:rPr>
              <w:t>уклада</w:t>
            </w:r>
            <w:r w:rsidRPr="00DD374E">
              <w:rPr>
                <w:rFonts w:ascii="Times New Roman" w:eastAsia="Times New Roman" w:hAnsi="Times New Roman" w:cs="Times New Roman"/>
                <w:i/>
                <w:spacing w:val="-1"/>
                <w:sz w:val="24"/>
                <w:lang w:val="ru-RU"/>
              </w:rPr>
              <w:t xml:space="preserve"> </w:t>
            </w:r>
            <w:r w:rsidRPr="00DD374E">
              <w:rPr>
                <w:rFonts w:ascii="Times New Roman" w:eastAsia="Times New Roman" w:hAnsi="Times New Roman" w:cs="Times New Roman"/>
                <w:i/>
                <w:sz w:val="24"/>
                <w:lang w:val="ru-RU"/>
              </w:rPr>
              <w:t>ДОО</w:t>
            </w:r>
            <w:r w:rsidRPr="00DD374E">
              <w:rPr>
                <w:rFonts w:ascii="Times New Roman" w:eastAsia="Times New Roman" w:hAnsi="Times New Roman" w:cs="Times New Roman"/>
                <w:i/>
                <w:spacing w:val="-3"/>
                <w:sz w:val="24"/>
                <w:lang w:val="ru-RU"/>
              </w:rPr>
              <w:t xml:space="preserve"> </w:t>
            </w:r>
            <w:r w:rsidRPr="00DD374E">
              <w:rPr>
                <w:rFonts w:ascii="Times New Roman" w:eastAsia="Times New Roman" w:hAnsi="Times New Roman" w:cs="Times New Roman"/>
                <w:i/>
                <w:sz w:val="24"/>
                <w:lang w:val="ru-RU"/>
              </w:rPr>
              <w:t>на</w:t>
            </w:r>
            <w:r w:rsidRPr="00DD374E">
              <w:rPr>
                <w:rFonts w:ascii="Times New Roman" w:eastAsia="Times New Roman" w:hAnsi="Times New Roman" w:cs="Times New Roman"/>
                <w:i/>
                <w:spacing w:val="-1"/>
                <w:sz w:val="24"/>
                <w:lang w:val="ru-RU"/>
              </w:rPr>
              <w:t xml:space="preserve"> </w:t>
            </w:r>
            <w:r w:rsidRPr="00DD374E">
              <w:rPr>
                <w:rFonts w:ascii="Times New Roman" w:eastAsia="Times New Roman" w:hAnsi="Times New Roman" w:cs="Times New Roman"/>
                <w:i/>
                <w:sz w:val="24"/>
                <w:lang w:val="ru-RU"/>
              </w:rPr>
              <w:t>основе</w:t>
            </w:r>
            <w:r w:rsidRPr="00DD374E">
              <w:rPr>
                <w:rFonts w:ascii="Times New Roman" w:eastAsia="Times New Roman" w:hAnsi="Times New Roman" w:cs="Times New Roman"/>
                <w:i/>
                <w:spacing w:val="-3"/>
                <w:sz w:val="24"/>
                <w:lang w:val="ru-RU"/>
              </w:rPr>
              <w:t xml:space="preserve"> </w:t>
            </w:r>
            <w:r w:rsidRPr="00DD374E">
              <w:rPr>
                <w:rFonts w:ascii="Times New Roman" w:eastAsia="Times New Roman" w:hAnsi="Times New Roman" w:cs="Times New Roman"/>
                <w:i/>
                <w:sz w:val="24"/>
                <w:lang w:val="ru-RU"/>
              </w:rPr>
              <w:t>базовых</w:t>
            </w:r>
            <w:r w:rsidRPr="00DD374E">
              <w:rPr>
                <w:rFonts w:ascii="Times New Roman" w:eastAsia="Times New Roman" w:hAnsi="Times New Roman" w:cs="Times New Roman"/>
                <w:i/>
                <w:spacing w:val="-2"/>
                <w:sz w:val="24"/>
                <w:lang w:val="ru-RU"/>
              </w:rPr>
              <w:t xml:space="preserve"> </w:t>
            </w:r>
            <w:r w:rsidRPr="00DD374E">
              <w:rPr>
                <w:rFonts w:ascii="Times New Roman" w:eastAsia="Times New Roman" w:hAnsi="Times New Roman" w:cs="Times New Roman"/>
                <w:i/>
                <w:sz w:val="24"/>
                <w:lang w:val="ru-RU"/>
              </w:rPr>
              <w:t>и</w:t>
            </w:r>
            <w:r w:rsidRPr="00DD374E">
              <w:rPr>
                <w:rFonts w:ascii="Times New Roman" w:eastAsia="Times New Roman" w:hAnsi="Times New Roman" w:cs="Times New Roman"/>
                <w:i/>
                <w:spacing w:val="-2"/>
                <w:sz w:val="24"/>
                <w:lang w:val="ru-RU"/>
              </w:rPr>
              <w:t xml:space="preserve"> </w:t>
            </w:r>
            <w:r w:rsidRPr="00DD374E">
              <w:rPr>
                <w:rFonts w:ascii="Times New Roman" w:eastAsia="Times New Roman" w:hAnsi="Times New Roman" w:cs="Times New Roman"/>
                <w:i/>
                <w:sz w:val="24"/>
                <w:lang w:val="ru-RU"/>
              </w:rPr>
              <w:t>национальных</w:t>
            </w:r>
            <w:r w:rsidRPr="00DD374E">
              <w:rPr>
                <w:rFonts w:ascii="Times New Roman" w:eastAsia="Times New Roman" w:hAnsi="Times New Roman" w:cs="Times New Roman"/>
                <w:i/>
                <w:spacing w:val="-2"/>
                <w:sz w:val="24"/>
                <w:lang w:val="ru-RU"/>
              </w:rPr>
              <w:t xml:space="preserve"> </w:t>
            </w:r>
            <w:r w:rsidRPr="00DD374E">
              <w:rPr>
                <w:rFonts w:ascii="Times New Roman" w:eastAsia="Times New Roman" w:hAnsi="Times New Roman" w:cs="Times New Roman"/>
                <w:i/>
                <w:sz w:val="24"/>
                <w:lang w:val="ru-RU"/>
              </w:rPr>
              <w:t>ценностей:</w:t>
            </w:r>
          </w:p>
          <w:p w:rsidR="00DD374E" w:rsidRPr="00DD374E" w:rsidRDefault="00DD374E" w:rsidP="00DD374E">
            <w:pPr>
              <w:tabs>
                <w:tab w:val="left" w:pos="932"/>
                <w:tab w:val="left" w:pos="1633"/>
                <w:tab w:val="left" w:pos="3751"/>
                <w:tab w:val="left" w:pos="5167"/>
                <w:tab w:val="left" w:pos="5706"/>
                <w:tab w:val="left" w:pos="6330"/>
                <w:tab w:val="left" w:pos="7728"/>
              </w:tabs>
              <w:ind w:left="110" w:right="99"/>
              <w:rPr>
                <w:rFonts w:ascii="Times New Roman" w:eastAsia="Times New Roman" w:hAnsi="Times New Roman" w:cs="Times New Roman"/>
                <w:i/>
                <w:sz w:val="24"/>
                <w:lang w:val="ru-RU"/>
              </w:rPr>
            </w:pPr>
            <w:r w:rsidRPr="00DD374E">
              <w:rPr>
                <w:rFonts w:ascii="Times New Roman" w:eastAsia="Times New Roman" w:hAnsi="Times New Roman" w:cs="Times New Roman"/>
                <w:i/>
                <w:sz w:val="24"/>
                <w:lang w:val="ru-RU"/>
              </w:rPr>
              <w:t>Уклад</w:t>
            </w:r>
            <w:r w:rsidRPr="00DD374E">
              <w:rPr>
                <w:rFonts w:ascii="Times New Roman" w:eastAsia="Times New Roman" w:hAnsi="Times New Roman" w:cs="Times New Roman"/>
                <w:i/>
                <w:sz w:val="24"/>
                <w:lang w:val="ru-RU"/>
              </w:rPr>
              <w:tab/>
              <w:t>ДОО</w:t>
            </w:r>
            <w:r w:rsidRPr="00DD374E">
              <w:rPr>
                <w:rFonts w:ascii="Times New Roman" w:eastAsia="Times New Roman" w:hAnsi="Times New Roman" w:cs="Times New Roman"/>
                <w:i/>
                <w:sz w:val="24"/>
                <w:lang w:val="ru-RU"/>
              </w:rPr>
              <w:tab/>
              <w:t xml:space="preserve">задает  </w:t>
            </w:r>
            <w:r w:rsidRPr="00DD374E">
              <w:rPr>
                <w:rFonts w:ascii="Times New Roman" w:eastAsia="Times New Roman" w:hAnsi="Times New Roman" w:cs="Times New Roman"/>
                <w:i/>
                <w:spacing w:val="15"/>
                <w:sz w:val="24"/>
                <w:lang w:val="ru-RU"/>
              </w:rPr>
              <w:t xml:space="preserve"> </w:t>
            </w:r>
            <w:r w:rsidRPr="00DD374E">
              <w:rPr>
                <w:rFonts w:ascii="Times New Roman" w:eastAsia="Times New Roman" w:hAnsi="Times New Roman" w:cs="Times New Roman"/>
                <w:i/>
                <w:sz w:val="24"/>
                <w:lang w:val="ru-RU"/>
              </w:rPr>
              <w:t>ценности</w:t>
            </w:r>
            <w:r w:rsidRPr="00DD374E">
              <w:rPr>
                <w:rFonts w:ascii="Times New Roman" w:eastAsia="Times New Roman" w:hAnsi="Times New Roman" w:cs="Times New Roman"/>
                <w:i/>
                <w:sz w:val="24"/>
                <w:lang w:val="ru-RU"/>
              </w:rPr>
              <w:tab/>
              <w:t>воспитания</w:t>
            </w:r>
            <w:r w:rsidRPr="00DD374E">
              <w:rPr>
                <w:rFonts w:ascii="Times New Roman" w:eastAsia="Times New Roman" w:hAnsi="Times New Roman" w:cs="Times New Roman"/>
                <w:i/>
                <w:sz w:val="24"/>
                <w:lang w:val="ru-RU"/>
              </w:rPr>
              <w:tab/>
              <w:t>для</w:t>
            </w:r>
            <w:r w:rsidRPr="00DD374E">
              <w:rPr>
                <w:rFonts w:ascii="Times New Roman" w:eastAsia="Times New Roman" w:hAnsi="Times New Roman" w:cs="Times New Roman"/>
                <w:i/>
                <w:sz w:val="24"/>
                <w:lang w:val="ru-RU"/>
              </w:rPr>
              <w:tab/>
              <w:t>всех</w:t>
            </w:r>
            <w:r w:rsidRPr="00DD374E">
              <w:rPr>
                <w:rFonts w:ascii="Times New Roman" w:eastAsia="Times New Roman" w:hAnsi="Times New Roman" w:cs="Times New Roman"/>
                <w:i/>
                <w:sz w:val="24"/>
                <w:lang w:val="ru-RU"/>
              </w:rPr>
              <w:tab/>
              <w:t>участников</w:t>
            </w:r>
            <w:r w:rsidRPr="00DD374E">
              <w:rPr>
                <w:rFonts w:ascii="Times New Roman" w:eastAsia="Times New Roman" w:hAnsi="Times New Roman" w:cs="Times New Roman"/>
                <w:i/>
                <w:sz w:val="24"/>
                <w:lang w:val="ru-RU"/>
              </w:rPr>
              <w:tab/>
            </w:r>
            <w:r w:rsidRPr="00DD374E">
              <w:rPr>
                <w:rFonts w:ascii="Times New Roman" w:eastAsia="Times New Roman" w:hAnsi="Times New Roman" w:cs="Times New Roman"/>
                <w:i/>
                <w:spacing w:val="-1"/>
                <w:sz w:val="24"/>
                <w:lang w:val="ru-RU"/>
              </w:rPr>
              <w:t>образовательных</w:t>
            </w:r>
            <w:r w:rsidRPr="00DD374E">
              <w:rPr>
                <w:rFonts w:ascii="Times New Roman" w:eastAsia="Times New Roman" w:hAnsi="Times New Roman" w:cs="Times New Roman"/>
                <w:i/>
                <w:spacing w:val="-57"/>
                <w:sz w:val="24"/>
                <w:lang w:val="ru-RU"/>
              </w:rPr>
              <w:t xml:space="preserve"> </w:t>
            </w:r>
            <w:r w:rsidRPr="00DD374E">
              <w:rPr>
                <w:rFonts w:ascii="Times New Roman" w:eastAsia="Times New Roman" w:hAnsi="Times New Roman" w:cs="Times New Roman"/>
                <w:i/>
                <w:sz w:val="24"/>
                <w:lang w:val="ru-RU"/>
              </w:rPr>
              <w:t>отношений.</w:t>
            </w:r>
          </w:p>
          <w:p w:rsidR="00DD374E" w:rsidRPr="00DD374E" w:rsidRDefault="00DD374E" w:rsidP="00DD374E">
            <w:pPr>
              <w:ind w:left="110"/>
              <w:rPr>
                <w:rFonts w:ascii="Times New Roman" w:eastAsia="Times New Roman" w:hAnsi="Times New Roman" w:cs="Times New Roman"/>
                <w:i/>
                <w:sz w:val="24"/>
                <w:lang w:val="ru-RU"/>
              </w:rPr>
            </w:pPr>
            <w:r w:rsidRPr="00DD374E">
              <w:rPr>
                <w:rFonts w:ascii="Times New Roman" w:eastAsia="Times New Roman" w:hAnsi="Times New Roman" w:cs="Times New Roman"/>
                <w:i/>
                <w:sz w:val="24"/>
                <w:lang w:val="ru-RU"/>
              </w:rPr>
              <w:t>Система</w:t>
            </w:r>
            <w:r w:rsidRPr="00DD374E">
              <w:rPr>
                <w:rFonts w:ascii="Times New Roman" w:eastAsia="Times New Roman" w:hAnsi="Times New Roman" w:cs="Times New Roman"/>
                <w:i/>
                <w:spacing w:val="35"/>
                <w:sz w:val="24"/>
                <w:lang w:val="ru-RU"/>
              </w:rPr>
              <w:t xml:space="preserve"> </w:t>
            </w:r>
            <w:r w:rsidRPr="00DD374E">
              <w:rPr>
                <w:rFonts w:ascii="Times New Roman" w:eastAsia="Times New Roman" w:hAnsi="Times New Roman" w:cs="Times New Roman"/>
                <w:i/>
                <w:sz w:val="24"/>
                <w:lang w:val="ru-RU"/>
              </w:rPr>
              <w:t>отношений</w:t>
            </w:r>
            <w:r w:rsidRPr="00DD374E">
              <w:rPr>
                <w:rFonts w:ascii="Times New Roman" w:eastAsia="Times New Roman" w:hAnsi="Times New Roman" w:cs="Times New Roman"/>
                <w:i/>
                <w:spacing w:val="35"/>
                <w:sz w:val="24"/>
                <w:lang w:val="ru-RU"/>
              </w:rPr>
              <w:t xml:space="preserve"> </w:t>
            </w:r>
            <w:r w:rsidRPr="00DD374E">
              <w:rPr>
                <w:rFonts w:ascii="Times New Roman" w:eastAsia="Times New Roman" w:hAnsi="Times New Roman" w:cs="Times New Roman"/>
                <w:i/>
                <w:sz w:val="24"/>
                <w:lang w:val="ru-RU"/>
              </w:rPr>
              <w:t>взрослых</w:t>
            </w:r>
            <w:r w:rsidRPr="00DD374E">
              <w:rPr>
                <w:rFonts w:ascii="Times New Roman" w:eastAsia="Times New Roman" w:hAnsi="Times New Roman" w:cs="Times New Roman"/>
                <w:i/>
                <w:spacing w:val="34"/>
                <w:sz w:val="24"/>
                <w:lang w:val="ru-RU"/>
              </w:rPr>
              <w:t xml:space="preserve"> </w:t>
            </w:r>
            <w:r w:rsidRPr="00DD374E">
              <w:rPr>
                <w:rFonts w:ascii="Times New Roman" w:eastAsia="Times New Roman" w:hAnsi="Times New Roman" w:cs="Times New Roman"/>
                <w:i/>
                <w:sz w:val="24"/>
                <w:lang w:val="ru-RU"/>
              </w:rPr>
              <w:t>и</w:t>
            </w:r>
            <w:r w:rsidRPr="00DD374E">
              <w:rPr>
                <w:rFonts w:ascii="Times New Roman" w:eastAsia="Times New Roman" w:hAnsi="Times New Roman" w:cs="Times New Roman"/>
                <w:i/>
                <w:spacing w:val="36"/>
                <w:sz w:val="24"/>
                <w:lang w:val="ru-RU"/>
              </w:rPr>
              <w:t xml:space="preserve"> </w:t>
            </w:r>
            <w:r w:rsidRPr="00DD374E">
              <w:rPr>
                <w:rFonts w:ascii="Times New Roman" w:eastAsia="Times New Roman" w:hAnsi="Times New Roman" w:cs="Times New Roman"/>
                <w:i/>
                <w:sz w:val="24"/>
                <w:lang w:val="ru-RU"/>
              </w:rPr>
              <w:t>детей,</w:t>
            </w:r>
            <w:r w:rsidRPr="00DD374E">
              <w:rPr>
                <w:rFonts w:ascii="Times New Roman" w:eastAsia="Times New Roman" w:hAnsi="Times New Roman" w:cs="Times New Roman"/>
                <w:i/>
                <w:spacing w:val="35"/>
                <w:sz w:val="24"/>
                <w:lang w:val="ru-RU"/>
              </w:rPr>
              <w:t xml:space="preserve"> </w:t>
            </w:r>
            <w:r w:rsidRPr="00DD374E">
              <w:rPr>
                <w:rFonts w:ascii="Times New Roman" w:eastAsia="Times New Roman" w:hAnsi="Times New Roman" w:cs="Times New Roman"/>
                <w:i/>
                <w:sz w:val="24"/>
                <w:lang w:val="ru-RU"/>
              </w:rPr>
              <w:t>основанная</w:t>
            </w:r>
            <w:r w:rsidRPr="00DD374E">
              <w:rPr>
                <w:rFonts w:ascii="Times New Roman" w:eastAsia="Times New Roman" w:hAnsi="Times New Roman" w:cs="Times New Roman"/>
                <w:i/>
                <w:spacing w:val="33"/>
                <w:sz w:val="24"/>
                <w:lang w:val="ru-RU"/>
              </w:rPr>
              <w:t xml:space="preserve"> </w:t>
            </w:r>
            <w:r w:rsidRPr="00DD374E">
              <w:rPr>
                <w:rFonts w:ascii="Times New Roman" w:eastAsia="Times New Roman" w:hAnsi="Times New Roman" w:cs="Times New Roman"/>
                <w:i/>
                <w:sz w:val="24"/>
                <w:lang w:val="ru-RU"/>
              </w:rPr>
              <w:t>на</w:t>
            </w:r>
            <w:r w:rsidRPr="00DD374E">
              <w:rPr>
                <w:rFonts w:ascii="Times New Roman" w:eastAsia="Times New Roman" w:hAnsi="Times New Roman" w:cs="Times New Roman"/>
                <w:i/>
                <w:spacing w:val="35"/>
                <w:sz w:val="24"/>
                <w:lang w:val="ru-RU"/>
              </w:rPr>
              <w:t xml:space="preserve"> </w:t>
            </w:r>
            <w:r w:rsidRPr="00DD374E">
              <w:rPr>
                <w:rFonts w:ascii="Times New Roman" w:eastAsia="Times New Roman" w:hAnsi="Times New Roman" w:cs="Times New Roman"/>
                <w:i/>
                <w:sz w:val="24"/>
                <w:lang w:val="ru-RU"/>
              </w:rPr>
              <w:t>взаимном</w:t>
            </w:r>
            <w:r w:rsidRPr="00DD374E">
              <w:rPr>
                <w:rFonts w:ascii="Times New Roman" w:eastAsia="Times New Roman" w:hAnsi="Times New Roman" w:cs="Times New Roman"/>
                <w:i/>
                <w:spacing w:val="34"/>
                <w:sz w:val="24"/>
                <w:lang w:val="ru-RU"/>
              </w:rPr>
              <w:t xml:space="preserve"> </w:t>
            </w:r>
            <w:r w:rsidRPr="00DD374E">
              <w:rPr>
                <w:rFonts w:ascii="Times New Roman" w:eastAsia="Times New Roman" w:hAnsi="Times New Roman" w:cs="Times New Roman"/>
                <w:i/>
                <w:sz w:val="24"/>
                <w:lang w:val="ru-RU"/>
              </w:rPr>
              <w:t>уважении</w:t>
            </w:r>
            <w:r w:rsidRPr="00DD374E">
              <w:rPr>
                <w:rFonts w:ascii="Times New Roman" w:eastAsia="Times New Roman" w:hAnsi="Times New Roman" w:cs="Times New Roman"/>
                <w:i/>
                <w:spacing w:val="35"/>
                <w:sz w:val="24"/>
                <w:lang w:val="ru-RU"/>
              </w:rPr>
              <w:t xml:space="preserve"> </w:t>
            </w:r>
            <w:r w:rsidRPr="00DD374E">
              <w:rPr>
                <w:rFonts w:ascii="Times New Roman" w:eastAsia="Times New Roman" w:hAnsi="Times New Roman" w:cs="Times New Roman"/>
                <w:i/>
                <w:sz w:val="24"/>
                <w:lang w:val="ru-RU"/>
              </w:rPr>
              <w:t>и</w:t>
            </w:r>
            <w:r w:rsidRPr="00DD374E">
              <w:rPr>
                <w:rFonts w:ascii="Times New Roman" w:eastAsia="Times New Roman" w:hAnsi="Times New Roman" w:cs="Times New Roman"/>
                <w:i/>
                <w:spacing w:val="35"/>
                <w:sz w:val="24"/>
                <w:lang w:val="ru-RU"/>
              </w:rPr>
              <w:t xml:space="preserve"> </w:t>
            </w:r>
            <w:r w:rsidRPr="00DD374E">
              <w:rPr>
                <w:rFonts w:ascii="Times New Roman" w:eastAsia="Times New Roman" w:hAnsi="Times New Roman" w:cs="Times New Roman"/>
                <w:i/>
                <w:sz w:val="24"/>
                <w:lang w:val="ru-RU"/>
              </w:rPr>
              <w:t>ценностях</w:t>
            </w:r>
            <w:r w:rsidRPr="00DD374E">
              <w:rPr>
                <w:rFonts w:ascii="Times New Roman" w:eastAsia="Times New Roman" w:hAnsi="Times New Roman" w:cs="Times New Roman"/>
                <w:i/>
                <w:spacing w:val="-57"/>
                <w:sz w:val="24"/>
                <w:lang w:val="ru-RU"/>
              </w:rPr>
              <w:t xml:space="preserve"> </w:t>
            </w:r>
            <w:r w:rsidRPr="00DD374E">
              <w:rPr>
                <w:rFonts w:ascii="Times New Roman" w:eastAsia="Times New Roman" w:hAnsi="Times New Roman" w:cs="Times New Roman"/>
                <w:i/>
                <w:sz w:val="24"/>
                <w:lang w:val="ru-RU"/>
              </w:rPr>
              <w:t>воспитания,</w:t>
            </w:r>
            <w:r w:rsidRPr="00DD374E">
              <w:rPr>
                <w:rFonts w:ascii="Times New Roman" w:eastAsia="Times New Roman" w:hAnsi="Times New Roman" w:cs="Times New Roman"/>
                <w:i/>
                <w:spacing w:val="1"/>
                <w:sz w:val="24"/>
                <w:lang w:val="ru-RU"/>
              </w:rPr>
              <w:t xml:space="preserve"> </w:t>
            </w:r>
            <w:r w:rsidRPr="00DD374E">
              <w:rPr>
                <w:rFonts w:ascii="Times New Roman" w:eastAsia="Times New Roman" w:hAnsi="Times New Roman" w:cs="Times New Roman"/>
                <w:i/>
                <w:sz w:val="24"/>
                <w:lang w:val="ru-RU"/>
              </w:rPr>
              <w:t>включает:</w:t>
            </w:r>
          </w:p>
          <w:p w:rsidR="00DD374E" w:rsidRPr="00DD374E" w:rsidRDefault="00DD374E" w:rsidP="00AC2C64">
            <w:pPr>
              <w:ind w:left="110" w:right="5021"/>
              <w:rPr>
                <w:rFonts w:ascii="Times New Roman" w:eastAsia="Times New Roman" w:hAnsi="Times New Roman" w:cs="Times New Roman"/>
                <w:i/>
                <w:sz w:val="24"/>
                <w:lang w:val="ru-RU"/>
              </w:rPr>
            </w:pPr>
            <w:r w:rsidRPr="00DD374E">
              <w:rPr>
                <w:rFonts w:ascii="Times New Roman" w:eastAsia="Times New Roman" w:hAnsi="Times New Roman" w:cs="Times New Roman"/>
                <w:i/>
                <w:sz w:val="24"/>
                <w:lang w:val="ru-RU"/>
              </w:rPr>
              <w:t>Круг</w:t>
            </w:r>
            <w:r w:rsidRPr="00DD374E">
              <w:rPr>
                <w:rFonts w:ascii="Times New Roman" w:eastAsia="Times New Roman" w:hAnsi="Times New Roman" w:cs="Times New Roman"/>
                <w:i/>
                <w:spacing w:val="-5"/>
                <w:sz w:val="24"/>
                <w:lang w:val="ru-RU"/>
              </w:rPr>
              <w:t xml:space="preserve"> </w:t>
            </w:r>
            <w:r w:rsidRPr="00DD374E">
              <w:rPr>
                <w:rFonts w:ascii="Times New Roman" w:eastAsia="Times New Roman" w:hAnsi="Times New Roman" w:cs="Times New Roman"/>
                <w:i/>
                <w:sz w:val="24"/>
                <w:lang w:val="ru-RU"/>
              </w:rPr>
              <w:t>традиционных</w:t>
            </w:r>
            <w:r w:rsidRPr="00DD374E">
              <w:rPr>
                <w:rFonts w:ascii="Times New Roman" w:eastAsia="Times New Roman" w:hAnsi="Times New Roman" w:cs="Times New Roman"/>
                <w:i/>
                <w:spacing w:val="-5"/>
                <w:sz w:val="24"/>
                <w:lang w:val="ru-RU"/>
              </w:rPr>
              <w:t xml:space="preserve"> </w:t>
            </w:r>
            <w:r w:rsidRPr="00DD374E">
              <w:rPr>
                <w:rFonts w:ascii="Times New Roman" w:eastAsia="Times New Roman" w:hAnsi="Times New Roman" w:cs="Times New Roman"/>
                <w:i/>
                <w:sz w:val="24"/>
                <w:lang w:val="ru-RU"/>
              </w:rPr>
              <w:t>праздников</w:t>
            </w:r>
            <w:r w:rsidRPr="00DD374E">
              <w:rPr>
                <w:rFonts w:ascii="Times New Roman" w:eastAsia="Times New Roman" w:hAnsi="Times New Roman" w:cs="Times New Roman"/>
                <w:i/>
                <w:spacing w:val="-4"/>
                <w:sz w:val="24"/>
                <w:lang w:val="ru-RU"/>
              </w:rPr>
              <w:t xml:space="preserve"> </w:t>
            </w:r>
            <w:r w:rsidRPr="00DD374E">
              <w:rPr>
                <w:rFonts w:ascii="Times New Roman" w:eastAsia="Times New Roman" w:hAnsi="Times New Roman" w:cs="Times New Roman"/>
                <w:i/>
                <w:sz w:val="24"/>
                <w:lang w:val="ru-RU"/>
              </w:rPr>
              <w:t>и</w:t>
            </w:r>
            <w:r w:rsidRPr="00DD374E">
              <w:rPr>
                <w:rFonts w:ascii="Times New Roman" w:eastAsia="Times New Roman" w:hAnsi="Times New Roman" w:cs="Times New Roman"/>
                <w:i/>
                <w:spacing w:val="-3"/>
                <w:sz w:val="24"/>
                <w:lang w:val="ru-RU"/>
              </w:rPr>
              <w:t xml:space="preserve"> </w:t>
            </w:r>
            <w:r w:rsidRPr="00DD374E">
              <w:rPr>
                <w:rFonts w:ascii="Times New Roman" w:eastAsia="Times New Roman" w:hAnsi="Times New Roman" w:cs="Times New Roman"/>
                <w:i/>
                <w:sz w:val="24"/>
                <w:lang w:val="ru-RU"/>
              </w:rPr>
              <w:t>событий.</w:t>
            </w:r>
            <w:r w:rsidRPr="00DD374E">
              <w:rPr>
                <w:rFonts w:ascii="Times New Roman" w:eastAsia="Times New Roman" w:hAnsi="Times New Roman" w:cs="Times New Roman"/>
                <w:i/>
                <w:spacing w:val="-57"/>
                <w:sz w:val="24"/>
                <w:lang w:val="ru-RU"/>
              </w:rPr>
              <w:t xml:space="preserve"> </w:t>
            </w:r>
            <w:r w:rsidRPr="00DD374E">
              <w:rPr>
                <w:rFonts w:ascii="Times New Roman" w:eastAsia="Times New Roman" w:hAnsi="Times New Roman" w:cs="Times New Roman"/>
                <w:i/>
                <w:sz w:val="24"/>
                <w:lang w:val="ru-RU"/>
              </w:rPr>
              <w:t>Режим</w:t>
            </w:r>
            <w:r w:rsidRPr="00DD374E">
              <w:rPr>
                <w:rFonts w:ascii="Times New Roman" w:eastAsia="Times New Roman" w:hAnsi="Times New Roman" w:cs="Times New Roman"/>
                <w:i/>
                <w:spacing w:val="-3"/>
                <w:sz w:val="24"/>
                <w:lang w:val="ru-RU"/>
              </w:rPr>
              <w:t xml:space="preserve"> </w:t>
            </w:r>
            <w:r w:rsidRPr="00DD374E">
              <w:rPr>
                <w:rFonts w:ascii="Times New Roman" w:eastAsia="Times New Roman" w:hAnsi="Times New Roman" w:cs="Times New Roman"/>
                <w:i/>
                <w:sz w:val="24"/>
                <w:lang w:val="ru-RU"/>
              </w:rPr>
              <w:t>дня,</w:t>
            </w:r>
            <w:r w:rsidRPr="00DD374E">
              <w:rPr>
                <w:rFonts w:ascii="Times New Roman" w:eastAsia="Times New Roman" w:hAnsi="Times New Roman" w:cs="Times New Roman"/>
                <w:i/>
                <w:spacing w:val="-1"/>
                <w:sz w:val="24"/>
                <w:lang w:val="ru-RU"/>
              </w:rPr>
              <w:t xml:space="preserve"> </w:t>
            </w:r>
            <w:r w:rsidRPr="00DD374E">
              <w:rPr>
                <w:rFonts w:ascii="Times New Roman" w:eastAsia="Times New Roman" w:hAnsi="Times New Roman" w:cs="Times New Roman"/>
                <w:i/>
                <w:sz w:val="24"/>
                <w:lang w:val="ru-RU"/>
              </w:rPr>
              <w:t>правила</w:t>
            </w:r>
            <w:r w:rsidRPr="00DD374E">
              <w:rPr>
                <w:rFonts w:ascii="Times New Roman" w:eastAsia="Times New Roman" w:hAnsi="Times New Roman" w:cs="Times New Roman"/>
                <w:i/>
                <w:spacing w:val="-1"/>
                <w:sz w:val="24"/>
                <w:lang w:val="ru-RU"/>
              </w:rPr>
              <w:t xml:space="preserve"> </w:t>
            </w:r>
            <w:r w:rsidRPr="00DD374E">
              <w:rPr>
                <w:rFonts w:ascii="Times New Roman" w:eastAsia="Times New Roman" w:hAnsi="Times New Roman" w:cs="Times New Roman"/>
                <w:i/>
                <w:sz w:val="24"/>
                <w:lang w:val="ru-RU"/>
              </w:rPr>
              <w:t>поведения</w:t>
            </w:r>
            <w:r w:rsidRPr="00DD374E">
              <w:rPr>
                <w:rFonts w:ascii="Times New Roman" w:eastAsia="Times New Roman" w:hAnsi="Times New Roman" w:cs="Times New Roman"/>
                <w:i/>
                <w:spacing w:val="-4"/>
                <w:sz w:val="24"/>
                <w:lang w:val="ru-RU"/>
              </w:rPr>
              <w:t xml:space="preserve"> </w:t>
            </w:r>
            <w:r w:rsidRPr="00DD374E">
              <w:rPr>
                <w:rFonts w:ascii="Times New Roman" w:eastAsia="Times New Roman" w:hAnsi="Times New Roman" w:cs="Times New Roman"/>
                <w:i/>
                <w:sz w:val="24"/>
                <w:lang w:val="ru-RU"/>
              </w:rPr>
              <w:t>и</w:t>
            </w:r>
            <w:r w:rsidRPr="00DD374E">
              <w:rPr>
                <w:rFonts w:ascii="Times New Roman" w:eastAsia="Times New Roman" w:hAnsi="Times New Roman" w:cs="Times New Roman"/>
                <w:i/>
                <w:spacing w:val="-1"/>
                <w:sz w:val="24"/>
                <w:lang w:val="ru-RU"/>
              </w:rPr>
              <w:t xml:space="preserve"> </w:t>
            </w:r>
            <w:r w:rsidRPr="00DD374E">
              <w:rPr>
                <w:rFonts w:ascii="Times New Roman" w:eastAsia="Times New Roman" w:hAnsi="Times New Roman" w:cs="Times New Roman"/>
                <w:i/>
                <w:sz w:val="24"/>
                <w:lang w:val="ru-RU"/>
              </w:rPr>
              <w:t>ритуалы.</w:t>
            </w:r>
          </w:p>
          <w:p w:rsidR="00DD374E" w:rsidRPr="00DD374E" w:rsidRDefault="00DD374E" w:rsidP="00AC2C64">
            <w:pPr>
              <w:spacing w:before="2"/>
              <w:ind w:left="110" w:right="3195"/>
              <w:rPr>
                <w:rFonts w:ascii="Times New Roman" w:eastAsia="Times New Roman" w:hAnsi="Times New Roman" w:cs="Times New Roman"/>
                <w:i/>
                <w:sz w:val="24"/>
                <w:lang w:val="ru-RU"/>
              </w:rPr>
            </w:pPr>
            <w:r w:rsidRPr="00DD374E">
              <w:rPr>
                <w:rFonts w:ascii="Times New Roman" w:eastAsia="Times New Roman" w:hAnsi="Times New Roman" w:cs="Times New Roman"/>
                <w:i/>
                <w:sz w:val="24"/>
                <w:lang w:val="ru-RU"/>
              </w:rPr>
              <w:t>Возможность</w:t>
            </w:r>
            <w:r w:rsidRPr="00DD374E">
              <w:rPr>
                <w:rFonts w:ascii="Times New Roman" w:eastAsia="Times New Roman" w:hAnsi="Times New Roman" w:cs="Times New Roman"/>
                <w:i/>
                <w:spacing w:val="-5"/>
                <w:sz w:val="24"/>
                <w:lang w:val="ru-RU"/>
              </w:rPr>
              <w:t xml:space="preserve"> </w:t>
            </w:r>
            <w:r w:rsidRPr="00DD374E">
              <w:rPr>
                <w:rFonts w:ascii="Times New Roman" w:eastAsia="Times New Roman" w:hAnsi="Times New Roman" w:cs="Times New Roman"/>
                <w:i/>
                <w:sz w:val="24"/>
                <w:lang w:val="ru-RU"/>
              </w:rPr>
              <w:t>разновозрастного</w:t>
            </w:r>
            <w:r w:rsidRPr="00DD374E">
              <w:rPr>
                <w:rFonts w:ascii="Times New Roman" w:eastAsia="Times New Roman" w:hAnsi="Times New Roman" w:cs="Times New Roman"/>
                <w:i/>
                <w:spacing w:val="-4"/>
                <w:sz w:val="24"/>
                <w:lang w:val="ru-RU"/>
              </w:rPr>
              <w:t xml:space="preserve"> </w:t>
            </w:r>
            <w:r w:rsidRPr="00DD374E">
              <w:rPr>
                <w:rFonts w:ascii="Times New Roman" w:eastAsia="Times New Roman" w:hAnsi="Times New Roman" w:cs="Times New Roman"/>
                <w:i/>
                <w:sz w:val="24"/>
                <w:lang w:val="ru-RU"/>
              </w:rPr>
              <w:t>общения</w:t>
            </w:r>
            <w:r w:rsidRPr="00DD374E">
              <w:rPr>
                <w:rFonts w:ascii="Times New Roman" w:eastAsia="Times New Roman" w:hAnsi="Times New Roman" w:cs="Times New Roman"/>
                <w:i/>
                <w:spacing w:val="-5"/>
                <w:sz w:val="24"/>
                <w:lang w:val="ru-RU"/>
              </w:rPr>
              <w:t xml:space="preserve"> </w:t>
            </w:r>
            <w:r w:rsidRPr="00DD374E">
              <w:rPr>
                <w:rFonts w:ascii="Times New Roman" w:eastAsia="Times New Roman" w:hAnsi="Times New Roman" w:cs="Times New Roman"/>
                <w:i/>
                <w:sz w:val="24"/>
                <w:lang w:val="ru-RU"/>
              </w:rPr>
              <w:t>и</w:t>
            </w:r>
            <w:r w:rsidRPr="00DD374E">
              <w:rPr>
                <w:rFonts w:ascii="Times New Roman" w:eastAsia="Times New Roman" w:hAnsi="Times New Roman" w:cs="Times New Roman"/>
                <w:i/>
                <w:spacing w:val="-3"/>
                <w:sz w:val="24"/>
                <w:lang w:val="ru-RU"/>
              </w:rPr>
              <w:t xml:space="preserve"> </w:t>
            </w:r>
            <w:r w:rsidRPr="00DD374E">
              <w:rPr>
                <w:rFonts w:ascii="Times New Roman" w:eastAsia="Times New Roman" w:hAnsi="Times New Roman" w:cs="Times New Roman"/>
                <w:i/>
                <w:sz w:val="24"/>
                <w:lang w:val="ru-RU"/>
              </w:rPr>
              <w:t>взаимодействия.</w:t>
            </w:r>
            <w:r w:rsidRPr="00DD374E">
              <w:rPr>
                <w:rFonts w:ascii="Times New Roman" w:eastAsia="Times New Roman" w:hAnsi="Times New Roman" w:cs="Times New Roman"/>
                <w:i/>
                <w:spacing w:val="-57"/>
                <w:sz w:val="24"/>
                <w:lang w:val="ru-RU"/>
              </w:rPr>
              <w:t xml:space="preserve"> </w:t>
            </w:r>
            <w:r w:rsidRPr="00DD374E">
              <w:rPr>
                <w:rFonts w:ascii="Times New Roman" w:eastAsia="Times New Roman" w:hAnsi="Times New Roman" w:cs="Times New Roman"/>
                <w:i/>
                <w:sz w:val="24"/>
                <w:lang w:val="ru-RU"/>
              </w:rPr>
              <w:t>Воспитание ответственности через доверие и с уважение.</w:t>
            </w:r>
            <w:r w:rsidRPr="00DD374E">
              <w:rPr>
                <w:rFonts w:ascii="Times New Roman" w:eastAsia="Times New Roman" w:hAnsi="Times New Roman" w:cs="Times New Roman"/>
                <w:i/>
                <w:spacing w:val="1"/>
                <w:sz w:val="24"/>
                <w:lang w:val="ru-RU"/>
              </w:rPr>
              <w:t xml:space="preserve"> </w:t>
            </w:r>
            <w:r w:rsidRPr="00DD374E">
              <w:rPr>
                <w:rFonts w:ascii="Times New Roman" w:eastAsia="Times New Roman" w:hAnsi="Times New Roman" w:cs="Times New Roman"/>
                <w:i/>
                <w:sz w:val="24"/>
                <w:lang w:val="ru-RU"/>
              </w:rPr>
              <w:t>Авторитет</w:t>
            </w:r>
            <w:r w:rsidRPr="00DD374E">
              <w:rPr>
                <w:rFonts w:ascii="Times New Roman" w:eastAsia="Times New Roman" w:hAnsi="Times New Roman" w:cs="Times New Roman"/>
                <w:i/>
                <w:spacing w:val="-2"/>
                <w:sz w:val="24"/>
                <w:lang w:val="ru-RU"/>
              </w:rPr>
              <w:t xml:space="preserve"> </w:t>
            </w:r>
            <w:r w:rsidRPr="00DD374E">
              <w:rPr>
                <w:rFonts w:ascii="Times New Roman" w:eastAsia="Times New Roman" w:hAnsi="Times New Roman" w:cs="Times New Roman"/>
                <w:i/>
                <w:sz w:val="24"/>
                <w:lang w:val="ru-RU"/>
              </w:rPr>
              <w:t>труда и знания.</w:t>
            </w:r>
          </w:p>
          <w:p w:rsidR="00DD374E" w:rsidRPr="00DD374E" w:rsidRDefault="00DD374E" w:rsidP="00AC2C64">
            <w:pPr>
              <w:spacing w:before="4"/>
              <w:ind w:left="110"/>
              <w:rPr>
                <w:rFonts w:ascii="Times New Roman" w:eastAsia="Times New Roman" w:hAnsi="Times New Roman" w:cs="Times New Roman"/>
                <w:i/>
                <w:sz w:val="24"/>
                <w:lang w:val="ru-RU"/>
              </w:rPr>
            </w:pPr>
            <w:r w:rsidRPr="00DD374E">
              <w:rPr>
                <w:rFonts w:ascii="Times New Roman" w:eastAsia="Times New Roman" w:hAnsi="Times New Roman" w:cs="Times New Roman"/>
                <w:i/>
                <w:sz w:val="24"/>
                <w:lang w:val="ru-RU"/>
              </w:rPr>
              <w:t>Свобода,</w:t>
            </w:r>
            <w:r w:rsidRPr="00DD374E">
              <w:rPr>
                <w:rFonts w:ascii="Times New Roman" w:eastAsia="Times New Roman" w:hAnsi="Times New Roman" w:cs="Times New Roman"/>
                <w:i/>
                <w:spacing w:val="-2"/>
                <w:sz w:val="24"/>
                <w:lang w:val="ru-RU"/>
              </w:rPr>
              <w:t xml:space="preserve"> </w:t>
            </w:r>
            <w:r w:rsidRPr="00DD374E">
              <w:rPr>
                <w:rFonts w:ascii="Times New Roman" w:eastAsia="Times New Roman" w:hAnsi="Times New Roman" w:cs="Times New Roman"/>
                <w:i/>
                <w:sz w:val="24"/>
                <w:lang w:val="ru-RU"/>
              </w:rPr>
              <w:t>ответственность</w:t>
            </w:r>
            <w:r w:rsidRPr="00DD374E">
              <w:rPr>
                <w:rFonts w:ascii="Times New Roman" w:eastAsia="Times New Roman" w:hAnsi="Times New Roman" w:cs="Times New Roman"/>
                <w:i/>
                <w:spacing w:val="-3"/>
                <w:sz w:val="24"/>
                <w:lang w:val="ru-RU"/>
              </w:rPr>
              <w:t xml:space="preserve"> </w:t>
            </w:r>
            <w:r w:rsidRPr="00DD374E">
              <w:rPr>
                <w:rFonts w:ascii="Times New Roman" w:eastAsia="Times New Roman" w:hAnsi="Times New Roman" w:cs="Times New Roman"/>
                <w:i/>
                <w:sz w:val="24"/>
                <w:lang w:val="ru-RU"/>
              </w:rPr>
              <w:t>и</w:t>
            </w:r>
            <w:r w:rsidRPr="00DD374E">
              <w:rPr>
                <w:rFonts w:ascii="Times New Roman" w:eastAsia="Times New Roman" w:hAnsi="Times New Roman" w:cs="Times New Roman"/>
                <w:i/>
                <w:spacing w:val="-2"/>
                <w:sz w:val="24"/>
                <w:lang w:val="ru-RU"/>
              </w:rPr>
              <w:t xml:space="preserve"> </w:t>
            </w:r>
            <w:r w:rsidRPr="00DD374E">
              <w:rPr>
                <w:rFonts w:ascii="Times New Roman" w:eastAsia="Times New Roman" w:hAnsi="Times New Roman" w:cs="Times New Roman"/>
                <w:i/>
                <w:sz w:val="24"/>
                <w:lang w:val="ru-RU"/>
              </w:rPr>
              <w:t>др.</w:t>
            </w:r>
          </w:p>
          <w:p w:rsidR="00AC2C64" w:rsidRPr="00AC2C64" w:rsidRDefault="00DD374E" w:rsidP="00AC2C64">
            <w:pPr>
              <w:ind w:left="110"/>
              <w:rPr>
                <w:rFonts w:ascii="Times New Roman" w:eastAsia="Times New Roman" w:hAnsi="Times New Roman" w:cs="Times New Roman"/>
                <w:i/>
                <w:sz w:val="24"/>
                <w:lang w:val="ru-RU"/>
              </w:rPr>
            </w:pPr>
            <w:r w:rsidRPr="00DD374E">
              <w:rPr>
                <w:rFonts w:ascii="Times New Roman" w:eastAsia="Times New Roman" w:hAnsi="Times New Roman" w:cs="Times New Roman"/>
                <w:i/>
                <w:sz w:val="24"/>
                <w:lang w:val="ru-RU"/>
              </w:rPr>
              <w:t>Уклад</w:t>
            </w:r>
            <w:r w:rsidRPr="00DD374E">
              <w:rPr>
                <w:rFonts w:ascii="Times New Roman" w:eastAsia="Times New Roman" w:hAnsi="Times New Roman" w:cs="Times New Roman"/>
                <w:i/>
                <w:spacing w:val="10"/>
                <w:sz w:val="24"/>
                <w:lang w:val="ru-RU"/>
              </w:rPr>
              <w:t xml:space="preserve"> </w:t>
            </w:r>
            <w:r w:rsidRPr="00DD374E">
              <w:rPr>
                <w:rFonts w:ascii="Times New Roman" w:eastAsia="Times New Roman" w:hAnsi="Times New Roman" w:cs="Times New Roman"/>
                <w:i/>
                <w:sz w:val="24"/>
                <w:lang w:val="ru-RU"/>
              </w:rPr>
              <w:t>учитывает</w:t>
            </w:r>
            <w:r w:rsidRPr="00DD374E">
              <w:rPr>
                <w:rFonts w:ascii="Times New Roman" w:eastAsia="Times New Roman" w:hAnsi="Times New Roman" w:cs="Times New Roman"/>
                <w:i/>
                <w:spacing w:val="66"/>
                <w:sz w:val="24"/>
                <w:lang w:val="ru-RU"/>
              </w:rPr>
              <w:t xml:space="preserve"> </w:t>
            </w:r>
            <w:r w:rsidRPr="00DD374E">
              <w:rPr>
                <w:rFonts w:ascii="Times New Roman" w:eastAsia="Times New Roman" w:hAnsi="Times New Roman" w:cs="Times New Roman"/>
                <w:i/>
                <w:sz w:val="24"/>
                <w:lang w:val="ru-RU"/>
              </w:rPr>
              <w:t>специфику</w:t>
            </w:r>
            <w:r w:rsidRPr="00DD374E">
              <w:rPr>
                <w:rFonts w:ascii="Times New Roman" w:eastAsia="Times New Roman" w:hAnsi="Times New Roman" w:cs="Times New Roman"/>
                <w:i/>
                <w:spacing w:val="67"/>
                <w:sz w:val="24"/>
                <w:lang w:val="ru-RU"/>
              </w:rPr>
              <w:t xml:space="preserve"> </w:t>
            </w:r>
            <w:r w:rsidRPr="00DD374E">
              <w:rPr>
                <w:rFonts w:ascii="Times New Roman" w:eastAsia="Times New Roman" w:hAnsi="Times New Roman" w:cs="Times New Roman"/>
                <w:i/>
                <w:sz w:val="24"/>
                <w:lang w:val="ru-RU"/>
              </w:rPr>
              <w:t>и</w:t>
            </w:r>
            <w:r w:rsidRPr="00DD374E">
              <w:rPr>
                <w:rFonts w:ascii="Times New Roman" w:eastAsia="Times New Roman" w:hAnsi="Times New Roman" w:cs="Times New Roman"/>
                <w:i/>
                <w:spacing w:val="68"/>
                <w:sz w:val="24"/>
                <w:lang w:val="ru-RU"/>
              </w:rPr>
              <w:t xml:space="preserve"> </w:t>
            </w:r>
            <w:r w:rsidRPr="00DD374E">
              <w:rPr>
                <w:rFonts w:ascii="Times New Roman" w:eastAsia="Times New Roman" w:hAnsi="Times New Roman" w:cs="Times New Roman"/>
                <w:i/>
                <w:sz w:val="24"/>
                <w:lang w:val="ru-RU"/>
              </w:rPr>
              <w:t>конкретные</w:t>
            </w:r>
            <w:r w:rsidRPr="00DD374E">
              <w:rPr>
                <w:rFonts w:ascii="Times New Roman" w:eastAsia="Times New Roman" w:hAnsi="Times New Roman" w:cs="Times New Roman"/>
                <w:i/>
                <w:spacing w:val="67"/>
                <w:sz w:val="24"/>
                <w:lang w:val="ru-RU"/>
              </w:rPr>
              <w:t xml:space="preserve"> </w:t>
            </w:r>
            <w:r w:rsidRPr="00DD374E">
              <w:rPr>
                <w:rFonts w:ascii="Times New Roman" w:eastAsia="Times New Roman" w:hAnsi="Times New Roman" w:cs="Times New Roman"/>
                <w:i/>
                <w:sz w:val="24"/>
                <w:lang w:val="ru-RU"/>
              </w:rPr>
              <w:t>формы</w:t>
            </w:r>
            <w:r w:rsidRPr="00DD374E">
              <w:rPr>
                <w:rFonts w:ascii="Times New Roman" w:eastAsia="Times New Roman" w:hAnsi="Times New Roman" w:cs="Times New Roman"/>
                <w:i/>
                <w:spacing w:val="69"/>
                <w:sz w:val="24"/>
                <w:lang w:val="ru-RU"/>
              </w:rPr>
              <w:t xml:space="preserve"> </w:t>
            </w:r>
            <w:r w:rsidRPr="00DD374E">
              <w:rPr>
                <w:rFonts w:ascii="Times New Roman" w:eastAsia="Times New Roman" w:hAnsi="Times New Roman" w:cs="Times New Roman"/>
                <w:i/>
                <w:sz w:val="24"/>
                <w:lang w:val="ru-RU"/>
              </w:rPr>
              <w:t>организации</w:t>
            </w:r>
            <w:r w:rsidRPr="00DD374E">
              <w:rPr>
                <w:rFonts w:ascii="Times New Roman" w:eastAsia="Times New Roman" w:hAnsi="Times New Roman" w:cs="Times New Roman"/>
                <w:i/>
                <w:spacing w:val="68"/>
                <w:sz w:val="24"/>
                <w:lang w:val="ru-RU"/>
              </w:rPr>
              <w:t xml:space="preserve"> </w:t>
            </w:r>
            <w:r w:rsidRPr="00DD374E">
              <w:rPr>
                <w:rFonts w:ascii="Times New Roman" w:eastAsia="Times New Roman" w:hAnsi="Times New Roman" w:cs="Times New Roman"/>
                <w:i/>
                <w:sz w:val="24"/>
                <w:lang w:val="ru-RU"/>
              </w:rPr>
              <w:t>распорядка</w:t>
            </w:r>
            <w:r w:rsidRPr="00DD374E">
              <w:rPr>
                <w:rFonts w:ascii="Times New Roman" w:eastAsia="Times New Roman" w:hAnsi="Times New Roman" w:cs="Times New Roman"/>
                <w:i/>
                <w:spacing w:val="68"/>
                <w:sz w:val="24"/>
                <w:lang w:val="ru-RU"/>
              </w:rPr>
              <w:t xml:space="preserve"> </w:t>
            </w:r>
            <w:r w:rsidRPr="00DD374E">
              <w:rPr>
                <w:rFonts w:ascii="Times New Roman" w:eastAsia="Times New Roman" w:hAnsi="Times New Roman" w:cs="Times New Roman"/>
                <w:i/>
                <w:sz w:val="24"/>
                <w:lang w:val="ru-RU"/>
              </w:rPr>
              <w:t>дневного,</w:t>
            </w:r>
            <w:r w:rsidR="00AC2C64" w:rsidRPr="00AC2C64">
              <w:rPr>
                <w:lang w:val="ru-RU"/>
              </w:rPr>
              <w:t xml:space="preserve"> </w:t>
            </w:r>
            <w:r w:rsidR="00AC2C64" w:rsidRPr="00AC2C64">
              <w:rPr>
                <w:rFonts w:ascii="Times New Roman" w:eastAsia="Times New Roman" w:hAnsi="Times New Roman" w:cs="Times New Roman"/>
                <w:i/>
                <w:sz w:val="24"/>
                <w:lang w:val="ru-RU"/>
              </w:rPr>
              <w:t>недельного, месячного, годового цикла жизни ДОО др.</w:t>
            </w:r>
          </w:p>
          <w:p w:rsidR="00AC2C64" w:rsidRPr="00DD374E" w:rsidRDefault="00AC2C64" w:rsidP="00AC2C64">
            <w:pPr>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tc>
      </w:tr>
      <w:tr w:rsidR="00AC2C64" w:rsidRPr="00DD374E" w:rsidTr="00AC2C64">
        <w:trPr>
          <w:trHeight w:val="1718"/>
        </w:trPr>
        <w:tc>
          <w:tcPr>
            <w:tcW w:w="9640" w:type="dxa"/>
          </w:tcPr>
          <w:p w:rsidR="00AC2C64" w:rsidRPr="00AC2C64" w:rsidRDefault="00AC2C64" w:rsidP="00AC2C64">
            <w:pPr>
              <w:spacing w:line="270" w:lineRule="exact"/>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 События в ДОО проектируются в соответствии с логикой календарного плана:</w:t>
            </w:r>
          </w:p>
          <w:p w:rsidR="00AC2C64" w:rsidRPr="00AC2C64" w:rsidRDefault="00AC2C64" w:rsidP="00AC2C64">
            <w:pPr>
              <w:spacing w:line="270" w:lineRule="exact"/>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на день - режим дня с возможностью гибкой подстройки под ситуацию ребенка, группы,</w:t>
            </w:r>
          </w:p>
          <w:p w:rsidR="00AC2C64" w:rsidRPr="00AC2C64" w:rsidRDefault="00AC2C64" w:rsidP="00AC2C64">
            <w:pPr>
              <w:spacing w:line="270" w:lineRule="exact"/>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на неделю — целесообразно выстраивать в зависимости от плана работы на месяц или квартал как ритм подготовки к праздникам;</w:t>
            </w:r>
          </w:p>
          <w:p w:rsidR="00AC2C64" w:rsidRPr="00AC2C64" w:rsidRDefault="00AC2C64" w:rsidP="00AC2C64">
            <w:pPr>
              <w:spacing w:line="270" w:lineRule="exact"/>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на месяц; на год.</w:t>
            </w:r>
          </w:p>
          <w:p w:rsidR="00AC2C64" w:rsidRPr="00AC2C64" w:rsidRDefault="00AC2C64" w:rsidP="00AC2C64">
            <w:pPr>
              <w:spacing w:line="270" w:lineRule="exact"/>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ДОО определяет самостоятельно.</w:t>
            </w:r>
          </w:p>
        </w:tc>
      </w:tr>
      <w:tr w:rsidR="00AC2C64" w:rsidRPr="00DD374E" w:rsidTr="00AC2C64">
        <w:trPr>
          <w:trHeight w:val="1718"/>
        </w:trPr>
        <w:tc>
          <w:tcPr>
            <w:tcW w:w="9640" w:type="dxa"/>
          </w:tcPr>
          <w:p w:rsidR="00AC2C64" w:rsidRPr="00AC2C64" w:rsidRDefault="00AC2C64" w:rsidP="00AC2C64">
            <w:pPr>
              <w:spacing w:line="270" w:lineRule="exact"/>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3) Образ ДОО, её особенности, символика, внешний имидж (отражающие региональную специфику):</w:t>
            </w:r>
          </w:p>
          <w:p w:rsidR="00AC2C64" w:rsidRPr="00AC2C64" w:rsidRDefault="00AC2C64" w:rsidP="00AC2C64">
            <w:pPr>
              <w:spacing w:line="270" w:lineRule="exact"/>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Компоненты имиджа (ДОО определяет самостоятельно):</w:t>
            </w:r>
          </w:p>
          <w:p w:rsidR="00AC2C64" w:rsidRPr="00AC2C64" w:rsidRDefault="00AC2C64" w:rsidP="00AC2C64">
            <w:pPr>
              <w:spacing w:line="270" w:lineRule="exact"/>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-неизменно высокое качество образовательной услуги (чёткое понимание целей дошкольного образования и воспитания, высокий процент у</w:t>
            </w:r>
            <w:r>
              <w:rPr>
                <w:rFonts w:ascii="Times New Roman" w:eastAsia="Times New Roman" w:hAnsi="Times New Roman" w:cs="Times New Roman"/>
                <w:i/>
                <w:sz w:val="24"/>
                <w:lang w:val="ru-RU"/>
              </w:rPr>
              <w:t>спешной адаптации выпускников МА</w:t>
            </w:r>
            <w:r w:rsidRPr="00AC2C64">
              <w:rPr>
                <w:rFonts w:ascii="Times New Roman" w:eastAsia="Times New Roman" w:hAnsi="Times New Roman" w:cs="Times New Roman"/>
                <w:i/>
                <w:sz w:val="24"/>
                <w:lang w:val="ru-RU"/>
              </w:rPr>
              <w:t xml:space="preserve">ДОУ в школе, формирование </w:t>
            </w:r>
            <w:r>
              <w:rPr>
                <w:rFonts w:ascii="Times New Roman" w:eastAsia="Times New Roman" w:hAnsi="Times New Roman" w:cs="Times New Roman"/>
                <w:i/>
                <w:sz w:val="24"/>
                <w:lang w:val="ru-RU"/>
              </w:rPr>
              <w:t>здорового образа жизни, связь МА</w:t>
            </w:r>
            <w:r w:rsidRPr="00AC2C64">
              <w:rPr>
                <w:rFonts w:ascii="Times New Roman" w:eastAsia="Times New Roman" w:hAnsi="Times New Roman" w:cs="Times New Roman"/>
                <w:i/>
                <w:sz w:val="24"/>
                <w:lang w:val="ru-RU"/>
              </w:rPr>
              <w:t>ДОУ с социальными партнерами);</w:t>
            </w:r>
          </w:p>
          <w:p w:rsidR="00AC2C64" w:rsidRPr="00AC2C64" w:rsidRDefault="00AC2C64" w:rsidP="00AC2C64">
            <w:pPr>
              <w:spacing w:line="270" w:lineRule="exact"/>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rsidR="00AC2C64" w:rsidRPr="00AC2C64" w:rsidRDefault="00AC2C64" w:rsidP="00AC2C64">
            <w:pPr>
              <w:spacing w:line="270" w:lineRule="exact"/>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-чёткое определение педагогическим коллективом миссии и концепции образовательного учреждения;</w:t>
            </w:r>
          </w:p>
          <w:p w:rsidR="00AC2C64" w:rsidRPr="00AC2C64" w:rsidRDefault="00AC2C64" w:rsidP="00AC2C64">
            <w:pPr>
              <w:spacing w:line="270" w:lineRule="exact"/>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w:t>
            </w:r>
          </w:p>
          <w:p w:rsidR="00AC2C64" w:rsidRPr="00AC2C64" w:rsidRDefault="00AC2C64" w:rsidP="00AC2C64">
            <w:pPr>
              <w:spacing w:line="270" w:lineRule="exact"/>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rsidR="00AC2C64" w:rsidRPr="00AC2C64" w:rsidRDefault="00AC2C64" w:rsidP="00AC2C64">
            <w:pPr>
              <w:spacing w:line="270" w:lineRule="exact"/>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Знакомство ДОО 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w:t>
            </w:r>
          </w:p>
          <w:p w:rsidR="00AC2C64" w:rsidRPr="00AC2C64" w:rsidRDefault="00AC2C64" w:rsidP="00AC2C64">
            <w:pPr>
              <w:spacing w:line="270" w:lineRule="exact"/>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lastRenderedPageBreak/>
              <w:t>Способствовать проявлению познавательного интереса к истории Татарстана. Дать представления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w:t>
            </w:r>
          </w:p>
          <w:p w:rsidR="00AC2C64" w:rsidRDefault="00AC2C64" w:rsidP="00AC2C64">
            <w:pPr>
              <w:spacing w:line="270" w:lineRule="exact"/>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w:t>
            </w:r>
          </w:p>
          <w:p w:rsidR="00AC2C64" w:rsidRPr="00AC2C64" w:rsidRDefault="00AC2C64" w:rsidP="00AC2C64">
            <w:pPr>
              <w:spacing w:line="270" w:lineRule="exact"/>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будущее.</w:t>
            </w:r>
          </w:p>
          <w:p w:rsidR="00AC2C64" w:rsidRPr="00AC2C64" w:rsidRDefault="00AC2C64" w:rsidP="00AC2C64">
            <w:pPr>
              <w:spacing w:line="270" w:lineRule="exact"/>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и др.</w:t>
            </w:r>
          </w:p>
        </w:tc>
      </w:tr>
      <w:tr w:rsidR="00AC2C64" w:rsidRPr="00DD374E" w:rsidTr="00AC2C64">
        <w:trPr>
          <w:trHeight w:val="1718"/>
        </w:trPr>
        <w:tc>
          <w:tcPr>
            <w:tcW w:w="9640" w:type="dxa"/>
          </w:tcPr>
          <w:p w:rsidR="00AC2C64" w:rsidRPr="00AC2C64" w:rsidRDefault="00AC2C64" w:rsidP="00AC2C64">
            <w:pPr>
              <w:spacing w:line="270" w:lineRule="exact"/>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lastRenderedPageBreak/>
              <w:t>4) Отношения к воспитанникам, их родителям (законным представителям), сотрудникам и партнерам ДОО (отражающие региональную специфику):</w:t>
            </w:r>
          </w:p>
          <w:p w:rsidR="00AC2C64" w:rsidRPr="00AC2C64" w:rsidRDefault="00AC2C64" w:rsidP="00AC2C64">
            <w:pPr>
              <w:spacing w:line="270" w:lineRule="exact"/>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 нравственных ценностей.</w:t>
            </w:r>
          </w:p>
          <w:p w:rsidR="00AC2C64" w:rsidRPr="00AC2C64" w:rsidRDefault="00AC2C64" w:rsidP="00AC2C64">
            <w:pPr>
              <w:spacing w:line="270" w:lineRule="exact"/>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w:t>
            </w:r>
          </w:p>
          <w:p w:rsidR="00AC2C64" w:rsidRPr="00AC2C64" w:rsidRDefault="00AC2C64" w:rsidP="00AC2C64">
            <w:pPr>
              <w:spacing w:line="270" w:lineRule="exact"/>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Мероприятия с родителями, партнерами ДОО определяет самостоятельно.</w:t>
            </w:r>
          </w:p>
        </w:tc>
      </w:tr>
      <w:tr w:rsidR="00AC2C64" w:rsidRPr="00DD374E" w:rsidTr="00AC2C64">
        <w:trPr>
          <w:trHeight w:val="1718"/>
        </w:trPr>
        <w:tc>
          <w:tcPr>
            <w:tcW w:w="9640" w:type="dxa"/>
          </w:tcPr>
          <w:p w:rsidR="00AC2C64" w:rsidRPr="00AC2C64" w:rsidRDefault="00AC2C64" w:rsidP="00AC2C64">
            <w:pPr>
              <w:spacing w:line="270" w:lineRule="exact"/>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5) Ключевые правила ДОО (отражающие региональную специфику):</w:t>
            </w:r>
          </w:p>
          <w:p w:rsidR="00AC2C64" w:rsidRPr="00AC2C64" w:rsidRDefault="00AC2C64" w:rsidP="00AC2C64">
            <w:pPr>
              <w:spacing w:line="270" w:lineRule="exact"/>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rsidR="00AC2C64" w:rsidRPr="00AC2C64" w:rsidRDefault="00AC2C64" w:rsidP="00AC2C64">
            <w:pPr>
              <w:spacing w:line="270" w:lineRule="exact"/>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rsidR="00AC2C64" w:rsidRPr="00AC2C64" w:rsidRDefault="00AC2C64" w:rsidP="00AC2C64">
            <w:pPr>
              <w:spacing w:line="270" w:lineRule="exact"/>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приобретение первичного опыта деятельности и поведения в соответствии с базовыми ценностями, нормами и правилами, принятыми в обществе;</w:t>
            </w:r>
          </w:p>
          <w:p w:rsidR="00AC2C64" w:rsidRPr="00AC2C64" w:rsidRDefault="00AC2C64" w:rsidP="00AC2C64">
            <w:pPr>
              <w:spacing w:line="270" w:lineRule="exact"/>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w:t>
            </w:r>
          </w:p>
          <w:p w:rsidR="00AC2C64" w:rsidRPr="00AC2C64" w:rsidRDefault="00AC2C64" w:rsidP="00AC2C64">
            <w:pPr>
              <w:spacing w:line="270" w:lineRule="exact"/>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w:t>
            </w:r>
          </w:p>
          <w:p w:rsidR="00AC2C64" w:rsidRPr="00AC2C64" w:rsidRDefault="00AC2C64" w:rsidP="00AC2C64">
            <w:pPr>
              <w:spacing w:line="270" w:lineRule="exact"/>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p w:rsidR="00AC2C64" w:rsidRPr="00AC2C64" w:rsidRDefault="00AC2C64" w:rsidP="00AC2C64">
            <w:pPr>
              <w:spacing w:line="270" w:lineRule="exact"/>
              <w:ind w:left="110"/>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Ключевые правила ДОО определяет самостоятельно.</w:t>
            </w:r>
          </w:p>
        </w:tc>
      </w:tr>
      <w:tr w:rsidR="00AC2C64" w:rsidRPr="00DD374E" w:rsidTr="00AC2C64">
        <w:trPr>
          <w:trHeight w:val="1718"/>
        </w:trPr>
        <w:tc>
          <w:tcPr>
            <w:tcW w:w="9640" w:type="dxa"/>
          </w:tcPr>
          <w:p w:rsidR="00AC2C64" w:rsidRPr="00AC2C64" w:rsidRDefault="00AC2C64" w:rsidP="00AC2C64">
            <w:pPr>
              <w:pStyle w:val="a4"/>
              <w:numPr>
                <w:ilvl w:val="0"/>
                <w:numId w:val="30"/>
              </w:numPr>
              <w:spacing w:line="270" w:lineRule="exact"/>
              <w:ind w:left="0" w:firstLine="405"/>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Традиции и ритуалы, особые нормы этикета в ДОО (отражающие региональную специфику) например:</w:t>
            </w:r>
          </w:p>
          <w:p w:rsidR="00AC2C64" w:rsidRPr="00AC2C64" w:rsidRDefault="00AC2C64" w:rsidP="00AC2C64">
            <w:pPr>
              <w:spacing w:line="270" w:lineRule="exact"/>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Празднование дня рождения детей. Праздники Татарстана:</w:t>
            </w:r>
          </w:p>
          <w:p w:rsidR="00AC2C64" w:rsidRPr="00AC2C64" w:rsidRDefault="00AC2C64" w:rsidP="00AC2C64">
            <w:pPr>
              <w:spacing w:line="270" w:lineRule="exact"/>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30 августа День Республики</w:t>
            </w:r>
          </w:p>
          <w:p w:rsidR="00AC2C64" w:rsidRPr="00AC2C64" w:rsidRDefault="00AC2C64" w:rsidP="00AC2C64">
            <w:pPr>
              <w:spacing w:line="270" w:lineRule="exact"/>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6 ноября День конституции Татарстана</w:t>
            </w:r>
          </w:p>
          <w:p w:rsidR="00AC2C64" w:rsidRPr="00AC2C64" w:rsidRDefault="00AC2C64" w:rsidP="00AC2C64">
            <w:pPr>
              <w:spacing w:line="270" w:lineRule="exact"/>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21 февраля. Международный день родного языка</w:t>
            </w:r>
          </w:p>
          <w:p w:rsidR="00AC2C64" w:rsidRPr="00AC2C64" w:rsidRDefault="00AC2C64" w:rsidP="00AC2C64">
            <w:pPr>
              <w:spacing w:line="270" w:lineRule="exact"/>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 xml:space="preserve">26 апреля День родного языка День родного языка и день рождения великого татарского </w:t>
            </w:r>
            <w:r w:rsidRPr="00AC2C64">
              <w:rPr>
                <w:rFonts w:ascii="Times New Roman" w:eastAsia="Times New Roman" w:hAnsi="Times New Roman" w:cs="Times New Roman"/>
                <w:i/>
                <w:sz w:val="24"/>
                <w:lang w:val="ru-RU"/>
              </w:rPr>
              <w:lastRenderedPageBreak/>
              <w:t>поэта и просветителя Габдуллы Тукая и др.</w:t>
            </w:r>
          </w:p>
          <w:p w:rsidR="00AC2C64" w:rsidRPr="00AC2C64" w:rsidRDefault="00AC2C64" w:rsidP="00AC2C64">
            <w:pPr>
              <w:spacing w:line="270" w:lineRule="exact"/>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AC2C64" w:rsidRPr="00AC2C64" w:rsidRDefault="00AC2C64" w:rsidP="00AC2C64">
            <w:pPr>
              <w:spacing w:line="270" w:lineRule="exact"/>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 Используя сказки народов Поволжья, развивать формы воображения, в основе которых лежит интерпретация литературного образа.</w:t>
            </w:r>
          </w:p>
          <w:p w:rsidR="00AC2C64" w:rsidRPr="00AC2C64" w:rsidRDefault="00AC2C64" w:rsidP="00AC2C64">
            <w:pPr>
              <w:spacing w:line="270" w:lineRule="exact"/>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AC2C64" w:rsidRPr="00AC2C64" w:rsidRDefault="00AC2C64" w:rsidP="00AC2C64">
            <w:pPr>
              <w:spacing w:line="270" w:lineRule="exact"/>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Познакомить с татарским народным юмором («Два лентяя», «Ответ иголки» и др.). Развивать чувство юмора и др.</w:t>
            </w:r>
          </w:p>
          <w:p w:rsidR="00AC2C64" w:rsidRPr="00AC2C64" w:rsidRDefault="00AC2C64" w:rsidP="00AC2C64">
            <w:pPr>
              <w:spacing w:line="270" w:lineRule="exact"/>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Традиции, ритуалы, нормы этикета ДОО определяет самостоятельно.</w:t>
            </w:r>
          </w:p>
        </w:tc>
      </w:tr>
      <w:tr w:rsidR="00AC2C64" w:rsidRPr="00DD374E" w:rsidTr="00AC2C64">
        <w:trPr>
          <w:trHeight w:val="1718"/>
        </w:trPr>
        <w:tc>
          <w:tcPr>
            <w:tcW w:w="9640" w:type="dxa"/>
          </w:tcPr>
          <w:p w:rsidR="00AC2C64" w:rsidRDefault="00AC2C64" w:rsidP="00AC2C64">
            <w:pPr>
              <w:spacing w:line="270" w:lineRule="exact"/>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lastRenderedPageBreak/>
              <w:t>7) Особенности РППС, отражающие образ и ценности ДОО (отражающие региональную</w:t>
            </w:r>
          </w:p>
          <w:p w:rsidR="00AC2C64" w:rsidRPr="00AC2C64" w:rsidRDefault="00AC2C64" w:rsidP="00AC2C64">
            <w:pPr>
              <w:spacing w:line="270" w:lineRule="exact"/>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специфику): учет национально-культурных, климатических условий, в которых осуществляется образовательная деятельность;</w:t>
            </w:r>
          </w:p>
          <w:p w:rsidR="00AC2C64" w:rsidRPr="00AC2C64" w:rsidRDefault="00AC2C64" w:rsidP="00AC2C64">
            <w:pPr>
              <w:spacing w:line="270" w:lineRule="exact"/>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Организация образовательного процесса в ДОО строится с учетом национально- 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rsidR="00AC2C64" w:rsidRPr="00AC2C64" w:rsidRDefault="00AC2C64" w:rsidP="00AC2C64">
            <w:pPr>
              <w:spacing w:line="270" w:lineRule="exact"/>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rsidR="00AC2C64" w:rsidRPr="00AC2C64" w:rsidRDefault="00AC2C64" w:rsidP="00AC2C64">
            <w:pPr>
              <w:spacing w:line="270" w:lineRule="exact"/>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w:t>
            </w:r>
          </w:p>
          <w:p w:rsidR="00AC2C64" w:rsidRDefault="00AC2C64" w:rsidP="00AC2C64">
            <w:pPr>
              <w:spacing w:line="270" w:lineRule="exact"/>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График образовательного процесса составляется на холодный и теплый периоды: холодный период – образовательный: определенный режим дня и планирование занятий с</w:t>
            </w:r>
            <w:r>
              <w:rPr>
                <w:rFonts w:ascii="Times New Roman" w:eastAsia="Times New Roman" w:hAnsi="Times New Roman" w:cs="Times New Roman"/>
                <w:i/>
                <w:sz w:val="24"/>
                <w:lang w:val="ru-RU"/>
              </w:rPr>
              <w:t>детьми</w:t>
            </w:r>
          </w:p>
          <w:p w:rsidR="00AC2C64" w:rsidRPr="00AC2C64" w:rsidRDefault="00AC2C64" w:rsidP="00AC2C64">
            <w:pPr>
              <w:spacing w:line="270" w:lineRule="exact"/>
              <w:jc w:val="both"/>
              <w:rPr>
                <w:rFonts w:ascii="Times New Roman" w:eastAsia="Times New Roman" w:hAnsi="Times New Roman" w:cs="Times New Roman"/>
                <w:i/>
                <w:sz w:val="24"/>
                <w:lang w:val="ru-RU"/>
              </w:rPr>
            </w:pPr>
          </w:p>
          <w:p w:rsidR="00AC2C64" w:rsidRPr="00AC2C64" w:rsidRDefault="00AC2C64" w:rsidP="00AC2C64">
            <w:pPr>
              <w:spacing w:line="270" w:lineRule="exact"/>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теплый период – оздоровительный: другой режим дня, оздоровительная и культурно- досуговая деятельность.</w:t>
            </w:r>
          </w:p>
          <w:p w:rsidR="00AC2C64" w:rsidRPr="00AC2C64" w:rsidRDefault="00AC2C64" w:rsidP="00AC2C64">
            <w:pPr>
              <w:spacing w:line="270" w:lineRule="exact"/>
              <w:jc w:val="both"/>
              <w:rPr>
                <w:rFonts w:ascii="Times New Roman" w:eastAsia="Times New Roman" w:hAnsi="Times New Roman" w:cs="Times New Roman"/>
                <w:i/>
                <w:sz w:val="24"/>
                <w:lang w:val="ru-RU"/>
              </w:rPr>
            </w:pPr>
          </w:p>
          <w:p w:rsidR="00AC2C64" w:rsidRPr="00AC2C64" w:rsidRDefault="00AC2C64" w:rsidP="00AC2C64">
            <w:pPr>
              <w:spacing w:line="270" w:lineRule="exact"/>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w:t>
            </w:r>
          </w:p>
          <w:p w:rsidR="00AC2C64" w:rsidRPr="00AC2C64" w:rsidRDefault="00AC2C64" w:rsidP="00AC2C64">
            <w:pPr>
              <w:spacing w:line="270" w:lineRule="exact"/>
              <w:jc w:val="both"/>
              <w:rPr>
                <w:rFonts w:ascii="Times New Roman" w:eastAsia="Times New Roman" w:hAnsi="Times New Roman" w:cs="Times New Roman"/>
                <w:i/>
                <w:sz w:val="24"/>
                <w:lang w:val="ru-RU"/>
              </w:rPr>
            </w:pPr>
          </w:p>
          <w:p w:rsidR="00AC2C64" w:rsidRPr="00AC2C64" w:rsidRDefault="00AC2C64" w:rsidP="00AC2C64">
            <w:pPr>
              <w:spacing w:line="270" w:lineRule="exact"/>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Цели образования в национальных, социокультурных условиях ребенка дошкольного возраста:</w:t>
            </w:r>
          </w:p>
          <w:p w:rsidR="00AC2C64" w:rsidRPr="00AC2C64" w:rsidRDefault="00AC2C64" w:rsidP="00AC2C64">
            <w:pPr>
              <w:spacing w:line="270" w:lineRule="exact"/>
              <w:jc w:val="both"/>
              <w:rPr>
                <w:rFonts w:ascii="Times New Roman" w:eastAsia="Times New Roman" w:hAnsi="Times New Roman" w:cs="Times New Roman"/>
                <w:i/>
                <w:sz w:val="24"/>
                <w:lang w:val="ru-RU"/>
              </w:rPr>
            </w:pPr>
          </w:p>
          <w:p w:rsidR="00AC2C64" w:rsidRPr="00AC2C64" w:rsidRDefault="00AC2C64" w:rsidP="00AC2C64">
            <w:pPr>
              <w:spacing w:line="270" w:lineRule="exact"/>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1.</w:t>
            </w:r>
            <w:r w:rsidRPr="00AC2C64">
              <w:rPr>
                <w:rFonts w:ascii="Times New Roman" w:eastAsia="Times New Roman" w:hAnsi="Times New Roman" w:cs="Times New Roman"/>
                <w:i/>
                <w:sz w:val="24"/>
                <w:lang w:val="ru-RU"/>
              </w:rPr>
              <w:tab/>
              <w:t>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p>
          <w:p w:rsidR="00AC2C64" w:rsidRPr="00AC2C64" w:rsidRDefault="00AC2C64" w:rsidP="00AC2C64">
            <w:pPr>
              <w:spacing w:line="270" w:lineRule="exact"/>
              <w:jc w:val="both"/>
              <w:rPr>
                <w:rFonts w:ascii="Times New Roman" w:eastAsia="Times New Roman" w:hAnsi="Times New Roman" w:cs="Times New Roman"/>
                <w:i/>
                <w:sz w:val="24"/>
                <w:lang w:val="ru-RU"/>
              </w:rPr>
            </w:pPr>
          </w:p>
          <w:p w:rsidR="00AC2C64" w:rsidRPr="00AC2C64" w:rsidRDefault="00AC2C64" w:rsidP="00AC2C64">
            <w:pPr>
              <w:spacing w:line="270" w:lineRule="exact"/>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2.</w:t>
            </w:r>
            <w:r w:rsidRPr="00AC2C64">
              <w:rPr>
                <w:rFonts w:ascii="Times New Roman" w:eastAsia="Times New Roman" w:hAnsi="Times New Roman" w:cs="Times New Roman"/>
                <w:i/>
                <w:sz w:val="24"/>
                <w:lang w:val="ru-RU"/>
              </w:rPr>
              <w:tab/>
              <w:t>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AC2C64" w:rsidRPr="00AC2C64" w:rsidRDefault="00AC2C64" w:rsidP="00AC2C64">
            <w:pPr>
              <w:spacing w:line="270" w:lineRule="exact"/>
              <w:jc w:val="both"/>
              <w:rPr>
                <w:rFonts w:ascii="Times New Roman" w:eastAsia="Times New Roman" w:hAnsi="Times New Roman" w:cs="Times New Roman"/>
                <w:i/>
                <w:sz w:val="24"/>
                <w:lang w:val="ru-RU"/>
              </w:rPr>
            </w:pPr>
          </w:p>
          <w:p w:rsidR="00AC2C64" w:rsidRP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lastRenderedPageBreak/>
              <w:t>3.</w:t>
            </w:r>
            <w:r w:rsidRPr="00AC2C64">
              <w:rPr>
                <w:rFonts w:ascii="Times New Roman" w:eastAsia="Times New Roman" w:hAnsi="Times New Roman" w:cs="Times New Roman"/>
                <w:i/>
                <w:sz w:val="24"/>
                <w:lang w:val="ru-RU"/>
              </w:rPr>
              <w:tab/>
              <w:t>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w:t>
            </w:r>
          </w:p>
          <w:p w:rsidR="00AC2C64" w:rsidRP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p>
          <w:p w:rsidR="00AC2C64" w:rsidRP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4.</w:t>
            </w:r>
            <w:r w:rsidRPr="00AC2C64">
              <w:rPr>
                <w:rFonts w:ascii="Times New Roman" w:eastAsia="Times New Roman" w:hAnsi="Times New Roman" w:cs="Times New Roman"/>
                <w:i/>
                <w:sz w:val="24"/>
                <w:lang w:val="ru-RU"/>
              </w:rPr>
              <w:tab/>
              <w:t>Формирование бережного отношения к родной природе, окружающему миру.</w:t>
            </w:r>
          </w:p>
          <w:p w:rsidR="00AC2C64" w:rsidRP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p>
          <w:p w:rsidR="00AC2C64" w:rsidRP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5.</w:t>
            </w:r>
            <w:r w:rsidRPr="00AC2C64">
              <w:rPr>
                <w:rFonts w:ascii="Times New Roman" w:eastAsia="Times New Roman" w:hAnsi="Times New Roman" w:cs="Times New Roman"/>
                <w:i/>
                <w:sz w:val="24"/>
                <w:lang w:val="ru-RU"/>
              </w:rPr>
              <w:tab/>
              <w:t>Формирование начал культуры здорового образа жизни на основе национально- культурных традиций.</w:t>
            </w:r>
          </w:p>
          <w:p w:rsidR="00AC2C64" w:rsidRP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p>
          <w:p w:rsidR="00AC2C64" w:rsidRP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w:t>
            </w:r>
          </w:p>
          <w:p w:rsidR="00AC2C64" w:rsidRP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p>
          <w:p w:rsidR="00AC2C64" w:rsidRP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w:t>
            </w:r>
            <w:r w:rsidRPr="00AC2C64">
              <w:rPr>
                <w:rFonts w:ascii="Times New Roman" w:eastAsia="Times New Roman" w:hAnsi="Times New Roman" w:cs="Times New Roman"/>
                <w:i/>
                <w:sz w:val="24"/>
                <w:lang w:val="ru-RU"/>
              </w:rPr>
              <w:tab/>
              <w:t>знаки и символы государства, региона, населенного пункта и ДОО;</w:t>
            </w:r>
          </w:p>
          <w:p w:rsidR="00AC2C64" w:rsidRP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p>
          <w:p w:rsidR="00AC2C64" w:rsidRP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w:t>
            </w:r>
            <w:r w:rsidRPr="00AC2C64">
              <w:rPr>
                <w:rFonts w:ascii="Times New Roman" w:eastAsia="Times New Roman" w:hAnsi="Times New Roman" w:cs="Times New Roman"/>
                <w:i/>
                <w:sz w:val="24"/>
                <w:lang w:val="ru-RU"/>
              </w:rPr>
              <w:tab/>
              <w:t>компоненты среды, отражающие региональные, этнографические и другие особенности социокультурных условий, в которых находится ДОО;</w:t>
            </w:r>
          </w:p>
          <w:p w:rsidR="00AC2C64" w:rsidRP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p>
          <w:p w:rsidR="00AC2C64" w:rsidRP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w:t>
            </w:r>
            <w:r w:rsidRPr="00AC2C64">
              <w:rPr>
                <w:rFonts w:ascii="Times New Roman" w:eastAsia="Times New Roman" w:hAnsi="Times New Roman" w:cs="Times New Roman"/>
                <w:i/>
                <w:sz w:val="24"/>
                <w:lang w:val="ru-RU"/>
              </w:rPr>
              <w:tab/>
              <w:t>компоненты среды, отражающие экологичность, природосообразность и безопасность;</w:t>
            </w:r>
          </w:p>
          <w:p w:rsidR="00AC2C64" w:rsidRP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p>
          <w:p w:rsidR="00AC2C64" w:rsidRP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w:t>
            </w:r>
            <w:r w:rsidRPr="00AC2C64">
              <w:rPr>
                <w:rFonts w:ascii="Times New Roman" w:eastAsia="Times New Roman" w:hAnsi="Times New Roman" w:cs="Times New Roman"/>
                <w:i/>
                <w:sz w:val="24"/>
                <w:lang w:val="ru-RU"/>
              </w:rPr>
              <w:tab/>
              <w:t>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w:t>
            </w:r>
          </w:p>
          <w:p w:rsidR="00AC2C64" w:rsidRP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p>
          <w:p w:rsidR="00AC2C64" w:rsidRP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w:t>
            </w:r>
            <w:r w:rsidRPr="00AC2C64">
              <w:rPr>
                <w:rFonts w:ascii="Times New Roman" w:eastAsia="Times New Roman" w:hAnsi="Times New Roman" w:cs="Times New Roman"/>
                <w:i/>
                <w:sz w:val="24"/>
                <w:lang w:val="ru-RU"/>
              </w:rPr>
              <w:tab/>
              <w:t>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AC2C64" w:rsidRP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p>
          <w:p w:rsid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w:t>
            </w:r>
            <w:r w:rsidRPr="00AC2C64">
              <w:rPr>
                <w:rFonts w:ascii="Times New Roman" w:eastAsia="Times New Roman" w:hAnsi="Times New Roman" w:cs="Times New Roman"/>
                <w:i/>
                <w:sz w:val="24"/>
                <w:lang w:val="ru-RU"/>
              </w:rPr>
              <w:tab/>
              <w:t>компоненты среды, обеспечивающие ребенку возможность посильного труда, а также</w:t>
            </w:r>
          </w:p>
          <w:p w:rsidR="00AC2C64" w:rsidRP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отражающие ценности труда в жизни человека и государства;</w:t>
            </w:r>
          </w:p>
          <w:p w:rsidR="00AC2C64" w:rsidRP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p>
          <w:p w:rsidR="00AC2C64" w:rsidRP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w:t>
            </w:r>
            <w:r w:rsidRPr="00AC2C64">
              <w:rPr>
                <w:rFonts w:ascii="Times New Roman" w:eastAsia="Times New Roman" w:hAnsi="Times New Roman" w:cs="Times New Roman"/>
                <w:i/>
                <w:sz w:val="24"/>
                <w:lang w:val="ru-RU"/>
              </w:rPr>
              <w:tab/>
              <w:t>компоненты среды, обеспечивающие ребенку возможности для укрепления здоровья, раскрывающие смысл здорового образа жизни, физической культуры и спорта;</w:t>
            </w:r>
          </w:p>
          <w:p w:rsidR="00AC2C64" w:rsidRP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p>
          <w:p w:rsidR="00AC2C64" w:rsidRP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w:t>
            </w:r>
            <w:r w:rsidRPr="00AC2C64">
              <w:rPr>
                <w:rFonts w:ascii="Times New Roman" w:eastAsia="Times New Roman" w:hAnsi="Times New Roman" w:cs="Times New Roman"/>
                <w:i/>
                <w:sz w:val="24"/>
                <w:lang w:val="ru-RU"/>
              </w:rPr>
              <w:tab/>
              <w:t>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w:t>
            </w:r>
          </w:p>
          <w:p w:rsidR="00AC2C64" w:rsidRP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p>
          <w:p w:rsidR="00AC2C64" w:rsidRP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РППС ДОО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 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rsidR="00AC2C64" w:rsidRP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p>
          <w:p w:rsidR="00AC2C64" w:rsidRP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Особенности РППС ДОО определяет самостоятельно</w:t>
            </w:r>
          </w:p>
          <w:p w:rsidR="00AC2C64" w:rsidRP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p>
          <w:p w:rsidR="00AC2C64" w:rsidRPr="00AC2C64" w:rsidRDefault="00AC2C64" w:rsidP="00AC2C64">
            <w:pPr>
              <w:tabs>
                <w:tab w:val="left" w:pos="851"/>
              </w:tabs>
              <w:spacing w:line="270" w:lineRule="exact"/>
              <w:ind w:firstLine="567"/>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tc>
      </w:tr>
      <w:tr w:rsidR="00AC2C64" w:rsidRPr="00DD374E" w:rsidTr="00AC2C64">
        <w:trPr>
          <w:trHeight w:val="1718"/>
        </w:trPr>
        <w:tc>
          <w:tcPr>
            <w:tcW w:w="9640" w:type="dxa"/>
          </w:tcPr>
          <w:p w:rsidR="00AC2C64" w:rsidRPr="00AC2C64" w:rsidRDefault="00AC2C64" w:rsidP="00AC2C64">
            <w:pPr>
              <w:spacing w:line="270" w:lineRule="exact"/>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lastRenderedPageBreak/>
              <w:t>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w:t>
            </w:r>
          </w:p>
          <w:p w:rsidR="00AC2C64" w:rsidRPr="00AC2C64" w:rsidRDefault="00AC2C64" w:rsidP="00AC2C64">
            <w:pPr>
              <w:spacing w:line="270" w:lineRule="exact"/>
              <w:jc w:val="both"/>
              <w:rPr>
                <w:rFonts w:ascii="Times New Roman" w:eastAsia="Times New Roman" w:hAnsi="Times New Roman" w:cs="Times New Roman"/>
                <w:i/>
                <w:sz w:val="24"/>
                <w:lang w:val="ru-RU"/>
              </w:rPr>
            </w:pPr>
          </w:p>
          <w:p w:rsidR="00AC2C64" w:rsidRPr="00AC2C64" w:rsidRDefault="00AC2C64" w:rsidP="00AC2C64">
            <w:pPr>
              <w:spacing w:line="270" w:lineRule="exact"/>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В качестве средств реализации цели воспитания могут выступать следующие основные виды деятельности и культурные практики:</w:t>
            </w:r>
          </w:p>
          <w:p w:rsidR="00AC2C64" w:rsidRPr="00AC2C64" w:rsidRDefault="00AC2C64" w:rsidP="00AC2C64">
            <w:pPr>
              <w:spacing w:line="270" w:lineRule="exact"/>
              <w:jc w:val="both"/>
              <w:rPr>
                <w:rFonts w:ascii="Times New Roman" w:eastAsia="Times New Roman" w:hAnsi="Times New Roman" w:cs="Times New Roman"/>
                <w:i/>
                <w:sz w:val="24"/>
                <w:lang w:val="ru-RU"/>
              </w:rPr>
            </w:pPr>
          </w:p>
          <w:p w:rsidR="00AC2C64" w:rsidRPr="00AC2C64" w:rsidRDefault="00AC2C64" w:rsidP="00AC2C64">
            <w:pPr>
              <w:spacing w:line="270" w:lineRule="exact"/>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rsidR="00AC2C64" w:rsidRPr="00AC2C64" w:rsidRDefault="00AC2C64" w:rsidP="00AC2C64">
            <w:pPr>
              <w:spacing w:line="270" w:lineRule="exact"/>
              <w:jc w:val="both"/>
              <w:rPr>
                <w:rFonts w:ascii="Times New Roman" w:eastAsia="Times New Roman" w:hAnsi="Times New Roman" w:cs="Times New Roman"/>
                <w:i/>
                <w:sz w:val="24"/>
                <w:lang w:val="ru-RU"/>
              </w:rPr>
            </w:pPr>
          </w:p>
          <w:p w:rsidR="00AC2C64" w:rsidRPr="00AC2C64" w:rsidRDefault="00AC2C64" w:rsidP="00AC2C64">
            <w:pPr>
              <w:spacing w:line="270" w:lineRule="exact"/>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rsidR="00AC2C64" w:rsidRPr="00AC2C64" w:rsidRDefault="00AC2C64" w:rsidP="00AC2C64">
            <w:pPr>
              <w:spacing w:line="270" w:lineRule="exact"/>
              <w:jc w:val="both"/>
              <w:rPr>
                <w:rFonts w:ascii="Times New Roman" w:eastAsia="Times New Roman" w:hAnsi="Times New Roman" w:cs="Times New Roman"/>
                <w:i/>
                <w:sz w:val="24"/>
                <w:lang w:val="ru-RU"/>
              </w:rPr>
            </w:pPr>
          </w:p>
          <w:p w:rsidR="00AC2C64" w:rsidRPr="00AC2C64" w:rsidRDefault="00AC2C64" w:rsidP="00AC2C64">
            <w:pPr>
              <w:spacing w:line="270" w:lineRule="exact"/>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 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 Большую роль имеет знакомство детей с</w:t>
            </w:r>
          </w:p>
          <w:p w:rsidR="00AC2C64" w:rsidRDefault="00AC2C64" w:rsidP="00AC2C64">
            <w:pPr>
              <w:spacing w:line="270" w:lineRule="exact"/>
              <w:jc w:val="both"/>
              <w:rPr>
                <w:rFonts w:ascii="Times New Roman" w:eastAsia="Times New Roman" w:hAnsi="Times New Roman" w:cs="Times New Roman"/>
                <w:i/>
                <w:sz w:val="24"/>
                <w:lang w:val="ru-RU"/>
              </w:rPr>
            </w:pPr>
            <w:r w:rsidRPr="00AC2C64">
              <w:rPr>
                <w:rFonts w:ascii="Times New Roman" w:eastAsia="Times New Roman" w:hAnsi="Times New Roman" w:cs="Times New Roman"/>
                <w:i/>
                <w:sz w:val="24"/>
                <w:lang w:val="ru-RU"/>
              </w:rPr>
              <w:t>культурными компонентами каждой языковой среды (фольклор, праздники, традиции и</w:t>
            </w:r>
          </w:p>
          <w:p w:rsidR="00735A23" w:rsidRPr="00735A23" w:rsidRDefault="00735A23" w:rsidP="00735A23">
            <w:pPr>
              <w:spacing w:line="270" w:lineRule="exact"/>
              <w:jc w:val="both"/>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т.д.).</w:t>
            </w:r>
          </w:p>
          <w:p w:rsidR="00735A23" w:rsidRPr="00735A23" w:rsidRDefault="00735A23" w:rsidP="00735A23">
            <w:pPr>
              <w:spacing w:line="270" w:lineRule="exact"/>
              <w:jc w:val="both"/>
              <w:rPr>
                <w:rFonts w:ascii="Times New Roman" w:eastAsia="Times New Roman" w:hAnsi="Times New Roman" w:cs="Times New Roman"/>
                <w:i/>
                <w:sz w:val="24"/>
                <w:lang w:val="ru-RU"/>
              </w:rPr>
            </w:pPr>
          </w:p>
          <w:p w:rsidR="00735A23" w:rsidRPr="00735A23" w:rsidRDefault="00735A23" w:rsidP="00735A23">
            <w:pPr>
              <w:spacing w:line="270" w:lineRule="exact"/>
              <w:jc w:val="both"/>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В ДОО представлен информационный материал о республиках Поволжья - Башкортостане, Чувашии, Марий-Эл, Мордовии и др.: (образцы орнаментов для ИЗО деятельности, дидактические, подвижные игры народов РТ и других республик);</w:t>
            </w:r>
          </w:p>
          <w:p w:rsidR="00735A23" w:rsidRPr="00735A23" w:rsidRDefault="00735A23" w:rsidP="00735A23">
            <w:pPr>
              <w:spacing w:line="270" w:lineRule="exact"/>
              <w:jc w:val="both"/>
              <w:rPr>
                <w:rFonts w:ascii="Times New Roman" w:eastAsia="Times New Roman" w:hAnsi="Times New Roman" w:cs="Times New Roman"/>
                <w:i/>
                <w:sz w:val="24"/>
                <w:lang w:val="ru-RU"/>
              </w:rPr>
            </w:pPr>
          </w:p>
          <w:p w:rsidR="00735A23" w:rsidRPr="00735A23" w:rsidRDefault="00735A23" w:rsidP="00735A23">
            <w:pPr>
              <w:spacing w:line="270" w:lineRule="exact"/>
              <w:jc w:val="both"/>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 информационный материал и наглядный материал о писателях, композиторах, художниках – представителях разных народов;</w:t>
            </w:r>
          </w:p>
          <w:p w:rsidR="00735A23" w:rsidRPr="00735A23" w:rsidRDefault="00735A23" w:rsidP="00735A23">
            <w:pPr>
              <w:spacing w:line="270" w:lineRule="exact"/>
              <w:jc w:val="both"/>
              <w:rPr>
                <w:rFonts w:ascii="Times New Roman" w:eastAsia="Times New Roman" w:hAnsi="Times New Roman" w:cs="Times New Roman"/>
                <w:i/>
                <w:sz w:val="24"/>
                <w:lang w:val="ru-RU"/>
              </w:rPr>
            </w:pPr>
          </w:p>
          <w:p w:rsidR="00735A23" w:rsidRPr="00735A23" w:rsidRDefault="00735A23" w:rsidP="00735A23">
            <w:pPr>
              <w:spacing w:line="270" w:lineRule="exact"/>
              <w:jc w:val="both"/>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-образцы национальных орнаментов, иллюстрации, картины и др.</w:t>
            </w:r>
          </w:p>
          <w:p w:rsidR="00735A23" w:rsidRPr="00735A23" w:rsidRDefault="00735A23" w:rsidP="00735A23">
            <w:pPr>
              <w:spacing w:line="270" w:lineRule="exact"/>
              <w:jc w:val="both"/>
              <w:rPr>
                <w:rFonts w:ascii="Times New Roman" w:eastAsia="Times New Roman" w:hAnsi="Times New Roman" w:cs="Times New Roman"/>
                <w:i/>
                <w:sz w:val="24"/>
                <w:lang w:val="ru-RU"/>
              </w:rPr>
            </w:pPr>
          </w:p>
          <w:p w:rsidR="00735A23" w:rsidRPr="00735A23" w:rsidRDefault="00735A23" w:rsidP="00735A23">
            <w:pPr>
              <w:spacing w:line="270" w:lineRule="exact"/>
              <w:jc w:val="both"/>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r w:rsidRPr="00735A23">
              <w:rPr>
                <w:rFonts w:ascii="Times New Roman" w:eastAsia="Times New Roman" w:hAnsi="Times New Roman" w:cs="Times New Roman"/>
                <w:i/>
                <w:sz w:val="24"/>
                <w:lang w:val="ru-RU"/>
              </w:rPr>
              <w:cr/>
            </w:r>
          </w:p>
          <w:p w:rsidR="00735A23" w:rsidRPr="00735A23" w:rsidRDefault="00735A23" w:rsidP="00735A23">
            <w:pPr>
              <w:spacing w:line="270" w:lineRule="exact"/>
              <w:jc w:val="both"/>
              <w:rPr>
                <w:rFonts w:ascii="Times New Roman" w:eastAsia="Times New Roman" w:hAnsi="Times New Roman" w:cs="Times New Roman"/>
                <w:i/>
                <w:sz w:val="24"/>
                <w:lang w:val="ru-RU"/>
              </w:rPr>
            </w:pPr>
          </w:p>
          <w:p w:rsidR="00735A23" w:rsidRPr="00735A23" w:rsidRDefault="00735A23" w:rsidP="00735A23">
            <w:pPr>
              <w:spacing w:line="270" w:lineRule="exact"/>
              <w:jc w:val="both"/>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Знакомить детей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735A23" w:rsidRPr="00735A23" w:rsidRDefault="00735A23" w:rsidP="00735A23">
            <w:pPr>
              <w:spacing w:line="270" w:lineRule="exact"/>
              <w:jc w:val="both"/>
              <w:rPr>
                <w:rFonts w:ascii="Times New Roman" w:eastAsia="Times New Roman" w:hAnsi="Times New Roman" w:cs="Times New Roman"/>
                <w:i/>
                <w:sz w:val="24"/>
                <w:lang w:val="ru-RU"/>
              </w:rPr>
            </w:pPr>
          </w:p>
          <w:p w:rsidR="00735A23" w:rsidRPr="00735A23" w:rsidRDefault="00735A23" w:rsidP="00735A23">
            <w:pPr>
              <w:spacing w:line="270" w:lineRule="exact"/>
              <w:jc w:val="both"/>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rsidR="00735A23" w:rsidRPr="00735A23" w:rsidRDefault="00735A23" w:rsidP="00735A23">
            <w:pPr>
              <w:spacing w:line="270" w:lineRule="exact"/>
              <w:jc w:val="both"/>
              <w:rPr>
                <w:rFonts w:ascii="Times New Roman" w:eastAsia="Times New Roman" w:hAnsi="Times New Roman" w:cs="Times New Roman"/>
                <w:i/>
                <w:sz w:val="24"/>
                <w:lang w:val="ru-RU"/>
              </w:rPr>
            </w:pPr>
          </w:p>
          <w:p w:rsidR="00735A23" w:rsidRPr="00735A23" w:rsidRDefault="00735A23" w:rsidP="00735A23">
            <w:pPr>
              <w:spacing w:line="270" w:lineRule="exact"/>
              <w:jc w:val="both"/>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Рассказать о жизни и деятельности выдающихся деятелей науки (Н.И. Лобачевский, К.Ф. Фукс, А.М. Бутлеров, А.Е. Арбузов и др.). Вызвать интерес к науке.</w:t>
            </w:r>
          </w:p>
          <w:p w:rsidR="00735A23" w:rsidRPr="00735A23" w:rsidRDefault="00735A23" w:rsidP="00735A23">
            <w:pPr>
              <w:spacing w:line="270" w:lineRule="exact"/>
              <w:jc w:val="both"/>
              <w:rPr>
                <w:rFonts w:ascii="Times New Roman" w:eastAsia="Times New Roman" w:hAnsi="Times New Roman" w:cs="Times New Roman"/>
                <w:i/>
                <w:sz w:val="24"/>
                <w:lang w:val="ru-RU"/>
              </w:rPr>
            </w:pPr>
          </w:p>
          <w:p w:rsidR="00735A23" w:rsidRPr="00735A23" w:rsidRDefault="00735A23" w:rsidP="00735A23">
            <w:pPr>
              <w:spacing w:line="270" w:lineRule="exact"/>
              <w:jc w:val="both"/>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735A23" w:rsidRPr="00735A23" w:rsidRDefault="00735A23" w:rsidP="00735A23">
            <w:pPr>
              <w:spacing w:line="270" w:lineRule="exact"/>
              <w:jc w:val="both"/>
              <w:rPr>
                <w:rFonts w:ascii="Times New Roman" w:eastAsia="Times New Roman" w:hAnsi="Times New Roman" w:cs="Times New Roman"/>
                <w:i/>
                <w:sz w:val="24"/>
                <w:lang w:val="ru-RU"/>
              </w:rPr>
            </w:pPr>
          </w:p>
          <w:p w:rsidR="00735A23" w:rsidRPr="00AC2C64" w:rsidRDefault="00735A23" w:rsidP="00735A23">
            <w:pPr>
              <w:spacing w:line="270" w:lineRule="exact"/>
              <w:jc w:val="both"/>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Социокультурный контекст ДОО определяет самостоятельно.</w:t>
            </w:r>
          </w:p>
        </w:tc>
      </w:tr>
    </w:tbl>
    <w:p w:rsidR="00720F68" w:rsidRDefault="00720F68" w:rsidP="00EF05DD">
      <w:pPr>
        <w:widowControl w:val="0"/>
        <w:tabs>
          <w:tab w:val="left" w:pos="1418"/>
          <w:tab w:val="left" w:pos="1560"/>
        </w:tabs>
        <w:autoSpaceDE w:val="0"/>
        <w:autoSpaceDN w:val="0"/>
        <w:spacing w:after="0" w:line="240" w:lineRule="auto"/>
        <w:ind w:firstLine="567"/>
        <w:jc w:val="both"/>
        <w:rPr>
          <w:rFonts w:ascii="Times New Roman" w:eastAsia="Times New Roman" w:hAnsi="Times New Roman" w:cs="Times New Roman"/>
          <w:sz w:val="24"/>
        </w:rPr>
      </w:pPr>
    </w:p>
    <w:p w:rsidR="00735A23" w:rsidRDefault="00735A23" w:rsidP="00EF05DD">
      <w:pPr>
        <w:widowControl w:val="0"/>
        <w:tabs>
          <w:tab w:val="left" w:pos="1418"/>
          <w:tab w:val="left" w:pos="1560"/>
        </w:tabs>
        <w:autoSpaceDE w:val="0"/>
        <w:autoSpaceDN w:val="0"/>
        <w:spacing w:after="0" w:line="240" w:lineRule="auto"/>
        <w:ind w:firstLine="567"/>
        <w:jc w:val="both"/>
        <w:rPr>
          <w:rFonts w:ascii="Times New Roman" w:eastAsia="Times New Roman" w:hAnsi="Times New Roman" w:cs="Times New Roman"/>
          <w:sz w:val="24"/>
        </w:rPr>
      </w:pPr>
    </w:p>
    <w:p w:rsidR="00735A23" w:rsidRPr="00735A23" w:rsidRDefault="00735A23" w:rsidP="00735A23">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b/>
          <w:sz w:val="24"/>
        </w:rPr>
      </w:pPr>
      <w:r w:rsidRPr="00735A23">
        <w:rPr>
          <w:rFonts w:ascii="Times New Roman" w:eastAsia="Times New Roman" w:hAnsi="Times New Roman" w:cs="Times New Roman"/>
          <w:b/>
          <w:sz w:val="24"/>
        </w:rPr>
        <w:t>2.7.3.2.</w:t>
      </w:r>
      <w:r w:rsidRPr="00735A23">
        <w:rPr>
          <w:rFonts w:ascii="Times New Roman" w:eastAsia="Times New Roman" w:hAnsi="Times New Roman" w:cs="Times New Roman"/>
          <w:b/>
          <w:sz w:val="24"/>
        </w:rPr>
        <w:tab/>
        <w:t>Воспитывающая среда образовательной организации.</w:t>
      </w:r>
    </w:p>
    <w:p w:rsidR="00735A23" w:rsidRPr="00735A23" w:rsidRDefault="00735A23" w:rsidP="00735A23">
      <w:pPr>
        <w:widowControl w:val="0"/>
        <w:tabs>
          <w:tab w:val="left" w:pos="851"/>
          <w:tab w:val="left" w:pos="1418"/>
          <w:tab w:val="left" w:pos="1560"/>
        </w:tabs>
        <w:autoSpaceDE w:val="0"/>
        <w:autoSpaceDN w:val="0"/>
        <w:spacing w:after="0" w:line="360" w:lineRule="auto"/>
        <w:ind w:firstLine="567"/>
        <w:jc w:val="both"/>
        <w:rPr>
          <w:rFonts w:ascii="Times New Roman" w:eastAsia="Times New Roman" w:hAnsi="Times New Roman" w:cs="Times New Roman"/>
          <w:sz w:val="24"/>
        </w:rPr>
      </w:pPr>
      <w:r w:rsidRPr="00735A23">
        <w:rPr>
          <w:rFonts w:ascii="Times New Roman" w:eastAsia="Times New Roman" w:hAnsi="Times New Roman" w:cs="Times New Roman"/>
          <w:sz w:val="24"/>
        </w:rPr>
        <w:t>1)</w:t>
      </w:r>
      <w:r w:rsidRPr="00735A23">
        <w:rPr>
          <w:rFonts w:ascii="Times New Roman" w:eastAsia="Times New Roman" w:hAnsi="Times New Roman" w:cs="Times New Roman"/>
          <w:sz w:val="24"/>
        </w:rPr>
        <w:tab/>
        <w:t>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rsidR="00735A23" w:rsidRPr="00735A23" w:rsidRDefault="00735A23" w:rsidP="00735A23">
      <w:pPr>
        <w:widowControl w:val="0"/>
        <w:tabs>
          <w:tab w:val="left" w:pos="851"/>
          <w:tab w:val="left" w:pos="1418"/>
          <w:tab w:val="left" w:pos="1560"/>
        </w:tabs>
        <w:autoSpaceDE w:val="0"/>
        <w:autoSpaceDN w:val="0"/>
        <w:spacing w:after="0" w:line="360" w:lineRule="auto"/>
        <w:ind w:firstLine="567"/>
        <w:jc w:val="both"/>
        <w:rPr>
          <w:rFonts w:ascii="Times New Roman" w:eastAsia="Times New Roman" w:hAnsi="Times New Roman" w:cs="Times New Roman"/>
          <w:sz w:val="24"/>
        </w:rPr>
      </w:pPr>
      <w:r w:rsidRPr="00735A23">
        <w:rPr>
          <w:rFonts w:ascii="Times New Roman" w:eastAsia="Times New Roman" w:hAnsi="Times New Roman" w:cs="Times New Roman"/>
          <w:sz w:val="24"/>
        </w:rPr>
        <w:t>2)</w:t>
      </w:r>
      <w:r w:rsidRPr="00735A23">
        <w:rPr>
          <w:rFonts w:ascii="Times New Roman" w:eastAsia="Times New Roman" w:hAnsi="Times New Roman" w:cs="Times New Roman"/>
          <w:sz w:val="24"/>
        </w:rPr>
        <w:tab/>
        <w:t>При описании воспитывающей среды целесообразно учитывать:</w:t>
      </w:r>
    </w:p>
    <w:p w:rsidR="00735A23" w:rsidRPr="00735A23" w:rsidRDefault="00735A23" w:rsidP="00735A23">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rPr>
      </w:pPr>
      <w:r w:rsidRPr="00735A23">
        <w:rPr>
          <w:rFonts w:ascii="Times New Roman" w:eastAsia="Times New Roman" w:hAnsi="Times New Roman" w:cs="Times New Roman"/>
          <w:sz w:val="24"/>
        </w:rPr>
        <w:t>условия для формирования эмоционально-ценностного отношения ребёнка к окружающему</w:t>
      </w:r>
      <w:r>
        <w:rPr>
          <w:rFonts w:ascii="Times New Roman" w:eastAsia="Times New Roman" w:hAnsi="Times New Roman" w:cs="Times New Roman"/>
          <w:sz w:val="24"/>
        </w:rPr>
        <w:t xml:space="preserve"> </w:t>
      </w:r>
      <w:r w:rsidRPr="00735A23">
        <w:rPr>
          <w:rFonts w:ascii="Times New Roman" w:eastAsia="Times New Roman" w:hAnsi="Times New Roman" w:cs="Times New Roman"/>
          <w:sz w:val="24"/>
        </w:rPr>
        <w:t>миру, другим людям, себе;</w:t>
      </w:r>
    </w:p>
    <w:p w:rsidR="00735A23" w:rsidRPr="00735A23" w:rsidRDefault="00735A23" w:rsidP="00735A23">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rPr>
      </w:pPr>
      <w:r w:rsidRPr="00735A23">
        <w:rPr>
          <w:rFonts w:ascii="Times New Roman" w:eastAsia="Times New Roman" w:hAnsi="Times New Roman" w:cs="Times New Roman"/>
          <w:sz w:val="24"/>
        </w:rPr>
        <w:t>условия для обретения ребёнком первичного опыта деятельности и поступка в соответствии с традиционными ценностями российского общества;</w:t>
      </w:r>
    </w:p>
    <w:p w:rsidR="00735A23" w:rsidRDefault="00735A23" w:rsidP="00735A23">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rPr>
      </w:pPr>
      <w:r w:rsidRPr="00735A23">
        <w:rPr>
          <w:rFonts w:ascii="Times New Roman" w:eastAsia="Times New Roman" w:hAnsi="Times New Roman" w:cs="Times New Roman"/>
          <w:sz w:val="24"/>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735A23" w:rsidRPr="00735A23" w:rsidRDefault="00735A23" w:rsidP="00735A23">
      <w:pPr>
        <w:widowControl w:val="0"/>
        <w:autoSpaceDE w:val="0"/>
        <w:autoSpaceDN w:val="0"/>
        <w:spacing w:after="0" w:line="240" w:lineRule="auto"/>
        <w:ind w:left="663" w:right="827"/>
        <w:jc w:val="center"/>
        <w:outlineLvl w:val="0"/>
        <w:rPr>
          <w:rFonts w:ascii="Times New Roman" w:eastAsia="Times New Roman" w:hAnsi="Times New Roman" w:cs="Times New Roman"/>
          <w:b/>
          <w:bCs/>
          <w:sz w:val="24"/>
          <w:szCs w:val="24"/>
        </w:rPr>
      </w:pPr>
      <w:r w:rsidRPr="00735A23">
        <w:rPr>
          <w:rFonts w:ascii="Times New Roman" w:eastAsia="Times New Roman" w:hAnsi="Times New Roman" w:cs="Times New Roman"/>
          <w:b/>
          <w:bCs/>
          <w:color w:val="933634"/>
          <w:sz w:val="24"/>
          <w:szCs w:val="24"/>
        </w:rPr>
        <w:t>Региональные</w:t>
      </w:r>
      <w:r w:rsidRPr="00735A23">
        <w:rPr>
          <w:rFonts w:ascii="Times New Roman" w:eastAsia="Times New Roman" w:hAnsi="Times New Roman" w:cs="Times New Roman"/>
          <w:b/>
          <w:bCs/>
          <w:color w:val="933634"/>
          <w:spacing w:val="-6"/>
          <w:sz w:val="24"/>
          <w:szCs w:val="24"/>
        </w:rPr>
        <w:t xml:space="preserve"> </w:t>
      </w:r>
      <w:r w:rsidRPr="00735A23">
        <w:rPr>
          <w:rFonts w:ascii="Times New Roman" w:eastAsia="Times New Roman" w:hAnsi="Times New Roman" w:cs="Times New Roman"/>
          <w:b/>
          <w:bCs/>
          <w:color w:val="933634"/>
          <w:sz w:val="24"/>
          <w:szCs w:val="24"/>
        </w:rPr>
        <w:t>характеристики</w:t>
      </w:r>
      <w:r w:rsidRPr="00735A23">
        <w:rPr>
          <w:rFonts w:ascii="Times New Roman" w:eastAsia="Times New Roman" w:hAnsi="Times New Roman" w:cs="Times New Roman"/>
          <w:b/>
          <w:bCs/>
          <w:color w:val="933634"/>
          <w:spacing w:val="-4"/>
          <w:sz w:val="24"/>
          <w:szCs w:val="24"/>
        </w:rPr>
        <w:t xml:space="preserve"> </w:t>
      </w:r>
      <w:r w:rsidRPr="00735A23">
        <w:rPr>
          <w:rFonts w:ascii="Times New Roman" w:eastAsia="Times New Roman" w:hAnsi="Times New Roman" w:cs="Times New Roman"/>
          <w:b/>
          <w:bCs/>
          <w:color w:val="933634"/>
          <w:sz w:val="24"/>
          <w:szCs w:val="24"/>
        </w:rPr>
        <w:t>воспитывающей</w:t>
      </w:r>
      <w:r w:rsidRPr="00735A23">
        <w:rPr>
          <w:rFonts w:ascii="Times New Roman" w:eastAsia="Times New Roman" w:hAnsi="Times New Roman" w:cs="Times New Roman"/>
          <w:b/>
          <w:bCs/>
          <w:color w:val="933634"/>
          <w:spacing w:val="-2"/>
          <w:sz w:val="24"/>
          <w:szCs w:val="24"/>
        </w:rPr>
        <w:t xml:space="preserve"> </w:t>
      </w:r>
      <w:r w:rsidRPr="00735A23">
        <w:rPr>
          <w:rFonts w:ascii="Times New Roman" w:eastAsia="Times New Roman" w:hAnsi="Times New Roman" w:cs="Times New Roman"/>
          <w:b/>
          <w:bCs/>
          <w:color w:val="933634"/>
          <w:sz w:val="24"/>
          <w:szCs w:val="24"/>
        </w:rPr>
        <w:t>среды</w:t>
      </w:r>
      <w:r w:rsidRPr="00735A23">
        <w:rPr>
          <w:rFonts w:ascii="Times New Roman" w:eastAsia="Times New Roman" w:hAnsi="Times New Roman" w:cs="Times New Roman"/>
          <w:b/>
          <w:bCs/>
          <w:color w:val="933634"/>
          <w:spacing w:val="-4"/>
          <w:sz w:val="24"/>
          <w:szCs w:val="24"/>
        </w:rPr>
        <w:t xml:space="preserve"> </w:t>
      </w:r>
      <w:r w:rsidRPr="00735A23">
        <w:rPr>
          <w:rFonts w:ascii="Times New Roman" w:eastAsia="Times New Roman" w:hAnsi="Times New Roman" w:cs="Times New Roman"/>
          <w:b/>
          <w:bCs/>
          <w:color w:val="933634"/>
          <w:sz w:val="24"/>
          <w:szCs w:val="24"/>
        </w:rPr>
        <w:t>ДОО</w:t>
      </w:r>
    </w:p>
    <w:p w:rsidR="00735A23" w:rsidRDefault="00735A23" w:rsidP="00735A23">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40"/>
      </w:tblGrid>
      <w:tr w:rsidR="00735A23" w:rsidRPr="00735A23" w:rsidTr="00735A23">
        <w:trPr>
          <w:trHeight w:val="275"/>
        </w:trPr>
        <w:tc>
          <w:tcPr>
            <w:tcW w:w="9640" w:type="dxa"/>
          </w:tcPr>
          <w:p w:rsidR="00735A23" w:rsidRPr="00735A23" w:rsidRDefault="00735A23" w:rsidP="00735A23">
            <w:pPr>
              <w:spacing w:line="256" w:lineRule="exact"/>
              <w:ind w:left="110" w:firstLine="209"/>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Характеристики</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воспитывающей</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среды</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ДОО,</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отражающие</w:t>
            </w:r>
            <w:r w:rsidRPr="00735A23">
              <w:rPr>
                <w:rFonts w:ascii="Times New Roman" w:eastAsia="Times New Roman" w:hAnsi="Times New Roman" w:cs="Times New Roman"/>
                <w:i/>
                <w:spacing w:val="-4"/>
                <w:sz w:val="24"/>
                <w:lang w:val="ru-RU"/>
              </w:rPr>
              <w:t xml:space="preserve"> </w:t>
            </w:r>
            <w:r w:rsidRPr="00735A23">
              <w:rPr>
                <w:rFonts w:ascii="Times New Roman" w:eastAsia="Times New Roman" w:hAnsi="Times New Roman" w:cs="Times New Roman"/>
                <w:i/>
                <w:sz w:val="24"/>
                <w:lang w:val="ru-RU"/>
              </w:rPr>
              <w:t>региональную</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специфику</w:t>
            </w:r>
          </w:p>
        </w:tc>
      </w:tr>
      <w:tr w:rsidR="00735A23" w:rsidRPr="00735A23" w:rsidTr="00735A23">
        <w:trPr>
          <w:trHeight w:val="6369"/>
        </w:trPr>
        <w:tc>
          <w:tcPr>
            <w:tcW w:w="9640" w:type="dxa"/>
          </w:tcPr>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lastRenderedPageBreak/>
              <w:t>1) Воспитывающая</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среда</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определяется,</w:t>
            </w:r>
            <w:r w:rsidRPr="00735A23">
              <w:rPr>
                <w:rFonts w:ascii="Times New Roman" w:eastAsia="Times New Roman" w:hAnsi="Times New Roman" w:cs="Times New Roman"/>
                <w:i/>
                <w:spacing w:val="4"/>
                <w:sz w:val="24"/>
                <w:lang w:val="ru-RU"/>
              </w:rPr>
              <w:t xml:space="preserve"> </w:t>
            </w:r>
            <w:r w:rsidRPr="00735A23">
              <w:rPr>
                <w:rFonts w:ascii="Times New Roman" w:eastAsia="Times New Roman" w:hAnsi="Times New Roman" w:cs="Times New Roman"/>
                <w:i/>
                <w:sz w:val="24"/>
                <w:lang w:val="ru-RU"/>
              </w:rPr>
              <w:t>с</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одной</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стороны,</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целями</w:t>
            </w:r>
            <w:r w:rsidRPr="00735A23">
              <w:rPr>
                <w:rFonts w:ascii="Times New Roman" w:eastAsia="Times New Roman" w:hAnsi="Times New Roman" w:cs="Times New Roman"/>
                <w:i/>
                <w:spacing w:val="4"/>
                <w:sz w:val="24"/>
                <w:lang w:val="ru-RU"/>
              </w:rPr>
              <w:t xml:space="preserve"> </w:t>
            </w:r>
            <w:r w:rsidRPr="00735A23">
              <w:rPr>
                <w:rFonts w:ascii="Times New Roman" w:eastAsia="Times New Roman" w:hAnsi="Times New Roman" w:cs="Times New Roman"/>
                <w:i/>
                <w:sz w:val="24"/>
                <w:lang w:val="ru-RU"/>
              </w:rPr>
              <w:t>и</w:t>
            </w:r>
            <w:r w:rsidRPr="00735A23">
              <w:rPr>
                <w:rFonts w:ascii="Times New Roman" w:eastAsia="Times New Roman" w:hAnsi="Times New Roman" w:cs="Times New Roman"/>
                <w:i/>
                <w:spacing w:val="4"/>
                <w:sz w:val="24"/>
                <w:lang w:val="ru-RU"/>
              </w:rPr>
              <w:t xml:space="preserve"> </w:t>
            </w:r>
            <w:r w:rsidRPr="00735A23">
              <w:rPr>
                <w:rFonts w:ascii="Times New Roman" w:eastAsia="Times New Roman" w:hAnsi="Times New Roman" w:cs="Times New Roman"/>
                <w:i/>
                <w:sz w:val="24"/>
                <w:lang w:val="ru-RU"/>
              </w:rPr>
              <w:t>задачами</w:t>
            </w:r>
            <w:r w:rsidRPr="00735A23">
              <w:rPr>
                <w:rFonts w:ascii="Times New Roman" w:eastAsia="Times New Roman" w:hAnsi="Times New Roman" w:cs="Times New Roman"/>
                <w:i/>
                <w:spacing w:val="4"/>
                <w:sz w:val="24"/>
                <w:lang w:val="ru-RU"/>
              </w:rPr>
              <w:t xml:space="preserve"> </w:t>
            </w:r>
            <w:r w:rsidRPr="00735A23">
              <w:rPr>
                <w:rFonts w:ascii="Times New Roman" w:eastAsia="Times New Roman" w:hAnsi="Times New Roman" w:cs="Times New Roman"/>
                <w:i/>
                <w:sz w:val="24"/>
                <w:lang w:val="ru-RU"/>
              </w:rPr>
              <w:t>воспитания,</w:t>
            </w:r>
            <w:r w:rsidRPr="00735A23">
              <w:rPr>
                <w:rFonts w:ascii="Times New Roman" w:eastAsia="Times New Roman" w:hAnsi="Times New Roman" w:cs="Times New Roman"/>
                <w:i/>
                <w:spacing w:val="-57"/>
                <w:sz w:val="24"/>
                <w:lang w:val="ru-RU"/>
              </w:rPr>
              <w:t xml:space="preserve"> </w:t>
            </w:r>
            <w:r w:rsidRPr="00735A23">
              <w:rPr>
                <w:rFonts w:ascii="Times New Roman" w:eastAsia="Times New Roman" w:hAnsi="Times New Roman" w:cs="Times New Roman"/>
                <w:i/>
                <w:sz w:val="24"/>
                <w:lang w:val="ru-RU"/>
              </w:rPr>
              <w:t>с</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другой –</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культурными ценностями,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образцами</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и практиками.</w:t>
            </w:r>
          </w:p>
          <w:p w:rsidR="00735A23" w:rsidRPr="00735A23" w:rsidRDefault="00735A23" w:rsidP="00735A23">
            <w:pPr>
              <w:spacing w:before="8"/>
              <w:rPr>
                <w:rFonts w:ascii="Times New Roman" w:eastAsia="Times New Roman" w:hAnsi="Times New Roman" w:cs="Times New Roman"/>
                <w:b/>
                <w:sz w:val="23"/>
                <w:lang w:val="ru-RU"/>
              </w:rPr>
            </w:pPr>
          </w:p>
          <w:p w:rsidR="00735A23" w:rsidRPr="00735A23" w:rsidRDefault="00735A23" w:rsidP="00735A23">
            <w:pPr>
              <w:ind w:left="110" w:right="96"/>
              <w:jc w:val="both"/>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В данном контексте, основными характеристиками среды являются ее насыщенность 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структурированность.</w:t>
            </w:r>
          </w:p>
          <w:p w:rsidR="00735A23" w:rsidRPr="00735A23" w:rsidRDefault="00735A23" w:rsidP="00735A23">
            <w:pPr>
              <w:spacing w:before="5"/>
              <w:rPr>
                <w:rFonts w:ascii="Times New Roman" w:eastAsia="Times New Roman" w:hAnsi="Times New Roman" w:cs="Times New Roman"/>
                <w:b/>
                <w:sz w:val="24"/>
                <w:lang w:val="ru-RU"/>
              </w:rPr>
            </w:pPr>
          </w:p>
          <w:p w:rsidR="00735A23" w:rsidRPr="00735A23" w:rsidRDefault="00735A23" w:rsidP="00735A23">
            <w:pPr>
              <w:ind w:left="110"/>
              <w:jc w:val="both"/>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Воспитывающая</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среда ДОО</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строится</w:t>
            </w:r>
            <w:r w:rsidRPr="00735A23">
              <w:rPr>
                <w:rFonts w:ascii="Times New Roman" w:eastAsia="Times New Roman" w:hAnsi="Times New Roman" w:cs="Times New Roman"/>
                <w:i/>
                <w:spacing w:val="-4"/>
                <w:sz w:val="24"/>
                <w:lang w:val="ru-RU"/>
              </w:rPr>
              <w:t xml:space="preserve"> </w:t>
            </w:r>
            <w:r w:rsidRPr="00735A23">
              <w:rPr>
                <w:rFonts w:ascii="Times New Roman" w:eastAsia="Times New Roman" w:hAnsi="Times New Roman" w:cs="Times New Roman"/>
                <w:i/>
                <w:sz w:val="24"/>
                <w:lang w:val="ru-RU"/>
              </w:rPr>
              <w:t>по</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трем</w:t>
            </w:r>
            <w:r w:rsidRPr="00735A23">
              <w:rPr>
                <w:rFonts w:ascii="Times New Roman" w:eastAsia="Times New Roman" w:hAnsi="Times New Roman" w:cs="Times New Roman"/>
                <w:i/>
                <w:spacing w:val="-4"/>
                <w:sz w:val="24"/>
                <w:lang w:val="ru-RU"/>
              </w:rPr>
              <w:t xml:space="preserve"> </w:t>
            </w:r>
            <w:r w:rsidRPr="00735A23">
              <w:rPr>
                <w:rFonts w:ascii="Times New Roman" w:eastAsia="Times New Roman" w:hAnsi="Times New Roman" w:cs="Times New Roman"/>
                <w:i/>
                <w:sz w:val="24"/>
                <w:lang w:val="ru-RU"/>
              </w:rPr>
              <w:t>линиям:</w:t>
            </w:r>
          </w:p>
          <w:p w:rsidR="00735A23" w:rsidRPr="00735A23" w:rsidRDefault="00735A23" w:rsidP="00735A23">
            <w:pPr>
              <w:spacing w:before="3"/>
              <w:rPr>
                <w:rFonts w:ascii="Times New Roman" w:eastAsia="Times New Roman" w:hAnsi="Times New Roman" w:cs="Times New Roman"/>
                <w:b/>
                <w:sz w:val="24"/>
                <w:lang w:val="ru-RU"/>
              </w:rPr>
            </w:pPr>
          </w:p>
          <w:p w:rsidR="00735A23" w:rsidRPr="00735A23" w:rsidRDefault="00735A23" w:rsidP="00735A23">
            <w:pPr>
              <w:ind w:left="110" w:right="98" w:firstLine="60"/>
              <w:jc w:val="both"/>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«от</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взрослого»,</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который</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создает</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предметно-пространственную</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среду,</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насыщая</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ее</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ценностями</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и смыслами;</w:t>
            </w:r>
          </w:p>
          <w:p w:rsidR="00735A23" w:rsidRPr="00735A23" w:rsidRDefault="00735A23" w:rsidP="00735A23">
            <w:pPr>
              <w:spacing w:before="4"/>
              <w:rPr>
                <w:rFonts w:ascii="Times New Roman" w:eastAsia="Times New Roman" w:hAnsi="Times New Roman" w:cs="Times New Roman"/>
                <w:b/>
                <w:sz w:val="24"/>
                <w:lang w:val="ru-RU"/>
              </w:rPr>
            </w:pPr>
          </w:p>
          <w:p w:rsidR="00735A23" w:rsidRPr="00735A23" w:rsidRDefault="00735A23" w:rsidP="00735A23">
            <w:pPr>
              <w:spacing w:before="1"/>
              <w:ind w:left="110" w:right="93" w:firstLine="60"/>
              <w:jc w:val="both"/>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«от</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совместности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ребенка</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взрослого»:</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воспитывающая</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среда,</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направленная</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на</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взаимодействие</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ребенка</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и</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взрослого,</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раскрывающего</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смыслы</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и</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ценности</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воспитания;</w:t>
            </w:r>
          </w:p>
          <w:p w:rsidR="00735A23" w:rsidRPr="00735A23" w:rsidRDefault="00735A23" w:rsidP="00735A23">
            <w:pPr>
              <w:spacing w:before="4"/>
              <w:rPr>
                <w:rFonts w:ascii="Times New Roman" w:eastAsia="Times New Roman" w:hAnsi="Times New Roman" w:cs="Times New Roman"/>
                <w:b/>
                <w:sz w:val="24"/>
                <w:lang w:val="ru-RU"/>
              </w:rPr>
            </w:pPr>
          </w:p>
          <w:p w:rsidR="00735A23" w:rsidRPr="00735A23" w:rsidRDefault="00735A23" w:rsidP="00735A23">
            <w:pPr>
              <w:ind w:left="110" w:right="91" w:firstLine="60"/>
              <w:jc w:val="both"/>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«от</w:t>
            </w:r>
            <w:r w:rsidRPr="00735A23">
              <w:rPr>
                <w:rFonts w:ascii="Times New Roman" w:eastAsia="Times New Roman" w:hAnsi="Times New Roman" w:cs="Times New Roman"/>
                <w:i/>
                <w:spacing w:val="-13"/>
                <w:sz w:val="24"/>
                <w:lang w:val="ru-RU"/>
              </w:rPr>
              <w:t xml:space="preserve"> </w:t>
            </w:r>
            <w:r w:rsidRPr="00735A23">
              <w:rPr>
                <w:rFonts w:ascii="Times New Roman" w:eastAsia="Times New Roman" w:hAnsi="Times New Roman" w:cs="Times New Roman"/>
                <w:i/>
                <w:sz w:val="24"/>
                <w:lang w:val="ru-RU"/>
              </w:rPr>
              <w:t>ребенка»:</w:t>
            </w:r>
            <w:r w:rsidRPr="00735A23">
              <w:rPr>
                <w:rFonts w:ascii="Times New Roman" w:eastAsia="Times New Roman" w:hAnsi="Times New Roman" w:cs="Times New Roman"/>
                <w:i/>
                <w:spacing w:val="-11"/>
                <w:sz w:val="24"/>
                <w:lang w:val="ru-RU"/>
              </w:rPr>
              <w:t xml:space="preserve"> </w:t>
            </w:r>
            <w:r w:rsidRPr="00735A23">
              <w:rPr>
                <w:rFonts w:ascii="Times New Roman" w:eastAsia="Times New Roman" w:hAnsi="Times New Roman" w:cs="Times New Roman"/>
                <w:i/>
                <w:sz w:val="24"/>
                <w:lang w:val="ru-RU"/>
              </w:rPr>
              <w:t>воспитывающая</w:t>
            </w:r>
            <w:r w:rsidRPr="00735A23">
              <w:rPr>
                <w:rFonts w:ascii="Times New Roman" w:eastAsia="Times New Roman" w:hAnsi="Times New Roman" w:cs="Times New Roman"/>
                <w:i/>
                <w:spacing w:val="-12"/>
                <w:sz w:val="24"/>
                <w:lang w:val="ru-RU"/>
              </w:rPr>
              <w:t xml:space="preserve"> </w:t>
            </w:r>
            <w:r w:rsidRPr="00735A23">
              <w:rPr>
                <w:rFonts w:ascii="Times New Roman" w:eastAsia="Times New Roman" w:hAnsi="Times New Roman" w:cs="Times New Roman"/>
                <w:i/>
                <w:sz w:val="24"/>
                <w:lang w:val="ru-RU"/>
              </w:rPr>
              <w:t>среда,</w:t>
            </w:r>
            <w:r w:rsidRPr="00735A23">
              <w:rPr>
                <w:rFonts w:ascii="Times New Roman" w:eastAsia="Times New Roman" w:hAnsi="Times New Roman" w:cs="Times New Roman"/>
                <w:i/>
                <w:spacing w:val="-11"/>
                <w:sz w:val="24"/>
                <w:lang w:val="ru-RU"/>
              </w:rPr>
              <w:t xml:space="preserve"> </w:t>
            </w:r>
            <w:r w:rsidRPr="00735A23">
              <w:rPr>
                <w:rFonts w:ascii="Times New Roman" w:eastAsia="Times New Roman" w:hAnsi="Times New Roman" w:cs="Times New Roman"/>
                <w:i/>
                <w:sz w:val="24"/>
                <w:lang w:val="ru-RU"/>
              </w:rPr>
              <w:t>в</w:t>
            </w:r>
            <w:r w:rsidRPr="00735A23">
              <w:rPr>
                <w:rFonts w:ascii="Times New Roman" w:eastAsia="Times New Roman" w:hAnsi="Times New Roman" w:cs="Times New Roman"/>
                <w:i/>
                <w:spacing w:val="-12"/>
                <w:sz w:val="24"/>
                <w:lang w:val="ru-RU"/>
              </w:rPr>
              <w:t xml:space="preserve"> </w:t>
            </w:r>
            <w:r w:rsidRPr="00735A23">
              <w:rPr>
                <w:rFonts w:ascii="Times New Roman" w:eastAsia="Times New Roman" w:hAnsi="Times New Roman" w:cs="Times New Roman"/>
                <w:i/>
                <w:sz w:val="24"/>
                <w:lang w:val="ru-RU"/>
              </w:rPr>
              <w:t>которой</w:t>
            </w:r>
            <w:r w:rsidRPr="00735A23">
              <w:rPr>
                <w:rFonts w:ascii="Times New Roman" w:eastAsia="Times New Roman" w:hAnsi="Times New Roman" w:cs="Times New Roman"/>
                <w:i/>
                <w:spacing w:val="-11"/>
                <w:sz w:val="24"/>
                <w:lang w:val="ru-RU"/>
              </w:rPr>
              <w:t xml:space="preserve"> </w:t>
            </w:r>
            <w:r w:rsidRPr="00735A23">
              <w:rPr>
                <w:rFonts w:ascii="Times New Roman" w:eastAsia="Times New Roman" w:hAnsi="Times New Roman" w:cs="Times New Roman"/>
                <w:i/>
                <w:sz w:val="24"/>
                <w:lang w:val="ru-RU"/>
              </w:rPr>
              <w:t>ребенок</w:t>
            </w:r>
            <w:r w:rsidRPr="00735A23">
              <w:rPr>
                <w:rFonts w:ascii="Times New Roman" w:eastAsia="Times New Roman" w:hAnsi="Times New Roman" w:cs="Times New Roman"/>
                <w:i/>
                <w:spacing w:val="-9"/>
                <w:sz w:val="24"/>
                <w:lang w:val="ru-RU"/>
              </w:rPr>
              <w:t xml:space="preserve"> </w:t>
            </w:r>
            <w:r w:rsidRPr="00735A23">
              <w:rPr>
                <w:rFonts w:ascii="Times New Roman" w:eastAsia="Times New Roman" w:hAnsi="Times New Roman" w:cs="Times New Roman"/>
                <w:i/>
                <w:sz w:val="24"/>
                <w:lang w:val="ru-RU"/>
              </w:rPr>
              <w:t>самостоятельно</w:t>
            </w:r>
            <w:r w:rsidRPr="00735A23">
              <w:rPr>
                <w:rFonts w:ascii="Times New Roman" w:eastAsia="Times New Roman" w:hAnsi="Times New Roman" w:cs="Times New Roman"/>
                <w:i/>
                <w:spacing w:val="-11"/>
                <w:sz w:val="24"/>
                <w:lang w:val="ru-RU"/>
              </w:rPr>
              <w:t xml:space="preserve"> </w:t>
            </w:r>
            <w:r w:rsidRPr="00735A23">
              <w:rPr>
                <w:rFonts w:ascii="Times New Roman" w:eastAsia="Times New Roman" w:hAnsi="Times New Roman" w:cs="Times New Roman"/>
                <w:i/>
                <w:sz w:val="24"/>
                <w:lang w:val="ru-RU"/>
              </w:rPr>
              <w:t>творит,</w:t>
            </w:r>
            <w:r w:rsidRPr="00735A23">
              <w:rPr>
                <w:rFonts w:ascii="Times New Roman" w:eastAsia="Times New Roman" w:hAnsi="Times New Roman" w:cs="Times New Roman"/>
                <w:i/>
                <w:spacing w:val="-12"/>
                <w:sz w:val="24"/>
                <w:lang w:val="ru-RU"/>
              </w:rPr>
              <w:t xml:space="preserve"> </w:t>
            </w:r>
            <w:r w:rsidRPr="00735A23">
              <w:rPr>
                <w:rFonts w:ascii="Times New Roman" w:eastAsia="Times New Roman" w:hAnsi="Times New Roman" w:cs="Times New Roman"/>
                <w:i/>
                <w:sz w:val="24"/>
                <w:lang w:val="ru-RU"/>
              </w:rPr>
              <w:t>живет</w:t>
            </w:r>
            <w:r w:rsidRPr="00735A23">
              <w:rPr>
                <w:rFonts w:ascii="Times New Roman" w:eastAsia="Times New Roman" w:hAnsi="Times New Roman" w:cs="Times New Roman"/>
                <w:i/>
                <w:spacing w:val="-57"/>
                <w:sz w:val="24"/>
                <w:lang w:val="ru-RU"/>
              </w:rPr>
              <w:t xml:space="preserve"> </w:t>
            </w:r>
            <w:r w:rsidRPr="00735A23">
              <w:rPr>
                <w:rFonts w:ascii="Times New Roman" w:eastAsia="Times New Roman" w:hAnsi="Times New Roman" w:cs="Times New Roman"/>
                <w:i/>
                <w:sz w:val="24"/>
                <w:lang w:val="ru-RU"/>
              </w:rPr>
              <w:t>и получает опыт позитивных достижений, осваивая ценности и смыслы, заложенные</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взрослым.</w:t>
            </w:r>
          </w:p>
          <w:p w:rsidR="00735A23" w:rsidRPr="00735A23" w:rsidRDefault="00735A23" w:rsidP="00735A23">
            <w:pPr>
              <w:spacing w:before="3"/>
              <w:rPr>
                <w:rFonts w:ascii="Times New Roman" w:eastAsia="Times New Roman" w:hAnsi="Times New Roman" w:cs="Times New Roman"/>
                <w:b/>
                <w:sz w:val="24"/>
                <w:lang w:val="ru-RU"/>
              </w:rPr>
            </w:pPr>
          </w:p>
          <w:p w:rsidR="00735A23" w:rsidRPr="00735A23" w:rsidRDefault="00735A23" w:rsidP="00735A23">
            <w:pPr>
              <w:ind w:left="110" w:right="93"/>
              <w:jc w:val="both"/>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Воспитывающая</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среда</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ДОО</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является</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составляющей,</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развивающей</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предметно</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пространственной</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среды.</w:t>
            </w:r>
          </w:p>
          <w:p w:rsidR="00735A23" w:rsidRPr="00735A23" w:rsidRDefault="00735A23" w:rsidP="00735A23">
            <w:pPr>
              <w:spacing w:before="5"/>
              <w:rPr>
                <w:rFonts w:ascii="Times New Roman" w:eastAsia="Times New Roman" w:hAnsi="Times New Roman" w:cs="Times New Roman"/>
                <w:b/>
                <w:sz w:val="24"/>
                <w:lang w:val="ru-RU"/>
              </w:rPr>
            </w:pPr>
          </w:p>
          <w:p w:rsidR="00735A23" w:rsidRPr="00735A23" w:rsidRDefault="00735A23" w:rsidP="00735A23">
            <w:pPr>
              <w:ind w:left="110"/>
              <w:jc w:val="both"/>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Построение</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единой</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воспитывающей</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среды:</w:t>
            </w:r>
          </w:p>
          <w:p w:rsidR="00735A23" w:rsidRPr="00735A23" w:rsidRDefault="00735A23" w:rsidP="00735A23">
            <w:pPr>
              <w:spacing w:before="5"/>
              <w:rPr>
                <w:rFonts w:ascii="Times New Roman" w:eastAsia="Times New Roman" w:hAnsi="Times New Roman" w:cs="Times New Roman"/>
                <w:b/>
                <w:sz w:val="24"/>
                <w:lang w:val="ru-RU"/>
              </w:rPr>
            </w:pPr>
          </w:p>
          <w:p w:rsidR="00735A23" w:rsidRPr="00735A23" w:rsidRDefault="00735A23" w:rsidP="00735A23">
            <w:pPr>
              <w:ind w:left="110"/>
              <w:jc w:val="both"/>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определение</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единых</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целей</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задач</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всего</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коллектива</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педагогов</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ДОО;</w:t>
            </w:r>
          </w:p>
          <w:p w:rsidR="00735A23" w:rsidRPr="00735A23" w:rsidRDefault="00735A23" w:rsidP="00735A23">
            <w:pPr>
              <w:spacing w:before="2"/>
              <w:rPr>
                <w:rFonts w:ascii="Times New Roman" w:eastAsia="Times New Roman" w:hAnsi="Times New Roman" w:cs="Times New Roman"/>
                <w:b/>
                <w:sz w:val="24"/>
                <w:lang w:val="ru-RU"/>
              </w:rPr>
            </w:pPr>
          </w:p>
          <w:p w:rsidR="00735A23" w:rsidRPr="00735A23" w:rsidRDefault="00735A23" w:rsidP="00735A23">
            <w:pPr>
              <w:spacing w:before="1"/>
              <w:ind w:left="110" w:right="100"/>
              <w:jc w:val="both"/>
              <w:rPr>
                <w:rFonts w:ascii="Times New Roman" w:eastAsia="Times New Roman" w:hAnsi="Times New Roman" w:cs="Times New Roman"/>
                <w:i/>
                <w:sz w:val="24"/>
                <w:lang w:val="ru-RU"/>
              </w:rPr>
            </w:pPr>
            <w:r w:rsidRPr="00735A23">
              <w:rPr>
                <w:rFonts w:ascii="Times New Roman" w:eastAsia="Times New Roman" w:hAnsi="Times New Roman" w:cs="Times New Roman"/>
                <w:i/>
                <w:spacing w:val="-1"/>
                <w:sz w:val="24"/>
                <w:lang w:val="ru-RU"/>
              </w:rPr>
              <w:t>подбор</w:t>
            </w:r>
            <w:r w:rsidRPr="00735A23">
              <w:rPr>
                <w:rFonts w:ascii="Times New Roman" w:eastAsia="Times New Roman" w:hAnsi="Times New Roman" w:cs="Times New Roman"/>
                <w:i/>
                <w:spacing w:val="-15"/>
                <w:sz w:val="24"/>
                <w:lang w:val="ru-RU"/>
              </w:rPr>
              <w:t xml:space="preserve"> </w:t>
            </w:r>
            <w:r w:rsidRPr="00735A23">
              <w:rPr>
                <w:rFonts w:ascii="Times New Roman" w:eastAsia="Times New Roman" w:hAnsi="Times New Roman" w:cs="Times New Roman"/>
                <w:i/>
                <w:spacing w:val="-1"/>
                <w:sz w:val="24"/>
                <w:lang w:val="ru-RU"/>
              </w:rPr>
              <w:t>единого</w:t>
            </w:r>
            <w:r w:rsidRPr="00735A23">
              <w:rPr>
                <w:rFonts w:ascii="Times New Roman" w:eastAsia="Times New Roman" w:hAnsi="Times New Roman" w:cs="Times New Roman"/>
                <w:i/>
                <w:spacing w:val="-15"/>
                <w:sz w:val="24"/>
                <w:lang w:val="ru-RU"/>
              </w:rPr>
              <w:t xml:space="preserve"> </w:t>
            </w:r>
            <w:r w:rsidRPr="00735A23">
              <w:rPr>
                <w:rFonts w:ascii="Times New Roman" w:eastAsia="Times New Roman" w:hAnsi="Times New Roman" w:cs="Times New Roman"/>
                <w:i/>
                <w:spacing w:val="-1"/>
                <w:sz w:val="24"/>
                <w:lang w:val="ru-RU"/>
              </w:rPr>
              <w:t>комплекса</w:t>
            </w:r>
            <w:r w:rsidRPr="00735A23">
              <w:rPr>
                <w:rFonts w:ascii="Times New Roman" w:eastAsia="Times New Roman" w:hAnsi="Times New Roman" w:cs="Times New Roman"/>
                <w:i/>
                <w:spacing w:val="-15"/>
                <w:sz w:val="24"/>
                <w:lang w:val="ru-RU"/>
              </w:rPr>
              <w:t xml:space="preserve"> </w:t>
            </w:r>
            <w:r w:rsidRPr="00735A23">
              <w:rPr>
                <w:rFonts w:ascii="Times New Roman" w:eastAsia="Times New Roman" w:hAnsi="Times New Roman" w:cs="Times New Roman"/>
                <w:i/>
                <w:sz w:val="24"/>
                <w:lang w:val="ru-RU"/>
              </w:rPr>
              <w:t>средств</w:t>
            </w:r>
            <w:r w:rsidRPr="00735A23">
              <w:rPr>
                <w:rFonts w:ascii="Times New Roman" w:eastAsia="Times New Roman" w:hAnsi="Times New Roman" w:cs="Times New Roman"/>
                <w:i/>
                <w:spacing w:val="-10"/>
                <w:sz w:val="24"/>
                <w:lang w:val="ru-RU"/>
              </w:rPr>
              <w:t xml:space="preserve"> </w:t>
            </w:r>
            <w:r w:rsidRPr="00735A23">
              <w:rPr>
                <w:rFonts w:ascii="Times New Roman" w:eastAsia="Times New Roman" w:hAnsi="Times New Roman" w:cs="Times New Roman"/>
                <w:i/>
                <w:sz w:val="24"/>
                <w:lang w:val="ru-RU"/>
              </w:rPr>
              <w:t>(технологии,</w:t>
            </w:r>
            <w:r w:rsidRPr="00735A23">
              <w:rPr>
                <w:rFonts w:ascii="Times New Roman" w:eastAsia="Times New Roman" w:hAnsi="Times New Roman" w:cs="Times New Roman"/>
                <w:i/>
                <w:spacing w:val="-15"/>
                <w:sz w:val="24"/>
                <w:lang w:val="ru-RU"/>
              </w:rPr>
              <w:t xml:space="preserve"> </w:t>
            </w:r>
            <w:r w:rsidRPr="00735A23">
              <w:rPr>
                <w:rFonts w:ascii="Times New Roman" w:eastAsia="Times New Roman" w:hAnsi="Times New Roman" w:cs="Times New Roman"/>
                <w:i/>
                <w:sz w:val="24"/>
                <w:lang w:val="ru-RU"/>
              </w:rPr>
              <w:t>УМК</w:t>
            </w:r>
            <w:r w:rsidRPr="00735A23">
              <w:rPr>
                <w:rFonts w:ascii="Times New Roman" w:eastAsia="Times New Roman" w:hAnsi="Times New Roman" w:cs="Times New Roman"/>
                <w:i/>
                <w:spacing w:val="-14"/>
                <w:sz w:val="24"/>
                <w:lang w:val="ru-RU"/>
              </w:rPr>
              <w:t xml:space="preserve"> </w:t>
            </w:r>
            <w:r w:rsidRPr="00735A23">
              <w:rPr>
                <w:rFonts w:ascii="Times New Roman" w:eastAsia="Times New Roman" w:hAnsi="Times New Roman" w:cs="Times New Roman"/>
                <w:i/>
                <w:sz w:val="24"/>
                <w:lang w:val="ru-RU"/>
              </w:rPr>
              <w:t>и</w:t>
            </w:r>
            <w:r w:rsidRPr="00735A23">
              <w:rPr>
                <w:rFonts w:ascii="Times New Roman" w:eastAsia="Times New Roman" w:hAnsi="Times New Roman" w:cs="Times New Roman"/>
                <w:i/>
                <w:spacing w:val="-11"/>
                <w:sz w:val="24"/>
                <w:lang w:val="ru-RU"/>
              </w:rPr>
              <w:t xml:space="preserve"> </w:t>
            </w:r>
            <w:r w:rsidRPr="00735A23">
              <w:rPr>
                <w:rFonts w:ascii="Times New Roman" w:eastAsia="Times New Roman" w:hAnsi="Times New Roman" w:cs="Times New Roman"/>
                <w:i/>
                <w:sz w:val="24"/>
                <w:lang w:val="ru-RU"/>
              </w:rPr>
              <w:t>т.д.)</w:t>
            </w:r>
            <w:r w:rsidRPr="00735A23">
              <w:rPr>
                <w:rFonts w:ascii="Times New Roman" w:eastAsia="Times New Roman" w:hAnsi="Times New Roman" w:cs="Times New Roman"/>
                <w:i/>
                <w:spacing w:val="-18"/>
                <w:sz w:val="24"/>
                <w:lang w:val="ru-RU"/>
              </w:rPr>
              <w:t xml:space="preserve"> </w:t>
            </w:r>
            <w:r w:rsidRPr="00735A23">
              <w:rPr>
                <w:rFonts w:ascii="Times New Roman" w:eastAsia="Times New Roman" w:hAnsi="Times New Roman" w:cs="Times New Roman"/>
                <w:i/>
                <w:sz w:val="24"/>
                <w:lang w:val="ru-RU"/>
              </w:rPr>
              <w:t>для</w:t>
            </w:r>
            <w:r w:rsidRPr="00735A23">
              <w:rPr>
                <w:rFonts w:ascii="Times New Roman" w:eastAsia="Times New Roman" w:hAnsi="Times New Roman" w:cs="Times New Roman"/>
                <w:i/>
                <w:spacing w:val="-16"/>
                <w:sz w:val="24"/>
                <w:lang w:val="ru-RU"/>
              </w:rPr>
              <w:t xml:space="preserve"> </w:t>
            </w:r>
            <w:r w:rsidRPr="00735A23">
              <w:rPr>
                <w:rFonts w:ascii="Times New Roman" w:eastAsia="Times New Roman" w:hAnsi="Times New Roman" w:cs="Times New Roman"/>
                <w:i/>
                <w:sz w:val="24"/>
                <w:lang w:val="ru-RU"/>
              </w:rPr>
              <w:t>достижения</w:t>
            </w:r>
            <w:r w:rsidRPr="00735A23">
              <w:rPr>
                <w:rFonts w:ascii="Times New Roman" w:eastAsia="Times New Roman" w:hAnsi="Times New Roman" w:cs="Times New Roman"/>
                <w:i/>
                <w:spacing w:val="-16"/>
                <w:sz w:val="24"/>
                <w:lang w:val="ru-RU"/>
              </w:rPr>
              <w:t xml:space="preserve"> </w:t>
            </w:r>
            <w:r w:rsidRPr="00735A23">
              <w:rPr>
                <w:rFonts w:ascii="Times New Roman" w:eastAsia="Times New Roman" w:hAnsi="Times New Roman" w:cs="Times New Roman"/>
                <w:i/>
                <w:sz w:val="24"/>
                <w:lang w:val="ru-RU"/>
              </w:rPr>
              <w:t>целей</w:t>
            </w:r>
            <w:r w:rsidRPr="00735A23">
              <w:rPr>
                <w:rFonts w:ascii="Times New Roman" w:eastAsia="Times New Roman" w:hAnsi="Times New Roman" w:cs="Times New Roman"/>
                <w:i/>
                <w:spacing w:val="-13"/>
                <w:sz w:val="24"/>
                <w:lang w:val="ru-RU"/>
              </w:rPr>
              <w:t xml:space="preserve"> </w:t>
            </w:r>
            <w:r w:rsidRPr="00735A23">
              <w:rPr>
                <w:rFonts w:ascii="Times New Roman" w:eastAsia="Times New Roman" w:hAnsi="Times New Roman" w:cs="Times New Roman"/>
                <w:i/>
                <w:sz w:val="24"/>
                <w:lang w:val="ru-RU"/>
              </w:rPr>
              <w:t>и</w:t>
            </w:r>
            <w:r w:rsidRPr="00735A23">
              <w:rPr>
                <w:rFonts w:ascii="Times New Roman" w:eastAsia="Times New Roman" w:hAnsi="Times New Roman" w:cs="Times New Roman"/>
                <w:i/>
                <w:spacing w:val="-15"/>
                <w:sz w:val="24"/>
                <w:lang w:val="ru-RU"/>
              </w:rPr>
              <w:t xml:space="preserve"> </w:t>
            </w:r>
            <w:r w:rsidRPr="00735A23">
              <w:rPr>
                <w:rFonts w:ascii="Times New Roman" w:eastAsia="Times New Roman" w:hAnsi="Times New Roman" w:cs="Times New Roman"/>
                <w:i/>
                <w:sz w:val="24"/>
                <w:lang w:val="ru-RU"/>
              </w:rPr>
              <w:t>задач;</w:t>
            </w:r>
            <w:r w:rsidRPr="00735A23">
              <w:rPr>
                <w:rFonts w:ascii="Times New Roman" w:eastAsia="Times New Roman" w:hAnsi="Times New Roman" w:cs="Times New Roman"/>
                <w:i/>
                <w:spacing w:val="-57"/>
                <w:sz w:val="24"/>
                <w:lang w:val="ru-RU"/>
              </w:rPr>
              <w:t xml:space="preserve"> </w:t>
            </w:r>
            <w:r w:rsidRPr="00735A23">
              <w:rPr>
                <w:rFonts w:ascii="Times New Roman" w:eastAsia="Times New Roman" w:hAnsi="Times New Roman" w:cs="Times New Roman"/>
                <w:i/>
                <w:sz w:val="24"/>
                <w:lang w:val="ru-RU"/>
              </w:rPr>
              <w:t>отношения:</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педагоги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дети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родители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и совместно</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полученный</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результат.</w:t>
            </w:r>
          </w:p>
          <w:p w:rsidR="00735A23" w:rsidRPr="00735A23" w:rsidRDefault="00735A23" w:rsidP="00735A23">
            <w:pPr>
              <w:spacing w:before="4"/>
              <w:rPr>
                <w:rFonts w:ascii="Times New Roman" w:eastAsia="Times New Roman" w:hAnsi="Times New Roman" w:cs="Times New Roman"/>
                <w:b/>
                <w:sz w:val="24"/>
                <w:lang w:val="ru-RU"/>
              </w:rPr>
            </w:pPr>
          </w:p>
          <w:p w:rsidR="00735A23" w:rsidRPr="00735A23" w:rsidRDefault="00735A23" w:rsidP="00735A23">
            <w:pPr>
              <w:ind w:left="110" w:right="101"/>
              <w:jc w:val="both"/>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Пребывание в ДОО должно доставлять ребенку радость, а воспитательные ситуации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должны</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быть увлекательными.</w:t>
            </w:r>
          </w:p>
          <w:p w:rsidR="00735A23" w:rsidRPr="00735A23" w:rsidRDefault="00735A23" w:rsidP="00735A23">
            <w:pPr>
              <w:spacing w:before="6"/>
              <w:rPr>
                <w:rFonts w:ascii="Times New Roman" w:eastAsia="Times New Roman" w:hAnsi="Times New Roman" w:cs="Times New Roman"/>
                <w:b/>
                <w:sz w:val="24"/>
                <w:lang w:val="ru-RU"/>
              </w:rPr>
            </w:pPr>
          </w:p>
          <w:p w:rsidR="00735A23" w:rsidRPr="00735A23" w:rsidRDefault="00735A23" w:rsidP="00735A23">
            <w:pPr>
              <w:ind w:left="110"/>
              <w:jc w:val="both"/>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Важнейшие</w:t>
            </w:r>
            <w:r w:rsidRPr="00735A23">
              <w:rPr>
                <w:rFonts w:ascii="Times New Roman" w:eastAsia="Times New Roman" w:hAnsi="Times New Roman" w:cs="Times New Roman"/>
                <w:i/>
                <w:spacing w:val="-4"/>
                <w:sz w:val="24"/>
                <w:lang w:val="ru-RU"/>
              </w:rPr>
              <w:t xml:space="preserve"> </w:t>
            </w:r>
            <w:r w:rsidRPr="00735A23">
              <w:rPr>
                <w:rFonts w:ascii="Times New Roman" w:eastAsia="Times New Roman" w:hAnsi="Times New Roman" w:cs="Times New Roman"/>
                <w:i/>
                <w:sz w:val="24"/>
                <w:lang w:val="ru-RU"/>
              </w:rPr>
              <w:t>ориентиры:</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обеспечение</w:t>
            </w:r>
            <w:r w:rsidRPr="00735A23">
              <w:rPr>
                <w:rFonts w:ascii="Times New Roman" w:eastAsia="Times New Roman" w:hAnsi="Times New Roman" w:cs="Times New Roman"/>
                <w:i/>
                <w:spacing w:val="-4"/>
                <w:sz w:val="24"/>
                <w:lang w:val="ru-RU"/>
              </w:rPr>
              <w:t xml:space="preserve"> </w:t>
            </w:r>
            <w:r w:rsidRPr="00735A23">
              <w:rPr>
                <w:rFonts w:ascii="Times New Roman" w:eastAsia="Times New Roman" w:hAnsi="Times New Roman" w:cs="Times New Roman"/>
                <w:i/>
                <w:sz w:val="24"/>
                <w:lang w:val="ru-RU"/>
              </w:rPr>
              <w:t>эмоционального</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благополучия</w:t>
            </w:r>
            <w:r w:rsidRPr="00735A23">
              <w:rPr>
                <w:rFonts w:ascii="Times New Roman" w:eastAsia="Times New Roman" w:hAnsi="Times New Roman" w:cs="Times New Roman"/>
                <w:i/>
                <w:spacing w:val="-5"/>
                <w:sz w:val="24"/>
                <w:lang w:val="ru-RU"/>
              </w:rPr>
              <w:t xml:space="preserve"> </w:t>
            </w:r>
            <w:r w:rsidRPr="00735A23">
              <w:rPr>
                <w:rFonts w:ascii="Times New Roman" w:eastAsia="Times New Roman" w:hAnsi="Times New Roman" w:cs="Times New Roman"/>
                <w:i/>
                <w:sz w:val="24"/>
                <w:lang w:val="ru-RU"/>
              </w:rPr>
              <w:t>детей;</w:t>
            </w:r>
          </w:p>
          <w:p w:rsidR="00735A23" w:rsidRPr="00735A23" w:rsidRDefault="00735A23" w:rsidP="00735A23">
            <w:pPr>
              <w:spacing w:before="2"/>
              <w:rPr>
                <w:rFonts w:ascii="Times New Roman" w:eastAsia="Times New Roman" w:hAnsi="Times New Roman" w:cs="Times New Roman"/>
                <w:b/>
                <w:sz w:val="24"/>
                <w:lang w:val="ru-RU"/>
              </w:rPr>
            </w:pPr>
          </w:p>
          <w:p w:rsidR="00735A23" w:rsidRPr="00735A23" w:rsidRDefault="00735A23" w:rsidP="00735A23">
            <w:pPr>
              <w:ind w:left="110" w:right="96"/>
              <w:jc w:val="both"/>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создание</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условий</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для</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формирования</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доброжелательного</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внимательного</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отношения</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детей</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к</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другим</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людям;</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развитие</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детской</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самостоятельности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(инициативности,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автономии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ответственности);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развитие</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детских</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способностей,</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формирующихся</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в</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разных</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видах</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деятельности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др.</w:t>
            </w:r>
          </w:p>
          <w:p w:rsidR="00735A23" w:rsidRPr="00735A23" w:rsidRDefault="00735A23" w:rsidP="00735A23">
            <w:pPr>
              <w:spacing w:before="5"/>
              <w:rPr>
                <w:rFonts w:ascii="Times New Roman" w:eastAsia="Times New Roman" w:hAnsi="Times New Roman" w:cs="Times New Roman"/>
                <w:b/>
                <w:sz w:val="24"/>
                <w:lang w:val="ru-RU"/>
              </w:rPr>
            </w:pPr>
          </w:p>
          <w:p w:rsidR="00735A23" w:rsidRDefault="00735A23" w:rsidP="00735A23">
            <w:pPr>
              <w:ind w:left="110"/>
              <w:jc w:val="both"/>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Для</w:t>
            </w:r>
            <w:r w:rsidRPr="00735A23">
              <w:rPr>
                <w:rFonts w:ascii="Times New Roman" w:eastAsia="Times New Roman" w:hAnsi="Times New Roman" w:cs="Times New Roman"/>
                <w:i/>
                <w:spacing w:val="-4"/>
                <w:sz w:val="24"/>
                <w:lang w:val="ru-RU"/>
              </w:rPr>
              <w:t xml:space="preserve"> </w:t>
            </w:r>
            <w:r w:rsidRPr="00735A23">
              <w:rPr>
                <w:rFonts w:ascii="Times New Roman" w:eastAsia="Times New Roman" w:hAnsi="Times New Roman" w:cs="Times New Roman"/>
                <w:i/>
                <w:sz w:val="24"/>
                <w:lang w:val="ru-RU"/>
              </w:rPr>
              <w:t>реализации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этих</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ориентиров</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педагоги:</w:t>
            </w:r>
          </w:p>
          <w:p w:rsidR="00735A23" w:rsidRPr="006633B0" w:rsidRDefault="00735A23" w:rsidP="00735A23">
            <w:pPr>
              <w:ind w:left="110"/>
              <w:rPr>
                <w:rFonts w:ascii="Times New Roman" w:eastAsia="Times New Roman" w:hAnsi="Times New Roman" w:cs="Times New Roman"/>
                <w:i/>
                <w:sz w:val="24"/>
                <w:lang w:val="ru-RU"/>
              </w:rPr>
            </w:pPr>
            <w:r w:rsidRPr="006633B0">
              <w:rPr>
                <w:rFonts w:ascii="Times New Roman" w:eastAsia="Times New Roman" w:hAnsi="Times New Roman" w:cs="Times New Roman"/>
                <w:i/>
                <w:sz w:val="24"/>
                <w:lang w:val="ru-RU"/>
              </w:rPr>
              <w:t>воспитывают</w:t>
            </w:r>
            <w:r w:rsidRPr="006633B0">
              <w:rPr>
                <w:rFonts w:ascii="Times New Roman" w:eastAsia="Times New Roman" w:hAnsi="Times New Roman" w:cs="Times New Roman"/>
                <w:i/>
                <w:spacing w:val="1"/>
                <w:sz w:val="24"/>
                <w:lang w:val="ru-RU"/>
              </w:rPr>
              <w:t xml:space="preserve"> </w:t>
            </w:r>
            <w:r w:rsidRPr="006633B0">
              <w:rPr>
                <w:rFonts w:ascii="Times New Roman" w:eastAsia="Times New Roman" w:hAnsi="Times New Roman" w:cs="Times New Roman"/>
                <w:i/>
                <w:sz w:val="24"/>
                <w:lang w:val="ru-RU"/>
              </w:rPr>
              <w:t>отношение к</w:t>
            </w:r>
            <w:r w:rsidRPr="006633B0">
              <w:rPr>
                <w:rFonts w:ascii="Times New Roman" w:eastAsia="Times New Roman" w:hAnsi="Times New Roman" w:cs="Times New Roman"/>
                <w:i/>
                <w:spacing w:val="1"/>
                <w:sz w:val="24"/>
                <w:lang w:val="ru-RU"/>
              </w:rPr>
              <w:t xml:space="preserve"> </w:t>
            </w:r>
            <w:r w:rsidRPr="006633B0">
              <w:rPr>
                <w:rFonts w:ascii="Times New Roman" w:eastAsia="Times New Roman" w:hAnsi="Times New Roman" w:cs="Times New Roman"/>
                <w:i/>
                <w:sz w:val="24"/>
                <w:lang w:val="ru-RU"/>
              </w:rPr>
              <w:t>родному языку как</w:t>
            </w:r>
            <w:r w:rsidRPr="006633B0">
              <w:rPr>
                <w:rFonts w:ascii="Times New Roman" w:eastAsia="Times New Roman" w:hAnsi="Times New Roman" w:cs="Times New Roman"/>
                <w:i/>
                <w:spacing w:val="1"/>
                <w:sz w:val="24"/>
                <w:lang w:val="ru-RU"/>
              </w:rPr>
              <w:t xml:space="preserve"> </w:t>
            </w:r>
            <w:r w:rsidRPr="006633B0">
              <w:rPr>
                <w:rFonts w:ascii="Times New Roman" w:eastAsia="Times New Roman" w:hAnsi="Times New Roman" w:cs="Times New Roman"/>
                <w:i/>
                <w:sz w:val="24"/>
                <w:lang w:val="ru-RU"/>
              </w:rPr>
              <w:t>ценности, умения</w:t>
            </w:r>
            <w:r w:rsidRPr="006633B0">
              <w:rPr>
                <w:rFonts w:ascii="Times New Roman" w:eastAsia="Times New Roman" w:hAnsi="Times New Roman" w:cs="Times New Roman"/>
                <w:i/>
                <w:spacing w:val="1"/>
                <w:sz w:val="24"/>
                <w:lang w:val="ru-RU"/>
              </w:rPr>
              <w:t xml:space="preserve"> </w:t>
            </w:r>
            <w:r w:rsidRPr="006633B0">
              <w:rPr>
                <w:rFonts w:ascii="Times New Roman" w:eastAsia="Times New Roman" w:hAnsi="Times New Roman" w:cs="Times New Roman"/>
                <w:i/>
                <w:sz w:val="24"/>
                <w:lang w:val="ru-RU"/>
              </w:rPr>
              <w:t>чувствовать</w:t>
            </w:r>
            <w:r w:rsidRPr="006633B0">
              <w:rPr>
                <w:rFonts w:ascii="Times New Roman" w:eastAsia="Times New Roman" w:hAnsi="Times New Roman" w:cs="Times New Roman"/>
                <w:i/>
                <w:spacing w:val="1"/>
                <w:sz w:val="24"/>
                <w:lang w:val="ru-RU"/>
              </w:rPr>
              <w:t xml:space="preserve"> </w:t>
            </w:r>
            <w:r w:rsidRPr="006633B0">
              <w:rPr>
                <w:rFonts w:ascii="Times New Roman" w:eastAsia="Times New Roman" w:hAnsi="Times New Roman" w:cs="Times New Roman"/>
                <w:i/>
                <w:sz w:val="24"/>
                <w:lang w:val="ru-RU"/>
              </w:rPr>
              <w:t>красоту</w:t>
            </w:r>
            <w:r w:rsidRPr="006633B0">
              <w:rPr>
                <w:rFonts w:ascii="Times New Roman" w:eastAsia="Times New Roman" w:hAnsi="Times New Roman" w:cs="Times New Roman"/>
                <w:i/>
                <w:spacing w:val="-58"/>
                <w:sz w:val="24"/>
                <w:lang w:val="ru-RU"/>
              </w:rPr>
              <w:t xml:space="preserve"> </w:t>
            </w:r>
            <w:r w:rsidRPr="006633B0">
              <w:rPr>
                <w:rFonts w:ascii="Times New Roman" w:eastAsia="Times New Roman" w:hAnsi="Times New Roman" w:cs="Times New Roman"/>
                <w:i/>
                <w:sz w:val="24"/>
                <w:lang w:val="ru-RU"/>
              </w:rPr>
              <w:t>языка,</w:t>
            </w:r>
            <w:r w:rsidRPr="006633B0">
              <w:rPr>
                <w:rFonts w:ascii="Times New Roman" w:eastAsia="Times New Roman" w:hAnsi="Times New Roman" w:cs="Times New Roman"/>
                <w:i/>
                <w:spacing w:val="-1"/>
                <w:sz w:val="24"/>
                <w:lang w:val="ru-RU"/>
              </w:rPr>
              <w:t xml:space="preserve"> </w:t>
            </w:r>
            <w:r w:rsidRPr="006633B0">
              <w:rPr>
                <w:rFonts w:ascii="Times New Roman" w:eastAsia="Times New Roman" w:hAnsi="Times New Roman" w:cs="Times New Roman"/>
                <w:i/>
                <w:sz w:val="24"/>
                <w:lang w:val="ru-RU"/>
              </w:rPr>
              <w:t>стремления</w:t>
            </w:r>
            <w:r w:rsidRPr="006633B0">
              <w:rPr>
                <w:rFonts w:ascii="Times New Roman" w:eastAsia="Times New Roman" w:hAnsi="Times New Roman" w:cs="Times New Roman"/>
                <w:i/>
                <w:spacing w:val="-3"/>
                <w:sz w:val="24"/>
                <w:lang w:val="ru-RU"/>
              </w:rPr>
              <w:t xml:space="preserve"> </w:t>
            </w:r>
            <w:r w:rsidRPr="006633B0">
              <w:rPr>
                <w:rFonts w:ascii="Times New Roman" w:eastAsia="Times New Roman" w:hAnsi="Times New Roman" w:cs="Times New Roman"/>
                <w:i/>
                <w:sz w:val="24"/>
                <w:lang w:val="ru-RU"/>
              </w:rPr>
              <w:t>говорить</w:t>
            </w:r>
            <w:r w:rsidRPr="006633B0">
              <w:rPr>
                <w:rFonts w:ascii="Times New Roman" w:eastAsia="Times New Roman" w:hAnsi="Times New Roman" w:cs="Times New Roman"/>
                <w:i/>
                <w:spacing w:val="-1"/>
                <w:sz w:val="24"/>
                <w:lang w:val="ru-RU"/>
              </w:rPr>
              <w:t xml:space="preserve"> </w:t>
            </w:r>
            <w:r w:rsidRPr="006633B0">
              <w:rPr>
                <w:rFonts w:ascii="Times New Roman" w:eastAsia="Times New Roman" w:hAnsi="Times New Roman" w:cs="Times New Roman"/>
                <w:i/>
                <w:sz w:val="24"/>
                <w:lang w:val="ru-RU"/>
              </w:rPr>
              <w:t>красиво</w:t>
            </w:r>
            <w:r w:rsidRPr="006633B0">
              <w:rPr>
                <w:rFonts w:ascii="Times New Roman" w:eastAsia="Times New Roman" w:hAnsi="Times New Roman" w:cs="Times New Roman"/>
                <w:i/>
                <w:spacing w:val="2"/>
                <w:sz w:val="24"/>
                <w:lang w:val="ru-RU"/>
              </w:rPr>
              <w:t xml:space="preserve"> </w:t>
            </w:r>
            <w:r w:rsidRPr="006633B0">
              <w:rPr>
                <w:rFonts w:ascii="Times New Roman" w:eastAsia="Times New Roman" w:hAnsi="Times New Roman" w:cs="Times New Roman"/>
                <w:i/>
                <w:sz w:val="24"/>
                <w:lang w:val="ru-RU"/>
              </w:rPr>
              <w:t>(на</w:t>
            </w:r>
            <w:r w:rsidRPr="006633B0">
              <w:rPr>
                <w:rFonts w:ascii="Times New Roman" w:eastAsia="Times New Roman" w:hAnsi="Times New Roman" w:cs="Times New Roman"/>
                <w:i/>
                <w:spacing w:val="-1"/>
                <w:sz w:val="24"/>
                <w:lang w:val="ru-RU"/>
              </w:rPr>
              <w:t xml:space="preserve"> </w:t>
            </w:r>
            <w:r w:rsidRPr="006633B0">
              <w:rPr>
                <w:rFonts w:ascii="Times New Roman" w:eastAsia="Times New Roman" w:hAnsi="Times New Roman" w:cs="Times New Roman"/>
                <w:i/>
                <w:sz w:val="24"/>
                <w:lang w:val="ru-RU"/>
              </w:rPr>
              <w:t>правильном,</w:t>
            </w:r>
            <w:r w:rsidRPr="006633B0">
              <w:rPr>
                <w:rFonts w:ascii="Times New Roman" w:eastAsia="Times New Roman" w:hAnsi="Times New Roman" w:cs="Times New Roman"/>
                <w:i/>
                <w:spacing w:val="-1"/>
                <w:sz w:val="24"/>
                <w:lang w:val="ru-RU"/>
              </w:rPr>
              <w:t xml:space="preserve"> </w:t>
            </w:r>
            <w:r w:rsidRPr="006633B0">
              <w:rPr>
                <w:rFonts w:ascii="Times New Roman" w:eastAsia="Times New Roman" w:hAnsi="Times New Roman" w:cs="Times New Roman"/>
                <w:i/>
                <w:sz w:val="24"/>
                <w:lang w:val="ru-RU"/>
              </w:rPr>
              <w:t>богатом, образном</w:t>
            </w:r>
            <w:r w:rsidRPr="006633B0">
              <w:rPr>
                <w:rFonts w:ascii="Times New Roman" w:eastAsia="Times New Roman" w:hAnsi="Times New Roman" w:cs="Times New Roman"/>
                <w:i/>
                <w:spacing w:val="-1"/>
                <w:sz w:val="24"/>
                <w:lang w:val="ru-RU"/>
              </w:rPr>
              <w:t xml:space="preserve"> </w:t>
            </w:r>
            <w:r w:rsidRPr="006633B0">
              <w:rPr>
                <w:rFonts w:ascii="Times New Roman" w:eastAsia="Times New Roman" w:hAnsi="Times New Roman" w:cs="Times New Roman"/>
                <w:i/>
                <w:sz w:val="24"/>
                <w:lang w:val="ru-RU"/>
              </w:rPr>
              <w:t>языке).</w:t>
            </w:r>
          </w:p>
          <w:p w:rsidR="00735A23" w:rsidRPr="006633B0" w:rsidRDefault="00735A23" w:rsidP="00735A23">
            <w:pPr>
              <w:spacing w:before="8"/>
              <w:rPr>
                <w:rFonts w:ascii="Times New Roman" w:eastAsia="Times New Roman" w:hAnsi="Times New Roman" w:cs="Times New Roman"/>
                <w:b/>
                <w:sz w:val="23"/>
                <w:lang w:val="ru-RU"/>
              </w:rPr>
            </w:pPr>
          </w:p>
          <w:p w:rsidR="00735A23" w:rsidRPr="006633B0" w:rsidRDefault="00735A23" w:rsidP="00735A23">
            <w:pPr>
              <w:tabs>
                <w:tab w:val="left" w:pos="1525"/>
                <w:tab w:val="left" w:pos="2736"/>
                <w:tab w:val="left" w:pos="3051"/>
                <w:tab w:val="left" w:pos="4233"/>
                <w:tab w:val="left" w:pos="5238"/>
                <w:tab w:val="left" w:pos="5561"/>
                <w:tab w:val="left" w:pos="6888"/>
                <w:tab w:val="left" w:pos="8916"/>
              </w:tabs>
              <w:ind w:left="110" w:right="99"/>
              <w:rPr>
                <w:rFonts w:ascii="Times New Roman" w:eastAsia="Times New Roman" w:hAnsi="Times New Roman" w:cs="Times New Roman"/>
                <w:i/>
                <w:sz w:val="24"/>
                <w:lang w:val="ru-RU"/>
              </w:rPr>
            </w:pPr>
            <w:r w:rsidRPr="006633B0">
              <w:rPr>
                <w:rFonts w:ascii="Times New Roman" w:eastAsia="Times New Roman" w:hAnsi="Times New Roman" w:cs="Times New Roman"/>
                <w:i/>
                <w:sz w:val="24"/>
                <w:lang w:val="ru-RU"/>
              </w:rPr>
              <w:t>-проявляют</w:t>
            </w:r>
            <w:r w:rsidRPr="006633B0">
              <w:rPr>
                <w:rFonts w:ascii="Times New Roman" w:eastAsia="Times New Roman" w:hAnsi="Times New Roman" w:cs="Times New Roman"/>
                <w:i/>
                <w:sz w:val="24"/>
                <w:lang w:val="ru-RU"/>
              </w:rPr>
              <w:tab/>
              <w:t>уважение</w:t>
            </w:r>
            <w:r w:rsidRPr="006633B0">
              <w:rPr>
                <w:rFonts w:ascii="Times New Roman" w:eastAsia="Times New Roman" w:hAnsi="Times New Roman" w:cs="Times New Roman"/>
                <w:i/>
                <w:sz w:val="24"/>
                <w:lang w:val="ru-RU"/>
              </w:rPr>
              <w:tab/>
              <w:t>к</w:t>
            </w:r>
            <w:r w:rsidRPr="006633B0">
              <w:rPr>
                <w:rFonts w:ascii="Times New Roman" w:eastAsia="Times New Roman" w:hAnsi="Times New Roman" w:cs="Times New Roman"/>
                <w:i/>
                <w:sz w:val="24"/>
                <w:lang w:val="ru-RU"/>
              </w:rPr>
              <w:tab/>
              <w:t>личности</w:t>
            </w:r>
            <w:r w:rsidRPr="006633B0">
              <w:rPr>
                <w:rFonts w:ascii="Times New Roman" w:eastAsia="Times New Roman" w:hAnsi="Times New Roman" w:cs="Times New Roman"/>
                <w:i/>
                <w:sz w:val="24"/>
                <w:lang w:val="ru-RU"/>
              </w:rPr>
              <w:tab/>
              <w:t>ребенка</w:t>
            </w:r>
            <w:r w:rsidRPr="006633B0">
              <w:rPr>
                <w:rFonts w:ascii="Times New Roman" w:eastAsia="Times New Roman" w:hAnsi="Times New Roman" w:cs="Times New Roman"/>
                <w:i/>
                <w:sz w:val="24"/>
                <w:lang w:val="ru-RU"/>
              </w:rPr>
              <w:tab/>
              <w:t>и</w:t>
            </w:r>
            <w:r w:rsidRPr="006633B0">
              <w:rPr>
                <w:rFonts w:ascii="Times New Roman" w:eastAsia="Times New Roman" w:hAnsi="Times New Roman" w:cs="Times New Roman"/>
                <w:i/>
                <w:sz w:val="24"/>
                <w:lang w:val="ru-RU"/>
              </w:rPr>
              <w:tab/>
              <w:t>развивают</w:t>
            </w:r>
            <w:r w:rsidRPr="006633B0">
              <w:rPr>
                <w:rFonts w:ascii="Times New Roman" w:eastAsia="Times New Roman" w:hAnsi="Times New Roman" w:cs="Times New Roman"/>
                <w:i/>
                <w:sz w:val="24"/>
                <w:lang w:val="ru-RU"/>
              </w:rPr>
              <w:tab/>
              <w:t>демократический</w:t>
            </w:r>
            <w:r w:rsidRPr="006633B0">
              <w:rPr>
                <w:rFonts w:ascii="Times New Roman" w:eastAsia="Times New Roman" w:hAnsi="Times New Roman" w:cs="Times New Roman"/>
                <w:i/>
                <w:sz w:val="24"/>
                <w:lang w:val="ru-RU"/>
              </w:rPr>
              <w:tab/>
            </w:r>
            <w:r w:rsidRPr="006633B0">
              <w:rPr>
                <w:rFonts w:ascii="Times New Roman" w:eastAsia="Times New Roman" w:hAnsi="Times New Roman" w:cs="Times New Roman"/>
                <w:i/>
                <w:spacing w:val="-2"/>
                <w:sz w:val="24"/>
                <w:lang w:val="ru-RU"/>
              </w:rPr>
              <w:t>стиль</w:t>
            </w:r>
            <w:r w:rsidRPr="006633B0">
              <w:rPr>
                <w:rFonts w:ascii="Times New Roman" w:eastAsia="Times New Roman" w:hAnsi="Times New Roman" w:cs="Times New Roman"/>
                <w:i/>
                <w:spacing w:val="-57"/>
                <w:sz w:val="24"/>
                <w:lang w:val="ru-RU"/>
              </w:rPr>
              <w:t xml:space="preserve"> </w:t>
            </w:r>
            <w:r w:rsidRPr="006633B0">
              <w:rPr>
                <w:rFonts w:ascii="Times New Roman" w:eastAsia="Times New Roman" w:hAnsi="Times New Roman" w:cs="Times New Roman"/>
                <w:i/>
                <w:sz w:val="24"/>
                <w:lang w:val="ru-RU"/>
              </w:rPr>
              <w:t>взаимодействия</w:t>
            </w:r>
            <w:r w:rsidRPr="006633B0">
              <w:rPr>
                <w:rFonts w:ascii="Times New Roman" w:eastAsia="Times New Roman" w:hAnsi="Times New Roman" w:cs="Times New Roman"/>
                <w:i/>
                <w:spacing w:val="-3"/>
                <w:sz w:val="24"/>
                <w:lang w:val="ru-RU"/>
              </w:rPr>
              <w:t xml:space="preserve"> </w:t>
            </w:r>
            <w:r w:rsidRPr="006633B0">
              <w:rPr>
                <w:rFonts w:ascii="Times New Roman" w:eastAsia="Times New Roman" w:hAnsi="Times New Roman" w:cs="Times New Roman"/>
                <w:i/>
                <w:sz w:val="24"/>
                <w:lang w:val="ru-RU"/>
              </w:rPr>
              <w:t>с</w:t>
            </w:r>
            <w:r w:rsidRPr="006633B0">
              <w:rPr>
                <w:rFonts w:ascii="Times New Roman" w:eastAsia="Times New Roman" w:hAnsi="Times New Roman" w:cs="Times New Roman"/>
                <w:i/>
                <w:spacing w:val="-1"/>
                <w:sz w:val="24"/>
                <w:lang w:val="ru-RU"/>
              </w:rPr>
              <w:t xml:space="preserve"> </w:t>
            </w:r>
            <w:r w:rsidRPr="006633B0">
              <w:rPr>
                <w:rFonts w:ascii="Times New Roman" w:eastAsia="Times New Roman" w:hAnsi="Times New Roman" w:cs="Times New Roman"/>
                <w:i/>
                <w:sz w:val="24"/>
                <w:lang w:val="ru-RU"/>
              </w:rPr>
              <w:t>ним</w:t>
            </w:r>
            <w:r w:rsidRPr="006633B0">
              <w:rPr>
                <w:rFonts w:ascii="Times New Roman" w:eastAsia="Times New Roman" w:hAnsi="Times New Roman" w:cs="Times New Roman"/>
                <w:i/>
                <w:spacing w:val="2"/>
                <w:sz w:val="24"/>
                <w:lang w:val="ru-RU"/>
              </w:rPr>
              <w:t xml:space="preserve"> </w:t>
            </w:r>
            <w:r w:rsidRPr="006633B0">
              <w:rPr>
                <w:rFonts w:ascii="Times New Roman" w:eastAsia="Times New Roman" w:hAnsi="Times New Roman" w:cs="Times New Roman"/>
                <w:i/>
                <w:sz w:val="24"/>
                <w:lang w:val="ru-RU"/>
              </w:rPr>
              <w:t>и с</w:t>
            </w:r>
            <w:r w:rsidRPr="006633B0">
              <w:rPr>
                <w:rFonts w:ascii="Times New Roman" w:eastAsia="Times New Roman" w:hAnsi="Times New Roman" w:cs="Times New Roman"/>
                <w:i/>
                <w:spacing w:val="-1"/>
                <w:sz w:val="24"/>
                <w:lang w:val="ru-RU"/>
              </w:rPr>
              <w:t xml:space="preserve"> </w:t>
            </w:r>
            <w:r w:rsidRPr="006633B0">
              <w:rPr>
                <w:rFonts w:ascii="Times New Roman" w:eastAsia="Times New Roman" w:hAnsi="Times New Roman" w:cs="Times New Roman"/>
                <w:i/>
                <w:sz w:val="24"/>
                <w:lang w:val="ru-RU"/>
              </w:rPr>
              <w:t>другими</w:t>
            </w:r>
            <w:r w:rsidRPr="006633B0">
              <w:rPr>
                <w:rFonts w:ascii="Times New Roman" w:eastAsia="Times New Roman" w:hAnsi="Times New Roman" w:cs="Times New Roman"/>
                <w:i/>
                <w:spacing w:val="-1"/>
                <w:sz w:val="24"/>
                <w:lang w:val="ru-RU"/>
              </w:rPr>
              <w:t xml:space="preserve"> </w:t>
            </w:r>
            <w:r w:rsidRPr="006633B0">
              <w:rPr>
                <w:rFonts w:ascii="Times New Roman" w:eastAsia="Times New Roman" w:hAnsi="Times New Roman" w:cs="Times New Roman"/>
                <w:i/>
                <w:sz w:val="24"/>
                <w:lang w:val="ru-RU"/>
              </w:rPr>
              <w:t>педагогами;</w:t>
            </w:r>
          </w:p>
          <w:p w:rsidR="00735A23" w:rsidRPr="006633B0" w:rsidRDefault="00735A23" w:rsidP="00735A23">
            <w:pPr>
              <w:spacing w:before="5"/>
              <w:rPr>
                <w:rFonts w:ascii="Times New Roman" w:eastAsia="Times New Roman" w:hAnsi="Times New Roman" w:cs="Times New Roman"/>
                <w:b/>
                <w:sz w:val="24"/>
                <w:lang w:val="ru-RU"/>
              </w:rPr>
            </w:pPr>
          </w:p>
          <w:p w:rsidR="00735A23" w:rsidRPr="006633B0" w:rsidRDefault="00735A23" w:rsidP="00735A23">
            <w:pPr>
              <w:ind w:left="110"/>
              <w:rPr>
                <w:rFonts w:ascii="Times New Roman" w:eastAsia="Times New Roman" w:hAnsi="Times New Roman" w:cs="Times New Roman"/>
                <w:i/>
                <w:sz w:val="24"/>
                <w:lang w:val="ru-RU"/>
              </w:rPr>
            </w:pPr>
            <w:r w:rsidRPr="006633B0">
              <w:rPr>
                <w:rFonts w:ascii="Times New Roman" w:eastAsia="Times New Roman" w:hAnsi="Times New Roman" w:cs="Times New Roman"/>
                <w:i/>
                <w:spacing w:val="-1"/>
                <w:sz w:val="24"/>
                <w:lang w:val="ru-RU"/>
              </w:rPr>
              <w:t>-создают</w:t>
            </w:r>
            <w:r w:rsidRPr="006633B0">
              <w:rPr>
                <w:rFonts w:ascii="Times New Roman" w:eastAsia="Times New Roman" w:hAnsi="Times New Roman" w:cs="Times New Roman"/>
                <w:i/>
                <w:spacing w:val="-15"/>
                <w:sz w:val="24"/>
                <w:lang w:val="ru-RU"/>
              </w:rPr>
              <w:t xml:space="preserve"> </w:t>
            </w:r>
            <w:r w:rsidRPr="006633B0">
              <w:rPr>
                <w:rFonts w:ascii="Times New Roman" w:eastAsia="Times New Roman" w:hAnsi="Times New Roman" w:cs="Times New Roman"/>
                <w:i/>
                <w:spacing w:val="-1"/>
                <w:sz w:val="24"/>
                <w:lang w:val="ru-RU"/>
              </w:rPr>
              <w:t>условия</w:t>
            </w:r>
            <w:r w:rsidRPr="006633B0">
              <w:rPr>
                <w:rFonts w:ascii="Times New Roman" w:eastAsia="Times New Roman" w:hAnsi="Times New Roman" w:cs="Times New Roman"/>
                <w:i/>
                <w:spacing w:val="-16"/>
                <w:sz w:val="24"/>
                <w:lang w:val="ru-RU"/>
              </w:rPr>
              <w:t xml:space="preserve"> </w:t>
            </w:r>
            <w:r w:rsidRPr="006633B0">
              <w:rPr>
                <w:rFonts w:ascii="Times New Roman" w:eastAsia="Times New Roman" w:hAnsi="Times New Roman" w:cs="Times New Roman"/>
                <w:i/>
                <w:spacing w:val="-1"/>
                <w:sz w:val="24"/>
                <w:lang w:val="ru-RU"/>
              </w:rPr>
              <w:t>для</w:t>
            </w:r>
            <w:r w:rsidRPr="006633B0">
              <w:rPr>
                <w:rFonts w:ascii="Times New Roman" w:eastAsia="Times New Roman" w:hAnsi="Times New Roman" w:cs="Times New Roman"/>
                <w:i/>
                <w:spacing w:val="-16"/>
                <w:sz w:val="24"/>
                <w:lang w:val="ru-RU"/>
              </w:rPr>
              <w:t xml:space="preserve"> </w:t>
            </w:r>
            <w:r w:rsidRPr="006633B0">
              <w:rPr>
                <w:rFonts w:ascii="Times New Roman" w:eastAsia="Times New Roman" w:hAnsi="Times New Roman" w:cs="Times New Roman"/>
                <w:i/>
                <w:spacing w:val="-1"/>
                <w:sz w:val="24"/>
                <w:lang w:val="ru-RU"/>
              </w:rPr>
              <w:t>принятия</w:t>
            </w:r>
            <w:r w:rsidRPr="006633B0">
              <w:rPr>
                <w:rFonts w:ascii="Times New Roman" w:eastAsia="Times New Roman" w:hAnsi="Times New Roman" w:cs="Times New Roman"/>
                <w:i/>
                <w:spacing w:val="-17"/>
                <w:sz w:val="24"/>
                <w:lang w:val="ru-RU"/>
              </w:rPr>
              <w:t xml:space="preserve"> </w:t>
            </w:r>
            <w:r w:rsidRPr="006633B0">
              <w:rPr>
                <w:rFonts w:ascii="Times New Roman" w:eastAsia="Times New Roman" w:hAnsi="Times New Roman" w:cs="Times New Roman"/>
                <w:i/>
                <w:sz w:val="24"/>
                <w:lang w:val="ru-RU"/>
              </w:rPr>
              <w:t>ребенком</w:t>
            </w:r>
            <w:r w:rsidRPr="006633B0">
              <w:rPr>
                <w:rFonts w:ascii="Times New Roman" w:eastAsia="Times New Roman" w:hAnsi="Times New Roman" w:cs="Times New Roman"/>
                <w:i/>
                <w:spacing w:val="-14"/>
                <w:sz w:val="24"/>
                <w:lang w:val="ru-RU"/>
              </w:rPr>
              <w:t xml:space="preserve"> </w:t>
            </w:r>
            <w:r w:rsidRPr="006633B0">
              <w:rPr>
                <w:rFonts w:ascii="Times New Roman" w:eastAsia="Times New Roman" w:hAnsi="Times New Roman" w:cs="Times New Roman"/>
                <w:i/>
                <w:sz w:val="24"/>
                <w:lang w:val="ru-RU"/>
              </w:rPr>
              <w:t>ответственности</w:t>
            </w:r>
            <w:r w:rsidRPr="006633B0">
              <w:rPr>
                <w:rFonts w:ascii="Times New Roman" w:eastAsia="Times New Roman" w:hAnsi="Times New Roman" w:cs="Times New Roman"/>
                <w:i/>
                <w:spacing w:val="-14"/>
                <w:sz w:val="24"/>
                <w:lang w:val="ru-RU"/>
              </w:rPr>
              <w:t xml:space="preserve"> </w:t>
            </w:r>
            <w:r w:rsidRPr="006633B0">
              <w:rPr>
                <w:rFonts w:ascii="Times New Roman" w:eastAsia="Times New Roman" w:hAnsi="Times New Roman" w:cs="Times New Roman"/>
                <w:i/>
                <w:sz w:val="24"/>
                <w:lang w:val="ru-RU"/>
              </w:rPr>
              <w:t>и</w:t>
            </w:r>
            <w:r w:rsidRPr="006633B0">
              <w:rPr>
                <w:rFonts w:ascii="Times New Roman" w:eastAsia="Times New Roman" w:hAnsi="Times New Roman" w:cs="Times New Roman"/>
                <w:i/>
                <w:spacing w:val="-15"/>
                <w:sz w:val="24"/>
                <w:lang w:val="ru-RU"/>
              </w:rPr>
              <w:t xml:space="preserve"> </w:t>
            </w:r>
            <w:r w:rsidRPr="006633B0">
              <w:rPr>
                <w:rFonts w:ascii="Times New Roman" w:eastAsia="Times New Roman" w:hAnsi="Times New Roman" w:cs="Times New Roman"/>
                <w:i/>
                <w:sz w:val="24"/>
                <w:lang w:val="ru-RU"/>
              </w:rPr>
              <w:t>проявления</w:t>
            </w:r>
            <w:r w:rsidRPr="006633B0">
              <w:rPr>
                <w:rFonts w:ascii="Times New Roman" w:eastAsia="Times New Roman" w:hAnsi="Times New Roman" w:cs="Times New Roman"/>
                <w:i/>
                <w:spacing w:val="-16"/>
                <w:sz w:val="24"/>
                <w:lang w:val="ru-RU"/>
              </w:rPr>
              <w:t xml:space="preserve"> </w:t>
            </w:r>
            <w:r w:rsidRPr="006633B0">
              <w:rPr>
                <w:rFonts w:ascii="Times New Roman" w:eastAsia="Times New Roman" w:hAnsi="Times New Roman" w:cs="Times New Roman"/>
                <w:i/>
                <w:sz w:val="24"/>
                <w:lang w:val="ru-RU"/>
              </w:rPr>
              <w:t>эмпатии</w:t>
            </w:r>
            <w:r w:rsidRPr="006633B0">
              <w:rPr>
                <w:rFonts w:ascii="Times New Roman" w:eastAsia="Times New Roman" w:hAnsi="Times New Roman" w:cs="Times New Roman"/>
                <w:i/>
                <w:spacing w:val="-15"/>
                <w:sz w:val="24"/>
                <w:lang w:val="ru-RU"/>
              </w:rPr>
              <w:t xml:space="preserve"> </w:t>
            </w:r>
            <w:r w:rsidRPr="006633B0">
              <w:rPr>
                <w:rFonts w:ascii="Times New Roman" w:eastAsia="Times New Roman" w:hAnsi="Times New Roman" w:cs="Times New Roman"/>
                <w:i/>
                <w:sz w:val="24"/>
                <w:lang w:val="ru-RU"/>
              </w:rPr>
              <w:t>к</w:t>
            </w:r>
            <w:r w:rsidRPr="006633B0">
              <w:rPr>
                <w:rFonts w:ascii="Times New Roman" w:eastAsia="Times New Roman" w:hAnsi="Times New Roman" w:cs="Times New Roman"/>
                <w:i/>
                <w:spacing w:val="-14"/>
                <w:sz w:val="24"/>
                <w:lang w:val="ru-RU"/>
              </w:rPr>
              <w:t xml:space="preserve"> </w:t>
            </w:r>
            <w:r w:rsidRPr="006633B0">
              <w:rPr>
                <w:rFonts w:ascii="Times New Roman" w:eastAsia="Times New Roman" w:hAnsi="Times New Roman" w:cs="Times New Roman"/>
                <w:i/>
                <w:sz w:val="24"/>
                <w:lang w:val="ru-RU"/>
              </w:rPr>
              <w:t>другим</w:t>
            </w:r>
            <w:r w:rsidRPr="006633B0">
              <w:rPr>
                <w:rFonts w:ascii="Times New Roman" w:eastAsia="Times New Roman" w:hAnsi="Times New Roman" w:cs="Times New Roman"/>
                <w:i/>
                <w:spacing w:val="-57"/>
                <w:sz w:val="24"/>
                <w:lang w:val="ru-RU"/>
              </w:rPr>
              <w:t xml:space="preserve"> </w:t>
            </w:r>
            <w:r w:rsidRPr="006633B0">
              <w:rPr>
                <w:rFonts w:ascii="Times New Roman" w:eastAsia="Times New Roman" w:hAnsi="Times New Roman" w:cs="Times New Roman"/>
                <w:i/>
                <w:sz w:val="24"/>
                <w:lang w:val="ru-RU"/>
              </w:rPr>
              <w:t>людям;</w:t>
            </w:r>
          </w:p>
          <w:p w:rsidR="00735A23" w:rsidRPr="006633B0" w:rsidRDefault="00735A23" w:rsidP="00735A23">
            <w:pPr>
              <w:spacing w:before="5"/>
              <w:rPr>
                <w:rFonts w:ascii="Times New Roman" w:eastAsia="Times New Roman" w:hAnsi="Times New Roman" w:cs="Times New Roman"/>
                <w:b/>
                <w:sz w:val="24"/>
                <w:lang w:val="ru-RU"/>
              </w:rPr>
            </w:pPr>
          </w:p>
          <w:p w:rsidR="00735A23" w:rsidRPr="006633B0" w:rsidRDefault="00735A23" w:rsidP="00735A23">
            <w:pPr>
              <w:ind w:left="110"/>
              <w:rPr>
                <w:rFonts w:ascii="Times New Roman" w:eastAsia="Times New Roman" w:hAnsi="Times New Roman" w:cs="Times New Roman"/>
                <w:i/>
                <w:sz w:val="24"/>
                <w:lang w:val="ru-RU"/>
              </w:rPr>
            </w:pPr>
            <w:r w:rsidRPr="006633B0">
              <w:rPr>
                <w:rFonts w:ascii="Times New Roman" w:eastAsia="Times New Roman" w:hAnsi="Times New Roman" w:cs="Times New Roman"/>
                <w:i/>
                <w:sz w:val="24"/>
                <w:lang w:val="ru-RU"/>
              </w:rPr>
              <w:t>-обсуждают</w:t>
            </w:r>
            <w:r w:rsidRPr="006633B0">
              <w:rPr>
                <w:rFonts w:ascii="Times New Roman" w:eastAsia="Times New Roman" w:hAnsi="Times New Roman" w:cs="Times New Roman"/>
                <w:i/>
                <w:spacing w:val="46"/>
                <w:sz w:val="24"/>
                <w:lang w:val="ru-RU"/>
              </w:rPr>
              <w:t xml:space="preserve"> </w:t>
            </w:r>
            <w:r w:rsidRPr="006633B0">
              <w:rPr>
                <w:rFonts w:ascii="Times New Roman" w:eastAsia="Times New Roman" w:hAnsi="Times New Roman" w:cs="Times New Roman"/>
                <w:i/>
                <w:sz w:val="24"/>
                <w:lang w:val="ru-RU"/>
              </w:rPr>
              <w:t>с</w:t>
            </w:r>
            <w:r w:rsidRPr="006633B0">
              <w:rPr>
                <w:rFonts w:ascii="Times New Roman" w:eastAsia="Times New Roman" w:hAnsi="Times New Roman" w:cs="Times New Roman"/>
                <w:i/>
                <w:spacing w:val="46"/>
                <w:sz w:val="24"/>
                <w:lang w:val="ru-RU"/>
              </w:rPr>
              <w:t xml:space="preserve"> </w:t>
            </w:r>
            <w:r w:rsidRPr="006633B0">
              <w:rPr>
                <w:rFonts w:ascii="Times New Roman" w:eastAsia="Times New Roman" w:hAnsi="Times New Roman" w:cs="Times New Roman"/>
                <w:i/>
                <w:sz w:val="24"/>
                <w:lang w:val="ru-RU"/>
              </w:rPr>
              <w:t>детьми</w:t>
            </w:r>
            <w:r w:rsidRPr="006633B0">
              <w:rPr>
                <w:rFonts w:ascii="Times New Roman" w:eastAsia="Times New Roman" w:hAnsi="Times New Roman" w:cs="Times New Roman"/>
                <w:i/>
                <w:spacing w:val="47"/>
                <w:sz w:val="24"/>
                <w:lang w:val="ru-RU"/>
              </w:rPr>
              <w:t xml:space="preserve"> </w:t>
            </w:r>
            <w:r w:rsidRPr="006633B0">
              <w:rPr>
                <w:rFonts w:ascii="Times New Roman" w:eastAsia="Times New Roman" w:hAnsi="Times New Roman" w:cs="Times New Roman"/>
                <w:i/>
                <w:sz w:val="24"/>
                <w:lang w:val="ru-RU"/>
              </w:rPr>
              <w:t>важные</w:t>
            </w:r>
            <w:r w:rsidRPr="006633B0">
              <w:rPr>
                <w:rFonts w:ascii="Times New Roman" w:eastAsia="Times New Roman" w:hAnsi="Times New Roman" w:cs="Times New Roman"/>
                <w:i/>
                <w:spacing w:val="47"/>
                <w:sz w:val="24"/>
                <w:lang w:val="ru-RU"/>
              </w:rPr>
              <w:t xml:space="preserve"> </w:t>
            </w:r>
            <w:r w:rsidRPr="006633B0">
              <w:rPr>
                <w:rFonts w:ascii="Times New Roman" w:eastAsia="Times New Roman" w:hAnsi="Times New Roman" w:cs="Times New Roman"/>
                <w:i/>
                <w:sz w:val="24"/>
                <w:lang w:val="ru-RU"/>
              </w:rPr>
              <w:t>жизненные</w:t>
            </w:r>
            <w:r w:rsidRPr="006633B0">
              <w:rPr>
                <w:rFonts w:ascii="Times New Roman" w:eastAsia="Times New Roman" w:hAnsi="Times New Roman" w:cs="Times New Roman"/>
                <w:i/>
                <w:spacing w:val="46"/>
                <w:sz w:val="24"/>
                <w:lang w:val="ru-RU"/>
              </w:rPr>
              <w:t xml:space="preserve"> </w:t>
            </w:r>
            <w:r w:rsidRPr="006633B0">
              <w:rPr>
                <w:rFonts w:ascii="Times New Roman" w:eastAsia="Times New Roman" w:hAnsi="Times New Roman" w:cs="Times New Roman"/>
                <w:i/>
                <w:sz w:val="24"/>
                <w:lang w:val="ru-RU"/>
              </w:rPr>
              <w:t>вопросы,</w:t>
            </w:r>
            <w:r w:rsidRPr="006633B0">
              <w:rPr>
                <w:rFonts w:ascii="Times New Roman" w:eastAsia="Times New Roman" w:hAnsi="Times New Roman" w:cs="Times New Roman"/>
                <w:i/>
                <w:spacing w:val="47"/>
                <w:sz w:val="24"/>
                <w:lang w:val="ru-RU"/>
              </w:rPr>
              <w:t xml:space="preserve"> </w:t>
            </w:r>
            <w:r w:rsidRPr="006633B0">
              <w:rPr>
                <w:rFonts w:ascii="Times New Roman" w:eastAsia="Times New Roman" w:hAnsi="Times New Roman" w:cs="Times New Roman"/>
                <w:i/>
                <w:sz w:val="24"/>
                <w:lang w:val="ru-RU"/>
              </w:rPr>
              <w:t>стимулируют</w:t>
            </w:r>
            <w:r w:rsidRPr="006633B0">
              <w:rPr>
                <w:rFonts w:ascii="Times New Roman" w:eastAsia="Times New Roman" w:hAnsi="Times New Roman" w:cs="Times New Roman"/>
                <w:i/>
                <w:spacing w:val="47"/>
                <w:sz w:val="24"/>
                <w:lang w:val="ru-RU"/>
              </w:rPr>
              <w:t xml:space="preserve"> </w:t>
            </w:r>
            <w:r w:rsidRPr="006633B0">
              <w:rPr>
                <w:rFonts w:ascii="Times New Roman" w:eastAsia="Times New Roman" w:hAnsi="Times New Roman" w:cs="Times New Roman"/>
                <w:i/>
                <w:sz w:val="24"/>
                <w:lang w:val="ru-RU"/>
              </w:rPr>
              <w:t>проявление</w:t>
            </w:r>
            <w:r w:rsidRPr="006633B0">
              <w:rPr>
                <w:rFonts w:ascii="Times New Roman" w:eastAsia="Times New Roman" w:hAnsi="Times New Roman" w:cs="Times New Roman"/>
                <w:i/>
                <w:spacing w:val="46"/>
                <w:sz w:val="24"/>
                <w:lang w:val="ru-RU"/>
              </w:rPr>
              <w:t xml:space="preserve"> </w:t>
            </w:r>
            <w:r w:rsidRPr="006633B0">
              <w:rPr>
                <w:rFonts w:ascii="Times New Roman" w:eastAsia="Times New Roman" w:hAnsi="Times New Roman" w:cs="Times New Roman"/>
                <w:i/>
                <w:sz w:val="24"/>
                <w:lang w:val="ru-RU"/>
              </w:rPr>
              <w:t>позиции</w:t>
            </w:r>
            <w:r w:rsidRPr="006633B0">
              <w:rPr>
                <w:rFonts w:ascii="Times New Roman" w:eastAsia="Times New Roman" w:hAnsi="Times New Roman" w:cs="Times New Roman"/>
                <w:i/>
                <w:spacing w:val="-57"/>
                <w:sz w:val="24"/>
                <w:lang w:val="ru-RU"/>
              </w:rPr>
              <w:t xml:space="preserve"> </w:t>
            </w:r>
            <w:r w:rsidRPr="006633B0">
              <w:rPr>
                <w:rFonts w:ascii="Times New Roman" w:eastAsia="Times New Roman" w:hAnsi="Times New Roman" w:cs="Times New Roman"/>
                <w:i/>
                <w:sz w:val="24"/>
                <w:lang w:val="ru-RU"/>
              </w:rPr>
              <w:t>ребенка;</w:t>
            </w:r>
          </w:p>
          <w:p w:rsidR="00735A23" w:rsidRPr="006633B0" w:rsidRDefault="00735A23" w:rsidP="00735A23">
            <w:pPr>
              <w:spacing w:before="2"/>
              <w:rPr>
                <w:rFonts w:ascii="Times New Roman" w:eastAsia="Times New Roman" w:hAnsi="Times New Roman" w:cs="Times New Roman"/>
                <w:b/>
                <w:sz w:val="24"/>
                <w:lang w:val="ru-RU"/>
              </w:rPr>
            </w:pPr>
          </w:p>
          <w:p w:rsidR="00735A23" w:rsidRPr="006633B0" w:rsidRDefault="00735A23" w:rsidP="00735A23">
            <w:pPr>
              <w:ind w:left="110"/>
              <w:rPr>
                <w:rFonts w:ascii="Times New Roman" w:eastAsia="Times New Roman" w:hAnsi="Times New Roman" w:cs="Times New Roman"/>
                <w:i/>
                <w:sz w:val="24"/>
                <w:lang w:val="ru-RU"/>
              </w:rPr>
            </w:pPr>
            <w:r w:rsidRPr="006633B0">
              <w:rPr>
                <w:rFonts w:ascii="Times New Roman" w:eastAsia="Times New Roman" w:hAnsi="Times New Roman" w:cs="Times New Roman"/>
                <w:i/>
                <w:sz w:val="24"/>
                <w:lang w:val="ru-RU"/>
              </w:rPr>
              <w:t>-обращают</w:t>
            </w:r>
            <w:r w:rsidRPr="006633B0">
              <w:rPr>
                <w:rFonts w:ascii="Times New Roman" w:eastAsia="Times New Roman" w:hAnsi="Times New Roman" w:cs="Times New Roman"/>
                <w:i/>
                <w:spacing w:val="2"/>
                <w:sz w:val="24"/>
                <w:lang w:val="ru-RU"/>
              </w:rPr>
              <w:t xml:space="preserve"> </w:t>
            </w:r>
            <w:r w:rsidRPr="006633B0">
              <w:rPr>
                <w:rFonts w:ascii="Times New Roman" w:eastAsia="Times New Roman" w:hAnsi="Times New Roman" w:cs="Times New Roman"/>
                <w:i/>
                <w:sz w:val="24"/>
                <w:lang w:val="ru-RU"/>
              </w:rPr>
              <w:t>внимание</w:t>
            </w:r>
            <w:r w:rsidRPr="006633B0">
              <w:rPr>
                <w:rFonts w:ascii="Times New Roman" w:eastAsia="Times New Roman" w:hAnsi="Times New Roman" w:cs="Times New Roman"/>
                <w:i/>
                <w:spacing w:val="-1"/>
                <w:sz w:val="24"/>
                <w:lang w:val="ru-RU"/>
              </w:rPr>
              <w:t xml:space="preserve"> </w:t>
            </w:r>
            <w:r w:rsidRPr="006633B0">
              <w:rPr>
                <w:rFonts w:ascii="Times New Roman" w:eastAsia="Times New Roman" w:hAnsi="Times New Roman" w:cs="Times New Roman"/>
                <w:i/>
                <w:sz w:val="24"/>
                <w:lang w:val="ru-RU"/>
              </w:rPr>
              <w:t>детей на тот факт, что люди различаются по</w:t>
            </w:r>
            <w:r w:rsidRPr="006633B0">
              <w:rPr>
                <w:rFonts w:ascii="Times New Roman" w:eastAsia="Times New Roman" w:hAnsi="Times New Roman" w:cs="Times New Roman"/>
                <w:i/>
                <w:spacing w:val="2"/>
                <w:sz w:val="24"/>
                <w:lang w:val="ru-RU"/>
              </w:rPr>
              <w:t xml:space="preserve"> </w:t>
            </w:r>
            <w:r w:rsidRPr="006633B0">
              <w:rPr>
                <w:rFonts w:ascii="Times New Roman" w:eastAsia="Times New Roman" w:hAnsi="Times New Roman" w:cs="Times New Roman"/>
                <w:i/>
                <w:sz w:val="24"/>
                <w:lang w:val="ru-RU"/>
              </w:rPr>
              <w:t>своим</w:t>
            </w:r>
            <w:r w:rsidRPr="006633B0">
              <w:rPr>
                <w:rFonts w:ascii="Times New Roman" w:eastAsia="Times New Roman" w:hAnsi="Times New Roman" w:cs="Times New Roman"/>
                <w:i/>
                <w:spacing w:val="3"/>
                <w:sz w:val="24"/>
                <w:lang w:val="ru-RU"/>
              </w:rPr>
              <w:t xml:space="preserve"> </w:t>
            </w:r>
            <w:r w:rsidRPr="006633B0">
              <w:rPr>
                <w:rFonts w:ascii="Times New Roman" w:eastAsia="Times New Roman" w:hAnsi="Times New Roman" w:cs="Times New Roman"/>
                <w:i/>
                <w:sz w:val="24"/>
                <w:lang w:val="ru-RU"/>
              </w:rPr>
              <w:t>убеждениям</w:t>
            </w:r>
            <w:r w:rsidRPr="006633B0">
              <w:rPr>
                <w:rFonts w:ascii="Times New Roman" w:eastAsia="Times New Roman" w:hAnsi="Times New Roman" w:cs="Times New Roman"/>
                <w:i/>
                <w:spacing w:val="2"/>
                <w:sz w:val="24"/>
                <w:lang w:val="ru-RU"/>
              </w:rPr>
              <w:t xml:space="preserve"> </w:t>
            </w:r>
            <w:r w:rsidRPr="006633B0">
              <w:rPr>
                <w:rFonts w:ascii="Times New Roman" w:eastAsia="Times New Roman" w:hAnsi="Times New Roman" w:cs="Times New Roman"/>
                <w:i/>
                <w:sz w:val="24"/>
                <w:lang w:val="ru-RU"/>
              </w:rPr>
              <w:t>и</w:t>
            </w:r>
            <w:r w:rsidRPr="006633B0">
              <w:rPr>
                <w:rFonts w:ascii="Times New Roman" w:eastAsia="Times New Roman" w:hAnsi="Times New Roman" w:cs="Times New Roman"/>
                <w:i/>
                <w:spacing w:val="-57"/>
                <w:sz w:val="24"/>
                <w:lang w:val="ru-RU"/>
              </w:rPr>
              <w:t xml:space="preserve"> </w:t>
            </w:r>
            <w:r w:rsidRPr="006633B0">
              <w:rPr>
                <w:rFonts w:ascii="Times New Roman" w:eastAsia="Times New Roman" w:hAnsi="Times New Roman" w:cs="Times New Roman"/>
                <w:i/>
                <w:sz w:val="24"/>
                <w:lang w:val="ru-RU"/>
              </w:rPr>
              <w:t>ценностям,</w:t>
            </w:r>
            <w:r w:rsidRPr="006633B0">
              <w:rPr>
                <w:rFonts w:ascii="Times New Roman" w:eastAsia="Times New Roman" w:hAnsi="Times New Roman" w:cs="Times New Roman"/>
                <w:i/>
                <w:spacing w:val="-2"/>
                <w:sz w:val="24"/>
                <w:lang w:val="ru-RU"/>
              </w:rPr>
              <w:t xml:space="preserve"> </w:t>
            </w:r>
            <w:r w:rsidRPr="006633B0">
              <w:rPr>
                <w:rFonts w:ascii="Times New Roman" w:eastAsia="Times New Roman" w:hAnsi="Times New Roman" w:cs="Times New Roman"/>
                <w:i/>
                <w:sz w:val="24"/>
                <w:lang w:val="ru-RU"/>
              </w:rPr>
              <w:t>обсуждают,</w:t>
            </w:r>
            <w:r w:rsidRPr="006633B0">
              <w:rPr>
                <w:rFonts w:ascii="Times New Roman" w:eastAsia="Times New Roman" w:hAnsi="Times New Roman" w:cs="Times New Roman"/>
                <w:i/>
                <w:spacing w:val="-1"/>
                <w:sz w:val="24"/>
                <w:lang w:val="ru-RU"/>
              </w:rPr>
              <w:t xml:space="preserve"> </w:t>
            </w:r>
            <w:r w:rsidRPr="006633B0">
              <w:rPr>
                <w:rFonts w:ascii="Times New Roman" w:eastAsia="Times New Roman" w:hAnsi="Times New Roman" w:cs="Times New Roman"/>
                <w:i/>
                <w:sz w:val="24"/>
                <w:lang w:val="ru-RU"/>
              </w:rPr>
              <w:t>как это</w:t>
            </w:r>
            <w:r w:rsidRPr="006633B0">
              <w:rPr>
                <w:rFonts w:ascii="Times New Roman" w:eastAsia="Times New Roman" w:hAnsi="Times New Roman" w:cs="Times New Roman"/>
                <w:i/>
                <w:spacing w:val="-1"/>
                <w:sz w:val="24"/>
                <w:lang w:val="ru-RU"/>
              </w:rPr>
              <w:t xml:space="preserve"> </w:t>
            </w:r>
            <w:r w:rsidRPr="006633B0">
              <w:rPr>
                <w:rFonts w:ascii="Times New Roman" w:eastAsia="Times New Roman" w:hAnsi="Times New Roman" w:cs="Times New Roman"/>
                <w:i/>
                <w:sz w:val="24"/>
                <w:lang w:val="ru-RU"/>
              </w:rPr>
              <w:t>влияет</w:t>
            </w:r>
            <w:r w:rsidRPr="006633B0">
              <w:rPr>
                <w:rFonts w:ascii="Times New Roman" w:eastAsia="Times New Roman" w:hAnsi="Times New Roman" w:cs="Times New Roman"/>
                <w:i/>
                <w:spacing w:val="-1"/>
                <w:sz w:val="24"/>
                <w:lang w:val="ru-RU"/>
              </w:rPr>
              <w:t xml:space="preserve"> </w:t>
            </w:r>
            <w:r w:rsidRPr="006633B0">
              <w:rPr>
                <w:rFonts w:ascii="Times New Roman" w:eastAsia="Times New Roman" w:hAnsi="Times New Roman" w:cs="Times New Roman"/>
                <w:i/>
                <w:sz w:val="24"/>
                <w:lang w:val="ru-RU"/>
              </w:rPr>
              <w:t>на</w:t>
            </w:r>
            <w:r w:rsidRPr="006633B0">
              <w:rPr>
                <w:rFonts w:ascii="Times New Roman" w:eastAsia="Times New Roman" w:hAnsi="Times New Roman" w:cs="Times New Roman"/>
                <w:i/>
                <w:spacing w:val="-1"/>
                <w:sz w:val="24"/>
                <w:lang w:val="ru-RU"/>
              </w:rPr>
              <w:t xml:space="preserve"> </w:t>
            </w:r>
            <w:r w:rsidRPr="006633B0">
              <w:rPr>
                <w:rFonts w:ascii="Times New Roman" w:eastAsia="Times New Roman" w:hAnsi="Times New Roman" w:cs="Times New Roman"/>
                <w:i/>
                <w:sz w:val="24"/>
                <w:lang w:val="ru-RU"/>
              </w:rPr>
              <w:t>их</w:t>
            </w:r>
            <w:r w:rsidRPr="006633B0">
              <w:rPr>
                <w:rFonts w:ascii="Times New Roman" w:eastAsia="Times New Roman" w:hAnsi="Times New Roman" w:cs="Times New Roman"/>
                <w:i/>
                <w:spacing w:val="-1"/>
                <w:sz w:val="24"/>
                <w:lang w:val="ru-RU"/>
              </w:rPr>
              <w:t xml:space="preserve"> </w:t>
            </w:r>
            <w:r w:rsidRPr="006633B0">
              <w:rPr>
                <w:rFonts w:ascii="Times New Roman" w:eastAsia="Times New Roman" w:hAnsi="Times New Roman" w:cs="Times New Roman"/>
                <w:i/>
                <w:sz w:val="24"/>
                <w:lang w:val="ru-RU"/>
              </w:rPr>
              <w:t>поведение;</w:t>
            </w:r>
          </w:p>
          <w:p w:rsidR="00735A23" w:rsidRPr="006633B0" w:rsidRDefault="00735A23" w:rsidP="00735A23">
            <w:pPr>
              <w:spacing w:before="5"/>
              <w:rPr>
                <w:rFonts w:ascii="Times New Roman" w:eastAsia="Times New Roman" w:hAnsi="Times New Roman" w:cs="Times New Roman"/>
                <w:b/>
                <w:sz w:val="24"/>
                <w:lang w:val="ru-RU"/>
              </w:rPr>
            </w:pPr>
          </w:p>
          <w:p w:rsidR="00735A23" w:rsidRPr="006633B0" w:rsidRDefault="00735A23" w:rsidP="00735A23">
            <w:pPr>
              <w:tabs>
                <w:tab w:val="left" w:pos="3405"/>
                <w:tab w:val="left" w:pos="9406"/>
              </w:tabs>
              <w:ind w:left="110" w:right="101"/>
              <w:rPr>
                <w:rFonts w:ascii="Times New Roman" w:eastAsia="Times New Roman" w:hAnsi="Times New Roman" w:cs="Times New Roman"/>
                <w:i/>
                <w:sz w:val="24"/>
                <w:lang w:val="ru-RU"/>
              </w:rPr>
            </w:pPr>
            <w:r w:rsidRPr="006633B0">
              <w:rPr>
                <w:rFonts w:ascii="Times New Roman" w:eastAsia="Times New Roman" w:hAnsi="Times New Roman" w:cs="Times New Roman"/>
                <w:i/>
                <w:sz w:val="24"/>
                <w:lang w:val="ru-RU"/>
              </w:rPr>
              <w:t xml:space="preserve">-обсуждают  </w:t>
            </w:r>
            <w:r w:rsidRPr="006633B0">
              <w:rPr>
                <w:rFonts w:ascii="Times New Roman" w:eastAsia="Times New Roman" w:hAnsi="Times New Roman" w:cs="Times New Roman"/>
                <w:i/>
                <w:spacing w:val="14"/>
                <w:sz w:val="24"/>
                <w:lang w:val="ru-RU"/>
              </w:rPr>
              <w:t xml:space="preserve"> </w:t>
            </w:r>
            <w:r w:rsidRPr="006633B0">
              <w:rPr>
                <w:rFonts w:ascii="Times New Roman" w:eastAsia="Times New Roman" w:hAnsi="Times New Roman" w:cs="Times New Roman"/>
                <w:i/>
                <w:sz w:val="24"/>
                <w:lang w:val="ru-RU"/>
              </w:rPr>
              <w:t xml:space="preserve">с  </w:t>
            </w:r>
            <w:r w:rsidRPr="006633B0">
              <w:rPr>
                <w:rFonts w:ascii="Times New Roman" w:eastAsia="Times New Roman" w:hAnsi="Times New Roman" w:cs="Times New Roman"/>
                <w:i/>
                <w:spacing w:val="15"/>
                <w:sz w:val="24"/>
                <w:lang w:val="ru-RU"/>
              </w:rPr>
              <w:t xml:space="preserve"> </w:t>
            </w:r>
            <w:r w:rsidRPr="006633B0">
              <w:rPr>
                <w:rFonts w:ascii="Times New Roman" w:eastAsia="Times New Roman" w:hAnsi="Times New Roman" w:cs="Times New Roman"/>
                <w:i/>
                <w:sz w:val="24"/>
                <w:lang w:val="ru-RU"/>
              </w:rPr>
              <w:t>родителями</w:t>
            </w:r>
            <w:r w:rsidRPr="006633B0">
              <w:rPr>
                <w:rFonts w:ascii="Times New Roman" w:eastAsia="Times New Roman" w:hAnsi="Times New Roman" w:cs="Times New Roman"/>
                <w:i/>
                <w:sz w:val="24"/>
                <w:lang w:val="ru-RU"/>
              </w:rPr>
              <w:tab/>
              <w:t xml:space="preserve">(законными  </w:t>
            </w:r>
            <w:r w:rsidRPr="006633B0">
              <w:rPr>
                <w:rFonts w:ascii="Times New Roman" w:eastAsia="Times New Roman" w:hAnsi="Times New Roman" w:cs="Times New Roman"/>
                <w:i/>
                <w:spacing w:val="14"/>
                <w:sz w:val="24"/>
                <w:lang w:val="ru-RU"/>
              </w:rPr>
              <w:t xml:space="preserve"> </w:t>
            </w:r>
            <w:r w:rsidRPr="006633B0">
              <w:rPr>
                <w:rFonts w:ascii="Times New Roman" w:eastAsia="Times New Roman" w:hAnsi="Times New Roman" w:cs="Times New Roman"/>
                <w:i/>
                <w:sz w:val="24"/>
                <w:lang w:val="ru-RU"/>
              </w:rPr>
              <w:t xml:space="preserve">представителями)  </w:t>
            </w:r>
            <w:r w:rsidRPr="006633B0">
              <w:rPr>
                <w:rFonts w:ascii="Times New Roman" w:eastAsia="Times New Roman" w:hAnsi="Times New Roman" w:cs="Times New Roman"/>
                <w:i/>
                <w:spacing w:val="11"/>
                <w:sz w:val="24"/>
                <w:lang w:val="ru-RU"/>
              </w:rPr>
              <w:t xml:space="preserve"> </w:t>
            </w:r>
            <w:r w:rsidRPr="006633B0">
              <w:rPr>
                <w:rFonts w:ascii="Times New Roman" w:eastAsia="Times New Roman" w:hAnsi="Times New Roman" w:cs="Times New Roman"/>
                <w:i/>
                <w:sz w:val="24"/>
                <w:lang w:val="ru-RU"/>
              </w:rPr>
              <w:t xml:space="preserve">вопросы  </w:t>
            </w:r>
            <w:r w:rsidRPr="006633B0">
              <w:rPr>
                <w:rFonts w:ascii="Times New Roman" w:eastAsia="Times New Roman" w:hAnsi="Times New Roman" w:cs="Times New Roman"/>
                <w:i/>
                <w:spacing w:val="14"/>
                <w:sz w:val="24"/>
                <w:lang w:val="ru-RU"/>
              </w:rPr>
              <w:t xml:space="preserve"> </w:t>
            </w:r>
            <w:r w:rsidRPr="006633B0">
              <w:rPr>
                <w:rFonts w:ascii="Times New Roman" w:eastAsia="Times New Roman" w:hAnsi="Times New Roman" w:cs="Times New Roman"/>
                <w:i/>
                <w:sz w:val="24"/>
                <w:lang w:val="ru-RU"/>
              </w:rPr>
              <w:t>воспитания</w:t>
            </w:r>
            <w:r w:rsidRPr="006633B0">
              <w:rPr>
                <w:rFonts w:ascii="Times New Roman" w:eastAsia="Times New Roman" w:hAnsi="Times New Roman" w:cs="Times New Roman"/>
                <w:i/>
                <w:sz w:val="24"/>
                <w:lang w:val="ru-RU"/>
              </w:rPr>
              <w:tab/>
            </w:r>
            <w:r w:rsidRPr="006633B0">
              <w:rPr>
                <w:rFonts w:ascii="Times New Roman" w:eastAsia="Times New Roman" w:hAnsi="Times New Roman" w:cs="Times New Roman"/>
                <w:i/>
                <w:spacing w:val="-4"/>
                <w:sz w:val="24"/>
                <w:lang w:val="ru-RU"/>
              </w:rPr>
              <w:t>и</w:t>
            </w:r>
            <w:r w:rsidRPr="006633B0">
              <w:rPr>
                <w:rFonts w:ascii="Times New Roman" w:eastAsia="Times New Roman" w:hAnsi="Times New Roman" w:cs="Times New Roman"/>
                <w:i/>
                <w:spacing w:val="-57"/>
                <w:sz w:val="24"/>
                <w:lang w:val="ru-RU"/>
              </w:rPr>
              <w:t xml:space="preserve"> </w:t>
            </w:r>
            <w:r w:rsidRPr="006633B0">
              <w:rPr>
                <w:rFonts w:ascii="Times New Roman" w:eastAsia="Times New Roman" w:hAnsi="Times New Roman" w:cs="Times New Roman"/>
                <w:i/>
                <w:sz w:val="24"/>
                <w:lang w:val="ru-RU"/>
              </w:rPr>
              <w:t>включают</w:t>
            </w:r>
            <w:r w:rsidRPr="006633B0">
              <w:rPr>
                <w:rFonts w:ascii="Times New Roman" w:eastAsia="Times New Roman" w:hAnsi="Times New Roman" w:cs="Times New Roman"/>
                <w:i/>
                <w:spacing w:val="-4"/>
                <w:sz w:val="24"/>
                <w:lang w:val="ru-RU"/>
              </w:rPr>
              <w:t xml:space="preserve"> </w:t>
            </w:r>
            <w:r w:rsidRPr="006633B0">
              <w:rPr>
                <w:rFonts w:ascii="Times New Roman" w:eastAsia="Times New Roman" w:hAnsi="Times New Roman" w:cs="Times New Roman"/>
                <w:i/>
                <w:sz w:val="24"/>
                <w:lang w:val="ru-RU"/>
              </w:rPr>
              <w:t>членов</w:t>
            </w:r>
            <w:r w:rsidRPr="006633B0">
              <w:rPr>
                <w:rFonts w:ascii="Times New Roman" w:eastAsia="Times New Roman" w:hAnsi="Times New Roman" w:cs="Times New Roman"/>
                <w:i/>
                <w:spacing w:val="-1"/>
                <w:sz w:val="24"/>
                <w:lang w:val="ru-RU"/>
              </w:rPr>
              <w:t xml:space="preserve"> </w:t>
            </w:r>
            <w:r w:rsidRPr="006633B0">
              <w:rPr>
                <w:rFonts w:ascii="Times New Roman" w:eastAsia="Times New Roman" w:hAnsi="Times New Roman" w:cs="Times New Roman"/>
                <w:i/>
                <w:sz w:val="24"/>
                <w:lang w:val="ru-RU"/>
              </w:rPr>
              <w:t>семьи в</w:t>
            </w:r>
            <w:r w:rsidRPr="006633B0">
              <w:rPr>
                <w:rFonts w:ascii="Times New Roman" w:eastAsia="Times New Roman" w:hAnsi="Times New Roman" w:cs="Times New Roman"/>
                <w:i/>
                <w:spacing w:val="-2"/>
                <w:sz w:val="24"/>
                <w:lang w:val="ru-RU"/>
              </w:rPr>
              <w:t xml:space="preserve"> </w:t>
            </w:r>
            <w:r w:rsidRPr="006633B0">
              <w:rPr>
                <w:rFonts w:ascii="Times New Roman" w:eastAsia="Times New Roman" w:hAnsi="Times New Roman" w:cs="Times New Roman"/>
                <w:i/>
                <w:sz w:val="24"/>
                <w:lang w:val="ru-RU"/>
              </w:rPr>
              <w:t>совместное</w:t>
            </w:r>
            <w:r w:rsidRPr="006633B0">
              <w:rPr>
                <w:rFonts w:ascii="Times New Roman" w:eastAsia="Times New Roman" w:hAnsi="Times New Roman" w:cs="Times New Roman"/>
                <w:i/>
                <w:spacing w:val="-1"/>
                <w:sz w:val="24"/>
                <w:lang w:val="ru-RU"/>
              </w:rPr>
              <w:t xml:space="preserve"> </w:t>
            </w:r>
            <w:r w:rsidRPr="006633B0">
              <w:rPr>
                <w:rFonts w:ascii="Times New Roman" w:eastAsia="Times New Roman" w:hAnsi="Times New Roman" w:cs="Times New Roman"/>
                <w:i/>
                <w:sz w:val="24"/>
                <w:lang w:val="ru-RU"/>
              </w:rPr>
              <w:t>взаимодействие.</w:t>
            </w:r>
          </w:p>
          <w:p w:rsidR="00735A23" w:rsidRPr="006633B0" w:rsidRDefault="00735A23" w:rsidP="00735A23">
            <w:pPr>
              <w:spacing w:before="6"/>
              <w:rPr>
                <w:rFonts w:ascii="Times New Roman" w:eastAsia="Times New Roman" w:hAnsi="Times New Roman" w:cs="Times New Roman"/>
                <w:b/>
                <w:sz w:val="24"/>
                <w:lang w:val="ru-RU"/>
              </w:rPr>
            </w:pPr>
          </w:p>
          <w:p w:rsidR="00735A23" w:rsidRPr="006633B0" w:rsidRDefault="00735A23" w:rsidP="00735A23">
            <w:pPr>
              <w:ind w:left="110"/>
              <w:rPr>
                <w:rFonts w:ascii="Times New Roman" w:eastAsia="Times New Roman" w:hAnsi="Times New Roman" w:cs="Times New Roman"/>
                <w:i/>
                <w:sz w:val="24"/>
                <w:lang w:val="ru-RU"/>
              </w:rPr>
            </w:pPr>
            <w:r w:rsidRPr="006633B0">
              <w:rPr>
                <w:rFonts w:ascii="Times New Roman" w:eastAsia="Times New Roman" w:hAnsi="Times New Roman" w:cs="Times New Roman"/>
                <w:i/>
                <w:sz w:val="24"/>
                <w:lang w:val="ru-RU"/>
              </w:rPr>
              <w:t>С</w:t>
            </w:r>
            <w:r w:rsidRPr="006633B0">
              <w:rPr>
                <w:rFonts w:ascii="Times New Roman" w:eastAsia="Times New Roman" w:hAnsi="Times New Roman" w:cs="Times New Roman"/>
                <w:i/>
                <w:spacing w:val="7"/>
                <w:sz w:val="24"/>
                <w:lang w:val="ru-RU"/>
              </w:rPr>
              <w:t xml:space="preserve"> </w:t>
            </w:r>
            <w:r w:rsidRPr="006633B0">
              <w:rPr>
                <w:rFonts w:ascii="Times New Roman" w:eastAsia="Times New Roman" w:hAnsi="Times New Roman" w:cs="Times New Roman"/>
                <w:i/>
                <w:sz w:val="24"/>
                <w:lang w:val="ru-RU"/>
              </w:rPr>
              <w:t>целью</w:t>
            </w:r>
            <w:r w:rsidRPr="006633B0">
              <w:rPr>
                <w:rFonts w:ascii="Times New Roman" w:eastAsia="Times New Roman" w:hAnsi="Times New Roman" w:cs="Times New Roman"/>
                <w:i/>
                <w:spacing w:val="8"/>
                <w:sz w:val="24"/>
                <w:lang w:val="ru-RU"/>
              </w:rPr>
              <w:t xml:space="preserve"> </w:t>
            </w:r>
            <w:r w:rsidRPr="006633B0">
              <w:rPr>
                <w:rFonts w:ascii="Times New Roman" w:eastAsia="Times New Roman" w:hAnsi="Times New Roman" w:cs="Times New Roman"/>
                <w:i/>
                <w:sz w:val="24"/>
                <w:lang w:val="ru-RU"/>
              </w:rPr>
              <w:t>поддержания</w:t>
            </w:r>
            <w:r w:rsidRPr="006633B0">
              <w:rPr>
                <w:rFonts w:ascii="Times New Roman" w:eastAsia="Times New Roman" w:hAnsi="Times New Roman" w:cs="Times New Roman"/>
                <w:i/>
                <w:spacing w:val="6"/>
                <w:sz w:val="24"/>
                <w:lang w:val="ru-RU"/>
              </w:rPr>
              <w:t xml:space="preserve"> </w:t>
            </w:r>
            <w:r w:rsidRPr="006633B0">
              <w:rPr>
                <w:rFonts w:ascii="Times New Roman" w:eastAsia="Times New Roman" w:hAnsi="Times New Roman" w:cs="Times New Roman"/>
                <w:i/>
                <w:sz w:val="24"/>
                <w:lang w:val="ru-RU"/>
              </w:rPr>
              <w:t>детской</w:t>
            </w:r>
            <w:r w:rsidRPr="006633B0">
              <w:rPr>
                <w:rFonts w:ascii="Times New Roman" w:eastAsia="Times New Roman" w:hAnsi="Times New Roman" w:cs="Times New Roman"/>
                <w:i/>
                <w:spacing w:val="7"/>
                <w:sz w:val="24"/>
                <w:lang w:val="ru-RU"/>
              </w:rPr>
              <w:t xml:space="preserve"> </w:t>
            </w:r>
            <w:r w:rsidRPr="006633B0">
              <w:rPr>
                <w:rFonts w:ascii="Times New Roman" w:eastAsia="Times New Roman" w:hAnsi="Times New Roman" w:cs="Times New Roman"/>
                <w:i/>
                <w:sz w:val="24"/>
                <w:lang w:val="ru-RU"/>
              </w:rPr>
              <w:t>инициативы</w:t>
            </w:r>
            <w:r w:rsidRPr="006633B0">
              <w:rPr>
                <w:rFonts w:ascii="Times New Roman" w:eastAsia="Times New Roman" w:hAnsi="Times New Roman" w:cs="Times New Roman"/>
                <w:i/>
                <w:spacing w:val="7"/>
                <w:sz w:val="24"/>
                <w:lang w:val="ru-RU"/>
              </w:rPr>
              <w:t xml:space="preserve"> </w:t>
            </w:r>
            <w:r w:rsidRPr="006633B0">
              <w:rPr>
                <w:rFonts w:ascii="Times New Roman" w:eastAsia="Times New Roman" w:hAnsi="Times New Roman" w:cs="Times New Roman"/>
                <w:i/>
                <w:sz w:val="24"/>
                <w:lang w:val="ru-RU"/>
              </w:rPr>
              <w:t>педагоги</w:t>
            </w:r>
            <w:r w:rsidRPr="006633B0">
              <w:rPr>
                <w:rFonts w:ascii="Times New Roman" w:eastAsia="Times New Roman" w:hAnsi="Times New Roman" w:cs="Times New Roman"/>
                <w:i/>
                <w:spacing w:val="7"/>
                <w:sz w:val="24"/>
                <w:lang w:val="ru-RU"/>
              </w:rPr>
              <w:t xml:space="preserve"> </w:t>
            </w:r>
            <w:r w:rsidRPr="006633B0">
              <w:rPr>
                <w:rFonts w:ascii="Times New Roman" w:eastAsia="Times New Roman" w:hAnsi="Times New Roman" w:cs="Times New Roman"/>
                <w:i/>
                <w:sz w:val="24"/>
                <w:lang w:val="ru-RU"/>
              </w:rPr>
              <w:t>регулярно</w:t>
            </w:r>
            <w:r w:rsidRPr="006633B0">
              <w:rPr>
                <w:rFonts w:ascii="Times New Roman" w:eastAsia="Times New Roman" w:hAnsi="Times New Roman" w:cs="Times New Roman"/>
                <w:i/>
                <w:spacing w:val="7"/>
                <w:sz w:val="24"/>
                <w:lang w:val="ru-RU"/>
              </w:rPr>
              <w:t xml:space="preserve"> </w:t>
            </w:r>
            <w:r w:rsidRPr="006633B0">
              <w:rPr>
                <w:rFonts w:ascii="Times New Roman" w:eastAsia="Times New Roman" w:hAnsi="Times New Roman" w:cs="Times New Roman"/>
                <w:i/>
                <w:sz w:val="24"/>
                <w:lang w:val="ru-RU"/>
              </w:rPr>
              <w:t>создают</w:t>
            </w:r>
            <w:r w:rsidRPr="006633B0">
              <w:rPr>
                <w:rFonts w:ascii="Times New Roman" w:eastAsia="Times New Roman" w:hAnsi="Times New Roman" w:cs="Times New Roman"/>
                <w:i/>
                <w:spacing w:val="6"/>
                <w:sz w:val="24"/>
                <w:lang w:val="ru-RU"/>
              </w:rPr>
              <w:t xml:space="preserve"> </w:t>
            </w:r>
            <w:r w:rsidRPr="006633B0">
              <w:rPr>
                <w:rFonts w:ascii="Times New Roman" w:eastAsia="Times New Roman" w:hAnsi="Times New Roman" w:cs="Times New Roman"/>
                <w:i/>
                <w:sz w:val="24"/>
                <w:lang w:val="ru-RU"/>
              </w:rPr>
              <w:t>ситуации,</w:t>
            </w:r>
            <w:r w:rsidRPr="006633B0">
              <w:rPr>
                <w:rFonts w:ascii="Times New Roman" w:eastAsia="Times New Roman" w:hAnsi="Times New Roman" w:cs="Times New Roman"/>
                <w:i/>
                <w:spacing w:val="7"/>
                <w:sz w:val="24"/>
                <w:lang w:val="ru-RU"/>
              </w:rPr>
              <w:t xml:space="preserve"> </w:t>
            </w:r>
            <w:r w:rsidRPr="006633B0">
              <w:rPr>
                <w:rFonts w:ascii="Times New Roman" w:eastAsia="Times New Roman" w:hAnsi="Times New Roman" w:cs="Times New Roman"/>
                <w:i/>
                <w:sz w:val="24"/>
                <w:lang w:val="ru-RU"/>
              </w:rPr>
              <w:t>в</w:t>
            </w:r>
            <w:r w:rsidRPr="006633B0">
              <w:rPr>
                <w:rFonts w:ascii="Times New Roman" w:eastAsia="Times New Roman" w:hAnsi="Times New Roman" w:cs="Times New Roman"/>
                <w:i/>
                <w:spacing w:val="-57"/>
                <w:sz w:val="24"/>
                <w:lang w:val="ru-RU"/>
              </w:rPr>
              <w:t xml:space="preserve"> </w:t>
            </w:r>
            <w:r w:rsidRPr="006633B0">
              <w:rPr>
                <w:rFonts w:ascii="Times New Roman" w:eastAsia="Times New Roman" w:hAnsi="Times New Roman" w:cs="Times New Roman"/>
                <w:i/>
                <w:sz w:val="24"/>
                <w:lang w:val="ru-RU"/>
              </w:rPr>
              <w:t>которых</w:t>
            </w:r>
            <w:r w:rsidRPr="006633B0">
              <w:rPr>
                <w:rFonts w:ascii="Times New Roman" w:eastAsia="Times New Roman" w:hAnsi="Times New Roman" w:cs="Times New Roman"/>
                <w:i/>
                <w:spacing w:val="-2"/>
                <w:sz w:val="24"/>
                <w:lang w:val="ru-RU"/>
              </w:rPr>
              <w:t xml:space="preserve"> </w:t>
            </w:r>
            <w:r w:rsidRPr="006633B0">
              <w:rPr>
                <w:rFonts w:ascii="Times New Roman" w:eastAsia="Times New Roman" w:hAnsi="Times New Roman" w:cs="Times New Roman"/>
                <w:i/>
                <w:sz w:val="24"/>
                <w:lang w:val="ru-RU"/>
              </w:rPr>
              <w:t>дошкольники</w:t>
            </w:r>
            <w:r w:rsidRPr="006633B0">
              <w:rPr>
                <w:rFonts w:ascii="Times New Roman" w:eastAsia="Times New Roman" w:hAnsi="Times New Roman" w:cs="Times New Roman"/>
                <w:i/>
                <w:spacing w:val="-2"/>
                <w:sz w:val="24"/>
                <w:lang w:val="ru-RU"/>
              </w:rPr>
              <w:t xml:space="preserve"> </w:t>
            </w:r>
            <w:r w:rsidRPr="006633B0">
              <w:rPr>
                <w:rFonts w:ascii="Times New Roman" w:eastAsia="Times New Roman" w:hAnsi="Times New Roman" w:cs="Times New Roman"/>
                <w:i/>
                <w:sz w:val="24"/>
                <w:lang w:val="ru-RU"/>
              </w:rPr>
              <w:t>учатся:</w:t>
            </w:r>
          </w:p>
          <w:p w:rsidR="00735A23" w:rsidRPr="006633B0" w:rsidRDefault="00735A23" w:rsidP="00735A23">
            <w:pPr>
              <w:spacing w:before="2"/>
              <w:rPr>
                <w:rFonts w:ascii="Times New Roman" w:eastAsia="Times New Roman" w:hAnsi="Times New Roman" w:cs="Times New Roman"/>
                <w:b/>
                <w:sz w:val="24"/>
                <w:lang w:val="ru-RU"/>
              </w:rPr>
            </w:pPr>
          </w:p>
          <w:p w:rsidR="00735A23" w:rsidRPr="006633B0" w:rsidRDefault="00735A23" w:rsidP="00735A23">
            <w:pPr>
              <w:ind w:left="110"/>
              <w:rPr>
                <w:rFonts w:ascii="Times New Roman" w:eastAsia="Times New Roman" w:hAnsi="Times New Roman" w:cs="Times New Roman"/>
                <w:i/>
                <w:sz w:val="24"/>
                <w:lang w:val="ru-RU"/>
              </w:rPr>
            </w:pPr>
            <w:r w:rsidRPr="006633B0">
              <w:rPr>
                <w:rFonts w:ascii="Times New Roman" w:eastAsia="Times New Roman" w:hAnsi="Times New Roman" w:cs="Times New Roman"/>
                <w:i/>
                <w:sz w:val="24"/>
                <w:lang w:val="ru-RU"/>
              </w:rPr>
              <w:t>-при</w:t>
            </w:r>
            <w:r w:rsidRPr="006633B0">
              <w:rPr>
                <w:rFonts w:ascii="Times New Roman" w:eastAsia="Times New Roman" w:hAnsi="Times New Roman" w:cs="Times New Roman"/>
                <w:i/>
                <w:spacing w:val="-3"/>
                <w:sz w:val="24"/>
                <w:lang w:val="ru-RU"/>
              </w:rPr>
              <w:t xml:space="preserve"> </w:t>
            </w:r>
            <w:r w:rsidRPr="006633B0">
              <w:rPr>
                <w:rFonts w:ascii="Times New Roman" w:eastAsia="Times New Roman" w:hAnsi="Times New Roman" w:cs="Times New Roman"/>
                <w:i/>
                <w:sz w:val="24"/>
                <w:lang w:val="ru-RU"/>
              </w:rPr>
              <w:t>участии</w:t>
            </w:r>
            <w:r w:rsidRPr="006633B0">
              <w:rPr>
                <w:rFonts w:ascii="Times New Roman" w:eastAsia="Times New Roman" w:hAnsi="Times New Roman" w:cs="Times New Roman"/>
                <w:i/>
                <w:spacing w:val="-4"/>
                <w:sz w:val="24"/>
                <w:lang w:val="ru-RU"/>
              </w:rPr>
              <w:t xml:space="preserve"> </w:t>
            </w:r>
            <w:r w:rsidRPr="006633B0">
              <w:rPr>
                <w:rFonts w:ascii="Times New Roman" w:eastAsia="Times New Roman" w:hAnsi="Times New Roman" w:cs="Times New Roman"/>
                <w:i/>
                <w:sz w:val="24"/>
                <w:lang w:val="ru-RU"/>
              </w:rPr>
              <w:t>взрослого</w:t>
            </w:r>
            <w:r w:rsidRPr="006633B0">
              <w:rPr>
                <w:rFonts w:ascii="Times New Roman" w:eastAsia="Times New Roman" w:hAnsi="Times New Roman" w:cs="Times New Roman"/>
                <w:i/>
                <w:spacing w:val="-2"/>
                <w:sz w:val="24"/>
                <w:lang w:val="ru-RU"/>
              </w:rPr>
              <w:t xml:space="preserve"> </w:t>
            </w:r>
            <w:r w:rsidRPr="006633B0">
              <w:rPr>
                <w:rFonts w:ascii="Times New Roman" w:eastAsia="Times New Roman" w:hAnsi="Times New Roman" w:cs="Times New Roman"/>
                <w:i/>
                <w:sz w:val="24"/>
                <w:lang w:val="ru-RU"/>
              </w:rPr>
              <w:t>обсуждать</w:t>
            </w:r>
            <w:r w:rsidRPr="006633B0">
              <w:rPr>
                <w:rFonts w:ascii="Times New Roman" w:eastAsia="Times New Roman" w:hAnsi="Times New Roman" w:cs="Times New Roman"/>
                <w:i/>
                <w:spacing w:val="-3"/>
                <w:sz w:val="24"/>
                <w:lang w:val="ru-RU"/>
              </w:rPr>
              <w:t xml:space="preserve"> </w:t>
            </w:r>
            <w:r w:rsidRPr="006633B0">
              <w:rPr>
                <w:rFonts w:ascii="Times New Roman" w:eastAsia="Times New Roman" w:hAnsi="Times New Roman" w:cs="Times New Roman"/>
                <w:i/>
                <w:sz w:val="24"/>
                <w:lang w:val="ru-RU"/>
              </w:rPr>
              <w:t>важные</w:t>
            </w:r>
            <w:r w:rsidRPr="006633B0">
              <w:rPr>
                <w:rFonts w:ascii="Times New Roman" w:eastAsia="Times New Roman" w:hAnsi="Times New Roman" w:cs="Times New Roman"/>
                <w:i/>
                <w:spacing w:val="-4"/>
                <w:sz w:val="24"/>
                <w:lang w:val="ru-RU"/>
              </w:rPr>
              <w:t xml:space="preserve"> </w:t>
            </w:r>
            <w:r w:rsidRPr="006633B0">
              <w:rPr>
                <w:rFonts w:ascii="Times New Roman" w:eastAsia="Times New Roman" w:hAnsi="Times New Roman" w:cs="Times New Roman"/>
                <w:i/>
                <w:sz w:val="24"/>
                <w:lang w:val="ru-RU"/>
              </w:rPr>
              <w:t>события</w:t>
            </w:r>
            <w:r w:rsidRPr="006633B0">
              <w:rPr>
                <w:rFonts w:ascii="Times New Roman" w:eastAsia="Times New Roman" w:hAnsi="Times New Roman" w:cs="Times New Roman"/>
                <w:i/>
                <w:spacing w:val="-4"/>
                <w:sz w:val="24"/>
                <w:lang w:val="ru-RU"/>
              </w:rPr>
              <w:t xml:space="preserve"> </w:t>
            </w:r>
            <w:r w:rsidRPr="006633B0">
              <w:rPr>
                <w:rFonts w:ascii="Times New Roman" w:eastAsia="Times New Roman" w:hAnsi="Times New Roman" w:cs="Times New Roman"/>
                <w:i/>
                <w:sz w:val="24"/>
                <w:lang w:val="ru-RU"/>
              </w:rPr>
              <w:t>со</w:t>
            </w:r>
            <w:r w:rsidRPr="006633B0">
              <w:rPr>
                <w:rFonts w:ascii="Times New Roman" w:eastAsia="Times New Roman" w:hAnsi="Times New Roman" w:cs="Times New Roman"/>
                <w:i/>
                <w:spacing w:val="-1"/>
                <w:sz w:val="24"/>
                <w:lang w:val="ru-RU"/>
              </w:rPr>
              <w:t xml:space="preserve"> </w:t>
            </w:r>
            <w:r w:rsidRPr="006633B0">
              <w:rPr>
                <w:rFonts w:ascii="Times New Roman" w:eastAsia="Times New Roman" w:hAnsi="Times New Roman" w:cs="Times New Roman"/>
                <w:i/>
                <w:sz w:val="24"/>
                <w:lang w:val="ru-RU"/>
              </w:rPr>
              <w:t>сверстниками;</w:t>
            </w:r>
          </w:p>
          <w:p w:rsidR="00735A23" w:rsidRPr="006633B0" w:rsidRDefault="00735A23" w:rsidP="00735A23">
            <w:pPr>
              <w:spacing w:before="5"/>
              <w:rPr>
                <w:rFonts w:ascii="Times New Roman" w:eastAsia="Times New Roman" w:hAnsi="Times New Roman" w:cs="Times New Roman"/>
                <w:b/>
                <w:sz w:val="24"/>
                <w:lang w:val="ru-RU"/>
              </w:rPr>
            </w:pPr>
          </w:p>
          <w:p w:rsidR="00735A23" w:rsidRPr="006633B0" w:rsidRDefault="00735A23" w:rsidP="00735A23">
            <w:pPr>
              <w:ind w:left="110"/>
              <w:rPr>
                <w:rFonts w:ascii="Times New Roman" w:eastAsia="Times New Roman" w:hAnsi="Times New Roman" w:cs="Times New Roman"/>
                <w:i/>
                <w:sz w:val="24"/>
                <w:lang w:val="ru-RU"/>
              </w:rPr>
            </w:pPr>
            <w:r w:rsidRPr="006633B0">
              <w:rPr>
                <w:rFonts w:ascii="Times New Roman" w:eastAsia="Times New Roman" w:hAnsi="Times New Roman" w:cs="Times New Roman"/>
                <w:i/>
                <w:sz w:val="24"/>
                <w:lang w:val="ru-RU"/>
              </w:rPr>
              <w:t>-совершать</w:t>
            </w:r>
            <w:r w:rsidRPr="006633B0">
              <w:rPr>
                <w:rFonts w:ascii="Times New Roman" w:eastAsia="Times New Roman" w:hAnsi="Times New Roman" w:cs="Times New Roman"/>
                <w:i/>
                <w:spacing w:val="9"/>
                <w:sz w:val="24"/>
                <w:lang w:val="ru-RU"/>
              </w:rPr>
              <w:t xml:space="preserve"> </w:t>
            </w:r>
            <w:r w:rsidRPr="006633B0">
              <w:rPr>
                <w:rFonts w:ascii="Times New Roman" w:eastAsia="Times New Roman" w:hAnsi="Times New Roman" w:cs="Times New Roman"/>
                <w:i/>
                <w:sz w:val="24"/>
                <w:lang w:val="ru-RU"/>
              </w:rPr>
              <w:t>выбор</w:t>
            </w:r>
            <w:r w:rsidRPr="006633B0">
              <w:rPr>
                <w:rFonts w:ascii="Times New Roman" w:eastAsia="Times New Roman" w:hAnsi="Times New Roman" w:cs="Times New Roman"/>
                <w:i/>
                <w:spacing w:val="9"/>
                <w:sz w:val="24"/>
                <w:lang w:val="ru-RU"/>
              </w:rPr>
              <w:t xml:space="preserve"> </w:t>
            </w:r>
            <w:r w:rsidRPr="006633B0">
              <w:rPr>
                <w:rFonts w:ascii="Times New Roman" w:eastAsia="Times New Roman" w:hAnsi="Times New Roman" w:cs="Times New Roman"/>
                <w:i/>
                <w:sz w:val="24"/>
                <w:lang w:val="ru-RU"/>
              </w:rPr>
              <w:t>и</w:t>
            </w:r>
            <w:r w:rsidRPr="006633B0">
              <w:rPr>
                <w:rFonts w:ascii="Times New Roman" w:eastAsia="Times New Roman" w:hAnsi="Times New Roman" w:cs="Times New Roman"/>
                <w:i/>
                <w:spacing w:val="11"/>
                <w:sz w:val="24"/>
                <w:lang w:val="ru-RU"/>
              </w:rPr>
              <w:t xml:space="preserve"> </w:t>
            </w:r>
            <w:r w:rsidRPr="006633B0">
              <w:rPr>
                <w:rFonts w:ascii="Times New Roman" w:eastAsia="Times New Roman" w:hAnsi="Times New Roman" w:cs="Times New Roman"/>
                <w:i/>
                <w:sz w:val="24"/>
                <w:lang w:val="ru-RU"/>
              </w:rPr>
              <w:t>обосновывать</w:t>
            </w:r>
            <w:r w:rsidRPr="006633B0">
              <w:rPr>
                <w:rFonts w:ascii="Times New Roman" w:eastAsia="Times New Roman" w:hAnsi="Times New Roman" w:cs="Times New Roman"/>
                <w:i/>
                <w:spacing w:val="10"/>
                <w:sz w:val="24"/>
                <w:lang w:val="ru-RU"/>
              </w:rPr>
              <w:t xml:space="preserve"> </w:t>
            </w:r>
            <w:r w:rsidRPr="006633B0">
              <w:rPr>
                <w:rFonts w:ascii="Times New Roman" w:eastAsia="Times New Roman" w:hAnsi="Times New Roman" w:cs="Times New Roman"/>
                <w:i/>
                <w:sz w:val="24"/>
                <w:lang w:val="ru-RU"/>
              </w:rPr>
              <w:t>его</w:t>
            </w:r>
            <w:r w:rsidRPr="006633B0">
              <w:rPr>
                <w:rFonts w:ascii="Times New Roman" w:eastAsia="Times New Roman" w:hAnsi="Times New Roman" w:cs="Times New Roman"/>
                <w:i/>
                <w:spacing w:val="12"/>
                <w:sz w:val="24"/>
                <w:lang w:val="ru-RU"/>
              </w:rPr>
              <w:t xml:space="preserve"> </w:t>
            </w:r>
            <w:r w:rsidRPr="006633B0">
              <w:rPr>
                <w:rFonts w:ascii="Times New Roman" w:eastAsia="Times New Roman" w:hAnsi="Times New Roman" w:cs="Times New Roman"/>
                <w:i/>
                <w:sz w:val="24"/>
                <w:lang w:val="ru-RU"/>
              </w:rPr>
              <w:t>(например,</w:t>
            </w:r>
            <w:r w:rsidRPr="006633B0">
              <w:rPr>
                <w:rFonts w:ascii="Times New Roman" w:eastAsia="Times New Roman" w:hAnsi="Times New Roman" w:cs="Times New Roman"/>
                <w:i/>
                <w:spacing w:val="9"/>
                <w:sz w:val="24"/>
                <w:lang w:val="ru-RU"/>
              </w:rPr>
              <w:t xml:space="preserve"> </w:t>
            </w:r>
            <w:r w:rsidRPr="006633B0">
              <w:rPr>
                <w:rFonts w:ascii="Times New Roman" w:eastAsia="Times New Roman" w:hAnsi="Times New Roman" w:cs="Times New Roman"/>
                <w:i/>
                <w:sz w:val="24"/>
                <w:lang w:val="ru-RU"/>
              </w:rPr>
              <w:t>детям</w:t>
            </w:r>
            <w:r w:rsidRPr="006633B0">
              <w:rPr>
                <w:rFonts w:ascii="Times New Roman" w:eastAsia="Times New Roman" w:hAnsi="Times New Roman" w:cs="Times New Roman"/>
                <w:i/>
                <w:spacing w:val="10"/>
                <w:sz w:val="24"/>
                <w:lang w:val="ru-RU"/>
              </w:rPr>
              <w:t xml:space="preserve"> </w:t>
            </w:r>
            <w:r w:rsidRPr="006633B0">
              <w:rPr>
                <w:rFonts w:ascii="Times New Roman" w:eastAsia="Times New Roman" w:hAnsi="Times New Roman" w:cs="Times New Roman"/>
                <w:i/>
                <w:sz w:val="24"/>
                <w:lang w:val="ru-RU"/>
              </w:rPr>
              <w:t>можно</w:t>
            </w:r>
            <w:r w:rsidRPr="006633B0">
              <w:rPr>
                <w:rFonts w:ascii="Times New Roman" w:eastAsia="Times New Roman" w:hAnsi="Times New Roman" w:cs="Times New Roman"/>
                <w:i/>
                <w:spacing w:val="9"/>
                <w:sz w:val="24"/>
                <w:lang w:val="ru-RU"/>
              </w:rPr>
              <w:t xml:space="preserve"> </w:t>
            </w:r>
            <w:r w:rsidRPr="006633B0">
              <w:rPr>
                <w:rFonts w:ascii="Times New Roman" w:eastAsia="Times New Roman" w:hAnsi="Times New Roman" w:cs="Times New Roman"/>
                <w:i/>
                <w:sz w:val="24"/>
                <w:lang w:val="ru-RU"/>
              </w:rPr>
              <w:t>предлагать</w:t>
            </w:r>
            <w:r w:rsidRPr="006633B0">
              <w:rPr>
                <w:rFonts w:ascii="Times New Roman" w:eastAsia="Times New Roman" w:hAnsi="Times New Roman" w:cs="Times New Roman"/>
                <w:i/>
                <w:spacing w:val="10"/>
                <w:sz w:val="24"/>
                <w:lang w:val="ru-RU"/>
              </w:rPr>
              <w:t xml:space="preserve"> </w:t>
            </w:r>
            <w:r w:rsidRPr="006633B0">
              <w:rPr>
                <w:rFonts w:ascii="Times New Roman" w:eastAsia="Times New Roman" w:hAnsi="Times New Roman" w:cs="Times New Roman"/>
                <w:i/>
                <w:sz w:val="24"/>
                <w:lang w:val="ru-RU"/>
              </w:rPr>
              <w:t>специальные</w:t>
            </w:r>
            <w:r w:rsidRPr="006633B0">
              <w:rPr>
                <w:rFonts w:ascii="Times New Roman" w:eastAsia="Times New Roman" w:hAnsi="Times New Roman" w:cs="Times New Roman"/>
                <w:i/>
                <w:spacing w:val="-57"/>
                <w:sz w:val="24"/>
                <w:lang w:val="ru-RU"/>
              </w:rPr>
              <w:t xml:space="preserve"> </w:t>
            </w:r>
            <w:r w:rsidRPr="006633B0">
              <w:rPr>
                <w:rFonts w:ascii="Times New Roman" w:eastAsia="Times New Roman" w:hAnsi="Times New Roman" w:cs="Times New Roman"/>
                <w:i/>
                <w:sz w:val="24"/>
                <w:lang w:val="ru-RU"/>
              </w:rPr>
              <w:t>способы</w:t>
            </w:r>
            <w:r w:rsidRPr="006633B0">
              <w:rPr>
                <w:rFonts w:ascii="Times New Roman" w:eastAsia="Times New Roman" w:hAnsi="Times New Roman" w:cs="Times New Roman"/>
                <w:i/>
                <w:spacing w:val="-1"/>
                <w:sz w:val="24"/>
                <w:lang w:val="ru-RU"/>
              </w:rPr>
              <w:t xml:space="preserve"> </w:t>
            </w:r>
            <w:r w:rsidRPr="006633B0">
              <w:rPr>
                <w:rFonts w:ascii="Times New Roman" w:eastAsia="Times New Roman" w:hAnsi="Times New Roman" w:cs="Times New Roman"/>
                <w:i/>
                <w:sz w:val="24"/>
                <w:lang w:val="ru-RU"/>
              </w:rPr>
              <w:t>фиксации их выбора);</w:t>
            </w:r>
          </w:p>
          <w:p w:rsidR="00735A23" w:rsidRPr="006633B0" w:rsidRDefault="00735A23" w:rsidP="00735A23">
            <w:pPr>
              <w:spacing w:before="5"/>
              <w:rPr>
                <w:rFonts w:ascii="Times New Roman" w:eastAsia="Times New Roman" w:hAnsi="Times New Roman" w:cs="Times New Roman"/>
                <w:b/>
                <w:sz w:val="24"/>
                <w:lang w:val="ru-RU"/>
              </w:rPr>
            </w:pPr>
          </w:p>
          <w:p w:rsidR="00735A23" w:rsidRPr="006633B0" w:rsidRDefault="00735A23" w:rsidP="00735A23">
            <w:pPr>
              <w:spacing w:line="482" w:lineRule="auto"/>
              <w:ind w:left="110" w:right="93"/>
              <w:rPr>
                <w:rFonts w:ascii="Times New Roman" w:eastAsia="Times New Roman" w:hAnsi="Times New Roman" w:cs="Times New Roman"/>
                <w:i/>
                <w:sz w:val="24"/>
                <w:lang w:val="ru-RU"/>
              </w:rPr>
            </w:pPr>
            <w:r w:rsidRPr="006633B0">
              <w:rPr>
                <w:rFonts w:ascii="Times New Roman" w:eastAsia="Times New Roman" w:hAnsi="Times New Roman" w:cs="Times New Roman"/>
                <w:i/>
                <w:sz w:val="24"/>
                <w:lang w:val="ru-RU"/>
              </w:rPr>
              <w:t>-предъявлять</w:t>
            </w:r>
            <w:r w:rsidRPr="006633B0">
              <w:rPr>
                <w:rFonts w:ascii="Times New Roman" w:eastAsia="Times New Roman" w:hAnsi="Times New Roman" w:cs="Times New Roman"/>
                <w:i/>
                <w:spacing w:val="-4"/>
                <w:sz w:val="24"/>
                <w:lang w:val="ru-RU"/>
              </w:rPr>
              <w:t xml:space="preserve"> </w:t>
            </w:r>
            <w:r w:rsidRPr="006633B0">
              <w:rPr>
                <w:rFonts w:ascii="Times New Roman" w:eastAsia="Times New Roman" w:hAnsi="Times New Roman" w:cs="Times New Roman"/>
                <w:i/>
                <w:sz w:val="24"/>
                <w:lang w:val="ru-RU"/>
              </w:rPr>
              <w:t>и</w:t>
            </w:r>
            <w:r w:rsidRPr="006633B0">
              <w:rPr>
                <w:rFonts w:ascii="Times New Roman" w:eastAsia="Times New Roman" w:hAnsi="Times New Roman" w:cs="Times New Roman"/>
                <w:i/>
                <w:spacing w:val="-3"/>
                <w:sz w:val="24"/>
                <w:lang w:val="ru-RU"/>
              </w:rPr>
              <w:t xml:space="preserve"> </w:t>
            </w:r>
            <w:r w:rsidRPr="006633B0">
              <w:rPr>
                <w:rFonts w:ascii="Times New Roman" w:eastAsia="Times New Roman" w:hAnsi="Times New Roman" w:cs="Times New Roman"/>
                <w:i/>
                <w:sz w:val="24"/>
                <w:lang w:val="ru-RU"/>
              </w:rPr>
              <w:t>обосновывать</w:t>
            </w:r>
            <w:r w:rsidRPr="006633B0">
              <w:rPr>
                <w:rFonts w:ascii="Times New Roman" w:eastAsia="Times New Roman" w:hAnsi="Times New Roman" w:cs="Times New Roman"/>
                <w:i/>
                <w:spacing w:val="-3"/>
                <w:sz w:val="24"/>
                <w:lang w:val="ru-RU"/>
              </w:rPr>
              <w:t xml:space="preserve"> </w:t>
            </w:r>
            <w:r w:rsidRPr="006633B0">
              <w:rPr>
                <w:rFonts w:ascii="Times New Roman" w:eastAsia="Times New Roman" w:hAnsi="Times New Roman" w:cs="Times New Roman"/>
                <w:i/>
                <w:sz w:val="24"/>
                <w:lang w:val="ru-RU"/>
              </w:rPr>
              <w:t>свою</w:t>
            </w:r>
            <w:r w:rsidRPr="006633B0">
              <w:rPr>
                <w:rFonts w:ascii="Times New Roman" w:eastAsia="Times New Roman" w:hAnsi="Times New Roman" w:cs="Times New Roman"/>
                <w:i/>
                <w:spacing w:val="-2"/>
                <w:sz w:val="24"/>
                <w:lang w:val="ru-RU"/>
              </w:rPr>
              <w:t xml:space="preserve"> </w:t>
            </w:r>
            <w:r w:rsidRPr="006633B0">
              <w:rPr>
                <w:rFonts w:ascii="Times New Roman" w:eastAsia="Times New Roman" w:hAnsi="Times New Roman" w:cs="Times New Roman"/>
                <w:i/>
                <w:sz w:val="24"/>
                <w:lang w:val="ru-RU"/>
              </w:rPr>
              <w:t>инициативу</w:t>
            </w:r>
            <w:r w:rsidRPr="006633B0">
              <w:rPr>
                <w:rFonts w:ascii="Times New Roman" w:eastAsia="Times New Roman" w:hAnsi="Times New Roman" w:cs="Times New Roman"/>
                <w:i/>
                <w:spacing w:val="-2"/>
                <w:sz w:val="24"/>
                <w:lang w:val="ru-RU"/>
              </w:rPr>
              <w:t xml:space="preserve"> </w:t>
            </w:r>
            <w:r w:rsidRPr="006633B0">
              <w:rPr>
                <w:rFonts w:ascii="Times New Roman" w:eastAsia="Times New Roman" w:hAnsi="Times New Roman" w:cs="Times New Roman"/>
                <w:i/>
                <w:sz w:val="24"/>
                <w:lang w:val="ru-RU"/>
              </w:rPr>
              <w:t>(замыслы,</w:t>
            </w:r>
            <w:r w:rsidRPr="006633B0">
              <w:rPr>
                <w:rFonts w:ascii="Times New Roman" w:eastAsia="Times New Roman" w:hAnsi="Times New Roman" w:cs="Times New Roman"/>
                <w:i/>
                <w:spacing w:val="-3"/>
                <w:sz w:val="24"/>
                <w:lang w:val="ru-RU"/>
              </w:rPr>
              <w:t xml:space="preserve"> </w:t>
            </w:r>
            <w:r w:rsidRPr="006633B0">
              <w:rPr>
                <w:rFonts w:ascii="Times New Roman" w:eastAsia="Times New Roman" w:hAnsi="Times New Roman" w:cs="Times New Roman"/>
                <w:i/>
                <w:sz w:val="24"/>
                <w:lang w:val="ru-RU"/>
              </w:rPr>
              <w:t>предложения</w:t>
            </w:r>
            <w:r w:rsidRPr="006633B0">
              <w:rPr>
                <w:rFonts w:ascii="Times New Roman" w:eastAsia="Times New Roman" w:hAnsi="Times New Roman" w:cs="Times New Roman"/>
                <w:i/>
                <w:spacing w:val="-5"/>
                <w:sz w:val="24"/>
                <w:lang w:val="ru-RU"/>
              </w:rPr>
              <w:t xml:space="preserve"> </w:t>
            </w:r>
            <w:r w:rsidRPr="006633B0">
              <w:rPr>
                <w:rFonts w:ascii="Times New Roman" w:eastAsia="Times New Roman" w:hAnsi="Times New Roman" w:cs="Times New Roman"/>
                <w:i/>
                <w:sz w:val="24"/>
                <w:lang w:val="ru-RU"/>
              </w:rPr>
              <w:t>и</w:t>
            </w:r>
            <w:r w:rsidRPr="006633B0">
              <w:rPr>
                <w:rFonts w:ascii="Times New Roman" w:eastAsia="Times New Roman" w:hAnsi="Times New Roman" w:cs="Times New Roman"/>
                <w:i/>
                <w:spacing w:val="-2"/>
                <w:sz w:val="24"/>
                <w:lang w:val="ru-RU"/>
              </w:rPr>
              <w:t xml:space="preserve"> </w:t>
            </w:r>
            <w:r w:rsidRPr="006633B0">
              <w:rPr>
                <w:rFonts w:ascii="Times New Roman" w:eastAsia="Times New Roman" w:hAnsi="Times New Roman" w:cs="Times New Roman"/>
                <w:i/>
                <w:sz w:val="24"/>
                <w:lang w:val="ru-RU"/>
              </w:rPr>
              <w:t>пр.);</w:t>
            </w:r>
            <w:r w:rsidRPr="006633B0">
              <w:rPr>
                <w:rFonts w:ascii="Times New Roman" w:eastAsia="Times New Roman" w:hAnsi="Times New Roman" w:cs="Times New Roman"/>
                <w:i/>
                <w:spacing w:val="-57"/>
                <w:sz w:val="24"/>
                <w:lang w:val="ru-RU"/>
              </w:rPr>
              <w:t xml:space="preserve"> </w:t>
            </w:r>
            <w:r w:rsidRPr="006633B0">
              <w:rPr>
                <w:rFonts w:ascii="Times New Roman" w:eastAsia="Times New Roman" w:hAnsi="Times New Roman" w:cs="Times New Roman"/>
                <w:i/>
                <w:sz w:val="24"/>
                <w:lang w:val="ru-RU"/>
              </w:rPr>
              <w:t>планировать</w:t>
            </w:r>
            <w:r w:rsidRPr="006633B0">
              <w:rPr>
                <w:rFonts w:ascii="Times New Roman" w:eastAsia="Times New Roman" w:hAnsi="Times New Roman" w:cs="Times New Roman"/>
                <w:i/>
                <w:spacing w:val="-2"/>
                <w:sz w:val="24"/>
                <w:lang w:val="ru-RU"/>
              </w:rPr>
              <w:t xml:space="preserve"> </w:t>
            </w:r>
            <w:r w:rsidRPr="006633B0">
              <w:rPr>
                <w:rFonts w:ascii="Times New Roman" w:eastAsia="Times New Roman" w:hAnsi="Times New Roman" w:cs="Times New Roman"/>
                <w:i/>
                <w:sz w:val="24"/>
                <w:lang w:val="ru-RU"/>
              </w:rPr>
              <w:t>собственные</w:t>
            </w:r>
            <w:r w:rsidRPr="006633B0">
              <w:rPr>
                <w:rFonts w:ascii="Times New Roman" w:eastAsia="Times New Roman" w:hAnsi="Times New Roman" w:cs="Times New Roman"/>
                <w:i/>
                <w:spacing w:val="-3"/>
                <w:sz w:val="24"/>
                <w:lang w:val="ru-RU"/>
              </w:rPr>
              <w:t xml:space="preserve"> </w:t>
            </w:r>
            <w:r w:rsidRPr="006633B0">
              <w:rPr>
                <w:rFonts w:ascii="Times New Roman" w:eastAsia="Times New Roman" w:hAnsi="Times New Roman" w:cs="Times New Roman"/>
                <w:i/>
                <w:sz w:val="24"/>
                <w:lang w:val="ru-RU"/>
              </w:rPr>
              <w:t>действия</w:t>
            </w:r>
            <w:r w:rsidRPr="006633B0">
              <w:rPr>
                <w:rFonts w:ascii="Times New Roman" w:eastAsia="Times New Roman" w:hAnsi="Times New Roman" w:cs="Times New Roman"/>
                <w:i/>
                <w:spacing w:val="-4"/>
                <w:sz w:val="24"/>
                <w:lang w:val="ru-RU"/>
              </w:rPr>
              <w:t xml:space="preserve"> </w:t>
            </w:r>
            <w:r w:rsidRPr="006633B0">
              <w:rPr>
                <w:rFonts w:ascii="Times New Roman" w:eastAsia="Times New Roman" w:hAnsi="Times New Roman" w:cs="Times New Roman"/>
                <w:i/>
                <w:sz w:val="24"/>
                <w:lang w:val="ru-RU"/>
              </w:rPr>
              <w:t>индивидуально</w:t>
            </w:r>
            <w:r w:rsidRPr="006633B0">
              <w:rPr>
                <w:rFonts w:ascii="Times New Roman" w:eastAsia="Times New Roman" w:hAnsi="Times New Roman" w:cs="Times New Roman"/>
                <w:i/>
                <w:spacing w:val="-1"/>
                <w:sz w:val="24"/>
                <w:lang w:val="ru-RU"/>
              </w:rPr>
              <w:t xml:space="preserve"> </w:t>
            </w:r>
            <w:r w:rsidRPr="006633B0">
              <w:rPr>
                <w:rFonts w:ascii="Times New Roman" w:eastAsia="Times New Roman" w:hAnsi="Times New Roman" w:cs="Times New Roman"/>
                <w:i/>
                <w:sz w:val="24"/>
                <w:lang w:val="ru-RU"/>
              </w:rPr>
              <w:t>и</w:t>
            </w:r>
            <w:r w:rsidRPr="006633B0">
              <w:rPr>
                <w:rFonts w:ascii="Times New Roman" w:eastAsia="Times New Roman" w:hAnsi="Times New Roman" w:cs="Times New Roman"/>
                <w:i/>
                <w:spacing w:val="-2"/>
                <w:sz w:val="24"/>
                <w:lang w:val="ru-RU"/>
              </w:rPr>
              <w:t xml:space="preserve"> </w:t>
            </w:r>
            <w:r w:rsidRPr="006633B0">
              <w:rPr>
                <w:rFonts w:ascii="Times New Roman" w:eastAsia="Times New Roman" w:hAnsi="Times New Roman" w:cs="Times New Roman"/>
                <w:i/>
                <w:sz w:val="24"/>
                <w:lang w:val="ru-RU"/>
              </w:rPr>
              <w:t>в</w:t>
            </w:r>
            <w:r w:rsidRPr="006633B0">
              <w:rPr>
                <w:rFonts w:ascii="Times New Roman" w:eastAsia="Times New Roman" w:hAnsi="Times New Roman" w:cs="Times New Roman"/>
                <w:i/>
                <w:spacing w:val="-3"/>
                <w:sz w:val="24"/>
                <w:lang w:val="ru-RU"/>
              </w:rPr>
              <w:t xml:space="preserve"> </w:t>
            </w:r>
            <w:r w:rsidRPr="006633B0">
              <w:rPr>
                <w:rFonts w:ascii="Times New Roman" w:eastAsia="Times New Roman" w:hAnsi="Times New Roman" w:cs="Times New Roman"/>
                <w:i/>
                <w:sz w:val="24"/>
                <w:lang w:val="ru-RU"/>
              </w:rPr>
              <w:t>малой</w:t>
            </w:r>
            <w:r w:rsidRPr="006633B0">
              <w:rPr>
                <w:rFonts w:ascii="Times New Roman" w:eastAsia="Times New Roman" w:hAnsi="Times New Roman" w:cs="Times New Roman"/>
                <w:i/>
                <w:spacing w:val="-2"/>
                <w:sz w:val="24"/>
                <w:lang w:val="ru-RU"/>
              </w:rPr>
              <w:t xml:space="preserve"> </w:t>
            </w:r>
            <w:r w:rsidRPr="006633B0">
              <w:rPr>
                <w:rFonts w:ascii="Times New Roman" w:eastAsia="Times New Roman" w:hAnsi="Times New Roman" w:cs="Times New Roman"/>
                <w:i/>
                <w:sz w:val="24"/>
                <w:lang w:val="ru-RU"/>
              </w:rPr>
              <w:t>группе,</w:t>
            </w:r>
            <w:r w:rsidRPr="006633B0">
              <w:rPr>
                <w:rFonts w:ascii="Times New Roman" w:eastAsia="Times New Roman" w:hAnsi="Times New Roman" w:cs="Times New Roman"/>
                <w:i/>
                <w:spacing w:val="-4"/>
                <w:sz w:val="24"/>
                <w:lang w:val="ru-RU"/>
              </w:rPr>
              <w:t xml:space="preserve"> </w:t>
            </w:r>
            <w:r w:rsidRPr="006633B0">
              <w:rPr>
                <w:rFonts w:ascii="Times New Roman" w:eastAsia="Times New Roman" w:hAnsi="Times New Roman" w:cs="Times New Roman"/>
                <w:i/>
                <w:sz w:val="24"/>
                <w:lang w:val="ru-RU"/>
              </w:rPr>
              <w:t>команде;</w:t>
            </w:r>
          </w:p>
          <w:p w:rsidR="00735A23" w:rsidRPr="006633B0" w:rsidRDefault="00735A23" w:rsidP="00735A23">
            <w:pPr>
              <w:spacing w:before="2"/>
              <w:ind w:left="110"/>
              <w:rPr>
                <w:rFonts w:ascii="Times New Roman" w:eastAsia="Times New Roman" w:hAnsi="Times New Roman" w:cs="Times New Roman"/>
                <w:i/>
                <w:sz w:val="24"/>
                <w:lang w:val="ru-RU"/>
              </w:rPr>
            </w:pPr>
            <w:r w:rsidRPr="006633B0">
              <w:rPr>
                <w:rFonts w:ascii="Times New Roman" w:eastAsia="Times New Roman" w:hAnsi="Times New Roman" w:cs="Times New Roman"/>
                <w:i/>
                <w:sz w:val="24"/>
                <w:lang w:val="ru-RU"/>
              </w:rPr>
              <w:t>-оценивать</w:t>
            </w:r>
            <w:r w:rsidRPr="006633B0">
              <w:rPr>
                <w:rFonts w:ascii="Times New Roman" w:eastAsia="Times New Roman" w:hAnsi="Times New Roman" w:cs="Times New Roman"/>
                <w:i/>
                <w:spacing w:val="-2"/>
                <w:sz w:val="24"/>
                <w:lang w:val="ru-RU"/>
              </w:rPr>
              <w:t xml:space="preserve"> </w:t>
            </w:r>
            <w:r w:rsidRPr="006633B0">
              <w:rPr>
                <w:rFonts w:ascii="Times New Roman" w:eastAsia="Times New Roman" w:hAnsi="Times New Roman" w:cs="Times New Roman"/>
                <w:i/>
                <w:sz w:val="24"/>
                <w:lang w:val="ru-RU"/>
              </w:rPr>
              <w:t>результаты</w:t>
            </w:r>
            <w:r w:rsidRPr="006633B0">
              <w:rPr>
                <w:rFonts w:ascii="Times New Roman" w:eastAsia="Times New Roman" w:hAnsi="Times New Roman" w:cs="Times New Roman"/>
                <w:i/>
                <w:spacing w:val="-1"/>
                <w:sz w:val="24"/>
                <w:lang w:val="ru-RU"/>
              </w:rPr>
              <w:t xml:space="preserve"> </w:t>
            </w:r>
            <w:r w:rsidRPr="006633B0">
              <w:rPr>
                <w:rFonts w:ascii="Times New Roman" w:eastAsia="Times New Roman" w:hAnsi="Times New Roman" w:cs="Times New Roman"/>
                <w:i/>
                <w:sz w:val="24"/>
                <w:lang w:val="ru-RU"/>
              </w:rPr>
              <w:t>своих</w:t>
            </w:r>
            <w:r w:rsidRPr="006633B0">
              <w:rPr>
                <w:rFonts w:ascii="Times New Roman" w:eastAsia="Times New Roman" w:hAnsi="Times New Roman" w:cs="Times New Roman"/>
                <w:i/>
                <w:spacing w:val="-3"/>
                <w:sz w:val="24"/>
                <w:lang w:val="ru-RU"/>
              </w:rPr>
              <w:t xml:space="preserve"> </w:t>
            </w:r>
            <w:r w:rsidRPr="006633B0">
              <w:rPr>
                <w:rFonts w:ascii="Times New Roman" w:eastAsia="Times New Roman" w:hAnsi="Times New Roman" w:cs="Times New Roman"/>
                <w:i/>
                <w:sz w:val="24"/>
                <w:lang w:val="ru-RU"/>
              </w:rPr>
              <w:t>действий</w:t>
            </w:r>
            <w:r w:rsidRPr="006633B0">
              <w:rPr>
                <w:rFonts w:ascii="Times New Roman" w:eastAsia="Times New Roman" w:hAnsi="Times New Roman" w:cs="Times New Roman"/>
                <w:i/>
                <w:spacing w:val="-1"/>
                <w:sz w:val="24"/>
                <w:lang w:val="ru-RU"/>
              </w:rPr>
              <w:t xml:space="preserve"> </w:t>
            </w:r>
            <w:r w:rsidRPr="006633B0">
              <w:rPr>
                <w:rFonts w:ascii="Times New Roman" w:eastAsia="Times New Roman" w:hAnsi="Times New Roman" w:cs="Times New Roman"/>
                <w:i/>
                <w:sz w:val="24"/>
                <w:lang w:val="ru-RU"/>
              </w:rPr>
              <w:t>индивидуально</w:t>
            </w:r>
            <w:r w:rsidRPr="006633B0">
              <w:rPr>
                <w:rFonts w:ascii="Times New Roman" w:eastAsia="Times New Roman" w:hAnsi="Times New Roman" w:cs="Times New Roman"/>
                <w:i/>
                <w:spacing w:val="-1"/>
                <w:sz w:val="24"/>
                <w:lang w:val="ru-RU"/>
              </w:rPr>
              <w:t xml:space="preserve"> </w:t>
            </w:r>
            <w:r w:rsidRPr="006633B0">
              <w:rPr>
                <w:rFonts w:ascii="Times New Roman" w:eastAsia="Times New Roman" w:hAnsi="Times New Roman" w:cs="Times New Roman"/>
                <w:i/>
                <w:sz w:val="24"/>
                <w:lang w:val="ru-RU"/>
              </w:rPr>
              <w:t>и</w:t>
            </w:r>
            <w:r w:rsidRPr="006633B0">
              <w:rPr>
                <w:rFonts w:ascii="Times New Roman" w:eastAsia="Times New Roman" w:hAnsi="Times New Roman" w:cs="Times New Roman"/>
                <w:i/>
                <w:spacing w:val="-2"/>
                <w:sz w:val="24"/>
                <w:lang w:val="ru-RU"/>
              </w:rPr>
              <w:t xml:space="preserve"> </w:t>
            </w:r>
            <w:r w:rsidRPr="006633B0">
              <w:rPr>
                <w:rFonts w:ascii="Times New Roman" w:eastAsia="Times New Roman" w:hAnsi="Times New Roman" w:cs="Times New Roman"/>
                <w:i/>
                <w:sz w:val="24"/>
                <w:lang w:val="ru-RU"/>
              </w:rPr>
              <w:t>в</w:t>
            </w:r>
            <w:r w:rsidRPr="006633B0">
              <w:rPr>
                <w:rFonts w:ascii="Times New Roman" w:eastAsia="Times New Roman" w:hAnsi="Times New Roman" w:cs="Times New Roman"/>
                <w:i/>
                <w:spacing w:val="-2"/>
                <w:sz w:val="24"/>
                <w:lang w:val="ru-RU"/>
              </w:rPr>
              <w:t xml:space="preserve"> </w:t>
            </w:r>
            <w:r w:rsidRPr="006633B0">
              <w:rPr>
                <w:rFonts w:ascii="Times New Roman" w:eastAsia="Times New Roman" w:hAnsi="Times New Roman" w:cs="Times New Roman"/>
                <w:i/>
                <w:sz w:val="24"/>
                <w:lang w:val="ru-RU"/>
              </w:rPr>
              <w:t>малой</w:t>
            </w:r>
            <w:r w:rsidRPr="006633B0">
              <w:rPr>
                <w:rFonts w:ascii="Times New Roman" w:eastAsia="Times New Roman" w:hAnsi="Times New Roman" w:cs="Times New Roman"/>
                <w:i/>
                <w:spacing w:val="-2"/>
                <w:sz w:val="24"/>
                <w:lang w:val="ru-RU"/>
              </w:rPr>
              <w:t xml:space="preserve"> </w:t>
            </w:r>
            <w:r w:rsidRPr="006633B0">
              <w:rPr>
                <w:rFonts w:ascii="Times New Roman" w:eastAsia="Times New Roman" w:hAnsi="Times New Roman" w:cs="Times New Roman"/>
                <w:i/>
                <w:sz w:val="24"/>
                <w:lang w:val="ru-RU"/>
              </w:rPr>
              <w:t>группе,</w:t>
            </w:r>
            <w:r w:rsidRPr="006633B0">
              <w:rPr>
                <w:rFonts w:ascii="Times New Roman" w:eastAsia="Times New Roman" w:hAnsi="Times New Roman" w:cs="Times New Roman"/>
                <w:i/>
                <w:spacing w:val="-1"/>
                <w:sz w:val="24"/>
                <w:lang w:val="ru-RU"/>
              </w:rPr>
              <w:t xml:space="preserve"> </w:t>
            </w:r>
            <w:r w:rsidRPr="006633B0">
              <w:rPr>
                <w:rFonts w:ascii="Times New Roman" w:eastAsia="Times New Roman" w:hAnsi="Times New Roman" w:cs="Times New Roman"/>
                <w:i/>
                <w:sz w:val="24"/>
                <w:lang w:val="ru-RU"/>
              </w:rPr>
              <w:t>команде</w:t>
            </w:r>
            <w:r w:rsidRPr="006633B0">
              <w:rPr>
                <w:rFonts w:ascii="Times New Roman" w:eastAsia="Times New Roman" w:hAnsi="Times New Roman" w:cs="Times New Roman"/>
                <w:i/>
                <w:spacing w:val="-2"/>
                <w:sz w:val="24"/>
                <w:lang w:val="ru-RU"/>
              </w:rPr>
              <w:t xml:space="preserve"> </w:t>
            </w:r>
            <w:r w:rsidRPr="006633B0">
              <w:rPr>
                <w:rFonts w:ascii="Times New Roman" w:eastAsia="Times New Roman" w:hAnsi="Times New Roman" w:cs="Times New Roman"/>
                <w:i/>
                <w:sz w:val="24"/>
                <w:lang w:val="ru-RU"/>
              </w:rPr>
              <w:t>и</w:t>
            </w:r>
            <w:r w:rsidRPr="006633B0">
              <w:rPr>
                <w:rFonts w:ascii="Times New Roman" w:eastAsia="Times New Roman" w:hAnsi="Times New Roman" w:cs="Times New Roman"/>
                <w:i/>
                <w:spacing w:val="-2"/>
                <w:sz w:val="24"/>
                <w:lang w:val="ru-RU"/>
              </w:rPr>
              <w:t xml:space="preserve"> </w:t>
            </w:r>
            <w:r w:rsidRPr="006633B0">
              <w:rPr>
                <w:rFonts w:ascii="Times New Roman" w:eastAsia="Times New Roman" w:hAnsi="Times New Roman" w:cs="Times New Roman"/>
                <w:i/>
                <w:sz w:val="24"/>
                <w:lang w:val="ru-RU"/>
              </w:rPr>
              <w:t>др.</w:t>
            </w:r>
          </w:p>
          <w:p w:rsidR="00735A23" w:rsidRPr="006633B0" w:rsidRDefault="00735A23" w:rsidP="00735A23">
            <w:pPr>
              <w:spacing w:before="2"/>
              <w:rPr>
                <w:rFonts w:ascii="Times New Roman" w:eastAsia="Times New Roman" w:hAnsi="Times New Roman" w:cs="Times New Roman"/>
                <w:b/>
                <w:sz w:val="24"/>
                <w:lang w:val="ru-RU"/>
              </w:rPr>
            </w:pPr>
          </w:p>
          <w:p w:rsidR="00735A23" w:rsidRPr="00735A23" w:rsidRDefault="00735A23" w:rsidP="00735A23">
            <w:pPr>
              <w:ind w:left="110"/>
              <w:jc w:val="both"/>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Характеристики</w:t>
            </w:r>
            <w:r w:rsidRPr="00735A23">
              <w:rPr>
                <w:rFonts w:ascii="Times New Roman" w:eastAsia="Times New Roman" w:hAnsi="Times New Roman" w:cs="Times New Roman"/>
                <w:i/>
                <w:spacing w:val="-4"/>
                <w:sz w:val="24"/>
                <w:lang w:val="ru-RU"/>
              </w:rPr>
              <w:t xml:space="preserve"> </w:t>
            </w:r>
            <w:r w:rsidRPr="00735A23">
              <w:rPr>
                <w:rFonts w:ascii="Times New Roman" w:eastAsia="Times New Roman" w:hAnsi="Times New Roman" w:cs="Times New Roman"/>
                <w:i/>
                <w:sz w:val="24"/>
                <w:lang w:val="ru-RU"/>
              </w:rPr>
              <w:t>воспитывающей</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среды</w:t>
            </w:r>
            <w:r w:rsidRPr="00735A23">
              <w:rPr>
                <w:rFonts w:ascii="Times New Roman" w:eastAsia="Times New Roman" w:hAnsi="Times New Roman" w:cs="Times New Roman"/>
                <w:i/>
                <w:spacing w:val="-4"/>
                <w:sz w:val="24"/>
                <w:lang w:val="ru-RU"/>
              </w:rPr>
              <w:t xml:space="preserve"> </w:t>
            </w:r>
            <w:r w:rsidRPr="00735A23">
              <w:rPr>
                <w:rFonts w:ascii="Times New Roman" w:eastAsia="Times New Roman" w:hAnsi="Times New Roman" w:cs="Times New Roman"/>
                <w:i/>
                <w:sz w:val="24"/>
                <w:lang w:val="ru-RU"/>
              </w:rPr>
              <w:t>ДОО</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определяет</w:t>
            </w:r>
            <w:r w:rsidRPr="00735A23">
              <w:rPr>
                <w:rFonts w:ascii="Times New Roman" w:eastAsia="Times New Roman" w:hAnsi="Times New Roman" w:cs="Times New Roman"/>
                <w:i/>
                <w:spacing w:val="-4"/>
                <w:sz w:val="24"/>
                <w:lang w:val="ru-RU"/>
              </w:rPr>
              <w:t xml:space="preserve"> </w:t>
            </w:r>
            <w:r w:rsidRPr="00735A23">
              <w:rPr>
                <w:rFonts w:ascii="Times New Roman" w:eastAsia="Times New Roman" w:hAnsi="Times New Roman" w:cs="Times New Roman"/>
                <w:i/>
                <w:sz w:val="24"/>
                <w:lang w:val="ru-RU"/>
              </w:rPr>
              <w:t>самостоятельно.</w:t>
            </w:r>
          </w:p>
        </w:tc>
      </w:tr>
      <w:tr w:rsidR="00735A23" w:rsidRPr="00735A23" w:rsidTr="00735A23">
        <w:trPr>
          <w:trHeight w:val="1541"/>
        </w:trPr>
        <w:tc>
          <w:tcPr>
            <w:tcW w:w="9640" w:type="dxa"/>
          </w:tcPr>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lastRenderedPageBreak/>
              <w:t>2) Условия для обретения ребёнком первичного опыта деятельности и поступка в соответствии с традиционными ценностями российского общества (отражающие региональную специфику):</w:t>
            </w:r>
          </w:p>
          <w:p w:rsidR="00735A23" w:rsidRPr="00735A23" w:rsidRDefault="00735A23" w:rsidP="00735A23">
            <w:pPr>
              <w:ind w:left="110" w:right="93"/>
              <w:rPr>
                <w:rFonts w:ascii="Times New Roman" w:eastAsia="Times New Roman" w:hAnsi="Times New Roman" w:cs="Times New Roman"/>
                <w:i/>
                <w:sz w:val="24"/>
              </w:rPr>
            </w:pPr>
            <w:r w:rsidRPr="00735A23">
              <w:rPr>
                <w:rFonts w:ascii="Times New Roman" w:eastAsia="Times New Roman" w:hAnsi="Times New Roman" w:cs="Times New Roman"/>
                <w:i/>
                <w:sz w:val="24"/>
                <w:lang w:val="ru-RU"/>
              </w:rPr>
              <w:t xml:space="preserve">В ДОО созданы тематические культурные центры по направлениям воспитания. </w:t>
            </w:r>
            <w:r w:rsidRPr="00735A23">
              <w:rPr>
                <w:rFonts w:ascii="Times New Roman" w:eastAsia="Times New Roman" w:hAnsi="Times New Roman" w:cs="Times New Roman"/>
                <w:i/>
                <w:sz w:val="24"/>
              </w:rPr>
              <w:t>В каждом ДОО свои условия, описывают самостоятельно.</w:t>
            </w:r>
          </w:p>
        </w:tc>
      </w:tr>
      <w:tr w:rsidR="00735A23" w:rsidRPr="00735A23" w:rsidTr="00735A23">
        <w:trPr>
          <w:trHeight w:val="1541"/>
        </w:trPr>
        <w:tc>
          <w:tcPr>
            <w:tcW w:w="9640" w:type="dxa"/>
          </w:tcPr>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3) Условия   для   становления   самостоятельности,   инициативности   и   творческого</w:t>
            </w: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взаимодействия в разных детско-взрослых и детско-детских общностях, включая разновозрастное детское сообщество (отражающие региональную специфику):</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Развитие детской инициативы и самостоятельности в условиях детского сада осуществляется с помощью:</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создания условий для свободного выбора детьми деятельности, участников совместной деятельности;</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создания условий для принятия детьми решений, выражения своих чувств и мыслей;</w:t>
            </w:r>
            <w:r w:rsidRPr="00735A23">
              <w:rPr>
                <w:lang w:val="ru-RU"/>
              </w:rPr>
              <w:t xml:space="preserve"> </w:t>
            </w:r>
            <w:r w:rsidRPr="00735A23">
              <w:rPr>
                <w:rFonts w:ascii="Times New Roman" w:eastAsia="Times New Roman" w:hAnsi="Times New Roman" w:cs="Times New Roman"/>
                <w:i/>
                <w:sz w:val="24"/>
                <w:lang w:val="ru-RU"/>
              </w:rPr>
              <w:t>поддержки детской инициативы и самостоятельности в разных видах деятельности (игровой, исследовательской, проектной, познавательной и т. д.);</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обращение ребенка к взрослым на основе собственного побуждения и др.</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Виды и направления детской инициативы, самостоятельности, творческого взаимодействия:</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w:t>
            </w:r>
            <w:r w:rsidRPr="00735A23">
              <w:rPr>
                <w:rFonts w:ascii="Times New Roman" w:eastAsia="Times New Roman" w:hAnsi="Times New Roman" w:cs="Times New Roman"/>
                <w:i/>
                <w:sz w:val="24"/>
                <w:lang w:val="ru-RU"/>
              </w:rPr>
              <w:tab/>
              <w:t>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w:t>
            </w:r>
            <w:r w:rsidRPr="00735A23">
              <w:rPr>
                <w:rFonts w:ascii="Times New Roman" w:eastAsia="Times New Roman" w:hAnsi="Times New Roman" w:cs="Times New Roman"/>
                <w:i/>
                <w:sz w:val="24"/>
                <w:lang w:val="ru-RU"/>
              </w:rPr>
              <w:tab/>
              <w:t>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w:t>
            </w:r>
            <w:r w:rsidRPr="00735A23">
              <w:rPr>
                <w:rFonts w:ascii="Times New Roman" w:eastAsia="Times New Roman" w:hAnsi="Times New Roman" w:cs="Times New Roman"/>
                <w:i/>
                <w:sz w:val="24"/>
                <w:lang w:val="ru-RU"/>
              </w:rPr>
              <w:tab/>
              <w:t>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w:t>
            </w:r>
            <w:r w:rsidRPr="00735A23">
              <w:rPr>
                <w:rFonts w:ascii="Times New Roman" w:eastAsia="Times New Roman" w:hAnsi="Times New Roman" w:cs="Times New Roman"/>
                <w:i/>
                <w:sz w:val="24"/>
                <w:lang w:val="ru-RU"/>
              </w:rPr>
              <w:tab/>
              <w:t>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 следственные отношения;</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Условия развития детской инициативы и творческого самовыражения:</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формирование установок «Я могу», «Я сумею»; давать простые задания (снимать страх</w:t>
            </w: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«не справлюсь»), развивать у детей инициативу;</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создание ситуации успеха для каждого ребенка: «Это очень просто, я тебе помогу»;</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давать задания интересные или такие, в которых у человека есть личный интерес что-то делать;</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предвосхищающая положительная оценка «Ты очень творческий ребенок, у тебя все получится!»;</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Научить грамотно реагировать на собственные ошибки и др.</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Необходимым условием развития инициативного поведения является воспитание в условиях развивающего, не авторитарного общения.</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Приоритетные сферы деятельности развития инициативы: В 3-4 года – продуктивная деятельность;</w:t>
            </w: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В 4-5 лет - познавательная деятельность;</w:t>
            </w:r>
          </w:p>
        </w:tc>
      </w:tr>
      <w:tr w:rsidR="00735A23" w:rsidRPr="00735A23" w:rsidTr="00735A23">
        <w:trPr>
          <w:trHeight w:val="1541"/>
        </w:trPr>
        <w:tc>
          <w:tcPr>
            <w:tcW w:w="9640" w:type="dxa"/>
          </w:tcPr>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lastRenderedPageBreak/>
              <w:t>В 5-6 лет - в общение;</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В 6-8 лет - образовательная деятельность. Приемы (из опыта работы педагогов ДОО):</w:t>
            </w: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1.</w:t>
            </w:r>
            <w:r w:rsidRPr="00735A23">
              <w:rPr>
                <w:rFonts w:ascii="Times New Roman" w:eastAsia="Times New Roman" w:hAnsi="Times New Roman" w:cs="Times New Roman"/>
                <w:i/>
                <w:sz w:val="24"/>
                <w:lang w:val="ru-RU"/>
              </w:rPr>
              <w:tab/>
              <w:t>Ситуация успеха.</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2.</w:t>
            </w:r>
            <w:r w:rsidRPr="00735A23">
              <w:rPr>
                <w:rFonts w:ascii="Times New Roman" w:eastAsia="Times New Roman" w:hAnsi="Times New Roman" w:cs="Times New Roman"/>
                <w:i/>
                <w:sz w:val="24"/>
                <w:lang w:val="ru-RU"/>
              </w:rPr>
              <w:tab/>
              <w:t>Установки.</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3.</w:t>
            </w:r>
            <w:r w:rsidRPr="00735A23">
              <w:rPr>
                <w:rFonts w:ascii="Times New Roman" w:eastAsia="Times New Roman" w:hAnsi="Times New Roman" w:cs="Times New Roman"/>
                <w:i/>
                <w:sz w:val="24"/>
                <w:lang w:val="ru-RU"/>
              </w:rPr>
              <w:tab/>
              <w:t>Предвосхищающая положительная оценка.</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4.</w:t>
            </w:r>
            <w:r w:rsidRPr="00735A23">
              <w:rPr>
                <w:rFonts w:ascii="Times New Roman" w:eastAsia="Times New Roman" w:hAnsi="Times New Roman" w:cs="Times New Roman"/>
                <w:i/>
                <w:sz w:val="24"/>
                <w:lang w:val="ru-RU"/>
              </w:rPr>
              <w:tab/>
              <w:t>Собственный пример.</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lastRenderedPageBreak/>
              <w:t>5.</w:t>
            </w:r>
            <w:r w:rsidRPr="00735A23">
              <w:rPr>
                <w:rFonts w:ascii="Times New Roman" w:eastAsia="Times New Roman" w:hAnsi="Times New Roman" w:cs="Times New Roman"/>
                <w:i/>
                <w:sz w:val="24"/>
                <w:lang w:val="ru-RU"/>
              </w:rPr>
              <w:tab/>
              <w:t>Проблемное ситуация.</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6.</w:t>
            </w:r>
            <w:r w:rsidRPr="00735A23">
              <w:rPr>
                <w:rFonts w:ascii="Times New Roman" w:eastAsia="Times New Roman" w:hAnsi="Times New Roman" w:cs="Times New Roman"/>
                <w:i/>
                <w:sz w:val="24"/>
                <w:lang w:val="ru-RU"/>
              </w:rPr>
              <w:tab/>
              <w:t>Эксперимент (исследование).</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7.</w:t>
            </w:r>
            <w:r w:rsidRPr="00735A23">
              <w:rPr>
                <w:rFonts w:ascii="Times New Roman" w:eastAsia="Times New Roman" w:hAnsi="Times New Roman" w:cs="Times New Roman"/>
                <w:i/>
                <w:sz w:val="24"/>
                <w:lang w:val="ru-RU"/>
              </w:rPr>
              <w:tab/>
              <w:t>Сюжетное обыгрывание макетов жизненных пространств.</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8.</w:t>
            </w:r>
            <w:r w:rsidRPr="00735A23">
              <w:rPr>
                <w:rFonts w:ascii="Times New Roman" w:eastAsia="Times New Roman" w:hAnsi="Times New Roman" w:cs="Times New Roman"/>
                <w:i/>
                <w:sz w:val="24"/>
                <w:lang w:val="ru-RU"/>
              </w:rPr>
              <w:tab/>
              <w:t>Моделирование.</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9.</w:t>
            </w:r>
            <w:r w:rsidRPr="00735A23">
              <w:rPr>
                <w:rFonts w:ascii="Times New Roman" w:eastAsia="Times New Roman" w:hAnsi="Times New Roman" w:cs="Times New Roman"/>
                <w:i/>
                <w:sz w:val="24"/>
                <w:lang w:val="ru-RU"/>
              </w:rPr>
              <w:tab/>
              <w:t>Игры, игровые приемы, игровые материалы, задающие содержание, правила, культуру и дух совместных действий, направленных на достижение цели.</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10.</w:t>
            </w:r>
            <w:r w:rsidRPr="00735A23">
              <w:rPr>
                <w:rFonts w:ascii="Times New Roman" w:eastAsia="Times New Roman" w:hAnsi="Times New Roman" w:cs="Times New Roman"/>
                <w:i/>
                <w:sz w:val="24"/>
                <w:lang w:val="ru-RU"/>
              </w:rPr>
              <w:tab/>
              <w:t>Образно‐смысловые задания на импровизацию с учетом возможностей детей.</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11.</w:t>
            </w:r>
            <w:r w:rsidRPr="00735A23">
              <w:rPr>
                <w:rFonts w:ascii="Times New Roman" w:eastAsia="Times New Roman" w:hAnsi="Times New Roman" w:cs="Times New Roman"/>
                <w:i/>
                <w:sz w:val="24"/>
                <w:lang w:val="ru-RU"/>
              </w:rPr>
              <w:tab/>
              <w:t>Игры‐представления по мотивам народных сказок о животных, по поэтическим и фольклорным произведениям.</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12.</w:t>
            </w:r>
            <w:r w:rsidRPr="00735A23">
              <w:rPr>
                <w:rFonts w:ascii="Times New Roman" w:eastAsia="Times New Roman" w:hAnsi="Times New Roman" w:cs="Times New Roman"/>
                <w:i/>
                <w:sz w:val="24"/>
                <w:lang w:val="ru-RU"/>
              </w:rPr>
              <w:tab/>
              <w:t>Коллекционирование со смыслом и действием (интересных предметов, игровых возможностей, впечатлений, способов создания предметов).</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13.</w:t>
            </w:r>
            <w:r w:rsidRPr="00735A23">
              <w:rPr>
                <w:rFonts w:ascii="Times New Roman" w:eastAsia="Times New Roman" w:hAnsi="Times New Roman" w:cs="Times New Roman"/>
                <w:i/>
                <w:sz w:val="24"/>
                <w:lang w:val="ru-RU"/>
              </w:rPr>
              <w:tab/>
              <w:t>«Мастер- классы»</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14.</w:t>
            </w:r>
            <w:r w:rsidRPr="00735A23">
              <w:rPr>
                <w:rFonts w:ascii="Times New Roman" w:eastAsia="Times New Roman" w:hAnsi="Times New Roman" w:cs="Times New Roman"/>
                <w:i/>
                <w:sz w:val="24"/>
                <w:lang w:val="ru-RU"/>
              </w:rPr>
              <w:tab/>
              <w:t>Совместные со взрослыми проекты, экскурсии, творческие мероприятия и др.</w:t>
            </w:r>
          </w:p>
          <w:p w:rsidR="00735A23" w:rsidRPr="00735A23" w:rsidRDefault="00735A23" w:rsidP="00735A23">
            <w:pPr>
              <w:ind w:left="110" w:right="93"/>
              <w:rPr>
                <w:rFonts w:ascii="Times New Roman" w:eastAsia="Times New Roman" w:hAnsi="Times New Roman" w:cs="Times New Roman"/>
                <w:i/>
                <w:sz w:val="24"/>
                <w:lang w:val="ru-RU"/>
              </w:rPr>
            </w:pP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Для</w:t>
            </w:r>
            <w:r w:rsidRPr="00735A23">
              <w:rPr>
                <w:rFonts w:ascii="Times New Roman" w:eastAsia="Times New Roman" w:hAnsi="Times New Roman" w:cs="Times New Roman"/>
                <w:i/>
                <w:sz w:val="24"/>
                <w:lang w:val="ru-RU"/>
              </w:rPr>
              <w:tab/>
              <w:t>реализации</w:t>
            </w:r>
            <w:r w:rsidRPr="00735A23">
              <w:rPr>
                <w:rFonts w:ascii="Times New Roman" w:eastAsia="Times New Roman" w:hAnsi="Times New Roman" w:cs="Times New Roman"/>
                <w:i/>
                <w:sz w:val="24"/>
                <w:lang w:val="ru-RU"/>
              </w:rPr>
              <w:tab/>
              <w:t>программы</w:t>
            </w:r>
            <w:r w:rsidRPr="00735A23">
              <w:rPr>
                <w:rFonts w:ascii="Times New Roman" w:eastAsia="Times New Roman" w:hAnsi="Times New Roman" w:cs="Times New Roman"/>
                <w:i/>
                <w:sz w:val="24"/>
                <w:lang w:val="ru-RU"/>
              </w:rPr>
              <w:tab/>
              <w:t>воспитания</w:t>
            </w:r>
            <w:r w:rsidRPr="00735A23">
              <w:rPr>
                <w:rFonts w:ascii="Times New Roman" w:eastAsia="Times New Roman" w:hAnsi="Times New Roman" w:cs="Times New Roman"/>
                <w:i/>
                <w:sz w:val="24"/>
                <w:lang w:val="ru-RU"/>
              </w:rPr>
              <w:tab/>
              <w:t>ДОУ</w:t>
            </w:r>
            <w:r w:rsidRPr="00735A23">
              <w:rPr>
                <w:rFonts w:ascii="Times New Roman" w:eastAsia="Times New Roman" w:hAnsi="Times New Roman" w:cs="Times New Roman"/>
                <w:i/>
                <w:sz w:val="24"/>
                <w:lang w:val="ru-RU"/>
              </w:rPr>
              <w:tab/>
              <w:t>применяет</w:t>
            </w:r>
            <w:r w:rsidRPr="00735A23">
              <w:rPr>
                <w:rFonts w:ascii="Times New Roman" w:eastAsia="Times New Roman" w:hAnsi="Times New Roman" w:cs="Times New Roman"/>
                <w:i/>
                <w:sz w:val="24"/>
                <w:lang w:val="ru-RU"/>
              </w:rPr>
              <w:tab/>
              <w:t>практическое</w:t>
            </w:r>
          </w:p>
          <w:p w:rsidR="00735A23" w:rsidRPr="00735A23" w:rsidRDefault="00735A23" w:rsidP="00735A23">
            <w:pPr>
              <w:ind w:left="110" w:right="93"/>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руководство "Воспитателю о воспитании", представленное в открытом доступе в электронной форме на платформе институт воспитания.рф.</w:t>
            </w:r>
          </w:p>
        </w:tc>
      </w:tr>
    </w:tbl>
    <w:p w:rsidR="00735A23" w:rsidRDefault="00735A23" w:rsidP="00735A23">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rPr>
      </w:pPr>
    </w:p>
    <w:p w:rsidR="00735A23" w:rsidRDefault="00735A23" w:rsidP="00735A23">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rPr>
      </w:pPr>
    </w:p>
    <w:p w:rsidR="00735A23" w:rsidRPr="00735A23" w:rsidRDefault="00735A23" w:rsidP="00735A23">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b/>
          <w:sz w:val="24"/>
        </w:rPr>
      </w:pPr>
      <w:r w:rsidRPr="00735A23">
        <w:rPr>
          <w:rFonts w:ascii="Times New Roman" w:eastAsia="Times New Roman" w:hAnsi="Times New Roman" w:cs="Times New Roman"/>
          <w:b/>
          <w:sz w:val="24"/>
        </w:rPr>
        <w:t>2.7.3.3.</w:t>
      </w:r>
      <w:r w:rsidRPr="00735A23">
        <w:rPr>
          <w:rFonts w:ascii="Times New Roman" w:eastAsia="Times New Roman" w:hAnsi="Times New Roman" w:cs="Times New Roman"/>
          <w:b/>
          <w:sz w:val="24"/>
        </w:rPr>
        <w:tab/>
        <w:t>Общности образовательной организации.</w:t>
      </w:r>
    </w:p>
    <w:p w:rsidR="00735A23" w:rsidRPr="00735A23" w:rsidRDefault="00735A23" w:rsidP="00735A23">
      <w:pPr>
        <w:widowControl w:val="0"/>
        <w:tabs>
          <w:tab w:val="left" w:pos="993"/>
          <w:tab w:val="left" w:pos="1560"/>
        </w:tabs>
        <w:autoSpaceDE w:val="0"/>
        <w:autoSpaceDN w:val="0"/>
        <w:spacing w:after="0" w:line="360" w:lineRule="auto"/>
        <w:ind w:firstLine="567"/>
        <w:jc w:val="both"/>
        <w:rPr>
          <w:rFonts w:ascii="Times New Roman" w:eastAsia="Times New Roman" w:hAnsi="Times New Roman" w:cs="Times New Roman"/>
          <w:sz w:val="24"/>
        </w:rPr>
      </w:pPr>
      <w:r w:rsidRPr="00735A23">
        <w:rPr>
          <w:rFonts w:ascii="Times New Roman" w:eastAsia="Times New Roman" w:hAnsi="Times New Roman" w:cs="Times New Roman"/>
          <w:sz w:val="24"/>
        </w:rPr>
        <w:t>1)</w:t>
      </w:r>
      <w:r w:rsidRPr="00735A23">
        <w:rPr>
          <w:rFonts w:ascii="Times New Roman" w:eastAsia="Times New Roman" w:hAnsi="Times New Roman" w:cs="Times New Roman"/>
          <w:sz w:val="24"/>
        </w:rPr>
        <w:tab/>
        <w:t>Общность характеризуется системой связей и отношений между людьми, основанной на разделяемых всеми её участниками ценностных основаниях, определяющих цели совместной деятельности.</w:t>
      </w:r>
    </w:p>
    <w:p w:rsidR="00735A23" w:rsidRPr="00735A23" w:rsidRDefault="00735A23" w:rsidP="00735A23">
      <w:pPr>
        <w:widowControl w:val="0"/>
        <w:tabs>
          <w:tab w:val="left" w:pos="993"/>
          <w:tab w:val="left" w:pos="1560"/>
        </w:tabs>
        <w:autoSpaceDE w:val="0"/>
        <w:autoSpaceDN w:val="0"/>
        <w:spacing w:after="0" w:line="360" w:lineRule="auto"/>
        <w:ind w:firstLine="567"/>
        <w:jc w:val="both"/>
        <w:rPr>
          <w:rFonts w:ascii="Times New Roman" w:eastAsia="Times New Roman" w:hAnsi="Times New Roman" w:cs="Times New Roman"/>
          <w:sz w:val="24"/>
        </w:rPr>
      </w:pPr>
      <w:r w:rsidRPr="00735A23">
        <w:rPr>
          <w:rFonts w:ascii="Times New Roman" w:eastAsia="Times New Roman" w:hAnsi="Times New Roman" w:cs="Times New Roman"/>
          <w:sz w:val="24"/>
        </w:rPr>
        <w:t>2)</w:t>
      </w:r>
      <w:r w:rsidRPr="00735A23">
        <w:rPr>
          <w:rFonts w:ascii="Times New Roman" w:eastAsia="Times New Roman" w:hAnsi="Times New Roman" w:cs="Times New Roman"/>
          <w:sz w:val="24"/>
        </w:rPr>
        <w:tab/>
        <w:t>В ДОО, прежде всего, следует выделить следующие общности:</w:t>
      </w:r>
    </w:p>
    <w:p w:rsidR="00735A23" w:rsidRPr="00735A23" w:rsidRDefault="00735A23" w:rsidP="00735A23">
      <w:pPr>
        <w:widowControl w:val="0"/>
        <w:tabs>
          <w:tab w:val="left" w:pos="993"/>
          <w:tab w:val="left" w:pos="1560"/>
        </w:tabs>
        <w:autoSpaceDE w:val="0"/>
        <w:autoSpaceDN w:val="0"/>
        <w:spacing w:after="0" w:line="360" w:lineRule="auto"/>
        <w:ind w:firstLine="567"/>
        <w:jc w:val="both"/>
        <w:rPr>
          <w:rFonts w:ascii="Times New Roman" w:eastAsia="Times New Roman" w:hAnsi="Times New Roman" w:cs="Times New Roman"/>
          <w:sz w:val="24"/>
        </w:rPr>
      </w:pPr>
      <w:r w:rsidRPr="00735A23">
        <w:rPr>
          <w:rFonts w:ascii="Times New Roman" w:eastAsia="Times New Roman" w:hAnsi="Times New Roman" w:cs="Times New Roman"/>
          <w:sz w:val="24"/>
        </w:rPr>
        <w:t>педагог - дети, родители (законные представители) - ребёнок (дети), педагог - родители (законные представители).</w:t>
      </w:r>
    </w:p>
    <w:p w:rsidR="00735A23" w:rsidRPr="00735A23" w:rsidRDefault="00735A23" w:rsidP="00735A23">
      <w:pPr>
        <w:widowControl w:val="0"/>
        <w:tabs>
          <w:tab w:val="left" w:pos="993"/>
          <w:tab w:val="left" w:pos="1560"/>
        </w:tabs>
        <w:autoSpaceDE w:val="0"/>
        <w:autoSpaceDN w:val="0"/>
        <w:spacing w:after="0" w:line="360" w:lineRule="auto"/>
        <w:ind w:firstLine="567"/>
        <w:jc w:val="both"/>
        <w:rPr>
          <w:rFonts w:ascii="Times New Roman" w:eastAsia="Times New Roman" w:hAnsi="Times New Roman" w:cs="Times New Roman"/>
          <w:sz w:val="24"/>
        </w:rPr>
      </w:pPr>
      <w:r w:rsidRPr="00735A23">
        <w:rPr>
          <w:rFonts w:ascii="Times New Roman" w:eastAsia="Times New Roman" w:hAnsi="Times New Roman" w:cs="Times New Roman"/>
          <w:sz w:val="24"/>
        </w:rPr>
        <w:t xml:space="preserve"> 3)</w:t>
      </w:r>
      <w:r w:rsidRPr="00735A23">
        <w:rPr>
          <w:rFonts w:ascii="Times New Roman" w:eastAsia="Times New Roman" w:hAnsi="Times New Roman" w:cs="Times New Roman"/>
          <w:sz w:val="24"/>
        </w:rPr>
        <w:tab/>
        <w:t>Разработчикам необходимо описать:</w:t>
      </w:r>
    </w:p>
    <w:p w:rsidR="00735A23" w:rsidRPr="00735A23" w:rsidRDefault="00735A23" w:rsidP="00735A23">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rPr>
      </w:pPr>
      <w:r w:rsidRPr="00735A23">
        <w:rPr>
          <w:rFonts w:ascii="Times New Roman" w:eastAsia="Times New Roman" w:hAnsi="Times New Roman" w:cs="Times New Roman"/>
          <w:sz w:val="24"/>
        </w:rPr>
        <w:t>ценности</w:t>
      </w:r>
      <w:r w:rsidRPr="00735A23">
        <w:rPr>
          <w:rFonts w:ascii="Times New Roman" w:eastAsia="Times New Roman" w:hAnsi="Times New Roman" w:cs="Times New Roman"/>
          <w:sz w:val="24"/>
        </w:rPr>
        <w:tab/>
        <w:t>и</w:t>
      </w:r>
      <w:r w:rsidRPr="00735A23">
        <w:rPr>
          <w:rFonts w:ascii="Times New Roman" w:eastAsia="Times New Roman" w:hAnsi="Times New Roman" w:cs="Times New Roman"/>
          <w:sz w:val="24"/>
        </w:rPr>
        <w:tab/>
        <w:t>цели:</w:t>
      </w:r>
      <w:r w:rsidRPr="00735A23">
        <w:rPr>
          <w:rFonts w:ascii="Times New Roman" w:eastAsia="Times New Roman" w:hAnsi="Times New Roman" w:cs="Times New Roman"/>
          <w:sz w:val="24"/>
        </w:rPr>
        <w:tab/>
        <w:t>профессионального</w:t>
      </w:r>
      <w:r w:rsidRPr="00735A23">
        <w:rPr>
          <w:rFonts w:ascii="Times New Roman" w:eastAsia="Times New Roman" w:hAnsi="Times New Roman" w:cs="Times New Roman"/>
          <w:sz w:val="24"/>
        </w:rPr>
        <w:tab/>
        <w:t>сообщества,</w:t>
      </w:r>
      <w:r w:rsidRPr="00735A23">
        <w:rPr>
          <w:rFonts w:ascii="Times New Roman" w:eastAsia="Times New Roman" w:hAnsi="Times New Roman" w:cs="Times New Roman"/>
          <w:sz w:val="24"/>
        </w:rPr>
        <w:tab/>
        <w:t>профессионально-родительского сообщества и детско-взрослой общности;</w:t>
      </w:r>
    </w:p>
    <w:p w:rsidR="00735A23" w:rsidRDefault="00735A23" w:rsidP="00735A23">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rPr>
      </w:pPr>
      <w:r w:rsidRPr="00735A23">
        <w:rPr>
          <w:rFonts w:ascii="Times New Roman" w:eastAsia="Times New Roman" w:hAnsi="Times New Roman" w:cs="Times New Roman"/>
          <w:sz w:val="24"/>
        </w:rPr>
        <w:t>особенности организации всех общностей и их роль в процессе воспитания детей. особенности обеспечения возможности разновозрастного взаимодействия детей.</w:t>
      </w:r>
    </w:p>
    <w:p w:rsidR="00735A23" w:rsidRDefault="00735A23" w:rsidP="00735A23">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rPr>
      </w:pPr>
    </w:p>
    <w:p w:rsidR="00735A23" w:rsidRPr="00735A23" w:rsidRDefault="00735A23" w:rsidP="00735A23">
      <w:pPr>
        <w:widowControl w:val="0"/>
        <w:autoSpaceDE w:val="0"/>
        <w:autoSpaceDN w:val="0"/>
        <w:spacing w:before="6" w:after="0" w:line="240" w:lineRule="auto"/>
        <w:ind w:left="663" w:right="824"/>
        <w:jc w:val="center"/>
        <w:outlineLvl w:val="0"/>
        <w:rPr>
          <w:rFonts w:ascii="Times New Roman" w:eastAsia="Times New Roman" w:hAnsi="Times New Roman" w:cs="Times New Roman"/>
          <w:b/>
          <w:bCs/>
          <w:sz w:val="24"/>
          <w:szCs w:val="24"/>
        </w:rPr>
      </w:pPr>
      <w:r w:rsidRPr="00735A23">
        <w:rPr>
          <w:rFonts w:ascii="Times New Roman" w:eastAsia="Times New Roman" w:hAnsi="Times New Roman" w:cs="Times New Roman"/>
          <w:b/>
          <w:bCs/>
          <w:color w:val="933634"/>
          <w:sz w:val="24"/>
          <w:szCs w:val="24"/>
        </w:rPr>
        <w:t>Региональные</w:t>
      </w:r>
      <w:r w:rsidRPr="00735A23">
        <w:rPr>
          <w:rFonts w:ascii="Times New Roman" w:eastAsia="Times New Roman" w:hAnsi="Times New Roman" w:cs="Times New Roman"/>
          <w:b/>
          <w:bCs/>
          <w:color w:val="933634"/>
          <w:spacing w:val="-6"/>
          <w:sz w:val="24"/>
          <w:szCs w:val="24"/>
        </w:rPr>
        <w:t xml:space="preserve"> </w:t>
      </w:r>
      <w:r w:rsidRPr="00735A23">
        <w:rPr>
          <w:rFonts w:ascii="Times New Roman" w:eastAsia="Times New Roman" w:hAnsi="Times New Roman" w:cs="Times New Roman"/>
          <w:b/>
          <w:bCs/>
          <w:color w:val="933634"/>
          <w:sz w:val="24"/>
          <w:szCs w:val="24"/>
        </w:rPr>
        <w:t>характеристики</w:t>
      </w:r>
      <w:r w:rsidRPr="00735A23">
        <w:rPr>
          <w:rFonts w:ascii="Times New Roman" w:eastAsia="Times New Roman" w:hAnsi="Times New Roman" w:cs="Times New Roman"/>
          <w:b/>
          <w:bCs/>
          <w:color w:val="933634"/>
          <w:spacing w:val="-3"/>
          <w:sz w:val="24"/>
          <w:szCs w:val="24"/>
        </w:rPr>
        <w:t xml:space="preserve"> </w:t>
      </w:r>
      <w:r w:rsidRPr="00735A23">
        <w:rPr>
          <w:rFonts w:ascii="Times New Roman" w:eastAsia="Times New Roman" w:hAnsi="Times New Roman" w:cs="Times New Roman"/>
          <w:b/>
          <w:bCs/>
          <w:color w:val="933634"/>
          <w:sz w:val="24"/>
          <w:szCs w:val="24"/>
        </w:rPr>
        <w:t>общностей</w:t>
      </w:r>
      <w:r w:rsidRPr="00735A23">
        <w:rPr>
          <w:rFonts w:ascii="Times New Roman" w:eastAsia="Times New Roman" w:hAnsi="Times New Roman" w:cs="Times New Roman"/>
          <w:b/>
          <w:bCs/>
          <w:color w:val="933634"/>
          <w:spacing w:val="-2"/>
          <w:sz w:val="24"/>
          <w:szCs w:val="24"/>
        </w:rPr>
        <w:t xml:space="preserve"> </w:t>
      </w:r>
      <w:r w:rsidRPr="00735A23">
        <w:rPr>
          <w:rFonts w:ascii="Times New Roman" w:eastAsia="Times New Roman" w:hAnsi="Times New Roman" w:cs="Times New Roman"/>
          <w:b/>
          <w:bCs/>
          <w:color w:val="933634"/>
          <w:sz w:val="24"/>
          <w:szCs w:val="24"/>
        </w:rPr>
        <w:t>ДОО</w:t>
      </w:r>
    </w:p>
    <w:p w:rsidR="00735A23" w:rsidRDefault="00735A23" w:rsidP="00735A23">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rPr>
      </w:pPr>
    </w:p>
    <w:p w:rsidR="00735A23" w:rsidRDefault="00735A23" w:rsidP="00735A23">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40"/>
      </w:tblGrid>
      <w:tr w:rsidR="00735A23" w:rsidRPr="00735A23" w:rsidTr="00735A23">
        <w:trPr>
          <w:trHeight w:val="275"/>
        </w:trPr>
        <w:tc>
          <w:tcPr>
            <w:tcW w:w="9640" w:type="dxa"/>
          </w:tcPr>
          <w:p w:rsidR="00735A23" w:rsidRPr="00735A23" w:rsidRDefault="00735A23" w:rsidP="00735A23">
            <w:pPr>
              <w:spacing w:line="256" w:lineRule="exact"/>
              <w:ind w:left="110" w:firstLine="209"/>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Характеристики</w:t>
            </w:r>
            <w:r w:rsidRPr="00735A23">
              <w:rPr>
                <w:rFonts w:ascii="Times New Roman" w:eastAsia="Times New Roman" w:hAnsi="Times New Roman" w:cs="Times New Roman"/>
                <w:i/>
                <w:spacing w:val="-4"/>
                <w:sz w:val="24"/>
                <w:lang w:val="ru-RU"/>
              </w:rPr>
              <w:t xml:space="preserve"> </w:t>
            </w:r>
            <w:r w:rsidRPr="00735A23">
              <w:rPr>
                <w:rFonts w:ascii="Times New Roman" w:eastAsia="Times New Roman" w:hAnsi="Times New Roman" w:cs="Times New Roman"/>
                <w:i/>
                <w:sz w:val="24"/>
                <w:lang w:val="ru-RU"/>
              </w:rPr>
              <w:t>общностей</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ДОО,</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отражающие</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региональную</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специфику</w:t>
            </w:r>
          </w:p>
        </w:tc>
      </w:tr>
      <w:tr w:rsidR="00735A23" w:rsidRPr="00735A23" w:rsidTr="00735A23">
        <w:trPr>
          <w:trHeight w:val="6072"/>
        </w:trPr>
        <w:tc>
          <w:tcPr>
            <w:tcW w:w="9640" w:type="dxa"/>
          </w:tcPr>
          <w:p w:rsidR="00735A23" w:rsidRPr="00735A23" w:rsidRDefault="00735A23" w:rsidP="00735A23">
            <w:pPr>
              <w:spacing w:line="268" w:lineRule="exact"/>
              <w:ind w:left="110"/>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1)</w:t>
            </w:r>
            <w:r w:rsidRPr="00735A23">
              <w:rPr>
                <w:rFonts w:ascii="Times New Roman" w:eastAsia="Times New Roman" w:hAnsi="Times New Roman" w:cs="Times New Roman"/>
                <w:i/>
                <w:spacing w:val="-5"/>
                <w:sz w:val="24"/>
                <w:lang w:val="ru-RU"/>
              </w:rPr>
              <w:t xml:space="preserve"> </w:t>
            </w:r>
            <w:r w:rsidRPr="00735A23">
              <w:rPr>
                <w:rFonts w:ascii="Times New Roman" w:eastAsia="Times New Roman" w:hAnsi="Times New Roman" w:cs="Times New Roman"/>
                <w:i/>
                <w:sz w:val="24"/>
                <w:lang w:val="ru-RU"/>
              </w:rPr>
              <w:t>Ценности</w:t>
            </w:r>
            <w:r w:rsidRPr="00735A23">
              <w:rPr>
                <w:rFonts w:ascii="Times New Roman" w:eastAsia="Times New Roman" w:hAnsi="Times New Roman" w:cs="Times New Roman"/>
                <w:i/>
                <w:spacing w:val="-4"/>
                <w:sz w:val="24"/>
                <w:lang w:val="ru-RU"/>
              </w:rPr>
              <w:t xml:space="preserve"> </w:t>
            </w:r>
            <w:r w:rsidRPr="00735A23">
              <w:rPr>
                <w:rFonts w:ascii="Times New Roman" w:eastAsia="Times New Roman" w:hAnsi="Times New Roman" w:cs="Times New Roman"/>
                <w:i/>
                <w:sz w:val="24"/>
                <w:lang w:val="ru-RU"/>
              </w:rPr>
              <w:t>и</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цели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(отражающие</w:t>
            </w:r>
            <w:r w:rsidRPr="00735A23">
              <w:rPr>
                <w:rFonts w:ascii="Times New Roman" w:eastAsia="Times New Roman" w:hAnsi="Times New Roman" w:cs="Times New Roman"/>
                <w:i/>
                <w:spacing w:val="-4"/>
                <w:sz w:val="24"/>
                <w:lang w:val="ru-RU"/>
              </w:rPr>
              <w:t xml:space="preserve"> </w:t>
            </w:r>
            <w:r w:rsidRPr="00735A23">
              <w:rPr>
                <w:rFonts w:ascii="Times New Roman" w:eastAsia="Times New Roman" w:hAnsi="Times New Roman" w:cs="Times New Roman"/>
                <w:i/>
                <w:sz w:val="24"/>
                <w:lang w:val="ru-RU"/>
              </w:rPr>
              <w:t>региональную</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специфику):</w:t>
            </w:r>
          </w:p>
          <w:p w:rsidR="00735A23" w:rsidRPr="00735A23" w:rsidRDefault="00735A23" w:rsidP="00735A23">
            <w:pPr>
              <w:rPr>
                <w:rFonts w:ascii="Times New Roman" w:eastAsia="Times New Roman" w:hAnsi="Times New Roman" w:cs="Times New Roman"/>
                <w:b/>
                <w:sz w:val="24"/>
                <w:lang w:val="ru-RU"/>
              </w:rPr>
            </w:pPr>
          </w:p>
          <w:p w:rsidR="00735A23" w:rsidRPr="00735A23" w:rsidRDefault="00735A23" w:rsidP="00735A23">
            <w:pPr>
              <w:ind w:left="110"/>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Профессионально-родительская</w:t>
            </w:r>
            <w:r w:rsidRPr="00735A23">
              <w:rPr>
                <w:rFonts w:ascii="Times New Roman" w:eastAsia="Times New Roman" w:hAnsi="Times New Roman" w:cs="Times New Roman"/>
                <w:i/>
                <w:spacing w:val="40"/>
                <w:sz w:val="24"/>
                <w:lang w:val="ru-RU"/>
              </w:rPr>
              <w:t xml:space="preserve"> </w:t>
            </w:r>
            <w:r w:rsidRPr="00735A23">
              <w:rPr>
                <w:rFonts w:ascii="Times New Roman" w:eastAsia="Times New Roman" w:hAnsi="Times New Roman" w:cs="Times New Roman"/>
                <w:i/>
                <w:sz w:val="24"/>
                <w:lang w:val="ru-RU"/>
              </w:rPr>
              <w:t>общность</w:t>
            </w:r>
            <w:r w:rsidRPr="00735A23">
              <w:rPr>
                <w:rFonts w:ascii="Times New Roman" w:eastAsia="Times New Roman" w:hAnsi="Times New Roman" w:cs="Times New Roman"/>
                <w:i/>
                <w:spacing w:val="43"/>
                <w:sz w:val="24"/>
                <w:lang w:val="ru-RU"/>
              </w:rPr>
              <w:t xml:space="preserve"> </w:t>
            </w:r>
            <w:r w:rsidRPr="00735A23">
              <w:rPr>
                <w:rFonts w:ascii="Times New Roman" w:eastAsia="Times New Roman" w:hAnsi="Times New Roman" w:cs="Times New Roman"/>
                <w:i/>
                <w:sz w:val="24"/>
                <w:lang w:val="ru-RU"/>
              </w:rPr>
              <w:t>включает</w:t>
            </w:r>
            <w:r w:rsidRPr="00735A23">
              <w:rPr>
                <w:rFonts w:ascii="Times New Roman" w:eastAsia="Times New Roman" w:hAnsi="Times New Roman" w:cs="Times New Roman"/>
                <w:i/>
                <w:spacing w:val="40"/>
                <w:sz w:val="24"/>
                <w:lang w:val="ru-RU"/>
              </w:rPr>
              <w:t xml:space="preserve"> </w:t>
            </w:r>
            <w:r w:rsidRPr="00735A23">
              <w:rPr>
                <w:rFonts w:ascii="Times New Roman" w:eastAsia="Times New Roman" w:hAnsi="Times New Roman" w:cs="Times New Roman"/>
                <w:i/>
                <w:sz w:val="24"/>
                <w:lang w:val="ru-RU"/>
              </w:rPr>
              <w:t>сотрудников</w:t>
            </w:r>
            <w:r w:rsidRPr="00735A23">
              <w:rPr>
                <w:rFonts w:ascii="Times New Roman" w:eastAsia="Times New Roman" w:hAnsi="Times New Roman" w:cs="Times New Roman"/>
                <w:i/>
                <w:spacing w:val="41"/>
                <w:sz w:val="24"/>
                <w:lang w:val="ru-RU"/>
              </w:rPr>
              <w:t xml:space="preserve"> </w:t>
            </w:r>
            <w:r w:rsidRPr="00735A23">
              <w:rPr>
                <w:rFonts w:ascii="Times New Roman" w:eastAsia="Times New Roman" w:hAnsi="Times New Roman" w:cs="Times New Roman"/>
                <w:i/>
                <w:sz w:val="24"/>
                <w:lang w:val="ru-RU"/>
              </w:rPr>
              <w:t>ДОО</w:t>
            </w:r>
            <w:r w:rsidRPr="00735A23">
              <w:rPr>
                <w:rFonts w:ascii="Times New Roman" w:eastAsia="Times New Roman" w:hAnsi="Times New Roman" w:cs="Times New Roman"/>
                <w:i/>
                <w:spacing w:val="40"/>
                <w:sz w:val="24"/>
                <w:lang w:val="ru-RU"/>
              </w:rPr>
              <w:t xml:space="preserve"> </w:t>
            </w:r>
            <w:r w:rsidRPr="00735A23">
              <w:rPr>
                <w:rFonts w:ascii="Times New Roman" w:eastAsia="Times New Roman" w:hAnsi="Times New Roman" w:cs="Times New Roman"/>
                <w:i/>
                <w:sz w:val="24"/>
                <w:lang w:val="ru-RU"/>
              </w:rPr>
              <w:t>и</w:t>
            </w:r>
            <w:r w:rsidRPr="00735A23">
              <w:rPr>
                <w:rFonts w:ascii="Times New Roman" w:eastAsia="Times New Roman" w:hAnsi="Times New Roman" w:cs="Times New Roman"/>
                <w:i/>
                <w:spacing w:val="42"/>
                <w:sz w:val="24"/>
                <w:lang w:val="ru-RU"/>
              </w:rPr>
              <w:t xml:space="preserve"> </w:t>
            </w:r>
            <w:r w:rsidRPr="00735A23">
              <w:rPr>
                <w:rFonts w:ascii="Times New Roman" w:eastAsia="Times New Roman" w:hAnsi="Times New Roman" w:cs="Times New Roman"/>
                <w:i/>
                <w:sz w:val="24"/>
                <w:lang w:val="ru-RU"/>
              </w:rPr>
              <w:t>всех</w:t>
            </w:r>
            <w:r w:rsidRPr="00735A23">
              <w:rPr>
                <w:rFonts w:ascii="Times New Roman" w:eastAsia="Times New Roman" w:hAnsi="Times New Roman" w:cs="Times New Roman"/>
                <w:i/>
                <w:spacing w:val="43"/>
                <w:sz w:val="24"/>
                <w:lang w:val="ru-RU"/>
              </w:rPr>
              <w:t xml:space="preserve"> </w:t>
            </w:r>
            <w:r w:rsidRPr="00735A23">
              <w:rPr>
                <w:rFonts w:ascii="Times New Roman" w:eastAsia="Times New Roman" w:hAnsi="Times New Roman" w:cs="Times New Roman"/>
                <w:i/>
                <w:sz w:val="24"/>
                <w:lang w:val="ru-RU"/>
              </w:rPr>
              <w:t>взрослых</w:t>
            </w:r>
            <w:r w:rsidRPr="00735A23">
              <w:rPr>
                <w:rFonts w:ascii="Times New Roman" w:eastAsia="Times New Roman" w:hAnsi="Times New Roman" w:cs="Times New Roman"/>
                <w:i/>
                <w:spacing w:val="-57"/>
                <w:sz w:val="24"/>
                <w:lang w:val="ru-RU"/>
              </w:rPr>
              <w:t xml:space="preserve"> </w:t>
            </w:r>
            <w:r w:rsidRPr="00735A23">
              <w:rPr>
                <w:rFonts w:ascii="Times New Roman" w:eastAsia="Times New Roman" w:hAnsi="Times New Roman" w:cs="Times New Roman"/>
                <w:i/>
                <w:sz w:val="24"/>
                <w:lang w:val="ru-RU"/>
              </w:rPr>
              <w:t>членов семей воспитанников, которых связывают не только общие ценности, цели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развития</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и</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воспитания</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детей, но 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уважение</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друг</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к другу.</w:t>
            </w:r>
          </w:p>
          <w:p w:rsidR="00735A23" w:rsidRPr="00735A23" w:rsidRDefault="00735A23" w:rsidP="00735A23">
            <w:pPr>
              <w:ind w:left="110" w:right="100"/>
              <w:jc w:val="both"/>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Основная цель – объединение усилий по воспитанию ребенка в семье и в ДОО, и создание</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условий,</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которые</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необходимы</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для</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его</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оптимального</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полноценного</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развития</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воспитания.</w:t>
            </w:r>
          </w:p>
          <w:p w:rsidR="00735A23" w:rsidRPr="00735A23" w:rsidRDefault="00735A23" w:rsidP="00735A23">
            <w:pPr>
              <w:tabs>
                <w:tab w:val="left" w:pos="760"/>
                <w:tab w:val="left" w:pos="2082"/>
                <w:tab w:val="left" w:pos="2182"/>
                <w:tab w:val="left" w:pos="3439"/>
                <w:tab w:val="left" w:pos="3530"/>
                <w:tab w:val="left" w:pos="4050"/>
                <w:tab w:val="left" w:pos="5353"/>
                <w:tab w:val="left" w:pos="5493"/>
                <w:tab w:val="left" w:pos="6770"/>
                <w:tab w:val="left" w:pos="6811"/>
                <w:tab w:val="left" w:pos="7926"/>
                <w:tab w:val="left" w:pos="8238"/>
                <w:tab w:val="left" w:pos="8922"/>
                <w:tab w:val="left" w:pos="9413"/>
              </w:tabs>
              <w:ind w:left="110" w:right="94"/>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Детско-взрослая</w:t>
            </w:r>
            <w:r w:rsidRPr="00735A23">
              <w:rPr>
                <w:rFonts w:ascii="Times New Roman" w:eastAsia="Times New Roman" w:hAnsi="Times New Roman" w:cs="Times New Roman"/>
                <w:i/>
                <w:sz w:val="24"/>
                <w:lang w:val="ru-RU"/>
              </w:rPr>
              <w:tab/>
              <w:t>общность.</w:t>
            </w:r>
            <w:r w:rsidRPr="00735A23">
              <w:rPr>
                <w:rFonts w:ascii="Times New Roman" w:eastAsia="Times New Roman" w:hAnsi="Times New Roman" w:cs="Times New Roman"/>
                <w:i/>
                <w:sz w:val="24"/>
                <w:lang w:val="ru-RU"/>
              </w:rPr>
              <w:tab/>
              <w:t>Для</w:t>
            </w:r>
            <w:r w:rsidRPr="00735A23">
              <w:rPr>
                <w:rFonts w:ascii="Times New Roman" w:eastAsia="Times New Roman" w:hAnsi="Times New Roman" w:cs="Times New Roman"/>
                <w:i/>
                <w:sz w:val="24"/>
                <w:lang w:val="ru-RU"/>
              </w:rPr>
              <w:tab/>
              <w:t>общности</w:t>
            </w:r>
            <w:r w:rsidRPr="00735A23">
              <w:rPr>
                <w:rFonts w:ascii="Times New Roman" w:eastAsia="Times New Roman" w:hAnsi="Times New Roman" w:cs="Times New Roman"/>
                <w:i/>
                <w:sz w:val="24"/>
                <w:lang w:val="ru-RU"/>
              </w:rPr>
              <w:tab/>
              <w:t>характерно</w:t>
            </w:r>
            <w:r w:rsidRPr="00735A23">
              <w:rPr>
                <w:rFonts w:ascii="Times New Roman" w:eastAsia="Times New Roman" w:hAnsi="Times New Roman" w:cs="Times New Roman"/>
                <w:i/>
                <w:sz w:val="24"/>
                <w:lang w:val="ru-RU"/>
              </w:rPr>
              <w:tab/>
            </w:r>
            <w:r w:rsidRPr="00735A23">
              <w:rPr>
                <w:rFonts w:ascii="Times New Roman" w:eastAsia="Times New Roman" w:hAnsi="Times New Roman" w:cs="Times New Roman"/>
                <w:i/>
                <w:sz w:val="24"/>
                <w:lang w:val="ru-RU"/>
              </w:rPr>
              <w:tab/>
              <w:t>содействие</w:t>
            </w:r>
            <w:r w:rsidRPr="00735A23">
              <w:rPr>
                <w:rFonts w:ascii="Times New Roman" w:eastAsia="Times New Roman" w:hAnsi="Times New Roman" w:cs="Times New Roman"/>
                <w:i/>
                <w:sz w:val="24"/>
                <w:lang w:val="ru-RU"/>
              </w:rPr>
              <w:tab/>
              <w:t>друг</w:t>
            </w:r>
            <w:r w:rsidRPr="00735A23">
              <w:rPr>
                <w:rFonts w:ascii="Times New Roman" w:eastAsia="Times New Roman" w:hAnsi="Times New Roman" w:cs="Times New Roman"/>
                <w:i/>
                <w:sz w:val="24"/>
                <w:lang w:val="ru-RU"/>
              </w:rPr>
              <w:tab/>
            </w:r>
            <w:r w:rsidRPr="00735A23">
              <w:rPr>
                <w:rFonts w:ascii="Times New Roman" w:eastAsia="Times New Roman" w:hAnsi="Times New Roman" w:cs="Times New Roman"/>
                <w:i/>
                <w:spacing w:val="-1"/>
                <w:sz w:val="24"/>
                <w:lang w:val="ru-RU"/>
              </w:rPr>
              <w:t>другу,</w:t>
            </w:r>
            <w:r w:rsidRPr="00735A23">
              <w:rPr>
                <w:rFonts w:ascii="Times New Roman" w:eastAsia="Times New Roman" w:hAnsi="Times New Roman" w:cs="Times New Roman"/>
                <w:i/>
                <w:spacing w:val="-57"/>
                <w:sz w:val="24"/>
                <w:lang w:val="ru-RU"/>
              </w:rPr>
              <w:t xml:space="preserve"> </w:t>
            </w:r>
            <w:r w:rsidRPr="00735A23">
              <w:rPr>
                <w:rFonts w:ascii="Times New Roman" w:eastAsia="Times New Roman" w:hAnsi="Times New Roman" w:cs="Times New Roman"/>
                <w:i/>
                <w:sz w:val="24"/>
                <w:lang w:val="ru-RU"/>
              </w:rPr>
              <w:t>сотворчество</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сопереживание,</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взаимопонимание</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взаимное</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уважение,</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отношение</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к</w:t>
            </w:r>
            <w:r w:rsidRPr="00735A23">
              <w:rPr>
                <w:rFonts w:ascii="Times New Roman" w:eastAsia="Times New Roman" w:hAnsi="Times New Roman" w:cs="Times New Roman"/>
                <w:i/>
                <w:spacing w:val="-57"/>
                <w:sz w:val="24"/>
                <w:lang w:val="ru-RU"/>
              </w:rPr>
              <w:t xml:space="preserve"> </w:t>
            </w:r>
            <w:r w:rsidRPr="00735A23">
              <w:rPr>
                <w:rFonts w:ascii="Times New Roman" w:eastAsia="Times New Roman" w:hAnsi="Times New Roman" w:cs="Times New Roman"/>
                <w:i/>
                <w:sz w:val="24"/>
                <w:lang w:val="ru-RU"/>
              </w:rPr>
              <w:t>ребенку как к полноправному человеку, наличие общих симпатий, ценностей и смыслов у</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всех</w:t>
            </w:r>
            <w:r w:rsidRPr="00735A23">
              <w:rPr>
                <w:rFonts w:ascii="Times New Roman" w:eastAsia="Times New Roman" w:hAnsi="Times New Roman" w:cs="Times New Roman"/>
                <w:i/>
                <w:sz w:val="24"/>
                <w:lang w:val="ru-RU"/>
              </w:rPr>
              <w:tab/>
              <w:t>участников</w:t>
            </w:r>
            <w:r w:rsidRPr="00735A23">
              <w:rPr>
                <w:rFonts w:ascii="Times New Roman" w:eastAsia="Times New Roman" w:hAnsi="Times New Roman" w:cs="Times New Roman"/>
                <w:i/>
                <w:sz w:val="24"/>
                <w:lang w:val="ru-RU"/>
              </w:rPr>
              <w:tab/>
            </w:r>
            <w:r w:rsidRPr="00735A23">
              <w:rPr>
                <w:rFonts w:ascii="Times New Roman" w:eastAsia="Times New Roman" w:hAnsi="Times New Roman" w:cs="Times New Roman"/>
                <w:i/>
                <w:sz w:val="24"/>
                <w:lang w:val="ru-RU"/>
              </w:rPr>
              <w:tab/>
              <w:t>общности.</w:t>
            </w:r>
            <w:r w:rsidRPr="00735A23">
              <w:rPr>
                <w:rFonts w:ascii="Times New Roman" w:eastAsia="Times New Roman" w:hAnsi="Times New Roman" w:cs="Times New Roman"/>
                <w:i/>
                <w:sz w:val="24"/>
                <w:lang w:val="ru-RU"/>
              </w:rPr>
              <w:tab/>
            </w:r>
            <w:r w:rsidRPr="00735A23">
              <w:rPr>
                <w:rFonts w:ascii="Times New Roman" w:eastAsia="Times New Roman" w:hAnsi="Times New Roman" w:cs="Times New Roman"/>
                <w:i/>
                <w:sz w:val="24"/>
                <w:lang w:val="ru-RU"/>
              </w:rPr>
              <w:tab/>
              <w:t>Детско-взрослая</w:t>
            </w:r>
            <w:r w:rsidRPr="00735A23">
              <w:rPr>
                <w:rFonts w:ascii="Times New Roman" w:eastAsia="Times New Roman" w:hAnsi="Times New Roman" w:cs="Times New Roman"/>
                <w:i/>
                <w:sz w:val="24"/>
                <w:lang w:val="ru-RU"/>
              </w:rPr>
              <w:tab/>
            </w:r>
            <w:r w:rsidRPr="00735A23">
              <w:rPr>
                <w:rFonts w:ascii="Times New Roman" w:eastAsia="Times New Roman" w:hAnsi="Times New Roman" w:cs="Times New Roman"/>
                <w:i/>
                <w:sz w:val="24"/>
                <w:lang w:val="ru-RU"/>
              </w:rPr>
              <w:tab/>
              <w:t>общность</w:t>
            </w:r>
            <w:r w:rsidRPr="00735A23">
              <w:rPr>
                <w:rFonts w:ascii="Times New Roman" w:eastAsia="Times New Roman" w:hAnsi="Times New Roman" w:cs="Times New Roman"/>
                <w:i/>
                <w:sz w:val="24"/>
                <w:lang w:val="ru-RU"/>
              </w:rPr>
              <w:tab/>
              <w:t>является</w:t>
            </w:r>
            <w:r w:rsidRPr="00735A23">
              <w:rPr>
                <w:rFonts w:ascii="Times New Roman" w:eastAsia="Times New Roman" w:hAnsi="Times New Roman" w:cs="Times New Roman"/>
                <w:i/>
                <w:sz w:val="24"/>
                <w:lang w:val="ru-RU"/>
              </w:rPr>
              <w:tab/>
              <w:t>источником</w:t>
            </w:r>
            <w:r w:rsidRPr="00735A23">
              <w:rPr>
                <w:rFonts w:ascii="Times New Roman" w:eastAsia="Times New Roman" w:hAnsi="Times New Roman" w:cs="Times New Roman"/>
                <w:i/>
                <w:sz w:val="24"/>
                <w:lang w:val="ru-RU"/>
              </w:rPr>
              <w:tab/>
            </w:r>
            <w:r w:rsidRPr="00735A23">
              <w:rPr>
                <w:rFonts w:ascii="Times New Roman" w:eastAsia="Times New Roman" w:hAnsi="Times New Roman" w:cs="Times New Roman"/>
                <w:i/>
                <w:spacing w:val="-4"/>
                <w:sz w:val="24"/>
                <w:lang w:val="ru-RU"/>
              </w:rPr>
              <w:t>и</w:t>
            </w:r>
            <w:r w:rsidRPr="00735A23">
              <w:rPr>
                <w:rFonts w:ascii="Times New Roman" w:eastAsia="Times New Roman" w:hAnsi="Times New Roman" w:cs="Times New Roman"/>
                <w:i/>
                <w:spacing w:val="-57"/>
                <w:sz w:val="24"/>
                <w:lang w:val="ru-RU"/>
              </w:rPr>
              <w:t xml:space="preserve"> </w:t>
            </w:r>
            <w:r w:rsidRPr="00735A23">
              <w:rPr>
                <w:rFonts w:ascii="Times New Roman" w:eastAsia="Times New Roman" w:hAnsi="Times New Roman" w:cs="Times New Roman"/>
                <w:i/>
                <w:sz w:val="24"/>
                <w:lang w:val="ru-RU"/>
              </w:rPr>
              <w:t>механизмом</w:t>
            </w:r>
            <w:r w:rsidRPr="00735A23">
              <w:rPr>
                <w:rFonts w:ascii="Times New Roman" w:eastAsia="Times New Roman" w:hAnsi="Times New Roman" w:cs="Times New Roman"/>
                <w:i/>
                <w:spacing w:val="23"/>
                <w:sz w:val="24"/>
                <w:lang w:val="ru-RU"/>
              </w:rPr>
              <w:t xml:space="preserve"> </w:t>
            </w:r>
            <w:r w:rsidRPr="00735A23">
              <w:rPr>
                <w:rFonts w:ascii="Times New Roman" w:eastAsia="Times New Roman" w:hAnsi="Times New Roman" w:cs="Times New Roman"/>
                <w:i/>
                <w:sz w:val="24"/>
                <w:lang w:val="ru-RU"/>
              </w:rPr>
              <w:t>воспитания</w:t>
            </w:r>
            <w:r w:rsidRPr="00735A23">
              <w:rPr>
                <w:rFonts w:ascii="Times New Roman" w:eastAsia="Times New Roman" w:hAnsi="Times New Roman" w:cs="Times New Roman"/>
                <w:i/>
                <w:spacing w:val="23"/>
                <w:sz w:val="24"/>
                <w:lang w:val="ru-RU"/>
              </w:rPr>
              <w:t xml:space="preserve"> </w:t>
            </w:r>
            <w:r w:rsidRPr="00735A23">
              <w:rPr>
                <w:rFonts w:ascii="Times New Roman" w:eastAsia="Times New Roman" w:hAnsi="Times New Roman" w:cs="Times New Roman"/>
                <w:i/>
                <w:sz w:val="24"/>
                <w:lang w:val="ru-RU"/>
              </w:rPr>
              <w:t>ребенка.</w:t>
            </w:r>
            <w:r w:rsidRPr="00735A23">
              <w:rPr>
                <w:rFonts w:ascii="Times New Roman" w:eastAsia="Times New Roman" w:hAnsi="Times New Roman" w:cs="Times New Roman"/>
                <w:i/>
                <w:spacing w:val="24"/>
                <w:sz w:val="24"/>
                <w:lang w:val="ru-RU"/>
              </w:rPr>
              <w:t xml:space="preserve"> </w:t>
            </w:r>
            <w:r w:rsidRPr="00735A23">
              <w:rPr>
                <w:rFonts w:ascii="Times New Roman" w:eastAsia="Times New Roman" w:hAnsi="Times New Roman" w:cs="Times New Roman"/>
                <w:i/>
                <w:sz w:val="24"/>
                <w:lang w:val="ru-RU"/>
              </w:rPr>
              <w:t>Находясь</w:t>
            </w:r>
            <w:r w:rsidRPr="00735A23">
              <w:rPr>
                <w:rFonts w:ascii="Times New Roman" w:eastAsia="Times New Roman" w:hAnsi="Times New Roman" w:cs="Times New Roman"/>
                <w:i/>
                <w:spacing w:val="25"/>
                <w:sz w:val="24"/>
                <w:lang w:val="ru-RU"/>
              </w:rPr>
              <w:t xml:space="preserve"> </w:t>
            </w:r>
            <w:r w:rsidRPr="00735A23">
              <w:rPr>
                <w:rFonts w:ascii="Times New Roman" w:eastAsia="Times New Roman" w:hAnsi="Times New Roman" w:cs="Times New Roman"/>
                <w:i/>
                <w:sz w:val="24"/>
                <w:lang w:val="ru-RU"/>
              </w:rPr>
              <w:t>в</w:t>
            </w:r>
            <w:r w:rsidRPr="00735A23">
              <w:rPr>
                <w:rFonts w:ascii="Times New Roman" w:eastAsia="Times New Roman" w:hAnsi="Times New Roman" w:cs="Times New Roman"/>
                <w:i/>
                <w:spacing w:val="24"/>
                <w:sz w:val="24"/>
                <w:lang w:val="ru-RU"/>
              </w:rPr>
              <w:t xml:space="preserve"> </w:t>
            </w:r>
            <w:r w:rsidRPr="00735A23">
              <w:rPr>
                <w:rFonts w:ascii="Times New Roman" w:eastAsia="Times New Roman" w:hAnsi="Times New Roman" w:cs="Times New Roman"/>
                <w:i/>
                <w:sz w:val="24"/>
                <w:lang w:val="ru-RU"/>
              </w:rPr>
              <w:t>общности,</w:t>
            </w:r>
            <w:r w:rsidRPr="00735A23">
              <w:rPr>
                <w:rFonts w:ascii="Times New Roman" w:eastAsia="Times New Roman" w:hAnsi="Times New Roman" w:cs="Times New Roman"/>
                <w:i/>
                <w:spacing w:val="23"/>
                <w:sz w:val="24"/>
                <w:lang w:val="ru-RU"/>
              </w:rPr>
              <w:t xml:space="preserve"> </w:t>
            </w:r>
            <w:r w:rsidRPr="00735A23">
              <w:rPr>
                <w:rFonts w:ascii="Times New Roman" w:eastAsia="Times New Roman" w:hAnsi="Times New Roman" w:cs="Times New Roman"/>
                <w:i/>
                <w:sz w:val="24"/>
                <w:lang w:val="ru-RU"/>
              </w:rPr>
              <w:t>ребенок</w:t>
            </w:r>
            <w:r w:rsidRPr="00735A23">
              <w:rPr>
                <w:rFonts w:ascii="Times New Roman" w:eastAsia="Times New Roman" w:hAnsi="Times New Roman" w:cs="Times New Roman"/>
                <w:i/>
                <w:spacing w:val="24"/>
                <w:sz w:val="24"/>
                <w:lang w:val="ru-RU"/>
              </w:rPr>
              <w:t xml:space="preserve"> </w:t>
            </w:r>
            <w:r w:rsidRPr="00735A23">
              <w:rPr>
                <w:rFonts w:ascii="Times New Roman" w:eastAsia="Times New Roman" w:hAnsi="Times New Roman" w:cs="Times New Roman"/>
                <w:i/>
                <w:sz w:val="24"/>
                <w:lang w:val="ru-RU"/>
              </w:rPr>
              <w:t>сначала</w:t>
            </w:r>
            <w:r w:rsidRPr="00735A23">
              <w:rPr>
                <w:rFonts w:ascii="Times New Roman" w:eastAsia="Times New Roman" w:hAnsi="Times New Roman" w:cs="Times New Roman"/>
                <w:i/>
                <w:spacing w:val="24"/>
                <w:sz w:val="24"/>
                <w:lang w:val="ru-RU"/>
              </w:rPr>
              <w:t xml:space="preserve"> </w:t>
            </w:r>
            <w:r w:rsidRPr="00735A23">
              <w:rPr>
                <w:rFonts w:ascii="Times New Roman" w:eastAsia="Times New Roman" w:hAnsi="Times New Roman" w:cs="Times New Roman"/>
                <w:i/>
                <w:sz w:val="24"/>
                <w:lang w:val="ru-RU"/>
              </w:rPr>
              <w:t>приобщается</w:t>
            </w:r>
            <w:r w:rsidRPr="00735A23">
              <w:rPr>
                <w:rFonts w:ascii="Times New Roman" w:eastAsia="Times New Roman" w:hAnsi="Times New Roman" w:cs="Times New Roman"/>
                <w:i/>
                <w:spacing w:val="22"/>
                <w:sz w:val="24"/>
                <w:lang w:val="ru-RU"/>
              </w:rPr>
              <w:t xml:space="preserve"> </w:t>
            </w:r>
            <w:r w:rsidRPr="00735A23">
              <w:rPr>
                <w:rFonts w:ascii="Times New Roman" w:eastAsia="Times New Roman" w:hAnsi="Times New Roman" w:cs="Times New Roman"/>
                <w:i/>
                <w:sz w:val="24"/>
                <w:lang w:val="ru-RU"/>
              </w:rPr>
              <w:t>к</w:t>
            </w:r>
            <w:r w:rsidRPr="00735A23">
              <w:rPr>
                <w:rFonts w:ascii="Times New Roman" w:eastAsia="Times New Roman" w:hAnsi="Times New Roman" w:cs="Times New Roman"/>
                <w:i/>
                <w:spacing w:val="-57"/>
                <w:sz w:val="24"/>
                <w:lang w:val="ru-RU"/>
              </w:rPr>
              <w:t xml:space="preserve"> </w:t>
            </w:r>
            <w:r w:rsidRPr="00735A23">
              <w:rPr>
                <w:rFonts w:ascii="Times New Roman" w:eastAsia="Times New Roman" w:hAnsi="Times New Roman" w:cs="Times New Roman"/>
                <w:i/>
                <w:sz w:val="24"/>
                <w:lang w:val="ru-RU"/>
              </w:rPr>
              <w:t>тем</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правилам</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нормам,</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которые</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вносят</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взрослые</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в</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общность,</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а</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затем</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эти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нормы</w:t>
            </w:r>
            <w:r w:rsidRPr="00735A23">
              <w:rPr>
                <w:rFonts w:ascii="Times New Roman" w:eastAsia="Times New Roman" w:hAnsi="Times New Roman" w:cs="Times New Roman"/>
                <w:i/>
                <w:spacing w:val="-57"/>
                <w:sz w:val="24"/>
                <w:lang w:val="ru-RU"/>
              </w:rPr>
              <w:t xml:space="preserve"> </w:t>
            </w:r>
            <w:r w:rsidRPr="00735A23">
              <w:rPr>
                <w:rFonts w:ascii="Times New Roman" w:eastAsia="Times New Roman" w:hAnsi="Times New Roman" w:cs="Times New Roman"/>
                <w:i/>
                <w:sz w:val="24"/>
                <w:lang w:val="ru-RU"/>
              </w:rPr>
              <w:t>усваиваются</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ребенком</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становятся</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его</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собственными.</w:t>
            </w:r>
          </w:p>
          <w:p w:rsidR="00735A23" w:rsidRPr="00735A23" w:rsidRDefault="00735A23" w:rsidP="00735A23">
            <w:pPr>
              <w:spacing w:before="1"/>
              <w:ind w:left="110" w:right="96"/>
              <w:jc w:val="both"/>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Детская общность. Общество сверстников – необходимое условие полноценного развития</w:t>
            </w:r>
            <w:r w:rsidRPr="00735A23">
              <w:rPr>
                <w:rFonts w:ascii="Times New Roman" w:eastAsia="Times New Roman" w:hAnsi="Times New Roman" w:cs="Times New Roman"/>
                <w:i/>
                <w:spacing w:val="-57"/>
                <w:sz w:val="24"/>
                <w:lang w:val="ru-RU"/>
              </w:rPr>
              <w:t xml:space="preserve"> </w:t>
            </w:r>
            <w:r w:rsidRPr="00735A23">
              <w:rPr>
                <w:rFonts w:ascii="Times New Roman" w:eastAsia="Times New Roman" w:hAnsi="Times New Roman" w:cs="Times New Roman"/>
                <w:i/>
                <w:sz w:val="24"/>
                <w:lang w:val="ru-RU"/>
              </w:rPr>
              <w:t>личности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ребенка.</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Здесь</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ребенок</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непрерывно</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приобретает</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способы</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общественного</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поведения, под руководством воспитателя учится умению дружно жить, сообща играть,</w:t>
            </w:r>
            <w:r w:rsidRPr="00735A23">
              <w:rPr>
                <w:rFonts w:ascii="Times New Roman" w:eastAsia="Times New Roman" w:hAnsi="Times New Roman" w:cs="Times New Roman"/>
                <w:i/>
                <w:spacing w:val="-57"/>
                <w:sz w:val="24"/>
                <w:lang w:val="ru-RU"/>
              </w:rPr>
              <w:t xml:space="preserve"> </w:t>
            </w:r>
            <w:r w:rsidRPr="00735A23">
              <w:rPr>
                <w:rFonts w:ascii="Times New Roman" w:eastAsia="Times New Roman" w:hAnsi="Times New Roman" w:cs="Times New Roman"/>
                <w:i/>
                <w:sz w:val="24"/>
                <w:lang w:val="ru-RU"/>
              </w:rPr>
              <w:t>трудиться,</w:t>
            </w:r>
            <w:r w:rsidRPr="00735A23">
              <w:rPr>
                <w:rFonts w:ascii="Times New Roman" w:eastAsia="Times New Roman" w:hAnsi="Times New Roman" w:cs="Times New Roman"/>
                <w:i/>
                <w:spacing w:val="-13"/>
                <w:sz w:val="24"/>
                <w:lang w:val="ru-RU"/>
              </w:rPr>
              <w:t xml:space="preserve"> </w:t>
            </w:r>
            <w:r w:rsidRPr="00735A23">
              <w:rPr>
                <w:rFonts w:ascii="Times New Roman" w:eastAsia="Times New Roman" w:hAnsi="Times New Roman" w:cs="Times New Roman"/>
                <w:i/>
                <w:sz w:val="24"/>
                <w:lang w:val="ru-RU"/>
              </w:rPr>
              <w:t>заниматься,</w:t>
            </w:r>
            <w:r w:rsidRPr="00735A23">
              <w:rPr>
                <w:rFonts w:ascii="Times New Roman" w:eastAsia="Times New Roman" w:hAnsi="Times New Roman" w:cs="Times New Roman"/>
                <w:i/>
                <w:spacing w:val="-12"/>
                <w:sz w:val="24"/>
                <w:lang w:val="ru-RU"/>
              </w:rPr>
              <w:t xml:space="preserve"> </w:t>
            </w:r>
            <w:r w:rsidRPr="00735A23">
              <w:rPr>
                <w:rFonts w:ascii="Times New Roman" w:eastAsia="Times New Roman" w:hAnsi="Times New Roman" w:cs="Times New Roman"/>
                <w:i/>
                <w:sz w:val="24"/>
                <w:lang w:val="ru-RU"/>
              </w:rPr>
              <w:t>достигать</w:t>
            </w:r>
            <w:r w:rsidRPr="00735A23">
              <w:rPr>
                <w:rFonts w:ascii="Times New Roman" w:eastAsia="Times New Roman" w:hAnsi="Times New Roman" w:cs="Times New Roman"/>
                <w:i/>
                <w:spacing w:val="-9"/>
                <w:sz w:val="24"/>
                <w:lang w:val="ru-RU"/>
              </w:rPr>
              <w:t xml:space="preserve"> </w:t>
            </w:r>
            <w:r w:rsidRPr="00735A23">
              <w:rPr>
                <w:rFonts w:ascii="Times New Roman" w:eastAsia="Times New Roman" w:hAnsi="Times New Roman" w:cs="Times New Roman"/>
                <w:i/>
                <w:sz w:val="24"/>
                <w:lang w:val="ru-RU"/>
              </w:rPr>
              <w:t>поставленной</w:t>
            </w:r>
            <w:r w:rsidRPr="00735A23">
              <w:rPr>
                <w:rFonts w:ascii="Times New Roman" w:eastAsia="Times New Roman" w:hAnsi="Times New Roman" w:cs="Times New Roman"/>
                <w:i/>
                <w:spacing w:val="-12"/>
                <w:sz w:val="24"/>
                <w:lang w:val="ru-RU"/>
              </w:rPr>
              <w:t xml:space="preserve"> </w:t>
            </w:r>
            <w:r w:rsidRPr="00735A23">
              <w:rPr>
                <w:rFonts w:ascii="Times New Roman" w:eastAsia="Times New Roman" w:hAnsi="Times New Roman" w:cs="Times New Roman"/>
                <w:i/>
                <w:sz w:val="24"/>
                <w:lang w:val="ru-RU"/>
              </w:rPr>
              <w:t>цели.</w:t>
            </w:r>
            <w:r w:rsidRPr="00735A23">
              <w:rPr>
                <w:rFonts w:ascii="Times New Roman" w:eastAsia="Times New Roman" w:hAnsi="Times New Roman" w:cs="Times New Roman"/>
                <w:i/>
                <w:spacing w:val="-14"/>
                <w:sz w:val="24"/>
                <w:lang w:val="ru-RU"/>
              </w:rPr>
              <w:t xml:space="preserve"> </w:t>
            </w:r>
            <w:r w:rsidRPr="00735A23">
              <w:rPr>
                <w:rFonts w:ascii="Times New Roman" w:eastAsia="Times New Roman" w:hAnsi="Times New Roman" w:cs="Times New Roman"/>
                <w:i/>
                <w:sz w:val="24"/>
                <w:lang w:val="ru-RU"/>
              </w:rPr>
              <w:t>Чувство</w:t>
            </w:r>
            <w:r w:rsidRPr="00735A23">
              <w:rPr>
                <w:rFonts w:ascii="Times New Roman" w:eastAsia="Times New Roman" w:hAnsi="Times New Roman" w:cs="Times New Roman"/>
                <w:i/>
                <w:spacing w:val="-12"/>
                <w:sz w:val="24"/>
                <w:lang w:val="ru-RU"/>
              </w:rPr>
              <w:t xml:space="preserve"> </w:t>
            </w:r>
            <w:r w:rsidRPr="00735A23">
              <w:rPr>
                <w:rFonts w:ascii="Times New Roman" w:eastAsia="Times New Roman" w:hAnsi="Times New Roman" w:cs="Times New Roman"/>
                <w:i/>
                <w:sz w:val="24"/>
                <w:lang w:val="ru-RU"/>
              </w:rPr>
              <w:t>приверженности</w:t>
            </w:r>
            <w:r w:rsidRPr="00735A23">
              <w:rPr>
                <w:rFonts w:ascii="Times New Roman" w:eastAsia="Times New Roman" w:hAnsi="Times New Roman" w:cs="Times New Roman"/>
                <w:i/>
                <w:spacing w:val="-12"/>
                <w:sz w:val="24"/>
                <w:lang w:val="ru-RU"/>
              </w:rPr>
              <w:t xml:space="preserve"> </w:t>
            </w:r>
            <w:r w:rsidRPr="00735A23">
              <w:rPr>
                <w:rFonts w:ascii="Times New Roman" w:eastAsia="Times New Roman" w:hAnsi="Times New Roman" w:cs="Times New Roman"/>
                <w:i/>
                <w:sz w:val="24"/>
                <w:lang w:val="ru-RU"/>
              </w:rPr>
              <w:t>к</w:t>
            </w:r>
            <w:r w:rsidRPr="00735A23">
              <w:rPr>
                <w:rFonts w:ascii="Times New Roman" w:eastAsia="Times New Roman" w:hAnsi="Times New Roman" w:cs="Times New Roman"/>
                <w:i/>
                <w:spacing w:val="-11"/>
                <w:sz w:val="24"/>
                <w:lang w:val="ru-RU"/>
              </w:rPr>
              <w:t xml:space="preserve"> </w:t>
            </w:r>
            <w:r w:rsidRPr="00735A23">
              <w:rPr>
                <w:rFonts w:ascii="Times New Roman" w:eastAsia="Times New Roman" w:hAnsi="Times New Roman" w:cs="Times New Roman"/>
                <w:i/>
                <w:sz w:val="24"/>
                <w:lang w:val="ru-RU"/>
              </w:rPr>
              <w:t>группе</w:t>
            </w:r>
            <w:r w:rsidRPr="00735A23">
              <w:rPr>
                <w:rFonts w:ascii="Times New Roman" w:eastAsia="Times New Roman" w:hAnsi="Times New Roman" w:cs="Times New Roman"/>
                <w:i/>
                <w:spacing w:val="-58"/>
                <w:sz w:val="24"/>
                <w:lang w:val="ru-RU"/>
              </w:rPr>
              <w:t xml:space="preserve"> </w:t>
            </w:r>
            <w:r w:rsidRPr="00735A23">
              <w:rPr>
                <w:rFonts w:ascii="Times New Roman" w:eastAsia="Times New Roman" w:hAnsi="Times New Roman" w:cs="Times New Roman"/>
                <w:i/>
                <w:sz w:val="24"/>
                <w:lang w:val="ru-RU"/>
              </w:rPr>
              <w:t>сверстников рождается тогда, когда ребенок впервые начинает понимать, что рядом с</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ним</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такие</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же, как</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он</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сам,</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что</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свои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желания</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необходимо</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соотносить</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с</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желаниями</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других</w:t>
            </w:r>
          </w:p>
          <w:p w:rsidR="00735A23" w:rsidRPr="00735A23" w:rsidRDefault="00735A23" w:rsidP="00735A23">
            <w:pPr>
              <w:spacing w:line="264" w:lineRule="exact"/>
              <w:ind w:left="110"/>
              <w:jc w:val="both"/>
              <w:rPr>
                <w:rFonts w:ascii="Times New Roman" w:eastAsia="Times New Roman" w:hAnsi="Times New Roman" w:cs="Times New Roman"/>
                <w:i/>
                <w:sz w:val="24"/>
              </w:rPr>
            </w:pPr>
            <w:r w:rsidRPr="00735A23">
              <w:rPr>
                <w:rFonts w:ascii="Times New Roman" w:eastAsia="Times New Roman" w:hAnsi="Times New Roman" w:cs="Times New Roman"/>
                <w:i/>
                <w:sz w:val="24"/>
              </w:rPr>
              <w:t>и др.</w:t>
            </w:r>
          </w:p>
        </w:tc>
      </w:tr>
      <w:tr w:rsidR="00735A23" w:rsidRPr="00735A23" w:rsidTr="00735A23">
        <w:trPr>
          <w:trHeight w:val="3600"/>
        </w:trPr>
        <w:tc>
          <w:tcPr>
            <w:tcW w:w="9640" w:type="dxa"/>
          </w:tcPr>
          <w:p w:rsidR="00735A23" w:rsidRPr="00735A23" w:rsidRDefault="00735A23" w:rsidP="00735A23">
            <w:pPr>
              <w:ind w:left="110"/>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2)</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Особенности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организации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всех</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общностей</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их</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роль</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в</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процессе</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воспитания</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детей</w:t>
            </w:r>
            <w:r w:rsidRPr="00735A23">
              <w:rPr>
                <w:rFonts w:ascii="Times New Roman" w:eastAsia="Times New Roman" w:hAnsi="Times New Roman" w:cs="Times New Roman"/>
                <w:i/>
                <w:spacing w:val="-57"/>
                <w:sz w:val="24"/>
                <w:lang w:val="ru-RU"/>
              </w:rPr>
              <w:t xml:space="preserve"> </w:t>
            </w:r>
            <w:r w:rsidRPr="00735A23">
              <w:rPr>
                <w:rFonts w:ascii="Times New Roman" w:eastAsia="Times New Roman" w:hAnsi="Times New Roman" w:cs="Times New Roman"/>
                <w:i/>
                <w:sz w:val="24"/>
                <w:lang w:val="ru-RU"/>
              </w:rPr>
              <w:t>(отражающие</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региональную специфику):</w:t>
            </w:r>
          </w:p>
          <w:p w:rsidR="00735A23" w:rsidRPr="00735A23" w:rsidRDefault="00735A23" w:rsidP="00735A23">
            <w:pPr>
              <w:spacing w:before="8"/>
              <w:rPr>
                <w:rFonts w:ascii="Times New Roman" w:eastAsia="Times New Roman" w:hAnsi="Times New Roman" w:cs="Times New Roman"/>
                <w:b/>
                <w:sz w:val="23"/>
                <w:lang w:val="ru-RU"/>
              </w:rPr>
            </w:pPr>
          </w:p>
          <w:p w:rsidR="00735A23" w:rsidRPr="00735A23" w:rsidRDefault="00735A23" w:rsidP="00735A23">
            <w:pPr>
              <w:ind w:left="110" w:right="96"/>
              <w:jc w:val="both"/>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Культура поведения взрослых в детском саду направлена на создание воспитывающей</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 xml:space="preserve">среды как условия решения возрастных задач воспитания </w:t>
            </w:r>
            <w:r w:rsidRPr="00735A23">
              <w:rPr>
                <w:rFonts w:ascii="Times New Roman" w:eastAsia="Times New Roman" w:hAnsi="Times New Roman" w:cs="Times New Roman"/>
                <w:i/>
                <w:lang w:val="ru-RU"/>
              </w:rPr>
              <w:t xml:space="preserve">и </w:t>
            </w:r>
            <w:r w:rsidRPr="00735A23">
              <w:rPr>
                <w:rFonts w:ascii="Times New Roman" w:eastAsia="Times New Roman" w:hAnsi="Times New Roman" w:cs="Times New Roman"/>
                <w:i/>
                <w:sz w:val="24"/>
                <w:lang w:val="ru-RU"/>
              </w:rPr>
              <w:t>формирования ценностного</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отношения</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к</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культурному</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наследию</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своего</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народа,</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к</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нравственным</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и</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культурным</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традициям</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России;</w:t>
            </w:r>
          </w:p>
          <w:p w:rsidR="00735A23" w:rsidRPr="00735A23" w:rsidRDefault="00735A23" w:rsidP="00735A23">
            <w:pPr>
              <w:spacing w:before="3"/>
              <w:rPr>
                <w:rFonts w:ascii="Times New Roman" w:eastAsia="Times New Roman" w:hAnsi="Times New Roman" w:cs="Times New Roman"/>
                <w:b/>
                <w:sz w:val="24"/>
                <w:lang w:val="ru-RU"/>
              </w:rPr>
            </w:pPr>
          </w:p>
          <w:p w:rsidR="00735A23" w:rsidRPr="00735A23" w:rsidRDefault="00735A23" w:rsidP="00735A23">
            <w:pPr>
              <w:ind w:left="110" w:right="91"/>
              <w:jc w:val="both"/>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Общая</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психологическая</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атмосфера,</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эмоциональный</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настрой</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группы,</w:t>
            </w:r>
            <w:r w:rsidRPr="00735A23">
              <w:rPr>
                <w:rFonts w:ascii="Times New Roman" w:eastAsia="Times New Roman" w:hAnsi="Times New Roman" w:cs="Times New Roman"/>
                <w:i/>
                <w:spacing w:val="1"/>
                <w:sz w:val="24"/>
                <w:lang w:val="ru-RU"/>
              </w:rPr>
              <w:t xml:space="preserve"> </w:t>
            </w:r>
            <w:r w:rsidRPr="00735A23">
              <w:rPr>
                <w:rFonts w:ascii="Times New Roman" w:eastAsia="Times New Roman" w:hAnsi="Times New Roman" w:cs="Times New Roman"/>
                <w:i/>
                <w:sz w:val="24"/>
                <w:lang w:val="ru-RU"/>
              </w:rPr>
              <w:t>спокойная</w:t>
            </w:r>
            <w:r w:rsidRPr="00735A23">
              <w:rPr>
                <w:rFonts w:ascii="Times New Roman" w:eastAsia="Times New Roman" w:hAnsi="Times New Roman" w:cs="Times New Roman"/>
                <w:i/>
                <w:spacing w:val="-57"/>
                <w:sz w:val="24"/>
                <w:lang w:val="ru-RU"/>
              </w:rPr>
              <w:t xml:space="preserve"> </w:t>
            </w:r>
            <w:r w:rsidRPr="00735A23">
              <w:rPr>
                <w:rFonts w:ascii="Times New Roman" w:eastAsia="Times New Roman" w:hAnsi="Times New Roman" w:cs="Times New Roman"/>
                <w:i/>
                <w:sz w:val="24"/>
                <w:lang w:val="ru-RU"/>
              </w:rPr>
              <w:t>обстановка,</w:t>
            </w:r>
            <w:r w:rsidRPr="00735A23">
              <w:rPr>
                <w:rFonts w:ascii="Times New Roman" w:eastAsia="Times New Roman" w:hAnsi="Times New Roman" w:cs="Times New Roman"/>
                <w:i/>
                <w:spacing w:val="-12"/>
                <w:sz w:val="24"/>
                <w:lang w:val="ru-RU"/>
              </w:rPr>
              <w:t xml:space="preserve"> </w:t>
            </w:r>
            <w:r w:rsidRPr="00735A23">
              <w:rPr>
                <w:rFonts w:ascii="Times New Roman" w:eastAsia="Times New Roman" w:hAnsi="Times New Roman" w:cs="Times New Roman"/>
                <w:i/>
                <w:sz w:val="24"/>
                <w:lang w:val="ru-RU"/>
              </w:rPr>
              <w:t>отсутствие</w:t>
            </w:r>
            <w:r w:rsidRPr="00735A23">
              <w:rPr>
                <w:rFonts w:ascii="Times New Roman" w:eastAsia="Times New Roman" w:hAnsi="Times New Roman" w:cs="Times New Roman"/>
                <w:i/>
                <w:spacing w:val="-12"/>
                <w:sz w:val="24"/>
                <w:lang w:val="ru-RU"/>
              </w:rPr>
              <w:t xml:space="preserve"> </w:t>
            </w:r>
            <w:r w:rsidRPr="00735A23">
              <w:rPr>
                <w:rFonts w:ascii="Times New Roman" w:eastAsia="Times New Roman" w:hAnsi="Times New Roman" w:cs="Times New Roman"/>
                <w:i/>
                <w:sz w:val="24"/>
                <w:lang w:val="ru-RU"/>
              </w:rPr>
              <w:t>спешки,</w:t>
            </w:r>
            <w:r w:rsidRPr="00735A23">
              <w:rPr>
                <w:rFonts w:ascii="Times New Roman" w:eastAsia="Times New Roman" w:hAnsi="Times New Roman" w:cs="Times New Roman"/>
                <w:i/>
                <w:spacing w:val="-11"/>
                <w:sz w:val="24"/>
                <w:lang w:val="ru-RU"/>
              </w:rPr>
              <w:t xml:space="preserve"> </w:t>
            </w:r>
            <w:r w:rsidRPr="00735A23">
              <w:rPr>
                <w:rFonts w:ascii="Times New Roman" w:eastAsia="Times New Roman" w:hAnsi="Times New Roman" w:cs="Times New Roman"/>
                <w:i/>
                <w:sz w:val="24"/>
                <w:lang w:val="ru-RU"/>
              </w:rPr>
              <w:t>разумная</w:t>
            </w:r>
            <w:r w:rsidRPr="00735A23">
              <w:rPr>
                <w:rFonts w:ascii="Times New Roman" w:eastAsia="Times New Roman" w:hAnsi="Times New Roman" w:cs="Times New Roman"/>
                <w:i/>
                <w:spacing w:val="-12"/>
                <w:sz w:val="24"/>
                <w:lang w:val="ru-RU"/>
              </w:rPr>
              <w:t xml:space="preserve"> </w:t>
            </w:r>
            <w:r w:rsidRPr="00735A23">
              <w:rPr>
                <w:rFonts w:ascii="Times New Roman" w:eastAsia="Times New Roman" w:hAnsi="Times New Roman" w:cs="Times New Roman"/>
                <w:i/>
                <w:sz w:val="24"/>
                <w:lang w:val="ru-RU"/>
              </w:rPr>
              <w:t>сбалансированность</w:t>
            </w:r>
            <w:r w:rsidRPr="00735A23">
              <w:rPr>
                <w:rFonts w:ascii="Times New Roman" w:eastAsia="Times New Roman" w:hAnsi="Times New Roman" w:cs="Times New Roman"/>
                <w:i/>
                <w:spacing w:val="-10"/>
                <w:sz w:val="24"/>
                <w:lang w:val="ru-RU"/>
              </w:rPr>
              <w:t xml:space="preserve"> </w:t>
            </w:r>
            <w:r w:rsidRPr="00735A23">
              <w:rPr>
                <w:rFonts w:ascii="Times New Roman" w:eastAsia="Times New Roman" w:hAnsi="Times New Roman" w:cs="Times New Roman"/>
                <w:i/>
                <w:sz w:val="24"/>
                <w:lang w:val="ru-RU"/>
              </w:rPr>
              <w:t>планов</w:t>
            </w:r>
            <w:r w:rsidRPr="00735A23">
              <w:rPr>
                <w:rFonts w:ascii="Times New Roman" w:eastAsia="Times New Roman" w:hAnsi="Times New Roman" w:cs="Times New Roman"/>
                <w:i/>
                <w:spacing w:val="-8"/>
                <w:sz w:val="24"/>
                <w:lang w:val="ru-RU"/>
              </w:rPr>
              <w:t xml:space="preserve"> </w:t>
            </w:r>
            <w:r w:rsidRPr="00735A23">
              <w:rPr>
                <w:rFonts w:ascii="Times New Roman" w:eastAsia="Times New Roman" w:hAnsi="Times New Roman" w:cs="Times New Roman"/>
                <w:i/>
                <w:sz w:val="24"/>
                <w:lang w:val="ru-RU"/>
              </w:rPr>
              <w:t>–</w:t>
            </w:r>
            <w:r w:rsidRPr="00735A23">
              <w:rPr>
                <w:rFonts w:ascii="Times New Roman" w:eastAsia="Times New Roman" w:hAnsi="Times New Roman" w:cs="Times New Roman"/>
                <w:i/>
                <w:spacing w:val="-11"/>
                <w:sz w:val="24"/>
                <w:lang w:val="ru-RU"/>
              </w:rPr>
              <w:t xml:space="preserve"> </w:t>
            </w:r>
            <w:r w:rsidRPr="00735A23">
              <w:rPr>
                <w:rFonts w:ascii="Times New Roman" w:eastAsia="Times New Roman" w:hAnsi="Times New Roman" w:cs="Times New Roman"/>
                <w:i/>
                <w:sz w:val="24"/>
                <w:lang w:val="ru-RU"/>
              </w:rPr>
              <w:t>это</w:t>
            </w:r>
            <w:r w:rsidRPr="00735A23">
              <w:rPr>
                <w:rFonts w:ascii="Times New Roman" w:eastAsia="Times New Roman" w:hAnsi="Times New Roman" w:cs="Times New Roman"/>
                <w:i/>
                <w:spacing w:val="-12"/>
                <w:sz w:val="24"/>
                <w:lang w:val="ru-RU"/>
              </w:rPr>
              <w:t xml:space="preserve"> </w:t>
            </w:r>
            <w:r w:rsidRPr="00735A23">
              <w:rPr>
                <w:rFonts w:ascii="Times New Roman" w:eastAsia="Times New Roman" w:hAnsi="Times New Roman" w:cs="Times New Roman"/>
                <w:i/>
                <w:sz w:val="24"/>
                <w:lang w:val="ru-RU"/>
              </w:rPr>
              <w:t>необходимые</w:t>
            </w:r>
            <w:r w:rsidRPr="00735A23">
              <w:rPr>
                <w:rFonts w:ascii="Times New Roman" w:eastAsia="Times New Roman" w:hAnsi="Times New Roman" w:cs="Times New Roman"/>
                <w:i/>
                <w:spacing w:val="-57"/>
                <w:sz w:val="24"/>
                <w:lang w:val="ru-RU"/>
              </w:rPr>
              <w:t xml:space="preserve"> </w:t>
            </w:r>
            <w:r w:rsidRPr="00735A23">
              <w:rPr>
                <w:rFonts w:ascii="Times New Roman" w:eastAsia="Times New Roman" w:hAnsi="Times New Roman" w:cs="Times New Roman"/>
                <w:i/>
                <w:sz w:val="24"/>
                <w:lang w:val="ru-RU"/>
              </w:rPr>
              <w:t>условия</w:t>
            </w:r>
            <w:r w:rsidRPr="00735A23">
              <w:rPr>
                <w:rFonts w:ascii="Times New Roman" w:eastAsia="Times New Roman" w:hAnsi="Times New Roman" w:cs="Times New Roman"/>
                <w:i/>
                <w:spacing w:val="-3"/>
                <w:sz w:val="24"/>
                <w:lang w:val="ru-RU"/>
              </w:rPr>
              <w:t xml:space="preserve"> </w:t>
            </w:r>
            <w:r w:rsidRPr="00735A23">
              <w:rPr>
                <w:rFonts w:ascii="Times New Roman" w:eastAsia="Times New Roman" w:hAnsi="Times New Roman" w:cs="Times New Roman"/>
                <w:i/>
                <w:sz w:val="24"/>
                <w:lang w:val="ru-RU"/>
              </w:rPr>
              <w:t>нормальной жизни и развития</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детей.</w:t>
            </w:r>
          </w:p>
        </w:tc>
      </w:tr>
      <w:tr w:rsidR="00735A23" w:rsidRPr="00735A23" w:rsidTr="00735A23">
        <w:trPr>
          <w:trHeight w:val="1384"/>
        </w:trPr>
        <w:tc>
          <w:tcPr>
            <w:tcW w:w="9640" w:type="dxa"/>
          </w:tcPr>
          <w:p w:rsidR="00735A23" w:rsidRPr="00735A23" w:rsidRDefault="00735A23" w:rsidP="00735A23">
            <w:pPr>
              <w:ind w:left="110"/>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3)</w:t>
            </w:r>
            <w:r w:rsidRPr="00735A23">
              <w:rPr>
                <w:rFonts w:ascii="Times New Roman" w:eastAsia="Times New Roman" w:hAnsi="Times New Roman" w:cs="Times New Roman"/>
                <w:i/>
                <w:spacing w:val="36"/>
                <w:sz w:val="24"/>
                <w:lang w:val="ru-RU"/>
              </w:rPr>
              <w:t xml:space="preserve"> </w:t>
            </w:r>
            <w:r w:rsidRPr="00735A23">
              <w:rPr>
                <w:rFonts w:ascii="Times New Roman" w:eastAsia="Times New Roman" w:hAnsi="Times New Roman" w:cs="Times New Roman"/>
                <w:i/>
                <w:sz w:val="24"/>
                <w:lang w:val="ru-RU"/>
              </w:rPr>
              <w:t>Особенности</w:t>
            </w:r>
            <w:r w:rsidRPr="00735A23">
              <w:rPr>
                <w:rFonts w:ascii="Times New Roman" w:eastAsia="Times New Roman" w:hAnsi="Times New Roman" w:cs="Times New Roman"/>
                <w:i/>
                <w:spacing w:val="37"/>
                <w:sz w:val="24"/>
                <w:lang w:val="ru-RU"/>
              </w:rPr>
              <w:t xml:space="preserve"> </w:t>
            </w:r>
            <w:r w:rsidRPr="00735A23">
              <w:rPr>
                <w:rFonts w:ascii="Times New Roman" w:eastAsia="Times New Roman" w:hAnsi="Times New Roman" w:cs="Times New Roman"/>
                <w:i/>
                <w:sz w:val="24"/>
                <w:lang w:val="ru-RU"/>
              </w:rPr>
              <w:t>обеспечения</w:t>
            </w:r>
            <w:r w:rsidRPr="00735A23">
              <w:rPr>
                <w:rFonts w:ascii="Times New Roman" w:eastAsia="Times New Roman" w:hAnsi="Times New Roman" w:cs="Times New Roman"/>
                <w:i/>
                <w:spacing w:val="37"/>
                <w:sz w:val="24"/>
                <w:lang w:val="ru-RU"/>
              </w:rPr>
              <w:t xml:space="preserve"> </w:t>
            </w:r>
            <w:r w:rsidRPr="00735A23">
              <w:rPr>
                <w:rFonts w:ascii="Times New Roman" w:eastAsia="Times New Roman" w:hAnsi="Times New Roman" w:cs="Times New Roman"/>
                <w:i/>
                <w:sz w:val="24"/>
                <w:lang w:val="ru-RU"/>
              </w:rPr>
              <w:t>возможности</w:t>
            </w:r>
            <w:r w:rsidRPr="00735A23">
              <w:rPr>
                <w:rFonts w:ascii="Times New Roman" w:eastAsia="Times New Roman" w:hAnsi="Times New Roman" w:cs="Times New Roman"/>
                <w:i/>
                <w:spacing w:val="39"/>
                <w:sz w:val="24"/>
                <w:lang w:val="ru-RU"/>
              </w:rPr>
              <w:t xml:space="preserve"> </w:t>
            </w:r>
            <w:r w:rsidRPr="00735A23">
              <w:rPr>
                <w:rFonts w:ascii="Times New Roman" w:eastAsia="Times New Roman" w:hAnsi="Times New Roman" w:cs="Times New Roman"/>
                <w:i/>
                <w:sz w:val="24"/>
                <w:lang w:val="ru-RU"/>
              </w:rPr>
              <w:t>разновозрастного</w:t>
            </w:r>
            <w:r w:rsidRPr="00735A23">
              <w:rPr>
                <w:rFonts w:ascii="Times New Roman" w:eastAsia="Times New Roman" w:hAnsi="Times New Roman" w:cs="Times New Roman"/>
                <w:i/>
                <w:spacing w:val="37"/>
                <w:sz w:val="24"/>
                <w:lang w:val="ru-RU"/>
              </w:rPr>
              <w:t xml:space="preserve"> </w:t>
            </w:r>
            <w:r w:rsidRPr="00735A23">
              <w:rPr>
                <w:rFonts w:ascii="Times New Roman" w:eastAsia="Times New Roman" w:hAnsi="Times New Roman" w:cs="Times New Roman"/>
                <w:i/>
                <w:sz w:val="24"/>
                <w:lang w:val="ru-RU"/>
              </w:rPr>
              <w:t>взаимодействия</w:t>
            </w:r>
            <w:r w:rsidRPr="00735A23">
              <w:rPr>
                <w:rFonts w:ascii="Times New Roman" w:eastAsia="Times New Roman" w:hAnsi="Times New Roman" w:cs="Times New Roman"/>
                <w:i/>
                <w:spacing w:val="38"/>
                <w:sz w:val="24"/>
                <w:lang w:val="ru-RU"/>
              </w:rPr>
              <w:t xml:space="preserve"> </w:t>
            </w:r>
            <w:r w:rsidRPr="00735A23">
              <w:rPr>
                <w:rFonts w:ascii="Times New Roman" w:eastAsia="Times New Roman" w:hAnsi="Times New Roman" w:cs="Times New Roman"/>
                <w:i/>
                <w:sz w:val="24"/>
                <w:lang w:val="ru-RU"/>
              </w:rPr>
              <w:t>детей</w:t>
            </w:r>
            <w:r w:rsidRPr="00735A23">
              <w:rPr>
                <w:rFonts w:ascii="Times New Roman" w:eastAsia="Times New Roman" w:hAnsi="Times New Roman" w:cs="Times New Roman"/>
                <w:i/>
                <w:spacing w:val="-57"/>
                <w:sz w:val="24"/>
                <w:lang w:val="ru-RU"/>
              </w:rPr>
              <w:t xml:space="preserve"> </w:t>
            </w:r>
            <w:r w:rsidRPr="00735A23">
              <w:rPr>
                <w:rFonts w:ascii="Times New Roman" w:eastAsia="Times New Roman" w:hAnsi="Times New Roman" w:cs="Times New Roman"/>
                <w:i/>
                <w:sz w:val="24"/>
                <w:lang w:val="ru-RU"/>
              </w:rPr>
              <w:t>(отражающие</w:t>
            </w:r>
            <w:r w:rsidRPr="00735A23">
              <w:rPr>
                <w:rFonts w:ascii="Times New Roman" w:eastAsia="Times New Roman" w:hAnsi="Times New Roman" w:cs="Times New Roman"/>
                <w:i/>
                <w:spacing w:val="-2"/>
                <w:sz w:val="24"/>
                <w:lang w:val="ru-RU"/>
              </w:rPr>
              <w:t xml:space="preserve"> </w:t>
            </w:r>
            <w:r w:rsidRPr="00735A23">
              <w:rPr>
                <w:rFonts w:ascii="Times New Roman" w:eastAsia="Times New Roman" w:hAnsi="Times New Roman" w:cs="Times New Roman"/>
                <w:i/>
                <w:sz w:val="24"/>
                <w:lang w:val="ru-RU"/>
              </w:rPr>
              <w:t>региональную специфику):</w:t>
            </w:r>
          </w:p>
          <w:p w:rsidR="00735A23" w:rsidRPr="00735A23" w:rsidRDefault="00735A23" w:rsidP="00735A23">
            <w:pPr>
              <w:spacing w:before="7"/>
              <w:rPr>
                <w:rFonts w:ascii="Times New Roman" w:eastAsia="Times New Roman" w:hAnsi="Times New Roman" w:cs="Times New Roman"/>
                <w:b/>
                <w:lang w:val="ru-RU"/>
              </w:rPr>
            </w:pPr>
          </w:p>
          <w:p w:rsidR="00735A23" w:rsidRDefault="00735A23" w:rsidP="00735A23">
            <w:pPr>
              <w:spacing w:line="270" w:lineRule="atLeast"/>
              <w:ind w:left="110"/>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Разновозрастное</w:t>
            </w:r>
            <w:r w:rsidRPr="00735A23">
              <w:rPr>
                <w:rFonts w:ascii="Times New Roman" w:eastAsia="Times New Roman" w:hAnsi="Times New Roman" w:cs="Times New Roman"/>
                <w:i/>
                <w:spacing w:val="37"/>
                <w:sz w:val="24"/>
                <w:lang w:val="ru-RU"/>
              </w:rPr>
              <w:t xml:space="preserve"> </w:t>
            </w:r>
            <w:r w:rsidRPr="00735A23">
              <w:rPr>
                <w:rFonts w:ascii="Times New Roman" w:eastAsia="Times New Roman" w:hAnsi="Times New Roman" w:cs="Times New Roman"/>
                <w:i/>
                <w:sz w:val="24"/>
                <w:lang w:val="ru-RU"/>
              </w:rPr>
              <w:t>взаимодействие</w:t>
            </w:r>
            <w:r w:rsidRPr="00735A23">
              <w:rPr>
                <w:rFonts w:ascii="Times New Roman" w:eastAsia="Times New Roman" w:hAnsi="Times New Roman" w:cs="Times New Roman"/>
                <w:i/>
                <w:spacing w:val="37"/>
                <w:sz w:val="24"/>
                <w:lang w:val="ru-RU"/>
              </w:rPr>
              <w:t xml:space="preserve"> </w:t>
            </w:r>
            <w:r w:rsidRPr="00735A23">
              <w:rPr>
                <w:rFonts w:ascii="Times New Roman" w:eastAsia="Times New Roman" w:hAnsi="Times New Roman" w:cs="Times New Roman"/>
                <w:i/>
                <w:sz w:val="24"/>
                <w:lang w:val="ru-RU"/>
              </w:rPr>
              <w:t>дает</w:t>
            </w:r>
            <w:r w:rsidRPr="00735A23">
              <w:rPr>
                <w:rFonts w:ascii="Times New Roman" w:eastAsia="Times New Roman" w:hAnsi="Times New Roman" w:cs="Times New Roman"/>
                <w:i/>
                <w:spacing w:val="37"/>
                <w:sz w:val="24"/>
                <w:lang w:val="ru-RU"/>
              </w:rPr>
              <w:t xml:space="preserve"> </w:t>
            </w:r>
            <w:r w:rsidRPr="00735A23">
              <w:rPr>
                <w:rFonts w:ascii="Times New Roman" w:eastAsia="Times New Roman" w:hAnsi="Times New Roman" w:cs="Times New Roman"/>
                <w:i/>
                <w:sz w:val="24"/>
                <w:lang w:val="ru-RU"/>
              </w:rPr>
              <w:t>возможность</w:t>
            </w:r>
            <w:r w:rsidRPr="00735A23">
              <w:rPr>
                <w:rFonts w:ascii="Times New Roman" w:eastAsia="Times New Roman" w:hAnsi="Times New Roman" w:cs="Times New Roman"/>
                <w:i/>
                <w:spacing w:val="39"/>
                <w:sz w:val="24"/>
                <w:lang w:val="ru-RU"/>
              </w:rPr>
              <w:t xml:space="preserve"> </w:t>
            </w:r>
            <w:r w:rsidRPr="00735A23">
              <w:rPr>
                <w:rFonts w:ascii="Times New Roman" w:eastAsia="Times New Roman" w:hAnsi="Times New Roman" w:cs="Times New Roman"/>
                <w:i/>
                <w:sz w:val="24"/>
                <w:lang w:val="ru-RU"/>
              </w:rPr>
              <w:t>устанавливать</w:t>
            </w:r>
            <w:r w:rsidRPr="00735A23">
              <w:rPr>
                <w:rFonts w:ascii="Times New Roman" w:eastAsia="Times New Roman" w:hAnsi="Times New Roman" w:cs="Times New Roman"/>
                <w:i/>
                <w:spacing w:val="38"/>
                <w:sz w:val="24"/>
                <w:lang w:val="ru-RU"/>
              </w:rPr>
              <w:t xml:space="preserve"> </w:t>
            </w:r>
            <w:r w:rsidRPr="00735A23">
              <w:rPr>
                <w:rFonts w:ascii="Times New Roman" w:eastAsia="Times New Roman" w:hAnsi="Times New Roman" w:cs="Times New Roman"/>
                <w:i/>
                <w:sz w:val="24"/>
                <w:lang w:val="ru-RU"/>
              </w:rPr>
              <w:t>контакты</w:t>
            </w:r>
            <w:r w:rsidRPr="00735A23">
              <w:rPr>
                <w:rFonts w:ascii="Times New Roman" w:eastAsia="Times New Roman" w:hAnsi="Times New Roman" w:cs="Times New Roman"/>
                <w:i/>
                <w:spacing w:val="38"/>
                <w:sz w:val="24"/>
                <w:lang w:val="ru-RU"/>
              </w:rPr>
              <w:t xml:space="preserve"> </w:t>
            </w:r>
            <w:r w:rsidRPr="00735A23">
              <w:rPr>
                <w:rFonts w:ascii="Times New Roman" w:eastAsia="Times New Roman" w:hAnsi="Times New Roman" w:cs="Times New Roman"/>
                <w:i/>
                <w:sz w:val="24"/>
                <w:lang w:val="ru-RU"/>
              </w:rPr>
              <w:t>между</w:t>
            </w:r>
            <w:r w:rsidRPr="00735A23">
              <w:rPr>
                <w:rFonts w:ascii="Times New Roman" w:eastAsia="Times New Roman" w:hAnsi="Times New Roman" w:cs="Times New Roman"/>
                <w:i/>
                <w:spacing w:val="-57"/>
                <w:sz w:val="24"/>
                <w:lang w:val="ru-RU"/>
              </w:rPr>
              <w:t xml:space="preserve"> </w:t>
            </w:r>
            <w:r w:rsidRPr="00735A23">
              <w:rPr>
                <w:rFonts w:ascii="Times New Roman" w:eastAsia="Times New Roman" w:hAnsi="Times New Roman" w:cs="Times New Roman"/>
                <w:i/>
                <w:sz w:val="24"/>
                <w:lang w:val="ru-RU"/>
              </w:rPr>
              <w:t>детьми</w:t>
            </w:r>
            <w:r w:rsidRPr="00735A23">
              <w:rPr>
                <w:rFonts w:ascii="Times New Roman" w:eastAsia="Times New Roman" w:hAnsi="Times New Roman" w:cs="Times New Roman"/>
                <w:i/>
                <w:spacing w:val="35"/>
                <w:sz w:val="24"/>
                <w:lang w:val="ru-RU"/>
              </w:rPr>
              <w:t xml:space="preserve"> </w:t>
            </w:r>
            <w:r w:rsidRPr="00735A23">
              <w:rPr>
                <w:rFonts w:ascii="Times New Roman" w:eastAsia="Times New Roman" w:hAnsi="Times New Roman" w:cs="Times New Roman"/>
                <w:i/>
                <w:sz w:val="24"/>
                <w:lang w:val="ru-RU"/>
              </w:rPr>
              <w:t>разных</w:t>
            </w:r>
            <w:r w:rsidRPr="00735A23">
              <w:rPr>
                <w:rFonts w:ascii="Times New Roman" w:eastAsia="Times New Roman" w:hAnsi="Times New Roman" w:cs="Times New Roman"/>
                <w:i/>
                <w:spacing w:val="34"/>
                <w:sz w:val="24"/>
                <w:lang w:val="ru-RU"/>
              </w:rPr>
              <w:t xml:space="preserve"> </w:t>
            </w:r>
            <w:r w:rsidRPr="00735A23">
              <w:rPr>
                <w:rFonts w:ascii="Times New Roman" w:eastAsia="Times New Roman" w:hAnsi="Times New Roman" w:cs="Times New Roman"/>
                <w:i/>
                <w:sz w:val="24"/>
                <w:lang w:val="ru-RU"/>
              </w:rPr>
              <w:t>возрастов,</w:t>
            </w:r>
            <w:r w:rsidRPr="00735A23">
              <w:rPr>
                <w:rFonts w:ascii="Times New Roman" w:eastAsia="Times New Roman" w:hAnsi="Times New Roman" w:cs="Times New Roman"/>
                <w:i/>
                <w:spacing w:val="35"/>
                <w:sz w:val="24"/>
                <w:lang w:val="ru-RU"/>
              </w:rPr>
              <w:t xml:space="preserve"> </w:t>
            </w:r>
            <w:r w:rsidRPr="00735A23">
              <w:rPr>
                <w:rFonts w:ascii="Times New Roman" w:eastAsia="Times New Roman" w:hAnsi="Times New Roman" w:cs="Times New Roman"/>
                <w:i/>
                <w:sz w:val="24"/>
                <w:lang w:val="ru-RU"/>
              </w:rPr>
              <w:t>разных</w:t>
            </w:r>
            <w:r w:rsidRPr="00735A23">
              <w:rPr>
                <w:rFonts w:ascii="Times New Roman" w:eastAsia="Times New Roman" w:hAnsi="Times New Roman" w:cs="Times New Roman"/>
                <w:i/>
                <w:spacing w:val="34"/>
                <w:sz w:val="24"/>
                <w:lang w:val="ru-RU"/>
              </w:rPr>
              <w:t xml:space="preserve"> </w:t>
            </w:r>
            <w:r w:rsidRPr="00735A23">
              <w:rPr>
                <w:rFonts w:ascii="Times New Roman" w:eastAsia="Times New Roman" w:hAnsi="Times New Roman" w:cs="Times New Roman"/>
                <w:i/>
                <w:sz w:val="24"/>
                <w:lang w:val="ru-RU"/>
              </w:rPr>
              <w:t>национальностей,</w:t>
            </w:r>
            <w:r w:rsidRPr="00735A23">
              <w:rPr>
                <w:rFonts w:ascii="Times New Roman" w:eastAsia="Times New Roman" w:hAnsi="Times New Roman" w:cs="Times New Roman"/>
                <w:i/>
                <w:spacing w:val="35"/>
                <w:sz w:val="24"/>
                <w:lang w:val="ru-RU"/>
              </w:rPr>
              <w:t xml:space="preserve"> </w:t>
            </w:r>
            <w:r w:rsidRPr="00735A23">
              <w:rPr>
                <w:rFonts w:ascii="Times New Roman" w:eastAsia="Times New Roman" w:hAnsi="Times New Roman" w:cs="Times New Roman"/>
                <w:i/>
                <w:sz w:val="24"/>
                <w:lang w:val="ru-RU"/>
              </w:rPr>
              <w:t>опосредованных</w:t>
            </w:r>
            <w:r w:rsidRPr="00735A23">
              <w:rPr>
                <w:rFonts w:ascii="Times New Roman" w:eastAsia="Times New Roman" w:hAnsi="Times New Roman" w:cs="Times New Roman"/>
                <w:i/>
                <w:spacing w:val="34"/>
                <w:sz w:val="24"/>
                <w:lang w:val="ru-RU"/>
              </w:rPr>
              <w:t xml:space="preserve"> </w:t>
            </w:r>
            <w:r w:rsidRPr="00735A23">
              <w:rPr>
                <w:rFonts w:ascii="Times New Roman" w:eastAsia="Times New Roman" w:hAnsi="Times New Roman" w:cs="Times New Roman"/>
                <w:i/>
                <w:sz w:val="24"/>
                <w:lang w:val="ru-RU"/>
              </w:rPr>
              <w:t>особенностями</w:t>
            </w:r>
          </w:p>
          <w:p w:rsidR="00735A23" w:rsidRPr="00735A23" w:rsidRDefault="00735A23" w:rsidP="00735A23">
            <w:pPr>
              <w:spacing w:line="270" w:lineRule="atLeast"/>
              <w:ind w:left="110"/>
              <w:rPr>
                <w:rFonts w:ascii="Times New Roman" w:eastAsia="Times New Roman" w:hAnsi="Times New Roman" w:cs="Times New Roman"/>
                <w:i/>
                <w:sz w:val="24"/>
                <w:lang w:val="ru-RU"/>
              </w:rPr>
            </w:pPr>
            <w:r w:rsidRPr="00735A23">
              <w:rPr>
                <w:rFonts w:ascii="Times New Roman" w:eastAsia="Times New Roman" w:hAnsi="Times New Roman" w:cs="Times New Roman"/>
                <w:i/>
                <w:sz w:val="24"/>
                <w:lang w:val="ru-RU"/>
              </w:rPr>
              <w:t>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tc>
      </w:tr>
    </w:tbl>
    <w:p w:rsidR="00735A23" w:rsidRDefault="00735A23" w:rsidP="00735A23">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rPr>
      </w:pP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b/>
          <w:sz w:val="24"/>
          <w:szCs w:val="24"/>
        </w:rPr>
      </w:pPr>
      <w:r w:rsidRPr="001E4708">
        <w:rPr>
          <w:rFonts w:ascii="Times New Roman" w:eastAsia="Times New Roman" w:hAnsi="Times New Roman" w:cs="Times New Roman"/>
          <w:b/>
          <w:sz w:val="24"/>
          <w:szCs w:val="24"/>
        </w:rPr>
        <w:t>2.7.3.4.</w:t>
      </w:r>
      <w:r w:rsidRPr="001E4708">
        <w:rPr>
          <w:rFonts w:ascii="Times New Roman" w:eastAsia="Times New Roman" w:hAnsi="Times New Roman" w:cs="Times New Roman"/>
          <w:b/>
          <w:sz w:val="24"/>
          <w:szCs w:val="24"/>
        </w:rPr>
        <w:tab/>
        <w:t>Задачи воспитания в образовательных областях.</w:t>
      </w:r>
    </w:p>
    <w:p w:rsidR="001E4708" w:rsidRPr="001E4708" w:rsidRDefault="00830541" w:rsidP="00830541">
      <w:pPr>
        <w:widowControl w:val="0"/>
        <w:tabs>
          <w:tab w:val="left" w:pos="993"/>
          <w:tab w:val="left" w:pos="1418"/>
        </w:tabs>
        <w:autoSpaceDE w:val="0"/>
        <w:autoSpaceDN w:val="0"/>
        <w:spacing w:after="0" w:line="36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 xml:space="preserve">Для </w:t>
      </w:r>
      <w:r w:rsidR="001E4708" w:rsidRPr="001E4708">
        <w:rPr>
          <w:rFonts w:ascii="Times New Roman" w:eastAsia="Times New Roman" w:hAnsi="Times New Roman" w:cs="Times New Roman"/>
          <w:sz w:val="24"/>
          <w:szCs w:val="24"/>
        </w:rPr>
        <w:t>проектирования</w:t>
      </w:r>
      <w:r w:rsidR="001E4708" w:rsidRPr="001E4708">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 содержания</w:t>
      </w:r>
      <w:r>
        <w:rPr>
          <w:rFonts w:ascii="Times New Roman" w:eastAsia="Times New Roman" w:hAnsi="Times New Roman" w:cs="Times New Roman"/>
          <w:sz w:val="24"/>
          <w:szCs w:val="24"/>
        </w:rPr>
        <w:tab/>
        <w:t xml:space="preserve">воспитательной </w:t>
      </w:r>
      <w:r w:rsidR="001E4708" w:rsidRPr="001E4708">
        <w:rPr>
          <w:rFonts w:ascii="Times New Roman" w:eastAsia="Times New Roman" w:hAnsi="Times New Roman" w:cs="Times New Roman"/>
          <w:sz w:val="24"/>
          <w:szCs w:val="24"/>
        </w:rPr>
        <w:t>работы</w:t>
      </w:r>
      <w:r>
        <w:rPr>
          <w:rFonts w:ascii="Times New Roman" w:eastAsia="Times New Roman" w:hAnsi="Times New Roman" w:cs="Times New Roman"/>
          <w:sz w:val="24"/>
          <w:szCs w:val="24"/>
        </w:rPr>
        <w:t xml:space="preserve"> </w:t>
      </w:r>
      <w:r w:rsidR="001E4708" w:rsidRPr="001E4708">
        <w:rPr>
          <w:rFonts w:ascii="Times New Roman" w:eastAsia="Times New Roman" w:hAnsi="Times New Roman" w:cs="Times New Roman"/>
          <w:sz w:val="24"/>
          <w:szCs w:val="24"/>
        </w:rPr>
        <w:t>необходимо</w:t>
      </w:r>
      <w:r>
        <w:rPr>
          <w:rFonts w:ascii="Times New Roman" w:eastAsia="Times New Roman" w:hAnsi="Times New Roman" w:cs="Times New Roman"/>
          <w:sz w:val="24"/>
          <w:szCs w:val="24"/>
        </w:rPr>
        <w:t xml:space="preserve"> </w:t>
      </w:r>
      <w:r w:rsidR="001E4708" w:rsidRPr="001E4708">
        <w:rPr>
          <w:rFonts w:ascii="Times New Roman" w:eastAsia="Times New Roman" w:hAnsi="Times New Roman" w:cs="Times New Roman"/>
          <w:sz w:val="24"/>
          <w:szCs w:val="24"/>
        </w:rPr>
        <w:t xml:space="preserve">соотнести </w:t>
      </w:r>
      <w:r w:rsidR="001E4708" w:rsidRPr="001E4708">
        <w:rPr>
          <w:rFonts w:ascii="Times New Roman" w:eastAsia="Times New Roman" w:hAnsi="Times New Roman" w:cs="Times New Roman"/>
          <w:sz w:val="24"/>
          <w:szCs w:val="24"/>
        </w:rPr>
        <w:lastRenderedPageBreak/>
        <w:t>направления воспитания и образовательные области.</w:t>
      </w:r>
    </w:p>
    <w:p w:rsidR="001E4708" w:rsidRPr="001E4708" w:rsidRDefault="001E4708" w:rsidP="00830541">
      <w:pPr>
        <w:widowControl w:val="0"/>
        <w:tabs>
          <w:tab w:val="left" w:pos="993"/>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2)</w:t>
      </w:r>
      <w:r w:rsidRPr="001E4708">
        <w:rPr>
          <w:rFonts w:ascii="Times New Roman" w:eastAsia="Times New Roman" w:hAnsi="Times New Roman" w:cs="Times New Roman"/>
          <w:sz w:val="24"/>
          <w:szCs w:val="24"/>
        </w:rPr>
        <w:tab/>
        <w:t>Содержание Программы воспитания реализуется в ходе освоения детьми дошкольного возраста всех образовательных областей, обозначенных в ФГОС ДО:</w:t>
      </w:r>
    </w:p>
    <w:p w:rsidR="001E4708" w:rsidRPr="001E4708" w:rsidRDefault="001E4708" w:rsidP="00830541">
      <w:pPr>
        <w:widowControl w:val="0"/>
        <w:tabs>
          <w:tab w:val="left" w:pos="993"/>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Образовательная</w:t>
      </w:r>
      <w:r w:rsidRPr="001E4708">
        <w:rPr>
          <w:rFonts w:ascii="Times New Roman" w:eastAsia="Times New Roman" w:hAnsi="Times New Roman" w:cs="Times New Roman"/>
          <w:sz w:val="24"/>
          <w:szCs w:val="24"/>
        </w:rPr>
        <w:tab/>
        <w:t>область</w:t>
      </w:r>
      <w:r w:rsidRPr="001E4708">
        <w:rPr>
          <w:rFonts w:ascii="Times New Roman" w:eastAsia="Times New Roman" w:hAnsi="Times New Roman" w:cs="Times New Roman"/>
          <w:sz w:val="24"/>
          <w:szCs w:val="24"/>
        </w:rPr>
        <w:tab/>
        <w:t>"Соци</w:t>
      </w:r>
      <w:r w:rsidR="00830541">
        <w:rPr>
          <w:rFonts w:ascii="Times New Roman" w:eastAsia="Times New Roman" w:hAnsi="Times New Roman" w:cs="Times New Roman"/>
          <w:sz w:val="24"/>
          <w:szCs w:val="24"/>
        </w:rPr>
        <w:t>ально-коммуникативное</w:t>
      </w:r>
      <w:r w:rsidR="00830541">
        <w:rPr>
          <w:rFonts w:ascii="Times New Roman" w:eastAsia="Times New Roman" w:hAnsi="Times New Roman" w:cs="Times New Roman"/>
          <w:sz w:val="24"/>
          <w:szCs w:val="24"/>
        </w:rPr>
        <w:tab/>
        <w:t xml:space="preserve">развитие" </w:t>
      </w:r>
      <w:r w:rsidRPr="001E4708">
        <w:rPr>
          <w:rFonts w:ascii="Times New Roman" w:eastAsia="Times New Roman" w:hAnsi="Times New Roman" w:cs="Times New Roman"/>
          <w:sz w:val="24"/>
          <w:szCs w:val="24"/>
        </w:rPr>
        <w:t>соотносится</w:t>
      </w:r>
      <w:r w:rsidRPr="001E4708">
        <w:rPr>
          <w:rFonts w:ascii="Times New Roman" w:eastAsia="Times New Roman" w:hAnsi="Times New Roman" w:cs="Times New Roman"/>
          <w:sz w:val="24"/>
          <w:szCs w:val="24"/>
        </w:rPr>
        <w:tab/>
        <w:t>с патриотическим, духовно-нравственным, социальным и трудовым направлениями воспитания;</w:t>
      </w:r>
    </w:p>
    <w:p w:rsidR="001E4708" w:rsidRPr="001E4708" w:rsidRDefault="001E4708" w:rsidP="00830541">
      <w:pPr>
        <w:widowControl w:val="0"/>
        <w:tabs>
          <w:tab w:val="left" w:pos="993"/>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Образовательная область "Познавательное развитие" соотносится с познавательным и патриотическим направлениями воспитания;</w:t>
      </w:r>
    </w:p>
    <w:p w:rsidR="001E4708" w:rsidRPr="001E4708" w:rsidRDefault="001E4708" w:rsidP="00830541">
      <w:pPr>
        <w:widowControl w:val="0"/>
        <w:tabs>
          <w:tab w:val="left" w:pos="993"/>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Образовательная область "Речевое развитие" соотносится с социальным и эстетическим направлениями воспитания;</w:t>
      </w:r>
    </w:p>
    <w:p w:rsidR="001E4708" w:rsidRPr="001E4708" w:rsidRDefault="001E4708" w:rsidP="00830541">
      <w:pPr>
        <w:widowControl w:val="0"/>
        <w:tabs>
          <w:tab w:val="left" w:pos="993"/>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Образовательная область "Художественно-эстетическое развитие" соотносится с эстетическим направлением воспитания;</w:t>
      </w:r>
    </w:p>
    <w:p w:rsidR="001E4708" w:rsidRPr="001E4708" w:rsidRDefault="001E4708" w:rsidP="00830541">
      <w:pPr>
        <w:widowControl w:val="0"/>
        <w:tabs>
          <w:tab w:val="left" w:pos="993"/>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Образовательная</w:t>
      </w:r>
      <w:r w:rsidRPr="001E4708">
        <w:rPr>
          <w:rFonts w:ascii="Times New Roman" w:eastAsia="Times New Roman" w:hAnsi="Times New Roman" w:cs="Times New Roman"/>
          <w:sz w:val="24"/>
          <w:szCs w:val="24"/>
        </w:rPr>
        <w:tab/>
        <w:t>область</w:t>
      </w:r>
      <w:r w:rsidRPr="001E4708">
        <w:rPr>
          <w:rFonts w:ascii="Times New Roman" w:eastAsia="Times New Roman" w:hAnsi="Times New Roman" w:cs="Times New Roman"/>
          <w:sz w:val="24"/>
          <w:szCs w:val="24"/>
        </w:rPr>
        <w:tab/>
        <w:t>"Физ</w:t>
      </w:r>
      <w:r w:rsidR="00830541">
        <w:rPr>
          <w:rFonts w:ascii="Times New Roman" w:eastAsia="Times New Roman" w:hAnsi="Times New Roman" w:cs="Times New Roman"/>
          <w:sz w:val="24"/>
          <w:szCs w:val="24"/>
        </w:rPr>
        <w:t>ическое</w:t>
      </w:r>
      <w:r w:rsidR="00830541">
        <w:rPr>
          <w:rFonts w:ascii="Times New Roman" w:eastAsia="Times New Roman" w:hAnsi="Times New Roman" w:cs="Times New Roman"/>
          <w:sz w:val="24"/>
          <w:szCs w:val="24"/>
        </w:rPr>
        <w:tab/>
        <w:t>развитие"</w:t>
      </w:r>
      <w:r w:rsidR="00830541">
        <w:rPr>
          <w:rFonts w:ascii="Times New Roman" w:eastAsia="Times New Roman" w:hAnsi="Times New Roman" w:cs="Times New Roman"/>
          <w:sz w:val="24"/>
          <w:szCs w:val="24"/>
        </w:rPr>
        <w:tab/>
        <w:t>соотносится</w:t>
      </w:r>
      <w:r w:rsidR="00830541">
        <w:rPr>
          <w:rFonts w:ascii="Times New Roman" w:eastAsia="Times New Roman" w:hAnsi="Times New Roman" w:cs="Times New Roman"/>
          <w:sz w:val="24"/>
          <w:szCs w:val="24"/>
        </w:rPr>
        <w:tab/>
        <w:t xml:space="preserve">с </w:t>
      </w:r>
      <w:r w:rsidRPr="001E4708">
        <w:rPr>
          <w:rFonts w:ascii="Times New Roman" w:eastAsia="Times New Roman" w:hAnsi="Times New Roman" w:cs="Times New Roman"/>
          <w:sz w:val="24"/>
          <w:szCs w:val="24"/>
        </w:rPr>
        <w:t>физическим</w:t>
      </w:r>
      <w:r w:rsidRPr="001E4708">
        <w:rPr>
          <w:rFonts w:ascii="Times New Roman" w:eastAsia="Times New Roman" w:hAnsi="Times New Roman" w:cs="Times New Roman"/>
          <w:sz w:val="24"/>
          <w:szCs w:val="24"/>
        </w:rPr>
        <w:tab/>
        <w:t>и оздоровительным направлениями воспитания.</w:t>
      </w:r>
    </w:p>
    <w:p w:rsidR="001E4708" w:rsidRPr="001E4708" w:rsidRDefault="001E4708" w:rsidP="00830541">
      <w:pPr>
        <w:widowControl w:val="0"/>
        <w:tabs>
          <w:tab w:val="left" w:pos="993"/>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3)</w:t>
      </w:r>
      <w:r w:rsidRPr="001E4708">
        <w:rPr>
          <w:rFonts w:ascii="Times New Roman" w:eastAsia="Times New Roman" w:hAnsi="Times New Roman" w:cs="Times New Roman"/>
          <w:sz w:val="24"/>
          <w:szCs w:val="24"/>
        </w:rPr>
        <w:tab/>
        <w:t>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воспитание любви к своей семье, своему населенному пункту, родному краю, своей стране;</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воспитание ценностного отношения к культурному наследию своего народа, к нравственным и культурным традициям России;</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содействие становлению целостной картины мира, основанной на представлениях о добре и зле, прекрасном и безобразном, правдивом и ложном;</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 xml:space="preserve"> 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формирование способности бережно и уважительно относиться к результатам своего труда и труда других людей.</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4)</w:t>
      </w:r>
      <w:r w:rsidRPr="001E4708">
        <w:rPr>
          <w:rFonts w:ascii="Times New Roman" w:eastAsia="Times New Roman" w:hAnsi="Times New Roman" w:cs="Times New Roman"/>
          <w:sz w:val="24"/>
          <w:szCs w:val="24"/>
        </w:rPr>
        <w:tab/>
        <w:t>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воспитание отношения к знанию как ценности, понимание значения образования для человека, общества, страны;</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воспитание уважения к людям - представителям разных народов России независимо от их этнической принадлежности;</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воспитание уважительного отношения к государственным символам страны (флагу, гербу, гимну);</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5)</w:t>
      </w:r>
      <w:r w:rsidRPr="001E4708">
        <w:rPr>
          <w:rFonts w:ascii="Times New Roman" w:eastAsia="Times New Roman" w:hAnsi="Times New Roman" w:cs="Times New Roman"/>
          <w:sz w:val="24"/>
          <w:szCs w:val="24"/>
        </w:rPr>
        <w:tab/>
        <w:t>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владение формами речевого этикета, отражающими принятые в обществе правила и нормы культурного поведения;</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6)</w:t>
      </w:r>
      <w:r w:rsidRPr="001E4708">
        <w:rPr>
          <w:rFonts w:ascii="Times New Roman" w:eastAsia="Times New Roman" w:hAnsi="Times New Roman" w:cs="Times New Roman"/>
          <w:sz w:val="24"/>
          <w:szCs w:val="24"/>
        </w:rPr>
        <w:tab/>
        <w:t>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становление эстетического, эмоционально-ценностного отношения к окружающему миру для гармонизации внешнего мира и внутреннего мира ребёнка;</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lastRenderedPageBreak/>
        <w:t>формирование целостной картины мира на основе интеграции интеллектуального и эмоционально-образного способов его освоения детьми;</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 xml:space="preserve"> 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7)</w:t>
      </w:r>
      <w:r w:rsidRPr="001E4708">
        <w:rPr>
          <w:rFonts w:ascii="Times New Roman" w:eastAsia="Times New Roman" w:hAnsi="Times New Roman" w:cs="Times New Roman"/>
          <w:sz w:val="24"/>
          <w:szCs w:val="24"/>
        </w:rPr>
        <w:tab/>
        <w:t>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формирование у ребёнка возрастосообразных представлений о жизни, здоровье и физической культуре;</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воспитание активности, самостоятельности, уверенности, нравственных и волевых качеств.</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p>
    <w:p w:rsidR="001E4708" w:rsidRPr="00830541"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b/>
          <w:sz w:val="24"/>
          <w:szCs w:val="24"/>
        </w:rPr>
      </w:pPr>
      <w:r w:rsidRPr="00830541">
        <w:rPr>
          <w:rFonts w:ascii="Times New Roman" w:eastAsia="Times New Roman" w:hAnsi="Times New Roman" w:cs="Times New Roman"/>
          <w:b/>
          <w:sz w:val="24"/>
          <w:szCs w:val="24"/>
        </w:rPr>
        <w:t>2.7.3.5.</w:t>
      </w:r>
      <w:r w:rsidRPr="00830541">
        <w:rPr>
          <w:rFonts w:ascii="Times New Roman" w:eastAsia="Times New Roman" w:hAnsi="Times New Roman" w:cs="Times New Roman"/>
          <w:b/>
          <w:sz w:val="24"/>
          <w:szCs w:val="24"/>
        </w:rPr>
        <w:tab/>
        <w:t>Формы совместной деятельности в образовательной организации.</w:t>
      </w:r>
    </w:p>
    <w:p w:rsidR="001E4708" w:rsidRPr="00830541"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b/>
          <w:sz w:val="24"/>
          <w:szCs w:val="24"/>
        </w:rPr>
      </w:pPr>
      <w:r w:rsidRPr="00830541">
        <w:rPr>
          <w:rFonts w:ascii="Times New Roman" w:eastAsia="Times New Roman" w:hAnsi="Times New Roman" w:cs="Times New Roman"/>
          <w:b/>
          <w:sz w:val="24"/>
          <w:szCs w:val="24"/>
        </w:rPr>
        <w:t>2.7.3.5.1.</w:t>
      </w:r>
      <w:r w:rsidRPr="00830541">
        <w:rPr>
          <w:rFonts w:ascii="Times New Roman" w:eastAsia="Times New Roman" w:hAnsi="Times New Roman" w:cs="Times New Roman"/>
          <w:b/>
          <w:sz w:val="24"/>
          <w:szCs w:val="24"/>
        </w:rPr>
        <w:tab/>
        <w:t>Работа с родителями (законными представителями).</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родительское собрание; педагогические лектории;</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родительские конференции; круглые столы;</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родительские клубы, клубы выходного дня; мастер-классы;</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szCs w:val="24"/>
        </w:rPr>
      </w:pPr>
      <w:r w:rsidRPr="001E4708">
        <w:rPr>
          <w:rFonts w:ascii="Times New Roman" w:eastAsia="Times New Roman" w:hAnsi="Times New Roman" w:cs="Times New Roman"/>
          <w:sz w:val="24"/>
          <w:szCs w:val="24"/>
        </w:rPr>
        <w:t>иные формы взаимодействия, существующие в ДОО.</w:t>
      </w:r>
    </w:p>
    <w:p w:rsidR="001E4708" w:rsidRPr="001E4708" w:rsidRDefault="001E4708" w:rsidP="001E4708">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rPr>
      </w:pPr>
      <w:r w:rsidRPr="001E4708">
        <w:rPr>
          <w:rFonts w:ascii="Times New Roman" w:eastAsia="Times New Roman" w:hAnsi="Times New Roman" w:cs="Times New Roman"/>
          <w:sz w:val="24"/>
          <w:szCs w:val="24"/>
        </w:rPr>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r w:rsidRPr="001E4708">
        <w:rPr>
          <w:rFonts w:ascii="Times New Roman" w:eastAsia="Times New Roman" w:hAnsi="Times New Roman" w:cs="Times New Roman"/>
          <w:sz w:val="24"/>
        </w:rPr>
        <w:t>.</w:t>
      </w:r>
    </w:p>
    <w:p w:rsidR="001E4708" w:rsidRDefault="001E4708" w:rsidP="00735A23">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rPr>
      </w:pPr>
    </w:p>
    <w:p w:rsidR="00830541" w:rsidRPr="00830541" w:rsidRDefault="00830541" w:rsidP="00830541">
      <w:pPr>
        <w:widowControl w:val="0"/>
        <w:autoSpaceDE w:val="0"/>
        <w:autoSpaceDN w:val="0"/>
        <w:spacing w:after="0" w:line="240" w:lineRule="auto"/>
        <w:jc w:val="center"/>
        <w:outlineLvl w:val="0"/>
        <w:rPr>
          <w:rFonts w:ascii="Times New Roman" w:eastAsia="Times New Roman" w:hAnsi="Times New Roman" w:cs="Times New Roman"/>
          <w:b/>
          <w:bCs/>
          <w:sz w:val="24"/>
          <w:szCs w:val="24"/>
        </w:rPr>
      </w:pPr>
      <w:r w:rsidRPr="00830541">
        <w:rPr>
          <w:rFonts w:ascii="Times New Roman" w:eastAsia="Times New Roman" w:hAnsi="Times New Roman" w:cs="Times New Roman"/>
          <w:b/>
          <w:bCs/>
          <w:color w:val="933634"/>
          <w:sz w:val="24"/>
          <w:szCs w:val="24"/>
        </w:rPr>
        <w:t>Региональные</w:t>
      </w:r>
      <w:r w:rsidRPr="00830541">
        <w:rPr>
          <w:rFonts w:ascii="Times New Roman" w:eastAsia="Times New Roman" w:hAnsi="Times New Roman" w:cs="Times New Roman"/>
          <w:b/>
          <w:bCs/>
          <w:color w:val="933634"/>
          <w:spacing w:val="-5"/>
          <w:sz w:val="24"/>
          <w:szCs w:val="24"/>
        </w:rPr>
        <w:t xml:space="preserve"> </w:t>
      </w:r>
      <w:r w:rsidRPr="00830541">
        <w:rPr>
          <w:rFonts w:ascii="Times New Roman" w:eastAsia="Times New Roman" w:hAnsi="Times New Roman" w:cs="Times New Roman"/>
          <w:b/>
          <w:bCs/>
          <w:color w:val="933634"/>
          <w:sz w:val="24"/>
          <w:szCs w:val="24"/>
        </w:rPr>
        <w:t>особенности</w:t>
      </w:r>
      <w:r w:rsidRPr="00830541">
        <w:rPr>
          <w:rFonts w:ascii="Times New Roman" w:eastAsia="Times New Roman" w:hAnsi="Times New Roman" w:cs="Times New Roman"/>
          <w:b/>
          <w:bCs/>
          <w:color w:val="933634"/>
          <w:spacing w:val="-4"/>
          <w:sz w:val="24"/>
          <w:szCs w:val="24"/>
        </w:rPr>
        <w:t xml:space="preserve"> </w:t>
      </w:r>
      <w:r w:rsidRPr="00830541">
        <w:rPr>
          <w:rFonts w:ascii="Times New Roman" w:eastAsia="Times New Roman" w:hAnsi="Times New Roman" w:cs="Times New Roman"/>
          <w:b/>
          <w:bCs/>
          <w:color w:val="933634"/>
          <w:sz w:val="24"/>
          <w:szCs w:val="24"/>
        </w:rPr>
        <w:t>работы</w:t>
      </w:r>
      <w:r w:rsidRPr="00830541">
        <w:rPr>
          <w:rFonts w:ascii="Times New Roman" w:eastAsia="Times New Roman" w:hAnsi="Times New Roman" w:cs="Times New Roman"/>
          <w:b/>
          <w:bCs/>
          <w:color w:val="933634"/>
          <w:spacing w:val="-2"/>
          <w:sz w:val="24"/>
          <w:szCs w:val="24"/>
        </w:rPr>
        <w:t xml:space="preserve"> </w:t>
      </w:r>
      <w:r w:rsidRPr="00830541">
        <w:rPr>
          <w:rFonts w:ascii="Times New Roman" w:eastAsia="Times New Roman" w:hAnsi="Times New Roman" w:cs="Times New Roman"/>
          <w:b/>
          <w:bCs/>
          <w:color w:val="933634"/>
          <w:sz w:val="24"/>
          <w:szCs w:val="24"/>
        </w:rPr>
        <w:t>с</w:t>
      </w:r>
      <w:r w:rsidRPr="00830541">
        <w:rPr>
          <w:rFonts w:ascii="Times New Roman" w:eastAsia="Times New Roman" w:hAnsi="Times New Roman" w:cs="Times New Roman"/>
          <w:b/>
          <w:bCs/>
          <w:color w:val="933634"/>
          <w:spacing w:val="-5"/>
          <w:sz w:val="24"/>
          <w:szCs w:val="24"/>
        </w:rPr>
        <w:t xml:space="preserve"> </w:t>
      </w:r>
      <w:r w:rsidRPr="00830541">
        <w:rPr>
          <w:rFonts w:ascii="Times New Roman" w:eastAsia="Times New Roman" w:hAnsi="Times New Roman" w:cs="Times New Roman"/>
          <w:b/>
          <w:bCs/>
          <w:color w:val="933634"/>
          <w:sz w:val="24"/>
          <w:szCs w:val="24"/>
        </w:rPr>
        <w:t>родителями</w:t>
      </w:r>
      <w:r w:rsidRPr="00830541">
        <w:rPr>
          <w:rFonts w:ascii="Times New Roman" w:eastAsia="Times New Roman" w:hAnsi="Times New Roman" w:cs="Times New Roman"/>
          <w:b/>
          <w:bCs/>
          <w:color w:val="933634"/>
          <w:spacing w:val="-2"/>
          <w:sz w:val="24"/>
          <w:szCs w:val="24"/>
        </w:rPr>
        <w:t xml:space="preserve"> </w:t>
      </w:r>
      <w:r w:rsidRPr="00830541">
        <w:rPr>
          <w:rFonts w:ascii="Times New Roman" w:eastAsia="Times New Roman" w:hAnsi="Times New Roman" w:cs="Times New Roman"/>
          <w:b/>
          <w:bCs/>
          <w:color w:val="933634"/>
          <w:sz w:val="24"/>
          <w:szCs w:val="24"/>
        </w:rPr>
        <w:t>(законными</w:t>
      </w:r>
      <w:r w:rsidRPr="00830541">
        <w:rPr>
          <w:rFonts w:ascii="Times New Roman" w:eastAsia="Times New Roman" w:hAnsi="Times New Roman" w:cs="Times New Roman"/>
          <w:b/>
          <w:bCs/>
          <w:color w:val="933634"/>
          <w:spacing w:val="-2"/>
          <w:sz w:val="24"/>
          <w:szCs w:val="24"/>
        </w:rPr>
        <w:t xml:space="preserve"> </w:t>
      </w:r>
      <w:r w:rsidRPr="00830541">
        <w:rPr>
          <w:rFonts w:ascii="Times New Roman" w:eastAsia="Times New Roman" w:hAnsi="Times New Roman" w:cs="Times New Roman"/>
          <w:b/>
          <w:bCs/>
          <w:color w:val="933634"/>
          <w:sz w:val="24"/>
          <w:szCs w:val="24"/>
        </w:rPr>
        <w:t>представителями)</w:t>
      </w:r>
    </w:p>
    <w:p w:rsidR="00830541" w:rsidRDefault="00830541" w:rsidP="00735A23">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40"/>
      </w:tblGrid>
      <w:tr w:rsidR="00830541" w:rsidRPr="00830541" w:rsidTr="00830541">
        <w:trPr>
          <w:trHeight w:val="827"/>
        </w:trPr>
        <w:tc>
          <w:tcPr>
            <w:tcW w:w="9640" w:type="dxa"/>
          </w:tcPr>
          <w:p w:rsidR="00830541" w:rsidRPr="00830541" w:rsidRDefault="00830541" w:rsidP="00830541">
            <w:pPr>
              <w:spacing w:line="268" w:lineRule="exact"/>
              <w:ind w:left="110"/>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lastRenderedPageBreak/>
              <w:t>Региональные</w:t>
            </w:r>
            <w:r w:rsidRPr="00830541">
              <w:rPr>
                <w:rFonts w:ascii="Times New Roman" w:eastAsia="Times New Roman" w:hAnsi="Times New Roman" w:cs="Times New Roman"/>
                <w:i/>
                <w:spacing w:val="24"/>
                <w:sz w:val="24"/>
                <w:lang w:val="ru-RU"/>
              </w:rPr>
              <w:t xml:space="preserve"> </w:t>
            </w:r>
            <w:r w:rsidRPr="00830541">
              <w:rPr>
                <w:rFonts w:ascii="Times New Roman" w:eastAsia="Times New Roman" w:hAnsi="Times New Roman" w:cs="Times New Roman"/>
                <w:i/>
                <w:sz w:val="24"/>
                <w:lang w:val="ru-RU"/>
              </w:rPr>
              <w:t>особенности</w:t>
            </w:r>
            <w:r w:rsidRPr="00830541">
              <w:rPr>
                <w:rFonts w:ascii="Times New Roman" w:eastAsia="Times New Roman" w:hAnsi="Times New Roman" w:cs="Times New Roman"/>
                <w:i/>
                <w:spacing w:val="28"/>
                <w:sz w:val="24"/>
                <w:lang w:val="ru-RU"/>
              </w:rPr>
              <w:t xml:space="preserve"> </w:t>
            </w:r>
            <w:r w:rsidRPr="00830541">
              <w:rPr>
                <w:rFonts w:ascii="Times New Roman" w:eastAsia="Times New Roman" w:hAnsi="Times New Roman" w:cs="Times New Roman"/>
                <w:i/>
                <w:sz w:val="24"/>
                <w:lang w:val="ru-RU"/>
              </w:rPr>
              <w:t>видов</w:t>
            </w:r>
            <w:r w:rsidRPr="00830541">
              <w:rPr>
                <w:rFonts w:ascii="Times New Roman" w:eastAsia="Times New Roman" w:hAnsi="Times New Roman" w:cs="Times New Roman"/>
                <w:i/>
                <w:spacing w:val="25"/>
                <w:sz w:val="24"/>
                <w:lang w:val="ru-RU"/>
              </w:rPr>
              <w:t xml:space="preserve"> </w:t>
            </w:r>
            <w:r w:rsidRPr="00830541">
              <w:rPr>
                <w:rFonts w:ascii="Times New Roman" w:eastAsia="Times New Roman" w:hAnsi="Times New Roman" w:cs="Times New Roman"/>
                <w:i/>
                <w:sz w:val="24"/>
                <w:lang w:val="ru-RU"/>
              </w:rPr>
              <w:t>и</w:t>
            </w:r>
            <w:r w:rsidRPr="00830541">
              <w:rPr>
                <w:rFonts w:ascii="Times New Roman" w:eastAsia="Times New Roman" w:hAnsi="Times New Roman" w:cs="Times New Roman"/>
                <w:i/>
                <w:spacing w:val="28"/>
                <w:sz w:val="24"/>
                <w:lang w:val="ru-RU"/>
              </w:rPr>
              <w:t xml:space="preserve"> </w:t>
            </w:r>
            <w:r w:rsidRPr="00830541">
              <w:rPr>
                <w:rFonts w:ascii="Times New Roman" w:eastAsia="Times New Roman" w:hAnsi="Times New Roman" w:cs="Times New Roman"/>
                <w:i/>
                <w:sz w:val="24"/>
                <w:lang w:val="ru-RU"/>
              </w:rPr>
              <w:t>форм</w:t>
            </w:r>
            <w:r w:rsidRPr="00830541">
              <w:rPr>
                <w:rFonts w:ascii="Times New Roman" w:eastAsia="Times New Roman" w:hAnsi="Times New Roman" w:cs="Times New Roman"/>
                <w:i/>
                <w:spacing w:val="26"/>
                <w:sz w:val="24"/>
                <w:lang w:val="ru-RU"/>
              </w:rPr>
              <w:t xml:space="preserve"> </w:t>
            </w:r>
            <w:r w:rsidRPr="00830541">
              <w:rPr>
                <w:rFonts w:ascii="Times New Roman" w:eastAsia="Times New Roman" w:hAnsi="Times New Roman" w:cs="Times New Roman"/>
                <w:i/>
                <w:sz w:val="24"/>
                <w:lang w:val="ru-RU"/>
              </w:rPr>
              <w:t>деятельности</w:t>
            </w:r>
            <w:r w:rsidRPr="00830541">
              <w:rPr>
                <w:rFonts w:ascii="Times New Roman" w:eastAsia="Times New Roman" w:hAnsi="Times New Roman" w:cs="Times New Roman"/>
                <w:i/>
                <w:spacing w:val="26"/>
                <w:sz w:val="24"/>
                <w:lang w:val="ru-RU"/>
              </w:rPr>
              <w:t xml:space="preserve"> </w:t>
            </w:r>
            <w:r w:rsidRPr="00830541">
              <w:rPr>
                <w:rFonts w:ascii="Times New Roman" w:eastAsia="Times New Roman" w:hAnsi="Times New Roman" w:cs="Times New Roman"/>
                <w:i/>
                <w:sz w:val="24"/>
                <w:lang w:val="ru-RU"/>
              </w:rPr>
              <w:t>по</w:t>
            </w:r>
            <w:r w:rsidRPr="00830541">
              <w:rPr>
                <w:rFonts w:ascii="Times New Roman" w:eastAsia="Times New Roman" w:hAnsi="Times New Roman" w:cs="Times New Roman"/>
                <w:i/>
                <w:spacing w:val="26"/>
                <w:sz w:val="24"/>
                <w:lang w:val="ru-RU"/>
              </w:rPr>
              <w:t xml:space="preserve"> </w:t>
            </w:r>
            <w:r w:rsidRPr="00830541">
              <w:rPr>
                <w:rFonts w:ascii="Times New Roman" w:eastAsia="Times New Roman" w:hAnsi="Times New Roman" w:cs="Times New Roman"/>
                <w:i/>
                <w:sz w:val="24"/>
                <w:lang w:val="ru-RU"/>
              </w:rPr>
              <w:t>организации</w:t>
            </w:r>
            <w:r w:rsidRPr="00830541">
              <w:rPr>
                <w:rFonts w:ascii="Times New Roman" w:eastAsia="Times New Roman" w:hAnsi="Times New Roman" w:cs="Times New Roman"/>
                <w:i/>
                <w:spacing w:val="26"/>
                <w:sz w:val="24"/>
                <w:lang w:val="ru-RU"/>
              </w:rPr>
              <w:t xml:space="preserve"> </w:t>
            </w:r>
            <w:r w:rsidRPr="00830541">
              <w:rPr>
                <w:rFonts w:ascii="Times New Roman" w:eastAsia="Times New Roman" w:hAnsi="Times New Roman" w:cs="Times New Roman"/>
                <w:i/>
                <w:sz w:val="24"/>
                <w:lang w:val="ru-RU"/>
              </w:rPr>
              <w:t>сотрудничества</w:t>
            </w:r>
          </w:p>
          <w:p w:rsidR="00830541" w:rsidRPr="00830541" w:rsidRDefault="00830541" w:rsidP="00830541">
            <w:pPr>
              <w:spacing w:line="270" w:lineRule="atLeast"/>
              <w:ind w:left="110" w:firstLine="351"/>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педагогов</w:t>
            </w:r>
            <w:r w:rsidRPr="00830541">
              <w:rPr>
                <w:rFonts w:ascii="Times New Roman" w:eastAsia="Times New Roman" w:hAnsi="Times New Roman" w:cs="Times New Roman"/>
                <w:i/>
                <w:spacing w:val="22"/>
                <w:sz w:val="24"/>
                <w:lang w:val="ru-RU"/>
              </w:rPr>
              <w:t xml:space="preserve"> </w:t>
            </w:r>
            <w:r w:rsidRPr="00830541">
              <w:rPr>
                <w:rFonts w:ascii="Times New Roman" w:eastAsia="Times New Roman" w:hAnsi="Times New Roman" w:cs="Times New Roman"/>
                <w:i/>
                <w:sz w:val="24"/>
                <w:lang w:val="ru-RU"/>
              </w:rPr>
              <w:t>и</w:t>
            </w:r>
            <w:r w:rsidRPr="00830541">
              <w:rPr>
                <w:rFonts w:ascii="Times New Roman" w:eastAsia="Times New Roman" w:hAnsi="Times New Roman" w:cs="Times New Roman"/>
                <w:i/>
                <w:spacing w:val="23"/>
                <w:sz w:val="24"/>
                <w:lang w:val="ru-RU"/>
              </w:rPr>
              <w:t xml:space="preserve"> </w:t>
            </w:r>
            <w:r w:rsidRPr="00830541">
              <w:rPr>
                <w:rFonts w:ascii="Times New Roman" w:eastAsia="Times New Roman" w:hAnsi="Times New Roman" w:cs="Times New Roman"/>
                <w:i/>
                <w:sz w:val="24"/>
                <w:lang w:val="ru-RU"/>
              </w:rPr>
              <w:t>родителей</w:t>
            </w:r>
            <w:r w:rsidRPr="00830541">
              <w:rPr>
                <w:rFonts w:ascii="Times New Roman" w:eastAsia="Times New Roman" w:hAnsi="Times New Roman" w:cs="Times New Roman"/>
                <w:i/>
                <w:spacing w:val="23"/>
                <w:sz w:val="24"/>
                <w:lang w:val="ru-RU"/>
              </w:rPr>
              <w:t xml:space="preserve"> </w:t>
            </w:r>
            <w:r w:rsidRPr="00830541">
              <w:rPr>
                <w:rFonts w:ascii="Times New Roman" w:eastAsia="Times New Roman" w:hAnsi="Times New Roman" w:cs="Times New Roman"/>
                <w:i/>
                <w:sz w:val="24"/>
                <w:lang w:val="ru-RU"/>
              </w:rPr>
              <w:t>(законных</w:t>
            </w:r>
            <w:r w:rsidRPr="00830541">
              <w:rPr>
                <w:rFonts w:ascii="Times New Roman" w:eastAsia="Times New Roman" w:hAnsi="Times New Roman" w:cs="Times New Roman"/>
                <w:i/>
                <w:spacing w:val="22"/>
                <w:sz w:val="24"/>
                <w:lang w:val="ru-RU"/>
              </w:rPr>
              <w:t xml:space="preserve"> </w:t>
            </w:r>
            <w:r w:rsidRPr="00830541">
              <w:rPr>
                <w:rFonts w:ascii="Times New Roman" w:eastAsia="Times New Roman" w:hAnsi="Times New Roman" w:cs="Times New Roman"/>
                <w:i/>
                <w:sz w:val="24"/>
                <w:lang w:val="ru-RU"/>
              </w:rPr>
              <w:t>представителей),</w:t>
            </w:r>
            <w:r w:rsidRPr="00830541">
              <w:rPr>
                <w:rFonts w:ascii="Times New Roman" w:eastAsia="Times New Roman" w:hAnsi="Times New Roman" w:cs="Times New Roman"/>
                <w:i/>
                <w:spacing w:val="23"/>
                <w:sz w:val="24"/>
                <w:lang w:val="ru-RU"/>
              </w:rPr>
              <w:t xml:space="preserve"> </w:t>
            </w:r>
            <w:r w:rsidRPr="00830541">
              <w:rPr>
                <w:rFonts w:ascii="Times New Roman" w:eastAsia="Times New Roman" w:hAnsi="Times New Roman" w:cs="Times New Roman"/>
                <w:i/>
                <w:sz w:val="24"/>
                <w:lang w:val="ru-RU"/>
              </w:rPr>
              <w:t>используемых</w:t>
            </w:r>
            <w:r w:rsidRPr="00830541">
              <w:rPr>
                <w:rFonts w:ascii="Times New Roman" w:eastAsia="Times New Roman" w:hAnsi="Times New Roman" w:cs="Times New Roman"/>
                <w:i/>
                <w:spacing w:val="24"/>
                <w:sz w:val="24"/>
                <w:lang w:val="ru-RU"/>
              </w:rPr>
              <w:t xml:space="preserve"> </w:t>
            </w:r>
            <w:r w:rsidRPr="00830541">
              <w:rPr>
                <w:rFonts w:ascii="Times New Roman" w:eastAsia="Times New Roman" w:hAnsi="Times New Roman" w:cs="Times New Roman"/>
                <w:i/>
                <w:sz w:val="24"/>
                <w:lang w:val="ru-RU"/>
              </w:rPr>
              <w:t>в</w:t>
            </w:r>
            <w:r w:rsidRPr="00830541">
              <w:rPr>
                <w:rFonts w:ascii="Times New Roman" w:eastAsia="Times New Roman" w:hAnsi="Times New Roman" w:cs="Times New Roman"/>
                <w:i/>
                <w:spacing w:val="22"/>
                <w:sz w:val="24"/>
                <w:lang w:val="ru-RU"/>
              </w:rPr>
              <w:t xml:space="preserve"> </w:t>
            </w:r>
            <w:r w:rsidRPr="00830541">
              <w:rPr>
                <w:rFonts w:ascii="Times New Roman" w:eastAsia="Times New Roman" w:hAnsi="Times New Roman" w:cs="Times New Roman"/>
                <w:i/>
                <w:sz w:val="24"/>
                <w:lang w:val="ru-RU"/>
              </w:rPr>
              <w:t>ДОО</w:t>
            </w:r>
            <w:r w:rsidRPr="00830541">
              <w:rPr>
                <w:rFonts w:ascii="Times New Roman" w:eastAsia="Times New Roman" w:hAnsi="Times New Roman" w:cs="Times New Roman"/>
                <w:i/>
                <w:spacing w:val="22"/>
                <w:sz w:val="24"/>
                <w:lang w:val="ru-RU"/>
              </w:rPr>
              <w:t xml:space="preserve"> </w:t>
            </w:r>
            <w:r w:rsidRPr="00830541">
              <w:rPr>
                <w:rFonts w:ascii="Times New Roman" w:eastAsia="Times New Roman" w:hAnsi="Times New Roman" w:cs="Times New Roman"/>
                <w:i/>
                <w:sz w:val="24"/>
                <w:lang w:val="ru-RU"/>
              </w:rPr>
              <w:t>в</w:t>
            </w:r>
            <w:r w:rsidRPr="00830541">
              <w:rPr>
                <w:rFonts w:ascii="Times New Roman" w:eastAsia="Times New Roman" w:hAnsi="Times New Roman" w:cs="Times New Roman"/>
                <w:i/>
                <w:spacing w:val="22"/>
                <w:sz w:val="24"/>
                <w:lang w:val="ru-RU"/>
              </w:rPr>
              <w:t xml:space="preserve"> </w:t>
            </w:r>
            <w:r w:rsidRPr="00830541">
              <w:rPr>
                <w:rFonts w:ascii="Times New Roman" w:eastAsia="Times New Roman" w:hAnsi="Times New Roman" w:cs="Times New Roman"/>
                <w:i/>
                <w:sz w:val="24"/>
                <w:lang w:val="ru-RU"/>
              </w:rPr>
              <w:t>процессе</w:t>
            </w:r>
            <w:r w:rsidRPr="00830541">
              <w:rPr>
                <w:rFonts w:ascii="Times New Roman" w:eastAsia="Times New Roman" w:hAnsi="Times New Roman" w:cs="Times New Roman"/>
                <w:i/>
                <w:spacing w:val="-57"/>
                <w:sz w:val="24"/>
                <w:lang w:val="ru-RU"/>
              </w:rPr>
              <w:t xml:space="preserve"> </w:t>
            </w:r>
            <w:r w:rsidRPr="00830541">
              <w:rPr>
                <w:rFonts w:ascii="Times New Roman" w:eastAsia="Times New Roman" w:hAnsi="Times New Roman" w:cs="Times New Roman"/>
                <w:i/>
                <w:sz w:val="24"/>
                <w:lang w:val="ru-RU"/>
              </w:rPr>
              <w:t>воспитательной</w:t>
            </w:r>
            <w:r w:rsidRPr="00830541">
              <w:rPr>
                <w:rFonts w:ascii="Times New Roman" w:eastAsia="Times New Roman" w:hAnsi="Times New Roman" w:cs="Times New Roman"/>
                <w:i/>
                <w:spacing w:val="-1"/>
                <w:sz w:val="24"/>
                <w:lang w:val="ru-RU"/>
              </w:rPr>
              <w:t xml:space="preserve"> </w:t>
            </w:r>
            <w:r w:rsidRPr="00830541">
              <w:rPr>
                <w:rFonts w:ascii="Times New Roman" w:eastAsia="Times New Roman" w:hAnsi="Times New Roman" w:cs="Times New Roman"/>
                <w:i/>
                <w:sz w:val="24"/>
                <w:lang w:val="ru-RU"/>
              </w:rPr>
              <w:t>работы</w:t>
            </w:r>
          </w:p>
        </w:tc>
      </w:tr>
      <w:tr w:rsidR="00830541" w:rsidRPr="00830541" w:rsidTr="00461CA7">
        <w:trPr>
          <w:trHeight w:val="12155"/>
        </w:trPr>
        <w:tc>
          <w:tcPr>
            <w:tcW w:w="9640" w:type="dxa"/>
          </w:tcPr>
          <w:p w:rsidR="00830541" w:rsidRDefault="00830541" w:rsidP="00830541">
            <w:pPr>
              <w:spacing w:line="258" w:lineRule="exact"/>
              <w:ind w:left="110"/>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Педагоги</w:t>
            </w:r>
            <w:r w:rsidRPr="00830541">
              <w:rPr>
                <w:rFonts w:ascii="Times New Roman" w:eastAsia="Times New Roman" w:hAnsi="Times New Roman" w:cs="Times New Roman"/>
                <w:i/>
                <w:spacing w:val="-8"/>
                <w:sz w:val="24"/>
                <w:lang w:val="ru-RU"/>
              </w:rPr>
              <w:t xml:space="preserve"> </w:t>
            </w:r>
            <w:r w:rsidRPr="00830541">
              <w:rPr>
                <w:rFonts w:ascii="Times New Roman" w:eastAsia="Times New Roman" w:hAnsi="Times New Roman" w:cs="Times New Roman"/>
                <w:i/>
                <w:sz w:val="24"/>
                <w:lang w:val="ru-RU"/>
              </w:rPr>
              <w:t>ДОО</w:t>
            </w:r>
            <w:r w:rsidRPr="00830541">
              <w:rPr>
                <w:rFonts w:ascii="Times New Roman" w:eastAsia="Times New Roman" w:hAnsi="Times New Roman" w:cs="Times New Roman"/>
                <w:i/>
                <w:spacing w:val="-6"/>
                <w:sz w:val="24"/>
                <w:lang w:val="ru-RU"/>
              </w:rPr>
              <w:t xml:space="preserve"> </w:t>
            </w:r>
            <w:r w:rsidRPr="00830541">
              <w:rPr>
                <w:rFonts w:ascii="Times New Roman" w:eastAsia="Times New Roman" w:hAnsi="Times New Roman" w:cs="Times New Roman"/>
                <w:i/>
                <w:sz w:val="24"/>
                <w:lang w:val="ru-RU"/>
              </w:rPr>
              <w:t>самостоятельно</w:t>
            </w:r>
            <w:r w:rsidRPr="00830541">
              <w:rPr>
                <w:rFonts w:ascii="Times New Roman" w:eastAsia="Times New Roman" w:hAnsi="Times New Roman" w:cs="Times New Roman"/>
                <w:i/>
                <w:spacing w:val="-7"/>
                <w:sz w:val="24"/>
                <w:lang w:val="ru-RU"/>
              </w:rPr>
              <w:t xml:space="preserve"> </w:t>
            </w:r>
            <w:r w:rsidRPr="00830541">
              <w:rPr>
                <w:rFonts w:ascii="Times New Roman" w:eastAsia="Times New Roman" w:hAnsi="Times New Roman" w:cs="Times New Roman"/>
                <w:i/>
                <w:sz w:val="24"/>
                <w:lang w:val="ru-RU"/>
              </w:rPr>
              <w:t>выбирают</w:t>
            </w:r>
            <w:r w:rsidRPr="00830541">
              <w:rPr>
                <w:rFonts w:ascii="Times New Roman" w:eastAsia="Times New Roman" w:hAnsi="Times New Roman" w:cs="Times New Roman"/>
                <w:i/>
                <w:spacing w:val="-8"/>
                <w:sz w:val="24"/>
                <w:lang w:val="ru-RU"/>
              </w:rPr>
              <w:t xml:space="preserve"> </w:t>
            </w:r>
            <w:r w:rsidRPr="00830541">
              <w:rPr>
                <w:rFonts w:ascii="Times New Roman" w:eastAsia="Times New Roman" w:hAnsi="Times New Roman" w:cs="Times New Roman"/>
                <w:i/>
                <w:sz w:val="24"/>
                <w:lang w:val="ru-RU"/>
              </w:rPr>
              <w:t>педагогически</w:t>
            </w:r>
            <w:r w:rsidRPr="00830541">
              <w:rPr>
                <w:rFonts w:ascii="Times New Roman" w:eastAsia="Times New Roman" w:hAnsi="Times New Roman" w:cs="Times New Roman"/>
                <w:i/>
                <w:spacing w:val="-7"/>
                <w:sz w:val="24"/>
                <w:lang w:val="ru-RU"/>
              </w:rPr>
              <w:t xml:space="preserve"> </w:t>
            </w:r>
            <w:r w:rsidRPr="00830541">
              <w:rPr>
                <w:rFonts w:ascii="Times New Roman" w:eastAsia="Times New Roman" w:hAnsi="Times New Roman" w:cs="Times New Roman"/>
                <w:i/>
                <w:sz w:val="24"/>
                <w:lang w:val="ru-RU"/>
              </w:rPr>
              <w:t>обоснованные</w:t>
            </w:r>
            <w:r w:rsidRPr="00830541">
              <w:rPr>
                <w:rFonts w:ascii="Times New Roman" w:eastAsia="Times New Roman" w:hAnsi="Times New Roman" w:cs="Times New Roman"/>
                <w:i/>
                <w:spacing w:val="-8"/>
                <w:sz w:val="24"/>
                <w:lang w:val="ru-RU"/>
              </w:rPr>
              <w:t xml:space="preserve"> </w:t>
            </w:r>
            <w:r w:rsidRPr="00830541">
              <w:rPr>
                <w:rFonts w:ascii="Times New Roman" w:eastAsia="Times New Roman" w:hAnsi="Times New Roman" w:cs="Times New Roman"/>
                <w:i/>
                <w:sz w:val="24"/>
                <w:lang w:val="ru-RU"/>
              </w:rPr>
              <w:t>методы,</w:t>
            </w:r>
            <w:r w:rsidRPr="00830541">
              <w:rPr>
                <w:rFonts w:ascii="Times New Roman" w:eastAsia="Times New Roman" w:hAnsi="Times New Roman" w:cs="Times New Roman"/>
                <w:i/>
                <w:spacing w:val="-7"/>
                <w:sz w:val="24"/>
                <w:lang w:val="ru-RU"/>
              </w:rPr>
              <w:t xml:space="preserve"> </w:t>
            </w:r>
            <w:r w:rsidRPr="00830541">
              <w:rPr>
                <w:rFonts w:ascii="Times New Roman" w:eastAsia="Times New Roman" w:hAnsi="Times New Roman" w:cs="Times New Roman"/>
                <w:i/>
                <w:sz w:val="24"/>
                <w:lang w:val="ru-RU"/>
              </w:rPr>
              <w:t>приемы</w:t>
            </w:r>
            <w:r w:rsidRPr="00830541">
              <w:rPr>
                <w:rFonts w:ascii="Times New Roman" w:eastAsia="Times New Roman" w:hAnsi="Times New Roman" w:cs="Times New Roman"/>
                <w:i/>
                <w:spacing w:val="-6"/>
                <w:sz w:val="24"/>
                <w:lang w:val="ru-RU"/>
              </w:rPr>
              <w:t xml:space="preserve"> </w:t>
            </w:r>
            <w:r w:rsidRPr="00830541">
              <w:rPr>
                <w:rFonts w:ascii="Times New Roman" w:eastAsia="Times New Roman" w:hAnsi="Times New Roman" w:cs="Times New Roman"/>
                <w:i/>
                <w:sz w:val="24"/>
                <w:lang w:val="ru-RU"/>
              </w:rPr>
              <w:t>и</w:t>
            </w:r>
          </w:p>
          <w:p w:rsidR="00830541" w:rsidRPr="00830541" w:rsidRDefault="00830541" w:rsidP="00830541">
            <w:pPr>
              <w:spacing w:line="258" w:lineRule="exact"/>
              <w:ind w:left="110"/>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w:t>
            </w:r>
          </w:p>
          <w:p w:rsidR="00830541" w:rsidRPr="00830541" w:rsidRDefault="00830541" w:rsidP="00830541">
            <w:pPr>
              <w:spacing w:line="258" w:lineRule="exact"/>
              <w:ind w:left="110"/>
              <w:rPr>
                <w:rFonts w:ascii="Times New Roman" w:eastAsia="Times New Roman" w:hAnsi="Times New Roman" w:cs="Times New Roman"/>
                <w:i/>
                <w:sz w:val="24"/>
                <w:lang w:val="ru-RU"/>
              </w:rPr>
            </w:pPr>
          </w:p>
          <w:p w:rsidR="00830541" w:rsidRPr="00830541" w:rsidRDefault="00830541" w:rsidP="00830541">
            <w:pPr>
              <w:spacing w:line="258" w:lineRule="exact"/>
              <w:ind w:left="110"/>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w:t>
            </w:r>
          </w:p>
          <w:p w:rsidR="00830541" w:rsidRPr="00830541" w:rsidRDefault="00830541" w:rsidP="00830541">
            <w:pPr>
              <w:spacing w:line="258" w:lineRule="exact"/>
              <w:ind w:left="110"/>
              <w:rPr>
                <w:rFonts w:ascii="Times New Roman" w:eastAsia="Times New Roman" w:hAnsi="Times New Roman" w:cs="Times New Roman"/>
                <w:i/>
                <w:sz w:val="24"/>
                <w:lang w:val="ru-RU"/>
              </w:rPr>
            </w:pPr>
          </w:p>
          <w:p w:rsidR="00830541" w:rsidRPr="00830541" w:rsidRDefault="00830541" w:rsidP="00830541">
            <w:pPr>
              <w:spacing w:line="258" w:lineRule="exact"/>
              <w:ind w:left="110"/>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Консультирование родителей, индивидуальные беседы. Общие и групповые родительские собрания.</w:t>
            </w:r>
          </w:p>
          <w:p w:rsidR="00830541" w:rsidRPr="00830541" w:rsidRDefault="00830541" w:rsidP="00830541">
            <w:pPr>
              <w:spacing w:line="258" w:lineRule="exact"/>
              <w:ind w:left="110"/>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Приобщение родителей к реализации тематического периода.</w:t>
            </w:r>
          </w:p>
          <w:p w:rsidR="00830541" w:rsidRPr="00830541" w:rsidRDefault="00830541" w:rsidP="00830541">
            <w:pPr>
              <w:spacing w:line="258" w:lineRule="exact"/>
              <w:ind w:left="110"/>
              <w:rPr>
                <w:rFonts w:ascii="Times New Roman" w:eastAsia="Times New Roman" w:hAnsi="Times New Roman" w:cs="Times New Roman"/>
                <w:i/>
                <w:sz w:val="24"/>
                <w:lang w:val="ru-RU"/>
              </w:rPr>
            </w:pPr>
          </w:p>
          <w:p w:rsidR="00830541" w:rsidRPr="00830541" w:rsidRDefault="00830541" w:rsidP="00830541">
            <w:pPr>
              <w:spacing w:line="258" w:lineRule="exact"/>
              <w:ind w:left="110"/>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Привлечение родителей к подготовке презентаций проектов тематического периода. Дни открытых дверей.</w:t>
            </w:r>
          </w:p>
          <w:p w:rsidR="00830541" w:rsidRPr="00830541" w:rsidRDefault="00830541" w:rsidP="00830541">
            <w:pPr>
              <w:spacing w:line="258" w:lineRule="exact"/>
              <w:ind w:left="110"/>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Проведение</w:t>
            </w:r>
            <w:r w:rsidRPr="00830541">
              <w:rPr>
                <w:rFonts w:ascii="Times New Roman" w:eastAsia="Times New Roman" w:hAnsi="Times New Roman" w:cs="Times New Roman"/>
                <w:i/>
                <w:sz w:val="24"/>
                <w:lang w:val="ru-RU"/>
              </w:rPr>
              <w:tab/>
              <w:t>открытых</w:t>
            </w:r>
            <w:r w:rsidRPr="00830541">
              <w:rPr>
                <w:rFonts w:ascii="Times New Roman" w:eastAsia="Times New Roman" w:hAnsi="Times New Roman" w:cs="Times New Roman"/>
                <w:i/>
                <w:sz w:val="24"/>
                <w:lang w:val="ru-RU"/>
              </w:rPr>
              <w:tab/>
              <w:t>просмотров образовательной</w:t>
            </w:r>
            <w:r w:rsidRPr="00830541">
              <w:rPr>
                <w:rFonts w:ascii="Times New Roman" w:eastAsia="Times New Roman" w:hAnsi="Times New Roman" w:cs="Times New Roman"/>
                <w:i/>
                <w:sz w:val="24"/>
                <w:lang w:val="ru-RU"/>
              </w:rPr>
              <w:tab/>
              <w:t>деятельности</w:t>
            </w:r>
            <w:r w:rsidRPr="00830541">
              <w:rPr>
                <w:rFonts w:ascii="Times New Roman" w:eastAsia="Times New Roman" w:hAnsi="Times New Roman" w:cs="Times New Roman"/>
                <w:i/>
                <w:sz w:val="24"/>
                <w:lang w:val="ru-RU"/>
              </w:rPr>
              <w:tab/>
              <w:t>для родителей.</w:t>
            </w:r>
          </w:p>
          <w:p w:rsidR="00830541" w:rsidRPr="00830541" w:rsidRDefault="00830541" w:rsidP="00830541">
            <w:pPr>
              <w:spacing w:line="258" w:lineRule="exact"/>
              <w:ind w:left="110"/>
              <w:rPr>
                <w:rFonts w:ascii="Times New Roman" w:eastAsia="Times New Roman" w:hAnsi="Times New Roman" w:cs="Times New Roman"/>
                <w:i/>
                <w:sz w:val="24"/>
                <w:lang w:val="ru-RU"/>
              </w:rPr>
            </w:pPr>
          </w:p>
          <w:p w:rsidR="00830541" w:rsidRPr="00830541" w:rsidRDefault="00830541" w:rsidP="00830541">
            <w:pPr>
              <w:spacing w:line="258" w:lineRule="exact"/>
              <w:ind w:left="110"/>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Анкетирование.</w:t>
            </w:r>
          </w:p>
          <w:p w:rsidR="00830541" w:rsidRPr="00830541" w:rsidRDefault="00830541" w:rsidP="00830541">
            <w:pPr>
              <w:spacing w:line="258" w:lineRule="exact"/>
              <w:ind w:left="110"/>
              <w:rPr>
                <w:rFonts w:ascii="Times New Roman" w:eastAsia="Times New Roman" w:hAnsi="Times New Roman" w:cs="Times New Roman"/>
                <w:i/>
                <w:sz w:val="24"/>
                <w:lang w:val="ru-RU"/>
              </w:rPr>
            </w:pPr>
          </w:p>
          <w:p w:rsidR="00830541" w:rsidRPr="00830541" w:rsidRDefault="00830541" w:rsidP="00830541">
            <w:pPr>
              <w:spacing w:line="258" w:lineRule="exact"/>
              <w:ind w:left="110"/>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Проведение круглых столов, мастер – классов, тренингов.</w:t>
            </w:r>
          </w:p>
          <w:p w:rsidR="00830541" w:rsidRPr="00830541" w:rsidRDefault="00830541" w:rsidP="00830541">
            <w:pPr>
              <w:spacing w:line="258" w:lineRule="exact"/>
              <w:ind w:left="110"/>
              <w:rPr>
                <w:rFonts w:ascii="Times New Roman" w:eastAsia="Times New Roman" w:hAnsi="Times New Roman" w:cs="Times New Roman"/>
                <w:i/>
                <w:sz w:val="24"/>
                <w:lang w:val="ru-RU"/>
              </w:rPr>
            </w:pPr>
          </w:p>
          <w:p w:rsidR="00830541" w:rsidRPr="00830541" w:rsidRDefault="00830541" w:rsidP="00830541">
            <w:pPr>
              <w:spacing w:line="258" w:lineRule="exact"/>
              <w:ind w:left="110"/>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Оформление выставок детского художественного творчества, галерей; работа семейных художественных студий.</w:t>
            </w:r>
          </w:p>
          <w:p w:rsidR="00830541" w:rsidRPr="00830541" w:rsidRDefault="00830541" w:rsidP="00830541">
            <w:pPr>
              <w:spacing w:line="258" w:lineRule="exact"/>
              <w:ind w:left="110"/>
              <w:rPr>
                <w:rFonts w:ascii="Times New Roman" w:eastAsia="Times New Roman" w:hAnsi="Times New Roman" w:cs="Times New Roman"/>
                <w:i/>
                <w:sz w:val="24"/>
                <w:lang w:val="ru-RU"/>
              </w:rPr>
            </w:pPr>
          </w:p>
          <w:p w:rsidR="00830541" w:rsidRPr="00830541" w:rsidRDefault="00830541" w:rsidP="00830541">
            <w:pPr>
              <w:spacing w:line="258" w:lineRule="exact"/>
              <w:ind w:left="110"/>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rsidR="00830541" w:rsidRPr="00830541" w:rsidRDefault="00830541" w:rsidP="00830541">
            <w:pPr>
              <w:spacing w:line="258" w:lineRule="exact"/>
              <w:ind w:left="110"/>
              <w:rPr>
                <w:rFonts w:ascii="Times New Roman" w:eastAsia="Times New Roman" w:hAnsi="Times New Roman" w:cs="Times New Roman"/>
                <w:i/>
                <w:sz w:val="24"/>
                <w:lang w:val="ru-RU"/>
              </w:rPr>
            </w:pPr>
          </w:p>
          <w:p w:rsidR="00830541" w:rsidRPr="00830541" w:rsidRDefault="00830541" w:rsidP="00830541">
            <w:pPr>
              <w:spacing w:line="258" w:lineRule="exact"/>
              <w:ind w:left="110"/>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Совместная деятельность: проекты, семейная ассамблея, семейный театр. Клубный час.</w:t>
            </w:r>
          </w:p>
          <w:p w:rsidR="00830541" w:rsidRPr="00830541" w:rsidRDefault="00830541" w:rsidP="00830541">
            <w:pPr>
              <w:spacing w:line="258" w:lineRule="exact"/>
              <w:ind w:left="110"/>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Клубы выходного дня. Мастер-классы.</w:t>
            </w:r>
          </w:p>
          <w:p w:rsidR="00830541" w:rsidRPr="00830541" w:rsidRDefault="00830541" w:rsidP="00830541">
            <w:pPr>
              <w:spacing w:line="258" w:lineRule="exact"/>
              <w:ind w:left="110"/>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Открытые занятия с детьми в ДОО для родителей. Выставки и организация уголков для родителей.</w:t>
            </w:r>
          </w:p>
          <w:p w:rsidR="00830541" w:rsidRPr="00830541" w:rsidRDefault="00830541" w:rsidP="00830541">
            <w:pPr>
              <w:spacing w:line="258" w:lineRule="exact"/>
              <w:ind w:left="110"/>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Посещение семьи.</w:t>
            </w:r>
          </w:p>
          <w:p w:rsidR="00830541" w:rsidRPr="00830541" w:rsidRDefault="00830541" w:rsidP="00830541">
            <w:pPr>
              <w:spacing w:line="258" w:lineRule="exact"/>
              <w:ind w:left="110"/>
              <w:rPr>
                <w:rFonts w:ascii="Times New Roman" w:eastAsia="Times New Roman" w:hAnsi="Times New Roman" w:cs="Times New Roman"/>
                <w:i/>
                <w:sz w:val="24"/>
                <w:lang w:val="ru-RU"/>
              </w:rPr>
            </w:pPr>
          </w:p>
          <w:p w:rsidR="00830541" w:rsidRDefault="00830541" w:rsidP="00830541">
            <w:pPr>
              <w:spacing w:line="258" w:lineRule="exact"/>
              <w:ind w:left="110"/>
              <w:rPr>
                <w:lang w:val="ru-RU"/>
              </w:rPr>
            </w:pPr>
            <w:r w:rsidRPr="00830541">
              <w:rPr>
                <w:rFonts w:ascii="Times New Roman" w:eastAsia="Times New Roman" w:hAnsi="Times New Roman" w:cs="Times New Roman"/>
                <w:i/>
                <w:sz w:val="24"/>
                <w:lang w:val="ru-RU"/>
              </w:rPr>
              <w:t>Родительские университеты.</w:t>
            </w:r>
            <w:r w:rsidRPr="00830541">
              <w:rPr>
                <w:lang w:val="ru-RU"/>
              </w:rPr>
              <w:t xml:space="preserve"> </w:t>
            </w:r>
          </w:p>
          <w:p w:rsidR="00830541" w:rsidRPr="00830541" w:rsidRDefault="00830541" w:rsidP="00830541">
            <w:pPr>
              <w:spacing w:line="258" w:lineRule="exact"/>
              <w:ind w:left="110"/>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Педагогическая гостиная и др.</w:t>
            </w:r>
          </w:p>
          <w:p w:rsidR="00830541" w:rsidRPr="00830541" w:rsidRDefault="00830541" w:rsidP="00830541">
            <w:pPr>
              <w:spacing w:line="258" w:lineRule="exact"/>
              <w:ind w:left="110"/>
              <w:rPr>
                <w:rFonts w:ascii="Times New Roman" w:eastAsia="Times New Roman" w:hAnsi="Times New Roman" w:cs="Times New Roman"/>
                <w:i/>
                <w:sz w:val="24"/>
                <w:lang w:val="ru-RU"/>
              </w:rPr>
            </w:pPr>
          </w:p>
          <w:p w:rsidR="00830541" w:rsidRPr="00830541" w:rsidRDefault="00830541" w:rsidP="00830541">
            <w:pPr>
              <w:spacing w:line="258" w:lineRule="exact"/>
              <w:ind w:left="110"/>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иные формы взаимодействия, существующие в ДОО.</w:t>
            </w:r>
          </w:p>
          <w:p w:rsidR="00830541" w:rsidRPr="00830541" w:rsidRDefault="00830541" w:rsidP="00830541">
            <w:pPr>
              <w:spacing w:line="258" w:lineRule="exact"/>
              <w:ind w:left="110"/>
              <w:rPr>
                <w:rFonts w:ascii="Times New Roman" w:eastAsia="Times New Roman" w:hAnsi="Times New Roman" w:cs="Times New Roman"/>
                <w:i/>
                <w:sz w:val="24"/>
                <w:lang w:val="ru-RU"/>
              </w:rPr>
            </w:pPr>
          </w:p>
          <w:p w:rsidR="00830541" w:rsidRPr="00830541" w:rsidRDefault="00830541" w:rsidP="00830541">
            <w:pPr>
              <w:spacing w:line="258" w:lineRule="exact"/>
              <w:ind w:left="110"/>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Дошкольная образовательная организация может указать любые иные актуальные формы организации совместной деятельности в образовательных ситуациях.</w:t>
            </w:r>
          </w:p>
        </w:tc>
      </w:tr>
    </w:tbl>
    <w:p w:rsidR="00830541" w:rsidRPr="00EF05DD" w:rsidRDefault="00830541" w:rsidP="00735A23">
      <w:pPr>
        <w:widowControl w:val="0"/>
        <w:tabs>
          <w:tab w:val="left" w:pos="1418"/>
          <w:tab w:val="left" w:pos="1560"/>
        </w:tabs>
        <w:autoSpaceDE w:val="0"/>
        <w:autoSpaceDN w:val="0"/>
        <w:spacing w:after="0" w:line="360" w:lineRule="auto"/>
        <w:ind w:firstLine="567"/>
        <w:jc w:val="both"/>
        <w:rPr>
          <w:rFonts w:ascii="Times New Roman" w:eastAsia="Times New Roman" w:hAnsi="Times New Roman" w:cs="Times New Roman"/>
          <w:sz w:val="24"/>
        </w:rPr>
        <w:sectPr w:rsidR="00830541" w:rsidRPr="00EF05DD" w:rsidSect="005E056A">
          <w:pgSz w:w="12000" w:h="16970"/>
          <w:pgMar w:top="1440" w:right="1080" w:bottom="1440" w:left="1080" w:header="509" w:footer="0" w:gutter="0"/>
          <w:cols w:space="720"/>
          <w:docGrid w:linePitch="299"/>
        </w:sectPr>
      </w:pPr>
    </w:p>
    <w:p w:rsidR="00830541" w:rsidRPr="00830541" w:rsidRDefault="00830541" w:rsidP="00830541">
      <w:pPr>
        <w:widowControl w:val="0"/>
        <w:autoSpaceDE w:val="0"/>
        <w:autoSpaceDN w:val="0"/>
        <w:spacing w:after="0" w:line="360" w:lineRule="auto"/>
        <w:jc w:val="both"/>
        <w:rPr>
          <w:rFonts w:ascii="Times New Roman" w:eastAsia="Times New Roman" w:hAnsi="Times New Roman" w:cs="Times New Roman"/>
          <w:b/>
          <w:sz w:val="24"/>
          <w:szCs w:val="24"/>
        </w:rPr>
      </w:pPr>
      <w:r w:rsidRPr="00830541">
        <w:rPr>
          <w:rFonts w:ascii="Times New Roman" w:eastAsia="Times New Roman" w:hAnsi="Times New Roman" w:cs="Times New Roman"/>
          <w:b/>
          <w:sz w:val="24"/>
          <w:szCs w:val="24"/>
        </w:rPr>
        <w:lastRenderedPageBreak/>
        <w:t>2.7.3.5.2.</w:t>
      </w:r>
      <w:r w:rsidRPr="00830541">
        <w:rPr>
          <w:rFonts w:ascii="Times New Roman" w:eastAsia="Times New Roman" w:hAnsi="Times New Roman" w:cs="Times New Roman"/>
          <w:b/>
          <w:sz w:val="24"/>
          <w:szCs w:val="24"/>
        </w:rPr>
        <w:tab/>
        <w:t>События образовательной организации.</w:t>
      </w:r>
    </w:p>
    <w:p w:rsidR="00830541" w:rsidRPr="00830541" w:rsidRDefault="00830541" w:rsidP="00830541">
      <w:pPr>
        <w:widowControl w:val="0"/>
        <w:autoSpaceDE w:val="0"/>
        <w:autoSpaceDN w:val="0"/>
        <w:spacing w:after="0" w:line="360" w:lineRule="auto"/>
        <w:ind w:firstLine="426"/>
        <w:jc w:val="both"/>
        <w:rPr>
          <w:rFonts w:ascii="Times New Roman" w:eastAsia="Times New Roman" w:hAnsi="Times New Roman" w:cs="Times New Roman"/>
          <w:sz w:val="24"/>
          <w:szCs w:val="24"/>
        </w:rPr>
      </w:pPr>
      <w:r w:rsidRPr="00830541">
        <w:rPr>
          <w:rFonts w:ascii="Times New Roman" w:eastAsia="Times New Roman" w:hAnsi="Times New Roman" w:cs="Times New Roman"/>
          <w:sz w:val="24"/>
          <w:szCs w:val="24"/>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830541" w:rsidRPr="00830541" w:rsidRDefault="00830541" w:rsidP="00830541">
      <w:pPr>
        <w:widowControl w:val="0"/>
        <w:autoSpaceDE w:val="0"/>
        <w:autoSpaceDN w:val="0"/>
        <w:spacing w:after="0" w:line="360" w:lineRule="auto"/>
        <w:ind w:firstLine="426"/>
        <w:jc w:val="both"/>
        <w:rPr>
          <w:rFonts w:ascii="Times New Roman" w:eastAsia="Times New Roman" w:hAnsi="Times New Roman" w:cs="Times New Roman"/>
          <w:sz w:val="24"/>
          <w:szCs w:val="24"/>
        </w:rPr>
      </w:pPr>
      <w:r w:rsidRPr="00830541">
        <w:rPr>
          <w:rFonts w:ascii="Times New Roman" w:eastAsia="Times New Roman" w:hAnsi="Times New Roman" w:cs="Times New Roman"/>
          <w:sz w:val="24"/>
          <w:szCs w:val="24"/>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rsidR="00830541" w:rsidRPr="00830541" w:rsidRDefault="00830541" w:rsidP="00830541">
      <w:pPr>
        <w:widowControl w:val="0"/>
        <w:autoSpaceDE w:val="0"/>
        <w:autoSpaceDN w:val="0"/>
        <w:spacing w:after="0" w:line="360" w:lineRule="auto"/>
        <w:ind w:firstLine="426"/>
        <w:jc w:val="both"/>
        <w:rPr>
          <w:rFonts w:ascii="Times New Roman" w:eastAsia="Times New Roman" w:hAnsi="Times New Roman" w:cs="Times New Roman"/>
          <w:sz w:val="24"/>
          <w:szCs w:val="24"/>
        </w:rPr>
      </w:pPr>
      <w:r w:rsidRPr="00830541">
        <w:rPr>
          <w:rFonts w:ascii="Times New Roman" w:eastAsia="Times New Roman" w:hAnsi="Times New Roman" w:cs="Times New Roman"/>
          <w:sz w:val="24"/>
          <w:szCs w:val="24"/>
        </w:rPr>
        <w:t>Разработчикам рабочей программы воспитания необходимо описать: проекты воспитательной направленности;</w:t>
      </w:r>
    </w:p>
    <w:p w:rsidR="00830541" w:rsidRPr="00830541" w:rsidRDefault="00830541" w:rsidP="00830541">
      <w:pPr>
        <w:widowControl w:val="0"/>
        <w:autoSpaceDE w:val="0"/>
        <w:autoSpaceDN w:val="0"/>
        <w:spacing w:after="0" w:line="360" w:lineRule="auto"/>
        <w:ind w:firstLine="426"/>
        <w:jc w:val="both"/>
        <w:rPr>
          <w:rFonts w:ascii="Times New Roman" w:eastAsia="Times New Roman" w:hAnsi="Times New Roman" w:cs="Times New Roman"/>
          <w:sz w:val="24"/>
          <w:szCs w:val="24"/>
        </w:rPr>
      </w:pPr>
      <w:r w:rsidRPr="00830541">
        <w:rPr>
          <w:rFonts w:ascii="Times New Roman" w:eastAsia="Times New Roman" w:hAnsi="Times New Roman" w:cs="Times New Roman"/>
          <w:sz w:val="24"/>
          <w:szCs w:val="24"/>
        </w:rPr>
        <w:t>праздники; общие дела;</w:t>
      </w:r>
    </w:p>
    <w:p w:rsidR="00830541" w:rsidRPr="00830541" w:rsidRDefault="00830541" w:rsidP="00830541">
      <w:pPr>
        <w:widowControl w:val="0"/>
        <w:autoSpaceDE w:val="0"/>
        <w:autoSpaceDN w:val="0"/>
        <w:spacing w:after="0" w:line="360" w:lineRule="auto"/>
        <w:ind w:firstLine="426"/>
        <w:jc w:val="both"/>
        <w:rPr>
          <w:rFonts w:ascii="Times New Roman" w:eastAsia="Times New Roman" w:hAnsi="Times New Roman" w:cs="Times New Roman"/>
          <w:sz w:val="24"/>
          <w:szCs w:val="24"/>
        </w:rPr>
      </w:pPr>
      <w:r w:rsidRPr="00830541">
        <w:rPr>
          <w:rFonts w:ascii="Times New Roman" w:eastAsia="Times New Roman" w:hAnsi="Times New Roman" w:cs="Times New Roman"/>
          <w:sz w:val="24"/>
          <w:szCs w:val="24"/>
        </w:rPr>
        <w:t>ритмы жизни (утренний и вечерний круг, прогулка);</w:t>
      </w:r>
    </w:p>
    <w:p w:rsidR="00830541" w:rsidRPr="00830541" w:rsidRDefault="00830541" w:rsidP="00830541">
      <w:pPr>
        <w:widowControl w:val="0"/>
        <w:autoSpaceDE w:val="0"/>
        <w:autoSpaceDN w:val="0"/>
        <w:spacing w:after="0" w:line="360" w:lineRule="auto"/>
        <w:ind w:firstLine="426"/>
        <w:jc w:val="both"/>
        <w:rPr>
          <w:rFonts w:ascii="Times New Roman" w:eastAsia="Times New Roman" w:hAnsi="Times New Roman" w:cs="Times New Roman"/>
          <w:sz w:val="24"/>
          <w:szCs w:val="24"/>
        </w:rPr>
      </w:pPr>
      <w:r w:rsidRPr="00830541">
        <w:rPr>
          <w:rFonts w:ascii="Times New Roman" w:eastAsia="Times New Roman" w:hAnsi="Times New Roman" w:cs="Times New Roman"/>
          <w:sz w:val="24"/>
          <w:szCs w:val="24"/>
        </w:rPr>
        <w:t>режимные моменты (прием пищи, подготовка ко сну и прочее); свободная игра;</w:t>
      </w:r>
    </w:p>
    <w:p w:rsidR="00830541" w:rsidRPr="00830541" w:rsidRDefault="00830541" w:rsidP="00830541">
      <w:pPr>
        <w:widowControl w:val="0"/>
        <w:autoSpaceDE w:val="0"/>
        <w:autoSpaceDN w:val="0"/>
        <w:spacing w:after="0" w:line="360" w:lineRule="auto"/>
        <w:ind w:firstLine="426"/>
        <w:jc w:val="both"/>
        <w:rPr>
          <w:rFonts w:ascii="Times New Roman" w:eastAsia="Times New Roman" w:hAnsi="Times New Roman" w:cs="Times New Roman"/>
          <w:sz w:val="24"/>
          <w:szCs w:val="24"/>
        </w:rPr>
      </w:pPr>
      <w:r w:rsidRPr="00830541">
        <w:rPr>
          <w:rFonts w:ascii="Times New Roman" w:eastAsia="Times New Roman" w:hAnsi="Times New Roman" w:cs="Times New Roman"/>
          <w:sz w:val="24"/>
          <w:szCs w:val="24"/>
        </w:rPr>
        <w:t>свободная деятельность детей.</w:t>
      </w:r>
    </w:p>
    <w:p w:rsidR="005E056A" w:rsidRDefault="00830541" w:rsidP="00830541">
      <w:pPr>
        <w:widowControl w:val="0"/>
        <w:autoSpaceDE w:val="0"/>
        <w:autoSpaceDN w:val="0"/>
        <w:spacing w:after="0" w:line="360" w:lineRule="auto"/>
        <w:ind w:firstLine="426"/>
        <w:jc w:val="both"/>
        <w:rPr>
          <w:rFonts w:ascii="Times New Roman" w:eastAsia="Times New Roman" w:hAnsi="Times New Roman" w:cs="Times New Roman"/>
          <w:sz w:val="24"/>
          <w:szCs w:val="24"/>
        </w:rPr>
      </w:pPr>
      <w:r w:rsidRPr="00830541">
        <w:rPr>
          <w:rFonts w:ascii="Times New Roman" w:eastAsia="Times New Roman" w:hAnsi="Times New Roman" w:cs="Times New Roman"/>
          <w:sz w:val="24"/>
          <w:szCs w:val="24"/>
        </w:rPr>
        <w:t>Указанные события являются примерными. Разработчики могут указать любые иные воспитательные события.</w:t>
      </w:r>
    </w:p>
    <w:p w:rsidR="00830541" w:rsidRPr="00830541" w:rsidRDefault="00830541" w:rsidP="00830541">
      <w:pPr>
        <w:widowControl w:val="0"/>
        <w:autoSpaceDE w:val="0"/>
        <w:autoSpaceDN w:val="0"/>
        <w:spacing w:after="0" w:line="240" w:lineRule="auto"/>
        <w:jc w:val="center"/>
        <w:outlineLvl w:val="0"/>
        <w:rPr>
          <w:rFonts w:ascii="Times New Roman" w:eastAsia="Times New Roman" w:hAnsi="Times New Roman" w:cs="Times New Roman"/>
          <w:b/>
          <w:bCs/>
          <w:sz w:val="24"/>
          <w:szCs w:val="24"/>
        </w:rPr>
      </w:pPr>
      <w:r w:rsidRPr="00830541">
        <w:rPr>
          <w:rFonts w:ascii="Times New Roman" w:eastAsia="Times New Roman" w:hAnsi="Times New Roman" w:cs="Times New Roman"/>
          <w:b/>
          <w:bCs/>
          <w:color w:val="933634"/>
          <w:sz w:val="24"/>
          <w:szCs w:val="24"/>
        </w:rPr>
        <w:t>События</w:t>
      </w:r>
      <w:r w:rsidRPr="00830541">
        <w:rPr>
          <w:rFonts w:ascii="Times New Roman" w:eastAsia="Times New Roman" w:hAnsi="Times New Roman" w:cs="Times New Roman"/>
          <w:b/>
          <w:bCs/>
          <w:color w:val="933634"/>
          <w:spacing w:val="-4"/>
          <w:sz w:val="24"/>
          <w:szCs w:val="24"/>
        </w:rPr>
        <w:t xml:space="preserve"> </w:t>
      </w:r>
      <w:r w:rsidRPr="00830541">
        <w:rPr>
          <w:rFonts w:ascii="Times New Roman" w:eastAsia="Times New Roman" w:hAnsi="Times New Roman" w:cs="Times New Roman"/>
          <w:b/>
          <w:bCs/>
          <w:color w:val="933634"/>
          <w:sz w:val="24"/>
          <w:szCs w:val="24"/>
        </w:rPr>
        <w:t>образовательной</w:t>
      </w:r>
      <w:r w:rsidRPr="00830541">
        <w:rPr>
          <w:rFonts w:ascii="Times New Roman" w:eastAsia="Times New Roman" w:hAnsi="Times New Roman" w:cs="Times New Roman"/>
          <w:b/>
          <w:bCs/>
          <w:color w:val="933634"/>
          <w:spacing w:val="-3"/>
          <w:sz w:val="24"/>
          <w:szCs w:val="24"/>
        </w:rPr>
        <w:t xml:space="preserve"> </w:t>
      </w:r>
      <w:r w:rsidRPr="00830541">
        <w:rPr>
          <w:rFonts w:ascii="Times New Roman" w:eastAsia="Times New Roman" w:hAnsi="Times New Roman" w:cs="Times New Roman"/>
          <w:b/>
          <w:bCs/>
          <w:color w:val="933634"/>
          <w:sz w:val="24"/>
          <w:szCs w:val="24"/>
        </w:rPr>
        <w:t>организации,</w:t>
      </w:r>
      <w:r w:rsidRPr="00830541">
        <w:rPr>
          <w:rFonts w:ascii="Times New Roman" w:eastAsia="Times New Roman" w:hAnsi="Times New Roman" w:cs="Times New Roman"/>
          <w:b/>
          <w:bCs/>
          <w:color w:val="933634"/>
          <w:spacing w:val="-3"/>
          <w:sz w:val="24"/>
          <w:szCs w:val="24"/>
        </w:rPr>
        <w:t xml:space="preserve"> </w:t>
      </w:r>
      <w:r w:rsidRPr="00830541">
        <w:rPr>
          <w:rFonts w:ascii="Times New Roman" w:eastAsia="Times New Roman" w:hAnsi="Times New Roman" w:cs="Times New Roman"/>
          <w:b/>
          <w:bCs/>
          <w:color w:val="933634"/>
          <w:sz w:val="24"/>
          <w:szCs w:val="24"/>
        </w:rPr>
        <w:t>отражающие</w:t>
      </w:r>
      <w:r w:rsidRPr="00830541">
        <w:rPr>
          <w:rFonts w:ascii="Times New Roman" w:eastAsia="Times New Roman" w:hAnsi="Times New Roman" w:cs="Times New Roman"/>
          <w:b/>
          <w:bCs/>
          <w:color w:val="933634"/>
          <w:spacing w:val="-4"/>
          <w:sz w:val="24"/>
          <w:szCs w:val="24"/>
        </w:rPr>
        <w:t xml:space="preserve"> </w:t>
      </w:r>
      <w:r w:rsidRPr="00830541">
        <w:rPr>
          <w:rFonts w:ascii="Times New Roman" w:eastAsia="Times New Roman" w:hAnsi="Times New Roman" w:cs="Times New Roman"/>
          <w:b/>
          <w:bCs/>
          <w:color w:val="933634"/>
          <w:sz w:val="24"/>
          <w:szCs w:val="24"/>
        </w:rPr>
        <w:t>региональную</w:t>
      </w:r>
      <w:r w:rsidRPr="00830541">
        <w:rPr>
          <w:rFonts w:ascii="Times New Roman" w:eastAsia="Times New Roman" w:hAnsi="Times New Roman" w:cs="Times New Roman"/>
          <w:b/>
          <w:bCs/>
          <w:color w:val="933634"/>
          <w:spacing w:val="-4"/>
          <w:sz w:val="24"/>
          <w:szCs w:val="24"/>
        </w:rPr>
        <w:t xml:space="preserve"> </w:t>
      </w:r>
      <w:r w:rsidRPr="00830541">
        <w:rPr>
          <w:rFonts w:ascii="Times New Roman" w:eastAsia="Times New Roman" w:hAnsi="Times New Roman" w:cs="Times New Roman"/>
          <w:b/>
          <w:bCs/>
          <w:color w:val="933634"/>
          <w:sz w:val="24"/>
          <w:szCs w:val="24"/>
        </w:rPr>
        <w:t>специфику</w:t>
      </w:r>
    </w:p>
    <w:p w:rsidR="00830541" w:rsidRPr="00830541" w:rsidRDefault="00830541" w:rsidP="00830541">
      <w:pPr>
        <w:widowControl w:val="0"/>
        <w:autoSpaceDE w:val="0"/>
        <w:autoSpaceDN w:val="0"/>
        <w:spacing w:before="8" w:after="0" w:line="240" w:lineRule="auto"/>
        <w:rPr>
          <w:rFonts w:ascii="Times New Roman" w:eastAsia="Times New Roman" w:hAnsi="Times New Roman" w:cs="Times New Roman"/>
          <w:b/>
          <w:sz w:val="24"/>
          <w:szCs w:val="24"/>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40"/>
      </w:tblGrid>
      <w:tr w:rsidR="00830541" w:rsidRPr="00830541" w:rsidTr="00830541">
        <w:trPr>
          <w:trHeight w:val="276"/>
        </w:trPr>
        <w:tc>
          <w:tcPr>
            <w:tcW w:w="9640" w:type="dxa"/>
          </w:tcPr>
          <w:p w:rsidR="00830541" w:rsidRPr="00830541" w:rsidRDefault="00830541" w:rsidP="00830541">
            <w:pPr>
              <w:spacing w:line="256" w:lineRule="exact"/>
              <w:ind w:left="110"/>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Региональные</w:t>
            </w:r>
            <w:r w:rsidRPr="00830541">
              <w:rPr>
                <w:rFonts w:ascii="Times New Roman" w:eastAsia="Times New Roman" w:hAnsi="Times New Roman" w:cs="Times New Roman"/>
                <w:i/>
                <w:spacing w:val="-4"/>
                <w:sz w:val="24"/>
                <w:lang w:val="ru-RU"/>
              </w:rPr>
              <w:t xml:space="preserve"> </w:t>
            </w:r>
            <w:r w:rsidRPr="00830541">
              <w:rPr>
                <w:rFonts w:ascii="Times New Roman" w:eastAsia="Times New Roman" w:hAnsi="Times New Roman" w:cs="Times New Roman"/>
                <w:i/>
                <w:sz w:val="24"/>
                <w:lang w:val="ru-RU"/>
              </w:rPr>
              <w:t>особенности</w:t>
            </w:r>
            <w:r w:rsidRPr="00830541">
              <w:rPr>
                <w:rFonts w:ascii="Times New Roman" w:eastAsia="Times New Roman" w:hAnsi="Times New Roman" w:cs="Times New Roman"/>
                <w:i/>
                <w:spacing w:val="-4"/>
                <w:sz w:val="24"/>
                <w:lang w:val="ru-RU"/>
              </w:rPr>
              <w:t xml:space="preserve"> </w:t>
            </w:r>
            <w:r w:rsidRPr="00830541">
              <w:rPr>
                <w:rFonts w:ascii="Times New Roman" w:eastAsia="Times New Roman" w:hAnsi="Times New Roman" w:cs="Times New Roman"/>
                <w:i/>
                <w:sz w:val="24"/>
                <w:lang w:val="ru-RU"/>
              </w:rPr>
              <w:t>организации</w:t>
            </w:r>
            <w:r w:rsidRPr="00830541">
              <w:rPr>
                <w:rFonts w:ascii="Times New Roman" w:eastAsia="Times New Roman" w:hAnsi="Times New Roman" w:cs="Times New Roman"/>
                <w:i/>
                <w:spacing w:val="-3"/>
                <w:sz w:val="24"/>
                <w:lang w:val="ru-RU"/>
              </w:rPr>
              <w:t xml:space="preserve"> </w:t>
            </w:r>
            <w:r w:rsidRPr="00830541">
              <w:rPr>
                <w:rFonts w:ascii="Times New Roman" w:eastAsia="Times New Roman" w:hAnsi="Times New Roman" w:cs="Times New Roman"/>
                <w:i/>
                <w:sz w:val="24"/>
                <w:lang w:val="ru-RU"/>
              </w:rPr>
              <w:t>событий</w:t>
            </w:r>
            <w:r w:rsidRPr="00830541">
              <w:rPr>
                <w:rFonts w:ascii="Times New Roman" w:eastAsia="Times New Roman" w:hAnsi="Times New Roman" w:cs="Times New Roman"/>
                <w:i/>
                <w:spacing w:val="-3"/>
                <w:sz w:val="24"/>
                <w:lang w:val="ru-RU"/>
              </w:rPr>
              <w:t xml:space="preserve"> </w:t>
            </w:r>
            <w:r w:rsidRPr="00830541">
              <w:rPr>
                <w:rFonts w:ascii="Times New Roman" w:eastAsia="Times New Roman" w:hAnsi="Times New Roman" w:cs="Times New Roman"/>
                <w:i/>
                <w:sz w:val="24"/>
                <w:lang w:val="ru-RU"/>
              </w:rPr>
              <w:t>в</w:t>
            </w:r>
            <w:r w:rsidRPr="00830541">
              <w:rPr>
                <w:rFonts w:ascii="Times New Roman" w:eastAsia="Times New Roman" w:hAnsi="Times New Roman" w:cs="Times New Roman"/>
                <w:i/>
                <w:spacing w:val="-5"/>
                <w:sz w:val="24"/>
                <w:lang w:val="ru-RU"/>
              </w:rPr>
              <w:t xml:space="preserve"> </w:t>
            </w:r>
            <w:r w:rsidRPr="00830541">
              <w:rPr>
                <w:rFonts w:ascii="Times New Roman" w:eastAsia="Times New Roman" w:hAnsi="Times New Roman" w:cs="Times New Roman"/>
                <w:i/>
                <w:sz w:val="24"/>
                <w:lang w:val="ru-RU"/>
              </w:rPr>
              <w:t>ДОО:</w:t>
            </w:r>
          </w:p>
        </w:tc>
      </w:tr>
      <w:tr w:rsidR="00830541" w:rsidRPr="00830541" w:rsidTr="00830541">
        <w:trPr>
          <w:trHeight w:val="2493"/>
        </w:trPr>
        <w:tc>
          <w:tcPr>
            <w:tcW w:w="9640" w:type="dxa"/>
          </w:tcPr>
          <w:p w:rsidR="00830541" w:rsidRPr="00830541" w:rsidRDefault="00830541" w:rsidP="00830541">
            <w:pPr>
              <w:ind w:left="110" w:right="93" w:firstLine="209"/>
              <w:jc w:val="both"/>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Воспитательное</w:t>
            </w:r>
            <w:r w:rsidRPr="00830541">
              <w:rPr>
                <w:rFonts w:ascii="Times New Roman" w:eastAsia="Times New Roman" w:hAnsi="Times New Roman" w:cs="Times New Roman"/>
                <w:i/>
                <w:spacing w:val="1"/>
                <w:sz w:val="24"/>
                <w:lang w:val="ru-RU"/>
              </w:rPr>
              <w:t xml:space="preserve"> </w:t>
            </w:r>
            <w:r w:rsidRPr="00830541">
              <w:rPr>
                <w:rFonts w:ascii="Times New Roman" w:eastAsia="Times New Roman" w:hAnsi="Times New Roman" w:cs="Times New Roman"/>
                <w:i/>
                <w:sz w:val="24"/>
                <w:lang w:val="ru-RU"/>
              </w:rPr>
              <w:t>событие</w:t>
            </w:r>
            <w:r w:rsidRPr="00830541">
              <w:rPr>
                <w:rFonts w:ascii="Times New Roman" w:eastAsia="Times New Roman" w:hAnsi="Times New Roman" w:cs="Times New Roman"/>
                <w:i/>
                <w:spacing w:val="1"/>
                <w:sz w:val="24"/>
                <w:lang w:val="ru-RU"/>
              </w:rPr>
              <w:t xml:space="preserve"> </w:t>
            </w:r>
            <w:r w:rsidRPr="00830541">
              <w:rPr>
                <w:rFonts w:ascii="Times New Roman" w:eastAsia="Times New Roman" w:hAnsi="Times New Roman" w:cs="Times New Roman"/>
                <w:i/>
                <w:sz w:val="24"/>
                <w:lang w:val="ru-RU"/>
              </w:rPr>
              <w:t>в</w:t>
            </w:r>
            <w:r w:rsidRPr="00830541">
              <w:rPr>
                <w:rFonts w:ascii="Times New Roman" w:eastAsia="Times New Roman" w:hAnsi="Times New Roman" w:cs="Times New Roman"/>
                <w:i/>
                <w:spacing w:val="1"/>
                <w:sz w:val="24"/>
                <w:lang w:val="ru-RU"/>
              </w:rPr>
              <w:t xml:space="preserve"> </w:t>
            </w:r>
            <w:r w:rsidRPr="00830541">
              <w:rPr>
                <w:rFonts w:ascii="Times New Roman" w:eastAsia="Times New Roman" w:hAnsi="Times New Roman" w:cs="Times New Roman"/>
                <w:i/>
                <w:sz w:val="24"/>
                <w:lang w:val="ru-RU"/>
              </w:rPr>
              <w:t>учреждении</w:t>
            </w:r>
            <w:r w:rsidRPr="00830541">
              <w:rPr>
                <w:rFonts w:ascii="Times New Roman" w:eastAsia="Times New Roman" w:hAnsi="Times New Roman" w:cs="Times New Roman"/>
                <w:i/>
                <w:spacing w:val="1"/>
                <w:sz w:val="24"/>
                <w:lang w:val="ru-RU"/>
              </w:rPr>
              <w:t xml:space="preserve"> </w:t>
            </w:r>
            <w:r w:rsidRPr="00830541">
              <w:rPr>
                <w:rFonts w:ascii="Times New Roman" w:eastAsia="Times New Roman" w:hAnsi="Times New Roman" w:cs="Times New Roman"/>
                <w:i/>
                <w:sz w:val="24"/>
                <w:lang w:val="ru-RU"/>
              </w:rPr>
              <w:t>–</w:t>
            </w:r>
            <w:r w:rsidRPr="00830541">
              <w:rPr>
                <w:rFonts w:ascii="Times New Roman" w:eastAsia="Times New Roman" w:hAnsi="Times New Roman" w:cs="Times New Roman"/>
                <w:i/>
                <w:spacing w:val="1"/>
                <w:sz w:val="24"/>
                <w:lang w:val="ru-RU"/>
              </w:rPr>
              <w:t xml:space="preserve"> </w:t>
            </w:r>
            <w:r w:rsidRPr="00830541">
              <w:rPr>
                <w:rFonts w:ascii="Times New Roman" w:eastAsia="Times New Roman" w:hAnsi="Times New Roman" w:cs="Times New Roman"/>
                <w:i/>
                <w:sz w:val="24"/>
                <w:lang w:val="ru-RU"/>
              </w:rPr>
              <w:t>это</w:t>
            </w:r>
            <w:r w:rsidRPr="00830541">
              <w:rPr>
                <w:rFonts w:ascii="Times New Roman" w:eastAsia="Times New Roman" w:hAnsi="Times New Roman" w:cs="Times New Roman"/>
                <w:i/>
                <w:spacing w:val="1"/>
                <w:sz w:val="24"/>
                <w:lang w:val="ru-RU"/>
              </w:rPr>
              <w:t xml:space="preserve"> </w:t>
            </w:r>
            <w:r w:rsidRPr="00830541">
              <w:rPr>
                <w:rFonts w:ascii="Times New Roman" w:eastAsia="Times New Roman" w:hAnsi="Times New Roman" w:cs="Times New Roman"/>
                <w:i/>
                <w:sz w:val="24"/>
                <w:lang w:val="ru-RU"/>
              </w:rPr>
              <w:t>спроектированная</w:t>
            </w:r>
            <w:r w:rsidRPr="00830541">
              <w:rPr>
                <w:rFonts w:ascii="Times New Roman" w:eastAsia="Times New Roman" w:hAnsi="Times New Roman" w:cs="Times New Roman"/>
                <w:i/>
                <w:spacing w:val="1"/>
                <w:sz w:val="24"/>
                <w:lang w:val="ru-RU"/>
              </w:rPr>
              <w:t xml:space="preserve"> </w:t>
            </w:r>
            <w:r w:rsidRPr="00830541">
              <w:rPr>
                <w:rFonts w:ascii="Times New Roman" w:eastAsia="Times New Roman" w:hAnsi="Times New Roman" w:cs="Times New Roman"/>
                <w:i/>
                <w:sz w:val="24"/>
                <w:lang w:val="ru-RU"/>
              </w:rPr>
              <w:t>взрослым</w:t>
            </w:r>
            <w:r w:rsidRPr="00830541">
              <w:rPr>
                <w:rFonts w:ascii="Times New Roman" w:eastAsia="Times New Roman" w:hAnsi="Times New Roman" w:cs="Times New Roman"/>
                <w:i/>
                <w:spacing w:val="1"/>
                <w:sz w:val="24"/>
                <w:lang w:val="ru-RU"/>
              </w:rPr>
              <w:t xml:space="preserve"> </w:t>
            </w:r>
            <w:r w:rsidRPr="00830541">
              <w:rPr>
                <w:rFonts w:ascii="Times New Roman" w:eastAsia="Times New Roman" w:hAnsi="Times New Roman" w:cs="Times New Roman"/>
                <w:i/>
                <w:sz w:val="24"/>
                <w:lang w:val="ru-RU"/>
              </w:rPr>
              <w:t>образовательная ситуация. В каждом воспитательном событии педагог продумывает</w:t>
            </w:r>
            <w:r w:rsidRPr="00830541">
              <w:rPr>
                <w:rFonts w:ascii="Times New Roman" w:eastAsia="Times New Roman" w:hAnsi="Times New Roman" w:cs="Times New Roman"/>
                <w:i/>
                <w:spacing w:val="1"/>
                <w:sz w:val="24"/>
                <w:lang w:val="ru-RU"/>
              </w:rPr>
              <w:t xml:space="preserve"> </w:t>
            </w:r>
            <w:r w:rsidRPr="00830541">
              <w:rPr>
                <w:rFonts w:ascii="Times New Roman" w:eastAsia="Times New Roman" w:hAnsi="Times New Roman" w:cs="Times New Roman"/>
                <w:i/>
                <w:sz w:val="24"/>
                <w:lang w:val="ru-RU"/>
              </w:rPr>
              <w:t>смысл реальных и возможных действий детей и смысл своих действий в контексте задач</w:t>
            </w:r>
            <w:r w:rsidRPr="00830541">
              <w:rPr>
                <w:rFonts w:ascii="Times New Roman" w:eastAsia="Times New Roman" w:hAnsi="Times New Roman" w:cs="Times New Roman"/>
                <w:i/>
                <w:spacing w:val="1"/>
                <w:sz w:val="24"/>
                <w:lang w:val="ru-RU"/>
              </w:rPr>
              <w:t xml:space="preserve"> </w:t>
            </w:r>
            <w:r w:rsidRPr="00830541">
              <w:rPr>
                <w:rFonts w:ascii="Times New Roman" w:eastAsia="Times New Roman" w:hAnsi="Times New Roman" w:cs="Times New Roman"/>
                <w:i/>
                <w:sz w:val="24"/>
                <w:lang w:val="ru-RU"/>
              </w:rPr>
              <w:t>воспитания.</w:t>
            </w:r>
          </w:p>
          <w:p w:rsidR="00830541" w:rsidRPr="00830541" w:rsidRDefault="00830541" w:rsidP="00830541">
            <w:pPr>
              <w:spacing w:before="8"/>
              <w:rPr>
                <w:rFonts w:ascii="Times New Roman" w:eastAsia="Times New Roman" w:hAnsi="Times New Roman" w:cs="Times New Roman"/>
                <w:b/>
                <w:sz w:val="23"/>
                <w:lang w:val="ru-RU"/>
              </w:rPr>
            </w:pPr>
          </w:p>
          <w:p w:rsidR="00830541" w:rsidRDefault="00830541" w:rsidP="00830541">
            <w:pPr>
              <w:ind w:left="110" w:right="93"/>
              <w:jc w:val="both"/>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В</w:t>
            </w:r>
            <w:r w:rsidRPr="00830541">
              <w:rPr>
                <w:rFonts w:ascii="Times New Roman" w:eastAsia="Times New Roman" w:hAnsi="Times New Roman" w:cs="Times New Roman"/>
                <w:i/>
                <w:spacing w:val="-2"/>
                <w:sz w:val="24"/>
                <w:lang w:val="ru-RU"/>
              </w:rPr>
              <w:t xml:space="preserve"> </w:t>
            </w:r>
            <w:r w:rsidRPr="00830541">
              <w:rPr>
                <w:rFonts w:ascii="Times New Roman" w:eastAsia="Times New Roman" w:hAnsi="Times New Roman" w:cs="Times New Roman"/>
                <w:i/>
                <w:sz w:val="24"/>
                <w:lang w:val="ru-RU"/>
              </w:rPr>
              <w:t>каждом</w:t>
            </w:r>
            <w:r w:rsidRPr="00830541">
              <w:rPr>
                <w:rFonts w:ascii="Times New Roman" w:eastAsia="Times New Roman" w:hAnsi="Times New Roman" w:cs="Times New Roman"/>
                <w:i/>
                <w:spacing w:val="-4"/>
                <w:sz w:val="24"/>
                <w:lang w:val="ru-RU"/>
              </w:rPr>
              <w:t xml:space="preserve"> </w:t>
            </w:r>
            <w:r w:rsidRPr="00830541">
              <w:rPr>
                <w:rFonts w:ascii="Times New Roman" w:eastAsia="Times New Roman" w:hAnsi="Times New Roman" w:cs="Times New Roman"/>
                <w:i/>
                <w:sz w:val="24"/>
                <w:lang w:val="ru-RU"/>
              </w:rPr>
              <w:t>ДОО</w:t>
            </w:r>
            <w:r w:rsidRPr="00830541">
              <w:rPr>
                <w:rFonts w:ascii="Times New Roman" w:eastAsia="Times New Roman" w:hAnsi="Times New Roman" w:cs="Times New Roman"/>
                <w:i/>
                <w:spacing w:val="-3"/>
                <w:sz w:val="24"/>
                <w:lang w:val="ru-RU"/>
              </w:rPr>
              <w:t xml:space="preserve"> </w:t>
            </w:r>
            <w:r w:rsidRPr="00830541">
              <w:rPr>
                <w:rFonts w:ascii="Times New Roman" w:eastAsia="Times New Roman" w:hAnsi="Times New Roman" w:cs="Times New Roman"/>
                <w:i/>
                <w:sz w:val="24"/>
                <w:lang w:val="ru-RU"/>
              </w:rPr>
              <w:t>существует</w:t>
            </w:r>
            <w:r w:rsidRPr="00830541">
              <w:rPr>
                <w:rFonts w:ascii="Times New Roman" w:eastAsia="Times New Roman" w:hAnsi="Times New Roman" w:cs="Times New Roman"/>
                <w:i/>
                <w:spacing w:val="-3"/>
                <w:sz w:val="24"/>
                <w:lang w:val="ru-RU"/>
              </w:rPr>
              <w:t xml:space="preserve"> </w:t>
            </w:r>
            <w:r w:rsidRPr="00830541">
              <w:rPr>
                <w:rFonts w:ascii="Times New Roman" w:eastAsia="Times New Roman" w:hAnsi="Times New Roman" w:cs="Times New Roman"/>
                <w:i/>
                <w:sz w:val="24"/>
                <w:lang w:val="ru-RU"/>
              </w:rPr>
              <w:t>программа</w:t>
            </w:r>
            <w:r w:rsidRPr="00830541">
              <w:rPr>
                <w:rFonts w:ascii="Times New Roman" w:eastAsia="Times New Roman" w:hAnsi="Times New Roman" w:cs="Times New Roman"/>
                <w:i/>
                <w:spacing w:val="-2"/>
                <w:sz w:val="24"/>
                <w:lang w:val="ru-RU"/>
              </w:rPr>
              <w:t xml:space="preserve"> </w:t>
            </w:r>
            <w:r w:rsidRPr="00830541">
              <w:rPr>
                <w:rFonts w:ascii="Times New Roman" w:eastAsia="Times New Roman" w:hAnsi="Times New Roman" w:cs="Times New Roman"/>
                <w:i/>
                <w:sz w:val="24"/>
                <w:lang w:val="ru-RU"/>
              </w:rPr>
              <w:t>действий</w:t>
            </w:r>
            <w:r w:rsidRPr="00830541">
              <w:rPr>
                <w:rFonts w:ascii="Times New Roman" w:eastAsia="Times New Roman" w:hAnsi="Times New Roman" w:cs="Times New Roman"/>
                <w:i/>
                <w:spacing w:val="-2"/>
                <w:sz w:val="24"/>
                <w:lang w:val="ru-RU"/>
              </w:rPr>
              <w:t xml:space="preserve"> </w:t>
            </w:r>
            <w:r w:rsidRPr="00830541">
              <w:rPr>
                <w:rFonts w:ascii="Times New Roman" w:eastAsia="Times New Roman" w:hAnsi="Times New Roman" w:cs="Times New Roman"/>
                <w:i/>
                <w:sz w:val="24"/>
                <w:lang w:val="ru-RU"/>
              </w:rPr>
              <w:t>по</w:t>
            </w:r>
            <w:r w:rsidRPr="00830541">
              <w:rPr>
                <w:rFonts w:ascii="Times New Roman" w:eastAsia="Times New Roman" w:hAnsi="Times New Roman" w:cs="Times New Roman"/>
                <w:i/>
                <w:spacing w:val="-2"/>
                <w:sz w:val="24"/>
                <w:lang w:val="ru-RU"/>
              </w:rPr>
              <w:t xml:space="preserve"> </w:t>
            </w:r>
            <w:r w:rsidRPr="00830541">
              <w:rPr>
                <w:rFonts w:ascii="Times New Roman" w:eastAsia="Times New Roman" w:hAnsi="Times New Roman" w:cs="Times New Roman"/>
                <w:i/>
                <w:sz w:val="24"/>
                <w:lang w:val="ru-RU"/>
              </w:rPr>
              <w:t>осмыслению,</w:t>
            </w:r>
            <w:r w:rsidRPr="00830541">
              <w:rPr>
                <w:rFonts w:ascii="Times New Roman" w:eastAsia="Times New Roman" w:hAnsi="Times New Roman" w:cs="Times New Roman"/>
                <w:i/>
                <w:spacing w:val="-2"/>
                <w:sz w:val="24"/>
                <w:lang w:val="ru-RU"/>
              </w:rPr>
              <w:t xml:space="preserve"> </w:t>
            </w:r>
            <w:r w:rsidRPr="00830541">
              <w:rPr>
                <w:rFonts w:ascii="Times New Roman" w:eastAsia="Times New Roman" w:hAnsi="Times New Roman" w:cs="Times New Roman"/>
                <w:i/>
                <w:sz w:val="24"/>
                <w:lang w:val="ru-RU"/>
              </w:rPr>
              <w:t>организации</w:t>
            </w:r>
            <w:r w:rsidRPr="00830541">
              <w:rPr>
                <w:rFonts w:ascii="Times New Roman" w:eastAsia="Times New Roman" w:hAnsi="Times New Roman" w:cs="Times New Roman"/>
                <w:i/>
                <w:spacing w:val="-2"/>
                <w:sz w:val="24"/>
                <w:lang w:val="ru-RU"/>
              </w:rPr>
              <w:t xml:space="preserve"> </w:t>
            </w:r>
            <w:r w:rsidRPr="00830541">
              <w:rPr>
                <w:rFonts w:ascii="Times New Roman" w:eastAsia="Times New Roman" w:hAnsi="Times New Roman" w:cs="Times New Roman"/>
                <w:i/>
                <w:sz w:val="24"/>
                <w:lang w:val="ru-RU"/>
              </w:rPr>
              <w:t>и</w:t>
            </w:r>
            <w:r w:rsidRPr="00830541">
              <w:rPr>
                <w:rFonts w:ascii="Times New Roman" w:eastAsia="Times New Roman" w:hAnsi="Times New Roman" w:cs="Times New Roman"/>
                <w:i/>
                <w:spacing w:val="-2"/>
                <w:sz w:val="24"/>
                <w:lang w:val="ru-RU"/>
              </w:rPr>
              <w:t xml:space="preserve"> </w:t>
            </w:r>
            <w:r w:rsidRPr="00830541">
              <w:rPr>
                <w:rFonts w:ascii="Times New Roman" w:eastAsia="Times New Roman" w:hAnsi="Times New Roman" w:cs="Times New Roman"/>
                <w:i/>
                <w:sz w:val="24"/>
                <w:lang w:val="ru-RU"/>
              </w:rPr>
              <w:t>развитию</w:t>
            </w:r>
            <w:r w:rsidRPr="00830541">
              <w:rPr>
                <w:rFonts w:ascii="Times New Roman" w:eastAsia="Times New Roman" w:hAnsi="Times New Roman" w:cs="Times New Roman"/>
                <w:i/>
                <w:spacing w:val="-58"/>
                <w:sz w:val="24"/>
                <w:lang w:val="ru-RU"/>
              </w:rPr>
              <w:t xml:space="preserve"> </w:t>
            </w:r>
            <w:r w:rsidRPr="00830541">
              <w:rPr>
                <w:rFonts w:ascii="Times New Roman" w:eastAsia="Times New Roman" w:hAnsi="Times New Roman" w:cs="Times New Roman"/>
                <w:i/>
                <w:sz w:val="24"/>
                <w:lang w:val="ru-RU"/>
              </w:rPr>
              <w:t>событий, которые позитивно влияют на социализацию и развитие личностных качеств</w:t>
            </w:r>
            <w:r w:rsidRPr="00830541">
              <w:rPr>
                <w:rFonts w:ascii="Times New Roman" w:eastAsia="Times New Roman" w:hAnsi="Times New Roman" w:cs="Times New Roman"/>
                <w:i/>
                <w:spacing w:val="1"/>
                <w:sz w:val="24"/>
                <w:lang w:val="ru-RU"/>
              </w:rPr>
              <w:t xml:space="preserve"> </w:t>
            </w:r>
            <w:r w:rsidRPr="00830541">
              <w:rPr>
                <w:rFonts w:ascii="Times New Roman" w:eastAsia="Times New Roman" w:hAnsi="Times New Roman" w:cs="Times New Roman"/>
                <w:i/>
                <w:sz w:val="24"/>
                <w:lang w:val="ru-RU"/>
              </w:rPr>
              <w:t>детей</w:t>
            </w:r>
            <w:r w:rsidRPr="00830541">
              <w:rPr>
                <w:rFonts w:ascii="Times New Roman" w:eastAsia="Times New Roman" w:hAnsi="Times New Roman" w:cs="Times New Roman"/>
                <w:i/>
                <w:spacing w:val="-1"/>
                <w:sz w:val="24"/>
                <w:lang w:val="ru-RU"/>
              </w:rPr>
              <w:t xml:space="preserve"> </w:t>
            </w:r>
            <w:r w:rsidRPr="00830541">
              <w:rPr>
                <w:rFonts w:ascii="Times New Roman" w:eastAsia="Times New Roman" w:hAnsi="Times New Roman" w:cs="Times New Roman"/>
                <w:i/>
                <w:sz w:val="24"/>
                <w:lang w:val="ru-RU"/>
              </w:rPr>
              <w:t>дошкольного возраста.</w:t>
            </w:r>
          </w:p>
          <w:p w:rsidR="00830541" w:rsidRPr="00830541" w:rsidRDefault="00830541" w:rsidP="00830541">
            <w:pPr>
              <w:ind w:left="110" w:right="93"/>
              <w:jc w:val="both"/>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Цель – организация в ДОО единого воспитательного пространства для формирования социального опыта дошкольников в коллективе других детей и взрослых.</w:t>
            </w:r>
          </w:p>
          <w:p w:rsidR="00830541" w:rsidRPr="00830541" w:rsidRDefault="00830541" w:rsidP="00830541">
            <w:pPr>
              <w:ind w:left="110" w:right="93"/>
              <w:jc w:val="both"/>
              <w:rPr>
                <w:rFonts w:ascii="Times New Roman" w:eastAsia="Times New Roman" w:hAnsi="Times New Roman" w:cs="Times New Roman"/>
                <w:i/>
                <w:sz w:val="24"/>
                <w:lang w:val="ru-RU"/>
              </w:rPr>
            </w:pPr>
          </w:p>
          <w:p w:rsidR="00830541" w:rsidRPr="00830541" w:rsidRDefault="00830541" w:rsidP="00830541">
            <w:pPr>
              <w:ind w:left="110" w:right="93"/>
              <w:jc w:val="both"/>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Задачи:</w:t>
            </w:r>
          </w:p>
          <w:p w:rsidR="00830541" w:rsidRPr="00830541" w:rsidRDefault="00830541" w:rsidP="00830541">
            <w:pPr>
              <w:ind w:left="110" w:right="93"/>
              <w:jc w:val="both"/>
              <w:rPr>
                <w:rFonts w:ascii="Times New Roman" w:eastAsia="Times New Roman" w:hAnsi="Times New Roman" w:cs="Times New Roman"/>
                <w:i/>
                <w:sz w:val="24"/>
                <w:lang w:val="ru-RU"/>
              </w:rPr>
            </w:pPr>
          </w:p>
          <w:p w:rsidR="00830541" w:rsidRPr="00830541" w:rsidRDefault="00830541" w:rsidP="00830541">
            <w:pPr>
              <w:ind w:left="110" w:right="93"/>
              <w:jc w:val="both"/>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Приобщать к истории и культуре Татарстана и народов России в процессе традиционных коллективных мероприятий.</w:t>
            </w:r>
          </w:p>
          <w:p w:rsidR="00830541" w:rsidRPr="00830541" w:rsidRDefault="00830541" w:rsidP="00830541">
            <w:pPr>
              <w:ind w:left="110" w:right="93"/>
              <w:jc w:val="both"/>
              <w:rPr>
                <w:rFonts w:ascii="Times New Roman" w:eastAsia="Times New Roman" w:hAnsi="Times New Roman" w:cs="Times New Roman"/>
                <w:i/>
                <w:sz w:val="24"/>
                <w:lang w:val="ru-RU"/>
              </w:rPr>
            </w:pPr>
          </w:p>
          <w:p w:rsidR="00830541" w:rsidRPr="00830541" w:rsidRDefault="00830541" w:rsidP="00830541">
            <w:pPr>
              <w:ind w:left="110" w:right="93"/>
              <w:jc w:val="both"/>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rsidR="00830541" w:rsidRPr="00830541" w:rsidRDefault="00830541" w:rsidP="00830541">
            <w:pPr>
              <w:ind w:left="110" w:right="93"/>
              <w:jc w:val="both"/>
              <w:rPr>
                <w:rFonts w:ascii="Times New Roman" w:eastAsia="Times New Roman" w:hAnsi="Times New Roman" w:cs="Times New Roman"/>
                <w:i/>
                <w:sz w:val="24"/>
                <w:lang w:val="ru-RU"/>
              </w:rPr>
            </w:pPr>
          </w:p>
          <w:p w:rsidR="00830541" w:rsidRPr="00830541" w:rsidRDefault="00830541" w:rsidP="00830541">
            <w:pPr>
              <w:ind w:left="110" w:right="93"/>
              <w:jc w:val="both"/>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lastRenderedPageBreak/>
              <w:t>Воспитывать доброжелательность и положительное эмоциональное отношение к окружающим людям и др.</w:t>
            </w:r>
          </w:p>
          <w:p w:rsidR="00830541" w:rsidRPr="00830541" w:rsidRDefault="00830541" w:rsidP="00830541">
            <w:pPr>
              <w:ind w:left="110" w:right="93"/>
              <w:jc w:val="both"/>
              <w:rPr>
                <w:rFonts w:ascii="Times New Roman" w:eastAsia="Times New Roman" w:hAnsi="Times New Roman" w:cs="Times New Roman"/>
                <w:i/>
                <w:sz w:val="24"/>
                <w:lang w:val="ru-RU"/>
              </w:rPr>
            </w:pPr>
          </w:p>
          <w:p w:rsidR="00830541" w:rsidRPr="00830541" w:rsidRDefault="00830541" w:rsidP="00830541">
            <w:pPr>
              <w:ind w:left="110" w:right="93"/>
              <w:jc w:val="both"/>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rsidR="00830541" w:rsidRPr="00830541" w:rsidRDefault="00830541" w:rsidP="00830541">
            <w:pPr>
              <w:ind w:left="110" w:right="93"/>
              <w:jc w:val="both"/>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Календарные образовательные события: праздничные даты и события. Образовательные события как традиция: дни рождения детей, клубный час, мы болеем за</w:t>
            </w:r>
          </w:p>
          <w:p w:rsidR="00830541" w:rsidRPr="00830541" w:rsidRDefault="00830541" w:rsidP="00830541">
            <w:pPr>
              <w:ind w:left="110" w:right="93"/>
              <w:jc w:val="both"/>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«Ак Барс», дни здоровья и др.</w:t>
            </w:r>
          </w:p>
          <w:p w:rsidR="00830541" w:rsidRPr="00830541" w:rsidRDefault="00830541" w:rsidP="00830541">
            <w:pPr>
              <w:ind w:left="110" w:right="93"/>
              <w:jc w:val="both"/>
              <w:rPr>
                <w:rFonts w:ascii="Times New Roman" w:eastAsia="Times New Roman" w:hAnsi="Times New Roman" w:cs="Times New Roman"/>
                <w:i/>
                <w:sz w:val="24"/>
                <w:lang w:val="ru-RU"/>
              </w:rPr>
            </w:pPr>
          </w:p>
          <w:p w:rsidR="00830541" w:rsidRPr="00830541" w:rsidRDefault="00830541" w:rsidP="00830541">
            <w:pPr>
              <w:ind w:left="110" w:right="93"/>
              <w:jc w:val="both"/>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rsidR="00830541" w:rsidRPr="00830541" w:rsidRDefault="00830541" w:rsidP="00830541">
            <w:pPr>
              <w:ind w:left="110" w:right="93"/>
              <w:jc w:val="both"/>
              <w:rPr>
                <w:rFonts w:ascii="Times New Roman" w:eastAsia="Times New Roman" w:hAnsi="Times New Roman" w:cs="Times New Roman"/>
                <w:i/>
                <w:sz w:val="24"/>
                <w:lang w:val="ru-RU"/>
              </w:rPr>
            </w:pPr>
          </w:p>
          <w:p w:rsidR="00830541" w:rsidRPr="00830541" w:rsidRDefault="00830541" w:rsidP="00830541">
            <w:pPr>
              <w:ind w:left="110" w:right="93"/>
              <w:jc w:val="both"/>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w:t>
            </w:r>
          </w:p>
          <w:p w:rsidR="00830541" w:rsidRPr="00830541" w:rsidRDefault="00830541" w:rsidP="00830541">
            <w:pPr>
              <w:ind w:left="110" w:right="93"/>
              <w:jc w:val="both"/>
              <w:rPr>
                <w:rFonts w:ascii="Times New Roman" w:eastAsia="Times New Roman" w:hAnsi="Times New Roman" w:cs="Times New Roman"/>
                <w:i/>
                <w:sz w:val="24"/>
                <w:lang w:val="ru-RU"/>
              </w:rPr>
            </w:pPr>
          </w:p>
          <w:p w:rsidR="00830541" w:rsidRPr="00830541" w:rsidRDefault="00830541" w:rsidP="00830541">
            <w:pPr>
              <w:ind w:left="110" w:right="93"/>
              <w:jc w:val="both"/>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830541" w:rsidRPr="00830541" w:rsidRDefault="00830541" w:rsidP="00830541">
            <w:pPr>
              <w:ind w:left="110" w:right="93"/>
              <w:jc w:val="both"/>
              <w:rPr>
                <w:rFonts w:ascii="Times New Roman" w:eastAsia="Times New Roman" w:hAnsi="Times New Roman" w:cs="Times New Roman"/>
                <w:i/>
                <w:sz w:val="24"/>
                <w:lang w:val="ru-RU"/>
              </w:rPr>
            </w:pPr>
          </w:p>
          <w:p w:rsidR="00830541" w:rsidRPr="00830541" w:rsidRDefault="00830541" w:rsidP="00830541">
            <w:pPr>
              <w:ind w:left="110" w:right="93"/>
              <w:jc w:val="both"/>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rsidR="00830541" w:rsidRPr="00830541" w:rsidRDefault="00830541" w:rsidP="00830541">
            <w:pPr>
              <w:ind w:left="110" w:right="93"/>
              <w:jc w:val="both"/>
              <w:rPr>
                <w:rFonts w:ascii="Times New Roman" w:eastAsia="Times New Roman" w:hAnsi="Times New Roman" w:cs="Times New Roman"/>
                <w:i/>
                <w:sz w:val="24"/>
                <w:lang w:val="ru-RU"/>
              </w:rPr>
            </w:pPr>
          </w:p>
          <w:p w:rsidR="00830541" w:rsidRPr="00830541" w:rsidRDefault="00830541" w:rsidP="00830541">
            <w:pPr>
              <w:ind w:left="110" w:right="93"/>
              <w:jc w:val="both"/>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830541" w:rsidRPr="00830541" w:rsidRDefault="00830541" w:rsidP="00830541">
            <w:pPr>
              <w:ind w:left="110" w:right="93"/>
              <w:jc w:val="both"/>
              <w:rPr>
                <w:rFonts w:ascii="Times New Roman" w:eastAsia="Times New Roman" w:hAnsi="Times New Roman" w:cs="Times New Roman"/>
                <w:i/>
                <w:sz w:val="24"/>
                <w:lang w:val="ru-RU"/>
              </w:rPr>
            </w:pPr>
          </w:p>
          <w:p w:rsidR="00830541" w:rsidRDefault="00830541" w:rsidP="00830541">
            <w:pPr>
              <w:ind w:left="110" w:right="93"/>
              <w:jc w:val="both"/>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и др.</w:t>
            </w:r>
          </w:p>
          <w:p w:rsidR="00830541" w:rsidRPr="00830541" w:rsidRDefault="00830541" w:rsidP="00830541">
            <w:pPr>
              <w:ind w:left="110" w:right="93"/>
              <w:jc w:val="both"/>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Региональные особенности событий ДОО определяет самостоятельно.</w:t>
            </w:r>
          </w:p>
        </w:tc>
      </w:tr>
    </w:tbl>
    <w:p w:rsidR="00830541" w:rsidRPr="00830541" w:rsidRDefault="00830541" w:rsidP="00830541">
      <w:pPr>
        <w:widowControl w:val="0"/>
        <w:autoSpaceDE w:val="0"/>
        <w:autoSpaceDN w:val="0"/>
        <w:spacing w:after="0" w:line="360" w:lineRule="auto"/>
        <w:ind w:firstLine="426"/>
        <w:jc w:val="both"/>
        <w:rPr>
          <w:rFonts w:ascii="Times New Roman" w:eastAsia="Times New Roman" w:hAnsi="Times New Roman" w:cs="Times New Roman"/>
          <w:sz w:val="24"/>
          <w:szCs w:val="24"/>
        </w:rPr>
      </w:pPr>
    </w:p>
    <w:p w:rsidR="00830541" w:rsidRPr="00830541" w:rsidRDefault="00830541" w:rsidP="00830541">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b/>
          <w:sz w:val="24"/>
          <w:szCs w:val="24"/>
        </w:rPr>
      </w:pPr>
      <w:r w:rsidRPr="00830541">
        <w:rPr>
          <w:rFonts w:ascii="Times New Roman" w:eastAsia="Times New Roman" w:hAnsi="Times New Roman" w:cs="Times New Roman"/>
          <w:b/>
          <w:sz w:val="24"/>
          <w:szCs w:val="24"/>
        </w:rPr>
        <w:t>2.7.3.5.3.</w:t>
      </w:r>
      <w:r w:rsidRPr="00830541">
        <w:rPr>
          <w:rFonts w:ascii="Times New Roman" w:eastAsia="Times New Roman" w:hAnsi="Times New Roman" w:cs="Times New Roman"/>
          <w:b/>
          <w:sz w:val="24"/>
          <w:szCs w:val="24"/>
        </w:rPr>
        <w:tab/>
        <w:t>Совместная деятельность в образовательных ситуациях.</w:t>
      </w:r>
    </w:p>
    <w:p w:rsidR="00830541" w:rsidRPr="00830541" w:rsidRDefault="00830541" w:rsidP="00830541">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30541">
        <w:rPr>
          <w:rFonts w:ascii="Times New Roman" w:eastAsia="Times New Roman" w:hAnsi="Times New Roman" w:cs="Times New Roman"/>
          <w:sz w:val="24"/>
          <w:szCs w:val="24"/>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rsidR="00830541" w:rsidRPr="00830541" w:rsidRDefault="00830541" w:rsidP="00830541">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30541">
        <w:rPr>
          <w:rFonts w:ascii="Times New Roman" w:eastAsia="Times New Roman" w:hAnsi="Times New Roman" w:cs="Times New Roman"/>
          <w:sz w:val="24"/>
          <w:szCs w:val="24"/>
        </w:rPr>
        <w:t>Воспитание в образовательной деятельности осуществляется в течение всего времени пребывания ребёнка в ДОО.</w:t>
      </w:r>
    </w:p>
    <w:p w:rsidR="00830541" w:rsidRPr="00830541" w:rsidRDefault="00830541" w:rsidP="00830541">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30541">
        <w:rPr>
          <w:rFonts w:ascii="Times New Roman" w:eastAsia="Times New Roman" w:hAnsi="Times New Roman" w:cs="Times New Roman"/>
          <w:sz w:val="24"/>
          <w:szCs w:val="24"/>
        </w:rPr>
        <w:lastRenderedPageBreak/>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rsidR="00830541" w:rsidRPr="00830541" w:rsidRDefault="00830541" w:rsidP="00830541">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30541">
        <w:rPr>
          <w:rFonts w:ascii="Times New Roman" w:eastAsia="Times New Roman" w:hAnsi="Times New Roman" w:cs="Times New Roman"/>
          <w:sz w:val="24"/>
          <w:szCs w:val="24"/>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rsidR="00830541" w:rsidRPr="00830541" w:rsidRDefault="00830541" w:rsidP="00830541">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30541">
        <w:rPr>
          <w:rFonts w:ascii="Times New Roman" w:eastAsia="Times New Roman" w:hAnsi="Times New Roman" w:cs="Times New Roman"/>
          <w:sz w:val="24"/>
          <w:szCs w:val="24"/>
        </w:rPr>
        <w:t>ситуативная беседа, рассказ, советы, вопросы;</w:t>
      </w:r>
    </w:p>
    <w:p w:rsidR="00830541" w:rsidRPr="00830541" w:rsidRDefault="00830541" w:rsidP="00830541">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30541">
        <w:rPr>
          <w:rFonts w:ascii="Times New Roman" w:eastAsia="Times New Roman" w:hAnsi="Times New Roman" w:cs="Times New Roman"/>
          <w:sz w:val="24"/>
          <w:szCs w:val="24"/>
        </w:rPr>
        <w:t>социальное моделирование, воспитывающая (проблемная) ситуация, составление рассказов из личного опыта;</w:t>
      </w:r>
    </w:p>
    <w:p w:rsidR="00830541" w:rsidRPr="00830541" w:rsidRDefault="00830541" w:rsidP="00830541">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30541">
        <w:rPr>
          <w:rFonts w:ascii="Times New Roman" w:eastAsia="Times New Roman" w:hAnsi="Times New Roman" w:cs="Times New Roman"/>
          <w:sz w:val="24"/>
          <w:szCs w:val="24"/>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830541" w:rsidRPr="00830541" w:rsidRDefault="00830541" w:rsidP="00830541">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30541">
        <w:rPr>
          <w:rFonts w:ascii="Times New Roman" w:eastAsia="Times New Roman" w:hAnsi="Times New Roman" w:cs="Times New Roman"/>
          <w:sz w:val="24"/>
          <w:szCs w:val="24"/>
        </w:rPr>
        <w:t>разучивание и исполнение песен, театрализация, драматизация, этюды-инсценировки;</w:t>
      </w:r>
    </w:p>
    <w:p w:rsidR="00830541" w:rsidRPr="00830541" w:rsidRDefault="00830541" w:rsidP="00830541">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30541">
        <w:rPr>
          <w:rFonts w:ascii="Times New Roman" w:eastAsia="Times New Roman" w:hAnsi="Times New Roman" w:cs="Times New Roman"/>
          <w:sz w:val="24"/>
          <w:szCs w:val="24"/>
        </w:rPr>
        <w:t>рассматривание и обсуждение картин и книжных иллюстраций, просмотр видеороликов, презентаций, мультфильмов;</w:t>
      </w:r>
    </w:p>
    <w:p w:rsidR="00830541" w:rsidRPr="00830541" w:rsidRDefault="00830541" w:rsidP="00830541">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30541">
        <w:rPr>
          <w:rFonts w:ascii="Times New Roman" w:eastAsia="Times New Roman" w:hAnsi="Times New Roman" w:cs="Times New Roman"/>
          <w:sz w:val="24"/>
          <w:szCs w:val="24"/>
        </w:rPr>
        <w:t>организация выставок (книг, репродукций картин, тематических или авторских, детских поделок и тому подобное),</w:t>
      </w:r>
    </w:p>
    <w:p w:rsidR="00830541" w:rsidRPr="00830541" w:rsidRDefault="00830541" w:rsidP="00830541">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30541">
        <w:rPr>
          <w:rFonts w:ascii="Times New Roman" w:eastAsia="Times New Roman" w:hAnsi="Times New Roman" w:cs="Times New Roman"/>
          <w:sz w:val="24"/>
          <w:szCs w:val="24"/>
        </w:rPr>
        <w:t>экскурсии (в музей, в общеобразовательную организацию и тому подобное), посещение спектаклей, выставок;</w:t>
      </w:r>
    </w:p>
    <w:p w:rsidR="00830541" w:rsidRPr="00830541" w:rsidRDefault="00830541" w:rsidP="00830541">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30541">
        <w:rPr>
          <w:rFonts w:ascii="Times New Roman" w:eastAsia="Times New Roman" w:hAnsi="Times New Roman" w:cs="Times New Roman"/>
          <w:sz w:val="24"/>
          <w:szCs w:val="24"/>
        </w:rPr>
        <w:t>игровые методы (игровая роль, игровая ситуация, игровое действие и другие);</w:t>
      </w:r>
    </w:p>
    <w:p w:rsidR="00830541" w:rsidRPr="00830541" w:rsidRDefault="00830541" w:rsidP="00830541">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30541">
        <w:rPr>
          <w:rFonts w:ascii="Times New Roman" w:eastAsia="Times New Roman" w:hAnsi="Times New Roman" w:cs="Times New Roman"/>
          <w:sz w:val="24"/>
          <w:szCs w:val="24"/>
        </w:rPr>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5E056A" w:rsidRDefault="00830541" w:rsidP="00830541">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r w:rsidRPr="00830541">
        <w:rPr>
          <w:rFonts w:ascii="Times New Roman" w:eastAsia="Times New Roman" w:hAnsi="Times New Roman" w:cs="Times New Roman"/>
          <w:sz w:val="24"/>
          <w:szCs w:val="24"/>
        </w:rPr>
        <w:t>Указанные формы совместной деятельности являются примерными. Разработчики могут указать любые иные актуальные формы организации совместной деятельности в образовательных ситуациях.</w:t>
      </w:r>
    </w:p>
    <w:p w:rsidR="00830541" w:rsidRPr="00830541" w:rsidRDefault="00830541" w:rsidP="00830541">
      <w:pPr>
        <w:widowControl w:val="0"/>
        <w:autoSpaceDE w:val="0"/>
        <w:autoSpaceDN w:val="0"/>
        <w:spacing w:after="0" w:line="240" w:lineRule="auto"/>
        <w:jc w:val="center"/>
        <w:outlineLvl w:val="0"/>
        <w:rPr>
          <w:rFonts w:ascii="Times New Roman" w:eastAsia="Times New Roman" w:hAnsi="Times New Roman" w:cs="Times New Roman"/>
          <w:b/>
          <w:bCs/>
          <w:sz w:val="24"/>
          <w:szCs w:val="24"/>
        </w:rPr>
      </w:pPr>
      <w:r w:rsidRPr="00830541">
        <w:rPr>
          <w:rFonts w:ascii="Times New Roman" w:eastAsia="Times New Roman" w:hAnsi="Times New Roman" w:cs="Times New Roman"/>
          <w:b/>
          <w:bCs/>
          <w:color w:val="933634"/>
          <w:sz w:val="24"/>
          <w:szCs w:val="24"/>
        </w:rPr>
        <w:t>Региональные</w:t>
      </w:r>
      <w:r w:rsidRPr="00830541">
        <w:rPr>
          <w:rFonts w:ascii="Times New Roman" w:eastAsia="Times New Roman" w:hAnsi="Times New Roman" w:cs="Times New Roman"/>
          <w:b/>
          <w:bCs/>
          <w:color w:val="933634"/>
          <w:spacing w:val="-5"/>
          <w:sz w:val="24"/>
          <w:szCs w:val="24"/>
        </w:rPr>
        <w:t xml:space="preserve"> </w:t>
      </w:r>
      <w:r w:rsidRPr="00830541">
        <w:rPr>
          <w:rFonts w:ascii="Times New Roman" w:eastAsia="Times New Roman" w:hAnsi="Times New Roman" w:cs="Times New Roman"/>
          <w:b/>
          <w:bCs/>
          <w:color w:val="933634"/>
          <w:sz w:val="24"/>
          <w:szCs w:val="24"/>
        </w:rPr>
        <w:t>особенности</w:t>
      </w:r>
      <w:r w:rsidRPr="00830541">
        <w:rPr>
          <w:rFonts w:ascii="Times New Roman" w:eastAsia="Times New Roman" w:hAnsi="Times New Roman" w:cs="Times New Roman"/>
          <w:b/>
          <w:bCs/>
          <w:color w:val="933634"/>
          <w:spacing w:val="-3"/>
          <w:sz w:val="24"/>
          <w:szCs w:val="24"/>
        </w:rPr>
        <w:t xml:space="preserve"> </w:t>
      </w:r>
      <w:r w:rsidRPr="00830541">
        <w:rPr>
          <w:rFonts w:ascii="Times New Roman" w:eastAsia="Times New Roman" w:hAnsi="Times New Roman" w:cs="Times New Roman"/>
          <w:b/>
          <w:bCs/>
          <w:color w:val="933634"/>
          <w:sz w:val="24"/>
          <w:szCs w:val="24"/>
        </w:rPr>
        <w:t>совместной</w:t>
      </w:r>
      <w:r w:rsidRPr="00830541">
        <w:rPr>
          <w:rFonts w:ascii="Times New Roman" w:eastAsia="Times New Roman" w:hAnsi="Times New Roman" w:cs="Times New Roman"/>
          <w:b/>
          <w:bCs/>
          <w:color w:val="933634"/>
          <w:spacing w:val="-3"/>
          <w:sz w:val="24"/>
          <w:szCs w:val="24"/>
        </w:rPr>
        <w:t xml:space="preserve"> </w:t>
      </w:r>
      <w:r w:rsidRPr="00830541">
        <w:rPr>
          <w:rFonts w:ascii="Times New Roman" w:eastAsia="Times New Roman" w:hAnsi="Times New Roman" w:cs="Times New Roman"/>
          <w:b/>
          <w:bCs/>
          <w:color w:val="933634"/>
          <w:sz w:val="24"/>
          <w:szCs w:val="24"/>
        </w:rPr>
        <w:t>деятельности</w:t>
      </w:r>
      <w:r w:rsidRPr="00830541">
        <w:rPr>
          <w:rFonts w:ascii="Times New Roman" w:eastAsia="Times New Roman" w:hAnsi="Times New Roman" w:cs="Times New Roman"/>
          <w:b/>
          <w:bCs/>
          <w:color w:val="933634"/>
          <w:spacing w:val="-2"/>
          <w:sz w:val="24"/>
          <w:szCs w:val="24"/>
        </w:rPr>
        <w:t xml:space="preserve"> </w:t>
      </w:r>
      <w:r w:rsidRPr="00830541">
        <w:rPr>
          <w:rFonts w:ascii="Times New Roman" w:eastAsia="Times New Roman" w:hAnsi="Times New Roman" w:cs="Times New Roman"/>
          <w:b/>
          <w:bCs/>
          <w:color w:val="933634"/>
          <w:sz w:val="24"/>
          <w:szCs w:val="24"/>
        </w:rPr>
        <w:t>в</w:t>
      </w:r>
      <w:r w:rsidRPr="00830541">
        <w:rPr>
          <w:rFonts w:ascii="Times New Roman" w:eastAsia="Times New Roman" w:hAnsi="Times New Roman" w:cs="Times New Roman"/>
          <w:b/>
          <w:bCs/>
          <w:color w:val="933634"/>
          <w:spacing w:val="-4"/>
          <w:sz w:val="24"/>
          <w:szCs w:val="24"/>
        </w:rPr>
        <w:t xml:space="preserve"> </w:t>
      </w:r>
      <w:r w:rsidRPr="00830541">
        <w:rPr>
          <w:rFonts w:ascii="Times New Roman" w:eastAsia="Times New Roman" w:hAnsi="Times New Roman" w:cs="Times New Roman"/>
          <w:b/>
          <w:bCs/>
          <w:color w:val="933634"/>
          <w:sz w:val="24"/>
          <w:szCs w:val="24"/>
        </w:rPr>
        <w:t>образовательных</w:t>
      </w:r>
      <w:r w:rsidRPr="00830541">
        <w:rPr>
          <w:rFonts w:ascii="Times New Roman" w:eastAsia="Times New Roman" w:hAnsi="Times New Roman" w:cs="Times New Roman"/>
          <w:b/>
          <w:bCs/>
          <w:color w:val="933634"/>
          <w:spacing w:val="-3"/>
          <w:sz w:val="24"/>
          <w:szCs w:val="24"/>
        </w:rPr>
        <w:t xml:space="preserve"> </w:t>
      </w:r>
      <w:r w:rsidRPr="00830541">
        <w:rPr>
          <w:rFonts w:ascii="Times New Roman" w:eastAsia="Times New Roman" w:hAnsi="Times New Roman" w:cs="Times New Roman"/>
          <w:b/>
          <w:bCs/>
          <w:color w:val="933634"/>
          <w:sz w:val="24"/>
          <w:szCs w:val="24"/>
        </w:rPr>
        <w:t>ситуациях</w:t>
      </w:r>
    </w:p>
    <w:p w:rsidR="00830541" w:rsidRPr="00830541" w:rsidRDefault="00830541" w:rsidP="00830541">
      <w:pPr>
        <w:widowControl w:val="0"/>
        <w:autoSpaceDE w:val="0"/>
        <w:autoSpaceDN w:val="0"/>
        <w:spacing w:before="8" w:after="1" w:line="240" w:lineRule="auto"/>
        <w:rPr>
          <w:rFonts w:ascii="Times New Roman" w:eastAsia="Times New Roman" w:hAnsi="Times New Roman" w:cs="Times New Roman"/>
          <w:b/>
          <w:sz w:val="24"/>
          <w:szCs w:val="24"/>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40"/>
      </w:tblGrid>
      <w:tr w:rsidR="00830541" w:rsidRPr="00830541" w:rsidTr="00830541">
        <w:trPr>
          <w:trHeight w:val="551"/>
        </w:trPr>
        <w:tc>
          <w:tcPr>
            <w:tcW w:w="9640" w:type="dxa"/>
          </w:tcPr>
          <w:p w:rsidR="00830541" w:rsidRPr="00830541" w:rsidRDefault="00830541" w:rsidP="00830541">
            <w:pPr>
              <w:spacing w:line="268" w:lineRule="exact"/>
              <w:ind w:left="110"/>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Региональные</w:t>
            </w:r>
            <w:r w:rsidRPr="00830541">
              <w:rPr>
                <w:rFonts w:ascii="Times New Roman" w:eastAsia="Times New Roman" w:hAnsi="Times New Roman" w:cs="Times New Roman"/>
                <w:i/>
                <w:spacing w:val="5"/>
                <w:sz w:val="24"/>
                <w:lang w:val="ru-RU"/>
              </w:rPr>
              <w:t xml:space="preserve"> </w:t>
            </w:r>
            <w:r w:rsidRPr="00830541">
              <w:rPr>
                <w:rFonts w:ascii="Times New Roman" w:eastAsia="Times New Roman" w:hAnsi="Times New Roman" w:cs="Times New Roman"/>
                <w:i/>
                <w:sz w:val="24"/>
                <w:lang w:val="ru-RU"/>
              </w:rPr>
              <w:t>особенности</w:t>
            </w:r>
            <w:r w:rsidRPr="00830541">
              <w:rPr>
                <w:rFonts w:ascii="Times New Roman" w:eastAsia="Times New Roman" w:hAnsi="Times New Roman" w:cs="Times New Roman"/>
                <w:i/>
                <w:spacing w:val="6"/>
                <w:sz w:val="24"/>
                <w:lang w:val="ru-RU"/>
              </w:rPr>
              <w:t xml:space="preserve"> </w:t>
            </w:r>
            <w:r w:rsidRPr="00830541">
              <w:rPr>
                <w:rFonts w:ascii="Times New Roman" w:eastAsia="Times New Roman" w:hAnsi="Times New Roman" w:cs="Times New Roman"/>
                <w:i/>
                <w:sz w:val="24"/>
                <w:lang w:val="ru-RU"/>
              </w:rPr>
              <w:t>видов</w:t>
            </w:r>
            <w:r w:rsidRPr="00830541">
              <w:rPr>
                <w:rFonts w:ascii="Times New Roman" w:eastAsia="Times New Roman" w:hAnsi="Times New Roman" w:cs="Times New Roman"/>
                <w:i/>
                <w:spacing w:val="5"/>
                <w:sz w:val="24"/>
                <w:lang w:val="ru-RU"/>
              </w:rPr>
              <w:t xml:space="preserve"> </w:t>
            </w:r>
            <w:r w:rsidRPr="00830541">
              <w:rPr>
                <w:rFonts w:ascii="Times New Roman" w:eastAsia="Times New Roman" w:hAnsi="Times New Roman" w:cs="Times New Roman"/>
                <w:i/>
                <w:sz w:val="24"/>
                <w:lang w:val="ru-RU"/>
              </w:rPr>
              <w:t>и</w:t>
            </w:r>
            <w:r w:rsidRPr="00830541">
              <w:rPr>
                <w:rFonts w:ascii="Times New Roman" w:eastAsia="Times New Roman" w:hAnsi="Times New Roman" w:cs="Times New Roman"/>
                <w:i/>
                <w:spacing w:val="7"/>
                <w:sz w:val="24"/>
                <w:lang w:val="ru-RU"/>
              </w:rPr>
              <w:t xml:space="preserve"> </w:t>
            </w:r>
            <w:r w:rsidRPr="00830541">
              <w:rPr>
                <w:rFonts w:ascii="Times New Roman" w:eastAsia="Times New Roman" w:hAnsi="Times New Roman" w:cs="Times New Roman"/>
                <w:i/>
                <w:sz w:val="24"/>
                <w:lang w:val="ru-RU"/>
              </w:rPr>
              <w:t>форм</w:t>
            </w:r>
            <w:r w:rsidRPr="00830541">
              <w:rPr>
                <w:rFonts w:ascii="Times New Roman" w:eastAsia="Times New Roman" w:hAnsi="Times New Roman" w:cs="Times New Roman"/>
                <w:i/>
                <w:spacing w:val="6"/>
                <w:sz w:val="24"/>
                <w:lang w:val="ru-RU"/>
              </w:rPr>
              <w:t xml:space="preserve"> </w:t>
            </w:r>
            <w:r w:rsidRPr="00830541">
              <w:rPr>
                <w:rFonts w:ascii="Times New Roman" w:eastAsia="Times New Roman" w:hAnsi="Times New Roman" w:cs="Times New Roman"/>
                <w:i/>
                <w:sz w:val="24"/>
                <w:lang w:val="ru-RU"/>
              </w:rPr>
              <w:t>совместной</w:t>
            </w:r>
            <w:r w:rsidRPr="00830541">
              <w:rPr>
                <w:rFonts w:ascii="Times New Roman" w:eastAsia="Times New Roman" w:hAnsi="Times New Roman" w:cs="Times New Roman"/>
                <w:i/>
                <w:spacing w:val="6"/>
                <w:sz w:val="24"/>
                <w:lang w:val="ru-RU"/>
              </w:rPr>
              <w:t xml:space="preserve"> </w:t>
            </w:r>
            <w:r w:rsidRPr="00830541">
              <w:rPr>
                <w:rFonts w:ascii="Times New Roman" w:eastAsia="Times New Roman" w:hAnsi="Times New Roman" w:cs="Times New Roman"/>
                <w:i/>
                <w:sz w:val="24"/>
                <w:lang w:val="ru-RU"/>
              </w:rPr>
              <w:t>деятельности</w:t>
            </w:r>
            <w:r w:rsidRPr="00830541">
              <w:rPr>
                <w:rFonts w:ascii="Times New Roman" w:eastAsia="Times New Roman" w:hAnsi="Times New Roman" w:cs="Times New Roman"/>
                <w:i/>
                <w:spacing w:val="6"/>
                <w:sz w:val="24"/>
                <w:lang w:val="ru-RU"/>
              </w:rPr>
              <w:t xml:space="preserve"> </w:t>
            </w:r>
            <w:r w:rsidRPr="00830541">
              <w:rPr>
                <w:rFonts w:ascii="Times New Roman" w:eastAsia="Times New Roman" w:hAnsi="Times New Roman" w:cs="Times New Roman"/>
                <w:i/>
                <w:sz w:val="24"/>
                <w:lang w:val="ru-RU"/>
              </w:rPr>
              <w:t>взрослого</w:t>
            </w:r>
            <w:r w:rsidRPr="00830541">
              <w:rPr>
                <w:rFonts w:ascii="Times New Roman" w:eastAsia="Times New Roman" w:hAnsi="Times New Roman" w:cs="Times New Roman"/>
                <w:i/>
                <w:spacing w:val="6"/>
                <w:sz w:val="24"/>
                <w:lang w:val="ru-RU"/>
              </w:rPr>
              <w:t xml:space="preserve"> </w:t>
            </w:r>
            <w:r w:rsidRPr="00830541">
              <w:rPr>
                <w:rFonts w:ascii="Times New Roman" w:eastAsia="Times New Roman" w:hAnsi="Times New Roman" w:cs="Times New Roman"/>
                <w:i/>
                <w:sz w:val="24"/>
                <w:lang w:val="ru-RU"/>
              </w:rPr>
              <w:t>и</w:t>
            </w:r>
            <w:r w:rsidRPr="00830541">
              <w:rPr>
                <w:rFonts w:ascii="Times New Roman" w:eastAsia="Times New Roman" w:hAnsi="Times New Roman" w:cs="Times New Roman"/>
                <w:i/>
                <w:spacing w:val="7"/>
                <w:sz w:val="24"/>
                <w:lang w:val="ru-RU"/>
              </w:rPr>
              <w:t xml:space="preserve"> </w:t>
            </w:r>
            <w:r w:rsidRPr="00830541">
              <w:rPr>
                <w:rFonts w:ascii="Times New Roman" w:eastAsia="Times New Roman" w:hAnsi="Times New Roman" w:cs="Times New Roman"/>
                <w:i/>
                <w:sz w:val="24"/>
                <w:lang w:val="ru-RU"/>
              </w:rPr>
              <w:t>ребенка</w:t>
            </w:r>
            <w:r w:rsidRPr="00830541">
              <w:rPr>
                <w:rFonts w:ascii="Times New Roman" w:eastAsia="Times New Roman" w:hAnsi="Times New Roman" w:cs="Times New Roman"/>
                <w:i/>
                <w:spacing w:val="6"/>
                <w:sz w:val="24"/>
                <w:lang w:val="ru-RU"/>
              </w:rPr>
              <w:t xml:space="preserve"> </w:t>
            </w:r>
            <w:r w:rsidRPr="00830541">
              <w:rPr>
                <w:rFonts w:ascii="Times New Roman" w:eastAsia="Times New Roman" w:hAnsi="Times New Roman" w:cs="Times New Roman"/>
                <w:i/>
                <w:sz w:val="24"/>
                <w:lang w:val="ru-RU"/>
              </w:rPr>
              <w:t>в</w:t>
            </w:r>
          </w:p>
          <w:p w:rsidR="00830541" w:rsidRPr="00830541" w:rsidRDefault="00830541" w:rsidP="00830541">
            <w:pPr>
              <w:spacing w:line="264" w:lineRule="exact"/>
              <w:ind w:left="110" w:firstLine="209"/>
              <w:rPr>
                <w:rFonts w:ascii="Times New Roman" w:eastAsia="Times New Roman" w:hAnsi="Times New Roman" w:cs="Times New Roman"/>
                <w:i/>
                <w:sz w:val="24"/>
              </w:rPr>
            </w:pPr>
            <w:r w:rsidRPr="00830541">
              <w:rPr>
                <w:rFonts w:ascii="Times New Roman" w:eastAsia="Times New Roman" w:hAnsi="Times New Roman" w:cs="Times New Roman"/>
                <w:i/>
                <w:sz w:val="24"/>
              </w:rPr>
              <w:t>образовательных</w:t>
            </w:r>
            <w:r w:rsidRPr="00830541">
              <w:rPr>
                <w:rFonts w:ascii="Times New Roman" w:eastAsia="Times New Roman" w:hAnsi="Times New Roman" w:cs="Times New Roman"/>
                <w:i/>
                <w:spacing w:val="-5"/>
                <w:sz w:val="24"/>
              </w:rPr>
              <w:t xml:space="preserve"> </w:t>
            </w:r>
            <w:r w:rsidRPr="00830541">
              <w:rPr>
                <w:rFonts w:ascii="Times New Roman" w:eastAsia="Times New Roman" w:hAnsi="Times New Roman" w:cs="Times New Roman"/>
                <w:i/>
                <w:sz w:val="24"/>
              </w:rPr>
              <w:t>ситуациях:</w:t>
            </w:r>
          </w:p>
        </w:tc>
      </w:tr>
      <w:tr w:rsidR="00830541" w:rsidRPr="00830541" w:rsidTr="00830541">
        <w:trPr>
          <w:trHeight w:val="275"/>
        </w:trPr>
        <w:tc>
          <w:tcPr>
            <w:tcW w:w="9640" w:type="dxa"/>
          </w:tcPr>
          <w:p w:rsidR="00830541" w:rsidRDefault="00830541" w:rsidP="00830541">
            <w:pPr>
              <w:spacing w:line="256" w:lineRule="exact"/>
              <w:ind w:left="110"/>
              <w:rPr>
                <w:rFonts w:ascii="Times New Roman" w:eastAsia="Times New Roman" w:hAnsi="Times New Roman" w:cs="Times New Roman"/>
                <w:i/>
                <w:sz w:val="24"/>
                <w:lang w:val="ru-RU"/>
              </w:rPr>
            </w:pPr>
            <w:r w:rsidRPr="00830541">
              <w:rPr>
                <w:rFonts w:ascii="Times New Roman" w:eastAsia="Times New Roman" w:hAnsi="Times New Roman" w:cs="Times New Roman"/>
                <w:i/>
                <w:sz w:val="24"/>
                <w:lang w:val="ru-RU"/>
              </w:rPr>
              <w:t>Виды</w:t>
            </w:r>
            <w:r w:rsidRPr="00830541">
              <w:rPr>
                <w:rFonts w:ascii="Times New Roman" w:eastAsia="Times New Roman" w:hAnsi="Times New Roman" w:cs="Times New Roman"/>
                <w:i/>
                <w:spacing w:val="22"/>
                <w:sz w:val="24"/>
                <w:lang w:val="ru-RU"/>
              </w:rPr>
              <w:t xml:space="preserve"> </w:t>
            </w:r>
            <w:r w:rsidRPr="00830541">
              <w:rPr>
                <w:rFonts w:ascii="Times New Roman" w:eastAsia="Times New Roman" w:hAnsi="Times New Roman" w:cs="Times New Roman"/>
                <w:i/>
                <w:sz w:val="24"/>
                <w:lang w:val="ru-RU"/>
              </w:rPr>
              <w:t>и</w:t>
            </w:r>
            <w:r w:rsidRPr="00830541">
              <w:rPr>
                <w:rFonts w:ascii="Times New Roman" w:eastAsia="Times New Roman" w:hAnsi="Times New Roman" w:cs="Times New Roman"/>
                <w:i/>
                <w:spacing w:val="21"/>
                <w:sz w:val="24"/>
                <w:lang w:val="ru-RU"/>
              </w:rPr>
              <w:t xml:space="preserve"> </w:t>
            </w:r>
            <w:r w:rsidRPr="00830541">
              <w:rPr>
                <w:rFonts w:ascii="Times New Roman" w:eastAsia="Times New Roman" w:hAnsi="Times New Roman" w:cs="Times New Roman"/>
                <w:i/>
                <w:sz w:val="24"/>
                <w:lang w:val="ru-RU"/>
              </w:rPr>
              <w:t>формы</w:t>
            </w:r>
            <w:r w:rsidRPr="00830541">
              <w:rPr>
                <w:rFonts w:ascii="Times New Roman" w:eastAsia="Times New Roman" w:hAnsi="Times New Roman" w:cs="Times New Roman"/>
                <w:i/>
                <w:spacing w:val="20"/>
                <w:sz w:val="24"/>
                <w:lang w:val="ru-RU"/>
              </w:rPr>
              <w:t xml:space="preserve"> </w:t>
            </w:r>
            <w:r w:rsidRPr="00830541">
              <w:rPr>
                <w:rFonts w:ascii="Times New Roman" w:eastAsia="Times New Roman" w:hAnsi="Times New Roman" w:cs="Times New Roman"/>
                <w:i/>
                <w:sz w:val="24"/>
                <w:lang w:val="ru-RU"/>
              </w:rPr>
              <w:t>деятельности</w:t>
            </w:r>
            <w:r w:rsidRPr="00830541">
              <w:rPr>
                <w:rFonts w:ascii="Times New Roman" w:eastAsia="Times New Roman" w:hAnsi="Times New Roman" w:cs="Times New Roman"/>
                <w:i/>
                <w:spacing w:val="20"/>
                <w:sz w:val="24"/>
                <w:lang w:val="ru-RU"/>
              </w:rPr>
              <w:t xml:space="preserve"> </w:t>
            </w:r>
            <w:r w:rsidRPr="00830541">
              <w:rPr>
                <w:rFonts w:ascii="Times New Roman" w:eastAsia="Times New Roman" w:hAnsi="Times New Roman" w:cs="Times New Roman"/>
                <w:i/>
                <w:sz w:val="24"/>
                <w:lang w:val="ru-RU"/>
              </w:rPr>
              <w:t>реализуются</w:t>
            </w:r>
            <w:r w:rsidRPr="00830541">
              <w:rPr>
                <w:rFonts w:ascii="Times New Roman" w:eastAsia="Times New Roman" w:hAnsi="Times New Roman" w:cs="Times New Roman"/>
                <w:i/>
                <w:spacing w:val="19"/>
                <w:sz w:val="24"/>
                <w:lang w:val="ru-RU"/>
              </w:rPr>
              <w:t xml:space="preserve"> </w:t>
            </w:r>
            <w:r w:rsidRPr="00830541">
              <w:rPr>
                <w:rFonts w:ascii="Times New Roman" w:eastAsia="Times New Roman" w:hAnsi="Times New Roman" w:cs="Times New Roman"/>
                <w:i/>
                <w:sz w:val="24"/>
                <w:lang w:val="ru-RU"/>
              </w:rPr>
              <w:t>на</w:t>
            </w:r>
            <w:r w:rsidRPr="00830541">
              <w:rPr>
                <w:rFonts w:ascii="Times New Roman" w:eastAsia="Times New Roman" w:hAnsi="Times New Roman" w:cs="Times New Roman"/>
                <w:i/>
                <w:spacing w:val="21"/>
                <w:sz w:val="24"/>
                <w:lang w:val="ru-RU"/>
              </w:rPr>
              <w:t xml:space="preserve"> </w:t>
            </w:r>
            <w:r w:rsidRPr="00830541">
              <w:rPr>
                <w:rFonts w:ascii="Times New Roman" w:eastAsia="Times New Roman" w:hAnsi="Times New Roman" w:cs="Times New Roman"/>
                <w:i/>
                <w:sz w:val="24"/>
                <w:lang w:val="ru-RU"/>
              </w:rPr>
              <w:t>основе</w:t>
            </w:r>
            <w:r w:rsidRPr="00830541">
              <w:rPr>
                <w:rFonts w:ascii="Times New Roman" w:eastAsia="Times New Roman" w:hAnsi="Times New Roman" w:cs="Times New Roman"/>
                <w:i/>
                <w:spacing w:val="19"/>
                <w:sz w:val="24"/>
                <w:lang w:val="ru-RU"/>
              </w:rPr>
              <w:t xml:space="preserve"> </w:t>
            </w:r>
            <w:r w:rsidRPr="00830541">
              <w:rPr>
                <w:rFonts w:ascii="Times New Roman" w:eastAsia="Times New Roman" w:hAnsi="Times New Roman" w:cs="Times New Roman"/>
                <w:i/>
                <w:sz w:val="24"/>
                <w:lang w:val="ru-RU"/>
              </w:rPr>
              <w:t>последовательных</w:t>
            </w:r>
            <w:r w:rsidRPr="00830541">
              <w:rPr>
                <w:rFonts w:ascii="Times New Roman" w:eastAsia="Times New Roman" w:hAnsi="Times New Roman" w:cs="Times New Roman"/>
                <w:i/>
                <w:spacing w:val="20"/>
                <w:sz w:val="24"/>
                <w:lang w:val="ru-RU"/>
              </w:rPr>
              <w:t xml:space="preserve"> </w:t>
            </w:r>
            <w:r w:rsidRPr="00830541">
              <w:rPr>
                <w:rFonts w:ascii="Times New Roman" w:eastAsia="Times New Roman" w:hAnsi="Times New Roman" w:cs="Times New Roman"/>
                <w:i/>
                <w:sz w:val="24"/>
                <w:lang w:val="ru-RU"/>
              </w:rPr>
              <w:t>циклов,</w:t>
            </w:r>
            <w:r w:rsidRPr="00830541">
              <w:rPr>
                <w:rFonts w:ascii="Times New Roman" w:eastAsia="Times New Roman" w:hAnsi="Times New Roman" w:cs="Times New Roman"/>
                <w:i/>
                <w:spacing w:val="20"/>
                <w:sz w:val="24"/>
                <w:lang w:val="ru-RU"/>
              </w:rPr>
              <w:t xml:space="preserve"> </w:t>
            </w:r>
            <w:r w:rsidRPr="00830541">
              <w:rPr>
                <w:rFonts w:ascii="Times New Roman" w:eastAsia="Times New Roman" w:hAnsi="Times New Roman" w:cs="Times New Roman"/>
                <w:i/>
                <w:sz w:val="24"/>
                <w:lang w:val="ru-RU"/>
              </w:rPr>
              <w:t>которые</w:t>
            </w:r>
          </w:p>
          <w:p w:rsidR="00D15C92" w:rsidRPr="00D15C92" w:rsidRDefault="00D15C92" w:rsidP="00D15C92">
            <w:pPr>
              <w:spacing w:line="256"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при необходимости могут повторяться в расширенном, углубленном и соответствующем возрасту варианте неограниченное количество раз.</w:t>
            </w:r>
          </w:p>
          <w:p w:rsidR="00D15C92" w:rsidRPr="00D15C92" w:rsidRDefault="00D15C92" w:rsidP="00D15C92">
            <w:pPr>
              <w:spacing w:line="256" w:lineRule="exact"/>
              <w:ind w:left="110"/>
              <w:rPr>
                <w:rFonts w:ascii="Times New Roman" w:eastAsia="Times New Roman" w:hAnsi="Times New Roman" w:cs="Times New Roman"/>
                <w:i/>
                <w:sz w:val="24"/>
                <w:lang w:val="ru-RU"/>
              </w:rPr>
            </w:pPr>
          </w:p>
          <w:p w:rsidR="00D15C92" w:rsidRPr="00D15C92" w:rsidRDefault="00D15C92" w:rsidP="00D15C92">
            <w:pPr>
              <w:spacing w:line="256"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Эти циклы представлены следующими элементами:</w:t>
            </w:r>
          </w:p>
          <w:p w:rsidR="00D15C92" w:rsidRPr="00D15C92" w:rsidRDefault="00D15C92" w:rsidP="00D15C92">
            <w:pPr>
              <w:spacing w:line="256" w:lineRule="exact"/>
              <w:ind w:left="110"/>
              <w:rPr>
                <w:rFonts w:ascii="Times New Roman" w:eastAsia="Times New Roman" w:hAnsi="Times New Roman" w:cs="Times New Roman"/>
                <w:i/>
                <w:sz w:val="24"/>
                <w:lang w:val="ru-RU"/>
              </w:rPr>
            </w:pPr>
          </w:p>
          <w:p w:rsidR="00D15C92" w:rsidRPr="00D15C92" w:rsidRDefault="00D15C92" w:rsidP="00D15C92">
            <w:pPr>
              <w:spacing w:line="256"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погружение – знакомство, которое реализуется в различных формах: чтение, просмотр, экскурсии и пр.;</w:t>
            </w:r>
          </w:p>
          <w:p w:rsidR="00D15C92" w:rsidRPr="00D15C92" w:rsidRDefault="00D15C92" w:rsidP="00D15C92">
            <w:pPr>
              <w:spacing w:line="256"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ab/>
            </w:r>
          </w:p>
          <w:p w:rsidR="00D15C92" w:rsidRPr="00D15C92" w:rsidRDefault="00D15C92" w:rsidP="00D15C92">
            <w:pPr>
              <w:spacing w:line="256"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 xml:space="preserve">разработка коллективного проекта, в рамках которого создаются творческие продукты; </w:t>
            </w:r>
            <w:r w:rsidRPr="00D15C92">
              <w:rPr>
                <w:rFonts w:ascii="Times New Roman" w:eastAsia="Times New Roman" w:hAnsi="Times New Roman" w:cs="Times New Roman"/>
                <w:i/>
                <w:sz w:val="24"/>
                <w:lang w:val="ru-RU"/>
              </w:rPr>
              <w:lastRenderedPageBreak/>
              <w:t>организация события, в котором воплощается смысл ценности.</w:t>
            </w:r>
          </w:p>
          <w:p w:rsidR="00D15C92" w:rsidRPr="00D15C92" w:rsidRDefault="00D15C92" w:rsidP="00D15C92">
            <w:pPr>
              <w:spacing w:line="256" w:lineRule="exact"/>
              <w:ind w:left="110"/>
              <w:rPr>
                <w:rFonts w:ascii="Times New Roman" w:eastAsia="Times New Roman" w:hAnsi="Times New Roman" w:cs="Times New Roman"/>
                <w:i/>
                <w:sz w:val="24"/>
                <w:lang w:val="ru-RU"/>
              </w:rPr>
            </w:pPr>
          </w:p>
          <w:p w:rsidR="00D15C92" w:rsidRPr="00D15C92" w:rsidRDefault="00D15C92" w:rsidP="00D15C92">
            <w:pPr>
              <w:spacing w:line="256"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Виды деятельности - игровая, включая сюжетно-ролевую игру, игру с правилами и другие виды игры,</w:t>
            </w:r>
          </w:p>
          <w:p w:rsidR="00D15C92" w:rsidRPr="00D15C92" w:rsidRDefault="00D15C92" w:rsidP="00D15C92">
            <w:pPr>
              <w:spacing w:line="256" w:lineRule="exact"/>
              <w:ind w:left="110"/>
              <w:rPr>
                <w:rFonts w:ascii="Times New Roman" w:eastAsia="Times New Roman" w:hAnsi="Times New Roman" w:cs="Times New Roman"/>
                <w:i/>
                <w:sz w:val="24"/>
                <w:lang w:val="ru-RU"/>
              </w:rPr>
            </w:pPr>
          </w:p>
          <w:p w:rsidR="00D15C92" w:rsidRPr="00D15C92" w:rsidRDefault="00D15C92" w:rsidP="00D15C92">
            <w:pPr>
              <w:spacing w:line="256"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коммуникативная (общение и взаимодействие со взрослыми и сверстниками),</w:t>
            </w:r>
          </w:p>
          <w:p w:rsidR="00D15C92" w:rsidRPr="00D15C92" w:rsidRDefault="00D15C92" w:rsidP="00D15C92">
            <w:pPr>
              <w:spacing w:line="256" w:lineRule="exact"/>
              <w:ind w:left="110"/>
              <w:rPr>
                <w:rFonts w:ascii="Times New Roman" w:eastAsia="Times New Roman" w:hAnsi="Times New Roman" w:cs="Times New Roman"/>
                <w:i/>
                <w:sz w:val="24"/>
                <w:lang w:val="ru-RU"/>
              </w:rPr>
            </w:pPr>
          </w:p>
          <w:p w:rsidR="00D15C92" w:rsidRPr="00D15C92" w:rsidRDefault="00D15C92" w:rsidP="00D15C92">
            <w:pPr>
              <w:spacing w:line="256"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-познавательно-исследовательская (исследования объектов окружающего мира и экспериментирования с ними),</w:t>
            </w:r>
          </w:p>
          <w:p w:rsidR="00D15C92" w:rsidRPr="00D15C92" w:rsidRDefault="00D15C92" w:rsidP="00D15C92">
            <w:pPr>
              <w:spacing w:line="256" w:lineRule="exact"/>
              <w:ind w:left="110"/>
              <w:rPr>
                <w:rFonts w:ascii="Times New Roman" w:eastAsia="Times New Roman" w:hAnsi="Times New Roman" w:cs="Times New Roman"/>
                <w:i/>
                <w:sz w:val="24"/>
                <w:lang w:val="ru-RU"/>
              </w:rPr>
            </w:pPr>
          </w:p>
          <w:p w:rsidR="00D15C92" w:rsidRPr="00D15C92" w:rsidRDefault="00D15C92" w:rsidP="00D15C92">
            <w:pPr>
              <w:spacing w:line="256"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чтение художественной литературы,</w:t>
            </w:r>
          </w:p>
          <w:p w:rsidR="00D15C92" w:rsidRPr="00D15C92" w:rsidRDefault="00D15C92" w:rsidP="00D15C92">
            <w:pPr>
              <w:spacing w:line="256" w:lineRule="exact"/>
              <w:ind w:left="110"/>
              <w:rPr>
                <w:rFonts w:ascii="Times New Roman" w:eastAsia="Times New Roman" w:hAnsi="Times New Roman" w:cs="Times New Roman"/>
                <w:i/>
                <w:sz w:val="24"/>
                <w:lang w:val="ru-RU"/>
              </w:rPr>
            </w:pPr>
          </w:p>
          <w:p w:rsidR="00D15C92" w:rsidRPr="00D15C92" w:rsidRDefault="00D15C92" w:rsidP="00D15C92">
            <w:pPr>
              <w:spacing w:line="256"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самообслуживание и элементарный бытовой труд (в помещении и на улице),</w:t>
            </w:r>
          </w:p>
          <w:p w:rsidR="00D15C92" w:rsidRPr="00D15C92" w:rsidRDefault="00D15C92" w:rsidP="00D15C92">
            <w:pPr>
              <w:spacing w:line="256" w:lineRule="exact"/>
              <w:ind w:left="110"/>
              <w:rPr>
                <w:rFonts w:ascii="Times New Roman" w:eastAsia="Times New Roman" w:hAnsi="Times New Roman" w:cs="Times New Roman"/>
                <w:i/>
                <w:sz w:val="24"/>
                <w:lang w:val="ru-RU"/>
              </w:rPr>
            </w:pPr>
          </w:p>
          <w:p w:rsidR="00D15C92" w:rsidRPr="00D15C92" w:rsidRDefault="00D15C92" w:rsidP="00D15C92">
            <w:pPr>
              <w:spacing w:line="256"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-конструирование из разного материала, включая конструкторы, модули, бумагу, природный и иной материал, изобразительная (рисование, лепка, аппликация),</w:t>
            </w:r>
          </w:p>
          <w:p w:rsidR="00D15C92" w:rsidRPr="00D15C92" w:rsidRDefault="00D15C92" w:rsidP="00D15C92">
            <w:pPr>
              <w:spacing w:line="256" w:lineRule="exact"/>
              <w:ind w:left="110"/>
              <w:rPr>
                <w:rFonts w:ascii="Times New Roman" w:eastAsia="Times New Roman" w:hAnsi="Times New Roman" w:cs="Times New Roman"/>
                <w:i/>
                <w:sz w:val="24"/>
                <w:lang w:val="ru-RU"/>
              </w:rPr>
            </w:pPr>
          </w:p>
          <w:p w:rsidR="00D15C92" w:rsidRPr="00D15C92" w:rsidRDefault="00D15C92" w:rsidP="00D15C92">
            <w:pPr>
              <w:spacing w:line="256"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D15C92" w:rsidRPr="00D15C92" w:rsidRDefault="00D15C92" w:rsidP="00D15C92">
            <w:pPr>
              <w:spacing w:line="256" w:lineRule="exact"/>
              <w:ind w:left="110"/>
              <w:rPr>
                <w:rFonts w:ascii="Times New Roman" w:eastAsia="Times New Roman" w:hAnsi="Times New Roman" w:cs="Times New Roman"/>
                <w:i/>
                <w:sz w:val="24"/>
                <w:lang w:val="ru-RU"/>
              </w:rPr>
            </w:pPr>
          </w:p>
          <w:p w:rsidR="00D15C92" w:rsidRPr="00D15C92" w:rsidRDefault="00D15C92" w:rsidP="00D15C92">
            <w:pPr>
              <w:spacing w:line="256"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-двигательная (овладение основными движениями) формы активности ребенка.</w:t>
            </w:r>
          </w:p>
          <w:p w:rsidR="00D15C92" w:rsidRPr="00D15C92" w:rsidRDefault="00D15C92" w:rsidP="00D15C92">
            <w:pPr>
              <w:spacing w:line="256" w:lineRule="exact"/>
              <w:ind w:left="110"/>
              <w:rPr>
                <w:rFonts w:ascii="Times New Roman" w:eastAsia="Times New Roman" w:hAnsi="Times New Roman" w:cs="Times New Roman"/>
                <w:i/>
                <w:sz w:val="24"/>
                <w:lang w:val="ru-RU"/>
              </w:rPr>
            </w:pPr>
          </w:p>
          <w:p w:rsidR="00D15C92" w:rsidRPr="00D15C92" w:rsidRDefault="00D15C92" w:rsidP="00D15C92">
            <w:pPr>
              <w:spacing w:line="256"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 например:</w:t>
            </w:r>
          </w:p>
          <w:p w:rsidR="00D15C92" w:rsidRPr="00D15C92" w:rsidRDefault="00D15C92" w:rsidP="00D15C92">
            <w:pPr>
              <w:spacing w:line="256" w:lineRule="exact"/>
              <w:ind w:left="110"/>
              <w:rPr>
                <w:rFonts w:ascii="Times New Roman" w:eastAsia="Times New Roman" w:hAnsi="Times New Roman" w:cs="Times New Roman"/>
                <w:i/>
                <w:sz w:val="24"/>
                <w:lang w:val="ru-RU"/>
              </w:rPr>
            </w:pPr>
          </w:p>
          <w:p w:rsidR="00D15C92" w:rsidRPr="00830541" w:rsidRDefault="00D15C92" w:rsidP="00D15C92">
            <w:pPr>
              <w:spacing w:line="256"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совместные проекты, экскурсии и др.</w:t>
            </w:r>
          </w:p>
        </w:tc>
      </w:tr>
      <w:tr w:rsidR="00D15C92" w:rsidRPr="00830541" w:rsidTr="00830541">
        <w:trPr>
          <w:trHeight w:val="275"/>
        </w:trPr>
        <w:tc>
          <w:tcPr>
            <w:tcW w:w="9640" w:type="dxa"/>
          </w:tcPr>
          <w:p w:rsidR="00D15C92" w:rsidRPr="006633B0" w:rsidRDefault="00D15C92" w:rsidP="00461CA7">
            <w:pPr>
              <w:pStyle w:val="TableParagraph"/>
              <w:ind w:left="110" w:right="92"/>
              <w:jc w:val="both"/>
              <w:rPr>
                <w:i/>
                <w:lang w:val="ru-RU"/>
              </w:rPr>
            </w:pPr>
            <w:r w:rsidRPr="006633B0">
              <w:rPr>
                <w:i/>
                <w:sz w:val="24"/>
                <w:lang w:val="ru-RU"/>
              </w:rPr>
              <w:lastRenderedPageBreak/>
              <w:t xml:space="preserve">2) </w:t>
            </w:r>
            <w:r w:rsidRPr="006633B0">
              <w:rPr>
                <w:i/>
                <w:lang w:val="ru-RU"/>
              </w:rPr>
              <w:t>Восприятие татарской художественной литературы и фольклора организуется как процесс</w:t>
            </w:r>
            <w:r w:rsidRPr="006633B0">
              <w:rPr>
                <w:i/>
                <w:spacing w:val="1"/>
                <w:lang w:val="ru-RU"/>
              </w:rPr>
              <w:t xml:space="preserve"> </w:t>
            </w:r>
            <w:r w:rsidRPr="006633B0">
              <w:rPr>
                <w:i/>
                <w:lang w:val="ru-RU"/>
              </w:rPr>
              <w:t>слушания</w:t>
            </w:r>
            <w:r w:rsidRPr="006633B0">
              <w:rPr>
                <w:i/>
                <w:spacing w:val="1"/>
                <w:lang w:val="ru-RU"/>
              </w:rPr>
              <w:t xml:space="preserve"> </w:t>
            </w:r>
            <w:r w:rsidRPr="006633B0">
              <w:rPr>
                <w:i/>
                <w:lang w:val="ru-RU"/>
              </w:rPr>
              <w:t>детьми</w:t>
            </w:r>
            <w:r w:rsidRPr="006633B0">
              <w:rPr>
                <w:i/>
                <w:spacing w:val="1"/>
                <w:lang w:val="ru-RU"/>
              </w:rPr>
              <w:t xml:space="preserve"> </w:t>
            </w:r>
            <w:r w:rsidRPr="006633B0">
              <w:rPr>
                <w:i/>
                <w:lang w:val="ru-RU"/>
              </w:rPr>
              <w:t>произведений</w:t>
            </w:r>
            <w:r w:rsidRPr="006633B0">
              <w:rPr>
                <w:i/>
                <w:spacing w:val="1"/>
                <w:lang w:val="ru-RU"/>
              </w:rPr>
              <w:t xml:space="preserve"> </w:t>
            </w:r>
            <w:r w:rsidRPr="006633B0">
              <w:rPr>
                <w:i/>
                <w:lang w:val="ru-RU"/>
              </w:rPr>
              <w:t>художественной</w:t>
            </w:r>
            <w:r w:rsidRPr="006633B0">
              <w:rPr>
                <w:i/>
                <w:spacing w:val="1"/>
                <w:lang w:val="ru-RU"/>
              </w:rPr>
              <w:t xml:space="preserve"> </w:t>
            </w:r>
            <w:r w:rsidRPr="006633B0">
              <w:rPr>
                <w:i/>
                <w:lang w:val="ru-RU"/>
              </w:rPr>
              <w:t>литературы</w:t>
            </w:r>
            <w:r w:rsidRPr="006633B0">
              <w:rPr>
                <w:i/>
                <w:spacing w:val="1"/>
                <w:lang w:val="ru-RU"/>
              </w:rPr>
              <w:t xml:space="preserve"> </w:t>
            </w:r>
            <w:r w:rsidRPr="006633B0">
              <w:rPr>
                <w:i/>
                <w:lang w:val="ru-RU"/>
              </w:rPr>
              <w:t>различных</w:t>
            </w:r>
            <w:r w:rsidRPr="006633B0">
              <w:rPr>
                <w:i/>
                <w:spacing w:val="1"/>
                <w:lang w:val="ru-RU"/>
              </w:rPr>
              <w:t xml:space="preserve"> </w:t>
            </w:r>
            <w:r w:rsidRPr="006633B0">
              <w:rPr>
                <w:i/>
                <w:lang w:val="ru-RU"/>
              </w:rPr>
              <w:t>жанров</w:t>
            </w:r>
            <w:r w:rsidRPr="006633B0">
              <w:rPr>
                <w:i/>
                <w:spacing w:val="1"/>
                <w:lang w:val="ru-RU"/>
              </w:rPr>
              <w:t xml:space="preserve"> </w:t>
            </w:r>
            <w:r w:rsidRPr="006633B0">
              <w:rPr>
                <w:i/>
                <w:lang w:val="ru-RU"/>
              </w:rPr>
              <w:t>и</w:t>
            </w:r>
            <w:r w:rsidRPr="006633B0">
              <w:rPr>
                <w:i/>
                <w:spacing w:val="1"/>
                <w:lang w:val="ru-RU"/>
              </w:rPr>
              <w:t xml:space="preserve"> </w:t>
            </w:r>
            <w:r w:rsidRPr="006633B0">
              <w:rPr>
                <w:i/>
                <w:lang w:val="ru-RU"/>
              </w:rPr>
              <w:t>видов,</w:t>
            </w:r>
            <w:r w:rsidRPr="006633B0">
              <w:rPr>
                <w:i/>
                <w:spacing w:val="-52"/>
                <w:lang w:val="ru-RU"/>
              </w:rPr>
              <w:t xml:space="preserve"> </w:t>
            </w:r>
            <w:r w:rsidRPr="006633B0">
              <w:rPr>
                <w:i/>
                <w:lang w:val="ru-RU"/>
              </w:rPr>
              <w:t>направленный на развитие читательских интересов детей, развитие способности восприятия</w:t>
            </w:r>
            <w:r w:rsidRPr="006633B0">
              <w:rPr>
                <w:i/>
                <w:spacing w:val="1"/>
                <w:lang w:val="ru-RU"/>
              </w:rPr>
              <w:t xml:space="preserve"> </w:t>
            </w:r>
            <w:r w:rsidRPr="006633B0">
              <w:rPr>
                <w:i/>
                <w:lang w:val="ru-RU"/>
              </w:rPr>
              <w:t>литературного текста и общения по поводу прочитанного. Разучивание и исполнение татарских</w:t>
            </w:r>
            <w:r w:rsidRPr="006633B0">
              <w:rPr>
                <w:i/>
                <w:spacing w:val="1"/>
                <w:lang w:val="ru-RU"/>
              </w:rPr>
              <w:t xml:space="preserve"> </w:t>
            </w:r>
            <w:r w:rsidRPr="006633B0">
              <w:rPr>
                <w:i/>
                <w:lang w:val="ru-RU"/>
              </w:rPr>
              <w:t>песен, театрализация по мотивам татарских народных сказок и произведений, драматизация,</w:t>
            </w:r>
            <w:r w:rsidRPr="006633B0">
              <w:rPr>
                <w:i/>
                <w:spacing w:val="1"/>
                <w:lang w:val="ru-RU"/>
              </w:rPr>
              <w:t xml:space="preserve"> </w:t>
            </w:r>
            <w:r w:rsidRPr="006633B0">
              <w:rPr>
                <w:i/>
                <w:lang w:val="ru-RU"/>
              </w:rPr>
              <w:t>этюды-инсценировки</w:t>
            </w:r>
            <w:r w:rsidRPr="006633B0">
              <w:rPr>
                <w:i/>
                <w:spacing w:val="-1"/>
                <w:lang w:val="ru-RU"/>
              </w:rPr>
              <w:t xml:space="preserve"> </w:t>
            </w:r>
            <w:r w:rsidRPr="006633B0">
              <w:rPr>
                <w:i/>
                <w:lang w:val="ru-RU"/>
              </w:rPr>
              <w:t>и</w:t>
            </w:r>
            <w:r w:rsidRPr="006633B0">
              <w:rPr>
                <w:i/>
                <w:spacing w:val="-3"/>
                <w:lang w:val="ru-RU"/>
              </w:rPr>
              <w:t xml:space="preserve"> </w:t>
            </w:r>
            <w:r w:rsidRPr="006633B0">
              <w:rPr>
                <w:i/>
                <w:lang w:val="ru-RU"/>
              </w:rPr>
              <w:t>др.</w:t>
            </w:r>
          </w:p>
        </w:tc>
      </w:tr>
      <w:tr w:rsidR="00D15C92" w:rsidRPr="00830541" w:rsidTr="00830541">
        <w:trPr>
          <w:trHeight w:val="275"/>
        </w:trPr>
        <w:tc>
          <w:tcPr>
            <w:tcW w:w="9640" w:type="dxa"/>
          </w:tcPr>
          <w:p w:rsidR="00D15C92" w:rsidRPr="006633B0" w:rsidRDefault="00D15C92" w:rsidP="00461CA7">
            <w:pPr>
              <w:pStyle w:val="TableParagraph"/>
              <w:ind w:left="110" w:right="93"/>
              <w:rPr>
                <w:i/>
                <w:sz w:val="24"/>
                <w:lang w:val="ru-RU"/>
              </w:rPr>
            </w:pPr>
            <w:r w:rsidRPr="006633B0">
              <w:rPr>
                <w:i/>
                <w:sz w:val="24"/>
                <w:lang w:val="ru-RU"/>
              </w:rPr>
              <w:t>3)</w:t>
            </w:r>
            <w:r w:rsidRPr="006633B0">
              <w:rPr>
                <w:i/>
                <w:spacing w:val="-10"/>
                <w:sz w:val="24"/>
                <w:lang w:val="ru-RU"/>
              </w:rPr>
              <w:t xml:space="preserve"> </w:t>
            </w:r>
            <w:r w:rsidRPr="006633B0">
              <w:rPr>
                <w:i/>
                <w:sz w:val="24"/>
                <w:lang w:val="ru-RU"/>
              </w:rPr>
              <w:t>Рассматривание</w:t>
            </w:r>
            <w:r w:rsidRPr="006633B0">
              <w:rPr>
                <w:i/>
                <w:spacing w:val="-8"/>
                <w:sz w:val="24"/>
                <w:lang w:val="ru-RU"/>
              </w:rPr>
              <w:t xml:space="preserve"> </w:t>
            </w:r>
            <w:r w:rsidRPr="006633B0">
              <w:rPr>
                <w:i/>
                <w:sz w:val="24"/>
                <w:lang w:val="ru-RU"/>
              </w:rPr>
              <w:t>и</w:t>
            </w:r>
            <w:r w:rsidRPr="006633B0">
              <w:rPr>
                <w:i/>
                <w:spacing w:val="-10"/>
                <w:sz w:val="24"/>
                <w:lang w:val="ru-RU"/>
              </w:rPr>
              <w:t xml:space="preserve"> </w:t>
            </w:r>
            <w:r w:rsidRPr="006633B0">
              <w:rPr>
                <w:i/>
                <w:sz w:val="24"/>
                <w:lang w:val="ru-RU"/>
              </w:rPr>
              <w:t>обсуждение</w:t>
            </w:r>
            <w:r w:rsidRPr="006633B0">
              <w:rPr>
                <w:i/>
                <w:spacing w:val="-8"/>
                <w:sz w:val="24"/>
                <w:lang w:val="ru-RU"/>
              </w:rPr>
              <w:t xml:space="preserve"> </w:t>
            </w:r>
            <w:r w:rsidRPr="006633B0">
              <w:rPr>
                <w:i/>
                <w:sz w:val="24"/>
                <w:lang w:val="ru-RU"/>
              </w:rPr>
              <w:t>картин</w:t>
            </w:r>
            <w:r w:rsidRPr="006633B0">
              <w:rPr>
                <w:i/>
                <w:spacing w:val="-9"/>
                <w:sz w:val="24"/>
                <w:lang w:val="ru-RU"/>
              </w:rPr>
              <w:t xml:space="preserve"> </w:t>
            </w:r>
            <w:r w:rsidRPr="006633B0">
              <w:rPr>
                <w:i/>
                <w:sz w:val="24"/>
                <w:lang w:val="ru-RU"/>
              </w:rPr>
              <w:t>и</w:t>
            </w:r>
            <w:r w:rsidRPr="006633B0">
              <w:rPr>
                <w:i/>
                <w:spacing w:val="-10"/>
                <w:sz w:val="24"/>
                <w:lang w:val="ru-RU"/>
              </w:rPr>
              <w:t xml:space="preserve"> </w:t>
            </w:r>
            <w:r w:rsidRPr="006633B0">
              <w:rPr>
                <w:i/>
                <w:sz w:val="24"/>
                <w:lang w:val="ru-RU"/>
              </w:rPr>
              <w:t>книжных</w:t>
            </w:r>
            <w:r w:rsidRPr="006633B0">
              <w:rPr>
                <w:i/>
                <w:spacing w:val="-11"/>
                <w:sz w:val="24"/>
                <w:lang w:val="ru-RU"/>
              </w:rPr>
              <w:t xml:space="preserve"> </w:t>
            </w:r>
            <w:r w:rsidRPr="006633B0">
              <w:rPr>
                <w:i/>
                <w:sz w:val="24"/>
                <w:lang w:val="ru-RU"/>
              </w:rPr>
              <w:t>иллюстраций</w:t>
            </w:r>
            <w:r w:rsidRPr="006633B0">
              <w:rPr>
                <w:i/>
                <w:spacing w:val="-10"/>
                <w:sz w:val="24"/>
                <w:lang w:val="ru-RU"/>
              </w:rPr>
              <w:t xml:space="preserve"> </w:t>
            </w:r>
            <w:r w:rsidRPr="006633B0">
              <w:rPr>
                <w:i/>
                <w:sz w:val="24"/>
                <w:lang w:val="ru-RU"/>
              </w:rPr>
              <w:t>татарских</w:t>
            </w:r>
            <w:r w:rsidRPr="006633B0">
              <w:rPr>
                <w:i/>
                <w:spacing w:val="-7"/>
                <w:sz w:val="24"/>
                <w:lang w:val="ru-RU"/>
              </w:rPr>
              <w:t xml:space="preserve"> </w:t>
            </w:r>
            <w:r w:rsidRPr="006633B0">
              <w:rPr>
                <w:i/>
                <w:sz w:val="24"/>
                <w:lang w:val="ru-RU"/>
              </w:rPr>
              <w:t>художников</w:t>
            </w:r>
            <w:r w:rsidRPr="006633B0">
              <w:rPr>
                <w:i/>
                <w:spacing w:val="-57"/>
                <w:sz w:val="24"/>
                <w:lang w:val="ru-RU"/>
              </w:rPr>
              <w:t xml:space="preserve"> </w:t>
            </w:r>
            <w:r w:rsidRPr="006633B0">
              <w:rPr>
                <w:i/>
                <w:sz w:val="24"/>
                <w:lang w:val="ru-RU"/>
              </w:rPr>
              <w:t>и</w:t>
            </w:r>
            <w:r w:rsidRPr="006633B0">
              <w:rPr>
                <w:i/>
                <w:spacing w:val="2"/>
                <w:sz w:val="24"/>
                <w:lang w:val="ru-RU"/>
              </w:rPr>
              <w:t xml:space="preserve"> </w:t>
            </w:r>
            <w:r w:rsidRPr="006633B0">
              <w:rPr>
                <w:i/>
                <w:sz w:val="24"/>
                <w:lang w:val="ru-RU"/>
              </w:rPr>
              <w:t>писателей,</w:t>
            </w:r>
            <w:r w:rsidRPr="006633B0">
              <w:rPr>
                <w:i/>
                <w:spacing w:val="3"/>
                <w:sz w:val="24"/>
                <w:lang w:val="ru-RU"/>
              </w:rPr>
              <w:t xml:space="preserve"> </w:t>
            </w:r>
            <w:r w:rsidRPr="006633B0">
              <w:rPr>
                <w:i/>
                <w:sz w:val="24"/>
                <w:lang w:val="ru-RU"/>
              </w:rPr>
              <w:t>просмотр</w:t>
            </w:r>
            <w:r w:rsidRPr="006633B0">
              <w:rPr>
                <w:i/>
                <w:spacing w:val="8"/>
                <w:sz w:val="24"/>
                <w:lang w:val="ru-RU"/>
              </w:rPr>
              <w:t xml:space="preserve"> </w:t>
            </w:r>
            <w:r w:rsidRPr="006633B0">
              <w:rPr>
                <w:i/>
                <w:sz w:val="24"/>
                <w:lang w:val="ru-RU"/>
              </w:rPr>
              <w:t>видеороликов,</w:t>
            </w:r>
            <w:r w:rsidRPr="006633B0">
              <w:rPr>
                <w:i/>
                <w:spacing w:val="3"/>
                <w:sz w:val="24"/>
                <w:lang w:val="ru-RU"/>
              </w:rPr>
              <w:t xml:space="preserve"> </w:t>
            </w:r>
            <w:r w:rsidRPr="006633B0">
              <w:rPr>
                <w:i/>
                <w:sz w:val="24"/>
                <w:lang w:val="ru-RU"/>
              </w:rPr>
              <w:t>презентаций,</w:t>
            </w:r>
            <w:r w:rsidRPr="006633B0">
              <w:rPr>
                <w:i/>
                <w:spacing w:val="3"/>
                <w:sz w:val="24"/>
                <w:lang w:val="ru-RU"/>
              </w:rPr>
              <w:t xml:space="preserve"> </w:t>
            </w:r>
            <w:r w:rsidRPr="006633B0">
              <w:rPr>
                <w:i/>
                <w:sz w:val="24"/>
                <w:lang w:val="ru-RU"/>
              </w:rPr>
              <w:t>мультфильмов</w:t>
            </w:r>
            <w:r w:rsidRPr="006633B0">
              <w:rPr>
                <w:i/>
                <w:spacing w:val="2"/>
                <w:sz w:val="24"/>
                <w:lang w:val="ru-RU"/>
              </w:rPr>
              <w:t xml:space="preserve"> </w:t>
            </w:r>
            <w:r w:rsidRPr="006633B0">
              <w:rPr>
                <w:i/>
                <w:sz w:val="24"/>
                <w:lang w:val="ru-RU"/>
              </w:rPr>
              <w:t>(Татар</w:t>
            </w:r>
            <w:r w:rsidRPr="006633B0">
              <w:rPr>
                <w:i/>
                <w:spacing w:val="3"/>
                <w:sz w:val="24"/>
                <w:lang w:val="ru-RU"/>
              </w:rPr>
              <w:t xml:space="preserve"> </w:t>
            </w:r>
            <w:r w:rsidRPr="006633B0">
              <w:rPr>
                <w:i/>
                <w:sz w:val="24"/>
                <w:lang w:val="ru-RU"/>
              </w:rPr>
              <w:t>мультфильм)</w:t>
            </w:r>
            <w:r w:rsidRPr="006633B0">
              <w:rPr>
                <w:i/>
                <w:spacing w:val="1"/>
                <w:sz w:val="24"/>
                <w:lang w:val="ru-RU"/>
              </w:rPr>
              <w:t xml:space="preserve"> </w:t>
            </w:r>
            <w:r w:rsidRPr="006633B0">
              <w:rPr>
                <w:i/>
                <w:sz w:val="24"/>
                <w:lang w:val="ru-RU"/>
              </w:rPr>
              <w:t>и</w:t>
            </w:r>
          </w:p>
          <w:p w:rsidR="00D15C92" w:rsidRDefault="00D15C92" w:rsidP="00461CA7">
            <w:pPr>
              <w:pStyle w:val="TableParagraph"/>
              <w:spacing w:line="264" w:lineRule="exact"/>
              <w:ind w:left="110"/>
              <w:rPr>
                <w:i/>
                <w:sz w:val="24"/>
              </w:rPr>
            </w:pPr>
            <w:r>
              <w:rPr>
                <w:i/>
                <w:sz w:val="24"/>
              </w:rPr>
              <w:t>др.</w:t>
            </w:r>
          </w:p>
        </w:tc>
      </w:tr>
      <w:tr w:rsidR="00D15C92" w:rsidRPr="00830541" w:rsidTr="00830541">
        <w:trPr>
          <w:trHeight w:val="275"/>
        </w:trPr>
        <w:tc>
          <w:tcPr>
            <w:tcW w:w="9640" w:type="dxa"/>
          </w:tcPr>
          <w:p w:rsidR="00D15C92" w:rsidRPr="006633B0" w:rsidRDefault="00D15C92" w:rsidP="00461CA7">
            <w:pPr>
              <w:pStyle w:val="TableParagraph"/>
              <w:spacing w:line="270" w:lineRule="exact"/>
              <w:ind w:left="110"/>
              <w:rPr>
                <w:i/>
                <w:sz w:val="24"/>
                <w:lang w:val="ru-RU"/>
              </w:rPr>
            </w:pPr>
            <w:r w:rsidRPr="006633B0">
              <w:rPr>
                <w:i/>
                <w:sz w:val="24"/>
                <w:lang w:val="ru-RU"/>
              </w:rPr>
              <w:t>Чака,</w:t>
            </w:r>
            <w:r w:rsidRPr="006633B0">
              <w:rPr>
                <w:i/>
                <w:spacing w:val="27"/>
                <w:sz w:val="24"/>
                <w:lang w:val="ru-RU"/>
              </w:rPr>
              <w:t xml:space="preserve"> </w:t>
            </w:r>
            <w:r w:rsidRPr="006633B0">
              <w:rPr>
                <w:i/>
                <w:sz w:val="24"/>
                <w:lang w:val="ru-RU"/>
              </w:rPr>
              <w:t>музей</w:t>
            </w:r>
            <w:r w:rsidRPr="006633B0">
              <w:rPr>
                <w:i/>
                <w:spacing w:val="86"/>
                <w:sz w:val="24"/>
                <w:lang w:val="ru-RU"/>
              </w:rPr>
              <w:t xml:space="preserve"> </w:t>
            </w:r>
            <w:r w:rsidRPr="006633B0">
              <w:rPr>
                <w:i/>
                <w:sz w:val="24"/>
                <w:lang w:val="ru-RU"/>
              </w:rPr>
              <w:t>естественной</w:t>
            </w:r>
            <w:r w:rsidRPr="006633B0">
              <w:rPr>
                <w:i/>
                <w:spacing w:val="86"/>
                <w:sz w:val="24"/>
                <w:lang w:val="ru-RU"/>
              </w:rPr>
              <w:t xml:space="preserve"> </w:t>
            </w:r>
            <w:r w:rsidRPr="006633B0">
              <w:rPr>
                <w:i/>
                <w:sz w:val="24"/>
                <w:lang w:val="ru-RU"/>
              </w:rPr>
              <w:t>истории</w:t>
            </w:r>
            <w:r w:rsidRPr="006633B0">
              <w:rPr>
                <w:i/>
                <w:spacing w:val="87"/>
                <w:sz w:val="24"/>
                <w:lang w:val="ru-RU"/>
              </w:rPr>
              <w:t xml:space="preserve"> </w:t>
            </w:r>
            <w:r w:rsidRPr="006633B0">
              <w:rPr>
                <w:i/>
                <w:sz w:val="24"/>
                <w:lang w:val="ru-RU"/>
              </w:rPr>
              <w:t>Татарстана,</w:t>
            </w:r>
            <w:r w:rsidRPr="006633B0">
              <w:rPr>
                <w:i/>
                <w:spacing w:val="87"/>
                <w:sz w:val="24"/>
                <w:lang w:val="ru-RU"/>
              </w:rPr>
              <w:t xml:space="preserve"> </w:t>
            </w:r>
            <w:r w:rsidRPr="006633B0">
              <w:rPr>
                <w:i/>
                <w:sz w:val="24"/>
                <w:lang w:val="ru-RU"/>
              </w:rPr>
              <w:t>музей</w:t>
            </w:r>
            <w:r w:rsidRPr="006633B0">
              <w:rPr>
                <w:i/>
                <w:spacing w:val="86"/>
                <w:sz w:val="24"/>
                <w:lang w:val="ru-RU"/>
              </w:rPr>
              <w:t xml:space="preserve"> </w:t>
            </w:r>
            <w:r w:rsidRPr="006633B0">
              <w:rPr>
                <w:i/>
                <w:sz w:val="24"/>
                <w:lang w:val="ru-RU"/>
              </w:rPr>
              <w:t>Г.Тукая,</w:t>
            </w:r>
            <w:r w:rsidRPr="006633B0">
              <w:rPr>
                <w:i/>
                <w:spacing w:val="87"/>
                <w:sz w:val="24"/>
                <w:lang w:val="ru-RU"/>
              </w:rPr>
              <w:t xml:space="preserve"> </w:t>
            </w:r>
            <w:r w:rsidRPr="006633B0">
              <w:rPr>
                <w:i/>
                <w:sz w:val="24"/>
                <w:lang w:val="ru-RU"/>
              </w:rPr>
              <w:t>посещение</w:t>
            </w:r>
            <w:r w:rsidRPr="006633B0">
              <w:rPr>
                <w:i/>
                <w:spacing w:val="86"/>
                <w:sz w:val="24"/>
                <w:lang w:val="ru-RU"/>
              </w:rPr>
              <w:t xml:space="preserve"> </w:t>
            </w:r>
            <w:r w:rsidRPr="006633B0">
              <w:rPr>
                <w:i/>
                <w:sz w:val="24"/>
                <w:lang w:val="ru-RU"/>
              </w:rPr>
              <w:t>детских</w:t>
            </w:r>
          </w:p>
          <w:p w:rsidR="00D15C92" w:rsidRDefault="00D15C92" w:rsidP="00461CA7">
            <w:pPr>
              <w:pStyle w:val="TableParagraph"/>
              <w:spacing w:line="264" w:lineRule="exact"/>
              <w:ind w:left="110"/>
              <w:rPr>
                <w:i/>
                <w:sz w:val="24"/>
              </w:rPr>
            </w:pPr>
            <w:r>
              <w:rPr>
                <w:i/>
                <w:sz w:val="24"/>
              </w:rPr>
              <w:t>спектаклей,</w:t>
            </w:r>
            <w:r>
              <w:rPr>
                <w:i/>
                <w:spacing w:val="-2"/>
                <w:sz w:val="24"/>
              </w:rPr>
              <w:t xml:space="preserve"> </w:t>
            </w:r>
            <w:r>
              <w:rPr>
                <w:i/>
                <w:sz w:val="24"/>
              </w:rPr>
              <w:t>выставок</w:t>
            </w:r>
            <w:r>
              <w:rPr>
                <w:i/>
                <w:spacing w:val="1"/>
                <w:sz w:val="24"/>
              </w:rPr>
              <w:t xml:space="preserve"> </w:t>
            </w:r>
            <w:r>
              <w:rPr>
                <w:i/>
                <w:sz w:val="24"/>
              </w:rPr>
              <w:t>и</w:t>
            </w:r>
            <w:r>
              <w:rPr>
                <w:i/>
                <w:spacing w:val="-1"/>
                <w:sz w:val="24"/>
              </w:rPr>
              <w:t xml:space="preserve"> </w:t>
            </w:r>
            <w:r>
              <w:rPr>
                <w:i/>
                <w:sz w:val="24"/>
              </w:rPr>
              <w:t>др.</w:t>
            </w:r>
          </w:p>
        </w:tc>
      </w:tr>
      <w:tr w:rsidR="00D15C92" w:rsidRPr="00830541" w:rsidTr="00830541">
        <w:trPr>
          <w:trHeight w:val="275"/>
        </w:trPr>
        <w:tc>
          <w:tcPr>
            <w:tcW w:w="9640" w:type="dxa"/>
          </w:tcPr>
          <w:p w:rsidR="00D15C92" w:rsidRPr="006633B0" w:rsidRDefault="00D15C92" w:rsidP="00461CA7">
            <w:pPr>
              <w:pStyle w:val="TableParagraph"/>
              <w:ind w:left="110" w:right="100"/>
              <w:jc w:val="both"/>
              <w:rPr>
                <w:i/>
                <w:sz w:val="24"/>
                <w:lang w:val="ru-RU"/>
              </w:rPr>
            </w:pPr>
            <w:r w:rsidRPr="006633B0">
              <w:rPr>
                <w:i/>
                <w:sz w:val="24"/>
                <w:lang w:val="ru-RU"/>
              </w:rPr>
              <w:t>Игровая деятельность, являясь основным видом детской деятельности, организуется при</w:t>
            </w:r>
            <w:r w:rsidRPr="006633B0">
              <w:rPr>
                <w:i/>
                <w:spacing w:val="-57"/>
                <w:sz w:val="24"/>
                <w:lang w:val="ru-RU"/>
              </w:rPr>
              <w:t xml:space="preserve"> </w:t>
            </w:r>
            <w:r w:rsidRPr="006633B0">
              <w:rPr>
                <w:i/>
                <w:sz w:val="24"/>
                <w:lang w:val="ru-RU"/>
              </w:rPr>
              <w:t>проведении</w:t>
            </w:r>
            <w:r w:rsidRPr="006633B0">
              <w:rPr>
                <w:i/>
                <w:spacing w:val="1"/>
                <w:sz w:val="24"/>
                <w:lang w:val="ru-RU"/>
              </w:rPr>
              <w:t xml:space="preserve"> </w:t>
            </w:r>
            <w:r w:rsidRPr="006633B0">
              <w:rPr>
                <w:i/>
                <w:sz w:val="24"/>
                <w:lang w:val="ru-RU"/>
              </w:rPr>
              <w:t>режимных</w:t>
            </w:r>
            <w:r w:rsidRPr="006633B0">
              <w:rPr>
                <w:i/>
                <w:spacing w:val="1"/>
                <w:sz w:val="24"/>
                <w:lang w:val="ru-RU"/>
              </w:rPr>
              <w:t xml:space="preserve"> </w:t>
            </w:r>
            <w:r w:rsidRPr="006633B0">
              <w:rPr>
                <w:i/>
                <w:sz w:val="24"/>
                <w:lang w:val="ru-RU"/>
              </w:rPr>
              <w:t>моментов,</w:t>
            </w:r>
            <w:r w:rsidRPr="006633B0">
              <w:rPr>
                <w:i/>
                <w:spacing w:val="1"/>
                <w:sz w:val="24"/>
                <w:lang w:val="ru-RU"/>
              </w:rPr>
              <w:t xml:space="preserve"> </w:t>
            </w:r>
            <w:r w:rsidRPr="006633B0">
              <w:rPr>
                <w:i/>
                <w:sz w:val="24"/>
                <w:lang w:val="ru-RU"/>
              </w:rPr>
              <w:t>совместной</w:t>
            </w:r>
            <w:r w:rsidRPr="006633B0">
              <w:rPr>
                <w:i/>
                <w:spacing w:val="1"/>
                <w:sz w:val="24"/>
                <w:lang w:val="ru-RU"/>
              </w:rPr>
              <w:t xml:space="preserve"> </w:t>
            </w:r>
            <w:r w:rsidRPr="006633B0">
              <w:rPr>
                <w:i/>
                <w:sz w:val="24"/>
                <w:lang w:val="ru-RU"/>
              </w:rPr>
              <w:t>деятельности</w:t>
            </w:r>
            <w:r w:rsidRPr="006633B0">
              <w:rPr>
                <w:i/>
                <w:spacing w:val="1"/>
                <w:sz w:val="24"/>
                <w:lang w:val="ru-RU"/>
              </w:rPr>
              <w:t xml:space="preserve"> </w:t>
            </w:r>
            <w:r w:rsidRPr="006633B0">
              <w:rPr>
                <w:i/>
                <w:sz w:val="24"/>
                <w:lang w:val="ru-RU"/>
              </w:rPr>
              <w:t>взрослого</w:t>
            </w:r>
            <w:r w:rsidRPr="006633B0">
              <w:rPr>
                <w:i/>
                <w:spacing w:val="1"/>
                <w:sz w:val="24"/>
                <w:lang w:val="ru-RU"/>
              </w:rPr>
              <w:t xml:space="preserve"> </w:t>
            </w:r>
            <w:r w:rsidRPr="006633B0">
              <w:rPr>
                <w:i/>
                <w:sz w:val="24"/>
                <w:lang w:val="ru-RU"/>
              </w:rPr>
              <w:t>и</w:t>
            </w:r>
            <w:r w:rsidRPr="006633B0">
              <w:rPr>
                <w:i/>
                <w:spacing w:val="1"/>
                <w:sz w:val="24"/>
                <w:lang w:val="ru-RU"/>
              </w:rPr>
              <w:t xml:space="preserve"> </w:t>
            </w:r>
            <w:r w:rsidRPr="006633B0">
              <w:rPr>
                <w:i/>
                <w:sz w:val="24"/>
                <w:lang w:val="ru-RU"/>
              </w:rPr>
              <w:t>ребенка,</w:t>
            </w:r>
            <w:r w:rsidRPr="006633B0">
              <w:rPr>
                <w:i/>
                <w:spacing w:val="1"/>
                <w:sz w:val="24"/>
                <w:lang w:val="ru-RU"/>
              </w:rPr>
              <w:t xml:space="preserve"> </w:t>
            </w:r>
            <w:r w:rsidRPr="006633B0">
              <w:rPr>
                <w:i/>
                <w:sz w:val="24"/>
                <w:lang w:val="ru-RU"/>
              </w:rPr>
              <w:t>самостоятельной деятельности детей с учетом национальных и культурных традиций</w:t>
            </w:r>
            <w:r w:rsidRPr="006633B0">
              <w:rPr>
                <w:i/>
                <w:spacing w:val="1"/>
                <w:sz w:val="24"/>
                <w:lang w:val="ru-RU"/>
              </w:rPr>
              <w:t xml:space="preserve"> </w:t>
            </w:r>
            <w:r w:rsidRPr="006633B0">
              <w:rPr>
                <w:i/>
                <w:sz w:val="24"/>
                <w:lang w:val="ru-RU"/>
              </w:rPr>
              <w:t>региона.</w:t>
            </w:r>
          </w:p>
          <w:p w:rsidR="00D15C92" w:rsidRPr="006633B0" w:rsidRDefault="00D15C92" w:rsidP="00461CA7">
            <w:pPr>
              <w:pStyle w:val="TableParagraph"/>
              <w:spacing w:before="6"/>
              <w:ind w:left="0"/>
              <w:rPr>
                <w:b/>
                <w:sz w:val="23"/>
                <w:lang w:val="ru-RU"/>
              </w:rPr>
            </w:pPr>
          </w:p>
          <w:p w:rsidR="00D15C92" w:rsidRPr="006633B0" w:rsidRDefault="00D15C92" w:rsidP="00461CA7">
            <w:pPr>
              <w:pStyle w:val="TableParagraph"/>
              <w:ind w:left="110" w:right="100"/>
              <w:jc w:val="both"/>
              <w:rPr>
                <w:i/>
                <w:sz w:val="24"/>
                <w:lang w:val="ru-RU"/>
              </w:rPr>
            </w:pPr>
            <w:r w:rsidRPr="006633B0">
              <w:rPr>
                <w:i/>
                <w:sz w:val="24"/>
                <w:lang w:val="ru-RU"/>
              </w:rPr>
              <w:t>Двигательная</w:t>
            </w:r>
            <w:r w:rsidRPr="006633B0">
              <w:rPr>
                <w:i/>
                <w:spacing w:val="1"/>
                <w:sz w:val="24"/>
                <w:lang w:val="ru-RU"/>
              </w:rPr>
              <w:t xml:space="preserve"> </w:t>
            </w:r>
            <w:r w:rsidRPr="006633B0">
              <w:rPr>
                <w:i/>
                <w:sz w:val="24"/>
                <w:lang w:val="ru-RU"/>
              </w:rPr>
              <w:t>деятельность</w:t>
            </w:r>
            <w:r w:rsidRPr="006633B0">
              <w:rPr>
                <w:i/>
                <w:spacing w:val="1"/>
                <w:sz w:val="24"/>
                <w:lang w:val="ru-RU"/>
              </w:rPr>
              <w:t xml:space="preserve"> </w:t>
            </w:r>
            <w:r w:rsidRPr="006633B0">
              <w:rPr>
                <w:i/>
                <w:sz w:val="24"/>
                <w:lang w:val="ru-RU"/>
              </w:rPr>
              <w:t>организуется</w:t>
            </w:r>
            <w:r w:rsidRPr="006633B0">
              <w:rPr>
                <w:i/>
                <w:spacing w:val="1"/>
                <w:sz w:val="24"/>
                <w:lang w:val="ru-RU"/>
              </w:rPr>
              <w:t xml:space="preserve"> </w:t>
            </w:r>
            <w:r w:rsidRPr="006633B0">
              <w:rPr>
                <w:i/>
                <w:sz w:val="24"/>
                <w:lang w:val="ru-RU"/>
              </w:rPr>
              <w:t>при</w:t>
            </w:r>
            <w:r w:rsidRPr="006633B0">
              <w:rPr>
                <w:i/>
                <w:spacing w:val="1"/>
                <w:sz w:val="24"/>
                <w:lang w:val="ru-RU"/>
              </w:rPr>
              <w:t xml:space="preserve"> </w:t>
            </w:r>
            <w:r w:rsidRPr="006633B0">
              <w:rPr>
                <w:i/>
                <w:sz w:val="24"/>
                <w:lang w:val="ru-RU"/>
              </w:rPr>
              <w:t>проведении</w:t>
            </w:r>
            <w:r w:rsidRPr="006633B0">
              <w:rPr>
                <w:i/>
                <w:spacing w:val="1"/>
                <w:sz w:val="24"/>
                <w:lang w:val="ru-RU"/>
              </w:rPr>
              <w:t xml:space="preserve"> </w:t>
            </w:r>
            <w:r w:rsidRPr="006633B0">
              <w:rPr>
                <w:i/>
                <w:sz w:val="24"/>
                <w:lang w:val="ru-RU"/>
              </w:rPr>
              <w:t>физкультурных</w:t>
            </w:r>
            <w:r w:rsidRPr="006633B0">
              <w:rPr>
                <w:i/>
                <w:spacing w:val="1"/>
                <w:sz w:val="24"/>
                <w:lang w:val="ru-RU"/>
              </w:rPr>
              <w:t xml:space="preserve"> </w:t>
            </w:r>
            <w:r w:rsidRPr="006633B0">
              <w:rPr>
                <w:i/>
                <w:sz w:val="24"/>
                <w:lang w:val="ru-RU"/>
              </w:rPr>
              <w:t>занятий,</w:t>
            </w:r>
            <w:r w:rsidRPr="006633B0">
              <w:rPr>
                <w:i/>
                <w:spacing w:val="1"/>
                <w:sz w:val="24"/>
                <w:lang w:val="ru-RU"/>
              </w:rPr>
              <w:t xml:space="preserve"> </w:t>
            </w:r>
            <w:r w:rsidRPr="006633B0">
              <w:rPr>
                <w:i/>
                <w:sz w:val="24"/>
                <w:lang w:val="ru-RU"/>
              </w:rPr>
              <w:t>режимных</w:t>
            </w:r>
            <w:r w:rsidRPr="006633B0">
              <w:rPr>
                <w:i/>
                <w:spacing w:val="-2"/>
                <w:sz w:val="24"/>
                <w:lang w:val="ru-RU"/>
              </w:rPr>
              <w:t xml:space="preserve"> </w:t>
            </w:r>
            <w:r w:rsidRPr="006633B0">
              <w:rPr>
                <w:i/>
                <w:sz w:val="24"/>
                <w:lang w:val="ru-RU"/>
              </w:rPr>
              <w:t>моментов</w:t>
            </w:r>
            <w:r w:rsidRPr="006633B0">
              <w:rPr>
                <w:i/>
                <w:spacing w:val="-3"/>
                <w:sz w:val="24"/>
                <w:lang w:val="ru-RU"/>
              </w:rPr>
              <w:t xml:space="preserve"> </w:t>
            </w:r>
            <w:r w:rsidRPr="006633B0">
              <w:rPr>
                <w:i/>
                <w:sz w:val="24"/>
                <w:lang w:val="ru-RU"/>
              </w:rPr>
              <w:t>совместной</w:t>
            </w:r>
            <w:r w:rsidRPr="006633B0">
              <w:rPr>
                <w:i/>
                <w:spacing w:val="-1"/>
                <w:sz w:val="24"/>
                <w:lang w:val="ru-RU"/>
              </w:rPr>
              <w:t xml:space="preserve"> </w:t>
            </w:r>
            <w:r w:rsidRPr="006633B0">
              <w:rPr>
                <w:i/>
                <w:sz w:val="24"/>
                <w:lang w:val="ru-RU"/>
              </w:rPr>
              <w:t>деятельности</w:t>
            </w:r>
            <w:r w:rsidRPr="006633B0">
              <w:rPr>
                <w:i/>
                <w:spacing w:val="-2"/>
                <w:sz w:val="24"/>
                <w:lang w:val="ru-RU"/>
              </w:rPr>
              <w:t xml:space="preserve"> </w:t>
            </w:r>
            <w:r w:rsidRPr="006633B0">
              <w:rPr>
                <w:i/>
                <w:sz w:val="24"/>
                <w:lang w:val="ru-RU"/>
              </w:rPr>
              <w:t>взрослого и</w:t>
            </w:r>
            <w:r w:rsidRPr="006633B0">
              <w:rPr>
                <w:i/>
                <w:spacing w:val="-1"/>
                <w:sz w:val="24"/>
                <w:lang w:val="ru-RU"/>
              </w:rPr>
              <w:t xml:space="preserve"> </w:t>
            </w:r>
            <w:r w:rsidRPr="006633B0">
              <w:rPr>
                <w:i/>
                <w:sz w:val="24"/>
                <w:lang w:val="ru-RU"/>
              </w:rPr>
              <w:t>ребенка.</w:t>
            </w:r>
          </w:p>
          <w:p w:rsidR="00D15C92" w:rsidRPr="006633B0" w:rsidRDefault="00D15C92" w:rsidP="00461CA7">
            <w:pPr>
              <w:pStyle w:val="TableParagraph"/>
              <w:spacing w:before="5"/>
              <w:ind w:left="0"/>
              <w:rPr>
                <w:b/>
                <w:sz w:val="24"/>
                <w:lang w:val="ru-RU"/>
              </w:rPr>
            </w:pPr>
          </w:p>
          <w:p w:rsidR="00D15C92" w:rsidRPr="006633B0" w:rsidRDefault="00D15C92" w:rsidP="00461CA7">
            <w:pPr>
              <w:pStyle w:val="TableParagraph"/>
              <w:ind w:left="110" w:right="94"/>
              <w:jc w:val="both"/>
              <w:rPr>
                <w:i/>
                <w:sz w:val="24"/>
                <w:lang w:val="ru-RU"/>
              </w:rPr>
            </w:pPr>
            <w:r w:rsidRPr="006633B0">
              <w:rPr>
                <w:i/>
                <w:sz w:val="24"/>
                <w:lang w:val="ru-RU"/>
              </w:rPr>
              <w:t>Коммуникативная деятельность осуществляется в течение всего времени пребывания</w:t>
            </w:r>
            <w:r w:rsidRPr="006633B0">
              <w:rPr>
                <w:i/>
                <w:spacing w:val="1"/>
                <w:sz w:val="24"/>
                <w:lang w:val="ru-RU"/>
              </w:rPr>
              <w:t xml:space="preserve"> </w:t>
            </w:r>
            <w:r w:rsidRPr="006633B0">
              <w:rPr>
                <w:i/>
                <w:sz w:val="24"/>
                <w:lang w:val="ru-RU"/>
              </w:rPr>
              <w:t>ребенка в детском саду; способствует овладению ребенком конструктивными способами</w:t>
            </w:r>
            <w:r w:rsidRPr="006633B0">
              <w:rPr>
                <w:i/>
                <w:spacing w:val="1"/>
                <w:sz w:val="24"/>
                <w:lang w:val="ru-RU"/>
              </w:rPr>
              <w:t xml:space="preserve"> </w:t>
            </w:r>
            <w:r w:rsidRPr="006633B0">
              <w:rPr>
                <w:i/>
                <w:sz w:val="24"/>
                <w:lang w:val="ru-RU"/>
              </w:rPr>
              <w:lastRenderedPageBreak/>
              <w:t>и средствами взаимодействия с окружающими людьми – развитию общения со взрослыми</w:t>
            </w:r>
            <w:r w:rsidRPr="006633B0">
              <w:rPr>
                <w:i/>
                <w:spacing w:val="-57"/>
                <w:sz w:val="24"/>
                <w:lang w:val="ru-RU"/>
              </w:rPr>
              <w:t xml:space="preserve"> </w:t>
            </w:r>
            <w:r w:rsidRPr="006633B0">
              <w:rPr>
                <w:i/>
                <w:sz w:val="24"/>
                <w:lang w:val="ru-RU"/>
              </w:rPr>
              <w:t>и</w:t>
            </w:r>
            <w:r w:rsidRPr="006633B0">
              <w:rPr>
                <w:i/>
                <w:spacing w:val="-1"/>
                <w:sz w:val="24"/>
                <w:lang w:val="ru-RU"/>
              </w:rPr>
              <w:t xml:space="preserve"> </w:t>
            </w:r>
            <w:r w:rsidRPr="006633B0">
              <w:rPr>
                <w:i/>
                <w:sz w:val="24"/>
                <w:lang w:val="ru-RU"/>
              </w:rPr>
              <w:t>сверстниками, развитию всех</w:t>
            </w:r>
            <w:r w:rsidRPr="006633B0">
              <w:rPr>
                <w:i/>
                <w:spacing w:val="-2"/>
                <w:sz w:val="24"/>
                <w:lang w:val="ru-RU"/>
              </w:rPr>
              <w:t xml:space="preserve"> </w:t>
            </w:r>
            <w:r w:rsidRPr="006633B0">
              <w:rPr>
                <w:i/>
                <w:sz w:val="24"/>
                <w:lang w:val="ru-RU"/>
              </w:rPr>
              <w:t>компонентов устной</w:t>
            </w:r>
            <w:r w:rsidRPr="006633B0">
              <w:rPr>
                <w:i/>
                <w:spacing w:val="-1"/>
                <w:sz w:val="24"/>
                <w:lang w:val="ru-RU"/>
              </w:rPr>
              <w:t xml:space="preserve"> </w:t>
            </w:r>
            <w:r w:rsidRPr="006633B0">
              <w:rPr>
                <w:i/>
                <w:sz w:val="24"/>
                <w:lang w:val="ru-RU"/>
              </w:rPr>
              <w:t>речи.</w:t>
            </w:r>
          </w:p>
          <w:p w:rsidR="00D15C92" w:rsidRPr="006633B0" w:rsidRDefault="00D15C92" w:rsidP="00461CA7">
            <w:pPr>
              <w:pStyle w:val="TableParagraph"/>
              <w:spacing w:before="4"/>
              <w:ind w:left="0"/>
              <w:rPr>
                <w:b/>
                <w:sz w:val="24"/>
                <w:lang w:val="ru-RU"/>
              </w:rPr>
            </w:pPr>
          </w:p>
          <w:p w:rsidR="00D15C92" w:rsidRPr="006633B0" w:rsidRDefault="00D15C92" w:rsidP="00461CA7">
            <w:pPr>
              <w:pStyle w:val="TableParagraph"/>
              <w:spacing w:before="1"/>
              <w:ind w:left="110" w:right="100"/>
              <w:jc w:val="both"/>
              <w:rPr>
                <w:i/>
                <w:sz w:val="24"/>
                <w:lang w:val="ru-RU"/>
              </w:rPr>
            </w:pPr>
            <w:r w:rsidRPr="006633B0">
              <w:rPr>
                <w:i/>
                <w:sz w:val="24"/>
                <w:lang w:val="ru-RU"/>
              </w:rPr>
              <w:t>Трудовая деятельность организуется с целью формирования у детей положительного</w:t>
            </w:r>
            <w:r w:rsidRPr="006633B0">
              <w:rPr>
                <w:i/>
                <w:spacing w:val="1"/>
                <w:sz w:val="24"/>
                <w:lang w:val="ru-RU"/>
              </w:rPr>
              <w:t xml:space="preserve"> </w:t>
            </w:r>
            <w:r w:rsidRPr="006633B0">
              <w:rPr>
                <w:i/>
                <w:sz w:val="24"/>
                <w:lang w:val="ru-RU"/>
              </w:rPr>
              <w:t>отношения к труду, через ознакомление детей с трудом взрослых и непосредственного</w:t>
            </w:r>
            <w:r w:rsidRPr="006633B0">
              <w:rPr>
                <w:i/>
                <w:spacing w:val="1"/>
                <w:sz w:val="24"/>
                <w:lang w:val="ru-RU"/>
              </w:rPr>
              <w:t xml:space="preserve"> </w:t>
            </w:r>
            <w:r w:rsidRPr="006633B0">
              <w:rPr>
                <w:i/>
                <w:sz w:val="24"/>
                <w:lang w:val="ru-RU"/>
              </w:rPr>
              <w:t>участия</w:t>
            </w:r>
            <w:r w:rsidRPr="006633B0">
              <w:rPr>
                <w:i/>
                <w:spacing w:val="-3"/>
                <w:sz w:val="24"/>
                <w:lang w:val="ru-RU"/>
              </w:rPr>
              <w:t xml:space="preserve"> </w:t>
            </w:r>
            <w:r w:rsidRPr="006633B0">
              <w:rPr>
                <w:i/>
                <w:sz w:val="24"/>
                <w:lang w:val="ru-RU"/>
              </w:rPr>
              <w:t>детей</w:t>
            </w:r>
            <w:r w:rsidRPr="006633B0">
              <w:rPr>
                <w:i/>
                <w:spacing w:val="-1"/>
                <w:sz w:val="24"/>
                <w:lang w:val="ru-RU"/>
              </w:rPr>
              <w:t xml:space="preserve"> </w:t>
            </w:r>
            <w:r w:rsidRPr="006633B0">
              <w:rPr>
                <w:i/>
                <w:sz w:val="24"/>
                <w:lang w:val="ru-RU"/>
              </w:rPr>
              <w:t>в</w:t>
            </w:r>
            <w:r w:rsidRPr="006633B0">
              <w:rPr>
                <w:i/>
                <w:spacing w:val="-1"/>
                <w:sz w:val="24"/>
                <w:lang w:val="ru-RU"/>
              </w:rPr>
              <w:t xml:space="preserve"> </w:t>
            </w:r>
            <w:r w:rsidRPr="006633B0">
              <w:rPr>
                <w:i/>
                <w:sz w:val="24"/>
                <w:lang w:val="ru-RU"/>
              </w:rPr>
              <w:t>посильной</w:t>
            </w:r>
            <w:r w:rsidRPr="006633B0">
              <w:rPr>
                <w:i/>
                <w:spacing w:val="-1"/>
                <w:sz w:val="24"/>
                <w:lang w:val="ru-RU"/>
              </w:rPr>
              <w:t xml:space="preserve"> </w:t>
            </w:r>
            <w:r w:rsidRPr="006633B0">
              <w:rPr>
                <w:i/>
                <w:sz w:val="24"/>
                <w:lang w:val="ru-RU"/>
              </w:rPr>
              <w:t>трудовой деятельности</w:t>
            </w:r>
            <w:r w:rsidRPr="006633B0">
              <w:rPr>
                <w:i/>
                <w:spacing w:val="-2"/>
                <w:sz w:val="24"/>
                <w:lang w:val="ru-RU"/>
              </w:rPr>
              <w:t xml:space="preserve"> </w:t>
            </w:r>
            <w:r w:rsidRPr="006633B0">
              <w:rPr>
                <w:i/>
                <w:sz w:val="24"/>
                <w:lang w:val="ru-RU"/>
              </w:rPr>
              <w:t>в</w:t>
            </w:r>
            <w:r w:rsidRPr="006633B0">
              <w:rPr>
                <w:i/>
                <w:spacing w:val="-2"/>
                <w:sz w:val="24"/>
                <w:lang w:val="ru-RU"/>
              </w:rPr>
              <w:t xml:space="preserve"> </w:t>
            </w:r>
            <w:r w:rsidRPr="006633B0">
              <w:rPr>
                <w:i/>
                <w:sz w:val="24"/>
                <w:lang w:val="ru-RU"/>
              </w:rPr>
              <w:t>детском</w:t>
            </w:r>
            <w:r w:rsidRPr="006633B0">
              <w:rPr>
                <w:i/>
                <w:spacing w:val="-1"/>
                <w:sz w:val="24"/>
                <w:lang w:val="ru-RU"/>
              </w:rPr>
              <w:t xml:space="preserve"> </w:t>
            </w:r>
            <w:r w:rsidRPr="006633B0">
              <w:rPr>
                <w:i/>
                <w:sz w:val="24"/>
                <w:lang w:val="ru-RU"/>
              </w:rPr>
              <w:t>саду</w:t>
            </w:r>
            <w:r w:rsidRPr="006633B0">
              <w:rPr>
                <w:i/>
                <w:spacing w:val="-1"/>
                <w:sz w:val="24"/>
                <w:lang w:val="ru-RU"/>
              </w:rPr>
              <w:t xml:space="preserve"> </w:t>
            </w:r>
            <w:r w:rsidRPr="006633B0">
              <w:rPr>
                <w:i/>
                <w:sz w:val="24"/>
                <w:lang w:val="ru-RU"/>
              </w:rPr>
              <w:t>и</w:t>
            </w:r>
            <w:r w:rsidRPr="006633B0">
              <w:rPr>
                <w:i/>
                <w:spacing w:val="1"/>
                <w:sz w:val="24"/>
                <w:lang w:val="ru-RU"/>
              </w:rPr>
              <w:t xml:space="preserve"> </w:t>
            </w:r>
            <w:r w:rsidRPr="006633B0">
              <w:rPr>
                <w:i/>
                <w:sz w:val="24"/>
                <w:lang w:val="ru-RU"/>
              </w:rPr>
              <w:t>дома.</w:t>
            </w:r>
          </w:p>
          <w:p w:rsidR="00D15C92" w:rsidRPr="006633B0" w:rsidRDefault="00D15C92" w:rsidP="00461CA7">
            <w:pPr>
              <w:pStyle w:val="TableParagraph"/>
              <w:spacing w:before="3"/>
              <w:ind w:left="0"/>
              <w:rPr>
                <w:b/>
                <w:sz w:val="24"/>
                <w:lang w:val="ru-RU"/>
              </w:rPr>
            </w:pPr>
          </w:p>
          <w:p w:rsidR="00D15C92" w:rsidRPr="006633B0" w:rsidRDefault="00D15C92" w:rsidP="00461CA7">
            <w:pPr>
              <w:pStyle w:val="TableParagraph"/>
              <w:ind w:left="110" w:right="103"/>
              <w:jc w:val="both"/>
              <w:rPr>
                <w:i/>
                <w:sz w:val="24"/>
                <w:lang w:val="ru-RU"/>
              </w:rPr>
            </w:pPr>
            <w:r w:rsidRPr="006633B0">
              <w:rPr>
                <w:i/>
                <w:sz w:val="24"/>
                <w:lang w:val="ru-RU"/>
              </w:rPr>
              <w:t>Познавательно-исследовательская деятельность организуется с целью развития у детей</w:t>
            </w:r>
            <w:r w:rsidRPr="006633B0">
              <w:rPr>
                <w:i/>
                <w:spacing w:val="1"/>
                <w:sz w:val="24"/>
                <w:lang w:val="ru-RU"/>
              </w:rPr>
              <w:t xml:space="preserve"> </w:t>
            </w:r>
            <w:r w:rsidRPr="006633B0">
              <w:rPr>
                <w:i/>
                <w:sz w:val="24"/>
                <w:lang w:val="ru-RU"/>
              </w:rPr>
              <w:t>познавательных</w:t>
            </w:r>
            <w:r w:rsidRPr="006633B0">
              <w:rPr>
                <w:i/>
                <w:spacing w:val="-2"/>
                <w:sz w:val="24"/>
                <w:lang w:val="ru-RU"/>
              </w:rPr>
              <w:t xml:space="preserve"> </w:t>
            </w:r>
            <w:r w:rsidRPr="006633B0">
              <w:rPr>
                <w:i/>
                <w:sz w:val="24"/>
                <w:lang w:val="ru-RU"/>
              </w:rPr>
              <w:t>интересов, их</w:t>
            </w:r>
            <w:r w:rsidRPr="006633B0">
              <w:rPr>
                <w:i/>
                <w:spacing w:val="-1"/>
                <w:sz w:val="24"/>
                <w:lang w:val="ru-RU"/>
              </w:rPr>
              <w:t xml:space="preserve"> </w:t>
            </w:r>
            <w:r w:rsidRPr="006633B0">
              <w:rPr>
                <w:i/>
                <w:sz w:val="24"/>
                <w:lang w:val="ru-RU"/>
              </w:rPr>
              <w:t>интеллектуального развития.</w:t>
            </w:r>
          </w:p>
          <w:p w:rsidR="00D15C92" w:rsidRPr="006633B0" w:rsidRDefault="00D15C92" w:rsidP="00461CA7">
            <w:pPr>
              <w:pStyle w:val="TableParagraph"/>
              <w:spacing w:before="4"/>
              <w:ind w:left="0"/>
              <w:rPr>
                <w:b/>
                <w:sz w:val="24"/>
                <w:lang w:val="ru-RU"/>
              </w:rPr>
            </w:pPr>
          </w:p>
          <w:p w:rsidR="00D15C92" w:rsidRPr="006633B0" w:rsidRDefault="00D15C92" w:rsidP="00461CA7">
            <w:pPr>
              <w:pStyle w:val="TableParagraph"/>
              <w:spacing w:before="1"/>
              <w:ind w:left="110" w:right="95"/>
              <w:jc w:val="both"/>
              <w:rPr>
                <w:i/>
                <w:sz w:val="24"/>
                <w:lang w:val="ru-RU"/>
              </w:rPr>
            </w:pPr>
            <w:r w:rsidRPr="006633B0">
              <w:rPr>
                <w:i/>
                <w:sz w:val="24"/>
                <w:lang w:val="ru-RU"/>
              </w:rPr>
              <w:t>Продуктивная</w:t>
            </w:r>
            <w:r w:rsidRPr="006633B0">
              <w:rPr>
                <w:i/>
                <w:spacing w:val="1"/>
                <w:sz w:val="24"/>
                <w:lang w:val="ru-RU"/>
              </w:rPr>
              <w:t xml:space="preserve"> </w:t>
            </w:r>
            <w:r w:rsidRPr="006633B0">
              <w:rPr>
                <w:i/>
                <w:sz w:val="24"/>
                <w:lang w:val="ru-RU"/>
              </w:rPr>
              <w:t>деятельность</w:t>
            </w:r>
            <w:r w:rsidRPr="006633B0">
              <w:rPr>
                <w:i/>
                <w:spacing w:val="1"/>
                <w:sz w:val="24"/>
                <w:lang w:val="ru-RU"/>
              </w:rPr>
              <w:t xml:space="preserve"> </w:t>
            </w:r>
            <w:r w:rsidRPr="006633B0">
              <w:rPr>
                <w:i/>
                <w:sz w:val="24"/>
                <w:lang w:val="ru-RU"/>
              </w:rPr>
              <w:t>направлена</w:t>
            </w:r>
            <w:r w:rsidRPr="006633B0">
              <w:rPr>
                <w:i/>
                <w:spacing w:val="1"/>
                <w:sz w:val="24"/>
                <w:lang w:val="ru-RU"/>
              </w:rPr>
              <w:t xml:space="preserve"> </w:t>
            </w:r>
            <w:r w:rsidRPr="006633B0">
              <w:rPr>
                <w:i/>
                <w:sz w:val="24"/>
                <w:lang w:val="ru-RU"/>
              </w:rPr>
              <w:t>на</w:t>
            </w:r>
            <w:r w:rsidRPr="006633B0">
              <w:rPr>
                <w:i/>
                <w:spacing w:val="1"/>
                <w:sz w:val="24"/>
                <w:lang w:val="ru-RU"/>
              </w:rPr>
              <w:t xml:space="preserve"> </w:t>
            </w:r>
            <w:r w:rsidRPr="006633B0">
              <w:rPr>
                <w:i/>
                <w:sz w:val="24"/>
                <w:lang w:val="ru-RU"/>
              </w:rPr>
              <w:t>формирование</w:t>
            </w:r>
            <w:r w:rsidRPr="006633B0">
              <w:rPr>
                <w:i/>
                <w:spacing w:val="1"/>
                <w:sz w:val="24"/>
                <w:lang w:val="ru-RU"/>
              </w:rPr>
              <w:t xml:space="preserve"> </w:t>
            </w:r>
            <w:r w:rsidRPr="006633B0">
              <w:rPr>
                <w:i/>
                <w:sz w:val="24"/>
                <w:lang w:val="ru-RU"/>
              </w:rPr>
              <w:t>у</w:t>
            </w:r>
            <w:r w:rsidRPr="006633B0">
              <w:rPr>
                <w:i/>
                <w:spacing w:val="1"/>
                <w:sz w:val="24"/>
                <w:lang w:val="ru-RU"/>
              </w:rPr>
              <w:t xml:space="preserve"> </w:t>
            </w:r>
            <w:r w:rsidRPr="006633B0">
              <w:rPr>
                <w:i/>
                <w:sz w:val="24"/>
                <w:lang w:val="ru-RU"/>
              </w:rPr>
              <w:t>детей</w:t>
            </w:r>
            <w:r w:rsidRPr="006633B0">
              <w:rPr>
                <w:i/>
                <w:spacing w:val="1"/>
                <w:sz w:val="24"/>
                <w:lang w:val="ru-RU"/>
              </w:rPr>
              <w:t xml:space="preserve"> </w:t>
            </w:r>
            <w:r w:rsidRPr="006633B0">
              <w:rPr>
                <w:i/>
                <w:sz w:val="24"/>
                <w:lang w:val="ru-RU"/>
              </w:rPr>
              <w:t>интереса</w:t>
            </w:r>
            <w:r w:rsidRPr="006633B0">
              <w:rPr>
                <w:i/>
                <w:spacing w:val="1"/>
                <w:sz w:val="24"/>
                <w:lang w:val="ru-RU"/>
              </w:rPr>
              <w:t xml:space="preserve"> </w:t>
            </w:r>
            <w:r w:rsidRPr="006633B0">
              <w:rPr>
                <w:i/>
                <w:sz w:val="24"/>
                <w:lang w:val="ru-RU"/>
              </w:rPr>
              <w:t>к</w:t>
            </w:r>
            <w:r w:rsidRPr="006633B0">
              <w:rPr>
                <w:i/>
                <w:spacing w:val="1"/>
                <w:sz w:val="24"/>
                <w:lang w:val="ru-RU"/>
              </w:rPr>
              <w:t xml:space="preserve"> </w:t>
            </w:r>
            <w:r w:rsidRPr="006633B0">
              <w:rPr>
                <w:i/>
                <w:sz w:val="24"/>
                <w:lang w:val="ru-RU"/>
              </w:rPr>
              <w:t>эстетической стороне окружающей действительности, удовлетворение их потребности</w:t>
            </w:r>
            <w:r w:rsidRPr="006633B0">
              <w:rPr>
                <w:i/>
                <w:spacing w:val="-57"/>
                <w:sz w:val="24"/>
                <w:lang w:val="ru-RU"/>
              </w:rPr>
              <w:t xml:space="preserve"> </w:t>
            </w:r>
            <w:r w:rsidRPr="006633B0">
              <w:rPr>
                <w:i/>
                <w:sz w:val="24"/>
                <w:lang w:val="ru-RU"/>
              </w:rPr>
              <w:t>в</w:t>
            </w:r>
            <w:r w:rsidRPr="006633B0">
              <w:rPr>
                <w:i/>
                <w:spacing w:val="57"/>
                <w:sz w:val="24"/>
                <w:lang w:val="ru-RU"/>
              </w:rPr>
              <w:t xml:space="preserve"> </w:t>
            </w:r>
            <w:r w:rsidRPr="006633B0">
              <w:rPr>
                <w:i/>
                <w:sz w:val="24"/>
                <w:lang w:val="ru-RU"/>
              </w:rPr>
              <w:t>самовыражении.</w:t>
            </w:r>
            <w:r w:rsidRPr="006633B0">
              <w:rPr>
                <w:i/>
                <w:spacing w:val="59"/>
                <w:sz w:val="24"/>
                <w:lang w:val="ru-RU"/>
              </w:rPr>
              <w:t xml:space="preserve"> </w:t>
            </w:r>
            <w:r w:rsidRPr="006633B0">
              <w:rPr>
                <w:i/>
                <w:sz w:val="24"/>
                <w:lang w:val="ru-RU"/>
              </w:rPr>
              <w:t>Данный</w:t>
            </w:r>
            <w:r w:rsidRPr="006633B0">
              <w:rPr>
                <w:i/>
                <w:spacing w:val="58"/>
                <w:sz w:val="24"/>
                <w:lang w:val="ru-RU"/>
              </w:rPr>
              <w:t xml:space="preserve"> </w:t>
            </w:r>
            <w:r w:rsidRPr="006633B0">
              <w:rPr>
                <w:i/>
                <w:sz w:val="24"/>
                <w:lang w:val="ru-RU"/>
              </w:rPr>
              <w:t>вид</w:t>
            </w:r>
            <w:r w:rsidRPr="006633B0">
              <w:rPr>
                <w:i/>
                <w:spacing w:val="57"/>
                <w:sz w:val="24"/>
                <w:lang w:val="ru-RU"/>
              </w:rPr>
              <w:t xml:space="preserve"> </w:t>
            </w:r>
            <w:r w:rsidRPr="006633B0">
              <w:rPr>
                <w:i/>
                <w:sz w:val="24"/>
                <w:lang w:val="ru-RU"/>
              </w:rPr>
              <w:t>деятельности</w:t>
            </w:r>
            <w:r w:rsidRPr="006633B0">
              <w:rPr>
                <w:i/>
                <w:spacing w:val="58"/>
                <w:sz w:val="24"/>
                <w:lang w:val="ru-RU"/>
              </w:rPr>
              <w:t xml:space="preserve"> </w:t>
            </w:r>
            <w:r w:rsidRPr="006633B0">
              <w:rPr>
                <w:i/>
                <w:sz w:val="24"/>
                <w:lang w:val="ru-RU"/>
              </w:rPr>
              <w:t>реализуется</w:t>
            </w:r>
            <w:r w:rsidRPr="006633B0">
              <w:rPr>
                <w:i/>
                <w:spacing w:val="57"/>
                <w:sz w:val="24"/>
                <w:lang w:val="ru-RU"/>
              </w:rPr>
              <w:t xml:space="preserve"> </w:t>
            </w:r>
            <w:r w:rsidRPr="006633B0">
              <w:rPr>
                <w:i/>
                <w:sz w:val="24"/>
                <w:lang w:val="ru-RU"/>
              </w:rPr>
              <w:t>через</w:t>
            </w:r>
            <w:r w:rsidRPr="006633B0">
              <w:rPr>
                <w:i/>
                <w:spacing w:val="58"/>
                <w:sz w:val="24"/>
                <w:lang w:val="ru-RU"/>
              </w:rPr>
              <w:t xml:space="preserve"> </w:t>
            </w:r>
            <w:r w:rsidRPr="006633B0">
              <w:rPr>
                <w:i/>
                <w:sz w:val="24"/>
                <w:lang w:val="ru-RU"/>
              </w:rPr>
              <w:t>рисование,</w:t>
            </w:r>
            <w:r w:rsidRPr="006633B0">
              <w:rPr>
                <w:i/>
                <w:spacing w:val="58"/>
                <w:sz w:val="24"/>
                <w:lang w:val="ru-RU"/>
              </w:rPr>
              <w:t xml:space="preserve"> </w:t>
            </w:r>
            <w:r w:rsidRPr="006633B0">
              <w:rPr>
                <w:i/>
                <w:sz w:val="24"/>
                <w:lang w:val="ru-RU"/>
              </w:rPr>
              <w:t>лепку,</w:t>
            </w:r>
            <w:r w:rsidRPr="006633B0">
              <w:rPr>
                <w:i/>
                <w:spacing w:val="-58"/>
                <w:sz w:val="24"/>
                <w:lang w:val="ru-RU"/>
              </w:rPr>
              <w:t xml:space="preserve"> </w:t>
            </w:r>
            <w:r w:rsidRPr="006633B0">
              <w:rPr>
                <w:i/>
                <w:sz w:val="24"/>
                <w:lang w:val="ru-RU"/>
              </w:rPr>
              <w:t>аппликацию.\</w:t>
            </w:r>
          </w:p>
          <w:p w:rsidR="00D15C92" w:rsidRPr="006633B0" w:rsidRDefault="00D15C92" w:rsidP="00461CA7">
            <w:pPr>
              <w:pStyle w:val="TableParagraph"/>
              <w:spacing w:before="4"/>
              <w:ind w:left="0"/>
              <w:rPr>
                <w:b/>
                <w:sz w:val="24"/>
                <w:lang w:val="ru-RU"/>
              </w:rPr>
            </w:pPr>
          </w:p>
          <w:p w:rsidR="00D15C92" w:rsidRPr="006633B0" w:rsidRDefault="00D15C92" w:rsidP="00461CA7">
            <w:pPr>
              <w:pStyle w:val="TableParagraph"/>
              <w:spacing w:before="1"/>
              <w:ind w:left="110" w:right="93"/>
              <w:jc w:val="both"/>
              <w:rPr>
                <w:i/>
                <w:sz w:val="24"/>
                <w:lang w:val="ru-RU"/>
              </w:rPr>
            </w:pPr>
            <w:r w:rsidRPr="006633B0">
              <w:rPr>
                <w:i/>
                <w:sz w:val="24"/>
                <w:lang w:val="ru-RU"/>
              </w:rPr>
              <w:t>Музыкально-художественная</w:t>
            </w:r>
            <w:r w:rsidRPr="006633B0">
              <w:rPr>
                <w:i/>
                <w:spacing w:val="1"/>
                <w:sz w:val="24"/>
                <w:lang w:val="ru-RU"/>
              </w:rPr>
              <w:t xml:space="preserve"> </w:t>
            </w:r>
            <w:r w:rsidRPr="006633B0">
              <w:rPr>
                <w:i/>
                <w:sz w:val="24"/>
                <w:lang w:val="ru-RU"/>
              </w:rPr>
              <w:t>деятельность</w:t>
            </w:r>
            <w:r w:rsidRPr="006633B0">
              <w:rPr>
                <w:i/>
                <w:spacing w:val="1"/>
                <w:sz w:val="24"/>
                <w:lang w:val="ru-RU"/>
              </w:rPr>
              <w:t xml:space="preserve"> </w:t>
            </w:r>
            <w:r w:rsidRPr="006633B0">
              <w:rPr>
                <w:i/>
                <w:sz w:val="24"/>
                <w:lang w:val="ru-RU"/>
              </w:rPr>
              <w:t>организуется</w:t>
            </w:r>
            <w:r w:rsidRPr="006633B0">
              <w:rPr>
                <w:i/>
                <w:spacing w:val="1"/>
                <w:sz w:val="24"/>
                <w:lang w:val="ru-RU"/>
              </w:rPr>
              <w:t xml:space="preserve"> </w:t>
            </w:r>
            <w:r w:rsidRPr="006633B0">
              <w:rPr>
                <w:i/>
                <w:sz w:val="24"/>
                <w:lang w:val="ru-RU"/>
              </w:rPr>
              <w:t>с</w:t>
            </w:r>
            <w:r w:rsidRPr="006633B0">
              <w:rPr>
                <w:i/>
                <w:spacing w:val="1"/>
                <w:sz w:val="24"/>
                <w:lang w:val="ru-RU"/>
              </w:rPr>
              <w:t xml:space="preserve"> </w:t>
            </w:r>
            <w:r w:rsidRPr="006633B0">
              <w:rPr>
                <w:i/>
                <w:sz w:val="24"/>
                <w:lang w:val="ru-RU"/>
              </w:rPr>
              <w:t>детьми</w:t>
            </w:r>
            <w:r w:rsidRPr="006633B0">
              <w:rPr>
                <w:i/>
                <w:spacing w:val="1"/>
                <w:sz w:val="24"/>
                <w:lang w:val="ru-RU"/>
              </w:rPr>
              <w:t xml:space="preserve"> </w:t>
            </w:r>
            <w:r w:rsidRPr="006633B0">
              <w:rPr>
                <w:i/>
                <w:sz w:val="24"/>
                <w:lang w:val="ru-RU"/>
              </w:rPr>
              <w:t>ежедневно,</w:t>
            </w:r>
            <w:r w:rsidRPr="006633B0">
              <w:rPr>
                <w:i/>
                <w:spacing w:val="1"/>
                <w:sz w:val="24"/>
                <w:lang w:val="ru-RU"/>
              </w:rPr>
              <w:t xml:space="preserve"> </w:t>
            </w:r>
            <w:r w:rsidRPr="006633B0">
              <w:rPr>
                <w:i/>
                <w:sz w:val="24"/>
                <w:lang w:val="ru-RU"/>
              </w:rPr>
              <w:t>в</w:t>
            </w:r>
            <w:r w:rsidRPr="006633B0">
              <w:rPr>
                <w:i/>
                <w:spacing w:val="1"/>
                <w:sz w:val="24"/>
                <w:lang w:val="ru-RU"/>
              </w:rPr>
              <w:t xml:space="preserve"> </w:t>
            </w:r>
            <w:r w:rsidRPr="006633B0">
              <w:rPr>
                <w:i/>
                <w:sz w:val="24"/>
                <w:lang w:val="ru-RU"/>
              </w:rPr>
              <w:t>определенное</w:t>
            </w:r>
            <w:r w:rsidRPr="006633B0">
              <w:rPr>
                <w:i/>
                <w:spacing w:val="1"/>
                <w:sz w:val="24"/>
                <w:lang w:val="ru-RU"/>
              </w:rPr>
              <w:t xml:space="preserve"> </w:t>
            </w:r>
            <w:r w:rsidRPr="006633B0">
              <w:rPr>
                <w:i/>
                <w:sz w:val="24"/>
                <w:lang w:val="ru-RU"/>
              </w:rPr>
              <w:t>время</w:t>
            </w:r>
            <w:r w:rsidRPr="006633B0">
              <w:rPr>
                <w:i/>
                <w:spacing w:val="1"/>
                <w:sz w:val="24"/>
                <w:lang w:val="ru-RU"/>
              </w:rPr>
              <w:t xml:space="preserve"> </w:t>
            </w:r>
            <w:r w:rsidRPr="006633B0">
              <w:rPr>
                <w:i/>
                <w:sz w:val="24"/>
                <w:lang w:val="ru-RU"/>
              </w:rPr>
              <w:t>и</w:t>
            </w:r>
            <w:r w:rsidRPr="006633B0">
              <w:rPr>
                <w:i/>
                <w:spacing w:val="1"/>
                <w:sz w:val="24"/>
                <w:lang w:val="ru-RU"/>
              </w:rPr>
              <w:t xml:space="preserve"> </w:t>
            </w:r>
            <w:r w:rsidRPr="006633B0">
              <w:rPr>
                <w:i/>
                <w:sz w:val="24"/>
                <w:lang w:val="ru-RU"/>
              </w:rPr>
              <w:t>направлена</w:t>
            </w:r>
            <w:r w:rsidRPr="006633B0">
              <w:rPr>
                <w:i/>
                <w:spacing w:val="1"/>
                <w:sz w:val="24"/>
                <w:lang w:val="ru-RU"/>
              </w:rPr>
              <w:t xml:space="preserve"> </w:t>
            </w:r>
            <w:r w:rsidRPr="006633B0">
              <w:rPr>
                <w:i/>
                <w:sz w:val="24"/>
                <w:lang w:val="ru-RU"/>
              </w:rPr>
              <w:t>на</w:t>
            </w:r>
            <w:r w:rsidRPr="006633B0">
              <w:rPr>
                <w:i/>
                <w:spacing w:val="1"/>
                <w:sz w:val="24"/>
                <w:lang w:val="ru-RU"/>
              </w:rPr>
              <w:t xml:space="preserve"> </w:t>
            </w:r>
            <w:r w:rsidRPr="006633B0">
              <w:rPr>
                <w:i/>
                <w:sz w:val="24"/>
                <w:lang w:val="ru-RU"/>
              </w:rPr>
              <w:t>развитие</w:t>
            </w:r>
            <w:r w:rsidRPr="006633B0">
              <w:rPr>
                <w:i/>
                <w:spacing w:val="1"/>
                <w:sz w:val="24"/>
                <w:lang w:val="ru-RU"/>
              </w:rPr>
              <w:t xml:space="preserve"> </w:t>
            </w:r>
            <w:r w:rsidRPr="006633B0">
              <w:rPr>
                <w:i/>
                <w:sz w:val="24"/>
                <w:lang w:val="ru-RU"/>
              </w:rPr>
              <w:t>у</w:t>
            </w:r>
            <w:r w:rsidRPr="006633B0">
              <w:rPr>
                <w:i/>
                <w:spacing w:val="1"/>
                <w:sz w:val="24"/>
                <w:lang w:val="ru-RU"/>
              </w:rPr>
              <w:t xml:space="preserve"> </w:t>
            </w:r>
            <w:r w:rsidRPr="006633B0">
              <w:rPr>
                <w:i/>
                <w:sz w:val="24"/>
                <w:lang w:val="ru-RU"/>
              </w:rPr>
              <w:t>детей</w:t>
            </w:r>
            <w:r w:rsidRPr="006633B0">
              <w:rPr>
                <w:i/>
                <w:spacing w:val="1"/>
                <w:sz w:val="24"/>
                <w:lang w:val="ru-RU"/>
              </w:rPr>
              <w:t xml:space="preserve"> </w:t>
            </w:r>
            <w:r w:rsidRPr="006633B0">
              <w:rPr>
                <w:i/>
                <w:sz w:val="24"/>
                <w:lang w:val="ru-RU"/>
              </w:rPr>
              <w:t>музыкальности,</w:t>
            </w:r>
            <w:r w:rsidRPr="006633B0">
              <w:rPr>
                <w:i/>
                <w:spacing w:val="1"/>
                <w:sz w:val="24"/>
                <w:lang w:val="ru-RU"/>
              </w:rPr>
              <w:t xml:space="preserve"> </w:t>
            </w:r>
            <w:r w:rsidRPr="006633B0">
              <w:rPr>
                <w:i/>
                <w:sz w:val="24"/>
                <w:lang w:val="ru-RU"/>
              </w:rPr>
              <w:t>способности</w:t>
            </w:r>
            <w:r w:rsidRPr="006633B0">
              <w:rPr>
                <w:i/>
                <w:spacing w:val="1"/>
                <w:sz w:val="24"/>
                <w:lang w:val="ru-RU"/>
              </w:rPr>
              <w:t xml:space="preserve"> </w:t>
            </w:r>
            <w:r w:rsidRPr="006633B0">
              <w:rPr>
                <w:i/>
                <w:sz w:val="24"/>
                <w:lang w:val="ru-RU"/>
              </w:rPr>
              <w:t>эмоционально</w:t>
            </w:r>
            <w:r w:rsidRPr="006633B0">
              <w:rPr>
                <w:i/>
                <w:spacing w:val="1"/>
                <w:sz w:val="24"/>
                <w:lang w:val="ru-RU"/>
              </w:rPr>
              <w:t xml:space="preserve"> </w:t>
            </w:r>
            <w:r w:rsidRPr="006633B0">
              <w:rPr>
                <w:i/>
                <w:sz w:val="24"/>
                <w:lang w:val="ru-RU"/>
              </w:rPr>
              <w:t>воспринимать</w:t>
            </w:r>
            <w:r w:rsidRPr="006633B0">
              <w:rPr>
                <w:i/>
                <w:spacing w:val="1"/>
                <w:sz w:val="24"/>
                <w:lang w:val="ru-RU"/>
              </w:rPr>
              <w:t xml:space="preserve"> </w:t>
            </w:r>
            <w:r w:rsidRPr="006633B0">
              <w:rPr>
                <w:i/>
                <w:sz w:val="24"/>
                <w:lang w:val="ru-RU"/>
              </w:rPr>
              <w:t>музыку.</w:t>
            </w:r>
            <w:r w:rsidRPr="006633B0">
              <w:rPr>
                <w:i/>
                <w:spacing w:val="1"/>
                <w:sz w:val="24"/>
                <w:lang w:val="ru-RU"/>
              </w:rPr>
              <w:t xml:space="preserve"> </w:t>
            </w:r>
            <w:r w:rsidRPr="006633B0">
              <w:rPr>
                <w:i/>
                <w:sz w:val="24"/>
                <w:lang w:val="ru-RU"/>
              </w:rPr>
              <w:t>Данный</w:t>
            </w:r>
            <w:r w:rsidRPr="006633B0">
              <w:rPr>
                <w:i/>
                <w:spacing w:val="1"/>
                <w:sz w:val="24"/>
                <w:lang w:val="ru-RU"/>
              </w:rPr>
              <w:t xml:space="preserve"> </w:t>
            </w:r>
            <w:r w:rsidRPr="006633B0">
              <w:rPr>
                <w:i/>
                <w:sz w:val="24"/>
                <w:lang w:val="ru-RU"/>
              </w:rPr>
              <w:t>вид</w:t>
            </w:r>
            <w:r w:rsidRPr="006633B0">
              <w:rPr>
                <w:i/>
                <w:spacing w:val="1"/>
                <w:sz w:val="24"/>
                <w:lang w:val="ru-RU"/>
              </w:rPr>
              <w:t xml:space="preserve"> </w:t>
            </w:r>
            <w:r w:rsidRPr="006633B0">
              <w:rPr>
                <w:i/>
                <w:sz w:val="24"/>
                <w:lang w:val="ru-RU"/>
              </w:rPr>
              <w:t>деятельности</w:t>
            </w:r>
            <w:r w:rsidRPr="006633B0">
              <w:rPr>
                <w:i/>
                <w:spacing w:val="1"/>
                <w:sz w:val="24"/>
                <w:lang w:val="ru-RU"/>
              </w:rPr>
              <w:t xml:space="preserve"> </w:t>
            </w:r>
            <w:r w:rsidRPr="006633B0">
              <w:rPr>
                <w:i/>
                <w:sz w:val="24"/>
                <w:lang w:val="ru-RU"/>
              </w:rPr>
              <w:t>включает</w:t>
            </w:r>
            <w:r w:rsidRPr="006633B0">
              <w:rPr>
                <w:i/>
                <w:spacing w:val="1"/>
                <w:sz w:val="24"/>
                <w:lang w:val="ru-RU"/>
              </w:rPr>
              <w:t xml:space="preserve"> </w:t>
            </w:r>
            <w:r w:rsidRPr="006633B0">
              <w:rPr>
                <w:i/>
                <w:sz w:val="24"/>
                <w:lang w:val="ru-RU"/>
              </w:rPr>
              <w:t>такие</w:t>
            </w:r>
            <w:r w:rsidRPr="006633B0">
              <w:rPr>
                <w:i/>
                <w:spacing w:val="1"/>
                <w:sz w:val="24"/>
                <w:lang w:val="ru-RU"/>
              </w:rPr>
              <w:t xml:space="preserve"> </w:t>
            </w:r>
            <w:r w:rsidRPr="006633B0">
              <w:rPr>
                <w:i/>
                <w:sz w:val="24"/>
                <w:lang w:val="ru-RU"/>
              </w:rPr>
              <w:t>направления работы, как слушание, пение, песенное творчество, музыкально-ритмические</w:t>
            </w:r>
            <w:r w:rsidRPr="006633B0">
              <w:rPr>
                <w:i/>
                <w:spacing w:val="-57"/>
                <w:sz w:val="24"/>
                <w:lang w:val="ru-RU"/>
              </w:rPr>
              <w:t xml:space="preserve"> </w:t>
            </w:r>
            <w:r w:rsidRPr="006633B0">
              <w:rPr>
                <w:i/>
                <w:sz w:val="24"/>
                <w:lang w:val="ru-RU"/>
              </w:rPr>
              <w:t>движения,</w:t>
            </w:r>
            <w:r w:rsidRPr="006633B0">
              <w:rPr>
                <w:i/>
                <w:spacing w:val="-3"/>
                <w:sz w:val="24"/>
                <w:lang w:val="ru-RU"/>
              </w:rPr>
              <w:t xml:space="preserve"> </w:t>
            </w:r>
            <w:r w:rsidRPr="006633B0">
              <w:rPr>
                <w:i/>
                <w:sz w:val="24"/>
                <w:lang w:val="ru-RU"/>
              </w:rPr>
              <w:t>танцевально-игровое</w:t>
            </w:r>
            <w:r w:rsidRPr="006633B0">
              <w:rPr>
                <w:i/>
                <w:spacing w:val="-3"/>
                <w:sz w:val="24"/>
                <w:lang w:val="ru-RU"/>
              </w:rPr>
              <w:t xml:space="preserve"> </w:t>
            </w:r>
            <w:r w:rsidRPr="006633B0">
              <w:rPr>
                <w:i/>
                <w:sz w:val="24"/>
                <w:lang w:val="ru-RU"/>
              </w:rPr>
              <w:t>творчество.</w:t>
            </w:r>
            <w:r w:rsidRPr="006633B0">
              <w:rPr>
                <w:i/>
                <w:spacing w:val="-1"/>
                <w:sz w:val="24"/>
                <w:lang w:val="ru-RU"/>
              </w:rPr>
              <w:t xml:space="preserve"> </w:t>
            </w:r>
            <w:r w:rsidRPr="006633B0">
              <w:rPr>
                <w:i/>
                <w:sz w:val="24"/>
                <w:lang w:val="ru-RU"/>
              </w:rPr>
              <w:t>Игра</w:t>
            </w:r>
            <w:r w:rsidRPr="006633B0">
              <w:rPr>
                <w:i/>
                <w:spacing w:val="-3"/>
                <w:sz w:val="24"/>
                <w:lang w:val="ru-RU"/>
              </w:rPr>
              <w:t xml:space="preserve"> </w:t>
            </w:r>
            <w:r w:rsidRPr="006633B0">
              <w:rPr>
                <w:i/>
                <w:sz w:val="24"/>
                <w:lang w:val="ru-RU"/>
              </w:rPr>
              <w:t>на</w:t>
            </w:r>
            <w:r w:rsidRPr="006633B0">
              <w:rPr>
                <w:i/>
                <w:spacing w:val="-3"/>
                <w:sz w:val="24"/>
                <w:lang w:val="ru-RU"/>
              </w:rPr>
              <w:t xml:space="preserve"> </w:t>
            </w:r>
            <w:r w:rsidRPr="006633B0">
              <w:rPr>
                <w:i/>
                <w:sz w:val="24"/>
                <w:lang w:val="ru-RU"/>
              </w:rPr>
              <w:t>музыкальных</w:t>
            </w:r>
            <w:r w:rsidRPr="006633B0">
              <w:rPr>
                <w:i/>
                <w:spacing w:val="-4"/>
                <w:sz w:val="24"/>
                <w:lang w:val="ru-RU"/>
              </w:rPr>
              <w:t xml:space="preserve"> </w:t>
            </w:r>
            <w:r w:rsidRPr="006633B0">
              <w:rPr>
                <w:i/>
                <w:sz w:val="24"/>
                <w:lang w:val="ru-RU"/>
              </w:rPr>
              <w:t>инструментах</w:t>
            </w:r>
            <w:r w:rsidRPr="006633B0">
              <w:rPr>
                <w:i/>
                <w:spacing w:val="-3"/>
                <w:sz w:val="24"/>
                <w:lang w:val="ru-RU"/>
              </w:rPr>
              <w:t xml:space="preserve"> </w:t>
            </w:r>
            <w:r w:rsidRPr="006633B0">
              <w:rPr>
                <w:i/>
                <w:sz w:val="24"/>
                <w:lang w:val="ru-RU"/>
              </w:rPr>
              <w:t>и</w:t>
            </w:r>
            <w:r w:rsidRPr="006633B0">
              <w:rPr>
                <w:i/>
                <w:spacing w:val="-3"/>
                <w:sz w:val="24"/>
                <w:lang w:val="ru-RU"/>
              </w:rPr>
              <w:t xml:space="preserve"> </w:t>
            </w:r>
            <w:r w:rsidRPr="006633B0">
              <w:rPr>
                <w:i/>
                <w:sz w:val="24"/>
                <w:lang w:val="ru-RU"/>
              </w:rPr>
              <w:t>др.</w:t>
            </w:r>
          </w:p>
          <w:p w:rsidR="00D15C92" w:rsidRPr="006633B0" w:rsidRDefault="00D15C92" w:rsidP="00461CA7">
            <w:pPr>
              <w:pStyle w:val="TableParagraph"/>
              <w:spacing w:before="2"/>
              <w:ind w:left="0"/>
              <w:rPr>
                <w:b/>
                <w:sz w:val="23"/>
                <w:lang w:val="ru-RU"/>
              </w:rPr>
            </w:pPr>
          </w:p>
          <w:p w:rsidR="00D15C92" w:rsidRPr="006633B0" w:rsidRDefault="00D15C92" w:rsidP="00461CA7">
            <w:pPr>
              <w:pStyle w:val="TableParagraph"/>
              <w:spacing w:line="270" w:lineRule="atLeast"/>
              <w:ind w:left="110" w:right="98"/>
              <w:jc w:val="both"/>
              <w:rPr>
                <w:i/>
                <w:sz w:val="24"/>
                <w:lang w:val="ru-RU"/>
              </w:rPr>
            </w:pPr>
            <w:r w:rsidRPr="006633B0">
              <w:rPr>
                <w:i/>
                <w:sz w:val="24"/>
                <w:lang w:val="ru-RU"/>
              </w:rPr>
              <w:t>Региональные особенности видов и форм совместной деятельности взрослого и ребенка в</w:t>
            </w:r>
            <w:r w:rsidRPr="006633B0">
              <w:rPr>
                <w:i/>
                <w:spacing w:val="1"/>
                <w:sz w:val="24"/>
                <w:lang w:val="ru-RU"/>
              </w:rPr>
              <w:t xml:space="preserve"> </w:t>
            </w:r>
            <w:r w:rsidRPr="006633B0">
              <w:rPr>
                <w:i/>
                <w:sz w:val="24"/>
                <w:lang w:val="ru-RU"/>
              </w:rPr>
              <w:t>образовательных</w:t>
            </w:r>
            <w:r w:rsidRPr="006633B0">
              <w:rPr>
                <w:i/>
                <w:spacing w:val="1"/>
                <w:sz w:val="24"/>
                <w:lang w:val="ru-RU"/>
              </w:rPr>
              <w:t xml:space="preserve"> </w:t>
            </w:r>
            <w:r w:rsidRPr="006633B0">
              <w:rPr>
                <w:i/>
                <w:sz w:val="24"/>
                <w:lang w:val="ru-RU"/>
              </w:rPr>
              <w:t>ситуациях</w:t>
            </w:r>
            <w:r w:rsidRPr="006633B0">
              <w:rPr>
                <w:i/>
                <w:spacing w:val="1"/>
                <w:sz w:val="24"/>
                <w:lang w:val="ru-RU"/>
              </w:rPr>
              <w:t xml:space="preserve"> </w:t>
            </w:r>
            <w:r w:rsidRPr="006633B0">
              <w:rPr>
                <w:i/>
                <w:sz w:val="24"/>
                <w:lang w:val="ru-RU"/>
              </w:rPr>
              <w:t>ДОО</w:t>
            </w:r>
            <w:r w:rsidRPr="006633B0">
              <w:rPr>
                <w:i/>
                <w:spacing w:val="1"/>
                <w:sz w:val="24"/>
                <w:lang w:val="ru-RU"/>
              </w:rPr>
              <w:t xml:space="preserve"> </w:t>
            </w:r>
            <w:r w:rsidRPr="006633B0">
              <w:rPr>
                <w:i/>
                <w:sz w:val="24"/>
                <w:lang w:val="ru-RU"/>
              </w:rPr>
              <w:t>направлены</w:t>
            </w:r>
            <w:r w:rsidRPr="006633B0">
              <w:rPr>
                <w:i/>
                <w:spacing w:val="1"/>
                <w:sz w:val="24"/>
                <w:lang w:val="ru-RU"/>
              </w:rPr>
              <w:t xml:space="preserve"> </w:t>
            </w:r>
            <w:r w:rsidRPr="006633B0">
              <w:rPr>
                <w:i/>
                <w:sz w:val="24"/>
                <w:lang w:val="ru-RU"/>
              </w:rPr>
              <w:t>на</w:t>
            </w:r>
            <w:r w:rsidRPr="006633B0">
              <w:rPr>
                <w:i/>
                <w:spacing w:val="1"/>
                <w:sz w:val="24"/>
                <w:lang w:val="ru-RU"/>
              </w:rPr>
              <w:t xml:space="preserve"> </w:t>
            </w:r>
            <w:r w:rsidRPr="006633B0">
              <w:rPr>
                <w:i/>
                <w:sz w:val="24"/>
                <w:lang w:val="ru-RU"/>
              </w:rPr>
              <w:t>сохранение</w:t>
            </w:r>
            <w:r w:rsidRPr="006633B0">
              <w:rPr>
                <w:i/>
                <w:spacing w:val="1"/>
                <w:sz w:val="24"/>
                <w:lang w:val="ru-RU"/>
              </w:rPr>
              <w:t xml:space="preserve"> </w:t>
            </w:r>
            <w:r w:rsidRPr="006633B0">
              <w:rPr>
                <w:i/>
                <w:sz w:val="24"/>
                <w:lang w:val="ru-RU"/>
              </w:rPr>
              <w:t>и</w:t>
            </w:r>
            <w:r w:rsidRPr="006633B0">
              <w:rPr>
                <w:i/>
                <w:spacing w:val="1"/>
                <w:sz w:val="24"/>
                <w:lang w:val="ru-RU"/>
              </w:rPr>
              <w:t xml:space="preserve"> </w:t>
            </w:r>
            <w:r w:rsidRPr="006633B0">
              <w:rPr>
                <w:i/>
                <w:sz w:val="24"/>
                <w:lang w:val="ru-RU"/>
              </w:rPr>
              <w:t>развитие</w:t>
            </w:r>
            <w:r w:rsidRPr="006633B0">
              <w:rPr>
                <w:i/>
                <w:spacing w:val="1"/>
                <w:sz w:val="24"/>
                <w:lang w:val="ru-RU"/>
              </w:rPr>
              <w:t xml:space="preserve"> </w:t>
            </w:r>
            <w:r w:rsidRPr="006633B0">
              <w:rPr>
                <w:i/>
                <w:sz w:val="24"/>
                <w:lang w:val="ru-RU"/>
              </w:rPr>
              <w:t>национальной</w:t>
            </w:r>
            <w:r w:rsidRPr="006633B0">
              <w:rPr>
                <w:i/>
                <w:spacing w:val="-57"/>
                <w:sz w:val="24"/>
                <w:lang w:val="ru-RU"/>
              </w:rPr>
              <w:t xml:space="preserve"> </w:t>
            </w:r>
            <w:r w:rsidRPr="006633B0">
              <w:rPr>
                <w:i/>
                <w:sz w:val="24"/>
                <w:lang w:val="ru-RU"/>
              </w:rPr>
              <w:t>культуры</w:t>
            </w:r>
            <w:r w:rsidRPr="006633B0">
              <w:rPr>
                <w:i/>
                <w:spacing w:val="-1"/>
                <w:sz w:val="24"/>
                <w:lang w:val="ru-RU"/>
              </w:rPr>
              <w:t xml:space="preserve"> </w:t>
            </w:r>
            <w:r w:rsidRPr="006633B0">
              <w:rPr>
                <w:i/>
                <w:sz w:val="24"/>
                <w:lang w:val="ru-RU"/>
              </w:rPr>
              <w:t>в</w:t>
            </w:r>
            <w:r w:rsidRPr="006633B0">
              <w:rPr>
                <w:i/>
                <w:spacing w:val="-1"/>
                <w:sz w:val="24"/>
                <w:lang w:val="ru-RU"/>
              </w:rPr>
              <w:t xml:space="preserve"> </w:t>
            </w:r>
            <w:r w:rsidRPr="006633B0">
              <w:rPr>
                <w:i/>
                <w:sz w:val="24"/>
                <w:lang w:val="ru-RU"/>
              </w:rPr>
              <w:t>ДОО</w:t>
            </w:r>
            <w:r w:rsidRPr="006633B0">
              <w:rPr>
                <w:i/>
                <w:spacing w:val="-1"/>
                <w:sz w:val="24"/>
                <w:lang w:val="ru-RU"/>
              </w:rPr>
              <w:t xml:space="preserve"> </w:t>
            </w:r>
            <w:r w:rsidRPr="006633B0">
              <w:rPr>
                <w:i/>
                <w:sz w:val="24"/>
                <w:lang w:val="ru-RU"/>
              </w:rPr>
              <w:t>и в</w:t>
            </w:r>
            <w:r w:rsidRPr="006633B0">
              <w:rPr>
                <w:i/>
                <w:spacing w:val="-1"/>
                <w:sz w:val="24"/>
                <w:lang w:val="ru-RU"/>
              </w:rPr>
              <w:t xml:space="preserve"> </w:t>
            </w:r>
            <w:r w:rsidRPr="006633B0">
              <w:rPr>
                <w:i/>
                <w:sz w:val="24"/>
                <w:lang w:val="ru-RU"/>
              </w:rPr>
              <w:t>семье.</w:t>
            </w:r>
          </w:p>
        </w:tc>
      </w:tr>
    </w:tbl>
    <w:p w:rsidR="00830541" w:rsidRPr="00830541" w:rsidRDefault="00830541" w:rsidP="00830541">
      <w:pPr>
        <w:widowControl w:val="0"/>
        <w:tabs>
          <w:tab w:val="left" w:pos="0"/>
          <w:tab w:val="left" w:pos="851"/>
        </w:tabs>
        <w:autoSpaceDE w:val="0"/>
        <w:autoSpaceDN w:val="0"/>
        <w:spacing w:after="0" w:line="360" w:lineRule="auto"/>
        <w:ind w:firstLine="567"/>
        <w:jc w:val="both"/>
        <w:rPr>
          <w:rFonts w:ascii="Times New Roman" w:eastAsia="Times New Roman" w:hAnsi="Times New Roman" w:cs="Times New Roman"/>
          <w:sz w:val="24"/>
          <w:szCs w:val="24"/>
        </w:rPr>
      </w:pPr>
    </w:p>
    <w:p w:rsidR="00D15C92" w:rsidRPr="00D15C92" w:rsidRDefault="00D15C92" w:rsidP="00D15C92">
      <w:pPr>
        <w:widowControl w:val="0"/>
        <w:tabs>
          <w:tab w:val="left" w:pos="0"/>
        </w:tabs>
        <w:autoSpaceDE w:val="0"/>
        <w:autoSpaceDN w:val="0"/>
        <w:spacing w:after="0" w:line="360" w:lineRule="auto"/>
        <w:ind w:firstLine="567"/>
        <w:jc w:val="both"/>
        <w:rPr>
          <w:rFonts w:ascii="Times New Roman" w:eastAsia="Times New Roman" w:hAnsi="Times New Roman" w:cs="Times New Roman"/>
          <w:b/>
          <w:sz w:val="24"/>
          <w:szCs w:val="24"/>
        </w:rPr>
      </w:pPr>
      <w:r w:rsidRPr="00D15C92">
        <w:rPr>
          <w:rFonts w:ascii="Times New Roman" w:eastAsia="Times New Roman" w:hAnsi="Times New Roman" w:cs="Times New Roman"/>
          <w:b/>
          <w:sz w:val="24"/>
          <w:szCs w:val="24"/>
        </w:rPr>
        <w:t>2.7.3.6.</w:t>
      </w:r>
      <w:r w:rsidRPr="00D15C92">
        <w:rPr>
          <w:rFonts w:ascii="Times New Roman" w:eastAsia="Times New Roman" w:hAnsi="Times New Roman" w:cs="Times New Roman"/>
          <w:b/>
          <w:sz w:val="24"/>
          <w:szCs w:val="24"/>
        </w:rPr>
        <w:tab/>
        <w:t>Организация предметно-пространственной среды.</w:t>
      </w:r>
    </w:p>
    <w:p w:rsidR="00D15C92" w:rsidRPr="00D15C92" w:rsidRDefault="00D15C92" w:rsidP="00D15C92">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D15C92">
        <w:rPr>
          <w:rFonts w:ascii="Times New Roman" w:eastAsia="Times New Roman" w:hAnsi="Times New Roman" w:cs="Times New Roman"/>
          <w:sz w:val="24"/>
          <w:szCs w:val="24"/>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rsidR="00D15C92" w:rsidRPr="00D15C92" w:rsidRDefault="00D15C92" w:rsidP="00D15C92">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D15C92">
        <w:rPr>
          <w:rFonts w:ascii="Times New Roman" w:eastAsia="Times New Roman" w:hAnsi="Times New Roman" w:cs="Times New Roman"/>
          <w:sz w:val="24"/>
          <w:szCs w:val="24"/>
        </w:rPr>
        <w:t>знаки и символы государства, региона, населенного пункта и ДОО;</w:t>
      </w:r>
    </w:p>
    <w:p w:rsidR="00D15C92" w:rsidRPr="00D15C92" w:rsidRDefault="00D15C92" w:rsidP="00D15C92">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D15C92">
        <w:rPr>
          <w:rFonts w:ascii="Times New Roman" w:eastAsia="Times New Roman" w:hAnsi="Times New Roman" w:cs="Times New Roman"/>
          <w:sz w:val="24"/>
          <w:szCs w:val="24"/>
        </w:rPr>
        <w:t>компоненты среды, отражающие региональные, этнографические и другие особенности социокультурных условий, в которых находится ДОО;</w:t>
      </w:r>
    </w:p>
    <w:p w:rsidR="00D15C92" w:rsidRPr="00D15C92" w:rsidRDefault="00D15C92" w:rsidP="00D15C92">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D15C92">
        <w:rPr>
          <w:rFonts w:ascii="Times New Roman" w:eastAsia="Times New Roman" w:hAnsi="Times New Roman" w:cs="Times New Roman"/>
          <w:sz w:val="24"/>
          <w:szCs w:val="24"/>
        </w:rPr>
        <w:t>компоненты среды, отражающие экологичность, природосообразность и безопасность; компоненты среды, обеспечивающие детям возможность общения, игры и совместной</w:t>
      </w:r>
    </w:p>
    <w:p w:rsidR="00D15C92" w:rsidRPr="00D15C92" w:rsidRDefault="00D15C92" w:rsidP="00D15C92">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D15C92">
        <w:rPr>
          <w:rFonts w:ascii="Times New Roman" w:eastAsia="Times New Roman" w:hAnsi="Times New Roman" w:cs="Times New Roman"/>
          <w:sz w:val="24"/>
          <w:szCs w:val="24"/>
        </w:rPr>
        <w:t xml:space="preserve"> деятельности;</w:t>
      </w:r>
    </w:p>
    <w:p w:rsidR="00D15C92" w:rsidRPr="00D15C92" w:rsidRDefault="00D15C92" w:rsidP="00D15C92">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D15C92">
        <w:rPr>
          <w:rFonts w:ascii="Times New Roman" w:eastAsia="Times New Roman" w:hAnsi="Times New Roman" w:cs="Times New Roman"/>
          <w:sz w:val="24"/>
          <w:szCs w:val="24"/>
        </w:rPr>
        <w:t>компоненты среды, отражающие ценность семьи, людей разных поколений, радость общения с семьей;</w:t>
      </w:r>
    </w:p>
    <w:p w:rsidR="00D15C92" w:rsidRPr="00D15C92" w:rsidRDefault="00D15C92" w:rsidP="00D15C92">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D15C92">
        <w:rPr>
          <w:rFonts w:ascii="Times New Roman" w:eastAsia="Times New Roman" w:hAnsi="Times New Roman" w:cs="Times New Roman"/>
          <w:sz w:val="24"/>
          <w:szCs w:val="24"/>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D15C92" w:rsidRPr="00D15C92" w:rsidRDefault="00D15C92" w:rsidP="00D15C92">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D15C92">
        <w:rPr>
          <w:rFonts w:ascii="Times New Roman" w:eastAsia="Times New Roman" w:hAnsi="Times New Roman" w:cs="Times New Roman"/>
          <w:sz w:val="24"/>
          <w:szCs w:val="24"/>
        </w:rPr>
        <w:lastRenderedPageBreak/>
        <w:t>компоненты среды, обеспечивающие ребёнку возможность посильного труда, а также отражающие ценности труда в жизни человека и государства;</w:t>
      </w:r>
    </w:p>
    <w:p w:rsidR="00D15C92" w:rsidRPr="00D15C92" w:rsidRDefault="00D15C92" w:rsidP="00D15C92">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D15C92">
        <w:rPr>
          <w:rFonts w:ascii="Times New Roman" w:eastAsia="Times New Roman" w:hAnsi="Times New Roman" w:cs="Times New Roman"/>
          <w:sz w:val="24"/>
          <w:szCs w:val="24"/>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rsidR="00012AA8" w:rsidRDefault="00D15C92" w:rsidP="00D15C92">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D15C92">
        <w:rPr>
          <w:rFonts w:ascii="Times New Roman" w:eastAsia="Times New Roman" w:hAnsi="Times New Roman" w:cs="Times New Roman"/>
          <w:sz w:val="24"/>
          <w:szCs w:val="24"/>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rsidR="00D15C92" w:rsidRPr="00D15C92" w:rsidRDefault="00D15C92" w:rsidP="00D15C92">
      <w:pPr>
        <w:widowControl w:val="0"/>
        <w:autoSpaceDE w:val="0"/>
        <w:autoSpaceDN w:val="0"/>
        <w:spacing w:after="0" w:line="240" w:lineRule="auto"/>
        <w:ind w:right="827"/>
        <w:jc w:val="center"/>
        <w:outlineLvl w:val="0"/>
        <w:rPr>
          <w:rFonts w:ascii="Times New Roman" w:eastAsia="Times New Roman" w:hAnsi="Times New Roman" w:cs="Times New Roman"/>
          <w:b/>
          <w:bCs/>
          <w:sz w:val="24"/>
          <w:szCs w:val="24"/>
        </w:rPr>
      </w:pPr>
      <w:r w:rsidRPr="00D15C92">
        <w:rPr>
          <w:rFonts w:ascii="Times New Roman" w:eastAsia="Times New Roman" w:hAnsi="Times New Roman" w:cs="Times New Roman"/>
          <w:b/>
          <w:bCs/>
          <w:color w:val="933634"/>
          <w:sz w:val="24"/>
          <w:szCs w:val="24"/>
        </w:rPr>
        <w:t>Региональные</w:t>
      </w:r>
      <w:r w:rsidRPr="00D15C92">
        <w:rPr>
          <w:rFonts w:ascii="Times New Roman" w:eastAsia="Times New Roman" w:hAnsi="Times New Roman" w:cs="Times New Roman"/>
          <w:b/>
          <w:bCs/>
          <w:color w:val="933634"/>
          <w:spacing w:val="-7"/>
          <w:sz w:val="24"/>
          <w:szCs w:val="24"/>
        </w:rPr>
        <w:t xml:space="preserve"> </w:t>
      </w:r>
      <w:r w:rsidRPr="00D15C92">
        <w:rPr>
          <w:rFonts w:ascii="Times New Roman" w:eastAsia="Times New Roman" w:hAnsi="Times New Roman" w:cs="Times New Roman"/>
          <w:b/>
          <w:bCs/>
          <w:color w:val="933634"/>
          <w:sz w:val="24"/>
          <w:szCs w:val="24"/>
        </w:rPr>
        <w:t>особенности</w:t>
      </w:r>
      <w:r w:rsidRPr="00D15C92">
        <w:rPr>
          <w:rFonts w:ascii="Times New Roman" w:eastAsia="Times New Roman" w:hAnsi="Times New Roman" w:cs="Times New Roman"/>
          <w:b/>
          <w:bCs/>
          <w:color w:val="933634"/>
          <w:spacing w:val="-4"/>
          <w:sz w:val="24"/>
          <w:szCs w:val="24"/>
        </w:rPr>
        <w:t xml:space="preserve"> </w:t>
      </w:r>
      <w:r w:rsidRPr="00D15C92">
        <w:rPr>
          <w:rFonts w:ascii="Times New Roman" w:eastAsia="Times New Roman" w:hAnsi="Times New Roman" w:cs="Times New Roman"/>
          <w:b/>
          <w:bCs/>
          <w:color w:val="933634"/>
          <w:sz w:val="24"/>
          <w:szCs w:val="24"/>
        </w:rPr>
        <w:t>предметно-пространственной</w:t>
      </w:r>
      <w:r w:rsidRPr="00D15C92">
        <w:rPr>
          <w:rFonts w:ascii="Times New Roman" w:eastAsia="Times New Roman" w:hAnsi="Times New Roman" w:cs="Times New Roman"/>
          <w:b/>
          <w:bCs/>
          <w:color w:val="933634"/>
          <w:spacing w:val="-4"/>
          <w:sz w:val="24"/>
          <w:szCs w:val="24"/>
        </w:rPr>
        <w:t xml:space="preserve"> </w:t>
      </w:r>
      <w:r w:rsidRPr="00D15C92">
        <w:rPr>
          <w:rFonts w:ascii="Times New Roman" w:eastAsia="Times New Roman" w:hAnsi="Times New Roman" w:cs="Times New Roman"/>
          <w:b/>
          <w:bCs/>
          <w:color w:val="933634"/>
          <w:sz w:val="24"/>
          <w:szCs w:val="24"/>
        </w:rPr>
        <w:t>среды</w:t>
      </w:r>
      <w:r w:rsidRPr="00D15C92">
        <w:rPr>
          <w:rFonts w:ascii="Times New Roman" w:eastAsia="Times New Roman" w:hAnsi="Times New Roman" w:cs="Times New Roman"/>
          <w:b/>
          <w:bCs/>
          <w:color w:val="933634"/>
          <w:spacing w:val="-4"/>
          <w:sz w:val="24"/>
          <w:szCs w:val="24"/>
        </w:rPr>
        <w:t xml:space="preserve"> </w:t>
      </w:r>
      <w:r w:rsidRPr="00D15C92">
        <w:rPr>
          <w:rFonts w:ascii="Times New Roman" w:eastAsia="Times New Roman" w:hAnsi="Times New Roman" w:cs="Times New Roman"/>
          <w:b/>
          <w:bCs/>
          <w:color w:val="933634"/>
          <w:sz w:val="24"/>
          <w:szCs w:val="24"/>
        </w:rPr>
        <w:t>ДОО</w:t>
      </w:r>
    </w:p>
    <w:p w:rsidR="00D15C92" w:rsidRPr="00D15C92" w:rsidRDefault="00D15C92" w:rsidP="00D15C92">
      <w:pPr>
        <w:widowControl w:val="0"/>
        <w:autoSpaceDE w:val="0"/>
        <w:autoSpaceDN w:val="0"/>
        <w:spacing w:before="8" w:after="0" w:line="240" w:lineRule="auto"/>
        <w:jc w:val="center"/>
        <w:rPr>
          <w:rFonts w:ascii="Times New Roman" w:eastAsia="Times New Roman" w:hAnsi="Times New Roman" w:cs="Times New Roman"/>
          <w:b/>
          <w:sz w:val="24"/>
          <w:szCs w:val="24"/>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40"/>
      </w:tblGrid>
      <w:tr w:rsidR="00D15C92" w:rsidRPr="00D15C92" w:rsidTr="00D15C92">
        <w:trPr>
          <w:trHeight w:val="551"/>
        </w:trPr>
        <w:tc>
          <w:tcPr>
            <w:tcW w:w="9640" w:type="dxa"/>
          </w:tcPr>
          <w:p w:rsidR="00D15C92" w:rsidRPr="00D15C92" w:rsidRDefault="00D15C92" w:rsidP="00D15C92">
            <w:pPr>
              <w:spacing w:line="268"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Характеристики</w:t>
            </w:r>
            <w:r w:rsidRPr="00D15C92">
              <w:rPr>
                <w:rFonts w:ascii="Times New Roman" w:eastAsia="Times New Roman" w:hAnsi="Times New Roman" w:cs="Times New Roman"/>
                <w:i/>
                <w:spacing w:val="20"/>
                <w:sz w:val="24"/>
                <w:lang w:val="ru-RU"/>
              </w:rPr>
              <w:t xml:space="preserve"> </w:t>
            </w:r>
            <w:r w:rsidRPr="00D15C92">
              <w:rPr>
                <w:rFonts w:ascii="Times New Roman" w:eastAsia="Times New Roman" w:hAnsi="Times New Roman" w:cs="Times New Roman"/>
                <w:i/>
                <w:sz w:val="24"/>
                <w:lang w:val="ru-RU"/>
              </w:rPr>
              <w:t>предметно-пространственной</w:t>
            </w:r>
            <w:r w:rsidRPr="00D15C92">
              <w:rPr>
                <w:rFonts w:ascii="Times New Roman" w:eastAsia="Times New Roman" w:hAnsi="Times New Roman" w:cs="Times New Roman"/>
                <w:i/>
                <w:spacing w:val="21"/>
                <w:sz w:val="24"/>
                <w:lang w:val="ru-RU"/>
              </w:rPr>
              <w:t xml:space="preserve"> </w:t>
            </w:r>
            <w:r w:rsidRPr="00D15C92">
              <w:rPr>
                <w:rFonts w:ascii="Times New Roman" w:eastAsia="Times New Roman" w:hAnsi="Times New Roman" w:cs="Times New Roman"/>
                <w:i/>
                <w:sz w:val="24"/>
                <w:lang w:val="ru-RU"/>
              </w:rPr>
              <w:t>среды</w:t>
            </w:r>
            <w:r w:rsidRPr="00D15C92">
              <w:rPr>
                <w:rFonts w:ascii="Times New Roman" w:eastAsia="Times New Roman" w:hAnsi="Times New Roman" w:cs="Times New Roman"/>
                <w:i/>
                <w:spacing w:val="21"/>
                <w:sz w:val="24"/>
                <w:lang w:val="ru-RU"/>
              </w:rPr>
              <w:t xml:space="preserve"> </w:t>
            </w:r>
            <w:r w:rsidRPr="00D15C92">
              <w:rPr>
                <w:rFonts w:ascii="Times New Roman" w:eastAsia="Times New Roman" w:hAnsi="Times New Roman" w:cs="Times New Roman"/>
                <w:i/>
                <w:sz w:val="24"/>
                <w:lang w:val="ru-RU"/>
              </w:rPr>
              <w:t>ДОО,</w:t>
            </w:r>
            <w:r w:rsidRPr="00D15C92">
              <w:rPr>
                <w:rFonts w:ascii="Times New Roman" w:eastAsia="Times New Roman" w:hAnsi="Times New Roman" w:cs="Times New Roman"/>
                <w:i/>
                <w:spacing w:val="21"/>
                <w:sz w:val="24"/>
                <w:lang w:val="ru-RU"/>
              </w:rPr>
              <w:t xml:space="preserve"> </w:t>
            </w:r>
            <w:r w:rsidRPr="00D15C92">
              <w:rPr>
                <w:rFonts w:ascii="Times New Roman" w:eastAsia="Times New Roman" w:hAnsi="Times New Roman" w:cs="Times New Roman"/>
                <w:i/>
                <w:sz w:val="24"/>
                <w:lang w:val="ru-RU"/>
              </w:rPr>
              <w:t>отражающие</w:t>
            </w:r>
            <w:r w:rsidRPr="00D15C92">
              <w:rPr>
                <w:rFonts w:ascii="Times New Roman" w:eastAsia="Times New Roman" w:hAnsi="Times New Roman" w:cs="Times New Roman"/>
                <w:i/>
                <w:spacing w:val="20"/>
                <w:sz w:val="24"/>
                <w:lang w:val="ru-RU"/>
              </w:rPr>
              <w:t xml:space="preserve"> </w:t>
            </w:r>
            <w:r w:rsidRPr="00D15C92">
              <w:rPr>
                <w:rFonts w:ascii="Times New Roman" w:eastAsia="Times New Roman" w:hAnsi="Times New Roman" w:cs="Times New Roman"/>
                <w:i/>
                <w:sz w:val="24"/>
                <w:lang w:val="ru-RU"/>
              </w:rPr>
              <w:t>региональную</w:t>
            </w:r>
          </w:p>
          <w:p w:rsidR="00D15C92" w:rsidRPr="00D15C92" w:rsidRDefault="00D15C92" w:rsidP="00D15C92">
            <w:pPr>
              <w:spacing w:line="264" w:lineRule="exact"/>
              <w:ind w:left="110" w:firstLine="209"/>
              <w:rPr>
                <w:rFonts w:ascii="Times New Roman" w:eastAsia="Times New Roman" w:hAnsi="Times New Roman" w:cs="Times New Roman"/>
                <w:i/>
                <w:sz w:val="24"/>
              </w:rPr>
            </w:pPr>
            <w:r w:rsidRPr="00D15C92">
              <w:rPr>
                <w:rFonts w:ascii="Times New Roman" w:eastAsia="Times New Roman" w:hAnsi="Times New Roman" w:cs="Times New Roman"/>
                <w:i/>
                <w:sz w:val="24"/>
              </w:rPr>
              <w:t>специфику</w:t>
            </w:r>
          </w:p>
        </w:tc>
      </w:tr>
      <w:tr w:rsidR="00D15C92" w:rsidRPr="00D15C92" w:rsidTr="00D15C92">
        <w:trPr>
          <w:trHeight w:val="3057"/>
        </w:trPr>
        <w:tc>
          <w:tcPr>
            <w:tcW w:w="9640" w:type="dxa"/>
          </w:tcPr>
          <w:p w:rsidR="00D15C92" w:rsidRPr="00D15C92" w:rsidRDefault="00D15C92" w:rsidP="00D15C92">
            <w:pPr>
              <w:spacing w:line="268"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1)</w:t>
            </w:r>
            <w:r w:rsidRPr="00D15C92">
              <w:rPr>
                <w:rFonts w:ascii="Times New Roman" w:eastAsia="Times New Roman" w:hAnsi="Times New Roman" w:cs="Times New Roman"/>
                <w:i/>
                <w:spacing w:val="-4"/>
                <w:sz w:val="24"/>
                <w:lang w:val="ru-RU"/>
              </w:rPr>
              <w:t xml:space="preserve"> </w:t>
            </w:r>
            <w:r w:rsidRPr="00D15C92">
              <w:rPr>
                <w:rFonts w:ascii="Times New Roman" w:eastAsia="Times New Roman" w:hAnsi="Times New Roman" w:cs="Times New Roman"/>
                <w:i/>
                <w:sz w:val="24"/>
                <w:lang w:val="ru-RU"/>
              </w:rPr>
              <w:t>Знаки и символы региона:</w:t>
            </w:r>
          </w:p>
          <w:p w:rsidR="00D15C92" w:rsidRPr="00D15C92" w:rsidRDefault="00D15C92" w:rsidP="00D15C92">
            <w:pPr>
              <w:spacing w:before="4"/>
              <w:rPr>
                <w:rFonts w:ascii="Times New Roman" w:eastAsia="Times New Roman" w:hAnsi="Times New Roman" w:cs="Times New Roman"/>
                <w:b/>
                <w:sz w:val="24"/>
                <w:lang w:val="ru-RU"/>
              </w:rPr>
            </w:pPr>
          </w:p>
          <w:p w:rsidR="00D15C92" w:rsidRPr="00D15C92" w:rsidRDefault="00D15C92" w:rsidP="00D15C92">
            <w:pPr>
              <w:spacing w:before="1" w:line="484" w:lineRule="auto"/>
              <w:ind w:left="110" w:right="634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Государственные символы РТ.</w:t>
            </w:r>
            <w:r w:rsidRPr="00D15C92">
              <w:rPr>
                <w:rFonts w:ascii="Times New Roman" w:eastAsia="Times New Roman" w:hAnsi="Times New Roman" w:cs="Times New Roman"/>
                <w:i/>
                <w:spacing w:val="-57"/>
                <w:sz w:val="24"/>
                <w:lang w:val="ru-RU"/>
              </w:rPr>
              <w:t xml:space="preserve"> </w:t>
            </w:r>
            <w:r w:rsidRPr="00D15C92">
              <w:rPr>
                <w:rFonts w:ascii="Times New Roman" w:eastAsia="Times New Roman" w:hAnsi="Times New Roman" w:cs="Times New Roman"/>
                <w:i/>
                <w:sz w:val="24"/>
                <w:lang w:val="ru-RU"/>
              </w:rPr>
              <w:t>Государственный</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герб</w:t>
            </w:r>
            <w:r w:rsidRPr="00D15C92">
              <w:rPr>
                <w:rFonts w:ascii="Times New Roman" w:eastAsia="Times New Roman" w:hAnsi="Times New Roman" w:cs="Times New Roman"/>
                <w:i/>
                <w:spacing w:val="-2"/>
                <w:sz w:val="24"/>
                <w:lang w:val="ru-RU"/>
              </w:rPr>
              <w:t xml:space="preserve"> </w:t>
            </w:r>
            <w:r w:rsidRPr="00D15C92">
              <w:rPr>
                <w:rFonts w:ascii="Times New Roman" w:eastAsia="Times New Roman" w:hAnsi="Times New Roman" w:cs="Times New Roman"/>
                <w:i/>
                <w:sz w:val="24"/>
                <w:lang w:val="ru-RU"/>
              </w:rPr>
              <w:t>РТ.</w:t>
            </w:r>
          </w:p>
          <w:p w:rsidR="00D15C92" w:rsidRPr="00D15C92" w:rsidRDefault="00D15C92" w:rsidP="00D15C92">
            <w:pPr>
              <w:spacing w:line="484" w:lineRule="auto"/>
              <w:ind w:left="110" w:right="6721"/>
              <w:rPr>
                <w:rFonts w:ascii="Times New Roman" w:eastAsia="Times New Roman" w:hAnsi="Times New Roman" w:cs="Times New Roman"/>
                <w:i/>
                <w:sz w:val="24"/>
              </w:rPr>
            </w:pPr>
            <w:r w:rsidRPr="00D15C92">
              <w:rPr>
                <w:rFonts w:ascii="Times New Roman" w:eastAsia="Times New Roman" w:hAnsi="Times New Roman" w:cs="Times New Roman"/>
                <w:i/>
                <w:sz w:val="24"/>
                <w:lang w:val="ru-RU"/>
              </w:rPr>
              <w:t>Государственный</w:t>
            </w:r>
            <w:r w:rsidRPr="00D15C92">
              <w:rPr>
                <w:rFonts w:ascii="Times New Roman" w:eastAsia="Times New Roman" w:hAnsi="Times New Roman" w:cs="Times New Roman"/>
                <w:i/>
                <w:spacing w:val="-7"/>
                <w:sz w:val="24"/>
                <w:lang w:val="ru-RU"/>
              </w:rPr>
              <w:t xml:space="preserve"> </w:t>
            </w:r>
            <w:r w:rsidRPr="00D15C92">
              <w:rPr>
                <w:rFonts w:ascii="Times New Roman" w:eastAsia="Times New Roman" w:hAnsi="Times New Roman" w:cs="Times New Roman"/>
                <w:i/>
                <w:sz w:val="24"/>
                <w:lang w:val="ru-RU"/>
              </w:rPr>
              <w:t>флаг</w:t>
            </w:r>
            <w:r w:rsidRPr="00D15C92">
              <w:rPr>
                <w:rFonts w:ascii="Times New Roman" w:eastAsia="Times New Roman" w:hAnsi="Times New Roman" w:cs="Times New Roman"/>
                <w:i/>
                <w:spacing w:val="-10"/>
                <w:sz w:val="24"/>
                <w:lang w:val="ru-RU"/>
              </w:rPr>
              <w:t xml:space="preserve"> </w:t>
            </w:r>
            <w:r w:rsidRPr="00D15C92">
              <w:rPr>
                <w:rFonts w:ascii="Times New Roman" w:eastAsia="Times New Roman" w:hAnsi="Times New Roman" w:cs="Times New Roman"/>
                <w:i/>
                <w:sz w:val="24"/>
                <w:lang w:val="ru-RU"/>
              </w:rPr>
              <w:t>РТ.</w:t>
            </w:r>
            <w:r w:rsidRPr="00D15C92">
              <w:rPr>
                <w:rFonts w:ascii="Times New Roman" w:eastAsia="Times New Roman" w:hAnsi="Times New Roman" w:cs="Times New Roman"/>
                <w:i/>
                <w:spacing w:val="-57"/>
                <w:sz w:val="24"/>
                <w:lang w:val="ru-RU"/>
              </w:rPr>
              <w:t xml:space="preserve"> </w:t>
            </w:r>
            <w:r w:rsidRPr="00D15C92">
              <w:rPr>
                <w:rFonts w:ascii="Times New Roman" w:eastAsia="Times New Roman" w:hAnsi="Times New Roman" w:cs="Times New Roman"/>
                <w:i/>
                <w:sz w:val="24"/>
              </w:rPr>
              <w:t>Государственный</w:t>
            </w:r>
            <w:r w:rsidRPr="00D15C92">
              <w:rPr>
                <w:rFonts w:ascii="Times New Roman" w:eastAsia="Times New Roman" w:hAnsi="Times New Roman" w:cs="Times New Roman"/>
                <w:i/>
                <w:spacing w:val="-4"/>
                <w:sz w:val="24"/>
              </w:rPr>
              <w:t xml:space="preserve"> </w:t>
            </w:r>
            <w:r w:rsidRPr="00D15C92">
              <w:rPr>
                <w:rFonts w:ascii="Times New Roman" w:eastAsia="Times New Roman" w:hAnsi="Times New Roman" w:cs="Times New Roman"/>
                <w:i/>
                <w:sz w:val="24"/>
              </w:rPr>
              <w:t>гимн</w:t>
            </w:r>
            <w:r w:rsidRPr="00D15C92">
              <w:rPr>
                <w:rFonts w:ascii="Times New Roman" w:eastAsia="Times New Roman" w:hAnsi="Times New Roman" w:cs="Times New Roman"/>
                <w:i/>
                <w:spacing w:val="-6"/>
                <w:sz w:val="24"/>
              </w:rPr>
              <w:t xml:space="preserve"> </w:t>
            </w:r>
            <w:r w:rsidRPr="00D15C92">
              <w:rPr>
                <w:rFonts w:ascii="Times New Roman" w:eastAsia="Times New Roman" w:hAnsi="Times New Roman" w:cs="Times New Roman"/>
                <w:i/>
                <w:sz w:val="24"/>
              </w:rPr>
              <w:t>РТ.</w:t>
            </w:r>
          </w:p>
        </w:tc>
      </w:tr>
      <w:tr w:rsidR="00D15C92" w:rsidRPr="00D15C92" w:rsidTr="00D15C92">
        <w:trPr>
          <w:trHeight w:val="5263"/>
        </w:trPr>
        <w:tc>
          <w:tcPr>
            <w:tcW w:w="9640" w:type="dxa"/>
          </w:tcPr>
          <w:p w:rsidR="00D15C92" w:rsidRPr="00D15C92" w:rsidRDefault="00D15C92" w:rsidP="00D15C92">
            <w:pPr>
              <w:spacing w:line="268"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2)</w:t>
            </w:r>
            <w:r w:rsidRPr="00D15C92">
              <w:rPr>
                <w:rFonts w:ascii="Times New Roman" w:eastAsia="Times New Roman" w:hAnsi="Times New Roman" w:cs="Times New Roman"/>
                <w:i/>
                <w:spacing w:val="-4"/>
                <w:sz w:val="24"/>
                <w:lang w:val="ru-RU"/>
              </w:rPr>
              <w:t xml:space="preserve"> </w:t>
            </w:r>
            <w:r w:rsidRPr="00D15C92">
              <w:rPr>
                <w:rFonts w:ascii="Times New Roman" w:eastAsia="Times New Roman" w:hAnsi="Times New Roman" w:cs="Times New Roman"/>
                <w:i/>
                <w:sz w:val="24"/>
                <w:lang w:val="ru-RU"/>
              </w:rPr>
              <w:t>Компоненты</w:t>
            </w:r>
            <w:r w:rsidRPr="00D15C92">
              <w:rPr>
                <w:rFonts w:ascii="Times New Roman" w:eastAsia="Times New Roman" w:hAnsi="Times New Roman" w:cs="Times New Roman"/>
                <w:i/>
                <w:spacing w:val="-3"/>
                <w:sz w:val="24"/>
                <w:lang w:val="ru-RU"/>
              </w:rPr>
              <w:t xml:space="preserve"> </w:t>
            </w:r>
            <w:r w:rsidRPr="00D15C92">
              <w:rPr>
                <w:rFonts w:ascii="Times New Roman" w:eastAsia="Times New Roman" w:hAnsi="Times New Roman" w:cs="Times New Roman"/>
                <w:i/>
                <w:sz w:val="24"/>
                <w:lang w:val="ru-RU"/>
              </w:rPr>
              <w:t>среды,</w:t>
            </w:r>
            <w:r w:rsidRPr="00D15C92">
              <w:rPr>
                <w:rFonts w:ascii="Times New Roman" w:eastAsia="Times New Roman" w:hAnsi="Times New Roman" w:cs="Times New Roman"/>
                <w:i/>
                <w:spacing w:val="-2"/>
                <w:sz w:val="24"/>
                <w:lang w:val="ru-RU"/>
              </w:rPr>
              <w:t xml:space="preserve"> </w:t>
            </w:r>
            <w:r w:rsidRPr="00D15C92">
              <w:rPr>
                <w:rFonts w:ascii="Times New Roman" w:eastAsia="Times New Roman" w:hAnsi="Times New Roman" w:cs="Times New Roman"/>
                <w:i/>
                <w:sz w:val="24"/>
                <w:lang w:val="ru-RU"/>
              </w:rPr>
              <w:t>отражающие</w:t>
            </w:r>
            <w:r w:rsidRPr="00D15C92">
              <w:rPr>
                <w:rFonts w:ascii="Times New Roman" w:eastAsia="Times New Roman" w:hAnsi="Times New Roman" w:cs="Times New Roman"/>
                <w:i/>
                <w:spacing w:val="-4"/>
                <w:sz w:val="24"/>
                <w:lang w:val="ru-RU"/>
              </w:rPr>
              <w:t xml:space="preserve"> </w:t>
            </w:r>
            <w:r w:rsidRPr="00D15C92">
              <w:rPr>
                <w:rFonts w:ascii="Times New Roman" w:eastAsia="Times New Roman" w:hAnsi="Times New Roman" w:cs="Times New Roman"/>
                <w:i/>
                <w:sz w:val="24"/>
                <w:lang w:val="ru-RU"/>
              </w:rPr>
              <w:t>региональные</w:t>
            </w:r>
            <w:r w:rsidRPr="00D15C92">
              <w:rPr>
                <w:rFonts w:ascii="Times New Roman" w:eastAsia="Times New Roman" w:hAnsi="Times New Roman" w:cs="Times New Roman"/>
                <w:i/>
                <w:spacing w:val="-3"/>
                <w:sz w:val="24"/>
                <w:lang w:val="ru-RU"/>
              </w:rPr>
              <w:t xml:space="preserve"> </w:t>
            </w:r>
            <w:r w:rsidRPr="00D15C92">
              <w:rPr>
                <w:rFonts w:ascii="Times New Roman" w:eastAsia="Times New Roman" w:hAnsi="Times New Roman" w:cs="Times New Roman"/>
                <w:i/>
                <w:sz w:val="24"/>
                <w:lang w:val="ru-RU"/>
              </w:rPr>
              <w:t>и</w:t>
            </w:r>
            <w:r w:rsidRPr="00D15C92">
              <w:rPr>
                <w:rFonts w:ascii="Times New Roman" w:eastAsia="Times New Roman" w:hAnsi="Times New Roman" w:cs="Times New Roman"/>
                <w:i/>
                <w:spacing w:val="-2"/>
                <w:sz w:val="24"/>
                <w:lang w:val="ru-RU"/>
              </w:rPr>
              <w:t xml:space="preserve"> </w:t>
            </w:r>
            <w:r w:rsidRPr="00D15C92">
              <w:rPr>
                <w:rFonts w:ascii="Times New Roman" w:eastAsia="Times New Roman" w:hAnsi="Times New Roman" w:cs="Times New Roman"/>
                <w:i/>
                <w:sz w:val="24"/>
                <w:lang w:val="ru-RU"/>
              </w:rPr>
              <w:t>этнографические</w:t>
            </w:r>
            <w:r w:rsidRPr="00D15C92">
              <w:rPr>
                <w:rFonts w:ascii="Times New Roman" w:eastAsia="Times New Roman" w:hAnsi="Times New Roman" w:cs="Times New Roman"/>
                <w:i/>
                <w:spacing w:val="-3"/>
                <w:sz w:val="24"/>
                <w:lang w:val="ru-RU"/>
              </w:rPr>
              <w:t xml:space="preserve"> </w:t>
            </w:r>
            <w:r w:rsidRPr="00D15C92">
              <w:rPr>
                <w:rFonts w:ascii="Times New Roman" w:eastAsia="Times New Roman" w:hAnsi="Times New Roman" w:cs="Times New Roman"/>
                <w:i/>
                <w:sz w:val="24"/>
                <w:lang w:val="ru-RU"/>
              </w:rPr>
              <w:t>особенности:</w:t>
            </w:r>
          </w:p>
          <w:p w:rsidR="00D15C92" w:rsidRPr="00D15C92" w:rsidRDefault="00D15C92" w:rsidP="00D15C92">
            <w:pPr>
              <w:spacing w:before="2"/>
              <w:rPr>
                <w:rFonts w:ascii="Times New Roman" w:eastAsia="Times New Roman" w:hAnsi="Times New Roman" w:cs="Times New Roman"/>
                <w:b/>
                <w:sz w:val="24"/>
                <w:lang w:val="ru-RU"/>
              </w:rPr>
            </w:pPr>
          </w:p>
          <w:p w:rsidR="00D15C92" w:rsidRPr="00D15C92" w:rsidRDefault="00D15C92" w:rsidP="00D15C92">
            <w:pPr>
              <w:ind w:left="110" w:right="91"/>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Компоненты</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среды</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ДОО</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создает</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самостоятельно,</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например</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создание</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краеведческого</w:t>
            </w:r>
            <w:r w:rsidRPr="00D15C92">
              <w:rPr>
                <w:rFonts w:ascii="Times New Roman" w:eastAsia="Times New Roman" w:hAnsi="Times New Roman" w:cs="Times New Roman"/>
                <w:i/>
                <w:spacing w:val="-57"/>
                <w:sz w:val="24"/>
                <w:lang w:val="ru-RU"/>
              </w:rPr>
              <w:t xml:space="preserve"> </w:t>
            </w:r>
            <w:r w:rsidRPr="00D15C92">
              <w:rPr>
                <w:rFonts w:ascii="Times New Roman" w:eastAsia="Times New Roman" w:hAnsi="Times New Roman" w:cs="Times New Roman"/>
                <w:i/>
                <w:sz w:val="24"/>
                <w:lang w:val="ru-RU"/>
              </w:rPr>
              <w:t>уголка,</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который может</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включать:</w:t>
            </w:r>
          </w:p>
          <w:p w:rsidR="00D15C92" w:rsidRPr="00D15C92" w:rsidRDefault="00D15C92" w:rsidP="00D15C92">
            <w:pPr>
              <w:spacing w:before="5"/>
              <w:rPr>
                <w:rFonts w:ascii="Times New Roman" w:eastAsia="Times New Roman" w:hAnsi="Times New Roman" w:cs="Times New Roman"/>
                <w:b/>
                <w:sz w:val="24"/>
                <w:lang w:val="ru-RU"/>
              </w:rPr>
            </w:pPr>
          </w:p>
          <w:p w:rsidR="00D15C92" w:rsidRPr="00D15C92" w:rsidRDefault="00D15C92" w:rsidP="00D15C92">
            <w:pPr>
              <w:ind w:left="110" w:right="101" w:firstLine="6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«Моя</w:t>
            </w:r>
            <w:r w:rsidRPr="00D15C92">
              <w:rPr>
                <w:rFonts w:ascii="Times New Roman" w:eastAsia="Times New Roman" w:hAnsi="Times New Roman" w:cs="Times New Roman"/>
                <w:i/>
                <w:spacing w:val="56"/>
                <w:sz w:val="24"/>
                <w:lang w:val="ru-RU"/>
              </w:rPr>
              <w:t xml:space="preserve"> </w:t>
            </w:r>
            <w:r w:rsidRPr="00D15C92">
              <w:rPr>
                <w:rFonts w:ascii="Times New Roman" w:eastAsia="Times New Roman" w:hAnsi="Times New Roman" w:cs="Times New Roman"/>
                <w:i/>
                <w:sz w:val="24"/>
                <w:lang w:val="ru-RU"/>
              </w:rPr>
              <w:t>семья»,</w:t>
            </w:r>
            <w:r w:rsidRPr="00D15C92">
              <w:rPr>
                <w:rFonts w:ascii="Times New Roman" w:eastAsia="Times New Roman" w:hAnsi="Times New Roman" w:cs="Times New Roman"/>
                <w:i/>
                <w:spacing w:val="58"/>
                <w:sz w:val="24"/>
                <w:lang w:val="ru-RU"/>
              </w:rPr>
              <w:t xml:space="preserve"> </w:t>
            </w:r>
            <w:r w:rsidRPr="00D15C92">
              <w:rPr>
                <w:rFonts w:ascii="Times New Roman" w:eastAsia="Times New Roman" w:hAnsi="Times New Roman" w:cs="Times New Roman"/>
                <w:i/>
                <w:sz w:val="24"/>
                <w:lang w:val="ru-RU"/>
              </w:rPr>
              <w:t>где</w:t>
            </w:r>
            <w:r w:rsidRPr="00D15C92">
              <w:rPr>
                <w:rFonts w:ascii="Times New Roman" w:eastAsia="Times New Roman" w:hAnsi="Times New Roman" w:cs="Times New Roman"/>
                <w:i/>
                <w:spacing w:val="57"/>
                <w:sz w:val="24"/>
                <w:lang w:val="ru-RU"/>
              </w:rPr>
              <w:t xml:space="preserve"> </w:t>
            </w:r>
            <w:r w:rsidRPr="00D15C92">
              <w:rPr>
                <w:rFonts w:ascii="Times New Roman" w:eastAsia="Times New Roman" w:hAnsi="Times New Roman" w:cs="Times New Roman"/>
                <w:i/>
                <w:sz w:val="24"/>
                <w:lang w:val="ru-RU"/>
              </w:rPr>
              <w:t>дети</w:t>
            </w:r>
            <w:r w:rsidRPr="00D15C92">
              <w:rPr>
                <w:rFonts w:ascii="Times New Roman" w:eastAsia="Times New Roman" w:hAnsi="Times New Roman" w:cs="Times New Roman"/>
                <w:i/>
                <w:spacing w:val="58"/>
                <w:sz w:val="24"/>
                <w:lang w:val="ru-RU"/>
              </w:rPr>
              <w:t xml:space="preserve"> </w:t>
            </w:r>
            <w:r w:rsidRPr="00D15C92">
              <w:rPr>
                <w:rFonts w:ascii="Times New Roman" w:eastAsia="Times New Roman" w:hAnsi="Times New Roman" w:cs="Times New Roman"/>
                <w:i/>
                <w:sz w:val="24"/>
                <w:lang w:val="ru-RU"/>
              </w:rPr>
              <w:t>могут</w:t>
            </w:r>
            <w:r w:rsidRPr="00D15C92">
              <w:rPr>
                <w:rFonts w:ascii="Times New Roman" w:eastAsia="Times New Roman" w:hAnsi="Times New Roman" w:cs="Times New Roman"/>
                <w:i/>
                <w:spacing w:val="57"/>
                <w:sz w:val="24"/>
                <w:lang w:val="ru-RU"/>
              </w:rPr>
              <w:t xml:space="preserve"> </w:t>
            </w:r>
            <w:r w:rsidRPr="00D15C92">
              <w:rPr>
                <w:rFonts w:ascii="Times New Roman" w:eastAsia="Times New Roman" w:hAnsi="Times New Roman" w:cs="Times New Roman"/>
                <w:i/>
                <w:sz w:val="24"/>
                <w:lang w:val="ru-RU"/>
              </w:rPr>
              <w:t>не</w:t>
            </w:r>
            <w:r w:rsidRPr="00D15C92">
              <w:rPr>
                <w:rFonts w:ascii="Times New Roman" w:eastAsia="Times New Roman" w:hAnsi="Times New Roman" w:cs="Times New Roman"/>
                <w:i/>
                <w:spacing w:val="57"/>
                <w:sz w:val="24"/>
                <w:lang w:val="ru-RU"/>
              </w:rPr>
              <w:t xml:space="preserve"> </w:t>
            </w:r>
            <w:r w:rsidRPr="00D15C92">
              <w:rPr>
                <w:rFonts w:ascii="Times New Roman" w:eastAsia="Times New Roman" w:hAnsi="Times New Roman" w:cs="Times New Roman"/>
                <w:i/>
                <w:sz w:val="24"/>
                <w:lang w:val="ru-RU"/>
              </w:rPr>
              <w:t>только</w:t>
            </w:r>
            <w:r w:rsidRPr="00D15C92">
              <w:rPr>
                <w:rFonts w:ascii="Times New Roman" w:eastAsia="Times New Roman" w:hAnsi="Times New Roman" w:cs="Times New Roman"/>
                <w:i/>
                <w:spacing w:val="59"/>
                <w:sz w:val="24"/>
                <w:lang w:val="ru-RU"/>
              </w:rPr>
              <w:t xml:space="preserve"> </w:t>
            </w:r>
            <w:r w:rsidRPr="00D15C92">
              <w:rPr>
                <w:rFonts w:ascii="Times New Roman" w:eastAsia="Times New Roman" w:hAnsi="Times New Roman" w:cs="Times New Roman"/>
                <w:i/>
                <w:sz w:val="24"/>
                <w:lang w:val="ru-RU"/>
              </w:rPr>
              <w:t>показать</w:t>
            </w:r>
            <w:r w:rsidRPr="00D15C92">
              <w:rPr>
                <w:rFonts w:ascii="Times New Roman" w:eastAsia="Times New Roman" w:hAnsi="Times New Roman" w:cs="Times New Roman"/>
                <w:i/>
                <w:spacing w:val="59"/>
                <w:sz w:val="24"/>
                <w:lang w:val="ru-RU"/>
              </w:rPr>
              <w:t xml:space="preserve"> </w:t>
            </w:r>
            <w:r w:rsidRPr="00D15C92">
              <w:rPr>
                <w:rFonts w:ascii="Times New Roman" w:eastAsia="Times New Roman" w:hAnsi="Times New Roman" w:cs="Times New Roman"/>
                <w:i/>
                <w:sz w:val="24"/>
                <w:lang w:val="ru-RU"/>
              </w:rPr>
              <w:t>свои</w:t>
            </w:r>
            <w:r w:rsidRPr="00D15C92">
              <w:rPr>
                <w:rFonts w:ascii="Times New Roman" w:eastAsia="Times New Roman" w:hAnsi="Times New Roman" w:cs="Times New Roman"/>
                <w:i/>
                <w:spacing w:val="58"/>
                <w:sz w:val="24"/>
                <w:lang w:val="ru-RU"/>
              </w:rPr>
              <w:t xml:space="preserve"> </w:t>
            </w:r>
            <w:r w:rsidRPr="00D15C92">
              <w:rPr>
                <w:rFonts w:ascii="Times New Roman" w:eastAsia="Times New Roman" w:hAnsi="Times New Roman" w:cs="Times New Roman"/>
                <w:i/>
                <w:sz w:val="24"/>
                <w:lang w:val="ru-RU"/>
              </w:rPr>
              <w:t>семейные</w:t>
            </w:r>
            <w:r w:rsidRPr="00D15C92">
              <w:rPr>
                <w:rFonts w:ascii="Times New Roman" w:eastAsia="Times New Roman" w:hAnsi="Times New Roman" w:cs="Times New Roman"/>
                <w:i/>
                <w:spacing w:val="57"/>
                <w:sz w:val="24"/>
                <w:lang w:val="ru-RU"/>
              </w:rPr>
              <w:t xml:space="preserve"> </w:t>
            </w:r>
            <w:r w:rsidRPr="00D15C92">
              <w:rPr>
                <w:rFonts w:ascii="Times New Roman" w:eastAsia="Times New Roman" w:hAnsi="Times New Roman" w:cs="Times New Roman"/>
                <w:i/>
                <w:sz w:val="24"/>
                <w:lang w:val="ru-RU"/>
              </w:rPr>
              <w:t>фотографии,</w:t>
            </w:r>
            <w:r w:rsidRPr="00D15C92">
              <w:rPr>
                <w:rFonts w:ascii="Times New Roman" w:eastAsia="Times New Roman" w:hAnsi="Times New Roman" w:cs="Times New Roman"/>
                <w:i/>
                <w:spacing w:val="58"/>
                <w:sz w:val="24"/>
                <w:lang w:val="ru-RU"/>
              </w:rPr>
              <w:t xml:space="preserve"> </w:t>
            </w:r>
            <w:r w:rsidRPr="00D15C92">
              <w:rPr>
                <w:rFonts w:ascii="Times New Roman" w:eastAsia="Times New Roman" w:hAnsi="Times New Roman" w:cs="Times New Roman"/>
                <w:i/>
                <w:sz w:val="24"/>
                <w:lang w:val="ru-RU"/>
              </w:rPr>
              <w:t>но</w:t>
            </w:r>
            <w:r w:rsidRPr="00D15C92">
              <w:rPr>
                <w:rFonts w:ascii="Times New Roman" w:eastAsia="Times New Roman" w:hAnsi="Times New Roman" w:cs="Times New Roman"/>
                <w:i/>
                <w:spacing w:val="58"/>
                <w:sz w:val="24"/>
                <w:lang w:val="ru-RU"/>
              </w:rPr>
              <w:t xml:space="preserve"> </w:t>
            </w:r>
            <w:r w:rsidRPr="00D15C92">
              <w:rPr>
                <w:rFonts w:ascii="Times New Roman" w:eastAsia="Times New Roman" w:hAnsi="Times New Roman" w:cs="Times New Roman"/>
                <w:i/>
                <w:sz w:val="24"/>
                <w:lang w:val="ru-RU"/>
              </w:rPr>
              <w:t>и</w:t>
            </w:r>
            <w:r w:rsidRPr="00D15C92">
              <w:rPr>
                <w:rFonts w:ascii="Times New Roman" w:eastAsia="Times New Roman" w:hAnsi="Times New Roman" w:cs="Times New Roman"/>
                <w:i/>
                <w:spacing w:val="-58"/>
                <w:sz w:val="24"/>
                <w:lang w:val="ru-RU"/>
              </w:rPr>
              <w:t xml:space="preserve"> </w:t>
            </w:r>
            <w:r w:rsidRPr="00D15C92">
              <w:rPr>
                <w:rFonts w:ascii="Times New Roman" w:eastAsia="Times New Roman" w:hAnsi="Times New Roman" w:cs="Times New Roman"/>
                <w:i/>
                <w:sz w:val="24"/>
                <w:lang w:val="ru-RU"/>
              </w:rPr>
              <w:t>составить</w:t>
            </w:r>
            <w:r w:rsidRPr="00D15C92">
              <w:rPr>
                <w:rFonts w:ascii="Times New Roman" w:eastAsia="Times New Roman" w:hAnsi="Times New Roman" w:cs="Times New Roman"/>
                <w:i/>
                <w:spacing w:val="-3"/>
                <w:sz w:val="24"/>
                <w:lang w:val="ru-RU"/>
              </w:rPr>
              <w:t xml:space="preserve"> </w:t>
            </w:r>
            <w:r w:rsidRPr="00D15C92">
              <w:rPr>
                <w:rFonts w:ascii="Times New Roman" w:eastAsia="Times New Roman" w:hAnsi="Times New Roman" w:cs="Times New Roman"/>
                <w:i/>
                <w:sz w:val="24"/>
                <w:lang w:val="ru-RU"/>
              </w:rPr>
              <w:t>семейное</w:t>
            </w:r>
            <w:r w:rsidRPr="00D15C92">
              <w:rPr>
                <w:rFonts w:ascii="Times New Roman" w:eastAsia="Times New Roman" w:hAnsi="Times New Roman" w:cs="Times New Roman"/>
                <w:i/>
                <w:spacing w:val="-2"/>
                <w:sz w:val="24"/>
                <w:lang w:val="ru-RU"/>
              </w:rPr>
              <w:t xml:space="preserve"> </w:t>
            </w:r>
            <w:r w:rsidRPr="00D15C92">
              <w:rPr>
                <w:rFonts w:ascii="Times New Roman" w:eastAsia="Times New Roman" w:hAnsi="Times New Roman" w:cs="Times New Roman"/>
                <w:i/>
                <w:sz w:val="24"/>
                <w:lang w:val="ru-RU"/>
              </w:rPr>
              <w:t>дерево;</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или</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наоборот</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уединится</w:t>
            </w:r>
            <w:r w:rsidRPr="00D15C92">
              <w:rPr>
                <w:rFonts w:ascii="Times New Roman" w:eastAsia="Times New Roman" w:hAnsi="Times New Roman" w:cs="Times New Roman"/>
                <w:i/>
                <w:spacing w:val="-3"/>
                <w:sz w:val="24"/>
                <w:lang w:val="ru-RU"/>
              </w:rPr>
              <w:t xml:space="preserve"> </w:t>
            </w:r>
            <w:r w:rsidRPr="00D15C92">
              <w:rPr>
                <w:rFonts w:ascii="Times New Roman" w:eastAsia="Times New Roman" w:hAnsi="Times New Roman" w:cs="Times New Roman"/>
                <w:i/>
                <w:sz w:val="24"/>
                <w:lang w:val="ru-RU"/>
              </w:rPr>
              <w:t>одному,</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рассматривая</w:t>
            </w:r>
            <w:r w:rsidRPr="00D15C92">
              <w:rPr>
                <w:rFonts w:ascii="Times New Roman" w:eastAsia="Times New Roman" w:hAnsi="Times New Roman" w:cs="Times New Roman"/>
                <w:i/>
                <w:spacing w:val="-3"/>
                <w:sz w:val="24"/>
                <w:lang w:val="ru-RU"/>
              </w:rPr>
              <w:t xml:space="preserve"> </w:t>
            </w:r>
            <w:r w:rsidRPr="00D15C92">
              <w:rPr>
                <w:rFonts w:ascii="Times New Roman" w:eastAsia="Times New Roman" w:hAnsi="Times New Roman" w:cs="Times New Roman"/>
                <w:i/>
                <w:sz w:val="24"/>
                <w:lang w:val="ru-RU"/>
              </w:rPr>
              <w:t>фото;</w:t>
            </w:r>
          </w:p>
          <w:p w:rsidR="00D15C92" w:rsidRPr="00D15C92" w:rsidRDefault="00D15C92" w:rsidP="00D15C92">
            <w:pPr>
              <w:spacing w:before="5"/>
              <w:rPr>
                <w:rFonts w:ascii="Times New Roman" w:eastAsia="Times New Roman" w:hAnsi="Times New Roman" w:cs="Times New Roman"/>
                <w:b/>
                <w:sz w:val="24"/>
                <w:lang w:val="ru-RU"/>
              </w:rPr>
            </w:pPr>
          </w:p>
          <w:p w:rsidR="00D15C92" w:rsidRPr="00D15C92" w:rsidRDefault="00D15C92" w:rsidP="00D15C92">
            <w:pPr>
              <w:ind w:left="17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«Город</w:t>
            </w:r>
            <w:r w:rsidRPr="00D15C92">
              <w:rPr>
                <w:rFonts w:ascii="Times New Roman" w:eastAsia="Times New Roman" w:hAnsi="Times New Roman" w:cs="Times New Roman"/>
                <w:i/>
                <w:spacing w:val="5"/>
                <w:sz w:val="24"/>
                <w:lang w:val="ru-RU"/>
              </w:rPr>
              <w:t xml:space="preserve"> </w:t>
            </w:r>
            <w:r w:rsidRPr="00D15C92">
              <w:rPr>
                <w:rFonts w:ascii="Times New Roman" w:eastAsia="Times New Roman" w:hAnsi="Times New Roman" w:cs="Times New Roman"/>
                <w:i/>
                <w:sz w:val="24"/>
                <w:lang w:val="ru-RU"/>
              </w:rPr>
              <w:t>мой</w:t>
            </w:r>
            <w:r w:rsidRPr="00D15C92">
              <w:rPr>
                <w:rFonts w:ascii="Times New Roman" w:eastAsia="Times New Roman" w:hAnsi="Times New Roman" w:cs="Times New Roman"/>
                <w:i/>
                <w:spacing w:val="5"/>
                <w:sz w:val="24"/>
                <w:lang w:val="ru-RU"/>
              </w:rPr>
              <w:t xml:space="preserve"> </w:t>
            </w: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pacing w:val="5"/>
                <w:sz w:val="24"/>
                <w:lang w:val="ru-RU"/>
              </w:rPr>
              <w:t xml:space="preserve"> </w:t>
            </w:r>
            <w:r w:rsidRPr="00D15C92">
              <w:rPr>
                <w:rFonts w:ascii="Times New Roman" w:eastAsia="Times New Roman" w:hAnsi="Times New Roman" w:cs="Times New Roman"/>
                <w:i/>
                <w:sz w:val="24"/>
                <w:lang w:val="ru-RU"/>
              </w:rPr>
              <w:t>Казань», в</w:t>
            </w:r>
            <w:r w:rsidRPr="00D15C92">
              <w:rPr>
                <w:rFonts w:ascii="Times New Roman" w:eastAsia="Times New Roman" w:hAnsi="Times New Roman" w:cs="Times New Roman"/>
                <w:i/>
                <w:spacing w:val="3"/>
                <w:sz w:val="24"/>
                <w:lang w:val="ru-RU"/>
              </w:rPr>
              <w:t xml:space="preserve"> </w:t>
            </w:r>
            <w:r w:rsidRPr="00D15C92">
              <w:rPr>
                <w:rFonts w:ascii="Times New Roman" w:eastAsia="Times New Roman" w:hAnsi="Times New Roman" w:cs="Times New Roman"/>
                <w:i/>
                <w:sz w:val="24"/>
                <w:lang w:val="ru-RU"/>
              </w:rPr>
              <w:t>котором</w:t>
            </w:r>
            <w:r w:rsidRPr="00D15C92">
              <w:rPr>
                <w:rFonts w:ascii="Times New Roman" w:eastAsia="Times New Roman" w:hAnsi="Times New Roman" w:cs="Times New Roman"/>
                <w:i/>
                <w:spacing w:val="5"/>
                <w:sz w:val="24"/>
                <w:lang w:val="ru-RU"/>
              </w:rPr>
              <w:t xml:space="preserve"> </w:t>
            </w:r>
            <w:r w:rsidRPr="00D15C92">
              <w:rPr>
                <w:rFonts w:ascii="Times New Roman" w:eastAsia="Times New Roman" w:hAnsi="Times New Roman" w:cs="Times New Roman"/>
                <w:i/>
                <w:sz w:val="24"/>
                <w:lang w:val="ru-RU"/>
              </w:rPr>
              <w:t>дети</w:t>
            </w:r>
            <w:r w:rsidRPr="00D15C92">
              <w:rPr>
                <w:rFonts w:ascii="Times New Roman" w:eastAsia="Times New Roman" w:hAnsi="Times New Roman" w:cs="Times New Roman"/>
                <w:i/>
                <w:spacing w:val="4"/>
                <w:sz w:val="24"/>
                <w:lang w:val="ru-RU"/>
              </w:rPr>
              <w:t xml:space="preserve"> </w:t>
            </w:r>
            <w:r w:rsidRPr="00D15C92">
              <w:rPr>
                <w:rFonts w:ascii="Times New Roman" w:eastAsia="Times New Roman" w:hAnsi="Times New Roman" w:cs="Times New Roman"/>
                <w:i/>
                <w:sz w:val="24"/>
                <w:lang w:val="ru-RU"/>
              </w:rPr>
              <w:t>могут</w:t>
            </w:r>
            <w:r w:rsidRPr="00D15C92">
              <w:rPr>
                <w:rFonts w:ascii="Times New Roman" w:eastAsia="Times New Roman" w:hAnsi="Times New Roman" w:cs="Times New Roman"/>
                <w:i/>
                <w:spacing w:val="3"/>
                <w:sz w:val="24"/>
                <w:lang w:val="ru-RU"/>
              </w:rPr>
              <w:t xml:space="preserve"> </w:t>
            </w:r>
            <w:r w:rsidRPr="00D15C92">
              <w:rPr>
                <w:rFonts w:ascii="Times New Roman" w:eastAsia="Times New Roman" w:hAnsi="Times New Roman" w:cs="Times New Roman"/>
                <w:i/>
                <w:sz w:val="24"/>
                <w:lang w:val="ru-RU"/>
              </w:rPr>
              <w:t>заниматься</w:t>
            </w:r>
            <w:r w:rsidRPr="00D15C92">
              <w:rPr>
                <w:rFonts w:ascii="Times New Roman" w:eastAsia="Times New Roman" w:hAnsi="Times New Roman" w:cs="Times New Roman"/>
                <w:i/>
                <w:spacing w:val="3"/>
                <w:sz w:val="24"/>
                <w:lang w:val="ru-RU"/>
              </w:rPr>
              <w:t xml:space="preserve"> </w:t>
            </w:r>
            <w:r w:rsidRPr="00D15C92">
              <w:rPr>
                <w:rFonts w:ascii="Times New Roman" w:eastAsia="Times New Roman" w:hAnsi="Times New Roman" w:cs="Times New Roman"/>
                <w:i/>
                <w:sz w:val="24"/>
                <w:lang w:val="ru-RU"/>
              </w:rPr>
              <w:t>разными</w:t>
            </w:r>
            <w:r w:rsidRPr="00D15C92">
              <w:rPr>
                <w:rFonts w:ascii="Times New Roman" w:eastAsia="Times New Roman" w:hAnsi="Times New Roman" w:cs="Times New Roman"/>
                <w:i/>
                <w:spacing w:val="5"/>
                <w:sz w:val="24"/>
                <w:lang w:val="ru-RU"/>
              </w:rPr>
              <w:t xml:space="preserve"> </w:t>
            </w:r>
            <w:r w:rsidRPr="00D15C92">
              <w:rPr>
                <w:rFonts w:ascii="Times New Roman" w:eastAsia="Times New Roman" w:hAnsi="Times New Roman" w:cs="Times New Roman"/>
                <w:i/>
                <w:sz w:val="24"/>
                <w:lang w:val="ru-RU"/>
              </w:rPr>
              <w:t>видами</w:t>
            </w:r>
            <w:r w:rsidRPr="00D15C92">
              <w:rPr>
                <w:rFonts w:ascii="Times New Roman" w:eastAsia="Times New Roman" w:hAnsi="Times New Roman" w:cs="Times New Roman"/>
                <w:i/>
                <w:spacing w:val="5"/>
                <w:sz w:val="24"/>
                <w:lang w:val="ru-RU"/>
              </w:rPr>
              <w:t xml:space="preserve"> </w:t>
            </w:r>
            <w:r w:rsidRPr="00D15C92">
              <w:rPr>
                <w:rFonts w:ascii="Times New Roman" w:eastAsia="Times New Roman" w:hAnsi="Times New Roman" w:cs="Times New Roman"/>
                <w:i/>
                <w:sz w:val="24"/>
                <w:lang w:val="ru-RU"/>
              </w:rPr>
              <w:t>деятельности</w:t>
            </w:r>
          </w:p>
          <w:p w:rsidR="00D15C92" w:rsidRPr="00D15C92" w:rsidRDefault="00D15C92" w:rsidP="00D15C92">
            <w:pPr>
              <w:spacing w:before="1"/>
              <w:ind w:left="110" w:right="98"/>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 смотреть, и читать книги о городе современном и старинном; решать познавательные</w:t>
            </w:r>
            <w:r w:rsidRPr="00D15C92">
              <w:rPr>
                <w:rFonts w:ascii="Times New Roman" w:eastAsia="Times New Roman" w:hAnsi="Times New Roman" w:cs="Times New Roman"/>
                <w:i/>
                <w:spacing w:val="-57"/>
                <w:sz w:val="24"/>
                <w:lang w:val="ru-RU"/>
              </w:rPr>
              <w:t xml:space="preserve"> </w:t>
            </w:r>
            <w:r w:rsidRPr="00D15C92">
              <w:rPr>
                <w:rFonts w:ascii="Times New Roman" w:eastAsia="Times New Roman" w:hAnsi="Times New Roman" w:cs="Times New Roman"/>
                <w:i/>
                <w:sz w:val="24"/>
                <w:lang w:val="ru-RU"/>
              </w:rPr>
              <w:t>задачи</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о городе;</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путешествовать по районам</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города (карта);</w:t>
            </w:r>
          </w:p>
          <w:p w:rsidR="00D15C92" w:rsidRPr="00D15C92" w:rsidRDefault="00D15C92" w:rsidP="00D15C92">
            <w:pPr>
              <w:spacing w:before="2"/>
              <w:rPr>
                <w:rFonts w:ascii="Times New Roman" w:eastAsia="Times New Roman" w:hAnsi="Times New Roman" w:cs="Times New Roman"/>
                <w:b/>
                <w:sz w:val="24"/>
                <w:lang w:val="ru-RU"/>
              </w:rPr>
            </w:pPr>
          </w:p>
          <w:p w:rsidR="00D15C92" w:rsidRPr="00D15C92" w:rsidRDefault="00D15C92" w:rsidP="00D15C92">
            <w:pPr>
              <w:ind w:left="110" w:right="99"/>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Казань спортивная (знакомство со спортивными достижениями земляков, с последними</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спортивными</w:t>
            </w:r>
            <w:r w:rsidRPr="00D15C92">
              <w:rPr>
                <w:rFonts w:ascii="Times New Roman" w:eastAsia="Times New Roman" w:hAnsi="Times New Roman" w:cs="Times New Roman"/>
                <w:i/>
                <w:spacing w:val="-2"/>
                <w:sz w:val="24"/>
                <w:lang w:val="ru-RU"/>
              </w:rPr>
              <w:t xml:space="preserve"> </w:t>
            </w:r>
            <w:r w:rsidRPr="00D15C92">
              <w:rPr>
                <w:rFonts w:ascii="Times New Roman" w:eastAsia="Times New Roman" w:hAnsi="Times New Roman" w:cs="Times New Roman"/>
                <w:i/>
                <w:sz w:val="24"/>
                <w:lang w:val="ru-RU"/>
              </w:rPr>
              <w:t>событиями);</w:t>
            </w:r>
          </w:p>
          <w:p w:rsidR="00D15C92" w:rsidRPr="00D15C92" w:rsidRDefault="00D15C92" w:rsidP="00D15C92">
            <w:pPr>
              <w:ind w:left="110" w:right="99"/>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Дружба</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народов</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(знакомство</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с</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прошлым</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и</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современным</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состоянием</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национальной</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культуры</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русского</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и</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татарского</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народа,</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народов</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Поволжья;</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создание</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условий</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для</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формирования</w:t>
            </w:r>
            <w:r w:rsidRPr="00D15C92">
              <w:rPr>
                <w:rFonts w:ascii="Times New Roman" w:eastAsia="Times New Roman" w:hAnsi="Times New Roman" w:cs="Times New Roman"/>
                <w:i/>
                <w:spacing w:val="-2"/>
                <w:sz w:val="24"/>
                <w:lang w:val="ru-RU"/>
              </w:rPr>
              <w:t xml:space="preserve"> </w:t>
            </w:r>
            <w:r w:rsidRPr="00D15C92">
              <w:rPr>
                <w:rFonts w:ascii="Times New Roman" w:eastAsia="Times New Roman" w:hAnsi="Times New Roman" w:cs="Times New Roman"/>
                <w:i/>
                <w:sz w:val="24"/>
                <w:lang w:val="ru-RU"/>
              </w:rPr>
              <w:t>основы речевой</w:t>
            </w:r>
            <w:r w:rsidRPr="00D15C92">
              <w:rPr>
                <w:rFonts w:ascii="Times New Roman" w:eastAsia="Times New Roman" w:hAnsi="Times New Roman" w:cs="Times New Roman"/>
                <w:i/>
                <w:spacing w:val="-2"/>
                <w:sz w:val="24"/>
                <w:lang w:val="ru-RU"/>
              </w:rPr>
              <w:t xml:space="preserve"> </w:t>
            </w:r>
            <w:r w:rsidRPr="00D15C92">
              <w:rPr>
                <w:rFonts w:ascii="Times New Roman" w:eastAsia="Times New Roman" w:hAnsi="Times New Roman" w:cs="Times New Roman"/>
                <w:i/>
                <w:sz w:val="24"/>
                <w:lang w:val="ru-RU"/>
              </w:rPr>
              <w:t>и</w:t>
            </w:r>
            <w:r w:rsidRPr="00D15C92">
              <w:rPr>
                <w:rFonts w:ascii="Times New Roman" w:eastAsia="Times New Roman" w:hAnsi="Times New Roman" w:cs="Times New Roman"/>
                <w:i/>
                <w:spacing w:val="-2"/>
                <w:sz w:val="24"/>
                <w:lang w:val="ru-RU"/>
              </w:rPr>
              <w:t xml:space="preserve"> </w:t>
            </w:r>
            <w:r w:rsidRPr="00D15C92">
              <w:rPr>
                <w:rFonts w:ascii="Times New Roman" w:eastAsia="Times New Roman" w:hAnsi="Times New Roman" w:cs="Times New Roman"/>
                <w:i/>
                <w:sz w:val="24"/>
                <w:lang w:val="ru-RU"/>
              </w:rPr>
              <w:t>языковой</w:t>
            </w:r>
            <w:r w:rsidRPr="00D15C92">
              <w:rPr>
                <w:rFonts w:ascii="Times New Roman" w:eastAsia="Times New Roman" w:hAnsi="Times New Roman" w:cs="Times New Roman"/>
                <w:i/>
                <w:spacing w:val="-2"/>
                <w:sz w:val="24"/>
                <w:lang w:val="ru-RU"/>
              </w:rPr>
              <w:t xml:space="preserve"> </w:t>
            </w:r>
            <w:r w:rsidRPr="00D15C92">
              <w:rPr>
                <w:rFonts w:ascii="Times New Roman" w:eastAsia="Times New Roman" w:hAnsi="Times New Roman" w:cs="Times New Roman"/>
                <w:i/>
                <w:sz w:val="24"/>
                <w:lang w:val="ru-RU"/>
              </w:rPr>
              <w:t>культуры,</w:t>
            </w:r>
            <w:r w:rsidRPr="00D15C92">
              <w:rPr>
                <w:rFonts w:ascii="Times New Roman" w:eastAsia="Times New Roman" w:hAnsi="Times New Roman" w:cs="Times New Roman"/>
                <w:i/>
                <w:spacing w:val="-2"/>
                <w:sz w:val="24"/>
                <w:lang w:val="ru-RU"/>
              </w:rPr>
              <w:t xml:space="preserve"> </w:t>
            </w:r>
            <w:r w:rsidRPr="00D15C92">
              <w:rPr>
                <w:rFonts w:ascii="Times New Roman" w:eastAsia="Times New Roman" w:hAnsi="Times New Roman" w:cs="Times New Roman"/>
                <w:i/>
                <w:sz w:val="24"/>
                <w:lang w:val="ru-RU"/>
              </w:rPr>
              <w:t>погружения</w:t>
            </w:r>
            <w:r w:rsidRPr="00D15C92">
              <w:rPr>
                <w:rFonts w:ascii="Times New Roman" w:eastAsia="Times New Roman" w:hAnsi="Times New Roman" w:cs="Times New Roman"/>
                <w:i/>
                <w:spacing w:val="-4"/>
                <w:sz w:val="24"/>
                <w:lang w:val="ru-RU"/>
              </w:rPr>
              <w:t xml:space="preserve"> </w:t>
            </w:r>
            <w:r w:rsidRPr="00D15C92">
              <w:rPr>
                <w:rFonts w:ascii="Times New Roman" w:eastAsia="Times New Roman" w:hAnsi="Times New Roman" w:cs="Times New Roman"/>
                <w:i/>
                <w:sz w:val="24"/>
                <w:lang w:val="ru-RU"/>
              </w:rPr>
              <w:t>детей</w:t>
            </w:r>
            <w:r w:rsidRPr="00D15C92">
              <w:rPr>
                <w:rFonts w:ascii="Times New Roman" w:eastAsia="Times New Roman" w:hAnsi="Times New Roman" w:cs="Times New Roman"/>
                <w:i/>
                <w:spacing w:val="-2"/>
                <w:sz w:val="24"/>
                <w:lang w:val="ru-RU"/>
              </w:rPr>
              <w:t xml:space="preserve"> </w:t>
            </w:r>
            <w:r w:rsidRPr="00D15C92">
              <w:rPr>
                <w:rFonts w:ascii="Times New Roman" w:eastAsia="Times New Roman" w:hAnsi="Times New Roman" w:cs="Times New Roman"/>
                <w:i/>
                <w:sz w:val="24"/>
                <w:lang w:val="ru-RU"/>
              </w:rPr>
              <w:t>в</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языковую</w:t>
            </w:r>
            <w:r w:rsidRPr="00D15C92">
              <w:rPr>
                <w:rFonts w:ascii="Times New Roman" w:eastAsia="Times New Roman" w:hAnsi="Times New Roman" w:cs="Times New Roman"/>
                <w:i/>
                <w:spacing w:val="-1"/>
                <w:sz w:val="24"/>
                <w:lang w:val="ru-RU"/>
              </w:rPr>
              <w:t xml:space="preserve"> </w:t>
            </w:r>
            <w:r w:rsidRPr="00D15C92">
              <w:rPr>
                <w:rFonts w:ascii="Times New Roman" w:eastAsia="Times New Roman" w:hAnsi="Times New Roman" w:cs="Times New Roman"/>
                <w:i/>
                <w:sz w:val="24"/>
                <w:lang w:val="ru-RU"/>
              </w:rPr>
              <w:t>среду);</w:t>
            </w:r>
          </w:p>
          <w:p w:rsidR="00D15C92" w:rsidRPr="00D15C92" w:rsidRDefault="00D15C92" w:rsidP="00D15C92">
            <w:pPr>
              <w:spacing w:before="5"/>
              <w:rPr>
                <w:rFonts w:ascii="Times New Roman" w:eastAsia="Times New Roman" w:hAnsi="Times New Roman" w:cs="Times New Roman"/>
                <w:b/>
                <w:sz w:val="24"/>
                <w:lang w:val="ru-RU"/>
              </w:rPr>
            </w:pPr>
          </w:p>
          <w:p w:rsid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«Природа</w:t>
            </w:r>
            <w:r w:rsidRPr="00D15C92">
              <w:rPr>
                <w:rFonts w:ascii="Times New Roman" w:eastAsia="Times New Roman" w:hAnsi="Times New Roman" w:cs="Times New Roman"/>
                <w:i/>
                <w:spacing w:val="24"/>
                <w:sz w:val="24"/>
                <w:lang w:val="ru-RU"/>
              </w:rPr>
              <w:t xml:space="preserve"> </w:t>
            </w:r>
            <w:r w:rsidRPr="00D15C92">
              <w:rPr>
                <w:rFonts w:ascii="Times New Roman" w:eastAsia="Times New Roman" w:hAnsi="Times New Roman" w:cs="Times New Roman"/>
                <w:i/>
                <w:sz w:val="24"/>
                <w:lang w:val="ru-RU"/>
              </w:rPr>
              <w:t>нашего</w:t>
            </w:r>
            <w:r w:rsidRPr="00D15C92">
              <w:rPr>
                <w:rFonts w:ascii="Times New Roman" w:eastAsia="Times New Roman" w:hAnsi="Times New Roman" w:cs="Times New Roman"/>
                <w:i/>
                <w:spacing w:val="24"/>
                <w:sz w:val="24"/>
                <w:lang w:val="ru-RU"/>
              </w:rPr>
              <w:t xml:space="preserve"> </w:t>
            </w:r>
            <w:r w:rsidRPr="00D15C92">
              <w:rPr>
                <w:rFonts w:ascii="Times New Roman" w:eastAsia="Times New Roman" w:hAnsi="Times New Roman" w:cs="Times New Roman"/>
                <w:i/>
                <w:sz w:val="24"/>
                <w:lang w:val="ru-RU"/>
              </w:rPr>
              <w:t>края»,</w:t>
            </w:r>
            <w:r w:rsidRPr="00D15C92">
              <w:rPr>
                <w:rFonts w:ascii="Times New Roman" w:eastAsia="Times New Roman" w:hAnsi="Times New Roman" w:cs="Times New Roman"/>
                <w:i/>
                <w:spacing w:val="25"/>
                <w:sz w:val="24"/>
                <w:lang w:val="ru-RU"/>
              </w:rPr>
              <w:t xml:space="preserve"> </w:t>
            </w:r>
            <w:r w:rsidRPr="00D15C92">
              <w:rPr>
                <w:rFonts w:ascii="Times New Roman" w:eastAsia="Times New Roman" w:hAnsi="Times New Roman" w:cs="Times New Roman"/>
                <w:i/>
                <w:sz w:val="24"/>
                <w:lang w:val="ru-RU"/>
              </w:rPr>
              <w:t>где</w:t>
            </w:r>
            <w:r w:rsidRPr="00D15C92">
              <w:rPr>
                <w:rFonts w:ascii="Times New Roman" w:eastAsia="Times New Roman" w:hAnsi="Times New Roman" w:cs="Times New Roman"/>
                <w:i/>
                <w:spacing w:val="23"/>
                <w:sz w:val="24"/>
                <w:lang w:val="ru-RU"/>
              </w:rPr>
              <w:t xml:space="preserve"> </w:t>
            </w:r>
            <w:r w:rsidRPr="00D15C92">
              <w:rPr>
                <w:rFonts w:ascii="Times New Roman" w:eastAsia="Times New Roman" w:hAnsi="Times New Roman" w:cs="Times New Roman"/>
                <w:i/>
                <w:sz w:val="24"/>
                <w:lang w:val="ru-RU"/>
              </w:rPr>
              <w:t>собраны</w:t>
            </w:r>
            <w:r w:rsidRPr="00D15C92">
              <w:rPr>
                <w:rFonts w:ascii="Times New Roman" w:eastAsia="Times New Roman" w:hAnsi="Times New Roman" w:cs="Times New Roman"/>
                <w:i/>
                <w:spacing w:val="25"/>
                <w:sz w:val="24"/>
                <w:lang w:val="ru-RU"/>
              </w:rPr>
              <w:t xml:space="preserve"> </w:t>
            </w:r>
            <w:r w:rsidRPr="00D15C92">
              <w:rPr>
                <w:rFonts w:ascii="Times New Roman" w:eastAsia="Times New Roman" w:hAnsi="Times New Roman" w:cs="Times New Roman"/>
                <w:i/>
                <w:sz w:val="24"/>
                <w:lang w:val="ru-RU"/>
              </w:rPr>
              <w:t>коллекции</w:t>
            </w:r>
            <w:r w:rsidRPr="00D15C92">
              <w:rPr>
                <w:rFonts w:ascii="Times New Roman" w:eastAsia="Times New Roman" w:hAnsi="Times New Roman" w:cs="Times New Roman"/>
                <w:i/>
                <w:spacing w:val="24"/>
                <w:sz w:val="24"/>
                <w:lang w:val="ru-RU"/>
              </w:rPr>
              <w:t xml:space="preserve"> </w:t>
            </w:r>
            <w:r w:rsidRPr="00D15C92">
              <w:rPr>
                <w:rFonts w:ascii="Times New Roman" w:eastAsia="Times New Roman" w:hAnsi="Times New Roman" w:cs="Times New Roman"/>
                <w:i/>
                <w:sz w:val="24"/>
                <w:lang w:val="ru-RU"/>
              </w:rPr>
              <w:t>полезных</w:t>
            </w:r>
            <w:r w:rsidRPr="00D15C92">
              <w:rPr>
                <w:rFonts w:ascii="Times New Roman" w:eastAsia="Times New Roman" w:hAnsi="Times New Roman" w:cs="Times New Roman"/>
                <w:i/>
                <w:spacing w:val="24"/>
                <w:sz w:val="24"/>
                <w:lang w:val="ru-RU"/>
              </w:rPr>
              <w:t xml:space="preserve"> </w:t>
            </w:r>
            <w:r w:rsidRPr="00D15C92">
              <w:rPr>
                <w:rFonts w:ascii="Times New Roman" w:eastAsia="Times New Roman" w:hAnsi="Times New Roman" w:cs="Times New Roman"/>
                <w:i/>
                <w:sz w:val="24"/>
                <w:lang w:val="ru-RU"/>
              </w:rPr>
              <w:t>ископаемых,</w:t>
            </w:r>
            <w:r w:rsidRPr="00D15C92">
              <w:rPr>
                <w:rFonts w:ascii="Times New Roman" w:eastAsia="Times New Roman" w:hAnsi="Times New Roman" w:cs="Times New Roman"/>
                <w:i/>
                <w:spacing w:val="24"/>
                <w:sz w:val="24"/>
                <w:lang w:val="ru-RU"/>
              </w:rPr>
              <w:t xml:space="preserve"> </w:t>
            </w:r>
            <w:r w:rsidRPr="00D15C92">
              <w:rPr>
                <w:rFonts w:ascii="Times New Roman" w:eastAsia="Times New Roman" w:hAnsi="Times New Roman" w:cs="Times New Roman"/>
                <w:i/>
                <w:sz w:val="24"/>
                <w:lang w:val="ru-RU"/>
              </w:rPr>
              <w:t>гербарии,</w:t>
            </w:r>
            <w:r w:rsidRPr="00D15C92">
              <w:rPr>
                <w:rFonts w:ascii="Times New Roman" w:eastAsia="Times New Roman" w:hAnsi="Times New Roman" w:cs="Times New Roman"/>
                <w:i/>
                <w:spacing w:val="25"/>
                <w:sz w:val="24"/>
                <w:lang w:val="ru-RU"/>
              </w:rPr>
              <w:t xml:space="preserve"> </w:t>
            </w:r>
            <w:r w:rsidRPr="00D15C92">
              <w:rPr>
                <w:rFonts w:ascii="Times New Roman" w:eastAsia="Times New Roman" w:hAnsi="Times New Roman" w:cs="Times New Roman"/>
                <w:i/>
                <w:sz w:val="24"/>
                <w:lang w:val="ru-RU"/>
              </w:rPr>
              <w:t>макеты</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 xml:space="preserve">«Хочу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 печатные игры по теме краеведения, картотеки: «Игры разных народов», «Загадки </w:t>
            </w:r>
            <w:r w:rsidRPr="00D15C92">
              <w:rPr>
                <w:rFonts w:ascii="Times New Roman" w:eastAsia="Times New Roman" w:hAnsi="Times New Roman" w:cs="Times New Roman"/>
                <w:i/>
                <w:sz w:val="24"/>
                <w:lang w:val="ru-RU"/>
              </w:rPr>
              <w:lastRenderedPageBreak/>
              <w:t>народов РФ», «Пословицы, поговорки», подборка произведений и стихов местных авторов;</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«Национальные сундучки»: материал для игр и ознакомления с орнаментом, национальной одеждой, бытом народов, населяющих Республику Татарстан;</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«Народные игрушки»: предметы и игрушки народов РТ;</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«Музыкальная палитра»: образцы музыкальных инструментов народов Поволжья;</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«История ВОВ»: наглядный и демонстрационный материал, медали и макеты военной техники, изготовленные родителями и их воспитанниками;</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 социокультурных условий, в которых находится ДОО:</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национальные костюмы народов Поволжья, включая обувь, головной убор, украшения (иллюстрации –карточки, электронная картотека);</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коллекция тканей, используемых при изготовлении национального костюма;</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предметы национального быта;</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книга «Национальная татарская кухня»;</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-фотоальбомы, буклеты, иллюстрированные книги с изображением достопримечательностей столицы Республики Татарстан - города Казани;</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«Нижнекамскшина», Чистополь - часовой завод «Восток», Зеленодольск – «Завод имени Серго» (компания POZIS), Кукморский валяльно-войлочный комбинат и др.);</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комплект костюмов по профессиям (инженер-нефтяник, строитель и др.);</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геральдические знаки Республики Татарстан и Российской Федерации (флаг, герб, гимн);</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комплекты портретов Президентов РФ, РТ, мэра города;</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комплекты портретов писателей, поэтов, художников-иллюстраторов и др. выдающихся личностей республики;</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фото-видео материалы, книги о подвигах героев Великой Отечественной войны (М. Джалиль, М.П. Девятаев, Г. Гафиатуллин, П.М. Гаврилов, Н.Г. Столяров и др.);</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фотоальбомы, наборы открыток, видеосюжеты, презентации исторических памятников, музеев, улиц родного города (села), событий прошлого;</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«Большой детский атлас»;</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глобус;</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документальные (познавательные, развивающие) фильмы для детей о животных и растениях региона;</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набор репродукций картин о природе родного края («Весенние кружева», Р. Исмагилов;</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«Зеленые кружева», «Осенние кружева», Х. Якупов и др.);</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иллюстрации лесных (луговых) ягод (земляника лесная, клубника луговая, малина, черника и др.);</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муляжи овощей, фруктов, грибов;</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иллюстрации с изображением домашних животных (корова, лошадь, овца, коза, собака, кошка и др.);</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картинки с изображением домашних птиц (петух, курица, цыпленок, утка, гусь, индюк и др.);</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иллюстрации с изображением зимующих птиц (сорока, ворона, синица, воробей, дятел, тетерев, глухарь, филин, сова и др.);</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иллюстрации с изображением перелетных птиц (ласточка, скворец, грач, иволга, кукушка</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жаворонок, соловей и др.);</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lastRenderedPageBreak/>
              <w:t>-</w:t>
            </w:r>
            <w:r w:rsidRPr="00D15C92">
              <w:rPr>
                <w:rFonts w:ascii="Times New Roman" w:eastAsia="Times New Roman" w:hAnsi="Times New Roman" w:cs="Times New Roman"/>
                <w:i/>
                <w:sz w:val="24"/>
                <w:lang w:val="ru-RU"/>
              </w:rPr>
              <w:tab/>
              <w:t>иллюстрации с изображением водоплавающих птиц, (чайка, лебедь, гусь, утка, цапля и др.);</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иллюстрации</w:t>
            </w:r>
            <w:r w:rsidRPr="00D15C92">
              <w:rPr>
                <w:rFonts w:ascii="Times New Roman" w:eastAsia="Times New Roman" w:hAnsi="Times New Roman" w:cs="Times New Roman"/>
                <w:i/>
                <w:sz w:val="24"/>
                <w:lang w:val="ru-RU"/>
              </w:rPr>
              <w:tab/>
              <w:t>с</w:t>
            </w:r>
            <w:r w:rsidRPr="00D15C92">
              <w:rPr>
                <w:rFonts w:ascii="Times New Roman" w:eastAsia="Times New Roman" w:hAnsi="Times New Roman" w:cs="Times New Roman"/>
                <w:i/>
                <w:sz w:val="24"/>
                <w:lang w:val="ru-RU"/>
              </w:rPr>
              <w:tab/>
              <w:t>изображением</w:t>
            </w:r>
            <w:r w:rsidRPr="00D15C92">
              <w:rPr>
                <w:rFonts w:ascii="Times New Roman" w:eastAsia="Times New Roman" w:hAnsi="Times New Roman" w:cs="Times New Roman"/>
                <w:i/>
                <w:sz w:val="24"/>
                <w:lang w:val="ru-RU"/>
              </w:rPr>
              <w:tab/>
              <w:t>пернатых</w:t>
            </w:r>
            <w:r w:rsidRPr="00D15C92">
              <w:rPr>
                <w:rFonts w:ascii="Times New Roman" w:eastAsia="Times New Roman" w:hAnsi="Times New Roman" w:cs="Times New Roman"/>
                <w:i/>
                <w:sz w:val="24"/>
                <w:lang w:val="ru-RU"/>
              </w:rPr>
              <w:tab/>
              <w:t>хищников</w:t>
            </w:r>
            <w:r w:rsidRPr="00D15C92">
              <w:rPr>
                <w:rFonts w:ascii="Times New Roman" w:eastAsia="Times New Roman" w:hAnsi="Times New Roman" w:cs="Times New Roman"/>
                <w:i/>
                <w:sz w:val="24"/>
                <w:lang w:val="ru-RU"/>
              </w:rPr>
              <w:tab/>
              <w:t>(сокол-сапсан,</w:t>
            </w:r>
            <w:r w:rsidRPr="00D15C92">
              <w:rPr>
                <w:rFonts w:ascii="Times New Roman" w:eastAsia="Times New Roman" w:hAnsi="Times New Roman" w:cs="Times New Roman"/>
                <w:i/>
                <w:sz w:val="24"/>
                <w:lang w:val="ru-RU"/>
              </w:rPr>
              <w:tab/>
              <w:t>ястреб,</w:t>
            </w:r>
            <w:r w:rsidRPr="00D15C92">
              <w:rPr>
                <w:rFonts w:ascii="Times New Roman" w:eastAsia="Times New Roman" w:hAnsi="Times New Roman" w:cs="Times New Roman"/>
                <w:i/>
                <w:sz w:val="24"/>
                <w:lang w:val="ru-RU"/>
              </w:rPr>
              <w:tab/>
              <w:t>сип белоголовый, гриф чёрный, орёл степной, беркут, коршун и др.);</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набор фигурок животных и птиц;</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Красная книга Республики Татарстан;</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детские энциклопедии;</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документальные (развивающие, познавательные) фильмы для детей, наглядные пособия об истории города Казани;</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документальный фильм для детей, наглядные пособия с изображением достопримечательностей остров-града Свияжск;</w:t>
            </w: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p>
          <w:p w:rsidR="00D15C92" w:rsidRPr="00D15C92" w:rsidRDefault="00D15C92" w:rsidP="00D15C92">
            <w:pPr>
              <w:spacing w:line="264" w:lineRule="exact"/>
              <w:ind w:left="110"/>
              <w:jc w:val="both"/>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w:t>
            </w:r>
            <w:r w:rsidRPr="00D15C92">
              <w:rPr>
                <w:rFonts w:ascii="Times New Roman" w:eastAsia="Times New Roman" w:hAnsi="Times New Roman" w:cs="Times New Roman"/>
                <w:i/>
                <w:sz w:val="24"/>
                <w:lang w:val="ru-RU"/>
              </w:rPr>
              <w:tab/>
              <w:t>документальный фильм для детей, наглядные пособия с изображением достопримечательностей древнего города Булгар и др.</w:t>
            </w:r>
          </w:p>
        </w:tc>
      </w:tr>
      <w:tr w:rsidR="00D15C92" w:rsidRPr="00D15C92" w:rsidTr="00D15C92">
        <w:trPr>
          <w:trHeight w:val="5263"/>
        </w:trPr>
        <w:tc>
          <w:tcPr>
            <w:tcW w:w="9640" w:type="dxa"/>
          </w:tcPr>
          <w:p w:rsidR="00D15C92" w:rsidRPr="00D15C92" w:rsidRDefault="00D15C92" w:rsidP="00D15C92">
            <w:pPr>
              <w:spacing w:line="268"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lastRenderedPageBreak/>
              <w:t>3) Компоненты среды, отражающие экологичность, природосообразность и безопасность (отражающие региональную специфику):</w:t>
            </w:r>
          </w:p>
          <w:p w:rsidR="00D15C92" w:rsidRPr="00D15C92" w:rsidRDefault="00D15C92" w:rsidP="00D15C92">
            <w:pPr>
              <w:spacing w:line="268" w:lineRule="exact"/>
              <w:ind w:left="110"/>
              <w:rPr>
                <w:rFonts w:ascii="Times New Roman" w:eastAsia="Times New Roman" w:hAnsi="Times New Roman" w:cs="Times New Roman"/>
                <w:i/>
                <w:sz w:val="24"/>
                <w:lang w:val="ru-RU"/>
              </w:rPr>
            </w:pPr>
          </w:p>
          <w:p w:rsidR="00D15C92" w:rsidRPr="00D15C92" w:rsidRDefault="00D15C92" w:rsidP="00D15C92">
            <w:pPr>
              <w:spacing w:line="268"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w:t>
            </w:r>
          </w:p>
          <w:p w:rsidR="00D15C92" w:rsidRPr="00D15C92" w:rsidRDefault="00D15C92" w:rsidP="00D15C92">
            <w:pPr>
              <w:spacing w:line="268" w:lineRule="exact"/>
              <w:ind w:left="110"/>
              <w:rPr>
                <w:rFonts w:ascii="Times New Roman" w:eastAsia="Times New Roman" w:hAnsi="Times New Roman" w:cs="Times New Roman"/>
                <w:i/>
                <w:sz w:val="24"/>
                <w:lang w:val="ru-RU"/>
              </w:rPr>
            </w:pPr>
          </w:p>
          <w:p w:rsidR="00D15C92" w:rsidRPr="00D15C92" w:rsidRDefault="00D15C92" w:rsidP="00D15C92">
            <w:pPr>
              <w:spacing w:line="268"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 Экологическая тропа - интересная форма работы по экологическому воспитанию. 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w:t>
            </w:r>
          </w:p>
          <w:p w:rsidR="00D15C92" w:rsidRPr="00D15C92" w:rsidRDefault="00D15C92" w:rsidP="00D15C92">
            <w:pPr>
              <w:spacing w:line="268" w:lineRule="exact"/>
              <w:ind w:left="110"/>
              <w:rPr>
                <w:rFonts w:ascii="Times New Roman" w:eastAsia="Times New Roman" w:hAnsi="Times New Roman" w:cs="Times New Roman"/>
                <w:i/>
                <w:sz w:val="24"/>
                <w:lang w:val="ru-RU"/>
              </w:rPr>
            </w:pPr>
          </w:p>
          <w:p w:rsidR="00D15C92" w:rsidRPr="00D15C92" w:rsidRDefault="00D15C92" w:rsidP="00D15C92">
            <w:pPr>
              <w:spacing w:line="268"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Развивать и воспитывать у ребенка:</w:t>
            </w:r>
          </w:p>
          <w:p w:rsidR="00D15C92" w:rsidRPr="00D15C92" w:rsidRDefault="00D15C92" w:rsidP="00D15C92">
            <w:pPr>
              <w:spacing w:line="268" w:lineRule="exact"/>
              <w:ind w:left="110"/>
              <w:rPr>
                <w:rFonts w:ascii="Times New Roman" w:eastAsia="Times New Roman" w:hAnsi="Times New Roman" w:cs="Times New Roman"/>
                <w:i/>
                <w:sz w:val="24"/>
                <w:lang w:val="ru-RU"/>
              </w:rPr>
            </w:pPr>
          </w:p>
          <w:p w:rsidR="00D15C92" w:rsidRPr="00D15C92" w:rsidRDefault="00D15C92" w:rsidP="00D15C92">
            <w:pPr>
              <w:spacing w:line="268"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Интерес к природе родного края, природным явлениям и формам жизни, понимание активной роли человека в природе.</w:t>
            </w:r>
          </w:p>
          <w:p w:rsidR="00D15C92" w:rsidRPr="00D15C92" w:rsidRDefault="00D15C92" w:rsidP="00D15C92">
            <w:pPr>
              <w:spacing w:line="268" w:lineRule="exact"/>
              <w:ind w:left="110"/>
              <w:rPr>
                <w:rFonts w:ascii="Times New Roman" w:eastAsia="Times New Roman" w:hAnsi="Times New Roman" w:cs="Times New Roman"/>
                <w:i/>
                <w:sz w:val="24"/>
                <w:lang w:val="ru-RU"/>
              </w:rPr>
            </w:pPr>
          </w:p>
          <w:p w:rsidR="00D15C92" w:rsidRDefault="00D15C92" w:rsidP="00D15C92">
            <w:pPr>
              <w:spacing w:line="268"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Чуткое, бережное и гуманное отношение ко всем живым существам и природным ресурсам.</w:t>
            </w:r>
          </w:p>
          <w:p w:rsidR="00D15C92" w:rsidRPr="00D15C92" w:rsidRDefault="00D15C92" w:rsidP="00D15C92">
            <w:pPr>
              <w:spacing w:line="268"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Умение оценивать возможность собственного вклада в защиту окружающей среды и бережного обращения с ресурсами.</w:t>
            </w:r>
          </w:p>
          <w:p w:rsidR="00D15C92" w:rsidRPr="00D15C92" w:rsidRDefault="00D15C92" w:rsidP="00D15C92">
            <w:pPr>
              <w:spacing w:line="268" w:lineRule="exact"/>
              <w:ind w:left="110"/>
              <w:rPr>
                <w:rFonts w:ascii="Times New Roman" w:eastAsia="Times New Roman" w:hAnsi="Times New Roman" w:cs="Times New Roman"/>
                <w:i/>
                <w:sz w:val="24"/>
                <w:lang w:val="ru-RU"/>
              </w:rPr>
            </w:pPr>
          </w:p>
          <w:p w:rsidR="00D15C92" w:rsidRPr="00D15C92" w:rsidRDefault="00D15C92" w:rsidP="00D15C92">
            <w:pPr>
              <w:spacing w:line="268"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Начальные знания об охране природы.</w:t>
            </w:r>
          </w:p>
          <w:p w:rsidR="00D15C92" w:rsidRPr="00D15C92" w:rsidRDefault="00D15C92" w:rsidP="00D15C92">
            <w:pPr>
              <w:spacing w:line="268" w:lineRule="exact"/>
              <w:ind w:left="110"/>
              <w:rPr>
                <w:rFonts w:ascii="Times New Roman" w:eastAsia="Times New Roman" w:hAnsi="Times New Roman" w:cs="Times New Roman"/>
                <w:i/>
                <w:sz w:val="24"/>
                <w:lang w:val="ru-RU"/>
              </w:rPr>
            </w:pPr>
          </w:p>
          <w:p w:rsidR="00D15C92" w:rsidRPr="00D15C92" w:rsidRDefault="00D15C92" w:rsidP="00D15C92">
            <w:pPr>
              <w:spacing w:line="268"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Первоначальные представления об оздоровительном влиянии природы на человека. Представления об особенностях здорового образа жизни.</w:t>
            </w:r>
          </w:p>
          <w:p w:rsidR="00D15C92" w:rsidRPr="00D15C92" w:rsidRDefault="00D15C92" w:rsidP="00D15C92">
            <w:pPr>
              <w:spacing w:line="268"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D15C92" w:rsidRPr="00D15C92" w:rsidRDefault="00D15C92" w:rsidP="00D15C92">
            <w:pPr>
              <w:spacing w:line="268" w:lineRule="exact"/>
              <w:ind w:left="110"/>
              <w:rPr>
                <w:rFonts w:ascii="Times New Roman" w:eastAsia="Times New Roman" w:hAnsi="Times New Roman" w:cs="Times New Roman"/>
                <w:i/>
                <w:sz w:val="24"/>
                <w:lang w:val="ru-RU"/>
              </w:rPr>
            </w:pPr>
          </w:p>
          <w:p w:rsidR="00D15C92" w:rsidRPr="00D15C92" w:rsidRDefault="00D15C92" w:rsidP="00D15C92">
            <w:pPr>
              <w:spacing w:line="268"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w:t>
            </w:r>
          </w:p>
          <w:p w:rsidR="00D15C92" w:rsidRPr="00D15C92" w:rsidRDefault="00D15C92" w:rsidP="00D15C92">
            <w:pPr>
              <w:spacing w:line="268"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др.</w:t>
            </w:r>
          </w:p>
        </w:tc>
      </w:tr>
      <w:tr w:rsidR="00D15C92" w:rsidRPr="00D15C92" w:rsidTr="00EC33B6">
        <w:trPr>
          <w:trHeight w:val="1550"/>
        </w:trPr>
        <w:tc>
          <w:tcPr>
            <w:tcW w:w="9640" w:type="dxa"/>
          </w:tcPr>
          <w:p w:rsidR="00D15C92" w:rsidRPr="00D15C92" w:rsidRDefault="00D15C92" w:rsidP="00D15C92">
            <w:pPr>
              <w:spacing w:line="268"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lastRenderedPageBreak/>
              <w:t>4) Компоненты среды, обеспечивающие детям возможность общения, игры и совместной деятельности (отражающие региональную специфику):</w:t>
            </w:r>
          </w:p>
          <w:p w:rsidR="00D15C92" w:rsidRPr="00D15C92" w:rsidRDefault="00D15C92" w:rsidP="00D15C92">
            <w:pPr>
              <w:spacing w:line="268" w:lineRule="exact"/>
              <w:ind w:left="110"/>
              <w:rPr>
                <w:rFonts w:ascii="Times New Roman" w:eastAsia="Times New Roman" w:hAnsi="Times New Roman" w:cs="Times New Roman"/>
                <w:i/>
                <w:sz w:val="24"/>
                <w:lang w:val="ru-RU"/>
              </w:rPr>
            </w:pPr>
          </w:p>
          <w:p w:rsidR="00D15C92" w:rsidRPr="00D15C92" w:rsidRDefault="00D15C92" w:rsidP="00D15C92">
            <w:pPr>
              <w:spacing w:line="268"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Компоненты образовательной среды:</w:t>
            </w:r>
          </w:p>
          <w:p w:rsidR="00D15C92" w:rsidRPr="00D15C92" w:rsidRDefault="00D15C92" w:rsidP="00D15C92">
            <w:pPr>
              <w:spacing w:line="268" w:lineRule="exact"/>
              <w:ind w:left="110"/>
              <w:rPr>
                <w:rFonts w:ascii="Times New Roman" w:eastAsia="Times New Roman" w:hAnsi="Times New Roman" w:cs="Times New Roman"/>
                <w:i/>
                <w:sz w:val="24"/>
                <w:lang w:val="ru-RU"/>
              </w:rPr>
            </w:pPr>
          </w:p>
          <w:p w:rsidR="00D15C92" w:rsidRPr="00D15C92" w:rsidRDefault="00D15C92" w:rsidP="00D15C92">
            <w:pPr>
              <w:spacing w:line="268"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продуманное пространственное, световое и цветовое оформление среды; свободный доступ к игрушкам и игровым материалам;</w:t>
            </w:r>
          </w:p>
          <w:p w:rsidR="00D15C92" w:rsidRPr="00D15C92" w:rsidRDefault="00D15C92" w:rsidP="00D15C92">
            <w:pPr>
              <w:spacing w:line="268"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реализация потребностей ребенка, в том числе в игре, движении, познавательной активности, общении;</w:t>
            </w:r>
          </w:p>
          <w:p w:rsidR="00D15C92" w:rsidRPr="00D15C92" w:rsidRDefault="00D15C92" w:rsidP="00D15C92">
            <w:pPr>
              <w:spacing w:line="268" w:lineRule="exact"/>
              <w:ind w:left="110"/>
              <w:rPr>
                <w:rFonts w:ascii="Times New Roman" w:eastAsia="Times New Roman" w:hAnsi="Times New Roman" w:cs="Times New Roman"/>
                <w:i/>
                <w:sz w:val="24"/>
                <w:lang w:val="ru-RU"/>
              </w:rPr>
            </w:pPr>
          </w:p>
          <w:p w:rsidR="00D15C92" w:rsidRPr="00D15C92" w:rsidRDefault="00D15C92" w:rsidP="00D15C92">
            <w:pPr>
              <w:spacing w:line="268"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ориентация на возрастные физиологические особенности детей, сенситивные периоды развития и возрастные задачи развития;</w:t>
            </w:r>
          </w:p>
          <w:p w:rsidR="00D15C92" w:rsidRPr="00D15C92" w:rsidRDefault="00D15C92" w:rsidP="00D15C92">
            <w:pPr>
              <w:spacing w:line="268" w:lineRule="exact"/>
              <w:ind w:left="110"/>
              <w:rPr>
                <w:rFonts w:ascii="Times New Roman" w:eastAsia="Times New Roman" w:hAnsi="Times New Roman" w:cs="Times New Roman"/>
                <w:i/>
                <w:sz w:val="24"/>
                <w:lang w:val="ru-RU"/>
              </w:rPr>
            </w:pPr>
          </w:p>
          <w:p w:rsidR="00D15C92" w:rsidRPr="00D15C92" w:rsidRDefault="00D15C92" w:rsidP="00D15C92">
            <w:pPr>
              <w:spacing w:line="268"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собственную активность ребенка;</w:t>
            </w:r>
          </w:p>
          <w:p w:rsidR="00D15C92" w:rsidRPr="00D15C92" w:rsidRDefault="00D15C92" w:rsidP="00D15C92">
            <w:pPr>
              <w:spacing w:line="268" w:lineRule="exact"/>
              <w:ind w:left="110"/>
              <w:rPr>
                <w:rFonts w:ascii="Times New Roman" w:eastAsia="Times New Roman" w:hAnsi="Times New Roman" w:cs="Times New Roman"/>
                <w:i/>
                <w:sz w:val="24"/>
                <w:lang w:val="ru-RU"/>
              </w:rPr>
            </w:pPr>
          </w:p>
          <w:p w:rsidR="00D15C92" w:rsidRPr="00D15C92" w:rsidRDefault="00D15C92" w:rsidP="00D15C92">
            <w:pPr>
              <w:spacing w:line="268"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компоненты, стимулирующие развитие интеллектуального потенциала, творческого, продуктивного мышления ребенка;</w:t>
            </w:r>
          </w:p>
          <w:p w:rsidR="00D15C92" w:rsidRPr="00D15C92" w:rsidRDefault="00D15C92" w:rsidP="00D15C92">
            <w:pPr>
              <w:spacing w:line="268" w:lineRule="exact"/>
              <w:ind w:left="110"/>
              <w:rPr>
                <w:rFonts w:ascii="Times New Roman" w:eastAsia="Times New Roman" w:hAnsi="Times New Roman" w:cs="Times New Roman"/>
                <w:i/>
                <w:sz w:val="24"/>
                <w:lang w:val="ru-RU"/>
              </w:rPr>
            </w:pPr>
          </w:p>
          <w:p w:rsidR="00D15C92" w:rsidRPr="00D15C92" w:rsidRDefault="00D15C92" w:rsidP="00D15C92">
            <w:pPr>
              <w:spacing w:line="268"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поощрительное воздействие (эффективное использование педагогами всего спектра поощрений) и др.</w:t>
            </w:r>
          </w:p>
          <w:p w:rsidR="00D15C92" w:rsidRPr="00D15C92" w:rsidRDefault="00D15C92" w:rsidP="00D15C92">
            <w:pPr>
              <w:spacing w:line="268" w:lineRule="exact"/>
              <w:ind w:left="110"/>
              <w:rPr>
                <w:rFonts w:ascii="Times New Roman" w:eastAsia="Times New Roman" w:hAnsi="Times New Roman" w:cs="Times New Roman"/>
                <w:i/>
                <w:sz w:val="24"/>
                <w:lang w:val="ru-RU"/>
              </w:rPr>
            </w:pPr>
          </w:p>
          <w:p w:rsidR="00D15C92" w:rsidRPr="00D15C92" w:rsidRDefault="00D15C92" w:rsidP="00D15C92">
            <w:pPr>
              <w:spacing w:line="268"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D15C92" w:rsidRPr="00D15C92" w:rsidRDefault="00D15C92" w:rsidP="00D15C92">
            <w:pPr>
              <w:spacing w:line="268" w:lineRule="exact"/>
              <w:ind w:left="110"/>
              <w:rPr>
                <w:rFonts w:ascii="Times New Roman" w:eastAsia="Times New Roman" w:hAnsi="Times New Roman" w:cs="Times New Roman"/>
                <w:i/>
                <w:sz w:val="24"/>
                <w:lang w:val="ru-RU"/>
              </w:rPr>
            </w:pPr>
          </w:p>
          <w:p w:rsidR="00D15C92" w:rsidRPr="00D15C92" w:rsidRDefault="00D15C92" w:rsidP="00D15C92">
            <w:pPr>
              <w:spacing w:line="268"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rsidR="00D15C92" w:rsidRPr="00D15C92" w:rsidRDefault="00D15C92" w:rsidP="00D15C92">
            <w:pPr>
              <w:spacing w:line="268" w:lineRule="exact"/>
              <w:ind w:left="110"/>
              <w:rPr>
                <w:rFonts w:ascii="Times New Roman" w:eastAsia="Times New Roman" w:hAnsi="Times New Roman" w:cs="Times New Roman"/>
                <w:i/>
                <w:sz w:val="24"/>
                <w:lang w:val="ru-RU"/>
              </w:rPr>
            </w:pPr>
          </w:p>
          <w:p w:rsidR="00EC33B6" w:rsidRPr="00EC33B6" w:rsidRDefault="00D15C92" w:rsidP="00EC33B6">
            <w:pPr>
              <w:spacing w:line="268" w:lineRule="exact"/>
              <w:ind w:left="110"/>
              <w:rPr>
                <w:rFonts w:ascii="Times New Roman" w:eastAsia="Times New Roman" w:hAnsi="Times New Roman" w:cs="Times New Roman"/>
                <w:i/>
                <w:sz w:val="24"/>
                <w:lang w:val="ru-RU"/>
              </w:rPr>
            </w:pPr>
            <w:r w:rsidRPr="00D15C92">
              <w:rPr>
                <w:rFonts w:ascii="Times New Roman" w:eastAsia="Times New Roman" w:hAnsi="Times New Roman" w:cs="Times New Roman"/>
                <w:i/>
                <w:sz w:val="24"/>
                <w:lang w:val="ru-RU"/>
              </w:rPr>
              <w:t>Упражнять детей   в   переводе   предложений   с   русского   языка   на   татарский</w:t>
            </w:r>
            <w:r w:rsidR="00EC33B6" w:rsidRPr="00EC33B6">
              <w:rPr>
                <w:lang w:val="ru-RU"/>
              </w:rPr>
              <w:t xml:space="preserve"> </w:t>
            </w:r>
            <w:r w:rsidR="00EC33B6" w:rsidRPr="00EC33B6">
              <w:rPr>
                <w:rFonts w:ascii="Times New Roman" w:eastAsia="Times New Roman" w:hAnsi="Times New Roman" w:cs="Times New Roman"/>
                <w:i/>
                <w:sz w:val="24"/>
                <w:lang w:val="ru-RU"/>
              </w:rPr>
              <w:t>активизировать память и др.</w:t>
            </w:r>
          </w:p>
          <w:p w:rsidR="00EC33B6" w:rsidRPr="00EC33B6" w:rsidRDefault="00EC33B6" w:rsidP="00EC33B6">
            <w:pPr>
              <w:spacing w:line="268" w:lineRule="exact"/>
              <w:ind w:left="110"/>
              <w:rPr>
                <w:rFonts w:ascii="Times New Roman" w:eastAsia="Times New Roman" w:hAnsi="Times New Roman" w:cs="Times New Roman"/>
                <w:i/>
                <w:sz w:val="24"/>
                <w:lang w:val="ru-RU"/>
              </w:rPr>
            </w:pPr>
          </w:p>
          <w:p w:rsidR="00D15C92" w:rsidRPr="00D15C92" w:rsidRDefault="00EC33B6" w:rsidP="00EC33B6">
            <w:pPr>
              <w:spacing w:line="268" w:lineRule="exact"/>
              <w:ind w:left="110"/>
              <w:rPr>
                <w:rFonts w:ascii="Times New Roman" w:eastAsia="Times New Roman" w:hAnsi="Times New Roman" w:cs="Times New Roman"/>
                <w:i/>
                <w:sz w:val="24"/>
                <w:lang w:val="ru-RU"/>
              </w:rPr>
            </w:pPr>
            <w:r w:rsidRPr="00EC33B6">
              <w:rPr>
                <w:rFonts w:ascii="Times New Roman" w:eastAsia="Times New Roman" w:hAnsi="Times New Roman" w:cs="Times New Roman"/>
                <w:i/>
                <w:sz w:val="24"/>
                <w:lang w:val="ru-RU"/>
              </w:rPr>
              <w:t>Региональную специфику ДОО определяет самостоятельно</w:t>
            </w:r>
          </w:p>
        </w:tc>
      </w:tr>
      <w:tr w:rsidR="00EC33B6" w:rsidRPr="00D15C92" w:rsidTr="00EC33B6">
        <w:trPr>
          <w:trHeight w:val="1550"/>
        </w:trPr>
        <w:tc>
          <w:tcPr>
            <w:tcW w:w="9640" w:type="dxa"/>
          </w:tcPr>
          <w:p w:rsidR="00EC33B6" w:rsidRPr="006633B0" w:rsidRDefault="00EC33B6" w:rsidP="00461CA7">
            <w:pPr>
              <w:pStyle w:val="TableParagraph"/>
              <w:ind w:left="110"/>
              <w:rPr>
                <w:i/>
                <w:sz w:val="24"/>
                <w:lang w:val="ru-RU"/>
              </w:rPr>
            </w:pPr>
            <w:r w:rsidRPr="006633B0">
              <w:rPr>
                <w:i/>
                <w:sz w:val="24"/>
                <w:lang w:val="ru-RU"/>
              </w:rPr>
              <w:lastRenderedPageBreak/>
              <w:t>5)</w:t>
            </w:r>
            <w:r w:rsidRPr="006633B0">
              <w:rPr>
                <w:i/>
                <w:spacing w:val="23"/>
                <w:sz w:val="24"/>
                <w:lang w:val="ru-RU"/>
              </w:rPr>
              <w:t xml:space="preserve"> </w:t>
            </w:r>
            <w:r w:rsidRPr="006633B0">
              <w:rPr>
                <w:i/>
                <w:sz w:val="24"/>
                <w:lang w:val="ru-RU"/>
              </w:rPr>
              <w:t>Компоненты</w:t>
            </w:r>
            <w:r w:rsidRPr="006633B0">
              <w:rPr>
                <w:i/>
                <w:spacing w:val="25"/>
                <w:sz w:val="24"/>
                <w:lang w:val="ru-RU"/>
              </w:rPr>
              <w:t xml:space="preserve"> </w:t>
            </w:r>
            <w:r w:rsidRPr="006633B0">
              <w:rPr>
                <w:i/>
                <w:sz w:val="24"/>
                <w:lang w:val="ru-RU"/>
              </w:rPr>
              <w:t>среды,</w:t>
            </w:r>
            <w:r w:rsidRPr="006633B0">
              <w:rPr>
                <w:i/>
                <w:spacing w:val="28"/>
                <w:sz w:val="24"/>
                <w:lang w:val="ru-RU"/>
              </w:rPr>
              <w:t xml:space="preserve"> </w:t>
            </w:r>
            <w:r w:rsidRPr="006633B0">
              <w:rPr>
                <w:i/>
                <w:sz w:val="24"/>
                <w:lang w:val="ru-RU"/>
              </w:rPr>
              <w:t>отражающие</w:t>
            </w:r>
            <w:r w:rsidRPr="006633B0">
              <w:rPr>
                <w:i/>
                <w:spacing w:val="25"/>
                <w:sz w:val="24"/>
                <w:lang w:val="ru-RU"/>
              </w:rPr>
              <w:t xml:space="preserve"> </w:t>
            </w:r>
            <w:r w:rsidRPr="006633B0">
              <w:rPr>
                <w:i/>
                <w:sz w:val="24"/>
                <w:lang w:val="ru-RU"/>
              </w:rPr>
              <w:t>ценность</w:t>
            </w:r>
            <w:r w:rsidRPr="006633B0">
              <w:rPr>
                <w:i/>
                <w:spacing w:val="27"/>
                <w:sz w:val="24"/>
                <w:lang w:val="ru-RU"/>
              </w:rPr>
              <w:t xml:space="preserve"> </w:t>
            </w:r>
            <w:r w:rsidRPr="006633B0">
              <w:rPr>
                <w:i/>
                <w:sz w:val="24"/>
                <w:lang w:val="ru-RU"/>
              </w:rPr>
              <w:t>семьи,</w:t>
            </w:r>
            <w:r w:rsidRPr="006633B0">
              <w:rPr>
                <w:i/>
                <w:spacing w:val="26"/>
                <w:sz w:val="24"/>
                <w:lang w:val="ru-RU"/>
              </w:rPr>
              <w:t xml:space="preserve"> </w:t>
            </w:r>
            <w:r w:rsidRPr="006633B0">
              <w:rPr>
                <w:i/>
                <w:sz w:val="24"/>
                <w:lang w:val="ru-RU"/>
              </w:rPr>
              <w:t>людей</w:t>
            </w:r>
            <w:r w:rsidRPr="006633B0">
              <w:rPr>
                <w:i/>
                <w:spacing w:val="26"/>
                <w:sz w:val="24"/>
                <w:lang w:val="ru-RU"/>
              </w:rPr>
              <w:t xml:space="preserve"> </w:t>
            </w:r>
            <w:r w:rsidRPr="006633B0">
              <w:rPr>
                <w:i/>
                <w:sz w:val="24"/>
                <w:lang w:val="ru-RU"/>
              </w:rPr>
              <w:t>разных</w:t>
            </w:r>
            <w:r w:rsidRPr="006633B0">
              <w:rPr>
                <w:i/>
                <w:spacing w:val="25"/>
                <w:sz w:val="24"/>
                <w:lang w:val="ru-RU"/>
              </w:rPr>
              <w:t xml:space="preserve"> </w:t>
            </w:r>
            <w:r w:rsidRPr="006633B0">
              <w:rPr>
                <w:i/>
                <w:sz w:val="24"/>
                <w:lang w:val="ru-RU"/>
              </w:rPr>
              <w:t>поколений,</w:t>
            </w:r>
            <w:r w:rsidRPr="006633B0">
              <w:rPr>
                <w:i/>
                <w:spacing w:val="26"/>
                <w:sz w:val="24"/>
                <w:lang w:val="ru-RU"/>
              </w:rPr>
              <w:t xml:space="preserve"> </w:t>
            </w:r>
            <w:r w:rsidRPr="006633B0">
              <w:rPr>
                <w:i/>
                <w:sz w:val="24"/>
                <w:lang w:val="ru-RU"/>
              </w:rPr>
              <w:t>радость</w:t>
            </w:r>
            <w:r w:rsidRPr="006633B0">
              <w:rPr>
                <w:i/>
                <w:spacing w:val="-57"/>
                <w:sz w:val="24"/>
                <w:lang w:val="ru-RU"/>
              </w:rPr>
              <w:t xml:space="preserve"> </w:t>
            </w:r>
            <w:r w:rsidRPr="006633B0">
              <w:rPr>
                <w:i/>
                <w:sz w:val="24"/>
                <w:lang w:val="ru-RU"/>
              </w:rPr>
              <w:t>общения</w:t>
            </w:r>
            <w:r w:rsidRPr="006633B0">
              <w:rPr>
                <w:i/>
                <w:spacing w:val="-1"/>
                <w:sz w:val="24"/>
                <w:lang w:val="ru-RU"/>
              </w:rPr>
              <w:t xml:space="preserve"> </w:t>
            </w:r>
            <w:r w:rsidRPr="006633B0">
              <w:rPr>
                <w:i/>
                <w:sz w:val="24"/>
                <w:lang w:val="ru-RU"/>
              </w:rPr>
              <w:t>с</w:t>
            </w:r>
            <w:r w:rsidRPr="006633B0">
              <w:rPr>
                <w:i/>
                <w:spacing w:val="-1"/>
                <w:sz w:val="24"/>
                <w:lang w:val="ru-RU"/>
              </w:rPr>
              <w:t xml:space="preserve"> </w:t>
            </w:r>
            <w:r w:rsidRPr="006633B0">
              <w:rPr>
                <w:i/>
                <w:sz w:val="24"/>
                <w:lang w:val="ru-RU"/>
              </w:rPr>
              <w:t>семьей</w:t>
            </w:r>
            <w:r w:rsidRPr="006633B0">
              <w:rPr>
                <w:i/>
                <w:spacing w:val="2"/>
                <w:sz w:val="24"/>
                <w:lang w:val="ru-RU"/>
              </w:rPr>
              <w:t xml:space="preserve"> </w:t>
            </w:r>
            <w:r w:rsidRPr="006633B0">
              <w:rPr>
                <w:i/>
                <w:sz w:val="24"/>
                <w:lang w:val="ru-RU"/>
              </w:rPr>
              <w:t>(отражающие</w:t>
            </w:r>
            <w:r w:rsidRPr="006633B0">
              <w:rPr>
                <w:i/>
                <w:spacing w:val="-1"/>
                <w:sz w:val="24"/>
                <w:lang w:val="ru-RU"/>
              </w:rPr>
              <w:t xml:space="preserve"> </w:t>
            </w:r>
            <w:r w:rsidRPr="006633B0">
              <w:rPr>
                <w:i/>
                <w:sz w:val="24"/>
                <w:lang w:val="ru-RU"/>
              </w:rPr>
              <w:t>региональную специфику):</w:t>
            </w:r>
          </w:p>
          <w:p w:rsidR="00EC33B6" w:rsidRPr="006633B0" w:rsidRDefault="00EC33B6" w:rsidP="00461CA7">
            <w:pPr>
              <w:pStyle w:val="TableParagraph"/>
              <w:spacing w:before="8"/>
              <w:ind w:left="0" w:firstLine="720"/>
              <w:rPr>
                <w:b/>
                <w:sz w:val="23"/>
                <w:lang w:val="ru-RU"/>
              </w:rPr>
            </w:pPr>
          </w:p>
          <w:p w:rsidR="00EC33B6" w:rsidRPr="006633B0" w:rsidRDefault="00EC33B6" w:rsidP="00461CA7">
            <w:pPr>
              <w:pStyle w:val="TableParagraph"/>
              <w:ind w:left="110" w:right="95"/>
              <w:jc w:val="both"/>
              <w:rPr>
                <w:i/>
                <w:sz w:val="24"/>
                <w:lang w:val="ru-RU"/>
              </w:rPr>
            </w:pPr>
            <w:r w:rsidRPr="006633B0">
              <w:rPr>
                <w:i/>
                <w:sz w:val="24"/>
                <w:lang w:val="ru-RU"/>
              </w:rPr>
              <w:t>В групповых и помещениях, предназначенных для образовательной деятельности детей</w:t>
            </w:r>
            <w:r w:rsidRPr="006633B0">
              <w:rPr>
                <w:i/>
                <w:spacing w:val="1"/>
                <w:sz w:val="24"/>
                <w:lang w:val="ru-RU"/>
              </w:rPr>
              <w:t xml:space="preserve"> </w:t>
            </w:r>
            <w:r w:rsidRPr="006633B0">
              <w:rPr>
                <w:i/>
                <w:sz w:val="24"/>
                <w:lang w:val="ru-RU"/>
              </w:rPr>
              <w:t>(музыкальном,</w:t>
            </w:r>
            <w:r w:rsidRPr="006633B0">
              <w:rPr>
                <w:i/>
                <w:spacing w:val="-10"/>
                <w:sz w:val="24"/>
                <w:lang w:val="ru-RU"/>
              </w:rPr>
              <w:t xml:space="preserve"> </w:t>
            </w:r>
            <w:r w:rsidRPr="006633B0">
              <w:rPr>
                <w:i/>
                <w:sz w:val="24"/>
                <w:lang w:val="ru-RU"/>
              </w:rPr>
              <w:t>спортивном</w:t>
            </w:r>
            <w:r w:rsidRPr="006633B0">
              <w:rPr>
                <w:i/>
                <w:spacing w:val="-7"/>
                <w:sz w:val="24"/>
                <w:lang w:val="ru-RU"/>
              </w:rPr>
              <w:t xml:space="preserve"> </w:t>
            </w:r>
            <w:r w:rsidRPr="006633B0">
              <w:rPr>
                <w:i/>
                <w:sz w:val="24"/>
                <w:lang w:val="ru-RU"/>
              </w:rPr>
              <w:t>залах,</w:t>
            </w:r>
            <w:r w:rsidRPr="006633B0">
              <w:rPr>
                <w:i/>
                <w:spacing w:val="-8"/>
                <w:sz w:val="24"/>
                <w:lang w:val="ru-RU"/>
              </w:rPr>
              <w:t xml:space="preserve"> </w:t>
            </w:r>
            <w:r w:rsidRPr="006633B0">
              <w:rPr>
                <w:i/>
                <w:sz w:val="24"/>
                <w:lang w:val="ru-RU"/>
              </w:rPr>
              <w:t>кабинете</w:t>
            </w:r>
            <w:r w:rsidRPr="006633B0">
              <w:rPr>
                <w:i/>
                <w:spacing w:val="-9"/>
                <w:sz w:val="24"/>
                <w:lang w:val="ru-RU"/>
              </w:rPr>
              <w:t xml:space="preserve"> </w:t>
            </w:r>
            <w:r w:rsidRPr="006633B0">
              <w:rPr>
                <w:i/>
                <w:sz w:val="24"/>
                <w:lang w:val="ru-RU"/>
              </w:rPr>
              <w:t>по</w:t>
            </w:r>
            <w:r w:rsidRPr="006633B0">
              <w:rPr>
                <w:i/>
                <w:spacing w:val="-7"/>
                <w:sz w:val="24"/>
                <w:lang w:val="ru-RU"/>
              </w:rPr>
              <w:t xml:space="preserve"> </w:t>
            </w:r>
            <w:r w:rsidRPr="006633B0">
              <w:rPr>
                <w:i/>
                <w:sz w:val="24"/>
                <w:lang w:val="ru-RU"/>
              </w:rPr>
              <w:t>развитию</w:t>
            </w:r>
            <w:r w:rsidRPr="006633B0">
              <w:rPr>
                <w:i/>
                <w:spacing w:val="-8"/>
                <w:sz w:val="24"/>
                <w:lang w:val="ru-RU"/>
              </w:rPr>
              <w:t xml:space="preserve"> </w:t>
            </w:r>
            <w:r w:rsidRPr="006633B0">
              <w:rPr>
                <w:i/>
                <w:sz w:val="24"/>
                <w:lang w:val="ru-RU"/>
              </w:rPr>
              <w:t>речи,</w:t>
            </w:r>
            <w:r w:rsidRPr="006633B0">
              <w:rPr>
                <w:i/>
                <w:spacing w:val="-7"/>
                <w:sz w:val="24"/>
                <w:lang w:val="ru-RU"/>
              </w:rPr>
              <w:t xml:space="preserve"> </w:t>
            </w:r>
            <w:r w:rsidRPr="006633B0">
              <w:rPr>
                <w:i/>
                <w:sz w:val="24"/>
                <w:lang w:val="ru-RU"/>
              </w:rPr>
              <w:t>изостудии</w:t>
            </w:r>
            <w:r w:rsidRPr="006633B0">
              <w:rPr>
                <w:i/>
                <w:spacing w:val="-8"/>
                <w:sz w:val="24"/>
                <w:lang w:val="ru-RU"/>
              </w:rPr>
              <w:t xml:space="preserve"> </w:t>
            </w:r>
            <w:r w:rsidRPr="006633B0">
              <w:rPr>
                <w:i/>
                <w:sz w:val="24"/>
                <w:lang w:val="ru-RU"/>
              </w:rPr>
              <w:t>и</w:t>
            </w:r>
            <w:r w:rsidRPr="006633B0">
              <w:rPr>
                <w:i/>
                <w:spacing w:val="-10"/>
                <w:sz w:val="24"/>
                <w:lang w:val="ru-RU"/>
              </w:rPr>
              <w:t xml:space="preserve"> </w:t>
            </w:r>
            <w:r w:rsidRPr="006633B0">
              <w:rPr>
                <w:i/>
                <w:sz w:val="24"/>
                <w:lang w:val="ru-RU"/>
              </w:rPr>
              <w:t>др.),</w:t>
            </w:r>
            <w:r w:rsidRPr="006633B0">
              <w:rPr>
                <w:i/>
                <w:spacing w:val="-7"/>
                <w:sz w:val="24"/>
                <w:lang w:val="ru-RU"/>
              </w:rPr>
              <w:t xml:space="preserve"> </w:t>
            </w:r>
            <w:r w:rsidRPr="006633B0">
              <w:rPr>
                <w:i/>
                <w:sz w:val="24"/>
                <w:lang w:val="ru-RU"/>
              </w:rPr>
              <w:t>создаются</w:t>
            </w:r>
            <w:r w:rsidRPr="006633B0">
              <w:rPr>
                <w:i/>
                <w:spacing w:val="-58"/>
                <w:sz w:val="24"/>
                <w:lang w:val="ru-RU"/>
              </w:rPr>
              <w:t xml:space="preserve"> </w:t>
            </w:r>
            <w:r w:rsidRPr="006633B0">
              <w:rPr>
                <w:i/>
                <w:sz w:val="24"/>
                <w:lang w:val="ru-RU"/>
              </w:rPr>
              <w:t>условия</w:t>
            </w:r>
            <w:r w:rsidRPr="006633B0">
              <w:rPr>
                <w:i/>
                <w:spacing w:val="1"/>
                <w:sz w:val="24"/>
                <w:lang w:val="ru-RU"/>
              </w:rPr>
              <w:t xml:space="preserve"> </w:t>
            </w:r>
            <w:r w:rsidRPr="006633B0">
              <w:rPr>
                <w:i/>
                <w:sz w:val="24"/>
                <w:lang w:val="ru-RU"/>
              </w:rPr>
              <w:t>для</w:t>
            </w:r>
            <w:r w:rsidRPr="006633B0">
              <w:rPr>
                <w:i/>
                <w:spacing w:val="1"/>
                <w:sz w:val="24"/>
                <w:lang w:val="ru-RU"/>
              </w:rPr>
              <w:t xml:space="preserve"> </w:t>
            </w:r>
            <w:r w:rsidRPr="006633B0">
              <w:rPr>
                <w:i/>
                <w:sz w:val="24"/>
                <w:lang w:val="ru-RU"/>
              </w:rPr>
              <w:t>общения</w:t>
            </w:r>
            <w:r w:rsidRPr="006633B0">
              <w:rPr>
                <w:i/>
                <w:spacing w:val="1"/>
                <w:sz w:val="24"/>
                <w:lang w:val="ru-RU"/>
              </w:rPr>
              <w:t xml:space="preserve"> </w:t>
            </w:r>
            <w:r w:rsidRPr="006633B0">
              <w:rPr>
                <w:i/>
                <w:sz w:val="24"/>
                <w:lang w:val="ru-RU"/>
              </w:rPr>
              <w:t>и</w:t>
            </w:r>
            <w:r w:rsidRPr="006633B0">
              <w:rPr>
                <w:i/>
                <w:spacing w:val="1"/>
                <w:sz w:val="24"/>
                <w:lang w:val="ru-RU"/>
              </w:rPr>
              <w:t xml:space="preserve"> </w:t>
            </w:r>
            <w:r w:rsidRPr="006633B0">
              <w:rPr>
                <w:i/>
                <w:sz w:val="24"/>
                <w:lang w:val="ru-RU"/>
              </w:rPr>
              <w:t>совместной</w:t>
            </w:r>
            <w:r w:rsidRPr="006633B0">
              <w:rPr>
                <w:i/>
                <w:spacing w:val="1"/>
                <w:sz w:val="24"/>
                <w:lang w:val="ru-RU"/>
              </w:rPr>
              <w:t xml:space="preserve"> </w:t>
            </w:r>
            <w:r w:rsidRPr="006633B0">
              <w:rPr>
                <w:i/>
                <w:sz w:val="24"/>
                <w:lang w:val="ru-RU"/>
              </w:rPr>
              <w:t>деятельности</w:t>
            </w:r>
            <w:r w:rsidRPr="006633B0">
              <w:rPr>
                <w:i/>
                <w:spacing w:val="1"/>
                <w:sz w:val="24"/>
                <w:lang w:val="ru-RU"/>
              </w:rPr>
              <w:t xml:space="preserve"> </w:t>
            </w:r>
            <w:r w:rsidRPr="006633B0">
              <w:rPr>
                <w:i/>
                <w:sz w:val="24"/>
                <w:lang w:val="ru-RU"/>
              </w:rPr>
              <w:t>детей</w:t>
            </w:r>
            <w:r w:rsidRPr="006633B0">
              <w:rPr>
                <w:i/>
                <w:spacing w:val="1"/>
                <w:sz w:val="24"/>
                <w:lang w:val="ru-RU"/>
              </w:rPr>
              <w:t xml:space="preserve"> </w:t>
            </w:r>
            <w:r w:rsidRPr="006633B0">
              <w:rPr>
                <w:i/>
                <w:sz w:val="24"/>
                <w:lang w:val="ru-RU"/>
              </w:rPr>
              <w:t>как</w:t>
            </w:r>
            <w:r w:rsidRPr="006633B0">
              <w:rPr>
                <w:i/>
                <w:spacing w:val="1"/>
                <w:sz w:val="24"/>
                <w:lang w:val="ru-RU"/>
              </w:rPr>
              <w:t xml:space="preserve"> </w:t>
            </w:r>
            <w:r w:rsidRPr="006633B0">
              <w:rPr>
                <w:i/>
                <w:sz w:val="24"/>
                <w:lang w:val="ru-RU"/>
              </w:rPr>
              <w:t>со</w:t>
            </w:r>
            <w:r w:rsidRPr="006633B0">
              <w:rPr>
                <w:i/>
                <w:spacing w:val="1"/>
                <w:sz w:val="24"/>
                <w:lang w:val="ru-RU"/>
              </w:rPr>
              <w:t xml:space="preserve"> </w:t>
            </w:r>
            <w:r w:rsidRPr="006633B0">
              <w:rPr>
                <w:i/>
                <w:sz w:val="24"/>
                <w:lang w:val="ru-RU"/>
              </w:rPr>
              <w:t>взрослыми,</w:t>
            </w:r>
            <w:r w:rsidRPr="006633B0">
              <w:rPr>
                <w:i/>
                <w:spacing w:val="1"/>
                <w:sz w:val="24"/>
                <w:lang w:val="ru-RU"/>
              </w:rPr>
              <w:t xml:space="preserve"> </w:t>
            </w:r>
            <w:r w:rsidRPr="006633B0">
              <w:rPr>
                <w:i/>
                <w:sz w:val="24"/>
                <w:lang w:val="ru-RU"/>
              </w:rPr>
              <w:t>так</w:t>
            </w:r>
            <w:r w:rsidRPr="006633B0">
              <w:rPr>
                <w:i/>
                <w:spacing w:val="1"/>
                <w:sz w:val="24"/>
                <w:lang w:val="ru-RU"/>
              </w:rPr>
              <w:t xml:space="preserve"> </w:t>
            </w:r>
            <w:r w:rsidRPr="006633B0">
              <w:rPr>
                <w:i/>
                <w:sz w:val="24"/>
                <w:lang w:val="ru-RU"/>
              </w:rPr>
              <w:t>и</w:t>
            </w:r>
            <w:r w:rsidRPr="006633B0">
              <w:rPr>
                <w:i/>
                <w:spacing w:val="1"/>
                <w:sz w:val="24"/>
                <w:lang w:val="ru-RU"/>
              </w:rPr>
              <w:t xml:space="preserve"> </w:t>
            </w:r>
            <w:r w:rsidRPr="006633B0">
              <w:rPr>
                <w:i/>
                <w:sz w:val="24"/>
                <w:lang w:val="ru-RU"/>
              </w:rPr>
              <w:t>со</w:t>
            </w:r>
            <w:r w:rsidRPr="006633B0">
              <w:rPr>
                <w:i/>
                <w:spacing w:val="1"/>
                <w:sz w:val="24"/>
                <w:lang w:val="ru-RU"/>
              </w:rPr>
              <w:t xml:space="preserve"> </w:t>
            </w:r>
            <w:r w:rsidRPr="006633B0">
              <w:rPr>
                <w:i/>
                <w:sz w:val="24"/>
                <w:lang w:val="ru-RU"/>
              </w:rPr>
              <w:t>сверстниками</w:t>
            </w:r>
            <w:r w:rsidRPr="006633B0">
              <w:rPr>
                <w:i/>
                <w:spacing w:val="1"/>
                <w:sz w:val="24"/>
                <w:lang w:val="ru-RU"/>
              </w:rPr>
              <w:t xml:space="preserve"> </w:t>
            </w:r>
            <w:r w:rsidRPr="006633B0">
              <w:rPr>
                <w:i/>
                <w:sz w:val="24"/>
                <w:lang w:val="ru-RU"/>
              </w:rPr>
              <w:t>в</w:t>
            </w:r>
            <w:r w:rsidRPr="006633B0">
              <w:rPr>
                <w:i/>
                <w:spacing w:val="1"/>
                <w:sz w:val="24"/>
                <w:lang w:val="ru-RU"/>
              </w:rPr>
              <w:t xml:space="preserve"> </w:t>
            </w:r>
            <w:r w:rsidRPr="006633B0">
              <w:rPr>
                <w:i/>
                <w:sz w:val="24"/>
                <w:lang w:val="ru-RU"/>
              </w:rPr>
              <w:t>разных</w:t>
            </w:r>
            <w:r w:rsidRPr="006633B0">
              <w:rPr>
                <w:i/>
                <w:spacing w:val="1"/>
                <w:sz w:val="24"/>
                <w:lang w:val="ru-RU"/>
              </w:rPr>
              <w:t xml:space="preserve"> </w:t>
            </w:r>
            <w:r w:rsidRPr="006633B0">
              <w:rPr>
                <w:i/>
                <w:sz w:val="24"/>
                <w:lang w:val="ru-RU"/>
              </w:rPr>
              <w:t>групповых</w:t>
            </w:r>
            <w:r w:rsidRPr="006633B0">
              <w:rPr>
                <w:i/>
                <w:spacing w:val="1"/>
                <w:sz w:val="24"/>
                <w:lang w:val="ru-RU"/>
              </w:rPr>
              <w:t xml:space="preserve"> </w:t>
            </w:r>
            <w:r w:rsidRPr="006633B0">
              <w:rPr>
                <w:i/>
                <w:sz w:val="24"/>
                <w:lang w:val="ru-RU"/>
              </w:rPr>
              <w:t>сочетаниях.</w:t>
            </w:r>
            <w:r w:rsidRPr="006633B0">
              <w:rPr>
                <w:i/>
                <w:spacing w:val="1"/>
                <w:sz w:val="24"/>
                <w:lang w:val="ru-RU"/>
              </w:rPr>
              <w:t xml:space="preserve"> </w:t>
            </w:r>
            <w:r w:rsidRPr="006633B0">
              <w:rPr>
                <w:i/>
                <w:sz w:val="24"/>
                <w:lang w:val="ru-RU"/>
              </w:rPr>
              <w:t>Дети</w:t>
            </w:r>
            <w:r w:rsidRPr="006633B0">
              <w:rPr>
                <w:i/>
                <w:spacing w:val="1"/>
                <w:sz w:val="24"/>
                <w:lang w:val="ru-RU"/>
              </w:rPr>
              <w:t xml:space="preserve"> </w:t>
            </w:r>
            <w:r w:rsidRPr="006633B0">
              <w:rPr>
                <w:i/>
                <w:sz w:val="24"/>
                <w:lang w:val="ru-RU"/>
              </w:rPr>
              <w:t>должны</w:t>
            </w:r>
            <w:r w:rsidRPr="006633B0">
              <w:rPr>
                <w:i/>
                <w:spacing w:val="1"/>
                <w:sz w:val="24"/>
                <w:lang w:val="ru-RU"/>
              </w:rPr>
              <w:t xml:space="preserve"> </w:t>
            </w:r>
            <w:r w:rsidRPr="006633B0">
              <w:rPr>
                <w:i/>
                <w:sz w:val="24"/>
                <w:lang w:val="ru-RU"/>
              </w:rPr>
              <w:t>иметь</w:t>
            </w:r>
            <w:r w:rsidRPr="006633B0">
              <w:rPr>
                <w:i/>
                <w:spacing w:val="1"/>
                <w:sz w:val="24"/>
                <w:lang w:val="ru-RU"/>
              </w:rPr>
              <w:t xml:space="preserve"> </w:t>
            </w:r>
            <w:r w:rsidRPr="006633B0">
              <w:rPr>
                <w:i/>
                <w:sz w:val="24"/>
                <w:lang w:val="ru-RU"/>
              </w:rPr>
              <w:t>возможность</w:t>
            </w:r>
            <w:r w:rsidRPr="006633B0">
              <w:rPr>
                <w:i/>
                <w:spacing w:val="1"/>
                <w:sz w:val="24"/>
                <w:lang w:val="ru-RU"/>
              </w:rPr>
              <w:t xml:space="preserve"> </w:t>
            </w:r>
            <w:r w:rsidRPr="006633B0">
              <w:rPr>
                <w:i/>
                <w:sz w:val="24"/>
                <w:lang w:val="ru-RU"/>
              </w:rPr>
              <w:t>собираться</w:t>
            </w:r>
            <w:r w:rsidRPr="006633B0">
              <w:rPr>
                <w:i/>
                <w:spacing w:val="-6"/>
                <w:sz w:val="24"/>
                <w:lang w:val="ru-RU"/>
              </w:rPr>
              <w:t xml:space="preserve"> </w:t>
            </w:r>
            <w:r w:rsidRPr="006633B0">
              <w:rPr>
                <w:i/>
                <w:sz w:val="24"/>
                <w:lang w:val="ru-RU"/>
              </w:rPr>
              <w:t>для</w:t>
            </w:r>
            <w:r w:rsidRPr="006633B0">
              <w:rPr>
                <w:i/>
                <w:spacing w:val="-6"/>
                <w:sz w:val="24"/>
                <w:lang w:val="ru-RU"/>
              </w:rPr>
              <w:t xml:space="preserve"> </w:t>
            </w:r>
            <w:r w:rsidRPr="006633B0">
              <w:rPr>
                <w:i/>
                <w:sz w:val="24"/>
                <w:lang w:val="ru-RU"/>
              </w:rPr>
              <w:t>игр</w:t>
            </w:r>
            <w:r w:rsidRPr="006633B0">
              <w:rPr>
                <w:i/>
                <w:spacing w:val="-5"/>
                <w:sz w:val="24"/>
                <w:lang w:val="ru-RU"/>
              </w:rPr>
              <w:t xml:space="preserve"> </w:t>
            </w:r>
            <w:r w:rsidRPr="006633B0">
              <w:rPr>
                <w:i/>
                <w:sz w:val="24"/>
                <w:lang w:val="ru-RU"/>
              </w:rPr>
              <w:t>и</w:t>
            </w:r>
            <w:r w:rsidRPr="006633B0">
              <w:rPr>
                <w:i/>
                <w:spacing w:val="-5"/>
                <w:sz w:val="24"/>
                <w:lang w:val="ru-RU"/>
              </w:rPr>
              <w:t xml:space="preserve"> </w:t>
            </w:r>
            <w:r w:rsidRPr="006633B0">
              <w:rPr>
                <w:i/>
                <w:sz w:val="24"/>
                <w:lang w:val="ru-RU"/>
              </w:rPr>
              <w:t>занятий</w:t>
            </w:r>
            <w:r w:rsidRPr="006633B0">
              <w:rPr>
                <w:i/>
                <w:spacing w:val="-4"/>
                <w:sz w:val="24"/>
                <w:lang w:val="ru-RU"/>
              </w:rPr>
              <w:t xml:space="preserve"> </w:t>
            </w:r>
            <w:r w:rsidRPr="006633B0">
              <w:rPr>
                <w:i/>
                <w:sz w:val="24"/>
                <w:lang w:val="ru-RU"/>
              </w:rPr>
              <w:t>всей</w:t>
            </w:r>
            <w:r w:rsidRPr="006633B0">
              <w:rPr>
                <w:i/>
                <w:spacing w:val="-5"/>
                <w:sz w:val="24"/>
                <w:lang w:val="ru-RU"/>
              </w:rPr>
              <w:t xml:space="preserve"> </w:t>
            </w:r>
            <w:r w:rsidRPr="006633B0">
              <w:rPr>
                <w:i/>
                <w:sz w:val="24"/>
                <w:lang w:val="ru-RU"/>
              </w:rPr>
              <w:t>группой</w:t>
            </w:r>
            <w:r w:rsidRPr="006633B0">
              <w:rPr>
                <w:i/>
                <w:spacing w:val="-5"/>
                <w:sz w:val="24"/>
                <w:lang w:val="ru-RU"/>
              </w:rPr>
              <w:t xml:space="preserve"> </w:t>
            </w:r>
            <w:r w:rsidRPr="006633B0">
              <w:rPr>
                <w:i/>
                <w:sz w:val="24"/>
                <w:lang w:val="ru-RU"/>
              </w:rPr>
              <w:t>вместе,</w:t>
            </w:r>
            <w:r w:rsidRPr="006633B0">
              <w:rPr>
                <w:i/>
                <w:spacing w:val="-5"/>
                <w:sz w:val="24"/>
                <w:lang w:val="ru-RU"/>
              </w:rPr>
              <w:t xml:space="preserve"> </w:t>
            </w:r>
            <w:r w:rsidRPr="006633B0">
              <w:rPr>
                <w:i/>
                <w:sz w:val="24"/>
                <w:lang w:val="ru-RU"/>
              </w:rPr>
              <w:t>а</w:t>
            </w:r>
            <w:r w:rsidRPr="006633B0">
              <w:rPr>
                <w:i/>
                <w:spacing w:val="-4"/>
                <w:sz w:val="24"/>
                <w:lang w:val="ru-RU"/>
              </w:rPr>
              <w:t xml:space="preserve"> </w:t>
            </w:r>
            <w:r w:rsidRPr="006633B0">
              <w:rPr>
                <w:i/>
                <w:sz w:val="24"/>
                <w:lang w:val="ru-RU"/>
              </w:rPr>
              <w:t>также</w:t>
            </w:r>
            <w:r w:rsidRPr="006633B0">
              <w:rPr>
                <w:i/>
                <w:spacing w:val="-6"/>
                <w:sz w:val="24"/>
                <w:lang w:val="ru-RU"/>
              </w:rPr>
              <w:t xml:space="preserve"> </w:t>
            </w:r>
            <w:r w:rsidRPr="006633B0">
              <w:rPr>
                <w:i/>
                <w:sz w:val="24"/>
                <w:lang w:val="ru-RU"/>
              </w:rPr>
              <w:t>объединяться</w:t>
            </w:r>
            <w:r w:rsidRPr="006633B0">
              <w:rPr>
                <w:i/>
                <w:spacing w:val="-6"/>
                <w:sz w:val="24"/>
                <w:lang w:val="ru-RU"/>
              </w:rPr>
              <w:t xml:space="preserve"> </w:t>
            </w:r>
            <w:r w:rsidRPr="006633B0">
              <w:rPr>
                <w:i/>
                <w:sz w:val="24"/>
                <w:lang w:val="ru-RU"/>
              </w:rPr>
              <w:t>в</w:t>
            </w:r>
            <w:r w:rsidRPr="006633B0">
              <w:rPr>
                <w:i/>
                <w:spacing w:val="-6"/>
                <w:sz w:val="24"/>
                <w:lang w:val="ru-RU"/>
              </w:rPr>
              <w:t xml:space="preserve"> </w:t>
            </w:r>
            <w:r w:rsidRPr="006633B0">
              <w:rPr>
                <w:i/>
                <w:sz w:val="24"/>
                <w:lang w:val="ru-RU"/>
              </w:rPr>
              <w:t>малые</w:t>
            </w:r>
            <w:r w:rsidRPr="006633B0">
              <w:rPr>
                <w:i/>
                <w:spacing w:val="-5"/>
                <w:sz w:val="24"/>
                <w:lang w:val="ru-RU"/>
              </w:rPr>
              <w:t xml:space="preserve"> </w:t>
            </w:r>
            <w:r w:rsidRPr="006633B0">
              <w:rPr>
                <w:i/>
                <w:sz w:val="24"/>
                <w:lang w:val="ru-RU"/>
              </w:rPr>
              <w:t>группы</w:t>
            </w:r>
            <w:r w:rsidRPr="006633B0">
              <w:rPr>
                <w:i/>
                <w:spacing w:val="-58"/>
                <w:sz w:val="24"/>
                <w:lang w:val="ru-RU"/>
              </w:rPr>
              <w:t xml:space="preserve"> </w:t>
            </w:r>
            <w:r w:rsidRPr="006633B0">
              <w:rPr>
                <w:i/>
                <w:sz w:val="24"/>
                <w:lang w:val="ru-RU"/>
              </w:rPr>
              <w:t>в</w:t>
            </w:r>
            <w:r w:rsidRPr="006633B0">
              <w:rPr>
                <w:i/>
                <w:spacing w:val="1"/>
                <w:sz w:val="24"/>
                <w:lang w:val="ru-RU"/>
              </w:rPr>
              <w:t xml:space="preserve"> </w:t>
            </w:r>
            <w:r w:rsidRPr="006633B0">
              <w:rPr>
                <w:i/>
                <w:sz w:val="24"/>
                <w:lang w:val="ru-RU"/>
              </w:rPr>
              <w:t>соответствии</w:t>
            </w:r>
            <w:r w:rsidRPr="006633B0">
              <w:rPr>
                <w:i/>
                <w:spacing w:val="1"/>
                <w:sz w:val="24"/>
                <w:lang w:val="ru-RU"/>
              </w:rPr>
              <w:t xml:space="preserve"> </w:t>
            </w:r>
            <w:r w:rsidRPr="006633B0">
              <w:rPr>
                <w:i/>
                <w:sz w:val="24"/>
                <w:lang w:val="ru-RU"/>
              </w:rPr>
              <w:t>со</w:t>
            </w:r>
            <w:r w:rsidRPr="006633B0">
              <w:rPr>
                <w:i/>
                <w:spacing w:val="1"/>
                <w:sz w:val="24"/>
                <w:lang w:val="ru-RU"/>
              </w:rPr>
              <w:t xml:space="preserve"> </w:t>
            </w:r>
            <w:r w:rsidRPr="006633B0">
              <w:rPr>
                <w:i/>
                <w:sz w:val="24"/>
                <w:lang w:val="ru-RU"/>
              </w:rPr>
              <w:t>своими</w:t>
            </w:r>
            <w:r w:rsidRPr="006633B0">
              <w:rPr>
                <w:i/>
                <w:spacing w:val="1"/>
                <w:sz w:val="24"/>
                <w:lang w:val="ru-RU"/>
              </w:rPr>
              <w:t xml:space="preserve"> </w:t>
            </w:r>
            <w:r w:rsidRPr="006633B0">
              <w:rPr>
                <w:i/>
                <w:sz w:val="24"/>
                <w:lang w:val="ru-RU"/>
              </w:rPr>
              <w:t>интересами.</w:t>
            </w:r>
            <w:r w:rsidRPr="006633B0">
              <w:rPr>
                <w:i/>
                <w:spacing w:val="1"/>
                <w:sz w:val="24"/>
                <w:lang w:val="ru-RU"/>
              </w:rPr>
              <w:t xml:space="preserve"> </w:t>
            </w:r>
            <w:r w:rsidRPr="006633B0">
              <w:rPr>
                <w:i/>
                <w:sz w:val="24"/>
                <w:lang w:val="ru-RU"/>
              </w:rPr>
              <w:t>Для</w:t>
            </w:r>
            <w:r w:rsidRPr="006633B0">
              <w:rPr>
                <w:i/>
                <w:spacing w:val="1"/>
                <w:sz w:val="24"/>
                <w:lang w:val="ru-RU"/>
              </w:rPr>
              <w:t xml:space="preserve"> </w:t>
            </w:r>
            <w:r w:rsidRPr="006633B0">
              <w:rPr>
                <w:i/>
                <w:sz w:val="24"/>
                <w:lang w:val="ru-RU"/>
              </w:rPr>
              <w:t>реализации</w:t>
            </w:r>
            <w:r w:rsidRPr="006633B0">
              <w:rPr>
                <w:i/>
                <w:spacing w:val="1"/>
                <w:sz w:val="24"/>
                <w:lang w:val="ru-RU"/>
              </w:rPr>
              <w:t xml:space="preserve"> </w:t>
            </w:r>
            <w:r w:rsidRPr="006633B0">
              <w:rPr>
                <w:i/>
                <w:sz w:val="24"/>
                <w:lang w:val="ru-RU"/>
              </w:rPr>
              <w:t>проекта</w:t>
            </w:r>
            <w:r w:rsidRPr="006633B0">
              <w:rPr>
                <w:i/>
                <w:spacing w:val="1"/>
                <w:sz w:val="24"/>
                <w:lang w:val="ru-RU"/>
              </w:rPr>
              <w:t xml:space="preserve"> </w:t>
            </w:r>
            <w:r w:rsidRPr="006633B0">
              <w:rPr>
                <w:i/>
                <w:sz w:val="24"/>
                <w:lang w:val="ru-RU"/>
              </w:rPr>
              <w:t>УМК</w:t>
            </w:r>
            <w:r w:rsidRPr="006633B0">
              <w:rPr>
                <w:i/>
                <w:spacing w:val="1"/>
                <w:sz w:val="24"/>
                <w:lang w:val="ru-RU"/>
              </w:rPr>
              <w:t xml:space="preserve"> </w:t>
            </w:r>
            <w:r w:rsidRPr="006633B0">
              <w:rPr>
                <w:i/>
                <w:sz w:val="24"/>
                <w:lang w:val="ru-RU"/>
              </w:rPr>
              <w:t>«Татарча</w:t>
            </w:r>
            <w:r w:rsidRPr="006633B0">
              <w:rPr>
                <w:i/>
                <w:spacing w:val="1"/>
                <w:sz w:val="24"/>
                <w:lang w:val="ru-RU"/>
              </w:rPr>
              <w:t xml:space="preserve"> </w:t>
            </w:r>
            <w:r w:rsidRPr="006633B0">
              <w:rPr>
                <w:i/>
                <w:sz w:val="24"/>
                <w:lang w:val="ru-RU"/>
              </w:rPr>
              <w:t>сөйләшәбез», по возможности, может быть выделена зона для общения и совместной</w:t>
            </w:r>
            <w:r w:rsidRPr="006633B0">
              <w:rPr>
                <w:i/>
                <w:spacing w:val="1"/>
                <w:sz w:val="24"/>
                <w:lang w:val="ru-RU"/>
              </w:rPr>
              <w:t xml:space="preserve"> </w:t>
            </w:r>
            <w:r w:rsidRPr="006633B0">
              <w:rPr>
                <w:i/>
                <w:sz w:val="24"/>
                <w:lang w:val="ru-RU"/>
              </w:rPr>
              <w:t>деятельности взрослых и больших (малых) групп детей из разных возрастных групп на</w:t>
            </w:r>
            <w:r w:rsidRPr="006633B0">
              <w:rPr>
                <w:i/>
                <w:spacing w:val="1"/>
                <w:sz w:val="24"/>
                <w:lang w:val="ru-RU"/>
              </w:rPr>
              <w:t xml:space="preserve"> </w:t>
            </w:r>
            <w:r w:rsidRPr="006633B0">
              <w:rPr>
                <w:i/>
                <w:sz w:val="24"/>
                <w:lang w:val="ru-RU"/>
              </w:rPr>
              <w:t>прилегающей</w:t>
            </w:r>
            <w:r w:rsidRPr="006633B0">
              <w:rPr>
                <w:i/>
                <w:spacing w:val="-1"/>
                <w:sz w:val="24"/>
                <w:lang w:val="ru-RU"/>
              </w:rPr>
              <w:t xml:space="preserve"> </w:t>
            </w:r>
            <w:r w:rsidRPr="006633B0">
              <w:rPr>
                <w:i/>
                <w:sz w:val="24"/>
                <w:lang w:val="ru-RU"/>
              </w:rPr>
              <w:t>территории.</w:t>
            </w:r>
          </w:p>
          <w:p w:rsidR="00EC33B6" w:rsidRPr="006633B0" w:rsidRDefault="00EC33B6" w:rsidP="00461CA7">
            <w:pPr>
              <w:pStyle w:val="TableParagraph"/>
              <w:spacing w:before="5"/>
              <w:ind w:left="0"/>
              <w:rPr>
                <w:b/>
                <w:sz w:val="23"/>
                <w:lang w:val="ru-RU"/>
              </w:rPr>
            </w:pPr>
          </w:p>
          <w:p w:rsidR="00EC33B6" w:rsidRPr="006633B0" w:rsidRDefault="00EC33B6" w:rsidP="00461CA7">
            <w:pPr>
              <w:pStyle w:val="TableParagraph"/>
              <w:spacing w:line="270" w:lineRule="atLeast"/>
              <w:ind w:left="110" w:right="97"/>
              <w:jc w:val="both"/>
              <w:rPr>
                <w:i/>
                <w:sz w:val="24"/>
                <w:lang w:val="ru-RU"/>
              </w:rPr>
            </w:pPr>
            <w:r w:rsidRPr="006633B0">
              <w:rPr>
                <w:i/>
                <w:sz w:val="24"/>
                <w:lang w:val="ru-RU"/>
              </w:rPr>
              <w:t>Многофункциональными</w:t>
            </w:r>
            <w:r w:rsidRPr="006633B0">
              <w:rPr>
                <w:i/>
                <w:spacing w:val="1"/>
                <w:sz w:val="24"/>
                <w:lang w:val="ru-RU"/>
              </w:rPr>
              <w:t xml:space="preserve"> </w:t>
            </w:r>
            <w:r w:rsidRPr="006633B0">
              <w:rPr>
                <w:i/>
                <w:sz w:val="24"/>
                <w:lang w:val="ru-RU"/>
              </w:rPr>
              <w:t>и</w:t>
            </w:r>
            <w:r w:rsidRPr="006633B0">
              <w:rPr>
                <w:i/>
                <w:spacing w:val="1"/>
                <w:sz w:val="24"/>
                <w:lang w:val="ru-RU"/>
              </w:rPr>
              <w:t xml:space="preserve"> </w:t>
            </w:r>
            <w:r w:rsidRPr="006633B0">
              <w:rPr>
                <w:i/>
                <w:sz w:val="24"/>
                <w:lang w:val="ru-RU"/>
              </w:rPr>
              <w:t>дидактическими</w:t>
            </w:r>
            <w:r w:rsidRPr="006633B0">
              <w:rPr>
                <w:i/>
                <w:spacing w:val="1"/>
                <w:sz w:val="24"/>
                <w:lang w:val="ru-RU"/>
              </w:rPr>
              <w:t xml:space="preserve"> </w:t>
            </w:r>
            <w:r w:rsidRPr="006633B0">
              <w:rPr>
                <w:i/>
                <w:sz w:val="24"/>
                <w:lang w:val="ru-RU"/>
              </w:rPr>
              <w:t>возможностями</w:t>
            </w:r>
            <w:r w:rsidRPr="006633B0">
              <w:rPr>
                <w:i/>
                <w:spacing w:val="1"/>
                <w:sz w:val="24"/>
                <w:lang w:val="ru-RU"/>
              </w:rPr>
              <w:t xml:space="preserve"> </w:t>
            </w:r>
            <w:r w:rsidRPr="006633B0">
              <w:rPr>
                <w:i/>
                <w:sz w:val="24"/>
                <w:lang w:val="ru-RU"/>
              </w:rPr>
              <w:t>обладают</w:t>
            </w:r>
            <w:r w:rsidRPr="006633B0">
              <w:rPr>
                <w:i/>
                <w:spacing w:val="1"/>
                <w:sz w:val="24"/>
                <w:lang w:val="ru-RU"/>
              </w:rPr>
              <w:t xml:space="preserve"> </w:t>
            </w:r>
            <w:r w:rsidRPr="006633B0">
              <w:rPr>
                <w:i/>
                <w:sz w:val="24"/>
                <w:lang w:val="ru-RU"/>
              </w:rPr>
              <w:t>помещения</w:t>
            </w:r>
            <w:r w:rsidRPr="006633B0">
              <w:rPr>
                <w:i/>
                <w:spacing w:val="1"/>
                <w:sz w:val="24"/>
                <w:lang w:val="ru-RU"/>
              </w:rPr>
              <w:t xml:space="preserve"> </w:t>
            </w:r>
            <w:r w:rsidRPr="006633B0">
              <w:rPr>
                <w:i/>
                <w:sz w:val="24"/>
                <w:lang w:val="ru-RU"/>
              </w:rPr>
              <w:t>для</w:t>
            </w:r>
            <w:r w:rsidRPr="006633B0">
              <w:rPr>
                <w:i/>
                <w:spacing w:val="1"/>
                <w:sz w:val="24"/>
                <w:lang w:val="ru-RU"/>
              </w:rPr>
              <w:t xml:space="preserve"> </w:t>
            </w:r>
            <w:r w:rsidRPr="006633B0">
              <w:rPr>
                <w:i/>
                <w:sz w:val="24"/>
                <w:lang w:val="ru-RU"/>
              </w:rPr>
              <w:t>реализации</w:t>
            </w:r>
            <w:r w:rsidRPr="006633B0">
              <w:rPr>
                <w:i/>
                <w:spacing w:val="1"/>
                <w:sz w:val="24"/>
                <w:lang w:val="ru-RU"/>
              </w:rPr>
              <w:t xml:space="preserve"> </w:t>
            </w:r>
            <w:r w:rsidRPr="006633B0">
              <w:rPr>
                <w:i/>
                <w:sz w:val="24"/>
                <w:lang w:val="ru-RU"/>
              </w:rPr>
              <w:t>проектов</w:t>
            </w:r>
            <w:r w:rsidRPr="006633B0">
              <w:rPr>
                <w:i/>
                <w:spacing w:val="1"/>
                <w:sz w:val="24"/>
                <w:lang w:val="ru-RU"/>
              </w:rPr>
              <w:t xml:space="preserve"> </w:t>
            </w:r>
            <w:r w:rsidRPr="006633B0">
              <w:rPr>
                <w:i/>
                <w:sz w:val="24"/>
                <w:lang w:val="ru-RU"/>
              </w:rPr>
              <w:t>и</w:t>
            </w:r>
            <w:r w:rsidRPr="006633B0">
              <w:rPr>
                <w:i/>
                <w:spacing w:val="1"/>
                <w:sz w:val="24"/>
                <w:lang w:val="ru-RU"/>
              </w:rPr>
              <w:t xml:space="preserve"> </w:t>
            </w:r>
            <w:r w:rsidRPr="006633B0">
              <w:rPr>
                <w:i/>
                <w:sz w:val="24"/>
                <w:lang w:val="ru-RU"/>
              </w:rPr>
              <w:t>занятий</w:t>
            </w:r>
            <w:r w:rsidRPr="006633B0">
              <w:rPr>
                <w:i/>
                <w:spacing w:val="1"/>
                <w:sz w:val="24"/>
                <w:lang w:val="ru-RU"/>
              </w:rPr>
              <w:t xml:space="preserve"> </w:t>
            </w:r>
            <w:r w:rsidRPr="006633B0">
              <w:rPr>
                <w:i/>
                <w:sz w:val="24"/>
                <w:lang w:val="ru-RU"/>
              </w:rPr>
              <w:t>по</w:t>
            </w:r>
            <w:r w:rsidRPr="006633B0">
              <w:rPr>
                <w:i/>
                <w:spacing w:val="1"/>
                <w:sz w:val="24"/>
                <w:lang w:val="ru-RU"/>
              </w:rPr>
              <w:t xml:space="preserve"> </w:t>
            </w:r>
            <w:r w:rsidRPr="006633B0">
              <w:rPr>
                <w:i/>
                <w:sz w:val="24"/>
                <w:lang w:val="ru-RU"/>
              </w:rPr>
              <w:t>обучению</w:t>
            </w:r>
            <w:r w:rsidRPr="006633B0">
              <w:rPr>
                <w:i/>
                <w:spacing w:val="1"/>
                <w:sz w:val="24"/>
                <w:lang w:val="ru-RU"/>
              </w:rPr>
              <w:t xml:space="preserve"> </w:t>
            </w:r>
            <w:r w:rsidRPr="006633B0">
              <w:rPr>
                <w:i/>
                <w:sz w:val="24"/>
                <w:lang w:val="ru-RU"/>
              </w:rPr>
              <w:t>татарскому</w:t>
            </w:r>
            <w:r w:rsidRPr="006633B0">
              <w:rPr>
                <w:i/>
                <w:spacing w:val="1"/>
                <w:sz w:val="24"/>
                <w:lang w:val="ru-RU"/>
              </w:rPr>
              <w:t xml:space="preserve"> </w:t>
            </w:r>
            <w:r w:rsidRPr="006633B0">
              <w:rPr>
                <w:i/>
                <w:sz w:val="24"/>
                <w:lang w:val="ru-RU"/>
              </w:rPr>
              <w:t>языку,</w:t>
            </w:r>
            <w:r w:rsidRPr="006633B0">
              <w:rPr>
                <w:i/>
                <w:spacing w:val="1"/>
                <w:sz w:val="24"/>
                <w:lang w:val="ru-RU"/>
              </w:rPr>
              <w:t xml:space="preserve"> </w:t>
            </w:r>
            <w:r w:rsidRPr="006633B0">
              <w:rPr>
                <w:i/>
                <w:sz w:val="24"/>
                <w:lang w:val="ru-RU"/>
              </w:rPr>
              <w:t>центр</w:t>
            </w:r>
            <w:r w:rsidRPr="006633B0">
              <w:rPr>
                <w:i/>
                <w:spacing w:val="1"/>
                <w:sz w:val="24"/>
                <w:lang w:val="ru-RU"/>
              </w:rPr>
              <w:t xml:space="preserve"> </w:t>
            </w:r>
            <w:r w:rsidRPr="006633B0">
              <w:rPr>
                <w:i/>
                <w:sz w:val="24"/>
                <w:lang w:val="ru-RU"/>
              </w:rPr>
              <w:t>национальной</w:t>
            </w:r>
            <w:r w:rsidRPr="006633B0">
              <w:rPr>
                <w:i/>
                <w:spacing w:val="-57"/>
                <w:sz w:val="24"/>
                <w:lang w:val="ru-RU"/>
              </w:rPr>
              <w:t xml:space="preserve"> </w:t>
            </w:r>
            <w:r w:rsidRPr="006633B0">
              <w:rPr>
                <w:i/>
                <w:sz w:val="24"/>
                <w:lang w:val="ru-RU"/>
              </w:rPr>
              <w:t>культуры</w:t>
            </w:r>
            <w:r w:rsidRPr="006633B0">
              <w:rPr>
                <w:i/>
                <w:spacing w:val="1"/>
                <w:sz w:val="24"/>
                <w:lang w:val="ru-RU"/>
              </w:rPr>
              <w:t xml:space="preserve"> </w:t>
            </w:r>
            <w:r w:rsidRPr="006633B0">
              <w:rPr>
                <w:i/>
                <w:sz w:val="24"/>
                <w:lang w:val="ru-RU"/>
              </w:rPr>
              <w:t>в</w:t>
            </w:r>
            <w:r w:rsidRPr="006633B0">
              <w:rPr>
                <w:i/>
                <w:spacing w:val="1"/>
                <w:sz w:val="24"/>
                <w:lang w:val="ru-RU"/>
              </w:rPr>
              <w:t xml:space="preserve"> </w:t>
            </w:r>
            <w:r w:rsidRPr="006633B0">
              <w:rPr>
                <w:i/>
                <w:sz w:val="24"/>
                <w:lang w:val="ru-RU"/>
              </w:rPr>
              <w:t>групповых</w:t>
            </w:r>
            <w:r w:rsidRPr="006633B0">
              <w:rPr>
                <w:i/>
                <w:spacing w:val="1"/>
                <w:sz w:val="24"/>
                <w:lang w:val="ru-RU"/>
              </w:rPr>
              <w:t xml:space="preserve"> </w:t>
            </w:r>
            <w:r w:rsidRPr="006633B0">
              <w:rPr>
                <w:i/>
                <w:sz w:val="24"/>
                <w:lang w:val="ru-RU"/>
              </w:rPr>
              <w:t>помещениях,</w:t>
            </w:r>
            <w:r w:rsidRPr="006633B0">
              <w:rPr>
                <w:i/>
                <w:spacing w:val="1"/>
                <w:sz w:val="24"/>
                <w:lang w:val="ru-RU"/>
              </w:rPr>
              <w:t xml:space="preserve"> </w:t>
            </w:r>
            <w:r w:rsidRPr="006633B0">
              <w:rPr>
                <w:i/>
                <w:sz w:val="24"/>
                <w:lang w:val="ru-RU"/>
              </w:rPr>
              <w:t>мини-музей</w:t>
            </w:r>
            <w:r w:rsidRPr="006633B0">
              <w:rPr>
                <w:i/>
                <w:spacing w:val="1"/>
                <w:sz w:val="24"/>
                <w:lang w:val="ru-RU"/>
              </w:rPr>
              <w:t xml:space="preserve"> </w:t>
            </w:r>
            <w:r w:rsidRPr="006633B0">
              <w:rPr>
                <w:i/>
                <w:sz w:val="24"/>
                <w:lang w:val="ru-RU"/>
              </w:rPr>
              <w:t>народного</w:t>
            </w:r>
            <w:r w:rsidRPr="006633B0">
              <w:rPr>
                <w:i/>
                <w:spacing w:val="1"/>
                <w:sz w:val="24"/>
                <w:lang w:val="ru-RU"/>
              </w:rPr>
              <w:t xml:space="preserve"> </w:t>
            </w:r>
            <w:r w:rsidRPr="006633B0">
              <w:rPr>
                <w:i/>
                <w:sz w:val="24"/>
                <w:lang w:val="ru-RU"/>
              </w:rPr>
              <w:t>быта,</w:t>
            </w:r>
            <w:r w:rsidRPr="006633B0">
              <w:rPr>
                <w:i/>
                <w:spacing w:val="1"/>
                <w:sz w:val="24"/>
                <w:lang w:val="ru-RU"/>
              </w:rPr>
              <w:t xml:space="preserve"> </w:t>
            </w:r>
            <w:r w:rsidRPr="006633B0">
              <w:rPr>
                <w:i/>
                <w:sz w:val="24"/>
                <w:lang w:val="ru-RU"/>
              </w:rPr>
              <w:t>выставка</w:t>
            </w:r>
            <w:r w:rsidRPr="006633B0">
              <w:rPr>
                <w:i/>
                <w:spacing w:val="1"/>
                <w:sz w:val="24"/>
                <w:lang w:val="ru-RU"/>
              </w:rPr>
              <w:t xml:space="preserve"> </w:t>
            </w:r>
            <w:r w:rsidRPr="006633B0">
              <w:rPr>
                <w:i/>
                <w:sz w:val="24"/>
                <w:lang w:val="ru-RU"/>
              </w:rPr>
              <w:t>народных</w:t>
            </w:r>
            <w:r w:rsidRPr="006633B0">
              <w:rPr>
                <w:i/>
                <w:spacing w:val="1"/>
                <w:sz w:val="24"/>
                <w:lang w:val="ru-RU"/>
              </w:rPr>
              <w:t xml:space="preserve"> </w:t>
            </w:r>
            <w:r w:rsidRPr="006633B0">
              <w:rPr>
                <w:i/>
                <w:sz w:val="24"/>
                <w:lang w:val="ru-RU"/>
              </w:rPr>
              <w:t>промыслов, фотовыставка со снимками семьи, людей разных поколений, природы родного</w:t>
            </w:r>
            <w:r w:rsidRPr="006633B0">
              <w:rPr>
                <w:i/>
                <w:spacing w:val="1"/>
                <w:sz w:val="24"/>
                <w:lang w:val="ru-RU"/>
              </w:rPr>
              <w:t xml:space="preserve"> </w:t>
            </w:r>
            <w:r w:rsidRPr="006633B0">
              <w:rPr>
                <w:i/>
                <w:sz w:val="24"/>
                <w:lang w:val="ru-RU"/>
              </w:rPr>
              <w:t>края</w:t>
            </w:r>
            <w:r w:rsidRPr="006633B0">
              <w:rPr>
                <w:i/>
                <w:spacing w:val="-1"/>
                <w:sz w:val="24"/>
                <w:lang w:val="ru-RU"/>
              </w:rPr>
              <w:t xml:space="preserve"> </w:t>
            </w:r>
            <w:r w:rsidRPr="006633B0">
              <w:rPr>
                <w:i/>
                <w:sz w:val="24"/>
                <w:lang w:val="ru-RU"/>
              </w:rPr>
              <w:t>и др.</w:t>
            </w:r>
          </w:p>
        </w:tc>
      </w:tr>
      <w:tr w:rsidR="00EC33B6" w:rsidRPr="00D15C92" w:rsidTr="00EC33B6">
        <w:trPr>
          <w:trHeight w:val="1550"/>
        </w:trPr>
        <w:tc>
          <w:tcPr>
            <w:tcW w:w="9640" w:type="dxa"/>
          </w:tcPr>
          <w:p w:rsidR="00EC33B6" w:rsidRPr="006633B0" w:rsidRDefault="00EC33B6" w:rsidP="00461CA7">
            <w:pPr>
              <w:pStyle w:val="TableParagraph"/>
              <w:ind w:left="110" w:right="93"/>
              <w:jc w:val="both"/>
              <w:rPr>
                <w:i/>
                <w:sz w:val="24"/>
                <w:lang w:val="ru-RU"/>
              </w:rPr>
            </w:pPr>
            <w:r w:rsidRPr="006633B0">
              <w:rPr>
                <w:i/>
                <w:sz w:val="24"/>
                <w:lang w:val="ru-RU"/>
              </w:rPr>
              <w:t>6) Компоненты среды, обеспечивающие ребёнку возможность познавательного развития,</w:t>
            </w:r>
            <w:r w:rsidRPr="006633B0">
              <w:rPr>
                <w:i/>
                <w:spacing w:val="1"/>
                <w:sz w:val="24"/>
                <w:lang w:val="ru-RU"/>
              </w:rPr>
              <w:t xml:space="preserve"> </w:t>
            </w:r>
            <w:r w:rsidRPr="006633B0">
              <w:rPr>
                <w:i/>
                <w:sz w:val="24"/>
                <w:lang w:val="ru-RU"/>
              </w:rPr>
              <w:t>экспериментирования,</w:t>
            </w:r>
            <w:r w:rsidRPr="006633B0">
              <w:rPr>
                <w:i/>
                <w:spacing w:val="1"/>
                <w:sz w:val="24"/>
                <w:lang w:val="ru-RU"/>
              </w:rPr>
              <w:t xml:space="preserve"> </w:t>
            </w:r>
            <w:r w:rsidRPr="006633B0">
              <w:rPr>
                <w:i/>
                <w:sz w:val="24"/>
                <w:lang w:val="ru-RU"/>
              </w:rPr>
              <w:t>освоения</w:t>
            </w:r>
            <w:r w:rsidRPr="006633B0">
              <w:rPr>
                <w:i/>
                <w:spacing w:val="1"/>
                <w:sz w:val="24"/>
                <w:lang w:val="ru-RU"/>
              </w:rPr>
              <w:t xml:space="preserve"> </w:t>
            </w:r>
            <w:r w:rsidRPr="006633B0">
              <w:rPr>
                <w:i/>
                <w:sz w:val="24"/>
                <w:lang w:val="ru-RU"/>
              </w:rPr>
              <w:t>новых</w:t>
            </w:r>
            <w:r w:rsidRPr="006633B0">
              <w:rPr>
                <w:i/>
                <w:spacing w:val="1"/>
                <w:sz w:val="24"/>
                <w:lang w:val="ru-RU"/>
              </w:rPr>
              <w:t xml:space="preserve"> </w:t>
            </w:r>
            <w:r w:rsidRPr="006633B0">
              <w:rPr>
                <w:i/>
                <w:sz w:val="24"/>
                <w:lang w:val="ru-RU"/>
              </w:rPr>
              <w:t>технологий,</w:t>
            </w:r>
            <w:r w:rsidRPr="006633B0">
              <w:rPr>
                <w:i/>
                <w:spacing w:val="1"/>
                <w:sz w:val="24"/>
                <w:lang w:val="ru-RU"/>
              </w:rPr>
              <w:t xml:space="preserve"> </w:t>
            </w:r>
            <w:r w:rsidRPr="006633B0">
              <w:rPr>
                <w:i/>
                <w:sz w:val="24"/>
                <w:lang w:val="ru-RU"/>
              </w:rPr>
              <w:t>раскрывающие</w:t>
            </w:r>
            <w:r w:rsidRPr="006633B0">
              <w:rPr>
                <w:i/>
                <w:spacing w:val="1"/>
                <w:sz w:val="24"/>
                <w:lang w:val="ru-RU"/>
              </w:rPr>
              <w:t xml:space="preserve"> </w:t>
            </w:r>
            <w:r w:rsidRPr="006633B0">
              <w:rPr>
                <w:i/>
                <w:sz w:val="24"/>
                <w:lang w:val="ru-RU"/>
              </w:rPr>
              <w:t>красоту</w:t>
            </w:r>
            <w:r w:rsidRPr="006633B0">
              <w:rPr>
                <w:i/>
                <w:spacing w:val="1"/>
                <w:sz w:val="24"/>
                <w:lang w:val="ru-RU"/>
              </w:rPr>
              <w:t xml:space="preserve"> </w:t>
            </w:r>
            <w:r w:rsidRPr="006633B0">
              <w:rPr>
                <w:i/>
                <w:sz w:val="24"/>
                <w:lang w:val="ru-RU"/>
              </w:rPr>
              <w:t>знаний,</w:t>
            </w:r>
            <w:r w:rsidRPr="006633B0">
              <w:rPr>
                <w:i/>
                <w:spacing w:val="1"/>
                <w:sz w:val="24"/>
                <w:lang w:val="ru-RU"/>
              </w:rPr>
              <w:t xml:space="preserve"> </w:t>
            </w:r>
            <w:r w:rsidRPr="006633B0">
              <w:rPr>
                <w:i/>
                <w:sz w:val="24"/>
                <w:lang w:val="ru-RU"/>
              </w:rPr>
              <w:t>необходимость научного познания, формирующие научную картину мира (отражающие</w:t>
            </w:r>
            <w:r w:rsidRPr="006633B0">
              <w:rPr>
                <w:i/>
                <w:spacing w:val="1"/>
                <w:sz w:val="24"/>
                <w:lang w:val="ru-RU"/>
              </w:rPr>
              <w:t xml:space="preserve"> </w:t>
            </w:r>
            <w:r w:rsidRPr="006633B0">
              <w:rPr>
                <w:i/>
                <w:sz w:val="24"/>
                <w:lang w:val="ru-RU"/>
              </w:rPr>
              <w:t>региональную</w:t>
            </w:r>
            <w:r w:rsidRPr="006633B0">
              <w:rPr>
                <w:i/>
                <w:spacing w:val="-1"/>
                <w:sz w:val="24"/>
                <w:lang w:val="ru-RU"/>
              </w:rPr>
              <w:t xml:space="preserve"> </w:t>
            </w:r>
            <w:r w:rsidRPr="006633B0">
              <w:rPr>
                <w:i/>
                <w:sz w:val="24"/>
                <w:lang w:val="ru-RU"/>
              </w:rPr>
              <w:t>специфику):</w:t>
            </w:r>
          </w:p>
          <w:p w:rsidR="00EC33B6" w:rsidRPr="006633B0" w:rsidRDefault="00EC33B6" w:rsidP="00461CA7">
            <w:pPr>
              <w:pStyle w:val="TableParagraph"/>
              <w:spacing w:before="5"/>
              <w:ind w:left="0"/>
              <w:rPr>
                <w:b/>
                <w:sz w:val="23"/>
                <w:lang w:val="ru-RU"/>
              </w:rPr>
            </w:pPr>
          </w:p>
          <w:p w:rsidR="00EC33B6" w:rsidRPr="006633B0" w:rsidRDefault="00EC33B6" w:rsidP="00461CA7">
            <w:pPr>
              <w:pStyle w:val="TableParagraph"/>
              <w:ind w:left="110" w:right="95"/>
              <w:jc w:val="both"/>
              <w:rPr>
                <w:i/>
                <w:sz w:val="24"/>
                <w:lang w:val="ru-RU"/>
              </w:rPr>
            </w:pPr>
            <w:r w:rsidRPr="006633B0">
              <w:rPr>
                <w:i/>
                <w:sz w:val="24"/>
                <w:lang w:val="ru-RU"/>
              </w:rPr>
              <w:t>Для</w:t>
            </w:r>
            <w:r w:rsidRPr="006633B0">
              <w:rPr>
                <w:i/>
                <w:spacing w:val="1"/>
                <w:sz w:val="24"/>
                <w:lang w:val="ru-RU"/>
              </w:rPr>
              <w:t xml:space="preserve"> </w:t>
            </w:r>
            <w:r w:rsidRPr="006633B0">
              <w:rPr>
                <w:i/>
                <w:sz w:val="24"/>
                <w:lang w:val="ru-RU"/>
              </w:rPr>
              <w:t>эффективной</w:t>
            </w:r>
            <w:r w:rsidRPr="006633B0">
              <w:rPr>
                <w:i/>
                <w:spacing w:val="1"/>
                <w:sz w:val="24"/>
                <w:lang w:val="ru-RU"/>
              </w:rPr>
              <w:t xml:space="preserve"> </w:t>
            </w:r>
            <w:r w:rsidRPr="006633B0">
              <w:rPr>
                <w:i/>
                <w:sz w:val="24"/>
                <w:lang w:val="ru-RU"/>
              </w:rPr>
              <w:t>реализации</w:t>
            </w:r>
            <w:r w:rsidRPr="006633B0">
              <w:rPr>
                <w:i/>
                <w:spacing w:val="1"/>
                <w:sz w:val="24"/>
                <w:lang w:val="ru-RU"/>
              </w:rPr>
              <w:t xml:space="preserve"> </w:t>
            </w:r>
            <w:r w:rsidRPr="006633B0">
              <w:rPr>
                <w:i/>
                <w:sz w:val="24"/>
                <w:lang w:val="ru-RU"/>
              </w:rPr>
              <w:t>воспитательных</w:t>
            </w:r>
            <w:r w:rsidRPr="006633B0">
              <w:rPr>
                <w:i/>
                <w:spacing w:val="1"/>
                <w:sz w:val="24"/>
                <w:lang w:val="ru-RU"/>
              </w:rPr>
              <w:t xml:space="preserve"> </w:t>
            </w:r>
            <w:r w:rsidRPr="006633B0">
              <w:rPr>
                <w:i/>
                <w:sz w:val="24"/>
                <w:lang w:val="ru-RU"/>
              </w:rPr>
              <w:t>задач</w:t>
            </w:r>
            <w:r w:rsidRPr="006633B0">
              <w:rPr>
                <w:i/>
                <w:spacing w:val="1"/>
                <w:sz w:val="24"/>
                <w:lang w:val="ru-RU"/>
              </w:rPr>
              <w:t xml:space="preserve"> </w:t>
            </w:r>
            <w:r w:rsidRPr="006633B0">
              <w:rPr>
                <w:i/>
                <w:sz w:val="24"/>
                <w:lang w:val="ru-RU"/>
              </w:rPr>
              <w:t>необходимо</w:t>
            </w:r>
            <w:r w:rsidRPr="006633B0">
              <w:rPr>
                <w:i/>
                <w:spacing w:val="1"/>
                <w:sz w:val="24"/>
                <w:lang w:val="ru-RU"/>
              </w:rPr>
              <w:t xml:space="preserve"> </w:t>
            </w:r>
            <w:r w:rsidRPr="006633B0">
              <w:rPr>
                <w:i/>
                <w:sz w:val="24"/>
                <w:lang w:val="ru-RU"/>
              </w:rPr>
              <w:t>техническое</w:t>
            </w:r>
            <w:r w:rsidRPr="006633B0">
              <w:rPr>
                <w:i/>
                <w:spacing w:val="1"/>
                <w:sz w:val="24"/>
                <w:lang w:val="ru-RU"/>
              </w:rPr>
              <w:t xml:space="preserve"> </w:t>
            </w:r>
            <w:r w:rsidRPr="006633B0">
              <w:rPr>
                <w:i/>
                <w:sz w:val="24"/>
                <w:lang w:val="ru-RU"/>
              </w:rPr>
              <w:t>и</w:t>
            </w:r>
            <w:r w:rsidRPr="006633B0">
              <w:rPr>
                <w:i/>
                <w:spacing w:val="1"/>
                <w:sz w:val="24"/>
                <w:lang w:val="ru-RU"/>
              </w:rPr>
              <w:t xml:space="preserve"> </w:t>
            </w:r>
            <w:r w:rsidRPr="006633B0">
              <w:rPr>
                <w:i/>
                <w:sz w:val="24"/>
                <w:lang w:val="ru-RU"/>
              </w:rPr>
              <w:t>мультимедийное</w:t>
            </w:r>
            <w:r w:rsidRPr="006633B0">
              <w:rPr>
                <w:i/>
                <w:spacing w:val="1"/>
                <w:sz w:val="24"/>
                <w:lang w:val="ru-RU"/>
              </w:rPr>
              <w:t xml:space="preserve"> </w:t>
            </w:r>
            <w:r w:rsidRPr="006633B0">
              <w:rPr>
                <w:i/>
                <w:sz w:val="24"/>
                <w:lang w:val="ru-RU"/>
              </w:rPr>
              <w:t>сопровождение,</w:t>
            </w:r>
            <w:r w:rsidRPr="006633B0">
              <w:rPr>
                <w:i/>
                <w:spacing w:val="1"/>
                <w:sz w:val="24"/>
                <w:lang w:val="ru-RU"/>
              </w:rPr>
              <w:t xml:space="preserve"> </w:t>
            </w:r>
            <w:r w:rsidRPr="006633B0">
              <w:rPr>
                <w:i/>
                <w:sz w:val="24"/>
                <w:lang w:val="ru-RU"/>
              </w:rPr>
              <w:t>использование</w:t>
            </w:r>
            <w:r w:rsidRPr="006633B0">
              <w:rPr>
                <w:i/>
                <w:spacing w:val="1"/>
                <w:sz w:val="24"/>
                <w:lang w:val="ru-RU"/>
              </w:rPr>
              <w:t xml:space="preserve"> </w:t>
            </w:r>
            <w:r w:rsidRPr="006633B0">
              <w:rPr>
                <w:i/>
                <w:sz w:val="24"/>
                <w:lang w:val="ru-RU"/>
              </w:rPr>
              <w:t>специального</w:t>
            </w:r>
            <w:r w:rsidRPr="006633B0">
              <w:rPr>
                <w:i/>
                <w:spacing w:val="1"/>
                <w:sz w:val="24"/>
                <w:lang w:val="ru-RU"/>
              </w:rPr>
              <w:t xml:space="preserve"> </w:t>
            </w:r>
            <w:r w:rsidRPr="006633B0">
              <w:rPr>
                <w:i/>
                <w:sz w:val="24"/>
                <w:lang w:val="ru-RU"/>
              </w:rPr>
              <w:t>оборудования,</w:t>
            </w:r>
            <w:r w:rsidRPr="006633B0">
              <w:rPr>
                <w:i/>
                <w:spacing w:val="1"/>
                <w:sz w:val="24"/>
                <w:lang w:val="ru-RU"/>
              </w:rPr>
              <w:t xml:space="preserve"> </w:t>
            </w:r>
            <w:r w:rsidRPr="006633B0">
              <w:rPr>
                <w:i/>
                <w:sz w:val="24"/>
                <w:lang w:val="ru-RU"/>
              </w:rPr>
              <w:t>учебно-</w:t>
            </w:r>
            <w:r w:rsidRPr="006633B0">
              <w:rPr>
                <w:i/>
                <w:spacing w:val="1"/>
                <w:sz w:val="24"/>
                <w:lang w:val="ru-RU"/>
              </w:rPr>
              <w:t xml:space="preserve"> </w:t>
            </w:r>
            <w:r w:rsidRPr="006633B0">
              <w:rPr>
                <w:i/>
                <w:sz w:val="24"/>
                <w:lang w:val="ru-RU"/>
              </w:rPr>
              <w:t>методических</w:t>
            </w:r>
            <w:r w:rsidRPr="006633B0">
              <w:rPr>
                <w:i/>
                <w:spacing w:val="3"/>
                <w:sz w:val="24"/>
                <w:lang w:val="ru-RU"/>
              </w:rPr>
              <w:t xml:space="preserve"> </w:t>
            </w:r>
            <w:r w:rsidRPr="006633B0">
              <w:rPr>
                <w:i/>
                <w:sz w:val="24"/>
                <w:lang w:val="ru-RU"/>
              </w:rPr>
              <w:t>комплектов,</w:t>
            </w:r>
            <w:r w:rsidRPr="006633B0">
              <w:rPr>
                <w:i/>
                <w:spacing w:val="3"/>
                <w:sz w:val="24"/>
                <w:lang w:val="ru-RU"/>
              </w:rPr>
              <w:t xml:space="preserve"> </w:t>
            </w:r>
            <w:r w:rsidRPr="006633B0">
              <w:rPr>
                <w:i/>
                <w:sz w:val="24"/>
                <w:lang w:val="ru-RU"/>
              </w:rPr>
              <w:t>включая</w:t>
            </w:r>
            <w:r w:rsidRPr="006633B0">
              <w:rPr>
                <w:i/>
                <w:spacing w:val="2"/>
                <w:sz w:val="24"/>
                <w:lang w:val="ru-RU"/>
              </w:rPr>
              <w:t xml:space="preserve"> </w:t>
            </w:r>
            <w:r w:rsidRPr="006633B0">
              <w:rPr>
                <w:i/>
                <w:sz w:val="24"/>
                <w:lang w:val="ru-RU"/>
              </w:rPr>
              <w:t>УМК</w:t>
            </w:r>
            <w:r w:rsidRPr="006633B0">
              <w:rPr>
                <w:i/>
                <w:spacing w:val="2"/>
                <w:sz w:val="24"/>
                <w:lang w:val="ru-RU"/>
              </w:rPr>
              <w:t xml:space="preserve"> </w:t>
            </w:r>
            <w:r w:rsidRPr="006633B0">
              <w:rPr>
                <w:i/>
                <w:sz w:val="24"/>
                <w:lang w:val="ru-RU"/>
              </w:rPr>
              <w:t>«Татарча</w:t>
            </w:r>
            <w:r w:rsidRPr="006633B0">
              <w:rPr>
                <w:i/>
                <w:spacing w:val="4"/>
                <w:sz w:val="24"/>
                <w:lang w:val="ru-RU"/>
              </w:rPr>
              <w:t xml:space="preserve"> </w:t>
            </w:r>
            <w:r w:rsidRPr="006633B0">
              <w:rPr>
                <w:i/>
                <w:sz w:val="24"/>
                <w:lang w:val="ru-RU"/>
              </w:rPr>
              <w:t>сөйләшәбез»,</w:t>
            </w:r>
            <w:r w:rsidRPr="006633B0">
              <w:rPr>
                <w:i/>
                <w:spacing w:val="6"/>
                <w:sz w:val="24"/>
                <w:lang w:val="ru-RU"/>
              </w:rPr>
              <w:t xml:space="preserve"> </w:t>
            </w:r>
            <w:r w:rsidRPr="006633B0">
              <w:rPr>
                <w:i/>
                <w:sz w:val="24"/>
                <w:lang w:val="ru-RU"/>
              </w:rPr>
              <w:t>комплект</w:t>
            </w:r>
            <w:r w:rsidRPr="006633B0">
              <w:rPr>
                <w:i/>
                <w:spacing w:val="4"/>
                <w:sz w:val="24"/>
                <w:lang w:val="ru-RU"/>
              </w:rPr>
              <w:t xml:space="preserve"> </w:t>
            </w:r>
            <w:r w:rsidRPr="006633B0">
              <w:rPr>
                <w:i/>
                <w:sz w:val="24"/>
                <w:lang w:val="ru-RU"/>
              </w:rPr>
              <w:t>различных</w:t>
            </w:r>
          </w:p>
          <w:p w:rsidR="00EC33B6" w:rsidRPr="006633B0" w:rsidRDefault="00EC33B6" w:rsidP="00461CA7">
            <w:pPr>
              <w:pStyle w:val="TableParagraph"/>
              <w:spacing w:before="1" w:line="264" w:lineRule="exact"/>
              <w:ind w:left="110"/>
              <w:jc w:val="both"/>
              <w:rPr>
                <w:i/>
                <w:sz w:val="24"/>
                <w:lang w:val="ru-RU"/>
              </w:rPr>
            </w:pPr>
            <w:r w:rsidRPr="006633B0">
              <w:rPr>
                <w:i/>
                <w:sz w:val="24"/>
                <w:lang w:val="ru-RU"/>
              </w:rPr>
              <w:t>развивающих</w:t>
            </w:r>
            <w:r w:rsidRPr="006633B0">
              <w:rPr>
                <w:i/>
                <w:spacing w:val="-3"/>
                <w:sz w:val="24"/>
                <w:lang w:val="ru-RU"/>
              </w:rPr>
              <w:t xml:space="preserve"> </w:t>
            </w:r>
            <w:r w:rsidRPr="006633B0">
              <w:rPr>
                <w:i/>
                <w:sz w:val="24"/>
                <w:lang w:val="ru-RU"/>
              </w:rPr>
              <w:t>игр, современных</w:t>
            </w:r>
            <w:r w:rsidRPr="006633B0">
              <w:rPr>
                <w:i/>
                <w:spacing w:val="-2"/>
                <w:sz w:val="24"/>
                <w:lang w:val="ru-RU"/>
              </w:rPr>
              <w:t xml:space="preserve"> </w:t>
            </w:r>
            <w:r w:rsidRPr="006633B0">
              <w:rPr>
                <w:i/>
                <w:sz w:val="24"/>
                <w:lang w:val="ru-RU"/>
              </w:rPr>
              <w:t>средств</w:t>
            </w:r>
            <w:r w:rsidRPr="006633B0">
              <w:rPr>
                <w:i/>
                <w:spacing w:val="-3"/>
                <w:sz w:val="24"/>
                <w:lang w:val="ru-RU"/>
              </w:rPr>
              <w:t xml:space="preserve"> </w:t>
            </w:r>
            <w:r w:rsidRPr="006633B0">
              <w:rPr>
                <w:i/>
                <w:sz w:val="24"/>
                <w:lang w:val="ru-RU"/>
              </w:rPr>
              <w:t>образования</w:t>
            </w:r>
            <w:r w:rsidRPr="006633B0">
              <w:rPr>
                <w:i/>
                <w:spacing w:val="-4"/>
                <w:sz w:val="24"/>
                <w:lang w:val="ru-RU"/>
              </w:rPr>
              <w:t xml:space="preserve"> </w:t>
            </w:r>
            <w:r w:rsidRPr="006633B0">
              <w:rPr>
                <w:i/>
                <w:sz w:val="24"/>
                <w:lang w:val="ru-RU"/>
              </w:rPr>
              <w:t>и</w:t>
            </w:r>
            <w:r w:rsidRPr="006633B0">
              <w:rPr>
                <w:i/>
                <w:spacing w:val="-1"/>
                <w:sz w:val="24"/>
                <w:lang w:val="ru-RU"/>
              </w:rPr>
              <w:t xml:space="preserve"> </w:t>
            </w:r>
            <w:r w:rsidRPr="006633B0">
              <w:rPr>
                <w:i/>
                <w:sz w:val="24"/>
                <w:lang w:val="ru-RU"/>
              </w:rPr>
              <w:t>др.</w:t>
            </w:r>
          </w:p>
        </w:tc>
      </w:tr>
      <w:tr w:rsidR="00EC33B6" w:rsidRPr="00D15C92" w:rsidTr="00EC33B6">
        <w:trPr>
          <w:trHeight w:val="1550"/>
        </w:trPr>
        <w:tc>
          <w:tcPr>
            <w:tcW w:w="9640" w:type="dxa"/>
          </w:tcPr>
          <w:p w:rsidR="00EC33B6" w:rsidRPr="006633B0" w:rsidRDefault="00EC33B6" w:rsidP="00461CA7">
            <w:pPr>
              <w:pStyle w:val="TableParagraph"/>
              <w:ind w:left="110" w:right="93"/>
              <w:jc w:val="both"/>
              <w:rPr>
                <w:i/>
                <w:sz w:val="24"/>
                <w:lang w:val="ru-RU"/>
              </w:rPr>
            </w:pPr>
            <w:r w:rsidRPr="006633B0">
              <w:rPr>
                <w:i/>
                <w:sz w:val="24"/>
                <w:lang w:val="ru-RU"/>
              </w:rPr>
              <w:t>7) Компоненты среды, обеспечивающие ребёнку возможность посильного труда, а также</w:t>
            </w:r>
            <w:r w:rsidRPr="006633B0">
              <w:rPr>
                <w:i/>
                <w:spacing w:val="-57"/>
                <w:sz w:val="24"/>
                <w:lang w:val="ru-RU"/>
              </w:rPr>
              <w:t xml:space="preserve"> </w:t>
            </w:r>
            <w:r w:rsidRPr="006633B0">
              <w:rPr>
                <w:i/>
                <w:sz w:val="24"/>
                <w:lang w:val="ru-RU"/>
              </w:rPr>
              <w:t>отражающие</w:t>
            </w:r>
            <w:r w:rsidRPr="006633B0">
              <w:rPr>
                <w:i/>
                <w:spacing w:val="1"/>
                <w:sz w:val="24"/>
                <w:lang w:val="ru-RU"/>
              </w:rPr>
              <w:t xml:space="preserve"> </w:t>
            </w:r>
            <w:r w:rsidRPr="006633B0">
              <w:rPr>
                <w:i/>
                <w:sz w:val="24"/>
                <w:lang w:val="ru-RU"/>
              </w:rPr>
              <w:t>ценности</w:t>
            </w:r>
            <w:r w:rsidRPr="006633B0">
              <w:rPr>
                <w:i/>
                <w:spacing w:val="1"/>
                <w:sz w:val="24"/>
                <w:lang w:val="ru-RU"/>
              </w:rPr>
              <w:t xml:space="preserve"> </w:t>
            </w:r>
            <w:r w:rsidRPr="006633B0">
              <w:rPr>
                <w:i/>
                <w:sz w:val="24"/>
                <w:lang w:val="ru-RU"/>
              </w:rPr>
              <w:t>труда</w:t>
            </w:r>
            <w:r w:rsidRPr="006633B0">
              <w:rPr>
                <w:i/>
                <w:spacing w:val="1"/>
                <w:sz w:val="24"/>
                <w:lang w:val="ru-RU"/>
              </w:rPr>
              <w:t xml:space="preserve"> </w:t>
            </w:r>
            <w:r w:rsidRPr="006633B0">
              <w:rPr>
                <w:i/>
                <w:sz w:val="24"/>
                <w:lang w:val="ru-RU"/>
              </w:rPr>
              <w:t>в</w:t>
            </w:r>
            <w:r w:rsidRPr="006633B0">
              <w:rPr>
                <w:i/>
                <w:spacing w:val="1"/>
                <w:sz w:val="24"/>
                <w:lang w:val="ru-RU"/>
              </w:rPr>
              <w:t xml:space="preserve"> </w:t>
            </w:r>
            <w:r w:rsidRPr="006633B0">
              <w:rPr>
                <w:i/>
                <w:sz w:val="24"/>
                <w:lang w:val="ru-RU"/>
              </w:rPr>
              <w:t>жизни</w:t>
            </w:r>
            <w:r w:rsidRPr="006633B0">
              <w:rPr>
                <w:i/>
                <w:spacing w:val="1"/>
                <w:sz w:val="24"/>
                <w:lang w:val="ru-RU"/>
              </w:rPr>
              <w:t xml:space="preserve"> </w:t>
            </w:r>
            <w:r w:rsidRPr="006633B0">
              <w:rPr>
                <w:i/>
                <w:sz w:val="24"/>
                <w:lang w:val="ru-RU"/>
              </w:rPr>
              <w:t>человека</w:t>
            </w:r>
            <w:r w:rsidRPr="006633B0">
              <w:rPr>
                <w:i/>
                <w:spacing w:val="1"/>
                <w:sz w:val="24"/>
                <w:lang w:val="ru-RU"/>
              </w:rPr>
              <w:t xml:space="preserve"> </w:t>
            </w:r>
            <w:r w:rsidRPr="006633B0">
              <w:rPr>
                <w:i/>
                <w:sz w:val="24"/>
                <w:lang w:val="ru-RU"/>
              </w:rPr>
              <w:t>и</w:t>
            </w:r>
            <w:r w:rsidRPr="006633B0">
              <w:rPr>
                <w:i/>
                <w:spacing w:val="1"/>
                <w:sz w:val="24"/>
                <w:lang w:val="ru-RU"/>
              </w:rPr>
              <w:t xml:space="preserve"> </w:t>
            </w:r>
            <w:r w:rsidRPr="006633B0">
              <w:rPr>
                <w:i/>
                <w:sz w:val="24"/>
                <w:lang w:val="ru-RU"/>
              </w:rPr>
              <w:t>государства</w:t>
            </w:r>
            <w:r w:rsidRPr="006633B0">
              <w:rPr>
                <w:i/>
                <w:spacing w:val="1"/>
                <w:sz w:val="24"/>
                <w:lang w:val="ru-RU"/>
              </w:rPr>
              <w:t xml:space="preserve"> </w:t>
            </w:r>
            <w:r w:rsidRPr="006633B0">
              <w:rPr>
                <w:i/>
                <w:sz w:val="24"/>
                <w:lang w:val="ru-RU"/>
              </w:rPr>
              <w:t>(отражающие</w:t>
            </w:r>
            <w:r w:rsidRPr="006633B0">
              <w:rPr>
                <w:i/>
                <w:spacing w:val="1"/>
                <w:sz w:val="24"/>
                <w:lang w:val="ru-RU"/>
              </w:rPr>
              <w:t xml:space="preserve"> </w:t>
            </w:r>
            <w:r w:rsidRPr="006633B0">
              <w:rPr>
                <w:i/>
                <w:sz w:val="24"/>
                <w:lang w:val="ru-RU"/>
              </w:rPr>
              <w:t>региональную</w:t>
            </w:r>
            <w:r w:rsidRPr="006633B0">
              <w:rPr>
                <w:i/>
                <w:spacing w:val="-1"/>
                <w:sz w:val="24"/>
                <w:lang w:val="ru-RU"/>
              </w:rPr>
              <w:t xml:space="preserve"> </w:t>
            </w:r>
            <w:r w:rsidRPr="006633B0">
              <w:rPr>
                <w:i/>
                <w:sz w:val="24"/>
                <w:lang w:val="ru-RU"/>
              </w:rPr>
              <w:t>специфику):</w:t>
            </w:r>
          </w:p>
          <w:p w:rsidR="00EC33B6" w:rsidRPr="006633B0" w:rsidRDefault="00EC33B6" w:rsidP="00461CA7">
            <w:pPr>
              <w:pStyle w:val="TableParagraph"/>
              <w:spacing w:before="8"/>
              <w:ind w:left="0"/>
              <w:rPr>
                <w:b/>
                <w:sz w:val="23"/>
                <w:lang w:val="ru-RU"/>
              </w:rPr>
            </w:pPr>
          </w:p>
          <w:p w:rsidR="00EC33B6" w:rsidRPr="006633B0" w:rsidRDefault="00EC33B6" w:rsidP="00461CA7">
            <w:pPr>
              <w:pStyle w:val="TableParagraph"/>
              <w:ind w:left="110" w:right="98"/>
              <w:jc w:val="both"/>
              <w:rPr>
                <w:i/>
                <w:sz w:val="24"/>
                <w:lang w:val="ru-RU"/>
              </w:rPr>
            </w:pPr>
            <w:r w:rsidRPr="006633B0">
              <w:rPr>
                <w:i/>
                <w:sz w:val="24"/>
                <w:lang w:val="ru-RU"/>
              </w:rPr>
              <w:t>Педагоги</w:t>
            </w:r>
            <w:r w:rsidRPr="006633B0">
              <w:rPr>
                <w:i/>
                <w:spacing w:val="1"/>
                <w:sz w:val="24"/>
                <w:lang w:val="ru-RU"/>
              </w:rPr>
              <w:t xml:space="preserve"> </w:t>
            </w:r>
            <w:r w:rsidRPr="006633B0">
              <w:rPr>
                <w:i/>
                <w:sz w:val="24"/>
                <w:lang w:val="ru-RU"/>
              </w:rPr>
              <w:t>детского</w:t>
            </w:r>
            <w:r w:rsidRPr="006633B0">
              <w:rPr>
                <w:i/>
                <w:spacing w:val="1"/>
                <w:sz w:val="24"/>
                <w:lang w:val="ru-RU"/>
              </w:rPr>
              <w:t xml:space="preserve"> </w:t>
            </w:r>
            <w:r w:rsidRPr="006633B0">
              <w:rPr>
                <w:i/>
                <w:sz w:val="24"/>
                <w:lang w:val="ru-RU"/>
              </w:rPr>
              <w:t>сада</w:t>
            </w:r>
            <w:r w:rsidRPr="006633B0">
              <w:rPr>
                <w:i/>
                <w:spacing w:val="1"/>
                <w:sz w:val="24"/>
                <w:lang w:val="ru-RU"/>
              </w:rPr>
              <w:t xml:space="preserve"> </w:t>
            </w:r>
            <w:r w:rsidRPr="006633B0">
              <w:rPr>
                <w:i/>
                <w:sz w:val="24"/>
                <w:lang w:val="ru-RU"/>
              </w:rPr>
              <w:t>учитывают</w:t>
            </w:r>
            <w:r w:rsidRPr="006633B0">
              <w:rPr>
                <w:i/>
                <w:spacing w:val="1"/>
                <w:sz w:val="24"/>
                <w:lang w:val="ru-RU"/>
              </w:rPr>
              <w:t xml:space="preserve"> </w:t>
            </w:r>
            <w:r w:rsidRPr="006633B0">
              <w:rPr>
                <w:i/>
                <w:sz w:val="24"/>
                <w:lang w:val="ru-RU"/>
              </w:rPr>
              <w:t>основные</w:t>
            </w:r>
            <w:r w:rsidRPr="006633B0">
              <w:rPr>
                <w:i/>
                <w:spacing w:val="1"/>
                <w:sz w:val="24"/>
                <w:lang w:val="ru-RU"/>
              </w:rPr>
              <w:t xml:space="preserve"> </w:t>
            </w:r>
            <w:r w:rsidRPr="006633B0">
              <w:rPr>
                <w:i/>
                <w:sz w:val="24"/>
                <w:lang w:val="ru-RU"/>
              </w:rPr>
              <w:t>аспекты</w:t>
            </w:r>
            <w:r w:rsidRPr="006633B0">
              <w:rPr>
                <w:i/>
                <w:spacing w:val="1"/>
                <w:sz w:val="24"/>
                <w:lang w:val="ru-RU"/>
              </w:rPr>
              <w:t xml:space="preserve"> </w:t>
            </w:r>
            <w:r w:rsidRPr="006633B0">
              <w:rPr>
                <w:i/>
                <w:sz w:val="24"/>
                <w:lang w:val="ru-RU"/>
              </w:rPr>
              <w:t>руководства</w:t>
            </w:r>
            <w:r w:rsidRPr="006633B0">
              <w:rPr>
                <w:i/>
                <w:spacing w:val="1"/>
                <w:sz w:val="24"/>
                <w:lang w:val="ru-RU"/>
              </w:rPr>
              <w:t xml:space="preserve"> </w:t>
            </w:r>
            <w:r w:rsidRPr="006633B0">
              <w:rPr>
                <w:i/>
                <w:sz w:val="24"/>
                <w:lang w:val="ru-RU"/>
              </w:rPr>
              <w:t>трудовой</w:t>
            </w:r>
            <w:r w:rsidRPr="006633B0">
              <w:rPr>
                <w:i/>
                <w:spacing w:val="1"/>
                <w:sz w:val="24"/>
                <w:lang w:val="ru-RU"/>
              </w:rPr>
              <w:t xml:space="preserve"> </w:t>
            </w:r>
            <w:r w:rsidRPr="006633B0">
              <w:rPr>
                <w:i/>
                <w:sz w:val="24"/>
                <w:lang w:val="ru-RU"/>
              </w:rPr>
              <w:t>деятельностью детей, а именно:</w:t>
            </w:r>
          </w:p>
          <w:p w:rsidR="00EC33B6" w:rsidRPr="006633B0" w:rsidRDefault="00EC33B6" w:rsidP="00461CA7">
            <w:pPr>
              <w:pStyle w:val="TableParagraph"/>
              <w:spacing w:before="5"/>
              <w:ind w:left="0"/>
              <w:rPr>
                <w:b/>
                <w:sz w:val="24"/>
                <w:lang w:val="ru-RU"/>
              </w:rPr>
            </w:pPr>
          </w:p>
          <w:p w:rsidR="00EC33B6" w:rsidRPr="006633B0" w:rsidRDefault="00EC33B6" w:rsidP="00461CA7">
            <w:pPr>
              <w:pStyle w:val="TableParagraph"/>
              <w:ind w:left="110"/>
              <w:jc w:val="both"/>
              <w:rPr>
                <w:i/>
                <w:sz w:val="24"/>
                <w:lang w:val="ru-RU"/>
              </w:rPr>
            </w:pPr>
            <w:r w:rsidRPr="006633B0">
              <w:rPr>
                <w:i/>
                <w:sz w:val="24"/>
                <w:lang w:val="ru-RU"/>
              </w:rPr>
              <w:t>подчеркивают</w:t>
            </w:r>
            <w:r w:rsidRPr="006633B0">
              <w:rPr>
                <w:i/>
                <w:spacing w:val="-6"/>
                <w:sz w:val="24"/>
                <w:lang w:val="ru-RU"/>
              </w:rPr>
              <w:t xml:space="preserve"> </w:t>
            </w:r>
            <w:r w:rsidRPr="006633B0">
              <w:rPr>
                <w:i/>
                <w:sz w:val="24"/>
                <w:lang w:val="ru-RU"/>
              </w:rPr>
              <w:t>общественную</w:t>
            </w:r>
            <w:r w:rsidRPr="006633B0">
              <w:rPr>
                <w:i/>
                <w:spacing w:val="-5"/>
                <w:sz w:val="24"/>
                <w:lang w:val="ru-RU"/>
              </w:rPr>
              <w:t xml:space="preserve"> </w:t>
            </w:r>
            <w:r w:rsidRPr="006633B0">
              <w:rPr>
                <w:i/>
                <w:sz w:val="24"/>
                <w:lang w:val="ru-RU"/>
              </w:rPr>
              <w:t>значимость</w:t>
            </w:r>
            <w:r w:rsidRPr="006633B0">
              <w:rPr>
                <w:i/>
                <w:spacing w:val="-5"/>
                <w:sz w:val="24"/>
                <w:lang w:val="ru-RU"/>
              </w:rPr>
              <w:t xml:space="preserve"> </w:t>
            </w:r>
            <w:r w:rsidRPr="006633B0">
              <w:rPr>
                <w:i/>
                <w:sz w:val="24"/>
                <w:lang w:val="ru-RU"/>
              </w:rPr>
              <w:t>труда;</w:t>
            </w:r>
          </w:p>
          <w:p w:rsidR="00EC33B6" w:rsidRPr="006633B0" w:rsidRDefault="00EC33B6" w:rsidP="00461CA7">
            <w:pPr>
              <w:pStyle w:val="TableParagraph"/>
              <w:spacing w:before="4"/>
              <w:ind w:left="0"/>
              <w:rPr>
                <w:b/>
                <w:sz w:val="24"/>
                <w:lang w:val="ru-RU"/>
              </w:rPr>
            </w:pPr>
          </w:p>
          <w:p w:rsidR="00EC33B6" w:rsidRPr="006633B0" w:rsidRDefault="00EC33B6" w:rsidP="00461CA7">
            <w:pPr>
              <w:pStyle w:val="TableParagraph"/>
              <w:spacing w:before="1"/>
              <w:ind w:left="110" w:right="93"/>
              <w:jc w:val="both"/>
              <w:rPr>
                <w:i/>
                <w:sz w:val="24"/>
                <w:lang w:val="ru-RU"/>
              </w:rPr>
            </w:pPr>
            <w:r w:rsidRPr="006633B0">
              <w:rPr>
                <w:i/>
                <w:sz w:val="24"/>
                <w:lang w:val="ru-RU"/>
              </w:rPr>
              <w:t>следят за тем, чтобы все виды труда и их содержание соответствовали возрастным</w:t>
            </w:r>
            <w:r w:rsidRPr="006633B0">
              <w:rPr>
                <w:i/>
                <w:spacing w:val="1"/>
                <w:sz w:val="24"/>
                <w:lang w:val="ru-RU"/>
              </w:rPr>
              <w:t xml:space="preserve"> </w:t>
            </w:r>
            <w:r w:rsidRPr="006633B0">
              <w:rPr>
                <w:i/>
                <w:sz w:val="24"/>
                <w:lang w:val="ru-RU"/>
              </w:rPr>
              <w:t>возможностям</w:t>
            </w:r>
            <w:r w:rsidRPr="006633B0">
              <w:rPr>
                <w:i/>
                <w:spacing w:val="-2"/>
                <w:sz w:val="24"/>
                <w:lang w:val="ru-RU"/>
              </w:rPr>
              <w:t xml:space="preserve"> </w:t>
            </w:r>
            <w:r w:rsidRPr="006633B0">
              <w:rPr>
                <w:i/>
                <w:sz w:val="24"/>
                <w:lang w:val="ru-RU"/>
              </w:rPr>
              <w:t>детей;</w:t>
            </w:r>
          </w:p>
          <w:p w:rsidR="00EC33B6" w:rsidRPr="006633B0" w:rsidRDefault="00EC33B6" w:rsidP="00461CA7">
            <w:pPr>
              <w:pStyle w:val="TableParagraph"/>
              <w:spacing w:before="2"/>
              <w:ind w:left="0"/>
              <w:rPr>
                <w:b/>
                <w:sz w:val="24"/>
                <w:lang w:val="ru-RU"/>
              </w:rPr>
            </w:pPr>
          </w:p>
          <w:p w:rsidR="00EC33B6" w:rsidRPr="006633B0" w:rsidRDefault="00EC33B6" w:rsidP="00461CA7">
            <w:pPr>
              <w:pStyle w:val="TableParagraph"/>
              <w:spacing w:before="1"/>
              <w:ind w:left="110" w:right="105"/>
              <w:jc w:val="both"/>
              <w:rPr>
                <w:i/>
                <w:sz w:val="24"/>
                <w:lang w:val="ru-RU"/>
              </w:rPr>
            </w:pPr>
            <w:r w:rsidRPr="006633B0">
              <w:rPr>
                <w:i/>
                <w:sz w:val="24"/>
                <w:lang w:val="ru-RU"/>
              </w:rPr>
              <w:t>строго соблюдают нормы нагрузки, выполняемой детьми, не допуская их перегрузки и</w:t>
            </w:r>
            <w:r w:rsidRPr="006633B0">
              <w:rPr>
                <w:i/>
                <w:spacing w:val="1"/>
                <w:sz w:val="24"/>
                <w:lang w:val="ru-RU"/>
              </w:rPr>
              <w:t xml:space="preserve"> </w:t>
            </w:r>
            <w:r w:rsidRPr="006633B0">
              <w:rPr>
                <w:i/>
                <w:sz w:val="24"/>
                <w:lang w:val="ru-RU"/>
              </w:rPr>
              <w:t>переутомления;</w:t>
            </w:r>
          </w:p>
          <w:p w:rsidR="00EC33B6" w:rsidRPr="006633B0" w:rsidRDefault="00EC33B6" w:rsidP="00461CA7">
            <w:pPr>
              <w:pStyle w:val="TableParagraph"/>
              <w:spacing w:before="4"/>
              <w:ind w:left="0"/>
              <w:rPr>
                <w:b/>
                <w:sz w:val="24"/>
                <w:lang w:val="ru-RU"/>
              </w:rPr>
            </w:pPr>
          </w:p>
          <w:p w:rsidR="00EC33B6" w:rsidRPr="006633B0" w:rsidRDefault="00EC33B6" w:rsidP="00461CA7">
            <w:pPr>
              <w:pStyle w:val="TableParagraph"/>
              <w:ind w:left="110"/>
              <w:jc w:val="both"/>
              <w:rPr>
                <w:i/>
                <w:sz w:val="24"/>
                <w:lang w:val="ru-RU"/>
              </w:rPr>
            </w:pPr>
            <w:r w:rsidRPr="006633B0">
              <w:rPr>
                <w:i/>
                <w:sz w:val="24"/>
                <w:lang w:val="ru-RU"/>
              </w:rPr>
              <w:t>постепенно</w:t>
            </w:r>
            <w:r w:rsidRPr="006633B0">
              <w:rPr>
                <w:i/>
                <w:spacing w:val="-4"/>
                <w:sz w:val="24"/>
                <w:lang w:val="ru-RU"/>
              </w:rPr>
              <w:t xml:space="preserve"> </w:t>
            </w:r>
            <w:r w:rsidRPr="006633B0">
              <w:rPr>
                <w:i/>
                <w:sz w:val="24"/>
                <w:lang w:val="ru-RU"/>
              </w:rPr>
              <w:t>расширяют</w:t>
            </w:r>
            <w:r w:rsidRPr="006633B0">
              <w:rPr>
                <w:i/>
                <w:spacing w:val="-5"/>
                <w:sz w:val="24"/>
                <w:lang w:val="ru-RU"/>
              </w:rPr>
              <w:t xml:space="preserve"> </w:t>
            </w:r>
            <w:r w:rsidRPr="006633B0">
              <w:rPr>
                <w:i/>
                <w:sz w:val="24"/>
                <w:lang w:val="ru-RU"/>
              </w:rPr>
              <w:t>самостоятельность</w:t>
            </w:r>
            <w:r w:rsidRPr="006633B0">
              <w:rPr>
                <w:i/>
                <w:spacing w:val="-5"/>
                <w:sz w:val="24"/>
                <w:lang w:val="ru-RU"/>
              </w:rPr>
              <w:t xml:space="preserve"> </w:t>
            </w:r>
            <w:r w:rsidRPr="006633B0">
              <w:rPr>
                <w:i/>
                <w:sz w:val="24"/>
                <w:lang w:val="ru-RU"/>
              </w:rPr>
              <w:t>детей;</w:t>
            </w:r>
          </w:p>
          <w:p w:rsidR="00EC33B6" w:rsidRPr="006633B0" w:rsidRDefault="00EC33B6" w:rsidP="00461CA7">
            <w:pPr>
              <w:pStyle w:val="TableParagraph"/>
              <w:spacing w:before="3"/>
              <w:ind w:left="0"/>
              <w:rPr>
                <w:b/>
                <w:sz w:val="24"/>
                <w:lang w:val="ru-RU"/>
              </w:rPr>
            </w:pPr>
          </w:p>
          <w:p w:rsidR="00EC33B6" w:rsidRPr="006633B0" w:rsidRDefault="00EC33B6" w:rsidP="00461CA7">
            <w:pPr>
              <w:pStyle w:val="TableParagraph"/>
              <w:ind w:left="110" w:right="98"/>
              <w:jc w:val="both"/>
              <w:rPr>
                <w:i/>
                <w:sz w:val="24"/>
                <w:lang w:val="ru-RU"/>
              </w:rPr>
            </w:pPr>
            <w:r w:rsidRPr="006633B0">
              <w:rPr>
                <w:i/>
                <w:sz w:val="24"/>
                <w:lang w:val="ru-RU"/>
              </w:rPr>
              <w:t>создают</w:t>
            </w:r>
            <w:r w:rsidRPr="006633B0">
              <w:rPr>
                <w:i/>
                <w:spacing w:val="1"/>
                <w:sz w:val="24"/>
                <w:lang w:val="ru-RU"/>
              </w:rPr>
              <w:t xml:space="preserve"> </w:t>
            </w:r>
            <w:r w:rsidRPr="006633B0">
              <w:rPr>
                <w:i/>
                <w:sz w:val="24"/>
                <w:lang w:val="ru-RU"/>
              </w:rPr>
              <w:t>благоприятную</w:t>
            </w:r>
            <w:r w:rsidRPr="006633B0">
              <w:rPr>
                <w:i/>
                <w:spacing w:val="1"/>
                <w:sz w:val="24"/>
                <w:lang w:val="ru-RU"/>
              </w:rPr>
              <w:t xml:space="preserve"> </w:t>
            </w:r>
            <w:r w:rsidRPr="006633B0">
              <w:rPr>
                <w:i/>
                <w:sz w:val="24"/>
                <w:lang w:val="ru-RU"/>
              </w:rPr>
              <w:t>психологическую</w:t>
            </w:r>
            <w:r w:rsidRPr="006633B0">
              <w:rPr>
                <w:i/>
                <w:spacing w:val="1"/>
                <w:sz w:val="24"/>
                <w:lang w:val="ru-RU"/>
              </w:rPr>
              <w:t xml:space="preserve"> </w:t>
            </w:r>
            <w:r w:rsidRPr="006633B0">
              <w:rPr>
                <w:i/>
                <w:sz w:val="24"/>
                <w:lang w:val="ru-RU"/>
              </w:rPr>
              <w:t>атмосферу,</w:t>
            </w:r>
            <w:r w:rsidRPr="006633B0">
              <w:rPr>
                <w:i/>
                <w:spacing w:val="1"/>
                <w:sz w:val="24"/>
                <w:lang w:val="ru-RU"/>
              </w:rPr>
              <w:t xml:space="preserve"> </w:t>
            </w:r>
            <w:r w:rsidRPr="006633B0">
              <w:rPr>
                <w:i/>
                <w:sz w:val="24"/>
                <w:lang w:val="ru-RU"/>
              </w:rPr>
              <w:t>формируют</w:t>
            </w:r>
            <w:r w:rsidRPr="006633B0">
              <w:rPr>
                <w:i/>
                <w:spacing w:val="1"/>
                <w:sz w:val="24"/>
                <w:lang w:val="ru-RU"/>
              </w:rPr>
              <w:t xml:space="preserve"> </w:t>
            </w:r>
            <w:r w:rsidRPr="006633B0">
              <w:rPr>
                <w:i/>
                <w:sz w:val="24"/>
                <w:lang w:val="ru-RU"/>
              </w:rPr>
              <w:t>у</w:t>
            </w:r>
            <w:r w:rsidRPr="006633B0">
              <w:rPr>
                <w:i/>
                <w:spacing w:val="1"/>
                <w:sz w:val="24"/>
                <w:lang w:val="ru-RU"/>
              </w:rPr>
              <w:t xml:space="preserve"> </w:t>
            </w:r>
            <w:r w:rsidRPr="006633B0">
              <w:rPr>
                <w:i/>
                <w:sz w:val="24"/>
                <w:lang w:val="ru-RU"/>
              </w:rPr>
              <w:t>детей</w:t>
            </w:r>
            <w:r w:rsidRPr="006633B0">
              <w:rPr>
                <w:i/>
                <w:spacing w:val="1"/>
                <w:sz w:val="24"/>
                <w:lang w:val="ru-RU"/>
              </w:rPr>
              <w:t xml:space="preserve"> </w:t>
            </w:r>
            <w:r w:rsidRPr="006633B0">
              <w:rPr>
                <w:i/>
                <w:sz w:val="24"/>
                <w:lang w:val="ru-RU"/>
              </w:rPr>
              <w:t>доброжелательное отношение ко всем участникам трудовой деятельности, стремление</w:t>
            </w:r>
            <w:r w:rsidRPr="006633B0">
              <w:rPr>
                <w:i/>
                <w:spacing w:val="1"/>
                <w:sz w:val="24"/>
                <w:lang w:val="ru-RU"/>
              </w:rPr>
              <w:t xml:space="preserve"> </w:t>
            </w:r>
            <w:r w:rsidRPr="006633B0">
              <w:rPr>
                <w:i/>
                <w:sz w:val="24"/>
                <w:lang w:val="ru-RU"/>
              </w:rPr>
              <w:t>помочь</w:t>
            </w:r>
            <w:r w:rsidRPr="006633B0">
              <w:rPr>
                <w:i/>
                <w:spacing w:val="-1"/>
                <w:sz w:val="24"/>
                <w:lang w:val="ru-RU"/>
              </w:rPr>
              <w:t xml:space="preserve"> </w:t>
            </w:r>
            <w:r w:rsidRPr="006633B0">
              <w:rPr>
                <w:i/>
                <w:sz w:val="24"/>
                <w:lang w:val="ru-RU"/>
              </w:rPr>
              <w:t>друг</w:t>
            </w:r>
            <w:r w:rsidRPr="006633B0">
              <w:rPr>
                <w:i/>
                <w:spacing w:val="-1"/>
                <w:sz w:val="24"/>
                <w:lang w:val="ru-RU"/>
              </w:rPr>
              <w:t xml:space="preserve"> </w:t>
            </w:r>
            <w:r w:rsidRPr="006633B0">
              <w:rPr>
                <w:i/>
                <w:sz w:val="24"/>
                <w:lang w:val="ru-RU"/>
              </w:rPr>
              <w:t>другу;</w:t>
            </w:r>
          </w:p>
        </w:tc>
      </w:tr>
      <w:tr w:rsidR="00EC33B6" w:rsidRPr="00D15C92" w:rsidTr="00EC33B6">
        <w:trPr>
          <w:trHeight w:val="1550"/>
        </w:trPr>
        <w:tc>
          <w:tcPr>
            <w:tcW w:w="9640" w:type="dxa"/>
          </w:tcPr>
          <w:p w:rsidR="00EC33B6" w:rsidRPr="006633B0" w:rsidRDefault="00EC33B6" w:rsidP="00461CA7">
            <w:pPr>
              <w:pStyle w:val="TableParagraph"/>
              <w:spacing w:line="270" w:lineRule="exact"/>
              <w:ind w:left="110"/>
              <w:rPr>
                <w:i/>
                <w:sz w:val="24"/>
                <w:lang w:val="ru-RU"/>
              </w:rPr>
            </w:pPr>
            <w:r w:rsidRPr="006633B0">
              <w:rPr>
                <w:i/>
                <w:sz w:val="24"/>
                <w:lang w:val="ru-RU"/>
              </w:rPr>
              <w:lastRenderedPageBreak/>
              <w:t>направляют</w:t>
            </w:r>
            <w:r w:rsidRPr="006633B0">
              <w:rPr>
                <w:i/>
                <w:spacing w:val="-3"/>
                <w:sz w:val="24"/>
                <w:lang w:val="ru-RU"/>
              </w:rPr>
              <w:t xml:space="preserve"> </w:t>
            </w:r>
            <w:r w:rsidRPr="006633B0">
              <w:rPr>
                <w:i/>
                <w:sz w:val="24"/>
                <w:lang w:val="ru-RU"/>
              </w:rPr>
              <w:t>внимание</w:t>
            </w:r>
            <w:r w:rsidRPr="006633B0">
              <w:rPr>
                <w:i/>
                <w:spacing w:val="-3"/>
                <w:sz w:val="24"/>
                <w:lang w:val="ru-RU"/>
              </w:rPr>
              <w:t xml:space="preserve"> </w:t>
            </w:r>
            <w:r w:rsidRPr="006633B0">
              <w:rPr>
                <w:i/>
                <w:sz w:val="24"/>
                <w:lang w:val="ru-RU"/>
              </w:rPr>
              <w:t>и</w:t>
            </w:r>
            <w:r w:rsidRPr="006633B0">
              <w:rPr>
                <w:i/>
                <w:spacing w:val="-2"/>
                <w:sz w:val="24"/>
                <w:lang w:val="ru-RU"/>
              </w:rPr>
              <w:t xml:space="preserve"> </w:t>
            </w:r>
            <w:r w:rsidRPr="006633B0">
              <w:rPr>
                <w:i/>
                <w:sz w:val="24"/>
                <w:lang w:val="ru-RU"/>
              </w:rPr>
              <w:t>усилия</w:t>
            </w:r>
            <w:r w:rsidRPr="006633B0">
              <w:rPr>
                <w:i/>
                <w:spacing w:val="-4"/>
                <w:sz w:val="24"/>
                <w:lang w:val="ru-RU"/>
              </w:rPr>
              <w:t xml:space="preserve"> </w:t>
            </w:r>
            <w:r w:rsidRPr="006633B0">
              <w:rPr>
                <w:i/>
                <w:sz w:val="24"/>
                <w:lang w:val="ru-RU"/>
              </w:rPr>
              <w:t>детей</w:t>
            </w:r>
            <w:r w:rsidRPr="006633B0">
              <w:rPr>
                <w:i/>
                <w:spacing w:val="-2"/>
                <w:sz w:val="24"/>
                <w:lang w:val="ru-RU"/>
              </w:rPr>
              <w:t xml:space="preserve"> </w:t>
            </w:r>
            <w:r w:rsidRPr="006633B0">
              <w:rPr>
                <w:i/>
                <w:sz w:val="24"/>
                <w:lang w:val="ru-RU"/>
              </w:rPr>
              <w:t>на</w:t>
            </w:r>
            <w:r w:rsidRPr="006633B0">
              <w:rPr>
                <w:i/>
                <w:spacing w:val="-2"/>
                <w:sz w:val="24"/>
                <w:lang w:val="ru-RU"/>
              </w:rPr>
              <w:t xml:space="preserve"> </w:t>
            </w:r>
            <w:r w:rsidRPr="006633B0">
              <w:rPr>
                <w:i/>
                <w:sz w:val="24"/>
                <w:lang w:val="ru-RU"/>
              </w:rPr>
              <w:t>качественное</w:t>
            </w:r>
            <w:r w:rsidRPr="006633B0">
              <w:rPr>
                <w:i/>
                <w:spacing w:val="-2"/>
                <w:sz w:val="24"/>
                <w:lang w:val="ru-RU"/>
              </w:rPr>
              <w:t xml:space="preserve"> </w:t>
            </w:r>
            <w:r w:rsidRPr="006633B0">
              <w:rPr>
                <w:i/>
                <w:sz w:val="24"/>
                <w:lang w:val="ru-RU"/>
              </w:rPr>
              <w:t>выполнение</w:t>
            </w:r>
            <w:r w:rsidRPr="006633B0">
              <w:rPr>
                <w:i/>
                <w:spacing w:val="-3"/>
                <w:sz w:val="24"/>
                <w:lang w:val="ru-RU"/>
              </w:rPr>
              <w:t xml:space="preserve"> </w:t>
            </w:r>
            <w:r w:rsidRPr="006633B0">
              <w:rPr>
                <w:i/>
                <w:sz w:val="24"/>
                <w:lang w:val="ru-RU"/>
              </w:rPr>
              <w:t>трудовых</w:t>
            </w:r>
            <w:r w:rsidRPr="006633B0">
              <w:rPr>
                <w:i/>
                <w:spacing w:val="-3"/>
                <w:sz w:val="24"/>
                <w:lang w:val="ru-RU"/>
              </w:rPr>
              <w:t xml:space="preserve"> </w:t>
            </w:r>
            <w:r w:rsidRPr="006633B0">
              <w:rPr>
                <w:i/>
                <w:sz w:val="24"/>
                <w:lang w:val="ru-RU"/>
              </w:rPr>
              <w:t>действий;</w:t>
            </w:r>
          </w:p>
          <w:p w:rsidR="00EC33B6" w:rsidRPr="006633B0" w:rsidRDefault="00EC33B6" w:rsidP="00461CA7">
            <w:pPr>
              <w:pStyle w:val="TableParagraph"/>
              <w:spacing w:before="2"/>
              <w:ind w:left="0"/>
              <w:rPr>
                <w:b/>
                <w:sz w:val="24"/>
                <w:lang w:val="ru-RU"/>
              </w:rPr>
            </w:pPr>
          </w:p>
          <w:p w:rsidR="00EC33B6" w:rsidRPr="006633B0" w:rsidRDefault="00EC33B6" w:rsidP="00461CA7">
            <w:pPr>
              <w:pStyle w:val="TableParagraph"/>
              <w:spacing w:before="1"/>
              <w:ind w:left="110"/>
              <w:rPr>
                <w:i/>
                <w:sz w:val="24"/>
                <w:lang w:val="ru-RU"/>
              </w:rPr>
            </w:pPr>
            <w:r w:rsidRPr="006633B0">
              <w:rPr>
                <w:i/>
                <w:sz w:val="24"/>
                <w:lang w:val="ru-RU"/>
              </w:rPr>
              <w:t>формируют</w:t>
            </w:r>
            <w:r w:rsidRPr="006633B0">
              <w:rPr>
                <w:i/>
                <w:spacing w:val="2"/>
                <w:sz w:val="24"/>
                <w:lang w:val="ru-RU"/>
              </w:rPr>
              <w:t xml:space="preserve"> </w:t>
            </w:r>
            <w:r w:rsidRPr="006633B0">
              <w:rPr>
                <w:i/>
                <w:sz w:val="24"/>
                <w:lang w:val="ru-RU"/>
              </w:rPr>
              <w:t>способность</w:t>
            </w:r>
            <w:r w:rsidRPr="006633B0">
              <w:rPr>
                <w:i/>
                <w:spacing w:val="3"/>
                <w:sz w:val="24"/>
                <w:lang w:val="ru-RU"/>
              </w:rPr>
              <w:t xml:space="preserve"> </w:t>
            </w:r>
            <w:r w:rsidRPr="006633B0">
              <w:rPr>
                <w:i/>
                <w:sz w:val="24"/>
                <w:lang w:val="ru-RU"/>
              </w:rPr>
              <w:t>бережно</w:t>
            </w:r>
            <w:r w:rsidRPr="006633B0">
              <w:rPr>
                <w:i/>
                <w:spacing w:val="2"/>
                <w:sz w:val="24"/>
                <w:lang w:val="ru-RU"/>
              </w:rPr>
              <w:t xml:space="preserve"> </w:t>
            </w:r>
            <w:r w:rsidRPr="006633B0">
              <w:rPr>
                <w:i/>
                <w:sz w:val="24"/>
                <w:lang w:val="ru-RU"/>
              </w:rPr>
              <w:t>и</w:t>
            </w:r>
            <w:r w:rsidRPr="006633B0">
              <w:rPr>
                <w:i/>
                <w:spacing w:val="4"/>
                <w:sz w:val="24"/>
                <w:lang w:val="ru-RU"/>
              </w:rPr>
              <w:t xml:space="preserve"> </w:t>
            </w:r>
            <w:r w:rsidRPr="006633B0">
              <w:rPr>
                <w:i/>
                <w:sz w:val="24"/>
                <w:lang w:val="ru-RU"/>
              </w:rPr>
              <w:t>уважительно</w:t>
            </w:r>
            <w:r w:rsidRPr="006633B0">
              <w:rPr>
                <w:i/>
                <w:spacing w:val="2"/>
                <w:sz w:val="24"/>
                <w:lang w:val="ru-RU"/>
              </w:rPr>
              <w:t xml:space="preserve"> </w:t>
            </w:r>
            <w:r w:rsidRPr="006633B0">
              <w:rPr>
                <w:i/>
                <w:sz w:val="24"/>
                <w:lang w:val="ru-RU"/>
              </w:rPr>
              <w:t>относиться</w:t>
            </w:r>
            <w:r w:rsidRPr="006633B0">
              <w:rPr>
                <w:i/>
                <w:spacing w:val="1"/>
                <w:sz w:val="24"/>
                <w:lang w:val="ru-RU"/>
              </w:rPr>
              <w:t xml:space="preserve"> </w:t>
            </w:r>
            <w:r w:rsidRPr="006633B0">
              <w:rPr>
                <w:i/>
                <w:sz w:val="24"/>
                <w:lang w:val="ru-RU"/>
              </w:rPr>
              <w:t>к</w:t>
            </w:r>
            <w:r w:rsidRPr="006633B0">
              <w:rPr>
                <w:i/>
                <w:spacing w:val="3"/>
                <w:sz w:val="24"/>
                <w:lang w:val="ru-RU"/>
              </w:rPr>
              <w:t xml:space="preserve"> </w:t>
            </w:r>
            <w:r w:rsidRPr="006633B0">
              <w:rPr>
                <w:i/>
                <w:sz w:val="24"/>
                <w:lang w:val="ru-RU"/>
              </w:rPr>
              <w:t>результатам</w:t>
            </w:r>
            <w:r w:rsidRPr="006633B0">
              <w:rPr>
                <w:i/>
                <w:spacing w:val="3"/>
                <w:sz w:val="24"/>
                <w:lang w:val="ru-RU"/>
              </w:rPr>
              <w:t xml:space="preserve"> </w:t>
            </w:r>
            <w:r w:rsidRPr="006633B0">
              <w:rPr>
                <w:i/>
                <w:sz w:val="24"/>
                <w:lang w:val="ru-RU"/>
              </w:rPr>
              <w:t>своего</w:t>
            </w:r>
            <w:r w:rsidRPr="006633B0">
              <w:rPr>
                <w:i/>
                <w:spacing w:val="-57"/>
                <w:sz w:val="24"/>
                <w:lang w:val="ru-RU"/>
              </w:rPr>
              <w:t xml:space="preserve"> </w:t>
            </w:r>
            <w:r w:rsidRPr="006633B0">
              <w:rPr>
                <w:i/>
                <w:sz w:val="24"/>
                <w:lang w:val="ru-RU"/>
              </w:rPr>
              <w:t>труда</w:t>
            </w:r>
            <w:r w:rsidRPr="006633B0">
              <w:rPr>
                <w:i/>
                <w:spacing w:val="-1"/>
                <w:sz w:val="24"/>
                <w:lang w:val="ru-RU"/>
              </w:rPr>
              <w:t xml:space="preserve"> </w:t>
            </w:r>
            <w:r w:rsidRPr="006633B0">
              <w:rPr>
                <w:i/>
                <w:sz w:val="24"/>
                <w:lang w:val="ru-RU"/>
              </w:rPr>
              <w:t>и труда других</w:t>
            </w:r>
            <w:r w:rsidRPr="006633B0">
              <w:rPr>
                <w:i/>
                <w:spacing w:val="-1"/>
                <w:sz w:val="24"/>
                <w:lang w:val="ru-RU"/>
              </w:rPr>
              <w:t xml:space="preserve"> </w:t>
            </w:r>
            <w:r w:rsidRPr="006633B0">
              <w:rPr>
                <w:i/>
                <w:sz w:val="24"/>
                <w:lang w:val="ru-RU"/>
              </w:rPr>
              <w:t>людей и др.</w:t>
            </w:r>
          </w:p>
          <w:p w:rsidR="00EC33B6" w:rsidRPr="006633B0" w:rsidRDefault="00EC33B6" w:rsidP="00461CA7">
            <w:pPr>
              <w:pStyle w:val="TableParagraph"/>
              <w:spacing w:before="4"/>
              <w:ind w:left="0"/>
              <w:rPr>
                <w:b/>
                <w:sz w:val="24"/>
                <w:lang w:val="ru-RU"/>
              </w:rPr>
            </w:pPr>
          </w:p>
          <w:p w:rsidR="00EC33B6" w:rsidRPr="006633B0" w:rsidRDefault="00EC33B6" w:rsidP="00461CA7">
            <w:pPr>
              <w:pStyle w:val="TableParagraph"/>
              <w:ind w:left="110"/>
              <w:rPr>
                <w:i/>
                <w:sz w:val="24"/>
                <w:lang w:val="ru-RU"/>
              </w:rPr>
            </w:pPr>
            <w:r w:rsidRPr="006633B0">
              <w:rPr>
                <w:i/>
                <w:sz w:val="24"/>
                <w:lang w:val="ru-RU"/>
              </w:rPr>
              <w:t>показывают</w:t>
            </w:r>
            <w:r w:rsidRPr="006633B0">
              <w:rPr>
                <w:i/>
                <w:spacing w:val="-6"/>
                <w:sz w:val="24"/>
                <w:lang w:val="ru-RU"/>
              </w:rPr>
              <w:t xml:space="preserve"> </w:t>
            </w:r>
            <w:r w:rsidRPr="006633B0">
              <w:rPr>
                <w:i/>
                <w:sz w:val="24"/>
                <w:lang w:val="ru-RU"/>
              </w:rPr>
              <w:t>детям</w:t>
            </w:r>
            <w:r w:rsidRPr="006633B0">
              <w:rPr>
                <w:i/>
                <w:spacing w:val="-4"/>
                <w:sz w:val="24"/>
                <w:lang w:val="ru-RU"/>
              </w:rPr>
              <w:t xml:space="preserve"> </w:t>
            </w:r>
            <w:r w:rsidRPr="006633B0">
              <w:rPr>
                <w:i/>
                <w:sz w:val="24"/>
                <w:lang w:val="ru-RU"/>
              </w:rPr>
              <w:t>необходимость</w:t>
            </w:r>
            <w:r w:rsidRPr="006633B0">
              <w:rPr>
                <w:i/>
                <w:spacing w:val="-5"/>
                <w:sz w:val="24"/>
                <w:lang w:val="ru-RU"/>
              </w:rPr>
              <w:t xml:space="preserve"> </w:t>
            </w:r>
            <w:r w:rsidRPr="006633B0">
              <w:rPr>
                <w:i/>
                <w:sz w:val="24"/>
                <w:lang w:val="ru-RU"/>
              </w:rPr>
              <w:t>постоянного</w:t>
            </w:r>
            <w:r w:rsidRPr="006633B0">
              <w:rPr>
                <w:i/>
                <w:spacing w:val="-5"/>
                <w:sz w:val="24"/>
                <w:lang w:val="ru-RU"/>
              </w:rPr>
              <w:t xml:space="preserve"> </w:t>
            </w:r>
            <w:r w:rsidRPr="006633B0">
              <w:rPr>
                <w:i/>
                <w:sz w:val="24"/>
                <w:lang w:val="ru-RU"/>
              </w:rPr>
              <w:t>труда</w:t>
            </w:r>
            <w:r w:rsidRPr="006633B0">
              <w:rPr>
                <w:i/>
                <w:spacing w:val="-3"/>
                <w:sz w:val="24"/>
                <w:lang w:val="ru-RU"/>
              </w:rPr>
              <w:t xml:space="preserve"> </w:t>
            </w:r>
            <w:r w:rsidRPr="006633B0">
              <w:rPr>
                <w:i/>
                <w:sz w:val="24"/>
                <w:lang w:val="ru-RU"/>
              </w:rPr>
              <w:t>в</w:t>
            </w:r>
            <w:r w:rsidRPr="006633B0">
              <w:rPr>
                <w:i/>
                <w:spacing w:val="-6"/>
                <w:sz w:val="24"/>
                <w:lang w:val="ru-RU"/>
              </w:rPr>
              <w:t xml:space="preserve"> </w:t>
            </w:r>
            <w:r w:rsidRPr="006633B0">
              <w:rPr>
                <w:i/>
                <w:sz w:val="24"/>
                <w:lang w:val="ru-RU"/>
              </w:rPr>
              <w:t>повседневной</w:t>
            </w:r>
            <w:r w:rsidRPr="006633B0">
              <w:rPr>
                <w:i/>
                <w:spacing w:val="-6"/>
                <w:sz w:val="24"/>
                <w:lang w:val="ru-RU"/>
              </w:rPr>
              <w:t xml:space="preserve"> </w:t>
            </w:r>
            <w:r w:rsidRPr="006633B0">
              <w:rPr>
                <w:i/>
                <w:sz w:val="24"/>
                <w:lang w:val="ru-RU"/>
              </w:rPr>
              <w:t>жизни,</w:t>
            </w:r>
            <w:r w:rsidRPr="006633B0">
              <w:rPr>
                <w:i/>
                <w:spacing w:val="-5"/>
                <w:sz w:val="24"/>
                <w:lang w:val="ru-RU"/>
              </w:rPr>
              <w:t xml:space="preserve"> </w:t>
            </w:r>
            <w:r w:rsidRPr="006633B0">
              <w:rPr>
                <w:i/>
                <w:sz w:val="24"/>
                <w:lang w:val="ru-RU"/>
              </w:rPr>
              <w:t>используют</w:t>
            </w:r>
            <w:r w:rsidRPr="006633B0">
              <w:rPr>
                <w:i/>
                <w:spacing w:val="-57"/>
                <w:sz w:val="24"/>
                <w:lang w:val="ru-RU"/>
              </w:rPr>
              <w:t xml:space="preserve"> </w:t>
            </w:r>
            <w:r w:rsidRPr="006633B0">
              <w:rPr>
                <w:i/>
                <w:sz w:val="24"/>
                <w:lang w:val="ru-RU"/>
              </w:rPr>
              <w:t>его</w:t>
            </w:r>
            <w:r w:rsidRPr="006633B0">
              <w:rPr>
                <w:i/>
                <w:spacing w:val="-2"/>
                <w:sz w:val="24"/>
                <w:lang w:val="ru-RU"/>
              </w:rPr>
              <w:t xml:space="preserve"> </w:t>
            </w:r>
            <w:r w:rsidRPr="006633B0">
              <w:rPr>
                <w:i/>
                <w:sz w:val="24"/>
                <w:lang w:val="ru-RU"/>
              </w:rPr>
              <w:t>возможности</w:t>
            </w:r>
            <w:r w:rsidRPr="006633B0">
              <w:rPr>
                <w:i/>
                <w:spacing w:val="-1"/>
                <w:sz w:val="24"/>
                <w:lang w:val="ru-RU"/>
              </w:rPr>
              <w:t xml:space="preserve"> </w:t>
            </w:r>
            <w:r w:rsidRPr="006633B0">
              <w:rPr>
                <w:i/>
                <w:sz w:val="24"/>
                <w:lang w:val="ru-RU"/>
              </w:rPr>
              <w:t>для</w:t>
            </w:r>
            <w:r w:rsidRPr="006633B0">
              <w:rPr>
                <w:i/>
                <w:spacing w:val="-2"/>
                <w:sz w:val="24"/>
                <w:lang w:val="ru-RU"/>
              </w:rPr>
              <w:t xml:space="preserve"> </w:t>
            </w:r>
            <w:r w:rsidRPr="006633B0">
              <w:rPr>
                <w:i/>
                <w:sz w:val="24"/>
                <w:lang w:val="ru-RU"/>
              </w:rPr>
              <w:t>нравственного воспитания</w:t>
            </w:r>
            <w:r w:rsidRPr="006633B0">
              <w:rPr>
                <w:i/>
                <w:spacing w:val="-2"/>
                <w:sz w:val="24"/>
                <w:lang w:val="ru-RU"/>
              </w:rPr>
              <w:t xml:space="preserve"> </w:t>
            </w:r>
            <w:r w:rsidRPr="006633B0">
              <w:rPr>
                <w:i/>
                <w:sz w:val="24"/>
                <w:lang w:val="ru-RU"/>
              </w:rPr>
              <w:t>дошкольников;</w:t>
            </w:r>
          </w:p>
          <w:p w:rsidR="00EC33B6" w:rsidRPr="006633B0" w:rsidRDefault="00EC33B6" w:rsidP="00461CA7">
            <w:pPr>
              <w:pStyle w:val="TableParagraph"/>
              <w:spacing w:before="5"/>
              <w:ind w:left="0"/>
              <w:rPr>
                <w:b/>
                <w:sz w:val="24"/>
                <w:lang w:val="ru-RU"/>
              </w:rPr>
            </w:pPr>
          </w:p>
          <w:p w:rsidR="00EC33B6" w:rsidRPr="006633B0" w:rsidRDefault="00EC33B6" w:rsidP="00461CA7">
            <w:pPr>
              <w:pStyle w:val="TableParagraph"/>
              <w:ind w:left="110"/>
              <w:rPr>
                <w:i/>
                <w:sz w:val="24"/>
                <w:lang w:val="ru-RU"/>
              </w:rPr>
            </w:pPr>
            <w:r w:rsidRPr="006633B0">
              <w:rPr>
                <w:i/>
                <w:sz w:val="24"/>
                <w:lang w:val="ru-RU"/>
              </w:rPr>
              <w:t>собственным</w:t>
            </w:r>
            <w:r w:rsidRPr="006633B0">
              <w:rPr>
                <w:i/>
                <w:spacing w:val="28"/>
                <w:sz w:val="24"/>
                <w:lang w:val="ru-RU"/>
              </w:rPr>
              <w:t xml:space="preserve"> </w:t>
            </w:r>
            <w:r w:rsidRPr="006633B0">
              <w:rPr>
                <w:i/>
                <w:sz w:val="24"/>
                <w:lang w:val="ru-RU"/>
              </w:rPr>
              <w:t>примером</w:t>
            </w:r>
            <w:r w:rsidRPr="006633B0">
              <w:rPr>
                <w:i/>
                <w:spacing w:val="27"/>
                <w:sz w:val="24"/>
                <w:lang w:val="ru-RU"/>
              </w:rPr>
              <w:t xml:space="preserve"> </w:t>
            </w:r>
            <w:r w:rsidRPr="006633B0">
              <w:rPr>
                <w:i/>
                <w:sz w:val="24"/>
                <w:lang w:val="ru-RU"/>
              </w:rPr>
              <w:t>трудолюбия</w:t>
            </w:r>
            <w:r w:rsidRPr="006633B0">
              <w:rPr>
                <w:i/>
                <w:spacing w:val="26"/>
                <w:sz w:val="24"/>
                <w:lang w:val="ru-RU"/>
              </w:rPr>
              <w:t xml:space="preserve"> </w:t>
            </w:r>
            <w:r w:rsidRPr="006633B0">
              <w:rPr>
                <w:i/>
                <w:sz w:val="24"/>
                <w:lang w:val="ru-RU"/>
              </w:rPr>
              <w:t>и</w:t>
            </w:r>
            <w:r w:rsidRPr="006633B0">
              <w:rPr>
                <w:i/>
                <w:spacing w:val="27"/>
                <w:sz w:val="24"/>
                <w:lang w:val="ru-RU"/>
              </w:rPr>
              <w:t xml:space="preserve"> </w:t>
            </w:r>
            <w:r w:rsidRPr="006633B0">
              <w:rPr>
                <w:i/>
                <w:sz w:val="24"/>
                <w:lang w:val="ru-RU"/>
              </w:rPr>
              <w:t>занятости</w:t>
            </w:r>
            <w:r w:rsidRPr="006633B0">
              <w:rPr>
                <w:i/>
                <w:spacing w:val="27"/>
                <w:sz w:val="24"/>
                <w:lang w:val="ru-RU"/>
              </w:rPr>
              <w:t xml:space="preserve"> </w:t>
            </w:r>
            <w:r w:rsidRPr="006633B0">
              <w:rPr>
                <w:i/>
                <w:sz w:val="24"/>
                <w:lang w:val="ru-RU"/>
              </w:rPr>
              <w:t>создавать</w:t>
            </w:r>
            <w:r w:rsidRPr="006633B0">
              <w:rPr>
                <w:i/>
                <w:spacing w:val="30"/>
                <w:sz w:val="24"/>
                <w:lang w:val="ru-RU"/>
              </w:rPr>
              <w:t xml:space="preserve"> </w:t>
            </w:r>
            <w:r w:rsidRPr="006633B0">
              <w:rPr>
                <w:i/>
                <w:sz w:val="24"/>
                <w:lang w:val="ru-RU"/>
              </w:rPr>
              <w:t>у</w:t>
            </w:r>
            <w:r w:rsidRPr="006633B0">
              <w:rPr>
                <w:i/>
                <w:spacing w:val="27"/>
                <w:sz w:val="24"/>
                <w:lang w:val="ru-RU"/>
              </w:rPr>
              <w:t xml:space="preserve"> </w:t>
            </w:r>
            <w:r w:rsidRPr="006633B0">
              <w:rPr>
                <w:i/>
                <w:sz w:val="24"/>
                <w:lang w:val="ru-RU"/>
              </w:rPr>
              <w:t>детей</w:t>
            </w:r>
            <w:r w:rsidRPr="006633B0">
              <w:rPr>
                <w:i/>
                <w:spacing w:val="27"/>
                <w:sz w:val="24"/>
                <w:lang w:val="ru-RU"/>
              </w:rPr>
              <w:t xml:space="preserve"> </w:t>
            </w:r>
            <w:r w:rsidRPr="006633B0">
              <w:rPr>
                <w:i/>
                <w:sz w:val="24"/>
                <w:lang w:val="ru-RU"/>
              </w:rPr>
              <w:t>соответствующее</w:t>
            </w:r>
            <w:r w:rsidRPr="006633B0">
              <w:rPr>
                <w:i/>
                <w:spacing w:val="-57"/>
                <w:sz w:val="24"/>
                <w:lang w:val="ru-RU"/>
              </w:rPr>
              <w:t xml:space="preserve"> </w:t>
            </w:r>
            <w:r w:rsidRPr="006633B0">
              <w:rPr>
                <w:i/>
                <w:sz w:val="24"/>
                <w:lang w:val="ru-RU"/>
              </w:rPr>
              <w:t>настроение,</w:t>
            </w:r>
            <w:r w:rsidRPr="006633B0">
              <w:rPr>
                <w:i/>
                <w:spacing w:val="-1"/>
                <w:sz w:val="24"/>
                <w:lang w:val="ru-RU"/>
              </w:rPr>
              <w:t xml:space="preserve"> </w:t>
            </w:r>
            <w:r w:rsidRPr="006633B0">
              <w:rPr>
                <w:i/>
                <w:sz w:val="24"/>
                <w:lang w:val="ru-RU"/>
              </w:rPr>
              <w:t>формировать стремление</w:t>
            </w:r>
            <w:r w:rsidRPr="006633B0">
              <w:rPr>
                <w:i/>
                <w:spacing w:val="-2"/>
                <w:sz w:val="24"/>
                <w:lang w:val="ru-RU"/>
              </w:rPr>
              <w:t xml:space="preserve"> </w:t>
            </w:r>
            <w:r w:rsidRPr="006633B0">
              <w:rPr>
                <w:i/>
                <w:sz w:val="24"/>
                <w:lang w:val="ru-RU"/>
              </w:rPr>
              <w:t>к полезной</w:t>
            </w:r>
            <w:r w:rsidRPr="006633B0">
              <w:rPr>
                <w:i/>
                <w:spacing w:val="-1"/>
                <w:sz w:val="24"/>
                <w:lang w:val="ru-RU"/>
              </w:rPr>
              <w:t xml:space="preserve"> </w:t>
            </w:r>
            <w:r w:rsidRPr="006633B0">
              <w:rPr>
                <w:i/>
                <w:sz w:val="24"/>
                <w:lang w:val="ru-RU"/>
              </w:rPr>
              <w:t>деятельности;</w:t>
            </w:r>
          </w:p>
          <w:p w:rsidR="00EC33B6" w:rsidRPr="006633B0" w:rsidRDefault="00EC33B6" w:rsidP="00461CA7">
            <w:pPr>
              <w:pStyle w:val="TableParagraph"/>
              <w:spacing w:before="3"/>
              <w:ind w:left="0"/>
              <w:rPr>
                <w:b/>
                <w:sz w:val="24"/>
                <w:lang w:val="ru-RU"/>
              </w:rPr>
            </w:pPr>
          </w:p>
          <w:p w:rsidR="00EC33B6" w:rsidRPr="006633B0" w:rsidRDefault="00EC33B6" w:rsidP="00461CA7">
            <w:pPr>
              <w:pStyle w:val="TableParagraph"/>
              <w:ind w:left="110"/>
              <w:rPr>
                <w:i/>
                <w:sz w:val="24"/>
                <w:lang w:val="ru-RU"/>
              </w:rPr>
            </w:pPr>
            <w:r w:rsidRPr="006633B0">
              <w:rPr>
                <w:i/>
                <w:sz w:val="24"/>
                <w:lang w:val="ru-RU"/>
              </w:rPr>
              <w:t>связывать</w:t>
            </w:r>
            <w:r w:rsidRPr="006633B0">
              <w:rPr>
                <w:i/>
                <w:spacing w:val="55"/>
                <w:sz w:val="24"/>
                <w:lang w:val="ru-RU"/>
              </w:rPr>
              <w:t xml:space="preserve"> </w:t>
            </w:r>
            <w:r w:rsidRPr="006633B0">
              <w:rPr>
                <w:i/>
                <w:sz w:val="24"/>
                <w:lang w:val="ru-RU"/>
              </w:rPr>
              <w:t>развитие</w:t>
            </w:r>
            <w:r w:rsidRPr="006633B0">
              <w:rPr>
                <w:i/>
                <w:spacing w:val="55"/>
                <w:sz w:val="24"/>
                <w:lang w:val="ru-RU"/>
              </w:rPr>
              <w:t xml:space="preserve"> </w:t>
            </w:r>
            <w:r w:rsidRPr="006633B0">
              <w:rPr>
                <w:i/>
                <w:sz w:val="24"/>
                <w:lang w:val="ru-RU"/>
              </w:rPr>
              <w:t>трудолюбия</w:t>
            </w:r>
            <w:r w:rsidRPr="006633B0">
              <w:rPr>
                <w:i/>
                <w:spacing w:val="53"/>
                <w:sz w:val="24"/>
                <w:lang w:val="ru-RU"/>
              </w:rPr>
              <w:t xml:space="preserve"> </w:t>
            </w:r>
            <w:r w:rsidRPr="006633B0">
              <w:rPr>
                <w:i/>
                <w:sz w:val="24"/>
                <w:lang w:val="ru-RU"/>
              </w:rPr>
              <w:t>с</w:t>
            </w:r>
            <w:r w:rsidRPr="006633B0">
              <w:rPr>
                <w:i/>
                <w:spacing w:val="53"/>
                <w:sz w:val="24"/>
                <w:lang w:val="ru-RU"/>
              </w:rPr>
              <w:t xml:space="preserve"> </w:t>
            </w:r>
            <w:r w:rsidRPr="006633B0">
              <w:rPr>
                <w:i/>
                <w:sz w:val="24"/>
                <w:lang w:val="ru-RU"/>
              </w:rPr>
              <w:t>формированием</w:t>
            </w:r>
            <w:r w:rsidRPr="006633B0">
              <w:rPr>
                <w:i/>
                <w:spacing w:val="54"/>
                <w:sz w:val="24"/>
                <w:lang w:val="ru-RU"/>
              </w:rPr>
              <w:t xml:space="preserve"> </w:t>
            </w:r>
            <w:r w:rsidRPr="006633B0">
              <w:rPr>
                <w:i/>
                <w:sz w:val="24"/>
                <w:lang w:val="ru-RU"/>
              </w:rPr>
              <w:t>общественных</w:t>
            </w:r>
            <w:r w:rsidRPr="006633B0">
              <w:rPr>
                <w:i/>
                <w:spacing w:val="53"/>
                <w:sz w:val="24"/>
                <w:lang w:val="ru-RU"/>
              </w:rPr>
              <w:t xml:space="preserve"> </w:t>
            </w:r>
            <w:r w:rsidRPr="006633B0">
              <w:rPr>
                <w:i/>
                <w:sz w:val="24"/>
                <w:lang w:val="ru-RU"/>
              </w:rPr>
              <w:t>мотивов</w:t>
            </w:r>
            <w:r w:rsidRPr="006633B0">
              <w:rPr>
                <w:i/>
                <w:spacing w:val="53"/>
                <w:sz w:val="24"/>
                <w:lang w:val="ru-RU"/>
              </w:rPr>
              <w:t xml:space="preserve"> </w:t>
            </w:r>
            <w:r w:rsidRPr="006633B0">
              <w:rPr>
                <w:i/>
                <w:sz w:val="24"/>
                <w:lang w:val="ru-RU"/>
              </w:rPr>
              <w:t>труда,</w:t>
            </w:r>
            <w:r w:rsidRPr="006633B0">
              <w:rPr>
                <w:i/>
                <w:spacing w:val="-57"/>
                <w:sz w:val="24"/>
                <w:lang w:val="ru-RU"/>
              </w:rPr>
              <w:t xml:space="preserve"> </w:t>
            </w:r>
            <w:r w:rsidRPr="006633B0">
              <w:rPr>
                <w:i/>
                <w:sz w:val="24"/>
                <w:lang w:val="ru-RU"/>
              </w:rPr>
              <w:t>желанием</w:t>
            </w:r>
            <w:r w:rsidRPr="006633B0">
              <w:rPr>
                <w:i/>
                <w:spacing w:val="-2"/>
                <w:sz w:val="24"/>
                <w:lang w:val="ru-RU"/>
              </w:rPr>
              <w:t xml:space="preserve"> </w:t>
            </w:r>
            <w:r w:rsidRPr="006633B0">
              <w:rPr>
                <w:i/>
                <w:sz w:val="24"/>
                <w:lang w:val="ru-RU"/>
              </w:rPr>
              <w:t>приносить пользу</w:t>
            </w:r>
            <w:r w:rsidRPr="006633B0">
              <w:rPr>
                <w:i/>
                <w:spacing w:val="-1"/>
                <w:sz w:val="24"/>
                <w:lang w:val="ru-RU"/>
              </w:rPr>
              <w:t xml:space="preserve"> </w:t>
            </w:r>
            <w:r w:rsidRPr="006633B0">
              <w:rPr>
                <w:i/>
                <w:sz w:val="24"/>
                <w:lang w:val="ru-RU"/>
              </w:rPr>
              <w:t>людям</w:t>
            </w:r>
            <w:r w:rsidRPr="006633B0">
              <w:rPr>
                <w:i/>
                <w:spacing w:val="-1"/>
                <w:sz w:val="24"/>
                <w:lang w:val="ru-RU"/>
              </w:rPr>
              <w:t xml:space="preserve"> </w:t>
            </w:r>
            <w:r w:rsidRPr="006633B0">
              <w:rPr>
                <w:i/>
                <w:sz w:val="24"/>
                <w:lang w:val="ru-RU"/>
              </w:rPr>
              <w:t>и др.</w:t>
            </w:r>
          </w:p>
        </w:tc>
      </w:tr>
      <w:tr w:rsidR="00EC33B6" w:rsidRPr="00D15C92" w:rsidTr="00EC33B6">
        <w:trPr>
          <w:trHeight w:val="1550"/>
        </w:trPr>
        <w:tc>
          <w:tcPr>
            <w:tcW w:w="9640" w:type="dxa"/>
          </w:tcPr>
          <w:p w:rsidR="00EC33B6" w:rsidRPr="006633B0" w:rsidRDefault="00EC33B6" w:rsidP="00461CA7">
            <w:pPr>
              <w:pStyle w:val="TableParagraph"/>
              <w:ind w:left="110" w:right="95"/>
              <w:jc w:val="both"/>
              <w:rPr>
                <w:i/>
                <w:sz w:val="24"/>
                <w:lang w:val="ru-RU"/>
              </w:rPr>
            </w:pPr>
            <w:r w:rsidRPr="006633B0">
              <w:rPr>
                <w:i/>
                <w:sz w:val="24"/>
                <w:lang w:val="ru-RU"/>
              </w:rPr>
              <w:t>8) Компоненты среды, обеспечивающие ребёнку возможности для укрепления здоровья,</w:t>
            </w:r>
            <w:r w:rsidRPr="006633B0">
              <w:rPr>
                <w:i/>
                <w:spacing w:val="1"/>
                <w:sz w:val="24"/>
                <w:lang w:val="ru-RU"/>
              </w:rPr>
              <w:t xml:space="preserve"> </w:t>
            </w:r>
            <w:r w:rsidRPr="006633B0">
              <w:rPr>
                <w:i/>
                <w:sz w:val="24"/>
                <w:lang w:val="ru-RU"/>
              </w:rPr>
              <w:t>раскрывающие</w:t>
            </w:r>
            <w:r w:rsidRPr="006633B0">
              <w:rPr>
                <w:i/>
                <w:spacing w:val="1"/>
                <w:sz w:val="24"/>
                <w:lang w:val="ru-RU"/>
              </w:rPr>
              <w:t xml:space="preserve"> </w:t>
            </w:r>
            <w:r w:rsidRPr="006633B0">
              <w:rPr>
                <w:i/>
                <w:sz w:val="24"/>
                <w:lang w:val="ru-RU"/>
              </w:rPr>
              <w:t>смысл</w:t>
            </w:r>
            <w:r w:rsidRPr="006633B0">
              <w:rPr>
                <w:i/>
                <w:spacing w:val="1"/>
                <w:sz w:val="24"/>
                <w:lang w:val="ru-RU"/>
              </w:rPr>
              <w:t xml:space="preserve"> </w:t>
            </w:r>
            <w:r w:rsidRPr="006633B0">
              <w:rPr>
                <w:i/>
                <w:sz w:val="24"/>
                <w:lang w:val="ru-RU"/>
              </w:rPr>
              <w:t>здорового</w:t>
            </w:r>
            <w:r w:rsidRPr="006633B0">
              <w:rPr>
                <w:i/>
                <w:spacing w:val="1"/>
                <w:sz w:val="24"/>
                <w:lang w:val="ru-RU"/>
              </w:rPr>
              <w:t xml:space="preserve"> </w:t>
            </w:r>
            <w:r w:rsidRPr="006633B0">
              <w:rPr>
                <w:i/>
                <w:sz w:val="24"/>
                <w:lang w:val="ru-RU"/>
              </w:rPr>
              <w:t>образа</w:t>
            </w:r>
            <w:r w:rsidRPr="006633B0">
              <w:rPr>
                <w:i/>
                <w:spacing w:val="1"/>
                <w:sz w:val="24"/>
                <w:lang w:val="ru-RU"/>
              </w:rPr>
              <w:t xml:space="preserve"> </w:t>
            </w:r>
            <w:r w:rsidRPr="006633B0">
              <w:rPr>
                <w:i/>
                <w:sz w:val="24"/>
                <w:lang w:val="ru-RU"/>
              </w:rPr>
              <w:t>жизни,</w:t>
            </w:r>
            <w:r w:rsidRPr="006633B0">
              <w:rPr>
                <w:i/>
                <w:spacing w:val="1"/>
                <w:sz w:val="24"/>
                <w:lang w:val="ru-RU"/>
              </w:rPr>
              <w:t xml:space="preserve"> </w:t>
            </w:r>
            <w:r w:rsidRPr="006633B0">
              <w:rPr>
                <w:i/>
                <w:sz w:val="24"/>
                <w:lang w:val="ru-RU"/>
              </w:rPr>
              <w:t>физической</w:t>
            </w:r>
            <w:r w:rsidRPr="006633B0">
              <w:rPr>
                <w:i/>
                <w:spacing w:val="1"/>
                <w:sz w:val="24"/>
                <w:lang w:val="ru-RU"/>
              </w:rPr>
              <w:t xml:space="preserve"> </w:t>
            </w:r>
            <w:r w:rsidRPr="006633B0">
              <w:rPr>
                <w:i/>
                <w:sz w:val="24"/>
                <w:lang w:val="ru-RU"/>
              </w:rPr>
              <w:t>культуры</w:t>
            </w:r>
            <w:r w:rsidRPr="006633B0">
              <w:rPr>
                <w:i/>
                <w:spacing w:val="1"/>
                <w:sz w:val="24"/>
                <w:lang w:val="ru-RU"/>
              </w:rPr>
              <w:t xml:space="preserve"> </w:t>
            </w:r>
            <w:r w:rsidRPr="006633B0">
              <w:rPr>
                <w:i/>
                <w:sz w:val="24"/>
                <w:lang w:val="ru-RU"/>
              </w:rPr>
              <w:t>и</w:t>
            </w:r>
            <w:r w:rsidRPr="006633B0">
              <w:rPr>
                <w:i/>
                <w:spacing w:val="1"/>
                <w:sz w:val="24"/>
                <w:lang w:val="ru-RU"/>
              </w:rPr>
              <w:t xml:space="preserve"> </w:t>
            </w:r>
            <w:r w:rsidRPr="006633B0">
              <w:rPr>
                <w:i/>
                <w:sz w:val="24"/>
                <w:lang w:val="ru-RU"/>
              </w:rPr>
              <w:t>спорта</w:t>
            </w:r>
            <w:r w:rsidRPr="006633B0">
              <w:rPr>
                <w:i/>
                <w:spacing w:val="1"/>
                <w:sz w:val="24"/>
                <w:lang w:val="ru-RU"/>
              </w:rPr>
              <w:t xml:space="preserve"> </w:t>
            </w:r>
            <w:r w:rsidRPr="006633B0">
              <w:rPr>
                <w:i/>
                <w:sz w:val="24"/>
                <w:lang w:val="ru-RU"/>
              </w:rPr>
              <w:t>(отражающие</w:t>
            </w:r>
            <w:r w:rsidRPr="006633B0">
              <w:rPr>
                <w:i/>
                <w:spacing w:val="-2"/>
                <w:sz w:val="24"/>
                <w:lang w:val="ru-RU"/>
              </w:rPr>
              <w:t xml:space="preserve"> </w:t>
            </w:r>
            <w:r w:rsidRPr="006633B0">
              <w:rPr>
                <w:i/>
                <w:sz w:val="24"/>
                <w:lang w:val="ru-RU"/>
              </w:rPr>
              <w:t>региональную специфику):</w:t>
            </w:r>
          </w:p>
          <w:p w:rsidR="00EC33B6" w:rsidRPr="006633B0" w:rsidRDefault="00EC33B6" w:rsidP="00461CA7">
            <w:pPr>
              <w:pStyle w:val="TableParagraph"/>
              <w:spacing w:before="8"/>
              <w:ind w:left="0"/>
              <w:rPr>
                <w:b/>
                <w:sz w:val="23"/>
                <w:lang w:val="ru-RU"/>
              </w:rPr>
            </w:pPr>
          </w:p>
          <w:p w:rsidR="00EC33B6" w:rsidRPr="006633B0" w:rsidRDefault="00EC33B6" w:rsidP="00EC33B6">
            <w:pPr>
              <w:pStyle w:val="TableParagraph"/>
              <w:numPr>
                <w:ilvl w:val="0"/>
                <w:numId w:val="33"/>
              </w:numPr>
              <w:tabs>
                <w:tab w:val="left" w:pos="250"/>
              </w:tabs>
              <w:ind w:left="249"/>
              <w:rPr>
                <w:i/>
                <w:sz w:val="24"/>
                <w:lang w:val="ru-RU"/>
              </w:rPr>
            </w:pPr>
            <w:r w:rsidRPr="006633B0">
              <w:rPr>
                <w:i/>
                <w:sz w:val="24"/>
                <w:lang w:val="ru-RU"/>
              </w:rPr>
              <w:t>картотека</w:t>
            </w:r>
            <w:r w:rsidRPr="006633B0">
              <w:rPr>
                <w:i/>
                <w:spacing w:val="-2"/>
                <w:sz w:val="24"/>
                <w:lang w:val="ru-RU"/>
              </w:rPr>
              <w:t xml:space="preserve"> </w:t>
            </w:r>
            <w:r w:rsidRPr="006633B0">
              <w:rPr>
                <w:i/>
                <w:sz w:val="24"/>
                <w:lang w:val="ru-RU"/>
              </w:rPr>
              <w:t>подвижных</w:t>
            </w:r>
            <w:r w:rsidRPr="006633B0">
              <w:rPr>
                <w:i/>
                <w:spacing w:val="-3"/>
                <w:sz w:val="24"/>
                <w:lang w:val="ru-RU"/>
              </w:rPr>
              <w:t xml:space="preserve"> </w:t>
            </w:r>
            <w:r w:rsidRPr="006633B0">
              <w:rPr>
                <w:i/>
                <w:sz w:val="24"/>
                <w:lang w:val="ru-RU"/>
              </w:rPr>
              <w:t>игр</w:t>
            </w:r>
            <w:r w:rsidRPr="006633B0">
              <w:rPr>
                <w:i/>
                <w:spacing w:val="-2"/>
                <w:sz w:val="24"/>
                <w:lang w:val="ru-RU"/>
              </w:rPr>
              <w:t xml:space="preserve"> </w:t>
            </w:r>
            <w:r w:rsidRPr="006633B0">
              <w:rPr>
                <w:i/>
                <w:sz w:val="24"/>
                <w:lang w:val="ru-RU"/>
              </w:rPr>
              <w:t>народов</w:t>
            </w:r>
            <w:r w:rsidRPr="006633B0">
              <w:rPr>
                <w:i/>
                <w:spacing w:val="-2"/>
                <w:sz w:val="24"/>
                <w:lang w:val="ru-RU"/>
              </w:rPr>
              <w:t xml:space="preserve"> </w:t>
            </w:r>
            <w:r w:rsidRPr="006633B0">
              <w:rPr>
                <w:i/>
                <w:sz w:val="24"/>
                <w:lang w:val="ru-RU"/>
              </w:rPr>
              <w:t>Поволжья;</w:t>
            </w:r>
          </w:p>
          <w:p w:rsidR="00EC33B6" w:rsidRPr="006633B0" w:rsidRDefault="00EC33B6" w:rsidP="00461CA7">
            <w:pPr>
              <w:pStyle w:val="TableParagraph"/>
              <w:spacing w:before="3"/>
              <w:ind w:left="0"/>
              <w:rPr>
                <w:b/>
                <w:sz w:val="24"/>
                <w:lang w:val="ru-RU"/>
              </w:rPr>
            </w:pPr>
          </w:p>
          <w:p w:rsidR="00EC33B6" w:rsidRPr="006633B0" w:rsidRDefault="00EC33B6" w:rsidP="00EC33B6">
            <w:pPr>
              <w:pStyle w:val="TableParagraph"/>
              <w:numPr>
                <w:ilvl w:val="0"/>
                <w:numId w:val="33"/>
              </w:numPr>
              <w:tabs>
                <w:tab w:val="left" w:pos="255"/>
              </w:tabs>
              <w:ind w:right="98" w:firstLine="0"/>
              <w:rPr>
                <w:i/>
                <w:sz w:val="24"/>
                <w:lang w:val="ru-RU"/>
              </w:rPr>
            </w:pPr>
            <w:r w:rsidRPr="006633B0">
              <w:rPr>
                <w:i/>
                <w:sz w:val="24"/>
                <w:lang w:val="ru-RU"/>
              </w:rPr>
              <w:t>атрибуты</w:t>
            </w:r>
            <w:r w:rsidRPr="006633B0">
              <w:rPr>
                <w:i/>
                <w:spacing w:val="1"/>
                <w:sz w:val="24"/>
                <w:lang w:val="ru-RU"/>
              </w:rPr>
              <w:t xml:space="preserve"> </w:t>
            </w:r>
            <w:r w:rsidRPr="006633B0">
              <w:rPr>
                <w:i/>
                <w:sz w:val="24"/>
                <w:lang w:val="ru-RU"/>
              </w:rPr>
              <w:t>для национальных игр-состязаний</w:t>
            </w:r>
            <w:r w:rsidRPr="006633B0">
              <w:rPr>
                <w:i/>
                <w:spacing w:val="6"/>
                <w:sz w:val="24"/>
                <w:lang w:val="ru-RU"/>
              </w:rPr>
              <w:t xml:space="preserve"> </w:t>
            </w:r>
            <w:r w:rsidRPr="006633B0">
              <w:rPr>
                <w:i/>
                <w:sz w:val="24"/>
                <w:lang w:val="ru-RU"/>
              </w:rPr>
              <w:t>(мешки,</w:t>
            </w:r>
            <w:r w:rsidRPr="006633B0">
              <w:rPr>
                <w:i/>
                <w:spacing w:val="4"/>
                <w:sz w:val="24"/>
                <w:lang w:val="ru-RU"/>
              </w:rPr>
              <w:t xml:space="preserve"> </w:t>
            </w:r>
            <w:r w:rsidRPr="006633B0">
              <w:rPr>
                <w:i/>
                <w:sz w:val="24"/>
                <w:lang w:val="ru-RU"/>
              </w:rPr>
              <w:t>длинные</w:t>
            </w:r>
            <w:r w:rsidRPr="006633B0">
              <w:rPr>
                <w:i/>
                <w:spacing w:val="1"/>
                <w:sz w:val="24"/>
                <w:lang w:val="ru-RU"/>
              </w:rPr>
              <w:t xml:space="preserve"> </w:t>
            </w:r>
            <w:r w:rsidRPr="006633B0">
              <w:rPr>
                <w:i/>
                <w:sz w:val="24"/>
                <w:lang w:val="ru-RU"/>
              </w:rPr>
              <w:t>палки,</w:t>
            </w:r>
            <w:r w:rsidRPr="006633B0">
              <w:rPr>
                <w:i/>
                <w:spacing w:val="1"/>
                <w:sz w:val="24"/>
                <w:lang w:val="ru-RU"/>
              </w:rPr>
              <w:t xml:space="preserve"> </w:t>
            </w:r>
            <w:r w:rsidRPr="006633B0">
              <w:rPr>
                <w:i/>
                <w:sz w:val="24"/>
                <w:lang w:val="ru-RU"/>
              </w:rPr>
              <w:t>горшки,</w:t>
            </w:r>
            <w:r w:rsidRPr="006633B0">
              <w:rPr>
                <w:i/>
                <w:spacing w:val="2"/>
                <w:sz w:val="24"/>
                <w:lang w:val="ru-RU"/>
              </w:rPr>
              <w:t xml:space="preserve"> </w:t>
            </w:r>
            <w:r w:rsidRPr="006633B0">
              <w:rPr>
                <w:i/>
                <w:sz w:val="24"/>
                <w:lang w:val="ru-RU"/>
              </w:rPr>
              <w:t>полотенца,</w:t>
            </w:r>
            <w:r w:rsidRPr="006633B0">
              <w:rPr>
                <w:i/>
                <w:spacing w:val="-57"/>
                <w:sz w:val="24"/>
                <w:lang w:val="ru-RU"/>
              </w:rPr>
              <w:t xml:space="preserve"> </w:t>
            </w:r>
            <w:r w:rsidRPr="006633B0">
              <w:rPr>
                <w:i/>
                <w:sz w:val="24"/>
                <w:lang w:val="ru-RU"/>
              </w:rPr>
              <w:t>вёдра</w:t>
            </w:r>
            <w:r w:rsidRPr="006633B0">
              <w:rPr>
                <w:i/>
                <w:spacing w:val="-1"/>
                <w:sz w:val="24"/>
                <w:lang w:val="ru-RU"/>
              </w:rPr>
              <w:t xml:space="preserve"> </w:t>
            </w:r>
            <w:r w:rsidRPr="006633B0">
              <w:rPr>
                <w:i/>
                <w:sz w:val="24"/>
                <w:lang w:val="ru-RU"/>
              </w:rPr>
              <w:t>с</w:t>
            </w:r>
            <w:r w:rsidRPr="006633B0">
              <w:rPr>
                <w:i/>
                <w:spacing w:val="-1"/>
                <w:sz w:val="24"/>
                <w:lang w:val="ru-RU"/>
              </w:rPr>
              <w:t xml:space="preserve"> </w:t>
            </w:r>
            <w:r w:rsidRPr="006633B0">
              <w:rPr>
                <w:i/>
                <w:sz w:val="24"/>
                <w:lang w:val="ru-RU"/>
              </w:rPr>
              <w:t>коромыслами, ложки и</w:t>
            </w:r>
            <w:r w:rsidRPr="006633B0">
              <w:rPr>
                <w:i/>
                <w:spacing w:val="1"/>
                <w:sz w:val="24"/>
                <w:lang w:val="ru-RU"/>
              </w:rPr>
              <w:t xml:space="preserve"> </w:t>
            </w:r>
            <w:r w:rsidRPr="006633B0">
              <w:rPr>
                <w:i/>
                <w:sz w:val="24"/>
                <w:lang w:val="ru-RU"/>
              </w:rPr>
              <w:t>др.);</w:t>
            </w:r>
          </w:p>
          <w:p w:rsidR="00EC33B6" w:rsidRPr="006633B0" w:rsidRDefault="00EC33B6" w:rsidP="00461CA7">
            <w:pPr>
              <w:pStyle w:val="TableParagraph"/>
              <w:spacing w:before="5"/>
              <w:ind w:left="0"/>
              <w:rPr>
                <w:b/>
                <w:sz w:val="24"/>
                <w:lang w:val="ru-RU"/>
              </w:rPr>
            </w:pPr>
          </w:p>
          <w:p w:rsidR="00EC33B6" w:rsidRPr="006633B0" w:rsidRDefault="00EC33B6" w:rsidP="00EC33B6">
            <w:pPr>
              <w:pStyle w:val="TableParagraph"/>
              <w:numPr>
                <w:ilvl w:val="0"/>
                <w:numId w:val="33"/>
              </w:numPr>
              <w:tabs>
                <w:tab w:val="left" w:pos="250"/>
              </w:tabs>
              <w:ind w:left="249"/>
              <w:rPr>
                <w:i/>
                <w:sz w:val="24"/>
                <w:lang w:val="ru-RU"/>
              </w:rPr>
            </w:pPr>
            <w:r w:rsidRPr="006633B0">
              <w:rPr>
                <w:i/>
                <w:sz w:val="24"/>
                <w:lang w:val="ru-RU"/>
              </w:rPr>
              <w:t>картотека</w:t>
            </w:r>
            <w:r w:rsidRPr="006633B0">
              <w:rPr>
                <w:i/>
                <w:spacing w:val="-1"/>
                <w:sz w:val="24"/>
                <w:lang w:val="ru-RU"/>
              </w:rPr>
              <w:t xml:space="preserve"> </w:t>
            </w:r>
            <w:r w:rsidRPr="006633B0">
              <w:rPr>
                <w:i/>
                <w:sz w:val="24"/>
                <w:lang w:val="ru-RU"/>
              </w:rPr>
              <w:t>игр</w:t>
            </w:r>
            <w:r w:rsidRPr="006633B0">
              <w:rPr>
                <w:i/>
                <w:spacing w:val="-1"/>
                <w:sz w:val="24"/>
                <w:lang w:val="ru-RU"/>
              </w:rPr>
              <w:t xml:space="preserve"> </w:t>
            </w:r>
            <w:r w:rsidRPr="006633B0">
              <w:rPr>
                <w:i/>
                <w:sz w:val="24"/>
                <w:lang w:val="ru-RU"/>
              </w:rPr>
              <w:t>из цикла</w:t>
            </w:r>
            <w:r w:rsidRPr="006633B0">
              <w:rPr>
                <w:i/>
                <w:spacing w:val="-1"/>
                <w:sz w:val="24"/>
                <w:lang w:val="ru-RU"/>
              </w:rPr>
              <w:t xml:space="preserve"> </w:t>
            </w:r>
            <w:r w:rsidRPr="006633B0">
              <w:rPr>
                <w:i/>
                <w:sz w:val="24"/>
                <w:lang w:val="ru-RU"/>
              </w:rPr>
              <w:t>«Сабантуй»;</w:t>
            </w:r>
          </w:p>
          <w:p w:rsidR="00EC33B6" w:rsidRPr="006633B0" w:rsidRDefault="00EC33B6" w:rsidP="00461CA7">
            <w:pPr>
              <w:pStyle w:val="TableParagraph"/>
              <w:spacing w:before="4"/>
              <w:ind w:left="0"/>
              <w:rPr>
                <w:b/>
                <w:sz w:val="24"/>
                <w:lang w:val="ru-RU"/>
              </w:rPr>
            </w:pPr>
          </w:p>
          <w:p w:rsidR="00EC33B6" w:rsidRPr="006633B0" w:rsidRDefault="00EC33B6" w:rsidP="00EC33B6">
            <w:pPr>
              <w:pStyle w:val="TableParagraph"/>
              <w:numPr>
                <w:ilvl w:val="0"/>
                <w:numId w:val="33"/>
              </w:numPr>
              <w:tabs>
                <w:tab w:val="left" w:pos="250"/>
              </w:tabs>
              <w:spacing w:before="1"/>
              <w:ind w:left="249"/>
              <w:rPr>
                <w:i/>
                <w:sz w:val="24"/>
                <w:lang w:val="ru-RU"/>
              </w:rPr>
            </w:pPr>
            <w:r w:rsidRPr="006633B0">
              <w:rPr>
                <w:i/>
                <w:sz w:val="24"/>
                <w:lang w:val="ru-RU"/>
              </w:rPr>
              <w:t>мультипликационные</w:t>
            </w:r>
            <w:r w:rsidRPr="006633B0">
              <w:rPr>
                <w:i/>
                <w:spacing w:val="-4"/>
                <w:sz w:val="24"/>
                <w:lang w:val="ru-RU"/>
              </w:rPr>
              <w:t xml:space="preserve"> </w:t>
            </w:r>
            <w:r w:rsidRPr="006633B0">
              <w:rPr>
                <w:i/>
                <w:sz w:val="24"/>
                <w:lang w:val="ru-RU"/>
              </w:rPr>
              <w:t>фильмы</w:t>
            </w:r>
            <w:r w:rsidRPr="006633B0">
              <w:rPr>
                <w:i/>
                <w:spacing w:val="-2"/>
                <w:sz w:val="24"/>
                <w:lang w:val="ru-RU"/>
              </w:rPr>
              <w:t xml:space="preserve"> </w:t>
            </w:r>
            <w:r w:rsidRPr="006633B0">
              <w:rPr>
                <w:i/>
                <w:sz w:val="24"/>
                <w:lang w:val="ru-RU"/>
              </w:rPr>
              <w:t>о</w:t>
            </w:r>
            <w:r w:rsidRPr="006633B0">
              <w:rPr>
                <w:i/>
                <w:spacing w:val="-3"/>
                <w:sz w:val="24"/>
                <w:lang w:val="ru-RU"/>
              </w:rPr>
              <w:t xml:space="preserve"> </w:t>
            </w:r>
            <w:r w:rsidRPr="006633B0">
              <w:rPr>
                <w:i/>
                <w:sz w:val="24"/>
                <w:lang w:val="ru-RU"/>
              </w:rPr>
              <w:t>пользе</w:t>
            </w:r>
            <w:r w:rsidRPr="006633B0">
              <w:rPr>
                <w:i/>
                <w:spacing w:val="-3"/>
                <w:sz w:val="24"/>
                <w:lang w:val="ru-RU"/>
              </w:rPr>
              <w:t xml:space="preserve"> </w:t>
            </w:r>
            <w:r w:rsidRPr="006633B0">
              <w:rPr>
                <w:i/>
                <w:sz w:val="24"/>
                <w:lang w:val="ru-RU"/>
              </w:rPr>
              <w:t>здорового</w:t>
            </w:r>
            <w:r w:rsidRPr="006633B0">
              <w:rPr>
                <w:i/>
                <w:spacing w:val="-3"/>
                <w:sz w:val="24"/>
                <w:lang w:val="ru-RU"/>
              </w:rPr>
              <w:t xml:space="preserve"> </w:t>
            </w:r>
            <w:r w:rsidRPr="006633B0">
              <w:rPr>
                <w:i/>
                <w:sz w:val="24"/>
                <w:lang w:val="ru-RU"/>
              </w:rPr>
              <w:t>образа</w:t>
            </w:r>
            <w:r w:rsidRPr="006633B0">
              <w:rPr>
                <w:i/>
                <w:spacing w:val="-2"/>
                <w:sz w:val="24"/>
                <w:lang w:val="ru-RU"/>
              </w:rPr>
              <w:t xml:space="preserve"> </w:t>
            </w:r>
            <w:r w:rsidRPr="006633B0">
              <w:rPr>
                <w:i/>
                <w:sz w:val="24"/>
                <w:lang w:val="ru-RU"/>
              </w:rPr>
              <w:t>жизни,</w:t>
            </w:r>
            <w:r w:rsidRPr="006633B0">
              <w:rPr>
                <w:i/>
                <w:spacing w:val="-2"/>
                <w:sz w:val="24"/>
                <w:lang w:val="ru-RU"/>
              </w:rPr>
              <w:t xml:space="preserve"> </w:t>
            </w:r>
            <w:r w:rsidRPr="006633B0">
              <w:rPr>
                <w:i/>
                <w:sz w:val="24"/>
                <w:lang w:val="ru-RU"/>
              </w:rPr>
              <w:t>про</w:t>
            </w:r>
            <w:r w:rsidRPr="006633B0">
              <w:rPr>
                <w:i/>
                <w:spacing w:val="-3"/>
                <w:sz w:val="24"/>
                <w:lang w:val="ru-RU"/>
              </w:rPr>
              <w:t xml:space="preserve"> </w:t>
            </w:r>
            <w:r w:rsidRPr="006633B0">
              <w:rPr>
                <w:i/>
                <w:sz w:val="24"/>
                <w:lang w:val="ru-RU"/>
              </w:rPr>
              <w:t>здоровое</w:t>
            </w:r>
            <w:r w:rsidRPr="006633B0">
              <w:rPr>
                <w:i/>
                <w:spacing w:val="-3"/>
                <w:sz w:val="24"/>
                <w:lang w:val="ru-RU"/>
              </w:rPr>
              <w:t xml:space="preserve"> </w:t>
            </w:r>
            <w:r w:rsidRPr="006633B0">
              <w:rPr>
                <w:i/>
                <w:sz w:val="24"/>
                <w:lang w:val="ru-RU"/>
              </w:rPr>
              <w:t>питание;</w:t>
            </w:r>
          </w:p>
          <w:p w:rsidR="00EC33B6" w:rsidRPr="006633B0" w:rsidRDefault="00EC33B6" w:rsidP="00461CA7">
            <w:pPr>
              <w:pStyle w:val="TableParagraph"/>
              <w:spacing w:before="2"/>
              <w:ind w:left="0"/>
              <w:rPr>
                <w:b/>
                <w:sz w:val="24"/>
                <w:lang w:val="ru-RU"/>
              </w:rPr>
            </w:pPr>
          </w:p>
          <w:p w:rsidR="00EC33B6" w:rsidRDefault="00EC33B6" w:rsidP="00EC33B6">
            <w:pPr>
              <w:pStyle w:val="TableParagraph"/>
              <w:numPr>
                <w:ilvl w:val="0"/>
                <w:numId w:val="33"/>
              </w:numPr>
              <w:tabs>
                <w:tab w:val="left" w:pos="276"/>
              </w:tabs>
              <w:ind w:right="96" w:firstLine="0"/>
              <w:rPr>
                <w:i/>
                <w:sz w:val="24"/>
              </w:rPr>
            </w:pPr>
            <w:r w:rsidRPr="006633B0">
              <w:rPr>
                <w:i/>
                <w:sz w:val="24"/>
                <w:lang w:val="ru-RU"/>
              </w:rPr>
              <w:t>печатные</w:t>
            </w:r>
            <w:r w:rsidRPr="006633B0">
              <w:rPr>
                <w:i/>
                <w:spacing w:val="22"/>
                <w:sz w:val="24"/>
                <w:lang w:val="ru-RU"/>
              </w:rPr>
              <w:t xml:space="preserve"> </w:t>
            </w:r>
            <w:r w:rsidRPr="006633B0">
              <w:rPr>
                <w:i/>
                <w:sz w:val="24"/>
                <w:lang w:val="ru-RU"/>
              </w:rPr>
              <w:t>и/или</w:t>
            </w:r>
            <w:r w:rsidRPr="006633B0">
              <w:rPr>
                <w:i/>
                <w:spacing w:val="23"/>
                <w:sz w:val="24"/>
                <w:lang w:val="ru-RU"/>
              </w:rPr>
              <w:t xml:space="preserve"> </w:t>
            </w:r>
            <w:r w:rsidRPr="006633B0">
              <w:rPr>
                <w:i/>
                <w:sz w:val="24"/>
                <w:lang w:val="ru-RU"/>
              </w:rPr>
              <w:t>электронные</w:t>
            </w:r>
            <w:r w:rsidRPr="006633B0">
              <w:rPr>
                <w:i/>
                <w:spacing w:val="22"/>
                <w:sz w:val="24"/>
                <w:lang w:val="ru-RU"/>
              </w:rPr>
              <w:t xml:space="preserve"> </w:t>
            </w:r>
            <w:r w:rsidRPr="006633B0">
              <w:rPr>
                <w:i/>
                <w:sz w:val="24"/>
                <w:lang w:val="ru-RU"/>
              </w:rPr>
              <w:t>наборы</w:t>
            </w:r>
            <w:r w:rsidRPr="006633B0">
              <w:rPr>
                <w:i/>
                <w:spacing w:val="21"/>
                <w:sz w:val="24"/>
                <w:lang w:val="ru-RU"/>
              </w:rPr>
              <w:t xml:space="preserve"> </w:t>
            </w:r>
            <w:r w:rsidRPr="006633B0">
              <w:rPr>
                <w:i/>
                <w:sz w:val="24"/>
                <w:lang w:val="ru-RU"/>
              </w:rPr>
              <w:t>демонстрационных</w:t>
            </w:r>
            <w:r w:rsidRPr="006633B0">
              <w:rPr>
                <w:i/>
                <w:spacing w:val="22"/>
                <w:sz w:val="24"/>
                <w:lang w:val="ru-RU"/>
              </w:rPr>
              <w:t xml:space="preserve"> </w:t>
            </w:r>
            <w:r w:rsidRPr="006633B0">
              <w:rPr>
                <w:i/>
                <w:sz w:val="24"/>
                <w:lang w:val="ru-RU"/>
              </w:rPr>
              <w:t>материалов</w:t>
            </w:r>
            <w:r w:rsidRPr="006633B0">
              <w:rPr>
                <w:i/>
                <w:spacing w:val="22"/>
                <w:sz w:val="24"/>
                <w:lang w:val="ru-RU"/>
              </w:rPr>
              <w:t xml:space="preserve"> </w:t>
            </w:r>
            <w:r w:rsidRPr="006633B0">
              <w:rPr>
                <w:i/>
                <w:sz w:val="24"/>
                <w:lang w:val="ru-RU"/>
              </w:rPr>
              <w:t>о</w:t>
            </w:r>
            <w:r w:rsidRPr="006633B0">
              <w:rPr>
                <w:i/>
                <w:spacing w:val="23"/>
                <w:sz w:val="24"/>
                <w:lang w:val="ru-RU"/>
              </w:rPr>
              <w:t xml:space="preserve"> </w:t>
            </w:r>
            <w:r w:rsidRPr="006633B0">
              <w:rPr>
                <w:i/>
                <w:sz w:val="24"/>
                <w:lang w:val="ru-RU"/>
              </w:rPr>
              <w:t>видах</w:t>
            </w:r>
            <w:r w:rsidRPr="006633B0">
              <w:rPr>
                <w:i/>
                <w:spacing w:val="23"/>
                <w:sz w:val="24"/>
                <w:lang w:val="ru-RU"/>
              </w:rPr>
              <w:t xml:space="preserve"> </w:t>
            </w:r>
            <w:r w:rsidRPr="006633B0">
              <w:rPr>
                <w:i/>
                <w:sz w:val="24"/>
                <w:lang w:val="ru-RU"/>
              </w:rPr>
              <w:t>спорта</w:t>
            </w:r>
            <w:r w:rsidRPr="006633B0">
              <w:rPr>
                <w:i/>
                <w:spacing w:val="22"/>
                <w:sz w:val="24"/>
                <w:lang w:val="ru-RU"/>
              </w:rPr>
              <w:t xml:space="preserve"> </w:t>
            </w:r>
            <w:r w:rsidRPr="006633B0">
              <w:rPr>
                <w:i/>
                <w:sz w:val="24"/>
                <w:lang w:val="ru-RU"/>
              </w:rPr>
              <w:t>и</w:t>
            </w:r>
            <w:r w:rsidRPr="006633B0">
              <w:rPr>
                <w:i/>
                <w:spacing w:val="-57"/>
                <w:sz w:val="24"/>
                <w:lang w:val="ru-RU"/>
              </w:rPr>
              <w:t xml:space="preserve"> </w:t>
            </w:r>
            <w:r w:rsidRPr="006633B0">
              <w:rPr>
                <w:i/>
                <w:sz w:val="24"/>
                <w:lang w:val="ru-RU"/>
              </w:rPr>
              <w:t>известных</w:t>
            </w:r>
            <w:r w:rsidRPr="006633B0">
              <w:rPr>
                <w:i/>
                <w:spacing w:val="-14"/>
                <w:sz w:val="24"/>
                <w:lang w:val="ru-RU"/>
              </w:rPr>
              <w:t xml:space="preserve"> </w:t>
            </w:r>
            <w:r w:rsidRPr="006633B0">
              <w:rPr>
                <w:i/>
                <w:sz w:val="24"/>
                <w:lang w:val="ru-RU"/>
              </w:rPr>
              <w:t>спортивных</w:t>
            </w:r>
            <w:r w:rsidRPr="006633B0">
              <w:rPr>
                <w:i/>
                <w:spacing w:val="-13"/>
                <w:sz w:val="24"/>
                <w:lang w:val="ru-RU"/>
              </w:rPr>
              <w:t xml:space="preserve"> </w:t>
            </w:r>
            <w:r w:rsidRPr="006633B0">
              <w:rPr>
                <w:i/>
                <w:sz w:val="24"/>
                <w:lang w:val="ru-RU"/>
              </w:rPr>
              <w:t>командах:</w:t>
            </w:r>
            <w:r w:rsidRPr="006633B0">
              <w:rPr>
                <w:i/>
                <w:spacing w:val="-13"/>
                <w:sz w:val="24"/>
                <w:lang w:val="ru-RU"/>
              </w:rPr>
              <w:t xml:space="preserve"> </w:t>
            </w:r>
            <w:r w:rsidRPr="006633B0">
              <w:rPr>
                <w:i/>
                <w:sz w:val="24"/>
                <w:lang w:val="ru-RU"/>
              </w:rPr>
              <w:t>по</w:t>
            </w:r>
            <w:r w:rsidRPr="006633B0">
              <w:rPr>
                <w:i/>
                <w:spacing w:val="-12"/>
                <w:sz w:val="24"/>
                <w:lang w:val="ru-RU"/>
              </w:rPr>
              <w:t xml:space="preserve"> </w:t>
            </w:r>
            <w:r w:rsidRPr="006633B0">
              <w:rPr>
                <w:i/>
                <w:sz w:val="24"/>
                <w:lang w:val="ru-RU"/>
              </w:rPr>
              <w:t>хоккею</w:t>
            </w:r>
            <w:r w:rsidRPr="006633B0">
              <w:rPr>
                <w:i/>
                <w:spacing w:val="-11"/>
                <w:sz w:val="24"/>
                <w:lang w:val="ru-RU"/>
              </w:rPr>
              <w:t xml:space="preserve"> </w:t>
            </w:r>
            <w:r>
              <w:rPr>
                <w:i/>
                <w:sz w:val="24"/>
              </w:rPr>
              <w:t>«Ак</w:t>
            </w:r>
            <w:r>
              <w:rPr>
                <w:i/>
                <w:spacing w:val="-12"/>
                <w:sz w:val="24"/>
              </w:rPr>
              <w:t xml:space="preserve"> </w:t>
            </w:r>
            <w:r>
              <w:rPr>
                <w:i/>
                <w:sz w:val="24"/>
              </w:rPr>
              <w:t>барс»,</w:t>
            </w:r>
            <w:r>
              <w:rPr>
                <w:i/>
                <w:spacing w:val="-12"/>
                <w:sz w:val="24"/>
              </w:rPr>
              <w:t xml:space="preserve"> </w:t>
            </w:r>
            <w:r>
              <w:rPr>
                <w:i/>
                <w:sz w:val="24"/>
              </w:rPr>
              <w:t>по</w:t>
            </w:r>
            <w:r>
              <w:rPr>
                <w:i/>
                <w:spacing w:val="-12"/>
                <w:sz w:val="24"/>
              </w:rPr>
              <w:t xml:space="preserve"> </w:t>
            </w:r>
            <w:r>
              <w:rPr>
                <w:i/>
                <w:sz w:val="24"/>
              </w:rPr>
              <w:t>футболу</w:t>
            </w:r>
            <w:r>
              <w:rPr>
                <w:i/>
                <w:spacing w:val="-13"/>
                <w:sz w:val="24"/>
              </w:rPr>
              <w:t xml:space="preserve"> </w:t>
            </w:r>
            <w:r>
              <w:rPr>
                <w:i/>
                <w:sz w:val="24"/>
              </w:rPr>
              <w:t>«Рубин»,</w:t>
            </w:r>
            <w:r>
              <w:rPr>
                <w:i/>
                <w:spacing w:val="-12"/>
                <w:sz w:val="24"/>
              </w:rPr>
              <w:t xml:space="preserve"> </w:t>
            </w:r>
            <w:r>
              <w:rPr>
                <w:i/>
                <w:sz w:val="24"/>
              </w:rPr>
              <w:t>по</w:t>
            </w:r>
            <w:r>
              <w:rPr>
                <w:i/>
                <w:spacing w:val="-12"/>
                <w:sz w:val="24"/>
              </w:rPr>
              <w:t xml:space="preserve"> </w:t>
            </w:r>
            <w:r>
              <w:rPr>
                <w:i/>
                <w:sz w:val="24"/>
              </w:rPr>
              <w:t>баскетболу</w:t>
            </w:r>
          </w:p>
          <w:p w:rsidR="00EC33B6" w:rsidRPr="006633B0" w:rsidRDefault="00EC33B6" w:rsidP="00461CA7">
            <w:pPr>
              <w:pStyle w:val="TableParagraph"/>
              <w:spacing w:line="264" w:lineRule="exact"/>
              <w:ind w:left="110"/>
              <w:rPr>
                <w:i/>
                <w:sz w:val="24"/>
                <w:lang w:val="ru-RU"/>
              </w:rPr>
            </w:pPr>
            <w:r w:rsidRPr="006633B0">
              <w:rPr>
                <w:i/>
                <w:sz w:val="24"/>
                <w:lang w:val="ru-RU"/>
              </w:rPr>
              <w:t>«Уникс»,</w:t>
            </w:r>
            <w:r w:rsidRPr="006633B0">
              <w:rPr>
                <w:i/>
                <w:spacing w:val="-1"/>
                <w:sz w:val="24"/>
                <w:lang w:val="ru-RU"/>
              </w:rPr>
              <w:t xml:space="preserve"> </w:t>
            </w:r>
            <w:r w:rsidRPr="006633B0">
              <w:rPr>
                <w:i/>
                <w:sz w:val="24"/>
                <w:lang w:val="ru-RU"/>
              </w:rPr>
              <w:t>по</w:t>
            </w:r>
            <w:r w:rsidRPr="006633B0">
              <w:rPr>
                <w:i/>
                <w:spacing w:val="-1"/>
                <w:sz w:val="24"/>
                <w:lang w:val="ru-RU"/>
              </w:rPr>
              <w:t xml:space="preserve"> </w:t>
            </w:r>
            <w:r w:rsidRPr="006633B0">
              <w:rPr>
                <w:i/>
                <w:sz w:val="24"/>
                <w:lang w:val="ru-RU"/>
              </w:rPr>
              <w:t>волейболу «Зенит»,</w:t>
            </w:r>
            <w:r w:rsidRPr="006633B0">
              <w:rPr>
                <w:i/>
                <w:spacing w:val="-1"/>
                <w:sz w:val="24"/>
                <w:lang w:val="ru-RU"/>
              </w:rPr>
              <w:t xml:space="preserve"> </w:t>
            </w:r>
            <w:r w:rsidRPr="006633B0">
              <w:rPr>
                <w:i/>
                <w:sz w:val="24"/>
                <w:lang w:val="ru-RU"/>
              </w:rPr>
              <w:t>«Динамо»</w:t>
            </w:r>
            <w:r w:rsidRPr="006633B0">
              <w:rPr>
                <w:i/>
                <w:spacing w:val="-1"/>
                <w:sz w:val="24"/>
                <w:lang w:val="ru-RU"/>
              </w:rPr>
              <w:t xml:space="preserve"> </w:t>
            </w:r>
            <w:r w:rsidRPr="006633B0">
              <w:rPr>
                <w:i/>
                <w:sz w:val="24"/>
                <w:lang w:val="ru-RU"/>
              </w:rPr>
              <w:t>и</w:t>
            </w:r>
            <w:r w:rsidRPr="006633B0">
              <w:rPr>
                <w:i/>
                <w:spacing w:val="-2"/>
                <w:sz w:val="24"/>
                <w:lang w:val="ru-RU"/>
              </w:rPr>
              <w:t xml:space="preserve"> </w:t>
            </w:r>
            <w:r w:rsidRPr="006633B0">
              <w:rPr>
                <w:i/>
                <w:sz w:val="24"/>
                <w:lang w:val="ru-RU"/>
              </w:rPr>
              <w:t>др.</w:t>
            </w:r>
          </w:p>
        </w:tc>
      </w:tr>
      <w:tr w:rsidR="00EC33B6" w:rsidRPr="00D15C92" w:rsidTr="00EC33B6">
        <w:trPr>
          <w:trHeight w:val="1550"/>
        </w:trPr>
        <w:tc>
          <w:tcPr>
            <w:tcW w:w="9640" w:type="dxa"/>
          </w:tcPr>
          <w:p w:rsidR="00EC33B6" w:rsidRPr="006633B0" w:rsidRDefault="00EC33B6" w:rsidP="00461CA7">
            <w:pPr>
              <w:pStyle w:val="TableParagraph"/>
              <w:ind w:left="110" w:right="97"/>
              <w:jc w:val="both"/>
              <w:rPr>
                <w:i/>
                <w:sz w:val="24"/>
                <w:lang w:val="ru-RU"/>
              </w:rPr>
            </w:pPr>
            <w:r w:rsidRPr="006633B0">
              <w:rPr>
                <w:i/>
                <w:sz w:val="24"/>
                <w:lang w:val="ru-RU"/>
              </w:rPr>
              <w:t>9) Компоненты среды, предоставляющие ребёнку возможность погружения в культуру</w:t>
            </w:r>
            <w:r w:rsidRPr="006633B0">
              <w:rPr>
                <w:i/>
                <w:spacing w:val="1"/>
                <w:sz w:val="24"/>
                <w:lang w:val="ru-RU"/>
              </w:rPr>
              <w:t xml:space="preserve"> </w:t>
            </w:r>
            <w:r w:rsidRPr="006633B0">
              <w:rPr>
                <w:i/>
                <w:sz w:val="24"/>
                <w:lang w:val="ru-RU"/>
              </w:rPr>
              <w:t>России, знакомства с особенностями традиций многонационального российского народа</w:t>
            </w:r>
            <w:r w:rsidRPr="006633B0">
              <w:rPr>
                <w:i/>
                <w:spacing w:val="1"/>
                <w:sz w:val="24"/>
                <w:lang w:val="ru-RU"/>
              </w:rPr>
              <w:t xml:space="preserve"> </w:t>
            </w:r>
            <w:r w:rsidRPr="006633B0">
              <w:rPr>
                <w:i/>
                <w:sz w:val="24"/>
                <w:lang w:val="ru-RU"/>
              </w:rPr>
              <w:t>(отражающие</w:t>
            </w:r>
            <w:r w:rsidRPr="006633B0">
              <w:rPr>
                <w:i/>
                <w:spacing w:val="-2"/>
                <w:sz w:val="24"/>
                <w:lang w:val="ru-RU"/>
              </w:rPr>
              <w:t xml:space="preserve"> </w:t>
            </w:r>
            <w:r w:rsidRPr="006633B0">
              <w:rPr>
                <w:i/>
                <w:sz w:val="24"/>
                <w:lang w:val="ru-RU"/>
              </w:rPr>
              <w:t>региональную специфику):</w:t>
            </w:r>
          </w:p>
          <w:p w:rsidR="00EC33B6" w:rsidRPr="006633B0" w:rsidRDefault="00EC33B6" w:rsidP="00461CA7">
            <w:pPr>
              <w:pStyle w:val="TableParagraph"/>
              <w:spacing w:before="8"/>
              <w:ind w:left="0"/>
              <w:rPr>
                <w:b/>
                <w:sz w:val="23"/>
                <w:lang w:val="ru-RU"/>
              </w:rPr>
            </w:pPr>
          </w:p>
          <w:p w:rsidR="00EC33B6" w:rsidRDefault="00EC33B6" w:rsidP="00461CA7">
            <w:pPr>
              <w:pStyle w:val="TableParagraph"/>
              <w:ind w:left="110" w:right="92"/>
              <w:jc w:val="both"/>
              <w:rPr>
                <w:i/>
                <w:sz w:val="24"/>
              </w:rPr>
            </w:pPr>
            <w:r w:rsidRPr="006633B0">
              <w:rPr>
                <w:i/>
                <w:sz w:val="24"/>
                <w:lang w:val="ru-RU"/>
              </w:rPr>
              <w:t>Организация</w:t>
            </w:r>
            <w:r w:rsidRPr="006633B0">
              <w:rPr>
                <w:i/>
                <w:spacing w:val="1"/>
                <w:sz w:val="24"/>
                <w:lang w:val="ru-RU"/>
              </w:rPr>
              <w:t xml:space="preserve"> </w:t>
            </w:r>
            <w:r w:rsidRPr="006633B0">
              <w:rPr>
                <w:i/>
                <w:sz w:val="24"/>
                <w:lang w:val="ru-RU"/>
              </w:rPr>
              <w:t>развивающей</w:t>
            </w:r>
            <w:r w:rsidRPr="006633B0">
              <w:rPr>
                <w:i/>
                <w:spacing w:val="1"/>
                <w:sz w:val="24"/>
                <w:lang w:val="ru-RU"/>
              </w:rPr>
              <w:t xml:space="preserve"> </w:t>
            </w:r>
            <w:r w:rsidRPr="006633B0">
              <w:rPr>
                <w:i/>
                <w:sz w:val="24"/>
                <w:lang w:val="ru-RU"/>
              </w:rPr>
              <w:t>предметно-пространственной</w:t>
            </w:r>
            <w:r w:rsidRPr="006633B0">
              <w:rPr>
                <w:i/>
                <w:spacing w:val="1"/>
                <w:sz w:val="24"/>
                <w:lang w:val="ru-RU"/>
              </w:rPr>
              <w:t xml:space="preserve"> </w:t>
            </w:r>
            <w:r w:rsidRPr="006633B0">
              <w:rPr>
                <w:i/>
                <w:sz w:val="24"/>
                <w:lang w:val="ru-RU"/>
              </w:rPr>
              <w:t>среды</w:t>
            </w:r>
            <w:r w:rsidRPr="006633B0">
              <w:rPr>
                <w:i/>
                <w:spacing w:val="1"/>
                <w:sz w:val="24"/>
                <w:lang w:val="ru-RU"/>
              </w:rPr>
              <w:t xml:space="preserve"> </w:t>
            </w:r>
            <w:r w:rsidRPr="006633B0">
              <w:rPr>
                <w:i/>
                <w:sz w:val="24"/>
                <w:lang w:val="ru-RU"/>
              </w:rPr>
              <w:t>в</w:t>
            </w:r>
            <w:r w:rsidRPr="006633B0">
              <w:rPr>
                <w:i/>
                <w:spacing w:val="1"/>
                <w:sz w:val="24"/>
                <w:lang w:val="ru-RU"/>
              </w:rPr>
              <w:t xml:space="preserve"> </w:t>
            </w:r>
            <w:r w:rsidRPr="006633B0">
              <w:rPr>
                <w:i/>
                <w:sz w:val="24"/>
                <w:lang w:val="ru-RU"/>
              </w:rPr>
              <w:t>соответствии</w:t>
            </w:r>
            <w:r w:rsidRPr="006633B0">
              <w:rPr>
                <w:i/>
                <w:spacing w:val="1"/>
                <w:sz w:val="24"/>
                <w:lang w:val="ru-RU"/>
              </w:rPr>
              <w:t xml:space="preserve"> </w:t>
            </w:r>
            <w:r w:rsidRPr="006633B0">
              <w:rPr>
                <w:i/>
                <w:sz w:val="24"/>
                <w:lang w:val="ru-RU"/>
              </w:rPr>
              <w:t>с</w:t>
            </w:r>
            <w:r w:rsidRPr="006633B0">
              <w:rPr>
                <w:i/>
                <w:spacing w:val="1"/>
                <w:sz w:val="24"/>
                <w:lang w:val="ru-RU"/>
              </w:rPr>
              <w:t xml:space="preserve"> </w:t>
            </w:r>
            <w:r w:rsidRPr="006633B0">
              <w:rPr>
                <w:i/>
                <w:spacing w:val="-1"/>
                <w:sz w:val="24"/>
                <w:lang w:val="ru-RU"/>
              </w:rPr>
              <w:t>культурными</w:t>
            </w:r>
            <w:r w:rsidRPr="006633B0">
              <w:rPr>
                <w:i/>
                <w:spacing w:val="-13"/>
                <w:sz w:val="24"/>
                <w:lang w:val="ru-RU"/>
              </w:rPr>
              <w:t xml:space="preserve"> </w:t>
            </w:r>
            <w:r w:rsidRPr="006633B0">
              <w:rPr>
                <w:i/>
                <w:spacing w:val="-1"/>
                <w:sz w:val="24"/>
                <w:lang w:val="ru-RU"/>
              </w:rPr>
              <w:t>традициями</w:t>
            </w:r>
            <w:r w:rsidRPr="006633B0">
              <w:rPr>
                <w:i/>
                <w:spacing w:val="-13"/>
                <w:sz w:val="24"/>
                <w:lang w:val="ru-RU"/>
              </w:rPr>
              <w:t xml:space="preserve"> </w:t>
            </w:r>
            <w:r w:rsidRPr="006633B0">
              <w:rPr>
                <w:i/>
                <w:sz w:val="24"/>
                <w:lang w:val="ru-RU"/>
              </w:rPr>
              <w:t>родного</w:t>
            </w:r>
            <w:r w:rsidRPr="006633B0">
              <w:rPr>
                <w:i/>
                <w:spacing w:val="-13"/>
                <w:sz w:val="24"/>
                <w:lang w:val="ru-RU"/>
              </w:rPr>
              <w:t xml:space="preserve"> </w:t>
            </w:r>
            <w:r w:rsidRPr="006633B0">
              <w:rPr>
                <w:i/>
                <w:sz w:val="24"/>
                <w:lang w:val="ru-RU"/>
              </w:rPr>
              <w:t>края</w:t>
            </w:r>
            <w:r w:rsidRPr="006633B0">
              <w:rPr>
                <w:i/>
                <w:spacing w:val="-13"/>
                <w:sz w:val="24"/>
                <w:lang w:val="ru-RU"/>
              </w:rPr>
              <w:t xml:space="preserve"> </w:t>
            </w:r>
            <w:r w:rsidRPr="006633B0">
              <w:rPr>
                <w:i/>
                <w:sz w:val="24"/>
                <w:lang w:val="ru-RU"/>
              </w:rPr>
              <w:t>является</w:t>
            </w:r>
            <w:r w:rsidRPr="006633B0">
              <w:rPr>
                <w:i/>
                <w:spacing w:val="-14"/>
                <w:sz w:val="24"/>
                <w:lang w:val="ru-RU"/>
              </w:rPr>
              <w:t xml:space="preserve"> </w:t>
            </w:r>
            <w:r w:rsidRPr="006633B0">
              <w:rPr>
                <w:i/>
                <w:sz w:val="24"/>
                <w:lang w:val="ru-RU"/>
              </w:rPr>
              <w:t>необходимым</w:t>
            </w:r>
            <w:r w:rsidRPr="006633B0">
              <w:rPr>
                <w:i/>
                <w:spacing w:val="-13"/>
                <w:sz w:val="24"/>
                <w:lang w:val="ru-RU"/>
              </w:rPr>
              <w:t xml:space="preserve"> </w:t>
            </w:r>
            <w:r w:rsidRPr="006633B0">
              <w:rPr>
                <w:i/>
                <w:sz w:val="24"/>
                <w:lang w:val="ru-RU"/>
              </w:rPr>
              <w:t>условием</w:t>
            </w:r>
            <w:r w:rsidRPr="006633B0">
              <w:rPr>
                <w:i/>
                <w:spacing w:val="-12"/>
                <w:sz w:val="24"/>
                <w:lang w:val="ru-RU"/>
              </w:rPr>
              <w:t xml:space="preserve"> </w:t>
            </w:r>
            <w:r w:rsidRPr="006633B0">
              <w:rPr>
                <w:i/>
                <w:sz w:val="24"/>
                <w:lang w:val="ru-RU"/>
              </w:rPr>
              <w:t>воспитания</w:t>
            </w:r>
            <w:r w:rsidRPr="006633B0">
              <w:rPr>
                <w:i/>
                <w:spacing w:val="-13"/>
                <w:sz w:val="24"/>
                <w:lang w:val="ru-RU"/>
              </w:rPr>
              <w:t xml:space="preserve"> </w:t>
            </w:r>
            <w:r w:rsidRPr="006633B0">
              <w:rPr>
                <w:i/>
                <w:sz w:val="24"/>
                <w:lang w:val="ru-RU"/>
              </w:rPr>
              <w:t>любви</w:t>
            </w:r>
            <w:r w:rsidRPr="006633B0">
              <w:rPr>
                <w:i/>
                <w:spacing w:val="-58"/>
                <w:sz w:val="24"/>
                <w:lang w:val="ru-RU"/>
              </w:rPr>
              <w:t xml:space="preserve"> </w:t>
            </w:r>
            <w:r w:rsidRPr="006633B0">
              <w:rPr>
                <w:i/>
                <w:sz w:val="24"/>
                <w:lang w:val="ru-RU"/>
              </w:rPr>
              <w:t>к</w:t>
            </w:r>
            <w:r w:rsidRPr="006633B0">
              <w:rPr>
                <w:i/>
                <w:spacing w:val="1"/>
                <w:sz w:val="24"/>
                <w:lang w:val="ru-RU"/>
              </w:rPr>
              <w:t xml:space="preserve"> </w:t>
            </w:r>
            <w:r w:rsidRPr="006633B0">
              <w:rPr>
                <w:i/>
                <w:sz w:val="24"/>
                <w:lang w:val="ru-RU"/>
              </w:rPr>
              <w:t>Родине,</w:t>
            </w:r>
            <w:r w:rsidRPr="006633B0">
              <w:rPr>
                <w:i/>
                <w:spacing w:val="1"/>
                <w:sz w:val="24"/>
                <w:lang w:val="ru-RU"/>
              </w:rPr>
              <w:t xml:space="preserve"> </w:t>
            </w:r>
            <w:r w:rsidRPr="006633B0">
              <w:rPr>
                <w:i/>
                <w:sz w:val="24"/>
                <w:lang w:val="ru-RU"/>
              </w:rPr>
              <w:t>гордости</w:t>
            </w:r>
            <w:r w:rsidRPr="006633B0">
              <w:rPr>
                <w:i/>
                <w:spacing w:val="1"/>
                <w:sz w:val="24"/>
                <w:lang w:val="ru-RU"/>
              </w:rPr>
              <w:t xml:space="preserve"> </w:t>
            </w:r>
            <w:r w:rsidRPr="006633B0">
              <w:rPr>
                <w:i/>
                <w:sz w:val="24"/>
                <w:lang w:val="ru-RU"/>
              </w:rPr>
              <w:t>за</w:t>
            </w:r>
            <w:r w:rsidRPr="006633B0">
              <w:rPr>
                <w:i/>
                <w:spacing w:val="1"/>
                <w:sz w:val="24"/>
                <w:lang w:val="ru-RU"/>
              </w:rPr>
              <w:t xml:space="preserve"> </w:t>
            </w:r>
            <w:r w:rsidRPr="006633B0">
              <w:rPr>
                <w:i/>
                <w:sz w:val="24"/>
                <w:lang w:val="ru-RU"/>
              </w:rPr>
              <w:t>нее,</w:t>
            </w:r>
            <w:r w:rsidRPr="006633B0">
              <w:rPr>
                <w:i/>
                <w:spacing w:val="1"/>
                <w:sz w:val="24"/>
                <w:lang w:val="ru-RU"/>
              </w:rPr>
              <w:t xml:space="preserve"> </w:t>
            </w:r>
            <w:r w:rsidRPr="006633B0">
              <w:rPr>
                <w:i/>
                <w:sz w:val="24"/>
                <w:lang w:val="ru-RU"/>
              </w:rPr>
              <w:t>культуры</w:t>
            </w:r>
            <w:r w:rsidRPr="006633B0">
              <w:rPr>
                <w:i/>
                <w:spacing w:val="1"/>
                <w:sz w:val="24"/>
                <w:lang w:val="ru-RU"/>
              </w:rPr>
              <w:t xml:space="preserve"> </w:t>
            </w:r>
            <w:r w:rsidRPr="006633B0">
              <w:rPr>
                <w:i/>
                <w:sz w:val="24"/>
                <w:lang w:val="ru-RU"/>
              </w:rPr>
              <w:t>поведения</w:t>
            </w:r>
            <w:r w:rsidRPr="006633B0">
              <w:rPr>
                <w:i/>
                <w:spacing w:val="1"/>
                <w:sz w:val="24"/>
                <w:lang w:val="ru-RU"/>
              </w:rPr>
              <w:t xml:space="preserve"> </w:t>
            </w:r>
            <w:r w:rsidRPr="006633B0">
              <w:rPr>
                <w:i/>
                <w:sz w:val="24"/>
                <w:lang w:val="ru-RU"/>
              </w:rPr>
              <w:t>в</w:t>
            </w:r>
            <w:r w:rsidRPr="006633B0">
              <w:rPr>
                <w:i/>
                <w:spacing w:val="1"/>
                <w:sz w:val="24"/>
                <w:lang w:val="ru-RU"/>
              </w:rPr>
              <w:t xml:space="preserve"> </w:t>
            </w:r>
            <w:r w:rsidRPr="006633B0">
              <w:rPr>
                <w:i/>
                <w:sz w:val="24"/>
                <w:lang w:val="ru-RU"/>
              </w:rPr>
              <w:t>обществе.</w:t>
            </w:r>
            <w:r w:rsidRPr="006633B0">
              <w:rPr>
                <w:i/>
                <w:spacing w:val="1"/>
                <w:sz w:val="24"/>
                <w:lang w:val="ru-RU"/>
              </w:rPr>
              <w:t xml:space="preserve"> </w:t>
            </w:r>
            <w:r w:rsidRPr="006633B0">
              <w:rPr>
                <w:i/>
                <w:sz w:val="24"/>
                <w:lang w:val="ru-RU"/>
              </w:rPr>
              <w:t>Среда</w:t>
            </w:r>
            <w:r w:rsidRPr="006633B0">
              <w:rPr>
                <w:i/>
                <w:spacing w:val="1"/>
                <w:sz w:val="24"/>
                <w:lang w:val="ru-RU"/>
              </w:rPr>
              <w:t xml:space="preserve"> </w:t>
            </w:r>
            <w:r w:rsidRPr="006633B0">
              <w:rPr>
                <w:i/>
                <w:sz w:val="24"/>
                <w:lang w:val="ru-RU"/>
              </w:rPr>
              <w:t>должна</w:t>
            </w:r>
            <w:r w:rsidRPr="006633B0">
              <w:rPr>
                <w:i/>
                <w:spacing w:val="1"/>
                <w:sz w:val="24"/>
                <w:lang w:val="ru-RU"/>
              </w:rPr>
              <w:t xml:space="preserve"> </w:t>
            </w:r>
            <w:r w:rsidRPr="006633B0">
              <w:rPr>
                <w:i/>
                <w:sz w:val="24"/>
                <w:lang w:val="ru-RU"/>
              </w:rPr>
              <w:t>быть</w:t>
            </w:r>
            <w:r w:rsidRPr="006633B0">
              <w:rPr>
                <w:i/>
                <w:spacing w:val="1"/>
                <w:sz w:val="24"/>
                <w:lang w:val="ru-RU"/>
              </w:rPr>
              <w:t xml:space="preserve"> </w:t>
            </w:r>
            <w:r w:rsidRPr="006633B0">
              <w:rPr>
                <w:i/>
                <w:sz w:val="24"/>
                <w:lang w:val="ru-RU"/>
              </w:rPr>
              <w:t>организована таким образом, чтобы ребенок имел широкий выбор разнообразных видов</w:t>
            </w:r>
            <w:r w:rsidRPr="006633B0">
              <w:rPr>
                <w:i/>
                <w:spacing w:val="1"/>
                <w:sz w:val="24"/>
                <w:lang w:val="ru-RU"/>
              </w:rPr>
              <w:t xml:space="preserve"> </w:t>
            </w:r>
            <w:r w:rsidRPr="006633B0">
              <w:rPr>
                <w:i/>
                <w:sz w:val="24"/>
                <w:lang w:val="ru-RU"/>
              </w:rPr>
              <w:t>деятельности</w:t>
            </w:r>
            <w:r w:rsidRPr="006633B0">
              <w:rPr>
                <w:i/>
                <w:spacing w:val="1"/>
                <w:sz w:val="24"/>
                <w:lang w:val="ru-RU"/>
              </w:rPr>
              <w:t xml:space="preserve"> </w:t>
            </w:r>
            <w:r w:rsidRPr="006633B0">
              <w:rPr>
                <w:i/>
                <w:sz w:val="24"/>
                <w:lang w:val="ru-RU"/>
              </w:rPr>
              <w:t>(игровой,</w:t>
            </w:r>
            <w:r w:rsidRPr="006633B0">
              <w:rPr>
                <w:i/>
                <w:spacing w:val="1"/>
                <w:sz w:val="24"/>
                <w:lang w:val="ru-RU"/>
              </w:rPr>
              <w:t xml:space="preserve"> </w:t>
            </w:r>
            <w:r w:rsidRPr="006633B0">
              <w:rPr>
                <w:i/>
                <w:sz w:val="24"/>
                <w:lang w:val="ru-RU"/>
              </w:rPr>
              <w:t>коммуникативной,</w:t>
            </w:r>
            <w:r w:rsidRPr="006633B0">
              <w:rPr>
                <w:i/>
                <w:spacing w:val="1"/>
                <w:sz w:val="24"/>
                <w:lang w:val="ru-RU"/>
              </w:rPr>
              <w:t xml:space="preserve"> </w:t>
            </w:r>
            <w:r w:rsidRPr="006633B0">
              <w:rPr>
                <w:i/>
                <w:sz w:val="24"/>
                <w:lang w:val="ru-RU"/>
              </w:rPr>
              <w:t>познавательно-исследовательской,</w:t>
            </w:r>
            <w:r w:rsidRPr="006633B0">
              <w:rPr>
                <w:i/>
                <w:spacing w:val="1"/>
                <w:sz w:val="24"/>
                <w:lang w:val="ru-RU"/>
              </w:rPr>
              <w:t xml:space="preserve"> </w:t>
            </w:r>
            <w:r w:rsidRPr="006633B0">
              <w:rPr>
                <w:i/>
                <w:sz w:val="24"/>
                <w:lang w:val="ru-RU"/>
              </w:rPr>
              <w:t>конструирования,</w:t>
            </w:r>
            <w:r w:rsidRPr="006633B0">
              <w:rPr>
                <w:i/>
                <w:spacing w:val="-8"/>
                <w:sz w:val="24"/>
                <w:lang w:val="ru-RU"/>
              </w:rPr>
              <w:t xml:space="preserve"> </w:t>
            </w:r>
            <w:r w:rsidRPr="006633B0">
              <w:rPr>
                <w:i/>
                <w:sz w:val="24"/>
                <w:lang w:val="ru-RU"/>
              </w:rPr>
              <w:t>восприятия</w:t>
            </w:r>
            <w:r w:rsidRPr="006633B0">
              <w:rPr>
                <w:i/>
                <w:spacing w:val="-10"/>
                <w:sz w:val="24"/>
                <w:lang w:val="ru-RU"/>
              </w:rPr>
              <w:t xml:space="preserve"> </w:t>
            </w:r>
            <w:r w:rsidRPr="006633B0">
              <w:rPr>
                <w:i/>
                <w:sz w:val="24"/>
                <w:lang w:val="ru-RU"/>
              </w:rPr>
              <w:t>художественной</w:t>
            </w:r>
            <w:r w:rsidRPr="006633B0">
              <w:rPr>
                <w:i/>
                <w:spacing w:val="-7"/>
                <w:sz w:val="24"/>
                <w:lang w:val="ru-RU"/>
              </w:rPr>
              <w:t xml:space="preserve"> </w:t>
            </w:r>
            <w:r w:rsidRPr="006633B0">
              <w:rPr>
                <w:i/>
                <w:sz w:val="24"/>
                <w:lang w:val="ru-RU"/>
              </w:rPr>
              <w:t>литературы</w:t>
            </w:r>
            <w:r w:rsidRPr="006633B0">
              <w:rPr>
                <w:i/>
                <w:spacing w:val="-8"/>
                <w:sz w:val="24"/>
                <w:lang w:val="ru-RU"/>
              </w:rPr>
              <w:t xml:space="preserve"> </w:t>
            </w:r>
            <w:r w:rsidRPr="006633B0">
              <w:rPr>
                <w:i/>
                <w:sz w:val="24"/>
                <w:lang w:val="ru-RU"/>
              </w:rPr>
              <w:t>и</w:t>
            </w:r>
            <w:r w:rsidRPr="006633B0">
              <w:rPr>
                <w:i/>
                <w:spacing w:val="-8"/>
                <w:sz w:val="24"/>
                <w:lang w:val="ru-RU"/>
              </w:rPr>
              <w:t xml:space="preserve"> </w:t>
            </w:r>
            <w:r w:rsidRPr="006633B0">
              <w:rPr>
                <w:i/>
                <w:sz w:val="24"/>
                <w:lang w:val="ru-RU"/>
              </w:rPr>
              <w:t>фольклора,</w:t>
            </w:r>
            <w:r w:rsidRPr="006633B0">
              <w:rPr>
                <w:i/>
                <w:spacing w:val="-7"/>
                <w:sz w:val="24"/>
                <w:lang w:val="ru-RU"/>
              </w:rPr>
              <w:t xml:space="preserve"> </w:t>
            </w:r>
            <w:r w:rsidRPr="006633B0">
              <w:rPr>
                <w:i/>
                <w:sz w:val="24"/>
                <w:lang w:val="ru-RU"/>
              </w:rPr>
              <w:t>художественно-</w:t>
            </w:r>
            <w:r w:rsidRPr="006633B0">
              <w:rPr>
                <w:i/>
                <w:spacing w:val="-58"/>
                <w:sz w:val="24"/>
                <w:lang w:val="ru-RU"/>
              </w:rPr>
              <w:t xml:space="preserve"> </w:t>
            </w:r>
            <w:r w:rsidRPr="006633B0">
              <w:rPr>
                <w:i/>
                <w:sz w:val="24"/>
                <w:lang w:val="ru-RU"/>
              </w:rPr>
              <w:t>эстетической,</w:t>
            </w:r>
            <w:r w:rsidRPr="006633B0">
              <w:rPr>
                <w:i/>
                <w:spacing w:val="1"/>
                <w:sz w:val="24"/>
                <w:lang w:val="ru-RU"/>
              </w:rPr>
              <w:t xml:space="preserve"> </w:t>
            </w:r>
            <w:r w:rsidRPr="006633B0">
              <w:rPr>
                <w:i/>
                <w:sz w:val="24"/>
                <w:lang w:val="ru-RU"/>
              </w:rPr>
              <w:t>музыкальной,</w:t>
            </w:r>
            <w:r w:rsidRPr="006633B0">
              <w:rPr>
                <w:i/>
                <w:spacing w:val="1"/>
                <w:sz w:val="24"/>
                <w:lang w:val="ru-RU"/>
              </w:rPr>
              <w:t xml:space="preserve"> </w:t>
            </w:r>
            <w:r w:rsidRPr="006633B0">
              <w:rPr>
                <w:i/>
                <w:sz w:val="24"/>
                <w:lang w:val="ru-RU"/>
              </w:rPr>
              <w:t>двигательной,</w:t>
            </w:r>
            <w:r w:rsidRPr="006633B0">
              <w:rPr>
                <w:i/>
                <w:spacing w:val="1"/>
                <w:sz w:val="24"/>
                <w:lang w:val="ru-RU"/>
              </w:rPr>
              <w:t xml:space="preserve"> </w:t>
            </w:r>
            <w:r w:rsidRPr="006633B0">
              <w:rPr>
                <w:i/>
                <w:sz w:val="24"/>
                <w:lang w:val="ru-RU"/>
              </w:rPr>
              <w:t>трудовой)</w:t>
            </w:r>
            <w:r w:rsidRPr="006633B0">
              <w:rPr>
                <w:i/>
                <w:spacing w:val="1"/>
                <w:sz w:val="24"/>
                <w:lang w:val="ru-RU"/>
              </w:rPr>
              <w:t xml:space="preserve"> </w:t>
            </w:r>
            <w:r w:rsidRPr="006633B0">
              <w:rPr>
                <w:i/>
                <w:sz w:val="24"/>
                <w:lang w:val="ru-RU"/>
              </w:rPr>
              <w:t>совместно</w:t>
            </w:r>
            <w:r w:rsidRPr="006633B0">
              <w:rPr>
                <w:i/>
                <w:spacing w:val="1"/>
                <w:sz w:val="24"/>
                <w:lang w:val="ru-RU"/>
              </w:rPr>
              <w:t xml:space="preserve"> </w:t>
            </w:r>
            <w:r w:rsidRPr="006633B0">
              <w:rPr>
                <w:i/>
                <w:sz w:val="24"/>
                <w:lang w:val="ru-RU"/>
              </w:rPr>
              <w:t>со</w:t>
            </w:r>
            <w:r w:rsidRPr="006633B0">
              <w:rPr>
                <w:i/>
                <w:spacing w:val="1"/>
                <w:sz w:val="24"/>
                <w:lang w:val="ru-RU"/>
              </w:rPr>
              <w:t xml:space="preserve"> </w:t>
            </w:r>
            <w:r w:rsidRPr="006633B0">
              <w:rPr>
                <w:i/>
                <w:sz w:val="24"/>
                <w:lang w:val="ru-RU"/>
              </w:rPr>
              <w:t>сверстниками</w:t>
            </w:r>
            <w:r w:rsidRPr="006633B0">
              <w:rPr>
                <w:i/>
                <w:spacing w:val="1"/>
                <w:sz w:val="24"/>
                <w:lang w:val="ru-RU"/>
              </w:rPr>
              <w:t xml:space="preserve"> </w:t>
            </w:r>
            <w:r w:rsidRPr="006633B0">
              <w:rPr>
                <w:i/>
                <w:sz w:val="24"/>
                <w:lang w:val="ru-RU"/>
              </w:rPr>
              <w:t>и</w:t>
            </w:r>
            <w:r w:rsidRPr="006633B0">
              <w:rPr>
                <w:i/>
                <w:spacing w:val="1"/>
                <w:sz w:val="24"/>
                <w:lang w:val="ru-RU"/>
              </w:rPr>
              <w:t xml:space="preserve"> </w:t>
            </w:r>
            <w:r w:rsidRPr="006633B0">
              <w:rPr>
                <w:i/>
                <w:sz w:val="24"/>
                <w:lang w:val="ru-RU"/>
              </w:rPr>
              <w:t>индивидуально.</w:t>
            </w:r>
            <w:r w:rsidRPr="006633B0">
              <w:rPr>
                <w:i/>
                <w:spacing w:val="-1"/>
                <w:sz w:val="24"/>
                <w:lang w:val="ru-RU"/>
              </w:rPr>
              <w:t xml:space="preserve"> </w:t>
            </w:r>
            <w:r>
              <w:rPr>
                <w:i/>
                <w:sz w:val="24"/>
              </w:rPr>
              <w:t>РППС</w:t>
            </w:r>
            <w:r>
              <w:rPr>
                <w:i/>
                <w:spacing w:val="-1"/>
                <w:sz w:val="24"/>
              </w:rPr>
              <w:t xml:space="preserve"> </w:t>
            </w:r>
            <w:r>
              <w:rPr>
                <w:i/>
                <w:sz w:val="24"/>
              </w:rPr>
              <w:t>детского сада</w:t>
            </w:r>
            <w:r>
              <w:rPr>
                <w:i/>
                <w:spacing w:val="-1"/>
                <w:sz w:val="24"/>
              </w:rPr>
              <w:t xml:space="preserve"> </w:t>
            </w:r>
            <w:r>
              <w:rPr>
                <w:i/>
                <w:sz w:val="24"/>
              </w:rPr>
              <w:t>предполагает</w:t>
            </w:r>
            <w:r>
              <w:rPr>
                <w:i/>
                <w:spacing w:val="-1"/>
                <w:sz w:val="24"/>
              </w:rPr>
              <w:t xml:space="preserve"> </w:t>
            </w:r>
            <w:r>
              <w:rPr>
                <w:i/>
                <w:sz w:val="24"/>
              </w:rPr>
              <w:t>создание</w:t>
            </w:r>
            <w:r>
              <w:rPr>
                <w:i/>
                <w:spacing w:val="-1"/>
                <w:sz w:val="24"/>
              </w:rPr>
              <w:t xml:space="preserve"> </w:t>
            </w:r>
            <w:r>
              <w:rPr>
                <w:i/>
                <w:sz w:val="24"/>
              </w:rPr>
              <w:t>в</w:t>
            </w:r>
            <w:r>
              <w:rPr>
                <w:i/>
                <w:spacing w:val="-2"/>
                <w:sz w:val="24"/>
              </w:rPr>
              <w:t xml:space="preserve"> </w:t>
            </w:r>
            <w:r>
              <w:rPr>
                <w:i/>
                <w:sz w:val="24"/>
              </w:rPr>
              <w:t>группах:</w:t>
            </w:r>
          </w:p>
          <w:p w:rsidR="00EC33B6" w:rsidRDefault="00EC33B6" w:rsidP="00461CA7">
            <w:pPr>
              <w:pStyle w:val="TableParagraph"/>
              <w:spacing w:before="5"/>
              <w:ind w:left="0"/>
              <w:rPr>
                <w:b/>
                <w:sz w:val="24"/>
              </w:rPr>
            </w:pPr>
          </w:p>
          <w:p w:rsidR="00EC33B6" w:rsidRPr="006633B0" w:rsidRDefault="00EC33B6" w:rsidP="00EC33B6">
            <w:pPr>
              <w:pStyle w:val="TableParagraph"/>
              <w:numPr>
                <w:ilvl w:val="0"/>
                <w:numId w:val="34"/>
              </w:numPr>
              <w:tabs>
                <w:tab w:val="left" w:pos="334"/>
              </w:tabs>
              <w:ind w:right="97" w:firstLine="0"/>
              <w:jc w:val="both"/>
              <w:rPr>
                <w:i/>
                <w:sz w:val="24"/>
                <w:lang w:val="ru-RU"/>
              </w:rPr>
            </w:pPr>
            <w:r w:rsidRPr="006633B0">
              <w:rPr>
                <w:i/>
                <w:sz w:val="24"/>
                <w:lang w:val="ru-RU"/>
              </w:rPr>
              <w:t>краеведческих уголков, в которых представлены разнообразные материалы (объекты</w:t>
            </w:r>
            <w:r w:rsidRPr="006633B0">
              <w:rPr>
                <w:i/>
                <w:spacing w:val="1"/>
                <w:sz w:val="24"/>
                <w:lang w:val="ru-RU"/>
              </w:rPr>
              <w:t xml:space="preserve"> </w:t>
            </w:r>
            <w:r w:rsidRPr="006633B0">
              <w:rPr>
                <w:i/>
                <w:sz w:val="24"/>
                <w:lang w:val="ru-RU"/>
              </w:rPr>
              <w:lastRenderedPageBreak/>
              <w:t>окружающего</w:t>
            </w:r>
            <w:r w:rsidRPr="006633B0">
              <w:rPr>
                <w:i/>
                <w:spacing w:val="-12"/>
                <w:sz w:val="24"/>
                <w:lang w:val="ru-RU"/>
              </w:rPr>
              <w:t xml:space="preserve"> </w:t>
            </w:r>
            <w:r w:rsidRPr="006633B0">
              <w:rPr>
                <w:i/>
                <w:sz w:val="24"/>
                <w:lang w:val="ru-RU"/>
              </w:rPr>
              <w:t>мира,</w:t>
            </w:r>
            <w:r w:rsidRPr="006633B0">
              <w:rPr>
                <w:i/>
                <w:spacing w:val="-11"/>
                <w:sz w:val="24"/>
                <w:lang w:val="ru-RU"/>
              </w:rPr>
              <w:t xml:space="preserve"> </w:t>
            </w:r>
            <w:r w:rsidRPr="006633B0">
              <w:rPr>
                <w:i/>
                <w:sz w:val="24"/>
                <w:lang w:val="ru-RU"/>
              </w:rPr>
              <w:t>предметы</w:t>
            </w:r>
            <w:r w:rsidRPr="006633B0">
              <w:rPr>
                <w:i/>
                <w:spacing w:val="-12"/>
                <w:sz w:val="24"/>
                <w:lang w:val="ru-RU"/>
              </w:rPr>
              <w:t xml:space="preserve"> </w:t>
            </w:r>
            <w:r w:rsidRPr="006633B0">
              <w:rPr>
                <w:i/>
                <w:sz w:val="24"/>
                <w:lang w:val="ru-RU"/>
              </w:rPr>
              <w:t>старины,</w:t>
            </w:r>
            <w:r w:rsidRPr="006633B0">
              <w:rPr>
                <w:i/>
                <w:spacing w:val="-11"/>
                <w:sz w:val="24"/>
                <w:lang w:val="ru-RU"/>
              </w:rPr>
              <w:t xml:space="preserve"> </w:t>
            </w:r>
            <w:r w:rsidRPr="006633B0">
              <w:rPr>
                <w:i/>
                <w:sz w:val="24"/>
                <w:lang w:val="ru-RU"/>
              </w:rPr>
              <w:t>куклы</w:t>
            </w:r>
            <w:r w:rsidRPr="006633B0">
              <w:rPr>
                <w:i/>
                <w:spacing w:val="-12"/>
                <w:sz w:val="24"/>
                <w:lang w:val="ru-RU"/>
              </w:rPr>
              <w:t xml:space="preserve"> </w:t>
            </w:r>
            <w:r w:rsidRPr="006633B0">
              <w:rPr>
                <w:i/>
                <w:sz w:val="24"/>
                <w:lang w:val="ru-RU"/>
              </w:rPr>
              <w:t>в</w:t>
            </w:r>
            <w:r w:rsidRPr="006633B0">
              <w:rPr>
                <w:i/>
                <w:spacing w:val="-12"/>
                <w:sz w:val="24"/>
                <w:lang w:val="ru-RU"/>
              </w:rPr>
              <w:t xml:space="preserve"> </w:t>
            </w:r>
            <w:r w:rsidRPr="006633B0">
              <w:rPr>
                <w:i/>
                <w:sz w:val="24"/>
                <w:lang w:val="ru-RU"/>
              </w:rPr>
              <w:t>народных</w:t>
            </w:r>
            <w:r w:rsidRPr="006633B0">
              <w:rPr>
                <w:i/>
                <w:spacing w:val="-12"/>
                <w:sz w:val="24"/>
                <w:lang w:val="ru-RU"/>
              </w:rPr>
              <w:t xml:space="preserve"> </w:t>
            </w:r>
            <w:r w:rsidRPr="006633B0">
              <w:rPr>
                <w:i/>
                <w:sz w:val="24"/>
                <w:lang w:val="ru-RU"/>
              </w:rPr>
              <w:t>костюмах</w:t>
            </w:r>
            <w:r w:rsidRPr="006633B0">
              <w:rPr>
                <w:i/>
                <w:spacing w:val="-13"/>
                <w:sz w:val="24"/>
                <w:lang w:val="ru-RU"/>
              </w:rPr>
              <w:t xml:space="preserve"> </w:t>
            </w:r>
            <w:r w:rsidRPr="006633B0">
              <w:rPr>
                <w:i/>
                <w:sz w:val="24"/>
                <w:lang w:val="ru-RU"/>
              </w:rPr>
              <w:t>своего</w:t>
            </w:r>
            <w:r w:rsidRPr="006633B0">
              <w:rPr>
                <w:i/>
                <w:spacing w:val="-9"/>
                <w:sz w:val="24"/>
                <w:lang w:val="ru-RU"/>
              </w:rPr>
              <w:t xml:space="preserve"> </w:t>
            </w:r>
            <w:r w:rsidRPr="006633B0">
              <w:rPr>
                <w:i/>
                <w:sz w:val="24"/>
                <w:lang w:val="ru-RU"/>
              </w:rPr>
              <w:t>края,</w:t>
            </w:r>
            <w:r w:rsidRPr="006633B0">
              <w:rPr>
                <w:i/>
                <w:spacing w:val="-13"/>
                <w:sz w:val="24"/>
                <w:lang w:val="ru-RU"/>
              </w:rPr>
              <w:t xml:space="preserve"> </w:t>
            </w:r>
            <w:r w:rsidRPr="006633B0">
              <w:rPr>
                <w:i/>
                <w:sz w:val="24"/>
                <w:lang w:val="ru-RU"/>
              </w:rPr>
              <w:t>альбомы</w:t>
            </w:r>
          </w:p>
          <w:p w:rsidR="00EC33B6" w:rsidRPr="006633B0" w:rsidRDefault="00EC33B6" w:rsidP="00461CA7">
            <w:pPr>
              <w:pStyle w:val="TableParagraph"/>
              <w:ind w:left="110"/>
              <w:jc w:val="both"/>
              <w:rPr>
                <w:i/>
                <w:sz w:val="24"/>
                <w:lang w:val="ru-RU"/>
              </w:rPr>
            </w:pPr>
            <w:r w:rsidRPr="006633B0">
              <w:rPr>
                <w:i/>
                <w:sz w:val="24"/>
                <w:lang w:val="ru-RU"/>
              </w:rPr>
              <w:t>«Родной</w:t>
            </w:r>
            <w:r w:rsidRPr="006633B0">
              <w:rPr>
                <w:i/>
                <w:spacing w:val="-1"/>
                <w:sz w:val="24"/>
                <w:lang w:val="ru-RU"/>
              </w:rPr>
              <w:t xml:space="preserve"> </w:t>
            </w:r>
            <w:r w:rsidRPr="006633B0">
              <w:rPr>
                <w:i/>
                <w:sz w:val="24"/>
                <w:lang w:val="ru-RU"/>
              </w:rPr>
              <w:t>край</w:t>
            </w:r>
            <w:r w:rsidRPr="006633B0">
              <w:rPr>
                <w:i/>
                <w:spacing w:val="-1"/>
                <w:sz w:val="24"/>
                <w:lang w:val="ru-RU"/>
              </w:rPr>
              <w:t xml:space="preserve"> </w:t>
            </w:r>
            <w:r w:rsidRPr="006633B0">
              <w:rPr>
                <w:i/>
                <w:sz w:val="24"/>
                <w:lang w:val="ru-RU"/>
              </w:rPr>
              <w:t>раньше</w:t>
            </w:r>
            <w:r w:rsidRPr="006633B0">
              <w:rPr>
                <w:i/>
                <w:spacing w:val="-2"/>
                <w:sz w:val="24"/>
                <w:lang w:val="ru-RU"/>
              </w:rPr>
              <w:t xml:space="preserve"> </w:t>
            </w:r>
            <w:r w:rsidRPr="006633B0">
              <w:rPr>
                <w:i/>
                <w:sz w:val="24"/>
                <w:lang w:val="ru-RU"/>
              </w:rPr>
              <w:t>и</w:t>
            </w:r>
            <w:r w:rsidRPr="006633B0">
              <w:rPr>
                <w:i/>
                <w:spacing w:val="-1"/>
                <w:sz w:val="24"/>
                <w:lang w:val="ru-RU"/>
              </w:rPr>
              <w:t xml:space="preserve"> </w:t>
            </w:r>
            <w:r w:rsidRPr="006633B0">
              <w:rPr>
                <w:i/>
                <w:sz w:val="24"/>
                <w:lang w:val="ru-RU"/>
              </w:rPr>
              <w:t>сейчас»,</w:t>
            </w:r>
            <w:r w:rsidRPr="006633B0">
              <w:rPr>
                <w:i/>
                <w:spacing w:val="-1"/>
                <w:sz w:val="24"/>
                <w:lang w:val="ru-RU"/>
              </w:rPr>
              <w:t xml:space="preserve"> </w:t>
            </w:r>
            <w:r w:rsidRPr="006633B0">
              <w:rPr>
                <w:i/>
                <w:sz w:val="24"/>
                <w:lang w:val="ru-RU"/>
              </w:rPr>
              <w:t>«Моя</w:t>
            </w:r>
            <w:r w:rsidRPr="006633B0">
              <w:rPr>
                <w:i/>
                <w:spacing w:val="-3"/>
                <w:sz w:val="24"/>
                <w:lang w:val="ru-RU"/>
              </w:rPr>
              <w:t xml:space="preserve"> </w:t>
            </w:r>
            <w:r w:rsidRPr="006633B0">
              <w:rPr>
                <w:i/>
                <w:sz w:val="24"/>
                <w:lang w:val="ru-RU"/>
              </w:rPr>
              <w:t>малая</w:t>
            </w:r>
            <w:r w:rsidRPr="006633B0">
              <w:rPr>
                <w:i/>
                <w:spacing w:val="-3"/>
                <w:sz w:val="24"/>
                <w:lang w:val="ru-RU"/>
              </w:rPr>
              <w:t xml:space="preserve"> </w:t>
            </w:r>
            <w:r w:rsidRPr="006633B0">
              <w:rPr>
                <w:i/>
                <w:sz w:val="24"/>
                <w:lang w:val="ru-RU"/>
              </w:rPr>
              <w:t>родина»,</w:t>
            </w:r>
            <w:r w:rsidRPr="006633B0">
              <w:rPr>
                <w:i/>
                <w:spacing w:val="-1"/>
                <w:sz w:val="24"/>
                <w:lang w:val="ru-RU"/>
              </w:rPr>
              <w:t xml:space="preserve"> </w:t>
            </w:r>
            <w:r w:rsidRPr="006633B0">
              <w:rPr>
                <w:i/>
                <w:sz w:val="24"/>
                <w:lang w:val="ru-RU"/>
              </w:rPr>
              <w:t>«Ими</w:t>
            </w:r>
            <w:r w:rsidRPr="006633B0">
              <w:rPr>
                <w:i/>
                <w:spacing w:val="-1"/>
                <w:sz w:val="24"/>
                <w:lang w:val="ru-RU"/>
              </w:rPr>
              <w:t xml:space="preserve"> </w:t>
            </w:r>
            <w:r w:rsidRPr="006633B0">
              <w:rPr>
                <w:i/>
                <w:sz w:val="24"/>
                <w:lang w:val="ru-RU"/>
              </w:rPr>
              <w:t>гордится</w:t>
            </w:r>
            <w:r w:rsidRPr="006633B0">
              <w:rPr>
                <w:i/>
                <w:spacing w:val="-3"/>
                <w:sz w:val="24"/>
                <w:lang w:val="ru-RU"/>
              </w:rPr>
              <w:t xml:space="preserve"> </w:t>
            </w:r>
            <w:r w:rsidRPr="006633B0">
              <w:rPr>
                <w:i/>
                <w:sz w:val="24"/>
                <w:lang w:val="ru-RU"/>
              </w:rPr>
              <w:t>Родина»);</w:t>
            </w:r>
          </w:p>
          <w:p w:rsidR="00EC33B6" w:rsidRPr="006633B0" w:rsidRDefault="00EC33B6" w:rsidP="00461CA7">
            <w:pPr>
              <w:pStyle w:val="TableParagraph"/>
              <w:spacing w:before="3"/>
              <w:ind w:left="0"/>
              <w:rPr>
                <w:b/>
                <w:sz w:val="24"/>
                <w:lang w:val="ru-RU"/>
              </w:rPr>
            </w:pPr>
          </w:p>
          <w:p w:rsidR="00EC33B6" w:rsidRPr="006633B0" w:rsidRDefault="00EC33B6" w:rsidP="00EC33B6">
            <w:pPr>
              <w:pStyle w:val="TableParagraph"/>
              <w:numPr>
                <w:ilvl w:val="0"/>
                <w:numId w:val="34"/>
              </w:numPr>
              <w:tabs>
                <w:tab w:val="left" w:pos="302"/>
              </w:tabs>
              <w:ind w:right="99" w:firstLine="0"/>
              <w:jc w:val="both"/>
              <w:rPr>
                <w:i/>
                <w:sz w:val="24"/>
                <w:lang w:val="ru-RU"/>
              </w:rPr>
            </w:pPr>
            <w:r w:rsidRPr="006633B0">
              <w:rPr>
                <w:i/>
                <w:sz w:val="24"/>
                <w:lang w:val="ru-RU"/>
              </w:rPr>
              <w:t>патриотических уголков с символикой России и малой родины, портретами президента</w:t>
            </w:r>
            <w:r w:rsidRPr="006633B0">
              <w:rPr>
                <w:i/>
                <w:spacing w:val="1"/>
                <w:sz w:val="24"/>
                <w:lang w:val="ru-RU"/>
              </w:rPr>
              <w:t xml:space="preserve"> </w:t>
            </w:r>
            <w:r w:rsidRPr="006633B0">
              <w:rPr>
                <w:i/>
                <w:sz w:val="24"/>
                <w:lang w:val="ru-RU"/>
              </w:rPr>
              <w:t>России,</w:t>
            </w:r>
            <w:r w:rsidRPr="006633B0">
              <w:rPr>
                <w:i/>
                <w:spacing w:val="-1"/>
                <w:sz w:val="24"/>
                <w:lang w:val="ru-RU"/>
              </w:rPr>
              <w:t xml:space="preserve"> </w:t>
            </w:r>
            <w:r w:rsidRPr="006633B0">
              <w:rPr>
                <w:i/>
                <w:sz w:val="24"/>
                <w:lang w:val="ru-RU"/>
              </w:rPr>
              <w:t>а также</w:t>
            </w:r>
            <w:r w:rsidRPr="006633B0">
              <w:rPr>
                <w:i/>
                <w:spacing w:val="-1"/>
                <w:sz w:val="24"/>
                <w:lang w:val="ru-RU"/>
              </w:rPr>
              <w:t xml:space="preserve"> </w:t>
            </w:r>
            <w:r w:rsidRPr="006633B0">
              <w:rPr>
                <w:i/>
                <w:sz w:val="24"/>
                <w:lang w:val="ru-RU"/>
              </w:rPr>
              <w:t>картами России и малой родины;</w:t>
            </w:r>
          </w:p>
          <w:p w:rsidR="00EC33B6" w:rsidRPr="006633B0" w:rsidRDefault="00EC33B6" w:rsidP="00461CA7">
            <w:pPr>
              <w:pStyle w:val="TableParagraph"/>
              <w:spacing w:before="5"/>
              <w:ind w:left="0"/>
              <w:rPr>
                <w:b/>
                <w:sz w:val="24"/>
                <w:lang w:val="ru-RU"/>
              </w:rPr>
            </w:pPr>
          </w:p>
          <w:p w:rsidR="00EC33B6" w:rsidRPr="006633B0" w:rsidRDefault="00EC33B6" w:rsidP="00EC33B6">
            <w:pPr>
              <w:pStyle w:val="TableParagraph"/>
              <w:numPr>
                <w:ilvl w:val="0"/>
                <w:numId w:val="34"/>
              </w:numPr>
              <w:tabs>
                <w:tab w:val="left" w:pos="310"/>
              </w:tabs>
              <w:spacing w:line="264" w:lineRule="exact"/>
              <w:ind w:left="309" w:hanging="200"/>
              <w:jc w:val="both"/>
              <w:rPr>
                <w:i/>
                <w:sz w:val="24"/>
                <w:lang w:val="ru-RU"/>
              </w:rPr>
            </w:pPr>
            <w:r w:rsidRPr="006633B0">
              <w:rPr>
                <w:i/>
                <w:sz w:val="24"/>
                <w:lang w:val="ru-RU"/>
              </w:rPr>
              <w:t>книжных</w:t>
            </w:r>
            <w:r w:rsidRPr="006633B0">
              <w:rPr>
                <w:i/>
                <w:spacing w:val="16"/>
                <w:sz w:val="24"/>
                <w:lang w:val="ru-RU"/>
              </w:rPr>
              <w:t xml:space="preserve"> </w:t>
            </w:r>
            <w:r w:rsidRPr="006633B0">
              <w:rPr>
                <w:i/>
                <w:sz w:val="24"/>
                <w:lang w:val="ru-RU"/>
              </w:rPr>
              <w:t>уголков,</w:t>
            </w:r>
            <w:r w:rsidRPr="006633B0">
              <w:rPr>
                <w:i/>
                <w:spacing w:val="16"/>
                <w:sz w:val="24"/>
                <w:lang w:val="ru-RU"/>
              </w:rPr>
              <w:t xml:space="preserve"> </w:t>
            </w:r>
            <w:r w:rsidRPr="006633B0">
              <w:rPr>
                <w:i/>
                <w:sz w:val="24"/>
                <w:lang w:val="ru-RU"/>
              </w:rPr>
              <w:t>содержащих</w:t>
            </w:r>
            <w:r w:rsidRPr="006633B0">
              <w:rPr>
                <w:i/>
                <w:spacing w:val="16"/>
                <w:sz w:val="24"/>
                <w:lang w:val="ru-RU"/>
              </w:rPr>
              <w:t xml:space="preserve"> </w:t>
            </w:r>
            <w:r w:rsidRPr="006633B0">
              <w:rPr>
                <w:i/>
                <w:sz w:val="24"/>
                <w:lang w:val="ru-RU"/>
              </w:rPr>
              <w:t>литературные</w:t>
            </w:r>
            <w:r w:rsidRPr="006633B0">
              <w:rPr>
                <w:i/>
                <w:spacing w:val="16"/>
                <w:sz w:val="24"/>
                <w:lang w:val="ru-RU"/>
              </w:rPr>
              <w:t xml:space="preserve"> </w:t>
            </w:r>
            <w:r w:rsidRPr="006633B0">
              <w:rPr>
                <w:i/>
                <w:sz w:val="24"/>
                <w:lang w:val="ru-RU"/>
              </w:rPr>
              <w:t>произведения</w:t>
            </w:r>
            <w:r w:rsidRPr="006633B0">
              <w:rPr>
                <w:i/>
                <w:spacing w:val="15"/>
                <w:sz w:val="24"/>
                <w:lang w:val="ru-RU"/>
              </w:rPr>
              <w:t xml:space="preserve"> </w:t>
            </w:r>
            <w:r w:rsidRPr="006633B0">
              <w:rPr>
                <w:i/>
                <w:sz w:val="24"/>
                <w:lang w:val="ru-RU"/>
              </w:rPr>
              <w:t>писателей</w:t>
            </w:r>
            <w:r w:rsidRPr="006633B0">
              <w:rPr>
                <w:i/>
                <w:spacing w:val="16"/>
                <w:sz w:val="24"/>
                <w:lang w:val="ru-RU"/>
              </w:rPr>
              <w:t xml:space="preserve"> </w:t>
            </w:r>
            <w:r w:rsidRPr="006633B0">
              <w:rPr>
                <w:i/>
                <w:sz w:val="24"/>
                <w:lang w:val="ru-RU"/>
              </w:rPr>
              <w:t>и</w:t>
            </w:r>
            <w:r w:rsidRPr="006633B0">
              <w:rPr>
                <w:i/>
                <w:spacing w:val="16"/>
                <w:sz w:val="24"/>
                <w:lang w:val="ru-RU"/>
              </w:rPr>
              <w:t xml:space="preserve"> </w:t>
            </w:r>
            <w:r w:rsidRPr="006633B0">
              <w:rPr>
                <w:i/>
                <w:sz w:val="24"/>
                <w:lang w:val="ru-RU"/>
              </w:rPr>
              <w:t>поэтов</w:t>
            </w:r>
            <w:r w:rsidRPr="006633B0">
              <w:rPr>
                <w:i/>
                <w:spacing w:val="16"/>
                <w:sz w:val="24"/>
                <w:lang w:val="ru-RU"/>
              </w:rPr>
              <w:t xml:space="preserve"> </w:t>
            </w:r>
            <w:r w:rsidRPr="006633B0">
              <w:rPr>
                <w:i/>
                <w:sz w:val="24"/>
                <w:lang w:val="ru-RU"/>
              </w:rPr>
              <w:t>своего</w:t>
            </w:r>
          </w:p>
          <w:p w:rsidR="00EC33B6" w:rsidRPr="006633B0" w:rsidRDefault="00EC33B6" w:rsidP="00EC33B6">
            <w:pPr>
              <w:pStyle w:val="a4"/>
              <w:rPr>
                <w:i/>
                <w:sz w:val="24"/>
                <w:lang w:val="ru-RU"/>
              </w:rPr>
            </w:pPr>
          </w:p>
          <w:p w:rsidR="00EC33B6" w:rsidRPr="00EC33B6" w:rsidRDefault="00EC33B6" w:rsidP="00EC33B6">
            <w:pPr>
              <w:pStyle w:val="TableParagraph"/>
              <w:numPr>
                <w:ilvl w:val="0"/>
                <w:numId w:val="34"/>
              </w:numPr>
              <w:tabs>
                <w:tab w:val="left" w:pos="310"/>
              </w:tabs>
              <w:spacing w:line="264" w:lineRule="exact"/>
              <w:jc w:val="both"/>
              <w:rPr>
                <w:i/>
                <w:sz w:val="24"/>
              </w:rPr>
            </w:pPr>
            <w:r w:rsidRPr="00EC33B6">
              <w:rPr>
                <w:i/>
                <w:sz w:val="24"/>
              </w:rPr>
              <w:t>края;</w:t>
            </w:r>
          </w:p>
          <w:p w:rsidR="00EC33B6" w:rsidRPr="00EC33B6" w:rsidRDefault="00EC33B6" w:rsidP="00EC33B6">
            <w:pPr>
              <w:pStyle w:val="TableParagraph"/>
              <w:numPr>
                <w:ilvl w:val="0"/>
                <w:numId w:val="34"/>
              </w:numPr>
              <w:tabs>
                <w:tab w:val="left" w:pos="310"/>
              </w:tabs>
              <w:spacing w:line="264" w:lineRule="exact"/>
              <w:jc w:val="both"/>
              <w:rPr>
                <w:i/>
                <w:sz w:val="24"/>
              </w:rPr>
            </w:pPr>
          </w:p>
          <w:p w:rsidR="00EC33B6" w:rsidRPr="00EC33B6" w:rsidRDefault="00EC33B6" w:rsidP="00EC33B6">
            <w:pPr>
              <w:pStyle w:val="TableParagraph"/>
              <w:numPr>
                <w:ilvl w:val="0"/>
                <w:numId w:val="34"/>
              </w:numPr>
              <w:tabs>
                <w:tab w:val="left" w:pos="310"/>
              </w:tabs>
              <w:spacing w:line="264" w:lineRule="exact"/>
              <w:jc w:val="both"/>
              <w:rPr>
                <w:i/>
                <w:sz w:val="24"/>
                <w:lang w:val="ru-RU"/>
              </w:rPr>
            </w:pPr>
            <w:r w:rsidRPr="00EC33B6">
              <w:rPr>
                <w:i/>
                <w:sz w:val="24"/>
                <w:lang w:val="ru-RU"/>
              </w:rPr>
              <w:t>фольклорные произведения (сказки, загадки, считалки, потешки, песенки, заклички, пословицы, поговорки);</w:t>
            </w:r>
          </w:p>
          <w:p w:rsidR="00EC33B6" w:rsidRPr="00EC33B6" w:rsidRDefault="00EC33B6" w:rsidP="00EC33B6">
            <w:pPr>
              <w:pStyle w:val="TableParagraph"/>
              <w:numPr>
                <w:ilvl w:val="0"/>
                <w:numId w:val="34"/>
              </w:numPr>
              <w:tabs>
                <w:tab w:val="left" w:pos="310"/>
              </w:tabs>
              <w:spacing w:line="264" w:lineRule="exact"/>
              <w:jc w:val="both"/>
              <w:rPr>
                <w:i/>
                <w:sz w:val="24"/>
                <w:lang w:val="ru-RU"/>
              </w:rPr>
            </w:pPr>
          </w:p>
          <w:p w:rsidR="00EC33B6" w:rsidRPr="00EC33B6" w:rsidRDefault="00EC33B6" w:rsidP="00EC33B6">
            <w:pPr>
              <w:pStyle w:val="TableParagraph"/>
              <w:numPr>
                <w:ilvl w:val="0"/>
                <w:numId w:val="34"/>
              </w:numPr>
              <w:tabs>
                <w:tab w:val="left" w:pos="310"/>
              </w:tabs>
              <w:spacing w:line="264" w:lineRule="exact"/>
              <w:jc w:val="both"/>
              <w:rPr>
                <w:i/>
                <w:sz w:val="24"/>
                <w:lang w:val="ru-RU"/>
              </w:rPr>
            </w:pPr>
            <w:r w:rsidRPr="00EC33B6">
              <w:rPr>
                <w:i/>
                <w:sz w:val="24"/>
                <w:lang w:val="ru-RU"/>
              </w:rPr>
              <w:t>музыкальных уголков, где представлены народные музыкальные инструменты, а также музыкальный материал (колыбельные, народные песни);</w:t>
            </w:r>
          </w:p>
          <w:p w:rsidR="00EC33B6" w:rsidRPr="00EC33B6" w:rsidRDefault="00EC33B6" w:rsidP="00EC33B6">
            <w:pPr>
              <w:pStyle w:val="TableParagraph"/>
              <w:numPr>
                <w:ilvl w:val="0"/>
                <w:numId w:val="34"/>
              </w:numPr>
              <w:tabs>
                <w:tab w:val="left" w:pos="310"/>
              </w:tabs>
              <w:spacing w:line="264" w:lineRule="exact"/>
              <w:jc w:val="both"/>
              <w:rPr>
                <w:i/>
                <w:sz w:val="24"/>
                <w:lang w:val="ru-RU"/>
              </w:rPr>
            </w:pPr>
          </w:p>
          <w:p w:rsidR="00EC33B6" w:rsidRPr="00EC33B6" w:rsidRDefault="00EC33B6" w:rsidP="00EC33B6">
            <w:pPr>
              <w:pStyle w:val="TableParagraph"/>
              <w:numPr>
                <w:ilvl w:val="0"/>
                <w:numId w:val="34"/>
              </w:numPr>
              <w:tabs>
                <w:tab w:val="left" w:pos="310"/>
              </w:tabs>
              <w:spacing w:line="264" w:lineRule="exact"/>
              <w:jc w:val="both"/>
              <w:rPr>
                <w:i/>
                <w:sz w:val="24"/>
                <w:lang w:val="ru-RU"/>
              </w:rPr>
            </w:pPr>
            <w:r w:rsidRPr="00EC33B6">
              <w:rPr>
                <w:i/>
                <w:sz w:val="24"/>
                <w:lang w:val="ru-RU"/>
              </w:rPr>
              <w:t>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детей народными костюмами;</w:t>
            </w:r>
          </w:p>
          <w:p w:rsidR="00EC33B6" w:rsidRPr="00EC33B6" w:rsidRDefault="00EC33B6" w:rsidP="00EC33B6">
            <w:pPr>
              <w:pStyle w:val="TableParagraph"/>
              <w:numPr>
                <w:ilvl w:val="0"/>
                <w:numId w:val="34"/>
              </w:numPr>
              <w:tabs>
                <w:tab w:val="left" w:pos="310"/>
              </w:tabs>
              <w:spacing w:line="264" w:lineRule="exact"/>
              <w:jc w:val="both"/>
              <w:rPr>
                <w:i/>
                <w:sz w:val="24"/>
                <w:lang w:val="ru-RU"/>
              </w:rPr>
            </w:pPr>
          </w:p>
          <w:p w:rsidR="00EC33B6" w:rsidRPr="00EC33B6" w:rsidRDefault="00EC33B6" w:rsidP="00EC33B6">
            <w:pPr>
              <w:pStyle w:val="TableParagraph"/>
              <w:numPr>
                <w:ilvl w:val="0"/>
                <w:numId w:val="34"/>
              </w:numPr>
              <w:tabs>
                <w:tab w:val="left" w:pos="310"/>
              </w:tabs>
              <w:spacing w:line="264" w:lineRule="exact"/>
              <w:jc w:val="both"/>
              <w:rPr>
                <w:i/>
                <w:sz w:val="24"/>
                <w:lang w:val="ru-RU"/>
              </w:rPr>
            </w:pPr>
            <w:r w:rsidRPr="00EC33B6">
              <w:rPr>
                <w:i/>
                <w:sz w:val="24"/>
                <w:lang w:val="ru-RU"/>
              </w:rPr>
              <w:t>спортивных уголков с информацией о спортсменах, прославивших родной край своими достижениями в спорте, атрибутами к народным подвижным играм;</w:t>
            </w:r>
          </w:p>
          <w:p w:rsidR="00EC33B6" w:rsidRPr="00EC33B6" w:rsidRDefault="00EC33B6" w:rsidP="00EC33B6">
            <w:pPr>
              <w:pStyle w:val="TableParagraph"/>
              <w:numPr>
                <w:ilvl w:val="0"/>
                <w:numId w:val="34"/>
              </w:numPr>
              <w:tabs>
                <w:tab w:val="left" w:pos="310"/>
              </w:tabs>
              <w:spacing w:line="264" w:lineRule="exact"/>
              <w:jc w:val="both"/>
              <w:rPr>
                <w:i/>
                <w:sz w:val="24"/>
                <w:lang w:val="ru-RU"/>
              </w:rPr>
            </w:pPr>
          </w:p>
          <w:p w:rsidR="00EC33B6" w:rsidRPr="00EC33B6" w:rsidRDefault="00EC33B6" w:rsidP="00EC33B6">
            <w:pPr>
              <w:pStyle w:val="TableParagraph"/>
              <w:numPr>
                <w:ilvl w:val="0"/>
                <w:numId w:val="34"/>
              </w:numPr>
              <w:tabs>
                <w:tab w:val="left" w:pos="310"/>
              </w:tabs>
              <w:spacing w:line="264" w:lineRule="exact"/>
              <w:jc w:val="both"/>
              <w:rPr>
                <w:i/>
                <w:sz w:val="24"/>
                <w:lang w:val="ru-RU"/>
              </w:rPr>
            </w:pPr>
            <w:r w:rsidRPr="00EC33B6">
              <w:rPr>
                <w:i/>
                <w:sz w:val="24"/>
                <w:lang w:val="ru-RU"/>
              </w:rPr>
              <w:t>мини-лабораторий с необходимым оборудованием и материалами для проведения опытов, образцами полезных ископаемых родного края;</w:t>
            </w:r>
          </w:p>
          <w:p w:rsidR="00EC33B6" w:rsidRPr="00EC33B6" w:rsidRDefault="00EC33B6" w:rsidP="00EC33B6">
            <w:pPr>
              <w:pStyle w:val="TableParagraph"/>
              <w:numPr>
                <w:ilvl w:val="0"/>
                <w:numId w:val="34"/>
              </w:numPr>
              <w:tabs>
                <w:tab w:val="left" w:pos="310"/>
              </w:tabs>
              <w:spacing w:line="264" w:lineRule="exact"/>
              <w:jc w:val="both"/>
              <w:rPr>
                <w:i/>
                <w:sz w:val="24"/>
                <w:lang w:val="ru-RU"/>
              </w:rPr>
            </w:pPr>
          </w:p>
          <w:p w:rsidR="00EC33B6" w:rsidRPr="00EC33B6" w:rsidRDefault="00EC33B6" w:rsidP="00EC33B6">
            <w:pPr>
              <w:pStyle w:val="TableParagraph"/>
              <w:numPr>
                <w:ilvl w:val="0"/>
                <w:numId w:val="34"/>
              </w:numPr>
              <w:tabs>
                <w:tab w:val="left" w:pos="310"/>
              </w:tabs>
              <w:spacing w:line="264" w:lineRule="exact"/>
              <w:jc w:val="both"/>
              <w:rPr>
                <w:i/>
                <w:sz w:val="24"/>
                <w:lang w:val="ru-RU"/>
              </w:rPr>
            </w:pPr>
            <w:r w:rsidRPr="00EC33B6">
              <w:rPr>
                <w:i/>
                <w:sz w:val="24"/>
                <w:lang w:val="ru-RU"/>
              </w:rPr>
              <w:t>уголков природы с гербариями растений, иллюстрациями растений и животных, распространенных в регионе, а также тех, которые занесены в Красную книгу;</w:t>
            </w:r>
          </w:p>
          <w:p w:rsidR="00EC33B6" w:rsidRPr="00EC33B6" w:rsidRDefault="00EC33B6" w:rsidP="00EC33B6">
            <w:pPr>
              <w:pStyle w:val="TableParagraph"/>
              <w:numPr>
                <w:ilvl w:val="0"/>
                <w:numId w:val="34"/>
              </w:numPr>
              <w:tabs>
                <w:tab w:val="left" w:pos="310"/>
              </w:tabs>
              <w:spacing w:line="264" w:lineRule="exact"/>
              <w:jc w:val="both"/>
              <w:rPr>
                <w:i/>
                <w:sz w:val="24"/>
                <w:lang w:val="ru-RU"/>
              </w:rPr>
            </w:pPr>
          </w:p>
          <w:p w:rsidR="00EC33B6" w:rsidRPr="00EC33B6" w:rsidRDefault="00EC33B6" w:rsidP="00EC33B6">
            <w:pPr>
              <w:pStyle w:val="TableParagraph"/>
              <w:numPr>
                <w:ilvl w:val="0"/>
                <w:numId w:val="34"/>
              </w:numPr>
              <w:tabs>
                <w:tab w:val="left" w:pos="310"/>
              </w:tabs>
              <w:spacing w:line="264" w:lineRule="exact"/>
              <w:jc w:val="both"/>
              <w:rPr>
                <w:i/>
                <w:sz w:val="24"/>
                <w:lang w:val="ru-RU"/>
              </w:rPr>
            </w:pPr>
            <w:r w:rsidRPr="00EC33B6">
              <w:rPr>
                <w:i/>
                <w:sz w:val="24"/>
                <w:lang w:val="ru-RU"/>
              </w:rPr>
              <w:t>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rsidR="00EC33B6" w:rsidRPr="00EC33B6" w:rsidRDefault="00EC33B6" w:rsidP="00EC33B6">
            <w:pPr>
              <w:pStyle w:val="TableParagraph"/>
              <w:numPr>
                <w:ilvl w:val="0"/>
                <w:numId w:val="34"/>
              </w:numPr>
              <w:tabs>
                <w:tab w:val="left" w:pos="310"/>
              </w:tabs>
              <w:spacing w:line="264" w:lineRule="exact"/>
              <w:jc w:val="both"/>
              <w:rPr>
                <w:i/>
                <w:sz w:val="24"/>
                <w:lang w:val="ru-RU"/>
              </w:rPr>
            </w:pPr>
          </w:p>
          <w:p w:rsidR="00EC33B6" w:rsidRPr="00EC33B6" w:rsidRDefault="00EC33B6" w:rsidP="00EC33B6">
            <w:pPr>
              <w:pStyle w:val="TableParagraph"/>
              <w:numPr>
                <w:ilvl w:val="0"/>
                <w:numId w:val="34"/>
              </w:numPr>
              <w:tabs>
                <w:tab w:val="left" w:pos="310"/>
              </w:tabs>
              <w:spacing w:line="264" w:lineRule="exact"/>
              <w:jc w:val="both"/>
              <w:rPr>
                <w:i/>
                <w:sz w:val="24"/>
                <w:lang w:val="ru-RU"/>
              </w:rPr>
            </w:pPr>
            <w:r w:rsidRPr="00EC33B6">
              <w:rPr>
                <w:i/>
                <w:sz w:val="24"/>
                <w:lang w:val="ru-RU"/>
              </w:rPr>
              <w:t>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rsidR="00EC33B6" w:rsidRPr="00EC33B6" w:rsidRDefault="00EC33B6" w:rsidP="00EC33B6">
            <w:pPr>
              <w:pStyle w:val="TableParagraph"/>
              <w:numPr>
                <w:ilvl w:val="0"/>
                <w:numId w:val="34"/>
              </w:numPr>
              <w:tabs>
                <w:tab w:val="left" w:pos="310"/>
              </w:tabs>
              <w:spacing w:line="264" w:lineRule="exact"/>
              <w:jc w:val="both"/>
              <w:rPr>
                <w:i/>
                <w:sz w:val="24"/>
                <w:lang w:val="ru-RU"/>
              </w:rPr>
            </w:pPr>
          </w:p>
          <w:p w:rsidR="00EC33B6" w:rsidRPr="00EC33B6" w:rsidRDefault="00EC33B6" w:rsidP="00EC33B6">
            <w:pPr>
              <w:pStyle w:val="TableParagraph"/>
              <w:numPr>
                <w:ilvl w:val="0"/>
                <w:numId w:val="34"/>
              </w:numPr>
              <w:tabs>
                <w:tab w:val="left" w:pos="310"/>
              </w:tabs>
              <w:spacing w:line="264" w:lineRule="exact"/>
              <w:jc w:val="both"/>
              <w:rPr>
                <w:i/>
                <w:sz w:val="24"/>
                <w:lang w:val="ru-RU"/>
              </w:rPr>
            </w:pPr>
            <w:r w:rsidRPr="00EC33B6">
              <w:rPr>
                <w:i/>
                <w:sz w:val="24"/>
                <w:lang w:val="ru-RU"/>
              </w:rPr>
              <w:t>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rsidR="00EC33B6" w:rsidRPr="00EC33B6" w:rsidRDefault="00EC33B6" w:rsidP="00EC33B6">
            <w:pPr>
              <w:pStyle w:val="TableParagraph"/>
              <w:numPr>
                <w:ilvl w:val="0"/>
                <w:numId w:val="34"/>
              </w:numPr>
              <w:tabs>
                <w:tab w:val="left" w:pos="310"/>
              </w:tabs>
              <w:spacing w:line="264" w:lineRule="exact"/>
              <w:jc w:val="both"/>
              <w:rPr>
                <w:i/>
                <w:sz w:val="24"/>
                <w:lang w:val="ru-RU"/>
              </w:rPr>
            </w:pPr>
          </w:p>
          <w:p w:rsidR="00EC33B6" w:rsidRPr="00EC33B6" w:rsidRDefault="00EC33B6" w:rsidP="00EC33B6">
            <w:pPr>
              <w:pStyle w:val="TableParagraph"/>
              <w:numPr>
                <w:ilvl w:val="0"/>
                <w:numId w:val="34"/>
              </w:numPr>
              <w:tabs>
                <w:tab w:val="left" w:pos="310"/>
              </w:tabs>
              <w:spacing w:line="264" w:lineRule="exact"/>
              <w:jc w:val="both"/>
              <w:rPr>
                <w:i/>
                <w:sz w:val="24"/>
              </w:rPr>
            </w:pPr>
            <w:r w:rsidRPr="00EC33B6">
              <w:rPr>
                <w:i/>
                <w:sz w:val="24"/>
                <w:lang w:val="ru-RU"/>
              </w:rPr>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w:t>
            </w:r>
            <w:r w:rsidRPr="00EC33B6">
              <w:rPr>
                <w:i/>
                <w:sz w:val="24"/>
              </w:rPr>
              <w:t>Обратить внимание на национальное своеобразие ювелирных изделий.</w:t>
            </w:r>
          </w:p>
          <w:p w:rsidR="00EC33B6" w:rsidRPr="00EC33B6" w:rsidRDefault="00EC33B6" w:rsidP="00EC33B6">
            <w:pPr>
              <w:pStyle w:val="TableParagraph"/>
              <w:numPr>
                <w:ilvl w:val="0"/>
                <w:numId w:val="34"/>
              </w:numPr>
              <w:tabs>
                <w:tab w:val="left" w:pos="310"/>
              </w:tabs>
              <w:spacing w:line="264" w:lineRule="exact"/>
              <w:jc w:val="both"/>
              <w:rPr>
                <w:i/>
                <w:sz w:val="24"/>
              </w:rPr>
            </w:pPr>
          </w:p>
          <w:p w:rsidR="00EC33B6" w:rsidRPr="00EC33B6" w:rsidRDefault="00EC33B6" w:rsidP="00EC33B6">
            <w:pPr>
              <w:pStyle w:val="TableParagraph"/>
              <w:numPr>
                <w:ilvl w:val="0"/>
                <w:numId w:val="34"/>
              </w:numPr>
              <w:tabs>
                <w:tab w:val="left" w:pos="310"/>
              </w:tabs>
              <w:spacing w:line="264" w:lineRule="exact"/>
              <w:jc w:val="both"/>
              <w:rPr>
                <w:i/>
                <w:sz w:val="24"/>
              </w:rPr>
            </w:pPr>
            <w:r w:rsidRPr="00EC33B6">
              <w:rPr>
                <w:i/>
                <w:sz w:val="24"/>
                <w:lang w:val="ru-RU"/>
              </w:rPr>
              <w:lastRenderedPageBreak/>
              <w:t xml:space="preserve">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w:t>
            </w:r>
            <w:r w:rsidRPr="00EC33B6">
              <w:rPr>
                <w:i/>
                <w:sz w:val="24"/>
              </w:rPr>
              <w:t>Обратить внимание на наиболее популярные композиции –</w:t>
            </w:r>
          </w:p>
          <w:p w:rsidR="00EC33B6" w:rsidRPr="00EC33B6" w:rsidRDefault="00EC33B6" w:rsidP="00EC33B6">
            <w:pPr>
              <w:pStyle w:val="TableParagraph"/>
              <w:numPr>
                <w:ilvl w:val="0"/>
                <w:numId w:val="34"/>
              </w:numPr>
              <w:tabs>
                <w:tab w:val="left" w:pos="310"/>
              </w:tabs>
              <w:spacing w:line="264" w:lineRule="exact"/>
              <w:jc w:val="both"/>
              <w:rPr>
                <w:i/>
                <w:sz w:val="24"/>
              </w:rPr>
            </w:pPr>
            <w:r w:rsidRPr="00EC33B6">
              <w:rPr>
                <w:i/>
                <w:sz w:val="24"/>
                <w:lang w:val="ru-RU"/>
              </w:rPr>
              <w:t xml:space="preserve">«золотое перо» («алтын каурый»), мотивы букета, птиц, пшеничного колоса, звезд и полумесяца и др. </w:t>
            </w:r>
            <w:r w:rsidRPr="00EC33B6">
              <w:rPr>
                <w:i/>
                <w:sz w:val="24"/>
              </w:rPr>
              <w:t>Развивать интерес к предметам искусства.</w:t>
            </w:r>
          </w:p>
          <w:p w:rsidR="00EC33B6" w:rsidRPr="00EC33B6" w:rsidRDefault="00EC33B6" w:rsidP="00EC33B6">
            <w:pPr>
              <w:pStyle w:val="TableParagraph"/>
              <w:numPr>
                <w:ilvl w:val="0"/>
                <w:numId w:val="34"/>
              </w:numPr>
              <w:tabs>
                <w:tab w:val="left" w:pos="310"/>
              </w:tabs>
              <w:spacing w:line="264" w:lineRule="exact"/>
              <w:jc w:val="both"/>
              <w:rPr>
                <w:i/>
                <w:sz w:val="24"/>
              </w:rPr>
            </w:pPr>
          </w:p>
          <w:p w:rsidR="00EC33B6" w:rsidRPr="00EC33B6" w:rsidRDefault="00EC33B6" w:rsidP="00EC33B6">
            <w:pPr>
              <w:pStyle w:val="TableParagraph"/>
              <w:numPr>
                <w:ilvl w:val="0"/>
                <w:numId w:val="34"/>
              </w:numPr>
              <w:tabs>
                <w:tab w:val="left" w:pos="310"/>
              </w:tabs>
              <w:spacing w:line="264" w:lineRule="exact"/>
              <w:jc w:val="both"/>
              <w:rPr>
                <w:i/>
                <w:sz w:val="24"/>
              </w:rPr>
            </w:pPr>
            <w:r w:rsidRPr="00EC33B6">
              <w:rPr>
                <w:i/>
                <w:sz w:val="24"/>
                <w:lang w:val="ru-RU"/>
              </w:rPr>
              <w:t xml:space="preserve">Обучать некоторым видам ручного труда, подбирая их в соответствии с предпочтениями ребенка. </w:t>
            </w:r>
            <w:r w:rsidRPr="00EC33B6">
              <w:rPr>
                <w:i/>
                <w:sz w:val="24"/>
              </w:rPr>
              <w:t>Показать разные способы вышивки (тамб</w:t>
            </w:r>
            <w:r>
              <w:rPr>
                <w:i/>
                <w:sz w:val="24"/>
              </w:rPr>
              <w:t>урный шов, шитье бисером), помо</w:t>
            </w:r>
            <w:r>
              <w:rPr>
                <w:i/>
                <w:sz w:val="24"/>
                <w:lang w:val="ru-RU"/>
              </w:rPr>
              <w:t>чь</w:t>
            </w:r>
          </w:p>
          <w:p w:rsidR="00EC33B6" w:rsidRPr="00EC33B6" w:rsidRDefault="00EC33B6" w:rsidP="00EC33B6">
            <w:pPr>
              <w:pStyle w:val="TableParagraph"/>
              <w:numPr>
                <w:ilvl w:val="0"/>
                <w:numId w:val="34"/>
              </w:numPr>
              <w:tabs>
                <w:tab w:val="left" w:pos="310"/>
              </w:tabs>
              <w:spacing w:line="264" w:lineRule="exact"/>
              <w:jc w:val="both"/>
              <w:rPr>
                <w:i/>
                <w:sz w:val="24"/>
                <w:lang w:val="ru-RU"/>
              </w:rPr>
            </w:pPr>
            <w:r w:rsidRPr="00EC33B6">
              <w:rPr>
                <w:i/>
                <w:sz w:val="24"/>
                <w:lang w:val="ru-RU"/>
              </w:rPr>
              <w:t>детям в изготовлении подарка близким в национальном колорите.</w:t>
            </w:r>
          </w:p>
          <w:p w:rsidR="00EC33B6" w:rsidRPr="00EC33B6" w:rsidRDefault="00EC33B6" w:rsidP="00EC33B6">
            <w:pPr>
              <w:pStyle w:val="TableParagraph"/>
              <w:numPr>
                <w:ilvl w:val="0"/>
                <w:numId w:val="34"/>
              </w:numPr>
              <w:tabs>
                <w:tab w:val="left" w:pos="310"/>
              </w:tabs>
              <w:spacing w:line="264" w:lineRule="exact"/>
              <w:jc w:val="both"/>
              <w:rPr>
                <w:i/>
                <w:sz w:val="24"/>
                <w:lang w:val="ru-RU"/>
              </w:rPr>
            </w:pPr>
          </w:p>
          <w:p w:rsidR="00EC33B6" w:rsidRPr="00EC33B6" w:rsidRDefault="00EC33B6" w:rsidP="00EC33B6">
            <w:pPr>
              <w:pStyle w:val="TableParagraph"/>
              <w:numPr>
                <w:ilvl w:val="0"/>
                <w:numId w:val="34"/>
              </w:numPr>
              <w:tabs>
                <w:tab w:val="left" w:pos="310"/>
              </w:tabs>
              <w:spacing w:line="264" w:lineRule="exact"/>
              <w:jc w:val="both"/>
              <w:rPr>
                <w:i/>
                <w:sz w:val="24"/>
                <w:lang w:val="ru-RU"/>
              </w:rPr>
            </w:pPr>
            <w:r w:rsidRPr="00EC33B6">
              <w:rPr>
                <w:i/>
                <w:sz w:val="24"/>
                <w:lang w:val="ru-RU"/>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и др.</w:t>
            </w:r>
          </w:p>
          <w:p w:rsidR="00EC33B6" w:rsidRPr="00EC33B6" w:rsidRDefault="00EC33B6" w:rsidP="00EC33B6">
            <w:pPr>
              <w:pStyle w:val="TableParagraph"/>
              <w:numPr>
                <w:ilvl w:val="0"/>
                <w:numId w:val="34"/>
              </w:numPr>
              <w:tabs>
                <w:tab w:val="left" w:pos="310"/>
              </w:tabs>
              <w:spacing w:line="264" w:lineRule="exact"/>
              <w:jc w:val="both"/>
              <w:rPr>
                <w:i/>
                <w:sz w:val="24"/>
                <w:lang w:val="ru-RU"/>
              </w:rPr>
            </w:pPr>
          </w:p>
          <w:p w:rsidR="00EC33B6" w:rsidRPr="00EC33B6" w:rsidRDefault="00EC33B6" w:rsidP="00EC33B6">
            <w:pPr>
              <w:pStyle w:val="TableParagraph"/>
              <w:numPr>
                <w:ilvl w:val="0"/>
                <w:numId w:val="34"/>
              </w:numPr>
              <w:tabs>
                <w:tab w:val="left" w:pos="310"/>
              </w:tabs>
              <w:spacing w:line="264" w:lineRule="exact"/>
              <w:jc w:val="both"/>
              <w:rPr>
                <w:i/>
                <w:sz w:val="24"/>
                <w:lang w:val="ru-RU"/>
              </w:rPr>
            </w:pPr>
            <w:r w:rsidRPr="00EC33B6">
              <w:rPr>
                <w:i/>
                <w:sz w:val="24"/>
                <w:lang w:val="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w:t>
            </w:r>
          </w:p>
          <w:p w:rsidR="00EC33B6" w:rsidRPr="00EC33B6" w:rsidRDefault="00EC33B6" w:rsidP="00EC33B6">
            <w:pPr>
              <w:pStyle w:val="TableParagraph"/>
              <w:numPr>
                <w:ilvl w:val="0"/>
                <w:numId w:val="34"/>
              </w:numPr>
              <w:tabs>
                <w:tab w:val="left" w:pos="310"/>
              </w:tabs>
              <w:spacing w:line="264" w:lineRule="exact"/>
              <w:jc w:val="both"/>
              <w:rPr>
                <w:i/>
                <w:sz w:val="24"/>
                <w:lang w:val="ru-RU"/>
              </w:rPr>
            </w:pPr>
          </w:p>
          <w:p w:rsidR="00EC33B6" w:rsidRPr="00EC33B6" w:rsidRDefault="00EC33B6" w:rsidP="00EC33B6">
            <w:pPr>
              <w:pStyle w:val="TableParagraph"/>
              <w:numPr>
                <w:ilvl w:val="0"/>
                <w:numId w:val="34"/>
              </w:numPr>
              <w:tabs>
                <w:tab w:val="left" w:pos="310"/>
              </w:tabs>
              <w:spacing w:line="264" w:lineRule="exact"/>
              <w:jc w:val="both"/>
              <w:rPr>
                <w:i/>
                <w:sz w:val="24"/>
                <w:lang w:val="ru-RU"/>
              </w:rPr>
            </w:pPr>
            <w:r w:rsidRPr="00EC33B6">
              <w:rPr>
                <w:i/>
                <w:sz w:val="24"/>
                <w:lang w:val="ru-RU"/>
              </w:rPr>
              <w:t>Компоненты среды, предоставляющие ребёнку возможность погружения в культуру России, ДОО продумывает самостоятельно.</w:t>
            </w:r>
          </w:p>
          <w:p w:rsidR="00EC33B6" w:rsidRPr="00EC33B6" w:rsidRDefault="00EC33B6" w:rsidP="00EC33B6">
            <w:pPr>
              <w:pStyle w:val="TableParagraph"/>
              <w:numPr>
                <w:ilvl w:val="0"/>
                <w:numId w:val="34"/>
              </w:numPr>
              <w:tabs>
                <w:tab w:val="left" w:pos="310"/>
              </w:tabs>
              <w:spacing w:line="264" w:lineRule="exact"/>
              <w:jc w:val="both"/>
              <w:rPr>
                <w:i/>
                <w:sz w:val="24"/>
                <w:lang w:val="ru-RU"/>
              </w:rPr>
            </w:pPr>
          </w:p>
          <w:p w:rsidR="00EC33B6" w:rsidRPr="00EC33B6" w:rsidRDefault="00EC33B6" w:rsidP="00EC33B6">
            <w:pPr>
              <w:pStyle w:val="TableParagraph"/>
              <w:numPr>
                <w:ilvl w:val="0"/>
                <w:numId w:val="34"/>
              </w:numPr>
              <w:tabs>
                <w:tab w:val="left" w:pos="310"/>
              </w:tabs>
              <w:spacing w:line="264" w:lineRule="exact"/>
              <w:jc w:val="both"/>
              <w:rPr>
                <w:i/>
                <w:sz w:val="24"/>
                <w:lang w:val="ru-RU"/>
              </w:rPr>
            </w:pPr>
            <w:r w:rsidRPr="00EC33B6">
              <w:rPr>
                <w:i/>
                <w:sz w:val="24"/>
                <w:lang w:val="ru-RU"/>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w:t>
            </w:r>
            <w:r w:rsidRPr="00EC33B6">
              <w:rPr>
                <w:i/>
                <w:sz w:val="24"/>
              </w:rPr>
              <w:t>URL</w:t>
            </w:r>
            <w:r w:rsidRPr="00EC33B6">
              <w:rPr>
                <w:i/>
                <w:sz w:val="24"/>
                <w:lang w:val="ru-RU"/>
              </w:rPr>
              <w:t xml:space="preserve">: </w:t>
            </w:r>
            <w:r w:rsidRPr="00EC33B6">
              <w:rPr>
                <w:i/>
                <w:sz w:val="24"/>
              </w:rPr>
              <w:t>https</w:t>
            </w:r>
            <w:r w:rsidRPr="00EC33B6">
              <w:rPr>
                <w:i/>
                <w:sz w:val="24"/>
                <w:lang w:val="ru-RU"/>
              </w:rPr>
              <w:t>://</w:t>
            </w:r>
            <w:r w:rsidRPr="00EC33B6">
              <w:rPr>
                <w:i/>
                <w:sz w:val="24"/>
              </w:rPr>
              <w:t>docs</w:t>
            </w:r>
            <w:r w:rsidRPr="00EC33B6">
              <w:rPr>
                <w:i/>
                <w:sz w:val="24"/>
                <w:lang w:val="ru-RU"/>
              </w:rPr>
              <w:t>.</w:t>
            </w:r>
            <w:r w:rsidRPr="00EC33B6">
              <w:rPr>
                <w:i/>
                <w:sz w:val="24"/>
              </w:rPr>
              <w:t>edu</w:t>
            </w:r>
            <w:r w:rsidRPr="00EC33B6">
              <w:rPr>
                <w:i/>
                <w:sz w:val="24"/>
                <w:lang w:val="ru-RU"/>
              </w:rPr>
              <w:t>.</w:t>
            </w:r>
            <w:r w:rsidRPr="00EC33B6">
              <w:rPr>
                <w:i/>
                <w:sz w:val="24"/>
              </w:rPr>
              <w:t>gov</w:t>
            </w:r>
            <w:r w:rsidRPr="00EC33B6">
              <w:rPr>
                <w:i/>
                <w:sz w:val="24"/>
                <w:lang w:val="ru-RU"/>
              </w:rPr>
              <w:t>.</w:t>
            </w:r>
            <w:r w:rsidRPr="00EC33B6">
              <w:rPr>
                <w:i/>
                <w:sz w:val="24"/>
              </w:rPr>
              <w:t>ru</w:t>
            </w:r>
            <w:r w:rsidRPr="00EC33B6">
              <w:rPr>
                <w:i/>
                <w:sz w:val="24"/>
                <w:lang w:val="ru-RU"/>
              </w:rPr>
              <w:t>/</w:t>
            </w:r>
            <w:r w:rsidRPr="00EC33B6">
              <w:rPr>
                <w:i/>
                <w:sz w:val="24"/>
              </w:rPr>
              <w:t>document</w:t>
            </w:r>
            <w:r w:rsidRPr="00EC33B6">
              <w:rPr>
                <w:i/>
                <w:sz w:val="24"/>
                <w:lang w:val="ru-RU"/>
              </w:rPr>
              <w:t>/</w:t>
            </w:r>
            <w:r w:rsidRPr="00EC33B6">
              <w:rPr>
                <w:i/>
                <w:sz w:val="24"/>
              </w:rPr>
              <w:t>f</w:t>
            </w:r>
            <w:r w:rsidRPr="00EC33B6">
              <w:rPr>
                <w:i/>
                <w:sz w:val="24"/>
                <w:lang w:val="ru-RU"/>
              </w:rPr>
              <w:t>4</w:t>
            </w:r>
            <w:r w:rsidRPr="00EC33B6">
              <w:rPr>
                <w:i/>
                <w:sz w:val="24"/>
              </w:rPr>
              <w:t>f</w:t>
            </w:r>
            <w:r w:rsidRPr="00EC33B6">
              <w:rPr>
                <w:i/>
                <w:sz w:val="24"/>
                <w:lang w:val="ru-RU"/>
              </w:rPr>
              <w:t>7837770384</w:t>
            </w:r>
            <w:r w:rsidRPr="00EC33B6">
              <w:rPr>
                <w:i/>
                <w:sz w:val="24"/>
              </w:rPr>
              <w:t>bfa</w:t>
            </w:r>
            <w:r w:rsidRPr="00EC33B6">
              <w:rPr>
                <w:i/>
                <w:sz w:val="24"/>
                <w:lang w:val="ru-RU"/>
              </w:rPr>
              <w:t>1</w:t>
            </w:r>
            <w:r w:rsidRPr="00EC33B6">
              <w:rPr>
                <w:i/>
                <w:sz w:val="24"/>
              </w:rPr>
              <w:t>faa</w:t>
            </w:r>
            <w:r w:rsidRPr="00EC33B6">
              <w:rPr>
                <w:i/>
                <w:sz w:val="24"/>
                <w:lang w:val="ru-RU"/>
              </w:rPr>
              <w:t>1827</w:t>
            </w:r>
            <w:r w:rsidRPr="00EC33B6">
              <w:rPr>
                <w:i/>
                <w:sz w:val="24"/>
              </w:rPr>
              <w:t>ec</w:t>
            </w:r>
            <w:r w:rsidRPr="00EC33B6">
              <w:rPr>
                <w:i/>
                <w:sz w:val="24"/>
                <w:lang w:val="ru-RU"/>
              </w:rPr>
              <w:t>8</w:t>
            </w:r>
            <w:r w:rsidRPr="00EC33B6">
              <w:rPr>
                <w:i/>
                <w:sz w:val="24"/>
              </w:rPr>
              <w:t>d</w:t>
            </w:r>
            <w:r w:rsidRPr="00EC33B6">
              <w:rPr>
                <w:i/>
                <w:sz w:val="24"/>
                <w:lang w:val="ru-RU"/>
              </w:rPr>
              <w:t>72</w:t>
            </w:r>
            <w:r w:rsidRPr="00EC33B6">
              <w:rPr>
                <w:i/>
                <w:sz w:val="24"/>
              </w:rPr>
              <w:t>d</w:t>
            </w:r>
            <w:r w:rsidRPr="00EC33B6">
              <w:rPr>
                <w:i/>
                <w:sz w:val="24"/>
                <w:lang w:val="ru-RU"/>
              </w:rPr>
              <w:t>4/</w:t>
            </w:r>
            <w:r w:rsidRPr="00EC33B6">
              <w:rPr>
                <w:i/>
                <w:sz w:val="24"/>
              </w:rPr>
              <w:t>download</w:t>
            </w:r>
            <w:r w:rsidRPr="00EC33B6">
              <w:rPr>
                <w:i/>
                <w:sz w:val="24"/>
                <w:lang w:val="ru-RU"/>
              </w:rPr>
              <w:t>/5558/ (дата обращения 25.04.2023)</w:t>
            </w:r>
          </w:p>
          <w:p w:rsidR="00EC33B6" w:rsidRPr="00EC33B6" w:rsidRDefault="00EC33B6" w:rsidP="00EC33B6">
            <w:pPr>
              <w:pStyle w:val="TableParagraph"/>
              <w:tabs>
                <w:tab w:val="left" w:pos="310"/>
              </w:tabs>
              <w:spacing w:line="264" w:lineRule="exact"/>
              <w:ind w:left="110"/>
              <w:jc w:val="both"/>
              <w:rPr>
                <w:i/>
                <w:sz w:val="24"/>
                <w:lang w:val="ru-RU"/>
              </w:rPr>
            </w:pPr>
          </w:p>
        </w:tc>
      </w:tr>
    </w:tbl>
    <w:p w:rsidR="00767596" w:rsidRDefault="00767596" w:rsidP="00043F9D">
      <w:pPr>
        <w:widowControl w:val="0"/>
        <w:tabs>
          <w:tab w:val="left" w:pos="0"/>
          <w:tab w:val="left" w:pos="1134"/>
        </w:tabs>
        <w:autoSpaceDE w:val="0"/>
        <w:autoSpaceDN w:val="0"/>
        <w:spacing w:after="0" w:line="360" w:lineRule="auto"/>
        <w:ind w:firstLine="567"/>
        <w:jc w:val="center"/>
        <w:rPr>
          <w:rFonts w:ascii="Times New Roman" w:eastAsia="Times New Roman" w:hAnsi="Times New Roman" w:cs="Times New Roman"/>
          <w:b/>
          <w:sz w:val="24"/>
          <w:szCs w:val="24"/>
        </w:rPr>
      </w:pPr>
    </w:p>
    <w:p w:rsidR="00767596" w:rsidRPr="00767596" w:rsidRDefault="00767596" w:rsidP="00767596">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767596">
        <w:rPr>
          <w:rFonts w:ascii="Times New Roman" w:eastAsia="Times New Roman" w:hAnsi="Times New Roman" w:cs="Times New Roman"/>
          <w:sz w:val="24"/>
          <w:szCs w:val="24"/>
        </w:rPr>
        <w:t>Вся среда ДОО должна быть гармоничной и эстетически привлекательной.</w:t>
      </w:r>
    </w:p>
    <w:p w:rsidR="00767596" w:rsidRPr="00767596" w:rsidRDefault="00767596" w:rsidP="00767596">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767596">
        <w:rPr>
          <w:rFonts w:ascii="Times New Roman" w:eastAsia="Times New Roman" w:hAnsi="Times New Roman" w:cs="Times New Roman"/>
          <w:sz w:val="24"/>
          <w:szCs w:val="24"/>
        </w:rPr>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p w:rsidR="00767596" w:rsidRPr="00767596" w:rsidRDefault="00767596" w:rsidP="00767596">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b/>
          <w:sz w:val="24"/>
          <w:szCs w:val="24"/>
        </w:rPr>
      </w:pPr>
    </w:p>
    <w:p w:rsidR="00767596" w:rsidRPr="00767596" w:rsidRDefault="00767596" w:rsidP="00767596">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b/>
          <w:sz w:val="24"/>
          <w:szCs w:val="24"/>
        </w:rPr>
      </w:pPr>
      <w:r w:rsidRPr="00767596">
        <w:rPr>
          <w:rFonts w:ascii="Times New Roman" w:eastAsia="Times New Roman" w:hAnsi="Times New Roman" w:cs="Times New Roman"/>
          <w:b/>
          <w:sz w:val="24"/>
          <w:szCs w:val="24"/>
        </w:rPr>
        <w:t>2.7.3.7.</w:t>
      </w:r>
      <w:r w:rsidRPr="00767596">
        <w:rPr>
          <w:rFonts w:ascii="Times New Roman" w:eastAsia="Times New Roman" w:hAnsi="Times New Roman" w:cs="Times New Roman"/>
          <w:b/>
          <w:sz w:val="24"/>
          <w:szCs w:val="24"/>
        </w:rPr>
        <w:tab/>
        <w:t>Социальное партнерство.</w:t>
      </w:r>
    </w:p>
    <w:p w:rsidR="00767596" w:rsidRPr="00767596" w:rsidRDefault="00767596" w:rsidP="00767596">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767596">
        <w:rPr>
          <w:rFonts w:ascii="Times New Roman" w:eastAsia="Times New Roman" w:hAnsi="Times New Roman" w:cs="Times New Roman"/>
          <w:sz w:val="24"/>
          <w:szCs w:val="24"/>
        </w:rPr>
        <w:t>Реализация воспитательного потенциала социального партнерства предусматривает (указываются конкретные позиции, имеющиеся в ДОО или запланированные):</w:t>
      </w:r>
    </w:p>
    <w:p w:rsidR="00767596" w:rsidRPr="00767596" w:rsidRDefault="00767596" w:rsidP="00767596">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767596">
        <w:rPr>
          <w:rFonts w:ascii="Times New Roman" w:eastAsia="Times New Roman" w:hAnsi="Times New Roman" w:cs="Times New Roman"/>
          <w:sz w:val="24"/>
          <w:szCs w:val="24"/>
        </w:rPr>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rsidR="00767596" w:rsidRPr="00767596" w:rsidRDefault="00767596" w:rsidP="00767596">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767596">
        <w:rPr>
          <w:rFonts w:ascii="Times New Roman" w:eastAsia="Times New Roman" w:hAnsi="Times New Roman" w:cs="Times New Roman"/>
          <w:sz w:val="24"/>
          <w:szCs w:val="24"/>
        </w:rPr>
        <w:lastRenderedPageBreak/>
        <w:t>участие представителей организаций-партнеров в проведении занятий в рамках дополнительного образования;</w:t>
      </w:r>
    </w:p>
    <w:p w:rsidR="00767596" w:rsidRPr="00767596" w:rsidRDefault="00767596" w:rsidP="00767596">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767596">
        <w:rPr>
          <w:rFonts w:ascii="Times New Roman" w:eastAsia="Times New Roman" w:hAnsi="Times New Roman" w:cs="Times New Roman"/>
          <w:sz w:val="24"/>
          <w:szCs w:val="24"/>
        </w:rPr>
        <w:t>проведение на базе организаций-партнеров различных мероприятий, событий и акций воспитательной направленности;</w:t>
      </w:r>
    </w:p>
    <w:p w:rsidR="00767596" w:rsidRDefault="00767596" w:rsidP="00767596">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767596">
        <w:rPr>
          <w:rFonts w:ascii="Times New Roman" w:eastAsia="Times New Roman" w:hAnsi="Times New Roman" w:cs="Times New Roman"/>
          <w:sz w:val="24"/>
          <w:szCs w:val="24"/>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p w:rsidR="00BB2F5F" w:rsidRPr="00BB2F5F" w:rsidRDefault="00BB2F5F" w:rsidP="00BB2F5F">
      <w:pPr>
        <w:widowControl w:val="0"/>
        <w:autoSpaceDE w:val="0"/>
        <w:autoSpaceDN w:val="0"/>
        <w:spacing w:after="0" w:line="240" w:lineRule="auto"/>
        <w:ind w:left="663" w:right="827"/>
        <w:jc w:val="center"/>
        <w:outlineLvl w:val="0"/>
        <w:rPr>
          <w:rFonts w:ascii="Times New Roman" w:eastAsia="Times New Roman" w:hAnsi="Times New Roman" w:cs="Times New Roman"/>
          <w:b/>
          <w:bCs/>
          <w:sz w:val="24"/>
          <w:szCs w:val="24"/>
        </w:rPr>
      </w:pPr>
      <w:r w:rsidRPr="00BB2F5F">
        <w:rPr>
          <w:rFonts w:ascii="Times New Roman" w:eastAsia="Times New Roman" w:hAnsi="Times New Roman" w:cs="Times New Roman"/>
          <w:b/>
          <w:bCs/>
          <w:color w:val="933634"/>
          <w:sz w:val="24"/>
          <w:szCs w:val="24"/>
        </w:rPr>
        <w:t>Региональные</w:t>
      </w:r>
      <w:r w:rsidRPr="00BB2F5F">
        <w:rPr>
          <w:rFonts w:ascii="Times New Roman" w:eastAsia="Times New Roman" w:hAnsi="Times New Roman" w:cs="Times New Roman"/>
          <w:b/>
          <w:bCs/>
          <w:color w:val="933634"/>
          <w:spacing w:val="-5"/>
          <w:sz w:val="24"/>
          <w:szCs w:val="24"/>
        </w:rPr>
        <w:t xml:space="preserve"> </w:t>
      </w:r>
      <w:r w:rsidRPr="00BB2F5F">
        <w:rPr>
          <w:rFonts w:ascii="Times New Roman" w:eastAsia="Times New Roman" w:hAnsi="Times New Roman" w:cs="Times New Roman"/>
          <w:b/>
          <w:bCs/>
          <w:color w:val="933634"/>
          <w:sz w:val="24"/>
          <w:szCs w:val="24"/>
        </w:rPr>
        <w:t>особенности</w:t>
      </w:r>
      <w:r w:rsidRPr="00BB2F5F">
        <w:rPr>
          <w:rFonts w:ascii="Times New Roman" w:eastAsia="Times New Roman" w:hAnsi="Times New Roman" w:cs="Times New Roman"/>
          <w:b/>
          <w:bCs/>
          <w:color w:val="933634"/>
          <w:spacing w:val="-3"/>
          <w:sz w:val="24"/>
          <w:szCs w:val="24"/>
        </w:rPr>
        <w:t xml:space="preserve"> </w:t>
      </w:r>
      <w:r w:rsidRPr="00BB2F5F">
        <w:rPr>
          <w:rFonts w:ascii="Times New Roman" w:eastAsia="Times New Roman" w:hAnsi="Times New Roman" w:cs="Times New Roman"/>
          <w:b/>
          <w:bCs/>
          <w:color w:val="933634"/>
          <w:sz w:val="24"/>
          <w:szCs w:val="24"/>
        </w:rPr>
        <w:t>социального</w:t>
      </w:r>
      <w:r w:rsidRPr="00BB2F5F">
        <w:rPr>
          <w:rFonts w:ascii="Times New Roman" w:eastAsia="Times New Roman" w:hAnsi="Times New Roman" w:cs="Times New Roman"/>
          <w:b/>
          <w:bCs/>
          <w:color w:val="933634"/>
          <w:spacing w:val="-2"/>
          <w:sz w:val="24"/>
          <w:szCs w:val="24"/>
        </w:rPr>
        <w:t xml:space="preserve"> </w:t>
      </w:r>
      <w:r w:rsidRPr="00BB2F5F">
        <w:rPr>
          <w:rFonts w:ascii="Times New Roman" w:eastAsia="Times New Roman" w:hAnsi="Times New Roman" w:cs="Times New Roman"/>
          <w:b/>
          <w:bCs/>
          <w:color w:val="933634"/>
          <w:sz w:val="24"/>
          <w:szCs w:val="24"/>
        </w:rPr>
        <w:t>партнерства</w:t>
      </w:r>
      <w:r w:rsidRPr="00BB2F5F">
        <w:rPr>
          <w:rFonts w:ascii="Times New Roman" w:eastAsia="Times New Roman" w:hAnsi="Times New Roman" w:cs="Times New Roman"/>
          <w:b/>
          <w:bCs/>
          <w:color w:val="933634"/>
          <w:spacing w:val="-4"/>
          <w:sz w:val="24"/>
          <w:szCs w:val="24"/>
        </w:rPr>
        <w:t xml:space="preserve"> </w:t>
      </w:r>
      <w:r w:rsidRPr="00BB2F5F">
        <w:rPr>
          <w:rFonts w:ascii="Times New Roman" w:eastAsia="Times New Roman" w:hAnsi="Times New Roman" w:cs="Times New Roman"/>
          <w:b/>
          <w:bCs/>
          <w:color w:val="933634"/>
          <w:sz w:val="24"/>
          <w:szCs w:val="24"/>
        </w:rPr>
        <w:t>ДОО</w:t>
      </w: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40"/>
      </w:tblGrid>
      <w:tr w:rsidR="00BB2F5F" w:rsidRPr="00BB2F5F" w:rsidTr="00BF3C9B">
        <w:trPr>
          <w:trHeight w:val="277"/>
        </w:trPr>
        <w:tc>
          <w:tcPr>
            <w:tcW w:w="9640" w:type="dxa"/>
          </w:tcPr>
          <w:p w:rsidR="00BB2F5F" w:rsidRPr="00BB2F5F" w:rsidRDefault="00BB2F5F" w:rsidP="00BB2F5F">
            <w:pPr>
              <w:spacing w:line="258" w:lineRule="exact"/>
              <w:ind w:left="110"/>
              <w:rPr>
                <w:rFonts w:ascii="Times New Roman" w:eastAsia="Times New Roman" w:hAnsi="Times New Roman" w:cs="Times New Roman"/>
                <w:i/>
                <w:sz w:val="24"/>
                <w:lang w:val="ru-RU"/>
              </w:rPr>
            </w:pPr>
            <w:r w:rsidRPr="00BB2F5F">
              <w:rPr>
                <w:rFonts w:ascii="Times New Roman" w:eastAsia="Times New Roman" w:hAnsi="Times New Roman" w:cs="Times New Roman"/>
                <w:i/>
                <w:sz w:val="24"/>
                <w:lang w:val="ru-RU"/>
              </w:rPr>
              <w:t>Региональные</w:t>
            </w:r>
            <w:r w:rsidRPr="00BB2F5F">
              <w:rPr>
                <w:rFonts w:ascii="Times New Roman" w:eastAsia="Times New Roman" w:hAnsi="Times New Roman" w:cs="Times New Roman"/>
                <w:i/>
                <w:spacing w:val="-5"/>
                <w:sz w:val="24"/>
                <w:lang w:val="ru-RU"/>
              </w:rPr>
              <w:t xml:space="preserve"> </w:t>
            </w:r>
            <w:r w:rsidRPr="00BB2F5F">
              <w:rPr>
                <w:rFonts w:ascii="Times New Roman" w:eastAsia="Times New Roman" w:hAnsi="Times New Roman" w:cs="Times New Roman"/>
                <w:i/>
                <w:sz w:val="24"/>
                <w:lang w:val="ru-RU"/>
              </w:rPr>
              <w:t>особенности</w:t>
            </w:r>
            <w:r w:rsidRPr="00BB2F5F">
              <w:rPr>
                <w:rFonts w:ascii="Times New Roman" w:eastAsia="Times New Roman" w:hAnsi="Times New Roman" w:cs="Times New Roman"/>
                <w:i/>
                <w:spacing w:val="-4"/>
                <w:sz w:val="24"/>
                <w:lang w:val="ru-RU"/>
              </w:rPr>
              <w:t xml:space="preserve"> </w:t>
            </w:r>
            <w:r w:rsidRPr="00BB2F5F">
              <w:rPr>
                <w:rFonts w:ascii="Times New Roman" w:eastAsia="Times New Roman" w:hAnsi="Times New Roman" w:cs="Times New Roman"/>
                <w:i/>
                <w:sz w:val="24"/>
                <w:lang w:val="ru-RU"/>
              </w:rPr>
              <w:t>реализации</w:t>
            </w:r>
            <w:r w:rsidRPr="00BB2F5F">
              <w:rPr>
                <w:rFonts w:ascii="Times New Roman" w:eastAsia="Times New Roman" w:hAnsi="Times New Roman" w:cs="Times New Roman"/>
                <w:i/>
                <w:spacing w:val="-3"/>
                <w:sz w:val="24"/>
                <w:lang w:val="ru-RU"/>
              </w:rPr>
              <w:t xml:space="preserve"> </w:t>
            </w:r>
            <w:r w:rsidRPr="00BB2F5F">
              <w:rPr>
                <w:rFonts w:ascii="Times New Roman" w:eastAsia="Times New Roman" w:hAnsi="Times New Roman" w:cs="Times New Roman"/>
                <w:i/>
                <w:sz w:val="24"/>
                <w:lang w:val="ru-RU"/>
              </w:rPr>
              <w:t>социального</w:t>
            </w:r>
            <w:r w:rsidRPr="00BB2F5F">
              <w:rPr>
                <w:rFonts w:ascii="Times New Roman" w:eastAsia="Times New Roman" w:hAnsi="Times New Roman" w:cs="Times New Roman"/>
                <w:i/>
                <w:spacing w:val="-3"/>
                <w:sz w:val="24"/>
                <w:lang w:val="ru-RU"/>
              </w:rPr>
              <w:t xml:space="preserve"> </w:t>
            </w:r>
            <w:r w:rsidRPr="00BB2F5F">
              <w:rPr>
                <w:rFonts w:ascii="Times New Roman" w:eastAsia="Times New Roman" w:hAnsi="Times New Roman" w:cs="Times New Roman"/>
                <w:i/>
                <w:sz w:val="24"/>
                <w:lang w:val="ru-RU"/>
              </w:rPr>
              <w:t>партнерства</w:t>
            </w:r>
            <w:r w:rsidRPr="00BB2F5F">
              <w:rPr>
                <w:rFonts w:ascii="Times New Roman" w:eastAsia="Times New Roman" w:hAnsi="Times New Roman" w:cs="Times New Roman"/>
                <w:i/>
                <w:spacing w:val="-3"/>
                <w:sz w:val="24"/>
                <w:lang w:val="ru-RU"/>
              </w:rPr>
              <w:t xml:space="preserve"> </w:t>
            </w:r>
            <w:r w:rsidRPr="00BB2F5F">
              <w:rPr>
                <w:rFonts w:ascii="Times New Roman" w:eastAsia="Times New Roman" w:hAnsi="Times New Roman" w:cs="Times New Roman"/>
                <w:i/>
                <w:sz w:val="24"/>
                <w:lang w:val="ru-RU"/>
              </w:rPr>
              <w:t>ДОО:</w:t>
            </w:r>
          </w:p>
        </w:tc>
      </w:tr>
      <w:tr w:rsidR="00BB2F5F" w:rsidRPr="00BB2F5F" w:rsidTr="00BF3C9B">
        <w:trPr>
          <w:trHeight w:val="1124"/>
        </w:trPr>
        <w:tc>
          <w:tcPr>
            <w:tcW w:w="9640" w:type="dxa"/>
          </w:tcPr>
          <w:p w:rsidR="00BB2F5F" w:rsidRPr="00BB2F5F" w:rsidRDefault="00BB2F5F" w:rsidP="00BF3C9B">
            <w:pPr>
              <w:ind w:left="110" w:right="97" w:firstLine="209"/>
              <w:jc w:val="both"/>
              <w:rPr>
                <w:rFonts w:ascii="Times New Roman" w:eastAsia="Times New Roman" w:hAnsi="Times New Roman" w:cs="Times New Roman"/>
                <w:i/>
                <w:sz w:val="24"/>
                <w:lang w:val="ru-RU"/>
              </w:rPr>
            </w:pPr>
            <w:r w:rsidRPr="00BB2F5F">
              <w:rPr>
                <w:rFonts w:ascii="Times New Roman" w:eastAsia="Times New Roman" w:hAnsi="Times New Roman" w:cs="Times New Roman"/>
                <w:i/>
                <w:sz w:val="24"/>
                <w:lang w:val="ru-RU"/>
              </w:rPr>
              <w:t>Участие представителей организаций-партнеров в проведении отдельных мероприятий</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(дни</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открытых</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дверей,</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государственные</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и</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региональные,</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праздники,</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торжественные</w:t>
            </w:r>
            <w:r w:rsidRPr="00BB2F5F">
              <w:rPr>
                <w:rFonts w:ascii="Times New Roman" w:eastAsia="Times New Roman" w:hAnsi="Times New Roman" w:cs="Times New Roman"/>
                <w:i/>
                <w:spacing w:val="-57"/>
                <w:sz w:val="24"/>
                <w:lang w:val="ru-RU"/>
              </w:rPr>
              <w:t xml:space="preserve"> </w:t>
            </w:r>
            <w:r w:rsidRPr="00BB2F5F">
              <w:rPr>
                <w:rFonts w:ascii="Times New Roman" w:eastAsia="Times New Roman" w:hAnsi="Times New Roman" w:cs="Times New Roman"/>
                <w:i/>
                <w:sz w:val="24"/>
                <w:lang w:val="ru-RU"/>
              </w:rPr>
              <w:t>мероприятия</w:t>
            </w:r>
            <w:r w:rsidRPr="00BB2F5F">
              <w:rPr>
                <w:rFonts w:ascii="Times New Roman" w:eastAsia="Times New Roman" w:hAnsi="Times New Roman" w:cs="Times New Roman"/>
                <w:i/>
                <w:spacing w:val="-3"/>
                <w:sz w:val="24"/>
                <w:lang w:val="ru-RU"/>
              </w:rPr>
              <w:t xml:space="preserve"> </w:t>
            </w:r>
            <w:r w:rsidRPr="00BB2F5F">
              <w:rPr>
                <w:rFonts w:ascii="Times New Roman" w:eastAsia="Times New Roman" w:hAnsi="Times New Roman" w:cs="Times New Roman"/>
                <w:i/>
                <w:sz w:val="24"/>
                <w:lang w:val="ru-RU"/>
              </w:rPr>
              <w:t>и</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тому</w:t>
            </w:r>
            <w:r w:rsidRPr="00BB2F5F">
              <w:rPr>
                <w:rFonts w:ascii="Times New Roman" w:eastAsia="Times New Roman" w:hAnsi="Times New Roman" w:cs="Times New Roman"/>
                <w:i/>
                <w:spacing w:val="-2"/>
                <w:sz w:val="24"/>
                <w:lang w:val="ru-RU"/>
              </w:rPr>
              <w:t xml:space="preserve"> </w:t>
            </w:r>
            <w:r w:rsidRPr="00BB2F5F">
              <w:rPr>
                <w:rFonts w:ascii="Times New Roman" w:eastAsia="Times New Roman" w:hAnsi="Times New Roman" w:cs="Times New Roman"/>
                <w:i/>
                <w:sz w:val="24"/>
                <w:lang w:val="ru-RU"/>
              </w:rPr>
              <w:t>подобное)</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(отражающие</w:t>
            </w:r>
            <w:r w:rsidRPr="00BB2F5F">
              <w:rPr>
                <w:rFonts w:ascii="Times New Roman" w:eastAsia="Times New Roman" w:hAnsi="Times New Roman" w:cs="Times New Roman"/>
                <w:i/>
                <w:spacing w:val="-2"/>
                <w:sz w:val="24"/>
                <w:lang w:val="ru-RU"/>
              </w:rPr>
              <w:t xml:space="preserve"> </w:t>
            </w:r>
            <w:r w:rsidRPr="00BB2F5F">
              <w:rPr>
                <w:rFonts w:ascii="Times New Roman" w:eastAsia="Times New Roman" w:hAnsi="Times New Roman" w:cs="Times New Roman"/>
                <w:i/>
                <w:sz w:val="24"/>
                <w:lang w:val="ru-RU"/>
              </w:rPr>
              <w:t>региональную</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специфику):</w:t>
            </w:r>
          </w:p>
          <w:p w:rsidR="00BB2F5F" w:rsidRPr="00BB2F5F" w:rsidRDefault="00BB2F5F" w:rsidP="00BB2F5F">
            <w:pPr>
              <w:spacing w:before="6"/>
              <w:rPr>
                <w:rFonts w:ascii="Times New Roman" w:eastAsia="Times New Roman" w:hAnsi="Times New Roman" w:cs="Times New Roman"/>
                <w:b/>
                <w:sz w:val="23"/>
                <w:lang w:val="ru-RU"/>
              </w:rPr>
            </w:pPr>
          </w:p>
          <w:p w:rsidR="00BB2F5F" w:rsidRPr="00BB2F5F" w:rsidRDefault="00BB2F5F" w:rsidP="00BB2F5F">
            <w:pPr>
              <w:ind w:left="110" w:right="93"/>
              <w:jc w:val="both"/>
              <w:rPr>
                <w:rFonts w:ascii="Times New Roman" w:eastAsia="Times New Roman" w:hAnsi="Times New Roman" w:cs="Times New Roman"/>
                <w:i/>
                <w:sz w:val="24"/>
                <w:lang w:val="ru-RU"/>
              </w:rPr>
            </w:pPr>
            <w:r w:rsidRPr="00BB2F5F">
              <w:rPr>
                <w:rFonts w:ascii="Times New Roman" w:eastAsia="Times New Roman" w:hAnsi="Times New Roman" w:cs="Times New Roman"/>
                <w:i/>
                <w:sz w:val="24"/>
                <w:lang w:val="ru-RU"/>
              </w:rPr>
              <w:t>Национальный</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музей</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РТ,</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национальная</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библиотека</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РТ,</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учреждения</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культуры,</w:t>
            </w:r>
            <w:r w:rsidRPr="00BB2F5F">
              <w:rPr>
                <w:rFonts w:ascii="Times New Roman" w:eastAsia="Times New Roman" w:hAnsi="Times New Roman" w:cs="Times New Roman"/>
                <w:i/>
                <w:spacing w:val="-57"/>
                <w:sz w:val="24"/>
                <w:lang w:val="ru-RU"/>
              </w:rPr>
              <w:t xml:space="preserve"> </w:t>
            </w:r>
            <w:r w:rsidRPr="00BB2F5F">
              <w:rPr>
                <w:rFonts w:ascii="Times New Roman" w:eastAsia="Times New Roman" w:hAnsi="Times New Roman" w:cs="Times New Roman"/>
                <w:i/>
                <w:sz w:val="24"/>
                <w:lang w:val="ru-RU"/>
              </w:rPr>
              <w:t>физкультуры РТ, родительское сообщество,</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Татарстанское отделение Всероссийского</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общества охраны природы, всемирная общественная организация татарских женщин «Ак</w:t>
            </w:r>
            <w:r w:rsidRPr="00BB2F5F">
              <w:rPr>
                <w:rFonts w:ascii="Times New Roman" w:eastAsia="Times New Roman" w:hAnsi="Times New Roman" w:cs="Times New Roman"/>
                <w:i/>
                <w:spacing w:val="-57"/>
                <w:sz w:val="24"/>
                <w:lang w:val="ru-RU"/>
              </w:rPr>
              <w:t xml:space="preserve"> </w:t>
            </w:r>
            <w:r w:rsidRPr="00BB2F5F">
              <w:rPr>
                <w:rFonts w:ascii="Times New Roman" w:eastAsia="Times New Roman" w:hAnsi="Times New Roman" w:cs="Times New Roman"/>
                <w:i/>
                <w:sz w:val="24"/>
                <w:lang w:val="ru-RU"/>
              </w:rPr>
              <w:t>калфак»</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всемирный</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конгресс</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татар,</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татарстанское</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отделение</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всероссийской</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организации</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«Движение</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первых» и др.</w:t>
            </w:r>
          </w:p>
          <w:p w:rsidR="00BB2F5F" w:rsidRPr="00BB2F5F" w:rsidRDefault="00BB2F5F" w:rsidP="00BB2F5F">
            <w:pPr>
              <w:spacing w:before="4"/>
              <w:rPr>
                <w:rFonts w:ascii="Times New Roman" w:eastAsia="Times New Roman" w:hAnsi="Times New Roman" w:cs="Times New Roman"/>
                <w:b/>
                <w:sz w:val="23"/>
                <w:lang w:val="ru-RU"/>
              </w:rPr>
            </w:pPr>
          </w:p>
          <w:p w:rsidR="00BF3C9B" w:rsidRPr="00BB2F5F" w:rsidRDefault="00BB2F5F" w:rsidP="00BF3C9B">
            <w:pPr>
              <w:ind w:left="110"/>
              <w:rPr>
                <w:rFonts w:ascii="Times New Roman" w:eastAsia="Times New Roman" w:hAnsi="Times New Roman" w:cs="Times New Roman"/>
                <w:i/>
                <w:sz w:val="24"/>
                <w:lang w:val="ru-RU"/>
              </w:rPr>
            </w:pPr>
            <w:r w:rsidRPr="00BB2F5F">
              <w:rPr>
                <w:rFonts w:ascii="Times New Roman" w:eastAsia="Times New Roman" w:hAnsi="Times New Roman" w:cs="Times New Roman"/>
                <w:i/>
                <w:sz w:val="24"/>
                <w:lang w:val="ru-RU"/>
              </w:rPr>
              <w:t>Основные</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шаги</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к</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эффективному</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взаимодействию</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с</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социальными</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партнерами</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ДОО</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определяет</w:t>
            </w:r>
            <w:r w:rsidRPr="00BB2F5F">
              <w:rPr>
                <w:rFonts w:ascii="Times New Roman" w:eastAsia="Times New Roman" w:hAnsi="Times New Roman" w:cs="Times New Roman"/>
                <w:i/>
                <w:spacing w:val="-2"/>
                <w:sz w:val="24"/>
                <w:lang w:val="ru-RU"/>
              </w:rPr>
              <w:t xml:space="preserve"> </w:t>
            </w:r>
            <w:r w:rsidRPr="00BB2F5F">
              <w:rPr>
                <w:rFonts w:ascii="Times New Roman" w:eastAsia="Times New Roman" w:hAnsi="Times New Roman" w:cs="Times New Roman"/>
                <w:i/>
                <w:sz w:val="24"/>
                <w:lang w:val="ru-RU"/>
              </w:rPr>
              <w:t>самостоятельно.</w:t>
            </w:r>
            <w:r w:rsidR="00BF3C9B" w:rsidRPr="00BB2F5F">
              <w:rPr>
                <w:rFonts w:ascii="Times New Roman" w:eastAsia="Times New Roman" w:hAnsi="Times New Roman" w:cs="Times New Roman"/>
                <w:i/>
                <w:sz w:val="24"/>
                <w:lang w:val="ru-RU"/>
              </w:rPr>
              <w:t xml:space="preserve"> 2)</w:t>
            </w:r>
            <w:r w:rsidR="00BF3C9B" w:rsidRPr="00BB2F5F">
              <w:rPr>
                <w:rFonts w:ascii="Times New Roman" w:eastAsia="Times New Roman" w:hAnsi="Times New Roman" w:cs="Times New Roman"/>
                <w:i/>
                <w:spacing w:val="29"/>
                <w:sz w:val="24"/>
                <w:lang w:val="ru-RU"/>
              </w:rPr>
              <w:t xml:space="preserve"> </w:t>
            </w:r>
            <w:r w:rsidR="00BF3C9B" w:rsidRPr="00BB2F5F">
              <w:rPr>
                <w:rFonts w:ascii="Times New Roman" w:eastAsia="Times New Roman" w:hAnsi="Times New Roman" w:cs="Times New Roman"/>
                <w:i/>
                <w:sz w:val="24"/>
                <w:lang w:val="ru-RU"/>
              </w:rPr>
              <w:t>Участие</w:t>
            </w:r>
            <w:r w:rsidR="00BF3C9B" w:rsidRPr="00BB2F5F">
              <w:rPr>
                <w:rFonts w:ascii="Times New Roman" w:eastAsia="Times New Roman" w:hAnsi="Times New Roman" w:cs="Times New Roman"/>
                <w:i/>
                <w:spacing w:val="30"/>
                <w:sz w:val="24"/>
                <w:lang w:val="ru-RU"/>
              </w:rPr>
              <w:t xml:space="preserve"> </w:t>
            </w:r>
            <w:r w:rsidR="00BF3C9B" w:rsidRPr="00BB2F5F">
              <w:rPr>
                <w:rFonts w:ascii="Times New Roman" w:eastAsia="Times New Roman" w:hAnsi="Times New Roman" w:cs="Times New Roman"/>
                <w:i/>
                <w:sz w:val="24"/>
                <w:lang w:val="ru-RU"/>
              </w:rPr>
              <w:t>представителей</w:t>
            </w:r>
            <w:r w:rsidR="00BF3C9B" w:rsidRPr="00BB2F5F">
              <w:rPr>
                <w:rFonts w:ascii="Times New Roman" w:eastAsia="Times New Roman" w:hAnsi="Times New Roman" w:cs="Times New Roman"/>
                <w:i/>
                <w:spacing w:val="29"/>
                <w:sz w:val="24"/>
                <w:lang w:val="ru-RU"/>
              </w:rPr>
              <w:t xml:space="preserve"> </w:t>
            </w:r>
            <w:r w:rsidR="00BF3C9B" w:rsidRPr="00BB2F5F">
              <w:rPr>
                <w:rFonts w:ascii="Times New Roman" w:eastAsia="Times New Roman" w:hAnsi="Times New Roman" w:cs="Times New Roman"/>
                <w:i/>
                <w:sz w:val="24"/>
                <w:lang w:val="ru-RU"/>
              </w:rPr>
              <w:t>организаций-партнеров</w:t>
            </w:r>
            <w:r w:rsidR="00BF3C9B" w:rsidRPr="00BB2F5F">
              <w:rPr>
                <w:rFonts w:ascii="Times New Roman" w:eastAsia="Times New Roman" w:hAnsi="Times New Roman" w:cs="Times New Roman"/>
                <w:i/>
                <w:spacing w:val="28"/>
                <w:sz w:val="24"/>
                <w:lang w:val="ru-RU"/>
              </w:rPr>
              <w:t xml:space="preserve"> </w:t>
            </w:r>
            <w:r w:rsidR="00BF3C9B" w:rsidRPr="00BB2F5F">
              <w:rPr>
                <w:rFonts w:ascii="Times New Roman" w:eastAsia="Times New Roman" w:hAnsi="Times New Roman" w:cs="Times New Roman"/>
                <w:i/>
                <w:sz w:val="24"/>
                <w:lang w:val="ru-RU"/>
              </w:rPr>
              <w:t>в</w:t>
            </w:r>
            <w:r w:rsidR="00BF3C9B" w:rsidRPr="00BB2F5F">
              <w:rPr>
                <w:rFonts w:ascii="Times New Roman" w:eastAsia="Times New Roman" w:hAnsi="Times New Roman" w:cs="Times New Roman"/>
                <w:i/>
                <w:spacing w:val="28"/>
                <w:sz w:val="24"/>
                <w:lang w:val="ru-RU"/>
              </w:rPr>
              <w:t xml:space="preserve"> </w:t>
            </w:r>
            <w:r w:rsidR="00BF3C9B" w:rsidRPr="00BB2F5F">
              <w:rPr>
                <w:rFonts w:ascii="Times New Roman" w:eastAsia="Times New Roman" w:hAnsi="Times New Roman" w:cs="Times New Roman"/>
                <w:i/>
                <w:sz w:val="24"/>
                <w:lang w:val="ru-RU"/>
              </w:rPr>
              <w:t>проведении</w:t>
            </w:r>
            <w:r w:rsidR="00BF3C9B" w:rsidRPr="00BB2F5F">
              <w:rPr>
                <w:rFonts w:ascii="Times New Roman" w:eastAsia="Times New Roman" w:hAnsi="Times New Roman" w:cs="Times New Roman"/>
                <w:i/>
                <w:spacing w:val="29"/>
                <w:sz w:val="24"/>
                <w:lang w:val="ru-RU"/>
              </w:rPr>
              <w:t xml:space="preserve"> </w:t>
            </w:r>
            <w:r w:rsidR="00BF3C9B" w:rsidRPr="00BB2F5F">
              <w:rPr>
                <w:rFonts w:ascii="Times New Roman" w:eastAsia="Times New Roman" w:hAnsi="Times New Roman" w:cs="Times New Roman"/>
                <w:i/>
                <w:sz w:val="24"/>
                <w:lang w:val="ru-RU"/>
              </w:rPr>
              <w:t>занятий</w:t>
            </w:r>
            <w:r w:rsidR="00BF3C9B" w:rsidRPr="00BB2F5F">
              <w:rPr>
                <w:rFonts w:ascii="Times New Roman" w:eastAsia="Times New Roman" w:hAnsi="Times New Roman" w:cs="Times New Roman"/>
                <w:i/>
                <w:spacing w:val="29"/>
                <w:sz w:val="24"/>
                <w:lang w:val="ru-RU"/>
              </w:rPr>
              <w:t xml:space="preserve"> </w:t>
            </w:r>
            <w:r w:rsidR="00BF3C9B" w:rsidRPr="00BB2F5F">
              <w:rPr>
                <w:rFonts w:ascii="Times New Roman" w:eastAsia="Times New Roman" w:hAnsi="Times New Roman" w:cs="Times New Roman"/>
                <w:i/>
                <w:sz w:val="24"/>
                <w:lang w:val="ru-RU"/>
              </w:rPr>
              <w:t>в</w:t>
            </w:r>
            <w:r w:rsidR="00BF3C9B" w:rsidRPr="00BB2F5F">
              <w:rPr>
                <w:rFonts w:ascii="Times New Roman" w:eastAsia="Times New Roman" w:hAnsi="Times New Roman" w:cs="Times New Roman"/>
                <w:i/>
                <w:spacing w:val="28"/>
                <w:sz w:val="24"/>
                <w:lang w:val="ru-RU"/>
              </w:rPr>
              <w:t xml:space="preserve"> </w:t>
            </w:r>
            <w:r w:rsidR="00BF3C9B" w:rsidRPr="00BB2F5F">
              <w:rPr>
                <w:rFonts w:ascii="Times New Roman" w:eastAsia="Times New Roman" w:hAnsi="Times New Roman" w:cs="Times New Roman"/>
                <w:i/>
                <w:sz w:val="24"/>
                <w:lang w:val="ru-RU"/>
              </w:rPr>
              <w:t>рамках</w:t>
            </w:r>
            <w:r w:rsidR="00BF3C9B" w:rsidRPr="00BB2F5F">
              <w:rPr>
                <w:rFonts w:ascii="Times New Roman" w:eastAsia="Times New Roman" w:hAnsi="Times New Roman" w:cs="Times New Roman"/>
                <w:i/>
                <w:spacing w:val="-57"/>
                <w:sz w:val="24"/>
                <w:lang w:val="ru-RU"/>
              </w:rPr>
              <w:t xml:space="preserve"> </w:t>
            </w:r>
            <w:r w:rsidR="00BF3C9B" w:rsidRPr="00BB2F5F">
              <w:rPr>
                <w:rFonts w:ascii="Times New Roman" w:eastAsia="Times New Roman" w:hAnsi="Times New Roman" w:cs="Times New Roman"/>
                <w:i/>
                <w:sz w:val="24"/>
                <w:lang w:val="ru-RU"/>
              </w:rPr>
              <w:t>дополнительного</w:t>
            </w:r>
            <w:r w:rsidR="00BF3C9B" w:rsidRPr="00BB2F5F">
              <w:rPr>
                <w:rFonts w:ascii="Times New Roman" w:eastAsia="Times New Roman" w:hAnsi="Times New Roman" w:cs="Times New Roman"/>
                <w:i/>
                <w:spacing w:val="-1"/>
                <w:sz w:val="24"/>
                <w:lang w:val="ru-RU"/>
              </w:rPr>
              <w:t xml:space="preserve"> </w:t>
            </w:r>
            <w:r w:rsidR="00BF3C9B" w:rsidRPr="00BB2F5F">
              <w:rPr>
                <w:rFonts w:ascii="Times New Roman" w:eastAsia="Times New Roman" w:hAnsi="Times New Roman" w:cs="Times New Roman"/>
                <w:i/>
                <w:sz w:val="24"/>
                <w:lang w:val="ru-RU"/>
              </w:rPr>
              <w:t>образования</w:t>
            </w:r>
            <w:r w:rsidR="00BF3C9B" w:rsidRPr="00BB2F5F">
              <w:rPr>
                <w:rFonts w:ascii="Times New Roman" w:eastAsia="Times New Roman" w:hAnsi="Times New Roman" w:cs="Times New Roman"/>
                <w:i/>
                <w:spacing w:val="1"/>
                <w:sz w:val="24"/>
                <w:lang w:val="ru-RU"/>
              </w:rPr>
              <w:t xml:space="preserve"> </w:t>
            </w:r>
            <w:r w:rsidR="00BF3C9B" w:rsidRPr="00BB2F5F">
              <w:rPr>
                <w:rFonts w:ascii="Times New Roman" w:eastAsia="Times New Roman" w:hAnsi="Times New Roman" w:cs="Times New Roman"/>
                <w:i/>
                <w:sz w:val="24"/>
                <w:lang w:val="ru-RU"/>
              </w:rPr>
              <w:t>(отражающие региональную</w:t>
            </w:r>
            <w:r w:rsidR="00BF3C9B" w:rsidRPr="00BB2F5F">
              <w:rPr>
                <w:rFonts w:ascii="Times New Roman" w:eastAsia="Times New Roman" w:hAnsi="Times New Roman" w:cs="Times New Roman"/>
                <w:i/>
                <w:spacing w:val="-1"/>
                <w:sz w:val="24"/>
                <w:lang w:val="ru-RU"/>
              </w:rPr>
              <w:t xml:space="preserve"> </w:t>
            </w:r>
            <w:r w:rsidR="00BF3C9B" w:rsidRPr="00BB2F5F">
              <w:rPr>
                <w:rFonts w:ascii="Times New Roman" w:eastAsia="Times New Roman" w:hAnsi="Times New Roman" w:cs="Times New Roman"/>
                <w:i/>
                <w:sz w:val="24"/>
                <w:lang w:val="ru-RU"/>
              </w:rPr>
              <w:t>специфику):</w:t>
            </w:r>
          </w:p>
          <w:p w:rsidR="00BF3C9B" w:rsidRPr="00BB2F5F" w:rsidRDefault="00BF3C9B" w:rsidP="00BF3C9B">
            <w:pPr>
              <w:spacing w:before="8"/>
              <w:rPr>
                <w:rFonts w:ascii="Times New Roman" w:eastAsia="Times New Roman" w:hAnsi="Times New Roman" w:cs="Times New Roman"/>
                <w:b/>
                <w:sz w:val="23"/>
                <w:lang w:val="ru-RU"/>
              </w:rPr>
            </w:pPr>
          </w:p>
          <w:p w:rsidR="00BF3C9B" w:rsidRPr="00BB2F5F" w:rsidRDefault="00BF3C9B" w:rsidP="00BF3C9B">
            <w:pPr>
              <w:ind w:left="110" w:right="93"/>
              <w:jc w:val="both"/>
              <w:rPr>
                <w:rFonts w:ascii="Times New Roman" w:eastAsia="Times New Roman" w:hAnsi="Times New Roman" w:cs="Times New Roman"/>
                <w:i/>
                <w:sz w:val="24"/>
                <w:lang w:val="ru-RU"/>
              </w:rPr>
            </w:pPr>
            <w:r w:rsidRPr="00BB2F5F">
              <w:rPr>
                <w:rFonts w:ascii="Times New Roman" w:eastAsia="Times New Roman" w:hAnsi="Times New Roman" w:cs="Times New Roman"/>
                <w:i/>
                <w:sz w:val="24"/>
                <w:lang w:val="ru-RU"/>
              </w:rPr>
              <w:t>Результаты социального партнерства зависят от того, насколько четко спланирована</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совместная</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деятельность</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партнеров,</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насколько</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участники</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взаимодействия</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заинтересованы</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в</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достижении</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поставленных</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целей</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и</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добросовестно</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выполняют</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свои</w:t>
            </w:r>
            <w:r w:rsidRPr="00BB2F5F">
              <w:rPr>
                <w:rFonts w:ascii="Times New Roman" w:eastAsia="Times New Roman" w:hAnsi="Times New Roman" w:cs="Times New Roman"/>
                <w:i/>
                <w:spacing w:val="-57"/>
                <w:sz w:val="24"/>
                <w:lang w:val="ru-RU"/>
              </w:rPr>
              <w:t xml:space="preserve"> </w:t>
            </w:r>
            <w:r w:rsidRPr="00BB2F5F">
              <w:rPr>
                <w:rFonts w:ascii="Times New Roman" w:eastAsia="Times New Roman" w:hAnsi="Times New Roman" w:cs="Times New Roman"/>
                <w:i/>
                <w:sz w:val="24"/>
                <w:lang w:val="ru-RU"/>
              </w:rPr>
              <w:t>обязанности.</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При</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правильном</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подходе</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к</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организации</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социального</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партнерства</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ДОО</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получает</w:t>
            </w:r>
            <w:r w:rsidRPr="00BB2F5F">
              <w:rPr>
                <w:rFonts w:ascii="Times New Roman" w:eastAsia="Times New Roman" w:hAnsi="Times New Roman" w:cs="Times New Roman"/>
                <w:i/>
                <w:spacing w:val="-2"/>
                <w:sz w:val="24"/>
                <w:lang w:val="ru-RU"/>
              </w:rPr>
              <w:t xml:space="preserve"> </w:t>
            </w:r>
            <w:r w:rsidRPr="00BB2F5F">
              <w:rPr>
                <w:rFonts w:ascii="Times New Roman" w:eastAsia="Times New Roman" w:hAnsi="Times New Roman" w:cs="Times New Roman"/>
                <w:i/>
                <w:sz w:val="24"/>
                <w:lang w:val="ru-RU"/>
              </w:rPr>
              <w:t>очевидные</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преимущества:</w:t>
            </w:r>
          </w:p>
          <w:p w:rsidR="00BF3C9B" w:rsidRPr="00BB2F5F" w:rsidRDefault="00BF3C9B" w:rsidP="00BF3C9B">
            <w:pPr>
              <w:spacing w:before="3"/>
              <w:rPr>
                <w:rFonts w:ascii="Times New Roman" w:eastAsia="Times New Roman" w:hAnsi="Times New Roman" w:cs="Times New Roman"/>
                <w:b/>
                <w:sz w:val="24"/>
                <w:lang w:val="ru-RU"/>
              </w:rPr>
            </w:pPr>
          </w:p>
          <w:p w:rsidR="00BF3C9B" w:rsidRPr="00BB2F5F" w:rsidRDefault="00BF3C9B" w:rsidP="00BF3C9B">
            <w:pPr>
              <w:spacing w:line="484" w:lineRule="auto"/>
              <w:ind w:left="110" w:right="2102"/>
              <w:jc w:val="both"/>
              <w:rPr>
                <w:rFonts w:ascii="Times New Roman" w:eastAsia="Times New Roman" w:hAnsi="Times New Roman" w:cs="Times New Roman"/>
                <w:i/>
                <w:sz w:val="24"/>
                <w:lang w:val="ru-RU"/>
              </w:rPr>
            </w:pPr>
            <w:r w:rsidRPr="00BB2F5F">
              <w:rPr>
                <w:rFonts w:ascii="Times New Roman" w:eastAsia="Times New Roman" w:hAnsi="Times New Roman" w:cs="Times New Roman"/>
                <w:i/>
                <w:sz w:val="24"/>
                <w:lang w:val="ru-RU"/>
              </w:rPr>
              <w:t>экскурсии</w:t>
            </w:r>
            <w:r w:rsidRPr="00BB2F5F">
              <w:rPr>
                <w:rFonts w:ascii="Times New Roman" w:eastAsia="Times New Roman" w:hAnsi="Times New Roman" w:cs="Times New Roman"/>
                <w:i/>
                <w:spacing w:val="-3"/>
                <w:sz w:val="24"/>
                <w:lang w:val="ru-RU"/>
              </w:rPr>
              <w:t xml:space="preserve"> </w:t>
            </w:r>
            <w:r w:rsidRPr="00BB2F5F">
              <w:rPr>
                <w:rFonts w:ascii="Times New Roman" w:eastAsia="Times New Roman" w:hAnsi="Times New Roman" w:cs="Times New Roman"/>
                <w:i/>
                <w:sz w:val="24"/>
                <w:lang w:val="ru-RU"/>
              </w:rPr>
              <w:t>на</w:t>
            </w:r>
            <w:r w:rsidRPr="00BB2F5F">
              <w:rPr>
                <w:rFonts w:ascii="Times New Roman" w:eastAsia="Times New Roman" w:hAnsi="Times New Roman" w:cs="Times New Roman"/>
                <w:i/>
                <w:spacing w:val="-2"/>
                <w:sz w:val="24"/>
                <w:lang w:val="ru-RU"/>
              </w:rPr>
              <w:t xml:space="preserve"> </w:t>
            </w:r>
            <w:r w:rsidRPr="00BB2F5F">
              <w:rPr>
                <w:rFonts w:ascii="Times New Roman" w:eastAsia="Times New Roman" w:hAnsi="Times New Roman" w:cs="Times New Roman"/>
                <w:i/>
                <w:sz w:val="24"/>
                <w:lang w:val="ru-RU"/>
              </w:rPr>
              <w:t>предприятия,</w:t>
            </w:r>
            <w:r w:rsidRPr="00BB2F5F">
              <w:rPr>
                <w:rFonts w:ascii="Times New Roman" w:eastAsia="Times New Roman" w:hAnsi="Times New Roman" w:cs="Times New Roman"/>
                <w:i/>
                <w:spacing w:val="-2"/>
                <w:sz w:val="24"/>
                <w:lang w:val="ru-RU"/>
              </w:rPr>
              <w:t xml:space="preserve"> </w:t>
            </w:r>
            <w:r w:rsidRPr="00BB2F5F">
              <w:rPr>
                <w:rFonts w:ascii="Times New Roman" w:eastAsia="Times New Roman" w:hAnsi="Times New Roman" w:cs="Times New Roman"/>
                <w:i/>
                <w:sz w:val="24"/>
                <w:lang w:val="ru-RU"/>
              </w:rPr>
              <w:t>с</w:t>
            </w:r>
            <w:r w:rsidRPr="00BB2F5F">
              <w:rPr>
                <w:rFonts w:ascii="Times New Roman" w:eastAsia="Times New Roman" w:hAnsi="Times New Roman" w:cs="Times New Roman"/>
                <w:i/>
                <w:spacing w:val="-3"/>
                <w:sz w:val="24"/>
                <w:lang w:val="ru-RU"/>
              </w:rPr>
              <w:t xml:space="preserve"> </w:t>
            </w:r>
            <w:r w:rsidRPr="00BB2F5F">
              <w:rPr>
                <w:rFonts w:ascii="Times New Roman" w:eastAsia="Times New Roman" w:hAnsi="Times New Roman" w:cs="Times New Roman"/>
                <w:i/>
                <w:sz w:val="24"/>
                <w:lang w:val="ru-RU"/>
              </w:rPr>
              <w:t>целью</w:t>
            </w:r>
            <w:r w:rsidRPr="00BB2F5F">
              <w:rPr>
                <w:rFonts w:ascii="Times New Roman" w:eastAsia="Times New Roman" w:hAnsi="Times New Roman" w:cs="Times New Roman"/>
                <w:i/>
                <w:spacing w:val="-2"/>
                <w:sz w:val="24"/>
                <w:lang w:val="ru-RU"/>
              </w:rPr>
              <w:t xml:space="preserve"> </w:t>
            </w:r>
            <w:r w:rsidRPr="00BB2F5F">
              <w:rPr>
                <w:rFonts w:ascii="Times New Roman" w:eastAsia="Times New Roman" w:hAnsi="Times New Roman" w:cs="Times New Roman"/>
                <w:i/>
                <w:sz w:val="24"/>
                <w:lang w:val="ru-RU"/>
              </w:rPr>
              <w:t>ознакомления</w:t>
            </w:r>
            <w:r w:rsidRPr="00BB2F5F">
              <w:rPr>
                <w:rFonts w:ascii="Times New Roman" w:eastAsia="Times New Roman" w:hAnsi="Times New Roman" w:cs="Times New Roman"/>
                <w:i/>
                <w:spacing w:val="-4"/>
                <w:sz w:val="24"/>
                <w:lang w:val="ru-RU"/>
              </w:rPr>
              <w:t xml:space="preserve"> </w:t>
            </w:r>
            <w:r w:rsidRPr="00BB2F5F">
              <w:rPr>
                <w:rFonts w:ascii="Times New Roman" w:eastAsia="Times New Roman" w:hAnsi="Times New Roman" w:cs="Times New Roman"/>
                <w:i/>
                <w:sz w:val="24"/>
                <w:lang w:val="ru-RU"/>
              </w:rPr>
              <w:t>детей</w:t>
            </w:r>
            <w:r w:rsidRPr="00BB2F5F">
              <w:rPr>
                <w:rFonts w:ascii="Times New Roman" w:eastAsia="Times New Roman" w:hAnsi="Times New Roman" w:cs="Times New Roman"/>
                <w:i/>
                <w:spacing w:val="-3"/>
                <w:sz w:val="24"/>
                <w:lang w:val="ru-RU"/>
              </w:rPr>
              <w:t xml:space="preserve"> </w:t>
            </w:r>
            <w:r w:rsidRPr="00BB2F5F">
              <w:rPr>
                <w:rFonts w:ascii="Times New Roman" w:eastAsia="Times New Roman" w:hAnsi="Times New Roman" w:cs="Times New Roman"/>
                <w:i/>
                <w:sz w:val="24"/>
                <w:lang w:val="ru-RU"/>
              </w:rPr>
              <w:t>с</w:t>
            </w:r>
            <w:r w:rsidRPr="00BB2F5F">
              <w:rPr>
                <w:rFonts w:ascii="Times New Roman" w:eastAsia="Times New Roman" w:hAnsi="Times New Roman" w:cs="Times New Roman"/>
                <w:i/>
                <w:spacing w:val="-3"/>
                <w:sz w:val="24"/>
                <w:lang w:val="ru-RU"/>
              </w:rPr>
              <w:t xml:space="preserve"> </w:t>
            </w:r>
            <w:r w:rsidRPr="00BB2F5F">
              <w:rPr>
                <w:rFonts w:ascii="Times New Roman" w:eastAsia="Times New Roman" w:hAnsi="Times New Roman" w:cs="Times New Roman"/>
                <w:i/>
                <w:sz w:val="24"/>
                <w:lang w:val="ru-RU"/>
              </w:rPr>
              <w:t>профессиями;</w:t>
            </w:r>
            <w:r w:rsidRPr="00BB2F5F">
              <w:rPr>
                <w:rFonts w:ascii="Times New Roman" w:eastAsia="Times New Roman" w:hAnsi="Times New Roman" w:cs="Times New Roman"/>
                <w:i/>
                <w:spacing w:val="-57"/>
                <w:sz w:val="24"/>
                <w:lang w:val="ru-RU"/>
              </w:rPr>
              <w:t xml:space="preserve"> </w:t>
            </w:r>
            <w:r w:rsidRPr="00BB2F5F">
              <w:rPr>
                <w:rFonts w:ascii="Times New Roman" w:eastAsia="Times New Roman" w:hAnsi="Times New Roman" w:cs="Times New Roman"/>
                <w:i/>
                <w:sz w:val="24"/>
                <w:lang w:val="ru-RU"/>
              </w:rPr>
              <w:t>встречи</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с</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представителями</w:t>
            </w:r>
            <w:r w:rsidRPr="00BB2F5F">
              <w:rPr>
                <w:rFonts w:ascii="Times New Roman" w:eastAsia="Times New Roman" w:hAnsi="Times New Roman" w:cs="Times New Roman"/>
                <w:i/>
                <w:spacing w:val="-2"/>
                <w:sz w:val="24"/>
                <w:lang w:val="ru-RU"/>
              </w:rPr>
              <w:t xml:space="preserve"> </w:t>
            </w:r>
            <w:r w:rsidRPr="00BB2F5F">
              <w:rPr>
                <w:rFonts w:ascii="Times New Roman" w:eastAsia="Times New Roman" w:hAnsi="Times New Roman" w:cs="Times New Roman"/>
                <w:i/>
                <w:sz w:val="24"/>
                <w:lang w:val="ru-RU"/>
              </w:rPr>
              <w:t>различных</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профессий;</w:t>
            </w:r>
          </w:p>
          <w:p w:rsidR="00BF3C9B" w:rsidRPr="00BB2F5F" w:rsidRDefault="00BF3C9B" w:rsidP="00BF3C9B">
            <w:pPr>
              <w:ind w:left="110" w:right="92"/>
              <w:jc w:val="both"/>
              <w:rPr>
                <w:rFonts w:ascii="Times New Roman" w:eastAsia="Times New Roman" w:hAnsi="Times New Roman" w:cs="Times New Roman"/>
                <w:i/>
                <w:sz w:val="24"/>
                <w:lang w:val="ru-RU"/>
              </w:rPr>
            </w:pPr>
            <w:r w:rsidRPr="00BB2F5F">
              <w:rPr>
                <w:rFonts w:ascii="Times New Roman" w:eastAsia="Times New Roman" w:hAnsi="Times New Roman" w:cs="Times New Roman"/>
                <w:i/>
                <w:sz w:val="24"/>
                <w:lang w:val="ru-RU"/>
              </w:rPr>
              <w:t>совместные</w:t>
            </w:r>
            <w:r w:rsidRPr="00BB2F5F">
              <w:rPr>
                <w:rFonts w:ascii="Times New Roman" w:eastAsia="Times New Roman" w:hAnsi="Times New Roman" w:cs="Times New Roman"/>
                <w:i/>
                <w:spacing w:val="-11"/>
                <w:sz w:val="24"/>
                <w:lang w:val="ru-RU"/>
              </w:rPr>
              <w:t xml:space="preserve"> </w:t>
            </w:r>
            <w:r w:rsidRPr="00BB2F5F">
              <w:rPr>
                <w:rFonts w:ascii="Times New Roman" w:eastAsia="Times New Roman" w:hAnsi="Times New Roman" w:cs="Times New Roman"/>
                <w:i/>
                <w:sz w:val="24"/>
                <w:lang w:val="ru-RU"/>
              </w:rPr>
              <w:t>проекты</w:t>
            </w:r>
            <w:r w:rsidRPr="00BB2F5F">
              <w:rPr>
                <w:rFonts w:ascii="Times New Roman" w:eastAsia="Times New Roman" w:hAnsi="Times New Roman" w:cs="Times New Roman"/>
                <w:i/>
                <w:spacing w:val="-9"/>
                <w:sz w:val="24"/>
                <w:lang w:val="ru-RU"/>
              </w:rPr>
              <w:t xml:space="preserve"> </w:t>
            </w:r>
            <w:r w:rsidRPr="00BB2F5F">
              <w:rPr>
                <w:rFonts w:ascii="Times New Roman" w:eastAsia="Times New Roman" w:hAnsi="Times New Roman" w:cs="Times New Roman"/>
                <w:i/>
                <w:sz w:val="24"/>
                <w:lang w:val="ru-RU"/>
              </w:rPr>
              <w:t>по</w:t>
            </w:r>
            <w:r w:rsidRPr="00BB2F5F">
              <w:rPr>
                <w:rFonts w:ascii="Times New Roman" w:eastAsia="Times New Roman" w:hAnsi="Times New Roman" w:cs="Times New Roman"/>
                <w:i/>
                <w:spacing w:val="-10"/>
                <w:sz w:val="24"/>
                <w:lang w:val="ru-RU"/>
              </w:rPr>
              <w:t xml:space="preserve"> </w:t>
            </w:r>
            <w:r w:rsidRPr="00BB2F5F">
              <w:rPr>
                <w:rFonts w:ascii="Times New Roman" w:eastAsia="Times New Roman" w:hAnsi="Times New Roman" w:cs="Times New Roman"/>
                <w:i/>
                <w:sz w:val="24"/>
                <w:lang w:val="ru-RU"/>
              </w:rPr>
              <w:t>дошкольному</w:t>
            </w:r>
            <w:r w:rsidRPr="00BB2F5F">
              <w:rPr>
                <w:rFonts w:ascii="Times New Roman" w:eastAsia="Times New Roman" w:hAnsi="Times New Roman" w:cs="Times New Roman"/>
                <w:i/>
                <w:spacing w:val="-10"/>
                <w:sz w:val="24"/>
                <w:lang w:val="ru-RU"/>
              </w:rPr>
              <w:t xml:space="preserve"> </w:t>
            </w:r>
            <w:r w:rsidRPr="00BB2F5F">
              <w:rPr>
                <w:rFonts w:ascii="Times New Roman" w:eastAsia="Times New Roman" w:hAnsi="Times New Roman" w:cs="Times New Roman"/>
                <w:i/>
                <w:sz w:val="24"/>
                <w:lang w:val="ru-RU"/>
              </w:rPr>
              <w:t>образованию</w:t>
            </w:r>
            <w:r w:rsidRPr="00BB2F5F">
              <w:rPr>
                <w:rFonts w:ascii="Times New Roman" w:eastAsia="Times New Roman" w:hAnsi="Times New Roman" w:cs="Times New Roman"/>
                <w:i/>
                <w:spacing w:val="-8"/>
                <w:sz w:val="24"/>
                <w:lang w:val="ru-RU"/>
              </w:rPr>
              <w:t xml:space="preserve"> </w:t>
            </w:r>
            <w:r w:rsidRPr="00BB2F5F">
              <w:rPr>
                <w:rFonts w:ascii="Times New Roman" w:eastAsia="Times New Roman" w:hAnsi="Times New Roman" w:cs="Times New Roman"/>
                <w:i/>
                <w:sz w:val="24"/>
                <w:lang w:val="ru-RU"/>
              </w:rPr>
              <w:t>с</w:t>
            </w:r>
            <w:r w:rsidRPr="00BB2F5F">
              <w:rPr>
                <w:rFonts w:ascii="Times New Roman" w:eastAsia="Times New Roman" w:hAnsi="Times New Roman" w:cs="Times New Roman"/>
                <w:i/>
                <w:spacing w:val="-11"/>
                <w:sz w:val="24"/>
                <w:lang w:val="ru-RU"/>
              </w:rPr>
              <w:t xml:space="preserve"> </w:t>
            </w:r>
            <w:r w:rsidRPr="00BB2F5F">
              <w:rPr>
                <w:rFonts w:ascii="Times New Roman" w:eastAsia="Times New Roman" w:hAnsi="Times New Roman" w:cs="Times New Roman"/>
                <w:i/>
                <w:sz w:val="24"/>
                <w:lang w:val="ru-RU"/>
              </w:rPr>
              <w:t>целью</w:t>
            </w:r>
            <w:r w:rsidRPr="00BB2F5F">
              <w:rPr>
                <w:rFonts w:ascii="Times New Roman" w:eastAsia="Times New Roman" w:hAnsi="Times New Roman" w:cs="Times New Roman"/>
                <w:i/>
                <w:spacing w:val="-9"/>
                <w:sz w:val="24"/>
                <w:lang w:val="ru-RU"/>
              </w:rPr>
              <w:t xml:space="preserve"> </w:t>
            </w:r>
            <w:r w:rsidRPr="00BB2F5F">
              <w:rPr>
                <w:rFonts w:ascii="Times New Roman" w:eastAsia="Times New Roman" w:hAnsi="Times New Roman" w:cs="Times New Roman"/>
                <w:i/>
                <w:sz w:val="24"/>
                <w:lang w:val="ru-RU"/>
              </w:rPr>
              <w:t>передачи</w:t>
            </w:r>
            <w:r w:rsidRPr="00BB2F5F">
              <w:rPr>
                <w:rFonts w:ascii="Times New Roman" w:eastAsia="Times New Roman" w:hAnsi="Times New Roman" w:cs="Times New Roman"/>
                <w:i/>
                <w:spacing w:val="-12"/>
                <w:sz w:val="24"/>
                <w:lang w:val="ru-RU"/>
              </w:rPr>
              <w:t xml:space="preserve"> </w:t>
            </w:r>
            <w:r w:rsidRPr="00BB2F5F">
              <w:rPr>
                <w:rFonts w:ascii="Times New Roman" w:eastAsia="Times New Roman" w:hAnsi="Times New Roman" w:cs="Times New Roman"/>
                <w:i/>
                <w:sz w:val="24"/>
                <w:lang w:val="ru-RU"/>
              </w:rPr>
              <w:t>культурного</w:t>
            </w:r>
            <w:r w:rsidRPr="00BB2F5F">
              <w:rPr>
                <w:rFonts w:ascii="Times New Roman" w:eastAsia="Times New Roman" w:hAnsi="Times New Roman" w:cs="Times New Roman"/>
                <w:i/>
                <w:spacing w:val="-9"/>
                <w:sz w:val="24"/>
                <w:lang w:val="ru-RU"/>
              </w:rPr>
              <w:t xml:space="preserve"> </w:t>
            </w:r>
            <w:r w:rsidRPr="00BB2F5F">
              <w:rPr>
                <w:rFonts w:ascii="Times New Roman" w:eastAsia="Times New Roman" w:hAnsi="Times New Roman" w:cs="Times New Roman"/>
                <w:i/>
                <w:sz w:val="24"/>
                <w:lang w:val="ru-RU"/>
              </w:rPr>
              <w:t>наследия</w:t>
            </w:r>
            <w:r w:rsidRPr="00BB2F5F">
              <w:rPr>
                <w:rFonts w:ascii="Times New Roman" w:eastAsia="Times New Roman" w:hAnsi="Times New Roman" w:cs="Times New Roman"/>
                <w:i/>
                <w:spacing w:val="-58"/>
                <w:sz w:val="24"/>
                <w:lang w:val="ru-RU"/>
              </w:rPr>
              <w:t xml:space="preserve"> </w:t>
            </w:r>
            <w:r w:rsidRPr="00BB2F5F">
              <w:rPr>
                <w:rFonts w:ascii="Times New Roman" w:eastAsia="Times New Roman" w:hAnsi="Times New Roman" w:cs="Times New Roman"/>
                <w:i/>
                <w:sz w:val="24"/>
                <w:lang w:val="ru-RU"/>
              </w:rPr>
              <w:t>татарского</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народа, развития</w:t>
            </w:r>
            <w:r w:rsidRPr="00BB2F5F">
              <w:rPr>
                <w:rFonts w:ascii="Times New Roman" w:eastAsia="Times New Roman" w:hAnsi="Times New Roman" w:cs="Times New Roman"/>
                <w:i/>
                <w:spacing w:val="-2"/>
                <w:sz w:val="24"/>
                <w:lang w:val="ru-RU"/>
              </w:rPr>
              <w:t xml:space="preserve"> </w:t>
            </w:r>
            <w:r w:rsidRPr="00BB2F5F">
              <w:rPr>
                <w:rFonts w:ascii="Times New Roman" w:eastAsia="Times New Roman" w:hAnsi="Times New Roman" w:cs="Times New Roman"/>
                <w:i/>
                <w:sz w:val="24"/>
                <w:lang w:val="ru-RU"/>
              </w:rPr>
              <w:t>культурного диалога;</w:t>
            </w:r>
          </w:p>
          <w:p w:rsidR="00BF3C9B" w:rsidRPr="00BB2F5F" w:rsidRDefault="00BF3C9B" w:rsidP="00BF3C9B">
            <w:pPr>
              <w:spacing w:before="1"/>
              <w:rPr>
                <w:rFonts w:ascii="Times New Roman" w:eastAsia="Times New Roman" w:hAnsi="Times New Roman" w:cs="Times New Roman"/>
                <w:b/>
                <w:sz w:val="24"/>
                <w:lang w:val="ru-RU"/>
              </w:rPr>
            </w:pPr>
          </w:p>
          <w:p w:rsidR="00BF3C9B" w:rsidRPr="00BB2F5F" w:rsidRDefault="00BF3C9B" w:rsidP="00BF3C9B">
            <w:pPr>
              <w:ind w:left="110"/>
              <w:jc w:val="both"/>
              <w:rPr>
                <w:rFonts w:ascii="Times New Roman" w:eastAsia="Times New Roman" w:hAnsi="Times New Roman" w:cs="Times New Roman"/>
                <w:i/>
                <w:sz w:val="24"/>
                <w:lang w:val="ru-RU"/>
              </w:rPr>
            </w:pPr>
            <w:r w:rsidRPr="00BB2F5F">
              <w:rPr>
                <w:rFonts w:ascii="Times New Roman" w:eastAsia="Times New Roman" w:hAnsi="Times New Roman" w:cs="Times New Roman"/>
                <w:i/>
                <w:sz w:val="24"/>
                <w:lang w:val="ru-RU"/>
              </w:rPr>
              <w:t>организация</w:t>
            </w:r>
            <w:r w:rsidRPr="00BB2F5F">
              <w:rPr>
                <w:rFonts w:ascii="Times New Roman" w:eastAsia="Times New Roman" w:hAnsi="Times New Roman" w:cs="Times New Roman"/>
                <w:i/>
                <w:spacing w:val="-5"/>
                <w:sz w:val="24"/>
                <w:lang w:val="ru-RU"/>
              </w:rPr>
              <w:t xml:space="preserve"> </w:t>
            </w:r>
            <w:r w:rsidRPr="00BB2F5F">
              <w:rPr>
                <w:rFonts w:ascii="Times New Roman" w:eastAsia="Times New Roman" w:hAnsi="Times New Roman" w:cs="Times New Roman"/>
                <w:i/>
                <w:sz w:val="24"/>
                <w:lang w:val="ru-RU"/>
              </w:rPr>
              <w:t>выставок, культурных</w:t>
            </w:r>
            <w:r w:rsidRPr="00BB2F5F">
              <w:rPr>
                <w:rFonts w:ascii="Times New Roman" w:eastAsia="Times New Roman" w:hAnsi="Times New Roman" w:cs="Times New Roman"/>
                <w:i/>
                <w:spacing w:val="-4"/>
                <w:sz w:val="24"/>
                <w:lang w:val="ru-RU"/>
              </w:rPr>
              <w:t xml:space="preserve"> </w:t>
            </w:r>
            <w:r w:rsidRPr="00BB2F5F">
              <w:rPr>
                <w:rFonts w:ascii="Times New Roman" w:eastAsia="Times New Roman" w:hAnsi="Times New Roman" w:cs="Times New Roman"/>
                <w:i/>
                <w:sz w:val="24"/>
                <w:lang w:val="ru-RU"/>
              </w:rPr>
              <w:t>фестивалей</w:t>
            </w:r>
            <w:r w:rsidRPr="00BB2F5F">
              <w:rPr>
                <w:rFonts w:ascii="Times New Roman" w:eastAsia="Times New Roman" w:hAnsi="Times New Roman" w:cs="Times New Roman"/>
                <w:i/>
                <w:spacing w:val="-2"/>
                <w:sz w:val="24"/>
                <w:lang w:val="ru-RU"/>
              </w:rPr>
              <w:t xml:space="preserve"> </w:t>
            </w:r>
            <w:r w:rsidRPr="00BB2F5F">
              <w:rPr>
                <w:rFonts w:ascii="Times New Roman" w:eastAsia="Times New Roman" w:hAnsi="Times New Roman" w:cs="Times New Roman"/>
                <w:i/>
                <w:sz w:val="24"/>
                <w:lang w:val="ru-RU"/>
              </w:rPr>
              <w:t>и</w:t>
            </w:r>
            <w:r w:rsidRPr="00BB2F5F">
              <w:rPr>
                <w:rFonts w:ascii="Times New Roman" w:eastAsia="Times New Roman" w:hAnsi="Times New Roman" w:cs="Times New Roman"/>
                <w:i/>
                <w:spacing w:val="-2"/>
                <w:sz w:val="24"/>
                <w:lang w:val="ru-RU"/>
              </w:rPr>
              <w:t xml:space="preserve"> </w:t>
            </w:r>
            <w:r w:rsidRPr="00BB2F5F">
              <w:rPr>
                <w:rFonts w:ascii="Times New Roman" w:eastAsia="Times New Roman" w:hAnsi="Times New Roman" w:cs="Times New Roman"/>
                <w:i/>
                <w:sz w:val="24"/>
                <w:lang w:val="ru-RU"/>
              </w:rPr>
              <w:t>концертов;</w:t>
            </w:r>
          </w:p>
          <w:p w:rsidR="00BF3C9B" w:rsidRPr="00BB2F5F" w:rsidRDefault="00BF3C9B" w:rsidP="00BF3C9B">
            <w:pPr>
              <w:spacing w:before="5"/>
              <w:rPr>
                <w:rFonts w:ascii="Times New Roman" w:eastAsia="Times New Roman" w:hAnsi="Times New Roman" w:cs="Times New Roman"/>
                <w:b/>
                <w:sz w:val="24"/>
                <w:lang w:val="ru-RU"/>
              </w:rPr>
            </w:pPr>
          </w:p>
          <w:p w:rsidR="00BF3C9B" w:rsidRPr="00BB2F5F" w:rsidRDefault="00BF3C9B" w:rsidP="00BF3C9B">
            <w:pPr>
              <w:ind w:left="110" w:right="100"/>
              <w:jc w:val="both"/>
              <w:rPr>
                <w:rFonts w:ascii="Times New Roman" w:eastAsia="Times New Roman" w:hAnsi="Times New Roman" w:cs="Times New Roman"/>
                <w:i/>
                <w:sz w:val="24"/>
                <w:lang w:val="ru-RU"/>
              </w:rPr>
            </w:pPr>
            <w:r w:rsidRPr="00BB2F5F">
              <w:rPr>
                <w:rFonts w:ascii="Times New Roman" w:eastAsia="Times New Roman" w:hAnsi="Times New Roman" w:cs="Times New Roman"/>
                <w:i/>
                <w:sz w:val="24"/>
                <w:lang w:val="ru-RU"/>
              </w:rPr>
              <w:t>издание книг, брошюр, мультимедиа материалов о татарской культуре и истории на</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доступном</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для</w:t>
            </w:r>
            <w:r w:rsidRPr="00BB2F5F">
              <w:rPr>
                <w:rFonts w:ascii="Times New Roman" w:eastAsia="Times New Roman" w:hAnsi="Times New Roman" w:cs="Times New Roman"/>
                <w:i/>
                <w:spacing w:val="-2"/>
                <w:sz w:val="24"/>
                <w:lang w:val="ru-RU"/>
              </w:rPr>
              <w:t xml:space="preserve"> </w:t>
            </w:r>
            <w:r w:rsidRPr="00BB2F5F">
              <w:rPr>
                <w:rFonts w:ascii="Times New Roman" w:eastAsia="Times New Roman" w:hAnsi="Times New Roman" w:cs="Times New Roman"/>
                <w:i/>
                <w:sz w:val="24"/>
                <w:lang w:val="ru-RU"/>
              </w:rPr>
              <w:t>дошкольников материале;</w:t>
            </w:r>
          </w:p>
          <w:p w:rsidR="00BF3C9B" w:rsidRPr="00BB2F5F" w:rsidRDefault="00BF3C9B" w:rsidP="00BF3C9B">
            <w:pPr>
              <w:spacing w:before="5"/>
              <w:rPr>
                <w:rFonts w:ascii="Times New Roman" w:eastAsia="Times New Roman" w:hAnsi="Times New Roman" w:cs="Times New Roman"/>
                <w:b/>
                <w:sz w:val="24"/>
                <w:lang w:val="ru-RU"/>
              </w:rPr>
            </w:pPr>
          </w:p>
          <w:p w:rsidR="00BF3C9B" w:rsidRPr="00BB2F5F" w:rsidRDefault="00BF3C9B" w:rsidP="00BF3C9B">
            <w:pPr>
              <w:ind w:left="110"/>
              <w:jc w:val="both"/>
              <w:rPr>
                <w:rFonts w:ascii="Times New Roman" w:eastAsia="Times New Roman" w:hAnsi="Times New Roman" w:cs="Times New Roman"/>
                <w:i/>
                <w:sz w:val="24"/>
                <w:lang w:val="ru-RU"/>
              </w:rPr>
            </w:pPr>
            <w:r w:rsidRPr="00BB2F5F">
              <w:rPr>
                <w:rFonts w:ascii="Times New Roman" w:eastAsia="Times New Roman" w:hAnsi="Times New Roman" w:cs="Times New Roman"/>
                <w:i/>
                <w:sz w:val="24"/>
                <w:lang w:val="ru-RU"/>
              </w:rPr>
              <w:t>укрепление</w:t>
            </w:r>
            <w:r w:rsidRPr="00BB2F5F">
              <w:rPr>
                <w:rFonts w:ascii="Times New Roman" w:eastAsia="Times New Roman" w:hAnsi="Times New Roman" w:cs="Times New Roman"/>
                <w:i/>
                <w:spacing w:val="-2"/>
                <w:sz w:val="24"/>
                <w:lang w:val="ru-RU"/>
              </w:rPr>
              <w:t xml:space="preserve"> </w:t>
            </w:r>
            <w:r w:rsidRPr="00BB2F5F">
              <w:rPr>
                <w:rFonts w:ascii="Times New Roman" w:eastAsia="Times New Roman" w:hAnsi="Times New Roman" w:cs="Times New Roman"/>
                <w:i/>
                <w:sz w:val="24"/>
                <w:lang w:val="ru-RU"/>
              </w:rPr>
              <w:t>связей с</w:t>
            </w:r>
            <w:r w:rsidRPr="00BB2F5F">
              <w:rPr>
                <w:rFonts w:ascii="Times New Roman" w:eastAsia="Times New Roman" w:hAnsi="Times New Roman" w:cs="Times New Roman"/>
                <w:i/>
                <w:spacing w:val="-3"/>
                <w:sz w:val="24"/>
                <w:lang w:val="ru-RU"/>
              </w:rPr>
              <w:t xml:space="preserve"> </w:t>
            </w:r>
            <w:r w:rsidRPr="00BB2F5F">
              <w:rPr>
                <w:rFonts w:ascii="Times New Roman" w:eastAsia="Times New Roman" w:hAnsi="Times New Roman" w:cs="Times New Roman"/>
                <w:i/>
                <w:sz w:val="24"/>
                <w:lang w:val="ru-RU"/>
              </w:rPr>
              <w:t>другими</w:t>
            </w:r>
            <w:r w:rsidRPr="00BB2F5F">
              <w:rPr>
                <w:rFonts w:ascii="Times New Roman" w:eastAsia="Times New Roman" w:hAnsi="Times New Roman" w:cs="Times New Roman"/>
                <w:i/>
                <w:spacing w:val="-3"/>
                <w:sz w:val="24"/>
                <w:lang w:val="ru-RU"/>
              </w:rPr>
              <w:t xml:space="preserve"> </w:t>
            </w:r>
            <w:r w:rsidRPr="00BB2F5F">
              <w:rPr>
                <w:rFonts w:ascii="Times New Roman" w:eastAsia="Times New Roman" w:hAnsi="Times New Roman" w:cs="Times New Roman"/>
                <w:i/>
                <w:sz w:val="24"/>
                <w:lang w:val="ru-RU"/>
              </w:rPr>
              <w:t>народами</w:t>
            </w:r>
            <w:r w:rsidRPr="00BB2F5F">
              <w:rPr>
                <w:rFonts w:ascii="Times New Roman" w:eastAsia="Times New Roman" w:hAnsi="Times New Roman" w:cs="Times New Roman"/>
                <w:i/>
                <w:spacing w:val="-2"/>
                <w:sz w:val="24"/>
                <w:lang w:val="ru-RU"/>
              </w:rPr>
              <w:t xml:space="preserve"> </w:t>
            </w:r>
            <w:r w:rsidRPr="00BB2F5F">
              <w:rPr>
                <w:rFonts w:ascii="Times New Roman" w:eastAsia="Times New Roman" w:hAnsi="Times New Roman" w:cs="Times New Roman"/>
                <w:i/>
                <w:sz w:val="24"/>
                <w:lang w:val="ru-RU"/>
              </w:rPr>
              <w:t>и</w:t>
            </w:r>
            <w:r w:rsidRPr="00BB2F5F">
              <w:rPr>
                <w:rFonts w:ascii="Times New Roman" w:eastAsia="Times New Roman" w:hAnsi="Times New Roman" w:cs="Times New Roman"/>
                <w:i/>
                <w:spacing w:val="-2"/>
                <w:sz w:val="24"/>
                <w:lang w:val="ru-RU"/>
              </w:rPr>
              <w:t xml:space="preserve"> </w:t>
            </w:r>
            <w:r w:rsidRPr="00BB2F5F">
              <w:rPr>
                <w:rFonts w:ascii="Times New Roman" w:eastAsia="Times New Roman" w:hAnsi="Times New Roman" w:cs="Times New Roman"/>
                <w:i/>
                <w:sz w:val="24"/>
                <w:lang w:val="ru-RU"/>
              </w:rPr>
              <w:t>культурами;</w:t>
            </w:r>
          </w:p>
          <w:p w:rsidR="00BF3C9B" w:rsidRPr="00BB2F5F" w:rsidRDefault="00BF3C9B" w:rsidP="00BF3C9B">
            <w:pPr>
              <w:spacing w:before="2"/>
              <w:rPr>
                <w:rFonts w:ascii="Times New Roman" w:eastAsia="Times New Roman" w:hAnsi="Times New Roman" w:cs="Times New Roman"/>
                <w:b/>
                <w:sz w:val="24"/>
                <w:lang w:val="ru-RU"/>
              </w:rPr>
            </w:pPr>
          </w:p>
          <w:p w:rsidR="00BF3C9B" w:rsidRPr="00BB2F5F" w:rsidRDefault="00BF3C9B" w:rsidP="00BF3C9B">
            <w:pPr>
              <w:spacing w:before="1"/>
              <w:ind w:left="110" w:right="98"/>
              <w:jc w:val="both"/>
              <w:rPr>
                <w:rFonts w:ascii="Times New Roman" w:eastAsia="Times New Roman" w:hAnsi="Times New Roman" w:cs="Times New Roman"/>
                <w:i/>
                <w:sz w:val="24"/>
                <w:lang w:val="ru-RU"/>
              </w:rPr>
            </w:pPr>
            <w:r w:rsidRPr="00BB2F5F">
              <w:rPr>
                <w:rFonts w:ascii="Times New Roman" w:eastAsia="Times New Roman" w:hAnsi="Times New Roman" w:cs="Times New Roman"/>
                <w:i/>
                <w:sz w:val="24"/>
                <w:lang w:val="ru-RU"/>
              </w:rPr>
              <w:t>культурные</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фестивали,</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на</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которых</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представлены</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татарские</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традиции</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и</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народные</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lastRenderedPageBreak/>
              <w:t>обычаи;</w:t>
            </w:r>
          </w:p>
          <w:p w:rsidR="00BF3C9B" w:rsidRPr="00BB2F5F" w:rsidRDefault="00BF3C9B" w:rsidP="00BF3C9B">
            <w:pPr>
              <w:spacing w:before="4"/>
              <w:rPr>
                <w:rFonts w:ascii="Times New Roman" w:eastAsia="Times New Roman" w:hAnsi="Times New Roman" w:cs="Times New Roman"/>
                <w:b/>
                <w:sz w:val="24"/>
                <w:lang w:val="ru-RU"/>
              </w:rPr>
            </w:pPr>
          </w:p>
          <w:p w:rsidR="00BB2F5F" w:rsidRPr="00BB2F5F" w:rsidRDefault="00BF3C9B" w:rsidP="00BF3C9B">
            <w:pPr>
              <w:spacing w:line="270" w:lineRule="atLeast"/>
              <w:ind w:left="110" w:right="96"/>
              <w:jc w:val="both"/>
              <w:rPr>
                <w:rFonts w:ascii="Times New Roman" w:eastAsia="Times New Roman" w:hAnsi="Times New Roman" w:cs="Times New Roman"/>
                <w:i/>
                <w:sz w:val="24"/>
                <w:lang w:val="ru-RU"/>
              </w:rPr>
            </w:pPr>
            <w:r w:rsidRPr="00BB2F5F">
              <w:rPr>
                <w:rFonts w:ascii="Times New Roman" w:eastAsia="Times New Roman" w:hAnsi="Times New Roman" w:cs="Times New Roman"/>
                <w:i/>
                <w:sz w:val="24"/>
                <w:lang w:val="ru-RU"/>
              </w:rPr>
              <w:t>концерты</w:t>
            </w:r>
            <w:r w:rsidRPr="00BB2F5F">
              <w:rPr>
                <w:rFonts w:ascii="Times New Roman" w:eastAsia="Times New Roman" w:hAnsi="Times New Roman" w:cs="Times New Roman"/>
                <w:i/>
                <w:spacing w:val="-2"/>
                <w:sz w:val="24"/>
                <w:lang w:val="ru-RU"/>
              </w:rPr>
              <w:t xml:space="preserve"> </w:t>
            </w:r>
            <w:r w:rsidRPr="00BB2F5F">
              <w:rPr>
                <w:rFonts w:ascii="Times New Roman" w:eastAsia="Times New Roman" w:hAnsi="Times New Roman" w:cs="Times New Roman"/>
                <w:i/>
                <w:sz w:val="24"/>
                <w:lang w:val="ru-RU"/>
              </w:rPr>
              <w:t>татарской</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музыки</w:t>
            </w:r>
            <w:r w:rsidRPr="00BB2F5F">
              <w:rPr>
                <w:rFonts w:ascii="Times New Roman" w:eastAsia="Times New Roman" w:hAnsi="Times New Roman" w:cs="Times New Roman"/>
                <w:i/>
                <w:spacing w:val="-2"/>
                <w:sz w:val="24"/>
                <w:lang w:val="ru-RU"/>
              </w:rPr>
              <w:t xml:space="preserve"> </w:t>
            </w:r>
            <w:r w:rsidRPr="00BB2F5F">
              <w:rPr>
                <w:rFonts w:ascii="Times New Roman" w:eastAsia="Times New Roman" w:hAnsi="Times New Roman" w:cs="Times New Roman"/>
                <w:i/>
                <w:sz w:val="24"/>
                <w:lang w:val="ru-RU"/>
              </w:rPr>
              <w:t>и</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народного</w:t>
            </w:r>
            <w:r w:rsidRPr="00BB2F5F">
              <w:rPr>
                <w:rFonts w:ascii="Times New Roman" w:eastAsia="Times New Roman" w:hAnsi="Times New Roman" w:cs="Times New Roman"/>
                <w:i/>
                <w:spacing w:val="-2"/>
                <w:sz w:val="24"/>
                <w:lang w:val="ru-RU"/>
              </w:rPr>
              <w:t xml:space="preserve"> </w:t>
            </w:r>
            <w:r w:rsidRPr="00BB2F5F">
              <w:rPr>
                <w:rFonts w:ascii="Times New Roman" w:eastAsia="Times New Roman" w:hAnsi="Times New Roman" w:cs="Times New Roman"/>
                <w:i/>
                <w:sz w:val="24"/>
                <w:lang w:val="ru-RU"/>
              </w:rPr>
              <w:t>танца</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и</w:t>
            </w:r>
            <w:r w:rsidRPr="00BB2F5F">
              <w:rPr>
                <w:rFonts w:ascii="Times New Roman" w:eastAsia="Times New Roman" w:hAnsi="Times New Roman" w:cs="Times New Roman"/>
                <w:i/>
                <w:spacing w:val="-2"/>
                <w:sz w:val="24"/>
                <w:lang w:val="ru-RU"/>
              </w:rPr>
              <w:t xml:space="preserve"> </w:t>
            </w:r>
            <w:r w:rsidRPr="00BB2F5F">
              <w:rPr>
                <w:rFonts w:ascii="Times New Roman" w:eastAsia="Times New Roman" w:hAnsi="Times New Roman" w:cs="Times New Roman"/>
                <w:i/>
                <w:sz w:val="24"/>
                <w:lang w:val="ru-RU"/>
              </w:rPr>
              <w:t>др.</w:t>
            </w:r>
          </w:p>
        </w:tc>
      </w:tr>
      <w:tr w:rsidR="00BF3C9B" w:rsidRPr="00BB2F5F" w:rsidTr="00461CA7">
        <w:trPr>
          <w:trHeight w:val="5442"/>
        </w:trPr>
        <w:tc>
          <w:tcPr>
            <w:tcW w:w="9640" w:type="dxa"/>
          </w:tcPr>
          <w:p w:rsidR="00BF3C9B" w:rsidRPr="00BB2F5F" w:rsidRDefault="00BF3C9B" w:rsidP="00BB2F5F">
            <w:pPr>
              <w:ind w:left="110" w:right="100"/>
              <w:jc w:val="both"/>
              <w:rPr>
                <w:rFonts w:ascii="Times New Roman" w:eastAsia="Times New Roman" w:hAnsi="Times New Roman" w:cs="Times New Roman"/>
                <w:i/>
                <w:sz w:val="24"/>
                <w:lang w:val="ru-RU"/>
              </w:rPr>
            </w:pPr>
            <w:r w:rsidRPr="00BB2F5F">
              <w:rPr>
                <w:rFonts w:ascii="Times New Roman" w:eastAsia="Times New Roman" w:hAnsi="Times New Roman" w:cs="Times New Roman"/>
                <w:i/>
                <w:sz w:val="24"/>
                <w:lang w:val="ru-RU"/>
              </w:rPr>
              <w:lastRenderedPageBreak/>
              <w:t>Реализация</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различных</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проектов</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воспитательной</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направленности,</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совместно</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разрабатываемых</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детьми,</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родителями</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(законными</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представителями)</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и</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педагогами</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с</w:t>
            </w:r>
            <w:r w:rsidRPr="00BB2F5F">
              <w:rPr>
                <w:rFonts w:ascii="Times New Roman" w:eastAsia="Times New Roman" w:hAnsi="Times New Roman" w:cs="Times New Roman"/>
                <w:i/>
                <w:spacing w:val="-57"/>
                <w:sz w:val="24"/>
                <w:lang w:val="ru-RU"/>
              </w:rPr>
              <w:t xml:space="preserve"> </w:t>
            </w:r>
            <w:r w:rsidRPr="00BB2F5F">
              <w:rPr>
                <w:rFonts w:ascii="Times New Roman" w:eastAsia="Times New Roman" w:hAnsi="Times New Roman" w:cs="Times New Roman"/>
                <w:i/>
                <w:sz w:val="24"/>
                <w:lang w:val="ru-RU"/>
              </w:rPr>
              <w:t>организациями-партнерами (отражающие</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региональную специфику):</w:t>
            </w:r>
          </w:p>
          <w:p w:rsidR="00BF3C9B" w:rsidRPr="00BB2F5F" w:rsidRDefault="00BF3C9B" w:rsidP="00BB2F5F">
            <w:pPr>
              <w:spacing w:before="8"/>
              <w:rPr>
                <w:rFonts w:ascii="Times New Roman" w:eastAsia="Times New Roman" w:hAnsi="Times New Roman" w:cs="Times New Roman"/>
                <w:b/>
                <w:sz w:val="23"/>
                <w:lang w:val="ru-RU"/>
              </w:rPr>
            </w:pPr>
          </w:p>
          <w:p w:rsidR="00BF3C9B" w:rsidRPr="00BB2F5F" w:rsidRDefault="00BF3C9B" w:rsidP="00BB2F5F">
            <w:pPr>
              <w:ind w:left="110" w:right="97"/>
              <w:jc w:val="both"/>
              <w:rPr>
                <w:rFonts w:ascii="Times New Roman" w:eastAsia="Times New Roman" w:hAnsi="Times New Roman" w:cs="Times New Roman"/>
                <w:i/>
                <w:sz w:val="24"/>
                <w:lang w:val="ru-RU"/>
              </w:rPr>
            </w:pPr>
            <w:r w:rsidRPr="00BB2F5F">
              <w:rPr>
                <w:rFonts w:ascii="Times New Roman" w:eastAsia="Times New Roman" w:hAnsi="Times New Roman" w:cs="Times New Roman"/>
                <w:i/>
                <w:sz w:val="24"/>
                <w:lang w:val="ru-RU"/>
              </w:rPr>
              <w:t>Оформление</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воспитательной</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среды</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в</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ДОО,</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оформление</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стендов,</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уголков,</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центров,</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выставок в честь года родных языков и народного единства</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совместно с движением</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татарских</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женщин</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«Ак</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калфак»,</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проведение</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множества</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культурных</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мероприятий,</w:t>
            </w:r>
            <w:r w:rsidRPr="00BB2F5F">
              <w:rPr>
                <w:rFonts w:ascii="Times New Roman" w:eastAsia="Times New Roman" w:hAnsi="Times New Roman" w:cs="Times New Roman"/>
                <w:i/>
                <w:spacing w:val="1"/>
                <w:sz w:val="24"/>
                <w:lang w:val="ru-RU"/>
              </w:rPr>
              <w:t xml:space="preserve"> </w:t>
            </w:r>
            <w:r w:rsidRPr="00BB2F5F">
              <w:rPr>
                <w:rFonts w:ascii="Times New Roman" w:eastAsia="Times New Roman" w:hAnsi="Times New Roman" w:cs="Times New Roman"/>
                <w:i/>
                <w:sz w:val="24"/>
                <w:lang w:val="ru-RU"/>
              </w:rPr>
              <w:t>направленных</w:t>
            </w:r>
            <w:r w:rsidRPr="00BB2F5F">
              <w:rPr>
                <w:rFonts w:ascii="Times New Roman" w:eastAsia="Times New Roman" w:hAnsi="Times New Roman" w:cs="Times New Roman"/>
                <w:i/>
                <w:spacing w:val="73"/>
                <w:sz w:val="24"/>
                <w:lang w:val="ru-RU"/>
              </w:rPr>
              <w:t xml:space="preserve"> </w:t>
            </w:r>
            <w:r w:rsidRPr="00BB2F5F">
              <w:rPr>
                <w:rFonts w:ascii="Times New Roman" w:eastAsia="Times New Roman" w:hAnsi="Times New Roman" w:cs="Times New Roman"/>
                <w:i/>
                <w:sz w:val="24"/>
                <w:lang w:val="ru-RU"/>
              </w:rPr>
              <w:t>на</w:t>
            </w:r>
            <w:r w:rsidRPr="00BB2F5F">
              <w:rPr>
                <w:rFonts w:ascii="Times New Roman" w:eastAsia="Times New Roman" w:hAnsi="Times New Roman" w:cs="Times New Roman"/>
                <w:i/>
                <w:spacing w:val="75"/>
                <w:sz w:val="24"/>
                <w:lang w:val="ru-RU"/>
              </w:rPr>
              <w:t xml:space="preserve"> </w:t>
            </w:r>
            <w:r w:rsidRPr="00BB2F5F">
              <w:rPr>
                <w:rFonts w:ascii="Times New Roman" w:eastAsia="Times New Roman" w:hAnsi="Times New Roman" w:cs="Times New Roman"/>
                <w:i/>
                <w:sz w:val="24"/>
                <w:lang w:val="ru-RU"/>
              </w:rPr>
              <w:t>сохранение</w:t>
            </w:r>
            <w:r w:rsidRPr="00BB2F5F">
              <w:rPr>
                <w:rFonts w:ascii="Times New Roman" w:eastAsia="Times New Roman" w:hAnsi="Times New Roman" w:cs="Times New Roman"/>
                <w:i/>
                <w:spacing w:val="73"/>
                <w:sz w:val="24"/>
                <w:lang w:val="ru-RU"/>
              </w:rPr>
              <w:t xml:space="preserve"> </w:t>
            </w:r>
            <w:r w:rsidRPr="00BB2F5F">
              <w:rPr>
                <w:rFonts w:ascii="Times New Roman" w:eastAsia="Times New Roman" w:hAnsi="Times New Roman" w:cs="Times New Roman"/>
                <w:i/>
                <w:sz w:val="24"/>
                <w:lang w:val="ru-RU"/>
              </w:rPr>
              <w:t>и</w:t>
            </w:r>
            <w:r w:rsidRPr="00BB2F5F">
              <w:rPr>
                <w:rFonts w:ascii="Times New Roman" w:eastAsia="Times New Roman" w:hAnsi="Times New Roman" w:cs="Times New Roman"/>
                <w:i/>
                <w:spacing w:val="75"/>
                <w:sz w:val="24"/>
                <w:lang w:val="ru-RU"/>
              </w:rPr>
              <w:t xml:space="preserve"> </w:t>
            </w:r>
            <w:r w:rsidRPr="00BB2F5F">
              <w:rPr>
                <w:rFonts w:ascii="Times New Roman" w:eastAsia="Times New Roman" w:hAnsi="Times New Roman" w:cs="Times New Roman"/>
                <w:i/>
                <w:sz w:val="24"/>
                <w:lang w:val="ru-RU"/>
              </w:rPr>
              <w:t>развитие</w:t>
            </w:r>
            <w:r w:rsidRPr="00BB2F5F">
              <w:rPr>
                <w:rFonts w:ascii="Times New Roman" w:eastAsia="Times New Roman" w:hAnsi="Times New Roman" w:cs="Times New Roman"/>
                <w:i/>
                <w:spacing w:val="73"/>
                <w:sz w:val="24"/>
                <w:lang w:val="ru-RU"/>
              </w:rPr>
              <w:t xml:space="preserve"> </w:t>
            </w:r>
            <w:r w:rsidRPr="00BB2F5F">
              <w:rPr>
                <w:rFonts w:ascii="Times New Roman" w:eastAsia="Times New Roman" w:hAnsi="Times New Roman" w:cs="Times New Roman"/>
                <w:i/>
                <w:sz w:val="24"/>
                <w:lang w:val="ru-RU"/>
              </w:rPr>
              <w:t>национальной</w:t>
            </w:r>
            <w:r w:rsidRPr="00BB2F5F">
              <w:rPr>
                <w:rFonts w:ascii="Times New Roman" w:eastAsia="Times New Roman" w:hAnsi="Times New Roman" w:cs="Times New Roman"/>
                <w:i/>
                <w:spacing w:val="75"/>
                <w:sz w:val="24"/>
                <w:lang w:val="ru-RU"/>
              </w:rPr>
              <w:t xml:space="preserve"> </w:t>
            </w:r>
            <w:r w:rsidRPr="00BB2F5F">
              <w:rPr>
                <w:rFonts w:ascii="Times New Roman" w:eastAsia="Times New Roman" w:hAnsi="Times New Roman" w:cs="Times New Roman"/>
                <w:i/>
                <w:sz w:val="24"/>
                <w:lang w:val="ru-RU"/>
              </w:rPr>
              <w:t>культуры</w:t>
            </w:r>
            <w:r w:rsidRPr="00BB2F5F">
              <w:rPr>
                <w:rFonts w:ascii="Times New Roman" w:eastAsia="Times New Roman" w:hAnsi="Times New Roman" w:cs="Times New Roman"/>
                <w:i/>
                <w:spacing w:val="72"/>
                <w:sz w:val="24"/>
                <w:lang w:val="ru-RU"/>
              </w:rPr>
              <w:t xml:space="preserve"> </w:t>
            </w:r>
            <w:r w:rsidRPr="00BB2F5F">
              <w:rPr>
                <w:rFonts w:ascii="Times New Roman" w:eastAsia="Times New Roman" w:hAnsi="Times New Roman" w:cs="Times New Roman"/>
                <w:i/>
                <w:sz w:val="24"/>
                <w:lang w:val="ru-RU"/>
              </w:rPr>
              <w:t>татарского</w:t>
            </w:r>
            <w:r w:rsidRPr="00BB2F5F">
              <w:rPr>
                <w:rFonts w:ascii="Times New Roman" w:eastAsia="Times New Roman" w:hAnsi="Times New Roman" w:cs="Times New Roman"/>
                <w:i/>
                <w:spacing w:val="76"/>
                <w:sz w:val="24"/>
                <w:lang w:val="ru-RU"/>
              </w:rPr>
              <w:t xml:space="preserve"> </w:t>
            </w:r>
            <w:r w:rsidRPr="00BB2F5F">
              <w:rPr>
                <w:rFonts w:ascii="Times New Roman" w:eastAsia="Times New Roman" w:hAnsi="Times New Roman" w:cs="Times New Roman"/>
                <w:i/>
                <w:sz w:val="24"/>
                <w:lang w:val="ru-RU"/>
              </w:rPr>
              <w:t>народа,</w:t>
            </w:r>
          </w:p>
          <w:p w:rsidR="00BF3C9B" w:rsidRPr="00BB2F5F" w:rsidRDefault="00BF3C9B" w:rsidP="00BB2F5F">
            <w:pPr>
              <w:spacing w:line="264" w:lineRule="exact"/>
              <w:ind w:left="110"/>
              <w:jc w:val="both"/>
              <w:rPr>
                <w:rFonts w:ascii="Times New Roman" w:eastAsia="Times New Roman" w:hAnsi="Times New Roman" w:cs="Times New Roman"/>
                <w:i/>
                <w:sz w:val="24"/>
                <w:lang w:val="ru-RU"/>
              </w:rPr>
            </w:pPr>
            <w:r w:rsidRPr="00BB2F5F">
              <w:rPr>
                <w:rFonts w:ascii="Times New Roman" w:eastAsia="Times New Roman" w:hAnsi="Times New Roman" w:cs="Times New Roman"/>
                <w:i/>
                <w:sz w:val="24"/>
                <w:lang w:val="ru-RU"/>
              </w:rPr>
              <w:t>сохранение</w:t>
            </w:r>
            <w:r w:rsidRPr="00BB2F5F">
              <w:rPr>
                <w:rFonts w:ascii="Times New Roman" w:eastAsia="Times New Roman" w:hAnsi="Times New Roman" w:cs="Times New Roman"/>
                <w:i/>
                <w:spacing w:val="-6"/>
                <w:sz w:val="24"/>
                <w:lang w:val="ru-RU"/>
              </w:rPr>
              <w:t xml:space="preserve"> </w:t>
            </w:r>
            <w:r w:rsidRPr="00BB2F5F">
              <w:rPr>
                <w:rFonts w:ascii="Times New Roman" w:eastAsia="Times New Roman" w:hAnsi="Times New Roman" w:cs="Times New Roman"/>
                <w:i/>
                <w:sz w:val="24"/>
                <w:lang w:val="ru-RU"/>
              </w:rPr>
              <w:t>татарского</w:t>
            </w:r>
            <w:r w:rsidRPr="00BB2F5F">
              <w:rPr>
                <w:rFonts w:ascii="Times New Roman" w:eastAsia="Times New Roman" w:hAnsi="Times New Roman" w:cs="Times New Roman"/>
                <w:i/>
                <w:spacing w:val="-6"/>
                <w:sz w:val="24"/>
                <w:lang w:val="ru-RU"/>
              </w:rPr>
              <w:t xml:space="preserve"> </w:t>
            </w:r>
            <w:r w:rsidRPr="00BB2F5F">
              <w:rPr>
                <w:rFonts w:ascii="Times New Roman" w:eastAsia="Times New Roman" w:hAnsi="Times New Roman" w:cs="Times New Roman"/>
                <w:i/>
                <w:sz w:val="24"/>
                <w:lang w:val="ru-RU"/>
              </w:rPr>
              <w:t>языка,</w:t>
            </w:r>
            <w:r w:rsidRPr="00BB2F5F">
              <w:rPr>
                <w:rFonts w:ascii="Times New Roman" w:eastAsia="Times New Roman" w:hAnsi="Times New Roman" w:cs="Times New Roman"/>
                <w:i/>
                <w:spacing w:val="-5"/>
                <w:sz w:val="24"/>
                <w:lang w:val="ru-RU"/>
              </w:rPr>
              <w:t xml:space="preserve"> </w:t>
            </w:r>
            <w:r w:rsidRPr="00BB2F5F">
              <w:rPr>
                <w:rFonts w:ascii="Times New Roman" w:eastAsia="Times New Roman" w:hAnsi="Times New Roman" w:cs="Times New Roman"/>
                <w:i/>
                <w:sz w:val="24"/>
                <w:lang w:val="ru-RU"/>
              </w:rPr>
              <w:t>культурного</w:t>
            </w:r>
            <w:r w:rsidRPr="00BB2F5F">
              <w:rPr>
                <w:rFonts w:ascii="Times New Roman" w:eastAsia="Times New Roman" w:hAnsi="Times New Roman" w:cs="Times New Roman"/>
                <w:i/>
                <w:spacing w:val="-8"/>
                <w:sz w:val="24"/>
                <w:lang w:val="ru-RU"/>
              </w:rPr>
              <w:t xml:space="preserve"> </w:t>
            </w:r>
            <w:r w:rsidRPr="00BB2F5F">
              <w:rPr>
                <w:rFonts w:ascii="Times New Roman" w:eastAsia="Times New Roman" w:hAnsi="Times New Roman" w:cs="Times New Roman"/>
                <w:i/>
                <w:sz w:val="24"/>
                <w:lang w:val="ru-RU"/>
              </w:rPr>
              <w:t>наследия,</w:t>
            </w:r>
            <w:r w:rsidRPr="00BB2F5F">
              <w:rPr>
                <w:rFonts w:ascii="Times New Roman" w:eastAsia="Times New Roman" w:hAnsi="Times New Roman" w:cs="Times New Roman"/>
                <w:i/>
                <w:spacing w:val="-5"/>
                <w:sz w:val="24"/>
                <w:lang w:val="ru-RU"/>
              </w:rPr>
              <w:t xml:space="preserve"> </w:t>
            </w:r>
            <w:r w:rsidRPr="00BB2F5F">
              <w:rPr>
                <w:rFonts w:ascii="Times New Roman" w:eastAsia="Times New Roman" w:hAnsi="Times New Roman" w:cs="Times New Roman"/>
                <w:i/>
                <w:sz w:val="24"/>
                <w:lang w:val="ru-RU"/>
              </w:rPr>
              <w:t>развитие</w:t>
            </w:r>
            <w:r w:rsidRPr="00BB2F5F">
              <w:rPr>
                <w:rFonts w:ascii="Times New Roman" w:eastAsia="Times New Roman" w:hAnsi="Times New Roman" w:cs="Times New Roman"/>
                <w:i/>
                <w:spacing w:val="-7"/>
                <w:sz w:val="24"/>
                <w:lang w:val="ru-RU"/>
              </w:rPr>
              <w:t xml:space="preserve"> </w:t>
            </w:r>
            <w:r w:rsidRPr="00BB2F5F">
              <w:rPr>
                <w:rFonts w:ascii="Times New Roman" w:eastAsia="Times New Roman" w:hAnsi="Times New Roman" w:cs="Times New Roman"/>
                <w:i/>
                <w:sz w:val="24"/>
                <w:lang w:val="ru-RU"/>
              </w:rPr>
              <w:t>музейной</w:t>
            </w:r>
            <w:r w:rsidRPr="00BB2F5F">
              <w:rPr>
                <w:rFonts w:ascii="Times New Roman" w:eastAsia="Times New Roman" w:hAnsi="Times New Roman" w:cs="Times New Roman"/>
                <w:i/>
                <w:spacing w:val="-6"/>
                <w:sz w:val="24"/>
                <w:lang w:val="ru-RU"/>
              </w:rPr>
              <w:t xml:space="preserve"> </w:t>
            </w:r>
            <w:r w:rsidRPr="00BB2F5F">
              <w:rPr>
                <w:rFonts w:ascii="Times New Roman" w:eastAsia="Times New Roman" w:hAnsi="Times New Roman" w:cs="Times New Roman"/>
                <w:i/>
                <w:sz w:val="24"/>
                <w:lang w:val="ru-RU"/>
              </w:rPr>
              <w:t>деятельности</w:t>
            </w:r>
            <w:r w:rsidRPr="00BB2F5F">
              <w:rPr>
                <w:rFonts w:ascii="Times New Roman" w:eastAsia="Times New Roman" w:hAnsi="Times New Roman" w:cs="Times New Roman"/>
                <w:i/>
                <w:spacing w:val="-6"/>
                <w:sz w:val="24"/>
                <w:lang w:val="ru-RU"/>
              </w:rPr>
              <w:t xml:space="preserve"> </w:t>
            </w:r>
            <w:r w:rsidRPr="00BB2F5F">
              <w:rPr>
                <w:rFonts w:ascii="Times New Roman" w:eastAsia="Times New Roman" w:hAnsi="Times New Roman" w:cs="Times New Roman"/>
                <w:i/>
                <w:sz w:val="24"/>
                <w:lang w:val="ru-RU"/>
              </w:rPr>
              <w:t>и</w:t>
            </w:r>
            <w:r w:rsidRPr="00BB2F5F">
              <w:rPr>
                <w:rFonts w:ascii="Times New Roman" w:eastAsia="Times New Roman" w:hAnsi="Times New Roman" w:cs="Times New Roman"/>
                <w:i/>
                <w:spacing w:val="-5"/>
                <w:sz w:val="24"/>
                <w:lang w:val="ru-RU"/>
              </w:rPr>
              <w:t xml:space="preserve"> </w:t>
            </w:r>
            <w:r w:rsidRPr="00BB2F5F">
              <w:rPr>
                <w:rFonts w:ascii="Times New Roman" w:eastAsia="Times New Roman" w:hAnsi="Times New Roman" w:cs="Times New Roman"/>
                <w:i/>
                <w:sz w:val="24"/>
                <w:lang w:val="ru-RU"/>
              </w:rPr>
              <w:t>в</w:t>
            </w:r>
          </w:p>
          <w:p w:rsidR="00BF3C9B" w:rsidRPr="00BF3C9B" w:rsidRDefault="00BF3C9B" w:rsidP="00BF3C9B">
            <w:pPr>
              <w:ind w:left="110" w:right="100"/>
              <w:jc w:val="both"/>
              <w:rPr>
                <w:rFonts w:ascii="Times New Roman" w:eastAsia="Times New Roman" w:hAnsi="Times New Roman" w:cs="Times New Roman"/>
                <w:i/>
                <w:sz w:val="24"/>
                <w:lang w:val="ru-RU"/>
              </w:rPr>
            </w:pPr>
            <w:r w:rsidRPr="00BF3C9B">
              <w:rPr>
                <w:rFonts w:ascii="Times New Roman" w:eastAsia="Times New Roman" w:hAnsi="Times New Roman" w:cs="Times New Roman"/>
                <w:i/>
                <w:sz w:val="24"/>
                <w:lang w:val="ru-RU"/>
              </w:rPr>
              <w:t>ДОО и др.</w:t>
            </w:r>
          </w:p>
          <w:p w:rsidR="00BF3C9B" w:rsidRPr="00BF3C9B" w:rsidRDefault="00BF3C9B" w:rsidP="00BF3C9B">
            <w:pPr>
              <w:ind w:left="110" w:right="100"/>
              <w:jc w:val="both"/>
              <w:rPr>
                <w:rFonts w:ascii="Times New Roman" w:eastAsia="Times New Roman" w:hAnsi="Times New Roman" w:cs="Times New Roman"/>
                <w:i/>
                <w:sz w:val="24"/>
                <w:lang w:val="ru-RU"/>
              </w:rPr>
            </w:pPr>
          </w:p>
          <w:p w:rsidR="00BF3C9B" w:rsidRPr="00BF3C9B" w:rsidRDefault="00BF3C9B" w:rsidP="00BF3C9B">
            <w:pPr>
              <w:ind w:left="110" w:right="100"/>
              <w:jc w:val="both"/>
              <w:rPr>
                <w:rFonts w:ascii="Times New Roman" w:eastAsia="Times New Roman" w:hAnsi="Times New Roman" w:cs="Times New Roman"/>
                <w:i/>
                <w:sz w:val="24"/>
                <w:lang w:val="ru-RU"/>
              </w:rPr>
            </w:pPr>
            <w:r w:rsidRPr="00BF3C9B">
              <w:rPr>
                <w:rFonts w:ascii="Times New Roman" w:eastAsia="Times New Roman" w:hAnsi="Times New Roman" w:cs="Times New Roman"/>
                <w:i/>
                <w:sz w:val="24"/>
                <w:lang w:val="ru-RU"/>
              </w:rPr>
              <w:t>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ДО).</w:t>
            </w:r>
          </w:p>
          <w:p w:rsidR="00BF3C9B" w:rsidRPr="00BF3C9B" w:rsidRDefault="00BF3C9B" w:rsidP="00BF3C9B">
            <w:pPr>
              <w:ind w:left="110" w:right="100"/>
              <w:jc w:val="both"/>
              <w:rPr>
                <w:rFonts w:ascii="Times New Roman" w:eastAsia="Times New Roman" w:hAnsi="Times New Roman" w:cs="Times New Roman"/>
                <w:i/>
                <w:sz w:val="24"/>
                <w:lang w:val="ru-RU"/>
              </w:rPr>
            </w:pPr>
          </w:p>
          <w:p w:rsidR="00BF3C9B" w:rsidRPr="00BB2F5F" w:rsidRDefault="00BF3C9B" w:rsidP="00BF3C9B">
            <w:pPr>
              <w:ind w:left="110" w:right="100"/>
              <w:jc w:val="both"/>
              <w:rPr>
                <w:rFonts w:ascii="Times New Roman" w:eastAsia="Times New Roman" w:hAnsi="Times New Roman" w:cs="Times New Roman"/>
                <w:i/>
                <w:sz w:val="24"/>
                <w:lang w:val="ru-RU"/>
              </w:rPr>
            </w:pPr>
            <w:r w:rsidRPr="00BF3C9B">
              <w:rPr>
                <w:rFonts w:ascii="Times New Roman" w:eastAsia="Times New Roman" w:hAnsi="Times New Roman" w:cs="Times New Roman"/>
                <w:i/>
                <w:sz w:val="24"/>
                <w:lang w:val="ru-RU"/>
              </w:rPr>
              <w:t>Проекты воспитательной направленности ДОО планирует, организует и реализует согласно утвержденного плана мероприятий.</w:t>
            </w:r>
          </w:p>
        </w:tc>
      </w:tr>
    </w:tbl>
    <w:p w:rsidR="00767596" w:rsidRPr="00767596" w:rsidRDefault="00767596" w:rsidP="00767596">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p>
    <w:p w:rsidR="00BF3C9B" w:rsidRPr="00BF3C9B" w:rsidRDefault="00BF3C9B" w:rsidP="00BF3C9B">
      <w:pPr>
        <w:widowControl w:val="0"/>
        <w:autoSpaceDE w:val="0"/>
        <w:autoSpaceDN w:val="0"/>
        <w:spacing w:after="0" w:line="240" w:lineRule="auto"/>
        <w:ind w:left="110" w:right="94"/>
        <w:jc w:val="both"/>
        <w:rPr>
          <w:rFonts w:ascii="Times New Roman" w:eastAsia="Times New Roman" w:hAnsi="Times New Roman" w:cs="Times New Roman"/>
          <w:b/>
          <w:sz w:val="24"/>
          <w:szCs w:val="24"/>
        </w:rPr>
      </w:pPr>
      <w:r w:rsidRPr="00BF3C9B">
        <w:rPr>
          <w:rFonts w:ascii="Times New Roman" w:eastAsia="Times New Roman" w:hAnsi="Times New Roman" w:cs="Times New Roman"/>
          <w:b/>
          <w:sz w:val="24"/>
          <w:szCs w:val="24"/>
        </w:rPr>
        <w:t>2.7.4.</w:t>
      </w:r>
      <w:r w:rsidRPr="00BF3C9B">
        <w:rPr>
          <w:rFonts w:ascii="Times New Roman" w:eastAsia="Times New Roman" w:hAnsi="Times New Roman" w:cs="Times New Roman"/>
          <w:b/>
          <w:sz w:val="24"/>
          <w:szCs w:val="24"/>
        </w:rPr>
        <w:tab/>
        <w:t>Организационный раздел Программы воспитания.</w:t>
      </w:r>
      <w:r w:rsidRPr="00BF3C9B">
        <w:rPr>
          <w:rFonts w:ascii="Times New Roman" w:eastAsia="Times New Roman" w:hAnsi="Times New Roman" w:cs="Times New Roman"/>
          <w:i/>
          <w:sz w:val="24"/>
        </w:rPr>
        <w:t xml:space="preserve"> </w:t>
      </w:r>
    </w:p>
    <w:p w:rsidR="00BF3C9B" w:rsidRPr="00BF3C9B" w:rsidRDefault="00BF3C9B" w:rsidP="00BF3C9B">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b/>
          <w:sz w:val="24"/>
          <w:szCs w:val="24"/>
        </w:rPr>
      </w:pPr>
    </w:p>
    <w:p w:rsidR="00BF3C9B" w:rsidRPr="00BF3C9B" w:rsidRDefault="00BF3C9B" w:rsidP="00BF3C9B">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b/>
          <w:sz w:val="24"/>
          <w:szCs w:val="24"/>
        </w:rPr>
      </w:pPr>
      <w:r w:rsidRPr="00BF3C9B">
        <w:rPr>
          <w:rFonts w:ascii="Times New Roman" w:eastAsia="Times New Roman" w:hAnsi="Times New Roman" w:cs="Times New Roman"/>
          <w:b/>
          <w:sz w:val="24"/>
          <w:szCs w:val="24"/>
        </w:rPr>
        <w:t>2.7.4.1.</w:t>
      </w:r>
      <w:r w:rsidRPr="00BF3C9B">
        <w:rPr>
          <w:rFonts w:ascii="Times New Roman" w:eastAsia="Times New Roman" w:hAnsi="Times New Roman" w:cs="Times New Roman"/>
          <w:b/>
          <w:sz w:val="24"/>
          <w:szCs w:val="24"/>
        </w:rPr>
        <w:tab/>
        <w:t>Кадровое обеспечение.</w:t>
      </w:r>
    </w:p>
    <w:p w:rsidR="00767596" w:rsidRDefault="00BF3C9B" w:rsidP="00BF3C9B">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BF3C9B">
        <w:rPr>
          <w:rFonts w:ascii="Times New Roman" w:eastAsia="Times New Roman" w:hAnsi="Times New Roman" w:cs="Times New Roman"/>
          <w:sz w:val="24"/>
          <w:szCs w:val="24"/>
        </w:rPr>
        <w:t>В данном разделе могут быть представлены решения в образовательной организации в соответствии с ФГОС ДО по разделению функционала, связанного с планированием, организацией, реализацией, обеспечением воспитательной деятельности; по вопросам повышения квалификации педагогов в сфере воспитания; психолого-педагогического сопровождения обучающихся, в том числе с ОВЗ и других категорий; привлечению специалистов других организаций (образовательных, социальных, правоохранительных и других).</w:t>
      </w:r>
    </w:p>
    <w:p w:rsidR="00BF3C9B" w:rsidRPr="00BF3C9B" w:rsidRDefault="00BF3C9B" w:rsidP="00BF3C9B">
      <w:pPr>
        <w:widowControl w:val="0"/>
        <w:autoSpaceDE w:val="0"/>
        <w:autoSpaceDN w:val="0"/>
        <w:spacing w:before="1" w:after="0" w:line="240" w:lineRule="auto"/>
        <w:ind w:left="663" w:right="825"/>
        <w:jc w:val="center"/>
        <w:outlineLvl w:val="0"/>
        <w:rPr>
          <w:rFonts w:ascii="Times New Roman" w:eastAsia="Times New Roman" w:hAnsi="Times New Roman" w:cs="Times New Roman"/>
          <w:b/>
          <w:bCs/>
          <w:sz w:val="24"/>
          <w:szCs w:val="24"/>
        </w:rPr>
      </w:pPr>
      <w:r w:rsidRPr="00BF3C9B">
        <w:rPr>
          <w:rFonts w:ascii="Times New Roman" w:eastAsia="Times New Roman" w:hAnsi="Times New Roman" w:cs="Times New Roman"/>
          <w:b/>
          <w:bCs/>
          <w:color w:val="933634"/>
          <w:sz w:val="24"/>
          <w:szCs w:val="24"/>
        </w:rPr>
        <w:t>Региональные</w:t>
      </w:r>
      <w:r w:rsidRPr="00BF3C9B">
        <w:rPr>
          <w:rFonts w:ascii="Times New Roman" w:eastAsia="Times New Roman" w:hAnsi="Times New Roman" w:cs="Times New Roman"/>
          <w:b/>
          <w:bCs/>
          <w:color w:val="933634"/>
          <w:spacing w:val="-5"/>
          <w:sz w:val="24"/>
          <w:szCs w:val="24"/>
        </w:rPr>
        <w:t xml:space="preserve"> </w:t>
      </w:r>
      <w:r w:rsidRPr="00BF3C9B">
        <w:rPr>
          <w:rFonts w:ascii="Times New Roman" w:eastAsia="Times New Roman" w:hAnsi="Times New Roman" w:cs="Times New Roman"/>
          <w:b/>
          <w:bCs/>
          <w:color w:val="933634"/>
          <w:sz w:val="24"/>
          <w:szCs w:val="24"/>
        </w:rPr>
        <w:t>особенности</w:t>
      </w:r>
      <w:r w:rsidRPr="00BF3C9B">
        <w:rPr>
          <w:rFonts w:ascii="Times New Roman" w:eastAsia="Times New Roman" w:hAnsi="Times New Roman" w:cs="Times New Roman"/>
          <w:b/>
          <w:bCs/>
          <w:color w:val="933634"/>
          <w:spacing w:val="-4"/>
          <w:sz w:val="24"/>
          <w:szCs w:val="24"/>
        </w:rPr>
        <w:t xml:space="preserve"> </w:t>
      </w:r>
      <w:r w:rsidRPr="00BF3C9B">
        <w:rPr>
          <w:rFonts w:ascii="Times New Roman" w:eastAsia="Times New Roman" w:hAnsi="Times New Roman" w:cs="Times New Roman"/>
          <w:b/>
          <w:bCs/>
          <w:color w:val="933634"/>
          <w:sz w:val="24"/>
          <w:szCs w:val="24"/>
        </w:rPr>
        <w:t>кадрового</w:t>
      </w:r>
      <w:r w:rsidRPr="00BF3C9B">
        <w:rPr>
          <w:rFonts w:ascii="Times New Roman" w:eastAsia="Times New Roman" w:hAnsi="Times New Roman" w:cs="Times New Roman"/>
          <w:b/>
          <w:bCs/>
          <w:color w:val="933634"/>
          <w:spacing w:val="-2"/>
          <w:sz w:val="24"/>
          <w:szCs w:val="24"/>
        </w:rPr>
        <w:t xml:space="preserve"> </w:t>
      </w:r>
      <w:r w:rsidRPr="00BF3C9B">
        <w:rPr>
          <w:rFonts w:ascii="Times New Roman" w:eastAsia="Times New Roman" w:hAnsi="Times New Roman" w:cs="Times New Roman"/>
          <w:b/>
          <w:bCs/>
          <w:color w:val="933634"/>
          <w:sz w:val="24"/>
          <w:szCs w:val="24"/>
        </w:rPr>
        <w:t>обеспечения</w:t>
      </w:r>
    </w:p>
    <w:p w:rsidR="00BF3C9B" w:rsidRPr="00BF3C9B" w:rsidRDefault="00BF3C9B" w:rsidP="00BF3C9B">
      <w:pPr>
        <w:widowControl w:val="0"/>
        <w:autoSpaceDE w:val="0"/>
        <w:autoSpaceDN w:val="0"/>
        <w:spacing w:before="5" w:after="0" w:line="240" w:lineRule="auto"/>
        <w:rPr>
          <w:rFonts w:ascii="Times New Roman" w:eastAsia="Times New Roman" w:hAnsi="Times New Roman" w:cs="Times New Roman"/>
          <w:b/>
          <w:sz w:val="24"/>
          <w:szCs w:val="24"/>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40"/>
      </w:tblGrid>
      <w:tr w:rsidR="00BF3C9B" w:rsidRPr="00BF3C9B" w:rsidTr="00BF3C9B">
        <w:trPr>
          <w:trHeight w:val="275"/>
        </w:trPr>
        <w:tc>
          <w:tcPr>
            <w:tcW w:w="9640" w:type="dxa"/>
          </w:tcPr>
          <w:p w:rsidR="00BF3C9B" w:rsidRPr="00BF3C9B" w:rsidRDefault="00BF3C9B" w:rsidP="00BF3C9B">
            <w:pPr>
              <w:spacing w:line="256" w:lineRule="exact"/>
              <w:ind w:left="110" w:firstLine="209"/>
              <w:rPr>
                <w:rFonts w:ascii="Times New Roman" w:eastAsia="Times New Roman" w:hAnsi="Times New Roman" w:cs="Times New Roman"/>
                <w:i/>
                <w:sz w:val="24"/>
                <w:lang w:val="ru-RU"/>
              </w:rPr>
            </w:pPr>
            <w:r w:rsidRPr="00BF3C9B">
              <w:rPr>
                <w:rFonts w:ascii="Times New Roman" w:eastAsia="Times New Roman" w:hAnsi="Times New Roman" w:cs="Times New Roman"/>
                <w:i/>
                <w:sz w:val="24"/>
                <w:lang w:val="ru-RU"/>
              </w:rPr>
              <w:t>Региональные</w:t>
            </w:r>
            <w:r w:rsidRPr="00BF3C9B">
              <w:rPr>
                <w:rFonts w:ascii="Times New Roman" w:eastAsia="Times New Roman" w:hAnsi="Times New Roman" w:cs="Times New Roman"/>
                <w:i/>
                <w:spacing w:val="-4"/>
                <w:sz w:val="24"/>
                <w:lang w:val="ru-RU"/>
              </w:rPr>
              <w:t xml:space="preserve"> </w:t>
            </w:r>
            <w:r w:rsidRPr="00BF3C9B">
              <w:rPr>
                <w:rFonts w:ascii="Times New Roman" w:eastAsia="Times New Roman" w:hAnsi="Times New Roman" w:cs="Times New Roman"/>
                <w:i/>
                <w:sz w:val="24"/>
                <w:lang w:val="ru-RU"/>
              </w:rPr>
              <w:t>особенности</w:t>
            </w:r>
            <w:r w:rsidRPr="00BF3C9B">
              <w:rPr>
                <w:rFonts w:ascii="Times New Roman" w:eastAsia="Times New Roman" w:hAnsi="Times New Roman" w:cs="Times New Roman"/>
                <w:i/>
                <w:spacing w:val="-4"/>
                <w:sz w:val="24"/>
                <w:lang w:val="ru-RU"/>
              </w:rPr>
              <w:t xml:space="preserve"> </w:t>
            </w:r>
            <w:r w:rsidRPr="00BF3C9B">
              <w:rPr>
                <w:rFonts w:ascii="Times New Roman" w:eastAsia="Times New Roman" w:hAnsi="Times New Roman" w:cs="Times New Roman"/>
                <w:i/>
                <w:sz w:val="24"/>
                <w:lang w:val="ru-RU"/>
              </w:rPr>
              <w:t>кадрового</w:t>
            </w:r>
            <w:r w:rsidRPr="00BF3C9B">
              <w:rPr>
                <w:rFonts w:ascii="Times New Roman" w:eastAsia="Times New Roman" w:hAnsi="Times New Roman" w:cs="Times New Roman"/>
                <w:i/>
                <w:spacing w:val="-3"/>
                <w:sz w:val="24"/>
                <w:lang w:val="ru-RU"/>
              </w:rPr>
              <w:t xml:space="preserve"> </w:t>
            </w:r>
            <w:r w:rsidRPr="00BF3C9B">
              <w:rPr>
                <w:rFonts w:ascii="Times New Roman" w:eastAsia="Times New Roman" w:hAnsi="Times New Roman" w:cs="Times New Roman"/>
                <w:i/>
                <w:sz w:val="24"/>
                <w:lang w:val="ru-RU"/>
              </w:rPr>
              <w:t>обеспечения</w:t>
            </w:r>
            <w:r w:rsidRPr="00BF3C9B">
              <w:rPr>
                <w:rFonts w:ascii="Times New Roman" w:eastAsia="Times New Roman" w:hAnsi="Times New Roman" w:cs="Times New Roman"/>
                <w:i/>
                <w:spacing w:val="-4"/>
                <w:sz w:val="24"/>
                <w:lang w:val="ru-RU"/>
              </w:rPr>
              <w:t xml:space="preserve"> </w:t>
            </w:r>
            <w:r w:rsidRPr="00BF3C9B">
              <w:rPr>
                <w:rFonts w:ascii="Times New Roman" w:eastAsia="Times New Roman" w:hAnsi="Times New Roman" w:cs="Times New Roman"/>
                <w:i/>
                <w:sz w:val="24"/>
                <w:lang w:val="ru-RU"/>
              </w:rPr>
              <w:t>воспитательного</w:t>
            </w:r>
            <w:r w:rsidRPr="00BF3C9B">
              <w:rPr>
                <w:rFonts w:ascii="Times New Roman" w:eastAsia="Times New Roman" w:hAnsi="Times New Roman" w:cs="Times New Roman"/>
                <w:i/>
                <w:spacing w:val="-3"/>
                <w:sz w:val="24"/>
                <w:lang w:val="ru-RU"/>
              </w:rPr>
              <w:t xml:space="preserve"> </w:t>
            </w:r>
            <w:r w:rsidRPr="00BF3C9B">
              <w:rPr>
                <w:rFonts w:ascii="Times New Roman" w:eastAsia="Times New Roman" w:hAnsi="Times New Roman" w:cs="Times New Roman"/>
                <w:i/>
                <w:sz w:val="24"/>
                <w:lang w:val="ru-RU"/>
              </w:rPr>
              <w:t>процесса</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в</w:t>
            </w:r>
            <w:r w:rsidRPr="00BF3C9B">
              <w:rPr>
                <w:rFonts w:ascii="Times New Roman" w:eastAsia="Times New Roman" w:hAnsi="Times New Roman" w:cs="Times New Roman"/>
                <w:i/>
                <w:spacing w:val="-4"/>
                <w:sz w:val="24"/>
                <w:lang w:val="ru-RU"/>
              </w:rPr>
              <w:t xml:space="preserve"> </w:t>
            </w:r>
            <w:r w:rsidRPr="00BF3C9B">
              <w:rPr>
                <w:rFonts w:ascii="Times New Roman" w:eastAsia="Times New Roman" w:hAnsi="Times New Roman" w:cs="Times New Roman"/>
                <w:i/>
                <w:sz w:val="24"/>
                <w:lang w:val="ru-RU"/>
              </w:rPr>
              <w:t>ДОО:</w:t>
            </w:r>
          </w:p>
        </w:tc>
      </w:tr>
      <w:tr w:rsidR="00BF3C9B" w:rsidRPr="00BF3C9B" w:rsidTr="00BF3C9B">
        <w:trPr>
          <w:trHeight w:val="275"/>
        </w:trPr>
        <w:tc>
          <w:tcPr>
            <w:tcW w:w="9640" w:type="dxa"/>
          </w:tcPr>
          <w:p w:rsidR="00BF3C9B" w:rsidRPr="00BF3C9B" w:rsidRDefault="00BF3C9B" w:rsidP="00BF3C9B">
            <w:pPr>
              <w:ind w:left="110" w:right="94"/>
              <w:jc w:val="both"/>
              <w:rPr>
                <w:rFonts w:ascii="Times New Roman" w:eastAsia="Times New Roman" w:hAnsi="Times New Roman" w:cs="Times New Roman"/>
                <w:i/>
                <w:sz w:val="24"/>
                <w:lang w:val="ru-RU"/>
              </w:rPr>
            </w:pPr>
            <w:r w:rsidRPr="00BF3C9B">
              <w:rPr>
                <w:rFonts w:ascii="Times New Roman" w:eastAsia="Times New Roman" w:hAnsi="Times New Roman" w:cs="Times New Roman"/>
                <w:i/>
                <w:sz w:val="24"/>
                <w:lang w:val="ru-RU"/>
              </w:rPr>
              <w:t>Условием</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качественной</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реализации</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Программы</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является</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непрерывное</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сопровождение</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педагогическими и учебно-вспомогательными работниками пребывания воспитанников в</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Организации.</w:t>
            </w:r>
          </w:p>
          <w:p w:rsidR="00BF3C9B" w:rsidRPr="00BF3C9B" w:rsidRDefault="00BF3C9B" w:rsidP="00BF3C9B">
            <w:pPr>
              <w:spacing w:before="8"/>
              <w:rPr>
                <w:rFonts w:ascii="Times New Roman" w:eastAsia="Times New Roman" w:hAnsi="Times New Roman" w:cs="Times New Roman"/>
                <w:b/>
                <w:sz w:val="23"/>
                <w:lang w:val="ru-RU"/>
              </w:rPr>
            </w:pPr>
          </w:p>
          <w:p w:rsidR="00BF3C9B" w:rsidRPr="00BF3C9B" w:rsidRDefault="00BF3C9B" w:rsidP="00BF3C9B">
            <w:pPr>
              <w:ind w:left="110" w:right="91"/>
              <w:jc w:val="both"/>
              <w:rPr>
                <w:rFonts w:ascii="Times New Roman" w:eastAsia="Times New Roman" w:hAnsi="Times New Roman" w:cs="Times New Roman"/>
                <w:i/>
                <w:sz w:val="24"/>
                <w:lang w:val="ru-RU"/>
              </w:rPr>
            </w:pPr>
            <w:r w:rsidRPr="00BF3C9B">
              <w:rPr>
                <w:rFonts w:ascii="Times New Roman" w:eastAsia="Times New Roman" w:hAnsi="Times New Roman" w:cs="Times New Roman"/>
                <w:i/>
                <w:sz w:val="24"/>
                <w:lang w:val="ru-RU"/>
              </w:rPr>
              <w:t>К педагогическим работникам относятся такие специалисты, как воспитатель (включая</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воспитателя по обучению татарскому языку), старший воспитатель, учитель-логопед,</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lastRenderedPageBreak/>
              <w:t>педагог-психолог,</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музыкальный</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руководитель,</w:t>
            </w:r>
            <w:r w:rsidRPr="00BF3C9B">
              <w:rPr>
                <w:rFonts w:ascii="Times New Roman" w:eastAsia="Times New Roman" w:hAnsi="Times New Roman" w:cs="Times New Roman"/>
                <w:i/>
                <w:spacing w:val="-4"/>
                <w:sz w:val="24"/>
                <w:lang w:val="ru-RU"/>
              </w:rPr>
              <w:t xml:space="preserve"> </w:t>
            </w:r>
            <w:r w:rsidRPr="00BF3C9B">
              <w:rPr>
                <w:rFonts w:ascii="Times New Roman" w:eastAsia="Times New Roman" w:hAnsi="Times New Roman" w:cs="Times New Roman"/>
                <w:i/>
                <w:sz w:val="24"/>
                <w:lang w:val="ru-RU"/>
              </w:rPr>
              <w:t>инструктор</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по</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физической</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культуре.</w:t>
            </w:r>
          </w:p>
          <w:p w:rsidR="00BF3C9B" w:rsidRPr="00BF3C9B" w:rsidRDefault="00BF3C9B" w:rsidP="00BF3C9B">
            <w:pPr>
              <w:spacing w:before="5"/>
              <w:rPr>
                <w:rFonts w:ascii="Times New Roman" w:eastAsia="Times New Roman" w:hAnsi="Times New Roman" w:cs="Times New Roman"/>
                <w:b/>
                <w:sz w:val="24"/>
                <w:lang w:val="ru-RU"/>
              </w:rPr>
            </w:pPr>
          </w:p>
          <w:p w:rsidR="00BF3C9B" w:rsidRPr="00BF3C9B" w:rsidRDefault="00BF3C9B" w:rsidP="00BF3C9B">
            <w:pPr>
              <w:ind w:left="110" w:right="99"/>
              <w:jc w:val="both"/>
              <w:rPr>
                <w:rFonts w:ascii="Times New Roman" w:eastAsia="Times New Roman" w:hAnsi="Times New Roman" w:cs="Times New Roman"/>
                <w:i/>
                <w:sz w:val="24"/>
                <w:lang w:val="ru-RU"/>
              </w:rPr>
            </w:pPr>
            <w:r w:rsidRPr="00BF3C9B">
              <w:rPr>
                <w:rFonts w:ascii="Times New Roman" w:eastAsia="Times New Roman" w:hAnsi="Times New Roman" w:cs="Times New Roman"/>
                <w:i/>
                <w:sz w:val="24"/>
                <w:lang w:val="ru-RU"/>
              </w:rPr>
              <w:t>К</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учебно-вспомогательному</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персоналу</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относятся</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помощник</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воспитателя</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и</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младший</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воспитатель.</w:t>
            </w:r>
          </w:p>
          <w:p w:rsidR="00BF3C9B" w:rsidRPr="00BF3C9B" w:rsidRDefault="00BF3C9B" w:rsidP="00BF3C9B">
            <w:pPr>
              <w:spacing w:before="5"/>
              <w:rPr>
                <w:rFonts w:ascii="Times New Roman" w:eastAsia="Times New Roman" w:hAnsi="Times New Roman" w:cs="Times New Roman"/>
                <w:b/>
                <w:sz w:val="24"/>
                <w:lang w:val="ru-RU"/>
              </w:rPr>
            </w:pPr>
          </w:p>
          <w:p w:rsidR="00BF3C9B" w:rsidRPr="00BF3C9B" w:rsidRDefault="00BF3C9B" w:rsidP="00BF3C9B">
            <w:pPr>
              <w:ind w:left="110" w:right="100"/>
              <w:jc w:val="both"/>
              <w:rPr>
                <w:rFonts w:ascii="Times New Roman" w:eastAsia="Times New Roman" w:hAnsi="Times New Roman" w:cs="Times New Roman"/>
                <w:i/>
                <w:sz w:val="24"/>
                <w:lang w:val="ru-RU"/>
              </w:rPr>
            </w:pPr>
            <w:r w:rsidRPr="00BF3C9B">
              <w:rPr>
                <w:rFonts w:ascii="Times New Roman" w:eastAsia="Times New Roman" w:hAnsi="Times New Roman" w:cs="Times New Roman"/>
                <w:i/>
                <w:sz w:val="24"/>
                <w:lang w:val="ru-RU"/>
              </w:rPr>
              <w:t>Организация</w:t>
            </w:r>
            <w:r w:rsidRPr="00BF3C9B">
              <w:rPr>
                <w:rFonts w:ascii="Times New Roman" w:eastAsia="Times New Roman" w:hAnsi="Times New Roman" w:cs="Times New Roman"/>
                <w:i/>
                <w:spacing w:val="-9"/>
                <w:sz w:val="24"/>
                <w:lang w:val="ru-RU"/>
              </w:rPr>
              <w:t xml:space="preserve"> </w:t>
            </w:r>
            <w:r w:rsidRPr="00BF3C9B">
              <w:rPr>
                <w:rFonts w:ascii="Times New Roman" w:eastAsia="Times New Roman" w:hAnsi="Times New Roman" w:cs="Times New Roman"/>
                <w:i/>
                <w:sz w:val="24"/>
                <w:lang w:val="ru-RU"/>
              </w:rPr>
              <w:t>самостоятельно</w:t>
            </w:r>
            <w:r w:rsidRPr="00BF3C9B">
              <w:rPr>
                <w:rFonts w:ascii="Times New Roman" w:eastAsia="Times New Roman" w:hAnsi="Times New Roman" w:cs="Times New Roman"/>
                <w:i/>
                <w:spacing w:val="-7"/>
                <w:sz w:val="24"/>
                <w:lang w:val="ru-RU"/>
              </w:rPr>
              <w:t xml:space="preserve"> </w:t>
            </w:r>
            <w:r w:rsidRPr="00BF3C9B">
              <w:rPr>
                <w:rFonts w:ascii="Times New Roman" w:eastAsia="Times New Roman" w:hAnsi="Times New Roman" w:cs="Times New Roman"/>
                <w:i/>
                <w:sz w:val="24"/>
                <w:lang w:val="ru-RU"/>
              </w:rPr>
              <w:t>определяет</w:t>
            </w:r>
            <w:r w:rsidRPr="00BF3C9B">
              <w:rPr>
                <w:rFonts w:ascii="Times New Roman" w:eastAsia="Times New Roman" w:hAnsi="Times New Roman" w:cs="Times New Roman"/>
                <w:i/>
                <w:spacing w:val="-7"/>
                <w:sz w:val="24"/>
                <w:lang w:val="ru-RU"/>
              </w:rPr>
              <w:t xml:space="preserve"> </w:t>
            </w:r>
            <w:r w:rsidRPr="00BF3C9B">
              <w:rPr>
                <w:rFonts w:ascii="Times New Roman" w:eastAsia="Times New Roman" w:hAnsi="Times New Roman" w:cs="Times New Roman"/>
                <w:i/>
                <w:sz w:val="24"/>
                <w:lang w:val="ru-RU"/>
              </w:rPr>
              <w:t>должностной</w:t>
            </w:r>
            <w:r w:rsidRPr="00BF3C9B">
              <w:rPr>
                <w:rFonts w:ascii="Times New Roman" w:eastAsia="Times New Roman" w:hAnsi="Times New Roman" w:cs="Times New Roman"/>
                <w:i/>
                <w:spacing w:val="-7"/>
                <w:sz w:val="24"/>
                <w:lang w:val="ru-RU"/>
              </w:rPr>
              <w:t xml:space="preserve"> </w:t>
            </w:r>
            <w:r w:rsidRPr="00BF3C9B">
              <w:rPr>
                <w:rFonts w:ascii="Times New Roman" w:eastAsia="Times New Roman" w:hAnsi="Times New Roman" w:cs="Times New Roman"/>
                <w:i/>
                <w:sz w:val="24"/>
                <w:lang w:val="ru-RU"/>
              </w:rPr>
              <w:t>состав</w:t>
            </w:r>
            <w:r w:rsidRPr="00BF3C9B">
              <w:rPr>
                <w:rFonts w:ascii="Times New Roman" w:eastAsia="Times New Roman" w:hAnsi="Times New Roman" w:cs="Times New Roman"/>
                <w:i/>
                <w:spacing w:val="-8"/>
                <w:sz w:val="24"/>
                <w:lang w:val="ru-RU"/>
              </w:rPr>
              <w:t xml:space="preserve"> </w:t>
            </w:r>
            <w:r w:rsidRPr="00BF3C9B">
              <w:rPr>
                <w:rFonts w:ascii="Times New Roman" w:eastAsia="Times New Roman" w:hAnsi="Times New Roman" w:cs="Times New Roman"/>
                <w:i/>
                <w:sz w:val="24"/>
                <w:lang w:val="ru-RU"/>
              </w:rPr>
              <w:t>и</w:t>
            </w:r>
            <w:r w:rsidRPr="00BF3C9B">
              <w:rPr>
                <w:rFonts w:ascii="Times New Roman" w:eastAsia="Times New Roman" w:hAnsi="Times New Roman" w:cs="Times New Roman"/>
                <w:i/>
                <w:spacing w:val="-7"/>
                <w:sz w:val="24"/>
                <w:lang w:val="ru-RU"/>
              </w:rPr>
              <w:t xml:space="preserve"> </w:t>
            </w:r>
            <w:r w:rsidRPr="00BF3C9B">
              <w:rPr>
                <w:rFonts w:ascii="Times New Roman" w:eastAsia="Times New Roman" w:hAnsi="Times New Roman" w:cs="Times New Roman"/>
                <w:i/>
                <w:sz w:val="24"/>
                <w:lang w:val="ru-RU"/>
              </w:rPr>
              <w:t>количество</w:t>
            </w:r>
            <w:r w:rsidRPr="00BF3C9B">
              <w:rPr>
                <w:rFonts w:ascii="Times New Roman" w:eastAsia="Times New Roman" w:hAnsi="Times New Roman" w:cs="Times New Roman"/>
                <w:i/>
                <w:spacing w:val="-7"/>
                <w:sz w:val="24"/>
                <w:lang w:val="ru-RU"/>
              </w:rPr>
              <w:t xml:space="preserve"> </w:t>
            </w:r>
            <w:r w:rsidRPr="00BF3C9B">
              <w:rPr>
                <w:rFonts w:ascii="Times New Roman" w:eastAsia="Times New Roman" w:hAnsi="Times New Roman" w:cs="Times New Roman"/>
                <w:i/>
                <w:sz w:val="24"/>
                <w:lang w:val="ru-RU"/>
              </w:rPr>
              <w:t>работников,</w:t>
            </w:r>
            <w:r w:rsidRPr="00BF3C9B">
              <w:rPr>
                <w:rFonts w:ascii="Times New Roman" w:eastAsia="Times New Roman" w:hAnsi="Times New Roman" w:cs="Times New Roman"/>
                <w:i/>
                <w:spacing w:val="-58"/>
                <w:sz w:val="24"/>
                <w:lang w:val="ru-RU"/>
              </w:rPr>
              <w:t xml:space="preserve"> </w:t>
            </w:r>
            <w:r w:rsidRPr="00BF3C9B">
              <w:rPr>
                <w:rFonts w:ascii="Times New Roman" w:eastAsia="Times New Roman" w:hAnsi="Times New Roman" w:cs="Times New Roman"/>
                <w:i/>
                <w:sz w:val="24"/>
                <w:lang w:val="ru-RU"/>
              </w:rPr>
              <w:t>необходимых</w:t>
            </w:r>
            <w:r w:rsidRPr="00BF3C9B">
              <w:rPr>
                <w:rFonts w:ascii="Times New Roman" w:eastAsia="Times New Roman" w:hAnsi="Times New Roman" w:cs="Times New Roman"/>
                <w:i/>
                <w:spacing w:val="-2"/>
                <w:sz w:val="24"/>
                <w:lang w:val="ru-RU"/>
              </w:rPr>
              <w:t xml:space="preserve"> </w:t>
            </w:r>
            <w:r w:rsidRPr="00BF3C9B">
              <w:rPr>
                <w:rFonts w:ascii="Times New Roman" w:eastAsia="Times New Roman" w:hAnsi="Times New Roman" w:cs="Times New Roman"/>
                <w:i/>
                <w:sz w:val="24"/>
                <w:lang w:val="ru-RU"/>
              </w:rPr>
              <w:t>для</w:t>
            </w:r>
            <w:r w:rsidRPr="00BF3C9B">
              <w:rPr>
                <w:rFonts w:ascii="Times New Roman" w:eastAsia="Times New Roman" w:hAnsi="Times New Roman" w:cs="Times New Roman"/>
                <w:i/>
                <w:spacing w:val="-2"/>
                <w:sz w:val="24"/>
                <w:lang w:val="ru-RU"/>
              </w:rPr>
              <w:t xml:space="preserve"> </w:t>
            </w:r>
            <w:r w:rsidRPr="00BF3C9B">
              <w:rPr>
                <w:rFonts w:ascii="Times New Roman" w:eastAsia="Times New Roman" w:hAnsi="Times New Roman" w:cs="Times New Roman"/>
                <w:i/>
                <w:sz w:val="24"/>
                <w:lang w:val="ru-RU"/>
              </w:rPr>
              <w:t>обеспечения</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и реализации Программы.</w:t>
            </w:r>
          </w:p>
          <w:p w:rsidR="00BF3C9B" w:rsidRPr="00BF3C9B" w:rsidRDefault="00BF3C9B" w:rsidP="00BF3C9B">
            <w:pPr>
              <w:spacing w:before="2"/>
              <w:rPr>
                <w:rFonts w:ascii="Times New Roman" w:eastAsia="Times New Roman" w:hAnsi="Times New Roman" w:cs="Times New Roman"/>
                <w:b/>
                <w:sz w:val="24"/>
                <w:lang w:val="ru-RU"/>
              </w:rPr>
            </w:pPr>
          </w:p>
          <w:p w:rsidR="00BF3C9B" w:rsidRPr="00BF3C9B" w:rsidRDefault="00BF3C9B" w:rsidP="00BF3C9B">
            <w:pPr>
              <w:ind w:left="110" w:right="98"/>
              <w:jc w:val="both"/>
              <w:rPr>
                <w:rFonts w:ascii="Times New Roman" w:eastAsia="Times New Roman" w:hAnsi="Times New Roman" w:cs="Times New Roman"/>
                <w:i/>
                <w:sz w:val="24"/>
                <w:lang w:val="ru-RU"/>
              </w:rPr>
            </w:pPr>
            <w:r w:rsidRPr="00BF3C9B">
              <w:rPr>
                <w:rFonts w:ascii="Times New Roman" w:eastAsia="Times New Roman" w:hAnsi="Times New Roman" w:cs="Times New Roman"/>
                <w:i/>
                <w:sz w:val="24"/>
                <w:lang w:val="ru-RU"/>
              </w:rPr>
              <w:t>Должности</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иных</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педагогических</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работников</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устанавливаются</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Организацией</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самостоятельно в зависимости от целей, образовательных задач Программы, а также</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особенностей</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развития</w:t>
            </w:r>
            <w:r w:rsidRPr="00BF3C9B">
              <w:rPr>
                <w:rFonts w:ascii="Times New Roman" w:eastAsia="Times New Roman" w:hAnsi="Times New Roman" w:cs="Times New Roman"/>
                <w:i/>
                <w:spacing w:val="-2"/>
                <w:sz w:val="24"/>
                <w:lang w:val="ru-RU"/>
              </w:rPr>
              <w:t xml:space="preserve"> </w:t>
            </w:r>
            <w:r w:rsidRPr="00BF3C9B">
              <w:rPr>
                <w:rFonts w:ascii="Times New Roman" w:eastAsia="Times New Roman" w:hAnsi="Times New Roman" w:cs="Times New Roman"/>
                <w:i/>
                <w:sz w:val="24"/>
                <w:lang w:val="ru-RU"/>
              </w:rPr>
              <w:t>детей.</w:t>
            </w:r>
          </w:p>
          <w:p w:rsidR="00BF3C9B" w:rsidRPr="00BF3C9B" w:rsidRDefault="00BF3C9B" w:rsidP="00BF3C9B">
            <w:pPr>
              <w:spacing w:before="6"/>
              <w:rPr>
                <w:rFonts w:ascii="Times New Roman" w:eastAsia="Times New Roman" w:hAnsi="Times New Roman" w:cs="Times New Roman"/>
                <w:b/>
                <w:sz w:val="24"/>
                <w:lang w:val="ru-RU"/>
              </w:rPr>
            </w:pPr>
          </w:p>
          <w:p w:rsidR="00BF3C9B" w:rsidRPr="00BF3C9B" w:rsidRDefault="00BF3C9B" w:rsidP="00BF3C9B">
            <w:pPr>
              <w:ind w:left="110" w:right="98"/>
              <w:jc w:val="both"/>
              <w:rPr>
                <w:rFonts w:ascii="Times New Roman" w:eastAsia="Times New Roman" w:hAnsi="Times New Roman" w:cs="Times New Roman"/>
                <w:i/>
                <w:sz w:val="24"/>
                <w:lang w:val="ru-RU"/>
              </w:rPr>
            </w:pPr>
            <w:r w:rsidRPr="00BF3C9B">
              <w:rPr>
                <w:rFonts w:ascii="Times New Roman" w:eastAsia="Times New Roman" w:hAnsi="Times New Roman" w:cs="Times New Roman"/>
                <w:i/>
                <w:sz w:val="24"/>
                <w:lang w:val="ru-RU"/>
              </w:rPr>
              <w:t>Педагогические</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работники,</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реализующие</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Программу,</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должны</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обладать</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основными</w:t>
            </w:r>
            <w:r w:rsidRPr="00BF3C9B">
              <w:rPr>
                <w:rFonts w:ascii="Times New Roman" w:eastAsia="Times New Roman" w:hAnsi="Times New Roman" w:cs="Times New Roman"/>
                <w:i/>
                <w:spacing w:val="-57"/>
                <w:sz w:val="24"/>
                <w:lang w:val="ru-RU"/>
              </w:rPr>
              <w:t xml:space="preserve"> </w:t>
            </w:r>
            <w:r w:rsidRPr="00BF3C9B">
              <w:rPr>
                <w:rFonts w:ascii="Times New Roman" w:eastAsia="Times New Roman" w:hAnsi="Times New Roman" w:cs="Times New Roman"/>
                <w:i/>
                <w:sz w:val="24"/>
                <w:lang w:val="ru-RU"/>
              </w:rPr>
              <w:t>компетенциями,</w:t>
            </w:r>
            <w:r w:rsidRPr="00BF3C9B">
              <w:rPr>
                <w:rFonts w:ascii="Times New Roman" w:eastAsia="Times New Roman" w:hAnsi="Times New Roman" w:cs="Times New Roman"/>
                <w:i/>
                <w:spacing w:val="-2"/>
                <w:sz w:val="24"/>
                <w:lang w:val="ru-RU"/>
              </w:rPr>
              <w:t xml:space="preserve"> </w:t>
            </w:r>
            <w:r w:rsidRPr="00BF3C9B">
              <w:rPr>
                <w:rFonts w:ascii="Times New Roman" w:eastAsia="Times New Roman" w:hAnsi="Times New Roman" w:cs="Times New Roman"/>
                <w:i/>
                <w:sz w:val="24"/>
                <w:lang w:val="ru-RU"/>
              </w:rPr>
              <w:t>необходимыми</w:t>
            </w:r>
            <w:r w:rsidRPr="00BF3C9B">
              <w:rPr>
                <w:rFonts w:ascii="Times New Roman" w:eastAsia="Times New Roman" w:hAnsi="Times New Roman" w:cs="Times New Roman"/>
                <w:i/>
                <w:spacing w:val="-1"/>
                <w:sz w:val="24"/>
                <w:lang w:val="ru-RU"/>
              </w:rPr>
              <w:t xml:space="preserve"> </w:t>
            </w:r>
            <w:r w:rsidRPr="00BF3C9B">
              <w:rPr>
                <w:rFonts w:ascii="Times New Roman" w:eastAsia="Times New Roman" w:hAnsi="Times New Roman" w:cs="Times New Roman"/>
                <w:i/>
                <w:sz w:val="24"/>
                <w:lang w:val="ru-RU"/>
              </w:rPr>
              <w:t>для</w:t>
            </w:r>
            <w:r w:rsidRPr="00BF3C9B">
              <w:rPr>
                <w:rFonts w:ascii="Times New Roman" w:eastAsia="Times New Roman" w:hAnsi="Times New Roman" w:cs="Times New Roman"/>
                <w:i/>
                <w:spacing w:val="-2"/>
                <w:sz w:val="24"/>
                <w:lang w:val="ru-RU"/>
              </w:rPr>
              <w:t xml:space="preserve"> </w:t>
            </w:r>
            <w:r w:rsidRPr="00BF3C9B">
              <w:rPr>
                <w:rFonts w:ascii="Times New Roman" w:eastAsia="Times New Roman" w:hAnsi="Times New Roman" w:cs="Times New Roman"/>
                <w:i/>
                <w:sz w:val="24"/>
                <w:lang w:val="ru-RU"/>
              </w:rPr>
              <w:t>создания</w:t>
            </w:r>
            <w:r w:rsidRPr="00BF3C9B">
              <w:rPr>
                <w:rFonts w:ascii="Times New Roman" w:eastAsia="Times New Roman" w:hAnsi="Times New Roman" w:cs="Times New Roman"/>
                <w:i/>
                <w:spacing w:val="-3"/>
                <w:sz w:val="24"/>
                <w:lang w:val="ru-RU"/>
              </w:rPr>
              <w:t xml:space="preserve"> </w:t>
            </w:r>
            <w:r w:rsidRPr="00BF3C9B">
              <w:rPr>
                <w:rFonts w:ascii="Times New Roman" w:eastAsia="Times New Roman" w:hAnsi="Times New Roman" w:cs="Times New Roman"/>
                <w:i/>
                <w:sz w:val="24"/>
                <w:lang w:val="ru-RU"/>
              </w:rPr>
              <w:t>условий развития</w:t>
            </w:r>
            <w:r w:rsidRPr="00BF3C9B">
              <w:rPr>
                <w:rFonts w:ascii="Times New Roman" w:eastAsia="Times New Roman" w:hAnsi="Times New Roman" w:cs="Times New Roman"/>
                <w:i/>
                <w:spacing w:val="-2"/>
                <w:sz w:val="24"/>
                <w:lang w:val="ru-RU"/>
              </w:rPr>
              <w:t xml:space="preserve"> </w:t>
            </w:r>
            <w:r w:rsidRPr="00BF3C9B">
              <w:rPr>
                <w:rFonts w:ascii="Times New Roman" w:eastAsia="Times New Roman" w:hAnsi="Times New Roman" w:cs="Times New Roman"/>
                <w:i/>
                <w:sz w:val="24"/>
                <w:lang w:val="ru-RU"/>
              </w:rPr>
              <w:t>детей:</w:t>
            </w:r>
          </w:p>
          <w:p w:rsidR="00BF3C9B" w:rsidRPr="00BF3C9B" w:rsidRDefault="00BF3C9B" w:rsidP="00BF3C9B">
            <w:pPr>
              <w:spacing w:before="2"/>
              <w:rPr>
                <w:rFonts w:ascii="Times New Roman" w:eastAsia="Times New Roman" w:hAnsi="Times New Roman" w:cs="Times New Roman"/>
                <w:b/>
                <w:sz w:val="24"/>
                <w:lang w:val="ru-RU"/>
              </w:rPr>
            </w:pPr>
          </w:p>
          <w:p w:rsidR="00BF3C9B" w:rsidRPr="00BF3C9B" w:rsidRDefault="00BF3C9B" w:rsidP="00BF3C9B">
            <w:pPr>
              <w:numPr>
                <w:ilvl w:val="0"/>
                <w:numId w:val="35"/>
              </w:numPr>
              <w:tabs>
                <w:tab w:val="left" w:pos="250"/>
              </w:tabs>
              <w:rPr>
                <w:rFonts w:ascii="Times New Roman" w:eastAsia="Times New Roman" w:hAnsi="Times New Roman" w:cs="Times New Roman"/>
                <w:i/>
                <w:sz w:val="24"/>
              </w:rPr>
            </w:pPr>
            <w:r w:rsidRPr="00BF3C9B">
              <w:rPr>
                <w:rFonts w:ascii="Times New Roman" w:eastAsia="Times New Roman" w:hAnsi="Times New Roman" w:cs="Times New Roman"/>
                <w:i/>
                <w:sz w:val="24"/>
              </w:rPr>
              <w:t>обеспечение</w:t>
            </w:r>
            <w:r w:rsidRPr="00BF3C9B">
              <w:rPr>
                <w:rFonts w:ascii="Times New Roman" w:eastAsia="Times New Roman" w:hAnsi="Times New Roman" w:cs="Times New Roman"/>
                <w:i/>
                <w:spacing w:val="-6"/>
                <w:sz w:val="24"/>
              </w:rPr>
              <w:t xml:space="preserve"> </w:t>
            </w:r>
            <w:r w:rsidRPr="00BF3C9B">
              <w:rPr>
                <w:rFonts w:ascii="Times New Roman" w:eastAsia="Times New Roman" w:hAnsi="Times New Roman" w:cs="Times New Roman"/>
                <w:i/>
                <w:sz w:val="24"/>
              </w:rPr>
              <w:t>эмоционального</w:t>
            </w:r>
            <w:r w:rsidRPr="00BF3C9B">
              <w:rPr>
                <w:rFonts w:ascii="Times New Roman" w:eastAsia="Times New Roman" w:hAnsi="Times New Roman" w:cs="Times New Roman"/>
                <w:i/>
                <w:spacing w:val="-4"/>
                <w:sz w:val="24"/>
              </w:rPr>
              <w:t xml:space="preserve"> </w:t>
            </w:r>
            <w:r w:rsidRPr="00BF3C9B">
              <w:rPr>
                <w:rFonts w:ascii="Times New Roman" w:eastAsia="Times New Roman" w:hAnsi="Times New Roman" w:cs="Times New Roman"/>
                <w:i/>
                <w:sz w:val="24"/>
              </w:rPr>
              <w:t>благополучия;</w:t>
            </w:r>
          </w:p>
          <w:p w:rsidR="00BF3C9B" w:rsidRPr="00BF3C9B" w:rsidRDefault="00BF3C9B" w:rsidP="00BF3C9B">
            <w:pPr>
              <w:spacing w:before="5"/>
              <w:rPr>
                <w:rFonts w:ascii="Times New Roman" w:eastAsia="Times New Roman" w:hAnsi="Times New Roman" w:cs="Times New Roman"/>
                <w:b/>
                <w:sz w:val="24"/>
              </w:rPr>
            </w:pPr>
          </w:p>
          <w:p w:rsidR="00BF3C9B" w:rsidRPr="00BF3C9B" w:rsidRDefault="00BF3C9B" w:rsidP="00BF3C9B">
            <w:pPr>
              <w:spacing w:line="256" w:lineRule="exact"/>
              <w:ind w:left="110" w:firstLine="209"/>
              <w:rPr>
                <w:rFonts w:ascii="Times New Roman" w:eastAsia="Times New Roman" w:hAnsi="Times New Roman" w:cs="Times New Roman"/>
                <w:i/>
                <w:sz w:val="24"/>
              </w:rPr>
            </w:pPr>
            <w:r w:rsidRPr="00BF3C9B">
              <w:rPr>
                <w:rFonts w:ascii="Times New Roman" w:eastAsia="Times New Roman" w:hAnsi="Times New Roman" w:cs="Times New Roman"/>
                <w:i/>
                <w:sz w:val="24"/>
              </w:rPr>
              <w:t>поддержка</w:t>
            </w:r>
            <w:r w:rsidRPr="00BF3C9B">
              <w:rPr>
                <w:rFonts w:ascii="Times New Roman" w:eastAsia="Times New Roman" w:hAnsi="Times New Roman" w:cs="Times New Roman"/>
                <w:i/>
                <w:spacing w:val="-2"/>
                <w:sz w:val="24"/>
              </w:rPr>
              <w:t xml:space="preserve"> </w:t>
            </w:r>
            <w:r w:rsidRPr="00BF3C9B">
              <w:rPr>
                <w:rFonts w:ascii="Times New Roman" w:eastAsia="Times New Roman" w:hAnsi="Times New Roman" w:cs="Times New Roman"/>
                <w:i/>
                <w:sz w:val="24"/>
              </w:rPr>
              <w:t>индивидуальности</w:t>
            </w:r>
            <w:r w:rsidRPr="00BF3C9B">
              <w:rPr>
                <w:rFonts w:ascii="Times New Roman" w:eastAsia="Times New Roman" w:hAnsi="Times New Roman" w:cs="Times New Roman"/>
                <w:i/>
                <w:spacing w:val="-3"/>
                <w:sz w:val="24"/>
              </w:rPr>
              <w:t xml:space="preserve"> </w:t>
            </w:r>
            <w:r w:rsidRPr="00BF3C9B">
              <w:rPr>
                <w:rFonts w:ascii="Times New Roman" w:eastAsia="Times New Roman" w:hAnsi="Times New Roman" w:cs="Times New Roman"/>
                <w:i/>
                <w:sz w:val="24"/>
              </w:rPr>
              <w:t>и</w:t>
            </w:r>
            <w:r w:rsidRPr="00BF3C9B">
              <w:rPr>
                <w:rFonts w:ascii="Times New Roman" w:eastAsia="Times New Roman" w:hAnsi="Times New Roman" w:cs="Times New Roman"/>
                <w:i/>
                <w:spacing w:val="-2"/>
                <w:sz w:val="24"/>
              </w:rPr>
              <w:t xml:space="preserve"> </w:t>
            </w:r>
            <w:r w:rsidRPr="00BF3C9B">
              <w:rPr>
                <w:rFonts w:ascii="Times New Roman" w:eastAsia="Times New Roman" w:hAnsi="Times New Roman" w:cs="Times New Roman"/>
                <w:i/>
                <w:sz w:val="24"/>
              </w:rPr>
              <w:t>инициативы;</w:t>
            </w:r>
          </w:p>
        </w:tc>
      </w:tr>
      <w:tr w:rsidR="00BF3C9B" w:rsidRPr="00BF3C9B" w:rsidTr="00BF3C9B">
        <w:trPr>
          <w:trHeight w:val="4512"/>
        </w:trPr>
        <w:tc>
          <w:tcPr>
            <w:tcW w:w="9640" w:type="dxa"/>
          </w:tcPr>
          <w:p w:rsidR="00BF3C9B" w:rsidRPr="00BF3C9B" w:rsidRDefault="00BF3C9B" w:rsidP="00BF3C9B">
            <w:pPr>
              <w:numPr>
                <w:ilvl w:val="0"/>
                <w:numId w:val="35"/>
              </w:numPr>
              <w:tabs>
                <w:tab w:val="left" w:pos="250"/>
              </w:tabs>
              <w:rPr>
                <w:rFonts w:ascii="Times New Roman" w:eastAsia="Times New Roman" w:hAnsi="Times New Roman" w:cs="Times New Roman"/>
                <w:i/>
                <w:sz w:val="24"/>
                <w:lang w:val="ru-RU"/>
              </w:rPr>
            </w:pPr>
            <w:r w:rsidRPr="00BF3C9B">
              <w:rPr>
                <w:rFonts w:ascii="Times New Roman" w:eastAsia="Times New Roman" w:hAnsi="Times New Roman" w:cs="Times New Roman"/>
                <w:i/>
                <w:sz w:val="24"/>
                <w:lang w:val="ru-RU"/>
              </w:rPr>
              <w:lastRenderedPageBreak/>
              <w:t>установление правил взаимодействия в разных ситуациях;</w:t>
            </w:r>
          </w:p>
          <w:p w:rsidR="00BF3C9B" w:rsidRPr="00BF3C9B" w:rsidRDefault="00BF3C9B" w:rsidP="00BF3C9B">
            <w:pPr>
              <w:numPr>
                <w:ilvl w:val="0"/>
                <w:numId w:val="35"/>
              </w:numPr>
              <w:tabs>
                <w:tab w:val="left" w:pos="250"/>
              </w:tabs>
              <w:rPr>
                <w:rFonts w:ascii="Times New Roman" w:eastAsia="Times New Roman" w:hAnsi="Times New Roman" w:cs="Times New Roman"/>
                <w:i/>
                <w:sz w:val="24"/>
                <w:lang w:val="ru-RU"/>
              </w:rPr>
            </w:pPr>
          </w:p>
          <w:p w:rsidR="00BF3C9B" w:rsidRPr="00BF3C9B" w:rsidRDefault="00BF3C9B" w:rsidP="00BF3C9B">
            <w:pPr>
              <w:numPr>
                <w:ilvl w:val="0"/>
                <w:numId w:val="35"/>
              </w:numPr>
              <w:tabs>
                <w:tab w:val="left" w:pos="250"/>
              </w:tabs>
              <w:rPr>
                <w:rFonts w:ascii="Times New Roman" w:eastAsia="Times New Roman" w:hAnsi="Times New Roman" w:cs="Times New Roman"/>
                <w:i/>
                <w:sz w:val="24"/>
              </w:rPr>
            </w:pPr>
            <w:r w:rsidRPr="00BF3C9B">
              <w:rPr>
                <w:rFonts w:ascii="Times New Roman" w:eastAsia="Times New Roman" w:hAnsi="Times New Roman" w:cs="Times New Roman"/>
                <w:i/>
                <w:sz w:val="24"/>
              </w:rPr>
              <w:t>построение вариативного развивающего образования;</w:t>
            </w:r>
          </w:p>
          <w:p w:rsidR="00BF3C9B" w:rsidRPr="00BF3C9B" w:rsidRDefault="00BF3C9B" w:rsidP="00BF3C9B">
            <w:pPr>
              <w:numPr>
                <w:ilvl w:val="0"/>
                <w:numId w:val="35"/>
              </w:numPr>
              <w:tabs>
                <w:tab w:val="left" w:pos="250"/>
              </w:tabs>
              <w:rPr>
                <w:rFonts w:ascii="Times New Roman" w:eastAsia="Times New Roman" w:hAnsi="Times New Roman" w:cs="Times New Roman"/>
                <w:i/>
                <w:sz w:val="24"/>
              </w:rPr>
            </w:pPr>
          </w:p>
          <w:p w:rsidR="00BF3C9B" w:rsidRPr="00BF3C9B" w:rsidRDefault="00BF3C9B" w:rsidP="00BF3C9B">
            <w:pPr>
              <w:numPr>
                <w:ilvl w:val="0"/>
                <w:numId w:val="35"/>
              </w:numPr>
              <w:tabs>
                <w:tab w:val="left" w:pos="250"/>
              </w:tabs>
              <w:rPr>
                <w:rFonts w:ascii="Times New Roman" w:eastAsia="Times New Roman" w:hAnsi="Times New Roman" w:cs="Times New Roman"/>
                <w:i/>
                <w:sz w:val="24"/>
                <w:lang w:val="ru-RU"/>
              </w:rPr>
            </w:pPr>
            <w:r w:rsidRPr="00BF3C9B">
              <w:rPr>
                <w:rFonts w:ascii="Times New Roman" w:eastAsia="Times New Roman" w:hAnsi="Times New Roman" w:cs="Times New Roman"/>
                <w:i/>
                <w:sz w:val="24"/>
                <w:lang w:val="ru-RU"/>
              </w:rPr>
              <w:t>взаимодействие с родителями (законными представителями) по вопросам образования ребенка.</w:t>
            </w:r>
          </w:p>
          <w:p w:rsidR="00BF3C9B" w:rsidRPr="00BF3C9B" w:rsidRDefault="00BF3C9B" w:rsidP="00BF3C9B">
            <w:pPr>
              <w:numPr>
                <w:ilvl w:val="0"/>
                <w:numId w:val="35"/>
              </w:numPr>
              <w:tabs>
                <w:tab w:val="left" w:pos="250"/>
              </w:tabs>
              <w:rPr>
                <w:rFonts w:ascii="Times New Roman" w:eastAsia="Times New Roman" w:hAnsi="Times New Roman" w:cs="Times New Roman"/>
                <w:i/>
                <w:sz w:val="24"/>
                <w:lang w:val="ru-RU"/>
              </w:rPr>
            </w:pPr>
          </w:p>
          <w:p w:rsidR="00BF3C9B" w:rsidRPr="00BF3C9B" w:rsidRDefault="00BF3C9B" w:rsidP="00BF3C9B">
            <w:pPr>
              <w:numPr>
                <w:ilvl w:val="0"/>
                <w:numId w:val="35"/>
              </w:numPr>
              <w:tabs>
                <w:tab w:val="left" w:pos="250"/>
              </w:tabs>
              <w:rPr>
                <w:rFonts w:ascii="Times New Roman" w:eastAsia="Times New Roman" w:hAnsi="Times New Roman" w:cs="Times New Roman"/>
                <w:i/>
                <w:sz w:val="24"/>
                <w:lang w:val="ru-RU"/>
              </w:rPr>
            </w:pPr>
            <w:r w:rsidRPr="00BF3C9B">
              <w:rPr>
                <w:rFonts w:ascii="Times New Roman" w:eastAsia="Times New Roman" w:hAnsi="Times New Roman" w:cs="Times New Roman"/>
                <w:i/>
                <w:sz w:val="24"/>
                <w:lang w:val="ru-RU"/>
              </w:rPr>
              <w:t>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в т. ч. их дополнительного профессионального образования.</w:t>
            </w:r>
          </w:p>
          <w:p w:rsidR="00BF3C9B" w:rsidRPr="00BF3C9B" w:rsidRDefault="00BF3C9B" w:rsidP="00BF3C9B">
            <w:pPr>
              <w:numPr>
                <w:ilvl w:val="0"/>
                <w:numId w:val="35"/>
              </w:numPr>
              <w:tabs>
                <w:tab w:val="left" w:pos="250"/>
              </w:tabs>
              <w:rPr>
                <w:rFonts w:ascii="Times New Roman" w:eastAsia="Times New Roman" w:hAnsi="Times New Roman" w:cs="Times New Roman"/>
                <w:i/>
                <w:sz w:val="24"/>
                <w:lang w:val="ru-RU"/>
              </w:rPr>
            </w:pPr>
          </w:p>
          <w:p w:rsidR="00BF3C9B" w:rsidRPr="00BF3C9B" w:rsidRDefault="00BF3C9B" w:rsidP="00BF3C9B">
            <w:pPr>
              <w:numPr>
                <w:ilvl w:val="0"/>
                <w:numId w:val="35"/>
              </w:numPr>
              <w:tabs>
                <w:tab w:val="left" w:pos="250"/>
              </w:tabs>
              <w:rPr>
                <w:rFonts w:ascii="Times New Roman" w:eastAsia="Times New Roman" w:hAnsi="Times New Roman" w:cs="Times New Roman"/>
                <w:i/>
                <w:sz w:val="24"/>
                <w:lang w:val="ru-RU"/>
              </w:rPr>
            </w:pPr>
            <w:r w:rsidRPr="00BF3C9B">
              <w:rPr>
                <w:rFonts w:ascii="Times New Roman" w:eastAsia="Times New Roman" w:hAnsi="Times New Roman" w:cs="Times New Roman"/>
                <w:i/>
                <w:sz w:val="24"/>
                <w:lang w:val="ru-RU"/>
              </w:rPr>
              <w:t>Организация самостоятельно или с привлечением других организаций и партнеров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реализации Программы.</w:t>
            </w:r>
          </w:p>
        </w:tc>
      </w:tr>
    </w:tbl>
    <w:p w:rsidR="00BF3C9B" w:rsidRPr="00BF3C9B" w:rsidRDefault="00BF3C9B" w:rsidP="00BF3C9B">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p>
    <w:p w:rsidR="00BF3C9B" w:rsidRPr="00BF3C9B" w:rsidRDefault="00BF3C9B" w:rsidP="00BF3C9B">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b/>
          <w:sz w:val="24"/>
          <w:szCs w:val="24"/>
        </w:rPr>
      </w:pPr>
      <w:r w:rsidRPr="00BF3C9B">
        <w:rPr>
          <w:rFonts w:ascii="Times New Roman" w:eastAsia="Times New Roman" w:hAnsi="Times New Roman" w:cs="Times New Roman"/>
          <w:b/>
          <w:sz w:val="24"/>
          <w:szCs w:val="24"/>
        </w:rPr>
        <w:t>2.7.4.2.</w:t>
      </w:r>
      <w:r w:rsidRPr="00BF3C9B">
        <w:rPr>
          <w:rFonts w:ascii="Times New Roman" w:eastAsia="Times New Roman" w:hAnsi="Times New Roman" w:cs="Times New Roman"/>
          <w:b/>
          <w:sz w:val="24"/>
          <w:szCs w:val="24"/>
        </w:rPr>
        <w:tab/>
        <w:t>Нормативно-методическое обеспечение.</w:t>
      </w:r>
    </w:p>
    <w:p w:rsidR="00BF3C9B" w:rsidRPr="00BF3C9B" w:rsidRDefault="00BF3C9B" w:rsidP="00BF3C9B">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BF3C9B">
        <w:rPr>
          <w:rFonts w:ascii="Times New Roman" w:eastAsia="Times New Roman" w:hAnsi="Times New Roman" w:cs="Times New Roman"/>
          <w:sz w:val="24"/>
          <w:szCs w:val="24"/>
        </w:rPr>
        <w:t>Для реализации программы воспитания ДОО рекомендуется использовать практическое руководство "Воспитателю о воспитании", представленное в открытом доступе в электронной форме на платформе институт воспитания РФ.</w:t>
      </w:r>
    </w:p>
    <w:p w:rsidR="00BF3C9B" w:rsidRPr="00BF3C9B" w:rsidRDefault="00BF3C9B" w:rsidP="00BF3C9B">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BF3C9B">
        <w:rPr>
          <w:rFonts w:ascii="Times New Roman" w:eastAsia="Times New Roman" w:hAnsi="Times New Roman" w:cs="Times New Roman"/>
          <w:sz w:val="24"/>
          <w:szCs w:val="24"/>
        </w:rPr>
        <w:t xml:space="preserve">В этом разделе могут быть представлены решения на уровне ДОО организации по принятию, внесению изменений в должностные инструкции педагогов по вопросам воспитательной деятельности, ведению договорных отношений, сетевой форме организации образовательного процесса, сотрудничеству с социальными партнерами, нормативному, методическому обеспечению воспитательной деятельности. Представляются ссылки на </w:t>
      </w:r>
      <w:r w:rsidRPr="00BF3C9B">
        <w:rPr>
          <w:rFonts w:ascii="Times New Roman" w:eastAsia="Times New Roman" w:hAnsi="Times New Roman" w:cs="Times New Roman"/>
          <w:sz w:val="24"/>
          <w:szCs w:val="24"/>
        </w:rPr>
        <w:lastRenderedPageBreak/>
        <w:t>локальные нормативные акты, в которые вносятся изменения в связи с утверждением рабочей программы воспитания.</w:t>
      </w:r>
    </w:p>
    <w:p w:rsidR="00BF3C9B" w:rsidRPr="00BF3C9B" w:rsidRDefault="00BF3C9B" w:rsidP="00BF3C9B">
      <w:pPr>
        <w:widowControl w:val="0"/>
        <w:autoSpaceDE w:val="0"/>
        <w:autoSpaceDN w:val="0"/>
        <w:spacing w:after="0" w:line="240" w:lineRule="auto"/>
        <w:ind w:left="663" w:right="825"/>
        <w:jc w:val="center"/>
        <w:outlineLvl w:val="0"/>
        <w:rPr>
          <w:rFonts w:ascii="Times New Roman" w:eastAsia="Times New Roman" w:hAnsi="Times New Roman" w:cs="Times New Roman"/>
          <w:b/>
          <w:bCs/>
          <w:sz w:val="24"/>
          <w:szCs w:val="24"/>
        </w:rPr>
      </w:pPr>
      <w:r w:rsidRPr="00BF3C9B">
        <w:rPr>
          <w:rFonts w:ascii="Times New Roman" w:eastAsia="Times New Roman" w:hAnsi="Times New Roman" w:cs="Times New Roman"/>
          <w:b/>
          <w:bCs/>
          <w:color w:val="933634"/>
          <w:sz w:val="24"/>
          <w:szCs w:val="24"/>
        </w:rPr>
        <w:t>Региональные</w:t>
      </w:r>
      <w:r w:rsidRPr="00BF3C9B">
        <w:rPr>
          <w:rFonts w:ascii="Times New Roman" w:eastAsia="Times New Roman" w:hAnsi="Times New Roman" w:cs="Times New Roman"/>
          <w:b/>
          <w:bCs/>
          <w:color w:val="933634"/>
          <w:spacing w:val="-7"/>
          <w:sz w:val="24"/>
          <w:szCs w:val="24"/>
        </w:rPr>
        <w:t xml:space="preserve"> </w:t>
      </w:r>
      <w:r w:rsidRPr="00BF3C9B">
        <w:rPr>
          <w:rFonts w:ascii="Times New Roman" w:eastAsia="Times New Roman" w:hAnsi="Times New Roman" w:cs="Times New Roman"/>
          <w:b/>
          <w:bCs/>
          <w:color w:val="933634"/>
          <w:sz w:val="24"/>
          <w:szCs w:val="24"/>
        </w:rPr>
        <w:t>особенности</w:t>
      </w:r>
      <w:r w:rsidRPr="00BF3C9B">
        <w:rPr>
          <w:rFonts w:ascii="Times New Roman" w:eastAsia="Times New Roman" w:hAnsi="Times New Roman" w:cs="Times New Roman"/>
          <w:b/>
          <w:bCs/>
          <w:color w:val="933634"/>
          <w:spacing w:val="-6"/>
          <w:sz w:val="24"/>
          <w:szCs w:val="24"/>
        </w:rPr>
        <w:t xml:space="preserve"> </w:t>
      </w:r>
      <w:r w:rsidRPr="00BF3C9B">
        <w:rPr>
          <w:rFonts w:ascii="Times New Roman" w:eastAsia="Times New Roman" w:hAnsi="Times New Roman" w:cs="Times New Roman"/>
          <w:b/>
          <w:bCs/>
          <w:color w:val="933634"/>
          <w:sz w:val="24"/>
          <w:szCs w:val="24"/>
        </w:rPr>
        <w:t>нормативно-методического</w:t>
      </w:r>
      <w:r w:rsidRPr="00BF3C9B">
        <w:rPr>
          <w:rFonts w:ascii="Times New Roman" w:eastAsia="Times New Roman" w:hAnsi="Times New Roman" w:cs="Times New Roman"/>
          <w:b/>
          <w:bCs/>
          <w:color w:val="933634"/>
          <w:spacing w:val="-4"/>
          <w:sz w:val="24"/>
          <w:szCs w:val="24"/>
        </w:rPr>
        <w:t xml:space="preserve"> </w:t>
      </w:r>
      <w:r w:rsidRPr="00BF3C9B">
        <w:rPr>
          <w:rFonts w:ascii="Times New Roman" w:eastAsia="Times New Roman" w:hAnsi="Times New Roman" w:cs="Times New Roman"/>
          <w:b/>
          <w:bCs/>
          <w:color w:val="933634"/>
          <w:sz w:val="24"/>
          <w:szCs w:val="24"/>
        </w:rPr>
        <w:t>обеспечения</w:t>
      </w:r>
    </w:p>
    <w:p w:rsidR="00BF3C9B" w:rsidRPr="00BF3C9B" w:rsidRDefault="00BF3C9B" w:rsidP="00BF3C9B">
      <w:pPr>
        <w:widowControl w:val="0"/>
        <w:autoSpaceDE w:val="0"/>
        <w:autoSpaceDN w:val="0"/>
        <w:spacing w:before="8" w:after="1" w:line="240" w:lineRule="auto"/>
        <w:rPr>
          <w:rFonts w:ascii="Times New Roman" w:eastAsia="Times New Roman" w:hAnsi="Times New Roman" w:cs="Times New Roman"/>
          <w:b/>
          <w:sz w:val="24"/>
          <w:szCs w:val="24"/>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40"/>
      </w:tblGrid>
      <w:tr w:rsidR="00BF3C9B" w:rsidRPr="00BF3C9B" w:rsidTr="00BF3C9B">
        <w:trPr>
          <w:trHeight w:val="551"/>
        </w:trPr>
        <w:tc>
          <w:tcPr>
            <w:tcW w:w="9640" w:type="dxa"/>
          </w:tcPr>
          <w:p w:rsidR="00BF3C9B" w:rsidRPr="00BF3C9B" w:rsidRDefault="00BF3C9B" w:rsidP="00BF3C9B">
            <w:pPr>
              <w:tabs>
                <w:tab w:val="left" w:pos="1772"/>
                <w:tab w:val="left" w:pos="3278"/>
                <w:tab w:val="left" w:pos="6320"/>
                <w:tab w:val="left" w:pos="7821"/>
              </w:tabs>
              <w:spacing w:line="268" w:lineRule="exact"/>
              <w:ind w:left="110"/>
              <w:rPr>
                <w:rFonts w:ascii="Times New Roman" w:eastAsia="Times New Roman" w:hAnsi="Times New Roman" w:cs="Times New Roman"/>
                <w:sz w:val="24"/>
                <w:lang w:val="ru-RU"/>
              </w:rPr>
            </w:pPr>
            <w:r w:rsidRPr="00BF3C9B">
              <w:rPr>
                <w:rFonts w:ascii="Times New Roman" w:eastAsia="Times New Roman" w:hAnsi="Times New Roman" w:cs="Times New Roman"/>
                <w:sz w:val="24"/>
                <w:lang w:val="ru-RU"/>
              </w:rPr>
              <w:t>Региональные</w:t>
            </w:r>
            <w:r w:rsidRPr="00BF3C9B">
              <w:rPr>
                <w:rFonts w:ascii="Times New Roman" w:eastAsia="Times New Roman" w:hAnsi="Times New Roman" w:cs="Times New Roman"/>
                <w:sz w:val="24"/>
                <w:lang w:val="ru-RU"/>
              </w:rPr>
              <w:tab/>
              <w:t>особенности</w:t>
            </w:r>
            <w:r w:rsidRPr="00BF3C9B">
              <w:rPr>
                <w:rFonts w:ascii="Times New Roman" w:eastAsia="Times New Roman" w:hAnsi="Times New Roman" w:cs="Times New Roman"/>
                <w:sz w:val="24"/>
                <w:lang w:val="ru-RU"/>
              </w:rPr>
              <w:tab/>
              <w:t>нормативно-методического</w:t>
            </w:r>
            <w:r w:rsidRPr="00BF3C9B">
              <w:rPr>
                <w:rFonts w:ascii="Times New Roman" w:eastAsia="Times New Roman" w:hAnsi="Times New Roman" w:cs="Times New Roman"/>
                <w:sz w:val="24"/>
                <w:lang w:val="ru-RU"/>
              </w:rPr>
              <w:tab/>
              <w:t>обеспечения</w:t>
            </w:r>
            <w:r w:rsidRPr="00BF3C9B">
              <w:rPr>
                <w:rFonts w:ascii="Times New Roman" w:eastAsia="Times New Roman" w:hAnsi="Times New Roman" w:cs="Times New Roman"/>
                <w:sz w:val="24"/>
                <w:lang w:val="ru-RU"/>
              </w:rPr>
              <w:tab/>
              <w:t>воспитательного</w:t>
            </w:r>
          </w:p>
          <w:p w:rsidR="00BF3C9B" w:rsidRPr="00BF3C9B" w:rsidRDefault="00BF3C9B" w:rsidP="00BF3C9B">
            <w:pPr>
              <w:spacing w:line="264" w:lineRule="exact"/>
              <w:ind w:left="110"/>
              <w:rPr>
                <w:rFonts w:ascii="Times New Roman" w:eastAsia="Times New Roman" w:hAnsi="Times New Roman" w:cs="Times New Roman"/>
                <w:sz w:val="24"/>
              </w:rPr>
            </w:pPr>
            <w:r w:rsidRPr="00BF3C9B">
              <w:rPr>
                <w:rFonts w:ascii="Times New Roman" w:eastAsia="Times New Roman" w:hAnsi="Times New Roman" w:cs="Times New Roman"/>
                <w:sz w:val="24"/>
              </w:rPr>
              <w:t>процесса</w:t>
            </w:r>
            <w:r w:rsidRPr="00BF3C9B">
              <w:rPr>
                <w:rFonts w:ascii="Times New Roman" w:eastAsia="Times New Roman" w:hAnsi="Times New Roman" w:cs="Times New Roman"/>
                <w:spacing w:val="-3"/>
                <w:sz w:val="24"/>
              </w:rPr>
              <w:t xml:space="preserve"> </w:t>
            </w:r>
            <w:r w:rsidRPr="00BF3C9B">
              <w:rPr>
                <w:rFonts w:ascii="Times New Roman" w:eastAsia="Times New Roman" w:hAnsi="Times New Roman" w:cs="Times New Roman"/>
                <w:sz w:val="24"/>
              </w:rPr>
              <w:t>в</w:t>
            </w:r>
            <w:r w:rsidRPr="00BF3C9B">
              <w:rPr>
                <w:rFonts w:ascii="Times New Roman" w:eastAsia="Times New Roman" w:hAnsi="Times New Roman" w:cs="Times New Roman"/>
                <w:spacing w:val="-3"/>
                <w:sz w:val="24"/>
              </w:rPr>
              <w:t xml:space="preserve"> </w:t>
            </w:r>
            <w:r w:rsidRPr="00BF3C9B">
              <w:rPr>
                <w:rFonts w:ascii="Times New Roman" w:eastAsia="Times New Roman" w:hAnsi="Times New Roman" w:cs="Times New Roman"/>
                <w:sz w:val="24"/>
              </w:rPr>
              <w:t>ДОО:</w:t>
            </w:r>
          </w:p>
        </w:tc>
      </w:tr>
      <w:tr w:rsidR="00BF3C9B" w:rsidRPr="00BF3C9B" w:rsidTr="00BF3C9B">
        <w:trPr>
          <w:trHeight w:val="832"/>
        </w:trPr>
        <w:tc>
          <w:tcPr>
            <w:tcW w:w="9640" w:type="dxa"/>
          </w:tcPr>
          <w:p w:rsidR="00BF3C9B" w:rsidRPr="00BF3C9B" w:rsidRDefault="00BF3C9B" w:rsidP="00BF3C9B">
            <w:pPr>
              <w:spacing w:line="268" w:lineRule="exact"/>
              <w:ind w:left="110" w:firstLine="209"/>
              <w:rPr>
                <w:rFonts w:ascii="Times New Roman" w:eastAsia="Times New Roman" w:hAnsi="Times New Roman" w:cs="Times New Roman"/>
                <w:sz w:val="24"/>
              </w:rPr>
            </w:pPr>
            <w:r w:rsidRPr="00BF3C9B">
              <w:rPr>
                <w:rFonts w:ascii="Times New Roman" w:eastAsia="Times New Roman" w:hAnsi="Times New Roman" w:cs="Times New Roman"/>
                <w:color w:val="933634"/>
                <w:sz w:val="24"/>
              </w:rPr>
              <w:t>1)</w:t>
            </w:r>
          </w:p>
        </w:tc>
      </w:tr>
    </w:tbl>
    <w:p w:rsidR="00767596" w:rsidRDefault="00767596" w:rsidP="00BF3C9B">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b/>
          <w:sz w:val="24"/>
          <w:szCs w:val="24"/>
        </w:rPr>
      </w:pPr>
    </w:p>
    <w:p w:rsidR="00BF3C9B" w:rsidRPr="00BF3C9B" w:rsidRDefault="00BF3C9B" w:rsidP="00BF3C9B">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b/>
          <w:sz w:val="24"/>
          <w:szCs w:val="24"/>
        </w:rPr>
      </w:pPr>
      <w:r w:rsidRPr="00BF3C9B">
        <w:rPr>
          <w:rFonts w:ascii="Times New Roman" w:eastAsia="Times New Roman" w:hAnsi="Times New Roman" w:cs="Times New Roman"/>
          <w:b/>
          <w:sz w:val="24"/>
          <w:szCs w:val="24"/>
        </w:rPr>
        <w:t>2.7.4.3.</w:t>
      </w:r>
      <w:r w:rsidRPr="00BF3C9B">
        <w:rPr>
          <w:rFonts w:ascii="Times New Roman" w:eastAsia="Times New Roman" w:hAnsi="Times New Roman" w:cs="Times New Roman"/>
          <w:b/>
          <w:sz w:val="24"/>
          <w:szCs w:val="24"/>
        </w:rPr>
        <w:tab/>
        <w:t>Требования к условиям работы с особыми категориями детей.</w:t>
      </w:r>
    </w:p>
    <w:p w:rsidR="00BF3C9B" w:rsidRPr="00BF3C9B" w:rsidRDefault="00BF3C9B" w:rsidP="00BF3C9B">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b/>
          <w:sz w:val="24"/>
          <w:szCs w:val="24"/>
        </w:rPr>
      </w:pPr>
      <w:r w:rsidRPr="00BF3C9B">
        <w:rPr>
          <w:rFonts w:ascii="Times New Roman" w:eastAsia="Times New Roman" w:hAnsi="Times New Roman" w:cs="Times New Roman"/>
          <w:b/>
          <w:sz w:val="24"/>
          <w:szCs w:val="24"/>
        </w:rPr>
        <w:t>2.7.4.3.1.</w:t>
      </w:r>
      <w:r w:rsidRPr="00BF3C9B">
        <w:rPr>
          <w:rFonts w:ascii="Times New Roman" w:eastAsia="Times New Roman" w:hAnsi="Times New Roman" w:cs="Times New Roman"/>
          <w:b/>
          <w:sz w:val="24"/>
          <w:szCs w:val="24"/>
        </w:rPr>
        <w:tab/>
        <w:t>По своим основным задачам воспитательная работа в ДОО не зависит от наличия (отсутствия) у ребёнка особых образовательных потребностей.</w:t>
      </w:r>
    </w:p>
    <w:p w:rsidR="00BF3C9B" w:rsidRPr="00BF3C9B" w:rsidRDefault="00BF3C9B" w:rsidP="00BF3C9B">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BF3C9B">
        <w:rPr>
          <w:rFonts w:ascii="Times New Roman" w:eastAsia="Times New Roman" w:hAnsi="Times New Roman" w:cs="Times New Roman"/>
          <w:sz w:val="24"/>
          <w:szCs w:val="24"/>
        </w:rPr>
        <w:t>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BF3C9B" w:rsidRPr="00BF3C9B" w:rsidRDefault="00BF3C9B" w:rsidP="00BF3C9B">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BF3C9B">
        <w:rPr>
          <w:rFonts w:ascii="Times New Roman" w:eastAsia="Times New Roman" w:hAnsi="Times New Roman" w:cs="Times New Roman"/>
          <w:sz w:val="24"/>
          <w:szCs w:val="24"/>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rsidR="00BF3C9B" w:rsidRPr="00BF3C9B" w:rsidRDefault="00BF3C9B" w:rsidP="00BF3C9B">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b/>
          <w:sz w:val="24"/>
          <w:szCs w:val="24"/>
        </w:rPr>
      </w:pPr>
    </w:p>
    <w:p w:rsidR="00BF3C9B" w:rsidRPr="00BF3C9B" w:rsidRDefault="00BF3C9B" w:rsidP="00BF3C9B">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b/>
          <w:sz w:val="24"/>
          <w:szCs w:val="24"/>
        </w:rPr>
      </w:pPr>
      <w:r w:rsidRPr="00BF3C9B">
        <w:rPr>
          <w:rFonts w:ascii="Times New Roman" w:eastAsia="Times New Roman" w:hAnsi="Times New Roman" w:cs="Times New Roman"/>
          <w:b/>
          <w:sz w:val="24"/>
          <w:szCs w:val="24"/>
        </w:rPr>
        <w:t>2.7.4.3.2.</w:t>
      </w:r>
      <w:r w:rsidRPr="00BF3C9B">
        <w:rPr>
          <w:rFonts w:ascii="Times New Roman" w:eastAsia="Times New Roman" w:hAnsi="Times New Roman" w:cs="Times New Roman"/>
          <w:b/>
          <w:sz w:val="24"/>
          <w:szCs w:val="24"/>
        </w:rPr>
        <w:tab/>
        <w:t>Программа предполагает создание следующих условий, обеспечивающих достижение целевых ориентиров в работе с особыми категориями детей:</w:t>
      </w:r>
    </w:p>
    <w:p w:rsidR="00BF3C9B" w:rsidRPr="00BF3C9B" w:rsidRDefault="00BF3C9B" w:rsidP="00BF3C9B">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BF3C9B">
        <w:rPr>
          <w:rFonts w:ascii="Times New Roman" w:eastAsia="Times New Roman" w:hAnsi="Times New Roman" w:cs="Times New Roman"/>
          <w:sz w:val="24"/>
          <w:szCs w:val="24"/>
        </w:rPr>
        <w:t>1)</w:t>
      </w:r>
      <w:r w:rsidRPr="00BF3C9B">
        <w:rPr>
          <w:rFonts w:ascii="Times New Roman" w:eastAsia="Times New Roman" w:hAnsi="Times New Roman" w:cs="Times New Roman"/>
          <w:sz w:val="24"/>
          <w:szCs w:val="24"/>
        </w:rPr>
        <w:tab/>
        <w:t>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rsidR="00BF3C9B" w:rsidRPr="00BF3C9B" w:rsidRDefault="00BF3C9B" w:rsidP="00BF3C9B">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BF3C9B">
        <w:rPr>
          <w:rFonts w:ascii="Times New Roman" w:eastAsia="Times New Roman" w:hAnsi="Times New Roman" w:cs="Times New Roman"/>
          <w:sz w:val="24"/>
          <w:szCs w:val="24"/>
        </w:rPr>
        <w:t>2)</w:t>
      </w:r>
      <w:r w:rsidRPr="00BF3C9B">
        <w:rPr>
          <w:rFonts w:ascii="Times New Roman" w:eastAsia="Times New Roman" w:hAnsi="Times New Roman" w:cs="Times New Roman"/>
          <w:sz w:val="24"/>
          <w:szCs w:val="24"/>
        </w:rPr>
        <w:tab/>
        <w:t xml:space="preserve">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w:t>
      </w:r>
      <w:r w:rsidRPr="00BF3C9B">
        <w:rPr>
          <w:rFonts w:ascii="Times New Roman" w:eastAsia="Times New Roman" w:hAnsi="Times New Roman" w:cs="Times New Roman"/>
          <w:sz w:val="24"/>
          <w:szCs w:val="24"/>
        </w:rPr>
        <w:lastRenderedPageBreak/>
        <w:t>социокультурных, духовно-нравственных ценностей и принятых в российском обществе правил и норм поведения;</w:t>
      </w:r>
    </w:p>
    <w:p w:rsidR="00BF3C9B" w:rsidRPr="00BF3C9B" w:rsidRDefault="00BF3C9B" w:rsidP="00BF3C9B">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BF3C9B">
        <w:rPr>
          <w:rFonts w:ascii="Times New Roman" w:eastAsia="Times New Roman" w:hAnsi="Times New Roman" w:cs="Times New Roman"/>
          <w:sz w:val="24"/>
          <w:szCs w:val="24"/>
        </w:rPr>
        <w:t>3)</w:t>
      </w:r>
      <w:r w:rsidRPr="00BF3C9B">
        <w:rPr>
          <w:rFonts w:ascii="Times New Roman" w:eastAsia="Times New Roman" w:hAnsi="Times New Roman" w:cs="Times New Roman"/>
          <w:sz w:val="24"/>
          <w:szCs w:val="24"/>
        </w:rPr>
        <w:tab/>
        <w:t>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BF3C9B" w:rsidRPr="00BF3C9B" w:rsidRDefault="00BF3C9B" w:rsidP="00BF3C9B">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BF3C9B">
        <w:rPr>
          <w:rFonts w:ascii="Times New Roman" w:eastAsia="Times New Roman" w:hAnsi="Times New Roman" w:cs="Times New Roman"/>
          <w:sz w:val="24"/>
          <w:szCs w:val="24"/>
        </w:rPr>
        <w:t>4)</w:t>
      </w:r>
      <w:r w:rsidRPr="00BF3C9B">
        <w:rPr>
          <w:rFonts w:ascii="Times New Roman" w:eastAsia="Times New Roman" w:hAnsi="Times New Roman" w:cs="Times New Roman"/>
          <w:sz w:val="24"/>
          <w:szCs w:val="24"/>
        </w:rPr>
        <w:tab/>
        <w:t>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rsidR="00BF3C9B" w:rsidRPr="00BF3C9B" w:rsidRDefault="00BF3C9B" w:rsidP="00BF3C9B">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BF3C9B">
        <w:rPr>
          <w:rFonts w:ascii="Times New Roman" w:eastAsia="Times New Roman" w:hAnsi="Times New Roman" w:cs="Times New Roman"/>
          <w:sz w:val="24"/>
          <w:szCs w:val="24"/>
        </w:rPr>
        <w:t>5)</w:t>
      </w:r>
      <w:r w:rsidRPr="00BF3C9B">
        <w:rPr>
          <w:rFonts w:ascii="Times New Roman" w:eastAsia="Times New Roman" w:hAnsi="Times New Roman" w:cs="Times New Roman"/>
          <w:sz w:val="24"/>
          <w:szCs w:val="24"/>
        </w:rPr>
        <w:tab/>
        <w:t>участие семьи как необходимое условие для полноценного воспитания ребёнка дошкольного возраста с особыми образовательными потребностями.</w:t>
      </w:r>
    </w:p>
    <w:p w:rsidR="00461CA7" w:rsidRPr="00461CA7" w:rsidRDefault="00461CA7" w:rsidP="00461CA7">
      <w:pPr>
        <w:widowControl w:val="0"/>
        <w:autoSpaceDE w:val="0"/>
        <w:autoSpaceDN w:val="0"/>
        <w:spacing w:after="0" w:line="240" w:lineRule="auto"/>
        <w:ind w:right="825" w:firstLine="426"/>
        <w:jc w:val="center"/>
        <w:outlineLvl w:val="0"/>
        <w:rPr>
          <w:rFonts w:ascii="Times New Roman" w:eastAsia="Times New Roman" w:hAnsi="Times New Roman" w:cs="Times New Roman"/>
          <w:b/>
          <w:bCs/>
          <w:sz w:val="24"/>
          <w:szCs w:val="24"/>
        </w:rPr>
      </w:pPr>
      <w:r w:rsidRPr="00461CA7">
        <w:rPr>
          <w:rFonts w:ascii="Times New Roman" w:eastAsia="Times New Roman" w:hAnsi="Times New Roman" w:cs="Times New Roman"/>
          <w:b/>
          <w:bCs/>
          <w:color w:val="933634"/>
          <w:sz w:val="24"/>
          <w:szCs w:val="24"/>
        </w:rPr>
        <w:t>Региональные</w:t>
      </w:r>
      <w:r w:rsidRPr="00461CA7">
        <w:rPr>
          <w:rFonts w:ascii="Times New Roman" w:eastAsia="Times New Roman" w:hAnsi="Times New Roman" w:cs="Times New Roman"/>
          <w:b/>
          <w:bCs/>
          <w:color w:val="933634"/>
          <w:spacing w:val="-4"/>
          <w:sz w:val="24"/>
          <w:szCs w:val="24"/>
        </w:rPr>
        <w:t xml:space="preserve"> </w:t>
      </w:r>
      <w:r w:rsidRPr="00461CA7">
        <w:rPr>
          <w:rFonts w:ascii="Times New Roman" w:eastAsia="Times New Roman" w:hAnsi="Times New Roman" w:cs="Times New Roman"/>
          <w:b/>
          <w:bCs/>
          <w:color w:val="933634"/>
          <w:sz w:val="24"/>
          <w:szCs w:val="24"/>
        </w:rPr>
        <w:t>требования</w:t>
      </w:r>
      <w:r w:rsidRPr="00461CA7">
        <w:rPr>
          <w:rFonts w:ascii="Times New Roman" w:eastAsia="Times New Roman" w:hAnsi="Times New Roman" w:cs="Times New Roman"/>
          <w:b/>
          <w:bCs/>
          <w:color w:val="933634"/>
          <w:spacing w:val="-1"/>
          <w:sz w:val="24"/>
          <w:szCs w:val="24"/>
        </w:rPr>
        <w:t xml:space="preserve"> </w:t>
      </w:r>
      <w:r w:rsidRPr="00461CA7">
        <w:rPr>
          <w:rFonts w:ascii="Times New Roman" w:eastAsia="Times New Roman" w:hAnsi="Times New Roman" w:cs="Times New Roman"/>
          <w:b/>
          <w:bCs/>
          <w:color w:val="933634"/>
          <w:sz w:val="24"/>
          <w:szCs w:val="24"/>
        </w:rPr>
        <w:t>к</w:t>
      </w:r>
      <w:r w:rsidRPr="00461CA7">
        <w:rPr>
          <w:rFonts w:ascii="Times New Roman" w:eastAsia="Times New Roman" w:hAnsi="Times New Roman" w:cs="Times New Roman"/>
          <w:b/>
          <w:bCs/>
          <w:color w:val="933634"/>
          <w:spacing w:val="-2"/>
          <w:sz w:val="24"/>
          <w:szCs w:val="24"/>
        </w:rPr>
        <w:t xml:space="preserve"> </w:t>
      </w:r>
      <w:r w:rsidRPr="00461CA7">
        <w:rPr>
          <w:rFonts w:ascii="Times New Roman" w:eastAsia="Times New Roman" w:hAnsi="Times New Roman" w:cs="Times New Roman"/>
          <w:b/>
          <w:bCs/>
          <w:color w:val="933634"/>
          <w:sz w:val="24"/>
          <w:szCs w:val="24"/>
        </w:rPr>
        <w:t>условиям</w:t>
      </w:r>
      <w:r w:rsidRPr="00461CA7">
        <w:rPr>
          <w:rFonts w:ascii="Times New Roman" w:eastAsia="Times New Roman" w:hAnsi="Times New Roman" w:cs="Times New Roman"/>
          <w:b/>
          <w:bCs/>
          <w:color w:val="933634"/>
          <w:spacing w:val="-2"/>
          <w:sz w:val="24"/>
          <w:szCs w:val="24"/>
        </w:rPr>
        <w:t xml:space="preserve"> </w:t>
      </w:r>
      <w:r w:rsidRPr="00461CA7">
        <w:rPr>
          <w:rFonts w:ascii="Times New Roman" w:eastAsia="Times New Roman" w:hAnsi="Times New Roman" w:cs="Times New Roman"/>
          <w:b/>
          <w:bCs/>
          <w:color w:val="933634"/>
          <w:sz w:val="24"/>
          <w:szCs w:val="24"/>
        </w:rPr>
        <w:t>работы</w:t>
      </w:r>
      <w:r w:rsidRPr="00461CA7">
        <w:rPr>
          <w:rFonts w:ascii="Times New Roman" w:eastAsia="Times New Roman" w:hAnsi="Times New Roman" w:cs="Times New Roman"/>
          <w:b/>
          <w:bCs/>
          <w:color w:val="933634"/>
          <w:spacing w:val="-2"/>
          <w:sz w:val="24"/>
          <w:szCs w:val="24"/>
        </w:rPr>
        <w:t xml:space="preserve"> </w:t>
      </w:r>
      <w:r w:rsidRPr="00461CA7">
        <w:rPr>
          <w:rFonts w:ascii="Times New Roman" w:eastAsia="Times New Roman" w:hAnsi="Times New Roman" w:cs="Times New Roman"/>
          <w:b/>
          <w:bCs/>
          <w:color w:val="933634"/>
          <w:sz w:val="24"/>
          <w:szCs w:val="24"/>
        </w:rPr>
        <w:t>с</w:t>
      </w:r>
      <w:r w:rsidRPr="00461CA7">
        <w:rPr>
          <w:rFonts w:ascii="Times New Roman" w:eastAsia="Times New Roman" w:hAnsi="Times New Roman" w:cs="Times New Roman"/>
          <w:b/>
          <w:bCs/>
          <w:color w:val="933634"/>
          <w:spacing w:val="-3"/>
          <w:sz w:val="24"/>
          <w:szCs w:val="24"/>
        </w:rPr>
        <w:t xml:space="preserve"> </w:t>
      </w:r>
      <w:r w:rsidRPr="00461CA7">
        <w:rPr>
          <w:rFonts w:ascii="Times New Roman" w:eastAsia="Times New Roman" w:hAnsi="Times New Roman" w:cs="Times New Roman"/>
          <w:b/>
          <w:bCs/>
          <w:color w:val="933634"/>
          <w:sz w:val="24"/>
          <w:szCs w:val="24"/>
        </w:rPr>
        <w:t>особыми</w:t>
      </w:r>
      <w:r w:rsidRPr="00461CA7">
        <w:rPr>
          <w:rFonts w:ascii="Times New Roman" w:eastAsia="Times New Roman" w:hAnsi="Times New Roman" w:cs="Times New Roman"/>
          <w:b/>
          <w:bCs/>
          <w:color w:val="933634"/>
          <w:spacing w:val="-2"/>
          <w:sz w:val="24"/>
          <w:szCs w:val="24"/>
        </w:rPr>
        <w:t xml:space="preserve"> </w:t>
      </w:r>
      <w:r w:rsidRPr="00461CA7">
        <w:rPr>
          <w:rFonts w:ascii="Times New Roman" w:eastAsia="Times New Roman" w:hAnsi="Times New Roman" w:cs="Times New Roman"/>
          <w:b/>
          <w:bCs/>
          <w:color w:val="933634"/>
          <w:sz w:val="24"/>
          <w:szCs w:val="24"/>
        </w:rPr>
        <w:t>категориями</w:t>
      </w:r>
      <w:r w:rsidRPr="00461CA7">
        <w:rPr>
          <w:rFonts w:ascii="Times New Roman" w:eastAsia="Times New Roman" w:hAnsi="Times New Roman" w:cs="Times New Roman"/>
          <w:b/>
          <w:bCs/>
          <w:color w:val="933634"/>
          <w:spacing w:val="-1"/>
          <w:sz w:val="24"/>
          <w:szCs w:val="24"/>
        </w:rPr>
        <w:t xml:space="preserve"> </w:t>
      </w:r>
      <w:r w:rsidRPr="00461CA7">
        <w:rPr>
          <w:rFonts w:ascii="Times New Roman" w:eastAsia="Times New Roman" w:hAnsi="Times New Roman" w:cs="Times New Roman"/>
          <w:b/>
          <w:bCs/>
          <w:color w:val="933634"/>
          <w:sz w:val="24"/>
          <w:szCs w:val="24"/>
        </w:rPr>
        <w:t>детей</w:t>
      </w:r>
    </w:p>
    <w:p w:rsidR="00461CA7" w:rsidRPr="00461CA7" w:rsidRDefault="00461CA7" w:rsidP="00461CA7">
      <w:pPr>
        <w:widowControl w:val="0"/>
        <w:autoSpaceDE w:val="0"/>
        <w:autoSpaceDN w:val="0"/>
        <w:spacing w:before="6" w:after="0" w:line="240" w:lineRule="auto"/>
        <w:rPr>
          <w:rFonts w:ascii="Times New Roman" w:eastAsia="Times New Roman" w:hAnsi="Times New Roman" w:cs="Times New Roman"/>
          <w:b/>
          <w:sz w:val="24"/>
          <w:szCs w:val="24"/>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40"/>
      </w:tblGrid>
      <w:tr w:rsidR="00461CA7" w:rsidRPr="00461CA7" w:rsidTr="00461CA7">
        <w:trPr>
          <w:trHeight w:val="551"/>
        </w:trPr>
        <w:tc>
          <w:tcPr>
            <w:tcW w:w="9640" w:type="dxa"/>
          </w:tcPr>
          <w:p w:rsidR="00461CA7" w:rsidRPr="00461CA7" w:rsidRDefault="00461CA7" w:rsidP="00461CA7">
            <w:pPr>
              <w:spacing w:line="268" w:lineRule="exact"/>
              <w:ind w:left="110" w:firstLine="209"/>
              <w:rPr>
                <w:rFonts w:ascii="Times New Roman" w:eastAsia="Times New Roman" w:hAnsi="Times New Roman" w:cs="Times New Roman"/>
                <w:i/>
                <w:sz w:val="24"/>
                <w:lang w:val="ru-RU"/>
              </w:rPr>
            </w:pPr>
            <w:r w:rsidRPr="00461CA7">
              <w:rPr>
                <w:rFonts w:ascii="Times New Roman" w:eastAsia="Times New Roman" w:hAnsi="Times New Roman" w:cs="Times New Roman"/>
                <w:i/>
                <w:sz w:val="24"/>
                <w:lang w:val="ru-RU"/>
              </w:rPr>
              <w:t>Региональные</w:t>
            </w:r>
            <w:r w:rsidRPr="00461CA7">
              <w:rPr>
                <w:rFonts w:ascii="Times New Roman" w:eastAsia="Times New Roman" w:hAnsi="Times New Roman" w:cs="Times New Roman"/>
                <w:i/>
                <w:spacing w:val="54"/>
                <w:sz w:val="24"/>
                <w:lang w:val="ru-RU"/>
              </w:rPr>
              <w:t xml:space="preserve"> </w:t>
            </w:r>
            <w:r w:rsidRPr="00461CA7">
              <w:rPr>
                <w:rFonts w:ascii="Times New Roman" w:eastAsia="Times New Roman" w:hAnsi="Times New Roman" w:cs="Times New Roman"/>
                <w:i/>
                <w:sz w:val="24"/>
                <w:lang w:val="ru-RU"/>
              </w:rPr>
              <w:t>особенности</w:t>
            </w:r>
            <w:r w:rsidRPr="00461CA7">
              <w:rPr>
                <w:rFonts w:ascii="Times New Roman" w:eastAsia="Times New Roman" w:hAnsi="Times New Roman" w:cs="Times New Roman"/>
                <w:i/>
                <w:spacing w:val="112"/>
                <w:sz w:val="24"/>
                <w:lang w:val="ru-RU"/>
              </w:rPr>
              <w:t xml:space="preserve"> </w:t>
            </w:r>
            <w:r w:rsidRPr="00461CA7">
              <w:rPr>
                <w:rFonts w:ascii="Times New Roman" w:eastAsia="Times New Roman" w:hAnsi="Times New Roman" w:cs="Times New Roman"/>
                <w:i/>
                <w:sz w:val="24"/>
                <w:lang w:val="ru-RU"/>
              </w:rPr>
              <w:t>создания</w:t>
            </w:r>
            <w:r w:rsidRPr="00461CA7">
              <w:rPr>
                <w:rFonts w:ascii="Times New Roman" w:eastAsia="Times New Roman" w:hAnsi="Times New Roman" w:cs="Times New Roman"/>
                <w:i/>
                <w:spacing w:val="113"/>
                <w:sz w:val="24"/>
                <w:lang w:val="ru-RU"/>
              </w:rPr>
              <w:t xml:space="preserve"> </w:t>
            </w:r>
            <w:r w:rsidRPr="00461CA7">
              <w:rPr>
                <w:rFonts w:ascii="Times New Roman" w:eastAsia="Times New Roman" w:hAnsi="Times New Roman" w:cs="Times New Roman"/>
                <w:i/>
                <w:sz w:val="24"/>
                <w:lang w:val="ru-RU"/>
              </w:rPr>
              <w:t>условий,</w:t>
            </w:r>
            <w:r w:rsidRPr="00461CA7">
              <w:rPr>
                <w:rFonts w:ascii="Times New Roman" w:eastAsia="Times New Roman" w:hAnsi="Times New Roman" w:cs="Times New Roman"/>
                <w:i/>
                <w:spacing w:val="113"/>
                <w:sz w:val="24"/>
                <w:lang w:val="ru-RU"/>
              </w:rPr>
              <w:t xml:space="preserve"> </w:t>
            </w:r>
            <w:r w:rsidRPr="00461CA7">
              <w:rPr>
                <w:rFonts w:ascii="Times New Roman" w:eastAsia="Times New Roman" w:hAnsi="Times New Roman" w:cs="Times New Roman"/>
                <w:i/>
                <w:sz w:val="24"/>
                <w:lang w:val="ru-RU"/>
              </w:rPr>
              <w:t>обеспечивающих</w:t>
            </w:r>
            <w:r w:rsidRPr="00461CA7">
              <w:rPr>
                <w:rFonts w:ascii="Times New Roman" w:eastAsia="Times New Roman" w:hAnsi="Times New Roman" w:cs="Times New Roman"/>
                <w:i/>
                <w:spacing w:val="113"/>
                <w:sz w:val="24"/>
                <w:lang w:val="ru-RU"/>
              </w:rPr>
              <w:t xml:space="preserve"> </w:t>
            </w:r>
            <w:r w:rsidRPr="00461CA7">
              <w:rPr>
                <w:rFonts w:ascii="Times New Roman" w:eastAsia="Times New Roman" w:hAnsi="Times New Roman" w:cs="Times New Roman"/>
                <w:i/>
                <w:sz w:val="24"/>
                <w:lang w:val="ru-RU"/>
              </w:rPr>
              <w:t>достижение</w:t>
            </w:r>
            <w:r w:rsidRPr="00461CA7">
              <w:rPr>
                <w:rFonts w:ascii="Times New Roman" w:eastAsia="Times New Roman" w:hAnsi="Times New Roman" w:cs="Times New Roman"/>
                <w:i/>
                <w:spacing w:val="112"/>
                <w:sz w:val="24"/>
                <w:lang w:val="ru-RU"/>
              </w:rPr>
              <w:t xml:space="preserve"> </w:t>
            </w:r>
            <w:r w:rsidRPr="00461CA7">
              <w:rPr>
                <w:rFonts w:ascii="Times New Roman" w:eastAsia="Times New Roman" w:hAnsi="Times New Roman" w:cs="Times New Roman"/>
                <w:i/>
                <w:sz w:val="24"/>
                <w:lang w:val="ru-RU"/>
              </w:rPr>
              <w:t>целевых</w:t>
            </w:r>
          </w:p>
          <w:p w:rsidR="00461CA7" w:rsidRPr="00461CA7" w:rsidRDefault="00461CA7" w:rsidP="00461CA7">
            <w:pPr>
              <w:spacing w:line="264" w:lineRule="exact"/>
              <w:ind w:left="110"/>
              <w:rPr>
                <w:rFonts w:ascii="Times New Roman" w:eastAsia="Times New Roman" w:hAnsi="Times New Roman" w:cs="Times New Roman"/>
                <w:i/>
                <w:sz w:val="24"/>
                <w:lang w:val="ru-RU"/>
              </w:rPr>
            </w:pPr>
            <w:r w:rsidRPr="00461CA7">
              <w:rPr>
                <w:rFonts w:ascii="Times New Roman" w:eastAsia="Times New Roman" w:hAnsi="Times New Roman" w:cs="Times New Roman"/>
                <w:i/>
                <w:sz w:val="24"/>
                <w:lang w:val="ru-RU"/>
              </w:rPr>
              <w:t>ориентиров</w:t>
            </w:r>
            <w:r w:rsidRPr="00461CA7">
              <w:rPr>
                <w:rFonts w:ascii="Times New Roman" w:eastAsia="Times New Roman" w:hAnsi="Times New Roman" w:cs="Times New Roman"/>
                <w:i/>
                <w:spacing w:val="-5"/>
                <w:sz w:val="24"/>
                <w:lang w:val="ru-RU"/>
              </w:rPr>
              <w:t xml:space="preserve"> </w:t>
            </w:r>
            <w:r w:rsidRPr="00461CA7">
              <w:rPr>
                <w:rFonts w:ascii="Times New Roman" w:eastAsia="Times New Roman" w:hAnsi="Times New Roman" w:cs="Times New Roman"/>
                <w:i/>
                <w:sz w:val="24"/>
                <w:lang w:val="ru-RU"/>
              </w:rPr>
              <w:t>в</w:t>
            </w:r>
            <w:r w:rsidRPr="00461CA7">
              <w:rPr>
                <w:rFonts w:ascii="Times New Roman" w:eastAsia="Times New Roman" w:hAnsi="Times New Roman" w:cs="Times New Roman"/>
                <w:i/>
                <w:spacing w:val="-4"/>
                <w:sz w:val="24"/>
                <w:lang w:val="ru-RU"/>
              </w:rPr>
              <w:t xml:space="preserve"> </w:t>
            </w:r>
            <w:r w:rsidRPr="00461CA7">
              <w:rPr>
                <w:rFonts w:ascii="Times New Roman" w:eastAsia="Times New Roman" w:hAnsi="Times New Roman" w:cs="Times New Roman"/>
                <w:i/>
                <w:sz w:val="24"/>
                <w:lang w:val="ru-RU"/>
              </w:rPr>
              <w:t>работе</w:t>
            </w:r>
            <w:r w:rsidRPr="00461CA7">
              <w:rPr>
                <w:rFonts w:ascii="Times New Roman" w:eastAsia="Times New Roman" w:hAnsi="Times New Roman" w:cs="Times New Roman"/>
                <w:i/>
                <w:spacing w:val="-5"/>
                <w:sz w:val="24"/>
                <w:lang w:val="ru-RU"/>
              </w:rPr>
              <w:t xml:space="preserve"> </w:t>
            </w:r>
            <w:r w:rsidRPr="00461CA7">
              <w:rPr>
                <w:rFonts w:ascii="Times New Roman" w:eastAsia="Times New Roman" w:hAnsi="Times New Roman" w:cs="Times New Roman"/>
                <w:i/>
                <w:sz w:val="24"/>
                <w:lang w:val="ru-RU"/>
              </w:rPr>
              <w:t>с</w:t>
            </w:r>
            <w:r w:rsidRPr="00461CA7">
              <w:rPr>
                <w:rFonts w:ascii="Times New Roman" w:eastAsia="Times New Roman" w:hAnsi="Times New Roman" w:cs="Times New Roman"/>
                <w:i/>
                <w:spacing w:val="-2"/>
                <w:sz w:val="24"/>
                <w:lang w:val="ru-RU"/>
              </w:rPr>
              <w:t xml:space="preserve"> </w:t>
            </w:r>
            <w:r w:rsidRPr="00461CA7">
              <w:rPr>
                <w:rFonts w:ascii="Times New Roman" w:eastAsia="Times New Roman" w:hAnsi="Times New Roman" w:cs="Times New Roman"/>
                <w:i/>
                <w:sz w:val="24"/>
                <w:lang w:val="ru-RU"/>
              </w:rPr>
              <w:t>особыми</w:t>
            </w:r>
            <w:r w:rsidRPr="00461CA7">
              <w:rPr>
                <w:rFonts w:ascii="Times New Roman" w:eastAsia="Times New Roman" w:hAnsi="Times New Roman" w:cs="Times New Roman"/>
                <w:i/>
                <w:spacing w:val="-4"/>
                <w:sz w:val="24"/>
                <w:lang w:val="ru-RU"/>
              </w:rPr>
              <w:t xml:space="preserve"> </w:t>
            </w:r>
            <w:r w:rsidRPr="00461CA7">
              <w:rPr>
                <w:rFonts w:ascii="Times New Roman" w:eastAsia="Times New Roman" w:hAnsi="Times New Roman" w:cs="Times New Roman"/>
                <w:i/>
                <w:sz w:val="24"/>
                <w:lang w:val="ru-RU"/>
              </w:rPr>
              <w:t>категориями</w:t>
            </w:r>
            <w:r w:rsidRPr="00461CA7">
              <w:rPr>
                <w:rFonts w:ascii="Times New Roman" w:eastAsia="Times New Roman" w:hAnsi="Times New Roman" w:cs="Times New Roman"/>
                <w:i/>
                <w:spacing w:val="-1"/>
                <w:sz w:val="24"/>
                <w:lang w:val="ru-RU"/>
              </w:rPr>
              <w:t xml:space="preserve"> </w:t>
            </w:r>
            <w:r w:rsidRPr="00461CA7">
              <w:rPr>
                <w:rFonts w:ascii="Times New Roman" w:eastAsia="Times New Roman" w:hAnsi="Times New Roman" w:cs="Times New Roman"/>
                <w:i/>
                <w:sz w:val="24"/>
                <w:lang w:val="ru-RU"/>
              </w:rPr>
              <w:t>детей:</w:t>
            </w:r>
          </w:p>
        </w:tc>
      </w:tr>
      <w:tr w:rsidR="00461CA7" w:rsidRPr="00461CA7" w:rsidTr="006E29E2">
        <w:trPr>
          <w:trHeight w:val="1833"/>
        </w:trPr>
        <w:tc>
          <w:tcPr>
            <w:tcW w:w="9640" w:type="dxa"/>
          </w:tcPr>
          <w:p w:rsidR="00461CA7" w:rsidRPr="006633B0" w:rsidRDefault="00461CA7" w:rsidP="00461CA7">
            <w:pPr>
              <w:pStyle w:val="TableParagraph"/>
              <w:spacing w:line="270" w:lineRule="exact"/>
              <w:ind w:left="110"/>
              <w:rPr>
                <w:i/>
                <w:sz w:val="24"/>
                <w:lang w:val="ru-RU"/>
              </w:rPr>
            </w:pPr>
            <w:r w:rsidRPr="006633B0">
              <w:rPr>
                <w:i/>
                <w:sz w:val="24"/>
                <w:lang w:val="ru-RU"/>
              </w:rPr>
              <w:t>педагогической</w:t>
            </w:r>
            <w:r w:rsidRPr="006633B0">
              <w:rPr>
                <w:i/>
                <w:spacing w:val="-2"/>
                <w:sz w:val="24"/>
                <w:lang w:val="ru-RU"/>
              </w:rPr>
              <w:t xml:space="preserve"> </w:t>
            </w:r>
            <w:r w:rsidRPr="006633B0">
              <w:rPr>
                <w:i/>
                <w:sz w:val="24"/>
                <w:lang w:val="ru-RU"/>
              </w:rPr>
              <w:t>комиссии);</w:t>
            </w:r>
          </w:p>
          <w:p w:rsidR="00461CA7" w:rsidRPr="006633B0" w:rsidRDefault="00461CA7" w:rsidP="00461CA7">
            <w:pPr>
              <w:pStyle w:val="TableParagraph"/>
              <w:spacing w:before="2"/>
              <w:ind w:left="0"/>
              <w:rPr>
                <w:b/>
                <w:sz w:val="24"/>
                <w:lang w:val="ru-RU"/>
              </w:rPr>
            </w:pPr>
          </w:p>
          <w:p w:rsidR="00461CA7" w:rsidRPr="006633B0" w:rsidRDefault="00461CA7" w:rsidP="00461CA7">
            <w:pPr>
              <w:pStyle w:val="TableParagraph"/>
              <w:spacing w:before="1"/>
              <w:ind w:left="110"/>
              <w:rPr>
                <w:i/>
                <w:sz w:val="24"/>
                <w:lang w:val="ru-RU"/>
              </w:rPr>
            </w:pPr>
            <w:r w:rsidRPr="006633B0">
              <w:rPr>
                <w:i/>
                <w:sz w:val="24"/>
                <w:lang w:val="ru-RU"/>
              </w:rPr>
              <w:t>РППС</w:t>
            </w:r>
            <w:r w:rsidRPr="006633B0">
              <w:rPr>
                <w:i/>
                <w:spacing w:val="-4"/>
                <w:sz w:val="24"/>
                <w:lang w:val="ru-RU"/>
              </w:rPr>
              <w:t xml:space="preserve"> </w:t>
            </w:r>
            <w:r w:rsidRPr="006633B0">
              <w:rPr>
                <w:i/>
                <w:sz w:val="24"/>
                <w:lang w:val="ru-RU"/>
              </w:rPr>
              <w:t>строится</w:t>
            </w:r>
            <w:r w:rsidRPr="006633B0">
              <w:rPr>
                <w:i/>
                <w:spacing w:val="-4"/>
                <w:sz w:val="24"/>
                <w:lang w:val="ru-RU"/>
              </w:rPr>
              <w:t xml:space="preserve"> </w:t>
            </w:r>
            <w:r w:rsidRPr="006633B0">
              <w:rPr>
                <w:i/>
                <w:sz w:val="24"/>
                <w:lang w:val="ru-RU"/>
              </w:rPr>
              <w:t>как</w:t>
            </w:r>
            <w:r w:rsidRPr="006633B0">
              <w:rPr>
                <w:i/>
                <w:spacing w:val="-2"/>
                <w:sz w:val="24"/>
                <w:lang w:val="ru-RU"/>
              </w:rPr>
              <w:t xml:space="preserve"> </w:t>
            </w:r>
            <w:r w:rsidRPr="006633B0">
              <w:rPr>
                <w:i/>
                <w:sz w:val="24"/>
                <w:lang w:val="ru-RU"/>
              </w:rPr>
              <w:t>максимально</w:t>
            </w:r>
            <w:r w:rsidRPr="006633B0">
              <w:rPr>
                <w:i/>
                <w:spacing w:val="-5"/>
                <w:sz w:val="24"/>
                <w:lang w:val="ru-RU"/>
              </w:rPr>
              <w:t xml:space="preserve"> </w:t>
            </w:r>
            <w:r w:rsidRPr="006633B0">
              <w:rPr>
                <w:i/>
                <w:sz w:val="24"/>
                <w:lang w:val="ru-RU"/>
              </w:rPr>
              <w:t>доступная</w:t>
            </w:r>
            <w:r w:rsidRPr="006633B0">
              <w:rPr>
                <w:i/>
                <w:spacing w:val="-4"/>
                <w:sz w:val="24"/>
                <w:lang w:val="ru-RU"/>
              </w:rPr>
              <w:t xml:space="preserve"> </w:t>
            </w:r>
            <w:r w:rsidRPr="006633B0">
              <w:rPr>
                <w:i/>
                <w:sz w:val="24"/>
                <w:lang w:val="ru-RU"/>
              </w:rPr>
              <w:t>для</w:t>
            </w:r>
            <w:r w:rsidRPr="006633B0">
              <w:rPr>
                <w:i/>
                <w:spacing w:val="-4"/>
                <w:sz w:val="24"/>
                <w:lang w:val="ru-RU"/>
              </w:rPr>
              <w:t xml:space="preserve"> </w:t>
            </w:r>
            <w:r w:rsidRPr="006633B0">
              <w:rPr>
                <w:i/>
                <w:sz w:val="24"/>
                <w:lang w:val="ru-RU"/>
              </w:rPr>
              <w:t>детей</w:t>
            </w:r>
            <w:r w:rsidRPr="006633B0">
              <w:rPr>
                <w:i/>
                <w:spacing w:val="-2"/>
                <w:sz w:val="24"/>
                <w:lang w:val="ru-RU"/>
              </w:rPr>
              <w:t xml:space="preserve"> </w:t>
            </w:r>
            <w:r w:rsidRPr="006633B0">
              <w:rPr>
                <w:i/>
                <w:sz w:val="24"/>
                <w:lang w:val="ru-RU"/>
              </w:rPr>
              <w:t>с</w:t>
            </w:r>
            <w:r w:rsidRPr="006633B0">
              <w:rPr>
                <w:i/>
                <w:spacing w:val="-3"/>
                <w:sz w:val="24"/>
                <w:lang w:val="ru-RU"/>
              </w:rPr>
              <w:t xml:space="preserve"> </w:t>
            </w:r>
            <w:r w:rsidRPr="006633B0">
              <w:rPr>
                <w:i/>
                <w:sz w:val="24"/>
                <w:lang w:val="ru-RU"/>
              </w:rPr>
              <w:t>ОВЗ;</w:t>
            </w:r>
          </w:p>
          <w:p w:rsidR="00461CA7" w:rsidRPr="006633B0" w:rsidRDefault="00461CA7" w:rsidP="00461CA7">
            <w:pPr>
              <w:pStyle w:val="TableParagraph"/>
              <w:spacing w:before="4"/>
              <w:ind w:left="0"/>
              <w:rPr>
                <w:b/>
                <w:sz w:val="24"/>
                <w:lang w:val="ru-RU"/>
              </w:rPr>
            </w:pPr>
          </w:p>
          <w:p w:rsidR="00461CA7" w:rsidRPr="006633B0" w:rsidRDefault="00461CA7" w:rsidP="00461CA7">
            <w:pPr>
              <w:pStyle w:val="TableParagraph"/>
              <w:ind w:left="110" w:firstLine="60"/>
              <w:rPr>
                <w:i/>
                <w:sz w:val="24"/>
                <w:lang w:val="ru-RU"/>
              </w:rPr>
            </w:pPr>
            <w:r w:rsidRPr="006633B0">
              <w:rPr>
                <w:i/>
                <w:sz w:val="24"/>
                <w:lang w:val="ru-RU"/>
              </w:rPr>
              <w:t>событийная</w:t>
            </w:r>
            <w:r w:rsidRPr="006633B0">
              <w:rPr>
                <w:i/>
                <w:spacing w:val="3"/>
                <w:sz w:val="24"/>
                <w:lang w:val="ru-RU"/>
              </w:rPr>
              <w:t xml:space="preserve"> </w:t>
            </w:r>
            <w:r w:rsidRPr="006633B0">
              <w:rPr>
                <w:i/>
                <w:sz w:val="24"/>
                <w:lang w:val="ru-RU"/>
              </w:rPr>
              <w:t>воспитывающая</w:t>
            </w:r>
            <w:r w:rsidRPr="006633B0">
              <w:rPr>
                <w:i/>
                <w:spacing w:val="2"/>
                <w:sz w:val="24"/>
                <w:lang w:val="ru-RU"/>
              </w:rPr>
              <w:t xml:space="preserve"> </w:t>
            </w:r>
            <w:r w:rsidRPr="006633B0">
              <w:rPr>
                <w:i/>
                <w:sz w:val="24"/>
                <w:lang w:val="ru-RU"/>
              </w:rPr>
              <w:t>среда</w:t>
            </w:r>
            <w:r w:rsidRPr="006633B0">
              <w:rPr>
                <w:i/>
                <w:spacing w:val="3"/>
                <w:sz w:val="24"/>
                <w:lang w:val="ru-RU"/>
              </w:rPr>
              <w:t xml:space="preserve"> </w:t>
            </w:r>
            <w:r w:rsidRPr="006633B0">
              <w:rPr>
                <w:i/>
                <w:sz w:val="24"/>
                <w:lang w:val="ru-RU"/>
              </w:rPr>
              <w:t>ДОО</w:t>
            </w:r>
            <w:r w:rsidRPr="006633B0">
              <w:rPr>
                <w:i/>
                <w:spacing w:val="2"/>
                <w:sz w:val="24"/>
                <w:lang w:val="ru-RU"/>
              </w:rPr>
              <w:t xml:space="preserve"> </w:t>
            </w:r>
            <w:r w:rsidRPr="006633B0">
              <w:rPr>
                <w:i/>
                <w:sz w:val="24"/>
                <w:lang w:val="ru-RU"/>
              </w:rPr>
              <w:t>обеспечивает</w:t>
            </w:r>
            <w:r w:rsidRPr="006633B0">
              <w:rPr>
                <w:i/>
                <w:spacing w:val="3"/>
                <w:sz w:val="24"/>
                <w:lang w:val="ru-RU"/>
              </w:rPr>
              <w:t xml:space="preserve"> </w:t>
            </w:r>
            <w:r w:rsidRPr="006633B0">
              <w:rPr>
                <w:i/>
                <w:sz w:val="24"/>
                <w:lang w:val="ru-RU"/>
              </w:rPr>
              <w:t>возможность</w:t>
            </w:r>
            <w:r w:rsidRPr="006633B0">
              <w:rPr>
                <w:i/>
                <w:spacing w:val="4"/>
                <w:sz w:val="24"/>
                <w:lang w:val="ru-RU"/>
              </w:rPr>
              <w:t xml:space="preserve"> </w:t>
            </w:r>
            <w:r w:rsidRPr="006633B0">
              <w:rPr>
                <w:i/>
                <w:sz w:val="24"/>
                <w:lang w:val="ru-RU"/>
              </w:rPr>
              <w:t>включения</w:t>
            </w:r>
            <w:r w:rsidRPr="006633B0">
              <w:rPr>
                <w:i/>
                <w:spacing w:val="3"/>
                <w:sz w:val="24"/>
                <w:lang w:val="ru-RU"/>
              </w:rPr>
              <w:t xml:space="preserve"> </w:t>
            </w:r>
            <w:r w:rsidRPr="006633B0">
              <w:rPr>
                <w:i/>
                <w:sz w:val="24"/>
                <w:lang w:val="ru-RU"/>
              </w:rPr>
              <w:t>каждого</w:t>
            </w:r>
            <w:r w:rsidRPr="006633B0">
              <w:rPr>
                <w:i/>
                <w:spacing w:val="-57"/>
                <w:sz w:val="24"/>
                <w:lang w:val="ru-RU"/>
              </w:rPr>
              <w:t xml:space="preserve"> </w:t>
            </w:r>
            <w:r w:rsidRPr="006633B0">
              <w:rPr>
                <w:i/>
                <w:sz w:val="24"/>
                <w:lang w:val="ru-RU"/>
              </w:rPr>
              <w:t>ребенка</w:t>
            </w:r>
            <w:r w:rsidRPr="006633B0">
              <w:rPr>
                <w:i/>
                <w:spacing w:val="-1"/>
                <w:sz w:val="24"/>
                <w:lang w:val="ru-RU"/>
              </w:rPr>
              <w:t xml:space="preserve"> </w:t>
            </w:r>
            <w:r w:rsidRPr="006633B0">
              <w:rPr>
                <w:i/>
                <w:sz w:val="24"/>
                <w:lang w:val="ru-RU"/>
              </w:rPr>
              <w:t>в</w:t>
            </w:r>
            <w:r w:rsidRPr="006633B0">
              <w:rPr>
                <w:i/>
                <w:spacing w:val="-1"/>
                <w:sz w:val="24"/>
                <w:lang w:val="ru-RU"/>
              </w:rPr>
              <w:t xml:space="preserve"> </w:t>
            </w:r>
            <w:r w:rsidRPr="006633B0">
              <w:rPr>
                <w:i/>
                <w:sz w:val="24"/>
                <w:lang w:val="ru-RU"/>
              </w:rPr>
              <w:t>различные</w:t>
            </w:r>
            <w:r w:rsidRPr="006633B0">
              <w:rPr>
                <w:i/>
                <w:spacing w:val="-1"/>
                <w:sz w:val="24"/>
                <w:lang w:val="ru-RU"/>
              </w:rPr>
              <w:t xml:space="preserve"> </w:t>
            </w:r>
            <w:r w:rsidRPr="006633B0">
              <w:rPr>
                <w:i/>
                <w:sz w:val="24"/>
                <w:lang w:val="ru-RU"/>
              </w:rPr>
              <w:t>формы жизни</w:t>
            </w:r>
            <w:r w:rsidRPr="006633B0">
              <w:rPr>
                <w:i/>
                <w:spacing w:val="-1"/>
                <w:sz w:val="24"/>
                <w:lang w:val="ru-RU"/>
              </w:rPr>
              <w:t xml:space="preserve"> </w:t>
            </w:r>
            <w:r w:rsidRPr="006633B0">
              <w:rPr>
                <w:i/>
                <w:sz w:val="24"/>
                <w:lang w:val="ru-RU"/>
              </w:rPr>
              <w:t>детского сообщества;</w:t>
            </w:r>
          </w:p>
          <w:p w:rsidR="00461CA7" w:rsidRPr="006633B0" w:rsidRDefault="00461CA7" w:rsidP="00461CA7">
            <w:pPr>
              <w:pStyle w:val="TableParagraph"/>
              <w:spacing w:before="5"/>
              <w:ind w:left="0"/>
              <w:rPr>
                <w:b/>
                <w:sz w:val="24"/>
                <w:lang w:val="ru-RU"/>
              </w:rPr>
            </w:pPr>
          </w:p>
          <w:p w:rsidR="00461CA7" w:rsidRPr="006633B0" w:rsidRDefault="00461CA7" w:rsidP="00461CA7">
            <w:pPr>
              <w:pStyle w:val="TableParagraph"/>
              <w:tabs>
                <w:tab w:val="left" w:pos="1725"/>
                <w:tab w:val="left" w:pos="3727"/>
                <w:tab w:val="left" w:pos="4593"/>
                <w:tab w:val="left" w:pos="6301"/>
                <w:tab w:val="left" w:pos="8033"/>
              </w:tabs>
              <w:ind w:left="110" w:right="94"/>
              <w:rPr>
                <w:i/>
                <w:sz w:val="24"/>
                <w:lang w:val="ru-RU"/>
              </w:rPr>
            </w:pPr>
            <w:r w:rsidRPr="006633B0">
              <w:rPr>
                <w:i/>
                <w:sz w:val="24"/>
                <w:lang w:val="ru-RU"/>
              </w:rPr>
              <w:t>рукотворная</w:t>
            </w:r>
            <w:r w:rsidRPr="006633B0">
              <w:rPr>
                <w:i/>
                <w:sz w:val="24"/>
                <w:lang w:val="ru-RU"/>
              </w:rPr>
              <w:tab/>
              <w:t>воспитывающая</w:t>
            </w:r>
            <w:r w:rsidRPr="006633B0">
              <w:rPr>
                <w:i/>
                <w:sz w:val="24"/>
                <w:lang w:val="ru-RU"/>
              </w:rPr>
              <w:tab/>
              <w:t>среда</w:t>
            </w:r>
            <w:r w:rsidRPr="006633B0">
              <w:rPr>
                <w:i/>
                <w:sz w:val="24"/>
                <w:lang w:val="ru-RU"/>
              </w:rPr>
              <w:tab/>
              <w:t>обеспечивает</w:t>
            </w:r>
            <w:r w:rsidRPr="006633B0">
              <w:rPr>
                <w:i/>
                <w:sz w:val="24"/>
                <w:lang w:val="ru-RU"/>
              </w:rPr>
              <w:tab/>
              <w:t>возможность</w:t>
            </w:r>
            <w:r w:rsidRPr="006633B0">
              <w:rPr>
                <w:i/>
                <w:sz w:val="24"/>
                <w:lang w:val="ru-RU"/>
              </w:rPr>
              <w:tab/>
            </w:r>
            <w:r w:rsidRPr="006633B0">
              <w:rPr>
                <w:i/>
                <w:spacing w:val="-1"/>
                <w:sz w:val="24"/>
                <w:lang w:val="ru-RU"/>
              </w:rPr>
              <w:t>демонстрации</w:t>
            </w:r>
            <w:r w:rsidRPr="006633B0">
              <w:rPr>
                <w:i/>
                <w:spacing w:val="-57"/>
                <w:sz w:val="24"/>
                <w:lang w:val="ru-RU"/>
              </w:rPr>
              <w:t xml:space="preserve"> </w:t>
            </w:r>
            <w:r w:rsidRPr="006633B0">
              <w:rPr>
                <w:i/>
                <w:sz w:val="24"/>
                <w:lang w:val="ru-RU"/>
              </w:rPr>
              <w:t>уникальности</w:t>
            </w:r>
            <w:r w:rsidRPr="006633B0">
              <w:rPr>
                <w:i/>
                <w:spacing w:val="-2"/>
                <w:sz w:val="24"/>
                <w:lang w:val="ru-RU"/>
              </w:rPr>
              <w:t xml:space="preserve"> </w:t>
            </w:r>
            <w:r w:rsidRPr="006633B0">
              <w:rPr>
                <w:i/>
                <w:sz w:val="24"/>
                <w:lang w:val="ru-RU"/>
              </w:rPr>
              <w:t>достижений каждого ребенка.</w:t>
            </w:r>
          </w:p>
          <w:p w:rsidR="00461CA7" w:rsidRPr="006633B0" w:rsidRDefault="00461CA7" w:rsidP="00461CA7">
            <w:pPr>
              <w:pStyle w:val="TableParagraph"/>
              <w:spacing w:before="3"/>
              <w:ind w:left="0"/>
              <w:rPr>
                <w:b/>
                <w:sz w:val="24"/>
                <w:lang w:val="ru-RU"/>
              </w:rPr>
            </w:pPr>
          </w:p>
          <w:p w:rsidR="00461CA7" w:rsidRDefault="00461CA7" w:rsidP="00461CA7">
            <w:pPr>
              <w:pStyle w:val="TableParagraph"/>
              <w:ind w:left="110"/>
              <w:rPr>
                <w:i/>
                <w:sz w:val="24"/>
                <w:lang w:val="ru-RU"/>
              </w:rPr>
            </w:pPr>
            <w:r w:rsidRPr="006633B0">
              <w:rPr>
                <w:i/>
                <w:sz w:val="24"/>
                <w:lang w:val="ru-RU"/>
              </w:rPr>
              <w:t>Детская</w:t>
            </w:r>
            <w:r w:rsidRPr="006633B0">
              <w:rPr>
                <w:i/>
                <w:spacing w:val="47"/>
                <w:sz w:val="24"/>
                <w:lang w:val="ru-RU"/>
              </w:rPr>
              <w:t xml:space="preserve"> </w:t>
            </w:r>
            <w:r w:rsidRPr="006633B0">
              <w:rPr>
                <w:i/>
                <w:sz w:val="24"/>
                <w:lang w:val="ru-RU"/>
              </w:rPr>
              <w:t>и</w:t>
            </w:r>
            <w:r w:rsidRPr="006633B0">
              <w:rPr>
                <w:i/>
                <w:spacing w:val="50"/>
                <w:sz w:val="24"/>
                <w:lang w:val="ru-RU"/>
              </w:rPr>
              <w:t xml:space="preserve"> </w:t>
            </w:r>
            <w:r w:rsidRPr="006633B0">
              <w:rPr>
                <w:i/>
                <w:sz w:val="24"/>
                <w:lang w:val="ru-RU"/>
              </w:rPr>
              <w:t>детско-взрослая</w:t>
            </w:r>
            <w:r w:rsidRPr="006633B0">
              <w:rPr>
                <w:i/>
                <w:spacing w:val="46"/>
                <w:sz w:val="24"/>
                <w:lang w:val="ru-RU"/>
              </w:rPr>
              <w:t xml:space="preserve"> </w:t>
            </w:r>
            <w:r w:rsidRPr="006633B0">
              <w:rPr>
                <w:i/>
                <w:sz w:val="24"/>
                <w:lang w:val="ru-RU"/>
              </w:rPr>
              <w:t>общность</w:t>
            </w:r>
            <w:r w:rsidRPr="006633B0">
              <w:rPr>
                <w:i/>
                <w:spacing w:val="48"/>
                <w:sz w:val="24"/>
                <w:lang w:val="ru-RU"/>
              </w:rPr>
              <w:t xml:space="preserve"> </w:t>
            </w:r>
            <w:r w:rsidRPr="006633B0">
              <w:rPr>
                <w:i/>
                <w:sz w:val="24"/>
                <w:lang w:val="ru-RU"/>
              </w:rPr>
              <w:t>в</w:t>
            </w:r>
            <w:r w:rsidRPr="006633B0">
              <w:rPr>
                <w:i/>
                <w:spacing w:val="51"/>
                <w:sz w:val="24"/>
                <w:lang w:val="ru-RU"/>
              </w:rPr>
              <w:t xml:space="preserve"> </w:t>
            </w:r>
            <w:r w:rsidRPr="006633B0">
              <w:rPr>
                <w:i/>
                <w:sz w:val="24"/>
                <w:lang w:val="ru-RU"/>
              </w:rPr>
              <w:t>инклюзивном</w:t>
            </w:r>
            <w:r w:rsidRPr="006633B0">
              <w:rPr>
                <w:i/>
                <w:spacing w:val="48"/>
                <w:sz w:val="24"/>
                <w:lang w:val="ru-RU"/>
              </w:rPr>
              <w:t xml:space="preserve"> </w:t>
            </w:r>
            <w:r w:rsidRPr="006633B0">
              <w:rPr>
                <w:i/>
                <w:sz w:val="24"/>
                <w:lang w:val="ru-RU"/>
              </w:rPr>
              <w:t>образовании</w:t>
            </w:r>
            <w:r w:rsidRPr="006633B0">
              <w:rPr>
                <w:i/>
                <w:spacing w:val="48"/>
                <w:sz w:val="24"/>
                <w:lang w:val="ru-RU"/>
              </w:rPr>
              <w:t xml:space="preserve"> </w:t>
            </w:r>
            <w:r w:rsidRPr="006633B0">
              <w:rPr>
                <w:i/>
                <w:sz w:val="24"/>
                <w:lang w:val="ru-RU"/>
              </w:rPr>
              <w:t>развиваются</w:t>
            </w:r>
            <w:r w:rsidRPr="006633B0">
              <w:rPr>
                <w:i/>
                <w:spacing w:val="49"/>
                <w:sz w:val="24"/>
                <w:lang w:val="ru-RU"/>
              </w:rPr>
              <w:t xml:space="preserve"> </w:t>
            </w:r>
            <w:r w:rsidRPr="006633B0">
              <w:rPr>
                <w:i/>
                <w:sz w:val="24"/>
                <w:lang w:val="ru-RU"/>
              </w:rPr>
              <w:t>на</w:t>
            </w:r>
            <w:r w:rsidRPr="006633B0">
              <w:rPr>
                <w:i/>
                <w:spacing w:val="-57"/>
                <w:sz w:val="24"/>
                <w:lang w:val="ru-RU"/>
              </w:rPr>
              <w:t xml:space="preserve"> </w:t>
            </w:r>
            <w:r w:rsidRPr="006633B0">
              <w:rPr>
                <w:i/>
                <w:sz w:val="24"/>
                <w:lang w:val="ru-RU"/>
              </w:rPr>
              <w:t>принципах</w:t>
            </w:r>
            <w:r w:rsidRPr="006633B0">
              <w:rPr>
                <w:i/>
                <w:spacing w:val="-3"/>
                <w:sz w:val="24"/>
                <w:lang w:val="ru-RU"/>
              </w:rPr>
              <w:t xml:space="preserve"> </w:t>
            </w:r>
            <w:r w:rsidRPr="006633B0">
              <w:rPr>
                <w:i/>
                <w:sz w:val="24"/>
                <w:lang w:val="ru-RU"/>
              </w:rPr>
              <w:t>заботы,</w:t>
            </w:r>
            <w:r w:rsidRPr="006633B0">
              <w:rPr>
                <w:i/>
                <w:spacing w:val="-1"/>
                <w:sz w:val="24"/>
                <w:lang w:val="ru-RU"/>
              </w:rPr>
              <w:t xml:space="preserve"> </w:t>
            </w:r>
            <w:r w:rsidRPr="006633B0">
              <w:rPr>
                <w:i/>
                <w:sz w:val="24"/>
                <w:lang w:val="ru-RU"/>
              </w:rPr>
              <w:t>взаимоуважения</w:t>
            </w:r>
            <w:r w:rsidRPr="006633B0">
              <w:rPr>
                <w:i/>
                <w:spacing w:val="-4"/>
                <w:sz w:val="24"/>
                <w:lang w:val="ru-RU"/>
              </w:rPr>
              <w:t xml:space="preserve"> </w:t>
            </w:r>
            <w:r w:rsidRPr="006633B0">
              <w:rPr>
                <w:i/>
                <w:sz w:val="24"/>
                <w:lang w:val="ru-RU"/>
              </w:rPr>
              <w:t>и</w:t>
            </w:r>
            <w:r w:rsidRPr="006633B0">
              <w:rPr>
                <w:i/>
                <w:spacing w:val="1"/>
                <w:sz w:val="24"/>
                <w:lang w:val="ru-RU"/>
              </w:rPr>
              <w:t xml:space="preserve"> </w:t>
            </w:r>
            <w:r w:rsidRPr="006633B0">
              <w:rPr>
                <w:i/>
                <w:sz w:val="24"/>
                <w:lang w:val="ru-RU"/>
              </w:rPr>
              <w:t>сотрудничества</w:t>
            </w:r>
            <w:r w:rsidRPr="006633B0">
              <w:rPr>
                <w:i/>
                <w:spacing w:val="-2"/>
                <w:sz w:val="24"/>
                <w:lang w:val="ru-RU"/>
              </w:rPr>
              <w:t xml:space="preserve"> </w:t>
            </w:r>
            <w:r w:rsidRPr="006633B0">
              <w:rPr>
                <w:i/>
                <w:sz w:val="24"/>
                <w:lang w:val="ru-RU"/>
              </w:rPr>
              <w:t>в совместной</w:t>
            </w:r>
            <w:r w:rsidRPr="006633B0">
              <w:rPr>
                <w:i/>
                <w:spacing w:val="-3"/>
                <w:sz w:val="24"/>
                <w:lang w:val="ru-RU"/>
              </w:rPr>
              <w:t xml:space="preserve"> </w:t>
            </w:r>
            <w:r w:rsidRPr="006633B0">
              <w:rPr>
                <w:i/>
                <w:sz w:val="24"/>
                <w:lang w:val="ru-RU"/>
              </w:rPr>
              <w:t>деятельности.</w:t>
            </w:r>
          </w:p>
          <w:p w:rsidR="006E29E2" w:rsidRPr="00461CA7" w:rsidRDefault="006E29E2" w:rsidP="006E29E2">
            <w:pPr>
              <w:pStyle w:val="TableParagraph"/>
              <w:ind w:left="110" w:right="93"/>
              <w:jc w:val="both"/>
              <w:rPr>
                <w:i/>
                <w:sz w:val="24"/>
                <w:lang w:val="ru-RU"/>
              </w:rPr>
            </w:pPr>
            <w:r w:rsidRPr="006E29E2">
              <w:rPr>
                <w:i/>
                <w:sz w:val="24"/>
                <w:lang w:val="ru-RU"/>
              </w:rPr>
              <w:t>2) КРР</w:t>
            </w:r>
            <w:r w:rsidRPr="006E29E2">
              <w:rPr>
                <w:i/>
                <w:spacing w:val="1"/>
                <w:sz w:val="24"/>
                <w:lang w:val="ru-RU"/>
              </w:rPr>
              <w:t xml:space="preserve"> </w:t>
            </w:r>
            <w:r w:rsidRPr="006E29E2">
              <w:rPr>
                <w:i/>
                <w:sz w:val="24"/>
                <w:lang w:val="ru-RU"/>
              </w:rPr>
              <w:t>в ДОО</w:t>
            </w:r>
            <w:r w:rsidRPr="006E29E2">
              <w:rPr>
                <w:i/>
                <w:spacing w:val="1"/>
                <w:sz w:val="24"/>
                <w:lang w:val="ru-RU"/>
              </w:rPr>
              <w:t xml:space="preserve"> </w:t>
            </w:r>
            <w:r w:rsidRPr="006E29E2">
              <w:rPr>
                <w:i/>
                <w:sz w:val="24"/>
                <w:lang w:val="ru-RU"/>
              </w:rPr>
              <w:t>реализуется</w:t>
            </w:r>
            <w:r w:rsidRPr="006E29E2">
              <w:rPr>
                <w:i/>
                <w:spacing w:val="1"/>
                <w:sz w:val="24"/>
                <w:lang w:val="ru-RU"/>
              </w:rPr>
              <w:t xml:space="preserve"> </w:t>
            </w:r>
            <w:r w:rsidRPr="006E29E2">
              <w:rPr>
                <w:i/>
                <w:sz w:val="24"/>
                <w:lang w:val="ru-RU"/>
              </w:rPr>
              <w:t>в форме групповых и</w:t>
            </w:r>
            <w:r w:rsidRPr="006E29E2">
              <w:rPr>
                <w:i/>
                <w:spacing w:val="1"/>
                <w:sz w:val="24"/>
                <w:lang w:val="ru-RU"/>
              </w:rPr>
              <w:t xml:space="preserve"> </w:t>
            </w:r>
            <w:r w:rsidRPr="006E29E2">
              <w:rPr>
                <w:i/>
                <w:sz w:val="24"/>
                <w:lang w:val="ru-RU"/>
              </w:rPr>
              <w:t>(или) индивидуальных коррекционно-</w:t>
            </w:r>
            <w:r w:rsidRPr="006E29E2">
              <w:rPr>
                <w:i/>
                <w:spacing w:val="1"/>
                <w:sz w:val="24"/>
                <w:lang w:val="ru-RU"/>
              </w:rPr>
              <w:t xml:space="preserve"> </w:t>
            </w:r>
            <w:r w:rsidRPr="006E29E2">
              <w:rPr>
                <w:i/>
                <w:sz w:val="24"/>
                <w:lang w:val="ru-RU"/>
              </w:rPr>
              <w:t>развивающих</w:t>
            </w:r>
            <w:r w:rsidRPr="006E29E2">
              <w:rPr>
                <w:i/>
                <w:spacing w:val="1"/>
                <w:sz w:val="24"/>
                <w:lang w:val="ru-RU"/>
              </w:rPr>
              <w:t xml:space="preserve"> </w:t>
            </w:r>
            <w:r w:rsidRPr="006E29E2">
              <w:rPr>
                <w:i/>
                <w:sz w:val="24"/>
                <w:lang w:val="ru-RU"/>
              </w:rPr>
              <w:t>занятий.</w:t>
            </w:r>
            <w:r w:rsidRPr="006E29E2">
              <w:rPr>
                <w:i/>
                <w:spacing w:val="1"/>
                <w:sz w:val="24"/>
                <w:lang w:val="ru-RU"/>
              </w:rPr>
              <w:t xml:space="preserve"> </w:t>
            </w:r>
            <w:r w:rsidRPr="00461CA7">
              <w:rPr>
                <w:i/>
                <w:sz w:val="24"/>
                <w:lang w:val="ru-RU"/>
              </w:rPr>
              <w:t>Выбор</w:t>
            </w:r>
            <w:r w:rsidRPr="00461CA7">
              <w:rPr>
                <w:i/>
                <w:spacing w:val="1"/>
                <w:sz w:val="24"/>
                <w:lang w:val="ru-RU"/>
              </w:rPr>
              <w:t xml:space="preserve"> </w:t>
            </w:r>
            <w:r w:rsidRPr="00461CA7">
              <w:rPr>
                <w:i/>
                <w:sz w:val="24"/>
                <w:lang w:val="ru-RU"/>
              </w:rPr>
              <w:t>конкретной</w:t>
            </w:r>
            <w:r w:rsidRPr="00461CA7">
              <w:rPr>
                <w:i/>
                <w:spacing w:val="1"/>
                <w:sz w:val="24"/>
                <w:lang w:val="ru-RU"/>
              </w:rPr>
              <w:t xml:space="preserve"> </w:t>
            </w:r>
            <w:r w:rsidRPr="00461CA7">
              <w:rPr>
                <w:i/>
                <w:sz w:val="24"/>
                <w:lang w:val="ru-RU"/>
              </w:rPr>
              <w:t>программы</w:t>
            </w:r>
            <w:r w:rsidRPr="00461CA7">
              <w:rPr>
                <w:i/>
                <w:spacing w:val="1"/>
                <w:sz w:val="24"/>
                <w:lang w:val="ru-RU"/>
              </w:rPr>
              <w:t xml:space="preserve"> </w:t>
            </w:r>
            <w:r w:rsidRPr="00461CA7">
              <w:rPr>
                <w:i/>
                <w:sz w:val="24"/>
                <w:lang w:val="ru-RU"/>
              </w:rPr>
              <w:t>коррекционно</w:t>
            </w:r>
            <w:r w:rsidRPr="00461CA7">
              <w:rPr>
                <w:i/>
                <w:spacing w:val="1"/>
                <w:sz w:val="24"/>
                <w:lang w:val="ru-RU"/>
              </w:rPr>
              <w:t xml:space="preserve"> </w:t>
            </w:r>
            <w:r w:rsidRPr="00461CA7">
              <w:rPr>
                <w:i/>
                <w:sz w:val="24"/>
                <w:lang w:val="ru-RU"/>
              </w:rPr>
              <w:t>-</w:t>
            </w:r>
            <w:r w:rsidRPr="00461CA7">
              <w:rPr>
                <w:i/>
                <w:spacing w:val="1"/>
                <w:sz w:val="24"/>
                <w:lang w:val="ru-RU"/>
              </w:rPr>
              <w:t xml:space="preserve"> </w:t>
            </w:r>
            <w:r w:rsidRPr="00461CA7">
              <w:rPr>
                <w:i/>
                <w:sz w:val="24"/>
                <w:lang w:val="ru-RU"/>
              </w:rPr>
              <w:t>развивающих</w:t>
            </w:r>
            <w:r w:rsidRPr="00461CA7">
              <w:rPr>
                <w:i/>
                <w:spacing w:val="1"/>
                <w:sz w:val="24"/>
                <w:lang w:val="ru-RU"/>
              </w:rPr>
              <w:t xml:space="preserve"> </w:t>
            </w:r>
            <w:r w:rsidRPr="00461CA7">
              <w:rPr>
                <w:i/>
                <w:sz w:val="24"/>
                <w:lang w:val="ru-RU"/>
              </w:rPr>
              <w:t>мероприятий,</w:t>
            </w:r>
            <w:r w:rsidRPr="00461CA7">
              <w:rPr>
                <w:i/>
                <w:spacing w:val="1"/>
                <w:sz w:val="24"/>
                <w:lang w:val="ru-RU"/>
              </w:rPr>
              <w:t xml:space="preserve"> </w:t>
            </w:r>
            <w:r w:rsidRPr="00461CA7">
              <w:rPr>
                <w:i/>
                <w:sz w:val="24"/>
                <w:lang w:val="ru-RU"/>
              </w:rPr>
              <w:t>их</w:t>
            </w:r>
            <w:r w:rsidRPr="00461CA7">
              <w:rPr>
                <w:i/>
                <w:spacing w:val="1"/>
                <w:sz w:val="24"/>
                <w:lang w:val="ru-RU"/>
              </w:rPr>
              <w:t xml:space="preserve"> </w:t>
            </w:r>
            <w:r w:rsidRPr="00461CA7">
              <w:rPr>
                <w:i/>
                <w:sz w:val="24"/>
                <w:lang w:val="ru-RU"/>
              </w:rPr>
              <w:t>количестве,</w:t>
            </w:r>
            <w:r w:rsidRPr="00461CA7">
              <w:rPr>
                <w:i/>
                <w:spacing w:val="1"/>
                <w:sz w:val="24"/>
                <w:lang w:val="ru-RU"/>
              </w:rPr>
              <w:t xml:space="preserve"> </w:t>
            </w:r>
            <w:r w:rsidRPr="00461CA7">
              <w:rPr>
                <w:i/>
                <w:sz w:val="24"/>
                <w:lang w:val="ru-RU"/>
              </w:rPr>
              <w:t>форме</w:t>
            </w:r>
            <w:r w:rsidRPr="00461CA7">
              <w:rPr>
                <w:i/>
                <w:spacing w:val="1"/>
                <w:sz w:val="24"/>
                <w:lang w:val="ru-RU"/>
              </w:rPr>
              <w:t xml:space="preserve"> </w:t>
            </w:r>
            <w:r w:rsidRPr="00461CA7">
              <w:rPr>
                <w:i/>
                <w:sz w:val="24"/>
                <w:lang w:val="ru-RU"/>
              </w:rPr>
              <w:t>организации,</w:t>
            </w:r>
            <w:r w:rsidRPr="00461CA7">
              <w:rPr>
                <w:i/>
                <w:spacing w:val="1"/>
                <w:sz w:val="24"/>
                <w:lang w:val="ru-RU"/>
              </w:rPr>
              <w:t xml:space="preserve"> </w:t>
            </w:r>
            <w:r w:rsidRPr="00461CA7">
              <w:rPr>
                <w:i/>
                <w:sz w:val="24"/>
                <w:lang w:val="ru-RU"/>
              </w:rPr>
              <w:t>методов</w:t>
            </w:r>
            <w:r w:rsidRPr="00461CA7">
              <w:rPr>
                <w:i/>
                <w:spacing w:val="1"/>
                <w:sz w:val="24"/>
                <w:lang w:val="ru-RU"/>
              </w:rPr>
              <w:t xml:space="preserve"> </w:t>
            </w:r>
            <w:r w:rsidRPr="00461CA7">
              <w:rPr>
                <w:i/>
                <w:sz w:val="24"/>
                <w:lang w:val="ru-RU"/>
              </w:rPr>
              <w:t>и</w:t>
            </w:r>
            <w:r w:rsidRPr="00461CA7">
              <w:rPr>
                <w:i/>
                <w:spacing w:val="1"/>
                <w:sz w:val="24"/>
                <w:lang w:val="ru-RU"/>
              </w:rPr>
              <w:t xml:space="preserve"> </w:t>
            </w:r>
            <w:r w:rsidRPr="00461CA7">
              <w:rPr>
                <w:i/>
                <w:sz w:val="24"/>
                <w:lang w:val="ru-RU"/>
              </w:rPr>
              <w:t>технологий</w:t>
            </w:r>
            <w:r w:rsidRPr="00461CA7">
              <w:rPr>
                <w:i/>
                <w:spacing w:val="1"/>
                <w:sz w:val="24"/>
                <w:lang w:val="ru-RU"/>
              </w:rPr>
              <w:t xml:space="preserve"> </w:t>
            </w:r>
            <w:r w:rsidRPr="00461CA7">
              <w:rPr>
                <w:i/>
                <w:sz w:val="24"/>
                <w:lang w:val="ru-RU"/>
              </w:rPr>
              <w:t>реализации</w:t>
            </w:r>
            <w:r w:rsidRPr="00461CA7">
              <w:rPr>
                <w:i/>
                <w:spacing w:val="1"/>
                <w:sz w:val="24"/>
                <w:lang w:val="ru-RU"/>
              </w:rPr>
              <w:t xml:space="preserve"> </w:t>
            </w:r>
            <w:r w:rsidRPr="00461CA7">
              <w:rPr>
                <w:i/>
                <w:sz w:val="24"/>
                <w:lang w:val="ru-RU"/>
              </w:rPr>
              <w:t>определяется</w:t>
            </w:r>
            <w:r w:rsidRPr="00461CA7">
              <w:rPr>
                <w:i/>
                <w:spacing w:val="1"/>
                <w:sz w:val="24"/>
                <w:lang w:val="ru-RU"/>
              </w:rPr>
              <w:t xml:space="preserve"> </w:t>
            </w:r>
            <w:r w:rsidRPr="00461CA7">
              <w:rPr>
                <w:i/>
                <w:sz w:val="24"/>
                <w:lang w:val="ru-RU"/>
              </w:rPr>
              <w:t>ДОО</w:t>
            </w:r>
            <w:r w:rsidRPr="00461CA7">
              <w:rPr>
                <w:i/>
                <w:spacing w:val="1"/>
                <w:sz w:val="24"/>
                <w:lang w:val="ru-RU"/>
              </w:rPr>
              <w:t xml:space="preserve"> </w:t>
            </w:r>
            <w:r w:rsidRPr="00461CA7">
              <w:rPr>
                <w:i/>
                <w:sz w:val="24"/>
                <w:lang w:val="ru-RU"/>
              </w:rPr>
              <w:t>самостоятельно,</w:t>
            </w:r>
            <w:r w:rsidRPr="00461CA7">
              <w:rPr>
                <w:i/>
                <w:spacing w:val="1"/>
                <w:sz w:val="24"/>
                <w:lang w:val="ru-RU"/>
              </w:rPr>
              <w:t xml:space="preserve"> </w:t>
            </w:r>
            <w:r w:rsidRPr="00461CA7">
              <w:rPr>
                <w:i/>
                <w:sz w:val="24"/>
                <w:lang w:val="ru-RU"/>
              </w:rPr>
              <w:t>исходя</w:t>
            </w:r>
            <w:r w:rsidRPr="00461CA7">
              <w:rPr>
                <w:i/>
                <w:spacing w:val="1"/>
                <w:sz w:val="24"/>
                <w:lang w:val="ru-RU"/>
              </w:rPr>
              <w:t xml:space="preserve"> </w:t>
            </w:r>
            <w:r w:rsidRPr="00461CA7">
              <w:rPr>
                <w:i/>
                <w:sz w:val="24"/>
                <w:lang w:val="ru-RU"/>
              </w:rPr>
              <w:t>из</w:t>
            </w:r>
            <w:r w:rsidRPr="00461CA7">
              <w:rPr>
                <w:i/>
                <w:spacing w:val="1"/>
                <w:sz w:val="24"/>
                <w:lang w:val="ru-RU"/>
              </w:rPr>
              <w:t xml:space="preserve"> </w:t>
            </w:r>
            <w:r w:rsidRPr="00461CA7">
              <w:rPr>
                <w:i/>
                <w:sz w:val="24"/>
                <w:lang w:val="ru-RU"/>
              </w:rPr>
              <w:t>возрастных</w:t>
            </w:r>
            <w:r w:rsidRPr="00461CA7">
              <w:rPr>
                <w:i/>
                <w:spacing w:val="1"/>
                <w:sz w:val="24"/>
                <w:lang w:val="ru-RU"/>
              </w:rPr>
              <w:t xml:space="preserve"> </w:t>
            </w:r>
            <w:r w:rsidRPr="00461CA7">
              <w:rPr>
                <w:i/>
                <w:sz w:val="24"/>
                <w:lang w:val="ru-RU"/>
              </w:rPr>
              <w:t>особенностей</w:t>
            </w:r>
            <w:r w:rsidRPr="00461CA7">
              <w:rPr>
                <w:i/>
                <w:spacing w:val="1"/>
                <w:sz w:val="24"/>
                <w:lang w:val="ru-RU"/>
              </w:rPr>
              <w:t xml:space="preserve"> </w:t>
            </w:r>
            <w:r w:rsidRPr="00461CA7">
              <w:rPr>
                <w:i/>
                <w:sz w:val="24"/>
                <w:lang w:val="ru-RU"/>
              </w:rPr>
              <w:t>и</w:t>
            </w:r>
            <w:r w:rsidRPr="00461CA7">
              <w:rPr>
                <w:i/>
                <w:spacing w:val="1"/>
                <w:sz w:val="24"/>
                <w:lang w:val="ru-RU"/>
              </w:rPr>
              <w:t xml:space="preserve"> </w:t>
            </w:r>
            <w:r w:rsidRPr="00461CA7">
              <w:rPr>
                <w:i/>
                <w:sz w:val="24"/>
                <w:lang w:val="ru-RU"/>
              </w:rPr>
              <w:t>ООП</w:t>
            </w:r>
            <w:r w:rsidRPr="00461CA7">
              <w:rPr>
                <w:i/>
                <w:spacing w:val="1"/>
                <w:sz w:val="24"/>
                <w:lang w:val="ru-RU"/>
              </w:rPr>
              <w:t xml:space="preserve"> </w:t>
            </w:r>
            <w:r w:rsidRPr="00461CA7">
              <w:rPr>
                <w:i/>
                <w:sz w:val="24"/>
                <w:lang w:val="ru-RU"/>
              </w:rPr>
              <w:t>обучающихся. 3)</w:t>
            </w:r>
            <w:r w:rsidRPr="00461CA7">
              <w:rPr>
                <w:i/>
                <w:spacing w:val="1"/>
                <w:sz w:val="24"/>
                <w:lang w:val="ru-RU"/>
              </w:rPr>
              <w:t xml:space="preserve"> </w:t>
            </w:r>
            <w:r w:rsidRPr="00461CA7">
              <w:rPr>
                <w:i/>
                <w:sz w:val="24"/>
                <w:lang w:val="ru-RU"/>
              </w:rPr>
              <w:t>КРР</w:t>
            </w:r>
            <w:r w:rsidRPr="00461CA7">
              <w:rPr>
                <w:i/>
                <w:spacing w:val="1"/>
                <w:sz w:val="24"/>
                <w:lang w:val="ru-RU"/>
              </w:rPr>
              <w:t xml:space="preserve"> </w:t>
            </w:r>
            <w:r w:rsidRPr="00461CA7">
              <w:rPr>
                <w:i/>
                <w:sz w:val="24"/>
                <w:lang w:val="ru-RU"/>
              </w:rPr>
              <w:t>с</w:t>
            </w:r>
            <w:r w:rsidRPr="00461CA7">
              <w:rPr>
                <w:i/>
                <w:spacing w:val="1"/>
                <w:sz w:val="24"/>
                <w:lang w:val="ru-RU"/>
              </w:rPr>
              <w:t xml:space="preserve"> </w:t>
            </w:r>
            <w:r w:rsidRPr="00461CA7">
              <w:rPr>
                <w:i/>
                <w:sz w:val="24"/>
                <w:lang w:val="ru-RU"/>
              </w:rPr>
              <w:t>обучающимися</w:t>
            </w:r>
            <w:r w:rsidRPr="00461CA7">
              <w:rPr>
                <w:i/>
                <w:spacing w:val="1"/>
                <w:sz w:val="24"/>
                <w:lang w:val="ru-RU"/>
              </w:rPr>
              <w:t xml:space="preserve"> </w:t>
            </w:r>
            <w:r w:rsidRPr="00461CA7">
              <w:rPr>
                <w:i/>
                <w:sz w:val="24"/>
                <w:lang w:val="ru-RU"/>
              </w:rPr>
              <w:t>целевых</w:t>
            </w:r>
            <w:r w:rsidRPr="00461CA7">
              <w:rPr>
                <w:i/>
                <w:spacing w:val="1"/>
                <w:sz w:val="24"/>
                <w:lang w:val="ru-RU"/>
              </w:rPr>
              <w:t xml:space="preserve"> </w:t>
            </w:r>
            <w:r w:rsidRPr="00461CA7">
              <w:rPr>
                <w:i/>
                <w:sz w:val="24"/>
                <w:lang w:val="ru-RU"/>
              </w:rPr>
              <w:t>групп</w:t>
            </w:r>
            <w:r w:rsidRPr="00461CA7">
              <w:rPr>
                <w:i/>
                <w:spacing w:val="1"/>
                <w:sz w:val="24"/>
                <w:lang w:val="ru-RU"/>
              </w:rPr>
              <w:t xml:space="preserve"> </w:t>
            </w:r>
            <w:r w:rsidRPr="00461CA7">
              <w:rPr>
                <w:i/>
                <w:sz w:val="24"/>
                <w:lang w:val="ru-RU"/>
              </w:rPr>
              <w:t>в</w:t>
            </w:r>
            <w:r w:rsidRPr="00461CA7">
              <w:rPr>
                <w:i/>
                <w:spacing w:val="1"/>
                <w:sz w:val="24"/>
                <w:lang w:val="ru-RU"/>
              </w:rPr>
              <w:t xml:space="preserve"> </w:t>
            </w:r>
            <w:r w:rsidRPr="00461CA7">
              <w:rPr>
                <w:i/>
                <w:sz w:val="24"/>
                <w:lang w:val="ru-RU"/>
              </w:rPr>
              <w:t>ДОО</w:t>
            </w:r>
            <w:r w:rsidRPr="00461CA7">
              <w:rPr>
                <w:i/>
                <w:spacing w:val="1"/>
                <w:sz w:val="24"/>
                <w:lang w:val="ru-RU"/>
              </w:rPr>
              <w:t xml:space="preserve"> </w:t>
            </w:r>
            <w:r w:rsidRPr="00461CA7">
              <w:rPr>
                <w:i/>
                <w:sz w:val="24"/>
                <w:lang w:val="ru-RU"/>
              </w:rPr>
              <w:t>осуществляется</w:t>
            </w:r>
            <w:r w:rsidRPr="00461CA7">
              <w:rPr>
                <w:i/>
                <w:spacing w:val="1"/>
                <w:sz w:val="24"/>
                <w:lang w:val="ru-RU"/>
              </w:rPr>
              <w:t xml:space="preserve"> </w:t>
            </w:r>
            <w:r w:rsidRPr="00461CA7">
              <w:rPr>
                <w:i/>
                <w:sz w:val="24"/>
                <w:lang w:val="ru-RU"/>
              </w:rPr>
              <w:t>в</w:t>
            </w:r>
            <w:r w:rsidRPr="00461CA7">
              <w:rPr>
                <w:i/>
                <w:spacing w:val="1"/>
                <w:sz w:val="24"/>
                <w:lang w:val="ru-RU"/>
              </w:rPr>
              <w:t xml:space="preserve"> </w:t>
            </w:r>
            <w:r w:rsidRPr="00461CA7">
              <w:rPr>
                <w:i/>
                <w:sz w:val="24"/>
                <w:lang w:val="ru-RU"/>
              </w:rPr>
              <w:t>ходе</w:t>
            </w:r>
            <w:r w:rsidRPr="00461CA7">
              <w:rPr>
                <w:i/>
                <w:spacing w:val="1"/>
                <w:sz w:val="24"/>
                <w:lang w:val="ru-RU"/>
              </w:rPr>
              <w:t xml:space="preserve"> </w:t>
            </w:r>
            <w:r w:rsidRPr="00461CA7">
              <w:rPr>
                <w:i/>
                <w:sz w:val="24"/>
                <w:lang w:val="ru-RU"/>
              </w:rPr>
              <w:t>всего</w:t>
            </w:r>
            <w:r w:rsidRPr="00461CA7">
              <w:rPr>
                <w:i/>
                <w:spacing w:val="1"/>
                <w:sz w:val="24"/>
                <w:lang w:val="ru-RU"/>
              </w:rPr>
              <w:t xml:space="preserve"> </w:t>
            </w:r>
            <w:r w:rsidRPr="00461CA7">
              <w:rPr>
                <w:i/>
                <w:sz w:val="24"/>
                <w:lang w:val="ru-RU"/>
              </w:rPr>
              <w:t>образовательного</w:t>
            </w:r>
            <w:r w:rsidRPr="00461CA7">
              <w:rPr>
                <w:i/>
                <w:spacing w:val="1"/>
                <w:sz w:val="24"/>
                <w:lang w:val="ru-RU"/>
              </w:rPr>
              <w:t xml:space="preserve"> </w:t>
            </w:r>
            <w:r w:rsidRPr="00461CA7">
              <w:rPr>
                <w:i/>
                <w:sz w:val="24"/>
                <w:lang w:val="ru-RU"/>
              </w:rPr>
              <w:t>процесса,</w:t>
            </w:r>
            <w:r w:rsidRPr="00461CA7">
              <w:rPr>
                <w:i/>
                <w:spacing w:val="1"/>
                <w:sz w:val="24"/>
                <w:lang w:val="ru-RU"/>
              </w:rPr>
              <w:t xml:space="preserve"> </w:t>
            </w:r>
            <w:r w:rsidRPr="00461CA7">
              <w:rPr>
                <w:i/>
                <w:sz w:val="24"/>
                <w:lang w:val="ru-RU"/>
              </w:rPr>
              <w:t>во</w:t>
            </w:r>
            <w:r w:rsidRPr="00461CA7">
              <w:rPr>
                <w:i/>
                <w:spacing w:val="1"/>
                <w:sz w:val="24"/>
                <w:lang w:val="ru-RU"/>
              </w:rPr>
              <w:t xml:space="preserve"> </w:t>
            </w:r>
            <w:r w:rsidRPr="00461CA7">
              <w:rPr>
                <w:i/>
                <w:sz w:val="24"/>
                <w:lang w:val="ru-RU"/>
              </w:rPr>
              <w:t>всех</w:t>
            </w:r>
            <w:r w:rsidRPr="00461CA7">
              <w:rPr>
                <w:i/>
                <w:spacing w:val="1"/>
                <w:sz w:val="24"/>
                <w:lang w:val="ru-RU"/>
              </w:rPr>
              <w:t xml:space="preserve"> </w:t>
            </w:r>
            <w:r w:rsidRPr="00461CA7">
              <w:rPr>
                <w:i/>
                <w:sz w:val="24"/>
                <w:lang w:val="ru-RU"/>
              </w:rPr>
              <w:t>видах</w:t>
            </w:r>
            <w:r w:rsidRPr="00461CA7">
              <w:rPr>
                <w:i/>
                <w:spacing w:val="1"/>
                <w:sz w:val="24"/>
                <w:lang w:val="ru-RU"/>
              </w:rPr>
              <w:t xml:space="preserve"> </w:t>
            </w:r>
            <w:r w:rsidRPr="00461CA7">
              <w:rPr>
                <w:i/>
                <w:sz w:val="24"/>
                <w:lang w:val="ru-RU"/>
              </w:rPr>
              <w:t>и</w:t>
            </w:r>
            <w:r w:rsidRPr="00461CA7">
              <w:rPr>
                <w:i/>
                <w:spacing w:val="1"/>
                <w:sz w:val="24"/>
                <w:lang w:val="ru-RU"/>
              </w:rPr>
              <w:t xml:space="preserve"> </w:t>
            </w:r>
            <w:r w:rsidRPr="00461CA7">
              <w:rPr>
                <w:i/>
                <w:sz w:val="24"/>
                <w:lang w:val="ru-RU"/>
              </w:rPr>
              <w:t>формах</w:t>
            </w:r>
            <w:r w:rsidRPr="00461CA7">
              <w:rPr>
                <w:i/>
                <w:spacing w:val="1"/>
                <w:sz w:val="24"/>
                <w:lang w:val="ru-RU"/>
              </w:rPr>
              <w:t xml:space="preserve"> </w:t>
            </w:r>
            <w:r w:rsidRPr="00461CA7">
              <w:rPr>
                <w:i/>
                <w:sz w:val="24"/>
                <w:lang w:val="ru-RU"/>
              </w:rPr>
              <w:t>деятельности,</w:t>
            </w:r>
            <w:r w:rsidRPr="00461CA7">
              <w:rPr>
                <w:i/>
                <w:spacing w:val="1"/>
                <w:sz w:val="24"/>
                <w:lang w:val="ru-RU"/>
              </w:rPr>
              <w:t xml:space="preserve"> </w:t>
            </w:r>
            <w:r w:rsidRPr="00461CA7">
              <w:rPr>
                <w:i/>
                <w:sz w:val="24"/>
                <w:lang w:val="ru-RU"/>
              </w:rPr>
              <w:t>как</w:t>
            </w:r>
            <w:r w:rsidRPr="00461CA7">
              <w:rPr>
                <w:i/>
                <w:spacing w:val="1"/>
                <w:sz w:val="24"/>
                <w:lang w:val="ru-RU"/>
              </w:rPr>
              <w:t xml:space="preserve"> </w:t>
            </w:r>
            <w:r w:rsidRPr="00461CA7">
              <w:rPr>
                <w:i/>
                <w:sz w:val="24"/>
                <w:lang w:val="ru-RU"/>
              </w:rPr>
              <w:t>в</w:t>
            </w:r>
            <w:r w:rsidRPr="00461CA7">
              <w:rPr>
                <w:i/>
                <w:spacing w:val="1"/>
                <w:sz w:val="24"/>
                <w:lang w:val="ru-RU"/>
              </w:rPr>
              <w:t xml:space="preserve"> </w:t>
            </w:r>
            <w:r w:rsidRPr="00461CA7">
              <w:rPr>
                <w:i/>
                <w:sz w:val="24"/>
                <w:lang w:val="ru-RU"/>
              </w:rPr>
              <w:t>совместной</w:t>
            </w:r>
            <w:r w:rsidRPr="00461CA7">
              <w:rPr>
                <w:i/>
                <w:spacing w:val="-57"/>
                <w:sz w:val="24"/>
                <w:lang w:val="ru-RU"/>
              </w:rPr>
              <w:t xml:space="preserve"> </w:t>
            </w:r>
            <w:r w:rsidRPr="00461CA7">
              <w:rPr>
                <w:i/>
                <w:sz w:val="24"/>
                <w:lang w:val="ru-RU"/>
              </w:rPr>
              <w:t>деятельности</w:t>
            </w:r>
            <w:r w:rsidRPr="00461CA7">
              <w:rPr>
                <w:i/>
                <w:spacing w:val="1"/>
                <w:sz w:val="24"/>
                <w:lang w:val="ru-RU"/>
              </w:rPr>
              <w:t xml:space="preserve"> </w:t>
            </w:r>
            <w:r w:rsidRPr="00461CA7">
              <w:rPr>
                <w:i/>
                <w:sz w:val="24"/>
                <w:lang w:val="ru-RU"/>
              </w:rPr>
              <w:t>детей</w:t>
            </w:r>
            <w:r w:rsidRPr="00461CA7">
              <w:rPr>
                <w:i/>
                <w:spacing w:val="1"/>
                <w:sz w:val="24"/>
                <w:lang w:val="ru-RU"/>
              </w:rPr>
              <w:t xml:space="preserve"> </w:t>
            </w:r>
            <w:r w:rsidRPr="00461CA7">
              <w:rPr>
                <w:i/>
                <w:sz w:val="24"/>
                <w:lang w:val="ru-RU"/>
              </w:rPr>
              <w:t>в</w:t>
            </w:r>
            <w:r w:rsidRPr="00461CA7">
              <w:rPr>
                <w:i/>
                <w:spacing w:val="1"/>
                <w:sz w:val="24"/>
                <w:lang w:val="ru-RU"/>
              </w:rPr>
              <w:t xml:space="preserve"> </w:t>
            </w:r>
            <w:r w:rsidRPr="00461CA7">
              <w:rPr>
                <w:i/>
                <w:sz w:val="24"/>
                <w:lang w:val="ru-RU"/>
              </w:rPr>
              <w:t>условиях</w:t>
            </w:r>
            <w:r w:rsidRPr="00461CA7">
              <w:rPr>
                <w:i/>
                <w:spacing w:val="1"/>
                <w:sz w:val="24"/>
                <w:lang w:val="ru-RU"/>
              </w:rPr>
              <w:t xml:space="preserve"> </w:t>
            </w:r>
            <w:r w:rsidRPr="00461CA7">
              <w:rPr>
                <w:i/>
                <w:sz w:val="24"/>
                <w:lang w:val="ru-RU"/>
              </w:rPr>
              <w:t>дошкольной</w:t>
            </w:r>
            <w:r w:rsidRPr="00461CA7">
              <w:rPr>
                <w:i/>
                <w:spacing w:val="1"/>
                <w:sz w:val="24"/>
                <w:lang w:val="ru-RU"/>
              </w:rPr>
              <w:t xml:space="preserve"> </w:t>
            </w:r>
            <w:r w:rsidRPr="00461CA7">
              <w:rPr>
                <w:i/>
                <w:sz w:val="24"/>
                <w:lang w:val="ru-RU"/>
              </w:rPr>
              <w:t>группы,</w:t>
            </w:r>
            <w:r w:rsidRPr="00461CA7">
              <w:rPr>
                <w:i/>
                <w:spacing w:val="1"/>
                <w:sz w:val="24"/>
                <w:lang w:val="ru-RU"/>
              </w:rPr>
              <w:t xml:space="preserve"> </w:t>
            </w:r>
            <w:r w:rsidRPr="00461CA7">
              <w:rPr>
                <w:i/>
                <w:sz w:val="24"/>
                <w:lang w:val="ru-RU"/>
              </w:rPr>
              <w:t>так</w:t>
            </w:r>
            <w:r w:rsidRPr="00461CA7">
              <w:rPr>
                <w:i/>
                <w:spacing w:val="1"/>
                <w:sz w:val="24"/>
                <w:lang w:val="ru-RU"/>
              </w:rPr>
              <w:t xml:space="preserve"> </w:t>
            </w:r>
            <w:r w:rsidRPr="00461CA7">
              <w:rPr>
                <w:i/>
                <w:sz w:val="24"/>
                <w:lang w:val="ru-RU"/>
              </w:rPr>
              <w:t>и</w:t>
            </w:r>
            <w:r w:rsidRPr="00461CA7">
              <w:rPr>
                <w:i/>
                <w:spacing w:val="1"/>
                <w:sz w:val="24"/>
                <w:lang w:val="ru-RU"/>
              </w:rPr>
              <w:t xml:space="preserve"> </w:t>
            </w:r>
            <w:r w:rsidRPr="00461CA7">
              <w:rPr>
                <w:i/>
                <w:sz w:val="24"/>
                <w:lang w:val="ru-RU"/>
              </w:rPr>
              <w:t>в</w:t>
            </w:r>
            <w:r w:rsidRPr="00461CA7">
              <w:rPr>
                <w:i/>
                <w:spacing w:val="1"/>
                <w:sz w:val="24"/>
                <w:lang w:val="ru-RU"/>
              </w:rPr>
              <w:t xml:space="preserve"> </w:t>
            </w:r>
            <w:r w:rsidRPr="00461CA7">
              <w:rPr>
                <w:i/>
                <w:sz w:val="24"/>
                <w:lang w:val="ru-RU"/>
              </w:rPr>
              <w:t>форме</w:t>
            </w:r>
            <w:r w:rsidRPr="00461CA7">
              <w:rPr>
                <w:i/>
                <w:spacing w:val="1"/>
                <w:sz w:val="24"/>
                <w:lang w:val="ru-RU"/>
              </w:rPr>
              <w:t xml:space="preserve"> </w:t>
            </w:r>
            <w:r w:rsidRPr="00461CA7">
              <w:rPr>
                <w:i/>
                <w:sz w:val="24"/>
                <w:lang w:val="ru-RU"/>
              </w:rPr>
              <w:t>коррекционно-</w:t>
            </w:r>
            <w:r w:rsidRPr="00461CA7">
              <w:rPr>
                <w:i/>
                <w:spacing w:val="1"/>
                <w:sz w:val="24"/>
                <w:lang w:val="ru-RU"/>
              </w:rPr>
              <w:t xml:space="preserve"> </w:t>
            </w:r>
            <w:r w:rsidRPr="00461CA7">
              <w:rPr>
                <w:i/>
                <w:sz w:val="24"/>
                <w:lang w:val="ru-RU"/>
              </w:rPr>
              <w:t>развивающих</w:t>
            </w:r>
            <w:r w:rsidRPr="00461CA7">
              <w:rPr>
                <w:i/>
                <w:spacing w:val="-2"/>
                <w:sz w:val="24"/>
                <w:lang w:val="ru-RU"/>
              </w:rPr>
              <w:t xml:space="preserve"> </w:t>
            </w:r>
            <w:r w:rsidRPr="00461CA7">
              <w:rPr>
                <w:i/>
                <w:sz w:val="24"/>
                <w:lang w:val="ru-RU"/>
              </w:rPr>
              <w:t>групповых</w:t>
            </w:r>
            <w:r w:rsidRPr="00461CA7">
              <w:rPr>
                <w:i/>
                <w:spacing w:val="1"/>
                <w:sz w:val="24"/>
                <w:lang w:val="ru-RU"/>
              </w:rPr>
              <w:t xml:space="preserve"> </w:t>
            </w:r>
            <w:r w:rsidRPr="00461CA7">
              <w:rPr>
                <w:i/>
                <w:sz w:val="24"/>
                <w:lang w:val="ru-RU"/>
              </w:rPr>
              <w:t>(индивидуальных)</w:t>
            </w:r>
            <w:r w:rsidRPr="00461CA7">
              <w:rPr>
                <w:i/>
                <w:spacing w:val="-4"/>
                <w:sz w:val="24"/>
                <w:lang w:val="ru-RU"/>
              </w:rPr>
              <w:t xml:space="preserve"> </w:t>
            </w:r>
            <w:r w:rsidRPr="00461CA7">
              <w:rPr>
                <w:i/>
                <w:sz w:val="24"/>
                <w:lang w:val="ru-RU"/>
              </w:rPr>
              <w:t>занятий.</w:t>
            </w:r>
          </w:p>
          <w:p w:rsidR="006E29E2" w:rsidRPr="00461CA7" w:rsidRDefault="006E29E2" w:rsidP="006E29E2">
            <w:pPr>
              <w:pStyle w:val="TableParagraph"/>
              <w:spacing w:before="7"/>
              <w:ind w:left="0"/>
              <w:rPr>
                <w:b/>
                <w:lang w:val="ru-RU"/>
              </w:rPr>
            </w:pPr>
          </w:p>
          <w:p w:rsidR="006E29E2" w:rsidRDefault="006E29E2" w:rsidP="006E29E2">
            <w:pPr>
              <w:pStyle w:val="TableParagraph"/>
              <w:ind w:left="110"/>
              <w:rPr>
                <w:i/>
                <w:sz w:val="24"/>
                <w:lang w:val="ru-RU"/>
              </w:rPr>
            </w:pPr>
            <w:r w:rsidRPr="006633B0">
              <w:rPr>
                <w:i/>
                <w:sz w:val="24"/>
                <w:lang w:val="ru-RU"/>
              </w:rPr>
              <w:t>Региональные</w:t>
            </w:r>
            <w:r w:rsidRPr="006633B0">
              <w:rPr>
                <w:i/>
                <w:spacing w:val="1"/>
                <w:sz w:val="24"/>
                <w:lang w:val="ru-RU"/>
              </w:rPr>
              <w:t xml:space="preserve"> </w:t>
            </w:r>
            <w:r w:rsidRPr="006633B0">
              <w:rPr>
                <w:i/>
                <w:sz w:val="24"/>
                <w:lang w:val="ru-RU"/>
              </w:rPr>
              <w:t>особенности</w:t>
            </w:r>
            <w:r w:rsidRPr="006633B0">
              <w:rPr>
                <w:i/>
                <w:spacing w:val="1"/>
                <w:sz w:val="24"/>
                <w:lang w:val="ru-RU"/>
              </w:rPr>
              <w:t xml:space="preserve"> </w:t>
            </w:r>
            <w:r w:rsidRPr="006633B0">
              <w:rPr>
                <w:i/>
                <w:sz w:val="24"/>
                <w:lang w:val="ru-RU"/>
              </w:rPr>
              <w:t>создания</w:t>
            </w:r>
            <w:r w:rsidRPr="006633B0">
              <w:rPr>
                <w:i/>
                <w:spacing w:val="1"/>
                <w:sz w:val="24"/>
                <w:lang w:val="ru-RU"/>
              </w:rPr>
              <w:t xml:space="preserve"> </w:t>
            </w:r>
            <w:r w:rsidRPr="006633B0">
              <w:rPr>
                <w:i/>
                <w:sz w:val="24"/>
                <w:lang w:val="ru-RU"/>
              </w:rPr>
              <w:t>условий,</w:t>
            </w:r>
            <w:r w:rsidRPr="006633B0">
              <w:rPr>
                <w:i/>
                <w:spacing w:val="1"/>
                <w:sz w:val="24"/>
                <w:lang w:val="ru-RU"/>
              </w:rPr>
              <w:t xml:space="preserve"> </w:t>
            </w:r>
            <w:r w:rsidRPr="006633B0">
              <w:rPr>
                <w:i/>
                <w:sz w:val="24"/>
                <w:lang w:val="ru-RU"/>
              </w:rPr>
              <w:t>обеспечивающих</w:t>
            </w:r>
            <w:r w:rsidRPr="006633B0">
              <w:rPr>
                <w:i/>
                <w:spacing w:val="1"/>
                <w:sz w:val="24"/>
                <w:lang w:val="ru-RU"/>
              </w:rPr>
              <w:t xml:space="preserve"> </w:t>
            </w:r>
            <w:r w:rsidRPr="006633B0">
              <w:rPr>
                <w:i/>
                <w:sz w:val="24"/>
                <w:lang w:val="ru-RU"/>
              </w:rPr>
              <w:t>достижение</w:t>
            </w:r>
            <w:r w:rsidRPr="006633B0">
              <w:rPr>
                <w:i/>
                <w:spacing w:val="1"/>
                <w:sz w:val="24"/>
                <w:lang w:val="ru-RU"/>
              </w:rPr>
              <w:t xml:space="preserve"> </w:t>
            </w:r>
            <w:r w:rsidRPr="006633B0">
              <w:rPr>
                <w:i/>
                <w:sz w:val="24"/>
                <w:lang w:val="ru-RU"/>
              </w:rPr>
              <w:t>целевых</w:t>
            </w:r>
            <w:r w:rsidRPr="006633B0">
              <w:rPr>
                <w:i/>
                <w:spacing w:val="1"/>
                <w:sz w:val="24"/>
                <w:lang w:val="ru-RU"/>
              </w:rPr>
              <w:t xml:space="preserve"> </w:t>
            </w:r>
            <w:r w:rsidRPr="006633B0">
              <w:rPr>
                <w:i/>
                <w:sz w:val="24"/>
                <w:lang w:val="ru-RU"/>
              </w:rPr>
              <w:t>ориентиров</w:t>
            </w:r>
            <w:r w:rsidRPr="006633B0">
              <w:rPr>
                <w:i/>
                <w:spacing w:val="-7"/>
                <w:sz w:val="24"/>
                <w:lang w:val="ru-RU"/>
              </w:rPr>
              <w:t xml:space="preserve"> </w:t>
            </w:r>
            <w:r w:rsidRPr="006633B0">
              <w:rPr>
                <w:i/>
                <w:sz w:val="24"/>
                <w:lang w:val="ru-RU"/>
              </w:rPr>
              <w:t>в</w:t>
            </w:r>
            <w:r w:rsidRPr="006633B0">
              <w:rPr>
                <w:i/>
                <w:spacing w:val="-7"/>
                <w:sz w:val="24"/>
                <w:lang w:val="ru-RU"/>
              </w:rPr>
              <w:t xml:space="preserve"> </w:t>
            </w:r>
            <w:r w:rsidRPr="006633B0">
              <w:rPr>
                <w:i/>
                <w:sz w:val="24"/>
                <w:lang w:val="ru-RU"/>
              </w:rPr>
              <w:t>работе</w:t>
            </w:r>
            <w:r w:rsidRPr="006633B0">
              <w:rPr>
                <w:i/>
                <w:spacing w:val="-6"/>
                <w:sz w:val="24"/>
                <w:lang w:val="ru-RU"/>
              </w:rPr>
              <w:t xml:space="preserve"> </w:t>
            </w:r>
            <w:r w:rsidRPr="006633B0">
              <w:rPr>
                <w:i/>
                <w:sz w:val="24"/>
                <w:lang w:val="ru-RU"/>
              </w:rPr>
              <w:t>с</w:t>
            </w:r>
            <w:r w:rsidRPr="006633B0">
              <w:rPr>
                <w:i/>
                <w:spacing w:val="-7"/>
                <w:sz w:val="24"/>
                <w:lang w:val="ru-RU"/>
              </w:rPr>
              <w:t xml:space="preserve"> </w:t>
            </w:r>
            <w:r w:rsidRPr="006633B0">
              <w:rPr>
                <w:i/>
                <w:sz w:val="24"/>
                <w:lang w:val="ru-RU"/>
              </w:rPr>
              <w:t>особыми</w:t>
            </w:r>
            <w:r w:rsidRPr="006633B0">
              <w:rPr>
                <w:i/>
                <w:spacing w:val="-4"/>
                <w:sz w:val="24"/>
                <w:lang w:val="ru-RU"/>
              </w:rPr>
              <w:t xml:space="preserve"> </w:t>
            </w:r>
            <w:r w:rsidRPr="006633B0">
              <w:rPr>
                <w:i/>
                <w:sz w:val="24"/>
                <w:lang w:val="ru-RU"/>
              </w:rPr>
              <w:t>категориями</w:t>
            </w:r>
            <w:r w:rsidRPr="006633B0">
              <w:rPr>
                <w:i/>
                <w:spacing w:val="-5"/>
                <w:sz w:val="24"/>
                <w:lang w:val="ru-RU"/>
              </w:rPr>
              <w:t xml:space="preserve"> </w:t>
            </w:r>
            <w:r w:rsidRPr="006633B0">
              <w:rPr>
                <w:i/>
                <w:sz w:val="24"/>
                <w:lang w:val="ru-RU"/>
              </w:rPr>
              <w:t>детей</w:t>
            </w:r>
            <w:r w:rsidRPr="006633B0">
              <w:rPr>
                <w:i/>
                <w:spacing w:val="-6"/>
                <w:sz w:val="24"/>
                <w:lang w:val="ru-RU"/>
              </w:rPr>
              <w:t xml:space="preserve"> </w:t>
            </w:r>
            <w:r w:rsidRPr="006633B0">
              <w:rPr>
                <w:i/>
                <w:sz w:val="24"/>
                <w:lang w:val="ru-RU"/>
              </w:rPr>
              <w:t>ДОО</w:t>
            </w:r>
            <w:r w:rsidRPr="006633B0">
              <w:rPr>
                <w:i/>
                <w:spacing w:val="-6"/>
                <w:sz w:val="24"/>
                <w:lang w:val="ru-RU"/>
              </w:rPr>
              <w:t xml:space="preserve"> </w:t>
            </w:r>
            <w:r w:rsidRPr="006633B0">
              <w:rPr>
                <w:i/>
                <w:sz w:val="24"/>
                <w:lang w:val="ru-RU"/>
              </w:rPr>
              <w:t>определяет</w:t>
            </w:r>
            <w:r w:rsidRPr="006633B0">
              <w:rPr>
                <w:i/>
                <w:spacing w:val="-4"/>
                <w:sz w:val="24"/>
                <w:lang w:val="ru-RU"/>
              </w:rPr>
              <w:t xml:space="preserve"> </w:t>
            </w:r>
            <w:r w:rsidRPr="006633B0">
              <w:rPr>
                <w:i/>
                <w:sz w:val="24"/>
                <w:lang w:val="ru-RU"/>
              </w:rPr>
              <w:t>исходя</w:t>
            </w:r>
            <w:r w:rsidRPr="006633B0">
              <w:rPr>
                <w:i/>
                <w:spacing w:val="-7"/>
                <w:sz w:val="24"/>
                <w:lang w:val="ru-RU"/>
              </w:rPr>
              <w:t xml:space="preserve"> </w:t>
            </w:r>
            <w:r w:rsidRPr="006633B0">
              <w:rPr>
                <w:i/>
                <w:sz w:val="24"/>
                <w:lang w:val="ru-RU"/>
              </w:rPr>
              <w:t>из</w:t>
            </w:r>
            <w:r w:rsidRPr="006633B0">
              <w:rPr>
                <w:i/>
                <w:spacing w:val="-5"/>
                <w:sz w:val="24"/>
                <w:lang w:val="ru-RU"/>
              </w:rPr>
              <w:t xml:space="preserve"> </w:t>
            </w:r>
            <w:r w:rsidRPr="006633B0">
              <w:rPr>
                <w:i/>
                <w:sz w:val="24"/>
                <w:lang w:val="ru-RU"/>
              </w:rPr>
              <w:t>этиологии,</w:t>
            </w:r>
            <w:r w:rsidRPr="006633B0">
              <w:rPr>
                <w:i/>
                <w:spacing w:val="-58"/>
                <w:sz w:val="24"/>
                <w:lang w:val="ru-RU"/>
              </w:rPr>
              <w:t xml:space="preserve"> </w:t>
            </w:r>
            <w:r w:rsidRPr="006633B0">
              <w:rPr>
                <w:i/>
                <w:sz w:val="24"/>
                <w:lang w:val="ru-RU"/>
              </w:rPr>
              <w:t>характера</w:t>
            </w:r>
            <w:r w:rsidRPr="006633B0">
              <w:rPr>
                <w:i/>
                <w:spacing w:val="-1"/>
                <w:sz w:val="24"/>
                <w:lang w:val="ru-RU"/>
              </w:rPr>
              <w:t xml:space="preserve"> </w:t>
            </w:r>
            <w:r w:rsidRPr="006633B0">
              <w:rPr>
                <w:i/>
                <w:sz w:val="24"/>
                <w:lang w:val="ru-RU"/>
              </w:rPr>
              <w:t>и тяжести</w:t>
            </w:r>
            <w:r w:rsidRPr="006633B0">
              <w:rPr>
                <w:i/>
                <w:spacing w:val="1"/>
                <w:sz w:val="24"/>
                <w:lang w:val="ru-RU"/>
              </w:rPr>
              <w:t xml:space="preserve"> </w:t>
            </w:r>
            <w:r w:rsidRPr="006633B0">
              <w:rPr>
                <w:i/>
                <w:sz w:val="24"/>
                <w:lang w:val="ru-RU"/>
              </w:rPr>
              <w:t>нарушения</w:t>
            </w:r>
            <w:r w:rsidRPr="006633B0">
              <w:rPr>
                <w:i/>
                <w:spacing w:val="-2"/>
                <w:sz w:val="24"/>
                <w:lang w:val="ru-RU"/>
              </w:rPr>
              <w:t xml:space="preserve"> </w:t>
            </w:r>
            <w:r w:rsidRPr="006633B0">
              <w:rPr>
                <w:i/>
                <w:sz w:val="24"/>
                <w:lang w:val="ru-RU"/>
              </w:rPr>
              <w:t>здоровья.</w:t>
            </w:r>
          </w:p>
          <w:p w:rsidR="006E29E2" w:rsidRPr="006E29E2" w:rsidRDefault="006E29E2" w:rsidP="00461CA7">
            <w:pPr>
              <w:pStyle w:val="TableParagraph"/>
              <w:ind w:left="110"/>
              <w:rPr>
                <w:i/>
                <w:sz w:val="24"/>
                <w:lang w:val="ru-RU"/>
              </w:rPr>
            </w:pPr>
          </w:p>
        </w:tc>
      </w:tr>
    </w:tbl>
    <w:p w:rsidR="006E29E2" w:rsidRDefault="006E29E2" w:rsidP="00043F9D">
      <w:pPr>
        <w:widowControl w:val="0"/>
        <w:tabs>
          <w:tab w:val="left" w:pos="0"/>
          <w:tab w:val="left" w:pos="1134"/>
        </w:tabs>
        <w:autoSpaceDE w:val="0"/>
        <w:autoSpaceDN w:val="0"/>
        <w:spacing w:after="0" w:line="360" w:lineRule="auto"/>
        <w:ind w:firstLine="567"/>
        <w:jc w:val="center"/>
        <w:rPr>
          <w:rFonts w:ascii="Times New Roman" w:eastAsia="Times New Roman" w:hAnsi="Times New Roman" w:cs="Times New Roman"/>
          <w:b/>
          <w:sz w:val="24"/>
          <w:szCs w:val="24"/>
        </w:rPr>
      </w:pPr>
    </w:p>
    <w:p w:rsidR="00043F9D" w:rsidRPr="004D5E63" w:rsidRDefault="00043F9D" w:rsidP="00043F9D">
      <w:pPr>
        <w:widowControl w:val="0"/>
        <w:tabs>
          <w:tab w:val="left" w:pos="0"/>
          <w:tab w:val="left" w:pos="1134"/>
        </w:tabs>
        <w:autoSpaceDE w:val="0"/>
        <w:autoSpaceDN w:val="0"/>
        <w:spacing w:after="0" w:line="360" w:lineRule="auto"/>
        <w:ind w:firstLine="567"/>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lastRenderedPageBreak/>
        <w:t>III.</w:t>
      </w:r>
      <w:r w:rsidRPr="004D5E63">
        <w:rPr>
          <w:rFonts w:ascii="Times New Roman" w:eastAsia="Times New Roman" w:hAnsi="Times New Roman" w:cs="Times New Roman"/>
          <w:b/>
          <w:sz w:val="24"/>
          <w:szCs w:val="24"/>
        </w:rPr>
        <w:tab/>
        <w:t>ОРГАНИЗАЦИОННЫЙ РАЗДЕЛ</w:t>
      </w:r>
    </w:p>
    <w:p w:rsidR="00FA710B" w:rsidRPr="004D5E63" w:rsidRDefault="00FA710B"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3.1.</w:t>
      </w:r>
      <w:r w:rsidRPr="004D5E63">
        <w:rPr>
          <w:rFonts w:ascii="Times New Roman" w:eastAsia="Times New Roman" w:hAnsi="Times New Roman" w:cs="Times New Roman"/>
          <w:b/>
          <w:sz w:val="24"/>
          <w:szCs w:val="24"/>
        </w:rPr>
        <w:tab/>
        <w:t xml:space="preserve">Психолого-педагогические условия  </w:t>
      </w:r>
      <w:r w:rsidR="003878D1" w:rsidRPr="004D5E63">
        <w:rPr>
          <w:rFonts w:ascii="Times New Roman" w:eastAsia="Times New Roman" w:hAnsi="Times New Roman" w:cs="Times New Roman"/>
          <w:b/>
          <w:sz w:val="24"/>
          <w:szCs w:val="24"/>
        </w:rPr>
        <w:t>реализации П</w:t>
      </w:r>
      <w:r w:rsidRPr="004D5E63">
        <w:rPr>
          <w:rFonts w:ascii="Times New Roman" w:eastAsia="Times New Roman" w:hAnsi="Times New Roman" w:cs="Times New Roman"/>
          <w:b/>
          <w:sz w:val="24"/>
          <w:szCs w:val="24"/>
        </w:rPr>
        <w:t>рограммы</w:t>
      </w:r>
    </w:p>
    <w:p w:rsidR="00FA710B" w:rsidRPr="004D5E63" w:rsidRDefault="00FA710B" w:rsidP="00FA710B">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Успешная реализация </w:t>
      </w:r>
      <w:r w:rsidR="003878D1" w:rsidRPr="004D5E63">
        <w:rPr>
          <w:rFonts w:ascii="Times New Roman" w:eastAsia="Times New Roman" w:hAnsi="Times New Roman" w:cs="Times New Roman"/>
          <w:sz w:val="24"/>
          <w:szCs w:val="24"/>
        </w:rPr>
        <w:t>П</w:t>
      </w:r>
      <w:r w:rsidRPr="004D5E63">
        <w:rPr>
          <w:rFonts w:ascii="Times New Roman" w:eastAsia="Times New Roman" w:hAnsi="Times New Roman" w:cs="Times New Roman"/>
          <w:sz w:val="24"/>
          <w:szCs w:val="24"/>
        </w:rPr>
        <w:t>рограммы обеспечивается следующими психолого-педагогическими условиями:</w:t>
      </w:r>
    </w:p>
    <w:p w:rsidR="003878D1" w:rsidRPr="004D5E63" w:rsidRDefault="00FA710B" w:rsidP="003878D1">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   признание детства как уникального периода в становлении человека, понимание неповторимости личности каждого ребёнка,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w:t>
      </w:r>
      <w:r w:rsidR="003878D1" w:rsidRPr="004D5E63">
        <w:rPr>
          <w:rFonts w:ascii="Times New Roman" w:eastAsia="Times New Roman" w:hAnsi="Times New Roman" w:cs="Times New Roman"/>
          <w:sz w:val="24"/>
          <w:szCs w:val="24"/>
        </w:rPr>
        <w:t>бностях у каждого воспитанника;</w:t>
      </w:r>
    </w:p>
    <w:p w:rsidR="00FA710B" w:rsidRPr="004D5E63" w:rsidRDefault="00FA710B" w:rsidP="003878D1">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2)   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rsidR="00FA710B" w:rsidRPr="004D5E63" w:rsidRDefault="00FA710B" w:rsidP="00FA710B">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3)   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 (опора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p w:rsidR="00FA710B" w:rsidRPr="004D5E63" w:rsidRDefault="00FA710B" w:rsidP="003878D1">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4)   учёт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w:t>
      </w:r>
      <w:r w:rsidR="003878D1" w:rsidRPr="004D5E63">
        <w:rPr>
          <w:rFonts w:ascii="Times New Roman" w:eastAsia="Times New Roman" w:hAnsi="Times New Roman" w:cs="Times New Roman"/>
          <w:sz w:val="24"/>
          <w:szCs w:val="24"/>
        </w:rPr>
        <w:t xml:space="preserve"> социальной ситуации развития);</w:t>
      </w:r>
    </w:p>
    <w:p w:rsidR="00FA710B" w:rsidRPr="004D5E63" w:rsidRDefault="00FA710B" w:rsidP="003878D1">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5)   создание развивающей и эмоционально комфортной для ребёнка образовательной среды, способствующей эмоционально-ценностному, социально- личностному, познавательному, эстетическому развитию ребёнка и сохранению его индивидуальности, в которой ребёнок реализует право на свободу выбора деятельнос</w:t>
      </w:r>
      <w:r w:rsidR="003878D1" w:rsidRPr="004D5E63">
        <w:rPr>
          <w:rFonts w:ascii="Times New Roman" w:eastAsia="Times New Roman" w:hAnsi="Times New Roman" w:cs="Times New Roman"/>
          <w:sz w:val="24"/>
          <w:szCs w:val="24"/>
        </w:rPr>
        <w:t>ти, партнера, средств и прочее;</w:t>
      </w:r>
    </w:p>
    <w:p w:rsidR="00FA710B" w:rsidRPr="004D5E63" w:rsidRDefault="00FA710B" w:rsidP="00FA710B">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6)   построение образовательной деятельности на основе взаимодействия взрослых с </w:t>
      </w:r>
      <w:r w:rsidRPr="004D5E63">
        <w:rPr>
          <w:rFonts w:ascii="Times New Roman" w:eastAsia="Times New Roman" w:hAnsi="Times New Roman" w:cs="Times New Roman"/>
          <w:sz w:val="24"/>
          <w:szCs w:val="24"/>
        </w:rPr>
        <w:lastRenderedPageBreak/>
        <w:t>детьми, ориентированного на интересы и возможности каждого ребёнка и учитывающего социальную ситуацию его развития;</w:t>
      </w:r>
    </w:p>
    <w:p w:rsidR="00FA710B" w:rsidRPr="004D5E63" w:rsidRDefault="00FA710B" w:rsidP="00FA710B">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7)   индивидуализация образования (в том числе поддержка ребёнка,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rsidR="00FA710B" w:rsidRPr="004D5E63" w:rsidRDefault="00FA710B" w:rsidP="00FA710B">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8)   оказание ранней коррекционной помощи детям с ООП, в том числе с ОВЗ 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p w:rsidR="00FA710B" w:rsidRPr="004D5E63" w:rsidRDefault="00FA710B" w:rsidP="00FA710B">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9)   совершенствование образовательной работы на основе результатов выявления запросов родительского и профессионального сообщества;</w:t>
      </w:r>
    </w:p>
    <w:p w:rsidR="00FA710B" w:rsidRPr="004D5E63" w:rsidRDefault="00FA710B" w:rsidP="006E29E2">
      <w:pPr>
        <w:widowControl w:val="0"/>
        <w:tabs>
          <w:tab w:val="left" w:pos="0"/>
          <w:tab w:val="left" w:pos="851"/>
          <w:tab w:val="left" w:pos="993"/>
          <w:tab w:val="left" w:pos="1276"/>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10)   психологическая, педагогическая и методическая помощь и поддержка, консультирование родителей (законных представителей) в вопросах обучения, воспитания и развитии детей, охраны и укрепления их здоровья;</w:t>
      </w:r>
    </w:p>
    <w:p w:rsidR="00FA710B" w:rsidRPr="004D5E63" w:rsidRDefault="00FA710B" w:rsidP="006E29E2">
      <w:pPr>
        <w:widowControl w:val="0"/>
        <w:tabs>
          <w:tab w:val="left" w:pos="0"/>
          <w:tab w:val="left" w:pos="851"/>
          <w:tab w:val="left" w:pos="993"/>
          <w:tab w:val="left" w:pos="1276"/>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11)   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w:t>
      </w:r>
    </w:p>
    <w:p w:rsidR="00FA710B" w:rsidRPr="004D5E63" w:rsidRDefault="00FA710B" w:rsidP="006E29E2">
      <w:pPr>
        <w:widowControl w:val="0"/>
        <w:tabs>
          <w:tab w:val="left" w:pos="0"/>
          <w:tab w:val="left" w:pos="851"/>
          <w:tab w:val="left" w:pos="993"/>
          <w:tab w:val="left" w:pos="1276"/>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12)   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p w:rsidR="00FA710B" w:rsidRPr="004D5E63" w:rsidRDefault="00FA710B" w:rsidP="006E29E2">
      <w:pPr>
        <w:widowControl w:val="0"/>
        <w:tabs>
          <w:tab w:val="left" w:pos="0"/>
          <w:tab w:val="left" w:pos="851"/>
          <w:tab w:val="left" w:pos="993"/>
          <w:tab w:val="left" w:pos="1276"/>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13)   непрерывное психолого-педагогическое сопровождение участников образовательных отношений в процессе реализации Федеральной программы в ДОО, обеспечение вариативности его содержания, направлений и форм, согласно запросам родительского и профессионального сообществ;</w:t>
      </w:r>
    </w:p>
    <w:p w:rsidR="00FA710B" w:rsidRPr="004D5E63" w:rsidRDefault="00FA710B" w:rsidP="00FA710B">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14)   взаимодействие с различными социальными институтами (сферы образования, культуры, физкультуры и спорта, другими социально- 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 значимой деятельности;</w:t>
      </w:r>
    </w:p>
    <w:p w:rsidR="00FA710B" w:rsidRPr="004D5E63" w:rsidRDefault="00FA710B" w:rsidP="00FA710B">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15)   использование широких возможностей социальной среды, социума как дополнительного средства развития личности, совершенствования процесса её социализации;</w:t>
      </w:r>
    </w:p>
    <w:p w:rsidR="00FA710B" w:rsidRPr="004D5E63" w:rsidRDefault="00FA710B" w:rsidP="00FA710B">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16)   предоставление информации о Федеральной программе семье, заинтересованным лицам, вовлеченным в образовательную деятельность, а также широкой общественности;</w:t>
      </w:r>
    </w:p>
    <w:p w:rsidR="00FA710B" w:rsidRPr="004D5E63" w:rsidRDefault="00FA710B" w:rsidP="00FA710B">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b/>
          <w:sz w:val="24"/>
          <w:szCs w:val="24"/>
        </w:rPr>
      </w:pPr>
      <w:r w:rsidRPr="004D5E63">
        <w:rPr>
          <w:rFonts w:ascii="Times New Roman" w:eastAsia="Times New Roman" w:hAnsi="Times New Roman" w:cs="Times New Roman"/>
          <w:sz w:val="24"/>
          <w:szCs w:val="24"/>
        </w:rPr>
        <w:lastRenderedPageBreak/>
        <w:t>17)   обеспечение возможностей для обсуждения Федеральной программы, поиска, использования материалов, обеспечивающих её реализацию, в том числе в информационной среде.</w:t>
      </w:r>
    </w:p>
    <w:p w:rsidR="00FA710B" w:rsidRPr="004D5E63" w:rsidRDefault="00FA710B"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b/>
          <w:sz w:val="24"/>
          <w:szCs w:val="24"/>
        </w:rPr>
      </w:pPr>
    </w:p>
    <w:p w:rsidR="000A15C5" w:rsidRPr="004D5E63" w:rsidRDefault="00FA710B"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3.2. </w:t>
      </w:r>
      <w:r w:rsidR="000A15C5" w:rsidRPr="004D5E63">
        <w:rPr>
          <w:rFonts w:ascii="Times New Roman" w:eastAsia="Times New Roman" w:hAnsi="Times New Roman" w:cs="Times New Roman"/>
          <w:b/>
          <w:sz w:val="24"/>
          <w:szCs w:val="24"/>
        </w:rPr>
        <w:t>Особенности организации развивающей предметно-пространственной среды</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Развивающая предметно-пространственная среда – часть образовательной среды и фактор, мощно обогащающий развитие детей. РППС выступает основой для разнообразной, разносторонне развивающей, содержательной и привлекательной для каждого ребенка деятельности.</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Развивающая предметно-пространственная среда (далее - РППС) представляет собой единство специально организованного пространства как внешнего (территория), так и внутреннего (групповые, специализированные, технологические, административные и иные пространства), материалов, оборудования, электронных образовательных ресурсов и средств обучения и воспитания детей дошкольного возраста, охраны и укрепления их здоровья, материалов для организации самостоятельной творческой деятельности детей. РППС создает возможности для учета особенностей, возможностей и интересов детей, коррекции недостатков их развития.</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РППС организована как единое пространство, все компоненты которого,  согласованы между собой по содержанию, масштабу, художественному решению.</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При проектировании РППС учтены:</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этнопсихологические, социокультурные, культурно-исторические и природно- климатические условия;</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возраст, опыт, уровень развития детей и особенностей их деятельности - содержание воспитания и образования;</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задачи образовательной программы для разных возрастных групп;</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возможности и потребности участников образовательной деятельности (детей и их семей, педагогов и других сотрудников, участников сетевого взаимодействия и пр.).</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РППС соответствует:</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требованиям ФГОС ДО;</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Программе;</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материально-техническим и медико-социальным условиям пребывания детей в Учреждении;</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 возрастным особенностям детей;</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lastRenderedPageBreak/>
        <w:t>воспитывающему характеру образования детей; требованиям безопасности и надежности.</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РППС обеспечивает:</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целостность образовательного процесса и включает всё необходимое для реализации содержания каждого из направлений развития и образования детей (согласно ФГОС ДО.)</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возможность реализации разных видов индивидуальной и коллективной деятельности: игровой, коммуникативной, познавательно- исследовательской, двигательной, продуктивной и пр.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 их развития.</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В соответствии с ФГОС ДО, РППС:</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1) содержательно-насыщенная; </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2) трансформируемая; </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3) полифункциональная; </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4) вариативная;</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5) доступная; </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6) безопасная.</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Развивающая предметно-пространственная среда организована в виде мобильных центров детской активности:</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u w:val="single"/>
        </w:rPr>
      </w:pPr>
      <w:r w:rsidRPr="004D5E63">
        <w:rPr>
          <w:rFonts w:ascii="Times New Roman" w:eastAsia="Times New Roman" w:hAnsi="Times New Roman" w:cs="Times New Roman"/>
          <w:sz w:val="24"/>
          <w:szCs w:val="24"/>
          <w:u w:val="single"/>
        </w:rPr>
        <w:t>В группах раннего возраста:</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центр двигательной активности для развития основных движений детей;</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центр для организации предметных и предметно-манипуляторных игр, совместных играх со сверстниками под руководством взрослого;</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центр познания и коммуникации (книжный уголок), восприятия смысла сказок, стихов, рассматривания картинок;</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 xml:space="preserve">центр экспериментирования и труда для организации экспериментальной деятельности с материалами и веществами (песок, вода, тесто и др.), развития навыков </w:t>
      </w:r>
      <w:r w:rsidRPr="004D5E63">
        <w:rPr>
          <w:rFonts w:ascii="Times New Roman" w:eastAsia="Times New Roman" w:hAnsi="Times New Roman" w:cs="Times New Roman"/>
          <w:sz w:val="24"/>
          <w:szCs w:val="24"/>
        </w:rPr>
        <w:lastRenderedPageBreak/>
        <w:t>самообслуживания и становления действий с бытовыми предметами-орудиями (ложка, совок, лопатка и пр.).</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u w:val="single"/>
        </w:rPr>
      </w:pPr>
      <w:r w:rsidRPr="004D5E63">
        <w:rPr>
          <w:rFonts w:ascii="Times New Roman" w:eastAsia="Times New Roman" w:hAnsi="Times New Roman" w:cs="Times New Roman"/>
          <w:sz w:val="24"/>
          <w:szCs w:val="24"/>
          <w:u w:val="single"/>
        </w:rPr>
        <w:t>В группах для детей дошкольного возраста (от 3 до 7 лет) предусматривается следующий комплекс центров детской активности:</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 xml:space="preserve">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w:t>
      </w:r>
      <w:r w:rsidRPr="004D5E63">
        <w:rPr>
          <w:rFonts w:ascii="Times New Roman" w:eastAsia="Times New Roman" w:hAnsi="Times New Roman" w:cs="Times New Roman"/>
          <w:sz w:val="24"/>
          <w:szCs w:val="24"/>
        </w:rPr>
        <w:lastRenderedPageBreak/>
        <w:t>развитие», «Социально-коммуникативное развитие»;</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центр уединения предназначен для снятия психоэмоционального напряжения воспитанников;</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p>
    <w:p w:rsidR="000A15C5"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Предметно-пространственная среда обеспечивает условия для эмоционального благополучия детей и комфортной работы педагогических и учебно- вспомогательных сотрудников.</w:t>
      </w:r>
    </w:p>
    <w:p w:rsidR="00043F9D" w:rsidRPr="004D5E63" w:rsidRDefault="000A15C5" w:rsidP="000A15C5">
      <w:pPr>
        <w:widowControl w:val="0"/>
        <w:tabs>
          <w:tab w:val="left" w:pos="0"/>
          <w:tab w:val="left" w:pos="1134"/>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В Учреждении созданы условия для информатизации образовательного  процесса. Для этого в групповых и прочих помещениях в наличии оборудование для использования информационно-коммуникационных технологий в образовательном процессе.</w:t>
      </w:r>
    </w:p>
    <w:p w:rsidR="00043F9D" w:rsidRPr="004D5E63" w:rsidRDefault="00043F9D" w:rsidP="00C61A7B">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p>
    <w:p w:rsidR="000A15C5" w:rsidRPr="004D5E63" w:rsidRDefault="004F5437" w:rsidP="000A15C5">
      <w:pPr>
        <w:widowControl w:val="0"/>
        <w:tabs>
          <w:tab w:val="left" w:pos="0"/>
        </w:tabs>
        <w:autoSpaceDE w:val="0"/>
        <w:autoSpaceDN w:val="0"/>
        <w:spacing w:after="0" w:line="360" w:lineRule="auto"/>
        <w:ind w:firstLine="567"/>
        <w:jc w:val="both"/>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3.3</w:t>
      </w:r>
      <w:r w:rsidR="000A15C5" w:rsidRPr="004D5E63">
        <w:rPr>
          <w:rFonts w:ascii="Times New Roman" w:eastAsia="Times New Roman" w:hAnsi="Times New Roman" w:cs="Times New Roman"/>
          <w:b/>
          <w:sz w:val="24"/>
          <w:szCs w:val="24"/>
        </w:rPr>
        <w:t>. Материально - техническое обеспечение Программы, обеспеченность методическими материалами и средствами обучения и воспитания</w:t>
      </w:r>
    </w:p>
    <w:p w:rsidR="000A15C5" w:rsidRPr="004D5E63" w:rsidRDefault="000A15C5" w:rsidP="000A15C5">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В Учреждении созданы материально-технические условия, обеспечивающие: </w:t>
      </w:r>
    </w:p>
    <w:p w:rsidR="000A15C5" w:rsidRPr="004D5E63" w:rsidRDefault="000A15C5" w:rsidP="000A15C5">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1.Возможность достижения воспитанниками планируемых результатов освоения Программы  образования;</w:t>
      </w:r>
    </w:p>
    <w:p w:rsidR="000A15C5" w:rsidRPr="004D5E63" w:rsidRDefault="000A15C5" w:rsidP="000A15C5">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lastRenderedPageBreak/>
        <w:t>2. Выполнение требований санитарно-эпидемиологических правил и нормативов: к условиям размещения организаций, осуществляющих образовательную деятельность; оборудованию и содержанию территории;</w:t>
      </w:r>
    </w:p>
    <w:p w:rsidR="000A15C5" w:rsidRPr="004D5E63" w:rsidRDefault="000A15C5" w:rsidP="000A15C5">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помещениям, их оборудованию и содержанию; естественному и искусственному освещению помещений; отоплению и вентиляции;</w:t>
      </w:r>
    </w:p>
    <w:p w:rsidR="000A15C5" w:rsidRPr="004D5E63" w:rsidRDefault="000A15C5" w:rsidP="000A15C5">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водоснабжению и канализации; организации питания;</w:t>
      </w:r>
    </w:p>
    <w:p w:rsidR="000A15C5" w:rsidRPr="004D5E63" w:rsidRDefault="000A15C5" w:rsidP="000A15C5">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медицинскому обеспечению;</w:t>
      </w:r>
    </w:p>
    <w:p w:rsidR="000A15C5" w:rsidRPr="004D5E63" w:rsidRDefault="000A15C5" w:rsidP="000A15C5">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приему детей в организации, осуществляющие образовательную деятельность; организации режима дня;</w:t>
      </w:r>
    </w:p>
    <w:p w:rsidR="000A15C5" w:rsidRPr="004D5E63" w:rsidRDefault="000A15C5" w:rsidP="000A15C5">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организации физического воспитания; личной гигиене персонала;</w:t>
      </w:r>
    </w:p>
    <w:p w:rsidR="000A15C5" w:rsidRPr="004D5E63" w:rsidRDefault="000A15C5" w:rsidP="000A15C5">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3.Выполнение требований пожарной безопасности и электробезопасности;</w:t>
      </w:r>
    </w:p>
    <w:p w:rsidR="000A15C5" w:rsidRPr="004D5E63" w:rsidRDefault="000A15C5" w:rsidP="000A15C5">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4. Выполнение требований по охране здоровья воспитанников и охране труда  работников;</w:t>
      </w:r>
    </w:p>
    <w:p w:rsidR="000A15C5" w:rsidRPr="004D5E63" w:rsidRDefault="000A15C5" w:rsidP="000A15C5">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5. Возможность для беспрепятственного доступа воспитанников с ОВЗ, в том числе детей- инвалидов к объектам инфраструктуры Учреждения.</w:t>
      </w:r>
    </w:p>
    <w:p w:rsidR="000A15C5" w:rsidRPr="004D5E63" w:rsidRDefault="000A15C5" w:rsidP="000A15C5">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При создании материально-технических условий для детей с ОВЗ учитываются особенности их физического и психического развития.</w:t>
      </w:r>
    </w:p>
    <w:p w:rsidR="000A15C5" w:rsidRPr="004D5E63" w:rsidRDefault="000A15C5" w:rsidP="000A15C5">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Учреждение оснащено полным набором оборудования для различных видов детской деятельности в помещении и на участке, игровыми и физкультурными площадками, озелененной территорией.</w:t>
      </w:r>
    </w:p>
    <w:p w:rsidR="000A15C5" w:rsidRPr="004D5E63" w:rsidRDefault="000A15C5" w:rsidP="000A15C5">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В Учреждении есть всё необходимое для всех видов воспитательной и образовательной деятельности воспитанников </w:t>
      </w:r>
      <w:r w:rsidRPr="00A07A01">
        <w:rPr>
          <w:rFonts w:ascii="Times New Roman" w:eastAsia="Times New Roman" w:hAnsi="Times New Roman" w:cs="Times New Roman"/>
          <w:sz w:val="24"/>
          <w:szCs w:val="24"/>
        </w:rPr>
        <w:t>(в том числе детей с ОВЗ и детей-инвалидов),</w:t>
      </w:r>
      <w:r w:rsidRPr="004D5E63">
        <w:rPr>
          <w:rFonts w:ascii="Times New Roman" w:eastAsia="Times New Roman" w:hAnsi="Times New Roman" w:cs="Times New Roman"/>
          <w:sz w:val="24"/>
          <w:szCs w:val="24"/>
        </w:rPr>
        <w:t xml:space="preserve"> педагогической, административной и хозяйственной деятельности оснащение и оборудование:</w:t>
      </w:r>
    </w:p>
    <w:p w:rsidR="000A15C5" w:rsidRPr="004D5E63" w:rsidRDefault="000A15C5" w:rsidP="000A15C5">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учебно-методическое сопровождение Программы;</w:t>
      </w:r>
    </w:p>
    <w:p w:rsidR="000A15C5" w:rsidRPr="004D5E63" w:rsidRDefault="000A15C5" w:rsidP="000A15C5">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ребенка с участием взрослых и других детей;</w:t>
      </w:r>
    </w:p>
    <w:p w:rsidR="000A15C5" w:rsidRPr="004D5E63" w:rsidRDefault="000A15C5" w:rsidP="000A15C5">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оснащение предметно-развивающей среды, включающей средства обучения и воспитания, подобранные в соответствии с возрастными и индивидуальными особенностями детей дошкольного возраста, содержания Программы образования;</w:t>
      </w:r>
    </w:p>
    <w:p w:rsidR="000A15C5" w:rsidRPr="004D5E63" w:rsidRDefault="000A15C5" w:rsidP="000A15C5">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мебель, техническое оборудование, спортивный и хозяйственный инвентарь, инвентарь для художественного, театрального, музыкального творчества, музыкальные инструменты;</w:t>
      </w:r>
    </w:p>
    <w:p w:rsidR="000A15C5" w:rsidRPr="004D5E63" w:rsidRDefault="000A15C5" w:rsidP="000A15C5">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административные помещения, методический кабинет;</w:t>
      </w:r>
    </w:p>
    <w:p w:rsidR="000A15C5" w:rsidRPr="004D5E63" w:rsidRDefault="000A15C5" w:rsidP="000A15C5">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lastRenderedPageBreak/>
        <w:t>помещения для занятий специалистов (логопед, педагог-дефектолог, педагог-психолог); помещения, обеспечивающие охрану и укрепление физического и психологического здоровья, в том числе медицинский кабинет; оформленная территория Организации.</w:t>
      </w:r>
    </w:p>
    <w:p w:rsidR="00FA710B" w:rsidRPr="004D5E63" w:rsidRDefault="00FA710B" w:rsidP="000A15C5">
      <w:pPr>
        <w:widowControl w:val="0"/>
        <w:tabs>
          <w:tab w:val="left" w:pos="0"/>
        </w:tabs>
        <w:autoSpaceDE w:val="0"/>
        <w:autoSpaceDN w:val="0"/>
        <w:spacing w:after="0" w:line="360" w:lineRule="auto"/>
        <w:ind w:firstLine="567"/>
        <w:jc w:val="both"/>
        <w:rPr>
          <w:rFonts w:ascii="Times New Roman" w:eastAsia="Times New Roman" w:hAnsi="Times New Roman" w:cs="Times New Roman"/>
          <w:b/>
          <w:i/>
          <w:sz w:val="24"/>
          <w:szCs w:val="24"/>
        </w:rPr>
      </w:pPr>
      <w:r w:rsidRPr="004D5E63">
        <w:rPr>
          <w:rFonts w:ascii="Times New Roman" w:eastAsia="Times New Roman" w:hAnsi="Times New Roman" w:cs="Times New Roman"/>
          <w:b/>
          <w:i/>
          <w:sz w:val="24"/>
          <w:szCs w:val="24"/>
        </w:rPr>
        <w:t>Часть формируемая участниками образовательных отношений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9"/>
        <w:gridCol w:w="4983"/>
      </w:tblGrid>
      <w:tr w:rsidR="003878D1" w:rsidRPr="004D5E63" w:rsidTr="00B866D6">
        <w:tc>
          <w:tcPr>
            <w:tcW w:w="2499" w:type="pct"/>
            <w:vAlign w:val="center"/>
          </w:tcPr>
          <w:p w:rsidR="003878D1" w:rsidRPr="004D5E63" w:rsidRDefault="003878D1" w:rsidP="003878D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Тип здания(ий) (типовое, приспособленное, иное)</w:t>
            </w:r>
          </w:p>
        </w:tc>
        <w:tc>
          <w:tcPr>
            <w:tcW w:w="2501" w:type="pct"/>
            <w:vAlign w:val="center"/>
          </w:tcPr>
          <w:p w:rsidR="003878D1" w:rsidRPr="004D5E63" w:rsidRDefault="006A5242" w:rsidP="003878D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Типовое, двух</w:t>
            </w:r>
            <w:r w:rsidR="003878D1" w:rsidRPr="004D5E63">
              <w:rPr>
                <w:rFonts w:ascii="Times New Roman" w:eastAsia="Times New Roman" w:hAnsi="Times New Roman" w:cs="Times New Roman"/>
                <w:sz w:val="24"/>
                <w:szCs w:val="24"/>
              </w:rPr>
              <w:t>этажное, кирпичное</w:t>
            </w:r>
          </w:p>
        </w:tc>
      </w:tr>
      <w:tr w:rsidR="003878D1" w:rsidRPr="004D5E63" w:rsidTr="00A07A01">
        <w:tc>
          <w:tcPr>
            <w:tcW w:w="2499" w:type="pct"/>
            <w:vAlign w:val="center"/>
          </w:tcPr>
          <w:p w:rsidR="003878D1" w:rsidRPr="004D5E63" w:rsidRDefault="003878D1" w:rsidP="003878D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Дата ввода здания в эксплуатацию, капитального ремонта</w:t>
            </w:r>
          </w:p>
        </w:tc>
        <w:tc>
          <w:tcPr>
            <w:tcW w:w="2501" w:type="pct"/>
            <w:shd w:val="clear" w:color="auto" w:fill="FFFFFF" w:themeFill="background1"/>
            <w:vAlign w:val="center"/>
          </w:tcPr>
          <w:p w:rsidR="003878D1" w:rsidRPr="004D5E63" w:rsidRDefault="00A07A01" w:rsidP="003878D1">
            <w:pPr>
              <w:widowControl w:val="0"/>
              <w:autoSpaceDE w:val="0"/>
              <w:autoSpaceDN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1971г.</w:t>
            </w:r>
          </w:p>
        </w:tc>
      </w:tr>
      <w:tr w:rsidR="003878D1" w:rsidRPr="004D5E63" w:rsidTr="00B866D6">
        <w:tc>
          <w:tcPr>
            <w:tcW w:w="2499" w:type="pct"/>
            <w:vAlign w:val="center"/>
          </w:tcPr>
          <w:p w:rsidR="003878D1" w:rsidRPr="004D5E63" w:rsidRDefault="003878D1" w:rsidP="003878D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Наличие основных помещений:</w:t>
            </w:r>
          </w:p>
        </w:tc>
        <w:tc>
          <w:tcPr>
            <w:tcW w:w="2501" w:type="pct"/>
            <w:vAlign w:val="center"/>
          </w:tcPr>
          <w:p w:rsidR="003878D1" w:rsidRPr="004D5E63" w:rsidRDefault="003878D1" w:rsidP="003878D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групповые помещения: (групповая комната – 14, спальная – 14, раздевальная – 14, туалетная – 14, буфет</w:t>
            </w:r>
            <w:r w:rsidR="006A5242" w:rsidRPr="004D5E63">
              <w:rPr>
                <w:rFonts w:ascii="Times New Roman" w:eastAsia="Times New Roman" w:hAnsi="Times New Roman" w:cs="Times New Roman"/>
                <w:sz w:val="24"/>
                <w:szCs w:val="24"/>
              </w:rPr>
              <w:t>ная – 14); пищеблок-2, прачечная-2, медицинский блок: кабинет-2, процедурный кабинет-2</w:t>
            </w:r>
            <w:r w:rsidRPr="004D5E63">
              <w:rPr>
                <w:rFonts w:ascii="Times New Roman" w:eastAsia="Times New Roman" w:hAnsi="Times New Roman" w:cs="Times New Roman"/>
                <w:sz w:val="24"/>
                <w:szCs w:val="24"/>
              </w:rPr>
              <w:t>, туалетная комната</w:t>
            </w:r>
            <w:r w:rsidR="006A5242" w:rsidRPr="004D5E63">
              <w:rPr>
                <w:rFonts w:ascii="Times New Roman" w:eastAsia="Times New Roman" w:hAnsi="Times New Roman" w:cs="Times New Roman"/>
                <w:sz w:val="24"/>
                <w:szCs w:val="24"/>
              </w:rPr>
              <w:t>-2</w:t>
            </w:r>
            <w:r w:rsidRPr="004D5E63">
              <w:rPr>
                <w:rFonts w:ascii="Times New Roman" w:eastAsia="Times New Roman" w:hAnsi="Times New Roman" w:cs="Times New Roman"/>
                <w:sz w:val="24"/>
                <w:szCs w:val="24"/>
              </w:rPr>
              <w:t>.</w:t>
            </w:r>
          </w:p>
        </w:tc>
      </w:tr>
      <w:tr w:rsidR="003878D1" w:rsidRPr="004D5E63" w:rsidTr="00B866D6">
        <w:tc>
          <w:tcPr>
            <w:tcW w:w="2499" w:type="pct"/>
            <w:vAlign w:val="center"/>
          </w:tcPr>
          <w:p w:rsidR="003878D1" w:rsidRPr="004D5E63" w:rsidRDefault="003878D1" w:rsidP="003878D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Наличие специализированных кабинетов и дополнительно оформленных помещений</w:t>
            </w:r>
          </w:p>
        </w:tc>
        <w:tc>
          <w:tcPr>
            <w:tcW w:w="2501" w:type="pct"/>
            <w:vAlign w:val="center"/>
          </w:tcPr>
          <w:p w:rsidR="003878D1" w:rsidRPr="004D5E63" w:rsidRDefault="003878D1" w:rsidP="003878D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кабинет по обучению татарскому языку</w:t>
            </w:r>
          </w:p>
          <w:p w:rsidR="003878D1" w:rsidRPr="004D5E63" w:rsidRDefault="003878D1" w:rsidP="003878D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кабинет педагога-психолога</w:t>
            </w:r>
          </w:p>
          <w:p w:rsidR="003878D1" w:rsidRPr="004D5E63" w:rsidRDefault="003878D1" w:rsidP="003878D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методический кабинет</w:t>
            </w:r>
          </w:p>
          <w:p w:rsidR="003878D1" w:rsidRPr="004D5E63" w:rsidRDefault="006A5242" w:rsidP="006A5242">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логопедический блок: логопедический кабинет, логопедический класс;</w:t>
            </w:r>
          </w:p>
        </w:tc>
      </w:tr>
      <w:tr w:rsidR="003878D1" w:rsidRPr="004D5E63" w:rsidTr="00B866D6">
        <w:tc>
          <w:tcPr>
            <w:tcW w:w="2499" w:type="pct"/>
            <w:vAlign w:val="center"/>
          </w:tcPr>
          <w:p w:rsidR="003878D1" w:rsidRPr="004D5E63" w:rsidRDefault="003878D1" w:rsidP="003878D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Наличие отдельного спортивного зала (залов)</w:t>
            </w:r>
          </w:p>
        </w:tc>
        <w:tc>
          <w:tcPr>
            <w:tcW w:w="2501" w:type="pct"/>
            <w:vAlign w:val="center"/>
          </w:tcPr>
          <w:p w:rsidR="003878D1" w:rsidRPr="004D5E63" w:rsidRDefault="003878D1" w:rsidP="003878D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имеется </w:t>
            </w:r>
            <w:r w:rsidR="006A5242" w:rsidRPr="004D5E63">
              <w:rPr>
                <w:rFonts w:ascii="Times New Roman" w:eastAsia="Times New Roman" w:hAnsi="Times New Roman" w:cs="Times New Roman"/>
                <w:sz w:val="24"/>
                <w:szCs w:val="24"/>
              </w:rPr>
              <w:t>- 2</w:t>
            </w:r>
          </w:p>
        </w:tc>
      </w:tr>
      <w:tr w:rsidR="003878D1" w:rsidRPr="004D5E63" w:rsidTr="00B866D6">
        <w:tc>
          <w:tcPr>
            <w:tcW w:w="2499" w:type="pct"/>
            <w:vAlign w:val="center"/>
          </w:tcPr>
          <w:p w:rsidR="003878D1" w:rsidRPr="004D5E63" w:rsidRDefault="003878D1" w:rsidP="003878D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Наличие отдельного музыкального зала (залов)</w:t>
            </w:r>
          </w:p>
        </w:tc>
        <w:tc>
          <w:tcPr>
            <w:tcW w:w="2501" w:type="pct"/>
            <w:vAlign w:val="center"/>
          </w:tcPr>
          <w:p w:rsidR="003878D1" w:rsidRPr="004D5E63" w:rsidRDefault="003878D1" w:rsidP="003878D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имеется </w:t>
            </w:r>
            <w:r w:rsidR="006A5242" w:rsidRPr="004D5E63">
              <w:rPr>
                <w:rFonts w:ascii="Times New Roman" w:eastAsia="Times New Roman" w:hAnsi="Times New Roman" w:cs="Times New Roman"/>
                <w:sz w:val="24"/>
                <w:szCs w:val="24"/>
              </w:rPr>
              <w:t>-2</w:t>
            </w:r>
          </w:p>
        </w:tc>
      </w:tr>
      <w:tr w:rsidR="003878D1" w:rsidRPr="004D5E63" w:rsidTr="00B866D6">
        <w:tc>
          <w:tcPr>
            <w:tcW w:w="2499" w:type="pct"/>
            <w:vAlign w:val="center"/>
          </w:tcPr>
          <w:p w:rsidR="003878D1" w:rsidRPr="004D5E63" w:rsidRDefault="003878D1" w:rsidP="003878D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Наличие условий для организации прогулок (прогулочные веранды, игровое оборудование участков)</w:t>
            </w:r>
          </w:p>
        </w:tc>
        <w:tc>
          <w:tcPr>
            <w:tcW w:w="2501" w:type="pct"/>
            <w:vAlign w:val="center"/>
          </w:tcPr>
          <w:p w:rsidR="003878D1" w:rsidRPr="004D5E63" w:rsidRDefault="003878D1" w:rsidP="003878D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Прогулочные участки оснащены МАФами и верандами  - 14</w:t>
            </w:r>
          </w:p>
        </w:tc>
      </w:tr>
      <w:tr w:rsidR="003878D1" w:rsidRPr="004D5E63" w:rsidTr="00B866D6">
        <w:tc>
          <w:tcPr>
            <w:tcW w:w="2499" w:type="pct"/>
            <w:vAlign w:val="center"/>
          </w:tcPr>
          <w:p w:rsidR="003878D1" w:rsidRPr="004D5E63" w:rsidRDefault="003878D1" w:rsidP="003878D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Наличие медицинского оборудования для проведения профилактических мероприятий, для оздоровления детей</w:t>
            </w:r>
          </w:p>
        </w:tc>
        <w:tc>
          <w:tcPr>
            <w:tcW w:w="2501" w:type="pct"/>
            <w:vAlign w:val="center"/>
          </w:tcPr>
          <w:p w:rsidR="003878D1" w:rsidRPr="004D5E63" w:rsidRDefault="003878D1" w:rsidP="003878D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Обеспечены медицинским оборудованием на 100%</w:t>
            </w:r>
          </w:p>
        </w:tc>
      </w:tr>
      <w:tr w:rsidR="003878D1" w:rsidRPr="004D5E63" w:rsidTr="00B866D6">
        <w:tc>
          <w:tcPr>
            <w:tcW w:w="2499" w:type="pct"/>
            <w:vAlign w:val="center"/>
          </w:tcPr>
          <w:p w:rsidR="003878D1" w:rsidRPr="004D5E63" w:rsidRDefault="003878D1" w:rsidP="003878D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Наличие спортплощадки</w:t>
            </w:r>
          </w:p>
        </w:tc>
        <w:tc>
          <w:tcPr>
            <w:tcW w:w="2501" w:type="pct"/>
            <w:vAlign w:val="center"/>
          </w:tcPr>
          <w:p w:rsidR="003878D1" w:rsidRPr="004D5E63" w:rsidRDefault="003878D1" w:rsidP="003878D1">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Имеется </w:t>
            </w:r>
          </w:p>
        </w:tc>
      </w:tr>
    </w:tbl>
    <w:p w:rsidR="00BB5C16" w:rsidRPr="004D5E63" w:rsidRDefault="00BB5C16" w:rsidP="00BB5C16">
      <w:pPr>
        <w:keepNext/>
        <w:keepLines/>
        <w:widowControl w:val="0"/>
        <w:autoSpaceDE w:val="0"/>
        <w:autoSpaceDN w:val="0"/>
        <w:spacing w:after="0" w:line="240" w:lineRule="auto"/>
        <w:ind w:firstLine="709"/>
        <w:jc w:val="center"/>
        <w:outlineLvl w:val="2"/>
        <w:rPr>
          <w:rFonts w:ascii="Times New Roman" w:eastAsia="Times New Roman" w:hAnsi="Times New Roman" w:cs="Times New Roman"/>
          <w:sz w:val="24"/>
          <w:szCs w:val="24"/>
        </w:rPr>
      </w:pPr>
      <w:bookmarkStart w:id="5" w:name="_Toc115107617"/>
      <w:bookmarkStart w:id="6" w:name="_Toc138693036"/>
      <w:r w:rsidRPr="004D5E63">
        <w:rPr>
          <w:rFonts w:ascii="Times New Roman" w:eastAsia="Times New Roman" w:hAnsi="Times New Roman" w:cs="Times New Roman"/>
          <w:sz w:val="24"/>
          <w:szCs w:val="24"/>
        </w:rPr>
        <w:t>Обеспеченность образовательного процесса техническими средствами обучения помещений</w:t>
      </w:r>
      <w:bookmarkEnd w:id="5"/>
      <w:bookmarkEnd w:id="6"/>
      <w:r w:rsidRPr="004D5E63">
        <w:rPr>
          <w:rFonts w:ascii="Times New Roman" w:eastAsia="Times New Roman" w:hAnsi="Times New Roman" w:cs="Times New Roman"/>
          <w:sz w:val="24"/>
          <w:szCs w:val="24"/>
        </w:rPr>
        <w:t xml:space="preserve"> </w:t>
      </w:r>
    </w:p>
    <w:tbl>
      <w:tblPr>
        <w:tblW w:w="49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1"/>
        <w:gridCol w:w="1021"/>
        <w:gridCol w:w="1043"/>
        <w:gridCol w:w="1043"/>
        <w:gridCol w:w="1043"/>
        <w:gridCol w:w="1042"/>
        <w:gridCol w:w="1042"/>
        <w:gridCol w:w="733"/>
        <w:gridCol w:w="1032"/>
      </w:tblGrid>
      <w:tr w:rsidR="00BB5C16" w:rsidRPr="004D5E63" w:rsidTr="00BB5C16">
        <w:trPr>
          <w:cantSplit/>
          <w:trHeight w:val="862"/>
        </w:trPr>
        <w:tc>
          <w:tcPr>
            <w:tcW w:w="939" w:type="pct"/>
            <w:tcBorders>
              <w:tl2br w:val="single" w:sz="4" w:space="0" w:color="auto"/>
              <w:tr2bl w:val="nil"/>
            </w:tcBorders>
          </w:tcPr>
          <w:p w:rsidR="00BB5C16" w:rsidRPr="004D5E63" w:rsidRDefault="00BB5C16" w:rsidP="00BB5C16">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ab/>
              <w:t xml:space="preserve">Кабинет </w:t>
            </w:r>
          </w:p>
          <w:p w:rsidR="00BB5C16" w:rsidRPr="004D5E63" w:rsidRDefault="00BB5C16" w:rsidP="00BB5C16">
            <w:pPr>
              <w:widowControl w:val="0"/>
              <w:autoSpaceDE w:val="0"/>
              <w:autoSpaceDN w:val="0"/>
              <w:spacing w:after="0" w:line="240" w:lineRule="auto"/>
              <w:jc w:val="both"/>
              <w:rPr>
                <w:rFonts w:ascii="Times New Roman" w:eastAsia="Times New Roman" w:hAnsi="Times New Roman" w:cs="Times New Roman"/>
                <w:sz w:val="24"/>
                <w:szCs w:val="24"/>
              </w:rPr>
            </w:pPr>
          </w:p>
          <w:p w:rsidR="00BB5C16" w:rsidRPr="004D5E63" w:rsidRDefault="00BB5C16" w:rsidP="00BB5C16">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Оборудование</w:t>
            </w:r>
          </w:p>
        </w:tc>
        <w:tc>
          <w:tcPr>
            <w:tcW w:w="518" w:type="pct"/>
            <w:textDirection w:val="btLr"/>
          </w:tcPr>
          <w:p w:rsidR="00BB5C16" w:rsidRPr="004D5E63" w:rsidRDefault="00BB5C16" w:rsidP="00BB5C16">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Кабинет логопеда</w:t>
            </w:r>
          </w:p>
        </w:tc>
        <w:tc>
          <w:tcPr>
            <w:tcW w:w="529" w:type="pct"/>
            <w:textDirection w:val="btLr"/>
          </w:tcPr>
          <w:p w:rsidR="00BB5C16" w:rsidRPr="004D5E63" w:rsidRDefault="00BB5C16" w:rsidP="00BB5C16">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Кабинет психолога </w:t>
            </w:r>
          </w:p>
        </w:tc>
        <w:tc>
          <w:tcPr>
            <w:tcW w:w="529" w:type="pct"/>
            <w:textDirection w:val="btLr"/>
          </w:tcPr>
          <w:p w:rsidR="00BB5C16" w:rsidRPr="004D5E63" w:rsidRDefault="00BB5C16" w:rsidP="00BB5C16">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Музыкальный зал </w:t>
            </w:r>
          </w:p>
        </w:tc>
        <w:tc>
          <w:tcPr>
            <w:tcW w:w="529" w:type="pct"/>
            <w:textDirection w:val="btLr"/>
          </w:tcPr>
          <w:p w:rsidR="00BB5C16" w:rsidRPr="004D5E63" w:rsidRDefault="00BB5C16" w:rsidP="00BB5C16">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Спортивный зал </w:t>
            </w:r>
          </w:p>
        </w:tc>
        <w:tc>
          <w:tcPr>
            <w:tcW w:w="529" w:type="pct"/>
            <w:textDirection w:val="btLr"/>
          </w:tcPr>
          <w:p w:rsidR="00BB5C16" w:rsidRPr="004D5E63" w:rsidRDefault="00BB5C16" w:rsidP="00BB5C16">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Кабинет татарского языка</w:t>
            </w:r>
          </w:p>
        </w:tc>
        <w:tc>
          <w:tcPr>
            <w:tcW w:w="529" w:type="pct"/>
            <w:textDirection w:val="btLr"/>
          </w:tcPr>
          <w:p w:rsidR="00BB5C16" w:rsidRPr="004D5E63" w:rsidRDefault="00BB5C16" w:rsidP="00BB5C16">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Методический кабинет</w:t>
            </w:r>
          </w:p>
        </w:tc>
        <w:tc>
          <w:tcPr>
            <w:tcW w:w="372" w:type="pct"/>
            <w:textDirection w:val="btLr"/>
          </w:tcPr>
          <w:p w:rsidR="00BB5C16" w:rsidRPr="004D5E63" w:rsidRDefault="00BB5C16" w:rsidP="00BB5C16">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Группы</w:t>
            </w:r>
          </w:p>
        </w:tc>
        <w:tc>
          <w:tcPr>
            <w:tcW w:w="524" w:type="pct"/>
            <w:textDirection w:val="btLr"/>
          </w:tcPr>
          <w:p w:rsidR="00BB5C16" w:rsidRPr="004D5E63" w:rsidRDefault="00BB5C16" w:rsidP="00BB5C16">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ИТОГО</w:t>
            </w:r>
          </w:p>
        </w:tc>
      </w:tr>
      <w:tr w:rsidR="00BB5C16" w:rsidRPr="004D5E63" w:rsidTr="00BB5C16">
        <w:trPr>
          <w:trHeight w:val="213"/>
        </w:trPr>
        <w:tc>
          <w:tcPr>
            <w:tcW w:w="939" w:type="pct"/>
          </w:tcPr>
          <w:p w:rsidR="00BB5C16" w:rsidRPr="004D5E63" w:rsidRDefault="00BB5C16" w:rsidP="00BB5C16">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Ноутбук</w:t>
            </w:r>
          </w:p>
        </w:tc>
        <w:tc>
          <w:tcPr>
            <w:tcW w:w="518"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w:t>
            </w: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w:t>
            </w: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w:t>
            </w:r>
          </w:p>
        </w:tc>
        <w:tc>
          <w:tcPr>
            <w:tcW w:w="372"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9</w:t>
            </w:r>
          </w:p>
        </w:tc>
        <w:tc>
          <w:tcPr>
            <w:tcW w:w="524"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17</w:t>
            </w:r>
          </w:p>
        </w:tc>
      </w:tr>
      <w:tr w:rsidR="004B7C03" w:rsidRPr="004D5E63" w:rsidTr="00BB5C16">
        <w:trPr>
          <w:trHeight w:val="213"/>
        </w:trPr>
        <w:tc>
          <w:tcPr>
            <w:tcW w:w="939" w:type="pct"/>
          </w:tcPr>
          <w:p w:rsidR="004B7C03" w:rsidRPr="004D5E63" w:rsidRDefault="004B7C03" w:rsidP="00BB5C16">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Принтер</w:t>
            </w:r>
          </w:p>
        </w:tc>
        <w:tc>
          <w:tcPr>
            <w:tcW w:w="518" w:type="pct"/>
          </w:tcPr>
          <w:p w:rsidR="004B7C03" w:rsidRPr="004D5E63" w:rsidRDefault="004B7C03"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4B7C03" w:rsidRPr="004D5E63" w:rsidRDefault="004B7C03"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4B7C03" w:rsidRPr="004D5E63" w:rsidRDefault="004B7C03"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4B7C03" w:rsidRPr="004D5E63" w:rsidRDefault="004B7C03"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4B7C03" w:rsidRPr="004D5E63" w:rsidRDefault="004B7C03"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4B7C03" w:rsidRPr="004D5E63" w:rsidRDefault="004B7C03"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w:t>
            </w:r>
          </w:p>
        </w:tc>
        <w:tc>
          <w:tcPr>
            <w:tcW w:w="372" w:type="pct"/>
          </w:tcPr>
          <w:p w:rsidR="004B7C03" w:rsidRPr="004D5E63" w:rsidRDefault="004B7C03"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4" w:type="pct"/>
          </w:tcPr>
          <w:p w:rsidR="004B7C03" w:rsidRPr="004D5E63" w:rsidRDefault="004B7C03"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w:t>
            </w:r>
          </w:p>
        </w:tc>
      </w:tr>
      <w:tr w:rsidR="004B7C03" w:rsidRPr="004D5E63" w:rsidTr="00BB5C16">
        <w:trPr>
          <w:trHeight w:val="213"/>
        </w:trPr>
        <w:tc>
          <w:tcPr>
            <w:tcW w:w="939" w:type="pct"/>
          </w:tcPr>
          <w:p w:rsidR="004B7C03" w:rsidRPr="004D5E63" w:rsidRDefault="004B7C03" w:rsidP="00BB5C16">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МФУ</w:t>
            </w:r>
          </w:p>
        </w:tc>
        <w:tc>
          <w:tcPr>
            <w:tcW w:w="518" w:type="pct"/>
          </w:tcPr>
          <w:p w:rsidR="004B7C03" w:rsidRPr="004D5E63" w:rsidRDefault="004B7C03"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4B7C03" w:rsidRPr="004D5E63" w:rsidRDefault="004B7C03"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4B7C03" w:rsidRPr="004D5E63" w:rsidRDefault="004B7C03"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4B7C03" w:rsidRPr="004D5E63" w:rsidRDefault="004B7C03"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4B7C03" w:rsidRPr="004D5E63" w:rsidRDefault="004B7C03"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4B7C03" w:rsidRPr="004D5E63" w:rsidRDefault="004B7C03"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w:t>
            </w:r>
          </w:p>
        </w:tc>
        <w:tc>
          <w:tcPr>
            <w:tcW w:w="372" w:type="pct"/>
          </w:tcPr>
          <w:p w:rsidR="004B7C03" w:rsidRPr="004D5E63" w:rsidRDefault="004B7C03"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4" w:type="pct"/>
          </w:tcPr>
          <w:p w:rsidR="004B7C03" w:rsidRPr="004D5E63" w:rsidRDefault="004B7C03"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w:t>
            </w:r>
          </w:p>
        </w:tc>
      </w:tr>
      <w:tr w:rsidR="00BB5C16" w:rsidRPr="004D5E63" w:rsidTr="00BB5C16">
        <w:trPr>
          <w:trHeight w:val="231"/>
        </w:trPr>
        <w:tc>
          <w:tcPr>
            <w:tcW w:w="939" w:type="pct"/>
          </w:tcPr>
          <w:p w:rsidR="00BB5C16" w:rsidRPr="004D5E63" w:rsidRDefault="00BB5C16" w:rsidP="00BB5C16">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Проектор</w:t>
            </w:r>
          </w:p>
        </w:tc>
        <w:tc>
          <w:tcPr>
            <w:tcW w:w="518"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w:t>
            </w: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w:t>
            </w: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w:t>
            </w: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w:t>
            </w:r>
          </w:p>
        </w:tc>
        <w:tc>
          <w:tcPr>
            <w:tcW w:w="372"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4"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4</w:t>
            </w:r>
          </w:p>
        </w:tc>
      </w:tr>
      <w:tr w:rsidR="00BB5C16" w:rsidRPr="004D5E63" w:rsidTr="00BB5C16">
        <w:trPr>
          <w:trHeight w:val="231"/>
        </w:trPr>
        <w:tc>
          <w:tcPr>
            <w:tcW w:w="939" w:type="pct"/>
          </w:tcPr>
          <w:p w:rsidR="00BB5C16" w:rsidRPr="004D5E63" w:rsidRDefault="00BB5C16" w:rsidP="00BB5C16">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Экран </w:t>
            </w:r>
          </w:p>
        </w:tc>
        <w:tc>
          <w:tcPr>
            <w:tcW w:w="518"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w:t>
            </w: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w:t>
            </w:r>
          </w:p>
        </w:tc>
        <w:tc>
          <w:tcPr>
            <w:tcW w:w="372"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4"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2</w:t>
            </w:r>
          </w:p>
        </w:tc>
      </w:tr>
      <w:tr w:rsidR="00BB5C16" w:rsidRPr="004D5E63" w:rsidTr="00BB5C16">
        <w:trPr>
          <w:trHeight w:val="445"/>
        </w:trPr>
        <w:tc>
          <w:tcPr>
            <w:tcW w:w="939" w:type="pct"/>
          </w:tcPr>
          <w:p w:rsidR="00BB5C16" w:rsidRPr="004D5E63" w:rsidRDefault="00BB5C16" w:rsidP="00BB5C16">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Интерактивная доска</w:t>
            </w:r>
          </w:p>
        </w:tc>
        <w:tc>
          <w:tcPr>
            <w:tcW w:w="518"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w:t>
            </w: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372"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4"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w:t>
            </w:r>
          </w:p>
        </w:tc>
      </w:tr>
      <w:tr w:rsidR="00BB5C16" w:rsidRPr="004D5E63" w:rsidTr="00BB5C16">
        <w:trPr>
          <w:trHeight w:val="463"/>
        </w:trPr>
        <w:tc>
          <w:tcPr>
            <w:tcW w:w="939" w:type="pct"/>
          </w:tcPr>
          <w:p w:rsidR="00BB5C16" w:rsidRPr="004D5E63" w:rsidRDefault="00BB5C16" w:rsidP="00BB5C16">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Музыкальный центр </w:t>
            </w:r>
          </w:p>
        </w:tc>
        <w:tc>
          <w:tcPr>
            <w:tcW w:w="518"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w:t>
            </w: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372"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4"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w:t>
            </w:r>
          </w:p>
        </w:tc>
      </w:tr>
      <w:tr w:rsidR="00BB5C16" w:rsidRPr="004D5E63" w:rsidTr="00BB5C16">
        <w:trPr>
          <w:trHeight w:val="445"/>
        </w:trPr>
        <w:tc>
          <w:tcPr>
            <w:tcW w:w="939" w:type="pct"/>
          </w:tcPr>
          <w:p w:rsidR="00BB5C16" w:rsidRPr="004D5E63" w:rsidRDefault="00BB5C16" w:rsidP="00BB5C16">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Микшерный пульт</w:t>
            </w:r>
          </w:p>
        </w:tc>
        <w:tc>
          <w:tcPr>
            <w:tcW w:w="518"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w:t>
            </w: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372"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4"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w:t>
            </w:r>
          </w:p>
        </w:tc>
      </w:tr>
      <w:tr w:rsidR="00BB5C16" w:rsidRPr="004D5E63" w:rsidTr="00BB5C16">
        <w:trPr>
          <w:trHeight w:val="926"/>
        </w:trPr>
        <w:tc>
          <w:tcPr>
            <w:tcW w:w="939" w:type="pct"/>
          </w:tcPr>
          <w:p w:rsidR="00BB5C16" w:rsidRPr="004D5E63" w:rsidRDefault="00BB5C16" w:rsidP="00BB5C16">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lastRenderedPageBreak/>
              <w:t>Вокальная радиосистема с двумя ручными передатчиками</w:t>
            </w:r>
          </w:p>
        </w:tc>
        <w:tc>
          <w:tcPr>
            <w:tcW w:w="518"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w:t>
            </w: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372"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4"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w:t>
            </w:r>
          </w:p>
        </w:tc>
      </w:tr>
      <w:tr w:rsidR="00BB5C16" w:rsidRPr="004D5E63" w:rsidTr="00BB5C16">
        <w:trPr>
          <w:trHeight w:val="445"/>
        </w:trPr>
        <w:tc>
          <w:tcPr>
            <w:tcW w:w="939" w:type="pct"/>
          </w:tcPr>
          <w:p w:rsidR="00BB5C16" w:rsidRPr="004D5E63" w:rsidRDefault="00BB5C16" w:rsidP="00BB5C16">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Шведская стенка</w:t>
            </w:r>
          </w:p>
        </w:tc>
        <w:tc>
          <w:tcPr>
            <w:tcW w:w="518"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2</w:t>
            </w: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372"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4"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2</w:t>
            </w:r>
          </w:p>
        </w:tc>
      </w:tr>
      <w:tr w:rsidR="00BB5C16" w:rsidRPr="004D5E63" w:rsidTr="00BB5C16">
        <w:trPr>
          <w:trHeight w:val="231"/>
        </w:trPr>
        <w:tc>
          <w:tcPr>
            <w:tcW w:w="939" w:type="pct"/>
          </w:tcPr>
          <w:p w:rsidR="00BB5C16" w:rsidRPr="004D5E63" w:rsidRDefault="00BB5C16" w:rsidP="00BB5C16">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Пианино </w:t>
            </w:r>
          </w:p>
        </w:tc>
        <w:tc>
          <w:tcPr>
            <w:tcW w:w="518"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2</w:t>
            </w: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529"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p>
        </w:tc>
        <w:tc>
          <w:tcPr>
            <w:tcW w:w="372"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2</w:t>
            </w:r>
          </w:p>
        </w:tc>
        <w:tc>
          <w:tcPr>
            <w:tcW w:w="524" w:type="pct"/>
          </w:tcPr>
          <w:p w:rsidR="00BB5C16" w:rsidRPr="004D5E63" w:rsidRDefault="00BB5C16" w:rsidP="00BB5C16">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4</w:t>
            </w:r>
          </w:p>
        </w:tc>
      </w:tr>
    </w:tbl>
    <w:p w:rsidR="00BB5C16" w:rsidRPr="004D5E63" w:rsidRDefault="00BB5C16" w:rsidP="000C021D">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p>
    <w:p w:rsidR="007A34BE" w:rsidRPr="004D5E63" w:rsidRDefault="007A34BE" w:rsidP="007A34BE">
      <w:pPr>
        <w:widowControl w:val="0"/>
        <w:autoSpaceDE w:val="0"/>
        <w:autoSpaceDN w:val="0"/>
        <w:spacing w:after="0" w:line="360" w:lineRule="auto"/>
        <w:ind w:firstLine="709"/>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Учебно-методическое сопровождение программы:</w:t>
      </w:r>
    </w:p>
    <w:p w:rsidR="007A34BE" w:rsidRPr="004D5E63" w:rsidRDefault="007A34BE" w:rsidP="007A34BE">
      <w:pPr>
        <w:autoSpaceDE w:val="0"/>
        <w:autoSpaceDN w:val="0"/>
        <w:adjustRightInd w:val="0"/>
        <w:spacing w:after="0" w:line="360" w:lineRule="auto"/>
        <w:jc w:val="both"/>
        <w:rPr>
          <w:rFonts w:ascii="Times New Roman" w:eastAsia="Calibri" w:hAnsi="Times New Roman" w:cs="Times New Roman"/>
          <w:color w:val="000000"/>
          <w:sz w:val="24"/>
          <w:szCs w:val="24"/>
        </w:rPr>
      </w:pPr>
      <w:r w:rsidRPr="004D5E63">
        <w:rPr>
          <w:rFonts w:ascii="Times New Roman" w:eastAsia="Calibri" w:hAnsi="Times New Roman" w:cs="Times New Roman"/>
          <w:color w:val="000000"/>
          <w:sz w:val="24"/>
          <w:szCs w:val="24"/>
        </w:rPr>
        <w:t>СОЦИАЛЬНО-КОММУНИКАТИВНОЕ РАЗВИТИЕ</w:t>
      </w:r>
    </w:p>
    <w:p w:rsidR="007A34BE" w:rsidRPr="004D5E63" w:rsidRDefault="007A34BE" w:rsidP="007A34BE">
      <w:pPr>
        <w:autoSpaceDE w:val="0"/>
        <w:autoSpaceDN w:val="0"/>
        <w:adjustRightInd w:val="0"/>
        <w:spacing w:after="0" w:line="360" w:lineRule="auto"/>
        <w:jc w:val="both"/>
        <w:rPr>
          <w:rFonts w:ascii="Times New Roman" w:eastAsia="Calibri" w:hAnsi="Times New Roman" w:cs="Times New Roman"/>
          <w:color w:val="000000"/>
          <w:sz w:val="24"/>
          <w:szCs w:val="24"/>
        </w:rPr>
      </w:pPr>
      <w:r w:rsidRPr="004D5E63">
        <w:rPr>
          <w:rFonts w:ascii="Times New Roman" w:eastAsia="Calibri" w:hAnsi="Times New Roman" w:cs="Times New Roman"/>
          <w:color w:val="000000"/>
          <w:sz w:val="24"/>
          <w:szCs w:val="24"/>
        </w:rPr>
        <w:t>Перечень пособий, дополняющих и обновляющих содержание образовательной области в соответствии с задачами Программы:</w:t>
      </w:r>
    </w:p>
    <w:p w:rsidR="007A34BE" w:rsidRPr="004D5E63" w:rsidRDefault="007A34BE" w:rsidP="007A34BE">
      <w:pPr>
        <w:autoSpaceDE w:val="0"/>
        <w:autoSpaceDN w:val="0"/>
        <w:adjustRightInd w:val="0"/>
        <w:spacing w:after="0" w:line="360" w:lineRule="auto"/>
        <w:jc w:val="both"/>
        <w:rPr>
          <w:rFonts w:ascii="Times New Roman" w:eastAsia="Calibri" w:hAnsi="Times New Roman" w:cs="Times New Roman"/>
          <w:color w:val="000000"/>
          <w:sz w:val="24"/>
          <w:szCs w:val="24"/>
        </w:rPr>
      </w:pPr>
      <w:r w:rsidRPr="004D5E63">
        <w:rPr>
          <w:rFonts w:ascii="Times New Roman" w:eastAsia="Calibri" w:hAnsi="Times New Roman" w:cs="Times New Roman"/>
          <w:color w:val="000000"/>
          <w:sz w:val="24"/>
          <w:szCs w:val="24"/>
        </w:rPr>
        <w:t>- ребёнок проявляет положительное отношение к миру, разным видам труда, другим людям и самому себе;</w:t>
      </w:r>
    </w:p>
    <w:p w:rsidR="007A34BE" w:rsidRPr="004D5E63" w:rsidRDefault="007A34BE" w:rsidP="007A34BE">
      <w:pPr>
        <w:autoSpaceDE w:val="0"/>
        <w:autoSpaceDN w:val="0"/>
        <w:adjustRightInd w:val="0"/>
        <w:spacing w:after="0" w:line="360" w:lineRule="auto"/>
        <w:jc w:val="both"/>
        <w:rPr>
          <w:rFonts w:ascii="Times New Roman" w:eastAsia="Calibri" w:hAnsi="Times New Roman" w:cs="Times New Roman"/>
          <w:color w:val="000000"/>
          <w:sz w:val="24"/>
          <w:szCs w:val="24"/>
        </w:rPr>
      </w:pPr>
      <w:r w:rsidRPr="004D5E63">
        <w:rPr>
          <w:rFonts w:ascii="Times New Roman" w:eastAsia="Calibri" w:hAnsi="Times New Roman" w:cs="Times New Roman"/>
          <w:color w:val="000000"/>
          <w:sz w:val="24"/>
          <w:szCs w:val="24"/>
        </w:rPr>
        <w:t>- у ребёнка выражено стремление заниматься социально значимой деятельностью;</w:t>
      </w:r>
    </w:p>
    <w:p w:rsidR="007A34BE" w:rsidRPr="004D5E63" w:rsidRDefault="007A34BE" w:rsidP="007A34BE">
      <w:pPr>
        <w:autoSpaceDE w:val="0"/>
        <w:autoSpaceDN w:val="0"/>
        <w:adjustRightInd w:val="0"/>
        <w:spacing w:after="0" w:line="360" w:lineRule="auto"/>
        <w:jc w:val="both"/>
        <w:rPr>
          <w:rFonts w:ascii="Times New Roman" w:eastAsia="Calibri" w:hAnsi="Times New Roman" w:cs="Times New Roman"/>
          <w:color w:val="000000"/>
          <w:sz w:val="24"/>
          <w:szCs w:val="24"/>
        </w:rPr>
      </w:pPr>
      <w:r w:rsidRPr="004D5E63">
        <w:rPr>
          <w:rFonts w:ascii="Times New Roman" w:eastAsia="Calibri" w:hAnsi="Times New Roman" w:cs="Times New Roman"/>
          <w:color w:val="000000"/>
          <w:sz w:val="24"/>
          <w:szCs w:val="24"/>
        </w:rPr>
        <w:t>- 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7A34BE" w:rsidRPr="004D5E63" w:rsidRDefault="007A34BE" w:rsidP="007A34BE">
      <w:pPr>
        <w:widowControl w:val="0"/>
        <w:autoSpaceDE w:val="0"/>
        <w:autoSpaceDN w:val="0"/>
        <w:spacing w:after="0" w:line="360" w:lineRule="auto"/>
        <w:jc w:val="both"/>
        <w:rPr>
          <w:rFonts w:ascii="Times New Roman" w:eastAsia="Calibri" w:hAnsi="Times New Roman" w:cs="Times New Roman"/>
          <w:color w:val="000000"/>
          <w:sz w:val="24"/>
          <w:szCs w:val="24"/>
        </w:rPr>
      </w:pPr>
      <w:r w:rsidRPr="004D5E63">
        <w:rPr>
          <w:rFonts w:ascii="Times New Roman" w:eastAsia="Calibri" w:hAnsi="Times New Roman" w:cs="Times New Roman"/>
          <w:color w:val="000000"/>
          <w:sz w:val="24"/>
          <w:szCs w:val="24"/>
        </w:rPr>
        <w:t>- 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7A34BE" w:rsidRPr="004D5E63" w:rsidRDefault="007A34BE" w:rsidP="007A34BE">
      <w:pPr>
        <w:widowControl w:val="0"/>
        <w:autoSpaceDE w:val="0"/>
        <w:autoSpaceDN w:val="0"/>
        <w:spacing w:after="0" w:line="240" w:lineRule="auto"/>
        <w:jc w:val="both"/>
        <w:rPr>
          <w:rFonts w:ascii="Times New Roman" w:eastAsia="Calibri" w:hAnsi="Times New Roman" w:cs="Times New Roman"/>
          <w:color w:val="000000"/>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8"/>
        <w:gridCol w:w="7254"/>
      </w:tblGrid>
      <w:tr w:rsidR="007A34BE" w:rsidRPr="004D5E63" w:rsidTr="00B866D6">
        <w:trPr>
          <w:jc w:val="center"/>
        </w:trPr>
        <w:tc>
          <w:tcPr>
            <w:tcW w:w="1359" w:type="pct"/>
            <w:tcBorders>
              <w:top w:val="single" w:sz="4" w:space="0" w:color="auto"/>
              <w:left w:val="single" w:sz="4" w:space="0" w:color="auto"/>
              <w:bottom w:val="single" w:sz="4" w:space="0" w:color="auto"/>
              <w:right w:val="single" w:sz="4" w:space="0" w:color="auto"/>
            </w:tcBorders>
            <w:hideMark/>
          </w:tcPr>
          <w:p w:rsidR="007A34BE" w:rsidRPr="004D5E63" w:rsidRDefault="007A34BE" w:rsidP="007A34BE">
            <w:pPr>
              <w:widowControl w:val="0"/>
              <w:tabs>
                <w:tab w:val="left" w:pos="1161"/>
              </w:tabs>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Перечень программ </w:t>
            </w:r>
          </w:p>
          <w:p w:rsidR="007A34BE" w:rsidRPr="004D5E63" w:rsidRDefault="007A34BE" w:rsidP="007A34B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и технологий</w:t>
            </w:r>
          </w:p>
        </w:tc>
        <w:tc>
          <w:tcPr>
            <w:tcW w:w="3641" w:type="pct"/>
            <w:tcBorders>
              <w:top w:val="single" w:sz="4" w:space="0" w:color="auto"/>
              <w:left w:val="single" w:sz="4" w:space="0" w:color="auto"/>
              <w:bottom w:val="single" w:sz="4" w:space="0" w:color="auto"/>
              <w:right w:val="single" w:sz="4" w:space="0" w:color="auto"/>
            </w:tcBorders>
            <w:hideMark/>
          </w:tcPr>
          <w:p w:rsidR="007A34BE" w:rsidRPr="004D5E63" w:rsidRDefault="007A34BE" w:rsidP="00004859">
            <w:pPr>
              <w:widowControl w:val="0"/>
              <w:numPr>
                <w:ilvl w:val="0"/>
                <w:numId w:val="11"/>
              </w:numPr>
              <w:autoSpaceDE w:val="0"/>
              <w:autoSpaceDN w:val="0"/>
              <w:spacing w:after="0" w:line="240" w:lineRule="auto"/>
              <w:contextualSpacing/>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Региональная образовательная программа дошкольного образования</w:t>
            </w:r>
          </w:p>
          <w:p w:rsidR="007A34BE" w:rsidRPr="004D5E63" w:rsidRDefault="007A34BE" w:rsidP="007A34B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«Соенич- радость познания», авт. Шаехова Р. К. , 2016г.</w:t>
            </w:r>
          </w:p>
          <w:p w:rsidR="007A34BE" w:rsidRPr="004D5E63" w:rsidRDefault="007A34BE" w:rsidP="007A34B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«Куаныч - радость познания», авт. Шаехова Р. К. , 2022г.</w:t>
            </w:r>
          </w:p>
        </w:tc>
      </w:tr>
      <w:tr w:rsidR="007A34BE" w:rsidRPr="004D5E63" w:rsidTr="00B866D6">
        <w:trPr>
          <w:jc w:val="center"/>
        </w:trPr>
        <w:tc>
          <w:tcPr>
            <w:tcW w:w="1359" w:type="pct"/>
            <w:tcBorders>
              <w:top w:val="single" w:sz="4" w:space="0" w:color="auto"/>
              <w:left w:val="single" w:sz="4" w:space="0" w:color="auto"/>
              <w:bottom w:val="single" w:sz="4" w:space="0" w:color="auto"/>
              <w:right w:val="single" w:sz="4" w:space="0" w:color="auto"/>
            </w:tcBorders>
            <w:hideMark/>
          </w:tcPr>
          <w:p w:rsidR="007A34BE" w:rsidRPr="004D5E63" w:rsidRDefault="007A34BE" w:rsidP="007A34B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Перечень пособий</w:t>
            </w:r>
          </w:p>
        </w:tc>
        <w:tc>
          <w:tcPr>
            <w:tcW w:w="3641" w:type="pct"/>
            <w:tcBorders>
              <w:top w:val="single" w:sz="4" w:space="0" w:color="auto"/>
              <w:left w:val="single" w:sz="4" w:space="0" w:color="auto"/>
              <w:bottom w:val="single" w:sz="4" w:space="0" w:color="auto"/>
              <w:right w:val="single" w:sz="4" w:space="0" w:color="auto"/>
            </w:tcBorders>
            <w:hideMark/>
          </w:tcPr>
          <w:p w:rsidR="007A34BE" w:rsidRPr="004D5E63" w:rsidRDefault="007A34BE" w:rsidP="00004859">
            <w:pPr>
              <w:widowControl w:val="0"/>
              <w:numPr>
                <w:ilvl w:val="0"/>
                <w:numId w:val="12"/>
              </w:numPr>
              <w:autoSpaceDE w:val="0"/>
              <w:autoSpaceDN w:val="0"/>
              <w:spacing w:after="0" w:line="240" w:lineRule="auto"/>
              <w:ind w:left="63" w:firstLine="0"/>
              <w:contextualSpacing/>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Н.В.Микляева, Ю.В.Микляева «Работа педагога-психолога ДОУ» Методическое пособие.</w:t>
            </w:r>
          </w:p>
          <w:p w:rsidR="007A34BE" w:rsidRPr="004D5E63" w:rsidRDefault="007A34BE" w:rsidP="00004859">
            <w:pPr>
              <w:widowControl w:val="0"/>
              <w:numPr>
                <w:ilvl w:val="0"/>
                <w:numId w:val="12"/>
              </w:numPr>
              <w:autoSpaceDE w:val="0"/>
              <w:autoSpaceDN w:val="0"/>
              <w:spacing w:after="0" w:line="240" w:lineRule="auto"/>
              <w:ind w:left="63" w:firstLine="0"/>
              <w:contextualSpacing/>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И.В.Мальцева «Грустно. Радостно. Весело», Издание развивающего обучения. 2015г.</w:t>
            </w:r>
          </w:p>
          <w:p w:rsidR="007A34BE" w:rsidRPr="004D5E63" w:rsidRDefault="007A34BE" w:rsidP="00004859">
            <w:pPr>
              <w:widowControl w:val="0"/>
              <w:numPr>
                <w:ilvl w:val="0"/>
                <w:numId w:val="12"/>
              </w:numPr>
              <w:autoSpaceDE w:val="0"/>
              <w:autoSpaceDN w:val="0"/>
              <w:spacing w:after="0" w:line="240" w:lineRule="auto"/>
              <w:ind w:left="63" w:firstLine="0"/>
              <w:contextualSpacing/>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И.В.Сидорова, «Развитие и коррекция с использованием цвета эмоционального мира детей старшего дошкольного возраста»: методическое пособие – СПб: ООО «Издательство Детство-пресс», 2013г.</w:t>
            </w:r>
          </w:p>
        </w:tc>
      </w:tr>
    </w:tbl>
    <w:p w:rsidR="007A34BE" w:rsidRPr="004D5E63" w:rsidRDefault="007A34BE" w:rsidP="007A34BE">
      <w:pPr>
        <w:widowControl w:val="0"/>
        <w:autoSpaceDE w:val="0"/>
        <w:autoSpaceDN w:val="0"/>
        <w:spacing w:after="0" w:line="240" w:lineRule="auto"/>
        <w:jc w:val="both"/>
        <w:rPr>
          <w:rFonts w:ascii="Times New Roman" w:eastAsia="Calibri" w:hAnsi="Times New Roman" w:cs="Times New Roman"/>
          <w:color w:val="000000"/>
          <w:sz w:val="24"/>
          <w:szCs w:val="24"/>
        </w:rPr>
      </w:pPr>
    </w:p>
    <w:p w:rsidR="007A34BE" w:rsidRPr="004D5E63" w:rsidRDefault="007A34BE" w:rsidP="007A34BE">
      <w:pPr>
        <w:autoSpaceDE w:val="0"/>
        <w:autoSpaceDN w:val="0"/>
        <w:adjustRightInd w:val="0"/>
        <w:spacing w:after="0" w:line="360" w:lineRule="auto"/>
        <w:jc w:val="both"/>
        <w:rPr>
          <w:rFonts w:ascii="Times New Roman" w:eastAsia="Calibri" w:hAnsi="Times New Roman" w:cs="Times New Roman"/>
          <w:color w:val="000000"/>
          <w:sz w:val="24"/>
          <w:szCs w:val="24"/>
        </w:rPr>
      </w:pPr>
      <w:r w:rsidRPr="004D5E63">
        <w:rPr>
          <w:rFonts w:ascii="Times New Roman" w:eastAsia="Calibri" w:hAnsi="Times New Roman" w:cs="Times New Roman"/>
          <w:color w:val="000000"/>
          <w:sz w:val="24"/>
          <w:szCs w:val="24"/>
        </w:rPr>
        <w:t>ПОЗНАВАТЕЛЬНОЕ РАЗВИТИЕ</w:t>
      </w:r>
    </w:p>
    <w:p w:rsidR="007A34BE" w:rsidRPr="004D5E63" w:rsidRDefault="007A34BE" w:rsidP="007A34BE">
      <w:pPr>
        <w:autoSpaceDE w:val="0"/>
        <w:autoSpaceDN w:val="0"/>
        <w:adjustRightInd w:val="0"/>
        <w:spacing w:after="0" w:line="360" w:lineRule="auto"/>
        <w:jc w:val="both"/>
        <w:rPr>
          <w:rFonts w:ascii="Times New Roman" w:eastAsia="Calibri" w:hAnsi="Times New Roman" w:cs="Times New Roman"/>
          <w:color w:val="000000"/>
          <w:sz w:val="24"/>
          <w:szCs w:val="24"/>
        </w:rPr>
      </w:pPr>
      <w:r w:rsidRPr="004D5E63">
        <w:rPr>
          <w:rFonts w:ascii="Times New Roman" w:eastAsia="Calibri" w:hAnsi="Times New Roman" w:cs="Times New Roman"/>
          <w:color w:val="000000"/>
          <w:sz w:val="24"/>
          <w:szCs w:val="24"/>
        </w:rPr>
        <w:t>Перечень пособий, дополняющих и обновляющих содержание образовательной области в соответствии с задачами Программы:</w:t>
      </w:r>
    </w:p>
    <w:p w:rsidR="007A34BE" w:rsidRPr="004D5E63" w:rsidRDefault="007A34BE" w:rsidP="007A34BE">
      <w:pPr>
        <w:autoSpaceDE w:val="0"/>
        <w:autoSpaceDN w:val="0"/>
        <w:adjustRightInd w:val="0"/>
        <w:spacing w:after="0" w:line="360" w:lineRule="auto"/>
        <w:jc w:val="both"/>
        <w:rPr>
          <w:rFonts w:ascii="Times New Roman" w:eastAsia="Calibri" w:hAnsi="Times New Roman" w:cs="Times New Roman"/>
          <w:color w:val="000000"/>
          <w:sz w:val="24"/>
          <w:szCs w:val="24"/>
        </w:rPr>
      </w:pPr>
      <w:r w:rsidRPr="004D5E63">
        <w:rPr>
          <w:rFonts w:ascii="Times New Roman" w:eastAsia="Calibri" w:hAnsi="Times New Roman" w:cs="Times New Roman"/>
          <w:color w:val="000000"/>
          <w:sz w:val="24"/>
          <w:szCs w:val="24"/>
        </w:rPr>
        <w:lastRenderedPageBreak/>
        <w:t>- 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7A34BE" w:rsidRPr="004D5E63" w:rsidRDefault="007A34BE" w:rsidP="007A34BE">
      <w:pPr>
        <w:autoSpaceDE w:val="0"/>
        <w:autoSpaceDN w:val="0"/>
        <w:adjustRightInd w:val="0"/>
        <w:spacing w:after="0" w:line="360" w:lineRule="auto"/>
        <w:jc w:val="both"/>
        <w:rPr>
          <w:rFonts w:ascii="Times New Roman" w:eastAsia="Calibri" w:hAnsi="Times New Roman" w:cs="Times New Roman"/>
          <w:color w:val="000000"/>
          <w:sz w:val="24"/>
          <w:szCs w:val="24"/>
        </w:rPr>
      </w:pPr>
      <w:r w:rsidRPr="004D5E63">
        <w:rPr>
          <w:rFonts w:ascii="Times New Roman" w:eastAsia="Calibri" w:hAnsi="Times New Roman" w:cs="Times New Roman"/>
          <w:color w:val="000000"/>
          <w:sz w:val="24"/>
          <w:szCs w:val="24"/>
        </w:rPr>
        <w:t>- 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7A34BE" w:rsidRPr="004D5E63" w:rsidRDefault="007A34BE" w:rsidP="007A34BE">
      <w:pPr>
        <w:autoSpaceDE w:val="0"/>
        <w:autoSpaceDN w:val="0"/>
        <w:adjustRightInd w:val="0"/>
        <w:spacing w:after="0" w:line="360" w:lineRule="auto"/>
        <w:jc w:val="both"/>
        <w:rPr>
          <w:rFonts w:ascii="Times New Roman" w:eastAsia="Calibri" w:hAnsi="Times New Roman" w:cs="Times New Roman"/>
          <w:color w:val="000000"/>
          <w:sz w:val="24"/>
          <w:szCs w:val="24"/>
        </w:rPr>
      </w:pPr>
      <w:r w:rsidRPr="004D5E63">
        <w:rPr>
          <w:rFonts w:ascii="Times New Roman" w:eastAsia="Calibri" w:hAnsi="Times New Roman" w:cs="Times New Roman"/>
          <w:color w:val="000000"/>
          <w:sz w:val="24"/>
          <w:szCs w:val="24"/>
        </w:rPr>
        <w:t>- 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7A34BE" w:rsidRPr="004D5E63" w:rsidRDefault="007A34BE" w:rsidP="007A34BE">
      <w:pPr>
        <w:widowControl w:val="0"/>
        <w:autoSpaceDE w:val="0"/>
        <w:autoSpaceDN w:val="0"/>
        <w:spacing w:after="0" w:line="240" w:lineRule="auto"/>
        <w:jc w:val="both"/>
        <w:rPr>
          <w:rFonts w:ascii="Times New Roman" w:eastAsia="Calibri" w:hAnsi="Times New Roman" w:cs="Times New Roman"/>
          <w:color w:val="000000"/>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5"/>
        <w:gridCol w:w="7007"/>
      </w:tblGrid>
      <w:tr w:rsidR="007A34BE" w:rsidRPr="004D5E63" w:rsidTr="00B866D6">
        <w:trPr>
          <w:jc w:val="center"/>
        </w:trPr>
        <w:tc>
          <w:tcPr>
            <w:tcW w:w="1483" w:type="pct"/>
            <w:tcBorders>
              <w:top w:val="single" w:sz="4" w:space="0" w:color="auto"/>
              <w:left w:val="single" w:sz="4" w:space="0" w:color="auto"/>
              <w:bottom w:val="single" w:sz="4" w:space="0" w:color="auto"/>
              <w:right w:val="single" w:sz="4" w:space="0" w:color="auto"/>
            </w:tcBorders>
            <w:hideMark/>
          </w:tcPr>
          <w:p w:rsidR="007A34BE" w:rsidRPr="004D5E63" w:rsidRDefault="007A34BE" w:rsidP="007A34BE">
            <w:pPr>
              <w:widowControl w:val="0"/>
              <w:tabs>
                <w:tab w:val="left" w:pos="1161"/>
              </w:tabs>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Перечень программ </w:t>
            </w:r>
          </w:p>
          <w:p w:rsidR="007A34BE" w:rsidRPr="004D5E63" w:rsidRDefault="007A34BE" w:rsidP="007A34B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и технологий</w:t>
            </w:r>
          </w:p>
        </w:tc>
        <w:tc>
          <w:tcPr>
            <w:tcW w:w="3517" w:type="pct"/>
            <w:tcBorders>
              <w:top w:val="single" w:sz="4" w:space="0" w:color="auto"/>
              <w:left w:val="single" w:sz="4" w:space="0" w:color="auto"/>
              <w:bottom w:val="single" w:sz="4" w:space="0" w:color="auto"/>
              <w:right w:val="single" w:sz="4" w:space="0" w:color="auto"/>
            </w:tcBorders>
            <w:hideMark/>
          </w:tcPr>
          <w:p w:rsidR="007A34BE" w:rsidRPr="004D5E63" w:rsidRDefault="007A34BE" w:rsidP="00004859">
            <w:pPr>
              <w:widowControl w:val="0"/>
              <w:numPr>
                <w:ilvl w:val="0"/>
                <w:numId w:val="14"/>
              </w:numPr>
              <w:autoSpaceDE w:val="0"/>
              <w:autoSpaceDN w:val="0"/>
              <w:spacing w:after="0" w:line="240" w:lineRule="auto"/>
              <w:contextualSpacing/>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Региональная образовательная программа дошкольного образования</w:t>
            </w:r>
          </w:p>
          <w:p w:rsidR="007A34BE" w:rsidRPr="004D5E63" w:rsidRDefault="007A34BE" w:rsidP="007A34B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«Соенич- радость познания», авт. Шаехова Р. К. , 2016г.</w:t>
            </w:r>
          </w:p>
          <w:p w:rsidR="007A34BE" w:rsidRPr="004D5E63" w:rsidRDefault="007A34BE" w:rsidP="007A34BE">
            <w:pPr>
              <w:spacing w:after="0" w:line="240" w:lineRule="auto"/>
              <w:ind w:left="33"/>
              <w:contextualSpacing/>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«Куаныч - радость познания», авт. Шаехова Р. К. , 2022г.</w:t>
            </w:r>
          </w:p>
        </w:tc>
      </w:tr>
      <w:tr w:rsidR="007A34BE" w:rsidRPr="004D5E63" w:rsidTr="00B866D6">
        <w:trPr>
          <w:jc w:val="center"/>
        </w:trPr>
        <w:tc>
          <w:tcPr>
            <w:tcW w:w="1483" w:type="pct"/>
            <w:tcBorders>
              <w:top w:val="single" w:sz="4" w:space="0" w:color="auto"/>
              <w:left w:val="single" w:sz="4" w:space="0" w:color="auto"/>
              <w:bottom w:val="single" w:sz="4" w:space="0" w:color="auto"/>
              <w:right w:val="single" w:sz="4" w:space="0" w:color="auto"/>
            </w:tcBorders>
            <w:hideMark/>
          </w:tcPr>
          <w:p w:rsidR="007A34BE" w:rsidRPr="004D5E63" w:rsidRDefault="007A34BE" w:rsidP="007A34B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Перечень пособий</w:t>
            </w:r>
          </w:p>
        </w:tc>
        <w:tc>
          <w:tcPr>
            <w:tcW w:w="3517" w:type="pct"/>
            <w:tcBorders>
              <w:top w:val="single" w:sz="4" w:space="0" w:color="auto"/>
              <w:left w:val="single" w:sz="4" w:space="0" w:color="auto"/>
              <w:bottom w:val="single" w:sz="4" w:space="0" w:color="auto"/>
              <w:right w:val="single" w:sz="4" w:space="0" w:color="auto"/>
            </w:tcBorders>
            <w:hideMark/>
          </w:tcPr>
          <w:p w:rsidR="007A34BE" w:rsidRPr="004D5E63" w:rsidRDefault="007A34BE" w:rsidP="00004859">
            <w:pPr>
              <w:widowControl w:val="0"/>
              <w:numPr>
                <w:ilvl w:val="0"/>
                <w:numId w:val="13"/>
              </w:numPr>
              <w:autoSpaceDE w:val="0"/>
              <w:autoSpaceDN w:val="0"/>
              <w:spacing w:after="0" w:line="240" w:lineRule="auto"/>
              <w:ind w:left="33" w:firstLine="0"/>
              <w:contextualSpacing/>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Сидорчук Т.А., Я познаю мир. Методический комплекс по освоению детьми способов познания. – АО «Первая образцовая типография», филиал «Ульяновский дом печати»,  2015. – 136с.</w:t>
            </w:r>
          </w:p>
          <w:p w:rsidR="007A34BE" w:rsidRPr="004D5E63" w:rsidRDefault="007A34BE" w:rsidP="00004859">
            <w:pPr>
              <w:widowControl w:val="0"/>
              <w:numPr>
                <w:ilvl w:val="0"/>
                <w:numId w:val="13"/>
              </w:numPr>
              <w:autoSpaceDE w:val="0"/>
              <w:autoSpaceDN w:val="0"/>
              <w:spacing w:after="0" w:line="240" w:lineRule="auto"/>
              <w:ind w:left="33" w:firstLine="0"/>
              <w:contextualSpacing/>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Сидорчук Т.А., Методы формирования навыком мышления, воображения и речи дошкольников.  Учебное пособие для работников ДОУ.  – АО «Первая образцовая типография», филиал «Ульяновский дом печати»,  2015. – 248с.</w:t>
            </w:r>
          </w:p>
          <w:p w:rsidR="007A34BE" w:rsidRPr="004D5E63" w:rsidRDefault="007A34BE" w:rsidP="00004859">
            <w:pPr>
              <w:widowControl w:val="0"/>
              <w:numPr>
                <w:ilvl w:val="0"/>
                <w:numId w:val="13"/>
              </w:numPr>
              <w:autoSpaceDE w:val="0"/>
              <w:autoSpaceDN w:val="0"/>
              <w:spacing w:after="0" w:line="240" w:lineRule="auto"/>
              <w:ind w:left="33" w:firstLine="0"/>
              <w:contextualSpacing/>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Сидорчук Т.А., Прокофьева Н.Ю. Технология развития интеллекта дошкольника.  Методическое пособие для работников ДОУ.  – АО «Первая образцовая типография», филиал «Ульяновский дом печати»,  2015. – 96с.</w:t>
            </w:r>
          </w:p>
          <w:p w:rsidR="007A34BE" w:rsidRPr="004D5E63" w:rsidRDefault="007A34BE" w:rsidP="00004859">
            <w:pPr>
              <w:widowControl w:val="0"/>
              <w:numPr>
                <w:ilvl w:val="0"/>
                <w:numId w:val="13"/>
              </w:numPr>
              <w:autoSpaceDE w:val="0"/>
              <w:autoSpaceDN w:val="0"/>
              <w:spacing w:after="0" w:line="240" w:lineRule="auto"/>
              <w:ind w:left="33" w:firstLine="0"/>
              <w:contextualSpacing/>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Владимирова Т.В. Шаг в неизвестность.  Формирование способов естественно-научного познания у детей дошкольного возраста.  – АО «Первая образцовая типография», филиал «Ульяновский дом печати»,  2015. – 144с.</w:t>
            </w:r>
          </w:p>
          <w:p w:rsidR="007A34BE" w:rsidRPr="004D5E63" w:rsidRDefault="007A34BE" w:rsidP="00004859">
            <w:pPr>
              <w:widowControl w:val="0"/>
              <w:numPr>
                <w:ilvl w:val="0"/>
                <w:numId w:val="13"/>
              </w:numPr>
              <w:autoSpaceDE w:val="0"/>
              <w:autoSpaceDN w:val="0"/>
              <w:spacing w:after="0" w:line="240" w:lineRule="auto"/>
              <w:ind w:left="33" w:firstLine="0"/>
              <w:contextualSpacing/>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Гуткович И.Я., Сидорчук Т.А. Формирование системного мышления дошкольников.  – АО «Первая образцовая типография», филиал «Ульяновский дом печати»,  2015. – 80с.</w:t>
            </w:r>
          </w:p>
          <w:p w:rsidR="007A34BE" w:rsidRPr="004D5E63" w:rsidRDefault="007A34BE" w:rsidP="00004859">
            <w:pPr>
              <w:widowControl w:val="0"/>
              <w:numPr>
                <w:ilvl w:val="0"/>
                <w:numId w:val="13"/>
              </w:numPr>
              <w:autoSpaceDE w:val="0"/>
              <w:autoSpaceDN w:val="0"/>
              <w:spacing w:after="0" w:line="240" w:lineRule="auto"/>
              <w:ind w:left="33" w:firstLine="0"/>
              <w:contextualSpacing/>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О.В.Дыбина, Неизведанное рядом: Опыты и эксперименты для дошкольников/ Под.ред.  О.В.Дыбиной. – 2-е изд., испр. – М.: ТЦ Сфера, 2013.- 192с.</w:t>
            </w:r>
          </w:p>
          <w:p w:rsidR="007A34BE" w:rsidRPr="004D5E63" w:rsidRDefault="007A34BE" w:rsidP="00004859">
            <w:pPr>
              <w:widowControl w:val="0"/>
              <w:numPr>
                <w:ilvl w:val="0"/>
                <w:numId w:val="13"/>
              </w:numPr>
              <w:autoSpaceDE w:val="0"/>
              <w:autoSpaceDN w:val="0"/>
              <w:spacing w:after="0" w:line="240" w:lineRule="auto"/>
              <w:ind w:left="33" w:firstLine="0"/>
              <w:contextualSpacing/>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О.В.Дыбина, Из чего сделаны предметы: Игры-занятия для дошкольников. – 2-е изд., испр. – М.: ТЦ Сфера, 2015.- 128с.</w:t>
            </w:r>
          </w:p>
          <w:p w:rsidR="007A34BE" w:rsidRPr="004D5E63" w:rsidRDefault="007A34BE" w:rsidP="00004859">
            <w:pPr>
              <w:widowControl w:val="0"/>
              <w:numPr>
                <w:ilvl w:val="0"/>
                <w:numId w:val="13"/>
              </w:numPr>
              <w:autoSpaceDE w:val="0"/>
              <w:autoSpaceDN w:val="0"/>
              <w:spacing w:after="0" w:line="240" w:lineRule="auto"/>
              <w:ind w:left="33" w:firstLine="0"/>
              <w:contextualSpacing/>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О.В.Дыбина, Рукотворный мир: Игры-занятия для дошкольников. – 2-е изд., дополн. и испр. – М.: ТЦ Сфера, 2014.- 128с.</w:t>
            </w:r>
          </w:p>
          <w:p w:rsidR="007A34BE" w:rsidRPr="004D5E63" w:rsidRDefault="007A34BE" w:rsidP="00004859">
            <w:pPr>
              <w:widowControl w:val="0"/>
              <w:numPr>
                <w:ilvl w:val="0"/>
                <w:numId w:val="13"/>
              </w:numPr>
              <w:autoSpaceDE w:val="0"/>
              <w:autoSpaceDN w:val="0"/>
              <w:spacing w:after="0" w:line="240" w:lineRule="auto"/>
              <w:ind w:left="33" w:firstLine="0"/>
              <w:contextualSpacing/>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lastRenderedPageBreak/>
              <w:t>О.В.Дыбина, Творим, изменяем,преобразуем: Игры-занятия с дошкольниками. – 2-е изд., испр. – М.: ТЦ Сфера, 2015.- 128с.</w:t>
            </w:r>
          </w:p>
          <w:p w:rsidR="007A34BE" w:rsidRPr="004D5E63" w:rsidRDefault="007A34BE" w:rsidP="00004859">
            <w:pPr>
              <w:widowControl w:val="0"/>
              <w:numPr>
                <w:ilvl w:val="0"/>
                <w:numId w:val="13"/>
              </w:numPr>
              <w:autoSpaceDE w:val="0"/>
              <w:autoSpaceDN w:val="0"/>
              <w:spacing w:after="0" w:line="240" w:lineRule="auto"/>
              <w:ind w:left="33" w:firstLine="0"/>
              <w:contextualSpacing/>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Алябьева Е.А. Поиграем в профессии. Книга 1-2. – М.: ТЦ Сфера, 2014. – 128с.</w:t>
            </w:r>
          </w:p>
        </w:tc>
      </w:tr>
    </w:tbl>
    <w:p w:rsidR="007A34BE" w:rsidRPr="004D5E63" w:rsidRDefault="007A34BE" w:rsidP="007A34BE">
      <w:pPr>
        <w:widowControl w:val="0"/>
        <w:autoSpaceDE w:val="0"/>
        <w:autoSpaceDN w:val="0"/>
        <w:spacing w:after="0" w:line="240" w:lineRule="auto"/>
        <w:jc w:val="both"/>
        <w:rPr>
          <w:rFonts w:ascii="Times New Roman" w:eastAsia="Calibri" w:hAnsi="Times New Roman" w:cs="Times New Roman"/>
          <w:color w:val="000000"/>
          <w:sz w:val="24"/>
          <w:szCs w:val="24"/>
        </w:rPr>
      </w:pPr>
    </w:p>
    <w:p w:rsidR="007A34BE" w:rsidRPr="004D5E63" w:rsidRDefault="007A34BE" w:rsidP="007A34BE">
      <w:pPr>
        <w:autoSpaceDE w:val="0"/>
        <w:autoSpaceDN w:val="0"/>
        <w:adjustRightInd w:val="0"/>
        <w:spacing w:after="0" w:line="360" w:lineRule="auto"/>
        <w:jc w:val="both"/>
        <w:rPr>
          <w:rFonts w:ascii="Times New Roman" w:eastAsia="Calibri" w:hAnsi="Times New Roman" w:cs="Times New Roman"/>
          <w:color w:val="000000"/>
          <w:sz w:val="24"/>
          <w:szCs w:val="24"/>
        </w:rPr>
      </w:pPr>
      <w:r w:rsidRPr="004D5E63">
        <w:rPr>
          <w:rFonts w:ascii="Times New Roman" w:eastAsia="Calibri" w:hAnsi="Times New Roman" w:cs="Times New Roman"/>
          <w:color w:val="000000"/>
          <w:sz w:val="24"/>
          <w:szCs w:val="24"/>
        </w:rPr>
        <w:t>РАЗВИТИЕ РЕЧИ</w:t>
      </w:r>
    </w:p>
    <w:p w:rsidR="007A34BE" w:rsidRPr="004D5E63" w:rsidRDefault="007A34BE" w:rsidP="007A34BE">
      <w:pPr>
        <w:autoSpaceDE w:val="0"/>
        <w:autoSpaceDN w:val="0"/>
        <w:adjustRightInd w:val="0"/>
        <w:spacing w:after="0" w:line="360" w:lineRule="auto"/>
        <w:jc w:val="both"/>
        <w:rPr>
          <w:rFonts w:ascii="Times New Roman" w:eastAsia="Calibri" w:hAnsi="Times New Roman" w:cs="Times New Roman"/>
          <w:color w:val="000000"/>
          <w:sz w:val="24"/>
          <w:szCs w:val="24"/>
        </w:rPr>
      </w:pPr>
      <w:r w:rsidRPr="004D5E63">
        <w:rPr>
          <w:rFonts w:ascii="Times New Roman" w:eastAsia="Calibri" w:hAnsi="Times New Roman" w:cs="Times New Roman"/>
          <w:color w:val="000000"/>
          <w:sz w:val="24"/>
          <w:szCs w:val="24"/>
        </w:rPr>
        <w:t xml:space="preserve">Перечень вариативных систем, дополняющих и обновляющих содержание образовательной области </w:t>
      </w:r>
    </w:p>
    <w:p w:rsidR="007A34BE" w:rsidRPr="004D5E63" w:rsidRDefault="007A34BE" w:rsidP="007A34BE">
      <w:pPr>
        <w:autoSpaceDE w:val="0"/>
        <w:autoSpaceDN w:val="0"/>
        <w:adjustRightInd w:val="0"/>
        <w:spacing w:after="0" w:line="360" w:lineRule="auto"/>
        <w:jc w:val="both"/>
        <w:rPr>
          <w:rFonts w:ascii="Times New Roman" w:eastAsia="Calibri" w:hAnsi="Times New Roman" w:cs="Times New Roman"/>
          <w:color w:val="000000"/>
          <w:sz w:val="24"/>
          <w:szCs w:val="24"/>
        </w:rPr>
      </w:pPr>
      <w:r w:rsidRPr="004D5E63">
        <w:rPr>
          <w:rFonts w:ascii="Times New Roman" w:eastAsia="Calibri" w:hAnsi="Times New Roman" w:cs="Times New Roman"/>
          <w:color w:val="000000"/>
          <w:sz w:val="24"/>
          <w:szCs w:val="24"/>
        </w:rPr>
        <w:t>в соответствии с задачами Программы:</w:t>
      </w:r>
    </w:p>
    <w:p w:rsidR="007A34BE" w:rsidRPr="004D5E63" w:rsidRDefault="007A34BE" w:rsidP="007A34BE">
      <w:pPr>
        <w:autoSpaceDE w:val="0"/>
        <w:autoSpaceDN w:val="0"/>
        <w:adjustRightInd w:val="0"/>
        <w:spacing w:after="0" w:line="360" w:lineRule="auto"/>
        <w:jc w:val="both"/>
        <w:rPr>
          <w:rFonts w:ascii="Times New Roman" w:eastAsia="Calibri" w:hAnsi="Times New Roman" w:cs="Times New Roman"/>
          <w:color w:val="000000"/>
          <w:sz w:val="24"/>
          <w:szCs w:val="24"/>
        </w:rPr>
      </w:pPr>
      <w:r w:rsidRPr="004D5E63">
        <w:rPr>
          <w:rFonts w:ascii="Times New Roman" w:eastAsia="Calibri" w:hAnsi="Times New Roman" w:cs="Times New Roman"/>
          <w:color w:val="000000"/>
          <w:sz w:val="24"/>
          <w:szCs w:val="24"/>
        </w:rPr>
        <w:t xml:space="preserve">- ребёнок владеет речью как средством коммуникации, </w:t>
      </w:r>
    </w:p>
    <w:p w:rsidR="007A34BE" w:rsidRPr="004D5E63" w:rsidRDefault="007A34BE" w:rsidP="007A34BE">
      <w:pPr>
        <w:autoSpaceDE w:val="0"/>
        <w:autoSpaceDN w:val="0"/>
        <w:adjustRightInd w:val="0"/>
        <w:spacing w:after="0" w:line="360" w:lineRule="auto"/>
        <w:jc w:val="both"/>
        <w:rPr>
          <w:rFonts w:ascii="Times New Roman" w:eastAsia="Calibri" w:hAnsi="Times New Roman" w:cs="Times New Roman"/>
          <w:color w:val="000000"/>
          <w:sz w:val="24"/>
          <w:szCs w:val="24"/>
        </w:rPr>
      </w:pPr>
      <w:r w:rsidRPr="004D5E63">
        <w:rPr>
          <w:rFonts w:ascii="Times New Roman" w:eastAsia="Calibri" w:hAnsi="Times New Roman" w:cs="Times New Roman"/>
          <w:color w:val="000000"/>
          <w:sz w:val="24"/>
          <w:szCs w:val="24"/>
        </w:rPr>
        <w:t xml:space="preserve">ведет диалог со взрослыми и сверстниками, </w:t>
      </w:r>
    </w:p>
    <w:p w:rsidR="007A34BE" w:rsidRPr="004D5E63" w:rsidRDefault="007A34BE" w:rsidP="007A34BE">
      <w:pPr>
        <w:autoSpaceDE w:val="0"/>
        <w:autoSpaceDN w:val="0"/>
        <w:adjustRightInd w:val="0"/>
        <w:spacing w:after="0" w:line="360" w:lineRule="auto"/>
        <w:jc w:val="both"/>
        <w:rPr>
          <w:rFonts w:ascii="Times New Roman" w:eastAsia="Calibri" w:hAnsi="Times New Roman" w:cs="Times New Roman"/>
          <w:color w:val="000000"/>
          <w:sz w:val="24"/>
          <w:szCs w:val="24"/>
        </w:rPr>
      </w:pPr>
      <w:r w:rsidRPr="004D5E63">
        <w:rPr>
          <w:rFonts w:ascii="Times New Roman" w:eastAsia="Calibri" w:hAnsi="Times New Roman" w:cs="Times New Roman"/>
          <w:color w:val="000000"/>
          <w:sz w:val="24"/>
          <w:szCs w:val="24"/>
        </w:rPr>
        <w:t xml:space="preserve">использует формулы речевого этикета в соответствии с ситуацией общения, </w:t>
      </w:r>
    </w:p>
    <w:p w:rsidR="007A34BE" w:rsidRPr="004D5E63" w:rsidRDefault="007A34BE" w:rsidP="007A34BE">
      <w:pPr>
        <w:autoSpaceDE w:val="0"/>
        <w:autoSpaceDN w:val="0"/>
        <w:adjustRightInd w:val="0"/>
        <w:spacing w:after="0" w:line="360" w:lineRule="auto"/>
        <w:jc w:val="both"/>
        <w:rPr>
          <w:rFonts w:ascii="Times New Roman" w:eastAsia="Calibri" w:hAnsi="Times New Roman" w:cs="Times New Roman"/>
          <w:color w:val="000000"/>
          <w:sz w:val="24"/>
          <w:szCs w:val="24"/>
        </w:rPr>
      </w:pPr>
      <w:r w:rsidRPr="004D5E63">
        <w:rPr>
          <w:rFonts w:ascii="Times New Roman" w:eastAsia="Calibri" w:hAnsi="Times New Roman" w:cs="Times New Roman"/>
          <w:color w:val="000000"/>
          <w:sz w:val="24"/>
          <w:szCs w:val="24"/>
        </w:rPr>
        <w:t>владеет коммуникативно-речевыми умениями;</w:t>
      </w:r>
    </w:p>
    <w:p w:rsidR="007A34BE" w:rsidRPr="004D5E63" w:rsidRDefault="007A34BE" w:rsidP="007A34BE">
      <w:pPr>
        <w:autoSpaceDE w:val="0"/>
        <w:autoSpaceDN w:val="0"/>
        <w:adjustRightInd w:val="0"/>
        <w:spacing w:after="0" w:line="360" w:lineRule="auto"/>
        <w:jc w:val="both"/>
        <w:rPr>
          <w:rFonts w:ascii="Times New Roman" w:eastAsia="Calibri" w:hAnsi="Times New Roman" w:cs="Times New Roman"/>
          <w:color w:val="000000"/>
          <w:sz w:val="24"/>
          <w:szCs w:val="24"/>
        </w:rPr>
      </w:pPr>
      <w:r w:rsidRPr="004D5E63">
        <w:rPr>
          <w:rFonts w:ascii="Times New Roman" w:eastAsia="Calibri" w:hAnsi="Times New Roman" w:cs="Times New Roman"/>
          <w:color w:val="000000"/>
          <w:sz w:val="24"/>
          <w:szCs w:val="24"/>
        </w:rPr>
        <w:t xml:space="preserve">- ребёнок знает и осмысленно воспринимает литературные произведения различных жанров, </w:t>
      </w:r>
    </w:p>
    <w:p w:rsidR="007A34BE" w:rsidRPr="004D5E63" w:rsidRDefault="007A34BE" w:rsidP="007A34BE">
      <w:pPr>
        <w:autoSpaceDE w:val="0"/>
        <w:autoSpaceDN w:val="0"/>
        <w:adjustRightInd w:val="0"/>
        <w:spacing w:after="0" w:line="360" w:lineRule="auto"/>
        <w:jc w:val="both"/>
        <w:rPr>
          <w:rFonts w:ascii="Times New Roman" w:eastAsia="Calibri" w:hAnsi="Times New Roman" w:cs="Times New Roman"/>
          <w:color w:val="000000"/>
          <w:sz w:val="24"/>
          <w:szCs w:val="24"/>
        </w:rPr>
      </w:pPr>
      <w:r w:rsidRPr="004D5E63">
        <w:rPr>
          <w:rFonts w:ascii="Times New Roman" w:eastAsia="Calibri" w:hAnsi="Times New Roman" w:cs="Times New Roman"/>
          <w:color w:val="000000"/>
          <w:sz w:val="24"/>
          <w:szCs w:val="24"/>
        </w:rPr>
        <w:t xml:space="preserve">имеет предпочтения в жанрах литературы, проявляет интерес к книгам познавательного характера, </w:t>
      </w:r>
    </w:p>
    <w:p w:rsidR="007A34BE" w:rsidRPr="004D5E63" w:rsidRDefault="007A34BE" w:rsidP="007A34BE">
      <w:pPr>
        <w:autoSpaceDE w:val="0"/>
        <w:autoSpaceDN w:val="0"/>
        <w:adjustRightInd w:val="0"/>
        <w:spacing w:after="0" w:line="360" w:lineRule="auto"/>
        <w:jc w:val="both"/>
        <w:rPr>
          <w:rFonts w:ascii="Times New Roman" w:eastAsia="Calibri" w:hAnsi="Times New Roman" w:cs="Times New Roman"/>
          <w:color w:val="000000"/>
          <w:sz w:val="24"/>
          <w:szCs w:val="24"/>
        </w:rPr>
      </w:pPr>
      <w:r w:rsidRPr="004D5E63">
        <w:rPr>
          <w:rFonts w:ascii="Times New Roman" w:eastAsia="Calibri" w:hAnsi="Times New Roman" w:cs="Times New Roman"/>
          <w:color w:val="000000"/>
          <w:sz w:val="24"/>
          <w:szCs w:val="24"/>
        </w:rPr>
        <w:t>определяет характеры персонажей, мотивы их поведения, оценивает поступки литературных героев;</w:t>
      </w:r>
    </w:p>
    <w:p w:rsidR="007A34BE" w:rsidRPr="004D5E63" w:rsidRDefault="007A34BE" w:rsidP="007A34BE">
      <w:pPr>
        <w:widowControl w:val="0"/>
        <w:autoSpaceDE w:val="0"/>
        <w:autoSpaceDN w:val="0"/>
        <w:spacing w:after="0" w:line="360" w:lineRule="auto"/>
        <w:jc w:val="both"/>
        <w:rPr>
          <w:rFonts w:ascii="Times New Roman" w:eastAsia="Calibri" w:hAnsi="Times New Roman" w:cs="Times New Roman"/>
          <w:color w:val="000000"/>
          <w:sz w:val="24"/>
          <w:szCs w:val="24"/>
        </w:rPr>
      </w:pPr>
      <w:r w:rsidRPr="004D5E63">
        <w:rPr>
          <w:rFonts w:ascii="Times New Roman" w:eastAsia="Calibri" w:hAnsi="Times New Roman" w:cs="Times New Roman"/>
          <w:color w:val="000000"/>
          <w:sz w:val="24"/>
          <w:szCs w:val="24"/>
        </w:rPr>
        <w:t>- ребёнок правильно, отчетливо произносит все звуки родного языка.</w:t>
      </w:r>
    </w:p>
    <w:p w:rsidR="007A34BE" w:rsidRPr="004D5E63" w:rsidRDefault="007A34BE" w:rsidP="007A34BE">
      <w:pPr>
        <w:widowControl w:val="0"/>
        <w:autoSpaceDE w:val="0"/>
        <w:autoSpaceDN w:val="0"/>
        <w:spacing w:after="0" w:line="360" w:lineRule="auto"/>
        <w:jc w:val="both"/>
        <w:rPr>
          <w:rFonts w:ascii="Times New Roman" w:eastAsia="Calibri" w:hAnsi="Times New Roman" w:cs="Times New Roman"/>
          <w:color w:val="000000"/>
          <w:sz w:val="24"/>
          <w:szCs w:val="24"/>
        </w:rPr>
      </w:pPr>
    </w:p>
    <w:tbl>
      <w:tblPr>
        <w:tblW w:w="4962"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98"/>
        <w:gridCol w:w="6788"/>
      </w:tblGrid>
      <w:tr w:rsidR="007A34BE" w:rsidRPr="004D5E63" w:rsidTr="00B866D6">
        <w:tc>
          <w:tcPr>
            <w:tcW w:w="1567" w:type="pct"/>
            <w:tcBorders>
              <w:top w:val="single" w:sz="4" w:space="0" w:color="auto"/>
              <w:left w:val="single" w:sz="4" w:space="0" w:color="auto"/>
              <w:bottom w:val="single" w:sz="4" w:space="0" w:color="auto"/>
              <w:right w:val="single" w:sz="4" w:space="0" w:color="auto"/>
            </w:tcBorders>
            <w:hideMark/>
          </w:tcPr>
          <w:p w:rsidR="007A34BE" w:rsidRPr="004D5E63" w:rsidRDefault="007A34BE" w:rsidP="007A34B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Перечень программ и технологий</w:t>
            </w:r>
          </w:p>
        </w:tc>
        <w:tc>
          <w:tcPr>
            <w:tcW w:w="3433" w:type="pct"/>
            <w:tcBorders>
              <w:top w:val="single" w:sz="4" w:space="0" w:color="auto"/>
              <w:left w:val="single" w:sz="4" w:space="0" w:color="auto"/>
              <w:bottom w:val="single" w:sz="4" w:space="0" w:color="auto"/>
              <w:right w:val="single" w:sz="4" w:space="0" w:color="auto"/>
            </w:tcBorders>
            <w:hideMark/>
          </w:tcPr>
          <w:p w:rsidR="007A34BE" w:rsidRPr="004D5E63" w:rsidRDefault="007A34BE" w:rsidP="00004859">
            <w:pPr>
              <w:widowControl w:val="0"/>
              <w:numPr>
                <w:ilvl w:val="0"/>
                <w:numId w:val="15"/>
              </w:numPr>
              <w:autoSpaceDE w:val="0"/>
              <w:autoSpaceDN w:val="0"/>
              <w:spacing w:after="0" w:line="240" w:lineRule="auto"/>
              <w:ind w:left="357" w:hanging="357"/>
              <w:contextualSpacing/>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УМК «Говорим по-татарски» - программа по обучению русскоязычных детей татарскому языку. авт. Зарипова З.М.</w:t>
            </w:r>
          </w:p>
        </w:tc>
      </w:tr>
      <w:tr w:rsidR="007A34BE" w:rsidRPr="004D5E63" w:rsidTr="00B866D6">
        <w:tc>
          <w:tcPr>
            <w:tcW w:w="1567" w:type="pct"/>
            <w:tcBorders>
              <w:top w:val="single" w:sz="4" w:space="0" w:color="auto"/>
              <w:left w:val="single" w:sz="4" w:space="0" w:color="auto"/>
              <w:bottom w:val="single" w:sz="4" w:space="0" w:color="auto"/>
              <w:right w:val="single" w:sz="4" w:space="0" w:color="auto"/>
            </w:tcBorders>
            <w:hideMark/>
          </w:tcPr>
          <w:p w:rsidR="007A34BE" w:rsidRPr="004D5E63" w:rsidRDefault="007A34BE" w:rsidP="007A34B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Перечень пособий</w:t>
            </w:r>
          </w:p>
        </w:tc>
        <w:tc>
          <w:tcPr>
            <w:tcW w:w="3433" w:type="pct"/>
            <w:tcBorders>
              <w:top w:val="single" w:sz="4" w:space="0" w:color="auto"/>
              <w:left w:val="single" w:sz="4" w:space="0" w:color="auto"/>
              <w:bottom w:val="single" w:sz="4" w:space="0" w:color="auto"/>
              <w:right w:val="single" w:sz="4" w:space="0" w:color="auto"/>
            </w:tcBorders>
            <w:hideMark/>
          </w:tcPr>
          <w:p w:rsidR="007A34BE" w:rsidRPr="004D5E63" w:rsidRDefault="007A34BE" w:rsidP="00004859">
            <w:pPr>
              <w:widowControl w:val="0"/>
              <w:numPr>
                <w:ilvl w:val="0"/>
                <w:numId w:val="16"/>
              </w:numPr>
              <w:autoSpaceDE w:val="0"/>
              <w:autoSpaceDN w:val="0"/>
              <w:spacing w:after="0" w:line="240" w:lineRule="auto"/>
              <w:contextualSpacing/>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Закирова К.В. «На поляне детства» Хрестоматия для воспитателей дошкольного образовательного учреждения, Казань «Редакционно-издательский центр», 2011 г.</w:t>
            </w:r>
          </w:p>
          <w:p w:rsidR="007A34BE" w:rsidRPr="004D5E63" w:rsidRDefault="007A34BE" w:rsidP="00004859">
            <w:pPr>
              <w:widowControl w:val="0"/>
              <w:numPr>
                <w:ilvl w:val="0"/>
                <w:numId w:val="16"/>
              </w:numPr>
              <w:autoSpaceDE w:val="0"/>
              <w:autoSpaceDN w:val="0"/>
              <w:spacing w:after="0" w:line="240" w:lineRule="auto"/>
              <w:contextualSpacing/>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Сидорчук Т.А., Байрамова Э.Э., Технология развития связной речи дошкольников. Методическое пособие для работников ДОУ. – АО «Первая образцовая типография», филиал «Ульяновский дом печати», 2015.- 96с.</w:t>
            </w:r>
          </w:p>
        </w:tc>
      </w:tr>
    </w:tbl>
    <w:p w:rsidR="007A34BE" w:rsidRPr="004D5E63" w:rsidRDefault="007A34BE" w:rsidP="007A34BE">
      <w:pPr>
        <w:widowControl w:val="0"/>
        <w:autoSpaceDE w:val="0"/>
        <w:autoSpaceDN w:val="0"/>
        <w:spacing w:after="0" w:line="240" w:lineRule="auto"/>
        <w:jc w:val="both"/>
        <w:rPr>
          <w:rFonts w:ascii="Times New Roman" w:eastAsia="Calibri" w:hAnsi="Times New Roman" w:cs="Times New Roman"/>
          <w:color w:val="000000"/>
          <w:sz w:val="24"/>
          <w:szCs w:val="24"/>
        </w:rPr>
      </w:pPr>
    </w:p>
    <w:p w:rsidR="007A34BE" w:rsidRPr="004D5E63" w:rsidRDefault="007A34BE" w:rsidP="007A34BE">
      <w:pPr>
        <w:autoSpaceDE w:val="0"/>
        <w:autoSpaceDN w:val="0"/>
        <w:adjustRightInd w:val="0"/>
        <w:spacing w:after="0" w:line="360" w:lineRule="auto"/>
        <w:jc w:val="both"/>
        <w:rPr>
          <w:rFonts w:ascii="Times New Roman" w:eastAsia="Calibri" w:hAnsi="Times New Roman" w:cs="Times New Roman"/>
          <w:color w:val="000000"/>
          <w:sz w:val="24"/>
          <w:szCs w:val="24"/>
        </w:rPr>
      </w:pPr>
      <w:r w:rsidRPr="004D5E63">
        <w:rPr>
          <w:rFonts w:ascii="Times New Roman" w:eastAsia="Calibri" w:hAnsi="Times New Roman" w:cs="Times New Roman"/>
          <w:color w:val="000000"/>
          <w:sz w:val="24"/>
          <w:szCs w:val="24"/>
        </w:rPr>
        <w:t>ХУДОЖЕСТВЕННО-ЭСТЕТИЧЕСКОЕ РАЗВИТИЕ</w:t>
      </w:r>
    </w:p>
    <w:p w:rsidR="007A34BE" w:rsidRPr="004D5E63" w:rsidRDefault="007A34BE" w:rsidP="007A34BE">
      <w:pPr>
        <w:autoSpaceDE w:val="0"/>
        <w:autoSpaceDN w:val="0"/>
        <w:adjustRightInd w:val="0"/>
        <w:spacing w:after="0" w:line="360" w:lineRule="auto"/>
        <w:jc w:val="both"/>
        <w:rPr>
          <w:rFonts w:ascii="Times New Roman" w:eastAsia="Calibri" w:hAnsi="Times New Roman" w:cs="Times New Roman"/>
          <w:color w:val="000000"/>
          <w:sz w:val="24"/>
          <w:szCs w:val="24"/>
        </w:rPr>
      </w:pPr>
      <w:r w:rsidRPr="004D5E63">
        <w:rPr>
          <w:rFonts w:ascii="Times New Roman" w:eastAsia="Calibri" w:hAnsi="Times New Roman" w:cs="Times New Roman"/>
          <w:color w:val="000000"/>
          <w:sz w:val="24"/>
          <w:szCs w:val="24"/>
        </w:rPr>
        <w:t>Перечень вариативных систем, дополняющих и обновляющих содержание образовательной области в соответствии с задачами ФОП ДО:</w:t>
      </w:r>
    </w:p>
    <w:p w:rsidR="007A34BE" w:rsidRPr="004D5E63" w:rsidRDefault="007A34BE" w:rsidP="007A34BE">
      <w:pPr>
        <w:autoSpaceDE w:val="0"/>
        <w:autoSpaceDN w:val="0"/>
        <w:adjustRightInd w:val="0"/>
        <w:spacing w:after="0" w:line="360" w:lineRule="auto"/>
        <w:jc w:val="both"/>
        <w:rPr>
          <w:rFonts w:ascii="Times New Roman" w:eastAsia="Calibri" w:hAnsi="Times New Roman" w:cs="Times New Roman"/>
          <w:color w:val="000000"/>
          <w:sz w:val="24"/>
          <w:szCs w:val="24"/>
        </w:rPr>
      </w:pPr>
      <w:r w:rsidRPr="004D5E63">
        <w:rPr>
          <w:rFonts w:ascii="Times New Roman" w:eastAsia="Calibri" w:hAnsi="Times New Roman" w:cs="Times New Roman"/>
          <w:color w:val="000000"/>
          <w:sz w:val="24"/>
          <w:szCs w:val="24"/>
        </w:rPr>
        <w:t>- 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7A34BE" w:rsidRPr="004D5E63" w:rsidRDefault="007A34BE" w:rsidP="007A34BE">
      <w:pPr>
        <w:autoSpaceDE w:val="0"/>
        <w:autoSpaceDN w:val="0"/>
        <w:adjustRightInd w:val="0"/>
        <w:spacing w:after="0" w:line="360" w:lineRule="auto"/>
        <w:jc w:val="both"/>
        <w:rPr>
          <w:rFonts w:ascii="Times New Roman" w:eastAsia="Calibri" w:hAnsi="Times New Roman" w:cs="Times New Roman"/>
          <w:color w:val="000000"/>
          <w:sz w:val="24"/>
          <w:szCs w:val="24"/>
        </w:rPr>
      </w:pPr>
      <w:r w:rsidRPr="004D5E63">
        <w:rPr>
          <w:rFonts w:ascii="Times New Roman" w:eastAsia="Calibri" w:hAnsi="Times New Roman" w:cs="Times New Roman"/>
          <w:color w:val="000000"/>
          <w:sz w:val="24"/>
          <w:szCs w:val="24"/>
        </w:rPr>
        <w:lastRenderedPageBreak/>
        <w:t>- 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7A34BE" w:rsidRPr="004D5E63" w:rsidRDefault="007A34BE" w:rsidP="007A34BE">
      <w:pPr>
        <w:autoSpaceDE w:val="0"/>
        <w:autoSpaceDN w:val="0"/>
        <w:adjustRightInd w:val="0"/>
        <w:spacing w:after="0" w:line="360" w:lineRule="auto"/>
        <w:jc w:val="both"/>
        <w:rPr>
          <w:rFonts w:ascii="Times New Roman" w:eastAsia="Calibri" w:hAnsi="Times New Roman" w:cs="Times New Roman"/>
          <w:color w:val="000000"/>
          <w:sz w:val="24"/>
          <w:szCs w:val="24"/>
        </w:rPr>
      </w:pPr>
      <w:r w:rsidRPr="004D5E63">
        <w:rPr>
          <w:rFonts w:ascii="Times New Roman" w:eastAsia="Calibri" w:hAnsi="Times New Roman" w:cs="Times New Roman"/>
          <w:color w:val="000000"/>
          <w:sz w:val="24"/>
          <w:szCs w:val="24"/>
        </w:rPr>
        <w:t>- 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7A34BE" w:rsidRPr="004D5E63" w:rsidRDefault="007A34BE" w:rsidP="007A34BE">
      <w:pPr>
        <w:widowControl w:val="0"/>
        <w:autoSpaceDE w:val="0"/>
        <w:autoSpaceDN w:val="0"/>
        <w:spacing w:after="0" w:line="240" w:lineRule="auto"/>
        <w:jc w:val="both"/>
        <w:rPr>
          <w:rFonts w:ascii="Times New Roman" w:eastAsia="Calibri" w:hAnsi="Times New Roman" w:cs="Times New Roman"/>
          <w:color w:val="000000"/>
          <w:sz w:val="24"/>
          <w:szCs w:val="24"/>
        </w:rPr>
      </w:pPr>
    </w:p>
    <w:tbl>
      <w:tblPr>
        <w:tblW w:w="49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3"/>
        <w:gridCol w:w="6787"/>
      </w:tblGrid>
      <w:tr w:rsidR="007A34BE" w:rsidRPr="004D5E63" w:rsidTr="00B866D6">
        <w:tc>
          <w:tcPr>
            <w:tcW w:w="1555" w:type="pct"/>
            <w:tcBorders>
              <w:top w:val="single" w:sz="4" w:space="0" w:color="auto"/>
              <w:left w:val="single" w:sz="4" w:space="0" w:color="auto"/>
              <w:bottom w:val="single" w:sz="4" w:space="0" w:color="auto"/>
              <w:right w:val="single" w:sz="4" w:space="0" w:color="auto"/>
            </w:tcBorders>
            <w:hideMark/>
          </w:tcPr>
          <w:p w:rsidR="007A34BE" w:rsidRPr="004D5E63" w:rsidRDefault="007A34BE" w:rsidP="007A34B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Перечень программ и технологий</w:t>
            </w:r>
          </w:p>
        </w:tc>
        <w:tc>
          <w:tcPr>
            <w:tcW w:w="3445" w:type="pct"/>
            <w:tcBorders>
              <w:top w:val="single" w:sz="4" w:space="0" w:color="auto"/>
              <w:left w:val="single" w:sz="4" w:space="0" w:color="auto"/>
              <w:bottom w:val="single" w:sz="4" w:space="0" w:color="auto"/>
              <w:right w:val="single" w:sz="4" w:space="0" w:color="auto"/>
            </w:tcBorders>
            <w:hideMark/>
          </w:tcPr>
          <w:p w:rsidR="007A34BE" w:rsidRPr="004D5E63" w:rsidRDefault="007A34BE" w:rsidP="007A34B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Региональная образовательная программа дошкольного образования</w:t>
            </w:r>
          </w:p>
          <w:p w:rsidR="007A34BE" w:rsidRPr="004D5E63" w:rsidRDefault="007A34BE" w:rsidP="00004859">
            <w:pPr>
              <w:widowControl w:val="0"/>
              <w:numPr>
                <w:ilvl w:val="0"/>
                <w:numId w:val="17"/>
              </w:numPr>
              <w:autoSpaceDE w:val="0"/>
              <w:autoSpaceDN w:val="0"/>
              <w:spacing w:after="0" w:line="240" w:lineRule="auto"/>
              <w:ind w:left="76"/>
              <w:contextualSpacing/>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«Соенич- радость познания», авт. Шаехова Р. К. , 2016г.</w:t>
            </w:r>
          </w:p>
          <w:p w:rsidR="007A34BE" w:rsidRPr="004D5E63" w:rsidRDefault="007A34BE" w:rsidP="00004859">
            <w:pPr>
              <w:widowControl w:val="0"/>
              <w:numPr>
                <w:ilvl w:val="0"/>
                <w:numId w:val="17"/>
              </w:numPr>
              <w:autoSpaceDE w:val="0"/>
              <w:autoSpaceDN w:val="0"/>
              <w:spacing w:after="0" w:line="240" w:lineRule="auto"/>
              <w:ind w:left="76"/>
              <w:contextualSpacing/>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«Куаныч - радость познания», авт. Шаехова Р. К. , 2022г.</w:t>
            </w:r>
          </w:p>
        </w:tc>
      </w:tr>
      <w:tr w:rsidR="007A34BE" w:rsidRPr="004D5E63" w:rsidTr="00B866D6">
        <w:tc>
          <w:tcPr>
            <w:tcW w:w="1555" w:type="pct"/>
            <w:tcBorders>
              <w:top w:val="single" w:sz="4" w:space="0" w:color="auto"/>
              <w:left w:val="single" w:sz="4" w:space="0" w:color="auto"/>
              <w:bottom w:val="single" w:sz="4" w:space="0" w:color="auto"/>
              <w:right w:val="single" w:sz="4" w:space="0" w:color="auto"/>
            </w:tcBorders>
            <w:hideMark/>
          </w:tcPr>
          <w:p w:rsidR="007A34BE" w:rsidRPr="004D5E63" w:rsidRDefault="007A34BE" w:rsidP="007A34BE">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Перечень пособий</w:t>
            </w:r>
          </w:p>
        </w:tc>
        <w:tc>
          <w:tcPr>
            <w:tcW w:w="3445" w:type="pct"/>
            <w:tcBorders>
              <w:top w:val="single" w:sz="4" w:space="0" w:color="auto"/>
              <w:left w:val="single" w:sz="4" w:space="0" w:color="auto"/>
              <w:bottom w:val="single" w:sz="4" w:space="0" w:color="auto"/>
              <w:right w:val="single" w:sz="4" w:space="0" w:color="auto"/>
            </w:tcBorders>
          </w:tcPr>
          <w:p w:rsidR="007A34BE" w:rsidRPr="004D5E63" w:rsidRDefault="007A34BE" w:rsidP="007A34BE">
            <w:pPr>
              <w:widowControl w:val="0"/>
              <w:autoSpaceDE w:val="0"/>
              <w:autoSpaceDN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Севастьянова Т.В. Технология развития музыкальных способностей дошкольников.  – АО «Первая образцовая типография», филиал «Ульяновский дом печати»,  2015. – 48с.</w:t>
            </w:r>
          </w:p>
        </w:tc>
      </w:tr>
    </w:tbl>
    <w:p w:rsidR="007A34BE" w:rsidRPr="004D5E63" w:rsidRDefault="007A34BE" w:rsidP="000C021D">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3.4.Перечень художественной литературы, музыкальных произведений, произведений изобразительного искусства для разных возрастных групп</w:t>
      </w:r>
    </w:p>
    <w:p w:rsidR="007A34BE" w:rsidRPr="004D5E63" w:rsidRDefault="004F5437" w:rsidP="004F5437">
      <w:pPr>
        <w:widowControl w:val="0"/>
        <w:tabs>
          <w:tab w:val="left" w:pos="0"/>
        </w:tabs>
        <w:autoSpaceDE w:val="0"/>
        <w:autoSpaceDN w:val="0"/>
        <w:spacing w:after="0" w:line="360" w:lineRule="auto"/>
        <w:ind w:firstLine="567"/>
        <w:rPr>
          <w:rFonts w:ascii="Times New Roman" w:eastAsia="Times New Roman" w:hAnsi="Times New Roman" w:cs="Times New Roman"/>
          <w:b/>
          <w:i/>
          <w:sz w:val="24"/>
          <w:szCs w:val="24"/>
        </w:rPr>
      </w:pPr>
      <w:r w:rsidRPr="004D5E63">
        <w:rPr>
          <w:rFonts w:ascii="Times New Roman" w:eastAsia="Times New Roman" w:hAnsi="Times New Roman" w:cs="Times New Roman"/>
          <w:b/>
          <w:i/>
          <w:sz w:val="24"/>
          <w:szCs w:val="24"/>
        </w:rPr>
        <w:t>3.4.1.Перечень художественной литературы</w:t>
      </w:r>
    </w:p>
    <w:p w:rsidR="004F5437" w:rsidRPr="004D5E63" w:rsidRDefault="004F5437" w:rsidP="004F5437">
      <w:pPr>
        <w:widowControl w:val="0"/>
        <w:tabs>
          <w:tab w:val="left" w:pos="0"/>
        </w:tabs>
        <w:autoSpaceDE w:val="0"/>
        <w:autoSpaceDN w:val="0"/>
        <w:spacing w:after="0" w:line="360" w:lineRule="auto"/>
        <w:ind w:firstLine="567"/>
        <w:rPr>
          <w:rFonts w:ascii="Times New Roman" w:eastAsia="Times New Roman" w:hAnsi="Times New Roman" w:cs="Times New Roman"/>
          <w:b/>
          <w:i/>
          <w:sz w:val="24"/>
          <w:szCs w:val="24"/>
        </w:rPr>
      </w:pPr>
      <w:r w:rsidRPr="004D5E63">
        <w:rPr>
          <w:rFonts w:ascii="Times New Roman" w:eastAsia="Times New Roman" w:hAnsi="Times New Roman" w:cs="Times New Roman"/>
          <w:b/>
          <w:i/>
          <w:sz w:val="24"/>
          <w:szCs w:val="24"/>
        </w:rPr>
        <w:t>3.4.1.1.</w:t>
      </w:r>
      <w:r w:rsidRPr="004D5E63">
        <w:rPr>
          <w:sz w:val="24"/>
          <w:szCs w:val="24"/>
        </w:rPr>
        <w:t xml:space="preserve"> </w:t>
      </w:r>
      <w:r w:rsidRPr="004D5E63">
        <w:rPr>
          <w:rFonts w:ascii="Times New Roman" w:eastAsia="Times New Roman" w:hAnsi="Times New Roman" w:cs="Times New Roman"/>
          <w:b/>
          <w:i/>
          <w:sz w:val="24"/>
          <w:szCs w:val="24"/>
        </w:rPr>
        <w:t>Вторая группа раннего возраста (от 1 года до 2 лет)</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Малые формы фольклора</w:t>
      </w:r>
      <w:r w:rsidRPr="004D5E63">
        <w:rPr>
          <w:rFonts w:ascii="Times New Roman" w:eastAsia="Times New Roman" w:hAnsi="Times New Roman" w:cs="Times New Roman"/>
          <w:sz w:val="24"/>
          <w:szCs w:val="24"/>
        </w:rPr>
        <w:t>. «Большие ноги…», «Еду-еду к бабе, к деду…», «Как у нашего кота…», «Киска, киска, киска, брысь!..», «Курочка», «Наши уточки с утра…», «Пальчик- мальчик…», «Петушок, петушок…», «Пошел кот под мосток…», «Радуга-дуга…».</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Русские народные сказки</w:t>
      </w:r>
      <w:r w:rsidRPr="004D5E63">
        <w:rPr>
          <w:rFonts w:ascii="Times New Roman" w:eastAsia="Times New Roman" w:hAnsi="Times New Roman" w:cs="Times New Roman"/>
          <w:sz w:val="24"/>
          <w:szCs w:val="24"/>
        </w:rPr>
        <w:t>. «Козлятки и волк» (обработка К.Д. Ушинского), «Колобок» (обработка К.Д. Ушинского), «Золотое яичко» (обработка К.Д. Ушинского), «Маша и медведь» (обработка М.А. Булатова), «Репка» (обработка К.Д. Ушинского), «Теремок» (обработка М.А. Булатова).</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Поэзия.</w:t>
      </w:r>
      <w:r w:rsidRPr="004D5E63">
        <w:rPr>
          <w:rFonts w:ascii="Times New Roman" w:eastAsia="Times New Roman" w:hAnsi="Times New Roman" w:cs="Times New Roman"/>
          <w:sz w:val="24"/>
          <w:szCs w:val="24"/>
        </w:rPr>
        <w:t xml:space="preserve"> Александрова З.Н. «Прятки», «Топотушки», Барто А.Л. «Бычок», «Мячик», «Слон», «Мишка», «Грузовик», «Лошадка», «Кораблик», «Самолет» (из цикла «Игрушки»), «Кто как кричит», «Птичка»; Берестов В.Д. «Курица с цыплятами», Благинина Е.А. «Аленушка», Жуковский В.А. «Птичка», Ивенсен М.И. «Поглядите, зайка плачет», Клокова М. «Мой конь»,</w:t>
      </w:r>
    </w:p>
    <w:p w:rsidR="004F5437" w:rsidRPr="004D5E63" w:rsidRDefault="004F5437" w:rsidP="004F5437">
      <w:pPr>
        <w:widowControl w:val="0"/>
        <w:tabs>
          <w:tab w:val="left" w:pos="0"/>
        </w:tabs>
        <w:autoSpaceDE w:val="0"/>
        <w:autoSpaceDN w:val="0"/>
        <w:spacing w:after="0" w:line="36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«Гоп-гоп», Лагздынь Г.Р. «Зайка, зайка, попляши!», Маршак С.Я. «Слон», «Тигренок», «Совята» (из цикла «Детки в клетке»), Орлова А. «Пальчики-мальчики», Стрельникова К. «Кряк-кряк», Токмакова И.П. «Баиньки», Усачев А. «Рукавичка».</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Проза.</w:t>
      </w:r>
      <w:r w:rsidRPr="004D5E63">
        <w:rPr>
          <w:rFonts w:ascii="Times New Roman" w:eastAsia="Times New Roman" w:hAnsi="Times New Roman" w:cs="Times New Roman"/>
          <w:sz w:val="24"/>
          <w:szCs w:val="24"/>
        </w:rPr>
        <w:t xml:space="preserve"> Александрова З.Н. «Хрюшка и Чушка», Б.Ф. «Маша и Миша», Пантелеев Л. </w:t>
      </w:r>
      <w:r w:rsidRPr="004D5E63">
        <w:rPr>
          <w:rFonts w:ascii="Times New Roman" w:eastAsia="Times New Roman" w:hAnsi="Times New Roman" w:cs="Times New Roman"/>
          <w:sz w:val="24"/>
          <w:szCs w:val="24"/>
        </w:rPr>
        <w:lastRenderedPageBreak/>
        <w:t>«Как поросенок говорить научился», Сутеев В.Г. «Цыпленок и утенок», Чарушин Е.И. «Курочка» (из цикла «Большие и маленькие»), Чуковский К.И. «Цыпленок».</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b/>
          <w:i/>
          <w:sz w:val="24"/>
          <w:szCs w:val="24"/>
        </w:rPr>
      </w:pPr>
      <w:r w:rsidRPr="004D5E63">
        <w:rPr>
          <w:rFonts w:ascii="Times New Roman" w:eastAsia="Times New Roman" w:hAnsi="Times New Roman" w:cs="Times New Roman"/>
          <w:b/>
          <w:i/>
          <w:sz w:val="24"/>
          <w:szCs w:val="24"/>
        </w:rPr>
        <w:t>3.4.1.2.Первая младшая группа (от 2 до 3 лет)</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Малые формы фольклора</w:t>
      </w:r>
      <w:r w:rsidRPr="004D5E63">
        <w:rPr>
          <w:rFonts w:ascii="Times New Roman" w:eastAsia="Times New Roman" w:hAnsi="Times New Roman" w:cs="Times New Roman"/>
          <w:sz w:val="24"/>
          <w:szCs w:val="24"/>
        </w:rPr>
        <w:t>. «А баиньки-баиньки», «Бежала лесочком лиса с кузовочком…», «Большие ноги», «Водичка, водичка», «Вот и люди спят», «Дождик, дождик, полно лить…», «Заяц Егорка…», «Идет коза рогатая», «Из-за леса, из-за гор…», «Катя, Катя…», «Кисонька- мурысонька…», «Наша Маша маленька…», «Наши уточки с утра», «Огуречик, огуречик…», «Ой ду-ду, ду-ду, ду-ду! Сидит ворон на дубу», «Поехали, поехали», «Пошел котик на Торжок…», «Тили-бом!...», «Уж ты, радуга-дуга», «Улитка, улитка…», «Чики, чики, кички…».</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Русские народные сказки</w:t>
      </w:r>
      <w:r w:rsidRPr="004D5E63">
        <w:rPr>
          <w:rFonts w:ascii="Times New Roman" w:eastAsia="Times New Roman" w:hAnsi="Times New Roman" w:cs="Times New Roman"/>
          <w:sz w:val="24"/>
          <w:szCs w:val="24"/>
        </w:rPr>
        <w:t>. «Заюшкина избушка» (обработка О. Капицы), «Как коза избушку построила» (обработка М.А. Булатова), «Кот, петух и лиса» (обработка М. Боголюбской), «Лиса и заяц» (обработка В. Даля), «Маша и медведь» (обработка М.А. Булатова), «Снегурушка и лиса» (обработка А.Н. Толстого).</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Фольклор народов мира</w:t>
      </w:r>
      <w:r w:rsidRPr="004D5E63">
        <w:rPr>
          <w:rFonts w:ascii="Times New Roman" w:eastAsia="Times New Roman" w:hAnsi="Times New Roman" w:cs="Times New Roman"/>
          <w:sz w:val="24"/>
          <w:szCs w:val="24"/>
        </w:rPr>
        <w:t>. «Бу-бу, я рогатый», лит. сказка (обработка Ю. Григорьева); «В гостях у королевы», «Разговор», англ. нар. песенки (пер. и обработка С. Маршака); «Ой ты заюшка-пострел…», пер. с молд. И. Токмаковой; «Снегирек», пер. с нем. В. Викторова, «Три веселых братца», пер. с нем. Л. Яхнина; «Ты, собачка, не лай…», пер. с молд. И. Токмаковой; «У солнышка в гостях», словацк. нар. сказка (пер. и обраб. С. Могилевской и Л. Зориной).</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u w:val="single"/>
        </w:rPr>
      </w:pPr>
      <w:r w:rsidRPr="004D5E63">
        <w:rPr>
          <w:rFonts w:ascii="Times New Roman" w:eastAsia="Times New Roman" w:hAnsi="Times New Roman" w:cs="Times New Roman"/>
          <w:sz w:val="24"/>
          <w:szCs w:val="24"/>
          <w:u w:val="single"/>
        </w:rPr>
        <w:t>Произведения поэтов и писателей России</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Поэзия</w:t>
      </w:r>
      <w:r w:rsidRPr="004D5E63">
        <w:rPr>
          <w:rFonts w:ascii="Times New Roman" w:eastAsia="Times New Roman" w:hAnsi="Times New Roman" w:cs="Times New Roman"/>
          <w:sz w:val="24"/>
          <w:szCs w:val="24"/>
        </w:rPr>
        <w:t>. Аким Я.Л. «Мама»; Александрова З.Н. «Гули-гули», «Арбуз»; Барто А., Барто П. «Девочка-рѐвушка»; Берестов В.Д. «Веселое лето», «Мишка, мишка, лежебока», «Котенок», «Воробушки»; Введенский А.И. «Мышка»; Лагздынь Г.Р. «Петушок»; Лермонтов М.Ю. «Спи, младенец…» (из стихотворения «Казачья колыбельная»); Маршак С.Я. «Сказка о глупом мышонке»; Мошковская Э.Э. «Приказ» (в сокр.), «Мчится поезд»; Пикулева Н.В. «Лисий хвостик», «Надувала кашка шар…»; Плещеев А.Н. «Травка зеленеет…»; Пушкин А.С. «Ветер, ветер!...» (из «Сказки о мертвой царевне и семи богатырях»; Орлова А. «У машины есть водитель»; Саконская Н.П. «Где мой пальчик?»; Сапгир Г.В. «Кошка»; Хармс Д.И. «Кораблик»; Чуковский К.И. «Федотка», «Путаница».</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Проза.</w:t>
      </w:r>
      <w:r w:rsidRPr="004D5E63">
        <w:rPr>
          <w:rFonts w:ascii="Times New Roman" w:eastAsia="Times New Roman" w:hAnsi="Times New Roman" w:cs="Times New Roman"/>
          <w:sz w:val="24"/>
          <w:szCs w:val="24"/>
        </w:rPr>
        <w:t xml:space="preserve"> Бианки В.В. «Лис и мышонок»; Калинина Н.Д. «Как Вася ловил рыбу», «В лесу» (из книги «Летом»), «Про жука», «Как Саша и Алеша пришли в детский сад»; Павлова Н.М. «Земляничка», «На машине»;</w:t>
      </w:r>
      <w:r w:rsidRPr="004F5437">
        <w:rPr>
          <w:rFonts w:ascii="Times New Roman" w:eastAsia="Times New Roman" w:hAnsi="Times New Roman" w:cs="Times New Roman"/>
          <w:sz w:val="28"/>
          <w:szCs w:val="24"/>
        </w:rPr>
        <w:t xml:space="preserve"> </w:t>
      </w:r>
      <w:r w:rsidRPr="004D5E63">
        <w:rPr>
          <w:rFonts w:ascii="Times New Roman" w:eastAsia="Times New Roman" w:hAnsi="Times New Roman" w:cs="Times New Roman"/>
          <w:sz w:val="24"/>
          <w:szCs w:val="24"/>
        </w:rPr>
        <w:t xml:space="preserve">Симбирская Ю.С. «По тропинке, по дорожке»; Сутеев В.Г. «Кто сказал «мяу?», «Под грибом»; Тайц Я. М. «Кубик на кубик», «Впереди всех», «Волк», </w:t>
      </w:r>
      <w:r w:rsidRPr="004D5E63">
        <w:rPr>
          <w:rFonts w:ascii="Times New Roman" w:eastAsia="Times New Roman" w:hAnsi="Times New Roman" w:cs="Times New Roman"/>
          <w:sz w:val="24"/>
          <w:szCs w:val="24"/>
        </w:rPr>
        <w:lastRenderedPageBreak/>
        <w:t>«Поезд»; Толстой Л.Н. «Три медведя», «Тетя дала Варе меду», «Слушай меня, пес…», «Была у Насти кукла», «Петя ползал и стал на ножки», «Спала кошка на крыше…», «Был у Пети и Миши конь…»; Ушинский К.Д. «Васька», «Петушок с семьей», «Уточки»; Чарушин Е.И. «Утка с утятами», «Еж» (из книги «В лесу»), «Волчишко»; Чуковский К.И. «Мойдодыр».</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u w:val="single"/>
        </w:rPr>
        <w:t>Произведения поэтов и писателей разных стран</w:t>
      </w:r>
      <w:r w:rsidRPr="004D5E63">
        <w:rPr>
          <w:rFonts w:ascii="Times New Roman" w:eastAsia="Times New Roman" w:hAnsi="Times New Roman" w:cs="Times New Roman"/>
          <w:sz w:val="24"/>
          <w:szCs w:val="24"/>
        </w:rPr>
        <w:t>. Биссет Д. «Га-га-га!», пер. с англ. Н. Шерешевской; Дональдсон Д. «Мишка-почтальон», пер. М. Бородицкой; Капутикян С.Б. «Все спят», «Маша обедает, пер. с арм. Т. Спендиаровой; Остервальдер М. «Приключения маленького Бобо. Истории в картинках для самых маленьких», пер. Т.Зборовская; Шертл А. «Голубой грузовичок», пер. Ю. Шипкова; Эрик К. «Очень голодная гусеница», «Десять резиновых утят».</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b/>
          <w:i/>
          <w:sz w:val="24"/>
          <w:szCs w:val="24"/>
        </w:rPr>
      </w:pPr>
      <w:r w:rsidRPr="004D5E63">
        <w:rPr>
          <w:rFonts w:ascii="Times New Roman" w:eastAsia="Times New Roman" w:hAnsi="Times New Roman" w:cs="Times New Roman"/>
          <w:b/>
          <w:i/>
          <w:sz w:val="24"/>
          <w:szCs w:val="24"/>
        </w:rPr>
        <w:t>3.4.1.3. Вторая младшая группа (от 3 до 4 лет)</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Малые формы фольклора</w:t>
      </w:r>
      <w:r w:rsidRPr="004D5E63">
        <w:rPr>
          <w:rFonts w:ascii="Times New Roman" w:eastAsia="Times New Roman" w:hAnsi="Times New Roman" w:cs="Times New Roman"/>
          <w:sz w:val="24"/>
          <w:szCs w:val="24"/>
        </w:rPr>
        <w:t>. «Ай, качи-качи-качи...», «Божья коровка...», «Волчок-волчок, шерстяной бочок…», «Дождик, дождик, пуще...», «Еду-еду к бабе, к деду…», «Жили у бабуси…», «Заинька, попляши...», «Заря-заряница...»; «Как без дудки, без дуды…», «Как у нашего кота...»,  «Кисонька-мурысенька...», «Курочка-рябушечка...», «На улице три курицы...», «Ночь пришла...», «Пальчик-мальчик...», «Привяжу я козлика», «Радуга-дуга...», «Сидит белка на тележке...», «Сорока, сорока...», «Тень, тень, потетень...», «Тили-бом! Тили-бом!..», «Травка-муравка...», «Чики-чики-чикалочки...».</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Русские народные сказки</w:t>
      </w:r>
      <w:r w:rsidRPr="004D5E63">
        <w:rPr>
          <w:rFonts w:ascii="Times New Roman" w:eastAsia="Times New Roman" w:hAnsi="Times New Roman" w:cs="Times New Roman"/>
          <w:sz w:val="24"/>
          <w:szCs w:val="24"/>
        </w:rPr>
        <w:t>. «Бычок – черный бочок, белые копытца» (обработка М. Булатова; «Волк и козлята» (обработка А.Н. Толстого); «Кот, петух и лиса» (обработка М. Боголюбской);  «Лиса и заяц» (обработка В. Даля); «Снегурочка и лиса» (обработка М. Булатова); «У страха глаза велики» (обработка М. Серовой).</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Фольклор народов мира</w:t>
      </w:r>
      <w:r w:rsidRPr="004D5E63">
        <w:rPr>
          <w:rFonts w:ascii="Times New Roman" w:eastAsia="Times New Roman" w:hAnsi="Times New Roman" w:cs="Times New Roman"/>
          <w:sz w:val="24"/>
          <w:szCs w:val="24"/>
        </w:rPr>
        <w:t>. Песенки. «Кораблик», «Храбрецы», «Маленькие феи», «Три зверолова» англ., обр. С. Маршака; «Что за грохот», пер. с латыша. С. Маршака; «Купите лук...», пер. с шотл. И. Токмаковой; «Разговор лягушек», «Несговорчивый удод», «Помогите!» пер. с чеш. С. Маршака.</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Сказки</w:t>
      </w:r>
      <w:r w:rsidRPr="004D5E63">
        <w:rPr>
          <w:rFonts w:ascii="Times New Roman" w:eastAsia="Times New Roman" w:hAnsi="Times New Roman" w:cs="Times New Roman"/>
          <w:sz w:val="24"/>
          <w:szCs w:val="24"/>
        </w:rPr>
        <w:t>. «Два жадных медвежонка», венг., обр. А. Краснова и В. Важдаева; «Упрямые козы», узб. обр. Ш. Сагдуллы; «У солнышка в гостях», пер. с словац. С. Могилевской и Л. Зориной; «Храбрец-молодец», пер. с болг. Л. Грибовой; «Пых», белорус. обр. Н. Мялика: «Лесной мишка и проказница мышка», латыш., обр. Ю. Ванага, пер. Л. Воронковой.</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u w:val="single"/>
        </w:rPr>
      </w:pPr>
      <w:r w:rsidRPr="004D5E63">
        <w:rPr>
          <w:rFonts w:ascii="Times New Roman" w:eastAsia="Times New Roman" w:hAnsi="Times New Roman" w:cs="Times New Roman"/>
          <w:sz w:val="24"/>
          <w:szCs w:val="24"/>
          <w:u w:val="single"/>
        </w:rPr>
        <w:t>Произведения поэтов и писателей России</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Поэзия</w:t>
      </w:r>
      <w:r w:rsidRPr="004D5E63">
        <w:rPr>
          <w:rFonts w:ascii="Times New Roman" w:eastAsia="Times New Roman" w:hAnsi="Times New Roman" w:cs="Times New Roman"/>
          <w:sz w:val="24"/>
          <w:szCs w:val="24"/>
        </w:rPr>
        <w:t xml:space="preserve">. Бальмонт К.Д. «Осень»; Благинина Е.А. «Радуга»; Городецкий С.М. «Кто это?»; Заболоцкий Н.А. «Как мыши с котом воевали»; Кольцов А.В. «Дуют ветры...» (из </w:t>
      </w:r>
      <w:r w:rsidRPr="004D5E63">
        <w:rPr>
          <w:rFonts w:ascii="Times New Roman" w:eastAsia="Times New Roman" w:hAnsi="Times New Roman" w:cs="Times New Roman"/>
          <w:sz w:val="24"/>
          <w:szCs w:val="24"/>
        </w:rPr>
        <w:lastRenderedPageBreak/>
        <w:t>стихотворения «Русская песня»); Косяков И.И. «Все она»; Майков А.Н. «Колыбельная песня», «Ласточка примчалась...» (из новогреческих песен); Маршак С.Я. «Зоосад», «Жираф», «Зебры», «Белые медведи», «Страусенок», «Пингвин», Верблюд», «Где обедал воробей» (из цикла «Детки в клетке»), «Тихая сказка», «Сказка об умном мышонке»; Михалков С.В. «Песенка друзей»; Мошковская Э.Э. «Жадина»; Плещеев А.Н. «Осень наступила...», «Весна» (в сокр.); Пушкин А.С. «Ветер, ветер! Ты могуч!..», «Свет наш, солнышко!..», «Месяц, месяц...» (из «Сказки о мертвой царевне и семи богатырях»); Токмакова И.П. «Медведь»; Чуковский К.И. «Мойдодыр», «Муха- цокотуха», «Ежики смеются», «Елка», Айболит», «Чудо-дерево», «Черепаха».</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Проза.</w:t>
      </w:r>
      <w:r w:rsidRPr="004D5E63">
        <w:rPr>
          <w:rFonts w:ascii="Times New Roman" w:eastAsia="Times New Roman" w:hAnsi="Times New Roman" w:cs="Times New Roman"/>
          <w:sz w:val="24"/>
          <w:szCs w:val="24"/>
        </w:rPr>
        <w:t xml:space="preserve"> Бианки В.В. «Купание медвежат»; Воронкова Л.Ф. «Снег идет» (из книги «Снег идет»); Дмитриев Ю. «Синий шалашик»; Житков Б.С. «Слоны», «Как слон купался» (из книги «Что я видел»); Зартайская И. «Душевные истории про Пряника и Вареника»; Зощенко М.М. «Умная птичка»; Прокофьева С.Л. «Маша и Ойка», «Сказка про грубое слово «Уходи»», «Сказка о невоспитанном мышонке» (из книги «Машины сказки»); Сутеев В.Г. «Три котенка»; Толстой Л.Н. «Птица свила гнездо...»; «Таня знала буквы...»; «У Вари был чиж...», «Пришла весна...»; Толстой А.Н. «Еж», «Лиса», «Петушки»; Ушинский К.Д. «Петушок с семьей», «Уточки», «Васька», «Лиса- Патрикеевна»; Хармс Д.И. «Храбрый ѐж»; Чуковский К.И. «Так и не так».</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u w:val="single"/>
        </w:rPr>
      </w:pPr>
      <w:r w:rsidRPr="004D5E63">
        <w:rPr>
          <w:rFonts w:ascii="Times New Roman" w:eastAsia="Times New Roman" w:hAnsi="Times New Roman" w:cs="Times New Roman"/>
          <w:sz w:val="24"/>
          <w:szCs w:val="24"/>
          <w:u w:val="single"/>
        </w:rPr>
        <w:t>Произведения поэтов и писателей разных стран</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Поэзия</w:t>
      </w:r>
      <w:r w:rsidRPr="004D5E63">
        <w:rPr>
          <w:rFonts w:ascii="Times New Roman" w:eastAsia="Times New Roman" w:hAnsi="Times New Roman" w:cs="Times New Roman"/>
          <w:b/>
          <w:sz w:val="24"/>
          <w:szCs w:val="24"/>
        </w:rPr>
        <w:t>.</w:t>
      </w:r>
      <w:r w:rsidRPr="004D5E63">
        <w:rPr>
          <w:rFonts w:ascii="Times New Roman" w:eastAsia="Times New Roman" w:hAnsi="Times New Roman" w:cs="Times New Roman"/>
          <w:sz w:val="24"/>
          <w:szCs w:val="24"/>
        </w:rPr>
        <w:t xml:space="preserve"> Виеру Г. «Ежик и барабан», пер. с молд. Я. Акима; Воронько П. «Хитрый ежик», пер. с укр. С. Маршака; Дьюдни А. «Лама красная пижама», пер. Т. Духановой; Забила Н.Л. «Карандаш», пер. с укр. 3. Александровой; Капутикян С. «Кто скорее допьет», пер. с арм. Спендиаровой; Карем М. «Мой кот», пер. с франц. М. Кудиновой; Макбратни С. «Знаешь, как я тебя люблю», пер. Е. Канищевой, Я. Шапиро; Милева Л. «Быстроножка и серая Одежка», пер. с болг. М. Маринова.</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Проза</w:t>
      </w:r>
      <w:r w:rsidRPr="004D5E63">
        <w:rPr>
          <w:rFonts w:ascii="Times New Roman" w:eastAsia="Times New Roman" w:hAnsi="Times New Roman" w:cs="Times New Roman"/>
          <w:sz w:val="24"/>
          <w:szCs w:val="24"/>
        </w:rPr>
        <w:t>. Бехлерова Х. «Капустный лист», пер. с польск. Г. Лукина; Биссет Д. «Лягушка в зеркале», пер. с англ. Н. Шерешевской; Муур Л. «Крошка Енот и Тот, кто сидит в пруду», пер. с англ. О. Образцовой; Чапек Й. «В лесу», «Кукла Яринка» (из книги «Приключения песика и кошечки»), пер. чешск. Г. Лукина.</w:t>
      </w:r>
    </w:p>
    <w:p w:rsidR="004F5437" w:rsidRPr="004D5E63" w:rsidRDefault="00B866D6"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b/>
          <w:i/>
          <w:sz w:val="24"/>
          <w:szCs w:val="24"/>
        </w:rPr>
      </w:pPr>
      <w:r w:rsidRPr="004D5E63">
        <w:rPr>
          <w:rFonts w:ascii="Times New Roman" w:eastAsia="Times New Roman" w:hAnsi="Times New Roman" w:cs="Times New Roman"/>
          <w:b/>
          <w:i/>
          <w:sz w:val="24"/>
          <w:szCs w:val="24"/>
        </w:rPr>
        <w:t xml:space="preserve">3.4.1.5. </w:t>
      </w:r>
      <w:r w:rsidR="004F5437" w:rsidRPr="004D5E63">
        <w:rPr>
          <w:rFonts w:ascii="Times New Roman" w:eastAsia="Times New Roman" w:hAnsi="Times New Roman" w:cs="Times New Roman"/>
          <w:b/>
          <w:i/>
          <w:sz w:val="24"/>
          <w:szCs w:val="24"/>
        </w:rPr>
        <w:t>Средняя группа (4-5 лет)</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Малые формы фольклора</w:t>
      </w:r>
      <w:r w:rsidRPr="004D5E63">
        <w:rPr>
          <w:rFonts w:ascii="Times New Roman" w:eastAsia="Times New Roman" w:hAnsi="Times New Roman" w:cs="Times New Roman"/>
          <w:sz w:val="24"/>
          <w:szCs w:val="24"/>
        </w:rPr>
        <w:t xml:space="preserve">. «Барашеньки…», «Гуси, вы гуси…», «Дождик-дождик, веселей», «Дон! Дон! Дон!...», «Жил у бабушки козел», «Зайчишка-трусишка…», «Идет лисичка по мосту…», «Иди весна, иди, красна…», «Кот на печку пошел…», «Наш козел…», </w:t>
      </w:r>
      <w:r w:rsidRPr="004D5E63">
        <w:rPr>
          <w:rFonts w:ascii="Times New Roman" w:eastAsia="Times New Roman" w:hAnsi="Times New Roman" w:cs="Times New Roman"/>
          <w:sz w:val="24"/>
          <w:szCs w:val="24"/>
        </w:rPr>
        <w:lastRenderedPageBreak/>
        <w:t>«Ножки, ножки, где вы были?..», «Раз, два, три, четыре, пять – вышел зайчик погулять», «Сегодня день целый…», «Сидит, сидит зайка…», «Солнышко-ведрышко…», «Стучит, бренчит», «Тень-тень, потетень».</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Русские народные сказки</w:t>
      </w:r>
      <w:r w:rsidRPr="004D5E63">
        <w:rPr>
          <w:rFonts w:ascii="Times New Roman" w:eastAsia="Times New Roman" w:hAnsi="Times New Roman" w:cs="Times New Roman"/>
          <w:sz w:val="24"/>
          <w:szCs w:val="24"/>
        </w:rPr>
        <w:t>. «Гуси-лебеди» (обработка М.А. Булатова); «Жихарка» (обработка И. Карнауховой); «Заяц-хваста» (обработка А.Н. Толстого); «Зимовье» (обр. И. Соколова- Микитова); «Коза-дереза» (обработка М.А. Булатова); «Лиса и козел», «Петушок и бобовое зернышко» (обр. О. Капицы); «Лиса-лапотница» (обработка В. Даля); «Лисичка-сестричка и волк (обработка М.А. Булатова); «Смоляной бычок» (обработка М.А. Булатова); «Снегурочка» (обработка М.А. Булатова).</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u w:val="single"/>
        </w:rPr>
      </w:pPr>
      <w:r w:rsidRPr="004D5E63">
        <w:rPr>
          <w:rFonts w:ascii="Times New Roman" w:eastAsia="Times New Roman" w:hAnsi="Times New Roman" w:cs="Times New Roman"/>
          <w:sz w:val="24"/>
          <w:szCs w:val="24"/>
          <w:u w:val="single"/>
        </w:rPr>
        <w:t>Фольклор народов мира</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Песенки.</w:t>
      </w:r>
      <w:r w:rsidRPr="004D5E63">
        <w:rPr>
          <w:rFonts w:ascii="Times New Roman" w:eastAsia="Times New Roman" w:hAnsi="Times New Roman" w:cs="Times New Roman"/>
          <w:sz w:val="24"/>
          <w:szCs w:val="24"/>
        </w:rPr>
        <w:t xml:space="preserve"> «Утята», франц., обр. Н. Гернет и С. Гиппиус; «Пальцы», пер. с нем. Л. Яхина;</w:t>
      </w:r>
      <w:r w:rsidR="00B866D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«Песня моряка» норвежск. нар. песенка (обработка Ю. Вронского); «Барабек», англ. (обработка К. Чуковского); «Шалтай-Болтай», англ. (обработка С. Маршака).</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Сказки.</w:t>
      </w:r>
      <w:r w:rsidRPr="004D5E63">
        <w:rPr>
          <w:rFonts w:ascii="Times New Roman" w:eastAsia="Times New Roman" w:hAnsi="Times New Roman" w:cs="Times New Roman"/>
          <w:sz w:val="24"/>
          <w:szCs w:val="24"/>
        </w:rPr>
        <w:t xml:space="preserve"> «Бременские музыканты» из сказок братьев Гримм, пер. с. нем. А. Введенского, под ред. С. Маршака; «Два жадных медвежонка», венгер. сказка (обработка А. Красновой и В. Важдаева); «Колосок», укр. нар. сказка (обработка С. Могилевской); «Красная Шапочка», из сказок Ш. Перро, пер. с франц. Т. Габбе; «Три поросенка», пер. с англ. С. Михалкова.</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u w:val="single"/>
        </w:rPr>
      </w:pPr>
      <w:r w:rsidRPr="004D5E63">
        <w:rPr>
          <w:rFonts w:ascii="Times New Roman" w:eastAsia="Times New Roman" w:hAnsi="Times New Roman" w:cs="Times New Roman"/>
          <w:sz w:val="24"/>
          <w:szCs w:val="24"/>
          <w:u w:val="single"/>
        </w:rPr>
        <w:t>Произведения поэтов и писателей России</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Поэзия</w:t>
      </w:r>
      <w:r w:rsidRPr="004D5E63">
        <w:rPr>
          <w:rFonts w:ascii="Times New Roman" w:eastAsia="Times New Roman" w:hAnsi="Times New Roman" w:cs="Times New Roman"/>
          <w:sz w:val="24"/>
          <w:szCs w:val="24"/>
        </w:rPr>
        <w:t>. Аким Я.Л. «Первый снег»; Александрова З.Н. «Таня пропала», «Теплый дождик»; Бальмонт К.Д. «Росинка»; Барто А.Л. «Уехали», «Я знаю, что надо придумать»; Берестов В.Д.</w:t>
      </w:r>
      <w:r w:rsidR="00B866D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«Искалочка»;   Благинина   Е.А.   «Дождик,   дождик…»,   «Посидим   в   тишине»,   С.   Черный</w:t>
      </w:r>
      <w:r w:rsidR="00B866D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«Приставалка»; Блок А.А. «Ветхая избушка…», «Ворона»; Брюсов В.Я. «Колыбельная»; Бунин И.А. «Листопад» (отрывок); Гамазкова И. «Колыбельная для бабушки»; Гернет Н. и Хармс Д. «Очень-очень вкусный пирог»; Дрожжин С.Д. «Улицей гуляет…» (из стих. «В крестьянской семье»); Есенин С.А. «Поет зима – аукает…»; Заходер Б.В. «Волчок», «Кискино горе»; Кушак Ю.Н. «Сорок сорок»; Лукашина М. «Розовые очки», Маршак С.Я. «Багаж», «Про все на свете»,</w:t>
      </w:r>
      <w:r w:rsidR="00B866D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«Вот какой рассеянный», «Мяч», «Усатый-полосатый», «Пограничники»; Матвеева Н. «Она умеет превращаться»; Маяковский В.В. «Что такое хорошо и что такое плохо?»; Михалков С.В. «А что у Вас?», «Рисунок», «Дядя Степа – милиционер»; Мориц Ю.П. «Песенка про сказку», «Дом гнома, гном – дома!», «Огромный собачий секрет»; Мошковская Э.Э. «Добежали до вечера»; Носов Н.Н.</w:t>
      </w:r>
      <w:r w:rsidR="00B866D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 xml:space="preserve">«Ступеньки»; Орлова А. «Невероятно длинная история про таксу»; Пушкин А.С. «Месяц, месяц…» (из «Сказки о мертвой царевне…»), «У лукоморья…» (из вступления к поэме </w:t>
      </w:r>
      <w:r w:rsidRPr="004D5E63">
        <w:rPr>
          <w:rFonts w:ascii="Times New Roman" w:eastAsia="Times New Roman" w:hAnsi="Times New Roman" w:cs="Times New Roman"/>
          <w:sz w:val="24"/>
          <w:szCs w:val="24"/>
        </w:rPr>
        <w:lastRenderedPageBreak/>
        <w:t>«Руслан и Людмила»), «Уж небо осенью дышало…» (из романа «Евгений Онегин); Сапгир Г.В. «Садовник»; Серова Е. «Похвалили»; Сеф Р.С. «На свете все на все похоже…», «Чудо»; Токмакова И.П. «Ивы»,</w:t>
      </w:r>
      <w:r w:rsidR="00B866D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«Сосны», «Плим», «Где спит рыбка?»; Толстой А.К. «Колокольчики мои»; Усачев А. «Выбрал папа ѐлочку»; Успенский Э.Н. «Разгром»; Фет А.А. «Мама! Глянь-ка из окошка…»; Хармс Д.И.</w:t>
      </w:r>
      <w:r w:rsidR="00B866D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«Очень страшная история», «Игра», «Врун»; Чуковский К.И. «Путаница», «Закаляка», «Радость»,</w:t>
      </w:r>
      <w:r w:rsidR="00B866D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«Тараканище».</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Проза.</w:t>
      </w:r>
      <w:r w:rsidRPr="004D5E63">
        <w:rPr>
          <w:rFonts w:ascii="Times New Roman" w:eastAsia="Times New Roman" w:hAnsi="Times New Roman" w:cs="Times New Roman"/>
          <w:sz w:val="24"/>
          <w:szCs w:val="24"/>
        </w:rPr>
        <w:t xml:space="preserve"> Абрамцева Н.К. «Дождик», «Как у зайчонка зуб болел»; Берестов В.Д. «Как найти дорожку»; Бианки В.В. «Подкидыш», «Лис и мышонок», «Первая охота», «Лесной колобок – колючий бок»; Вересаев В.В. «Братишка»; Воронин С.А. «Воинственный Жако»; Воронкова Л.Ф.</w:t>
      </w:r>
      <w:r w:rsidR="00B866D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«Как Аленка разбила зеркало» (из книги «Солнечный денек»); Дмитриев Ю. «Синий шалашик», Драгунский В.Ю. «Он живой и светится…», «Тайное становится явным»; Зощенко М.М.</w:t>
      </w:r>
      <w:r w:rsidR="00B866D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«Показательный ребенок», «Глупая история»; Коваль Ю.И. «Дед, баба и Алеша»; Козлов С.Г.«Необыкновенная весна», «Такое дерево»; Носов Н.Н. «Заплатка», «Затейники»; Пришвин М.М.</w:t>
      </w:r>
      <w:r w:rsidR="00B866D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«Ребята и утята», «Журка»; Сахарнов С.В. «Кто прячется лучше всех?»; Сладков Н.И. «Неслух»; Сутеев В.Г. «Мышонок и карандаш»; Тайц Я.М. «По пояс», «Все здесь»; Толстой Л.Н. «Собака шла по дощечке…», «Хотела галка пить…», «Правда всего дороже», «Какая бывает роса на траве»</w:t>
      </w:r>
      <w:r w:rsidR="00B866D6" w:rsidRPr="004D5E63">
        <w:rPr>
          <w:rFonts w:ascii="Times New Roman" w:eastAsia="Times New Roman" w:hAnsi="Times New Roman" w:cs="Times New Roman"/>
          <w:sz w:val="24"/>
          <w:szCs w:val="24"/>
        </w:rPr>
        <w:t xml:space="preserve"> , </w:t>
      </w:r>
      <w:r w:rsidRPr="004D5E63">
        <w:rPr>
          <w:rFonts w:ascii="Times New Roman" w:eastAsia="Times New Roman" w:hAnsi="Times New Roman" w:cs="Times New Roman"/>
          <w:sz w:val="24"/>
          <w:szCs w:val="24"/>
        </w:rPr>
        <w:t>«Отец приказал сыновьям…»; Ушинский К.Д. «Ласточка»; Цыферов Г.М. «В медвежачий час»; Чарушин Е.И. «Тюпа, Томка и сорока» (сборник рассказов).</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Литературные сказки.</w:t>
      </w:r>
      <w:r w:rsidRPr="004D5E63">
        <w:rPr>
          <w:rFonts w:ascii="Times New Roman" w:eastAsia="Times New Roman" w:hAnsi="Times New Roman" w:cs="Times New Roman"/>
          <w:sz w:val="24"/>
          <w:szCs w:val="24"/>
        </w:rPr>
        <w:t xml:space="preserve"> Горький М. «Воробьишко»; Мамин-Сибиряк Д.Н. «Сказка про Комара Комаровича – Длинный Нос и про Мохнатого Мишу – Короткий Хвост»; Москвина М.Л.</w:t>
      </w:r>
      <w:r w:rsidR="00B866D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«Что случилось с крокодилом»; Сеф Р.С. «Сказка о кругленьких и длинненьких человечках»; Чуковский К.И. «Телефон», «Тараканище», «Федорино горе», «Айболит и воробей».</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u w:val="single"/>
        </w:rPr>
      </w:pPr>
      <w:r w:rsidRPr="004D5E63">
        <w:rPr>
          <w:rFonts w:ascii="Times New Roman" w:eastAsia="Times New Roman" w:hAnsi="Times New Roman" w:cs="Times New Roman"/>
          <w:sz w:val="24"/>
          <w:szCs w:val="24"/>
          <w:u w:val="single"/>
        </w:rPr>
        <w:t>Произведения поэтов и писателей разных стран</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Поэзия</w:t>
      </w:r>
      <w:r w:rsidRPr="004D5E63">
        <w:rPr>
          <w:rFonts w:ascii="Times New Roman" w:eastAsia="Times New Roman" w:hAnsi="Times New Roman" w:cs="Times New Roman"/>
          <w:sz w:val="24"/>
          <w:szCs w:val="24"/>
        </w:rPr>
        <w:t>. Бжехва Я. «Клей», пер. с польск. Б. Заходер; Грубин Ф. «Слезы», пер. с чеш. Е. Солоновича; Квитко Л.М. «Бабушкины руки» (пер. с евр. Т. Спендиаровой); Райнис Я. «Наперегонки», пер. с латыш. Л. Мезинова; Тувим Ю. «Чудеса», пер. с польск. В. Приходько; «Про пана Трулялинского», пересказ с польск. Б. Заходера; «Овощи», пер с польск. С. Михалкова.</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Литературные сказки.</w:t>
      </w:r>
      <w:r w:rsidRPr="004D5E63">
        <w:rPr>
          <w:rFonts w:ascii="Times New Roman" w:eastAsia="Times New Roman" w:hAnsi="Times New Roman" w:cs="Times New Roman"/>
          <w:sz w:val="24"/>
          <w:szCs w:val="24"/>
        </w:rPr>
        <w:t xml:space="preserve"> Балинт А. «Гном Гномыч и Изюмка» (главы из книги), пер. с венг. Г. Лейбутина; Берг Л. «Рыбка» (пер. с англ. О. Образцовой); Дональдсон Д. «Груффало», «Хочу к маме», «Улитка и Кит» (пер. М.Бородицкой), Ивамура К. «14 лесных мышей» (пер. </w:t>
      </w:r>
      <w:r w:rsidRPr="004D5E63">
        <w:rPr>
          <w:rFonts w:ascii="Times New Roman" w:eastAsia="Times New Roman" w:hAnsi="Times New Roman" w:cs="Times New Roman"/>
          <w:sz w:val="24"/>
          <w:szCs w:val="24"/>
        </w:rPr>
        <w:lastRenderedPageBreak/>
        <w:t>Е.Байбиковой), Ингавес Г. «Мишка Бруно» (пер. О. Мяэотс), Керр Д. «Мяули. Истории из жизни удивительной кошки» (пер.  М.Аромштам), Лангройтер  Ю. «А дома  лучше!» (пер. В.Фербикова),  Мугур Ф.«Рилэ-Йепурилэ и Жучок с золотыми крылышками» (пер. с румынск. Д. Шполянской); Пенн О.«Поцелуй в ладошке» (пер. Е.Сорокиной), Родари Д. «Собака, которая не умела лаять» (из книги «Сказки, у которых три конца»), пер. с итал. И. Константиновой; Уорнс Т. «Штука-Дрюка» (пер. Д.Соколовой), Фернли Д. «Восемь жилеток Малиновки» (пер. Д.Налепиной), Хогарт Э. «Мафин и его веселые друзья» (главы из книги), пер. с англ. О. Образцовой и Н. Шанько; Юхансон Г. «Мулле Мек и Буффа» (пер. Л. Затолокиной).</w:t>
      </w:r>
    </w:p>
    <w:p w:rsidR="004F5437" w:rsidRPr="004D5E63" w:rsidRDefault="00B866D6"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b/>
          <w:i/>
          <w:sz w:val="24"/>
          <w:szCs w:val="24"/>
        </w:rPr>
      </w:pPr>
      <w:r w:rsidRPr="004D5E63">
        <w:rPr>
          <w:rFonts w:ascii="Times New Roman" w:eastAsia="Times New Roman" w:hAnsi="Times New Roman" w:cs="Times New Roman"/>
          <w:b/>
          <w:i/>
          <w:sz w:val="24"/>
          <w:szCs w:val="24"/>
        </w:rPr>
        <w:t xml:space="preserve">3.4.1.5. </w:t>
      </w:r>
      <w:r w:rsidR="004F5437" w:rsidRPr="004D5E63">
        <w:rPr>
          <w:rFonts w:ascii="Times New Roman" w:eastAsia="Times New Roman" w:hAnsi="Times New Roman" w:cs="Times New Roman"/>
          <w:b/>
          <w:i/>
          <w:sz w:val="24"/>
          <w:szCs w:val="24"/>
        </w:rPr>
        <w:t>Старшая группа (5-6 лет)</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Малые формы фольклора</w:t>
      </w:r>
      <w:r w:rsidRPr="004D5E63">
        <w:rPr>
          <w:rFonts w:ascii="Times New Roman" w:eastAsia="Times New Roman" w:hAnsi="Times New Roman" w:cs="Times New Roman"/>
          <w:b/>
          <w:i/>
          <w:sz w:val="24"/>
          <w:szCs w:val="24"/>
        </w:rPr>
        <w:t>.</w:t>
      </w:r>
      <w:r w:rsidRPr="004D5E63">
        <w:rPr>
          <w:rFonts w:ascii="Times New Roman" w:eastAsia="Times New Roman" w:hAnsi="Times New Roman" w:cs="Times New Roman"/>
          <w:sz w:val="24"/>
          <w:szCs w:val="24"/>
        </w:rPr>
        <w:t xml:space="preserve"> Загадки, небылицы, дразнилки, считалки, пословицы, поговорки, заклички, народные песенки, прибаутки, скороговорки.</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Русские народные сказки. «Жил-был карась…» (докучная сказка); «Жили-были два братца…» (докучная сказка); «Заяц-хвастун» (обработка О.И. Капицы / пересказ А.Н. Толстого);</w:t>
      </w:r>
      <w:r w:rsidR="00B866D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«Крылатый, мохнатый да масляный» (обработка И.В. Карнауховой); «Лиса и кувшин» (обработка О.И. Капицы); «Морозко» (пересказ М. Булатова); «По щучьему веленью» (обработка А.Н. Толстого); «Сестрица Алѐнушка и братец Иванушка» (пересказ А.Н. Толстого); «Сивка-бурка» (обработка М.А. Булатова / обработка А.Н. Толстого / пересказ К.Д. Ушинского); «Царевна- лягушка» (обработка А.Н. Толстого / обработка М. Булатова).</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Сказки народов мира</w:t>
      </w:r>
      <w:r w:rsidRPr="004D5E63">
        <w:rPr>
          <w:rFonts w:ascii="Times New Roman" w:eastAsia="Times New Roman" w:hAnsi="Times New Roman" w:cs="Times New Roman"/>
          <w:sz w:val="24"/>
          <w:szCs w:val="24"/>
        </w:rPr>
        <w:t>. «Госпожа Метелица», пересказ с нем. А. Введенского, под редакцией С.Я. Маршака, из сказок братьев Гримм; «Жѐлтый аист», пер. с кит. Ф. Ярлина; «Златовласка», пер. с чешск. К.Г. Паустовского; «Летучий корабль», пер. с укр. А. Нечаева; «Рапунцель» пер. с нем. Г. Петникова / пер. и обработка И.Архангельской; «Чудесные истории про зайца по имени Лѐк», сб. сказок народов Зап. Африки, пер. О.Кустовой и В.Андреева.</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b/>
          <w:sz w:val="24"/>
          <w:szCs w:val="24"/>
          <w:u w:val="single"/>
        </w:rPr>
      </w:pPr>
      <w:r w:rsidRPr="004D5E63">
        <w:rPr>
          <w:rFonts w:ascii="Times New Roman" w:eastAsia="Times New Roman" w:hAnsi="Times New Roman" w:cs="Times New Roman"/>
          <w:sz w:val="24"/>
          <w:szCs w:val="24"/>
          <w:u w:val="single"/>
        </w:rPr>
        <w:t>Произведения поэтов и писателей России</w:t>
      </w:r>
      <w:r w:rsidRPr="004D5E63">
        <w:rPr>
          <w:rFonts w:ascii="Times New Roman" w:eastAsia="Times New Roman" w:hAnsi="Times New Roman" w:cs="Times New Roman"/>
          <w:b/>
          <w:sz w:val="24"/>
          <w:szCs w:val="24"/>
          <w:u w:val="single"/>
        </w:rPr>
        <w:t>.</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Поэзия</w:t>
      </w:r>
      <w:r w:rsidRPr="004D5E63">
        <w:rPr>
          <w:rFonts w:ascii="Times New Roman" w:eastAsia="Times New Roman" w:hAnsi="Times New Roman" w:cs="Times New Roman"/>
          <w:sz w:val="24"/>
          <w:szCs w:val="24"/>
        </w:rPr>
        <w:t xml:space="preserve">. Аким Я.Л. «Жадина»; Барто А.Л. «Верѐвочка», «Гуси-лебеди», «Есть такие мальчики», «Мы не заметили жука»; Бородицкая М. «Тетушка Луна»; Бунин И.А. «Первый снег»; Волкова Н. «Воздушные замки»; Городецкий С.М. «Котѐнок»; Дядина Г. «Пуговичный городок»; Есенин С.А. «Черѐмуха», «Берѐза»; Заходер Б.В. «Моя вообразилия»; Маршак С.Я. «Пудель»; Мориц Ю.П. «Домик с трубой»; Мошковская Э.Э. «Какие бывают подарки»; Орлов В.Н. «Ты скажи мне, реченька….»; Пивоварова И.М. «Сосчитать не могу»; Пушкин А.С. «У </w:t>
      </w:r>
      <w:r w:rsidRPr="004D5E63">
        <w:rPr>
          <w:rFonts w:ascii="Times New Roman" w:eastAsia="Times New Roman" w:hAnsi="Times New Roman" w:cs="Times New Roman"/>
          <w:sz w:val="24"/>
          <w:szCs w:val="24"/>
        </w:rPr>
        <w:lastRenderedPageBreak/>
        <w:t>лукоморья дуб зелѐный….» (отрывок из поэмы «Руслан и Людмила»), «Ель растѐт перед дворцом….» (отрывок из «Сказки о царе Салтане….», «Уж небо осенью дышало….» (отрывок из романа «Евгений Онегин»); Сеф Р.С. «Бесконечные стихи»; Симбирская Ю. «Ехал дождь в командировку»; Степанов В.А. «Родные просторы»; Суриков И.З. «Белый снег пушистый», «Зима» (отрывок); Токмакова И.П. «Осенние листья», Толстой А.К. «Осень. Обсыпается весь наш бедный сад….»; Тютчев Ф.И. «Зима недаром злится….»; Усачев А. «Колыбельная книга», «К нам приходит Новый год»; Фет А.А. «Кот поѐт, глаза прищуря….», «Мама, глянь-ка из окошка….»; Цветаева М.И. «У кроватки»; Чѐрный С. «Волк»; Чуковский К.И. «Ёлка»; Яснов М.Д. «Мирная считалка», «Жила- была семья», «Подарки для Елки. Зимняя книга».</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Проза.</w:t>
      </w:r>
      <w:r w:rsidRPr="004D5E63">
        <w:rPr>
          <w:rFonts w:ascii="Times New Roman" w:eastAsia="Times New Roman" w:hAnsi="Times New Roman" w:cs="Times New Roman"/>
          <w:sz w:val="24"/>
          <w:szCs w:val="24"/>
        </w:rPr>
        <w:t xml:space="preserve"> Аксаков С.Т. «Сурка»; Алмазов Б.А. «Горбушка»; Баруздин С.А. «Берегите свои косы!», «Забракованный мишка»; Бианки В.В. «Лесная газета» (сборник рассказов); Гайдар А.П.</w:t>
      </w:r>
      <w:r w:rsidR="00B866D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«Чук и Гек», «Поход»; Голявкин В.В. «И мы помогали», «Язык», «Как я помогал маме мыть пол»,«Закутанный мальчик»; Дмитриева В.И. «Малыш и Жучка»; Драгунский В.Ю. «Денискины рассказы» (сборник рассказов); Москвина М.Л. «Кроха»; Носов Н.Н. «Живая шляпа», «Дружок»,«На горке»; Пантелеев Л. «Буква ТЫ»; Панфилова Е. «Ашуни. Сказка с рябиновой ветки»; Паустовский К.Г. «Кот-ворюга»; Погодин Р.П. «Книжка про Гришку» (сборник рассказов); Пришвин М.М. «Глоток молока», «Беличья память», «Курица на столбах»; Симбирская Ю.«Лапин»; Сладков Н.И. «Серьѐзная птица», «Карлуха»; Снегирѐв Г.Я. «Про пингвинов» (сборник рассказов); Толстой Л.Н. «Косточка», «Котѐнок»; Ушинский К.Д. «Четыре желания»; Фадеева О. «Фрося – ель обыкновенная»; Шим Э.Ю. «Петух и наседка», «Солнечная капля».</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Литературные сказки</w:t>
      </w:r>
      <w:r w:rsidRPr="004D5E63">
        <w:rPr>
          <w:rFonts w:ascii="Times New Roman" w:eastAsia="Times New Roman" w:hAnsi="Times New Roman" w:cs="Times New Roman"/>
          <w:sz w:val="24"/>
          <w:szCs w:val="24"/>
        </w:rPr>
        <w:t>. Александрова Т.И. «Домовѐнок Кузька»; Бажов П.П. «Серебряное копытце»; Бианки В.В. «Сова», «Как муравьишко домой спешил», «Синичкин календарь»,</w:t>
      </w:r>
      <w:r w:rsidR="00B866D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«Молодая ворона», «Хвосты», «Чей нос лучше?», «Чьи это ноги?», «Кто чем поѐт?», «Лесные домишки», «Красная горка», «Кукушонок», «Где раки зимуют»; Даль В.И. «Старик-годовик»; Ершов П.П. «Конѐк-горбунок»; Заходер Б.В. «Серая Звѐздочка»; Катаев В.П. «Цветик- семицветик», «Дудочка и кувшинчик»; Мамин-Сибиряк Д.Н. «Алѐнушкины сказки» (сборник сказок); Михайлов М.Л. «Два Мороза»; Носов Н.Н. «Бобик в гостях у Барбоса»; Петрушевская Л.С. «От тебя одни слѐзы»; Пушкин А.С. «Сказка о царе Салтане, о сыне его славном и могучем богатыре князе Гвидоне Салтановиче и о прекрасной царевне лебеди», «Сказка о мѐртвой царевне и о семи богатырях»; Сапгир Г.Л. «Как лягушку продавали» (сказка-шутка); Телешов Н.Д.</w:t>
      </w:r>
      <w:r w:rsidR="00B866D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«Крупеничка»; Ушинский К.Д. «Слепая лошадь»; Чуковский К.И. «Доктор Айболит» (по мотивам романа Х. Лофтинга).</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u w:val="single"/>
        </w:rPr>
      </w:pPr>
      <w:r w:rsidRPr="004D5E63">
        <w:rPr>
          <w:rFonts w:ascii="Times New Roman" w:eastAsia="Times New Roman" w:hAnsi="Times New Roman" w:cs="Times New Roman"/>
          <w:sz w:val="24"/>
          <w:szCs w:val="24"/>
          <w:u w:val="single"/>
        </w:rPr>
        <w:lastRenderedPageBreak/>
        <w:t>Произведения поэтов и писателей разных стран.</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Поэзия.</w:t>
      </w:r>
      <w:r w:rsidRPr="004D5E63">
        <w:rPr>
          <w:rFonts w:ascii="Times New Roman" w:eastAsia="Times New Roman" w:hAnsi="Times New Roman" w:cs="Times New Roman"/>
          <w:sz w:val="24"/>
          <w:szCs w:val="24"/>
        </w:rPr>
        <w:t xml:space="preserve"> Бжехва Я. «На Горизонтских островах» (пер. с польск. Б.В. Заходера); Валек М. «Мудрецы» (пер. со словацк. Р.С. Сефа); Капутикян С.Б. «Моя бабушка» (пер. с армянск. Т. Спендиаровой); Карем М. «Мирная считалка» (пер. с франц. В.Д. Берестова); Сиххад А. «Сад» (пер. с азербайдж. А. Ахундовой); Смит У. Д. «Про летающую корову» (пер. с англ. Б.В. Заходера); Фройденберг А. «Великан и мышь» (пер. с нем. Ю.И. Коринца); Чиарди Дж. «О том, у кого три глаза» (пер. с англ. Р.С. Сефа).</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Литературные сказки</w:t>
      </w:r>
      <w:r w:rsidRPr="004D5E63">
        <w:rPr>
          <w:rFonts w:ascii="Times New Roman" w:eastAsia="Times New Roman" w:hAnsi="Times New Roman" w:cs="Times New Roman"/>
          <w:sz w:val="24"/>
          <w:szCs w:val="24"/>
        </w:rPr>
        <w:t>. Сказки-повести. Андерсен Г. Х. «Огниво» (пер. с датск. А. Ганзен),</w:t>
      </w:r>
      <w:r w:rsidR="00B866D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«Свинопас» (пер. с датского А. Ганзен), «Дюймовочка» (пер. с датск. и пересказ А.Ганзен),</w:t>
      </w:r>
      <w:r w:rsidR="00B866D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«Гадкий утѐнок» (пер. с датск. А.Ганзен, пересказ Т.Габбе и А.Любарской), «Новое платье короля» (пер. с датск. А.Ганзен), «Ромашка» (пер. с датск. А.Ганзен), «Дикие лебеди» (пер. с датск. А. Ганзен); Киплинг Дж. Р. «Сказка о слонѐнке» (пер. с англ. К.И. Чуковского), «Откуда у кита такая глотка» (пер. с англ. К.И. Чуковского, стихи в пер. С.Я. Маршака), «Маугли» (пер. с англ. Н. Дарузес / И.Шустовой); Коллоди К. «Пиноккио. История деревянной куклы» (пер. с итал. Э.Г. Казакевича); Лагерлѐф С. «Чудесное путешествие Нильса с дикими гусями» (в пересказе З. Задунайской и А. Любарской); Линдгрен А. «Карлсон, который живѐт на крыше, опять прилетел» (пер. со швед. Л.З. Лунгиной), «Пеппи Длинный чулок» (пер. со швед. Л.З. Лунгиной); Лофтинг Х. «Путешествия доктора Дулиттла» (пер. с англ. С. Мещерякова); Милн А. А. «Винни-Пух и все, все, все» (перевод с англ. Б.В. Заходера); Мякеля Х. «Господин Ау» (пер. с фин. Э.Н. Успенского); Пройслер О. «Маленькая Баба-яга» (пер. с нем. Ю. Коринца), «Маленькое привидение» (пер. с нем. Ю. Коринца); Родари Д. «Приключения Чипполино» (пер. с итал. З. Потаповой), «Сказки, у которых три конца» (пер. с итал. И.Г. Константиновой).</w:t>
      </w:r>
    </w:p>
    <w:p w:rsidR="004F5437" w:rsidRPr="004D5E63" w:rsidRDefault="00B866D6"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b/>
          <w:i/>
          <w:sz w:val="24"/>
          <w:szCs w:val="24"/>
        </w:rPr>
      </w:pPr>
      <w:r w:rsidRPr="004D5E63">
        <w:rPr>
          <w:rFonts w:ascii="Times New Roman" w:eastAsia="Times New Roman" w:hAnsi="Times New Roman" w:cs="Times New Roman"/>
          <w:b/>
          <w:i/>
          <w:sz w:val="24"/>
          <w:szCs w:val="24"/>
        </w:rPr>
        <w:t xml:space="preserve">3.4.1.6. </w:t>
      </w:r>
      <w:r w:rsidR="004F5437" w:rsidRPr="004D5E63">
        <w:rPr>
          <w:rFonts w:ascii="Times New Roman" w:eastAsia="Times New Roman" w:hAnsi="Times New Roman" w:cs="Times New Roman"/>
          <w:b/>
          <w:i/>
          <w:sz w:val="24"/>
          <w:szCs w:val="24"/>
        </w:rPr>
        <w:t>Подготовительная к школе группа (6-7 лет)</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Малые формы фольклора</w:t>
      </w:r>
      <w:r w:rsidRPr="004D5E63">
        <w:rPr>
          <w:rFonts w:ascii="Times New Roman" w:eastAsia="Times New Roman" w:hAnsi="Times New Roman" w:cs="Times New Roman"/>
          <w:sz w:val="24"/>
          <w:szCs w:val="24"/>
        </w:rPr>
        <w:t>. Загадки, небылицы, дразнилки, считалки, пословицы, поговорки, заклички, народные песенки, прибаутки, скороговорки.</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Русские   народные   сказки</w:t>
      </w:r>
      <w:r w:rsidRPr="004D5E63">
        <w:rPr>
          <w:rFonts w:ascii="Times New Roman" w:eastAsia="Times New Roman" w:hAnsi="Times New Roman" w:cs="Times New Roman"/>
          <w:sz w:val="24"/>
          <w:szCs w:val="24"/>
        </w:rPr>
        <w:t>.   «Василиса   Прекрасная»   (из   сборника   А.Н.   Афанасьева);</w:t>
      </w:r>
      <w:r w:rsidR="00B866D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«Вежливый Кот-воркот» (обработка М. Булатова); «Иван Царевич и Серый Волк» (обработка А.Н. Толстого); «Зимовье зверей» (обработка А.Н. Толстого); «Кощей Бессмертный» (2 вариант) (из сборника А.Н. Афанасьева); «Рифмы» (авторизованный пересказ Б.В. Шергина); «Семь Симеонов – семь работников» (обработка И.В. Карнауховой); «Солдатская загадка» (из сборника А.Н. Афанасьева); «У страха глаза велики» (обработка О.И. Капицы); «Хвосты» (обработка О.И. Капицы).</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lastRenderedPageBreak/>
        <w:t>Былины</w:t>
      </w:r>
      <w:r w:rsidRPr="004D5E63">
        <w:rPr>
          <w:rFonts w:ascii="Times New Roman" w:eastAsia="Times New Roman" w:hAnsi="Times New Roman" w:cs="Times New Roman"/>
          <w:sz w:val="24"/>
          <w:szCs w:val="24"/>
        </w:rPr>
        <w:t>. «Садко» (пересказ И.В. Карнауховой / запись П.Н. Рыбникова); «Добрыня и Змей» (обработка Н.П. Колпаковой / пересказ И.В. Карнауховой); «Илья Муромец и Соловей-Разбойник» (обработка А.Ф. Гильфердинга / пересказ И.В. Карнауховой).</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Сказки народов мира</w:t>
      </w:r>
      <w:r w:rsidRPr="004D5E63">
        <w:rPr>
          <w:rFonts w:ascii="Times New Roman" w:eastAsia="Times New Roman" w:hAnsi="Times New Roman" w:cs="Times New Roman"/>
          <w:sz w:val="24"/>
          <w:szCs w:val="24"/>
        </w:rPr>
        <w:t>. «Айога», нанайск., обработка Д. Нагишкина; «Беляночка и Розочка», нем. из сказок Бр. Гримм, пересказ А.К. Покровской; «Самый красивый наряд на свете», пер. с япон. В. Марковой; «Голубая птица», туркм. обработка А. Александровой и М. Туберовского; «Каждый свое получил», эстон. обработка М. Булатова; «Кот в сапогах» (пер. с франц. Т.Габбе),</w:t>
      </w:r>
      <w:r w:rsidR="00B866D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«Волшебница» (пер. с франц. И.С. Тургенева), «Мальчик с пальчик» (пер. с франц. Б.А. Дехтерѐва), «Золушка» (пер. с франц. Т. Габбе) из сказок Перро Ш..</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b/>
          <w:sz w:val="24"/>
          <w:szCs w:val="24"/>
          <w:u w:val="single"/>
        </w:rPr>
      </w:pPr>
      <w:r w:rsidRPr="004D5E63">
        <w:rPr>
          <w:rFonts w:ascii="Times New Roman" w:eastAsia="Times New Roman" w:hAnsi="Times New Roman" w:cs="Times New Roman"/>
          <w:sz w:val="24"/>
          <w:szCs w:val="24"/>
          <w:u w:val="single"/>
        </w:rPr>
        <w:t>Произведения поэтов и писателей России</w:t>
      </w:r>
      <w:r w:rsidRPr="004D5E63">
        <w:rPr>
          <w:rFonts w:ascii="Times New Roman" w:eastAsia="Times New Roman" w:hAnsi="Times New Roman" w:cs="Times New Roman"/>
          <w:b/>
          <w:sz w:val="24"/>
          <w:szCs w:val="24"/>
          <w:u w:val="single"/>
        </w:rPr>
        <w:t>.</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Поэзия.</w:t>
      </w:r>
      <w:r w:rsidRPr="004D5E63">
        <w:rPr>
          <w:rFonts w:ascii="Times New Roman" w:eastAsia="Times New Roman" w:hAnsi="Times New Roman" w:cs="Times New Roman"/>
          <w:sz w:val="24"/>
          <w:szCs w:val="24"/>
        </w:rPr>
        <w:t xml:space="preserve"> Аким Я.Л. «Мой верный чиж»; Бальмонт К.Д. «Снежинка»; Благинина Е.А.</w:t>
      </w:r>
      <w:r w:rsidR="00B866D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«Шинель», «Одуванчик», «Наш дедушка»; Бунин И.А. «Листопад»; Владимиров Ю.Д. «Чудаки»,</w:t>
      </w:r>
      <w:r w:rsidR="00B866D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«Оркестр»; Гамзатов Р.Г. «Мой дедушка» (перевод с аварского языка Я. Козловского), Городецкий С.М. «Первый снег», «Весенняя песенка»; Есенин С.А. «Поѐт зима, аукает….», «Пороша»; Жуковский В.А. «Жаворонок»; Левин В.А. «Зелѐная история»; Маршак С.Я. «Рассказ о неизвестном герое», «Букварь. Веселое путешествие от А до Я»; Маяковский В.В. «Эта книжечка моя, про моря и про маяк»; Моравская М. «Апельсинные корки»; Мошковская Э.Э. «Добежали до вечера», «Хитрые старушки»; Никитин И.С. «Встреча зимы»; Орлов В.Н. «Дом под крышей голубой»; Пляцковский М.С. «Настоящий друг»; Пушкин А.С. «Зимний вечер», «Унылая пора! Очей   очарованье!..»   («Осень»),   «Зимнее   утро»;   Рубцов   Н.М.   «Про   зайца»;   Сапгир   Г.В. «Считалки»,   «Скороговорки»,   «Людоед   и   принцесса,   или   Всѐ   наоборот»;   Серова   Е.В.  Новогоднее»; Соловьѐва П.С. «Подснежник», «Ночь и день»; Степанов В.А. «Что мы Родиной зовѐм?»; Токмакова И.П. «Мне грустно», «Куда в машинах снег везут»; Тютчев Ф.И. «Чародейкою зимою…», «Весенняя гроза»; Успенский Э.Н. «Память»; Чѐрный С. «На коньках», «Волшебник».</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Проза.</w:t>
      </w:r>
      <w:r w:rsidRPr="004D5E63">
        <w:rPr>
          <w:rFonts w:ascii="Times New Roman" w:eastAsia="Times New Roman" w:hAnsi="Times New Roman" w:cs="Times New Roman"/>
          <w:sz w:val="24"/>
          <w:szCs w:val="24"/>
        </w:rPr>
        <w:t xml:space="preserve"> Алексеев С.П. «Первый ночной таран»; Бианки В.В. «Тайна ночного леса»; Воробьѐв Е.З. «Обрывок провода»; Воскобойников В.М. «Когда Александр Пушкин был маленьким»; Житков Б.С. «Морские истории» (сборник рассказов), «Что я видел» (сборник рассказов); Зощенко М.М. «Рассказы о Лѐле и Миньке» (сборник рассказов); Коваль Ю.И.</w:t>
      </w:r>
      <w:r w:rsidR="00B866D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 xml:space="preserve">«Русачок-травник», «Стожок», «Алый»; Куприн А.И. «Слон»; Мартынова К., Василиади О. «Елка, кот и Новый год»; Носов Н.Н. «Заплатка», «Огурцы», «Мишкина каша»; Митяев А.В. «Мешок овсянки»; Погодин Р.П. «Жаба», «Шутка»; Пришвин М.М. «Лисичкин хлеб», «Изобретатель»; Ракитина Е. «Приключения новогодних игрушек», «Серѐжик»; Раскин А.Б. </w:t>
      </w:r>
      <w:r w:rsidRPr="004D5E63">
        <w:rPr>
          <w:rFonts w:ascii="Times New Roman" w:eastAsia="Times New Roman" w:hAnsi="Times New Roman" w:cs="Times New Roman"/>
          <w:sz w:val="24"/>
          <w:szCs w:val="24"/>
        </w:rPr>
        <w:lastRenderedPageBreak/>
        <w:t>«Как папа был маленьким» (сборник рассказов); Сладков Н.И. «Хитрющий зайчишка», «Синичка необыкновенная», «Почему ноябрь пегий»; Соколов-Микитов И.С. «Листопадничек»; Толстой Л.Н. «Филипок», «Лев и собачка», «Прыжок», «Акула», «Пожарные собаки»; Фадеева О. «Мне письмо!»; Чаплина В.В. «Кинули»; Шим Э.Ю. «Хлеб растет».</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Литературные сказки</w:t>
      </w:r>
      <w:r w:rsidRPr="004D5E63">
        <w:rPr>
          <w:rFonts w:ascii="Times New Roman" w:eastAsia="Times New Roman" w:hAnsi="Times New Roman" w:cs="Times New Roman"/>
          <w:sz w:val="24"/>
          <w:szCs w:val="24"/>
        </w:rPr>
        <w:t>. Гайдар А.П. «Сказка о Военной тайне, о Мальчише-Кибальчише и его твѐрдом слове», «Горячий камень»; Гаршин В.М. «Лягушка-путешественница»; Козлов С.Г.</w:t>
      </w:r>
      <w:r w:rsidR="00B866D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«Как Ёжик с Медвежонком звѐзды протирали»; Маршак С.Я. «Двенадцать месяцев»; Паустовский К.Г. «Тѐплый хлеб», «Дремучий медведь»; Прокофьева С.Л., Токмакова И.П. «Подарок для Снегурочки»; Ремизов А.М. «Гуси-лебеди», «Хлебный голос»; Скребицкий Г.А. «Всяк по- своему»; Соколов-Микитов И.С. «Соль Земли»; Чѐрный С. «Дневник Фокса Микки».</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u w:val="single"/>
        </w:rPr>
      </w:pPr>
      <w:r w:rsidRPr="004D5E63">
        <w:rPr>
          <w:rFonts w:ascii="Times New Roman" w:eastAsia="Times New Roman" w:hAnsi="Times New Roman" w:cs="Times New Roman"/>
          <w:sz w:val="24"/>
          <w:szCs w:val="24"/>
          <w:u w:val="single"/>
        </w:rPr>
        <w:t>Произведения поэтов и писателей разных стран.</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Поэзия.</w:t>
      </w:r>
      <w:r w:rsidRPr="004D5E63">
        <w:rPr>
          <w:rFonts w:ascii="Times New Roman" w:eastAsia="Times New Roman" w:hAnsi="Times New Roman" w:cs="Times New Roman"/>
          <w:sz w:val="24"/>
          <w:szCs w:val="24"/>
        </w:rPr>
        <w:t xml:space="preserve"> Брехт Б. «Зимний вечер через форточку» (пер. с нем. К. Орешина); Дриз О.О. «Как сделать утро волшебным» (пер. с евр. Т. Спендиаровой); Лир Э. «Лимерики» (пер. с англ. Г. Кружкова); Станчев Л. «Осенняя гамма» (пер. с болг. И.П. Токмаковой); Стивенсон Р.Л. «Вычитанные страны» (пер. с англ. Вл.Ф. Ходасевича).</w:t>
      </w:r>
    </w:p>
    <w:p w:rsidR="004F5437" w:rsidRPr="004D5E63" w:rsidRDefault="004F5437"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Литературные сказки</w:t>
      </w:r>
      <w:r w:rsidRPr="004D5E63">
        <w:rPr>
          <w:rFonts w:ascii="Times New Roman" w:eastAsia="Times New Roman" w:hAnsi="Times New Roman" w:cs="Times New Roman"/>
          <w:sz w:val="24"/>
          <w:szCs w:val="24"/>
        </w:rPr>
        <w:t xml:space="preserve">. Сказки-повести. Андерсен Г.Х. «Оле-Лукойе» (пер. с датск. А. Ганзен), «Соловей» (пер. с датск. А. Ганзен, пересказ Т. Габбе и А. Любарской), «Стойкий оловянный солдатик» (пер. с датск. А. Ганзен, пересказ Т. Габбе и А. Любарской), «Снежная Королева» (пер. с датск. А. Ганзен), «Русалочка» (пер. с датск. А. Ганзен); Гофман Э.Т.А. «Щелкунчик и мышиный Король» (пер. с нем. И. Татариновой); Киплинг Дж. Р. «Маугли» (пер. с англ. Н. Дарузес / И. Шустовой), «Кошка, которая гуляла сама по себе» (пер. с англ. К.И. Чуковского / Н. Дарузерс); Кэррол Л. «Алиса в стране чудес» (пер. с англ. Н. Демуровой, Г. Кружкова, А. Боченкова, стихи в пер. С.Я. Маршака, Д. Орловской, О. Седаковой), «Алиса в Зазеркалье» (пер. с англ. Н. Демуровой, Г. Кружкова, А. Боченкова, стихи в пер. С.Я. Маршака, Д. Орловской, О. Седаковой); Линдгрен А. «Три повести о Малыше и Карлсоне» (пер. со шведск. Л.З. Лунгиной); Нурдквист С. «История о том, как Финдус потерялся, когда был маленьким»; Поттер Б. «Сказка про Джемайму Нырнивлужу» (пер. с англ. И.П. Токмаковой); Распе Эрих Рудольф «Приключения барона Мюнхгаузена» (пер. с нем. К.И. Чуковского / Е.Н. Акимовой); Родари Дж. «Путешествие Голубой Стрелы» (пер. с итал. Ю. Ермаченко), «Джельсомино в Стране лжецов» (пер. с итал. А.Б. Махова); Топпелиус С. «Три ржаных колоска» (пер. со шведск. А. Любарской); Эме М. «Краски» (пер. с франц. И. </w:t>
      </w:r>
      <w:r w:rsidRPr="004D5E63">
        <w:rPr>
          <w:rFonts w:ascii="Times New Roman" w:eastAsia="Times New Roman" w:hAnsi="Times New Roman" w:cs="Times New Roman"/>
          <w:sz w:val="24"/>
          <w:szCs w:val="24"/>
        </w:rPr>
        <w:lastRenderedPageBreak/>
        <w:t>Кузнецовой); Янссон Т. «Муми-тролли» (пер. со шведск. В.А. Смирнова / И.П. Токмаковой), «Шляпа волшебника» (пер. со шведск. языка В.А. Смирнова / Л. Брауде).</w:t>
      </w:r>
    </w:p>
    <w:p w:rsidR="00B866D6" w:rsidRPr="004D5E63" w:rsidRDefault="00CE2AEF" w:rsidP="004F5437">
      <w:pPr>
        <w:widowControl w:val="0"/>
        <w:tabs>
          <w:tab w:val="left" w:pos="0"/>
        </w:tabs>
        <w:autoSpaceDE w:val="0"/>
        <w:autoSpaceDN w:val="0"/>
        <w:spacing w:after="0" w:line="360" w:lineRule="auto"/>
        <w:ind w:firstLine="567"/>
        <w:jc w:val="both"/>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 xml:space="preserve">3.4.1. </w:t>
      </w:r>
      <w:r w:rsidR="00B866D6" w:rsidRPr="004D5E63">
        <w:rPr>
          <w:rFonts w:ascii="Times New Roman" w:eastAsia="Times New Roman" w:hAnsi="Times New Roman" w:cs="Times New Roman"/>
          <w:b/>
          <w:sz w:val="24"/>
          <w:szCs w:val="24"/>
        </w:rPr>
        <w:t>Перечень музыкальных произведений</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b/>
          <w:i/>
          <w:sz w:val="24"/>
          <w:szCs w:val="24"/>
        </w:rPr>
      </w:pPr>
      <w:r w:rsidRPr="004D5E63">
        <w:rPr>
          <w:rFonts w:ascii="Times New Roman" w:eastAsia="Times New Roman" w:hAnsi="Times New Roman" w:cs="Times New Roman"/>
          <w:b/>
          <w:i/>
          <w:sz w:val="24"/>
          <w:szCs w:val="24"/>
        </w:rPr>
        <w:t>3.4.2.1. от 1 года 6 месяцев до 2 лет</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Слушание</w:t>
      </w:r>
      <w:r w:rsidRPr="004D5E63">
        <w:rPr>
          <w:rFonts w:ascii="Times New Roman" w:eastAsia="Times New Roman" w:hAnsi="Times New Roman" w:cs="Times New Roman"/>
          <w:sz w:val="24"/>
          <w:szCs w:val="24"/>
        </w:rPr>
        <w:t>. «Лошадка», муз. Е. Тиличеевой, сл. Н. Френкель; «Курочки и цыплята», муз. Е. Тиличеевой; «Вальс собачек», муз. А. Артоболевской; «Три подружки», муз. Д. Кабалевского; «Весело — грустно», муз. Л. Бетховена; «Марш», муз. С. Прокофьева; «Спортивный марш», муз. И. Дунаевского; «Наша Таня», «Уронили мишку», «Идет бычок», муз. Э. Елисеевой-Шмидт, стихи А. Барто; «Материнские ласки», «Жалоба», «Грустная песенка», «Вальс», муз. А. Гречанинова.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Пение и подпевание</w:t>
      </w:r>
      <w:r w:rsidRPr="004D5E63">
        <w:rPr>
          <w:rFonts w:ascii="Times New Roman" w:eastAsia="Times New Roman" w:hAnsi="Times New Roman" w:cs="Times New Roman"/>
          <w:sz w:val="24"/>
          <w:szCs w:val="24"/>
        </w:rPr>
        <w:t>. «Водичка», муз. Е. Тиличеевой, сл. А. Шибицкой; «Колыбельная», муз. М. Красева, сл. М. Чарной; «Машенька-Маша», рус. нар. мелодия, обраб. В. Герчик, сл. М. Невельштейн; «Воробей», рус. нар. мелодия; «Гули», «Баю-бай», «Едет паровоз», «Лиса», «Петушок», «Сорока», муз. С. Железнова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Музыкально-ритмические движения</w:t>
      </w:r>
      <w:r w:rsidRPr="004D5E63">
        <w:rPr>
          <w:rFonts w:ascii="Times New Roman" w:eastAsia="Times New Roman" w:hAnsi="Times New Roman" w:cs="Times New Roman"/>
          <w:sz w:val="24"/>
          <w:szCs w:val="24"/>
        </w:rPr>
        <w:t>. «Марш и бег», муз. Р. Рустамова; «Постучим палочками», рус. нар. мелодия; «Бубен», рус. нар. мелодия, обраб. М. Раухвергера; «Барабан», муз. Г. Фрида; «Мишка», муз. Е. Тиличеевой, сл. Н. Френкель; «Догонялки», муз. Н. Александровой, сл. Т. Бабаджан, И. Плакиды;</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Пляска.</w:t>
      </w:r>
      <w:r w:rsidRPr="004D5E63">
        <w:rPr>
          <w:rFonts w:ascii="Times New Roman" w:eastAsia="Times New Roman" w:hAnsi="Times New Roman" w:cs="Times New Roman"/>
          <w:sz w:val="24"/>
          <w:szCs w:val="24"/>
        </w:rPr>
        <w:t xml:space="preserve"> «Вот как хорошо», муз. Т. Попатенко, сл. О. Высотской; «Вот как пляшем», белорус. нар. мелодия, обр. Р. Рустамова; «Солнышко сияет», сл. и муз. М. Чарной</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Образные упражнения</w:t>
      </w:r>
      <w:r w:rsidRPr="004D5E63">
        <w:rPr>
          <w:rFonts w:ascii="Times New Roman" w:eastAsia="Times New Roman" w:hAnsi="Times New Roman" w:cs="Times New Roman"/>
          <w:sz w:val="24"/>
          <w:szCs w:val="24"/>
        </w:rPr>
        <w:t>. «Идет мишка», муз. В. Ребикова; «Скачет зайка», рус. нар. мелодия, обр. Ан. Александрова; «Лошадка», муз. Е. Тиличеевой; «Зайчики и лисичка», муз. Б. Финоровского, сл. В. Антоновой; «Птичка летает», «Птичка клюет», муз. Г. Фрида; «Цыплята и курочка», муз. А. Филиппенко.</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Игры с пением</w:t>
      </w:r>
      <w:r w:rsidRPr="004D5E63">
        <w:rPr>
          <w:rFonts w:ascii="Times New Roman" w:eastAsia="Times New Roman" w:hAnsi="Times New Roman" w:cs="Times New Roman"/>
          <w:sz w:val="24"/>
          <w:szCs w:val="24"/>
        </w:rPr>
        <w:t>. «Зайка», «Солнышко», «Идет коза рогатая», «Петушок», рус. нар. игры, муз. А. Гречанинова; «Зайчик», муз. А. Лядова; «Воробушки и кошка», нем. плясовая мелодия, сл. А. Ануфриевой; «Прокати, лошадка, нас!», муз. В. Агафонникова и К. Козыревой, сл. И. Михайловой; «Мы умеем», «Прятки», муз. Т. Ломовой; «Разноцветные флажки», рус. нар. мелодия.</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Инсценирование. рус. нар. сказок</w:t>
      </w:r>
      <w:r w:rsidRPr="004D5E63">
        <w:rPr>
          <w:rFonts w:ascii="Times New Roman" w:eastAsia="Times New Roman" w:hAnsi="Times New Roman" w:cs="Times New Roman"/>
          <w:sz w:val="24"/>
          <w:szCs w:val="24"/>
        </w:rPr>
        <w:t xml:space="preserve"> («Репка», «Курочка Ряба»), песен («Пастушок», муз. А. Филиппенко; «Петрушка и Бобик», муз. Е. Макшанцевой), показ кукольных спектаклей («Петрушкины друзья», Т. Караманенко; «Зайка простудился», М. Буш; «Любочка и ее помощники», А. Колобова; «Игрушки», А. Барто). «Бабочки», обыгрывание рус. нар. потешек, </w:t>
      </w:r>
      <w:r w:rsidRPr="004D5E63">
        <w:rPr>
          <w:rFonts w:ascii="Times New Roman" w:eastAsia="Times New Roman" w:hAnsi="Times New Roman" w:cs="Times New Roman"/>
          <w:sz w:val="24"/>
          <w:szCs w:val="24"/>
        </w:rPr>
        <w:lastRenderedPageBreak/>
        <w:t>сюрпризные моменты: «Чудесный мешочек», «Волшебный сундучок», «Кто к нам пришел?», «В лесу», муз. Е. Тиличеевой; «Праздник», «Музыкальные инструменты», муз. Г. Фрида; «Воронята», муз. М. Раухвергера.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b/>
          <w:i/>
          <w:sz w:val="24"/>
          <w:szCs w:val="24"/>
        </w:rPr>
      </w:pPr>
      <w:r w:rsidRPr="004D5E63">
        <w:rPr>
          <w:rFonts w:ascii="Times New Roman" w:eastAsia="Times New Roman" w:hAnsi="Times New Roman" w:cs="Times New Roman"/>
          <w:b/>
          <w:i/>
          <w:sz w:val="24"/>
          <w:szCs w:val="24"/>
        </w:rPr>
        <w:t>3.4.2.2. От 2 до 3 лет</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Слушание.</w:t>
      </w:r>
      <w:r w:rsidRPr="004D5E63">
        <w:rPr>
          <w:rFonts w:ascii="Times New Roman" w:eastAsia="Times New Roman" w:hAnsi="Times New Roman" w:cs="Times New Roman"/>
          <w:sz w:val="24"/>
          <w:szCs w:val="24"/>
        </w:rPr>
        <w:t xml:space="preserve"> «Наша погремушка», муз. И. Арсеева, сл. И. Черницкой; «Весною», «Осенью», муз. С. Майкапара; «Цветики», муз. В. Карасевой, сл. Н. Френкель; «Вот как мы умеем», «Марш и бег», муз. Е. Тиличеевой, сл. Н. Френкель; «Кошечка» (к игре «Кошка и котята»), муз. В. Витлина, сл. Н. Найденовой; «Микита», белорус. нар. мелодия, обраб. С. Полонского; «Пляска с платочком», муз. Е. Тиличеевой, сл. И. Грантовской; «Полянка», рус. нар. мелодия, обраб. Г. Фрида; «Утро», муз. Г. Гриневича, сл. С. Прокофьевой;</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Пение.</w:t>
      </w:r>
      <w:r w:rsidRPr="004D5E63">
        <w:rPr>
          <w:rFonts w:ascii="Times New Roman" w:eastAsia="Times New Roman" w:hAnsi="Times New Roman" w:cs="Times New Roman"/>
          <w:sz w:val="24"/>
          <w:szCs w:val="24"/>
        </w:rPr>
        <w:t xml:space="preserve"> «Баю» (колыбельная), муз. М. Раухвергера; «Белые гуси», муз. М. Красева, сл. М. Клоковой; «Где ты, зайка?», обраб. Е. Тиличеевой; «Дождик», рус. нар. мелодия, обраб. B. Фере;</w:t>
      </w:r>
      <w:r w:rsidR="002117E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«Елочка», муз. Е. Тиличеевой, сл. М. Булатова; «Зима», муз. В. Карасевой, сл. Н. Френкель;</w:t>
      </w:r>
      <w:r w:rsidR="002117E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«Кошечка», муз. В. Витлина, сл. Н. Найденовой; «Ладушки», рус. нар. мелодия; «Птичка», муз. М. Раухвергера, сл. А. Барто; «Собачка», муз. М. Раухвергера, сл. Н. Комиссаровой; «Цыплята», муз. А. Филиппенко, сл. Т. Волгиной; «Колокольчик», муз. И. Арсеева, сл. И. Черницкой;</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rPr>
        <w:t>Музыкально-ритмические движения</w:t>
      </w:r>
      <w:r w:rsidRPr="004D5E63">
        <w:rPr>
          <w:rFonts w:ascii="Times New Roman" w:eastAsia="Times New Roman" w:hAnsi="Times New Roman" w:cs="Times New Roman"/>
          <w:sz w:val="24"/>
          <w:szCs w:val="24"/>
        </w:rPr>
        <w:t>. «Дождик», муз. и сл. Е. Макшанцевой; «Воробушки», «Погремушка, попляши», «Колокольчик», «Погуляем», муз. И. Арсеева, сл. И. Черницкой; «Вот как мы умеем», муз. Е. Тиличеевой, сл. Н. Френкель;</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Рассказы с музыкальными иллюстрациями</w:t>
      </w:r>
      <w:r w:rsidRPr="004D5E63">
        <w:rPr>
          <w:rFonts w:ascii="Times New Roman" w:eastAsia="Times New Roman" w:hAnsi="Times New Roman" w:cs="Times New Roman"/>
          <w:sz w:val="24"/>
          <w:szCs w:val="24"/>
        </w:rPr>
        <w:t>. «Птички», муз. Г. Фрида; «Праздничная прогулка», муз. Ан. Александрова.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Игры с пением</w:t>
      </w:r>
      <w:r w:rsidRPr="004D5E63">
        <w:rPr>
          <w:rFonts w:ascii="Times New Roman" w:eastAsia="Times New Roman" w:hAnsi="Times New Roman" w:cs="Times New Roman"/>
          <w:sz w:val="24"/>
          <w:szCs w:val="24"/>
        </w:rPr>
        <w:t>. «Игра с мишкой», муз. Г. Финаровского; « «Кто у нас хороший?», рус. нар. песня.</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Музыкальные забавы</w:t>
      </w:r>
      <w:r w:rsidRPr="004D5E63">
        <w:rPr>
          <w:rFonts w:ascii="Times New Roman" w:eastAsia="Times New Roman" w:hAnsi="Times New Roman" w:cs="Times New Roman"/>
          <w:sz w:val="24"/>
          <w:szCs w:val="24"/>
        </w:rPr>
        <w:t>. «Из-за леса, из-за гор», Т. Казакова; «Котик и козлик», муз. Ц. Кюи</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Инсценирование</w:t>
      </w:r>
      <w:r w:rsidRPr="004D5E63">
        <w:rPr>
          <w:rFonts w:ascii="Times New Roman" w:eastAsia="Times New Roman" w:hAnsi="Times New Roman" w:cs="Times New Roman"/>
          <w:b/>
          <w:sz w:val="24"/>
          <w:szCs w:val="24"/>
          <w:u w:val="single"/>
        </w:rPr>
        <w:tab/>
        <w:t>песен</w:t>
      </w: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t>«Кошка</w:t>
      </w:r>
      <w:r w:rsidRPr="004D5E63">
        <w:rPr>
          <w:rFonts w:ascii="Times New Roman" w:eastAsia="Times New Roman" w:hAnsi="Times New Roman" w:cs="Times New Roman"/>
          <w:sz w:val="24"/>
          <w:szCs w:val="24"/>
        </w:rPr>
        <w:tab/>
        <w:t>и</w:t>
      </w:r>
      <w:r w:rsidRPr="004D5E63">
        <w:rPr>
          <w:rFonts w:ascii="Times New Roman" w:eastAsia="Times New Roman" w:hAnsi="Times New Roman" w:cs="Times New Roman"/>
          <w:sz w:val="24"/>
          <w:szCs w:val="24"/>
        </w:rPr>
        <w:tab/>
        <w:t>котенок»,</w:t>
      </w:r>
      <w:r w:rsidRPr="004D5E63">
        <w:rPr>
          <w:rFonts w:ascii="Times New Roman" w:eastAsia="Times New Roman" w:hAnsi="Times New Roman" w:cs="Times New Roman"/>
          <w:sz w:val="24"/>
          <w:szCs w:val="24"/>
        </w:rPr>
        <w:tab/>
        <w:t>муз.</w:t>
      </w:r>
      <w:r w:rsidRPr="004D5E63">
        <w:rPr>
          <w:rFonts w:ascii="Times New Roman" w:eastAsia="Times New Roman" w:hAnsi="Times New Roman" w:cs="Times New Roman"/>
          <w:sz w:val="24"/>
          <w:szCs w:val="24"/>
        </w:rPr>
        <w:tab/>
        <w:t>М.</w:t>
      </w:r>
      <w:r w:rsidRPr="004D5E63">
        <w:rPr>
          <w:rFonts w:ascii="Times New Roman" w:eastAsia="Times New Roman" w:hAnsi="Times New Roman" w:cs="Times New Roman"/>
          <w:sz w:val="24"/>
          <w:szCs w:val="24"/>
        </w:rPr>
        <w:tab/>
        <w:t>Красева, сл. О. Высотской; «Неваляшки», муз. З. Левиной; Компанейца</w:t>
      </w:r>
    </w:p>
    <w:p w:rsidR="00CE2AEF" w:rsidRPr="004D5E63" w:rsidRDefault="002117E6"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b/>
          <w:i/>
          <w:sz w:val="24"/>
          <w:szCs w:val="24"/>
        </w:rPr>
      </w:pPr>
      <w:r w:rsidRPr="004D5E63">
        <w:rPr>
          <w:rFonts w:ascii="Times New Roman" w:eastAsia="Times New Roman" w:hAnsi="Times New Roman" w:cs="Times New Roman"/>
          <w:b/>
          <w:i/>
          <w:sz w:val="24"/>
          <w:szCs w:val="24"/>
        </w:rPr>
        <w:t>3.4.2.3. О</w:t>
      </w:r>
      <w:r w:rsidR="00CE2AEF" w:rsidRPr="004D5E63">
        <w:rPr>
          <w:rFonts w:ascii="Times New Roman" w:eastAsia="Times New Roman" w:hAnsi="Times New Roman" w:cs="Times New Roman"/>
          <w:b/>
          <w:i/>
          <w:sz w:val="24"/>
          <w:szCs w:val="24"/>
        </w:rPr>
        <w:t>т 3 до 4 лет</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Слушание.</w:t>
      </w:r>
      <w:r w:rsidRPr="004D5E63">
        <w:rPr>
          <w:rFonts w:ascii="Times New Roman" w:eastAsia="Times New Roman" w:hAnsi="Times New Roman" w:cs="Times New Roman"/>
          <w:sz w:val="24"/>
          <w:szCs w:val="24"/>
        </w:rPr>
        <w:t xml:space="preserve"> «Грустный дождик», «Вальс», муз. Д. Кабалевского; «Осенью», муз. С. Майкапара; «Марш», муз. М. Журбина; «Ласковая песенка», муз. М. Раухвергера, сл. Т. Мираджи;</w:t>
      </w:r>
      <w:r w:rsidR="002117E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«Колыбельная», муз. С. Разаренова; «Мишка с куклой пляшут полечку», муз. М. Качурбиной;</w:t>
      </w:r>
      <w:r w:rsidR="002117E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 xml:space="preserve">«Зайчик», муз. Л. Лядовой; «Медведь», муз. Е. Тиличеевой; «Резвушка» и </w:t>
      </w:r>
      <w:r w:rsidRPr="004D5E63">
        <w:rPr>
          <w:rFonts w:ascii="Times New Roman" w:eastAsia="Times New Roman" w:hAnsi="Times New Roman" w:cs="Times New Roman"/>
          <w:sz w:val="24"/>
          <w:szCs w:val="24"/>
        </w:rPr>
        <w:lastRenderedPageBreak/>
        <w:t>«Капризуля», муз. В. Волкова; «Дождик», муз. Н. Любарского; «Воробей», муз. А. Руббах; «Игра в лошадки», муз. П. Чайковского; «Дождик и радуга», муз. С. Прокофьева; «Со вьюном я хожу», рус. нар. песня; «Лесные картинки», муз. Ю. Слонова.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b/>
          <w:sz w:val="24"/>
          <w:szCs w:val="24"/>
          <w:u w:val="single"/>
        </w:rPr>
      </w:pPr>
      <w:r w:rsidRPr="004D5E63">
        <w:rPr>
          <w:rFonts w:ascii="Times New Roman" w:eastAsia="Times New Roman" w:hAnsi="Times New Roman" w:cs="Times New Roman"/>
          <w:b/>
          <w:sz w:val="24"/>
          <w:szCs w:val="24"/>
          <w:u w:val="single"/>
        </w:rPr>
        <w:t>Пение</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Упражнения на развитие слуха и голоса</w:t>
      </w:r>
      <w:r w:rsidRPr="004D5E63">
        <w:rPr>
          <w:rFonts w:ascii="Times New Roman" w:eastAsia="Times New Roman" w:hAnsi="Times New Roman" w:cs="Times New Roman"/>
          <w:sz w:val="24"/>
          <w:szCs w:val="24"/>
        </w:rPr>
        <w:t>. «Лю-лю, бай», рус. нар. колыбельная; «Я иду с цветами», муз. Е. Тиличеевой, сл. Л. Дымовой; «Маме улыбаемся», муз. В. Агафонникова, сл. З.Петровой; пение народной потешки «Солнышко-ведрышко; муз. В. Карасевой, сл. народные;</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Песни.</w:t>
      </w:r>
      <w:r w:rsidRPr="004D5E63">
        <w:rPr>
          <w:rFonts w:ascii="Times New Roman" w:eastAsia="Times New Roman" w:hAnsi="Times New Roman" w:cs="Times New Roman"/>
          <w:sz w:val="24"/>
          <w:szCs w:val="24"/>
        </w:rPr>
        <w:t xml:space="preserve"> «Петушок» и   «Ладушки»,   рус.   нар. песни;   «Зайчик»,   рус.   нар. песня, обр. Н. Лобачева; «Зима», муз. В. Карасевой, сл. Н. Френкель; «Наша елочка», муз. М. Красева, сл. М. Клоковой; «Прокати, лошадка, нас», муз. В. Агафонникова и К. Козыревой, сл. И. Михайловой;</w:t>
      </w:r>
      <w:r w:rsidR="002117E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«Маме песенку пою», муз. Т. Попатенко, сл. Е. Авдиенко; «Цыплята», муз. А. Филиппенко, сл. Т. Волгиной.</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Песенное творчество</w:t>
      </w:r>
      <w:r w:rsidRPr="004D5E63">
        <w:rPr>
          <w:rFonts w:ascii="Times New Roman" w:eastAsia="Times New Roman" w:hAnsi="Times New Roman" w:cs="Times New Roman"/>
          <w:sz w:val="24"/>
          <w:szCs w:val="24"/>
        </w:rPr>
        <w:t>. «Бай-бай, бай-бай», «Лю-лю, бай», рус. нар. колыбельные; «Как тебя зовут?», «Cпой колыбельную», «Ах ты, котенька-коток», рус. нар. колыбельная; придумывание колыбельной мелодии и плясовой мелодии.</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b/>
          <w:sz w:val="24"/>
          <w:szCs w:val="24"/>
          <w:u w:val="single"/>
        </w:rPr>
      </w:pPr>
      <w:r w:rsidRPr="004D5E63">
        <w:rPr>
          <w:rFonts w:ascii="Times New Roman" w:eastAsia="Times New Roman" w:hAnsi="Times New Roman" w:cs="Times New Roman"/>
          <w:b/>
          <w:sz w:val="24"/>
          <w:szCs w:val="24"/>
          <w:u w:val="single"/>
        </w:rPr>
        <w:t>Музыкально-ритмические движения</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Игровые упражнения. ходьба и бег под музыку «Марш и бег» Ан. Александрова; «Скачут лошадки», муз. Т. Попатенко; «Шагаем как физкультурники», муз. Т. Ломовой; «Топотушки», муз. М. Раухвергера; «Птички летают», муз. Л. Банниковой; перекатывание мяча под музыку Д. Шостаковича (вальс-шутка); бег с хлопками под музыку Р. Шумана (игра в жмурки).</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Этюды-драматизации</w:t>
      </w:r>
      <w:r w:rsidRPr="004D5E63">
        <w:rPr>
          <w:rFonts w:ascii="Times New Roman" w:eastAsia="Times New Roman" w:hAnsi="Times New Roman" w:cs="Times New Roman"/>
          <w:sz w:val="24"/>
          <w:szCs w:val="24"/>
        </w:rPr>
        <w:t>. «Смело идти и прятаться», муз. И. Беркович («Марш»); «Зайцы и лиса», муз. Е. Вихаревой; «Медвежата», муз. М. Красева, сл. Н. Френкель; «Птички летают», муз. Л. Банниковой; «Жуки», венгер. нар. мелодия, обраб. Л. Вишкарева.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Игры.</w:t>
      </w:r>
      <w:r w:rsidRPr="004D5E63">
        <w:rPr>
          <w:rFonts w:ascii="Times New Roman" w:eastAsia="Times New Roman" w:hAnsi="Times New Roman" w:cs="Times New Roman"/>
          <w:sz w:val="24"/>
          <w:szCs w:val="24"/>
        </w:rPr>
        <w:t xml:space="preserve"> «Солнышко и дождик», муз. М. Раухвергера, сл. А. Барто; «Жмурки с Мишкой», муз. Ф. Флотова; «Где погремушки?», муз. Ан. Александрова; «Заинька, выходи», муз. Е. Тиличеевой;</w:t>
      </w:r>
      <w:r w:rsidR="002117E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«Игра с куклой», муз. В. Карасевой; «Ходит Ваня», рус. нар. песня, обр. Н. Метлова;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Хороводы и пляски</w:t>
      </w:r>
      <w:r w:rsidRPr="004D5E63">
        <w:rPr>
          <w:rFonts w:ascii="Times New Roman" w:eastAsia="Times New Roman" w:hAnsi="Times New Roman" w:cs="Times New Roman"/>
          <w:sz w:val="24"/>
          <w:szCs w:val="24"/>
        </w:rPr>
        <w:t xml:space="preserve">.   «Пляска с погремушками»,   муз.   и сл.   В.   Антоновой;   «Пальчики и ручки», рус. нар. мелодия, обраб. М. Раухвергера; танец с листочками под рус. нар. плясовую мелодию; «Пляска с листочками», муз. Н. Китаевой, сл. А. Ануфриевой; «Танец около елки», муз. Р. Равина, сл. П. Границыной; танец с платочками под рус. нар. </w:t>
      </w:r>
      <w:r w:rsidRPr="004D5E63">
        <w:rPr>
          <w:rFonts w:ascii="Times New Roman" w:eastAsia="Times New Roman" w:hAnsi="Times New Roman" w:cs="Times New Roman"/>
          <w:sz w:val="24"/>
          <w:szCs w:val="24"/>
        </w:rPr>
        <w:lastRenderedPageBreak/>
        <w:t>мелодию; «По улице мостовой», рус. нар. мелодия, обр. Т. Ломовой; «Греет солнышко теплее», муз. Т. Вилькорейской, сл. О. Высотской; «Помирились», муз. Т. Вилькорейской.</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Характерные танцы</w:t>
      </w:r>
      <w:r w:rsidRPr="004D5E63">
        <w:rPr>
          <w:rFonts w:ascii="Times New Roman" w:eastAsia="Times New Roman" w:hAnsi="Times New Roman" w:cs="Times New Roman"/>
          <w:sz w:val="24"/>
          <w:szCs w:val="24"/>
        </w:rPr>
        <w:t>. «Танец снежинок», муз. Бекмана; «Фонарики», муз. Р. Рустамова;</w:t>
      </w:r>
      <w:r w:rsidR="002117E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«Танец зайчиков», рус. нар. мелодия; «Вышли куклы танцевать», муз. В. Витлина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Развитие танцевально-игрового творчества</w:t>
      </w:r>
      <w:r w:rsidRPr="004D5E63">
        <w:rPr>
          <w:rFonts w:ascii="Times New Roman" w:eastAsia="Times New Roman" w:hAnsi="Times New Roman" w:cs="Times New Roman"/>
          <w:sz w:val="24"/>
          <w:szCs w:val="24"/>
        </w:rPr>
        <w:t>. «Пляска», муз. Р. Рустамова; «Зайцы», муз. Е. Тиличеевой; «Веселые ножки», рус. нар. мелодия, обраб. В. Агафонникова; «Волшебные платочки», рус. нар. мелодия, обраб. Р. Рустамова.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b/>
          <w:sz w:val="24"/>
          <w:szCs w:val="24"/>
          <w:u w:val="single"/>
        </w:rPr>
      </w:pPr>
      <w:r w:rsidRPr="004D5E63">
        <w:rPr>
          <w:rFonts w:ascii="Times New Roman" w:eastAsia="Times New Roman" w:hAnsi="Times New Roman" w:cs="Times New Roman"/>
          <w:b/>
          <w:sz w:val="24"/>
          <w:szCs w:val="24"/>
          <w:u w:val="single"/>
        </w:rPr>
        <w:t>Музыкально-дидактические игры</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Развитие   звуковысотного   слуха.</w:t>
      </w:r>
      <w:r w:rsidRPr="004D5E63">
        <w:rPr>
          <w:rFonts w:ascii="Times New Roman" w:eastAsia="Times New Roman" w:hAnsi="Times New Roman" w:cs="Times New Roman"/>
          <w:sz w:val="24"/>
          <w:szCs w:val="24"/>
        </w:rPr>
        <w:tab/>
        <w:t>«Птицы</w:t>
      </w:r>
      <w:r w:rsidRPr="004D5E63">
        <w:rPr>
          <w:rFonts w:ascii="Times New Roman" w:eastAsia="Times New Roman" w:hAnsi="Times New Roman" w:cs="Times New Roman"/>
          <w:sz w:val="24"/>
          <w:szCs w:val="24"/>
        </w:rPr>
        <w:tab/>
        <w:t>и птенчики»,</w:t>
      </w:r>
      <w:r w:rsidRPr="004D5E63">
        <w:rPr>
          <w:rFonts w:ascii="Times New Roman" w:eastAsia="Times New Roman" w:hAnsi="Times New Roman" w:cs="Times New Roman"/>
          <w:sz w:val="24"/>
          <w:szCs w:val="24"/>
        </w:rPr>
        <w:tab/>
        <w:t>«Веселые   матрешки», «Три медведя».</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Развитие ритмического слуха</w:t>
      </w:r>
      <w:r w:rsidRPr="004D5E63">
        <w:rPr>
          <w:rFonts w:ascii="Times New Roman" w:eastAsia="Times New Roman" w:hAnsi="Times New Roman" w:cs="Times New Roman"/>
          <w:sz w:val="24"/>
          <w:szCs w:val="24"/>
        </w:rPr>
        <w:t>. «Кто как идет?», «Веселые дудочки». Развитие тембрового и динамического слуха. «Громко — тихо», «Узнай свой инструмент»; «Колокольчики».</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Определение жанра и развитие памяти</w:t>
      </w:r>
      <w:r w:rsidRPr="004D5E63">
        <w:rPr>
          <w:rFonts w:ascii="Times New Roman" w:eastAsia="Times New Roman" w:hAnsi="Times New Roman" w:cs="Times New Roman"/>
          <w:sz w:val="24"/>
          <w:szCs w:val="24"/>
        </w:rPr>
        <w:t>. «Что делает кукла?», «Узнай   и спой   песню по картинке».</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Подыгрывание на детских ударных музыкальных инструментах. Народные мелодии.</w:t>
      </w:r>
    </w:p>
    <w:p w:rsidR="00CE2AEF" w:rsidRPr="004D5E63" w:rsidRDefault="002117E6"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b/>
          <w:i/>
          <w:sz w:val="24"/>
          <w:szCs w:val="24"/>
        </w:rPr>
      </w:pPr>
      <w:r w:rsidRPr="004D5E63">
        <w:rPr>
          <w:rFonts w:ascii="Times New Roman" w:eastAsia="Times New Roman" w:hAnsi="Times New Roman" w:cs="Times New Roman"/>
          <w:b/>
          <w:i/>
          <w:sz w:val="24"/>
          <w:szCs w:val="24"/>
        </w:rPr>
        <w:t>3.4.2.4 О</w:t>
      </w:r>
      <w:r w:rsidR="00CE2AEF" w:rsidRPr="004D5E63">
        <w:rPr>
          <w:rFonts w:ascii="Times New Roman" w:eastAsia="Times New Roman" w:hAnsi="Times New Roman" w:cs="Times New Roman"/>
          <w:b/>
          <w:i/>
          <w:sz w:val="24"/>
          <w:szCs w:val="24"/>
        </w:rPr>
        <w:t>т 4 лет до 5 лет</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Слушание.</w:t>
      </w:r>
      <w:r w:rsidRPr="004D5E63">
        <w:rPr>
          <w:rFonts w:ascii="Times New Roman" w:eastAsia="Times New Roman" w:hAnsi="Times New Roman" w:cs="Times New Roman"/>
          <w:sz w:val="24"/>
          <w:szCs w:val="24"/>
        </w:rPr>
        <w:t xml:space="preserve"> «Ах ты, береза», рус. нар. песня; «Осенняя песенка», муз. Д. Васильева-Буглая, сл. А. Плещеева; «Музыкальный ящик» (из «Альбома пьес для детей» Г. Свиридова); «Вальс снежных хлопьев» из балета «Щелкунчик», муз. П. Чайковского; «Итальянская полька», муз. С. Рахманинова; «Как у наших у ворот», рус. нар. мелодия; «Мама», муз. П. Чайковского, «Смелый наездник» (из «Альбома для юношества») Р. Шумана; «Жаворонок», муз. М. Глинки; «Марш», муз. С. Прокофьева;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b/>
          <w:sz w:val="24"/>
          <w:szCs w:val="24"/>
          <w:u w:val="single"/>
        </w:rPr>
      </w:pPr>
      <w:r w:rsidRPr="004D5E63">
        <w:rPr>
          <w:rFonts w:ascii="Times New Roman" w:eastAsia="Times New Roman" w:hAnsi="Times New Roman" w:cs="Times New Roman"/>
          <w:b/>
          <w:sz w:val="24"/>
          <w:szCs w:val="24"/>
          <w:u w:val="single"/>
        </w:rPr>
        <w:t>Пение</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Упражнения на развитие слуха и голоса</w:t>
      </w:r>
      <w:r w:rsidRPr="004D5E63">
        <w:rPr>
          <w:rFonts w:ascii="Times New Roman" w:eastAsia="Times New Roman" w:hAnsi="Times New Roman" w:cs="Times New Roman"/>
          <w:sz w:val="24"/>
          <w:szCs w:val="24"/>
        </w:rPr>
        <w:t>. «Путаница» — песня-шутка; муз. Е. Тиличеевой, сл. К. Чуковского, «Кукушечка», рус. нар. песня, обраб. И. Арсеева; «Паучок» и «Кисонька- мурысонька», рус. нар. песни; заклички: «Ой, кулики! Весна поет!» и «Жаворонушки, прилетите!»;</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Песни.</w:t>
      </w:r>
      <w:r w:rsidRPr="004D5E63">
        <w:rPr>
          <w:rFonts w:ascii="Times New Roman" w:eastAsia="Times New Roman" w:hAnsi="Times New Roman" w:cs="Times New Roman"/>
          <w:sz w:val="24"/>
          <w:szCs w:val="24"/>
        </w:rPr>
        <w:t xml:space="preserve"> «Осень», муз. И. Кишко, сл. Т. Волгиной; «Санки», муз. М. Красева, сл. О. Высотской; «Зима прошла», муз. Н. Метлова, сл. М. Клоковой; «Подарок маме», муз. А. Филиппенко, сл. Т. Волгиной; «Воробей», муз. В. Герчик, сл. А. Чельцова; «Дождик», муз. М. Красева, сл. Н. Френкель; «</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b/>
          <w:sz w:val="24"/>
          <w:szCs w:val="24"/>
          <w:u w:val="single"/>
        </w:rPr>
      </w:pPr>
      <w:r w:rsidRPr="004D5E63">
        <w:rPr>
          <w:rFonts w:ascii="Times New Roman" w:eastAsia="Times New Roman" w:hAnsi="Times New Roman" w:cs="Times New Roman"/>
          <w:b/>
          <w:sz w:val="24"/>
          <w:szCs w:val="24"/>
          <w:u w:val="single"/>
        </w:rPr>
        <w:t>Музыкально-ритмические движения</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lastRenderedPageBreak/>
        <w:t>Игровые упражнения</w:t>
      </w:r>
      <w:r w:rsidRPr="004D5E63">
        <w:rPr>
          <w:rFonts w:ascii="Times New Roman" w:eastAsia="Times New Roman" w:hAnsi="Times New Roman" w:cs="Times New Roman"/>
          <w:sz w:val="24"/>
          <w:szCs w:val="24"/>
        </w:rPr>
        <w:t>. «Пружинки» под рус. нар. мелодию; ходьба под «Марш», муз. И. Беркович; «Веселые мячики» (подпрыгивание и бег), муз. М. Сатулиной; лиса и зайцы под муз. А. Майкапара «В садике»; ходит медведь под муз. «Этюд» К. Черни; «Полька», муз. М. Глинки;</w:t>
      </w:r>
      <w:r w:rsidR="002117E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«Всадники», муз. В. Витлина; потопаем, покружимся под рус. нар. мелодии; «Петух», муз. Т. Ломовой; «Кукла», муз. М. Старокадомского; «Упражнения с цветами» под муз. «Вальса» А. Жилина;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Этюды-драматизации</w:t>
      </w:r>
      <w:r w:rsidRPr="004D5E63">
        <w:rPr>
          <w:rFonts w:ascii="Times New Roman" w:eastAsia="Times New Roman" w:hAnsi="Times New Roman" w:cs="Times New Roman"/>
          <w:sz w:val="24"/>
          <w:szCs w:val="24"/>
        </w:rPr>
        <w:t>. «Барабанщик», муз. М. Красева; «Танец осенних листочков», муз. А. Филиппенко, сл. Е. Макшанцевой; «Барабанщики», муз. Д. Кабалевского и С. Левидова;</w:t>
      </w:r>
      <w:r w:rsidR="002117E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«Считалка», «Катилось яблоко», муз. В. Агафонникова;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Хороводы и пляски</w:t>
      </w:r>
      <w:r w:rsidRPr="004D5E63">
        <w:rPr>
          <w:rFonts w:ascii="Times New Roman" w:eastAsia="Times New Roman" w:hAnsi="Times New Roman" w:cs="Times New Roman"/>
          <w:sz w:val="24"/>
          <w:szCs w:val="24"/>
        </w:rPr>
        <w:t>. «Топ и хлоп», муз. Т. Назарова-Метнер, сл. Е. Каргановой; «Танец с ложками» под рус. нар. мелодию; новогодние хороводы по выбору музыкального руководителя;</w:t>
      </w:r>
      <w:r w:rsidR="002117E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«Танец с платочками», рус. нар. мелодия; «Кто у нас хороший?», муз. Ан. Александрова, сл. народные.</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Характерные танцы</w:t>
      </w:r>
      <w:r w:rsidRPr="004D5E63">
        <w:rPr>
          <w:rFonts w:ascii="Times New Roman" w:eastAsia="Times New Roman" w:hAnsi="Times New Roman" w:cs="Times New Roman"/>
          <w:sz w:val="24"/>
          <w:szCs w:val="24"/>
        </w:rPr>
        <w:t>. «Снежинки», муз. О. Берта, обраб. Н. Метлова; «Танец зайчат» под</w:t>
      </w:r>
      <w:r w:rsidR="002117E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«Польку» И. Штрауса; «Снежинки», муз. Т. Ломовой; «Бусинки» под «Галоп» И. Дунаевского;</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Музыкальные игры.</w:t>
      </w:r>
      <w:r w:rsidRPr="004D5E63">
        <w:rPr>
          <w:rFonts w:ascii="Times New Roman" w:eastAsia="Times New Roman" w:hAnsi="Times New Roman" w:cs="Times New Roman"/>
          <w:sz w:val="24"/>
          <w:szCs w:val="24"/>
        </w:rPr>
        <w:t xml:space="preserve"> «Курочка и петушок», муз. Г. Фрида; «Жмурки», муз. Ф. Флотова;</w:t>
      </w:r>
      <w:r w:rsidR="002117E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«Медведь и заяц», муз. В. Ребикова; «Самолеты», муз. М. Магиденко; «Найди себе пару», муз. Т. Ломовой; «Займи домик», муз. М. Магиденко; «Ловишки», рус. нар. мелодия, обраб. А. Сидельникова.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Игры с пением</w:t>
      </w:r>
      <w:r w:rsidRPr="004D5E63">
        <w:rPr>
          <w:rFonts w:ascii="Times New Roman" w:eastAsia="Times New Roman" w:hAnsi="Times New Roman" w:cs="Times New Roman"/>
          <w:sz w:val="24"/>
          <w:szCs w:val="24"/>
        </w:rPr>
        <w:t>. «Огородная-хороводная», муз. Б. Можжевелова, сл. А. Пассовой; «Гуси, лебеди и волк», муз. Е. Тиличеевой, сл. М. Булатова; «Мы на луг ходили», муз. А. Филиппенко, сл. Н. Кукловской; «Веселая девочка Таня», муз. А. Филиппенко, сл. Н. Кукловской и Р. Борисовой.</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Песенное творчество</w:t>
      </w:r>
      <w:r w:rsidRPr="004D5E63">
        <w:rPr>
          <w:rFonts w:ascii="Times New Roman" w:eastAsia="Times New Roman" w:hAnsi="Times New Roman" w:cs="Times New Roman"/>
          <w:sz w:val="24"/>
          <w:szCs w:val="24"/>
        </w:rPr>
        <w:t>. «Как тебя зовут?»; «Что ты хочешь, кошечка?»; «Наша песенка простая», муз. Ан. Александрова, сл. М. Ивенсен; «Курочка-рябушечка», муз. Г. Лобачева, сл. народные;</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Развитие танцевально-игрового творчества</w:t>
      </w: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z w:val="24"/>
          <w:szCs w:val="24"/>
        </w:rPr>
        <w:tab/>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«Лошадка», муз. Н.Потоловского; «Зайчики»,  «Наседка и цыплята», «Воробей», муз. Т.Ломовой; «Ой, хмель мой, хмелек», рус. нар. мелодия, обраб. М. Раухвергера; «Кукла», муз. М. Старокадомского; «Медвежата», муз. М. Красева, сл. Н. Френкель.</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b/>
          <w:sz w:val="24"/>
          <w:szCs w:val="24"/>
          <w:u w:val="single"/>
        </w:rPr>
      </w:pPr>
      <w:r w:rsidRPr="004D5E63">
        <w:rPr>
          <w:rFonts w:ascii="Times New Roman" w:eastAsia="Times New Roman" w:hAnsi="Times New Roman" w:cs="Times New Roman"/>
          <w:b/>
          <w:sz w:val="24"/>
          <w:szCs w:val="24"/>
          <w:u w:val="single"/>
        </w:rPr>
        <w:t>Музыкально-дидактические игры</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Развитие звуковысотного слуха</w:t>
      </w:r>
      <w:r w:rsidRPr="004D5E63">
        <w:rPr>
          <w:rFonts w:ascii="Times New Roman" w:eastAsia="Times New Roman" w:hAnsi="Times New Roman" w:cs="Times New Roman"/>
          <w:sz w:val="24"/>
          <w:szCs w:val="24"/>
        </w:rPr>
        <w:t>. «Птицы и птенчики», «Качели».</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lastRenderedPageBreak/>
        <w:t>Развитие ритмического слуха. «Петушок, курочка и цыпленок», «Кто как идет?», «Веселые дудочки»; «Сыграй, как я».</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Развитие тембрового и динамического слуха</w:t>
      </w:r>
      <w:r w:rsidRPr="004D5E63">
        <w:rPr>
          <w:rFonts w:ascii="Times New Roman" w:eastAsia="Times New Roman" w:hAnsi="Times New Roman" w:cs="Times New Roman"/>
          <w:sz w:val="24"/>
          <w:szCs w:val="24"/>
        </w:rPr>
        <w:t>. «Громко–тихо», «Узнай свой инструмент»;</w:t>
      </w:r>
      <w:r w:rsidR="002117E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«Угадай, на чем играю». Определение жанра и развитие памяти. «Что делает кукла?», «Узнай и спой песню по картинке», «Музыкальный магазин».</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Игра на детских музыкальных инструментах</w:t>
      </w:r>
      <w:r w:rsidRPr="004D5E63">
        <w:rPr>
          <w:rFonts w:ascii="Times New Roman" w:eastAsia="Times New Roman" w:hAnsi="Times New Roman" w:cs="Times New Roman"/>
          <w:sz w:val="24"/>
          <w:szCs w:val="24"/>
        </w:rPr>
        <w:t>. «Гармошка», «Небо синее», «Андрей- воробей», муз. Е. Тиличеевой, сл. М. Долинова;«Сорока-сорока», рус. нар. прибаутка, обр. Т. Попатенко;</w:t>
      </w:r>
    </w:p>
    <w:p w:rsidR="00CE2AEF" w:rsidRPr="004D5E63" w:rsidRDefault="002117E6"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b/>
          <w:i/>
          <w:sz w:val="24"/>
          <w:szCs w:val="24"/>
        </w:rPr>
      </w:pPr>
      <w:r w:rsidRPr="004D5E63">
        <w:rPr>
          <w:rFonts w:ascii="Times New Roman" w:eastAsia="Times New Roman" w:hAnsi="Times New Roman" w:cs="Times New Roman"/>
          <w:b/>
          <w:i/>
          <w:sz w:val="24"/>
          <w:szCs w:val="24"/>
        </w:rPr>
        <w:t>3.4.2.5. О</w:t>
      </w:r>
      <w:r w:rsidR="00CE2AEF" w:rsidRPr="004D5E63">
        <w:rPr>
          <w:rFonts w:ascii="Times New Roman" w:eastAsia="Times New Roman" w:hAnsi="Times New Roman" w:cs="Times New Roman"/>
          <w:b/>
          <w:i/>
          <w:sz w:val="24"/>
          <w:szCs w:val="24"/>
        </w:rPr>
        <w:t>т 5 лет до 6 лет</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Слушание.</w:t>
      </w:r>
      <w:r w:rsidRPr="004D5E63">
        <w:rPr>
          <w:rFonts w:ascii="Times New Roman" w:eastAsia="Times New Roman" w:hAnsi="Times New Roman" w:cs="Times New Roman"/>
          <w:sz w:val="24"/>
          <w:szCs w:val="24"/>
        </w:rPr>
        <w:t xml:space="preserve"> «Зима», муз. П. Чайковского, сл. А. Плещеева; «Осенняя песня», из цикла</w:t>
      </w:r>
      <w:r w:rsidR="002117E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«Времена года» П. Чайковского; «Полька»; муз. Д. Львова-Компанейца, сл. З. Петровой; «Моя Россия», муз. Г. Струве, сл. Н. Соловьевой; «Кто придумал песенку?», муз. Д. Львова-Компанейца, сл. Л. Дымовой; «Детская полька», муз. М. Глинки; «Жаворонок», муз. М. Глинки; «Мотылек», муз. С. Майкапара; «Пляска птиц», «Колыбельная», муз. Н. Римского-Корсакова;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b/>
          <w:sz w:val="24"/>
          <w:szCs w:val="24"/>
          <w:u w:val="single"/>
        </w:rPr>
      </w:pPr>
      <w:r w:rsidRPr="004D5E63">
        <w:rPr>
          <w:rFonts w:ascii="Times New Roman" w:eastAsia="Times New Roman" w:hAnsi="Times New Roman" w:cs="Times New Roman"/>
          <w:b/>
          <w:sz w:val="24"/>
          <w:szCs w:val="24"/>
          <w:u w:val="single"/>
        </w:rPr>
        <w:t>Пение</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Упражнения на развитие слуха и голоса</w:t>
      </w:r>
      <w:r w:rsidRPr="004D5E63">
        <w:rPr>
          <w:rFonts w:ascii="Times New Roman" w:eastAsia="Times New Roman" w:hAnsi="Times New Roman" w:cs="Times New Roman"/>
          <w:sz w:val="24"/>
          <w:szCs w:val="24"/>
        </w:rPr>
        <w:t>. « «Ворон», рус. нар. песня, обраб. Е. Тиличеевой;</w:t>
      </w:r>
      <w:r w:rsidR="002117E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«Андрей-воробей», рус. нар. песня, обр. Ю. Слонова; «Бубенчики», «Гармошка», муз. Е. Тиличеевой; «Считалочка», муз. И. Арсеева; «Паровоз», «Петрушка», муз. В. Карасевой, сл. Н. Френкель; «Барабан», муз. Е. Тиличеевой, сл. Н. Найденовой; «Тучка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Песни.</w:t>
      </w:r>
      <w:r w:rsidRPr="004D5E63">
        <w:rPr>
          <w:rFonts w:ascii="Times New Roman" w:eastAsia="Times New Roman" w:hAnsi="Times New Roman" w:cs="Times New Roman"/>
          <w:sz w:val="24"/>
          <w:szCs w:val="24"/>
        </w:rPr>
        <w:t xml:space="preserve"> «Журавли», муз. А. Лившица, сл. М. Познанской; «К нам гости пришли», муз. Ан. Александрова, сл. М. Ивенсен; «Огородная-хороводная», муз. Б. Можжевелова, сл. Н. Пассовой; «Голубые санки», муз. М. Иорданского, сл. М. Клоковой; «Гуси-гусенята», муз. Ан. Александрова, сл. Г. Бойко; «Рыбка», муз. М. Красева, сл. М. Клоковой; «Курица», муз. Е. Тиличеевой, сл. М. Долинова;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b/>
          <w:sz w:val="24"/>
          <w:szCs w:val="24"/>
          <w:u w:val="single"/>
        </w:rPr>
      </w:pPr>
      <w:r w:rsidRPr="004D5E63">
        <w:rPr>
          <w:rFonts w:ascii="Times New Roman" w:eastAsia="Times New Roman" w:hAnsi="Times New Roman" w:cs="Times New Roman"/>
          <w:b/>
          <w:sz w:val="24"/>
          <w:szCs w:val="24"/>
          <w:u w:val="single"/>
        </w:rPr>
        <w:t>Песенное творчество</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Произведения</w:t>
      </w:r>
      <w:r w:rsidRPr="004D5E63">
        <w:rPr>
          <w:rFonts w:ascii="Times New Roman" w:eastAsia="Times New Roman" w:hAnsi="Times New Roman" w:cs="Times New Roman"/>
          <w:sz w:val="24"/>
          <w:szCs w:val="24"/>
        </w:rPr>
        <w:t>. «Колыбельная», рус. нар. песня; «Марш», муз. М. Красева; «Дили-дили! Бом! Бом!», укр. нар. песня, сл. Е. Макшанцевой; Потешки, дразнилки, считалки и другие рус. нар. попевки.</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b/>
          <w:sz w:val="24"/>
          <w:szCs w:val="24"/>
          <w:u w:val="single"/>
        </w:rPr>
      </w:pPr>
      <w:r w:rsidRPr="004D5E63">
        <w:rPr>
          <w:rFonts w:ascii="Times New Roman" w:eastAsia="Times New Roman" w:hAnsi="Times New Roman" w:cs="Times New Roman"/>
          <w:b/>
          <w:sz w:val="24"/>
          <w:szCs w:val="24"/>
          <w:u w:val="single"/>
        </w:rPr>
        <w:t>Музыкально-ритмические движения</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Упражнения</w:t>
      </w:r>
      <w:r w:rsidRPr="004D5E63">
        <w:rPr>
          <w:rFonts w:ascii="Times New Roman" w:eastAsia="Times New Roman" w:hAnsi="Times New Roman" w:cs="Times New Roman"/>
          <w:sz w:val="24"/>
          <w:szCs w:val="24"/>
        </w:rPr>
        <w:t>. «Шаг и бег», муз. Н. Надененко;«Плавные руки», муз. Р. Глиэра («Вальс», фрагмент); «Кто лучше скачет», муз. Т. Ломовой; «Росинки», муз. С. Майкапара; «Канава», рус. нар. мелодия, обр. Р. Рустамова.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lastRenderedPageBreak/>
        <w:t>Упражнения с предметами</w:t>
      </w:r>
      <w:r w:rsidRPr="004D5E63">
        <w:rPr>
          <w:rFonts w:ascii="Times New Roman" w:eastAsia="Times New Roman" w:hAnsi="Times New Roman" w:cs="Times New Roman"/>
          <w:sz w:val="24"/>
          <w:szCs w:val="24"/>
        </w:rPr>
        <w:t>. «Упражнения с мячами», муз. Т. Ломовой; «Вальс», муз. Ф. Бургмюллера.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Этюды.</w:t>
      </w:r>
      <w:r w:rsidRPr="004D5E63">
        <w:rPr>
          <w:rFonts w:ascii="Times New Roman" w:eastAsia="Times New Roman" w:hAnsi="Times New Roman" w:cs="Times New Roman"/>
          <w:sz w:val="24"/>
          <w:szCs w:val="24"/>
        </w:rPr>
        <w:t xml:space="preserve"> «Тихий танец» (тема из вариаций), муз. В. Моцарта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Танцы и пляски</w:t>
      </w:r>
      <w:r w:rsidRPr="004D5E63">
        <w:rPr>
          <w:rFonts w:ascii="Times New Roman" w:eastAsia="Times New Roman" w:hAnsi="Times New Roman" w:cs="Times New Roman"/>
          <w:sz w:val="24"/>
          <w:szCs w:val="24"/>
        </w:rPr>
        <w:t>. «Дружные пары», муз. И. Штрауса («Полька»); «Приглашение», рус. нар. мелодия «Лен», обраб. М. Раухвергера; «Круговая пляска», рус. нар. мелодия, обр. С. Разоренова;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Характерные танцы</w:t>
      </w:r>
      <w:r w:rsidRPr="004D5E63">
        <w:rPr>
          <w:rFonts w:ascii="Times New Roman" w:eastAsia="Times New Roman" w:hAnsi="Times New Roman" w:cs="Times New Roman"/>
          <w:sz w:val="24"/>
          <w:szCs w:val="24"/>
        </w:rPr>
        <w:t>. «Матрешки», муз. Б. Мокроусова; «Пляска Петрушек», «Танец Снегурочки и снежинок», муз. Р. Глиэра;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Хороводы.</w:t>
      </w:r>
      <w:r w:rsidRPr="004D5E63">
        <w:rPr>
          <w:rFonts w:ascii="Times New Roman" w:eastAsia="Times New Roman" w:hAnsi="Times New Roman" w:cs="Times New Roman"/>
          <w:sz w:val="24"/>
          <w:szCs w:val="24"/>
        </w:rPr>
        <w:t xml:space="preserve"> «Урожайная», муз. А. Филиппенко, сл. О. Волгиной; «Новогодняя хороводная», муз. С. Шайдар; «Пошла млада за водой», рус. нар. песня, обраб. В. Агафонникова.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b/>
          <w:sz w:val="24"/>
          <w:szCs w:val="24"/>
          <w:u w:val="single"/>
        </w:rPr>
      </w:pPr>
      <w:r w:rsidRPr="004D5E63">
        <w:rPr>
          <w:rFonts w:ascii="Times New Roman" w:eastAsia="Times New Roman" w:hAnsi="Times New Roman" w:cs="Times New Roman"/>
          <w:b/>
          <w:sz w:val="24"/>
          <w:szCs w:val="24"/>
          <w:u w:val="single"/>
        </w:rPr>
        <w:t>Музыкальные игры</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Игры.</w:t>
      </w:r>
      <w:r w:rsidRPr="004D5E63">
        <w:rPr>
          <w:rFonts w:ascii="Times New Roman" w:eastAsia="Times New Roman" w:hAnsi="Times New Roman" w:cs="Times New Roman"/>
          <w:sz w:val="24"/>
          <w:szCs w:val="24"/>
        </w:rPr>
        <w:t xml:space="preserve"> «Не выпустим», муз. Т. Ломовой; «Будь ловким!», муз. Н. Ладухина; «Игра с бубном», муз. М. Красева; «Ищи игрушку», «Найди себе пару», латв. нар. мелодия, обраб. Т. Попатенко; «Найди игрушку», латв. нар. песня, обр. Г. Фрида.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Игры с пением</w:t>
      </w:r>
      <w:r w:rsidRPr="004D5E63">
        <w:rPr>
          <w:rFonts w:ascii="Times New Roman" w:eastAsia="Times New Roman" w:hAnsi="Times New Roman" w:cs="Times New Roman"/>
          <w:sz w:val="24"/>
          <w:szCs w:val="24"/>
        </w:rPr>
        <w:t>. «Колпачок», «Ворон», рус. нар. песни; «Заинька», рус. нар. песня, обраб. Н. Римского-Корсакова; «Как на тоненький ледок», рус. нар. песня, обраб. А. Рубца;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b/>
          <w:sz w:val="24"/>
          <w:szCs w:val="24"/>
          <w:u w:val="single"/>
        </w:rPr>
      </w:pPr>
      <w:r w:rsidRPr="004D5E63">
        <w:rPr>
          <w:rFonts w:ascii="Times New Roman" w:eastAsia="Times New Roman" w:hAnsi="Times New Roman" w:cs="Times New Roman"/>
          <w:b/>
          <w:sz w:val="24"/>
          <w:szCs w:val="24"/>
          <w:u w:val="single"/>
        </w:rPr>
        <w:t>Музыкально-дидактические игры</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Развитие звуковысотного слуха</w:t>
      </w:r>
      <w:r w:rsidRPr="004D5E63">
        <w:rPr>
          <w:rFonts w:ascii="Times New Roman" w:eastAsia="Times New Roman" w:hAnsi="Times New Roman" w:cs="Times New Roman"/>
          <w:sz w:val="24"/>
          <w:szCs w:val="24"/>
        </w:rPr>
        <w:t>. «Музыкальное лото», «Ступеньки», «Где мои детки?»,</w:t>
      </w:r>
      <w:r w:rsidR="002117E6"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«Мама и детки». Развитие чувства ритма. «Определи по ритму», «Ритмические полоски», «Учись танцевать», «Ищи».</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Развитие тембрового слуха</w:t>
      </w:r>
      <w:r w:rsidRPr="004D5E63">
        <w:rPr>
          <w:rFonts w:ascii="Times New Roman" w:eastAsia="Times New Roman" w:hAnsi="Times New Roman" w:cs="Times New Roman"/>
          <w:sz w:val="24"/>
          <w:szCs w:val="24"/>
        </w:rPr>
        <w:t>. «На чем играю?», «Музыкальные загадки», «Музыкальный домик».</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Развитие диатонического слуха</w:t>
      </w:r>
      <w:r w:rsidRPr="004D5E63">
        <w:rPr>
          <w:rFonts w:ascii="Times New Roman" w:eastAsia="Times New Roman" w:hAnsi="Times New Roman" w:cs="Times New Roman"/>
          <w:sz w:val="24"/>
          <w:szCs w:val="24"/>
        </w:rPr>
        <w:t>. «Громко, тихо запоем», «Звенящие колокольчики».</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Развитие восприятия музыки и музыкальной памяти</w:t>
      </w:r>
      <w:r w:rsidRPr="004D5E63">
        <w:rPr>
          <w:rFonts w:ascii="Times New Roman" w:eastAsia="Times New Roman" w:hAnsi="Times New Roman" w:cs="Times New Roman"/>
          <w:sz w:val="24"/>
          <w:szCs w:val="24"/>
        </w:rPr>
        <w:t>. «Будь внимательным», «Буратино»,</w:t>
      </w:r>
      <w:r w:rsidR="0096508C"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«Музыкальный магазин», «Времена года», «Наши песни».</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Инсценировки и музыкальные спектакли</w:t>
      </w:r>
      <w:r w:rsidRPr="004D5E63">
        <w:rPr>
          <w:rFonts w:ascii="Times New Roman" w:eastAsia="Times New Roman" w:hAnsi="Times New Roman" w:cs="Times New Roman"/>
          <w:sz w:val="24"/>
          <w:szCs w:val="24"/>
        </w:rPr>
        <w:t>. «Где был, Иванушка?», рус. нар. мелодия, обраб. М. Иорданского; «Моя любимая кукла», автор Т. Коренева;«Полянка» (музыкальная играсказка), муз.Т. Вилькорейской.</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Развитие танцевально-игрового творчества</w:t>
      </w:r>
      <w:r w:rsidRPr="004D5E63">
        <w:rPr>
          <w:rFonts w:ascii="Times New Roman" w:eastAsia="Times New Roman" w:hAnsi="Times New Roman" w:cs="Times New Roman"/>
          <w:sz w:val="24"/>
          <w:szCs w:val="24"/>
        </w:rPr>
        <w:t>. «Я полю, полю лук», муз. Е. Тиличеевой;</w:t>
      </w:r>
      <w:r w:rsidR="0096508C"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«Вальс кошки», муз. В. Золотарева; «Гори, гори ясно!», рус. нар. мелодия, обраб. Р. Рустамова; «А я по лугу», рус. нар. мелодия, обраб. Т. Смирновой.</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Игра на детских музыкальных инструментах</w:t>
      </w:r>
      <w:r w:rsidRPr="004D5E63">
        <w:rPr>
          <w:rFonts w:ascii="Times New Roman" w:eastAsia="Times New Roman" w:hAnsi="Times New Roman" w:cs="Times New Roman"/>
          <w:sz w:val="24"/>
          <w:szCs w:val="24"/>
        </w:rPr>
        <w:t xml:space="preserve">. «Дон-дон», рус. нар. песня, обраб. Р. </w:t>
      </w:r>
      <w:r w:rsidRPr="004D5E63">
        <w:rPr>
          <w:rFonts w:ascii="Times New Roman" w:eastAsia="Times New Roman" w:hAnsi="Times New Roman" w:cs="Times New Roman"/>
          <w:sz w:val="24"/>
          <w:szCs w:val="24"/>
        </w:rPr>
        <w:lastRenderedPageBreak/>
        <w:t>Рустамова;«Гори, гори ясно!», рус. нар. мелодия; ««Часики», муз. С. Вольфензона;</w:t>
      </w:r>
    </w:p>
    <w:p w:rsidR="00CE2AEF" w:rsidRPr="004D5E63" w:rsidRDefault="0096508C"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b/>
          <w:i/>
          <w:sz w:val="24"/>
          <w:szCs w:val="24"/>
        </w:rPr>
      </w:pPr>
      <w:r w:rsidRPr="004D5E63">
        <w:rPr>
          <w:rFonts w:ascii="Times New Roman" w:eastAsia="Times New Roman" w:hAnsi="Times New Roman" w:cs="Times New Roman"/>
          <w:b/>
          <w:i/>
          <w:sz w:val="24"/>
          <w:szCs w:val="24"/>
        </w:rPr>
        <w:t>3.4.2.6. О</w:t>
      </w:r>
      <w:r w:rsidR="00CE2AEF" w:rsidRPr="004D5E63">
        <w:rPr>
          <w:rFonts w:ascii="Times New Roman" w:eastAsia="Times New Roman" w:hAnsi="Times New Roman" w:cs="Times New Roman"/>
          <w:b/>
          <w:i/>
          <w:sz w:val="24"/>
          <w:szCs w:val="24"/>
        </w:rPr>
        <w:t>т 6 лет до 7 лет</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Слушание.</w:t>
      </w:r>
      <w:r w:rsidRPr="004D5E63">
        <w:rPr>
          <w:rFonts w:ascii="Times New Roman" w:eastAsia="Times New Roman" w:hAnsi="Times New Roman" w:cs="Times New Roman"/>
          <w:sz w:val="24"/>
          <w:szCs w:val="24"/>
        </w:rPr>
        <w:t xml:space="preserve"> «Колыбельная», муз. В. Моцарта; «Осень» (из цикла «Времена года» А. Вивальди); «Октябрь» (из цикла «Времена года» П. Чайковского); «Детская полька», муз. М. Глинки; «Море», «Белка», муз. Н. Римского-Корсакова (из оперы «Сказка о царе Салтане»);</w:t>
      </w:r>
      <w:r w:rsidR="0096508C"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«Табакерочный вальс», муз. А. Даргомыжского; «Итальянская полька», муз. С. Рахманинова;</w:t>
      </w:r>
    </w:p>
    <w:p w:rsidR="00CE2AEF" w:rsidRPr="004D5E63" w:rsidRDefault="00CE2AEF" w:rsidP="0096508C">
      <w:pPr>
        <w:widowControl w:val="0"/>
        <w:tabs>
          <w:tab w:val="left" w:pos="0"/>
        </w:tabs>
        <w:autoSpaceDE w:val="0"/>
        <w:autoSpaceDN w:val="0"/>
        <w:spacing w:after="0" w:line="36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«Танец с саблями», муз. А. Хачатуряна; «Кавалерийская», муз. Д. Кабалевского; «Пляска птиц», муз. Н. Римского-Корсакова (из оперы «Снегурочка»); «Рассвет на Москве-реке», муз. М. Мусоргского (вступление к опере «Хованщина»); «Лето» из цикла «Времена года» А. Вивальди.</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b/>
          <w:sz w:val="24"/>
          <w:szCs w:val="24"/>
          <w:u w:val="single"/>
        </w:rPr>
      </w:pPr>
      <w:r w:rsidRPr="004D5E63">
        <w:rPr>
          <w:rFonts w:ascii="Times New Roman" w:eastAsia="Times New Roman" w:hAnsi="Times New Roman" w:cs="Times New Roman"/>
          <w:b/>
          <w:sz w:val="24"/>
          <w:szCs w:val="24"/>
          <w:u w:val="single"/>
        </w:rPr>
        <w:t>Пение</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Упражнения на развитие слуха и голоса</w:t>
      </w:r>
      <w:r w:rsidRPr="004D5E63">
        <w:rPr>
          <w:rFonts w:ascii="Times New Roman" w:eastAsia="Times New Roman" w:hAnsi="Times New Roman" w:cs="Times New Roman"/>
          <w:sz w:val="24"/>
          <w:szCs w:val="24"/>
        </w:rPr>
        <w:t>. «Бубенчики», «Наш дом», «Дудка», «Кукушечка», муз. Е. Тиличеевой, сл. М. Долинова; «В школу», муз. Е. Тиличеевой, сл. М. Долинова; «Котя- коток», «Колыбельная», «Горошина», муз. В. Карасевой; «Качели», муз. Е. Тиличеевой, сл. М. Долинова;</w:t>
      </w:r>
    </w:p>
    <w:p w:rsidR="00CE2AEF" w:rsidRPr="004D5E63" w:rsidRDefault="00CE2AEF" w:rsidP="0096508C">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Песни.</w:t>
      </w:r>
      <w:r w:rsidRPr="004D5E63">
        <w:rPr>
          <w:rFonts w:ascii="Times New Roman" w:eastAsia="Times New Roman" w:hAnsi="Times New Roman" w:cs="Times New Roman"/>
          <w:sz w:val="24"/>
          <w:szCs w:val="24"/>
        </w:rPr>
        <w:t xml:space="preserve"> «Листопад», муз. Т. Попатенко, сл. Е. Авдиенко; «Здравствуй, Родина моя!», муз. Ю. Чичкова, сл. К. Ибряева; «Зимняя песенка», муз. М. Kpaсева, сл. С. Вышеславцевой; «Елка», муз. Е. Тиличеевой, сл. Е. Шмановой; сл. З. Петровой; «Самая хорошая», муз. В. Иванникова, сл. О. Фадеевой; «Хорошо у нас в саду», муз. В. Герчик, сл. А. Пришельца; «Новогодний хоровод», муз. Т. Попатенко; «Новогодняя хороводная», муз. С. Шнайдера; «Песенка про бабушку», «Брат- солдат», муз. М. Парцхаладзе; «Пришла весна», муз. З. Левиной, с</w:t>
      </w:r>
      <w:r w:rsidR="0096508C" w:rsidRPr="004D5E63">
        <w:rPr>
          <w:rFonts w:ascii="Times New Roman" w:eastAsia="Times New Roman" w:hAnsi="Times New Roman" w:cs="Times New Roman"/>
          <w:sz w:val="24"/>
          <w:szCs w:val="24"/>
        </w:rPr>
        <w:t xml:space="preserve">л. Л. Некрасовой; «До свиданья, </w:t>
      </w:r>
      <w:r w:rsidRPr="004D5E63">
        <w:rPr>
          <w:rFonts w:ascii="Times New Roman" w:eastAsia="Times New Roman" w:hAnsi="Times New Roman" w:cs="Times New Roman"/>
          <w:sz w:val="24"/>
          <w:szCs w:val="24"/>
        </w:rPr>
        <w:t>детский сад», муз. Ю. Слонова, сл. B. Малкова; «Мы теперь ученики», муз. Г. Струве; «Праздник Победы», муз. М. Парцхаладзе; «Песня о Москве», муз. Г. Свиридова;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Песенное творчество</w:t>
      </w:r>
      <w:r w:rsidRPr="004D5E63">
        <w:rPr>
          <w:rFonts w:ascii="Times New Roman" w:eastAsia="Times New Roman" w:hAnsi="Times New Roman" w:cs="Times New Roman"/>
          <w:sz w:val="24"/>
          <w:szCs w:val="24"/>
        </w:rPr>
        <w:t>. «Веселая песенка», муз. Г.Струве, сл. В. Викторова; «Плясовая», муз. Т. Ломовой; «Весной», муз. Г. Зингера;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b/>
          <w:sz w:val="24"/>
          <w:szCs w:val="24"/>
          <w:u w:val="single"/>
        </w:rPr>
      </w:pPr>
      <w:r w:rsidRPr="004D5E63">
        <w:rPr>
          <w:rFonts w:ascii="Times New Roman" w:eastAsia="Times New Roman" w:hAnsi="Times New Roman" w:cs="Times New Roman"/>
          <w:b/>
          <w:sz w:val="24"/>
          <w:szCs w:val="24"/>
          <w:u w:val="single"/>
        </w:rPr>
        <w:t>Музыкально-ритмические движения</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Упражнения</w:t>
      </w:r>
      <w:r w:rsidRPr="004D5E63">
        <w:rPr>
          <w:rFonts w:ascii="Times New Roman" w:eastAsia="Times New Roman" w:hAnsi="Times New Roman" w:cs="Times New Roman"/>
          <w:sz w:val="24"/>
          <w:szCs w:val="24"/>
        </w:rPr>
        <w:t>. «Марш», муз. М. Робера; «Бег», «Цветные флажки», муз. Е. Тиличеевой; «Кто лучше скачет?», «Шагают девочки и мальчики», муз. В. Золотарева;поднимай и скрещивай флажки («Этюд», муз. К. Гуритта); полоскать платочки: «Ой, утушка луговая», рус. нар. мелодия, обраб. Т. Ломовой; «Упражнение с кубиками», муз. С. Соснина; «Упражнение с лентой» («Игровая», муз. И. Кишко).</w:t>
      </w:r>
    </w:p>
    <w:p w:rsidR="00CE2AEF" w:rsidRPr="004D5E63" w:rsidRDefault="00CE2AEF" w:rsidP="0096508C">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Этюды.</w:t>
      </w:r>
      <w:r w:rsidRPr="004D5E63">
        <w:rPr>
          <w:rFonts w:ascii="Times New Roman" w:eastAsia="Times New Roman" w:hAnsi="Times New Roman" w:cs="Times New Roman"/>
          <w:sz w:val="24"/>
          <w:szCs w:val="24"/>
        </w:rPr>
        <w:t xml:space="preserve"> «Медведи пляшут», муз. М. Красева; Показывай направление («Марш», муз. Д. </w:t>
      </w:r>
      <w:r w:rsidRPr="004D5E63">
        <w:rPr>
          <w:rFonts w:ascii="Times New Roman" w:eastAsia="Times New Roman" w:hAnsi="Times New Roman" w:cs="Times New Roman"/>
          <w:sz w:val="24"/>
          <w:szCs w:val="24"/>
        </w:rPr>
        <w:lastRenderedPageBreak/>
        <w:t>Кабалевского); каждая пара пляшет по-своему («Ах т</w:t>
      </w:r>
      <w:r w:rsidR="0096508C" w:rsidRPr="004D5E63">
        <w:rPr>
          <w:rFonts w:ascii="Times New Roman" w:eastAsia="Times New Roman" w:hAnsi="Times New Roman" w:cs="Times New Roman"/>
          <w:sz w:val="24"/>
          <w:szCs w:val="24"/>
        </w:rPr>
        <w:t xml:space="preserve">ы, береза», рус. нар. мелодия); </w:t>
      </w:r>
      <w:r w:rsidRPr="004D5E63">
        <w:rPr>
          <w:rFonts w:ascii="Times New Roman" w:eastAsia="Times New Roman" w:hAnsi="Times New Roman" w:cs="Times New Roman"/>
          <w:sz w:val="24"/>
          <w:szCs w:val="24"/>
        </w:rPr>
        <w:t>«Попрыгунья», «Лягушки и аисты», муз. В. Витлина; «</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Танцы и пляски</w:t>
      </w:r>
      <w:r w:rsidRPr="004D5E63">
        <w:rPr>
          <w:rFonts w:ascii="Times New Roman" w:eastAsia="Times New Roman" w:hAnsi="Times New Roman" w:cs="Times New Roman"/>
          <w:sz w:val="24"/>
          <w:szCs w:val="24"/>
        </w:rPr>
        <w:t>. «Задорный танец», муз. В. Золотарева; «Полька», муз. В. Косенко; «Вальс», муз. Е. Макарова; «Яблочко», муз. Р. Глиэра (из балета «Красный мак»); «Прялица», рус. нар. мелодия, обраб. Т. Ломовой; «Сударушка», рус. нар. мелодия, обраб. Ю. Слонова; «Характерные танцы. «Танец снежинок», муз. А. Жилина; «Выход к пляске медвежат», муз.М. Красева; «Матрешки», муз. Ю. Слонова, сл. Л. Некрасовой.</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Хороводы</w:t>
      </w:r>
      <w:r w:rsidRPr="004D5E63">
        <w:rPr>
          <w:rFonts w:ascii="Times New Roman" w:eastAsia="Times New Roman" w:hAnsi="Times New Roman" w:cs="Times New Roman"/>
          <w:sz w:val="24"/>
          <w:szCs w:val="24"/>
        </w:rPr>
        <w:t>. «Выйду ль я на реченьку», рус. нар. песня, обраб. В. Иванникова; «На горе-то калина», рус. нар. мелодия, обраб. А. Новикова; «Во саду ли, в огороде», рус. нар. мелодия, обраб. И. Арсеева.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b/>
          <w:sz w:val="24"/>
          <w:szCs w:val="24"/>
          <w:u w:val="single"/>
        </w:rPr>
      </w:pPr>
      <w:r w:rsidRPr="004D5E63">
        <w:rPr>
          <w:rFonts w:ascii="Times New Roman" w:eastAsia="Times New Roman" w:hAnsi="Times New Roman" w:cs="Times New Roman"/>
          <w:b/>
          <w:sz w:val="24"/>
          <w:szCs w:val="24"/>
          <w:u w:val="single"/>
        </w:rPr>
        <w:t>Музыкальные игры</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Игры.</w:t>
      </w:r>
      <w:r w:rsidRPr="004D5E63">
        <w:rPr>
          <w:rFonts w:ascii="Times New Roman" w:eastAsia="Times New Roman" w:hAnsi="Times New Roman" w:cs="Times New Roman"/>
          <w:sz w:val="24"/>
          <w:szCs w:val="24"/>
        </w:rPr>
        <w:t xml:space="preserve"> Кот и мыши», муз. Т. Ломовой; «Кто скорей?», муз. М. Шварца; «Игра с погремушками», муз. Ф. Шуберта «Экоссез»; «Поездка», «Пастух и козлята», рус. нар. песня, обраб. В. Трутовского.</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Игры с пением</w:t>
      </w:r>
      <w:r w:rsidRPr="004D5E63">
        <w:rPr>
          <w:rFonts w:ascii="Times New Roman" w:eastAsia="Times New Roman" w:hAnsi="Times New Roman" w:cs="Times New Roman"/>
          <w:sz w:val="24"/>
          <w:szCs w:val="24"/>
        </w:rPr>
        <w:t>. «Плетень», рус. нар. мелодия «Сеяли девушки», обр. И. Кишко; «Узнай по голосу», муз. В. Ребикова («Пьеса»); «Теремок», рус. нар. песня; «Метелица», «Ой, вставала я ранешенько», рус. нар. песни; «Ищи», муз. Т. Ломовой; «Со вьюном я хожу», рус. нар. песня, обраб. А. Гречанинова; «Земелюшка-чернозем», рус. нар. песня; «Савка и Гришка», белорус. нар. песня; «Уж как по мосту-мосточку», «Как у наших у ворот», «Камаринская», обраб. А. Быканова;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b/>
          <w:sz w:val="24"/>
          <w:szCs w:val="24"/>
          <w:u w:val="single"/>
        </w:rPr>
      </w:pPr>
      <w:r w:rsidRPr="004D5E63">
        <w:rPr>
          <w:rFonts w:ascii="Times New Roman" w:eastAsia="Times New Roman" w:hAnsi="Times New Roman" w:cs="Times New Roman"/>
          <w:b/>
          <w:sz w:val="24"/>
          <w:szCs w:val="24"/>
          <w:u w:val="single"/>
        </w:rPr>
        <w:t>Музыкально-дидактические игры</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Развитие звуковысотного слуха</w:t>
      </w:r>
      <w:r w:rsidRPr="004D5E63">
        <w:rPr>
          <w:rFonts w:ascii="Times New Roman" w:eastAsia="Times New Roman" w:hAnsi="Times New Roman" w:cs="Times New Roman"/>
          <w:sz w:val="24"/>
          <w:szCs w:val="24"/>
        </w:rPr>
        <w:t>. «Три поросенка», «Подумай, отгадай», «Звуки разные бывают», «Веселые Петрушки».</w:t>
      </w:r>
    </w:p>
    <w:p w:rsidR="00CE2AEF" w:rsidRPr="004D5E63" w:rsidRDefault="00CE2AEF" w:rsidP="0096508C">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Развитие чувства ритма</w:t>
      </w:r>
      <w:r w:rsidRPr="004D5E63">
        <w:rPr>
          <w:rFonts w:ascii="Times New Roman" w:eastAsia="Times New Roman" w:hAnsi="Times New Roman" w:cs="Times New Roman"/>
          <w:sz w:val="24"/>
          <w:szCs w:val="24"/>
        </w:rPr>
        <w:t>. «Прогулка в парк», «Выполни задание», «Определи по ритму». Развитие тембрового слуха. «Угадай, на чем играю», «Рассказ музыкального инструмента»,«Музыкальный домик».</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Развитие диатонического слуха</w:t>
      </w:r>
      <w:r w:rsidRPr="004D5E63">
        <w:rPr>
          <w:rFonts w:ascii="Times New Roman" w:eastAsia="Times New Roman" w:hAnsi="Times New Roman" w:cs="Times New Roman"/>
          <w:sz w:val="24"/>
          <w:szCs w:val="24"/>
        </w:rPr>
        <w:t>. «Громко-тихо запоем», «Звенящие колокольчики, ищи».</w:t>
      </w:r>
    </w:p>
    <w:p w:rsidR="00CE2AEF" w:rsidRPr="004D5E63" w:rsidRDefault="00CE2AEF" w:rsidP="0096508C">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Развитие восприятия музыки</w:t>
      </w:r>
      <w:r w:rsidRPr="004D5E63">
        <w:rPr>
          <w:rFonts w:ascii="Times New Roman" w:eastAsia="Times New Roman" w:hAnsi="Times New Roman" w:cs="Times New Roman"/>
          <w:sz w:val="24"/>
          <w:szCs w:val="24"/>
        </w:rPr>
        <w:t>. «На лугу», «Песня —</w:t>
      </w:r>
      <w:r w:rsidR="0096508C" w:rsidRPr="004D5E63">
        <w:rPr>
          <w:rFonts w:ascii="Times New Roman" w:eastAsia="Times New Roman" w:hAnsi="Times New Roman" w:cs="Times New Roman"/>
          <w:sz w:val="24"/>
          <w:szCs w:val="24"/>
        </w:rPr>
        <w:t xml:space="preserve"> танец — марш», «Времена года», </w:t>
      </w:r>
      <w:r w:rsidRPr="004D5E63">
        <w:rPr>
          <w:rFonts w:ascii="Times New Roman" w:eastAsia="Times New Roman" w:hAnsi="Times New Roman" w:cs="Times New Roman"/>
          <w:sz w:val="24"/>
          <w:szCs w:val="24"/>
        </w:rPr>
        <w:t>«Наши любимые произведения».</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Развитие музыкальной памяти</w:t>
      </w:r>
      <w:r w:rsidRPr="004D5E63">
        <w:rPr>
          <w:rFonts w:ascii="Times New Roman" w:eastAsia="Times New Roman" w:hAnsi="Times New Roman" w:cs="Times New Roman"/>
          <w:sz w:val="24"/>
          <w:szCs w:val="24"/>
        </w:rPr>
        <w:t>. «Назови композитора», «Угадай песню», «Повтори мелодию», «Узнай произведение».</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Инсценировки и музыкальные спектакли</w:t>
      </w:r>
      <w:r w:rsidRPr="004D5E63">
        <w:rPr>
          <w:rFonts w:ascii="Times New Roman" w:eastAsia="Times New Roman" w:hAnsi="Times New Roman" w:cs="Times New Roman"/>
          <w:sz w:val="24"/>
          <w:szCs w:val="24"/>
        </w:rPr>
        <w:t xml:space="preserve">. «Как у наших у ворот», рус. нар. мелодия, </w:t>
      </w:r>
      <w:r w:rsidRPr="004D5E63">
        <w:rPr>
          <w:rFonts w:ascii="Times New Roman" w:eastAsia="Times New Roman" w:hAnsi="Times New Roman" w:cs="Times New Roman"/>
          <w:sz w:val="24"/>
          <w:szCs w:val="24"/>
        </w:rPr>
        <w:lastRenderedPageBreak/>
        <w:t>обр. В. Агафонникова; «Как на тоненький ледок», рус. нар. песня; «На зеленом лугу», рус. нар. мелодия; «Заинька, выходи», рус. нар. песня, обраб. Е. Тиличеевой; «Золушка», авт. Т. Коренева, «Муха- цокотуха» (опера-игра по мотивам сказки К. Чуковского), муз. М. Красева.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Развитие танцевально-игрового творчества</w:t>
      </w:r>
      <w:r w:rsidRPr="004D5E63">
        <w:rPr>
          <w:rFonts w:ascii="Times New Roman" w:eastAsia="Times New Roman" w:hAnsi="Times New Roman" w:cs="Times New Roman"/>
          <w:sz w:val="24"/>
          <w:szCs w:val="24"/>
        </w:rPr>
        <w:t>. «Полька», муз. Ю. Чичкова; «Хожу я по улице», рус. нар. песня, обраб. А. Б. Дюбюк; «Зимний  праздник», муз. М. Старокадомского;</w:t>
      </w:r>
      <w:r w:rsidR="0096508C"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«Вальс», муз. Е. Макарова; «Тачанка», муз. К. Листова; «Два петуха», муз. С. Разоренова; «Вышли куклы танцевать», муз. В. Витлина; «Полька», латв. нар. мелодия, обраб. А. Жилинского;</w:t>
      </w:r>
      <w:r w:rsidR="0096508C"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«Русский перепляс», рус. нар. песня, обраб. К. Волкова.</w:t>
      </w:r>
    </w:p>
    <w:p w:rsidR="00CE2AEF" w:rsidRPr="004D5E63" w:rsidRDefault="00CE2AEF" w:rsidP="00CE2AE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Игра на детских музыкальных инструментах</w:t>
      </w:r>
      <w:r w:rsidRPr="004D5E63">
        <w:rPr>
          <w:rFonts w:ascii="Times New Roman" w:eastAsia="Times New Roman" w:hAnsi="Times New Roman" w:cs="Times New Roman"/>
          <w:sz w:val="24"/>
          <w:szCs w:val="24"/>
        </w:rPr>
        <w:t>. «Бубенчики», «Гармошка», муз. Е. Тиличеевой, сл. М. Долинова; «Наш оркестр», муз. Е. Тиличеевой, сл. Ю. Островского «На зеленом лугу», «Во саду ли, в огороде», «Сорока-сорока», рус. нар. мелодии; «Белка» (отрывок из оперы «Сказка о царе Салтане», муз. Н. Римского-Корсакова); «Я на горку шла», «Во поле береза стояла», рус. нар. песни; «К нам гости пришли», муз. Ан. Александрова; «Вальс», муз. Е. Тиличеевой.</w:t>
      </w:r>
    </w:p>
    <w:p w:rsidR="001848E4" w:rsidRPr="004D5E63" w:rsidRDefault="006904C3" w:rsidP="006904C3">
      <w:pPr>
        <w:widowControl w:val="0"/>
        <w:tabs>
          <w:tab w:val="left" w:pos="0"/>
        </w:tabs>
        <w:autoSpaceDE w:val="0"/>
        <w:autoSpaceDN w:val="0"/>
        <w:spacing w:after="0" w:line="360" w:lineRule="auto"/>
        <w:ind w:firstLine="567"/>
        <w:jc w:val="both"/>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3.4.3.Перечень произведений изобразительного искусства</w:t>
      </w:r>
    </w:p>
    <w:p w:rsidR="006904C3" w:rsidRPr="004D5E63" w:rsidRDefault="006904C3" w:rsidP="006904C3">
      <w:pPr>
        <w:widowControl w:val="0"/>
        <w:tabs>
          <w:tab w:val="left" w:pos="0"/>
        </w:tabs>
        <w:autoSpaceDE w:val="0"/>
        <w:autoSpaceDN w:val="0"/>
        <w:spacing w:after="0" w:line="360" w:lineRule="auto"/>
        <w:ind w:firstLine="567"/>
        <w:jc w:val="both"/>
        <w:rPr>
          <w:rFonts w:ascii="Times New Roman" w:eastAsia="Times New Roman" w:hAnsi="Times New Roman" w:cs="Times New Roman"/>
          <w:b/>
          <w:i/>
          <w:sz w:val="24"/>
          <w:szCs w:val="24"/>
        </w:rPr>
      </w:pPr>
      <w:r w:rsidRPr="004D5E63">
        <w:rPr>
          <w:rFonts w:ascii="Times New Roman" w:eastAsia="Times New Roman" w:hAnsi="Times New Roman" w:cs="Times New Roman"/>
          <w:b/>
          <w:i/>
          <w:sz w:val="24"/>
          <w:szCs w:val="24"/>
        </w:rPr>
        <w:t xml:space="preserve"> </w:t>
      </w:r>
      <w:r w:rsidR="001848E4" w:rsidRPr="004D5E63">
        <w:rPr>
          <w:rFonts w:ascii="Times New Roman" w:eastAsia="Times New Roman" w:hAnsi="Times New Roman" w:cs="Times New Roman"/>
          <w:b/>
          <w:i/>
          <w:sz w:val="24"/>
          <w:szCs w:val="24"/>
        </w:rPr>
        <w:t xml:space="preserve">3.4.3.1. </w:t>
      </w:r>
      <w:r w:rsidRPr="004D5E63">
        <w:rPr>
          <w:rFonts w:ascii="Times New Roman" w:eastAsia="Times New Roman" w:hAnsi="Times New Roman" w:cs="Times New Roman"/>
          <w:b/>
          <w:i/>
          <w:sz w:val="24"/>
          <w:szCs w:val="24"/>
        </w:rPr>
        <w:t>от 2 до 3 лет</w:t>
      </w:r>
    </w:p>
    <w:p w:rsidR="006904C3" w:rsidRPr="004D5E63" w:rsidRDefault="006904C3" w:rsidP="006904C3">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Иллюстрации к книгам</w:t>
      </w:r>
      <w:r w:rsidRPr="004D5E63">
        <w:rPr>
          <w:rFonts w:ascii="Times New Roman" w:eastAsia="Times New Roman" w:hAnsi="Times New Roman" w:cs="Times New Roman"/>
          <w:sz w:val="24"/>
          <w:szCs w:val="24"/>
        </w:rPr>
        <w:t>: В. Сутеев «Кораблик», «Кто сказал мяу?», «Цыпленок и Утенок»; В. Чижов к книге А. Барто, З. Александрова З, С. Михалков «Игрушки»; Е. Чарушин Рассказы. Рисунки животных; Ю. Васнецов к книге «Колобок», «Терем-теремок».</w:t>
      </w:r>
    </w:p>
    <w:p w:rsidR="006904C3" w:rsidRPr="004D5E63" w:rsidRDefault="001848E4" w:rsidP="006904C3">
      <w:pPr>
        <w:widowControl w:val="0"/>
        <w:tabs>
          <w:tab w:val="left" w:pos="0"/>
        </w:tabs>
        <w:autoSpaceDE w:val="0"/>
        <w:autoSpaceDN w:val="0"/>
        <w:spacing w:after="0" w:line="360" w:lineRule="auto"/>
        <w:ind w:firstLine="567"/>
        <w:jc w:val="both"/>
        <w:rPr>
          <w:rFonts w:ascii="Times New Roman" w:eastAsia="Times New Roman" w:hAnsi="Times New Roman" w:cs="Times New Roman"/>
          <w:b/>
          <w:i/>
          <w:sz w:val="24"/>
          <w:szCs w:val="24"/>
        </w:rPr>
      </w:pPr>
      <w:r w:rsidRPr="004D5E63">
        <w:rPr>
          <w:rFonts w:ascii="Times New Roman" w:eastAsia="Times New Roman" w:hAnsi="Times New Roman" w:cs="Times New Roman"/>
          <w:b/>
          <w:i/>
          <w:sz w:val="24"/>
          <w:szCs w:val="24"/>
        </w:rPr>
        <w:t>3.4.3.2. О</w:t>
      </w:r>
      <w:r w:rsidR="006904C3" w:rsidRPr="004D5E63">
        <w:rPr>
          <w:rFonts w:ascii="Times New Roman" w:eastAsia="Times New Roman" w:hAnsi="Times New Roman" w:cs="Times New Roman"/>
          <w:b/>
          <w:i/>
          <w:sz w:val="24"/>
          <w:szCs w:val="24"/>
        </w:rPr>
        <w:t>т 3 до 4 лет</w:t>
      </w:r>
    </w:p>
    <w:p w:rsidR="006904C3" w:rsidRPr="004D5E63" w:rsidRDefault="006904C3" w:rsidP="006904C3">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Иллюстрации к книгам</w:t>
      </w:r>
      <w:r w:rsidRPr="004D5E63">
        <w:rPr>
          <w:rFonts w:ascii="Times New Roman" w:eastAsia="Times New Roman" w:hAnsi="Times New Roman" w:cs="Times New Roman"/>
          <w:sz w:val="24"/>
          <w:szCs w:val="24"/>
        </w:rPr>
        <w:t>: Ю. Васнецов к книге Л.Н. Толстого «Три медведя» К. Чуковского «Путаница».</w:t>
      </w:r>
    </w:p>
    <w:p w:rsidR="006904C3" w:rsidRPr="004D5E63" w:rsidRDefault="006904C3" w:rsidP="006904C3">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Иллюстрации, репродукции картин: П. Кончаловский «Клубника», «Персики», «Сирень в корзине»; Н.С. Петров-Водкин «Яблоки на красном фоне»; М.И. Климентов «Курица с цыплятами»; Н.Н. Жуков «Ёлка».</w:t>
      </w:r>
    </w:p>
    <w:p w:rsidR="006904C3" w:rsidRPr="004D5E63" w:rsidRDefault="001848E4" w:rsidP="006904C3">
      <w:pPr>
        <w:widowControl w:val="0"/>
        <w:tabs>
          <w:tab w:val="left" w:pos="0"/>
        </w:tabs>
        <w:autoSpaceDE w:val="0"/>
        <w:autoSpaceDN w:val="0"/>
        <w:spacing w:after="0" w:line="360" w:lineRule="auto"/>
        <w:ind w:firstLine="567"/>
        <w:jc w:val="both"/>
        <w:rPr>
          <w:rFonts w:ascii="Times New Roman" w:eastAsia="Times New Roman" w:hAnsi="Times New Roman" w:cs="Times New Roman"/>
          <w:b/>
          <w:i/>
          <w:sz w:val="24"/>
          <w:szCs w:val="24"/>
        </w:rPr>
      </w:pPr>
      <w:r w:rsidRPr="004D5E63">
        <w:rPr>
          <w:rFonts w:ascii="Times New Roman" w:eastAsia="Times New Roman" w:hAnsi="Times New Roman" w:cs="Times New Roman"/>
          <w:b/>
          <w:i/>
          <w:sz w:val="24"/>
          <w:szCs w:val="24"/>
        </w:rPr>
        <w:t>3.4.3.3.О</w:t>
      </w:r>
      <w:r w:rsidR="006904C3" w:rsidRPr="004D5E63">
        <w:rPr>
          <w:rFonts w:ascii="Times New Roman" w:eastAsia="Times New Roman" w:hAnsi="Times New Roman" w:cs="Times New Roman"/>
          <w:b/>
          <w:i/>
          <w:sz w:val="24"/>
          <w:szCs w:val="24"/>
        </w:rPr>
        <w:t>т 4 до 5 лет</w:t>
      </w:r>
    </w:p>
    <w:p w:rsidR="006904C3" w:rsidRPr="004D5E63" w:rsidRDefault="006904C3" w:rsidP="006904C3">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Иллюстрации, репродукции картин</w:t>
      </w:r>
      <w:r w:rsidRPr="004D5E63">
        <w:rPr>
          <w:rFonts w:ascii="Times New Roman" w:eastAsia="Times New Roman" w:hAnsi="Times New Roman" w:cs="Times New Roman"/>
          <w:sz w:val="24"/>
          <w:szCs w:val="24"/>
        </w:rPr>
        <w:t xml:space="preserve">: И. Хруцкий «Натюрморт с грибами», «Цветы и плоды»; И. Репин «Яблоки и листья»; И. Левитан «Сирень»; И. Михайлов «Овощи и фрукты»; И. Машков «Синие сливы»; И. Машков «Рябинка», «Фрукты», «Малинка» А. Куприн «Букет полевых цветов»; А. Бортников «Весна пришла»; Е. Чернышева «Девочка с козочкой»; Ю. Кротов «В саду»; А. Комаров «Наводнение»; В. Тропинина «Девочка с куклой»; М. Караваджо «Корзина с фруктами»; Ч. Барбер «Да пою я, пою….», «Зачем вы обидели мою девочку?»; В. Чермошенцев «Зимние ели»; В.М. Васнецов «Снегурочка»; Б. Кустов «Сказки </w:t>
      </w:r>
      <w:r w:rsidRPr="004D5E63">
        <w:rPr>
          <w:rFonts w:ascii="Times New Roman" w:eastAsia="Times New Roman" w:hAnsi="Times New Roman" w:cs="Times New Roman"/>
          <w:sz w:val="24"/>
          <w:szCs w:val="24"/>
        </w:rPr>
        <w:lastRenderedPageBreak/>
        <w:t>Дедушки Мороза»; А. Пластов «Лето».</w:t>
      </w:r>
    </w:p>
    <w:p w:rsidR="006904C3" w:rsidRPr="004D5E63" w:rsidRDefault="006904C3" w:rsidP="006904C3">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Иллюстрации к книгам</w:t>
      </w:r>
      <w:r w:rsidRPr="004D5E63">
        <w:rPr>
          <w:rFonts w:ascii="Times New Roman" w:eastAsia="Times New Roman" w:hAnsi="Times New Roman" w:cs="Times New Roman"/>
          <w:sz w:val="24"/>
          <w:szCs w:val="24"/>
        </w:rPr>
        <w:t>: В. Лебедев к книге С. Маршаа «Усатый-полосатый».</w:t>
      </w:r>
    </w:p>
    <w:p w:rsidR="006904C3" w:rsidRPr="004D5E63" w:rsidRDefault="001848E4" w:rsidP="006904C3">
      <w:pPr>
        <w:widowControl w:val="0"/>
        <w:tabs>
          <w:tab w:val="left" w:pos="0"/>
        </w:tabs>
        <w:autoSpaceDE w:val="0"/>
        <w:autoSpaceDN w:val="0"/>
        <w:spacing w:after="0" w:line="360" w:lineRule="auto"/>
        <w:ind w:firstLine="567"/>
        <w:jc w:val="both"/>
        <w:rPr>
          <w:rFonts w:ascii="Times New Roman" w:eastAsia="Times New Roman" w:hAnsi="Times New Roman" w:cs="Times New Roman"/>
          <w:b/>
          <w:i/>
          <w:sz w:val="24"/>
          <w:szCs w:val="24"/>
        </w:rPr>
      </w:pPr>
      <w:r w:rsidRPr="004D5E63">
        <w:rPr>
          <w:rFonts w:ascii="Times New Roman" w:eastAsia="Times New Roman" w:hAnsi="Times New Roman" w:cs="Times New Roman"/>
          <w:b/>
          <w:i/>
          <w:sz w:val="24"/>
          <w:szCs w:val="24"/>
        </w:rPr>
        <w:t>3.4.3.5.О</w:t>
      </w:r>
      <w:r w:rsidR="006904C3" w:rsidRPr="004D5E63">
        <w:rPr>
          <w:rFonts w:ascii="Times New Roman" w:eastAsia="Times New Roman" w:hAnsi="Times New Roman" w:cs="Times New Roman"/>
          <w:b/>
          <w:i/>
          <w:sz w:val="24"/>
          <w:szCs w:val="24"/>
        </w:rPr>
        <w:t>т 5 до 6 лет</w:t>
      </w:r>
    </w:p>
    <w:p w:rsidR="006904C3" w:rsidRPr="004D5E63" w:rsidRDefault="006904C3" w:rsidP="006904C3">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Иллюстрации, репродукции картин</w:t>
      </w:r>
      <w:r w:rsidRPr="004D5E63">
        <w:rPr>
          <w:rFonts w:ascii="Times New Roman" w:eastAsia="Times New Roman" w:hAnsi="Times New Roman" w:cs="Times New Roman"/>
          <w:sz w:val="24"/>
          <w:szCs w:val="24"/>
        </w:rPr>
        <w:t>: Ф.Васильев «Перед дождем, «Сбор урожая»; Б.Кустодиев «Масленица»; Ф.Толстой «Букет цветов, бабочка и птичка»; П.Крылов «Цветы на окне», И.Репин «Стрекоза»; И. Левитан «Березовая роща», «Зимой в лесу»; Т. Яблонская «Весна»; А. Дейнека «Будущие летчики»; И.Грабарь Февральская лазурь; А.А. Пластов «Первый снег»; В.Тимофеев «Девочка с ягодами»; Ф.Сычков «Катание с горы»; Е.Хмелева «Новый год»; Н.Рачков</w:t>
      </w:r>
      <w:r w:rsidR="001848E4"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«Девочка с ягодами»; Ю.Кротов «Мои куклы», «Рукодельница», «Котята»;     О.Кипренский</w:t>
      </w:r>
      <w:r w:rsidR="001848E4" w:rsidRPr="004D5E63">
        <w:rPr>
          <w:rFonts w:ascii="Times New Roman" w:eastAsia="Times New Roman" w:hAnsi="Times New Roman" w:cs="Times New Roman"/>
          <w:sz w:val="24"/>
          <w:szCs w:val="24"/>
        </w:rPr>
        <w:t xml:space="preserve"> </w:t>
      </w:r>
      <w:r w:rsidRPr="004D5E63">
        <w:rPr>
          <w:rFonts w:ascii="Times New Roman" w:eastAsia="Times New Roman" w:hAnsi="Times New Roman" w:cs="Times New Roman"/>
          <w:sz w:val="24"/>
          <w:szCs w:val="24"/>
        </w:rPr>
        <w:t>«Девочка в маковом венке с гвоздикой в руке»; И. Разживин «Дорога в Новый год», «Расцвел салют в честь праздника Победы!»; И.Машков «Натюрморт» (чашка и мандарины); В.М. Васнецов «Ковер-самолет»; И.Я. Билибин «Иван-царевич и лягушка-квакушка», «Иван-царевич и Жар-птица»; И.Репин «Осенний букет».</w:t>
      </w:r>
    </w:p>
    <w:p w:rsidR="006904C3" w:rsidRPr="004D5E63" w:rsidRDefault="006904C3" w:rsidP="006904C3">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Иллюстрации к книгам</w:t>
      </w:r>
      <w:r w:rsidRPr="004D5E63">
        <w:rPr>
          <w:rFonts w:ascii="Times New Roman" w:eastAsia="Times New Roman" w:hAnsi="Times New Roman" w:cs="Times New Roman"/>
          <w:sz w:val="24"/>
          <w:szCs w:val="24"/>
        </w:rPr>
        <w:t>: И.Билибин «Сестрица Алѐнушка и братец Иванушка», «Царевна- лягушка», «Василиса Прекрасная».</w:t>
      </w:r>
    </w:p>
    <w:p w:rsidR="006904C3" w:rsidRPr="004D5E63" w:rsidRDefault="001848E4" w:rsidP="006904C3">
      <w:pPr>
        <w:widowControl w:val="0"/>
        <w:tabs>
          <w:tab w:val="left" w:pos="0"/>
        </w:tabs>
        <w:autoSpaceDE w:val="0"/>
        <w:autoSpaceDN w:val="0"/>
        <w:spacing w:after="0" w:line="360" w:lineRule="auto"/>
        <w:ind w:firstLine="567"/>
        <w:jc w:val="both"/>
        <w:rPr>
          <w:rFonts w:ascii="Times New Roman" w:eastAsia="Times New Roman" w:hAnsi="Times New Roman" w:cs="Times New Roman"/>
          <w:b/>
          <w:i/>
          <w:sz w:val="24"/>
          <w:szCs w:val="24"/>
        </w:rPr>
      </w:pPr>
      <w:r w:rsidRPr="004D5E63">
        <w:rPr>
          <w:rFonts w:ascii="Times New Roman" w:eastAsia="Times New Roman" w:hAnsi="Times New Roman" w:cs="Times New Roman"/>
          <w:b/>
          <w:i/>
          <w:sz w:val="24"/>
          <w:szCs w:val="24"/>
        </w:rPr>
        <w:t>3.4.3.6. О</w:t>
      </w:r>
      <w:r w:rsidR="006904C3" w:rsidRPr="004D5E63">
        <w:rPr>
          <w:rFonts w:ascii="Times New Roman" w:eastAsia="Times New Roman" w:hAnsi="Times New Roman" w:cs="Times New Roman"/>
          <w:b/>
          <w:i/>
          <w:sz w:val="24"/>
          <w:szCs w:val="24"/>
        </w:rPr>
        <w:t>т 6 до 7 лет</w:t>
      </w:r>
    </w:p>
    <w:p w:rsidR="006904C3" w:rsidRPr="004D5E63" w:rsidRDefault="006904C3" w:rsidP="006904C3">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Иллюстрации, репродукции картин:</w:t>
      </w:r>
      <w:r w:rsidRPr="004D5E63">
        <w:rPr>
          <w:rFonts w:ascii="Times New Roman" w:eastAsia="Times New Roman" w:hAnsi="Times New Roman" w:cs="Times New Roman"/>
          <w:sz w:val="24"/>
          <w:szCs w:val="24"/>
        </w:rPr>
        <w:t xml:space="preserve"> И.И. Левитан «Золотая осень», «Осенний день. Сокольники», «Стога», «Март», «Весна. Большая вода»; В.М. Васнецов «Аленушка», «Богатыри», «Иван – царевич на Сером волке», «Гусляры»; Ф.А. Васильев «Перед дождем», «Грачи прилетели»;   В.Поленов   «Золотая   осень»;      И.Ф.   Хруцкий   «Цветы   и   плоды»   А.Саврасов «Ранняя весна», К. Юон «Мартовское солнце», В. Шишкин «Прогулка в лесу», «Утро в сосновом лесу», «Рожь»; А. Куинджи «Березовая роща»; А. Пластов «Полдень», «Летом», «Сенокос»; И.Остроухов «Золотая осень». З.Е. Серебрякова «За завтраком»; В.Серов, «Девочка с персиками»; А.Степанов «Катание на Масленицу»; И.Э.Грабарь «Зимнее утро»; И.Билибин «Сестрица Алѐнушка и братец Иванушка»; Ю.Кугач «Накануне праздника»; А.С.Петров – Водкин «Утренний натюрморт»; И.Разживин Игорь «Волшебная зима»; К.Маковский «Дети бегущие от грозы», Ю.Кротов «Хозяюшка»; П.Ренуар «Детский день»; И.И. Ершов «Ксения читает сказки куклам»; К.Маковский «Портрет детей художника»; И.Остроухов «Золотая осень»; Ю. Кротов «Запахи детства»; И.Ф. Хруцкий «Цветы и плоды»; М.А.Врубель «Царевна-Лебедь».</w:t>
      </w:r>
    </w:p>
    <w:p w:rsidR="006904C3" w:rsidRPr="004D5E63" w:rsidRDefault="006904C3" w:rsidP="006904C3">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b/>
          <w:sz w:val="24"/>
          <w:szCs w:val="24"/>
          <w:u w:val="single"/>
        </w:rPr>
        <w:t>Иллюстрации к книгам</w:t>
      </w:r>
      <w:r w:rsidRPr="004D5E63">
        <w:rPr>
          <w:rFonts w:ascii="Times New Roman" w:eastAsia="Times New Roman" w:hAnsi="Times New Roman" w:cs="Times New Roman"/>
          <w:sz w:val="24"/>
          <w:szCs w:val="24"/>
        </w:rPr>
        <w:t>: И.Билибин «Марья Моревна», «Сказка о царе Салтане», «Сказке о рыбаке и рыбке»; Г.Спирин к книге Л.Толстого «Филлипок».</w:t>
      </w:r>
    </w:p>
    <w:p w:rsidR="006904C3" w:rsidRPr="004D5E63" w:rsidRDefault="001848E4" w:rsidP="006904C3">
      <w:pPr>
        <w:widowControl w:val="0"/>
        <w:tabs>
          <w:tab w:val="left" w:pos="0"/>
        </w:tabs>
        <w:autoSpaceDE w:val="0"/>
        <w:autoSpaceDN w:val="0"/>
        <w:spacing w:after="0" w:line="360" w:lineRule="auto"/>
        <w:ind w:firstLine="567"/>
        <w:jc w:val="both"/>
        <w:rPr>
          <w:rFonts w:ascii="Times New Roman" w:eastAsia="Times New Roman" w:hAnsi="Times New Roman" w:cs="Times New Roman"/>
          <w:b/>
          <w:i/>
          <w:sz w:val="24"/>
          <w:szCs w:val="24"/>
        </w:rPr>
      </w:pPr>
      <w:r w:rsidRPr="004D5E63">
        <w:rPr>
          <w:rFonts w:ascii="Times New Roman" w:eastAsia="Times New Roman" w:hAnsi="Times New Roman" w:cs="Times New Roman"/>
          <w:b/>
          <w:i/>
          <w:sz w:val="24"/>
          <w:szCs w:val="24"/>
        </w:rPr>
        <w:t xml:space="preserve">3.4.3.6. </w:t>
      </w:r>
      <w:r w:rsidR="006904C3" w:rsidRPr="004D5E63">
        <w:rPr>
          <w:rFonts w:ascii="Times New Roman" w:eastAsia="Times New Roman" w:hAnsi="Times New Roman" w:cs="Times New Roman"/>
          <w:b/>
          <w:i/>
          <w:sz w:val="24"/>
          <w:szCs w:val="24"/>
        </w:rPr>
        <w:t>Часть формируемая участниками образовательных отношений.</w:t>
      </w:r>
    </w:p>
    <w:p w:rsidR="0096508C" w:rsidRPr="004D5E63" w:rsidRDefault="006904C3" w:rsidP="006904C3">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lastRenderedPageBreak/>
        <w:t>Часть формируемая участниками образовательных отношений соответствует  Региональной образовательной  программе  дошкольного образования «Соенич- радость познания», авт. Шаехова Р. К. , 2016г.; Региональной образовательной  программе  дошкольного образования «Куаныч- радость познания», авт. Шаехова Р. К. , 2022г.</w:t>
      </w:r>
    </w:p>
    <w:p w:rsidR="00B6790E" w:rsidRPr="004D5E63" w:rsidRDefault="00B6790E" w:rsidP="00B6790E">
      <w:pPr>
        <w:widowControl w:val="0"/>
        <w:tabs>
          <w:tab w:val="left" w:pos="0"/>
          <w:tab w:val="left" w:pos="993"/>
          <w:tab w:val="left" w:pos="1276"/>
        </w:tabs>
        <w:autoSpaceDE w:val="0"/>
        <w:autoSpaceDN w:val="0"/>
        <w:spacing w:after="0" w:line="360" w:lineRule="auto"/>
        <w:ind w:firstLine="567"/>
        <w:jc w:val="both"/>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3.4.4. Перечень анимационных и кинематографических произведений</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В перечень входят анимационные и кинематографические произведения отечественного производства для совместного семейного просмотра, бесед и обсуждений, использования их элементов в образовательном процессе в качестве иллюстраций природных,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ребенка, формирования у него эмпатии и ценностного отношения к окружающему миру.</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Полнометражные кинематографические и анимационные фильмы рекомендуются только для семейного просмотра и не могут быть включены в образовательный процесс Учреждения. Время просмотра ребенком цифрового и медиа контента должно регулироваться родителями (законными представителями) и соответствовать его возрастным возможностям. Некоторые анимационные произведения (отмеченные звездочкой) требуют особого внимания к эмоциональному состоянию ребенка и не рекомендуются к просмотру без обсуждения со взрослым переживаний ребенка. Ряд фильмов (отмеченные 2 звездочками) содержат серию образцов социально неодобряемых сценариев поведения на протяжении длительного экранного времени, что требует предварительного и последующего обсуждения с детьми.</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Выбор цифрового контента, медиа продукции, в том числе кинематографических и анимационных фильмов должен осуществляться в соответствии с нормами, регулирующими доступ к информации, причиняющей вред здоровью и развитию детей в Российской Федерации (Федеральный закон Российской Федерации от 29 декабря 2010 г. N 436-ФЗ «О защите детей от информации, причиняющей вред их здоровью и развитию»).</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b/>
          <w:i/>
          <w:sz w:val="24"/>
          <w:szCs w:val="24"/>
        </w:rPr>
      </w:pPr>
      <w:r w:rsidRPr="004D5E63">
        <w:rPr>
          <w:rFonts w:ascii="Times New Roman" w:eastAsia="Times New Roman" w:hAnsi="Times New Roman" w:cs="Times New Roman"/>
          <w:b/>
          <w:i/>
          <w:sz w:val="24"/>
          <w:szCs w:val="24"/>
        </w:rPr>
        <w:t>Анимационные произведения</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b/>
          <w:i/>
          <w:sz w:val="24"/>
          <w:szCs w:val="24"/>
        </w:rPr>
      </w:pPr>
      <w:r w:rsidRPr="004D5E63">
        <w:rPr>
          <w:rFonts w:ascii="Times New Roman" w:eastAsia="Times New Roman" w:hAnsi="Times New Roman" w:cs="Times New Roman"/>
          <w:b/>
          <w:i/>
          <w:sz w:val="24"/>
          <w:szCs w:val="24"/>
        </w:rPr>
        <w:t>Для детей дошкольного возраста (с пяти лет)</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Анимационный сериал «Тима и Тома», студия «Рики», реж. А.Борисова, А. Жидков, О. Мусин, А. Бахурин и др., 2015.</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Фильм «Паровозик из Ромашкова», студия Союзмультфильм, реж.В.Дегтярев, 1967.</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Фильм «Как львенок и черепаха пели песню», студия Союзмультфильм, режиссер И.Ковалевская, 1974.</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Фильм «Мама для мамонтенка», студия «Союзмультфильм», режиссер Олег Чуркин, </w:t>
      </w:r>
      <w:r w:rsidRPr="004D5E63">
        <w:rPr>
          <w:rFonts w:ascii="Times New Roman" w:eastAsia="Times New Roman" w:hAnsi="Times New Roman" w:cs="Times New Roman"/>
          <w:sz w:val="24"/>
          <w:szCs w:val="24"/>
        </w:rPr>
        <w:lastRenderedPageBreak/>
        <w:t>1981. Фильм «Катерок», студия «Союзмультфильм», режиссѐр И.Ковалевская ,1970.</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Фильм «Мешок яблок», студия «Союзмультфильм», режиссѐр В.Бордзиловский, 1974. Фильм «Крошка енот», ТО «Экран», режиссер О. Чуркин, 1974.</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Фильм «Гадкий утенок», студия «Союзмультфильм», режиссер Дегтярев В.Д. Фильм «Котенок по имени Гав», студия Союзмультфильм, режиссер Л.Атаманов</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Фильм</w:t>
      </w:r>
      <w:r w:rsidRPr="004D5E63">
        <w:rPr>
          <w:rFonts w:ascii="Times New Roman" w:eastAsia="Times New Roman" w:hAnsi="Times New Roman" w:cs="Times New Roman"/>
          <w:sz w:val="24"/>
          <w:szCs w:val="24"/>
        </w:rPr>
        <w:tab/>
        <w:t>«Малыш и</w:t>
      </w:r>
      <w:r w:rsidRPr="004D5E63">
        <w:rPr>
          <w:rFonts w:ascii="Times New Roman" w:eastAsia="Times New Roman" w:hAnsi="Times New Roman" w:cs="Times New Roman"/>
          <w:sz w:val="24"/>
          <w:szCs w:val="24"/>
        </w:rPr>
        <w:tab/>
        <w:t>Карлсон» студия</w:t>
      </w:r>
      <w:r w:rsidRPr="004D5E63">
        <w:rPr>
          <w:rFonts w:ascii="Times New Roman" w:eastAsia="Times New Roman" w:hAnsi="Times New Roman" w:cs="Times New Roman"/>
          <w:sz w:val="24"/>
          <w:szCs w:val="24"/>
        </w:rPr>
        <w:tab/>
        <w:t xml:space="preserve">«Союзмультфильм», режиссер Б.Степанцев </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Фильм «Малыш и Карлсон»**, студия «Союзмультфильм», режиссер Б. Степанцев, 1969.</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Фильм «Маугли», студия «Союзмультфильм», режиссер Р. Давыдов, 1971. Фильм «Кот Леопольд», студия «Экран», режиссер А. Резников, 1975 – 1987.</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Фильм «Рикки-Тикки-Тави», студия «Союзмультфильм», режиссер А. Снежко-Блоцкой, 1965. Фильм «Дюймовочка», студия «Союзмульфильм», режиссер Л. Амальрик, 1964.</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Фильм «Пластилиновая ворона», ТО «Экран», режиссер А. Татарский, 1981.</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Фильм «Каникулы Бонифация», студия «Союзмультфильм», режиссер Ф. Хитрук, 1965. Фильм «Последний лепесток», студия «Союзмультфильм», режиссер Р.Качанов, 1977.</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Фильм «Умка» и «Умка ищет друга», студия «Союзмультфильм», реж.В.Попов, В.Пекарь, 1969, 1970.</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Фильм «Умка на елке», студия «Союзмультфильм», режиссер А. Воробьев, 2019. Фильм «Сладкая сказка», студия Союзмультфильм, режиссѐрВ. Дегтярев, 1970.</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Цикл фильмов «Чебурашка и крокодил Гена», студия «Союзмультфильм», режиссер Р.Качанов, 1969-1983.</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Цикл фильмов «38 попугаев», студия «Союзмультфильм», режиссер Иван Уфимцев, 1976-91.</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Фильм Лягушка-путешественница», студия «Союзмультфильм» режиссѐры В.Котѐночкин, А.Трусов, 1965.</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Цикл фильмов «Винни-Пух», студия «Союзмультфильм», режиссер Ф. Хитрук, 1969 – 1972. Фильм «Серая шейка», студия «Союзмультфильм», режиссер Л.Амальрик, В.Полковников, 1948. Фильм «Золушка», студия «Союзмультфильм», режиссер И. Аксенчук, 1979.</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Фильм «Новогодняя сказка», студия «Союзмультфильм», режиссѐр В.Дегтярев, 1972. Фильм «Серебряное копытце», студия Союзмультфильм, режиссѐр Г.Сокольский, 1977. Фильм «Щелкунчик», студия «Союзмультфильм», режиссер Б.Степанцев,1973.</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Фильм «Гуси-лебеди», студия Союзмультфильм, режиссѐры И.Иванов-Вано, А.Снежко-</w:t>
      </w:r>
      <w:r w:rsidRPr="004D5E63">
        <w:rPr>
          <w:rFonts w:ascii="Times New Roman" w:eastAsia="Times New Roman" w:hAnsi="Times New Roman" w:cs="Times New Roman"/>
          <w:sz w:val="24"/>
          <w:szCs w:val="24"/>
        </w:rPr>
        <w:lastRenderedPageBreak/>
        <w:t>Блоцкая, 1949.</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Цикл фильмов «Приключение Незнайки и его друзей»**, студия « ТО Экран», режиссер коллектив авторов, 1971-1973.</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Для детей старшего дошкольного возраста (6-7 лет)</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Фильм «Варежка», студия «Союзмультфильм», режиссер Р.Качанов, 1967. Фильм «Честное слово», студия «Экран», режиссер М. Новогрудская, 1978.</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Фильм «Вовка в тридевятом царстве»**, студия «Союзмультфильм», режиссер Б.Степанцев, 1965. Фильм «Заколдованный мальчик»**, студия «Союзмультфильм», режиссер А. Снежко-</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Блоцкая, В.Полковников, 1955.</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Фильм «Золотая антилопа», студия «Союзмультфильм», режиссер Л.Атаманов, 1954.</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Фильм «Бременские музыканты», студия «Союзмультфильм», режиссер И. Ковалевская, 1969. Фильм «Двенадцать месяцев», студия «Союзмультфильм», режиссер И.Иванов-Вано, М. Ботов, 1956.</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Фильм «Ежик в тумане», студия «Союзмультфильм», режиссер Ю.Норштейн, 1975. Фильм «Девочка и дельфин»*, студия «Союзмультфильм», режиссер Р.Зельма, 1979. Фильм «Верните Рекса»*, студия «Союзмультфильм», режиссер В. Пекарь, В.Попов. 1975.</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Фильм «Сказка сказок»*, студия «Союзмультфильм», режиссер Ю.Норштейн, 1979. Фильм</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Сериал</w:t>
      </w:r>
      <w:r w:rsidRPr="004D5E63">
        <w:rPr>
          <w:rFonts w:ascii="Times New Roman" w:eastAsia="Times New Roman" w:hAnsi="Times New Roman" w:cs="Times New Roman"/>
          <w:sz w:val="24"/>
          <w:szCs w:val="24"/>
        </w:rPr>
        <w:tab/>
        <w:t>«Простоквашино» и «Возвращение в Простоквашино» (2 сезона),</w:t>
      </w:r>
      <w:r w:rsidRPr="004D5E63">
        <w:rPr>
          <w:rFonts w:ascii="Times New Roman" w:eastAsia="Times New Roman" w:hAnsi="Times New Roman" w:cs="Times New Roman"/>
          <w:sz w:val="24"/>
          <w:szCs w:val="24"/>
        </w:rPr>
        <w:tab/>
        <w:t>студия «Союзмультфильм», режиссеры: коллектив авторов, 2018.</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Сериал «Смешарики», студии «Петербург», «Мастерфильм», коллектив авторов, 2004. Сериал «Домовенок Кузя», студия ТО «Экран», режиссер А. Зябликова, 2000 – 2002. Сериал «Ну, погоди!»**, студия «Союзмультфильм», режиссер В. Котеночкин, 1969.</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Сериал «Маша и медведь» (6 сезонов)**, студия «Анимаккорд», режиссеры О. Кузовков, О. Ужинов, 2009-2022.</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Сериал</w:t>
      </w:r>
      <w:r w:rsidRPr="004D5E63">
        <w:rPr>
          <w:rFonts w:ascii="Times New Roman" w:eastAsia="Times New Roman" w:hAnsi="Times New Roman" w:cs="Times New Roman"/>
          <w:sz w:val="24"/>
          <w:szCs w:val="24"/>
        </w:rPr>
        <w:tab/>
        <w:t>«Фиксики» (4 сезона), компания «Аэроплан», режиссер</w:t>
      </w:r>
      <w:r w:rsidRPr="004D5E63">
        <w:rPr>
          <w:rFonts w:ascii="Times New Roman" w:eastAsia="Times New Roman" w:hAnsi="Times New Roman" w:cs="Times New Roman"/>
          <w:sz w:val="24"/>
          <w:szCs w:val="24"/>
        </w:rPr>
        <w:tab/>
        <w:t xml:space="preserve">В.Бедошвили, 2010. </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Сериал «Оранжевая корова» (1 сезон), студия Союзмультфильм, режиссер Е.Ернова</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Сериал «Монсики» (2 сезона), студия «Рики», режиссѐр А.Бахурин</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Сериал «Смешарики. ПИН-КОД», студия «Рики», режиссѐры: Р.Соколов, А. Горбунов, Д. Сулейманов и др.</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Сериал «Зебра в клеточку» (1 сезон), студия «Союзмультфильм», режиссер А. Алексеев, </w:t>
      </w:r>
      <w:r w:rsidRPr="004D5E63">
        <w:rPr>
          <w:rFonts w:ascii="Times New Roman" w:eastAsia="Times New Roman" w:hAnsi="Times New Roman" w:cs="Times New Roman"/>
          <w:sz w:val="24"/>
          <w:szCs w:val="24"/>
        </w:rPr>
        <w:lastRenderedPageBreak/>
        <w:t>А. Борисова, М. Куликов, А.Золотарева, 2020.</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Полнометражный анимационный фильм «Снежная королева»**, студия «Союзмультфильм», режиссѐр Л.Атаманов, 1957.</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Полнометражный анимационный фильм «Аленький цветочек», студия «Союзмультфильм», режиссер Л.Атаманов, 1952.</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Полнометражный анимационный фильм «Сказка о царе Салтане», студия «Союзмультфильм», режиссер И. Иванов-Вано, Л.Мильчин, 1984.</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b/>
          <w:i/>
          <w:sz w:val="24"/>
          <w:szCs w:val="24"/>
        </w:rPr>
      </w:pPr>
      <w:r w:rsidRPr="004D5E63">
        <w:rPr>
          <w:rFonts w:ascii="Times New Roman" w:eastAsia="Times New Roman" w:hAnsi="Times New Roman" w:cs="Times New Roman"/>
          <w:b/>
          <w:i/>
          <w:sz w:val="24"/>
          <w:szCs w:val="24"/>
        </w:rPr>
        <w:t>Для детей старшего дошкольного возраста (7- 8 лет)</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Полнометражный анимационный фильм «Белка и Стрелка. Звѐздные собаки», киностудия «Центр национального фильма» и ООО «ЦНФ-Анима, режиссер С.Ушаков, И.Евланникова, 2010.</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Полнометражный</w:t>
      </w:r>
      <w:r w:rsidRPr="004D5E63">
        <w:rPr>
          <w:rFonts w:ascii="Times New Roman" w:eastAsia="Times New Roman" w:hAnsi="Times New Roman" w:cs="Times New Roman"/>
          <w:sz w:val="24"/>
          <w:szCs w:val="24"/>
        </w:rPr>
        <w:tab/>
        <w:t>анимационный</w:t>
      </w:r>
      <w:r w:rsidRPr="004D5E63">
        <w:rPr>
          <w:rFonts w:ascii="Times New Roman" w:eastAsia="Times New Roman" w:hAnsi="Times New Roman" w:cs="Times New Roman"/>
          <w:sz w:val="24"/>
          <w:szCs w:val="24"/>
        </w:rPr>
        <w:tab/>
        <w:t>фильм</w:t>
      </w:r>
      <w:r w:rsidRPr="004D5E63">
        <w:rPr>
          <w:rFonts w:ascii="Times New Roman" w:eastAsia="Times New Roman" w:hAnsi="Times New Roman" w:cs="Times New Roman"/>
          <w:sz w:val="24"/>
          <w:szCs w:val="24"/>
        </w:rPr>
        <w:tab/>
        <w:t>«Суворов:</w:t>
      </w:r>
      <w:r w:rsidRPr="004D5E63">
        <w:rPr>
          <w:rFonts w:ascii="Times New Roman" w:eastAsia="Times New Roman" w:hAnsi="Times New Roman" w:cs="Times New Roman"/>
          <w:sz w:val="24"/>
          <w:szCs w:val="24"/>
        </w:rPr>
        <w:tab/>
        <w:t>великое путешествие»</w:t>
      </w:r>
      <w:r w:rsidRPr="004D5E63">
        <w:rPr>
          <w:rFonts w:ascii="Times New Roman" w:eastAsia="Times New Roman" w:hAnsi="Times New Roman" w:cs="Times New Roman"/>
          <w:sz w:val="24"/>
          <w:szCs w:val="24"/>
        </w:rPr>
        <w:tab/>
        <w:t>(6+), судия «Союзмультфильм», режиссер Б.Чертков, 2022.</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Полнометражный анимационный фильм «Бемби», студия Walt Disney, режиссер Дэвид Хэнд, 1942.</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Полнометражный анимационный фильм «Король Лев», студия Walt Disney, режиссер Р. Аллерс, 1994, США.</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Полнометражный анимационный фильм «Алиса в стране чудес», студия Walt Disney, режиссер К. Джероними, У.Джексон, 1951.</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Полнометражный анимационный фильм «Русалочка», студия Walt Disney, режиссер Дж.Митчелл, М. Мантта,1989.</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Полнометражный анимационный фильм «Красавица и чудовище», студия Walt Disney, режиссер Г. Труздейл, 1992, США.</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Полнометражный анимационный фильм фильм «Балто», студия Universal Pictures, режиссер С. Уэллс, 1995, США.</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Полнометражный анимационный фильм «Ледниковый период», киностудия Blue Sky Studios, режиссер К.Уэдж, 2002, США.</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Полнометражный анимационный фильм «Как приручить дракона» (6+), студия Dreams Work Animation, режиссеры К. Сандерс, Д. Деблуа, 2010, США.</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Анимационный сериал «Долина Муми-троллей» (2 сезона), студия Gutsy Animations, YLE Draama, режиссер С.Бокс, Д.Робби, 2019-2020.</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Полнометражный анимационный фильм «Мой сосед Тоторо», студия «Ghibli», режиссер Хаяо Миядзаки,1988.</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lastRenderedPageBreak/>
        <w:t>Полнометражный анимационный фильм «Рыбка Поньо на утесе», студия «Ghibli», режиссер Хаяо Миядзаки, 2008.</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b/>
          <w:i/>
          <w:sz w:val="24"/>
          <w:szCs w:val="24"/>
        </w:rPr>
      </w:pPr>
      <w:r w:rsidRPr="004D5E63">
        <w:rPr>
          <w:rFonts w:ascii="Times New Roman" w:eastAsia="Times New Roman" w:hAnsi="Times New Roman" w:cs="Times New Roman"/>
          <w:b/>
          <w:i/>
          <w:sz w:val="24"/>
          <w:szCs w:val="24"/>
        </w:rPr>
        <w:t>Кинематографические произведения</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Кинофильм «Золушка» (0+), киностудия «Ленфильм», режиссер М. Шапиро, 1947.</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Кинофильм «Приключения Буратино» (0+), киностудия «Беларусьфильм», режиссер А. Нечаев, 1977.</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Кинофильм «Морозко» (0+), киностудия им. М. Горького, режиссер А. Роу, 1964.</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Кинофильм «Новогодние приключения Маши и Вити» (0+), киностудия «Ленфильм», режиссѐры И.Усов, Г.Казанский,1975.</w:t>
      </w:r>
    </w:p>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Кинофильм «Мама», киностудия «Мосфильм» (0+), режиссѐр Э.Бостан,1976. Кинофильм «Мери Поппинс, до свидания!» (0+), киностудия «Мосфильм», режиссѐр Л.Квинихидзе, 1983.</w:t>
      </w:r>
    </w:p>
    <w:p w:rsidR="0096508C"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Кинофильм «Марья-искусница» (6+), киностудия им. М. Горького, режиссер А. Роу, 1959. Кинофильм «Варвара-краса, длинная коса» (6+), киностудия им. М. Горького, режиссер А. Роу, 1969.</w:t>
      </w:r>
    </w:p>
    <w:p w:rsidR="00E768AF" w:rsidRPr="004D5E63" w:rsidRDefault="00E768AF"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p>
    <w:p w:rsidR="00E768AF" w:rsidRPr="004D5E63" w:rsidRDefault="00E768AF" w:rsidP="00E768AF">
      <w:pPr>
        <w:widowControl w:val="0"/>
        <w:tabs>
          <w:tab w:val="left" w:pos="634"/>
        </w:tabs>
        <w:autoSpaceDE w:val="0"/>
        <w:autoSpaceDN w:val="0"/>
        <w:spacing w:after="0" w:line="360" w:lineRule="auto"/>
        <w:ind w:firstLine="567"/>
        <w:jc w:val="both"/>
        <w:outlineLvl w:val="0"/>
        <w:rPr>
          <w:rFonts w:ascii="Times New Roman" w:eastAsia="Times New Roman" w:hAnsi="Times New Roman" w:cs="Times New Roman"/>
          <w:b/>
          <w:bCs/>
          <w:sz w:val="24"/>
          <w:szCs w:val="24"/>
        </w:rPr>
      </w:pPr>
      <w:bookmarkStart w:id="7" w:name="_Toc138693062"/>
      <w:r w:rsidRPr="004D5E63">
        <w:rPr>
          <w:rFonts w:ascii="Times New Roman" w:eastAsia="Times New Roman" w:hAnsi="Times New Roman" w:cs="Times New Roman"/>
          <w:b/>
          <w:bCs/>
          <w:sz w:val="24"/>
          <w:szCs w:val="24"/>
        </w:rPr>
        <w:t>3.5. Кадровые</w:t>
      </w:r>
      <w:r w:rsidRPr="004D5E63">
        <w:rPr>
          <w:rFonts w:ascii="Times New Roman" w:eastAsia="Times New Roman" w:hAnsi="Times New Roman" w:cs="Times New Roman"/>
          <w:b/>
          <w:bCs/>
          <w:spacing w:val="-4"/>
          <w:sz w:val="24"/>
          <w:szCs w:val="24"/>
        </w:rPr>
        <w:t xml:space="preserve"> </w:t>
      </w:r>
      <w:r w:rsidRPr="004D5E63">
        <w:rPr>
          <w:rFonts w:ascii="Times New Roman" w:eastAsia="Times New Roman" w:hAnsi="Times New Roman" w:cs="Times New Roman"/>
          <w:b/>
          <w:bCs/>
          <w:sz w:val="24"/>
          <w:szCs w:val="24"/>
        </w:rPr>
        <w:t>условия</w:t>
      </w:r>
      <w:r w:rsidRPr="004D5E63">
        <w:rPr>
          <w:rFonts w:ascii="Times New Roman" w:eastAsia="Times New Roman" w:hAnsi="Times New Roman" w:cs="Times New Roman"/>
          <w:b/>
          <w:bCs/>
          <w:spacing w:val="-4"/>
          <w:sz w:val="24"/>
          <w:szCs w:val="24"/>
        </w:rPr>
        <w:t xml:space="preserve"> </w:t>
      </w:r>
      <w:r w:rsidRPr="004D5E63">
        <w:rPr>
          <w:rFonts w:ascii="Times New Roman" w:eastAsia="Times New Roman" w:hAnsi="Times New Roman" w:cs="Times New Roman"/>
          <w:b/>
          <w:bCs/>
          <w:sz w:val="24"/>
          <w:szCs w:val="24"/>
        </w:rPr>
        <w:t>реализации Программы</w:t>
      </w:r>
      <w:bookmarkEnd w:id="7"/>
    </w:p>
    <w:p w:rsidR="00E768AF" w:rsidRPr="004D5E63" w:rsidRDefault="00E768AF" w:rsidP="00E768AF">
      <w:pPr>
        <w:widowControl w:val="0"/>
        <w:autoSpaceDE w:val="0"/>
        <w:autoSpaceDN w:val="0"/>
        <w:spacing w:after="0" w:line="360" w:lineRule="auto"/>
        <w:ind w:firstLine="709"/>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Реализация</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Федеральной</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программы</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обеспечивается</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квалифицированными</w:t>
      </w:r>
      <w:r w:rsidRPr="004D5E63">
        <w:rPr>
          <w:rFonts w:ascii="Times New Roman" w:eastAsia="Times New Roman" w:hAnsi="Times New Roman" w:cs="Times New Roman"/>
          <w:spacing w:val="-57"/>
          <w:sz w:val="24"/>
          <w:szCs w:val="24"/>
        </w:rPr>
        <w:t xml:space="preserve"> </w:t>
      </w:r>
      <w:r w:rsidRPr="004D5E63">
        <w:rPr>
          <w:rFonts w:ascii="Times New Roman" w:eastAsia="Times New Roman" w:hAnsi="Times New Roman" w:cs="Times New Roman"/>
          <w:sz w:val="24"/>
          <w:szCs w:val="24"/>
        </w:rPr>
        <w:t>педагогическими</w:t>
      </w:r>
      <w:r w:rsidRPr="004D5E63">
        <w:rPr>
          <w:rFonts w:ascii="Times New Roman" w:eastAsia="Times New Roman" w:hAnsi="Times New Roman" w:cs="Times New Roman"/>
          <w:spacing w:val="56"/>
          <w:sz w:val="24"/>
          <w:szCs w:val="24"/>
        </w:rPr>
        <w:t xml:space="preserve"> </w:t>
      </w:r>
      <w:r w:rsidRPr="004D5E63">
        <w:rPr>
          <w:rFonts w:ascii="Times New Roman" w:eastAsia="Times New Roman" w:hAnsi="Times New Roman" w:cs="Times New Roman"/>
          <w:sz w:val="24"/>
          <w:szCs w:val="24"/>
        </w:rPr>
        <w:t>работниками.</w:t>
      </w:r>
    </w:p>
    <w:p w:rsidR="00E768AF" w:rsidRPr="004D5E63" w:rsidRDefault="00E768AF" w:rsidP="00E768AF">
      <w:pPr>
        <w:widowControl w:val="0"/>
        <w:autoSpaceDE w:val="0"/>
        <w:autoSpaceDN w:val="0"/>
        <w:spacing w:after="0" w:line="360" w:lineRule="auto"/>
        <w:ind w:firstLine="709"/>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Необходимым</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условием</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является</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непрерывное</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сопровождение</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Федеральной</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программы</w:t>
      </w:r>
      <w:r w:rsidRPr="004D5E63">
        <w:rPr>
          <w:rFonts w:ascii="Times New Roman" w:eastAsia="Times New Roman" w:hAnsi="Times New Roman" w:cs="Times New Roman"/>
          <w:spacing w:val="-57"/>
          <w:sz w:val="24"/>
          <w:szCs w:val="24"/>
        </w:rPr>
        <w:t xml:space="preserve"> </w:t>
      </w:r>
      <w:r w:rsidRPr="004D5E63">
        <w:rPr>
          <w:rFonts w:ascii="Times New Roman" w:eastAsia="Times New Roman" w:hAnsi="Times New Roman" w:cs="Times New Roman"/>
          <w:sz w:val="24"/>
          <w:szCs w:val="24"/>
        </w:rPr>
        <w:t>педагогическими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учебно-вспомогательными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работниками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в</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течение</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всего</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времени</w:t>
      </w:r>
      <w:r w:rsidRPr="004D5E63">
        <w:rPr>
          <w:rFonts w:ascii="Times New Roman" w:eastAsia="Times New Roman" w:hAnsi="Times New Roman" w:cs="Times New Roman"/>
          <w:spacing w:val="61"/>
          <w:sz w:val="24"/>
          <w:szCs w:val="24"/>
        </w:rPr>
        <w:t xml:space="preserve"> </w:t>
      </w:r>
      <w:r w:rsidRPr="004D5E63">
        <w:rPr>
          <w:rFonts w:ascii="Times New Roman" w:eastAsia="Times New Roman" w:hAnsi="Times New Roman" w:cs="Times New Roman"/>
          <w:sz w:val="24"/>
          <w:szCs w:val="24"/>
        </w:rPr>
        <w:t>ее</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реализации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в</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Учреждении.</w:t>
      </w:r>
    </w:p>
    <w:p w:rsidR="00E768AF" w:rsidRPr="004D5E63" w:rsidRDefault="00E768AF" w:rsidP="00E768AF">
      <w:pPr>
        <w:widowControl w:val="0"/>
        <w:autoSpaceDE w:val="0"/>
        <w:autoSpaceDN w:val="0"/>
        <w:spacing w:after="0" w:line="360" w:lineRule="auto"/>
        <w:ind w:firstLine="709"/>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Квалификация</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педагогических</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учебно-вспомогательных</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работников</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должна</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соответствовать</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квалификационным</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характеристикам,</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установленным</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в</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Едином</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квалификационном справочнике должностей руководителей, специалистов и служащих, раздел</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"Квалификационные</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характеристики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должностей</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работников</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образования",</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утвержденном</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приказом Министерства здравоохранения и социального развития Российской Федерации от 26</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августа</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2010 г.</w:t>
      </w:r>
      <w:r w:rsidRPr="004D5E63">
        <w:rPr>
          <w:rFonts w:ascii="Times New Roman" w:eastAsia="Times New Roman" w:hAnsi="Times New Roman" w:cs="Times New Roman"/>
          <w:spacing w:val="2"/>
          <w:sz w:val="24"/>
          <w:szCs w:val="24"/>
        </w:rPr>
        <w:t xml:space="preserve"> </w:t>
      </w: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761н.</w:t>
      </w:r>
    </w:p>
    <w:p w:rsidR="00E768AF" w:rsidRPr="004D5E63" w:rsidRDefault="00E768AF" w:rsidP="00E768AF">
      <w:pPr>
        <w:widowControl w:val="0"/>
        <w:autoSpaceDE w:val="0"/>
        <w:autoSpaceDN w:val="0"/>
        <w:spacing w:after="0" w:line="360" w:lineRule="auto"/>
        <w:ind w:firstLine="709"/>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Учреждение вправе применять сетевые формы реализации Федеральной</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программы или отдельных ее компонентов, в связи с чем может быть задействован кадровый</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состав</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других</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организаций,</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участвующих</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в</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сетевом</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взаимодействии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с</w:t>
      </w:r>
      <w:r w:rsidRPr="004D5E63">
        <w:rPr>
          <w:rFonts w:ascii="Times New Roman" w:eastAsia="Times New Roman" w:hAnsi="Times New Roman" w:cs="Times New Roman"/>
          <w:spacing w:val="61"/>
          <w:sz w:val="24"/>
          <w:szCs w:val="24"/>
        </w:rPr>
        <w:t xml:space="preserve"> </w:t>
      </w:r>
      <w:r w:rsidRPr="004D5E63">
        <w:rPr>
          <w:rFonts w:ascii="Times New Roman" w:eastAsia="Times New Roman" w:hAnsi="Times New Roman" w:cs="Times New Roman"/>
          <w:sz w:val="24"/>
          <w:szCs w:val="24"/>
        </w:rPr>
        <w:t>организацией,</w:t>
      </w:r>
      <w:r w:rsidRPr="004D5E63">
        <w:rPr>
          <w:rFonts w:ascii="Times New Roman" w:eastAsia="Times New Roman" w:hAnsi="Times New Roman" w:cs="Times New Roman"/>
          <w:spacing w:val="-57"/>
          <w:sz w:val="24"/>
          <w:szCs w:val="24"/>
        </w:rPr>
        <w:t xml:space="preserve"> </w:t>
      </w:r>
      <w:r w:rsidRPr="004D5E63">
        <w:rPr>
          <w:rFonts w:ascii="Times New Roman" w:eastAsia="Times New Roman" w:hAnsi="Times New Roman" w:cs="Times New Roman"/>
          <w:sz w:val="24"/>
          <w:szCs w:val="24"/>
        </w:rPr>
        <w:t>квалификация</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которого</w:t>
      </w:r>
      <w:r w:rsidRPr="004D5E63">
        <w:rPr>
          <w:rFonts w:ascii="Times New Roman" w:eastAsia="Times New Roman" w:hAnsi="Times New Roman" w:cs="Times New Roman"/>
          <w:spacing w:val="-2"/>
          <w:sz w:val="24"/>
          <w:szCs w:val="24"/>
        </w:rPr>
        <w:t xml:space="preserve"> </w:t>
      </w:r>
      <w:r w:rsidRPr="004D5E63">
        <w:rPr>
          <w:rFonts w:ascii="Times New Roman" w:eastAsia="Times New Roman" w:hAnsi="Times New Roman" w:cs="Times New Roman"/>
          <w:sz w:val="24"/>
          <w:szCs w:val="24"/>
        </w:rPr>
        <w:t>отвечает</w:t>
      </w:r>
      <w:r w:rsidRPr="004D5E63">
        <w:rPr>
          <w:rFonts w:ascii="Times New Roman" w:eastAsia="Times New Roman" w:hAnsi="Times New Roman" w:cs="Times New Roman"/>
          <w:spacing w:val="4"/>
          <w:sz w:val="24"/>
          <w:szCs w:val="24"/>
        </w:rPr>
        <w:t xml:space="preserve"> </w:t>
      </w:r>
      <w:r w:rsidRPr="004D5E63">
        <w:rPr>
          <w:rFonts w:ascii="Times New Roman" w:eastAsia="Times New Roman" w:hAnsi="Times New Roman" w:cs="Times New Roman"/>
          <w:sz w:val="24"/>
          <w:szCs w:val="24"/>
        </w:rPr>
        <w:t>указанным</w:t>
      </w:r>
      <w:r w:rsidRPr="004D5E63">
        <w:rPr>
          <w:rFonts w:ascii="Times New Roman" w:eastAsia="Times New Roman" w:hAnsi="Times New Roman" w:cs="Times New Roman"/>
          <w:spacing w:val="-2"/>
          <w:sz w:val="24"/>
          <w:szCs w:val="24"/>
        </w:rPr>
        <w:t xml:space="preserve"> </w:t>
      </w:r>
      <w:r w:rsidRPr="004D5E63">
        <w:rPr>
          <w:rFonts w:ascii="Times New Roman" w:eastAsia="Times New Roman" w:hAnsi="Times New Roman" w:cs="Times New Roman"/>
          <w:sz w:val="24"/>
          <w:szCs w:val="24"/>
        </w:rPr>
        <w:t>выше</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требованиям.</w:t>
      </w:r>
    </w:p>
    <w:p w:rsidR="00E768AF" w:rsidRPr="004D5E63" w:rsidRDefault="00E768AF" w:rsidP="00E768AF">
      <w:pPr>
        <w:widowControl w:val="0"/>
        <w:autoSpaceDE w:val="0"/>
        <w:autoSpaceDN w:val="0"/>
        <w:spacing w:after="0" w:line="360" w:lineRule="auto"/>
        <w:ind w:firstLine="709"/>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Реализация</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образовательной</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программы</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ДО</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обеспечивается</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руководящими,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lastRenderedPageBreak/>
        <w:t>педагогическими,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учебно-вспомогательными,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административно-хозяйственными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работниками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образовательной</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организации,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а</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также</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медицинскими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иными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работниками,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выполняющими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вспомогательные</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функции.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Организация</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самостоятельно</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устанавливает</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штатное</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расписание,</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осуществляет</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прием</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на</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работу</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работников,</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заключение</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с</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ними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расторжение</w:t>
      </w:r>
      <w:r w:rsidRPr="004D5E63">
        <w:rPr>
          <w:rFonts w:ascii="Times New Roman" w:eastAsia="Times New Roman" w:hAnsi="Times New Roman" w:cs="Times New Roman"/>
          <w:spacing w:val="60"/>
          <w:sz w:val="24"/>
          <w:szCs w:val="24"/>
        </w:rPr>
        <w:t xml:space="preserve"> </w:t>
      </w:r>
      <w:r w:rsidRPr="004D5E63">
        <w:rPr>
          <w:rFonts w:ascii="Times New Roman" w:eastAsia="Times New Roman" w:hAnsi="Times New Roman" w:cs="Times New Roman"/>
          <w:sz w:val="24"/>
          <w:szCs w:val="24"/>
        </w:rPr>
        <w:t>трудовых</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договоров,</w:t>
      </w:r>
      <w:r w:rsidRPr="004D5E63">
        <w:rPr>
          <w:rFonts w:ascii="Times New Roman" w:eastAsia="Times New Roman" w:hAnsi="Times New Roman" w:cs="Times New Roman"/>
          <w:spacing w:val="37"/>
          <w:sz w:val="24"/>
          <w:szCs w:val="24"/>
        </w:rPr>
        <w:t xml:space="preserve"> </w:t>
      </w:r>
      <w:r w:rsidRPr="004D5E63">
        <w:rPr>
          <w:rFonts w:ascii="Times New Roman" w:eastAsia="Times New Roman" w:hAnsi="Times New Roman" w:cs="Times New Roman"/>
          <w:sz w:val="24"/>
          <w:szCs w:val="24"/>
        </w:rPr>
        <w:t>распределение</w:t>
      </w:r>
      <w:r w:rsidRPr="004D5E63">
        <w:rPr>
          <w:rFonts w:ascii="Times New Roman" w:eastAsia="Times New Roman" w:hAnsi="Times New Roman" w:cs="Times New Roman"/>
          <w:spacing w:val="36"/>
          <w:sz w:val="24"/>
          <w:szCs w:val="24"/>
        </w:rPr>
        <w:t xml:space="preserve"> </w:t>
      </w:r>
      <w:r w:rsidRPr="004D5E63">
        <w:rPr>
          <w:rFonts w:ascii="Times New Roman" w:eastAsia="Times New Roman" w:hAnsi="Times New Roman" w:cs="Times New Roman"/>
          <w:sz w:val="24"/>
          <w:szCs w:val="24"/>
        </w:rPr>
        <w:t>должностных</w:t>
      </w:r>
      <w:r w:rsidRPr="004D5E63">
        <w:rPr>
          <w:rFonts w:ascii="Times New Roman" w:eastAsia="Times New Roman" w:hAnsi="Times New Roman" w:cs="Times New Roman"/>
          <w:spacing w:val="37"/>
          <w:sz w:val="24"/>
          <w:szCs w:val="24"/>
        </w:rPr>
        <w:t xml:space="preserve"> </w:t>
      </w:r>
      <w:r w:rsidRPr="004D5E63">
        <w:rPr>
          <w:rFonts w:ascii="Times New Roman" w:eastAsia="Times New Roman" w:hAnsi="Times New Roman" w:cs="Times New Roman"/>
          <w:sz w:val="24"/>
          <w:szCs w:val="24"/>
        </w:rPr>
        <w:t>обязанностей,</w:t>
      </w:r>
      <w:r w:rsidRPr="004D5E63">
        <w:rPr>
          <w:rFonts w:ascii="Times New Roman" w:eastAsia="Times New Roman" w:hAnsi="Times New Roman" w:cs="Times New Roman"/>
          <w:spacing w:val="35"/>
          <w:sz w:val="24"/>
          <w:szCs w:val="24"/>
        </w:rPr>
        <w:t xml:space="preserve"> </w:t>
      </w:r>
      <w:r w:rsidRPr="004D5E63">
        <w:rPr>
          <w:rFonts w:ascii="Times New Roman" w:eastAsia="Times New Roman" w:hAnsi="Times New Roman" w:cs="Times New Roman"/>
          <w:sz w:val="24"/>
          <w:szCs w:val="24"/>
        </w:rPr>
        <w:t>создание</w:t>
      </w:r>
      <w:r w:rsidRPr="004D5E63">
        <w:rPr>
          <w:rFonts w:ascii="Times New Roman" w:eastAsia="Times New Roman" w:hAnsi="Times New Roman" w:cs="Times New Roman"/>
          <w:spacing w:val="36"/>
          <w:sz w:val="24"/>
          <w:szCs w:val="24"/>
        </w:rPr>
        <w:t xml:space="preserve"> </w:t>
      </w:r>
      <w:r w:rsidRPr="004D5E63">
        <w:rPr>
          <w:rFonts w:ascii="Times New Roman" w:eastAsia="Times New Roman" w:hAnsi="Times New Roman" w:cs="Times New Roman"/>
          <w:sz w:val="24"/>
          <w:szCs w:val="24"/>
        </w:rPr>
        <w:t>условий</w:t>
      </w:r>
      <w:r w:rsidRPr="004D5E63">
        <w:rPr>
          <w:rFonts w:ascii="Times New Roman" w:eastAsia="Times New Roman" w:hAnsi="Times New Roman" w:cs="Times New Roman"/>
          <w:spacing w:val="38"/>
          <w:sz w:val="24"/>
          <w:szCs w:val="24"/>
        </w:rPr>
        <w:t xml:space="preserve"> </w:t>
      </w:r>
      <w:r w:rsidRPr="004D5E63">
        <w:rPr>
          <w:rFonts w:ascii="Times New Roman" w:eastAsia="Times New Roman" w:hAnsi="Times New Roman" w:cs="Times New Roman"/>
          <w:sz w:val="24"/>
          <w:szCs w:val="24"/>
        </w:rPr>
        <w:t>и</w:t>
      </w:r>
      <w:r w:rsidRPr="004D5E63">
        <w:rPr>
          <w:rFonts w:ascii="Times New Roman" w:eastAsia="Times New Roman" w:hAnsi="Times New Roman" w:cs="Times New Roman"/>
          <w:spacing w:val="38"/>
          <w:sz w:val="24"/>
          <w:szCs w:val="24"/>
        </w:rPr>
        <w:t xml:space="preserve"> </w:t>
      </w:r>
      <w:r w:rsidRPr="004D5E63">
        <w:rPr>
          <w:rFonts w:ascii="Times New Roman" w:eastAsia="Times New Roman" w:hAnsi="Times New Roman" w:cs="Times New Roman"/>
          <w:sz w:val="24"/>
          <w:szCs w:val="24"/>
        </w:rPr>
        <w:t>организацию методического</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психологического</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сопровождения</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педагогических</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работников.</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Руководитель</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Учреждения</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вправе</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заключать</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договора</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гражданско-правового</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характера</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совершать</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иные</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действия</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в</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рамках</w:t>
      </w:r>
      <w:r w:rsidRPr="004D5E63">
        <w:rPr>
          <w:rFonts w:ascii="Times New Roman" w:eastAsia="Times New Roman" w:hAnsi="Times New Roman" w:cs="Times New Roman"/>
          <w:spacing w:val="2"/>
          <w:sz w:val="24"/>
          <w:szCs w:val="24"/>
        </w:rPr>
        <w:t xml:space="preserve"> </w:t>
      </w:r>
      <w:r w:rsidRPr="004D5E63">
        <w:rPr>
          <w:rFonts w:ascii="Times New Roman" w:eastAsia="Times New Roman" w:hAnsi="Times New Roman" w:cs="Times New Roman"/>
          <w:sz w:val="24"/>
          <w:szCs w:val="24"/>
        </w:rPr>
        <w:t>своих</w:t>
      </w:r>
      <w:r w:rsidRPr="004D5E63">
        <w:rPr>
          <w:rFonts w:ascii="Times New Roman" w:eastAsia="Times New Roman" w:hAnsi="Times New Roman" w:cs="Times New Roman"/>
          <w:spacing w:val="2"/>
          <w:sz w:val="24"/>
          <w:szCs w:val="24"/>
        </w:rPr>
        <w:t xml:space="preserve"> </w:t>
      </w:r>
      <w:r w:rsidRPr="004D5E63">
        <w:rPr>
          <w:rFonts w:ascii="Times New Roman" w:eastAsia="Times New Roman" w:hAnsi="Times New Roman" w:cs="Times New Roman"/>
          <w:sz w:val="24"/>
          <w:szCs w:val="24"/>
        </w:rPr>
        <w:t>полномочий.</w:t>
      </w:r>
    </w:p>
    <w:p w:rsidR="00E768AF" w:rsidRPr="004D5E63" w:rsidRDefault="00E768AF" w:rsidP="00E768AF">
      <w:pPr>
        <w:widowControl w:val="0"/>
        <w:autoSpaceDE w:val="0"/>
        <w:autoSpaceDN w:val="0"/>
        <w:spacing w:after="0" w:line="360" w:lineRule="auto"/>
        <w:ind w:firstLine="709"/>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При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работе</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с</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детьми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с</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ОВЗ</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в</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группах</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комбинированной</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или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компенсирующей</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направленности,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дополнительно</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предусмотрены</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должности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педагогических</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иных</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работников, в соответствии с</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«Порядком</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организации и осуществления образовательной деятельности по основным общеобразовательным</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программам – образовательным программам дошкольного образования», утвержденным Приказом</w:t>
      </w:r>
      <w:r w:rsidRPr="004D5E63">
        <w:rPr>
          <w:rFonts w:ascii="Times New Roman" w:eastAsia="Times New Roman" w:hAnsi="Times New Roman" w:cs="Times New Roman"/>
          <w:spacing w:val="-57"/>
          <w:sz w:val="24"/>
          <w:szCs w:val="24"/>
        </w:rPr>
        <w:t xml:space="preserve"> </w:t>
      </w:r>
      <w:r w:rsidRPr="004D5E63">
        <w:rPr>
          <w:rFonts w:ascii="Times New Roman" w:eastAsia="Times New Roman" w:hAnsi="Times New Roman" w:cs="Times New Roman"/>
          <w:sz w:val="24"/>
          <w:szCs w:val="24"/>
        </w:rPr>
        <w:t>Министерства</w:t>
      </w:r>
      <w:r w:rsidRPr="004D5E63">
        <w:rPr>
          <w:rFonts w:ascii="Times New Roman" w:eastAsia="Times New Roman" w:hAnsi="Times New Roman" w:cs="Times New Roman"/>
          <w:spacing w:val="-2"/>
          <w:sz w:val="24"/>
          <w:szCs w:val="24"/>
        </w:rPr>
        <w:t xml:space="preserve"> </w:t>
      </w:r>
      <w:r w:rsidRPr="004D5E63">
        <w:rPr>
          <w:rFonts w:ascii="Times New Roman" w:eastAsia="Times New Roman" w:hAnsi="Times New Roman" w:cs="Times New Roman"/>
          <w:sz w:val="24"/>
          <w:szCs w:val="24"/>
        </w:rPr>
        <w:t>просвещения Российской</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Федерации</w:t>
      </w:r>
      <w:r w:rsidRPr="004D5E63">
        <w:rPr>
          <w:rFonts w:ascii="Times New Roman" w:eastAsia="Times New Roman" w:hAnsi="Times New Roman" w:cs="Times New Roman"/>
          <w:spacing w:val="5"/>
          <w:sz w:val="24"/>
          <w:szCs w:val="24"/>
        </w:rPr>
        <w:t xml:space="preserve"> </w:t>
      </w:r>
      <w:r w:rsidRPr="004D5E63">
        <w:rPr>
          <w:rFonts w:ascii="Times New Roman" w:eastAsia="Times New Roman" w:hAnsi="Times New Roman" w:cs="Times New Roman"/>
          <w:sz w:val="24"/>
          <w:szCs w:val="24"/>
        </w:rPr>
        <w:t>от</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31</w:t>
      </w:r>
      <w:r w:rsidRPr="004D5E63">
        <w:rPr>
          <w:rFonts w:ascii="Times New Roman" w:eastAsia="Times New Roman" w:hAnsi="Times New Roman" w:cs="Times New Roman"/>
          <w:spacing w:val="-2"/>
          <w:sz w:val="24"/>
          <w:szCs w:val="24"/>
        </w:rPr>
        <w:t xml:space="preserve"> </w:t>
      </w:r>
      <w:r w:rsidRPr="004D5E63">
        <w:rPr>
          <w:rFonts w:ascii="Times New Roman" w:eastAsia="Times New Roman" w:hAnsi="Times New Roman" w:cs="Times New Roman"/>
          <w:sz w:val="24"/>
          <w:szCs w:val="24"/>
        </w:rPr>
        <w:t>июля 2020</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г.</w:t>
      </w:r>
      <w:r w:rsidRPr="004D5E63">
        <w:rPr>
          <w:rFonts w:ascii="Times New Roman" w:eastAsia="Times New Roman" w:hAnsi="Times New Roman" w:cs="Times New Roman"/>
          <w:spacing w:val="-3"/>
          <w:sz w:val="24"/>
          <w:szCs w:val="24"/>
        </w:rPr>
        <w:t xml:space="preserve"> </w:t>
      </w:r>
      <w:r w:rsidRPr="004D5E63">
        <w:rPr>
          <w:rFonts w:ascii="Times New Roman" w:eastAsia="Times New Roman" w:hAnsi="Times New Roman" w:cs="Times New Roman"/>
          <w:sz w:val="24"/>
          <w:szCs w:val="24"/>
        </w:rPr>
        <w:t>№</w:t>
      </w:r>
      <w:r w:rsidRPr="004D5E63">
        <w:rPr>
          <w:rFonts w:ascii="Times New Roman" w:eastAsia="Times New Roman" w:hAnsi="Times New Roman" w:cs="Times New Roman"/>
          <w:spacing w:val="-2"/>
          <w:sz w:val="24"/>
          <w:szCs w:val="24"/>
        </w:rPr>
        <w:t xml:space="preserve"> </w:t>
      </w:r>
      <w:r w:rsidRPr="004D5E63">
        <w:rPr>
          <w:rFonts w:ascii="Times New Roman" w:eastAsia="Times New Roman" w:hAnsi="Times New Roman" w:cs="Times New Roman"/>
          <w:sz w:val="24"/>
          <w:szCs w:val="24"/>
        </w:rPr>
        <w:t>373.</w:t>
      </w:r>
    </w:p>
    <w:p w:rsidR="00E768AF" w:rsidRPr="004D5E63" w:rsidRDefault="00E768AF" w:rsidP="00E768AF">
      <w:pPr>
        <w:widowControl w:val="0"/>
        <w:autoSpaceDE w:val="0"/>
        <w:autoSpaceDN w:val="0"/>
        <w:spacing w:after="0" w:line="360" w:lineRule="auto"/>
        <w:ind w:firstLine="709"/>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В целях эффективной реализации Федеральной программы созданы</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условия для профессионального развития педагогических и руководящих кадров, в т.ч. реализации</w:t>
      </w:r>
      <w:r w:rsidRPr="004D5E63">
        <w:rPr>
          <w:rFonts w:ascii="Times New Roman" w:eastAsia="Times New Roman" w:hAnsi="Times New Roman" w:cs="Times New Roman"/>
          <w:spacing w:val="-57"/>
          <w:sz w:val="24"/>
          <w:szCs w:val="24"/>
        </w:rPr>
        <w:t xml:space="preserve"> </w:t>
      </w:r>
      <w:r w:rsidRPr="004D5E63">
        <w:rPr>
          <w:rFonts w:ascii="Times New Roman" w:eastAsia="Times New Roman" w:hAnsi="Times New Roman" w:cs="Times New Roman"/>
          <w:sz w:val="24"/>
          <w:szCs w:val="24"/>
        </w:rPr>
        <w:t>права педагогических работников на получение дополнительного профессионального образования</w:t>
      </w:r>
      <w:r w:rsidRPr="004D5E63">
        <w:rPr>
          <w:rFonts w:ascii="Times New Roman" w:eastAsia="Times New Roman" w:hAnsi="Times New Roman" w:cs="Times New Roman"/>
          <w:spacing w:val="-57"/>
          <w:sz w:val="24"/>
          <w:szCs w:val="24"/>
        </w:rPr>
        <w:t xml:space="preserve"> </w:t>
      </w:r>
      <w:r w:rsidRPr="004D5E63">
        <w:rPr>
          <w:rFonts w:ascii="Times New Roman" w:eastAsia="Times New Roman" w:hAnsi="Times New Roman" w:cs="Times New Roman"/>
          <w:sz w:val="24"/>
          <w:szCs w:val="24"/>
        </w:rPr>
        <w:t>не</w:t>
      </w:r>
      <w:r w:rsidRPr="004D5E63">
        <w:rPr>
          <w:rFonts w:ascii="Times New Roman" w:eastAsia="Times New Roman" w:hAnsi="Times New Roman" w:cs="Times New Roman"/>
          <w:spacing w:val="-2"/>
          <w:sz w:val="24"/>
          <w:szCs w:val="24"/>
        </w:rPr>
        <w:t xml:space="preserve"> </w:t>
      </w:r>
      <w:r w:rsidRPr="004D5E63">
        <w:rPr>
          <w:rFonts w:ascii="Times New Roman" w:eastAsia="Times New Roman" w:hAnsi="Times New Roman" w:cs="Times New Roman"/>
          <w:sz w:val="24"/>
          <w:szCs w:val="24"/>
        </w:rPr>
        <w:t>реже</w:t>
      </w:r>
      <w:r w:rsidRPr="004D5E63">
        <w:rPr>
          <w:rFonts w:ascii="Times New Roman" w:eastAsia="Times New Roman" w:hAnsi="Times New Roman" w:cs="Times New Roman"/>
          <w:spacing w:val="-2"/>
          <w:sz w:val="24"/>
          <w:szCs w:val="24"/>
        </w:rPr>
        <w:t xml:space="preserve"> </w:t>
      </w:r>
      <w:r w:rsidRPr="004D5E63">
        <w:rPr>
          <w:rFonts w:ascii="Times New Roman" w:eastAsia="Times New Roman" w:hAnsi="Times New Roman" w:cs="Times New Roman"/>
          <w:sz w:val="24"/>
          <w:szCs w:val="24"/>
        </w:rPr>
        <w:t>одного раза</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в</w:t>
      </w:r>
      <w:r w:rsidRPr="004D5E63">
        <w:rPr>
          <w:rFonts w:ascii="Times New Roman" w:eastAsia="Times New Roman" w:hAnsi="Times New Roman" w:cs="Times New Roman"/>
          <w:spacing w:val="-2"/>
          <w:sz w:val="24"/>
          <w:szCs w:val="24"/>
        </w:rPr>
        <w:t xml:space="preserve"> </w:t>
      </w:r>
      <w:r w:rsidRPr="004D5E63">
        <w:rPr>
          <w:rFonts w:ascii="Times New Roman" w:eastAsia="Times New Roman" w:hAnsi="Times New Roman" w:cs="Times New Roman"/>
          <w:sz w:val="24"/>
          <w:szCs w:val="24"/>
        </w:rPr>
        <w:t>три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года</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за</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счет средств</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Учреждения.</w:t>
      </w:r>
    </w:p>
    <w:p w:rsidR="00E768AF" w:rsidRPr="004D5E63" w:rsidRDefault="00E768AF" w:rsidP="00E768AF">
      <w:pPr>
        <w:widowControl w:val="0"/>
        <w:autoSpaceDE w:val="0"/>
        <w:autoSpaceDN w:val="0"/>
        <w:spacing w:after="0" w:line="360" w:lineRule="auto"/>
        <w:ind w:firstLine="709"/>
        <w:jc w:val="both"/>
        <w:outlineLvl w:val="0"/>
        <w:rPr>
          <w:rFonts w:ascii="Times New Roman" w:eastAsia="Times New Roman" w:hAnsi="Times New Roman" w:cs="Times New Roman"/>
          <w:b/>
          <w:bCs/>
          <w:i/>
          <w:sz w:val="24"/>
          <w:szCs w:val="24"/>
        </w:rPr>
      </w:pPr>
    </w:p>
    <w:p w:rsidR="00E768AF" w:rsidRPr="004D5E63" w:rsidRDefault="00E768AF" w:rsidP="00E768AF">
      <w:pPr>
        <w:widowControl w:val="0"/>
        <w:autoSpaceDE w:val="0"/>
        <w:autoSpaceDN w:val="0"/>
        <w:spacing w:after="0" w:line="360" w:lineRule="auto"/>
        <w:ind w:firstLine="709"/>
        <w:jc w:val="both"/>
        <w:outlineLvl w:val="0"/>
        <w:rPr>
          <w:rFonts w:ascii="Times New Roman" w:eastAsia="Times New Roman" w:hAnsi="Times New Roman" w:cs="Times New Roman"/>
          <w:b/>
          <w:bCs/>
          <w:i/>
          <w:sz w:val="24"/>
          <w:szCs w:val="24"/>
        </w:rPr>
      </w:pPr>
      <w:bookmarkStart w:id="8" w:name="_Toc138693063"/>
      <w:r w:rsidRPr="004D5E63">
        <w:rPr>
          <w:rFonts w:ascii="Times New Roman" w:eastAsia="Times New Roman" w:hAnsi="Times New Roman" w:cs="Times New Roman"/>
          <w:b/>
          <w:bCs/>
          <w:i/>
          <w:sz w:val="24"/>
          <w:szCs w:val="24"/>
        </w:rPr>
        <w:t>Часть</w:t>
      </w:r>
      <w:r w:rsidR="001E70B2" w:rsidRPr="004D5E63">
        <w:rPr>
          <w:rFonts w:ascii="Times New Roman" w:eastAsia="Times New Roman" w:hAnsi="Times New Roman" w:cs="Times New Roman"/>
          <w:b/>
          <w:bCs/>
          <w:i/>
          <w:sz w:val="24"/>
          <w:szCs w:val="24"/>
        </w:rPr>
        <w:t xml:space="preserve">, </w:t>
      </w:r>
      <w:r w:rsidRPr="004D5E63">
        <w:rPr>
          <w:rFonts w:ascii="Times New Roman" w:eastAsia="Times New Roman" w:hAnsi="Times New Roman" w:cs="Times New Roman"/>
          <w:b/>
          <w:bCs/>
          <w:i/>
          <w:sz w:val="24"/>
          <w:szCs w:val="24"/>
        </w:rPr>
        <w:t>формируемая участниками образовательных отношений.</w:t>
      </w:r>
      <w:bookmarkEnd w:id="8"/>
    </w:p>
    <w:p w:rsidR="00E768AF" w:rsidRPr="004D5E63" w:rsidRDefault="00E768AF" w:rsidP="00E768AF">
      <w:pPr>
        <w:keepNext/>
        <w:keepLines/>
        <w:widowControl w:val="0"/>
        <w:autoSpaceDE w:val="0"/>
        <w:autoSpaceDN w:val="0"/>
        <w:spacing w:after="0" w:line="360" w:lineRule="auto"/>
        <w:ind w:firstLine="709"/>
        <w:jc w:val="both"/>
        <w:outlineLvl w:val="2"/>
        <w:rPr>
          <w:rFonts w:ascii="Times New Roman" w:eastAsia="Times New Roman" w:hAnsi="Times New Roman" w:cs="Times New Roman"/>
          <w:sz w:val="24"/>
          <w:szCs w:val="24"/>
        </w:rPr>
      </w:pPr>
      <w:bookmarkStart w:id="9" w:name="_Toc115107609"/>
      <w:bookmarkStart w:id="10" w:name="_Toc138693064"/>
      <w:r w:rsidRPr="004D5E63">
        <w:rPr>
          <w:rFonts w:ascii="Times New Roman" w:eastAsia="Times New Roman" w:hAnsi="Times New Roman" w:cs="Times New Roman"/>
          <w:sz w:val="24"/>
          <w:szCs w:val="24"/>
        </w:rPr>
        <w:t>Сведения о руководящих работниках</w:t>
      </w:r>
      <w:bookmarkEnd w:id="9"/>
      <w:bookmarkEnd w:id="1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5"/>
        <w:gridCol w:w="1941"/>
        <w:gridCol w:w="2008"/>
        <w:gridCol w:w="1572"/>
        <w:gridCol w:w="2536"/>
      </w:tblGrid>
      <w:tr w:rsidR="00E768AF" w:rsidRPr="004D5E63" w:rsidTr="00F81D82">
        <w:trPr>
          <w:trHeight w:val="20"/>
        </w:trPr>
        <w:tc>
          <w:tcPr>
            <w:tcW w:w="956" w:type="pct"/>
            <w:vMerge w:val="restart"/>
            <w:vAlign w:val="center"/>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Должность</w:t>
            </w:r>
          </w:p>
        </w:tc>
        <w:tc>
          <w:tcPr>
            <w:tcW w:w="974" w:type="pct"/>
            <w:vMerge w:val="restart"/>
            <w:vAlign w:val="center"/>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Образование</w:t>
            </w:r>
          </w:p>
        </w:tc>
        <w:tc>
          <w:tcPr>
            <w:tcW w:w="1797" w:type="pct"/>
            <w:gridSpan w:val="2"/>
            <w:vAlign w:val="center"/>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Стаж</w:t>
            </w:r>
          </w:p>
        </w:tc>
        <w:tc>
          <w:tcPr>
            <w:tcW w:w="1273" w:type="pct"/>
            <w:vMerge w:val="restart"/>
            <w:vAlign w:val="center"/>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Квалификационная категория</w:t>
            </w:r>
          </w:p>
        </w:tc>
      </w:tr>
      <w:tr w:rsidR="00E768AF" w:rsidRPr="004D5E63" w:rsidTr="00F81D82">
        <w:trPr>
          <w:trHeight w:val="20"/>
        </w:trPr>
        <w:tc>
          <w:tcPr>
            <w:tcW w:w="956" w:type="pct"/>
            <w:vMerge/>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p>
        </w:tc>
        <w:tc>
          <w:tcPr>
            <w:tcW w:w="974" w:type="pct"/>
            <w:vMerge/>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p>
        </w:tc>
        <w:tc>
          <w:tcPr>
            <w:tcW w:w="1008" w:type="pct"/>
            <w:vAlign w:val="center"/>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педагогический стаж</w:t>
            </w:r>
          </w:p>
        </w:tc>
        <w:tc>
          <w:tcPr>
            <w:tcW w:w="789" w:type="pct"/>
            <w:vAlign w:val="center"/>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в данной должности</w:t>
            </w:r>
          </w:p>
        </w:tc>
        <w:tc>
          <w:tcPr>
            <w:tcW w:w="1273" w:type="pct"/>
            <w:vMerge/>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p>
        </w:tc>
      </w:tr>
      <w:tr w:rsidR="00E768AF" w:rsidRPr="004D5E63" w:rsidTr="00A07A01">
        <w:trPr>
          <w:trHeight w:val="20"/>
        </w:trPr>
        <w:tc>
          <w:tcPr>
            <w:tcW w:w="956" w:type="pct"/>
            <w:vAlign w:val="center"/>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Заведующий</w:t>
            </w:r>
          </w:p>
        </w:tc>
        <w:tc>
          <w:tcPr>
            <w:tcW w:w="974" w:type="pct"/>
            <w:vAlign w:val="center"/>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высшее</w:t>
            </w:r>
          </w:p>
        </w:tc>
        <w:tc>
          <w:tcPr>
            <w:tcW w:w="1008" w:type="pct"/>
            <w:shd w:val="clear" w:color="auto" w:fill="FFFFFF" w:themeFill="background1"/>
            <w:vAlign w:val="center"/>
          </w:tcPr>
          <w:p w:rsidR="00E768AF" w:rsidRPr="00A07A01"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p>
        </w:tc>
        <w:tc>
          <w:tcPr>
            <w:tcW w:w="789" w:type="pct"/>
            <w:shd w:val="clear" w:color="auto" w:fill="FFFFFF" w:themeFill="background1"/>
            <w:vAlign w:val="center"/>
          </w:tcPr>
          <w:p w:rsidR="00E768AF" w:rsidRPr="00A07A01" w:rsidRDefault="00A07A01"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A07A01">
              <w:rPr>
                <w:rFonts w:ascii="Times New Roman" w:eastAsia="Times New Roman" w:hAnsi="Times New Roman" w:cs="Times New Roman"/>
                <w:sz w:val="24"/>
                <w:szCs w:val="24"/>
              </w:rPr>
              <w:t>1</w:t>
            </w:r>
          </w:p>
        </w:tc>
        <w:tc>
          <w:tcPr>
            <w:tcW w:w="1273" w:type="pct"/>
            <w:vAlign w:val="center"/>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соответствие</w:t>
            </w:r>
          </w:p>
        </w:tc>
      </w:tr>
      <w:tr w:rsidR="00E768AF" w:rsidRPr="004D5E63" w:rsidTr="00A07A01">
        <w:trPr>
          <w:trHeight w:val="20"/>
        </w:trPr>
        <w:tc>
          <w:tcPr>
            <w:tcW w:w="956" w:type="pct"/>
            <w:vAlign w:val="center"/>
          </w:tcPr>
          <w:p w:rsidR="00E768AF" w:rsidRPr="00A07A01"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A07A01">
              <w:rPr>
                <w:rFonts w:ascii="Times New Roman" w:eastAsia="Times New Roman" w:hAnsi="Times New Roman" w:cs="Times New Roman"/>
                <w:sz w:val="24"/>
                <w:szCs w:val="24"/>
              </w:rPr>
              <w:t>Зам.зав.</w:t>
            </w:r>
          </w:p>
        </w:tc>
        <w:tc>
          <w:tcPr>
            <w:tcW w:w="974" w:type="pct"/>
            <w:vAlign w:val="center"/>
          </w:tcPr>
          <w:p w:rsidR="00E768AF" w:rsidRPr="00A07A01"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A07A01">
              <w:rPr>
                <w:rFonts w:ascii="Times New Roman" w:eastAsia="Times New Roman" w:hAnsi="Times New Roman" w:cs="Times New Roman"/>
                <w:sz w:val="24"/>
                <w:szCs w:val="24"/>
              </w:rPr>
              <w:t>высшей</w:t>
            </w:r>
          </w:p>
        </w:tc>
        <w:tc>
          <w:tcPr>
            <w:tcW w:w="1008" w:type="pct"/>
            <w:shd w:val="clear" w:color="auto" w:fill="FFFFFF" w:themeFill="background1"/>
            <w:vAlign w:val="center"/>
          </w:tcPr>
          <w:p w:rsidR="00E768AF" w:rsidRPr="00A07A01" w:rsidRDefault="00A07A01"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A07A01">
              <w:rPr>
                <w:rFonts w:ascii="Times New Roman" w:eastAsia="Times New Roman" w:hAnsi="Times New Roman" w:cs="Times New Roman"/>
                <w:sz w:val="24"/>
                <w:szCs w:val="24"/>
              </w:rPr>
              <w:t>23</w:t>
            </w:r>
          </w:p>
        </w:tc>
        <w:tc>
          <w:tcPr>
            <w:tcW w:w="789" w:type="pct"/>
            <w:shd w:val="clear" w:color="auto" w:fill="FFFFFF" w:themeFill="background1"/>
            <w:vAlign w:val="center"/>
          </w:tcPr>
          <w:p w:rsidR="00E768AF" w:rsidRPr="00A07A01" w:rsidRDefault="00A07A01"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A07A01">
              <w:rPr>
                <w:rFonts w:ascii="Times New Roman" w:eastAsia="Times New Roman" w:hAnsi="Times New Roman" w:cs="Times New Roman"/>
                <w:sz w:val="24"/>
                <w:szCs w:val="24"/>
              </w:rPr>
              <w:t>1</w:t>
            </w:r>
          </w:p>
        </w:tc>
        <w:tc>
          <w:tcPr>
            <w:tcW w:w="1273" w:type="pct"/>
            <w:vAlign w:val="center"/>
          </w:tcPr>
          <w:p w:rsidR="00E768AF" w:rsidRPr="004D5E63" w:rsidRDefault="00A07A01" w:rsidP="00E768AF">
            <w:pPr>
              <w:widowControl w:val="0"/>
              <w:autoSpaceDE w:val="0"/>
              <w:autoSpaceDN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соответствие</w:t>
            </w:r>
          </w:p>
        </w:tc>
      </w:tr>
    </w:tbl>
    <w:p w:rsidR="00E768AF" w:rsidRPr="004D5E63" w:rsidRDefault="00E768AF" w:rsidP="00E768AF">
      <w:pPr>
        <w:widowControl w:val="0"/>
        <w:autoSpaceDE w:val="0"/>
        <w:autoSpaceDN w:val="0"/>
        <w:spacing w:after="0" w:line="240" w:lineRule="auto"/>
        <w:ind w:firstLine="709"/>
        <w:jc w:val="center"/>
        <w:rPr>
          <w:rFonts w:ascii="Times New Roman" w:eastAsia="Times New Roman" w:hAnsi="Times New Roman" w:cs="Times New Roman"/>
          <w:b/>
          <w:sz w:val="24"/>
          <w:szCs w:val="24"/>
        </w:rPr>
      </w:pPr>
    </w:p>
    <w:p w:rsidR="00E768AF" w:rsidRPr="004D5E63" w:rsidRDefault="00E768AF" w:rsidP="00E768AF">
      <w:pPr>
        <w:keepNext/>
        <w:keepLines/>
        <w:widowControl w:val="0"/>
        <w:autoSpaceDE w:val="0"/>
        <w:autoSpaceDN w:val="0"/>
        <w:spacing w:after="0" w:line="240" w:lineRule="auto"/>
        <w:ind w:firstLine="709"/>
        <w:jc w:val="center"/>
        <w:outlineLvl w:val="2"/>
        <w:rPr>
          <w:rFonts w:ascii="Times New Roman" w:eastAsia="Times New Roman" w:hAnsi="Times New Roman" w:cs="Times New Roman"/>
          <w:sz w:val="24"/>
          <w:szCs w:val="24"/>
        </w:rPr>
      </w:pPr>
      <w:bookmarkStart w:id="11" w:name="_Toc115107610"/>
      <w:bookmarkStart w:id="12" w:name="_Toc138693065"/>
      <w:r w:rsidRPr="004D5E63">
        <w:rPr>
          <w:rFonts w:ascii="Times New Roman" w:eastAsia="Times New Roman" w:hAnsi="Times New Roman" w:cs="Times New Roman"/>
          <w:sz w:val="24"/>
          <w:szCs w:val="24"/>
        </w:rPr>
        <w:t>Сведения о педагогических кадрах</w:t>
      </w:r>
      <w:bookmarkEnd w:id="11"/>
      <w:bookmarkEnd w:id="12"/>
    </w:p>
    <w:p w:rsidR="00E768AF" w:rsidRPr="004D5E63" w:rsidRDefault="00E768AF" w:rsidP="00E768AF">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 воспитанниками работает высококвалифицированный педагогический коллектив общей численностью 32 человека.</w:t>
      </w:r>
    </w:p>
    <w:p w:rsidR="00E768AF" w:rsidRPr="004D5E63" w:rsidRDefault="00E768AF" w:rsidP="00E768AF">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-старший воспитатель -1</w:t>
      </w:r>
    </w:p>
    <w:p w:rsidR="00E768AF" w:rsidRPr="004D5E63" w:rsidRDefault="00E768AF" w:rsidP="00E768AF">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-учитель-логопед   - 3</w:t>
      </w:r>
    </w:p>
    <w:p w:rsidR="00E768AF" w:rsidRPr="004D5E63" w:rsidRDefault="00E768AF" w:rsidP="00E768AF">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-музыкальный руководитель - 3</w:t>
      </w:r>
    </w:p>
    <w:p w:rsidR="00E768AF" w:rsidRPr="004D5E63" w:rsidRDefault="00E768AF" w:rsidP="00E768AF">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педагог-психолог -1</w:t>
      </w:r>
    </w:p>
    <w:p w:rsidR="00E768AF" w:rsidRPr="004D5E63" w:rsidRDefault="00E768AF" w:rsidP="00E768AF">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воспитатель по обучению татарскому языку – 2</w:t>
      </w:r>
    </w:p>
    <w:p w:rsidR="00E768AF" w:rsidRPr="004D5E63" w:rsidRDefault="00E768AF" w:rsidP="00E768AF">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инструктор по физической культуре – 1</w:t>
      </w:r>
    </w:p>
    <w:p w:rsidR="00E768AF" w:rsidRPr="004D5E63" w:rsidRDefault="00E768AF" w:rsidP="00E768AF">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воспитатели групп  - 21</w:t>
      </w:r>
    </w:p>
    <w:p w:rsidR="001E70B2" w:rsidRPr="004D5E63" w:rsidRDefault="001E70B2" w:rsidP="00E768AF">
      <w:pPr>
        <w:widowControl w:val="0"/>
        <w:autoSpaceDE w:val="0"/>
        <w:autoSpaceDN w:val="0"/>
        <w:spacing w:after="0" w:line="240" w:lineRule="auto"/>
        <w:ind w:firstLine="709"/>
        <w:jc w:val="both"/>
        <w:rPr>
          <w:rFonts w:ascii="Times New Roman" w:eastAsia="Times New Roman" w:hAnsi="Times New Roman" w:cs="Times New Roman"/>
          <w:sz w:val="24"/>
          <w:szCs w:val="24"/>
        </w:rPr>
      </w:pPr>
    </w:p>
    <w:p w:rsidR="001E70B2" w:rsidRPr="004D5E63" w:rsidRDefault="001E70B2" w:rsidP="00E768AF">
      <w:pPr>
        <w:widowControl w:val="0"/>
        <w:autoSpaceDE w:val="0"/>
        <w:autoSpaceDN w:val="0"/>
        <w:spacing w:after="0" w:line="240" w:lineRule="auto"/>
        <w:ind w:firstLine="709"/>
        <w:jc w:val="both"/>
        <w:rPr>
          <w:rFonts w:ascii="Times New Roman" w:eastAsia="Times New Roman" w:hAnsi="Times New Roman" w:cs="Times New Roman"/>
          <w:sz w:val="24"/>
          <w:szCs w:val="24"/>
        </w:rPr>
      </w:pPr>
    </w:p>
    <w:p w:rsidR="00E768AF" w:rsidRPr="004D5E63" w:rsidRDefault="00E768AF" w:rsidP="00E768AF">
      <w:pPr>
        <w:widowControl w:val="0"/>
        <w:autoSpaceDE w:val="0"/>
        <w:autoSpaceDN w:val="0"/>
        <w:spacing w:after="0" w:line="240" w:lineRule="auto"/>
        <w:ind w:firstLine="709"/>
        <w:rPr>
          <w:rFonts w:ascii="Times New Roman" w:eastAsia="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504D" w:themeFill="accent2"/>
        <w:tblLook w:val="01E0" w:firstRow="1" w:lastRow="1" w:firstColumn="1" w:lastColumn="1" w:noHBand="0" w:noVBand="0"/>
      </w:tblPr>
      <w:tblGrid>
        <w:gridCol w:w="2288"/>
        <w:gridCol w:w="1981"/>
        <w:gridCol w:w="2455"/>
        <w:gridCol w:w="1767"/>
        <w:gridCol w:w="1471"/>
      </w:tblGrid>
      <w:tr w:rsidR="00E768AF" w:rsidRPr="004D5E63" w:rsidTr="000C1B70">
        <w:tc>
          <w:tcPr>
            <w:tcW w:w="355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Количество педагогических работников</w:t>
            </w:r>
          </w:p>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(всего)</w:t>
            </w:r>
          </w:p>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p>
        </w:tc>
        <w:tc>
          <w:tcPr>
            <w:tcW w:w="11232"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Образование</w:t>
            </w:r>
          </w:p>
        </w:tc>
      </w:tr>
      <w:tr w:rsidR="00E768AF" w:rsidRPr="004D5E63" w:rsidTr="000C1B70">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p>
        </w:tc>
        <w:tc>
          <w:tcPr>
            <w:tcW w:w="3513" w:type="dxa"/>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Высшее</w:t>
            </w:r>
          </w:p>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Кол./%</w:t>
            </w:r>
          </w:p>
        </w:tc>
        <w:tc>
          <w:tcPr>
            <w:tcW w:w="3673" w:type="dxa"/>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среднее-специальное</w:t>
            </w:r>
          </w:p>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Кол./%</w:t>
            </w:r>
          </w:p>
        </w:tc>
        <w:tc>
          <w:tcPr>
            <w:tcW w:w="404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Нет педагогического образования</w:t>
            </w:r>
          </w:p>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Кол./%</w:t>
            </w:r>
          </w:p>
        </w:tc>
      </w:tr>
      <w:tr w:rsidR="00E768AF" w:rsidRPr="004D5E63" w:rsidTr="000C1B70">
        <w:tc>
          <w:tcPr>
            <w:tcW w:w="3554" w:type="dxa"/>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p>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p>
        </w:tc>
        <w:tc>
          <w:tcPr>
            <w:tcW w:w="3513" w:type="dxa"/>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p>
        </w:tc>
        <w:tc>
          <w:tcPr>
            <w:tcW w:w="3673" w:type="dxa"/>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p>
        </w:tc>
        <w:tc>
          <w:tcPr>
            <w:tcW w:w="404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p>
        </w:tc>
      </w:tr>
      <w:tr w:rsidR="00E768AF" w:rsidRPr="004D5E63" w:rsidTr="000C1B7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554" w:type="dxa"/>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Количество молодых специалистов (пед. стаж до 3 лет)</w:t>
            </w:r>
          </w:p>
        </w:tc>
        <w:tc>
          <w:tcPr>
            <w:tcW w:w="3513" w:type="dxa"/>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Количество молодых педагогов (возраст до 35 лет)</w:t>
            </w:r>
          </w:p>
        </w:tc>
        <w:tc>
          <w:tcPr>
            <w:tcW w:w="3673" w:type="dxa"/>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Количество педагогов предпенсионного возраста (от 53 лет / от 58 лет)</w:t>
            </w:r>
          </w:p>
        </w:tc>
        <w:tc>
          <w:tcPr>
            <w:tcW w:w="2429" w:type="dxa"/>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Количество</w:t>
            </w:r>
          </w:p>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пенсионеров</w:t>
            </w:r>
          </w:p>
        </w:tc>
        <w:tc>
          <w:tcPr>
            <w:tcW w:w="1617" w:type="dxa"/>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Количество</w:t>
            </w:r>
          </w:p>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вакансий</w:t>
            </w:r>
          </w:p>
        </w:tc>
      </w:tr>
      <w:tr w:rsidR="00E768AF" w:rsidRPr="004D5E63" w:rsidTr="000C1B7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554" w:type="dxa"/>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p>
        </w:tc>
        <w:tc>
          <w:tcPr>
            <w:tcW w:w="3513" w:type="dxa"/>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p>
        </w:tc>
        <w:tc>
          <w:tcPr>
            <w:tcW w:w="3673" w:type="dxa"/>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p>
        </w:tc>
        <w:tc>
          <w:tcPr>
            <w:tcW w:w="2429" w:type="dxa"/>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p>
        </w:tc>
        <w:tc>
          <w:tcPr>
            <w:tcW w:w="1617" w:type="dxa"/>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p>
        </w:tc>
      </w:tr>
    </w:tbl>
    <w:p w:rsidR="00E768AF" w:rsidRPr="004D5E63" w:rsidRDefault="00E768AF" w:rsidP="00E768AF">
      <w:pPr>
        <w:widowControl w:val="0"/>
        <w:autoSpaceDE w:val="0"/>
        <w:autoSpaceDN w:val="0"/>
        <w:spacing w:after="0" w:line="240" w:lineRule="auto"/>
        <w:ind w:firstLine="709"/>
        <w:rPr>
          <w:rFonts w:ascii="Times New Roman" w:eastAsia="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504D" w:themeFill="accent2"/>
        <w:tblLook w:val="01E0" w:firstRow="1" w:lastRow="1" w:firstColumn="1" w:lastColumn="1" w:noHBand="0" w:noVBand="0"/>
      </w:tblPr>
      <w:tblGrid>
        <w:gridCol w:w="1528"/>
        <w:gridCol w:w="1457"/>
        <w:gridCol w:w="2003"/>
        <w:gridCol w:w="1528"/>
        <w:gridCol w:w="1443"/>
        <w:gridCol w:w="2003"/>
      </w:tblGrid>
      <w:tr w:rsidR="00E768AF" w:rsidRPr="004D5E63" w:rsidTr="000C1B70">
        <w:tc>
          <w:tcPr>
            <w:tcW w:w="10005"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b/>
                <w:sz w:val="24"/>
                <w:szCs w:val="24"/>
              </w:rPr>
            </w:pPr>
            <w:bookmarkStart w:id="13" w:name="_Toc115107611"/>
            <w:r w:rsidRPr="004D5E63">
              <w:rPr>
                <w:rFonts w:ascii="Times New Roman" w:eastAsia="Times New Roman" w:hAnsi="Times New Roman" w:cs="Times New Roman"/>
                <w:b/>
                <w:sz w:val="24"/>
                <w:szCs w:val="24"/>
              </w:rPr>
              <w:t>Аттестация</w:t>
            </w:r>
          </w:p>
        </w:tc>
      </w:tr>
      <w:tr w:rsidR="00E768AF" w:rsidRPr="004D5E63" w:rsidTr="000C1B70">
        <w:tc>
          <w:tcPr>
            <w:tcW w:w="501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Количество педагогов, имеющих квалификационную категорию</w:t>
            </w:r>
          </w:p>
        </w:tc>
        <w:tc>
          <w:tcPr>
            <w:tcW w:w="499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Количество педагогов, аттестованных в  текущем учебном году</w:t>
            </w:r>
          </w:p>
        </w:tc>
      </w:tr>
      <w:tr w:rsidR="00E768AF" w:rsidRPr="004D5E63" w:rsidTr="000C1B70">
        <w:tc>
          <w:tcPr>
            <w:tcW w:w="1536" w:type="dxa"/>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Высшая</w:t>
            </w:r>
          </w:p>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Кол./%</w:t>
            </w:r>
          </w:p>
        </w:tc>
        <w:tc>
          <w:tcPr>
            <w:tcW w:w="1465" w:type="dxa"/>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Первая</w:t>
            </w:r>
          </w:p>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Кол./%</w:t>
            </w:r>
          </w:p>
        </w:tc>
        <w:tc>
          <w:tcPr>
            <w:tcW w:w="2009" w:type="dxa"/>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 Соответствие</w:t>
            </w:r>
          </w:p>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Кол./%</w:t>
            </w:r>
          </w:p>
        </w:tc>
        <w:tc>
          <w:tcPr>
            <w:tcW w:w="1535" w:type="dxa"/>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Высшая</w:t>
            </w:r>
          </w:p>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Кол./%</w:t>
            </w:r>
          </w:p>
        </w:tc>
        <w:tc>
          <w:tcPr>
            <w:tcW w:w="1451" w:type="dxa"/>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Первая</w:t>
            </w:r>
          </w:p>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Кол./%</w:t>
            </w:r>
          </w:p>
        </w:tc>
        <w:tc>
          <w:tcPr>
            <w:tcW w:w="2009" w:type="dxa"/>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Соответствие</w:t>
            </w:r>
          </w:p>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Кол./%</w:t>
            </w:r>
          </w:p>
        </w:tc>
      </w:tr>
      <w:tr w:rsidR="00E768AF" w:rsidRPr="004D5E63" w:rsidTr="000C1B70">
        <w:tc>
          <w:tcPr>
            <w:tcW w:w="1536" w:type="dxa"/>
            <w:tcBorders>
              <w:top w:val="single" w:sz="4" w:space="0" w:color="auto"/>
              <w:left w:val="single" w:sz="4" w:space="0" w:color="auto"/>
              <w:bottom w:val="single" w:sz="4" w:space="0" w:color="auto"/>
              <w:right w:val="single" w:sz="4" w:space="0" w:color="auto"/>
            </w:tcBorders>
            <w:shd w:val="clear" w:color="auto" w:fill="FFFFFF" w:themeFill="background1"/>
          </w:tcPr>
          <w:p w:rsidR="00E768AF"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p>
          <w:p w:rsidR="00F572CB" w:rsidRPr="004D5E63" w:rsidRDefault="00F572CB" w:rsidP="00E768AF">
            <w:pPr>
              <w:widowControl w:val="0"/>
              <w:autoSpaceDE w:val="0"/>
              <w:autoSpaceDN w:val="0"/>
              <w:spacing w:after="0" w:line="240" w:lineRule="auto"/>
              <w:jc w:val="center"/>
              <w:rPr>
                <w:rFonts w:ascii="Times New Roman" w:eastAsia="Times New Roman" w:hAnsi="Times New Roman" w:cs="Times New Roman"/>
                <w:sz w:val="24"/>
                <w:szCs w:val="24"/>
              </w:rPr>
            </w:pPr>
          </w:p>
        </w:tc>
        <w:tc>
          <w:tcPr>
            <w:tcW w:w="1465" w:type="dxa"/>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p>
        </w:tc>
        <w:tc>
          <w:tcPr>
            <w:tcW w:w="2009" w:type="dxa"/>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p>
        </w:tc>
        <w:tc>
          <w:tcPr>
            <w:tcW w:w="1535" w:type="dxa"/>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FFFFFF" w:themeFill="background1"/>
          </w:tcPr>
          <w:p w:rsidR="00E768AF" w:rsidRPr="004D5E63" w:rsidRDefault="00E768AF" w:rsidP="000C1B70">
            <w:pPr>
              <w:widowControl w:val="0"/>
              <w:autoSpaceDE w:val="0"/>
              <w:autoSpaceDN w:val="0"/>
              <w:spacing w:after="0" w:line="240" w:lineRule="auto"/>
              <w:jc w:val="center"/>
              <w:rPr>
                <w:rFonts w:ascii="Times New Roman" w:eastAsia="Times New Roman" w:hAnsi="Times New Roman" w:cs="Times New Roman"/>
                <w:sz w:val="24"/>
                <w:szCs w:val="24"/>
              </w:rPr>
            </w:pPr>
          </w:p>
        </w:tc>
        <w:tc>
          <w:tcPr>
            <w:tcW w:w="2009" w:type="dxa"/>
            <w:tcBorders>
              <w:top w:val="single" w:sz="4" w:space="0" w:color="auto"/>
              <w:left w:val="single" w:sz="4" w:space="0" w:color="auto"/>
              <w:bottom w:val="single" w:sz="4" w:space="0" w:color="auto"/>
              <w:right w:val="single" w:sz="4" w:space="0" w:color="auto"/>
            </w:tcBorders>
            <w:shd w:val="clear" w:color="auto" w:fill="FFFFFF" w:themeFill="background1"/>
          </w:tcPr>
          <w:p w:rsidR="00E768AF"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p>
          <w:p w:rsidR="000A22BD" w:rsidRPr="004D5E63" w:rsidRDefault="000A22BD" w:rsidP="00E768AF">
            <w:pPr>
              <w:widowControl w:val="0"/>
              <w:autoSpaceDE w:val="0"/>
              <w:autoSpaceDN w:val="0"/>
              <w:spacing w:after="0" w:line="240" w:lineRule="auto"/>
              <w:jc w:val="center"/>
              <w:rPr>
                <w:rFonts w:ascii="Times New Roman" w:eastAsia="Times New Roman" w:hAnsi="Times New Roman" w:cs="Times New Roman"/>
                <w:sz w:val="24"/>
                <w:szCs w:val="24"/>
              </w:rPr>
            </w:pPr>
          </w:p>
        </w:tc>
      </w:tr>
    </w:tbl>
    <w:p w:rsidR="00E768AF" w:rsidRPr="004D5E63" w:rsidRDefault="00E768AF" w:rsidP="00E768AF">
      <w:pPr>
        <w:keepNext/>
        <w:keepLines/>
        <w:widowControl w:val="0"/>
        <w:autoSpaceDE w:val="0"/>
        <w:autoSpaceDN w:val="0"/>
        <w:spacing w:after="0" w:line="240" w:lineRule="auto"/>
        <w:ind w:firstLine="709"/>
        <w:jc w:val="center"/>
        <w:outlineLvl w:val="2"/>
        <w:rPr>
          <w:rFonts w:ascii="Times New Roman" w:eastAsia="Times New Roman" w:hAnsi="Times New Roman" w:cs="Times New Roman"/>
          <w:sz w:val="24"/>
          <w:szCs w:val="24"/>
        </w:rPr>
      </w:pPr>
    </w:p>
    <w:p w:rsidR="00E768AF" w:rsidRPr="004D5E63" w:rsidRDefault="00E768AF" w:rsidP="00E768AF">
      <w:pPr>
        <w:keepNext/>
        <w:keepLines/>
        <w:widowControl w:val="0"/>
        <w:autoSpaceDE w:val="0"/>
        <w:autoSpaceDN w:val="0"/>
        <w:spacing w:after="0" w:line="240" w:lineRule="auto"/>
        <w:ind w:firstLine="709"/>
        <w:jc w:val="center"/>
        <w:outlineLvl w:val="2"/>
        <w:rPr>
          <w:rFonts w:ascii="Times New Roman" w:eastAsia="Times New Roman" w:hAnsi="Times New Roman" w:cs="Times New Roman"/>
          <w:sz w:val="24"/>
          <w:szCs w:val="24"/>
        </w:rPr>
      </w:pPr>
      <w:bookmarkStart w:id="14" w:name="_Toc138693066"/>
      <w:r w:rsidRPr="004D5E63">
        <w:rPr>
          <w:rFonts w:ascii="Times New Roman" w:eastAsia="Times New Roman" w:hAnsi="Times New Roman" w:cs="Times New Roman"/>
          <w:sz w:val="24"/>
          <w:szCs w:val="24"/>
        </w:rPr>
        <w:t>Сведения о медицинских работниках</w:t>
      </w:r>
      <w:bookmarkEnd w:id="13"/>
      <w:bookmarkEnd w:id="1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5"/>
        <w:gridCol w:w="1941"/>
        <w:gridCol w:w="2008"/>
        <w:gridCol w:w="1572"/>
        <w:gridCol w:w="2536"/>
      </w:tblGrid>
      <w:tr w:rsidR="00E768AF" w:rsidRPr="004D5E63" w:rsidTr="00F81D82">
        <w:trPr>
          <w:trHeight w:val="20"/>
        </w:trPr>
        <w:tc>
          <w:tcPr>
            <w:tcW w:w="956" w:type="pct"/>
            <w:vMerge w:val="restart"/>
            <w:vAlign w:val="center"/>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Должность</w:t>
            </w:r>
          </w:p>
        </w:tc>
        <w:tc>
          <w:tcPr>
            <w:tcW w:w="974" w:type="pct"/>
            <w:vMerge w:val="restart"/>
            <w:vAlign w:val="center"/>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Образование</w:t>
            </w:r>
          </w:p>
        </w:tc>
        <w:tc>
          <w:tcPr>
            <w:tcW w:w="1797" w:type="pct"/>
            <w:gridSpan w:val="2"/>
            <w:vAlign w:val="center"/>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Стаж</w:t>
            </w:r>
          </w:p>
        </w:tc>
        <w:tc>
          <w:tcPr>
            <w:tcW w:w="1273" w:type="pct"/>
            <w:vMerge w:val="restart"/>
            <w:vAlign w:val="center"/>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Квалификационная категория</w:t>
            </w:r>
          </w:p>
        </w:tc>
      </w:tr>
      <w:tr w:rsidR="00E768AF" w:rsidRPr="004D5E63" w:rsidTr="00F81D82">
        <w:trPr>
          <w:trHeight w:val="20"/>
        </w:trPr>
        <w:tc>
          <w:tcPr>
            <w:tcW w:w="956" w:type="pct"/>
            <w:vMerge/>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p>
        </w:tc>
        <w:tc>
          <w:tcPr>
            <w:tcW w:w="974" w:type="pct"/>
            <w:vMerge/>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p>
        </w:tc>
        <w:tc>
          <w:tcPr>
            <w:tcW w:w="1008" w:type="pct"/>
            <w:vAlign w:val="center"/>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Медицинский стаж</w:t>
            </w:r>
          </w:p>
        </w:tc>
        <w:tc>
          <w:tcPr>
            <w:tcW w:w="789" w:type="pct"/>
            <w:vAlign w:val="center"/>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в данной должности</w:t>
            </w:r>
          </w:p>
        </w:tc>
        <w:tc>
          <w:tcPr>
            <w:tcW w:w="1273" w:type="pct"/>
            <w:vMerge/>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p>
        </w:tc>
      </w:tr>
      <w:tr w:rsidR="00E768AF" w:rsidRPr="004D5E63" w:rsidTr="00E768AF">
        <w:trPr>
          <w:trHeight w:val="20"/>
        </w:trPr>
        <w:tc>
          <w:tcPr>
            <w:tcW w:w="956" w:type="pct"/>
            <w:vAlign w:val="center"/>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Ст.медсестра</w:t>
            </w:r>
          </w:p>
        </w:tc>
        <w:tc>
          <w:tcPr>
            <w:tcW w:w="974" w:type="pct"/>
            <w:vAlign w:val="center"/>
          </w:tcPr>
          <w:p w:rsidR="00E768AF"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p>
          <w:p w:rsidR="000A22BD" w:rsidRPr="004D5E63" w:rsidRDefault="000A22BD" w:rsidP="00E768AF">
            <w:pPr>
              <w:widowControl w:val="0"/>
              <w:autoSpaceDE w:val="0"/>
              <w:autoSpaceDN w:val="0"/>
              <w:spacing w:after="0" w:line="240" w:lineRule="auto"/>
              <w:jc w:val="center"/>
              <w:rPr>
                <w:rFonts w:ascii="Times New Roman" w:eastAsia="Times New Roman" w:hAnsi="Times New Roman" w:cs="Times New Roman"/>
                <w:sz w:val="24"/>
                <w:szCs w:val="24"/>
              </w:rPr>
            </w:pPr>
          </w:p>
        </w:tc>
        <w:tc>
          <w:tcPr>
            <w:tcW w:w="1008" w:type="pct"/>
            <w:shd w:val="clear" w:color="auto" w:fill="C0504D" w:themeFill="accent2"/>
            <w:vAlign w:val="center"/>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p>
        </w:tc>
        <w:tc>
          <w:tcPr>
            <w:tcW w:w="789" w:type="pct"/>
            <w:shd w:val="clear" w:color="auto" w:fill="C0504D" w:themeFill="accent2"/>
            <w:vAlign w:val="center"/>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p>
        </w:tc>
        <w:tc>
          <w:tcPr>
            <w:tcW w:w="1273" w:type="pct"/>
            <w:vAlign w:val="center"/>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p>
        </w:tc>
      </w:tr>
      <w:tr w:rsidR="00E768AF" w:rsidRPr="004D5E63" w:rsidTr="00E768AF">
        <w:trPr>
          <w:trHeight w:val="20"/>
        </w:trPr>
        <w:tc>
          <w:tcPr>
            <w:tcW w:w="956" w:type="pct"/>
            <w:vAlign w:val="center"/>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Медсестра </w:t>
            </w:r>
          </w:p>
        </w:tc>
        <w:tc>
          <w:tcPr>
            <w:tcW w:w="974" w:type="pct"/>
            <w:vAlign w:val="center"/>
          </w:tcPr>
          <w:p w:rsidR="00E768AF"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p>
          <w:p w:rsidR="000A22BD" w:rsidRPr="004D5E63" w:rsidRDefault="000A22BD" w:rsidP="00E768AF">
            <w:pPr>
              <w:widowControl w:val="0"/>
              <w:autoSpaceDE w:val="0"/>
              <w:autoSpaceDN w:val="0"/>
              <w:spacing w:after="0" w:line="240" w:lineRule="auto"/>
              <w:jc w:val="center"/>
              <w:rPr>
                <w:rFonts w:ascii="Times New Roman" w:eastAsia="Times New Roman" w:hAnsi="Times New Roman" w:cs="Times New Roman"/>
                <w:sz w:val="24"/>
                <w:szCs w:val="24"/>
              </w:rPr>
            </w:pPr>
          </w:p>
        </w:tc>
        <w:tc>
          <w:tcPr>
            <w:tcW w:w="1008" w:type="pct"/>
            <w:shd w:val="clear" w:color="auto" w:fill="C0504D" w:themeFill="accent2"/>
            <w:vAlign w:val="center"/>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p>
        </w:tc>
        <w:tc>
          <w:tcPr>
            <w:tcW w:w="789" w:type="pct"/>
            <w:shd w:val="clear" w:color="auto" w:fill="C0504D" w:themeFill="accent2"/>
            <w:vAlign w:val="center"/>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p>
        </w:tc>
        <w:tc>
          <w:tcPr>
            <w:tcW w:w="1273" w:type="pct"/>
            <w:vAlign w:val="center"/>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p>
        </w:tc>
      </w:tr>
    </w:tbl>
    <w:p w:rsidR="00B6790E" w:rsidRPr="004D5E63" w:rsidRDefault="00B6790E" w:rsidP="00B6790E">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p>
    <w:p w:rsidR="00E768AF" w:rsidRPr="004D5E63" w:rsidRDefault="001E70B2" w:rsidP="00E768AF">
      <w:pPr>
        <w:widowControl w:val="0"/>
        <w:tabs>
          <w:tab w:val="left" w:pos="0"/>
        </w:tabs>
        <w:autoSpaceDE w:val="0"/>
        <w:autoSpaceDN w:val="0"/>
        <w:spacing w:after="0" w:line="360" w:lineRule="auto"/>
        <w:ind w:firstLine="567"/>
        <w:jc w:val="both"/>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3.6</w:t>
      </w:r>
      <w:r w:rsidR="00E768AF" w:rsidRPr="004D5E63">
        <w:rPr>
          <w:rFonts w:ascii="Times New Roman" w:eastAsia="Times New Roman" w:hAnsi="Times New Roman" w:cs="Times New Roman"/>
          <w:b/>
          <w:sz w:val="24"/>
          <w:szCs w:val="24"/>
        </w:rPr>
        <w:t>. Режим и распорядок дня в дошкольных группах</w:t>
      </w:r>
    </w:p>
    <w:p w:rsidR="00E768AF" w:rsidRPr="004D5E63" w:rsidRDefault="00E768AF" w:rsidP="00E768A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Режим дня представляет собой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ребенка, предупреждает утомляемость и перевозбуждение.</w:t>
      </w:r>
    </w:p>
    <w:p w:rsidR="00E768AF" w:rsidRPr="004D5E63" w:rsidRDefault="00E768AF" w:rsidP="00E768A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Режим и распорядок дня устанавливается с учетом санитарно-эпидемиологических требований, условий реализации Программы, потребностей участников образовательных отношений.</w:t>
      </w:r>
    </w:p>
    <w:p w:rsidR="00E768AF" w:rsidRPr="004D5E63" w:rsidRDefault="00E768AF" w:rsidP="00E768A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Основными компонентами режима в Учреждении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w:t>
      </w:r>
      <w:r w:rsidRPr="004D5E63">
        <w:rPr>
          <w:rFonts w:ascii="Times New Roman" w:eastAsia="Times New Roman" w:hAnsi="Times New Roman" w:cs="Times New Roman"/>
          <w:sz w:val="24"/>
          <w:szCs w:val="24"/>
        </w:rPr>
        <w:lastRenderedPageBreak/>
        <w:t>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rsidR="00E768AF" w:rsidRPr="004D5E63" w:rsidRDefault="00E768AF" w:rsidP="00E768A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ребенка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w:t>
      </w:r>
    </w:p>
    <w:p w:rsidR="00E768AF" w:rsidRPr="004D5E63" w:rsidRDefault="00E768AF" w:rsidP="00E768A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Приучать детей выполнять режим дня необходимо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Делать это необходимо постепенно, последовательно и ежедневно.</w:t>
      </w:r>
    </w:p>
    <w:p w:rsidR="00E768AF" w:rsidRPr="004D5E63" w:rsidRDefault="00E768AF" w:rsidP="00E768A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Режим дня должен быть гибким, однако неизменными должны оставаться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rsidR="00E768AF" w:rsidRPr="004D5E63" w:rsidRDefault="00E768AF" w:rsidP="00E768A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При организации режима следует предусматривать оптимальное чередование самостоятельной детской деятельности и организованных форм работы с детьми, коллективных и индивидуальных игр, достаточную двигательную активность ребенка в течение дня, обеспечивать сочетание умственной и физической нагрузки. 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rsidR="00E768AF" w:rsidRPr="004D5E63" w:rsidRDefault="00E768AF" w:rsidP="00E768A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 xml:space="preserve">Продолжительность дневной суммарной образовательной нагрузки для детей дошкольного возраста, условия организации образовательного процесса должны соответствовать требованиям, предусмотренным Санитарными правилами и нормами СанПиН 1.2.3685-21 «Гигиенические нормативы и требования к обеспечению безопасности и (или) безвредности для человека факторов среды обитания», утвержденным постановлением Главного государственного санитарного врача Российской Федерации от 28 января 2021 г. № 2, действующим до 1 марта 2027 г. (далее – Гигиенические нормативы), и Санитарными правилами СанПиН 2.4.3648-20 «Санитарно- эпидемиологические требования к организациям воспитания и обучения, отдыха и оздоровления детей и молодежи», утвержденным </w:t>
      </w:r>
      <w:r w:rsidRPr="004D5E63">
        <w:rPr>
          <w:rFonts w:ascii="Times New Roman" w:eastAsia="Times New Roman" w:hAnsi="Times New Roman" w:cs="Times New Roman"/>
          <w:sz w:val="24"/>
          <w:szCs w:val="24"/>
        </w:rPr>
        <w:lastRenderedPageBreak/>
        <w:t>Постановлением Главного государственного санитарного врача Российской Федерации от 28 сентября 2020 г. № 28 (далее – Санитарно-эпидемиологические требования).</w:t>
      </w:r>
    </w:p>
    <w:p w:rsidR="00E768AF" w:rsidRPr="004D5E63" w:rsidRDefault="00E768AF" w:rsidP="00E768A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Режим дня строится с учетом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пункту 185 Гигиенических нормативов при температуре воздуха ниже минус 15 °C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ребенка (длительность сна, вкусовые предпочтения, характер, темп деятельности и т. д.).</w:t>
      </w:r>
    </w:p>
    <w:p w:rsidR="00E768AF" w:rsidRPr="004D5E63" w:rsidRDefault="00E768AF" w:rsidP="00E768A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Режим питания зависит от длительности пребывания детей в Учреждении и регулируется СанПиН 2.3/2.4.3590-20 «Санитарно-эпидемиологические требования к организации общественного питания населения», утвержденным Постановлением Главного государственного санитарного врача Российской Федерации от 27 октября 2020 года № 32 (далее –СанПиН по питанию).</w:t>
      </w:r>
    </w:p>
    <w:p w:rsidR="00E768AF" w:rsidRPr="004D5E63" w:rsidRDefault="00E768AF" w:rsidP="00E768A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Согласно пункту 183 Гигиенических нормативов Организация может корректировать режим дня в зависимости от типа организации и вида реализуемых образовательных программ, сезона года. Ниже приведены требования к организации образовательного процесса, режиму питания, которыми следует руководствоваться при изменении режима дня.</w:t>
      </w:r>
    </w:p>
    <w:p w:rsidR="00E768AF" w:rsidRPr="004D5E63" w:rsidRDefault="00E768AF" w:rsidP="00E768A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p>
    <w:p w:rsidR="00E768AF" w:rsidRPr="004D5E63" w:rsidRDefault="00E768AF" w:rsidP="00E768AF">
      <w:pPr>
        <w:widowControl w:val="0"/>
        <w:tabs>
          <w:tab w:val="left" w:pos="0"/>
        </w:tabs>
        <w:autoSpaceDE w:val="0"/>
        <w:autoSpaceDN w:val="0"/>
        <w:spacing w:after="0" w:line="360" w:lineRule="auto"/>
        <w:ind w:firstLine="567"/>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Требования и показатели организации образовательного процесса</w:t>
      </w:r>
    </w:p>
    <w:p w:rsidR="00E768AF" w:rsidRPr="004D5E63" w:rsidRDefault="00E768AF" w:rsidP="00E768AF">
      <w:pPr>
        <w:widowControl w:val="0"/>
        <w:tabs>
          <w:tab w:val="left" w:pos="0"/>
        </w:tabs>
        <w:autoSpaceDE w:val="0"/>
        <w:autoSpaceDN w:val="0"/>
        <w:spacing w:after="0" w:line="360" w:lineRule="auto"/>
        <w:ind w:firstLine="567"/>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(извлечения из СанПиН 1.2.3685-21 Таблицы 6.6, 6.7)</w:t>
      </w:r>
    </w:p>
    <w:tbl>
      <w:tblPr>
        <w:tblW w:w="9389" w:type="dxa"/>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35"/>
        <w:gridCol w:w="2693"/>
        <w:gridCol w:w="3261"/>
      </w:tblGrid>
      <w:tr w:rsidR="00E768AF" w:rsidRPr="004D5E63" w:rsidTr="00E768AF">
        <w:trPr>
          <w:trHeight w:val="474"/>
        </w:trPr>
        <w:tc>
          <w:tcPr>
            <w:tcW w:w="3435" w:type="dxa"/>
            <w:shd w:val="clear" w:color="auto" w:fill="D9D9D9"/>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Показатель</w:t>
            </w:r>
          </w:p>
        </w:tc>
        <w:tc>
          <w:tcPr>
            <w:tcW w:w="2693" w:type="dxa"/>
            <w:shd w:val="clear" w:color="auto" w:fill="D9D9D9"/>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Возраст</w:t>
            </w:r>
          </w:p>
        </w:tc>
        <w:tc>
          <w:tcPr>
            <w:tcW w:w="3261" w:type="dxa"/>
            <w:shd w:val="clear" w:color="auto" w:fill="D9D9D9"/>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Норматив</w:t>
            </w:r>
          </w:p>
        </w:tc>
      </w:tr>
      <w:tr w:rsidR="00E768AF" w:rsidRPr="004D5E63" w:rsidTr="00E768AF">
        <w:trPr>
          <w:trHeight w:val="477"/>
        </w:trPr>
        <w:tc>
          <w:tcPr>
            <w:tcW w:w="9389" w:type="dxa"/>
            <w:gridSpan w:val="3"/>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i/>
                <w:sz w:val="24"/>
                <w:szCs w:val="24"/>
              </w:rPr>
            </w:pPr>
            <w:r w:rsidRPr="004D5E63">
              <w:rPr>
                <w:rFonts w:ascii="Times New Roman" w:eastAsia="Times New Roman" w:hAnsi="Times New Roman" w:cs="Times New Roman"/>
                <w:i/>
                <w:sz w:val="24"/>
                <w:szCs w:val="24"/>
              </w:rPr>
              <w:t>Требования</w:t>
            </w:r>
            <w:r w:rsidRPr="004D5E63">
              <w:rPr>
                <w:rFonts w:ascii="Times New Roman" w:eastAsia="Times New Roman" w:hAnsi="Times New Roman" w:cs="Times New Roman"/>
                <w:i/>
                <w:spacing w:val="-4"/>
                <w:sz w:val="24"/>
                <w:szCs w:val="24"/>
              </w:rPr>
              <w:t xml:space="preserve"> </w:t>
            </w:r>
            <w:r w:rsidRPr="004D5E63">
              <w:rPr>
                <w:rFonts w:ascii="Times New Roman" w:eastAsia="Times New Roman" w:hAnsi="Times New Roman" w:cs="Times New Roman"/>
                <w:i/>
                <w:sz w:val="24"/>
                <w:szCs w:val="24"/>
              </w:rPr>
              <w:t>к</w:t>
            </w:r>
            <w:r w:rsidRPr="004D5E63">
              <w:rPr>
                <w:rFonts w:ascii="Times New Roman" w:eastAsia="Times New Roman" w:hAnsi="Times New Roman" w:cs="Times New Roman"/>
                <w:i/>
                <w:spacing w:val="-2"/>
                <w:sz w:val="24"/>
                <w:szCs w:val="24"/>
              </w:rPr>
              <w:t xml:space="preserve"> </w:t>
            </w:r>
            <w:r w:rsidRPr="004D5E63">
              <w:rPr>
                <w:rFonts w:ascii="Times New Roman" w:eastAsia="Times New Roman" w:hAnsi="Times New Roman" w:cs="Times New Roman"/>
                <w:i/>
                <w:sz w:val="24"/>
                <w:szCs w:val="24"/>
              </w:rPr>
              <w:t>организации</w:t>
            </w:r>
            <w:r w:rsidRPr="004D5E63">
              <w:rPr>
                <w:rFonts w:ascii="Times New Roman" w:eastAsia="Times New Roman" w:hAnsi="Times New Roman" w:cs="Times New Roman"/>
                <w:i/>
                <w:spacing w:val="-2"/>
                <w:sz w:val="24"/>
                <w:szCs w:val="24"/>
              </w:rPr>
              <w:t xml:space="preserve"> </w:t>
            </w:r>
            <w:r w:rsidRPr="004D5E63">
              <w:rPr>
                <w:rFonts w:ascii="Times New Roman" w:eastAsia="Times New Roman" w:hAnsi="Times New Roman" w:cs="Times New Roman"/>
                <w:i/>
                <w:sz w:val="24"/>
                <w:szCs w:val="24"/>
              </w:rPr>
              <w:t>образовательного</w:t>
            </w:r>
            <w:r w:rsidRPr="004D5E63">
              <w:rPr>
                <w:rFonts w:ascii="Times New Roman" w:eastAsia="Times New Roman" w:hAnsi="Times New Roman" w:cs="Times New Roman"/>
                <w:i/>
                <w:spacing w:val="-1"/>
                <w:sz w:val="24"/>
                <w:szCs w:val="24"/>
              </w:rPr>
              <w:t xml:space="preserve"> </w:t>
            </w:r>
            <w:r w:rsidRPr="004D5E63">
              <w:rPr>
                <w:rFonts w:ascii="Times New Roman" w:eastAsia="Times New Roman" w:hAnsi="Times New Roman" w:cs="Times New Roman"/>
                <w:i/>
                <w:sz w:val="24"/>
                <w:szCs w:val="24"/>
              </w:rPr>
              <w:t>процесса</w:t>
            </w:r>
          </w:p>
        </w:tc>
      </w:tr>
      <w:tr w:rsidR="00E768AF" w:rsidRPr="004D5E63" w:rsidTr="00E768AF">
        <w:trPr>
          <w:trHeight w:val="474"/>
        </w:trPr>
        <w:tc>
          <w:tcPr>
            <w:tcW w:w="3435" w:type="dxa"/>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Начало</w:t>
            </w:r>
            <w:r w:rsidRPr="004D5E63">
              <w:rPr>
                <w:rFonts w:ascii="Times New Roman" w:eastAsia="Times New Roman" w:hAnsi="Times New Roman" w:cs="Times New Roman"/>
                <w:spacing w:val="-3"/>
                <w:sz w:val="24"/>
                <w:szCs w:val="24"/>
              </w:rPr>
              <w:t xml:space="preserve"> </w:t>
            </w:r>
            <w:r w:rsidRPr="004D5E63">
              <w:rPr>
                <w:rFonts w:ascii="Times New Roman" w:eastAsia="Times New Roman" w:hAnsi="Times New Roman" w:cs="Times New Roman"/>
                <w:sz w:val="24"/>
                <w:szCs w:val="24"/>
              </w:rPr>
              <w:t>занятий</w:t>
            </w:r>
            <w:r w:rsidRPr="004D5E63">
              <w:rPr>
                <w:rFonts w:ascii="Times New Roman" w:eastAsia="Times New Roman" w:hAnsi="Times New Roman" w:cs="Times New Roman"/>
                <w:spacing w:val="-2"/>
                <w:sz w:val="24"/>
                <w:szCs w:val="24"/>
              </w:rPr>
              <w:t xml:space="preserve"> </w:t>
            </w:r>
            <w:r w:rsidRPr="004D5E63">
              <w:rPr>
                <w:rFonts w:ascii="Times New Roman" w:eastAsia="Times New Roman" w:hAnsi="Times New Roman" w:cs="Times New Roman"/>
                <w:sz w:val="24"/>
                <w:szCs w:val="24"/>
              </w:rPr>
              <w:t>не</w:t>
            </w:r>
            <w:r w:rsidRPr="004D5E63">
              <w:rPr>
                <w:rFonts w:ascii="Times New Roman" w:eastAsia="Times New Roman" w:hAnsi="Times New Roman" w:cs="Times New Roman"/>
                <w:spacing w:val="-2"/>
                <w:sz w:val="24"/>
                <w:szCs w:val="24"/>
              </w:rPr>
              <w:t xml:space="preserve"> </w:t>
            </w:r>
            <w:r w:rsidRPr="004D5E63">
              <w:rPr>
                <w:rFonts w:ascii="Times New Roman" w:eastAsia="Times New Roman" w:hAnsi="Times New Roman" w:cs="Times New Roman"/>
                <w:sz w:val="24"/>
                <w:szCs w:val="24"/>
              </w:rPr>
              <w:t>ранее</w:t>
            </w:r>
          </w:p>
        </w:tc>
        <w:tc>
          <w:tcPr>
            <w:tcW w:w="2693" w:type="dxa"/>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все</w:t>
            </w:r>
            <w:r w:rsidRPr="004D5E63">
              <w:rPr>
                <w:rFonts w:ascii="Times New Roman" w:eastAsia="Times New Roman" w:hAnsi="Times New Roman" w:cs="Times New Roman"/>
                <w:spacing w:val="-4"/>
                <w:sz w:val="24"/>
                <w:szCs w:val="24"/>
              </w:rPr>
              <w:t xml:space="preserve"> </w:t>
            </w:r>
            <w:r w:rsidRPr="004D5E63">
              <w:rPr>
                <w:rFonts w:ascii="Times New Roman" w:eastAsia="Times New Roman" w:hAnsi="Times New Roman" w:cs="Times New Roman"/>
                <w:sz w:val="24"/>
                <w:szCs w:val="24"/>
              </w:rPr>
              <w:t>возраста</w:t>
            </w:r>
          </w:p>
        </w:tc>
        <w:tc>
          <w:tcPr>
            <w:tcW w:w="3261" w:type="dxa"/>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8.00</w:t>
            </w:r>
          </w:p>
        </w:tc>
      </w:tr>
      <w:tr w:rsidR="00E768AF" w:rsidRPr="004D5E63" w:rsidTr="00E768AF">
        <w:trPr>
          <w:trHeight w:val="477"/>
        </w:trPr>
        <w:tc>
          <w:tcPr>
            <w:tcW w:w="3435" w:type="dxa"/>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Окончание</w:t>
            </w:r>
            <w:r w:rsidRPr="004D5E63">
              <w:rPr>
                <w:rFonts w:ascii="Times New Roman" w:eastAsia="Times New Roman" w:hAnsi="Times New Roman" w:cs="Times New Roman"/>
                <w:spacing w:val="-4"/>
                <w:sz w:val="24"/>
                <w:szCs w:val="24"/>
              </w:rPr>
              <w:t xml:space="preserve"> </w:t>
            </w:r>
            <w:r w:rsidRPr="004D5E63">
              <w:rPr>
                <w:rFonts w:ascii="Times New Roman" w:eastAsia="Times New Roman" w:hAnsi="Times New Roman" w:cs="Times New Roman"/>
                <w:sz w:val="24"/>
                <w:szCs w:val="24"/>
              </w:rPr>
              <w:t>занятий,</w:t>
            </w:r>
            <w:r w:rsidRPr="004D5E63">
              <w:rPr>
                <w:rFonts w:ascii="Times New Roman" w:eastAsia="Times New Roman" w:hAnsi="Times New Roman" w:cs="Times New Roman"/>
                <w:spacing w:val="-5"/>
                <w:sz w:val="24"/>
                <w:szCs w:val="24"/>
              </w:rPr>
              <w:t xml:space="preserve"> </w:t>
            </w:r>
            <w:r w:rsidRPr="004D5E63">
              <w:rPr>
                <w:rFonts w:ascii="Times New Roman" w:eastAsia="Times New Roman" w:hAnsi="Times New Roman" w:cs="Times New Roman"/>
                <w:sz w:val="24"/>
                <w:szCs w:val="24"/>
              </w:rPr>
              <w:t>не</w:t>
            </w:r>
            <w:r w:rsidRPr="004D5E63">
              <w:rPr>
                <w:rFonts w:ascii="Times New Roman" w:eastAsia="Times New Roman" w:hAnsi="Times New Roman" w:cs="Times New Roman"/>
                <w:spacing w:val="-4"/>
                <w:sz w:val="24"/>
                <w:szCs w:val="24"/>
              </w:rPr>
              <w:t xml:space="preserve"> </w:t>
            </w:r>
            <w:r w:rsidRPr="004D5E63">
              <w:rPr>
                <w:rFonts w:ascii="Times New Roman" w:eastAsia="Times New Roman" w:hAnsi="Times New Roman" w:cs="Times New Roman"/>
                <w:sz w:val="24"/>
                <w:szCs w:val="24"/>
              </w:rPr>
              <w:t>позднее</w:t>
            </w:r>
          </w:p>
        </w:tc>
        <w:tc>
          <w:tcPr>
            <w:tcW w:w="2693" w:type="dxa"/>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все</w:t>
            </w:r>
            <w:r w:rsidRPr="004D5E63">
              <w:rPr>
                <w:rFonts w:ascii="Times New Roman" w:eastAsia="Times New Roman" w:hAnsi="Times New Roman" w:cs="Times New Roman"/>
                <w:spacing w:val="-4"/>
                <w:sz w:val="24"/>
                <w:szCs w:val="24"/>
              </w:rPr>
              <w:t xml:space="preserve"> </w:t>
            </w:r>
            <w:r w:rsidRPr="004D5E63">
              <w:rPr>
                <w:rFonts w:ascii="Times New Roman" w:eastAsia="Times New Roman" w:hAnsi="Times New Roman" w:cs="Times New Roman"/>
                <w:sz w:val="24"/>
                <w:szCs w:val="24"/>
              </w:rPr>
              <w:t>возраста</w:t>
            </w:r>
          </w:p>
        </w:tc>
        <w:tc>
          <w:tcPr>
            <w:tcW w:w="3261" w:type="dxa"/>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17.00</w:t>
            </w:r>
          </w:p>
        </w:tc>
      </w:tr>
      <w:tr w:rsidR="00E768AF" w:rsidRPr="004D5E63" w:rsidTr="00E768AF">
        <w:trPr>
          <w:trHeight w:val="371"/>
        </w:trPr>
        <w:tc>
          <w:tcPr>
            <w:tcW w:w="3435" w:type="dxa"/>
            <w:tcBorders>
              <w:bottom w:val="nil"/>
            </w:tcBorders>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Продолжительность</w:t>
            </w:r>
            <w:r w:rsidRPr="004D5E63">
              <w:rPr>
                <w:rFonts w:ascii="Times New Roman" w:eastAsia="Times New Roman" w:hAnsi="Times New Roman" w:cs="Times New Roman"/>
                <w:spacing w:val="-4"/>
                <w:sz w:val="24"/>
                <w:szCs w:val="24"/>
              </w:rPr>
              <w:t xml:space="preserve"> </w:t>
            </w:r>
            <w:r w:rsidRPr="004D5E63">
              <w:rPr>
                <w:rFonts w:ascii="Times New Roman" w:eastAsia="Times New Roman" w:hAnsi="Times New Roman" w:cs="Times New Roman"/>
                <w:sz w:val="24"/>
                <w:szCs w:val="24"/>
              </w:rPr>
              <w:t>занятия</w:t>
            </w:r>
            <w:r w:rsidRPr="004D5E63">
              <w:rPr>
                <w:rFonts w:ascii="Times New Roman" w:eastAsia="Times New Roman" w:hAnsi="Times New Roman" w:cs="Times New Roman"/>
                <w:spacing w:val="-3"/>
                <w:sz w:val="24"/>
                <w:szCs w:val="24"/>
              </w:rPr>
              <w:t xml:space="preserve"> </w:t>
            </w:r>
            <w:r w:rsidRPr="004D5E63">
              <w:rPr>
                <w:rFonts w:ascii="Times New Roman" w:eastAsia="Times New Roman" w:hAnsi="Times New Roman" w:cs="Times New Roman"/>
                <w:sz w:val="24"/>
                <w:szCs w:val="24"/>
              </w:rPr>
              <w:t>для</w:t>
            </w:r>
            <w:r w:rsidRPr="004D5E63">
              <w:rPr>
                <w:rFonts w:ascii="Times New Roman" w:eastAsia="Times New Roman" w:hAnsi="Times New Roman" w:cs="Times New Roman"/>
                <w:spacing w:val="-5"/>
                <w:sz w:val="24"/>
                <w:szCs w:val="24"/>
              </w:rPr>
              <w:t xml:space="preserve"> </w:t>
            </w:r>
            <w:r w:rsidRPr="004D5E63">
              <w:rPr>
                <w:rFonts w:ascii="Times New Roman" w:eastAsia="Times New Roman" w:hAnsi="Times New Roman" w:cs="Times New Roman"/>
                <w:sz w:val="24"/>
                <w:szCs w:val="24"/>
              </w:rPr>
              <w:t>детей</w:t>
            </w:r>
          </w:p>
        </w:tc>
        <w:tc>
          <w:tcPr>
            <w:tcW w:w="2693" w:type="dxa"/>
            <w:tcBorders>
              <w:bottom w:val="nil"/>
            </w:tcBorders>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от 1,5 до 3 лет</w:t>
            </w:r>
          </w:p>
        </w:tc>
        <w:tc>
          <w:tcPr>
            <w:tcW w:w="3261" w:type="dxa"/>
            <w:tcBorders>
              <w:bottom w:val="nil"/>
            </w:tcBorders>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10</w:t>
            </w:r>
            <w:r w:rsidRPr="004D5E63">
              <w:rPr>
                <w:rFonts w:ascii="Times New Roman" w:eastAsia="Times New Roman" w:hAnsi="Times New Roman" w:cs="Times New Roman"/>
                <w:spacing w:val="-3"/>
                <w:sz w:val="24"/>
                <w:szCs w:val="24"/>
              </w:rPr>
              <w:t xml:space="preserve"> </w:t>
            </w:r>
            <w:r w:rsidRPr="004D5E63">
              <w:rPr>
                <w:rFonts w:ascii="Times New Roman" w:eastAsia="Times New Roman" w:hAnsi="Times New Roman" w:cs="Times New Roman"/>
                <w:sz w:val="24"/>
                <w:szCs w:val="24"/>
              </w:rPr>
              <w:t>минут</w:t>
            </w:r>
          </w:p>
        </w:tc>
      </w:tr>
      <w:tr w:rsidR="00E768AF" w:rsidRPr="004D5E63" w:rsidTr="00E768AF">
        <w:trPr>
          <w:trHeight w:val="275"/>
        </w:trPr>
        <w:tc>
          <w:tcPr>
            <w:tcW w:w="3435" w:type="dxa"/>
            <w:tcBorders>
              <w:top w:val="nil"/>
              <w:bottom w:val="nil"/>
            </w:tcBorders>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дошкольного</w:t>
            </w:r>
            <w:r w:rsidRPr="004D5E63">
              <w:rPr>
                <w:rFonts w:ascii="Times New Roman" w:eastAsia="Times New Roman" w:hAnsi="Times New Roman" w:cs="Times New Roman"/>
                <w:spacing w:val="-2"/>
                <w:sz w:val="24"/>
                <w:szCs w:val="24"/>
              </w:rPr>
              <w:t xml:space="preserve"> </w:t>
            </w:r>
            <w:r w:rsidRPr="004D5E63">
              <w:rPr>
                <w:rFonts w:ascii="Times New Roman" w:eastAsia="Times New Roman" w:hAnsi="Times New Roman" w:cs="Times New Roman"/>
                <w:sz w:val="24"/>
                <w:szCs w:val="24"/>
              </w:rPr>
              <w:t>возраста,</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не</w:t>
            </w:r>
            <w:r w:rsidRPr="004D5E63">
              <w:rPr>
                <w:rFonts w:ascii="Times New Roman" w:eastAsia="Times New Roman" w:hAnsi="Times New Roman" w:cs="Times New Roman"/>
                <w:spacing w:val="-2"/>
                <w:sz w:val="24"/>
                <w:szCs w:val="24"/>
              </w:rPr>
              <w:t xml:space="preserve"> </w:t>
            </w:r>
            <w:r w:rsidRPr="004D5E63">
              <w:rPr>
                <w:rFonts w:ascii="Times New Roman" w:eastAsia="Times New Roman" w:hAnsi="Times New Roman" w:cs="Times New Roman"/>
                <w:sz w:val="24"/>
                <w:szCs w:val="24"/>
              </w:rPr>
              <w:t>более</w:t>
            </w:r>
          </w:p>
        </w:tc>
        <w:tc>
          <w:tcPr>
            <w:tcW w:w="2693" w:type="dxa"/>
            <w:tcBorders>
              <w:top w:val="nil"/>
              <w:bottom w:val="nil"/>
            </w:tcBorders>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от</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3 до 4 лет</w:t>
            </w:r>
          </w:p>
        </w:tc>
        <w:tc>
          <w:tcPr>
            <w:tcW w:w="3261" w:type="dxa"/>
            <w:tcBorders>
              <w:top w:val="nil"/>
              <w:bottom w:val="nil"/>
            </w:tcBorders>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15</w:t>
            </w:r>
            <w:r w:rsidRPr="004D5E63">
              <w:rPr>
                <w:rFonts w:ascii="Times New Roman" w:eastAsia="Times New Roman" w:hAnsi="Times New Roman" w:cs="Times New Roman"/>
                <w:spacing w:val="-3"/>
                <w:sz w:val="24"/>
                <w:szCs w:val="24"/>
              </w:rPr>
              <w:t xml:space="preserve"> </w:t>
            </w:r>
            <w:r w:rsidRPr="004D5E63">
              <w:rPr>
                <w:rFonts w:ascii="Times New Roman" w:eastAsia="Times New Roman" w:hAnsi="Times New Roman" w:cs="Times New Roman"/>
                <w:sz w:val="24"/>
                <w:szCs w:val="24"/>
              </w:rPr>
              <w:t>минут</w:t>
            </w:r>
          </w:p>
        </w:tc>
      </w:tr>
      <w:tr w:rsidR="00E768AF" w:rsidRPr="004D5E63" w:rsidTr="00E768AF">
        <w:trPr>
          <w:trHeight w:val="276"/>
        </w:trPr>
        <w:tc>
          <w:tcPr>
            <w:tcW w:w="3435" w:type="dxa"/>
            <w:tcBorders>
              <w:top w:val="nil"/>
              <w:bottom w:val="nil"/>
            </w:tcBorders>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p>
        </w:tc>
        <w:tc>
          <w:tcPr>
            <w:tcW w:w="2693" w:type="dxa"/>
            <w:tcBorders>
              <w:top w:val="nil"/>
              <w:bottom w:val="nil"/>
            </w:tcBorders>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от</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4 до 5 лет</w:t>
            </w:r>
          </w:p>
        </w:tc>
        <w:tc>
          <w:tcPr>
            <w:tcW w:w="3261" w:type="dxa"/>
            <w:tcBorders>
              <w:top w:val="nil"/>
              <w:bottom w:val="nil"/>
            </w:tcBorders>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20</w:t>
            </w:r>
            <w:r w:rsidRPr="004D5E63">
              <w:rPr>
                <w:rFonts w:ascii="Times New Roman" w:eastAsia="Times New Roman" w:hAnsi="Times New Roman" w:cs="Times New Roman"/>
                <w:spacing w:val="-3"/>
                <w:sz w:val="24"/>
                <w:szCs w:val="24"/>
              </w:rPr>
              <w:t xml:space="preserve"> </w:t>
            </w:r>
            <w:r w:rsidRPr="004D5E63">
              <w:rPr>
                <w:rFonts w:ascii="Times New Roman" w:eastAsia="Times New Roman" w:hAnsi="Times New Roman" w:cs="Times New Roman"/>
                <w:sz w:val="24"/>
                <w:szCs w:val="24"/>
              </w:rPr>
              <w:t>минут</w:t>
            </w:r>
          </w:p>
        </w:tc>
      </w:tr>
      <w:tr w:rsidR="00E768AF" w:rsidRPr="004D5E63" w:rsidTr="00E768AF">
        <w:trPr>
          <w:trHeight w:val="276"/>
        </w:trPr>
        <w:tc>
          <w:tcPr>
            <w:tcW w:w="3435" w:type="dxa"/>
            <w:tcBorders>
              <w:top w:val="nil"/>
              <w:bottom w:val="nil"/>
            </w:tcBorders>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p>
        </w:tc>
        <w:tc>
          <w:tcPr>
            <w:tcW w:w="2693" w:type="dxa"/>
            <w:tcBorders>
              <w:top w:val="nil"/>
              <w:bottom w:val="nil"/>
            </w:tcBorders>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от</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5 до 6 лет</w:t>
            </w:r>
          </w:p>
        </w:tc>
        <w:tc>
          <w:tcPr>
            <w:tcW w:w="3261" w:type="dxa"/>
            <w:tcBorders>
              <w:top w:val="nil"/>
              <w:bottom w:val="nil"/>
            </w:tcBorders>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25</w:t>
            </w:r>
            <w:r w:rsidRPr="004D5E63">
              <w:rPr>
                <w:rFonts w:ascii="Times New Roman" w:eastAsia="Times New Roman" w:hAnsi="Times New Roman" w:cs="Times New Roman"/>
                <w:spacing w:val="-3"/>
                <w:sz w:val="24"/>
                <w:szCs w:val="24"/>
              </w:rPr>
              <w:t xml:space="preserve"> </w:t>
            </w:r>
            <w:r w:rsidRPr="004D5E63">
              <w:rPr>
                <w:rFonts w:ascii="Times New Roman" w:eastAsia="Times New Roman" w:hAnsi="Times New Roman" w:cs="Times New Roman"/>
                <w:sz w:val="24"/>
                <w:szCs w:val="24"/>
              </w:rPr>
              <w:t>минут</w:t>
            </w:r>
          </w:p>
        </w:tc>
      </w:tr>
      <w:tr w:rsidR="00E768AF" w:rsidRPr="004D5E63" w:rsidTr="00E768AF">
        <w:trPr>
          <w:trHeight w:val="379"/>
        </w:trPr>
        <w:tc>
          <w:tcPr>
            <w:tcW w:w="3435" w:type="dxa"/>
            <w:tcBorders>
              <w:top w:val="nil"/>
              <w:bottom w:val="nil"/>
            </w:tcBorders>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p>
        </w:tc>
        <w:tc>
          <w:tcPr>
            <w:tcW w:w="2693" w:type="dxa"/>
            <w:tcBorders>
              <w:top w:val="nil"/>
              <w:bottom w:val="nil"/>
            </w:tcBorders>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от</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6 до 7 лет</w:t>
            </w:r>
          </w:p>
        </w:tc>
        <w:tc>
          <w:tcPr>
            <w:tcW w:w="3261" w:type="dxa"/>
            <w:tcBorders>
              <w:top w:val="nil"/>
              <w:bottom w:val="nil"/>
            </w:tcBorders>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30</w:t>
            </w:r>
            <w:r w:rsidRPr="004D5E63">
              <w:rPr>
                <w:rFonts w:ascii="Times New Roman" w:eastAsia="Times New Roman" w:hAnsi="Times New Roman" w:cs="Times New Roman"/>
                <w:spacing w:val="-3"/>
                <w:sz w:val="24"/>
                <w:szCs w:val="24"/>
              </w:rPr>
              <w:t xml:space="preserve"> </w:t>
            </w:r>
            <w:r w:rsidRPr="004D5E63">
              <w:rPr>
                <w:rFonts w:ascii="Times New Roman" w:eastAsia="Times New Roman" w:hAnsi="Times New Roman" w:cs="Times New Roman"/>
                <w:sz w:val="24"/>
                <w:szCs w:val="24"/>
              </w:rPr>
              <w:t>минут</w:t>
            </w:r>
          </w:p>
        </w:tc>
      </w:tr>
      <w:tr w:rsidR="00E768AF" w:rsidRPr="004D5E63" w:rsidTr="00E768AF">
        <w:trPr>
          <w:trHeight w:val="2131"/>
        </w:trPr>
        <w:tc>
          <w:tcPr>
            <w:tcW w:w="3435" w:type="dxa"/>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lastRenderedPageBreak/>
              <w:t>Продолжительность дневной</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суммарной</w:t>
            </w:r>
            <w:r w:rsidRPr="004D5E63">
              <w:rPr>
                <w:rFonts w:ascii="Times New Roman" w:eastAsia="Times New Roman" w:hAnsi="Times New Roman" w:cs="Times New Roman"/>
                <w:spacing w:val="-7"/>
                <w:sz w:val="24"/>
                <w:szCs w:val="24"/>
              </w:rPr>
              <w:t xml:space="preserve"> </w:t>
            </w:r>
            <w:r w:rsidRPr="004D5E63">
              <w:rPr>
                <w:rFonts w:ascii="Times New Roman" w:eastAsia="Times New Roman" w:hAnsi="Times New Roman" w:cs="Times New Roman"/>
                <w:sz w:val="24"/>
                <w:szCs w:val="24"/>
              </w:rPr>
              <w:t>образовательной</w:t>
            </w:r>
            <w:r w:rsidRPr="004D5E63">
              <w:rPr>
                <w:rFonts w:ascii="Times New Roman" w:eastAsia="Times New Roman" w:hAnsi="Times New Roman" w:cs="Times New Roman"/>
                <w:spacing w:val="-8"/>
                <w:sz w:val="24"/>
                <w:szCs w:val="24"/>
              </w:rPr>
              <w:t xml:space="preserve"> </w:t>
            </w:r>
            <w:r w:rsidRPr="004D5E63">
              <w:rPr>
                <w:rFonts w:ascii="Times New Roman" w:eastAsia="Times New Roman" w:hAnsi="Times New Roman" w:cs="Times New Roman"/>
                <w:sz w:val="24"/>
                <w:szCs w:val="24"/>
              </w:rPr>
              <w:t>нагрузки</w:t>
            </w:r>
            <w:r w:rsidRPr="004D5E63">
              <w:rPr>
                <w:rFonts w:ascii="Times New Roman" w:eastAsia="Times New Roman" w:hAnsi="Times New Roman" w:cs="Times New Roman"/>
                <w:spacing w:val="-57"/>
                <w:sz w:val="24"/>
                <w:szCs w:val="24"/>
              </w:rPr>
              <w:t xml:space="preserve"> </w:t>
            </w:r>
            <w:r w:rsidRPr="004D5E63">
              <w:rPr>
                <w:rFonts w:ascii="Times New Roman" w:eastAsia="Times New Roman" w:hAnsi="Times New Roman" w:cs="Times New Roman"/>
                <w:sz w:val="24"/>
                <w:szCs w:val="24"/>
              </w:rPr>
              <w:t>для</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детей</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дошкольного</w:t>
            </w:r>
            <w:r w:rsidRPr="004D5E63">
              <w:rPr>
                <w:rFonts w:ascii="Times New Roman" w:eastAsia="Times New Roman" w:hAnsi="Times New Roman" w:cs="Times New Roman"/>
                <w:spacing w:val="-4"/>
                <w:sz w:val="24"/>
                <w:szCs w:val="24"/>
              </w:rPr>
              <w:t xml:space="preserve"> </w:t>
            </w:r>
            <w:r w:rsidRPr="004D5E63">
              <w:rPr>
                <w:rFonts w:ascii="Times New Roman" w:eastAsia="Times New Roman" w:hAnsi="Times New Roman" w:cs="Times New Roman"/>
                <w:sz w:val="24"/>
                <w:szCs w:val="24"/>
              </w:rPr>
              <w:t>возраста,</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не</w:t>
            </w:r>
          </w:p>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более</w:t>
            </w:r>
          </w:p>
        </w:tc>
        <w:tc>
          <w:tcPr>
            <w:tcW w:w="2693" w:type="dxa"/>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от 1,5 до 3 лет</w:t>
            </w:r>
          </w:p>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от</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3 до 4 лет</w:t>
            </w:r>
          </w:p>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от</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4 до 5 лет</w:t>
            </w:r>
          </w:p>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от</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5 до 6 лет</w:t>
            </w:r>
          </w:p>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p>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p>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от</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6 до 7 лет</w:t>
            </w:r>
          </w:p>
        </w:tc>
        <w:tc>
          <w:tcPr>
            <w:tcW w:w="3261" w:type="dxa"/>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20</w:t>
            </w:r>
            <w:r w:rsidRPr="004D5E63">
              <w:rPr>
                <w:rFonts w:ascii="Times New Roman" w:eastAsia="Times New Roman" w:hAnsi="Times New Roman" w:cs="Times New Roman"/>
                <w:spacing w:val="-6"/>
                <w:sz w:val="24"/>
                <w:szCs w:val="24"/>
              </w:rPr>
              <w:t xml:space="preserve"> </w:t>
            </w:r>
            <w:r w:rsidRPr="004D5E63">
              <w:rPr>
                <w:rFonts w:ascii="Times New Roman" w:eastAsia="Times New Roman" w:hAnsi="Times New Roman" w:cs="Times New Roman"/>
                <w:sz w:val="24"/>
                <w:szCs w:val="24"/>
              </w:rPr>
              <w:t>минут</w:t>
            </w:r>
          </w:p>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30</w:t>
            </w:r>
            <w:r w:rsidRPr="004D5E63">
              <w:rPr>
                <w:rFonts w:ascii="Times New Roman" w:eastAsia="Times New Roman" w:hAnsi="Times New Roman" w:cs="Times New Roman"/>
                <w:spacing w:val="-6"/>
                <w:sz w:val="24"/>
                <w:szCs w:val="24"/>
              </w:rPr>
              <w:t xml:space="preserve"> </w:t>
            </w:r>
            <w:r w:rsidRPr="004D5E63">
              <w:rPr>
                <w:rFonts w:ascii="Times New Roman" w:eastAsia="Times New Roman" w:hAnsi="Times New Roman" w:cs="Times New Roman"/>
                <w:sz w:val="24"/>
                <w:szCs w:val="24"/>
              </w:rPr>
              <w:t>минут</w:t>
            </w:r>
          </w:p>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40</w:t>
            </w:r>
            <w:r w:rsidRPr="004D5E63">
              <w:rPr>
                <w:rFonts w:ascii="Times New Roman" w:eastAsia="Times New Roman" w:hAnsi="Times New Roman" w:cs="Times New Roman"/>
                <w:spacing w:val="-6"/>
                <w:sz w:val="24"/>
                <w:szCs w:val="24"/>
              </w:rPr>
              <w:t xml:space="preserve"> </w:t>
            </w:r>
            <w:r w:rsidRPr="004D5E63">
              <w:rPr>
                <w:rFonts w:ascii="Times New Roman" w:eastAsia="Times New Roman" w:hAnsi="Times New Roman" w:cs="Times New Roman"/>
                <w:sz w:val="24"/>
                <w:szCs w:val="24"/>
              </w:rPr>
              <w:t>минут</w:t>
            </w:r>
          </w:p>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50 минут или 75 мин при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организации 1 занятия после</w:t>
            </w:r>
            <w:r w:rsidRPr="004D5E63">
              <w:rPr>
                <w:rFonts w:ascii="Times New Roman" w:eastAsia="Times New Roman" w:hAnsi="Times New Roman" w:cs="Times New Roman"/>
                <w:spacing w:val="-58"/>
                <w:sz w:val="24"/>
                <w:szCs w:val="24"/>
              </w:rPr>
              <w:t xml:space="preserve"> </w:t>
            </w:r>
            <w:r w:rsidRPr="004D5E63">
              <w:rPr>
                <w:rFonts w:ascii="Times New Roman" w:eastAsia="Times New Roman" w:hAnsi="Times New Roman" w:cs="Times New Roman"/>
                <w:sz w:val="24"/>
                <w:szCs w:val="24"/>
              </w:rPr>
              <w:t>дневного</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сна</w:t>
            </w:r>
          </w:p>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90</w:t>
            </w:r>
            <w:r w:rsidRPr="004D5E63">
              <w:rPr>
                <w:rFonts w:ascii="Times New Roman" w:eastAsia="Times New Roman" w:hAnsi="Times New Roman" w:cs="Times New Roman"/>
                <w:spacing w:val="-3"/>
                <w:sz w:val="24"/>
                <w:szCs w:val="24"/>
              </w:rPr>
              <w:t xml:space="preserve"> </w:t>
            </w:r>
            <w:r w:rsidRPr="004D5E63">
              <w:rPr>
                <w:rFonts w:ascii="Times New Roman" w:eastAsia="Times New Roman" w:hAnsi="Times New Roman" w:cs="Times New Roman"/>
                <w:sz w:val="24"/>
                <w:szCs w:val="24"/>
              </w:rPr>
              <w:t>минут</w:t>
            </w:r>
          </w:p>
        </w:tc>
      </w:tr>
      <w:tr w:rsidR="00E768AF" w:rsidRPr="004D5E63" w:rsidTr="00E768AF">
        <w:trPr>
          <w:trHeight w:val="753"/>
        </w:trPr>
        <w:tc>
          <w:tcPr>
            <w:tcW w:w="3435" w:type="dxa"/>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Продолжительность перерывов между</w:t>
            </w:r>
            <w:r w:rsidRPr="004D5E63">
              <w:rPr>
                <w:rFonts w:ascii="Times New Roman" w:eastAsia="Times New Roman" w:hAnsi="Times New Roman" w:cs="Times New Roman"/>
                <w:spacing w:val="-58"/>
                <w:sz w:val="24"/>
                <w:szCs w:val="24"/>
              </w:rPr>
              <w:t xml:space="preserve"> </w:t>
            </w:r>
            <w:r w:rsidRPr="004D5E63">
              <w:rPr>
                <w:rFonts w:ascii="Times New Roman" w:eastAsia="Times New Roman" w:hAnsi="Times New Roman" w:cs="Times New Roman"/>
                <w:sz w:val="24"/>
                <w:szCs w:val="24"/>
              </w:rPr>
              <w:t>занятиями,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не</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менее</w:t>
            </w:r>
          </w:p>
        </w:tc>
        <w:tc>
          <w:tcPr>
            <w:tcW w:w="2693" w:type="dxa"/>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все</w:t>
            </w:r>
            <w:r w:rsidRPr="004D5E63">
              <w:rPr>
                <w:rFonts w:ascii="Times New Roman" w:eastAsia="Times New Roman" w:hAnsi="Times New Roman" w:cs="Times New Roman"/>
                <w:spacing w:val="-4"/>
                <w:sz w:val="24"/>
                <w:szCs w:val="24"/>
              </w:rPr>
              <w:t xml:space="preserve"> </w:t>
            </w:r>
            <w:r w:rsidRPr="004D5E63">
              <w:rPr>
                <w:rFonts w:ascii="Times New Roman" w:eastAsia="Times New Roman" w:hAnsi="Times New Roman" w:cs="Times New Roman"/>
                <w:sz w:val="24"/>
                <w:szCs w:val="24"/>
              </w:rPr>
              <w:t>возраста</w:t>
            </w:r>
          </w:p>
        </w:tc>
        <w:tc>
          <w:tcPr>
            <w:tcW w:w="3261" w:type="dxa"/>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10</w:t>
            </w:r>
            <w:r w:rsidRPr="004D5E63">
              <w:rPr>
                <w:rFonts w:ascii="Times New Roman" w:eastAsia="Times New Roman" w:hAnsi="Times New Roman" w:cs="Times New Roman"/>
                <w:spacing w:val="-3"/>
                <w:sz w:val="24"/>
                <w:szCs w:val="24"/>
              </w:rPr>
              <w:t xml:space="preserve"> </w:t>
            </w:r>
            <w:r w:rsidRPr="004D5E63">
              <w:rPr>
                <w:rFonts w:ascii="Times New Roman" w:eastAsia="Times New Roman" w:hAnsi="Times New Roman" w:cs="Times New Roman"/>
                <w:sz w:val="24"/>
                <w:szCs w:val="24"/>
              </w:rPr>
              <w:t>минут</w:t>
            </w:r>
          </w:p>
        </w:tc>
      </w:tr>
      <w:tr w:rsidR="00E768AF" w:rsidRPr="004D5E63" w:rsidTr="00E768AF">
        <w:trPr>
          <w:trHeight w:val="751"/>
        </w:trPr>
        <w:tc>
          <w:tcPr>
            <w:tcW w:w="3435" w:type="dxa"/>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Перерыв во время занятий для</w:t>
            </w:r>
            <w:r w:rsidRPr="004D5E63">
              <w:rPr>
                <w:rFonts w:ascii="Times New Roman" w:eastAsia="Times New Roman" w:hAnsi="Times New Roman" w:cs="Times New Roman"/>
                <w:spacing w:val="-57"/>
                <w:sz w:val="24"/>
                <w:szCs w:val="24"/>
              </w:rPr>
              <w:t xml:space="preserve"> </w:t>
            </w:r>
            <w:r w:rsidRPr="004D5E63">
              <w:rPr>
                <w:rFonts w:ascii="Times New Roman" w:eastAsia="Times New Roman" w:hAnsi="Times New Roman" w:cs="Times New Roman"/>
                <w:sz w:val="24"/>
                <w:szCs w:val="24"/>
              </w:rPr>
              <w:t>гимнастики,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не</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менее</w:t>
            </w:r>
          </w:p>
        </w:tc>
        <w:tc>
          <w:tcPr>
            <w:tcW w:w="2693" w:type="dxa"/>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все</w:t>
            </w:r>
            <w:r w:rsidRPr="004D5E63">
              <w:rPr>
                <w:rFonts w:ascii="Times New Roman" w:eastAsia="Times New Roman" w:hAnsi="Times New Roman" w:cs="Times New Roman"/>
                <w:spacing w:val="-4"/>
                <w:sz w:val="24"/>
                <w:szCs w:val="24"/>
              </w:rPr>
              <w:t xml:space="preserve"> </w:t>
            </w:r>
            <w:r w:rsidRPr="004D5E63">
              <w:rPr>
                <w:rFonts w:ascii="Times New Roman" w:eastAsia="Times New Roman" w:hAnsi="Times New Roman" w:cs="Times New Roman"/>
                <w:sz w:val="24"/>
                <w:szCs w:val="24"/>
              </w:rPr>
              <w:t>возраста</w:t>
            </w:r>
          </w:p>
        </w:tc>
        <w:tc>
          <w:tcPr>
            <w:tcW w:w="3261" w:type="dxa"/>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2-х</w:t>
            </w:r>
            <w:r w:rsidRPr="004D5E63">
              <w:rPr>
                <w:rFonts w:ascii="Times New Roman" w:eastAsia="Times New Roman" w:hAnsi="Times New Roman" w:cs="Times New Roman"/>
                <w:spacing w:val="-2"/>
                <w:sz w:val="24"/>
                <w:szCs w:val="24"/>
              </w:rPr>
              <w:t xml:space="preserve"> </w:t>
            </w:r>
            <w:r w:rsidRPr="004D5E63">
              <w:rPr>
                <w:rFonts w:ascii="Times New Roman" w:eastAsia="Times New Roman" w:hAnsi="Times New Roman" w:cs="Times New Roman"/>
                <w:sz w:val="24"/>
                <w:szCs w:val="24"/>
              </w:rPr>
              <w:t>минут</w:t>
            </w:r>
          </w:p>
        </w:tc>
      </w:tr>
      <w:tr w:rsidR="00E768AF" w:rsidRPr="004D5E63" w:rsidTr="00E768AF">
        <w:trPr>
          <w:trHeight w:val="498"/>
        </w:trPr>
        <w:tc>
          <w:tcPr>
            <w:tcW w:w="9389" w:type="dxa"/>
            <w:gridSpan w:val="3"/>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i/>
                <w:sz w:val="24"/>
                <w:szCs w:val="24"/>
              </w:rPr>
            </w:pPr>
            <w:r w:rsidRPr="004D5E63">
              <w:rPr>
                <w:rFonts w:ascii="Times New Roman" w:eastAsia="Times New Roman" w:hAnsi="Times New Roman" w:cs="Times New Roman"/>
                <w:i/>
                <w:sz w:val="24"/>
                <w:szCs w:val="24"/>
              </w:rPr>
              <w:t>Показатели</w:t>
            </w:r>
            <w:r w:rsidRPr="004D5E63">
              <w:rPr>
                <w:rFonts w:ascii="Times New Roman" w:eastAsia="Times New Roman" w:hAnsi="Times New Roman" w:cs="Times New Roman"/>
                <w:i/>
                <w:spacing w:val="-4"/>
                <w:sz w:val="24"/>
                <w:szCs w:val="24"/>
              </w:rPr>
              <w:t xml:space="preserve"> </w:t>
            </w:r>
            <w:r w:rsidRPr="004D5E63">
              <w:rPr>
                <w:rFonts w:ascii="Times New Roman" w:eastAsia="Times New Roman" w:hAnsi="Times New Roman" w:cs="Times New Roman"/>
                <w:i/>
                <w:sz w:val="24"/>
                <w:szCs w:val="24"/>
              </w:rPr>
              <w:t>организации</w:t>
            </w:r>
            <w:r w:rsidRPr="004D5E63">
              <w:rPr>
                <w:rFonts w:ascii="Times New Roman" w:eastAsia="Times New Roman" w:hAnsi="Times New Roman" w:cs="Times New Roman"/>
                <w:i/>
                <w:spacing w:val="-4"/>
                <w:sz w:val="24"/>
                <w:szCs w:val="24"/>
              </w:rPr>
              <w:t xml:space="preserve"> </w:t>
            </w:r>
            <w:r w:rsidRPr="004D5E63">
              <w:rPr>
                <w:rFonts w:ascii="Times New Roman" w:eastAsia="Times New Roman" w:hAnsi="Times New Roman" w:cs="Times New Roman"/>
                <w:i/>
                <w:sz w:val="24"/>
                <w:szCs w:val="24"/>
              </w:rPr>
              <w:t>образовательного</w:t>
            </w:r>
            <w:r w:rsidRPr="004D5E63">
              <w:rPr>
                <w:rFonts w:ascii="Times New Roman" w:eastAsia="Times New Roman" w:hAnsi="Times New Roman" w:cs="Times New Roman"/>
                <w:i/>
                <w:spacing w:val="-4"/>
                <w:sz w:val="24"/>
                <w:szCs w:val="24"/>
              </w:rPr>
              <w:t xml:space="preserve"> </w:t>
            </w:r>
            <w:r w:rsidRPr="004D5E63">
              <w:rPr>
                <w:rFonts w:ascii="Times New Roman" w:eastAsia="Times New Roman" w:hAnsi="Times New Roman" w:cs="Times New Roman"/>
                <w:i/>
                <w:sz w:val="24"/>
                <w:szCs w:val="24"/>
              </w:rPr>
              <w:t>процесса</w:t>
            </w:r>
          </w:p>
        </w:tc>
      </w:tr>
      <w:tr w:rsidR="00E768AF" w:rsidRPr="004D5E63" w:rsidTr="00E768AF">
        <w:trPr>
          <w:trHeight w:val="750"/>
        </w:trPr>
        <w:tc>
          <w:tcPr>
            <w:tcW w:w="3435" w:type="dxa"/>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Продолжительность</w:t>
            </w:r>
            <w:r w:rsidRPr="004D5E63">
              <w:rPr>
                <w:rFonts w:ascii="Times New Roman" w:eastAsia="Times New Roman" w:hAnsi="Times New Roman" w:cs="Times New Roman"/>
                <w:spacing w:val="-5"/>
                <w:sz w:val="24"/>
                <w:szCs w:val="24"/>
              </w:rPr>
              <w:t xml:space="preserve"> </w:t>
            </w:r>
            <w:r w:rsidRPr="004D5E63">
              <w:rPr>
                <w:rFonts w:ascii="Times New Roman" w:eastAsia="Times New Roman" w:hAnsi="Times New Roman" w:cs="Times New Roman"/>
                <w:sz w:val="24"/>
                <w:szCs w:val="24"/>
              </w:rPr>
              <w:t>ночного</w:t>
            </w:r>
            <w:r w:rsidRPr="004D5E63">
              <w:rPr>
                <w:rFonts w:ascii="Times New Roman" w:eastAsia="Times New Roman" w:hAnsi="Times New Roman" w:cs="Times New Roman"/>
                <w:spacing w:val="-5"/>
                <w:sz w:val="24"/>
                <w:szCs w:val="24"/>
              </w:rPr>
              <w:t xml:space="preserve"> </w:t>
            </w:r>
            <w:r w:rsidRPr="004D5E63">
              <w:rPr>
                <w:rFonts w:ascii="Times New Roman" w:eastAsia="Times New Roman" w:hAnsi="Times New Roman" w:cs="Times New Roman"/>
                <w:sz w:val="24"/>
                <w:szCs w:val="24"/>
              </w:rPr>
              <w:t>сна</w:t>
            </w:r>
            <w:r w:rsidRPr="004D5E63">
              <w:rPr>
                <w:rFonts w:ascii="Times New Roman" w:eastAsia="Times New Roman" w:hAnsi="Times New Roman" w:cs="Times New Roman"/>
                <w:spacing w:val="-5"/>
                <w:sz w:val="24"/>
                <w:szCs w:val="24"/>
              </w:rPr>
              <w:t xml:space="preserve"> </w:t>
            </w:r>
            <w:r w:rsidRPr="004D5E63">
              <w:rPr>
                <w:rFonts w:ascii="Times New Roman" w:eastAsia="Times New Roman" w:hAnsi="Times New Roman" w:cs="Times New Roman"/>
                <w:sz w:val="24"/>
                <w:szCs w:val="24"/>
              </w:rPr>
              <w:t>не</w:t>
            </w:r>
            <w:r w:rsidRPr="004D5E63">
              <w:rPr>
                <w:rFonts w:ascii="Times New Roman" w:eastAsia="Times New Roman" w:hAnsi="Times New Roman" w:cs="Times New Roman"/>
                <w:spacing w:val="-57"/>
                <w:sz w:val="24"/>
                <w:szCs w:val="24"/>
              </w:rPr>
              <w:t xml:space="preserve"> </w:t>
            </w:r>
            <w:r w:rsidRPr="004D5E63">
              <w:rPr>
                <w:rFonts w:ascii="Times New Roman" w:eastAsia="Times New Roman" w:hAnsi="Times New Roman" w:cs="Times New Roman"/>
                <w:sz w:val="24"/>
                <w:szCs w:val="24"/>
              </w:rPr>
              <w:t>менее</w:t>
            </w:r>
          </w:p>
        </w:tc>
        <w:tc>
          <w:tcPr>
            <w:tcW w:w="2693" w:type="dxa"/>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1–3</w:t>
            </w:r>
            <w:r w:rsidRPr="004D5E63">
              <w:rPr>
                <w:rFonts w:ascii="Times New Roman" w:eastAsia="Times New Roman" w:hAnsi="Times New Roman" w:cs="Times New Roman"/>
                <w:spacing w:val="-2"/>
                <w:sz w:val="24"/>
                <w:szCs w:val="24"/>
              </w:rPr>
              <w:t xml:space="preserve"> </w:t>
            </w:r>
            <w:r w:rsidRPr="004D5E63">
              <w:rPr>
                <w:rFonts w:ascii="Times New Roman" w:eastAsia="Times New Roman" w:hAnsi="Times New Roman" w:cs="Times New Roman"/>
                <w:sz w:val="24"/>
                <w:szCs w:val="24"/>
              </w:rPr>
              <w:t>года</w:t>
            </w:r>
          </w:p>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4–7</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лет</w:t>
            </w:r>
          </w:p>
        </w:tc>
        <w:tc>
          <w:tcPr>
            <w:tcW w:w="3261" w:type="dxa"/>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12</w:t>
            </w:r>
            <w:r w:rsidRPr="004D5E63">
              <w:rPr>
                <w:rFonts w:ascii="Times New Roman" w:eastAsia="Times New Roman" w:hAnsi="Times New Roman" w:cs="Times New Roman"/>
                <w:spacing w:val="-3"/>
                <w:sz w:val="24"/>
                <w:szCs w:val="24"/>
              </w:rPr>
              <w:t xml:space="preserve"> </w:t>
            </w:r>
            <w:r w:rsidRPr="004D5E63">
              <w:rPr>
                <w:rFonts w:ascii="Times New Roman" w:eastAsia="Times New Roman" w:hAnsi="Times New Roman" w:cs="Times New Roman"/>
                <w:sz w:val="24"/>
                <w:szCs w:val="24"/>
              </w:rPr>
              <w:t>часов</w:t>
            </w:r>
          </w:p>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11</w:t>
            </w:r>
            <w:r w:rsidRPr="004D5E63">
              <w:rPr>
                <w:rFonts w:ascii="Times New Roman" w:eastAsia="Times New Roman" w:hAnsi="Times New Roman" w:cs="Times New Roman"/>
                <w:spacing w:val="-3"/>
                <w:sz w:val="24"/>
                <w:szCs w:val="24"/>
              </w:rPr>
              <w:t xml:space="preserve"> </w:t>
            </w:r>
            <w:r w:rsidRPr="004D5E63">
              <w:rPr>
                <w:rFonts w:ascii="Times New Roman" w:eastAsia="Times New Roman" w:hAnsi="Times New Roman" w:cs="Times New Roman"/>
                <w:sz w:val="24"/>
                <w:szCs w:val="24"/>
              </w:rPr>
              <w:t>часов</w:t>
            </w:r>
          </w:p>
        </w:tc>
      </w:tr>
      <w:tr w:rsidR="00E768AF" w:rsidRPr="004D5E63" w:rsidTr="00E768AF">
        <w:trPr>
          <w:trHeight w:val="753"/>
        </w:trPr>
        <w:tc>
          <w:tcPr>
            <w:tcW w:w="3435" w:type="dxa"/>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Продолжительность</w:t>
            </w:r>
            <w:r w:rsidRPr="004D5E63">
              <w:rPr>
                <w:rFonts w:ascii="Times New Roman" w:eastAsia="Times New Roman" w:hAnsi="Times New Roman" w:cs="Times New Roman"/>
                <w:spacing w:val="-5"/>
                <w:sz w:val="24"/>
                <w:szCs w:val="24"/>
              </w:rPr>
              <w:t xml:space="preserve"> </w:t>
            </w:r>
            <w:r w:rsidRPr="004D5E63">
              <w:rPr>
                <w:rFonts w:ascii="Times New Roman" w:eastAsia="Times New Roman" w:hAnsi="Times New Roman" w:cs="Times New Roman"/>
                <w:sz w:val="24"/>
                <w:szCs w:val="24"/>
              </w:rPr>
              <w:t>дневного</w:t>
            </w:r>
            <w:r w:rsidRPr="004D5E63">
              <w:rPr>
                <w:rFonts w:ascii="Times New Roman" w:eastAsia="Times New Roman" w:hAnsi="Times New Roman" w:cs="Times New Roman"/>
                <w:spacing w:val="-5"/>
                <w:sz w:val="24"/>
                <w:szCs w:val="24"/>
              </w:rPr>
              <w:t xml:space="preserve"> </w:t>
            </w:r>
            <w:r w:rsidRPr="004D5E63">
              <w:rPr>
                <w:rFonts w:ascii="Times New Roman" w:eastAsia="Times New Roman" w:hAnsi="Times New Roman" w:cs="Times New Roman"/>
                <w:sz w:val="24"/>
                <w:szCs w:val="24"/>
              </w:rPr>
              <w:t>сна,</w:t>
            </w:r>
            <w:r w:rsidRPr="004D5E63">
              <w:rPr>
                <w:rFonts w:ascii="Times New Roman" w:eastAsia="Times New Roman" w:hAnsi="Times New Roman" w:cs="Times New Roman"/>
                <w:spacing w:val="-4"/>
                <w:sz w:val="24"/>
                <w:szCs w:val="24"/>
              </w:rPr>
              <w:t xml:space="preserve"> </w:t>
            </w:r>
            <w:r w:rsidRPr="004D5E63">
              <w:rPr>
                <w:rFonts w:ascii="Times New Roman" w:eastAsia="Times New Roman" w:hAnsi="Times New Roman" w:cs="Times New Roman"/>
                <w:sz w:val="24"/>
                <w:szCs w:val="24"/>
              </w:rPr>
              <w:t>не</w:t>
            </w:r>
            <w:r w:rsidRPr="004D5E63">
              <w:rPr>
                <w:rFonts w:ascii="Times New Roman" w:eastAsia="Times New Roman" w:hAnsi="Times New Roman" w:cs="Times New Roman"/>
                <w:spacing w:val="-57"/>
                <w:sz w:val="24"/>
                <w:szCs w:val="24"/>
              </w:rPr>
              <w:t xml:space="preserve"> </w:t>
            </w:r>
            <w:r w:rsidRPr="004D5E63">
              <w:rPr>
                <w:rFonts w:ascii="Times New Roman" w:eastAsia="Times New Roman" w:hAnsi="Times New Roman" w:cs="Times New Roman"/>
                <w:sz w:val="24"/>
                <w:szCs w:val="24"/>
              </w:rPr>
              <w:t>менее</w:t>
            </w:r>
          </w:p>
        </w:tc>
        <w:tc>
          <w:tcPr>
            <w:tcW w:w="2693" w:type="dxa"/>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1–3</w:t>
            </w:r>
            <w:r w:rsidRPr="004D5E63">
              <w:rPr>
                <w:rFonts w:ascii="Times New Roman" w:eastAsia="Times New Roman" w:hAnsi="Times New Roman" w:cs="Times New Roman"/>
                <w:spacing w:val="-2"/>
                <w:sz w:val="24"/>
                <w:szCs w:val="24"/>
              </w:rPr>
              <w:t xml:space="preserve"> </w:t>
            </w:r>
            <w:r w:rsidRPr="004D5E63">
              <w:rPr>
                <w:rFonts w:ascii="Times New Roman" w:eastAsia="Times New Roman" w:hAnsi="Times New Roman" w:cs="Times New Roman"/>
                <w:sz w:val="24"/>
                <w:szCs w:val="24"/>
              </w:rPr>
              <w:t>года</w:t>
            </w:r>
          </w:p>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4–7</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лет</w:t>
            </w:r>
          </w:p>
        </w:tc>
        <w:tc>
          <w:tcPr>
            <w:tcW w:w="3261" w:type="dxa"/>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3</w:t>
            </w:r>
            <w:r w:rsidRPr="004D5E63">
              <w:rPr>
                <w:rFonts w:ascii="Times New Roman" w:eastAsia="Times New Roman" w:hAnsi="Times New Roman" w:cs="Times New Roman"/>
                <w:spacing w:val="-2"/>
                <w:sz w:val="24"/>
                <w:szCs w:val="24"/>
              </w:rPr>
              <w:t xml:space="preserve"> </w:t>
            </w:r>
            <w:r w:rsidRPr="004D5E63">
              <w:rPr>
                <w:rFonts w:ascii="Times New Roman" w:eastAsia="Times New Roman" w:hAnsi="Times New Roman" w:cs="Times New Roman"/>
                <w:sz w:val="24"/>
                <w:szCs w:val="24"/>
              </w:rPr>
              <w:t>часа</w:t>
            </w:r>
          </w:p>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2,5</w:t>
            </w:r>
            <w:r w:rsidRPr="004D5E63">
              <w:rPr>
                <w:rFonts w:ascii="Times New Roman" w:eastAsia="Times New Roman" w:hAnsi="Times New Roman" w:cs="Times New Roman"/>
                <w:spacing w:val="-2"/>
                <w:sz w:val="24"/>
                <w:szCs w:val="24"/>
              </w:rPr>
              <w:t xml:space="preserve"> </w:t>
            </w:r>
            <w:r w:rsidRPr="004D5E63">
              <w:rPr>
                <w:rFonts w:ascii="Times New Roman" w:eastAsia="Times New Roman" w:hAnsi="Times New Roman" w:cs="Times New Roman"/>
                <w:sz w:val="24"/>
                <w:szCs w:val="24"/>
              </w:rPr>
              <w:t>часа</w:t>
            </w:r>
          </w:p>
        </w:tc>
      </w:tr>
      <w:tr w:rsidR="00E768AF" w:rsidRPr="004D5E63" w:rsidTr="00E768AF">
        <w:trPr>
          <w:trHeight w:val="474"/>
        </w:trPr>
        <w:tc>
          <w:tcPr>
            <w:tcW w:w="3435" w:type="dxa"/>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Продолжительность</w:t>
            </w:r>
            <w:r w:rsidRPr="004D5E63">
              <w:rPr>
                <w:rFonts w:ascii="Times New Roman" w:eastAsia="Times New Roman" w:hAnsi="Times New Roman" w:cs="Times New Roman"/>
                <w:spacing w:val="-5"/>
                <w:sz w:val="24"/>
                <w:szCs w:val="24"/>
              </w:rPr>
              <w:t xml:space="preserve"> </w:t>
            </w:r>
            <w:r w:rsidRPr="004D5E63">
              <w:rPr>
                <w:rFonts w:ascii="Times New Roman" w:eastAsia="Times New Roman" w:hAnsi="Times New Roman" w:cs="Times New Roman"/>
                <w:sz w:val="24"/>
                <w:szCs w:val="24"/>
              </w:rPr>
              <w:t>прогулок,</w:t>
            </w:r>
            <w:r w:rsidRPr="004D5E63">
              <w:rPr>
                <w:rFonts w:ascii="Times New Roman" w:eastAsia="Times New Roman" w:hAnsi="Times New Roman" w:cs="Times New Roman"/>
                <w:spacing w:val="-4"/>
                <w:sz w:val="24"/>
                <w:szCs w:val="24"/>
              </w:rPr>
              <w:t xml:space="preserve"> </w:t>
            </w:r>
            <w:r w:rsidRPr="004D5E63">
              <w:rPr>
                <w:rFonts w:ascii="Times New Roman" w:eastAsia="Times New Roman" w:hAnsi="Times New Roman" w:cs="Times New Roman"/>
                <w:sz w:val="24"/>
                <w:szCs w:val="24"/>
              </w:rPr>
              <w:t>не</w:t>
            </w:r>
            <w:r w:rsidRPr="004D5E63">
              <w:rPr>
                <w:rFonts w:ascii="Times New Roman" w:eastAsia="Times New Roman" w:hAnsi="Times New Roman" w:cs="Times New Roman"/>
                <w:spacing w:val="-6"/>
                <w:sz w:val="24"/>
                <w:szCs w:val="24"/>
              </w:rPr>
              <w:t xml:space="preserve"> </w:t>
            </w:r>
            <w:r w:rsidRPr="004D5E63">
              <w:rPr>
                <w:rFonts w:ascii="Times New Roman" w:eastAsia="Times New Roman" w:hAnsi="Times New Roman" w:cs="Times New Roman"/>
                <w:sz w:val="24"/>
                <w:szCs w:val="24"/>
              </w:rPr>
              <w:t>менее</w:t>
            </w:r>
          </w:p>
        </w:tc>
        <w:tc>
          <w:tcPr>
            <w:tcW w:w="2693" w:type="dxa"/>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для</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детей до 7 лет</w:t>
            </w:r>
          </w:p>
        </w:tc>
        <w:tc>
          <w:tcPr>
            <w:tcW w:w="3261" w:type="dxa"/>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3</w:t>
            </w:r>
            <w:r w:rsidRPr="004D5E63">
              <w:rPr>
                <w:rFonts w:ascii="Times New Roman" w:eastAsia="Times New Roman" w:hAnsi="Times New Roman" w:cs="Times New Roman"/>
                <w:spacing w:val="-2"/>
                <w:sz w:val="24"/>
                <w:szCs w:val="24"/>
              </w:rPr>
              <w:t xml:space="preserve"> </w:t>
            </w:r>
            <w:r w:rsidRPr="004D5E63">
              <w:rPr>
                <w:rFonts w:ascii="Times New Roman" w:eastAsia="Times New Roman" w:hAnsi="Times New Roman" w:cs="Times New Roman"/>
                <w:sz w:val="24"/>
                <w:szCs w:val="24"/>
              </w:rPr>
              <w:t>часа в</w:t>
            </w:r>
            <w:r w:rsidRPr="004D5E63">
              <w:rPr>
                <w:rFonts w:ascii="Times New Roman" w:eastAsia="Times New Roman" w:hAnsi="Times New Roman" w:cs="Times New Roman"/>
                <w:spacing w:val="-2"/>
                <w:sz w:val="24"/>
                <w:szCs w:val="24"/>
              </w:rPr>
              <w:t xml:space="preserve"> </w:t>
            </w:r>
            <w:r w:rsidRPr="004D5E63">
              <w:rPr>
                <w:rFonts w:ascii="Times New Roman" w:eastAsia="Times New Roman" w:hAnsi="Times New Roman" w:cs="Times New Roman"/>
                <w:sz w:val="24"/>
                <w:szCs w:val="24"/>
              </w:rPr>
              <w:t>день</w:t>
            </w:r>
          </w:p>
        </w:tc>
      </w:tr>
      <w:tr w:rsidR="00E768AF" w:rsidRPr="004D5E63" w:rsidTr="00E768AF">
        <w:trPr>
          <w:trHeight w:val="753"/>
        </w:trPr>
        <w:tc>
          <w:tcPr>
            <w:tcW w:w="3435" w:type="dxa"/>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Суммарный объем двигательной</w:t>
            </w:r>
            <w:r w:rsidRPr="004D5E63">
              <w:rPr>
                <w:rFonts w:ascii="Times New Roman" w:eastAsia="Times New Roman" w:hAnsi="Times New Roman" w:cs="Times New Roman"/>
                <w:spacing w:val="-58"/>
                <w:sz w:val="24"/>
                <w:szCs w:val="24"/>
              </w:rPr>
              <w:t xml:space="preserve"> </w:t>
            </w:r>
            <w:r w:rsidRPr="004D5E63">
              <w:rPr>
                <w:rFonts w:ascii="Times New Roman" w:eastAsia="Times New Roman" w:hAnsi="Times New Roman" w:cs="Times New Roman"/>
                <w:sz w:val="24"/>
                <w:szCs w:val="24"/>
              </w:rPr>
              <w:t>активности,</w:t>
            </w:r>
            <w:r w:rsidRPr="004D5E63">
              <w:rPr>
                <w:rFonts w:ascii="Times New Roman" w:eastAsia="Times New Roman" w:hAnsi="Times New Roman" w:cs="Times New Roman"/>
                <w:spacing w:val="-4"/>
                <w:sz w:val="24"/>
                <w:szCs w:val="24"/>
              </w:rPr>
              <w:t xml:space="preserve"> </w:t>
            </w:r>
            <w:r w:rsidRPr="004D5E63">
              <w:rPr>
                <w:rFonts w:ascii="Times New Roman" w:eastAsia="Times New Roman" w:hAnsi="Times New Roman" w:cs="Times New Roman"/>
                <w:sz w:val="24"/>
                <w:szCs w:val="24"/>
              </w:rPr>
              <w:t>не</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менее</w:t>
            </w:r>
          </w:p>
        </w:tc>
        <w:tc>
          <w:tcPr>
            <w:tcW w:w="2693" w:type="dxa"/>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все</w:t>
            </w:r>
            <w:r w:rsidRPr="004D5E63">
              <w:rPr>
                <w:rFonts w:ascii="Times New Roman" w:eastAsia="Times New Roman" w:hAnsi="Times New Roman" w:cs="Times New Roman"/>
                <w:spacing w:val="-4"/>
                <w:sz w:val="24"/>
                <w:szCs w:val="24"/>
              </w:rPr>
              <w:t xml:space="preserve"> </w:t>
            </w:r>
            <w:r w:rsidRPr="004D5E63">
              <w:rPr>
                <w:rFonts w:ascii="Times New Roman" w:eastAsia="Times New Roman" w:hAnsi="Times New Roman" w:cs="Times New Roman"/>
                <w:sz w:val="24"/>
                <w:szCs w:val="24"/>
              </w:rPr>
              <w:t>возраста</w:t>
            </w:r>
          </w:p>
        </w:tc>
        <w:tc>
          <w:tcPr>
            <w:tcW w:w="3261" w:type="dxa"/>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w:t>
            </w:r>
            <w:r w:rsidRPr="004D5E63">
              <w:rPr>
                <w:rFonts w:ascii="Times New Roman" w:eastAsia="Times New Roman" w:hAnsi="Times New Roman" w:cs="Times New Roman"/>
                <w:spacing w:val="-2"/>
                <w:sz w:val="24"/>
                <w:szCs w:val="24"/>
              </w:rPr>
              <w:t xml:space="preserve"> </w:t>
            </w:r>
            <w:r w:rsidRPr="004D5E63">
              <w:rPr>
                <w:rFonts w:ascii="Times New Roman" w:eastAsia="Times New Roman" w:hAnsi="Times New Roman" w:cs="Times New Roman"/>
                <w:sz w:val="24"/>
                <w:szCs w:val="24"/>
              </w:rPr>
              <w:t>часа в</w:t>
            </w:r>
            <w:r w:rsidRPr="004D5E63">
              <w:rPr>
                <w:rFonts w:ascii="Times New Roman" w:eastAsia="Times New Roman" w:hAnsi="Times New Roman" w:cs="Times New Roman"/>
                <w:spacing w:val="-2"/>
                <w:sz w:val="24"/>
                <w:szCs w:val="24"/>
              </w:rPr>
              <w:t xml:space="preserve"> </w:t>
            </w:r>
            <w:r w:rsidRPr="004D5E63">
              <w:rPr>
                <w:rFonts w:ascii="Times New Roman" w:eastAsia="Times New Roman" w:hAnsi="Times New Roman" w:cs="Times New Roman"/>
                <w:sz w:val="24"/>
                <w:szCs w:val="24"/>
              </w:rPr>
              <w:t>день</w:t>
            </w:r>
          </w:p>
        </w:tc>
      </w:tr>
      <w:tr w:rsidR="00E768AF" w:rsidRPr="004D5E63" w:rsidTr="00E768AF">
        <w:trPr>
          <w:trHeight w:val="474"/>
        </w:trPr>
        <w:tc>
          <w:tcPr>
            <w:tcW w:w="3435" w:type="dxa"/>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Утренний</w:t>
            </w:r>
            <w:r w:rsidRPr="004D5E63">
              <w:rPr>
                <w:rFonts w:ascii="Times New Roman" w:eastAsia="Times New Roman" w:hAnsi="Times New Roman" w:cs="Times New Roman"/>
                <w:spacing w:val="-3"/>
                <w:sz w:val="24"/>
                <w:szCs w:val="24"/>
              </w:rPr>
              <w:t xml:space="preserve"> </w:t>
            </w:r>
            <w:r w:rsidRPr="004D5E63">
              <w:rPr>
                <w:rFonts w:ascii="Times New Roman" w:eastAsia="Times New Roman" w:hAnsi="Times New Roman" w:cs="Times New Roman"/>
                <w:sz w:val="24"/>
                <w:szCs w:val="24"/>
              </w:rPr>
              <w:t>подъем,</w:t>
            </w:r>
            <w:r w:rsidRPr="004D5E63">
              <w:rPr>
                <w:rFonts w:ascii="Times New Roman" w:eastAsia="Times New Roman" w:hAnsi="Times New Roman" w:cs="Times New Roman"/>
                <w:spacing w:val="-2"/>
                <w:sz w:val="24"/>
                <w:szCs w:val="24"/>
              </w:rPr>
              <w:t xml:space="preserve"> </w:t>
            </w:r>
            <w:r w:rsidRPr="004D5E63">
              <w:rPr>
                <w:rFonts w:ascii="Times New Roman" w:eastAsia="Times New Roman" w:hAnsi="Times New Roman" w:cs="Times New Roman"/>
                <w:sz w:val="24"/>
                <w:szCs w:val="24"/>
              </w:rPr>
              <w:t>не</w:t>
            </w:r>
            <w:r w:rsidRPr="004D5E63">
              <w:rPr>
                <w:rFonts w:ascii="Times New Roman" w:eastAsia="Times New Roman" w:hAnsi="Times New Roman" w:cs="Times New Roman"/>
                <w:spacing w:val="-3"/>
                <w:sz w:val="24"/>
                <w:szCs w:val="24"/>
              </w:rPr>
              <w:t xml:space="preserve"> </w:t>
            </w:r>
            <w:r w:rsidRPr="004D5E63">
              <w:rPr>
                <w:rFonts w:ascii="Times New Roman" w:eastAsia="Times New Roman" w:hAnsi="Times New Roman" w:cs="Times New Roman"/>
                <w:sz w:val="24"/>
                <w:szCs w:val="24"/>
              </w:rPr>
              <w:t>ранее</w:t>
            </w:r>
          </w:p>
        </w:tc>
        <w:tc>
          <w:tcPr>
            <w:tcW w:w="2693" w:type="dxa"/>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все</w:t>
            </w:r>
            <w:r w:rsidRPr="004D5E63">
              <w:rPr>
                <w:rFonts w:ascii="Times New Roman" w:eastAsia="Times New Roman" w:hAnsi="Times New Roman" w:cs="Times New Roman"/>
                <w:spacing w:val="-4"/>
                <w:sz w:val="24"/>
                <w:szCs w:val="24"/>
              </w:rPr>
              <w:t xml:space="preserve"> </w:t>
            </w:r>
            <w:r w:rsidRPr="004D5E63">
              <w:rPr>
                <w:rFonts w:ascii="Times New Roman" w:eastAsia="Times New Roman" w:hAnsi="Times New Roman" w:cs="Times New Roman"/>
                <w:sz w:val="24"/>
                <w:szCs w:val="24"/>
              </w:rPr>
              <w:t>возраста</w:t>
            </w:r>
          </w:p>
        </w:tc>
        <w:tc>
          <w:tcPr>
            <w:tcW w:w="3261" w:type="dxa"/>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7 ч</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00 мин</w:t>
            </w:r>
          </w:p>
        </w:tc>
      </w:tr>
      <w:tr w:rsidR="00E768AF" w:rsidRPr="004D5E63" w:rsidTr="00E768AF">
        <w:trPr>
          <w:trHeight w:val="753"/>
        </w:trPr>
        <w:tc>
          <w:tcPr>
            <w:tcW w:w="3435" w:type="dxa"/>
          </w:tcPr>
          <w:p w:rsidR="00E768AF" w:rsidRPr="004D5E63" w:rsidRDefault="00E768AF" w:rsidP="00E768AF">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Утренняя</w:t>
            </w:r>
            <w:r w:rsidRPr="004D5E63">
              <w:rPr>
                <w:rFonts w:ascii="Times New Roman" w:eastAsia="Times New Roman" w:hAnsi="Times New Roman" w:cs="Times New Roman"/>
                <w:spacing w:val="-7"/>
                <w:sz w:val="24"/>
                <w:szCs w:val="24"/>
              </w:rPr>
              <w:t xml:space="preserve"> </w:t>
            </w:r>
            <w:r w:rsidRPr="004D5E63">
              <w:rPr>
                <w:rFonts w:ascii="Times New Roman" w:eastAsia="Times New Roman" w:hAnsi="Times New Roman" w:cs="Times New Roman"/>
                <w:sz w:val="24"/>
                <w:szCs w:val="24"/>
              </w:rPr>
              <w:t>зарядка,</w:t>
            </w:r>
            <w:r w:rsidRPr="004D5E63">
              <w:rPr>
                <w:rFonts w:ascii="Times New Roman" w:eastAsia="Times New Roman" w:hAnsi="Times New Roman" w:cs="Times New Roman"/>
                <w:spacing w:val="-5"/>
                <w:sz w:val="24"/>
                <w:szCs w:val="24"/>
              </w:rPr>
              <w:t xml:space="preserve"> </w:t>
            </w:r>
            <w:r w:rsidRPr="004D5E63">
              <w:rPr>
                <w:rFonts w:ascii="Times New Roman" w:eastAsia="Times New Roman" w:hAnsi="Times New Roman" w:cs="Times New Roman"/>
                <w:sz w:val="24"/>
                <w:szCs w:val="24"/>
              </w:rPr>
              <w:t>продолжительность,</w:t>
            </w:r>
            <w:r w:rsidRPr="004D5E63">
              <w:rPr>
                <w:rFonts w:ascii="Times New Roman" w:eastAsia="Times New Roman" w:hAnsi="Times New Roman" w:cs="Times New Roman"/>
                <w:spacing w:val="-57"/>
                <w:sz w:val="24"/>
                <w:szCs w:val="24"/>
              </w:rPr>
              <w:t xml:space="preserve"> </w:t>
            </w:r>
            <w:r w:rsidRPr="004D5E63">
              <w:rPr>
                <w:rFonts w:ascii="Times New Roman" w:eastAsia="Times New Roman" w:hAnsi="Times New Roman" w:cs="Times New Roman"/>
                <w:sz w:val="24"/>
                <w:szCs w:val="24"/>
              </w:rPr>
              <w:t>не</w:t>
            </w:r>
            <w:r w:rsidRPr="004D5E63">
              <w:rPr>
                <w:rFonts w:ascii="Times New Roman" w:eastAsia="Times New Roman" w:hAnsi="Times New Roman" w:cs="Times New Roman"/>
                <w:spacing w:val="-2"/>
                <w:sz w:val="24"/>
                <w:szCs w:val="24"/>
              </w:rPr>
              <w:t xml:space="preserve"> </w:t>
            </w:r>
            <w:r w:rsidRPr="004D5E63">
              <w:rPr>
                <w:rFonts w:ascii="Times New Roman" w:eastAsia="Times New Roman" w:hAnsi="Times New Roman" w:cs="Times New Roman"/>
                <w:sz w:val="24"/>
                <w:szCs w:val="24"/>
              </w:rPr>
              <w:t>менее</w:t>
            </w:r>
          </w:p>
        </w:tc>
        <w:tc>
          <w:tcPr>
            <w:tcW w:w="2693" w:type="dxa"/>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до</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7 лет</w:t>
            </w:r>
          </w:p>
        </w:tc>
        <w:tc>
          <w:tcPr>
            <w:tcW w:w="3261" w:type="dxa"/>
          </w:tcPr>
          <w:p w:rsidR="00E768AF" w:rsidRPr="004D5E63" w:rsidRDefault="00E768AF" w:rsidP="00E768AF">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10</w:t>
            </w:r>
            <w:r w:rsidRPr="004D5E63">
              <w:rPr>
                <w:rFonts w:ascii="Times New Roman" w:eastAsia="Times New Roman" w:hAnsi="Times New Roman" w:cs="Times New Roman"/>
                <w:spacing w:val="-3"/>
                <w:sz w:val="24"/>
                <w:szCs w:val="24"/>
              </w:rPr>
              <w:t xml:space="preserve"> </w:t>
            </w:r>
            <w:r w:rsidRPr="004D5E63">
              <w:rPr>
                <w:rFonts w:ascii="Times New Roman" w:eastAsia="Times New Roman" w:hAnsi="Times New Roman" w:cs="Times New Roman"/>
                <w:sz w:val="24"/>
                <w:szCs w:val="24"/>
              </w:rPr>
              <w:t>минут</w:t>
            </w:r>
          </w:p>
        </w:tc>
      </w:tr>
    </w:tbl>
    <w:p w:rsidR="004F5437" w:rsidRPr="004D5E63" w:rsidRDefault="004F5437" w:rsidP="00E768A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p>
    <w:p w:rsidR="00BE5405" w:rsidRPr="004D5E63" w:rsidRDefault="00BE5405" w:rsidP="00BE5405">
      <w:pPr>
        <w:widowControl w:val="0"/>
        <w:autoSpaceDE w:val="0"/>
        <w:autoSpaceDN w:val="0"/>
        <w:spacing w:after="0" w:line="240" w:lineRule="auto"/>
        <w:ind w:firstLine="709"/>
        <w:jc w:val="right"/>
        <w:rPr>
          <w:rFonts w:ascii="Times New Roman" w:eastAsia="Times New Roman" w:hAnsi="Times New Roman" w:cs="Times New Roman"/>
          <w:spacing w:val="-57"/>
          <w:sz w:val="24"/>
          <w:szCs w:val="24"/>
        </w:rPr>
      </w:pPr>
      <w:r w:rsidRPr="004D5E63">
        <w:rPr>
          <w:rFonts w:ascii="Times New Roman" w:eastAsia="Times New Roman" w:hAnsi="Times New Roman" w:cs="Times New Roman"/>
          <w:sz w:val="24"/>
          <w:szCs w:val="24"/>
        </w:rPr>
        <w:t>Приложение № 10</w:t>
      </w:r>
      <w:r w:rsidRPr="004D5E63">
        <w:rPr>
          <w:rFonts w:ascii="Times New Roman" w:eastAsia="Times New Roman" w:hAnsi="Times New Roman" w:cs="Times New Roman"/>
          <w:spacing w:val="-57"/>
          <w:sz w:val="24"/>
          <w:szCs w:val="24"/>
        </w:rPr>
        <w:t xml:space="preserve">  </w:t>
      </w:r>
    </w:p>
    <w:p w:rsidR="00BE5405" w:rsidRPr="004D5E63" w:rsidRDefault="00BE5405" w:rsidP="00BE5405">
      <w:pPr>
        <w:widowControl w:val="0"/>
        <w:autoSpaceDE w:val="0"/>
        <w:autoSpaceDN w:val="0"/>
        <w:spacing w:after="0" w:line="240" w:lineRule="auto"/>
        <w:ind w:firstLine="709"/>
        <w:jc w:val="right"/>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w:t>
      </w:r>
      <w:r w:rsidRPr="004D5E63">
        <w:rPr>
          <w:rFonts w:ascii="Times New Roman" w:eastAsia="Times New Roman" w:hAnsi="Times New Roman" w:cs="Times New Roman"/>
          <w:spacing w:val="-7"/>
          <w:sz w:val="24"/>
          <w:szCs w:val="24"/>
        </w:rPr>
        <w:t xml:space="preserve"> </w:t>
      </w:r>
      <w:r w:rsidRPr="004D5E63">
        <w:rPr>
          <w:rFonts w:ascii="Times New Roman" w:eastAsia="Times New Roman" w:hAnsi="Times New Roman" w:cs="Times New Roman"/>
          <w:sz w:val="24"/>
          <w:szCs w:val="24"/>
        </w:rPr>
        <w:t>СанПиН</w:t>
      </w:r>
      <w:r w:rsidRPr="004D5E63">
        <w:rPr>
          <w:rFonts w:ascii="Times New Roman" w:eastAsia="Times New Roman" w:hAnsi="Times New Roman" w:cs="Times New Roman"/>
          <w:spacing w:val="-8"/>
          <w:sz w:val="24"/>
          <w:szCs w:val="24"/>
        </w:rPr>
        <w:t xml:space="preserve"> </w:t>
      </w:r>
      <w:r w:rsidRPr="004D5E63">
        <w:rPr>
          <w:rFonts w:ascii="Times New Roman" w:eastAsia="Times New Roman" w:hAnsi="Times New Roman" w:cs="Times New Roman"/>
          <w:sz w:val="24"/>
          <w:szCs w:val="24"/>
        </w:rPr>
        <w:t>2.3/2.4.3590-20</w:t>
      </w:r>
    </w:p>
    <w:p w:rsidR="00BE5405" w:rsidRPr="004D5E63" w:rsidRDefault="00BE5405" w:rsidP="00BE5405">
      <w:pPr>
        <w:widowControl w:val="0"/>
        <w:autoSpaceDE w:val="0"/>
        <w:autoSpaceDN w:val="0"/>
        <w:spacing w:after="0" w:line="240" w:lineRule="auto"/>
        <w:ind w:firstLine="709"/>
        <w:jc w:val="center"/>
        <w:rPr>
          <w:rFonts w:ascii="Times New Roman" w:eastAsia="Times New Roman" w:hAnsi="Times New Roman" w:cs="Times New Roman"/>
          <w:b/>
          <w:bCs/>
          <w:sz w:val="24"/>
          <w:szCs w:val="24"/>
        </w:rPr>
      </w:pPr>
      <w:r w:rsidRPr="004D5E63">
        <w:rPr>
          <w:rFonts w:ascii="Times New Roman" w:eastAsia="Times New Roman" w:hAnsi="Times New Roman" w:cs="Times New Roman"/>
          <w:b/>
          <w:bCs/>
          <w:sz w:val="24"/>
          <w:szCs w:val="24"/>
        </w:rPr>
        <w:t>Режим питания в Учреждении</w:t>
      </w:r>
    </w:p>
    <w:tbl>
      <w:tblPr>
        <w:tblW w:w="493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3"/>
        <w:gridCol w:w="6388"/>
      </w:tblGrid>
      <w:tr w:rsidR="00BE5405" w:rsidRPr="004D5E63" w:rsidTr="00BE5405">
        <w:trPr>
          <w:jc w:val="center"/>
        </w:trPr>
        <w:tc>
          <w:tcPr>
            <w:tcW w:w="1751" w:type="pct"/>
            <w:shd w:val="clear" w:color="auto" w:fill="auto"/>
            <w:vAlign w:val="center"/>
          </w:tcPr>
          <w:p w:rsidR="00BE5405" w:rsidRPr="004D5E63" w:rsidRDefault="00BE5405" w:rsidP="00BE5405">
            <w:pPr>
              <w:widowControl w:val="0"/>
              <w:autoSpaceDE w:val="0"/>
              <w:autoSpaceDN w:val="0"/>
              <w:spacing w:after="0" w:line="240" w:lineRule="auto"/>
              <w:jc w:val="center"/>
              <w:rPr>
                <w:rFonts w:ascii="Times New Roman" w:eastAsia="Times New Roman" w:hAnsi="Times New Roman" w:cs="Times New Roman"/>
                <w:b/>
                <w:bCs/>
                <w:sz w:val="24"/>
                <w:szCs w:val="24"/>
              </w:rPr>
            </w:pPr>
            <w:r w:rsidRPr="004D5E63">
              <w:rPr>
                <w:rFonts w:ascii="Times New Roman" w:eastAsia="Times New Roman" w:hAnsi="Times New Roman" w:cs="Times New Roman"/>
                <w:b/>
                <w:bCs/>
                <w:sz w:val="24"/>
                <w:szCs w:val="24"/>
              </w:rPr>
              <w:t>Время приема пищи</w:t>
            </w:r>
          </w:p>
        </w:tc>
        <w:tc>
          <w:tcPr>
            <w:tcW w:w="3249" w:type="pct"/>
            <w:shd w:val="clear" w:color="auto" w:fill="auto"/>
            <w:vAlign w:val="center"/>
          </w:tcPr>
          <w:p w:rsidR="00BE5405" w:rsidRPr="004D5E63" w:rsidRDefault="00D1425E" w:rsidP="00BE5405">
            <w:pPr>
              <w:widowControl w:val="0"/>
              <w:autoSpaceDE w:val="0"/>
              <w:autoSpaceDN w:val="0"/>
              <w:spacing w:after="0" w:line="240" w:lineRule="auto"/>
              <w:jc w:val="center"/>
              <w:rPr>
                <w:rFonts w:ascii="Times New Roman" w:eastAsia="Times New Roman" w:hAnsi="Times New Roman" w:cs="Times New Roman"/>
                <w:b/>
                <w:bCs/>
                <w:sz w:val="24"/>
                <w:szCs w:val="24"/>
              </w:rPr>
            </w:pPr>
            <w:r w:rsidRPr="004D5E63">
              <w:rPr>
                <w:rFonts w:ascii="Times New Roman" w:eastAsia="Times New Roman" w:hAnsi="Times New Roman" w:cs="Times New Roman"/>
                <w:b/>
                <w:bCs/>
                <w:sz w:val="24"/>
                <w:szCs w:val="24"/>
              </w:rPr>
              <w:t xml:space="preserve">10,5 </w:t>
            </w:r>
            <w:r w:rsidR="00BE5405" w:rsidRPr="004D5E63">
              <w:rPr>
                <w:rFonts w:ascii="Times New Roman" w:eastAsia="Times New Roman" w:hAnsi="Times New Roman" w:cs="Times New Roman"/>
                <w:b/>
                <w:bCs/>
                <w:sz w:val="24"/>
                <w:szCs w:val="24"/>
              </w:rPr>
              <w:t>-12 часов</w:t>
            </w:r>
          </w:p>
        </w:tc>
      </w:tr>
      <w:tr w:rsidR="00BE5405" w:rsidRPr="004D5E63" w:rsidTr="00BE5405">
        <w:trPr>
          <w:jc w:val="center"/>
        </w:trPr>
        <w:tc>
          <w:tcPr>
            <w:tcW w:w="1751" w:type="pct"/>
            <w:shd w:val="clear" w:color="auto" w:fill="auto"/>
            <w:vAlign w:val="center"/>
          </w:tcPr>
          <w:p w:rsidR="00BE5405" w:rsidRPr="004D5E63" w:rsidRDefault="00BE5405" w:rsidP="00BE5405">
            <w:pPr>
              <w:widowControl w:val="0"/>
              <w:autoSpaceDE w:val="0"/>
              <w:autoSpaceDN w:val="0"/>
              <w:spacing w:after="0" w:line="240" w:lineRule="auto"/>
              <w:jc w:val="center"/>
              <w:rPr>
                <w:rFonts w:ascii="Times New Roman" w:eastAsia="Times New Roman" w:hAnsi="Times New Roman" w:cs="Times New Roman"/>
                <w:bCs/>
                <w:sz w:val="24"/>
                <w:szCs w:val="24"/>
              </w:rPr>
            </w:pPr>
            <w:r w:rsidRPr="004D5E63">
              <w:rPr>
                <w:rFonts w:ascii="Times New Roman" w:eastAsia="Times New Roman" w:hAnsi="Times New Roman" w:cs="Times New Roman"/>
                <w:bCs/>
                <w:sz w:val="24"/>
                <w:szCs w:val="24"/>
              </w:rPr>
              <w:t>8.30-9.00</w:t>
            </w:r>
          </w:p>
        </w:tc>
        <w:tc>
          <w:tcPr>
            <w:tcW w:w="3249" w:type="pct"/>
            <w:shd w:val="clear" w:color="auto" w:fill="auto"/>
            <w:vAlign w:val="center"/>
          </w:tcPr>
          <w:p w:rsidR="00BE5405" w:rsidRPr="004D5E63" w:rsidRDefault="00BE5405" w:rsidP="00BE5405">
            <w:pPr>
              <w:widowControl w:val="0"/>
              <w:autoSpaceDE w:val="0"/>
              <w:autoSpaceDN w:val="0"/>
              <w:spacing w:after="0" w:line="240" w:lineRule="auto"/>
              <w:jc w:val="center"/>
              <w:rPr>
                <w:rFonts w:ascii="Times New Roman" w:eastAsia="Times New Roman" w:hAnsi="Times New Roman" w:cs="Times New Roman"/>
                <w:bCs/>
                <w:sz w:val="24"/>
                <w:szCs w:val="24"/>
              </w:rPr>
            </w:pPr>
            <w:r w:rsidRPr="004D5E63">
              <w:rPr>
                <w:rFonts w:ascii="Times New Roman" w:eastAsia="Times New Roman" w:hAnsi="Times New Roman" w:cs="Times New Roman"/>
                <w:bCs/>
                <w:sz w:val="24"/>
                <w:szCs w:val="24"/>
              </w:rPr>
              <w:t>завтрак</w:t>
            </w:r>
          </w:p>
        </w:tc>
      </w:tr>
      <w:tr w:rsidR="00BE5405" w:rsidRPr="004D5E63" w:rsidTr="00BE5405">
        <w:trPr>
          <w:jc w:val="center"/>
        </w:trPr>
        <w:tc>
          <w:tcPr>
            <w:tcW w:w="1751" w:type="pct"/>
            <w:shd w:val="clear" w:color="auto" w:fill="auto"/>
            <w:vAlign w:val="center"/>
          </w:tcPr>
          <w:p w:rsidR="00BE5405" w:rsidRPr="004D5E63" w:rsidRDefault="00BE5405" w:rsidP="00BE5405">
            <w:pPr>
              <w:widowControl w:val="0"/>
              <w:autoSpaceDE w:val="0"/>
              <w:autoSpaceDN w:val="0"/>
              <w:spacing w:after="0" w:line="240" w:lineRule="auto"/>
              <w:jc w:val="center"/>
              <w:rPr>
                <w:rFonts w:ascii="Times New Roman" w:eastAsia="Times New Roman" w:hAnsi="Times New Roman" w:cs="Times New Roman"/>
                <w:bCs/>
                <w:sz w:val="24"/>
                <w:szCs w:val="24"/>
              </w:rPr>
            </w:pPr>
            <w:r w:rsidRPr="004D5E63">
              <w:rPr>
                <w:rFonts w:ascii="Times New Roman" w:eastAsia="Times New Roman" w:hAnsi="Times New Roman" w:cs="Times New Roman"/>
                <w:bCs/>
                <w:sz w:val="24"/>
                <w:szCs w:val="24"/>
              </w:rPr>
              <w:t>10.30-11.00</w:t>
            </w:r>
          </w:p>
        </w:tc>
        <w:tc>
          <w:tcPr>
            <w:tcW w:w="3249" w:type="pct"/>
            <w:shd w:val="clear" w:color="auto" w:fill="auto"/>
          </w:tcPr>
          <w:p w:rsidR="00BE5405" w:rsidRPr="004D5E63" w:rsidRDefault="00BE5405" w:rsidP="00BE5405">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bCs/>
                <w:sz w:val="24"/>
                <w:szCs w:val="24"/>
              </w:rPr>
              <w:t>второй завтрак</w:t>
            </w:r>
          </w:p>
        </w:tc>
      </w:tr>
      <w:tr w:rsidR="00BE5405" w:rsidRPr="004D5E63" w:rsidTr="00BE5405">
        <w:trPr>
          <w:jc w:val="center"/>
        </w:trPr>
        <w:tc>
          <w:tcPr>
            <w:tcW w:w="1751" w:type="pct"/>
            <w:shd w:val="clear" w:color="auto" w:fill="auto"/>
            <w:vAlign w:val="center"/>
          </w:tcPr>
          <w:p w:rsidR="00BE5405" w:rsidRPr="004D5E63" w:rsidRDefault="00BE5405" w:rsidP="00BE5405">
            <w:pPr>
              <w:widowControl w:val="0"/>
              <w:autoSpaceDE w:val="0"/>
              <w:autoSpaceDN w:val="0"/>
              <w:spacing w:after="0" w:line="240" w:lineRule="auto"/>
              <w:jc w:val="center"/>
              <w:rPr>
                <w:rFonts w:ascii="Times New Roman" w:eastAsia="Times New Roman" w:hAnsi="Times New Roman" w:cs="Times New Roman"/>
                <w:bCs/>
                <w:sz w:val="24"/>
                <w:szCs w:val="24"/>
              </w:rPr>
            </w:pPr>
            <w:r w:rsidRPr="004D5E63">
              <w:rPr>
                <w:rFonts w:ascii="Times New Roman" w:eastAsia="Times New Roman" w:hAnsi="Times New Roman" w:cs="Times New Roman"/>
                <w:bCs/>
                <w:sz w:val="24"/>
                <w:szCs w:val="24"/>
              </w:rPr>
              <w:t>12.00-13.00</w:t>
            </w:r>
          </w:p>
        </w:tc>
        <w:tc>
          <w:tcPr>
            <w:tcW w:w="3249" w:type="pct"/>
            <w:shd w:val="clear" w:color="auto" w:fill="auto"/>
          </w:tcPr>
          <w:p w:rsidR="00BE5405" w:rsidRPr="004D5E63" w:rsidRDefault="00BE5405" w:rsidP="00BE5405">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bCs/>
                <w:sz w:val="24"/>
                <w:szCs w:val="24"/>
              </w:rPr>
              <w:t>обед</w:t>
            </w:r>
          </w:p>
        </w:tc>
      </w:tr>
      <w:tr w:rsidR="00BE5405" w:rsidRPr="004D5E63" w:rsidTr="00BE5405">
        <w:trPr>
          <w:jc w:val="center"/>
        </w:trPr>
        <w:tc>
          <w:tcPr>
            <w:tcW w:w="1751" w:type="pct"/>
            <w:shd w:val="clear" w:color="auto" w:fill="auto"/>
            <w:vAlign w:val="center"/>
          </w:tcPr>
          <w:p w:rsidR="00BE5405" w:rsidRPr="004D5E63" w:rsidRDefault="00BE5405" w:rsidP="00BE5405">
            <w:pPr>
              <w:widowControl w:val="0"/>
              <w:autoSpaceDE w:val="0"/>
              <w:autoSpaceDN w:val="0"/>
              <w:spacing w:after="0" w:line="240" w:lineRule="auto"/>
              <w:jc w:val="center"/>
              <w:rPr>
                <w:rFonts w:ascii="Times New Roman" w:eastAsia="Times New Roman" w:hAnsi="Times New Roman" w:cs="Times New Roman"/>
                <w:bCs/>
                <w:sz w:val="24"/>
                <w:szCs w:val="24"/>
              </w:rPr>
            </w:pPr>
            <w:r w:rsidRPr="004D5E63">
              <w:rPr>
                <w:rFonts w:ascii="Times New Roman" w:eastAsia="Times New Roman" w:hAnsi="Times New Roman" w:cs="Times New Roman"/>
                <w:bCs/>
                <w:sz w:val="24"/>
                <w:szCs w:val="24"/>
              </w:rPr>
              <w:t>15.30</w:t>
            </w:r>
          </w:p>
        </w:tc>
        <w:tc>
          <w:tcPr>
            <w:tcW w:w="3249" w:type="pct"/>
            <w:shd w:val="clear" w:color="auto" w:fill="auto"/>
          </w:tcPr>
          <w:p w:rsidR="00BE5405" w:rsidRPr="004D5E63" w:rsidRDefault="00BE5405" w:rsidP="00BE5405">
            <w:pPr>
              <w:widowControl w:val="0"/>
              <w:autoSpaceDE w:val="0"/>
              <w:autoSpaceDN w:val="0"/>
              <w:spacing w:after="0" w:line="240" w:lineRule="auto"/>
              <w:jc w:val="center"/>
              <w:rPr>
                <w:rFonts w:ascii="Times New Roman" w:eastAsia="Times New Roman" w:hAnsi="Times New Roman" w:cs="Times New Roman"/>
                <w:sz w:val="24"/>
                <w:szCs w:val="24"/>
              </w:rPr>
            </w:pPr>
            <w:r w:rsidRPr="004D5E63">
              <w:rPr>
                <w:rFonts w:ascii="Times New Roman" w:eastAsia="Times New Roman" w:hAnsi="Times New Roman" w:cs="Times New Roman"/>
                <w:bCs/>
                <w:sz w:val="24"/>
                <w:szCs w:val="24"/>
              </w:rPr>
              <w:t>ужин</w:t>
            </w:r>
          </w:p>
        </w:tc>
      </w:tr>
    </w:tbl>
    <w:p w:rsidR="00BE5405" w:rsidRPr="004D5E63" w:rsidRDefault="00BE5405" w:rsidP="00BE5405">
      <w:pPr>
        <w:widowControl w:val="0"/>
        <w:autoSpaceDE w:val="0"/>
        <w:autoSpaceDN w:val="0"/>
        <w:spacing w:after="0" w:line="240" w:lineRule="auto"/>
        <w:ind w:firstLine="709"/>
        <w:jc w:val="both"/>
        <w:rPr>
          <w:rFonts w:ascii="Times New Roman" w:eastAsia="Times New Roman" w:hAnsi="Times New Roman" w:cs="Times New Roman"/>
          <w:bCs/>
          <w:sz w:val="24"/>
          <w:szCs w:val="24"/>
        </w:rPr>
      </w:pPr>
    </w:p>
    <w:p w:rsidR="00E77064" w:rsidRPr="004D5E63" w:rsidRDefault="00E77064" w:rsidP="00E77064">
      <w:pPr>
        <w:widowControl w:val="0"/>
        <w:autoSpaceDE w:val="0"/>
        <w:autoSpaceDN w:val="0"/>
        <w:spacing w:after="0" w:line="360" w:lineRule="auto"/>
        <w:ind w:firstLine="709"/>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Ниже</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приведены</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примерные</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режимы</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дня</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для</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детей</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разного</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возраста</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при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10,5-часовом</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пребывании в образовательной организации, составленные с учетом Гигиенических нормативов,</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СанПиН по питанию. В распорядке учтены требования к длительности режимных процессов (сна,</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образовательной</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деятельности,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прогулки),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количеству,</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времени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проведения</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длительности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обязательных приемов</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пищи</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(завтрака,</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второго</w:t>
      </w:r>
      <w:r w:rsidRPr="004D5E63">
        <w:rPr>
          <w:rFonts w:ascii="Times New Roman" w:eastAsia="Times New Roman" w:hAnsi="Times New Roman" w:cs="Times New Roman"/>
          <w:spacing w:val="-2"/>
          <w:sz w:val="24"/>
          <w:szCs w:val="24"/>
        </w:rPr>
        <w:t xml:space="preserve"> </w:t>
      </w:r>
      <w:r w:rsidRPr="004D5E63">
        <w:rPr>
          <w:rFonts w:ascii="Times New Roman" w:eastAsia="Times New Roman" w:hAnsi="Times New Roman" w:cs="Times New Roman"/>
          <w:sz w:val="24"/>
          <w:szCs w:val="24"/>
        </w:rPr>
        <w:t>завтрака,</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обеда,</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lastRenderedPageBreak/>
        <w:t>полдника,</w:t>
      </w:r>
      <w:r w:rsidRPr="004D5E63">
        <w:rPr>
          <w:rFonts w:ascii="Times New Roman" w:eastAsia="Times New Roman" w:hAnsi="Times New Roman" w:cs="Times New Roman"/>
          <w:spacing w:val="1"/>
          <w:sz w:val="24"/>
          <w:szCs w:val="24"/>
        </w:rPr>
        <w:t xml:space="preserve"> </w:t>
      </w:r>
      <w:r w:rsidRPr="004D5E63">
        <w:rPr>
          <w:rFonts w:ascii="Times New Roman" w:eastAsia="Times New Roman" w:hAnsi="Times New Roman" w:cs="Times New Roman"/>
          <w:sz w:val="24"/>
          <w:szCs w:val="24"/>
        </w:rPr>
        <w:t>ужина).</w:t>
      </w:r>
    </w:p>
    <w:p w:rsidR="00E77064" w:rsidRPr="004D5E63" w:rsidRDefault="00E77064" w:rsidP="00E77064">
      <w:pPr>
        <w:widowControl w:val="0"/>
        <w:autoSpaceDE w:val="0"/>
        <w:autoSpaceDN w:val="0"/>
        <w:spacing w:after="0" w:line="240" w:lineRule="auto"/>
        <w:ind w:firstLine="709"/>
        <w:rPr>
          <w:rFonts w:ascii="Times New Roman" w:eastAsia="Times New Roman" w:hAnsi="Times New Roman" w:cs="Times New Roman"/>
          <w:sz w:val="24"/>
          <w:szCs w:val="24"/>
        </w:rPr>
      </w:pPr>
    </w:p>
    <w:p w:rsidR="00E77064" w:rsidRPr="004D5E63" w:rsidRDefault="00E77064" w:rsidP="00E77064">
      <w:pPr>
        <w:widowControl w:val="0"/>
        <w:autoSpaceDE w:val="0"/>
        <w:autoSpaceDN w:val="0"/>
        <w:spacing w:after="0" w:line="240" w:lineRule="auto"/>
        <w:jc w:val="center"/>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Примерный</w:t>
      </w:r>
      <w:r w:rsidRPr="004D5E63">
        <w:rPr>
          <w:rFonts w:ascii="Times New Roman" w:eastAsia="Times New Roman" w:hAnsi="Times New Roman" w:cs="Times New Roman"/>
          <w:b/>
          <w:spacing w:val="-2"/>
          <w:sz w:val="24"/>
          <w:szCs w:val="24"/>
        </w:rPr>
        <w:t xml:space="preserve"> </w:t>
      </w:r>
      <w:r w:rsidRPr="004D5E63">
        <w:rPr>
          <w:rFonts w:ascii="Times New Roman" w:eastAsia="Times New Roman" w:hAnsi="Times New Roman" w:cs="Times New Roman"/>
          <w:b/>
          <w:sz w:val="24"/>
          <w:szCs w:val="24"/>
        </w:rPr>
        <w:t>режим</w:t>
      </w:r>
      <w:r w:rsidRPr="004D5E63">
        <w:rPr>
          <w:rFonts w:ascii="Times New Roman" w:eastAsia="Times New Roman" w:hAnsi="Times New Roman" w:cs="Times New Roman"/>
          <w:b/>
          <w:spacing w:val="-2"/>
          <w:sz w:val="24"/>
          <w:szCs w:val="24"/>
        </w:rPr>
        <w:t xml:space="preserve"> </w:t>
      </w:r>
      <w:r w:rsidRPr="004D5E63">
        <w:rPr>
          <w:rFonts w:ascii="Times New Roman" w:eastAsia="Times New Roman" w:hAnsi="Times New Roman" w:cs="Times New Roman"/>
          <w:b/>
          <w:sz w:val="24"/>
          <w:szCs w:val="24"/>
        </w:rPr>
        <w:t>дня</w:t>
      </w:r>
      <w:r w:rsidRPr="004D5E63">
        <w:rPr>
          <w:rFonts w:ascii="Times New Roman" w:eastAsia="Times New Roman" w:hAnsi="Times New Roman" w:cs="Times New Roman"/>
          <w:b/>
          <w:spacing w:val="-2"/>
          <w:sz w:val="24"/>
          <w:szCs w:val="24"/>
        </w:rPr>
        <w:t xml:space="preserve"> </w:t>
      </w:r>
      <w:r w:rsidRPr="004D5E63">
        <w:rPr>
          <w:rFonts w:ascii="Times New Roman" w:eastAsia="Times New Roman" w:hAnsi="Times New Roman" w:cs="Times New Roman"/>
          <w:b/>
          <w:sz w:val="24"/>
          <w:szCs w:val="24"/>
        </w:rPr>
        <w:t>в</w:t>
      </w:r>
      <w:r w:rsidRPr="004D5E63">
        <w:rPr>
          <w:rFonts w:ascii="Times New Roman" w:eastAsia="Times New Roman" w:hAnsi="Times New Roman" w:cs="Times New Roman"/>
          <w:b/>
          <w:spacing w:val="-2"/>
          <w:sz w:val="24"/>
          <w:szCs w:val="24"/>
        </w:rPr>
        <w:t xml:space="preserve"> </w:t>
      </w:r>
      <w:r w:rsidRPr="004D5E63">
        <w:rPr>
          <w:rFonts w:ascii="Times New Roman" w:eastAsia="Times New Roman" w:hAnsi="Times New Roman" w:cs="Times New Roman"/>
          <w:b/>
          <w:sz w:val="24"/>
          <w:szCs w:val="24"/>
        </w:rPr>
        <w:t>группе</w:t>
      </w:r>
      <w:r w:rsidRPr="004D5E63">
        <w:rPr>
          <w:rFonts w:ascii="Times New Roman" w:eastAsia="Times New Roman" w:hAnsi="Times New Roman" w:cs="Times New Roman"/>
          <w:b/>
          <w:spacing w:val="-3"/>
          <w:sz w:val="24"/>
          <w:szCs w:val="24"/>
        </w:rPr>
        <w:t xml:space="preserve"> </w:t>
      </w:r>
      <w:r w:rsidRPr="004D5E63">
        <w:rPr>
          <w:rFonts w:ascii="Times New Roman" w:eastAsia="Times New Roman" w:hAnsi="Times New Roman" w:cs="Times New Roman"/>
          <w:b/>
          <w:sz w:val="24"/>
          <w:szCs w:val="24"/>
        </w:rPr>
        <w:t>детей</w:t>
      </w:r>
      <w:r w:rsidRPr="004D5E63">
        <w:rPr>
          <w:rFonts w:ascii="Times New Roman" w:eastAsia="Times New Roman" w:hAnsi="Times New Roman" w:cs="Times New Roman"/>
          <w:b/>
          <w:spacing w:val="-1"/>
          <w:sz w:val="24"/>
          <w:szCs w:val="24"/>
        </w:rPr>
        <w:t xml:space="preserve"> </w:t>
      </w:r>
      <w:r w:rsidRPr="004D5E63">
        <w:rPr>
          <w:rFonts w:ascii="Times New Roman" w:eastAsia="Times New Roman" w:hAnsi="Times New Roman" w:cs="Times New Roman"/>
          <w:b/>
          <w:sz w:val="24"/>
          <w:szCs w:val="24"/>
        </w:rPr>
        <w:t>от</w:t>
      </w:r>
      <w:r w:rsidRPr="004D5E63">
        <w:rPr>
          <w:rFonts w:ascii="Times New Roman" w:eastAsia="Times New Roman" w:hAnsi="Times New Roman" w:cs="Times New Roman"/>
          <w:b/>
          <w:spacing w:val="-1"/>
          <w:sz w:val="24"/>
          <w:szCs w:val="24"/>
        </w:rPr>
        <w:t xml:space="preserve"> </w:t>
      </w:r>
      <w:r w:rsidRPr="004D5E63">
        <w:rPr>
          <w:rFonts w:ascii="Times New Roman" w:eastAsia="Times New Roman" w:hAnsi="Times New Roman" w:cs="Times New Roman"/>
          <w:b/>
          <w:sz w:val="24"/>
          <w:szCs w:val="24"/>
        </w:rPr>
        <w:t>1</w:t>
      </w:r>
      <w:r w:rsidRPr="004D5E63">
        <w:rPr>
          <w:rFonts w:ascii="Times New Roman" w:eastAsia="Times New Roman" w:hAnsi="Times New Roman" w:cs="Times New Roman"/>
          <w:b/>
          <w:spacing w:val="-1"/>
          <w:sz w:val="24"/>
          <w:szCs w:val="24"/>
        </w:rPr>
        <w:t xml:space="preserve"> </w:t>
      </w:r>
      <w:r w:rsidRPr="004D5E63">
        <w:rPr>
          <w:rFonts w:ascii="Times New Roman" w:eastAsia="Times New Roman" w:hAnsi="Times New Roman" w:cs="Times New Roman"/>
          <w:b/>
          <w:sz w:val="24"/>
          <w:szCs w:val="24"/>
        </w:rPr>
        <w:t>года</w:t>
      </w:r>
      <w:r w:rsidRPr="004D5E63">
        <w:rPr>
          <w:rFonts w:ascii="Times New Roman" w:eastAsia="Times New Roman" w:hAnsi="Times New Roman" w:cs="Times New Roman"/>
          <w:b/>
          <w:spacing w:val="-2"/>
          <w:sz w:val="24"/>
          <w:szCs w:val="24"/>
        </w:rPr>
        <w:t xml:space="preserve"> </w:t>
      </w:r>
      <w:r w:rsidRPr="004D5E63">
        <w:rPr>
          <w:rFonts w:ascii="Times New Roman" w:eastAsia="Times New Roman" w:hAnsi="Times New Roman" w:cs="Times New Roman"/>
          <w:b/>
          <w:sz w:val="24"/>
          <w:szCs w:val="24"/>
        </w:rPr>
        <w:t>до</w:t>
      </w:r>
      <w:r w:rsidRPr="004D5E63">
        <w:rPr>
          <w:rFonts w:ascii="Times New Roman" w:eastAsia="Times New Roman" w:hAnsi="Times New Roman" w:cs="Times New Roman"/>
          <w:b/>
          <w:spacing w:val="-1"/>
          <w:sz w:val="24"/>
          <w:szCs w:val="24"/>
        </w:rPr>
        <w:t xml:space="preserve"> </w:t>
      </w:r>
      <w:r w:rsidRPr="004D5E63">
        <w:rPr>
          <w:rFonts w:ascii="Times New Roman" w:eastAsia="Times New Roman" w:hAnsi="Times New Roman" w:cs="Times New Roman"/>
          <w:b/>
          <w:sz w:val="24"/>
          <w:szCs w:val="24"/>
        </w:rPr>
        <w:t>2-х</w:t>
      </w:r>
      <w:r w:rsidRPr="004D5E63">
        <w:rPr>
          <w:rFonts w:ascii="Times New Roman" w:eastAsia="Times New Roman" w:hAnsi="Times New Roman" w:cs="Times New Roman"/>
          <w:b/>
          <w:spacing w:val="-2"/>
          <w:sz w:val="24"/>
          <w:szCs w:val="24"/>
        </w:rPr>
        <w:t xml:space="preserve"> </w:t>
      </w:r>
      <w:r w:rsidRPr="004D5E63">
        <w:rPr>
          <w:rFonts w:ascii="Times New Roman" w:eastAsia="Times New Roman" w:hAnsi="Times New Roman" w:cs="Times New Roman"/>
          <w:b/>
          <w:sz w:val="24"/>
          <w:szCs w:val="24"/>
        </w:rPr>
        <w:t>лет</w:t>
      </w:r>
    </w:p>
    <w:tbl>
      <w:tblPr>
        <w:tblStyle w:val="23"/>
        <w:tblW w:w="9497" w:type="dxa"/>
        <w:tblInd w:w="250" w:type="dxa"/>
        <w:tblLook w:val="04A0" w:firstRow="1" w:lastRow="0" w:firstColumn="1" w:lastColumn="0" w:noHBand="0" w:noVBand="1"/>
      </w:tblPr>
      <w:tblGrid>
        <w:gridCol w:w="8364"/>
        <w:gridCol w:w="1133"/>
      </w:tblGrid>
      <w:tr w:rsidR="00373300" w:rsidRPr="00373300" w:rsidTr="00373300">
        <w:trPr>
          <w:trHeight w:val="436"/>
        </w:trPr>
        <w:tc>
          <w:tcPr>
            <w:tcW w:w="8364" w:type="dxa"/>
            <w:tcBorders>
              <w:top w:val="single" w:sz="4" w:space="0" w:color="auto"/>
              <w:left w:val="single" w:sz="4" w:space="0" w:color="auto"/>
              <w:bottom w:val="single" w:sz="4" w:space="0" w:color="auto"/>
              <w:right w:val="single" w:sz="4" w:space="0" w:color="auto"/>
            </w:tcBorders>
            <w:hideMark/>
          </w:tcPr>
          <w:p w:rsidR="00373300" w:rsidRPr="00373300" w:rsidRDefault="00373300" w:rsidP="00373300">
            <w:pPr>
              <w:rPr>
                <w:rFonts w:ascii="Times New Roman" w:hAnsi="Times New Roman"/>
                <w:sz w:val="24"/>
                <w:szCs w:val="24"/>
              </w:rPr>
            </w:pPr>
            <w:r w:rsidRPr="00373300">
              <w:rPr>
                <w:rFonts w:ascii="Times New Roman" w:hAnsi="Times New Roman"/>
                <w:sz w:val="24"/>
                <w:szCs w:val="24"/>
              </w:rPr>
              <w:t xml:space="preserve">Приём детей, игровая, трудовая, самостоятельная деятельность детей, индивидуальная работа/ </w:t>
            </w:r>
            <w:r w:rsidRPr="00373300">
              <w:rPr>
                <w:rFonts w:ascii="Times New Roman" w:hAnsi="Times New Roman"/>
                <w:i/>
                <w:sz w:val="24"/>
                <w:szCs w:val="24"/>
              </w:rPr>
              <w:t>Балаларны кабул итү, тикшерү, уеннар, мөстәкыйль эшчәнлек.</w:t>
            </w:r>
          </w:p>
        </w:tc>
        <w:tc>
          <w:tcPr>
            <w:tcW w:w="1133" w:type="dxa"/>
            <w:tcBorders>
              <w:top w:val="single" w:sz="4" w:space="0" w:color="auto"/>
              <w:left w:val="single" w:sz="4" w:space="0" w:color="auto"/>
              <w:bottom w:val="single" w:sz="4" w:space="0" w:color="auto"/>
              <w:right w:val="single" w:sz="4" w:space="0" w:color="auto"/>
            </w:tcBorders>
            <w:vAlign w:val="center"/>
            <w:hideMark/>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7</w:t>
            </w:r>
            <w:r w:rsidRPr="00373300">
              <w:rPr>
                <w:rFonts w:ascii="Times New Roman" w:hAnsi="Times New Roman"/>
                <w:sz w:val="24"/>
                <w:szCs w:val="24"/>
                <w:vertAlign w:val="superscript"/>
              </w:rPr>
              <w:t>30</w:t>
            </w:r>
            <w:r w:rsidRPr="00373300">
              <w:rPr>
                <w:rFonts w:ascii="Times New Roman" w:hAnsi="Times New Roman"/>
                <w:sz w:val="24"/>
                <w:szCs w:val="24"/>
              </w:rPr>
              <w:t>-8</w:t>
            </w:r>
            <w:r w:rsidRPr="00373300">
              <w:rPr>
                <w:rFonts w:ascii="Times New Roman" w:hAnsi="Times New Roman"/>
                <w:sz w:val="24"/>
                <w:szCs w:val="24"/>
                <w:vertAlign w:val="superscript"/>
              </w:rPr>
              <w:t>05</w:t>
            </w:r>
          </w:p>
        </w:tc>
      </w:tr>
      <w:tr w:rsidR="00373300" w:rsidRPr="00373300" w:rsidTr="00373300">
        <w:trPr>
          <w:trHeight w:val="125"/>
        </w:trPr>
        <w:tc>
          <w:tcPr>
            <w:tcW w:w="8364" w:type="dxa"/>
            <w:tcBorders>
              <w:top w:val="single" w:sz="4" w:space="0" w:color="auto"/>
              <w:left w:val="single" w:sz="4" w:space="0" w:color="auto"/>
              <w:bottom w:val="single" w:sz="4" w:space="0" w:color="auto"/>
              <w:right w:val="single" w:sz="4" w:space="0" w:color="auto"/>
            </w:tcBorders>
            <w:hideMark/>
          </w:tcPr>
          <w:p w:rsidR="00373300" w:rsidRPr="00373300" w:rsidRDefault="00373300" w:rsidP="00373300">
            <w:pPr>
              <w:rPr>
                <w:rFonts w:ascii="Times New Roman" w:hAnsi="Times New Roman"/>
                <w:sz w:val="24"/>
                <w:szCs w:val="24"/>
              </w:rPr>
            </w:pPr>
            <w:r w:rsidRPr="00373300">
              <w:rPr>
                <w:rFonts w:ascii="Times New Roman" w:hAnsi="Times New Roman"/>
                <w:sz w:val="24"/>
                <w:szCs w:val="24"/>
              </w:rPr>
              <w:t>Утренняя гимнастика /</w:t>
            </w:r>
            <w:r w:rsidRPr="00373300">
              <w:rPr>
                <w:rFonts w:ascii="Times New Roman" w:hAnsi="Times New Roman"/>
                <w:i/>
                <w:sz w:val="24"/>
                <w:szCs w:val="24"/>
              </w:rPr>
              <w:t>Иртәнге гимнастика</w:t>
            </w:r>
          </w:p>
        </w:tc>
        <w:tc>
          <w:tcPr>
            <w:tcW w:w="1133" w:type="dxa"/>
            <w:tcBorders>
              <w:top w:val="single" w:sz="4" w:space="0" w:color="auto"/>
              <w:left w:val="single" w:sz="4" w:space="0" w:color="auto"/>
              <w:bottom w:val="single" w:sz="4" w:space="0" w:color="auto"/>
              <w:right w:val="single" w:sz="4" w:space="0" w:color="auto"/>
            </w:tcBorders>
            <w:vAlign w:val="center"/>
            <w:hideMark/>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8</w:t>
            </w:r>
            <w:r w:rsidRPr="00373300">
              <w:rPr>
                <w:rFonts w:ascii="Times New Roman" w:hAnsi="Times New Roman"/>
                <w:sz w:val="24"/>
                <w:szCs w:val="24"/>
                <w:vertAlign w:val="superscript"/>
              </w:rPr>
              <w:t>05</w:t>
            </w:r>
            <w:r w:rsidRPr="00373300">
              <w:rPr>
                <w:rFonts w:ascii="Times New Roman" w:hAnsi="Times New Roman"/>
                <w:sz w:val="24"/>
                <w:szCs w:val="24"/>
              </w:rPr>
              <w:t>-8</w:t>
            </w:r>
            <w:r w:rsidRPr="00373300">
              <w:rPr>
                <w:rFonts w:ascii="Times New Roman" w:hAnsi="Times New Roman"/>
                <w:sz w:val="24"/>
                <w:szCs w:val="24"/>
                <w:vertAlign w:val="superscript"/>
              </w:rPr>
              <w:t>15</w:t>
            </w:r>
          </w:p>
        </w:tc>
      </w:tr>
      <w:tr w:rsidR="00373300" w:rsidRPr="00373300" w:rsidTr="00373300">
        <w:trPr>
          <w:trHeight w:val="330"/>
        </w:trPr>
        <w:tc>
          <w:tcPr>
            <w:tcW w:w="8364" w:type="dxa"/>
            <w:tcBorders>
              <w:top w:val="single" w:sz="4" w:space="0" w:color="auto"/>
              <w:left w:val="single" w:sz="4" w:space="0" w:color="auto"/>
              <w:bottom w:val="single" w:sz="4" w:space="0" w:color="auto"/>
              <w:right w:val="single" w:sz="4" w:space="0" w:color="auto"/>
            </w:tcBorders>
            <w:hideMark/>
          </w:tcPr>
          <w:p w:rsidR="00373300" w:rsidRPr="00373300" w:rsidRDefault="00373300" w:rsidP="00373300">
            <w:pPr>
              <w:rPr>
                <w:rFonts w:ascii="Times New Roman" w:hAnsi="Times New Roman"/>
                <w:sz w:val="24"/>
                <w:szCs w:val="24"/>
              </w:rPr>
            </w:pPr>
            <w:r w:rsidRPr="00373300">
              <w:rPr>
                <w:rFonts w:ascii="Times New Roman" w:hAnsi="Times New Roman"/>
                <w:sz w:val="24"/>
                <w:szCs w:val="24"/>
              </w:rPr>
              <w:t xml:space="preserve">Самостоятельная деятельность детей, игры по выбору детей (в том числе малой и средней подвижности). Санитарно-гигиенические процедуры / </w:t>
            </w:r>
            <w:r w:rsidRPr="00373300">
              <w:rPr>
                <w:rFonts w:ascii="Times New Roman" w:hAnsi="Times New Roman"/>
                <w:i/>
                <w:sz w:val="24"/>
                <w:szCs w:val="24"/>
              </w:rPr>
              <w:t>уеннар, мөстәкыйль эшчәнлек.</w:t>
            </w:r>
          </w:p>
        </w:tc>
        <w:tc>
          <w:tcPr>
            <w:tcW w:w="1133" w:type="dxa"/>
            <w:tcBorders>
              <w:top w:val="single" w:sz="4" w:space="0" w:color="auto"/>
              <w:left w:val="single" w:sz="4" w:space="0" w:color="auto"/>
              <w:bottom w:val="single" w:sz="4" w:space="0" w:color="auto"/>
              <w:right w:val="single" w:sz="4" w:space="0" w:color="auto"/>
            </w:tcBorders>
            <w:vAlign w:val="center"/>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8</w:t>
            </w:r>
            <w:r w:rsidRPr="00373300">
              <w:rPr>
                <w:rFonts w:ascii="Times New Roman" w:hAnsi="Times New Roman"/>
                <w:sz w:val="24"/>
                <w:szCs w:val="24"/>
                <w:vertAlign w:val="superscript"/>
              </w:rPr>
              <w:t>15</w:t>
            </w:r>
            <w:r w:rsidRPr="00373300">
              <w:rPr>
                <w:rFonts w:ascii="Times New Roman" w:hAnsi="Times New Roman"/>
                <w:sz w:val="24"/>
                <w:szCs w:val="24"/>
              </w:rPr>
              <w:t>-8</w:t>
            </w:r>
            <w:r w:rsidRPr="00373300">
              <w:rPr>
                <w:rFonts w:ascii="Times New Roman" w:hAnsi="Times New Roman"/>
                <w:sz w:val="24"/>
                <w:szCs w:val="24"/>
                <w:vertAlign w:val="superscript"/>
              </w:rPr>
              <w:t>30</w:t>
            </w:r>
          </w:p>
          <w:p w:rsidR="00373300" w:rsidRPr="00373300" w:rsidRDefault="00373300" w:rsidP="00373300">
            <w:pPr>
              <w:jc w:val="center"/>
              <w:rPr>
                <w:rFonts w:ascii="Times New Roman" w:hAnsi="Times New Roman"/>
                <w:sz w:val="24"/>
                <w:szCs w:val="24"/>
              </w:rPr>
            </w:pPr>
          </w:p>
        </w:tc>
      </w:tr>
      <w:tr w:rsidR="00373300" w:rsidRPr="00373300" w:rsidTr="00373300">
        <w:trPr>
          <w:trHeight w:val="218"/>
        </w:trPr>
        <w:tc>
          <w:tcPr>
            <w:tcW w:w="8364" w:type="dxa"/>
            <w:tcBorders>
              <w:top w:val="single" w:sz="4" w:space="0" w:color="auto"/>
              <w:left w:val="single" w:sz="4" w:space="0" w:color="auto"/>
              <w:bottom w:val="single" w:sz="4" w:space="0" w:color="auto"/>
              <w:right w:val="single" w:sz="4" w:space="0" w:color="auto"/>
            </w:tcBorders>
            <w:hideMark/>
          </w:tcPr>
          <w:p w:rsidR="00373300" w:rsidRPr="00373300" w:rsidRDefault="00373300" w:rsidP="00373300">
            <w:pPr>
              <w:rPr>
                <w:rFonts w:ascii="Times New Roman" w:hAnsi="Times New Roman"/>
                <w:sz w:val="24"/>
                <w:szCs w:val="24"/>
              </w:rPr>
            </w:pPr>
            <w:r w:rsidRPr="00373300">
              <w:rPr>
                <w:rFonts w:ascii="Times New Roman" w:hAnsi="Times New Roman"/>
                <w:sz w:val="24"/>
                <w:szCs w:val="24"/>
              </w:rPr>
              <w:t>Подготовка к завтраку. Завтрак /</w:t>
            </w:r>
            <w:r w:rsidRPr="00373300">
              <w:rPr>
                <w:rFonts w:ascii="Times New Roman" w:hAnsi="Times New Roman"/>
                <w:i/>
                <w:sz w:val="24"/>
                <w:szCs w:val="24"/>
              </w:rPr>
              <w:t>Иртәнге ашка әзерләнү, иртәнге аш</w:t>
            </w:r>
          </w:p>
        </w:tc>
        <w:tc>
          <w:tcPr>
            <w:tcW w:w="1133" w:type="dxa"/>
            <w:tcBorders>
              <w:top w:val="single" w:sz="4" w:space="0" w:color="auto"/>
              <w:left w:val="single" w:sz="4" w:space="0" w:color="auto"/>
              <w:bottom w:val="single" w:sz="4" w:space="0" w:color="auto"/>
              <w:right w:val="single" w:sz="4" w:space="0" w:color="auto"/>
            </w:tcBorders>
            <w:vAlign w:val="center"/>
            <w:hideMark/>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8</w:t>
            </w:r>
            <w:r w:rsidRPr="00373300">
              <w:rPr>
                <w:rFonts w:ascii="Times New Roman" w:hAnsi="Times New Roman"/>
                <w:sz w:val="24"/>
                <w:szCs w:val="24"/>
                <w:vertAlign w:val="superscript"/>
              </w:rPr>
              <w:t>30</w:t>
            </w:r>
            <w:r w:rsidRPr="00373300">
              <w:rPr>
                <w:rFonts w:ascii="Times New Roman" w:hAnsi="Times New Roman"/>
                <w:sz w:val="24"/>
                <w:szCs w:val="24"/>
              </w:rPr>
              <w:t>-8</w:t>
            </w:r>
            <w:r w:rsidRPr="00373300">
              <w:rPr>
                <w:rFonts w:ascii="Times New Roman" w:hAnsi="Times New Roman"/>
                <w:sz w:val="24"/>
                <w:szCs w:val="24"/>
                <w:vertAlign w:val="superscript"/>
              </w:rPr>
              <w:t>50</w:t>
            </w:r>
          </w:p>
        </w:tc>
      </w:tr>
      <w:tr w:rsidR="00373300" w:rsidRPr="00373300" w:rsidTr="00373300">
        <w:trPr>
          <w:trHeight w:val="330"/>
        </w:trPr>
        <w:tc>
          <w:tcPr>
            <w:tcW w:w="8364" w:type="dxa"/>
            <w:tcBorders>
              <w:top w:val="single" w:sz="4" w:space="0" w:color="auto"/>
              <w:left w:val="single" w:sz="4" w:space="0" w:color="auto"/>
              <w:bottom w:val="single" w:sz="4" w:space="0" w:color="auto"/>
              <w:right w:val="single" w:sz="4" w:space="0" w:color="auto"/>
            </w:tcBorders>
            <w:hideMark/>
          </w:tcPr>
          <w:p w:rsidR="00373300" w:rsidRPr="00373300" w:rsidRDefault="00373300" w:rsidP="00373300">
            <w:pPr>
              <w:rPr>
                <w:rFonts w:ascii="Times New Roman" w:hAnsi="Times New Roman"/>
                <w:sz w:val="24"/>
                <w:szCs w:val="24"/>
              </w:rPr>
            </w:pPr>
            <w:r w:rsidRPr="00373300">
              <w:rPr>
                <w:rFonts w:ascii="Times New Roman" w:hAnsi="Times New Roman"/>
                <w:sz w:val="24"/>
                <w:szCs w:val="24"/>
              </w:rPr>
              <w:t xml:space="preserve">Самостоятельная деятельность детей. Игры, общение по интересам, выбор самостоятельной деятельности в центрах активности. Подготовка к ООД / </w:t>
            </w:r>
            <w:r w:rsidRPr="00373300">
              <w:rPr>
                <w:rFonts w:ascii="Times New Roman" w:hAnsi="Times New Roman"/>
                <w:i/>
                <w:sz w:val="24"/>
                <w:szCs w:val="24"/>
              </w:rPr>
              <w:t>Уеннар, мөстәкыйль эшчәнлек.</w:t>
            </w:r>
          </w:p>
        </w:tc>
        <w:tc>
          <w:tcPr>
            <w:tcW w:w="1133" w:type="dxa"/>
            <w:tcBorders>
              <w:top w:val="single" w:sz="4" w:space="0" w:color="auto"/>
              <w:left w:val="single" w:sz="4" w:space="0" w:color="auto"/>
              <w:bottom w:val="single" w:sz="4" w:space="0" w:color="auto"/>
              <w:right w:val="single" w:sz="4" w:space="0" w:color="auto"/>
            </w:tcBorders>
            <w:vAlign w:val="center"/>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8</w:t>
            </w:r>
            <w:r w:rsidRPr="00373300">
              <w:rPr>
                <w:rFonts w:ascii="Times New Roman" w:hAnsi="Times New Roman"/>
                <w:sz w:val="24"/>
                <w:szCs w:val="24"/>
                <w:vertAlign w:val="superscript"/>
              </w:rPr>
              <w:t>50</w:t>
            </w:r>
            <w:r w:rsidRPr="00373300">
              <w:rPr>
                <w:rFonts w:ascii="Times New Roman" w:hAnsi="Times New Roman"/>
                <w:sz w:val="24"/>
                <w:szCs w:val="24"/>
              </w:rPr>
              <w:t>-9</w:t>
            </w:r>
            <w:r w:rsidRPr="00373300">
              <w:rPr>
                <w:rFonts w:ascii="Times New Roman" w:hAnsi="Times New Roman"/>
                <w:sz w:val="24"/>
                <w:szCs w:val="24"/>
                <w:vertAlign w:val="superscript"/>
              </w:rPr>
              <w:t>00</w:t>
            </w:r>
          </w:p>
          <w:p w:rsidR="00373300" w:rsidRPr="00373300" w:rsidRDefault="00373300" w:rsidP="00373300">
            <w:pPr>
              <w:jc w:val="center"/>
              <w:rPr>
                <w:rFonts w:ascii="Times New Roman" w:hAnsi="Times New Roman"/>
                <w:sz w:val="24"/>
                <w:szCs w:val="24"/>
              </w:rPr>
            </w:pPr>
          </w:p>
        </w:tc>
      </w:tr>
      <w:tr w:rsidR="00373300" w:rsidRPr="00373300" w:rsidTr="00373300">
        <w:trPr>
          <w:trHeight w:val="114"/>
        </w:trPr>
        <w:tc>
          <w:tcPr>
            <w:tcW w:w="8364" w:type="dxa"/>
            <w:tcBorders>
              <w:top w:val="single" w:sz="4" w:space="0" w:color="auto"/>
              <w:left w:val="single" w:sz="4" w:space="0" w:color="auto"/>
              <w:bottom w:val="single" w:sz="4" w:space="0" w:color="auto"/>
              <w:right w:val="single" w:sz="4" w:space="0" w:color="auto"/>
            </w:tcBorders>
            <w:hideMark/>
          </w:tcPr>
          <w:p w:rsidR="00373300" w:rsidRPr="00373300" w:rsidRDefault="00373300" w:rsidP="00373300">
            <w:pPr>
              <w:rPr>
                <w:rFonts w:ascii="Times New Roman" w:hAnsi="Times New Roman"/>
                <w:sz w:val="24"/>
                <w:szCs w:val="24"/>
              </w:rPr>
            </w:pPr>
            <w:r w:rsidRPr="00373300">
              <w:rPr>
                <w:rFonts w:ascii="Times New Roman" w:hAnsi="Times New Roman"/>
                <w:sz w:val="24"/>
                <w:szCs w:val="24"/>
              </w:rPr>
              <w:t xml:space="preserve"> Образовательная деятельность, осуществляемая процессе организации различных видов деятельности (образовательные ситуации на игровой основе) / </w:t>
            </w:r>
            <w:r w:rsidRPr="00373300">
              <w:rPr>
                <w:rFonts w:ascii="Times New Roman" w:hAnsi="Times New Roman"/>
                <w:i/>
                <w:sz w:val="24"/>
                <w:szCs w:val="24"/>
              </w:rPr>
              <w:t>Турыдан-туры белем бирүче эшчәнлеге</w:t>
            </w:r>
          </w:p>
        </w:tc>
        <w:tc>
          <w:tcPr>
            <w:tcW w:w="1133" w:type="dxa"/>
            <w:tcBorders>
              <w:top w:val="single" w:sz="4" w:space="0" w:color="auto"/>
              <w:left w:val="single" w:sz="4" w:space="0" w:color="auto"/>
              <w:bottom w:val="single" w:sz="4" w:space="0" w:color="auto"/>
              <w:right w:val="single" w:sz="4" w:space="0" w:color="auto"/>
            </w:tcBorders>
            <w:vAlign w:val="center"/>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9</w:t>
            </w:r>
            <w:r w:rsidRPr="00373300">
              <w:rPr>
                <w:rFonts w:ascii="Times New Roman" w:hAnsi="Times New Roman"/>
                <w:sz w:val="24"/>
                <w:szCs w:val="24"/>
                <w:vertAlign w:val="superscript"/>
              </w:rPr>
              <w:t>00</w:t>
            </w:r>
            <w:r w:rsidRPr="00373300">
              <w:rPr>
                <w:rFonts w:ascii="Times New Roman" w:hAnsi="Times New Roman"/>
                <w:sz w:val="24"/>
                <w:szCs w:val="24"/>
              </w:rPr>
              <w:t>-9</w:t>
            </w:r>
            <w:r w:rsidRPr="00373300">
              <w:rPr>
                <w:rFonts w:ascii="Times New Roman" w:hAnsi="Times New Roman"/>
                <w:sz w:val="24"/>
                <w:szCs w:val="24"/>
                <w:vertAlign w:val="superscript"/>
              </w:rPr>
              <w:t>10</w:t>
            </w:r>
          </w:p>
          <w:p w:rsidR="00373300" w:rsidRPr="00373300" w:rsidRDefault="00373300" w:rsidP="00373300">
            <w:pPr>
              <w:jc w:val="center"/>
              <w:rPr>
                <w:rFonts w:ascii="Times New Roman" w:hAnsi="Times New Roman"/>
                <w:sz w:val="24"/>
                <w:szCs w:val="24"/>
              </w:rPr>
            </w:pPr>
          </w:p>
        </w:tc>
      </w:tr>
      <w:tr w:rsidR="00373300" w:rsidRPr="00373300" w:rsidTr="00373300">
        <w:trPr>
          <w:trHeight w:val="114"/>
        </w:trPr>
        <w:tc>
          <w:tcPr>
            <w:tcW w:w="8364" w:type="dxa"/>
            <w:tcBorders>
              <w:top w:val="single" w:sz="4" w:space="0" w:color="auto"/>
              <w:left w:val="single" w:sz="4" w:space="0" w:color="auto"/>
              <w:bottom w:val="single" w:sz="4" w:space="0" w:color="auto"/>
              <w:right w:val="single" w:sz="4" w:space="0" w:color="auto"/>
            </w:tcBorders>
            <w:hideMark/>
          </w:tcPr>
          <w:p w:rsidR="00373300" w:rsidRPr="00373300" w:rsidRDefault="00373300" w:rsidP="00373300">
            <w:pPr>
              <w:rPr>
                <w:rFonts w:ascii="Times New Roman" w:hAnsi="Times New Roman"/>
                <w:sz w:val="24"/>
                <w:szCs w:val="24"/>
              </w:rPr>
            </w:pPr>
            <w:r w:rsidRPr="00373300">
              <w:rPr>
                <w:rFonts w:ascii="Times New Roman" w:hAnsi="Times New Roman"/>
                <w:sz w:val="24"/>
                <w:szCs w:val="24"/>
              </w:rPr>
              <w:t>Самостоятельная деятельность детей. Санитарно-гигиенические процедуры / У</w:t>
            </w:r>
            <w:r w:rsidRPr="00373300">
              <w:rPr>
                <w:rFonts w:ascii="Times New Roman" w:hAnsi="Times New Roman"/>
                <w:i/>
                <w:sz w:val="24"/>
                <w:szCs w:val="24"/>
              </w:rPr>
              <w:t>еннар, мөстәкыйль эшчәнлек.</w:t>
            </w:r>
          </w:p>
        </w:tc>
        <w:tc>
          <w:tcPr>
            <w:tcW w:w="1133" w:type="dxa"/>
            <w:tcBorders>
              <w:top w:val="single" w:sz="4" w:space="0" w:color="auto"/>
              <w:left w:val="single" w:sz="4" w:space="0" w:color="auto"/>
              <w:bottom w:val="single" w:sz="4" w:space="0" w:color="auto"/>
              <w:right w:val="single" w:sz="4" w:space="0" w:color="auto"/>
            </w:tcBorders>
            <w:vAlign w:val="center"/>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9</w:t>
            </w:r>
            <w:r w:rsidRPr="00373300">
              <w:rPr>
                <w:rFonts w:ascii="Times New Roman" w:hAnsi="Times New Roman"/>
                <w:sz w:val="24"/>
                <w:szCs w:val="24"/>
                <w:vertAlign w:val="superscript"/>
              </w:rPr>
              <w:t>10</w:t>
            </w:r>
            <w:r w:rsidRPr="00373300">
              <w:rPr>
                <w:rFonts w:ascii="Times New Roman" w:hAnsi="Times New Roman"/>
                <w:sz w:val="24"/>
                <w:szCs w:val="24"/>
              </w:rPr>
              <w:t>-9</w:t>
            </w:r>
            <w:r w:rsidRPr="00373300">
              <w:rPr>
                <w:rFonts w:ascii="Times New Roman" w:hAnsi="Times New Roman"/>
                <w:sz w:val="24"/>
                <w:szCs w:val="24"/>
                <w:vertAlign w:val="superscript"/>
              </w:rPr>
              <w:t>20</w:t>
            </w:r>
          </w:p>
          <w:p w:rsidR="00373300" w:rsidRPr="00373300" w:rsidRDefault="00373300" w:rsidP="00373300">
            <w:pPr>
              <w:jc w:val="center"/>
              <w:rPr>
                <w:rFonts w:ascii="Times New Roman" w:hAnsi="Times New Roman"/>
                <w:sz w:val="24"/>
                <w:szCs w:val="24"/>
              </w:rPr>
            </w:pPr>
          </w:p>
        </w:tc>
      </w:tr>
      <w:tr w:rsidR="00373300" w:rsidRPr="00373300" w:rsidTr="00373300">
        <w:trPr>
          <w:trHeight w:val="114"/>
        </w:trPr>
        <w:tc>
          <w:tcPr>
            <w:tcW w:w="8364" w:type="dxa"/>
            <w:tcBorders>
              <w:top w:val="single" w:sz="4" w:space="0" w:color="auto"/>
              <w:left w:val="single" w:sz="4" w:space="0" w:color="auto"/>
              <w:bottom w:val="single" w:sz="4" w:space="0" w:color="auto"/>
              <w:right w:val="single" w:sz="4" w:space="0" w:color="auto"/>
            </w:tcBorders>
            <w:hideMark/>
          </w:tcPr>
          <w:p w:rsidR="00373300" w:rsidRPr="00373300" w:rsidRDefault="00373300" w:rsidP="00373300">
            <w:pPr>
              <w:rPr>
                <w:rFonts w:ascii="Times New Roman" w:hAnsi="Times New Roman"/>
                <w:sz w:val="24"/>
                <w:szCs w:val="24"/>
              </w:rPr>
            </w:pPr>
            <w:r w:rsidRPr="00373300">
              <w:rPr>
                <w:rFonts w:ascii="Times New Roman" w:hAnsi="Times New Roman"/>
                <w:sz w:val="24"/>
                <w:szCs w:val="24"/>
              </w:rPr>
              <w:t xml:space="preserve">Образовательная деятельность, осуществляемая процессе организации различных видов деятельности (образовательные ситуации на игровой основе) / </w:t>
            </w:r>
            <w:r w:rsidRPr="00373300">
              <w:rPr>
                <w:rFonts w:ascii="Times New Roman" w:hAnsi="Times New Roman"/>
                <w:i/>
                <w:sz w:val="24"/>
                <w:szCs w:val="24"/>
              </w:rPr>
              <w:t>Турыдан-туры белем бирүче эшчәнлеге</w:t>
            </w:r>
          </w:p>
        </w:tc>
        <w:tc>
          <w:tcPr>
            <w:tcW w:w="1133" w:type="dxa"/>
            <w:tcBorders>
              <w:top w:val="single" w:sz="4" w:space="0" w:color="auto"/>
              <w:left w:val="single" w:sz="4" w:space="0" w:color="auto"/>
              <w:bottom w:val="single" w:sz="4" w:space="0" w:color="auto"/>
              <w:right w:val="single" w:sz="4" w:space="0" w:color="auto"/>
            </w:tcBorders>
            <w:vAlign w:val="center"/>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9</w:t>
            </w:r>
            <w:r w:rsidRPr="00373300">
              <w:rPr>
                <w:rFonts w:ascii="Times New Roman" w:hAnsi="Times New Roman"/>
                <w:sz w:val="24"/>
                <w:szCs w:val="24"/>
                <w:vertAlign w:val="superscript"/>
              </w:rPr>
              <w:t>20</w:t>
            </w:r>
            <w:r w:rsidRPr="00373300">
              <w:rPr>
                <w:rFonts w:ascii="Times New Roman" w:hAnsi="Times New Roman"/>
                <w:sz w:val="24"/>
                <w:szCs w:val="24"/>
              </w:rPr>
              <w:t>-9</w:t>
            </w:r>
            <w:r w:rsidRPr="00373300">
              <w:rPr>
                <w:rFonts w:ascii="Times New Roman" w:hAnsi="Times New Roman"/>
                <w:sz w:val="24"/>
                <w:szCs w:val="24"/>
                <w:vertAlign w:val="superscript"/>
              </w:rPr>
              <w:t>30</w:t>
            </w:r>
          </w:p>
          <w:p w:rsidR="00373300" w:rsidRPr="00373300" w:rsidRDefault="00373300" w:rsidP="00373300">
            <w:pPr>
              <w:jc w:val="center"/>
              <w:rPr>
                <w:rFonts w:ascii="Times New Roman" w:hAnsi="Times New Roman"/>
                <w:sz w:val="24"/>
                <w:szCs w:val="24"/>
              </w:rPr>
            </w:pPr>
          </w:p>
        </w:tc>
      </w:tr>
      <w:tr w:rsidR="00373300" w:rsidRPr="00373300" w:rsidTr="00373300">
        <w:trPr>
          <w:trHeight w:val="125"/>
        </w:trPr>
        <w:tc>
          <w:tcPr>
            <w:tcW w:w="8364" w:type="dxa"/>
            <w:tcBorders>
              <w:top w:val="single" w:sz="4" w:space="0" w:color="auto"/>
              <w:left w:val="single" w:sz="4" w:space="0" w:color="auto"/>
              <w:bottom w:val="single" w:sz="4" w:space="0" w:color="auto"/>
              <w:right w:val="single" w:sz="4" w:space="0" w:color="auto"/>
            </w:tcBorders>
            <w:hideMark/>
          </w:tcPr>
          <w:p w:rsidR="00373300" w:rsidRPr="00373300" w:rsidRDefault="00373300" w:rsidP="00373300">
            <w:pPr>
              <w:rPr>
                <w:rFonts w:ascii="Times New Roman" w:hAnsi="Times New Roman"/>
                <w:sz w:val="24"/>
                <w:szCs w:val="24"/>
              </w:rPr>
            </w:pPr>
            <w:r w:rsidRPr="00373300">
              <w:rPr>
                <w:rFonts w:ascii="Times New Roman" w:hAnsi="Times New Roman"/>
                <w:sz w:val="24"/>
                <w:szCs w:val="24"/>
              </w:rPr>
              <w:t xml:space="preserve">Второй завтрак/ </w:t>
            </w:r>
            <w:r w:rsidRPr="00373300">
              <w:rPr>
                <w:rFonts w:ascii="Times New Roman" w:hAnsi="Times New Roman"/>
                <w:i/>
                <w:sz w:val="24"/>
                <w:szCs w:val="24"/>
              </w:rPr>
              <w:t>Икенче иртәнге аш</w:t>
            </w:r>
          </w:p>
        </w:tc>
        <w:tc>
          <w:tcPr>
            <w:tcW w:w="1133" w:type="dxa"/>
            <w:tcBorders>
              <w:top w:val="single" w:sz="4" w:space="0" w:color="auto"/>
              <w:left w:val="single" w:sz="4" w:space="0" w:color="auto"/>
              <w:bottom w:val="single" w:sz="4" w:space="0" w:color="auto"/>
              <w:right w:val="single" w:sz="4" w:space="0" w:color="auto"/>
            </w:tcBorders>
            <w:vAlign w:val="center"/>
            <w:hideMark/>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9</w:t>
            </w:r>
            <w:r w:rsidRPr="00373300">
              <w:rPr>
                <w:rFonts w:ascii="Times New Roman" w:hAnsi="Times New Roman"/>
                <w:sz w:val="24"/>
                <w:szCs w:val="24"/>
                <w:vertAlign w:val="superscript"/>
              </w:rPr>
              <w:t>30</w:t>
            </w:r>
            <w:r w:rsidRPr="00373300">
              <w:rPr>
                <w:rFonts w:ascii="Times New Roman" w:hAnsi="Times New Roman"/>
                <w:sz w:val="24"/>
                <w:szCs w:val="24"/>
              </w:rPr>
              <w:t>-9</w:t>
            </w:r>
            <w:r w:rsidRPr="00373300">
              <w:rPr>
                <w:rFonts w:ascii="Times New Roman" w:hAnsi="Times New Roman"/>
                <w:sz w:val="24"/>
                <w:szCs w:val="24"/>
                <w:vertAlign w:val="superscript"/>
              </w:rPr>
              <w:t>40</w:t>
            </w:r>
          </w:p>
        </w:tc>
      </w:tr>
      <w:tr w:rsidR="00373300" w:rsidRPr="00373300" w:rsidTr="00373300">
        <w:trPr>
          <w:trHeight w:val="218"/>
        </w:trPr>
        <w:tc>
          <w:tcPr>
            <w:tcW w:w="8364" w:type="dxa"/>
            <w:tcBorders>
              <w:top w:val="single" w:sz="4" w:space="0" w:color="auto"/>
              <w:left w:val="single" w:sz="4" w:space="0" w:color="auto"/>
              <w:bottom w:val="single" w:sz="4" w:space="0" w:color="auto"/>
              <w:right w:val="single" w:sz="4" w:space="0" w:color="auto"/>
            </w:tcBorders>
            <w:hideMark/>
          </w:tcPr>
          <w:p w:rsidR="00373300" w:rsidRPr="00373300" w:rsidRDefault="00373300" w:rsidP="00373300">
            <w:pPr>
              <w:rPr>
                <w:rFonts w:ascii="Times New Roman" w:hAnsi="Times New Roman"/>
                <w:sz w:val="24"/>
                <w:szCs w:val="24"/>
              </w:rPr>
            </w:pPr>
            <w:r w:rsidRPr="00373300">
              <w:rPr>
                <w:rFonts w:ascii="Times New Roman" w:hAnsi="Times New Roman"/>
                <w:sz w:val="24"/>
                <w:szCs w:val="24"/>
              </w:rPr>
              <w:t>Подготовка к прогулке, прогулка /</w:t>
            </w:r>
            <w:r w:rsidRPr="00373300">
              <w:rPr>
                <w:rFonts w:ascii="Times New Roman" w:hAnsi="Times New Roman"/>
                <w:i/>
                <w:sz w:val="24"/>
                <w:szCs w:val="24"/>
              </w:rPr>
              <w:t>Урамга чыгарга хәзерлек, һавада булу</w:t>
            </w:r>
          </w:p>
        </w:tc>
        <w:tc>
          <w:tcPr>
            <w:tcW w:w="1133" w:type="dxa"/>
            <w:tcBorders>
              <w:top w:val="single" w:sz="4" w:space="0" w:color="auto"/>
              <w:left w:val="single" w:sz="4" w:space="0" w:color="auto"/>
              <w:bottom w:val="single" w:sz="4" w:space="0" w:color="auto"/>
              <w:right w:val="single" w:sz="4" w:space="0" w:color="auto"/>
            </w:tcBorders>
            <w:vAlign w:val="center"/>
            <w:hideMark/>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9</w:t>
            </w:r>
            <w:r w:rsidRPr="00373300">
              <w:rPr>
                <w:rFonts w:ascii="Times New Roman" w:hAnsi="Times New Roman"/>
                <w:sz w:val="24"/>
                <w:szCs w:val="24"/>
                <w:vertAlign w:val="superscript"/>
              </w:rPr>
              <w:t>40</w:t>
            </w:r>
            <w:r w:rsidRPr="00373300">
              <w:rPr>
                <w:rFonts w:ascii="Times New Roman" w:hAnsi="Times New Roman"/>
                <w:sz w:val="24"/>
                <w:szCs w:val="24"/>
              </w:rPr>
              <w:t>-11</w:t>
            </w:r>
            <w:r w:rsidRPr="00373300">
              <w:rPr>
                <w:rFonts w:ascii="Times New Roman" w:hAnsi="Times New Roman"/>
                <w:sz w:val="24"/>
                <w:szCs w:val="24"/>
                <w:vertAlign w:val="superscript"/>
              </w:rPr>
              <w:t>00</w:t>
            </w:r>
          </w:p>
        </w:tc>
      </w:tr>
      <w:tr w:rsidR="00373300" w:rsidRPr="00373300" w:rsidTr="00373300">
        <w:trPr>
          <w:trHeight w:val="436"/>
        </w:trPr>
        <w:tc>
          <w:tcPr>
            <w:tcW w:w="8364" w:type="dxa"/>
            <w:tcBorders>
              <w:top w:val="single" w:sz="4" w:space="0" w:color="auto"/>
              <w:left w:val="single" w:sz="4" w:space="0" w:color="auto"/>
              <w:bottom w:val="single" w:sz="4" w:space="0" w:color="auto"/>
              <w:right w:val="single" w:sz="4" w:space="0" w:color="auto"/>
            </w:tcBorders>
            <w:hideMark/>
          </w:tcPr>
          <w:p w:rsidR="00373300" w:rsidRPr="00373300" w:rsidRDefault="00373300" w:rsidP="00373300">
            <w:pPr>
              <w:rPr>
                <w:rFonts w:ascii="Times New Roman" w:hAnsi="Times New Roman"/>
                <w:sz w:val="24"/>
                <w:szCs w:val="24"/>
              </w:rPr>
            </w:pPr>
            <w:r w:rsidRPr="00373300">
              <w:rPr>
                <w:rFonts w:ascii="Times New Roman" w:hAnsi="Times New Roman"/>
                <w:sz w:val="24"/>
                <w:szCs w:val="24"/>
              </w:rPr>
              <w:t xml:space="preserve">Возвращение с прогулки, самостоятельная деятельность, подготовка к обеду/ </w:t>
            </w:r>
            <w:r w:rsidRPr="00373300">
              <w:rPr>
                <w:rFonts w:ascii="Times New Roman" w:hAnsi="Times New Roman"/>
                <w:i/>
                <w:sz w:val="24"/>
                <w:szCs w:val="24"/>
              </w:rPr>
              <w:t xml:space="preserve">Көндезге ашка әзерләнү </w:t>
            </w:r>
          </w:p>
        </w:tc>
        <w:tc>
          <w:tcPr>
            <w:tcW w:w="1133" w:type="dxa"/>
            <w:tcBorders>
              <w:top w:val="single" w:sz="4" w:space="0" w:color="auto"/>
              <w:left w:val="single" w:sz="4" w:space="0" w:color="auto"/>
              <w:bottom w:val="single" w:sz="4" w:space="0" w:color="auto"/>
              <w:right w:val="single" w:sz="4" w:space="0" w:color="auto"/>
            </w:tcBorders>
            <w:vAlign w:val="center"/>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11</w:t>
            </w:r>
            <w:r w:rsidRPr="00373300">
              <w:rPr>
                <w:rFonts w:ascii="Times New Roman" w:hAnsi="Times New Roman"/>
                <w:sz w:val="24"/>
                <w:szCs w:val="24"/>
                <w:vertAlign w:val="superscript"/>
              </w:rPr>
              <w:t>00</w:t>
            </w:r>
            <w:r w:rsidRPr="00373300">
              <w:rPr>
                <w:rFonts w:ascii="Times New Roman" w:hAnsi="Times New Roman"/>
                <w:sz w:val="24"/>
                <w:szCs w:val="24"/>
              </w:rPr>
              <w:t>-11</w:t>
            </w:r>
            <w:r w:rsidRPr="00373300">
              <w:rPr>
                <w:rFonts w:ascii="Times New Roman" w:hAnsi="Times New Roman"/>
                <w:sz w:val="24"/>
                <w:szCs w:val="24"/>
                <w:vertAlign w:val="superscript"/>
              </w:rPr>
              <w:t>20</w:t>
            </w:r>
          </w:p>
          <w:p w:rsidR="00373300" w:rsidRPr="00373300" w:rsidRDefault="00373300" w:rsidP="00373300">
            <w:pPr>
              <w:jc w:val="center"/>
              <w:rPr>
                <w:rFonts w:ascii="Times New Roman" w:hAnsi="Times New Roman"/>
                <w:sz w:val="24"/>
                <w:szCs w:val="24"/>
              </w:rPr>
            </w:pPr>
          </w:p>
        </w:tc>
      </w:tr>
      <w:tr w:rsidR="00373300" w:rsidRPr="00373300" w:rsidTr="00373300">
        <w:trPr>
          <w:trHeight w:val="218"/>
        </w:trPr>
        <w:tc>
          <w:tcPr>
            <w:tcW w:w="8364" w:type="dxa"/>
            <w:tcBorders>
              <w:top w:val="single" w:sz="4" w:space="0" w:color="auto"/>
              <w:left w:val="single" w:sz="4" w:space="0" w:color="auto"/>
              <w:bottom w:val="single" w:sz="4" w:space="0" w:color="auto"/>
              <w:right w:val="single" w:sz="4" w:space="0" w:color="auto"/>
            </w:tcBorders>
            <w:hideMark/>
          </w:tcPr>
          <w:p w:rsidR="00373300" w:rsidRPr="00373300" w:rsidRDefault="00373300" w:rsidP="00373300">
            <w:pPr>
              <w:rPr>
                <w:rFonts w:ascii="Times New Roman" w:hAnsi="Times New Roman"/>
                <w:sz w:val="24"/>
                <w:szCs w:val="24"/>
              </w:rPr>
            </w:pPr>
            <w:r w:rsidRPr="00373300">
              <w:rPr>
                <w:rFonts w:ascii="Times New Roman" w:hAnsi="Times New Roman"/>
                <w:sz w:val="24"/>
                <w:szCs w:val="24"/>
              </w:rPr>
              <w:t>Обед/</w:t>
            </w:r>
            <w:r w:rsidRPr="00373300">
              <w:rPr>
                <w:rFonts w:ascii="Times New Roman" w:hAnsi="Times New Roman"/>
                <w:i/>
                <w:sz w:val="24"/>
                <w:szCs w:val="24"/>
              </w:rPr>
              <w:t xml:space="preserve"> Көндезге аш</w:t>
            </w:r>
          </w:p>
        </w:tc>
        <w:tc>
          <w:tcPr>
            <w:tcW w:w="1133" w:type="dxa"/>
            <w:tcBorders>
              <w:top w:val="single" w:sz="4" w:space="0" w:color="auto"/>
              <w:left w:val="single" w:sz="4" w:space="0" w:color="auto"/>
              <w:bottom w:val="single" w:sz="4" w:space="0" w:color="auto"/>
              <w:right w:val="single" w:sz="4" w:space="0" w:color="auto"/>
            </w:tcBorders>
            <w:vAlign w:val="center"/>
            <w:hideMark/>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11</w:t>
            </w:r>
            <w:r w:rsidRPr="00373300">
              <w:rPr>
                <w:rFonts w:ascii="Times New Roman" w:hAnsi="Times New Roman"/>
                <w:sz w:val="24"/>
                <w:szCs w:val="24"/>
                <w:vertAlign w:val="superscript"/>
              </w:rPr>
              <w:t>20</w:t>
            </w:r>
            <w:r w:rsidRPr="00373300">
              <w:rPr>
                <w:rFonts w:ascii="Times New Roman" w:hAnsi="Times New Roman"/>
                <w:sz w:val="24"/>
                <w:szCs w:val="24"/>
              </w:rPr>
              <w:t>-11</w:t>
            </w:r>
            <w:r w:rsidRPr="00373300">
              <w:rPr>
                <w:rFonts w:ascii="Times New Roman" w:hAnsi="Times New Roman"/>
                <w:sz w:val="24"/>
                <w:szCs w:val="24"/>
                <w:vertAlign w:val="superscript"/>
              </w:rPr>
              <w:t>50</w:t>
            </w:r>
          </w:p>
        </w:tc>
      </w:tr>
      <w:tr w:rsidR="00373300" w:rsidRPr="00373300" w:rsidTr="00373300">
        <w:trPr>
          <w:trHeight w:val="330"/>
        </w:trPr>
        <w:tc>
          <w:tcPr>
            <w:tcW w:w="8364" w:type="dxa"/>
            <w:tcBorders>
              <w:top w:val="single" w:sz="4" w:space="0" w:color="auto"/>
              <w:left w:val="single" w:sz="4" w:space="0" w:color="auto"/>
              <w:bottom w:val="single" w:sz="4" w:space="0" w:color="auto"/>
              <w:right w:val="single" w:sz="4" w:space="0" w:color="auto"/>
            </w:tcBorders>
            <w:hideMark/>
          </w:tcPr>
          <w:p w:rsidR="00373300" w:rsidRPr="00373300" w:rsidRDefault="00373300" w:rsidP="00373300">
            <w:pPr>
              <w:rPr>
                <w:rFonts w:ascii="Times New Roman" w:hAnsi="Times New Roman"/>
                <w:sz w:val="24"/>
                <w:szCs w:val="24"/>
              </w:rPr>
            </w:pPr>
            <w:r w:rsidRPr="00373300">
              <w:rPr>
                <w:rFonts w:ascii="Times New Roman" w:hAnsi="Times New Roman"/>
                <w:sz w:val="24"/>
                <w:szCs w:val="24"/>
              </w:rPr>
              <w:t>Подготовка ко сну. Дневной сон /</w:t>
            </w:r>
            <w:r w:rsidRPr="00373300">
              <w:rPr>
                <w:rFonts w:ascii="Times New Roman" w:hAnsi="Times New Roman"/>
                <w:i/>
                <w:sz w:val="24"/>
                <w:szCs w:val="24"/>
              </w:rPr>
              <w:t>Йокыга әзерләнү, көндезге  йокы</w:t>
            </w:r>
          </w:p>
        </w:tc>
        <w:tc>
          <w:tcPr>
            <w:tcW w:w="1133" w:type="dxa"/>
            <w:tcBorders>
              <w:top w:val="single" w:sz="4" w:space="0" w:color="auto"/>
              <w:left w:val="single" w:sz="4" w:space="0" w:color="auto"/>
              <w:bottom w:val="single" w:sz="4" w:space="0" w:color="auto"/>
              <w:right w:val="single" w:sz="4" w:space="0" w:color="auto"/>
            </w:tcBorders>
            <w:vAlign w:val="center"/>
            <w:hideMark/>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11</w:t>
            </w:r>
            <w:r w:rsidRPr="00373300">
              <w:rPr>
                <w:rFonts w:ascii="Times New Roman" w:hAnsi="Times New Roman"/>
                <w:sz w:val="24"/>
                <w:szCs w:val="24"/>
                <w:vertAlign w:val="superscript"/>
              </w:rPr>
              <w:t>50</w:t>
            </w:r>
            <w:r w:rsidRPr="00373300">
              <w:rPr>
                <w:rFonts w:ascii="Times New Roman" w:hAnsi="Times New Roman"/>
                <w:sz w:val="24"/>
                <w:szCs w:val="24"/>
              </w:rPr>
              <w:t>-15</w:t>
            </w:r>
            <w:r w:rsidRPr="00373300">
              <w:rPr>
                <w:rFonts w:ascii="Times New Roman" w:hAnsi="Times New Roman"/>
                <w:sz w:val="24"/>
                <w:szCs w:val="24"/>
                <w:vertAlign w:val="superscript"/>
              </w:rPr>
              <w:t>00</w:t>
            </w:r>
          </w:p>
        </w:tc>
      </w:tr>
      <w:tr w:rsidR="00373300" w:rsidRPr="00373300" w:rsidTr="00373300">
        <w:trPr>
          <w:trHeight w:val="324"/>
        </w:trPr>
        <w:tc>
          <w:tcPr>
            <w:tcW w:w="8364" w:type="dxa"/>
            <w:tcBorders>
              <w:top w:val="single" w:sz="4" w:space="0" w:color="auto"/>
              <w:left w:val="single" w:sz="4" w:space="0" w:color="auto"/>
              <w:bottom w:val="single" w:sz="4" w:space="0" w:color="auto"/>
              <w:right w:val="single" w:sz="4" w:space="0" w:color="auto"/>
            </w:tcBorders>
            <w:hideMark/>
          </w:tcPr>
          <w:p w:rsidR="00373300" w:rsidRPr="00373300" w:rsidRDefault="00373300" w:rsidP="00373300">
            <w:pPr>
              <w:rPr>
                <w:rFonts w:ascii="Times New Roman" w:hAnsi="Times New Roman"/>
                <w:sz w:val="24"/>
                <w:szCs w:val="24"/>
              </w:rPr>
            </w:pPr>
            <w:r w:rsidRPr="00373300">
              <w:rPr>
                <w:rFonts w:ascii="Times New Roman" w:hAnsi="Times New Roman"/>
                <w:sz w:val="24"/>
                <w:szCs w:val="24"/>
              </w:rPr>
              <w:t xml:space="preserve">Постепенный подъём, закаливающие процедуры, гимнастика после сна, санитарно-гигиенические процедуры/ </w:t>
            </w:r>
            <w:r w:rsidRPr="00373300">
              <w:rPr>
                <w:rFonts w:ascii="Times New Roman" w:hAnsi="Times New Roman"/>
                <w:i/>
                <w:sz w:val="24"/>
                <w:szCs w:val="24"/>
              </w:rPr>
              <w:t>Йокыдан уяту , йокыдан соң гимнастика, һава һәм су процедуралары</w:t>
            </w:r>
          </w:p>
        </w:tc>
        <w:tc>
          <w:tcPr>
            <w:tcW w:w="1133" w:type="dxa"/>
            <w:tcBorders>
              <w:top w:val="single" w:sz="4" w:space="0" w:color="auto"/>
              <w:left w:val="single" w:sz="4" w:space="0" w:color="auto"/>
              <w:bottom w:val="single" w:sz="4" w:space="0" w:color="auto"/>
              <w:right w:val="single" w:sz="4" w:space="0" w:color="auto"/>
            </w:tcBorders>
            <w:vAlign w:val="center"/>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15</w:t>
            </w:r>
            <w:r w:rsidRPr="00373300">
              <w:rPr>
                <w:rFonts w:ascii="Times New Roman" w:hAnsi="Times New Roman"/>
                <w:sz w:val="24"/>
                <w:szCs w:val="24"/>
                <w:vertAlign w:val="superscript"/>
              </w:rPr>
              <w:t>00</w:t>
            </w:r>
            <w:r w:rsidRPr="00373300">
              <w:rPr>
                <w:rFonts w:ascii="Times New Roman" w:hAnsi="Times New Roman"/>
                <w:sz w:val="24"/>
                <w:szCs w:val="24"/>
              </w:rPr>
              <w:t>-15</w:t>
            </w:r>
            <w:r w:rsidRPr="00373300">
              <w:rPr>
                <w:rFonts w:ascii="Times New Roman" w:hAnsi="Times New Roman"/>
                <w:sz w:val="24"/>
                <w:szCs w:val="24"/>
                <w:vertAlign w:val="superscript"/>
              </w:rPr>
              <w:t>15</w:t>
            </w:r>
          </w:p>
          <w:p w:rsidR="00373300" w:rsidRPr="00373300" w:rsidRDefault="00373300" w:rsidP="00373300">
            <w:pPr>
              <w:jc w:val="center"/>
              <w:rPr>
                <w:rFonts w:ascii="Times New Roman" w:hAnsi="Times New Roman"/>
                <w:sz w:val="24"/>
                <w:szCs w:val="24"/>
              </w:rPr>
            </w:pPr>
          </w:p>
        </w:tc>
      </w:tr>
      <w:tr w:rsidR="00373300" w:rsidRPr="00373300" w:rsidTr="00373300">
        <w:trPr>
          <w:trHeight w:val="242"/>
        </w:trPr>
        <w:tc>
          <w:tcPr>
            <w:tcW w:w="8364" w:type="dxa"/>
            <w:tcBorders>
              <w:top w:val="single" w:sz="4" w:space="0" w:color="auto"/>
              <w:left w:val="single" w:sz="4" w:space="0" w:color="auto"/>
              <w:bottom w:val="single" w:sz="4" w:space="0" w:color="auto"/>
              <w:right w:val="single" w:sz="4" w:space="0" w:color="auto"/>
            </w:tcBorders>
            <w:hideMark/>
          </w:tcPr>
          <w:p w:rsidR="00373300" w:rsidRPr="00373300" w:rsidRDefault="00373300" w:rsidP="00373300">
            <w:pPr>
              <w:rPr>
                <w:rFonts w:ascii="Times New Roman" w:hAnsi="Times New Roman"/>
                <w:sz w:val="24"/>
                <w:szCs w:val="24"/>
              </w:rPr>
            </w:pPr>
            <w:r w:rsidRPr="00373300">
              <w:rPr>
                <w:rFonts w:ascii="Times New Roman" w:hAnsi="Times New Roman"/>
                <w:sz w:val="24"/>
                <w:szCs w:val="24"/>
              </w:rPr>
              <w:t>Самостоятельная деятельность детей. Подготовка к полднику. /</w:t>
            </w:r>
            <w:r w:rsidRPr="00373300">
              <w:rPr>
                <w:rFonts w:ascii="Times New Roman" w:hAnsi="Times New Roman"/>
                <w:i/>
                <w:sz w:val="24"/>
                <w:szCs w:val="24"/>
              </w:rPr>
              <w:t xml:space="preserve"> Төшке ашка әзерләнү</w:t>
            </w:r>
          </w:p>
        </w:tc>
        <w:tc>
          <w:tcPr>
            <w:tcW w:w="1133" w:type="dxa"/>
            <w:tcBorders>
              <w:top w:val="single" w:sz="4" w:space="0" w:color="auto"/>
              <w:left w:val="single" w:sz="4" w:space="0" w:color="auto"/>
              <w:bottom w:val="single" w:sz="4" w:space="0" w:color="auto"/>
              <w:right w:val="single" w:sz="4" w:space="0" w:color="auto"/>
            </w:tcBorders>
            <w:vAlign w:val="center"/>
            <w:hideMark/>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15</w:t>
            </w:r>
            <w:r w:rsidRPr="00373300">
              <w:rPr>
                <w:rFonts w:ascii="Times New Roman" w:hAnsi="Times New Roman"/>
                <w:sz w:val="24"/>
                <w:szCs w:val="24"/>
                <w:vertAlign w:val="superscript"/>
              </w:rPr>
              <w:t>15</w:t>
            </w:r>
            <w:r w:rsidRPr="00373300">
              <w:rPr>
                <w:rFonts w:ascii="Times New Roman" w:hAnsi="Times New Roman"/>
                <w:sz w:val="24"/>
                <w:szCs w:val="24"/>
              </w:rPr>
              <w:t>-15</w:t>
            </w:r>
            <w:r w:rsidRPr="00373300">
              <w:rPr>
                <w:rFonts w:ascii="Times New Roman" w:hAnsi="Times New Roman"/>
                <w:sz w:val="24"/>
                <w:szCs w:val="24"/>
                <w:vertAlign w:val="superscript"/>
              </w:rPr>
              <w:t>30</w:t>
            </w:r>
          </w:p>
        </w:tc>
      </w:tr>
      <w:tr w:rsidR="00373300" w:rsidRPr="00373300" w:rsidTr="00373300">
        <w:trPr>
          <w:trHeight w:val="113"/>
        </w:trPr>
        <w:tc>
          <w:tcPr>
            <w:tcW w:w="8364" w:type="dxa"/>
            <w:tcBorders>
              <w:top w:val="single" w:sz="4" w:space="0" w:color="auto"/>
              <w:left w:val="single" w:sz="4" w:space="0" w:color="auto"/>
              <w:bottom w:val="single" w:sz="4" w:space="0" w:color="auto"/>
              <w:right w:val="single" w:sz="4" w:space="0" w:color="auto"/>
            </w:tcBorders>
            <w:hideMark/>
          </w:tcPr>
          <w:p w:rsidR="00373300" w:rsidRPr="00373300" w:rsidRDefault="00373300" w:rsidP="00373300">
            <w:pPr>
              <w:rPr>
                <w:rFonts w:ascii="Times New Roman" w:hAnsi="Times New Roman"/>
                <w:sz w:val="24"/>
                <w:szCs w:val="24"/>
              </w:rPr>
            </w:pPr>
            <w:r w:rsidRPr="00373300">
              <w:rPr>
                <w:rFonts w:ascii="Times New Roman" w:hAnsi="Times New Roman"/>
                <w:sz w:val="24"/>
                <w:szCs w:val="24"/>
              </w:rPr>
              <w:t>Полдник /</w:t>
            </w:r>
            <w:r w:rsidRPr="00373300">
              <w:rPr>
                <w:rFonts w:ascii="Times New Roman" w:hAnsi="Times New Roman"/>
                <w:i/>
                <w:sz w:val="24"/>
                <w:szCs w:val="24"/>
              </w:rPr>
              <w:t>Төшке аш</w:t>
            </w:r>
          </w:p>
        </w:tc>
        <w:tc>
          <w:tcPr>
            <w:tcW w:w="1133" w:type="dxa"/>
            <w:tcBorders>
              <w:top w:val="single" w:sz="4" w:space="0" w:color="auto"/>
              <w:left w:val="single" w:sz="4" w:space="0" w:color="auto"/>
              <w:bottom w:val="single" w:sz="4" w:space="0" w:color="auto"/>
              <w:right w:val="single" w:sz="4" w:space="0" w:color="auto"/>
            </w:tcBorders>
            <w:vAlign w:val="center"/>
            <w:hideMark/>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15</w:t>
            </w:r>
            <w:r w:rsidRPr="00373300">
              <w:rPr>
                <w:rFonts w:ascii="Times New Roman" w:hAnsi="Times New Roman"/>
                <w:sz w:val="24"/>
                <w:szCs w:val="24"/>
                <w:vertAlign w:val="superscript"/>
              </w:rPr>
              <w:t>30</w:t>
            </w:r>
            <w:r w:rsidRPr="00373300">
              <w:rPr>
                <w:rFonts w:ascii="Times New Roman" w:hAnsi="Times New Roman"/>
                <w:sz w:val="24"/>
                <w:szCs w:val="24"/>
              </w:rPr>
              <w:t>-15</w:t>
            </w:r>
            <w:r w:rsidRPr="00373300">
              <w:rPr>
                <w:rFonts w:ascii="Times New Roman" w:hAnsi="Times New Roman"/>
                <w:sz w:val="24"/>
                <w:szCs w:val="24"/>
                <w:vertAlign w:val="superscript"/>
              </w:rPr>
              <w:t>50</w:t>
            </w:r>
          </w:p>
        </w:tc>
      </w:tr>
      <w:tr w:rsidR="00373300" w:rsidRPr="00373300" w:rsidTr="00373300">
        <w:trPr>
          <w:trHeight w:val="113"/>
        </w:trPr>
        <w:tc>
          <w:tcPr>
            <w:tcW w:w="8364" w:type="dxa"/>
            <w:tcBorders>
              <w:top w:val="single" w:sz="4" w:space="0" w:color="auto"/>
              <w:left w:val="single" w:sz="4" w:space="0" w:color="auto"/>
              <w:bottom w:val="single" w:sz="4" w:space="0" w:color="auto"/>
              <w:right w:val="single" w:sz="4" w:space="0" w:color="auto"/>
            </w:tcBorders>
            <w:hideMark/>
          </w:tcPr>
          <w:p w:rsidR="00373300" w:rsidRPr="00373300" w:rsidRDefault="00373300" w:rsidP="00373300">
            <w:pPr>
              <w:rPr>
                <w:rFonts w:ascii="Times New Roman" w:hAnsi="Times New Roman"/>
                <w:sz w:val="24"/>
                <w:szCs w:val="24"/>
              </w:rPr>
            </w:pPr>
            <w:r w:rsidRPr="00373300">
              <w:rPr>
                <w:rFonts w:ascii="Times New Roman" w:hAnsi="Times New Roman"/>
                <w:sz w:val="24"/>
                <w:szCs w:val="24"/>
              </w:rPr>
              <w:t>Индивидуальное общение воспитателя с детьми, самостоятельная деятельность / У</w:t>
            </w:r>
            <w:r w:rsidRPr="00373300">
              <w:rPr>
                <w:rFonts w:ascii="Times New Roman" w:hAnsi="Times New Roman"/>
                <w:i/>
                <w:sz w:val="24"/>
                <w:szCs w:val="24"/>
              </w:rPr>
              <w:t>еннар, мөстәкыйль эшчәнлек.</w:t>
            </w:r>
          </w:p>
        </w:tc>
        <w:tc>
          <w:tcPr>
            <w:tcW w:w="1133" w:type="dxa"/>
            <w:tcBorders>
              <w:top w:val="single" w:sz="4" w:space="0" w:color="auto"/>
              <w:left w:val="single" w:sz="4" w:space="0" w:color="auto"/>
              <w:bottom w:val="single" w:sz="4" w:space="0" w:color="auto"/>
              <w:right w:val="single" w:sz="4" w:space="0" w:color="auto"/>
            </w:tcBorders>
            <w:vAlign w:val="center"/>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15</w:t>
            </w:r>
            <w:r w:rsidRPr="00373300">
              <w:rPr>
                <w:rFonts w:ascii="Times New Roman" w:hAnsi="Times New Roman"/>
                <w:sz w:val="24"/>
                <w:szCs w:val="24"/>
                <w:vertAlign w:val="superscript"/>
              </w:rPr>
              <w:t>50</w:t>
            </w:r>
            <w:r w:rsidRPr="00373300">
              <w:rPr>
                <w:rFonts w:ascii="Times New Roman" w:hAnsi="Times New Roman"/>
                <w:sz w:val="24"/>
                <w:szCs w:val="24"/>
              </w:rPr>
              <w:t>-16</w:t>
            </w:r>
            <w:r w:rsidRPr="00373300">
              <w:rPr>
                <w:rFonts w:ascii="Times New Roman" w:hAnsi="Times New Roman"/>
                <w:sz w:val="24"/>
                <w:szCs w:val="24"/>
                <w:vertAlign w:val="superscript"/>
              </w:rPr>
              <w:t>00</w:t>
            </w:r>
          </w:p>
          <w:p w:rsidR="00373300" w:rsidRPr="00373300" w:rsidRDefault="00373300" w:rsidP="00373300">
            <w:pPr>
              <w:jc w:val="center"/>
              <w:rPr>
                <w:rFonts w:ascii="Times New Roman" w:hAnsi="Times New Roman"/>
                <w:sz w:val="24"/>
                <w:szCs w:val="24"/>
              </w:rPr>
            </w:pPr>
          </w:p>
        </w:tc>
      </w:tr>
      <w:tr w:rsidR="00373300" w:rsidRPr="00373300" w:rsidTr="00373300">
        <w:trPr>
          <w:trHeight w:val="324"/>
        </w:trPr>
        <w:tc>
          <w:tcPr>
            <w:tcW w:w="8364" w:type="dxa"/>
            <w:tcBorders>
              <w:top w:val="single" w:sz="4" w:space="0" w:color="auto"/>
              <w:left w:val="single" w:sz="4" w:space="0" w:color="auto"/>
              <w:bottom w:val="single" w:sz="4" w:space="0" w:color="auto"/>
              <w:right w:val="single" w:sz="4" w:space="0" w:color="auto"/>
            </w:tcBorders>
            <w:hideMark/>
          </w:tcPr>
          <w:p w:rsidR="00373300" w:rsidRPr="00373300" w:rsidRDefault="00373300" w:rsidP="00373300">
            <w:pPr>
              <w:rPr>
                <w:rFonts w:ascii="Times New Roman" w:hAnsi="Times New Roman"/>
                <w:sz w:val="24"/>
                <w:szCs w:val="24"/>
              </w:rPr>
            </w:pPr>
            <w:r w:rsidRPr="00373300">
              <w:rPr>
                <w:rFonts w:ascii="Times New Roman" w:hAnsi="Times New Roman"/>
                <w:sz w:val="24"/>
                <w:szCs w:val="24"/>
              </w:rPr>
              <w:t xml:space="preserve">ООД, игровая деятельность, чтение худ.литературы, кружки/ </w:t>
            </w:r>
            <w:r w:rsidRPr="00373300">
              <w:rPr>
                <w:rFonts w:ascii="Times New Roman" w:hAnsi="Times New Roman"/>
                <w:i/>
                <w:sz w:val="24"/>
                <w:szCs w:val="24"/>
              </w:rPr>
              <w:t>Уеннар, мөстәкыйль эшчәнлек.</w:t>
            </w:r>
          </w:p>
        </w:tc>
        <w:tc>
          <w:tcPr>
            <w:tcW w:w="1133" w:type="dxa"/>
            <w:tcBorders>
              <w:top w:val="single" w:sz="4" w:space="0" w:color="auto"/>
              <w:left w:val="single" w:sz="4" w:space="0" w:color="auto"/>
              <w:bottom w:val="single" w:sz="4" w:space="0" w:color="auto"/>
              <w:right w:val="single" w:sz="4" w:space="0" w:color="auto"/>
            </w:tcBorders>
            <w:vAlign w:val="center"/>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16</w:t>
            </w:r>
            <w:r w:rsidRPr="00373300">
              <w:rPr>
                <w:rFonts w:ascii="Times New Roman" w:hAnsi="Times New Roman"/>
                <w:sz w:val="24"/>
                <w:szCs w:val="24"/>
                <w:vertAlign w:val="superscript"/>
              </w:rPr>
              <w:t>00</w:t>
            </w:r>
            <w:r w:rsidRPr="00373300">
              <w:rPr>
                <w:rFonts w:ascii="Times New Roman" w:hAnsi="Times New Roman"/>
                <w:sz w:val="24"/>
                <w:szCs w:val="24"/>
              </w:rPr>
              <w:t>-16</w:t>
            </w:r>
            <w:r w:rsidRPr="00373300">
              <w:rPr>
                <w:rFonts w:ascii="Times New Roman" w:hAnsi="Times New Roman"/>
                <w:sz w:val="24"/>
                <w:szCs w:val="24"/>
                <w:vertAlign w:val="superscript"/>
              </w:rPr>
              <w:t>20</w:t>
            </w:r>
          </w:p>
          <w:p w:rsidR="00373300" w:rsidRPr="00373300" w:rsidRDefault="00373300" w:rsidP="00373300">
            <w:pPr>
              <w:jc w:val="center"/>
              <w:rPr>
                <w:rFonts w:ascii="Times New Roman" w:hAnsi="Times New Roman"/>
                <w:sz w:val="24"/>
                <w:szCs w:val="24"/>
                <w:vertAlign w:val="superscript"/>
              </w:rPr>
            </w:pPr>
          </w:p>
        </w:tc>
      </w:tr>
      <w:tr w:rsidR="00373300" w:rsidRPr="00373300" w:rsidTr="00373300">
        <w:trPr>
          <w:trHeight w:val="218"/>
        </w:trPr>
        <w:tc>
          <w:tcPr>
            <w:tcW w:w="8364" w:type="dxa"/>
            <w:tcBorders>
              <w:top w:val="single" w:sz="4" w:space="0" w:color="auto"/>
              <w:left w:val="single" w:sz="4" w:space="0" w:color="auto"/>
              <w:bottom w:val="single" w:sz="4" w:space="0" w:color="auto"/>
              <w:right w:val="single" w:sz="4" w:space="0" w:color="auto"/>
            </w:tcBorders>
            <w:hideMark/>
          </w:tcPr>
          <w:p w:rsidR="00373300" w:rsidRPr="00373300" w:rsidRDefault="00373300" w:rsidP="00373300">
            <w:pPr>
              <w:rPr>
                <w:rFonts w:ascii="Times New Roman" w:hAnsi="Times New Roman"/>
                <w:sz w:val="24"/>
                <w:szCs w:val="24"/>
              </w:rPr>
            </w:pPr>
            <w:r w:rsidRPr="00373300">
              <w:rPr>
                <w:rFonts w:ascii="Times New Roman" w:hAnsi="Times New Roman"/>
                <w:sz w:val="24"/>
                <w:szCs w:val="24"/>
              </w:rPr>
              <w:t>Кружки. Подготовка к прогулке. Вечерняя прогулка /</w:t>
            </w:r>
            <w:r w:rsidRPr="00373300">
              <w:rPr>
                <w:rFonts w:ascii="Times New Roman" w:hAnsi="Times New Roman"/>
                <w:i/>
                <w:sz w:val="24"/>
                <w:szCs w:val="24"/>
              </w:rPr>
              <w:t>Урамга чыгарга хәзерлек, һавада булу, уеннар.</w:t>
            </w:r>
          </w:p>
        </w:tc>
        <w:tc>
          <w:tcPr>
            <w:tcW w:w="1133" w:type="dxa"/>
            <w:tcBorders>
              <w:top w:val="single" w:sz="4" w:space="0" w:color="auto"/>
              <w:left w:val="single" w:sz="4" w:space="0" w:color="auto"/>
              <w:bottom w:val="single" w:sz="4" w:space="0" w:color="auto"/>
              <w:right w:val="single" w:sz="4" w:space="0" w:color="auto"/>
            </w:tcBorders>
            <w:vAlign w:val="center"/>
            <w:hideMark/>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16</w:t>
            </w:r>
            <w:r w:rsidRPr="00373300">
              <w:rPr>
                <w:rFonts w:ascii="Times New Roman" w:hAnsi="Times New Roman"/>
                <w:sz w:val="24"/>
                <w:szCs w:val="24"/>
                <w:vertAlign w:val="superscript"/>
              </w:rPr>
              <w:t>20</w:t>
            </w:r>
            <w:r w:rsidRPr="00373300">
              <w:rPr>
                <w:rFonts w:ascii="Times New Roman" w:hAnsi="Times New Roman"/>
                <w:sz w:val="24"/>
                <w:szCs w:val="24"/>
              </w:rPr>
              <w:t>-18</w:t>
            </w:r>
            <w:r w:rsidRPr="00373300">
              <w:rPr>
                <w:rFonts w:ascii="Times New Roman" w:hAnsi="Times New Roman"/>
                <w:sz w:val="24"/>
                <w:szCs w:val="24"/>
                <w:vertAlign w:val="superscript"/>
              </w:rPr>
              <w:t>00</w:t>
            </w:r>
          </w:p>
        </w:tc>
      </w:tr>
      <w:tr w:rsidR="00373300" w:rsidRPr="00373300" w:rsidTr="00373300">
        <w:trPr>
          <w:trHeight w:val="125"/>
        </w:trPr>
        <w:tc>
          <w:tcPr>
            <w:tcW w:w="8364" w:type="dxa"/>
            <w:tcBorders>
              <w:top w:val="single" w:sz="4" w:space="0" w:color="auto"/>
              <w:left w:val="single" w:sz="4" w:space="0" w:color="auto"/>
              <w:bottom w:val="single" w:sz="4" w:space="0" w:color="auto"/>
              <w:right w:val="single" w:sz="4" w:space="0" w:color="auto"/>
            </w:tcBorders>
            <w:hideMark/>
          </w:tcPr>
          <w:p w:rsidR="00373300" w:rsidRPr="00373300" w:rsidRDefault="00373300" w:rsidP="00373300">
            <w:pPr>
              <w:rPr>
                <w:rFonts w:ascii="Times New Roman" w:hAnsi="Times New Roman"/>
                <w:sz w:val="24"/>
                <w:szCs w:val="24"/>
              </w:rPr>
            </w:pPr>
            <w:r w:rsidRPr="00373300">
              <w:rPr>
                <w:rFonts w:ascii="Times New Roman" w:hAnsi="Times New Roman"/>
                <w:sz w:val="24"/>
                <w:szCs w:val="24"/>
              </w:rPr>
              <w:t>Уход детей домой/</w:t>
            </w:r>
            <w:r w:rsidRPr="00373300">
              <w:rPr>
                <w:rFonts w:ascii="Times New Roman" w:hAnsi="Times New Roman"/>
                <w:i/>
                <w:sz w:val="24"/>
                <w:szCs w:val="24"/>
              </w:rPr>
              <w:t xml:space="preserve"> Балаларны өйләренә озату</w:t>
            </w:r>
          </w:p>
        </w:tc>
        <w:tc>
          <w:tcPr>
            <w:tcW w:w="1133" w:type="dxa"/>
            <w:tcBorders>
              <w:top w:val="single" w:sz="4" w:space="0" w:color="auto"/>
              <w:left w:val="single" w:sz="4" w:space="0" w:color="auto"/>
              <w:bottom w:val="single" w:sz="4" w:space="0" w:color="auto"/>
              <w:right w:val="single" w:sz="4" w:space="0" w:color="auto"/>
            </w:tcBorders>
            <w:vAlign w:val="center"/>
            <w:hideMark/>
          </w:tcPr>
          <w:p w:rsidR="00373300" w:rsidRPr="00373300" w:rsidRDefault="00373300" w:rsidP="00373300">
            <w:pPr>
              <w:jc w:val="center"/>
              <w:rPr>
                <w:rFonts w:ascii="Times New Roman" w:hAnsi="Times New Roman"/>
                <w:sz w:val="24"/>
                <w:szCs w:val="24"/>
              </w:rPr>
            </w:pPr>
            <w:r w:rsidRPr="00373300">
              <w:rPr>
                <w:rFonts w:ascii="Times New Roman" w:hAnsi="Times New Roman"/>
                <w:sz w:val="24"/>
                <w:szCs w:val="24"/>
              </w:rPr>
              <w:t>18.00</w:t>
            </w:r>
          </w:p>
        </w:tc>
      </w:tr>
    </w:tbl>
    <w:p w:rsidR="00E77064" w:rsidRPr="004D5E63" w:rsidRDefault="00E77064" w:rsidP="00E77064">
      <w:pPr>
        <w:widowControl w:val="0"/>
        <w:autoSpaceDE w:val="0"/>
        <w:autoSpaceDN w:val="0"/>
        <w:spacing w:after="0" w:line="240" w:lineRule="auto"/>
        <w:rPr>
          <w:rFonts w:ascii="Times New Roman" w:eastAsia="Times New Roman" w:hAnsi="Times New Roman" w:cs="Times New Roman"/>
          <w:sz w:val="24"/>
          <w:szCs w:val="24"/>
        </w:rPr>
      </w:pPr>
    </w:p>
    <w:p w:rsidR="00E77064" w:rsidRPr="004D5E63" w:rsidRDefault="00E77064" w:rsidP="00E77064">
      <w:pPr>
        <w:widowControl w:val="0"/>
        <w:autoSpaceDE w:val="0"/>
        <w:autoSpaceDN w:val="0"/>
        <w:spacing w:after="0" w:line="240" w:lineRule="auto"/>
        <w:ind w:firstLine="709"/>
        <w:jc w:val="center"/>
        <w:outlineLvl w:val="0"/>
        <w:rPr>
          <w:rFonts w:ascii="Times New Roman" w:eastAsia="Times New Roman" w:hAnsi="Times New Roman" w:cs="Times New Roman"/>
          <w:b/>
          <w:bCs/>
          <w:sz w:val="24"/>
          <w:szCs w:val="24"/>
        </w:rPr>
      </w:pPr>
      <w:bookmarkStart w:id="15" w:name="_Toc138693070"/>
      <w:r w:rsidRPr="004D5E63">
        <w:rPr>
          <w:rFonts w:ascii="Times New Roman" w:eastAsia="Times New Roman" w:hAnsi="Times New Roman" w:cs="Times New Roman"/>
          <w:b/>
          <w:bCs/>
          <w:sz w:val="24"/>
          <w:szCs w:val="24"/>
        </w:rPr>
        <w:t>Режим</w:t>
      </w:r>
      <w:r w:rsidRPr="004D5E63">
        <w:rPr>
          <w:rFonts w:ascii="Times New Roman" w:eastAsia="Times New Roman" w:hAnsi="Times New Roman" w:cs="Times New Roman"/>
          <w:b/>
          <w:bCs/>
          <w:spacing w:val="-2"/>
          <w:sz w:val="24"/>
          <w:szCs w:val="24"/>
        </w:rPr>
        <w:t xml:space="preserve"> </w:t>
      </w:r>
      <w:r w:rsidRPr="004D5E63">
        <w:rPr>
          <w:rFonts w:ascii="Times New Roman" w:eastAsia="Times New Roman" w:hAnsi="Times New Roman" w:cs="Times New Roman"/>
          <w:b/>
          <w:bCs/>
          <w:sz w:val="24"/>
          <w:szCs w:val="24"/>
        </w:rPr>
        <w:t>дня</w:t>
      </w:r>
      <w:r w:rsidRPr="004D5E63">
        <w:rPr>
          <w:rFonts w:ascii="Times New Roman" w:eastAsia="Times New Roman" w:hAnsi="Times New Roman" w:cs="Times New Roman"/>
          <w:b/>
          <w:bCs/>
          <w:spacing w:val="-2"/>
          <w:sz w:val="24"/>
          <w:szCs w:val="24"/>
        </w:rPr>
        <w:t xml:space="preserve"> </w:t>
      </w:r>
      <w:r w:rsidRPr="004D5E63">
        <w:rPr>
          <w:rFonts w:ascii="Times New Roman" w:eastAsia="Times New Roman" w:hAnsi="Times New Roman" w:cs="Times New Roman"/>
          <w:b/>
          <w:bCs/>
          <w:sz w:val="24"/>
          <w:szCs w:val="24"/>
        </w:rPr>
        <w:t>в</w:t>
      </w:r>
      <w:r w:rsidRPr="004D5E63">
        <w:rPr>
          <w:rFonts w:ascii="Times New Roman" w:eastAsia="Times New Roman" w:hAnsi="Times New Roman" w:cs="Times New Roman"/>
          <w:b/>
          <w:bCs/>
          <w:spacing w:val="-2"/>
          <w:sz w:val="24"/>
          <w:szCs w:val="24"/>
        </w:rPr>
        <w:t xml:space="preserve"> </w:t>
      </w:r>
      <w:r w:rsidRPr="004D5E63">
        <w:rPr>
          <w:rFonts w:ascii="Times New Roman" w:eastAsia="Times New Roman" w:hAnsi="Times New Roman" w:cs="Times New Roman"/>
          <w:b/>
          <w:bCs/>
          <w:sz w:val="24"/>
          <w:szCs w:val="24"/>
        </w:rPr>
        <w:t>группе</w:t>
      </w:r>
      <w:r w:rsidRPr="004D5E63">
        <w:rPr>
          <w:rFonts w:ascii="Times New Roman" w:eastAsia="Times New Roman" w:hAnsi="Times New Roman" w:cs="Times New Roman"/>
          <w:b/>
          <w:bCs/>
          <w:spacing w:val="-3"/>
          <w:sz w:val="24"/>
          <w:szCs w:val="24"/>
        </w:rPr>
        <w:t xml:space="preserve"> </w:t>
      </w:r>
      <w:r w:rsidRPr="004D5E63">
        <w:rPr>
          <w:rFonts w:ascii="Times New Roman" w:eastAsia="Times New Roman" w:hAnsi="Times New Roman" w:cs="Times New Roman"/>
          <w:b/>
          <w:bCs/>
          <w:sz w:val="24"/>
          <w:szCs w:val="24"/>
        </w:rPr>
        <w:t>детей</w:t>
      </w:r>
      <w:r w:rsidRPr="004D5E63">
        <w:rPr>
          <w:rFonts w:ascii="Times New Roman" w:eastAsia="Times New Roman" w:hAnsi="Times New Roman" w:cs="Times New Roman"/>
          <w:b/>
          <w:bCs/>
          <w:spacing w:val="-1"/>
          <w:sz w:val="24"/>
          <w:szCs w:val="24"/>
        </w:rPr>
        <w:t xml:space="preserve"> </w:t>
      </w:r>
      <w:r w:rsidRPr="004D5E63">
        <w:rPr>
          <w:rFonts w:ascii="Times New Roman" w:eastAsia="Times New Roman" w:hAnsi="Times New Roman" w:cs="Times New Roman"/>
          <w:b/>
          <w:bCs/>
          <w:sz w:val="24"/>
          <w:szCs w:val="24"/>
        </w:rPr>
        <w:t>от 2-х</w:t>
      </w:r>
      <w:r w:rsidRPr="004D5E63">
        <w:rPr>
          <w:rFonts w:ascii="Times New Roman" w:eastAsia="Times New Roman" w:hAnsi="Times New Roman" w:cs="Times New Roman"/>
          <w:b/>
          <w:bCs/>
          <w:spacing w:val="-5"/>
          <w:sz w:val="24"/>
          <w:szCs w:val="24"/>
        </w:rPr>
        <w:t xml:space="preserve"> </w:t>
      </w:r>
      <w:r w:rsidRPr="004D5E63">
        <w:rPr>
          <w:rFonts w:ascii="Times New Roman" w:eastAsia="Times New Roman" w:hAnsi="Times New Roman" w:cs="Times New Roman"/>
          <w:b/>
          <w:bCs/>
          <w:sz w:val="24"/>
          <w:szCs w:val="24"/>
        </w:rPr>
        <w:t>до</w:t>
      </w:r>
      <w:r w:rsidRPr="004D5E63">
        <w:rPr>
          <w:rFonts w:ascii="Times New Roman" w:eastAsia="Times New Roman" w:hAnsi="Times New Roman" w:cs="Times New Roman"/>
          <w:b/>
          <w:bCs/>
          <w:spacing w:val="-1"/>
          <w:sz w:val="24"/>
          <w:szCs w:val="24"/>
        </w:rPr>
        <w:t xml:space="preserve"> </w:t>
      </w:r>
      <w:r w:rsidRPr="004D5E63">
        <w:rPr>
          <w:rFonts w:ascii="Times New Roman" w:eastAsia="Times New Roman" w:hAnsi="Times New Roman" w:cs="Times New Roman"/>
          <w:b/>
          <w:bCs/>
          <w:sz w:val="24"/>
          <w:szCs w:val="24"/>
        </w:rPr>
        <w:t>3-х</w:t>
      </w:r>
      <w:r w:rsidRPr="004D5E63">
        <w:rPr>
          <w:rFonts w:ascii="Times New Roman" w:eastAsia="Times New Roman" w:hAnsi="Times New Roman" w:cs="Times New Roman"/>
          <w:b/>
          <w:bCs/>
          <w:spacing w:val="-2"/>
          <w:sz w:val="24"/>
          <w:szCs w:val="24"/>
        </w:rPr>
        <w:t xml:space="preserve"> </w:t>
      </w:r>
      <w:r w:rsidRPr="004D5E63">
        <w:rPr>
          <w:rFonts w:ascii="Times New Roman" w:eastAsia="Times New Roman" w:hAnsi="Times New Roman" w:cs="Times New Roman"/>
          <w:b/>
          <w:bCs/>
          <w:sz w:val="24"/>
          <w:szCs w:val="24"/>
        </w:rPr>
        <w:t>лет</w:t>
      </w:r>
      <w:bookmarkEnd w:id="15"/>
    </w:p>
    <w:p w:rsidR="00E77064" w:rsidRPr="004D5E63" w:rsidRDefault="00E77064" w:rsidP="00E77064">
      <w:pPr>
        <w:widowControl w:val="0"/>
        <w:autoSpaceDE w:val="0"/>
        <w:autoSpaceDN w:val="0"/>
        <w:spacing w:after="0" w:line="240" w:lineRule="auto"/>
        <w:ind w:firstLine="709"/>
        <w:rPr>
          <w:rFonts w:ascii="Times New Roman" w:eastAsia="Times New Roman" w:hAnsi="Times New Roman" w:cs="Times New Roman"/>
          <w:b/>
          <w:sz w:val="24"/>
          <w:szCs w:val="24"/>
        </w:rPr>
      </w:pPr>
    </w:p>
    <w:tbl>
      <w:tblPr>
        <w:tblStyle w:val="a3"/>
        <w:tblW w:w="9497" w:type="dxa"/>
        <w:tblInd w:w="250" w:type="dxa"/>
        <w:tblLook w:val="04A0" w:firstRow="1" w:lastRow="0" w:firstColumn="1" w:lastColumn="0" w:noHBand="0" w:noVBand="1"/>
      </w:tblPr>
      <w:tblGrid>
        <w:gridCol w:w="8364"/>
        <w:gridCol w:w="1133"/>
      </w:tblGrid>
      <w:tr w:rsidR="00373300" w:rsidRPr="00373300" w:rsidTr="00373300">
        <w:trPr>
          <w:trHeight w:val="436"/>
        </w:trPr>
        <w:tc>
          <w:tcPr>
            <w:tcW w:w="8364"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Приём детей, игровая, трудовая, самостоятельная деятельность детей, индивидуальная работа/</w:t>
            </w:r>
            <w:r w:rsidRPr="00373300">
              <w:rPr>
                <w:sz w:val="24"/>
                <w:szCs w:val="24"/>
              </w:rPr>
              <w:t xml:space="preserve"> </w:t>
            </w:r>
            <w:r w:rsidRPr="00373300">
              <w:rPr>
                <w:rFonts w:ascii="Times New Roman" w:eastAsia="Calibri" w:hAnsi="Times New Roman" w:cs="Times New Roman"/>
                <w:i/>
                <w:sz w:val="24"/>
                <w:szCs w:val="24"/>
              </w:rPr>
              <w:t>Балаларны кабул итү, тикшерү, уеннар, мөстәкыйль эшчәнлек.</w:t>
            </w:r>
          </w:p>
        </w:tc>
        <w:tc>
          <w:tcPr>
            <w:tcW w:w="1133" w:type="dxa"/>
            <w:vAlign w:val="center"/>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7</w:t>
            </w:r>
            <w:r w:rsidRPr="00373300">
              <w:rPr>
                <w:rFonts w:ascii="Times New Roman" w:hAnsi="Times New Roman"/>
                <w:sz w:val="24"/>
                <w:szCs w:val="24"/>
                <w:vertAlign w:val="superscript"/>
              </w:rPr>
              <w:t>30</w:t>
            </w:r>
            <w:r w:rsidRPr="00373300">
              <w:rPr>
                <w:rFonts w:ascii="Times New Roman" w:hAnsi="Times New Roman"/>
                <w:sz w:val="24"/>
                <w:szCs w:val="24"/>
              </w:rPr>
              <w:t>-8</w:t>
            </w:r>
            <w:r w:rsidRPr="00373300">
              <w:rPr>
                <w:rFonts w:ascii="Times New Roman" w:hAnsi="Times New Roman"/>
                <w:sz w:val="24"/>
                <w:szCs w:val="24"/>
                <w:vertAlign w:val="superscript"/>
              </w:rPr>
              <w:t>05</w:t>
            </w:r>
          </w:p>
        </w:tc>
      </w:tr>
      <w:tr w:rsidR="00373300" w:rsidRPr="00373300" w:rsidTr="00373300">
        <w:trPr>
          <w:trHeight w:val="125"/>
        </w:trPr>
        <w:tc>
          <w:tcPr>
            <w:tcW w:w="8364"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lastRenderedPageBreak/>
              <w:t>Утренняя гимнастика</w:t>
            </w:r>
            <w:r w:rsidRPr="00373300">
              <w:rPr>
                <w:sz w:val="24"/>
                <w:szCs w:val="24"/>
              </w:rPr>
              <w:t xml:space="preserve"> /</w:t>
            </w:r>
            <w:r w:rsidRPr="00373300">
              <w:rPr>
                <w:rFonts w:ascii="Times New Roman" w:eastAsia="Calibri" w:hAnsi="Times New Roman" w:cs="Times New Roman"/>
                <w:i/>
                <w:sz w:val="24"/>
                <w:szCs w:val="24"/>
              </w:rPr>
              <w:t>Иртәнге гимнастика</w:t>
            </w:r>
          </w:p>
        </w:tc>
        <w:tc>
          <w:tcPr>
            <w:tcW w:w="1133" w:type="dxa"/>
            <w:vAlign w:val="center"/>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8</w:t>
            </w:r>
            <w:r w:rsidRPr="00373300">
              <w:rPr>
                <w:rFonts w:ascii="Times New Roman" w:hAnsi="Times New Roman"/>
                <w:sz w:val="24"/>
                <w:szCs w:val="24"/>
                <w:vertAlign w:val="superscript"/>
              </w:rPr>
              <w:t>05</w:t>
            </w:r>
            <w:r w:rsidRPr="00373300">
              <w:rPr>
                <w:rFonts w:ascii="Times New Roman" w:hAnsi="Times New Roman"/>
                <w:sz w:val="24"/>
                <w:szCs w:val="24"/>
              </w:rPr>
              <w:t>-8</w:t>
            </w:r>
            <w:r w:rsidRPr="00373300">
              <w:rPr>
                <w:rFonts w:ascii="Times New Roman" w:hAnsi="Times New Roman"/>
                <w:sz w:val="24"/>
                <w:szCs w:val="24"/>
                <w:vertAlign w:val="superscript"/>
              </w:rPr>
              <w:t>15</w:t>
            </w:r>
          </w:p>
        </w:tc>
      </w:tr>
      <w:tr w:rsidR="00373300" w:rsidRPr="00373300" w:rsidTr="00373300">
        <w:trPr>
          <w:trHeight w:val="330"/>
        </w:trPr>
        <w:tc>
          <w:tcPr>
            <w:tcW w:w="8364" w:type="dxa"/>
            <w:tcBorders>
              <w:top w:val="single" w:sz="4" w:space="0" w:color="auto"/>
              <w:left w:val="single" w:sz="4" w:space="0" w:color="auto"/>
              <w:bottom w:val="single" w:sz="4" w:space="0" w:color="auto"/>
              <w:right w:val="single" w:sz="4" w:space="0" w:color="auto"/>
            </w:tcBorders>
            <w:hideMark/>
          </w:tcPr>
          <w:p w:rsidR="00373300" w:rsidRPr="00373300" w:rsidRDefault="00373300" w:rsidP="00276046">
            <w:pPr>
              <w:rPr>
                <w:rFonts w:ascii="Times New Roman" w:hAnsi="Times New Roman" w:cs="Times New Roman"/>
                <w:sz w:val="24"/>
                <w:szCs w:val="24"/>
              </w:rPr>
            </w:pPr>
            <w:r w:rsidRPr="00373300">
              <w:rPr>
                <w:rFonts w:ascii="Times New Roman" w:hAnsi="Times New Roman" w:cs="Times New Roman"/>
                <w:sz w:val="24"/>
                <w:szCs w:val="24"/>
              </w:rPr>
              <w:t>Самостоятельная деятельность детей, игры по выбору детей (в том числе малой и средней подвижности). Санитарно-гигиенические процедуры</w:t>
            </w:r>
            <w:r w:rsidRPr="00373300">
              <w:rPr>
                <w:sz w:val="24"/>
                <w:szCs w:val="24"/>
              </w:rPr>
              <w:t xml:space="preserve"> / </w:t>
            </w:r>
            <w:r w:rsidRPr="00373300">
              <w:rPr>
                <w:rFonts w:ascii="Times New Roman" w:hAnsi="Times New Roman" w:cs="Times New Roman"/>
                <w:i/>
                <w:sz w:val="24"/>
                <w:szCs w:val="24"/>
              </w:rPr>
              <w:t>уеннар, мөстәкыйль эшчәнлек.</w:t>
            </w:r>
          </w:p>
        </w:tc>
        <w:tc>
          <w:tcPr>
            <w:tcW w:w="1133" w:type="dxa"/>
            <w:tcBorders>
              <w:top w:val="single" w:sz="4" w:space="0" w:color="auto"/>
              <w:left w:val="single" w:sz="4" w:space="0" w:color="auto"/>
              <w:bottom w:val="single" w:sz="4" w:space="0" w:color="auto"/>
              <w:right w:val="single" w:sz="4" w:space="0" w:color="auto"/>
            </w:tcBorders>
            <w:vAlign w:val="center"/>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8</w:t>
            </w:r>
            <w:r w:rsidRPr="00373300">
              <w:rPr>
                <w:rFonts w:ascii="Times New Roman" w:hAnsi="Times New Roman"/>
                <w:sz w:val="24"/>
                <w:szCs w:val="24"/>
                <w:vertAlign w:val="superscript"/>
              </w:rPr>
              <w:t>15</w:t>
            </w:r>
            <w:r w:rsidRPr="00373300">
              <w:rPr>
                <w:rFonts w:ascii="Times New Roman" w:hAnsi="Times New Roman"/>
                <w:sz w:val="24"/>
                <w:szCs w:val="24"/>
              </w:rPr>
              <w:t>-8</w:t>
            </w:r>
            <w:r w:rsidRPr="00373300">
              <w:rPr>
                <w:rFonts w:ascii="Times New Roman" w:hAnsi="Times New Roman"/>
                <w:sz w:val="24"/>
                <w:szCs w:val="24"/>
                <w:vertAlign w:val="superscript"/>
              </w:rPr>
              <w:t>30</w:t>
            </w:r>
          </w:p>
          <w:p w:rsidR="00373300" w:rsidRPr="00373300" w:rsidRDefault="00373300" w:rsidP="00373300">
            <w:pPr>
              <w:jc w:val="center"/>
              <w:rPr>
                <w:rFonts w:ascii="Times New Roman" w:hAnsi="Times New Roman"/>
                <w:sz w:val="24"/>
                <w:szCs w:val="24"/>
              </w:rPr>
            </w:pPr>
          </w:p>
        </w:tc>
      </w:tr>
      <w:tr w:rsidR="00373300" w:rsidRPr="00373300" w:rsidTr="00373300">
        <w:trPr>
          <w:trHeight w:val="218"/>
        </w:trPr>
        <w:tc>
          <w:tcPr>
            <w:tcW w:w="8364"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Подготовка к завтраку. Завтрак</w:t>
            </w:r>
            <w:r w:rsidRPr="00373300">
              <w:rPr>
                <w:sz w:val="24"/>
                <w:szCs w:val="24"/>
              </w:rPr>
              <w:t xml:space="preserve"> /</w:t>
            </w:r>
            <w:r w:rsidRPr="00373300">
              <w:rPr>
                <w:rFonts w:ascii="Times New Roman" w:eastAsia="Calibri" w:hAnsi="Times New Roman" w:cs="Times New Roman"/>
                <w:i/>
                <w:sz w:val="24"/>
                <w:szCs w:val="24"/>
              </w:rPr>
              <w:t>Иртәнге ашка әзерләнү, иртәнге аш</w:t>
            </w:r>
          </w:p>
        </w:tc>
        <w:tc>
          <w:tcPr>
            <w:tcW w:w="1133" w:type="dxa"/>
            <w:vAlign w:val="center"/>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8</w:t>
            </w:r>
            <w:r w:rsidRPr="00373300">
              <w:rPr>
                <w:rFonts w:ascii="Times New Roman" w:hAnsi="Times New Roman"/>
                <w:sz w:val="24"/>
                <w:szCs w:val="24"/>
                <w:vertAlign w:val="superscript"/>
              </w:rPr>
              <w:t>30</w:t>
            </w:r>
            <w:r w:rsidRPr="00373300">
              <w:rPr>
                <w:rFonts w:ascii="Times New Roman" w:hAnsi="Times New Roman"/>
                <w:sz w:val="24"/>
                <w:szCs w:val="24"/>
              </w:rPr>
              <w:t>-8</w:t>
            </w:r>
            <w:r w:rsidRPr="00373300">
              <w:rPr>
                <w:rFonts w:ascii="Times New Roman" w:hAnsi="Times New Roman"/>
                <w:sz w:val="24"/>
                <w:szCs w:val="24"/>
                <w:vertAlign w:val="superscript"/>
              </w:rPr>
              <w:t>50</w:t>
            </w:r>
          </w:p>
        </w:tc>
      </w:tr>
      <w:tr w:rsidR="00373300" w:rsidRPr="00373300" w:rsidTr="00373300">
        <w:trPr>
          <w:trHeight w:val="330"/>
        </w:trPr>
        <w:tc>
          <w:tcPr>
            <w:tcW w:w="8364"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Самостоятельная деятельность детей. Игры, общение по интересам, выбор самостоятельной деятельности в центрах активности. Подготовка к ООД</w:t>
            </w:r>
            <w:r w:rsidRPr="00373300">
              <w:rPr>
                <w:sz w:val="24"/>
                <w:szCs w:val="24"/>
              </w:rPr>
              <w:t xml:space="preserve"> / </w:t>
            </w:r>
            <w:r w:rsidRPr="00373300">
              <w:rPr>
                <w:rFonts w:ascii="Times New Roman" w:eastAsia="Calibri" w:hAnsi="Times New Roman" w:cs="Times New Roman"/>
                <w:i/>
                <w:sz w:val="24"/>
                <w:szCs w:val="24"/>
              </w:rPr>
              <w:t>Уеннар, мөстәкыйль эшчәнлек.</w:t>
            </w:r>
          </w:p>
        </w:tc>
        <w:tc>
          <w:tcPr>
            <w:tcW w:w="1133" w:type="dxa"/>
            <w:vAlign w:val="center"/>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8</w:t>
            </w:r>
            <w:r w:rsidRPr="00373300">
              <w:rPr>
                <w:rFonts w:ascii="Times New Roman" w:hAnsi="Times New Roman"/>
                <w:sz w:val="24"/>
                <w:szCs w:val="24"/>
                <w:vertAlign w:val="superscript"/>
              </w:rPr>
              <w:t>50</w:t>
            </w:r>
            <w:r w:rsidRPr="00373300">
              <w:rPr>
                <w:rFonts w:ascii="Times New Roman" w:hAnsi="Times New Roman"/>
                <w:sz w:val="24"/>
                <w:szCs w:val="24"/>
              </w:rPr>
              <w:t>-9</w:t>
            </w:r>
            <w:r w:rsidRPr="00373300">
              <w:rPr>
                <w:rFonts w:ascii="Times New Roman" w:hAnsi="Times New Roman"/>
                <w:sz w:val="24"/>
                <w:szCs w:val="24"/>
                <w:vertAlign w:val="superscript"/>
              </w:rPr>
              <w:t>00</w:t>
            </w:r>
          </w:p>
        </w:tc>
      </w:tr>
      <w:tr w:rsidR="00373300" w:rsidRPr="00373300" w:rsidTr="00373300">
        <w:trPr>
          <w:trHeight w:val="114"/>
        </w:trPr>
        <w:tc>
          <w:tcPr>
            <w:tcW w:w="8364"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 xml:space="preserve"> Образовательная деятельность, осуществляемая процессе организации различных видов деятельности (образовательные ситуации на игровой основе) /</w:t>
            </w:r>
            <w:r w:rsidRPr="00373300">
              <w:rPr>
                <w:sz w:val="24"/>
                <w:szCs w:val="24"/>
              </w:rPr>
              <w:t xml:space="preserve"> </w:t>
            </w:r>
            <w:r w:rsidRPr="00373300">
              <w:rPr>
                <w:rFonts w:ascii="Times New Roman" w:eastAsia="Calibri" w:hAnsi="Times New Roman" w:cs="Times New Roman"/>
                <w:i/>
                <w:sz w:val="24"/>
                <w:szCs w:val="24"/>
              </w:rPr>
              <w:t>Турыдан-туры белем бирүче эшчәнлеге</w:t>
            </w:r>
          </w:p>
        </w:tc>
        <w:tc>
          <w:tcPr>
            <w:tcW w:w="1133" w:type="dxa"/>
            <w:vAlign w:val="center"/>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9</w:t>
            </w:r>
            <w:r w:rsidRPr="00373300">
              <w:rPr>
                <w:rFonts w:ascii="Times New Roman" w:hAnsi="Times New Roman"/>
                <w:sz w:val="24"/>
                <w:szCs w:val="24"/>
                <w:vertAlign w:val="superscript"/>
              </w:rPr>
              <w:t>00</w:t>
            </w:r>
            <w:r w:rsidRPr="00373300">
              <w:rPr>
                <w:rFonts w:ascii="Times New Roman" w:hAnsi="Times New Roman"/>
                <w:sz w:val="24"/>
                <w:szCs w:val="24"/>
              </w:rPr>
              <w:t>-9</w:t>
            </w:r>
            <w:r w:rsidRPr="00373300">
              <w:rPr>
                <w:rFonts w:ascii="Times New Roman" w:hAnsi="Times New Roman"/>
                <w:sz w:val="24"/>
                <w:szCs w:val="24"/>
                <w:vertAlign w:val="superscript"/>
              </w:rPr>
              <w:t>15</w:t>
            </w:r>
          </w:p>
          <w:p w:rsidR="00373300" w:rsidRPr="00373300" w:rsidRDefault="00373300" w:rsidP="00373300">
            <w:pPr>
              <w:jc w:val="center"/>
              <w:rPr>
                <w:rFonts w:ascii="Times New Roman" w:eastAsia="Calibri" w:hAnsi="Times New Roman" w:cs="Times New Roman"/>
                <w:sz w:val="24"/>
                <w:szCs w:val="24"/>
              </w:rPr>
            </w:pPr>
          </w:p>
        </w:tc>
      </w:tr>
      <w:tr w:rsidR="00373300" w:rsidRPr="00373300" w:rsidTr="00373300">
        <w:trPr>
          <w:trHeight w:val="114"/>
        </w:trPr>
        <w:tc>
          <w:tcPr>
            <w:tcW w:w="8364" w:type="dxa"/>
          </w:tcPr>
          <w:p w:rsidR="00373300" w:rsidRPr="00373300" w:rsidRDefault="00373300" w:rsidP="00276046">
            <w:pPr>
              <w:rPr>
                <w:rFonts w:ascii="Times New Roman" w:hAnsi="Times New Roman" w:cs="Times New Roman"/>
                <w:sz w:val="24"/>
                <w:szCs w:val="24"/>
              </w:rPr>
            </w:pPr>
            <w:r w:rsidRPr="00373300">
              <w:rPr>
                <w:rFonts w:ascii="Times New Roman" w:hAnsi="Times New Roman" w:cs="Times New Roman"/>
                <w:sz w:val="24"/>
                <w:szCs w:val="24"/>
              </w:rPr>
              <w:t>Самостоятельная деятельность детей.</w:t>
            </w:r>
            <w:r w:rsidRPr="00373300">
              <w:rPr>
                <w:sz w:val="24"/>
                <w:szCs w:val="24"/>
              </w:rPr>
              <w:t xml:space="preserve"> </w:t>
            </w:r>
            <w:r w:rsidRPr="00373300">
              <w:rPr>
                <w:rFonts w:ascii="Times New Roman" w:hAnsi="Times New Roman" w:cs="Times New Roman"/>
                <w:sz w:val="24"/>
                <w:szCs w:val="24"/>
              </w:rPr>
              <w:t>Санитарно-гигиенические процедуры</w:t>
            </w:r>
            <w:r w:rsidRPr="00373300">
              <w:rPr>
                <w:sz w:val="24"/>
                <w:szCs w:val="24"/>
              </w:rPr>
              <w:t xml:space="preserve"> / У</w:t>
            </w:r>
            <w:r w:rsidRPr="00373300">
              <w:rPr>
                <w:rFonts w:ascii="Times New Roman" w:hAnsi="Times New Roman" w:cs="Times New Roman"/>
                <w:i/>
                <w:sz w:val="24"/>
                <w:szCs w:val="24"/>
              </w:rPr>
              <w:t>еннар, мөстәкыйль эшчәнлек.</w:t>
            </w:r>
          </w:p>
        </w:tc>
        <w:tc>
          <w:tcPr>
            <w:tcW w:w="1133" w:type="dxa"/>
            <w:vAlign w:val="center"/>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9</w:t>
            </w:r>
            <w:r w:rsidRPr="00373300">
              <w:rPr>
                <w:rFonts w:ascii="Times New Roman" w:hAnsi="Times New Roman"/>
                <w:sz w:val="24"/>
                <w:szCs w:val="24"/>
                <w:vertAlign w:val="superscript"/>
              </w:rPr>
              <w:t>15</w:t>
            </w:r>
            <w:r w:rsidRPr="00373300">
              <w:rPr>
                <w:rFonts w:ascii="Times New Roman" w:hAnsi="Times New Roman"/>
                <w:sz w:val="24"/>
                <w:szCs w:val="24"/>
              </w:rPr>
              <w:t>-9</w:t>
            </w:r>
            <w:r w:rsidRPr="00373300">
              <w:rPr>
                <w:rFonts w:ascii="Times New Roman" w:hAnsi="Times New Roman"/>
                <w:sz w:val="24"/>
                <w:szCs w:val="24"/>
                <w:vertAlign w:val="superscript"/>
              </w:rPr>
              <w:t>25</w:t>
            </w:r>
          </w:p>
          <w:p w:rsidR="00373300" w:rsidRPr="00373300" w:rsidRDefault="00373300" w:rsidP="00373300">
            <w:pPr>
              <w:jc w:val="center"/>
              <w:rPr>
                <w:rFonts w:ascii="Times New Roman" w:hAnsi="Times New Roman"/>
                <w:sz w:val="24"/>
                <w:szCs w:val="24"/>
              </w:rPr>
            </w:pPr>
          </w:p>
        </w:tc>
      </w:tr>
      <w:tr w:rsidR="00373300" w:rsidRPr="00373300" w:rsidTr="00373300">
        <w:trPr>
          <w:trHeight w:val="114"/>
        </w:trPr>
        <w:tc>
          <w:tcPr>
            <w:tcW w:w="8364" w:type="dxa"/>
          </w:tcPr>
          <w:p w:rsidR="00373300" w:rsidRPr="00373300" w:rsidRDefault="00373300" w:rsidP="00276046">
            <w:pPr>
              <w:rPr>
                <w:rFonts w:ascii="Times New Roman" w:hAnsi="Times New Roman" w:cs="Times New Roman"/>
                <w:sz w:val="24"/>
                <w:szCs w:val="24"/>
              </w:rPr>
            </w:pPr>
            <w:r w:rsidRPr="00373300">
              <w:rPr>
                <w:rFonts w:ascii="Times New Roman" w:hAnsi="Times New Roman" w:cs="Times New Roman"/>
                <w:sz w:val="24"/>
                <w:szCs w:val="24"/>
              </w:rPr>
              <w:t>Образовательная деятельность, осуществляемая процессе организации различных видов деятельности (образовательные ситуации на игровой основе)</w:t>
            </w:r>
            <w:r w:rsidRPr="00373300">
              <w:rPr>
                <w:rFonts w:ascii="Times New Roman" w:eastAsia="Calibri" w:hAnsi="Times New Roman" w:cs="Times New Roman"/>
                <w:sz w:val="24"/>
                <w:szCs w:val="24"/>
              </w:rPr>
              <w:t xml:space="preserve"> /</w:t>
            </w:r>
            <w:r w:rsidRPr="00373300">
              <w:rPr>
                <w:sz w:val="24"/>
                <w:szCs w:val="24"/>
              </w:rPr>
              <w:t xml:space="preserve"> </w:t>
            </w:r>
            <w:r w:rsidRPr="00373300">
              <w:rPr>
                <w:rFonts w:ascii="Times New Roman" w:eastAsia="Calibri" w:hAnsi="Times New Roman" w:cs="Times New Roman"/>
                <w:i/>
                <w:sz w:val="24"/>
                <w:szCs w:val="24"/>
              </w:rPr>
              <w:t>Турыдан-туры белем бирүче эшчәнлеге</w:t>
            </w:r>
          </w:p>
        </w:tc>
        <w:tc>
          <w:tcPr>
            <w:tcW w:w="1133" w:type="dxa"/>
            <w:vAlign w:val="center"/>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9</w:t>
            </w:r>
            <w:r w:rsidRPr="00373300">
              <w:rPr>
                <w:rFonts w:ascii="Times New Roman" w:hAnsi="Times New Roman"/>
                <w:sz w:val="24"/>
                <w:szCs w:val="24"/>
                <w:vertAlign w:val="superscript"/>
              </w:rPr>
              <w:t>25</w:t>
            </w:r>
            <w:r w:rsidRPr="00373300">
              <w:rPr>
                <w:rFonts w:ascii="Times New Roman" w:hAnsi="Times New Roman"/>
                <w:sz w:val="24"/>
                <w:szCs w:val="24"/>
              </w:rPr>
              <w:t>-9</w:t>
            </w:r>
            <w:r w:rsidRPr="00373300">
              <w:rPr>
                <w:rFonts w:ascii="Times New Roman" w:hAnsi="Times New Roman"/>
                <w:sz w:val="24"/>
                <w:szCs w:val="24"/>
                <w:vertAlign w:val="superscript"/>
              </w:rPr>
              <w:t>40</w:t>
            </w:r>
          </w:p>
          <w:p w:rsidR="00373300" w:rsidRPr="00373300" w:rsidRDefault="00373300" w:rsidP="00373300">
            <w:pPr>
              <w:jc w:val="center"/>
              <w:rPr>
                <w:rFonts w:ascii="Times New Roman" w:hAnsi="Times New Roman"/>
                <w:sz w:val="24"/>
                <w:szCs w:val="24"/>
              </w:rPr>
            </w:pPr>
          </w:p>
        </w:tc>
      </w:tr>
      <w:tr w:rsidR="00373300" w:rsidRPr="00373300" w:rsidTr="00373300">
        <w:trPr>
          <w:trHeight w:val="125"/>
        </w:trPr>
        <w:tc>
          <w:tcPr>
            <w:tcW w:w="8364"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Второй завтрак/</w:t>
            </w:r>
            <w:r w:rsidRPr="00373300">
              <w:rPr>
                <w:sz w:val="24"/>
                <w:szCs w:val="24"/>
              </w:rPr>
              <w:t xml:space="preserve"> </w:t>
            </w:r>
            <w:r w:rsidRPr="00373300">
              <w:rPr>
                <w:rFonts w:ascii="Times New Roman" w:eastAsia="Calibri" w:hAnsi="Times New Roman" w:cs="Times New Roman"/>
                <w:i/>
                <w:sz w:val="24"/>
                <w:szCs w:val="24"/>
              </w:rPr>
              <w:t>Икенче иртәнге аш</w:t>
            </w:r>
          </w:p>
        </w:tc>
        <w:tc>
          <w:tcPr>
            <w:tcW w:w="1133" w:type="dxa"/>
            <w:vAlign w:val="center"/>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9</w:t>
            </w:r>
            <w:r w:rsidRPr="00373300">
              <w:rPr>
                <w:rFonts w:ascii="Times New Roman" w:hAnsi="Times New Roman"/>
                <w:sz w:val="24"/>
                <w:szCs w:val="24"/>
                <w:vertAlign w:val="superscript"/>
              </w:rPr>
              <w:t>40</w:t>
            </w:r>
            <w:r w:rsidRPr="00373300">
              <w:rPr>
                <w:rFonts w:ascii="Times New Roman" w:hAnsi="Times New Roman"/>
                <w:sz w:val="24"/>
                <w:szCs w:val="24"/>
              </w:rPr>
              <w:t>-9</w:t>
            </w:r>
            <w:r w:rsidRPr="00373300">
              <w:rPr>
                <w:rFonts w:ascii="Times New Roman" w:hAnsi="Times New Roman"/>
                <w:sz w:val="24"/>
                <w:szCs w:val="24"/>
                <w:vertAlign w:val="superscript"/>
              </w:rPr>
              <w:t>50</w:t>
            </w:r>
          </w:p>
        </w:tc>
      </w:tr>
      <w:tr w:rsidR="00373300" w:rsidRPr="00373300" w:rsidTr="00373300">
        <w:trPr>
          <w:trHeight w:val="218"/>
        </w:trPr>
        <w:tc>
          <w:tcPr>
            <w:tcW w:w="8364"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Подготовка к прогулке, прогулка</w:t>
            </w:r>
            <w:r w:rsidRPr="00373300">
              <w:rPr>
                <w:sz w:val="24"/>
                <w:szCs w:val="24"/>
              </w:rPr>
              <w:t xml:space="preserve"> /</w:t>
            </w:r>
            <w:r w:rsidRPr="00373300">
              <w:rPr>
                <w:rFonts w:ascii="Times New Roman" w:eastAsia="Calibri" w:hAnsi="Times New Roman" w:cs="Times New Roman"/>
                <w:i/>
                <w:sz w:val="24"/>
                <w:szCs w:val="24"/>
              </w:rPr>
              <w:t>Урамга чыгарга хәзерлек, һавада булу</w:t>
            </w:r>
          </w:p>
        </w:tc>
        <w:tc>
          <w:tcPr>
            <w:tcW w:w="1133" w:type="dxa"/>
            <w:vAlign w:val="center"/>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9</w:t>
            </w:r>
            <w:r w:rsidRPr="00373300">
              <w:rPr>
                <w:rFonts w:ascii="Times New Roman" w:hAnsi="Times New Roman"/>
                <w:sz w:val="24"/>
                <w:szCs w:val="24"/>
                <w:vertAlign w:val="superscript"/>
              </w:rPr>
              <w:t>50</w:t>
            </w:r>
            <w:r w:rsidRPr="00373300">
              <w:rPr>
                <w:rFonts w:ascii="Times New Roman" w:hAnsi="Times New Roman"/>
                <w:sz w:val="24"/>
                <w:szCs w:val="24"/>
              </w:rPr>
              <w:t>-11</w:t>
            </w:r>
            <w:r w:rsidRPr="00373300">
              <w:rPr>
                <w:rFonts w:ascii="Times New Roman" w:hAnsi="Times New Roman"/>
                <w:sz w:val="24"/>
                <w:szCs w:val="24"/>
                <w:vertAlign w:val="superscript"/>
              </w:rPr>
              <w:t>00</w:t>
            </w:r>
          </w:p>
          <w:p w:rsidR="00373300" w:rsidRPr="00373300" w:rsidRDefault="00373300" w:rsidP="00373300">
            <w:pPr>
              <w:jc w:val="center"/>
              <w:rPr>
                <w:rFonts w:ascii="Times New Roman" w:eastAsia="Calibri" w:hAnsi="Times New Roman" w:cs="Times New Roman"/>
                <w:sz w:val="24"/>
                <w:szCs w:val="24"/>
              </w:rPr>
            </w:pPr>
          </w:p>
        </w:tc>
      </w:tr>
      <w:tr w:rsidR="00373300" w:rsidRPr="00373300" w:rsidTr="00373300">
        <w:trPr>
          <w:trHeight w:val="436"/>
        </w:trPr>
        <w:tc>
          <w:tcPr>
            <w:tcW w:w="8364"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Возвращение с прогулки, самостоятельная деятельность, подготовка к обеду/</w:t>
            </w:r>
            <w:r w:rsidRPr="00373300">
              <w:rPr>
                <w:sz w:val="24"/>
                <w:szCs w:val="24"/>
              </w:rPr>
              <w:t xml:space="preserve"> </w:t>
            </w:r>
            <w:r w:rsidRPr="00373300">
              <w:rPr>
                <w:rFonts w:ascii="Times New Roman" w:eastAsia="Calibri" w:hAnsi="Times New Roman" w:cs="Times New Roman"/>
                <w:i/>
                <w:sz w:val="24"/>
                <w:szCs w:val="24"/>
              </w:rPr>
              <w:t xml:space="preserve">Көндезге ашка әзерләнү </w:t>
            </w:r>
          </w:p>
        </w:tc>
        <w:tc>
          <w:tcPr>
            <w:tcW w:w="1133" w:type="dxa"/>
            <w:vAlign w:val="center"/>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11</w:t>
            </w:r>
            <w:r w:rsidRPr="00373300">
              <w:rPr>
                <w:rFonts w:ascii="Times New Roman" w:hAnsi="Times New Roman"/>
                <w:sz w:val="24"/>
                <w:szCs w:val="24"/>
                <w:vertAlign w:val="superscript"/>
              </w:rPr>
              <w:t>00</w:t>
            </w:r>
            <w:r w:rsidRPr="00373300">
              <w:rPr>
                <w:rFonts w:ascii="Times New Roman" w:hAnsi="Times New Roman"/>
                <w:sz w:val="24"/>
                <w:szCs w:val="24"/>
              </w:rPr>
              <w:t>-11</w:t>
            </w:r>
            <w:r w:rsidRPr="00373300">
              <w:rPr>
                <w:rFonts w:ascii="Times New Roman" w:hAnsi="Times New Roman"/>
                <w:sz w:val="24"/>
                <w:szCs w:val="24"/>
                <w:vertAlign w:val="superscript"/>
              </w:rPr>
              <w:t>20</w:t>
            </w:r>
          </w:p>
          <w:p w:rsidR="00373300" w:rsidRPr="00373300" w:rsidRDefault="00373300" w:rsidP="00373300">
            <w:pPr>
              <w:jc w:val="center"/>
              <w:rPr>
                <w:rFonts w:ascii="Times New Roman" w:eastAsia="Calibri" w:hAnsi="Times New Roman" w:cs="Times New Roman"/>
                <w:sz w:val="24"/>
                <w:szCs w:val="24"/>
              </w:rPr>
            </w:pPr>
          </w:p>
        </w:tc>
      </w:tr>
      <w:tr w:rsidR="00373300" w:rsidRPr="00373300" w:rsidTr="00373300">
        <w:trPr>
          <w:trHeight w:val="218"/>
        </w:trPr>
        <w:tc>
          <w:tcPr>
            <w:tcW w:w="8364"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Обед/</w:t>
            </w:r>
            <w:r w:rsidRPr="00373300">
              <w:rPr>
                <w:rFonts w:ascii="Times New Roman" w:eastAsia="Calibri" w:hAnsi="Times New Roman" w:cs="Times New Roman"/>
                <w:i/>
                <w:sz w:val="24"/>
                <w:szCs w:val="24"/>
              </w:rPr>
              <w:t xml:space="preserve"> Көндезге аш</w:t>
            </w:r>
          </w:p>
        </w:tc>
        <w:tc>
          <w:tcPr>
            <w:tcW w:w="1133" w:type="dxa"/>
            <w:vAlign w:val="center"/>
          </w:tcPr>
          <w:p w:rsidR="00373300" w:rsidRPr="00373300" w:rsidRDefault="00373300" w:rsidP="00373300">
            <w:pPr>
              <w:jc w:val="center"/>
              <w:rPr>
                <w:rFonts w:ascii="Times New Roman" w:hAnsi="Times New Roman"/>
                <w:sz w:val="24"/>
                <w:szCs w:val="24"/>
                <w:vertAlign w:val="superscript"/>
              </w:rPr>
            </w:pPr>
            <w:r w:rsidRPr="00373300">
              <w:rPr>
                <w:rFonts w:ascii="Times New Roman" w:eastAsia="Calibri" w:hAnsi="Times New Roman" w:cs="Times New Roman"/>
                <w:sz w:val="24"/>
                <w:szCs w:val="24"/>
              </w:rPr>
              <w:t>11</w:t>
            </w:r>
            <w:r w:rsidRPr="00373300">
              <w:rPr>
                <w:rFonts w:ascii="Times New Roman" w:hAnsi="Times New Roman"/>
                <w:sz w:val="24"/>
                <w:szCs w:val="24"/>
                <w:vertAlign w:val="superscript"/>
              </w:rPr>
              <w:t>20</w:t>
            </w:r>
            <w:r w:rsidRPr="00373300">
              <w:rPr>
                <w:rFonts w:ascii="Times New Roman" w:hAnsi="Times New Roman"/>
                <w:sz w:val="24"/>
                <w:szCs w:val="24"/>
              </w:rPr>
              <w:t>-11</w:t>
            </w:r>
            <w:r w:rsidRPr="00373300">
              <w:rPr>
                <w:rFonts w:ascii="Times New Roman" w:hAnsi="Times New Roman"/>
                <w:sz w:val="24"/>
                <w:szCs w:val="24"/>
                <w:vertAlign w:val="superscript"/>
              </w:rPr>
              <w:t>50</w:t>
            </w:r>
          </w:p>
        </w:tc>
      </w:tr>
      <w:tr w:rsidR="00373300" w:rsidRPr="00373300" w:rsidTr="00373300">
        <w:trPr>
          <w:trHeight w:val="330"/>
        </w:trPr>
        <w:tc>
          <w:tcPr>
            <w:tcW w:w="8364"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Подготовка ко сну. Дневной сон</w:t>
            </w:r>
            <w:r w:rsidRPr="00373300">
              <w:rPr>
                <w:sz w:val="24"/>
                <w:szCs w:val="24"/>
              </w:rPr>
              <w:t xml:space="preserve"> /</w:t>
            </w:r>
            <w:r w:rsidRPr="00373300">
              <w:rPr>
                <w:rFonts w:ascii="Times New Roman" w:eastAsia="Calibri" w:hAnsi="Times New Roman" w:cs="Times New Roman"/>
                <w:i/>
                <w:sz w:val="24"/>
                <w:szCs w:val="24"/>
              </w:rPr>
              <w:t>Йокыга әзерләнү, көндезге  йокы</w:t>
            </w:r>
          </w:p>
        </w:tc>
        <w:tc>
          <w:tcPr>
            <w:tcW w:w="1133" w:type="dxa"/>
            <w:vAlign w:val="center"/>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11</w:t>
            </w:r>
            <w:r w:rsidRPr="00373300">
              <w:rPr>
                <w:rFonts w:ascii="Times New Roman" w:hAnsi="Times New Roman"/>
                <w:sz w:val="24"/>
                <w:szCs w:val="24"/>
                <w:vertAlign w:val="superscript"/>
              </w:rPr>
              <w:t>50</w:t>
            </w:r>
            <w:r w:rsidRPr="00373300">
              <w:rPr>
                <w:rFonts w:ascii="Times New Roman" w:hAnsi="Times New Roman"/>
                <w:sz w:val="24"/>
                <w:szCs w:val="24"/>
              </w:rPr>
              <w:t>-15</w:t>
            </w:r>
            <w:r w:rsidRPr="00373300">
              <w:rPr>
                <w:rFonts w:ascii="Times New Roman" w:hAnsi="Times New Roman"/>
                <w:sz w:val="24"/>
                <w:szCs w:val="24"/>
                <w:vertAlign w:val="superscript"/>
              </w:rPr>
              <w:t>00</w:t>
            </w:r>
          </w:p>
        </w:tc>
      </w:tr>
      <w:tr w:rsidR="00373300" w:rsidRPr="00373300" w:rsidTr="00373300">
        <w:trPr>
          <w:trHeight w:val="324"/>
        </w:trPr>
        <w:tc>
          <w:tcPr>
            <w:tcW w:w="8364"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Постепенный подъём, закаливающие процедуры, гимнастика после сна, санитарно-гигиенические процедуры/</w:t>
            </w:r>
            <w:r w:rsidRPr="00373300">
              <w:rPr>
                <w:sz w:val="24"/>
                <w:szCs w:val="24"/>
              </w:rPr>
              <w:t xml:space="preserve"> </w:t>
            </w:r>
            <w:r w:rsidRPr="00373300">
              <w:rPr>
                <w:rFonts w:ascii="Times New Roman" w:eastAsia="Calibri" w:hAnsi="Times New Roman" w:cs="Times New Roman"/>
                <w:i/>
                <w:sz w:val="24"/>
                <w:szCs w:val="24"/>
              </w:rPr>
              <w:t>Йокыдан уяту , йокыдан соң гимнастика, һава һәм су процедуралары</w:t>
            </w:r>
          </w:p>
        </w:tc>
        <w:tc>
          <w:tcPr>
            <w:tcW w:w="1133" w:type="dxa"/>
            <w:vAlign w:val="center"/>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15</w:t>
            </w:r>
            <w:r w:rsidRPr="00373300">
              <w:rPr>
                <w:rFonts w:ascii="Times New Roman" w:hAnsi="Times New Roman"/>
                <w:sz w:val="24"/>
                <w:szCs w:val="24"/>
                <w:vertAlign w:val="superscript"/>
              </w:rPr>
              <w:t>00</w:t>
            </w:r>
            <w:r w:rsidRPr="00373300">
              <w:rPr>
                <w:rFonts w:ascii="Times New Roman" w:hAnsi="Times New Roman"/>
                <w:sz w:val="24"/>
                <w:szCs w:val="24"/>
              </w:rPr>
              <w:t>-15</w:t>
            </w:r>
            <w:r w:rsidRPr="00373300">
              <w:rPr>
                <w:rFonts w:ascii="Times New Roman" w:hAnsi="Times New Roman"/>
                <w:sz w:val="24"/>
                <w:szCs w:val="24"/>
                <w:vertAlign w:val="superscript"/>
              </w:rPr>
              <w:t>15</w:t>
            </w:r>
          </w:p>
          <w:p w:rsidR="00373300" w:rsidRPr="00373300" w:rsidRDefault="00373300" w:rsidP="00373300">
            <w:pPr>
              <w:jc w:val="center"/>
              <w:rPr>
                <w:rFonts w:ascii="Times New Roman" w:eastAsia="Calibri" w:hAnsi="Times New Roman" w:cs="Times New Roman"/>
                <w:sz w:val="24"/>
                <w:szCs w:val="24"/>
              </w:rPr>
            </w:pPr>
          </w:p>
        </w:tc>
      </w:tr>
      <w:tr w:rsidR="00373300" w:rsidRPr="00373300" w:rsidTr="00373300">
        <w:trPr>
          <w:trHeight w:val="242"/>
        </w:trPr>
        <w:tc>
          <w:tcPr>
            <w:tcW w:w="8364" w:type="dxa"/>
          </w:tcPr>
          <w:p w:rsidR="00373300" w:rsidRPr="00373300" w:rsidRDefault="00373300" w:rsidP="00276046">
            <w:pPr>
              <w:rPr>
                <w:rFonts w:ascii="Times New Roman" w:eastAsia="Calibri" w:hAnsi="Times New Roman" w:cs="Times New Roman"/>
                <w:sz w:val="24"/>
                <w:szCs w:val="24"/>
              </w:rPr>
            </w:pPr>
            <w:r w:rsidRPr="00373300">
              <w:rPr>
                <w:rFonts w:ascii="Times New Roman" w:hAnsi="Times New Roman" w:cs="Times New Roman"/>
                <w:sz w:val="24"/>
                <w:szCs w:val="24"/>
              </w:rPr>
              <w:t>Самостоятельная деятельность детей.</w:t>
            </w:r>
            <w:r w:rsidRPr="00373300">
              <w:rPr>
                <w:rFonts w:ascii="Times New Roman" w:eastAsia="Calibri" w:hAnsi="Times New Roman" w:cs="Times New Roman"/>
                <w:sz w:val="24"/>
                <w:szCs w:val="24"/>
              </w:rPr>
              <w:t xml:space="preserve"> Подготовка к полднику.</w:t>
            </w:r>
            <w:r w:rsidRPr="00373300">
              <w:rPr>
                <w:sz w:val="24"/>
                <w:szCs w:val="24"/>
              </w:rPr>
              <w:t xml:space="preserve"> /</w:t>
            </w:r>
            <w:r w:rsidRPr="00373300">
              <w:rPr>
                <w:rFonts w:ascii="Times New Roman" w:eastAsia="Calibri" w:hAnsi="Times New Roman" w:cs="Times New Roman"/>
                <w:i/>
                <w:sz w:val="24"/>
                <w:szCs w:val="24"/>
              </w:rPr>
              <w:t xml:space="preserve"> Төшке ашка әзерләнү</w:t>
            </w:r>
          </w:p>
        </w:tc>
        <w:tc>
          <w:tcPr>
            <w:tcW w:w="1133" w:type="dxa"/>
            <w:vAlign w:val="center"/>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15</w:t>
            </w:r>
            <w:r w:rsidRPr="00373300">
              <w:rPr>
                <w:rFonts w:ascii="Times New Roman" w:hAnsi="Times New Roman"/>
                <w:sz w:val="24"/>
                <w:szCs w:val="24"/>
                <w:vertAlign w:val="superscript"/>
              </w:rPr>
              <w:t>15</w:t>
            </w:r>
            <w:r w:rsidRPr="00373300">
              <w:rPr>
                <w:rFonts w:ascii="Times New Roman" w:hAnsi="Times New Roman"/>
                <w:sz w:val="24"/>
                <w:szCs w:val="24"/>
              </w:rPr>
              <w:t>-15</w:t>
            </w:r>
            <w:r w:rsidRPr="00373300">
              <w:rPr>
                <w:rFonts w:ascii="Times New Roman" w:hAnsi="Times New Roman"/>
                <w:sz w:val="24"/>
                <w:szCs w:val="24"/>
                <w:vertAlign w:val="superscript"/>
              </w:rPr>
              <w:t>30</w:t>
            </w:r>
          </w:p>
          <w:p w:rsidR="00373300" w:rsidRPr="00373300" w:rsidRDefault="00373300" w:rsidP="00373300">
            <w:pPr>
              <w:jc w:val="center"/>
              <w:rPr>
                <w:rFonts w:ascii="Times New Roman" w:hAnsi="Times New Roman"/>
                <w:sz w:val="24"/>
                <w:szCs w:val="24"/>
              </w:rPr>
            </w:pPr>
          </w:p>
        </w:tc>
      </w:tr>
      <w:tr w:rsidR="00373300" w:rsidRPr="00373300" w:rsidTr="00373300">
        <w:trPr>
          <w:trHeight w:val="113"/>
        </w:trPr>
        <w:tc>
          <w:tcPr>
            <w:tcW w:w="8364"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Полдник /</w:t>
            </w:r>
            <w:r w:rsidRPr="00373300">
              <w:rPr>
                <w:rFonts w:ascii="Times New Roman" w:eastAsia="Calibri" w:hAnsi="Times New Roman" w:cs="Times New Roman"/>
                <w:i/>
                <w:sz w:val="24"/>
                <w:szCs w:val="24"/>
              </w:rPr>
              <w:t>Төшке аш</w:t>
            </w:r>
          </w:p>
        </w:tc>
        <w:tc>
          <w:tcPr>
            <w:tcW w:w="1133" w:type="dxa"/>
            <w:vAlign w:val="center"/>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15</w:t>
            </w:r>
            <w:r w:rsidRPr="00373300">
              <w:rPr>
                <w:rFonts w:ascii="Times New Roman" w:hAnsi="Times New Roman"/>
                <w:sz w:val="24"/>
                <w:szCs w:val="24"/>
                <w:vertAlign w:val="superscript"/>
              </w:rPr>
              <w:t>30</w:t>
            </w:r>
            <w:r w:rsidRPr="00373300">
              <w:rPr>
                <w:rFonts w:ascii="Times New Roman" w:hAnsi="Times New Roman"/>
                <w:sz w:val="24"/>
                <w:szCs w:val="24"/>
              </w:rPr>
              <w:t>-15</w:t>
            </w:r>
            <w:r w:rsidRPr="00373300">
              <w:rPr>
                <w:rFonts w:ascii="Times New Roman" w:hAnsi="Times New Roman"/>
                <w:sz w:val="24"/>
                <w:szCs w:val="24"/>
                <w:vertAlign w:val="superscript"/>
              </w:rPr>
              <w:t>50</w:t>
            </w:r>
          </w:p>
        </w:tc>
      </w:tr>
      <w:tr w:rsidR="00373300" w:rsidRPr="00373300" w:rsidTr="00373300">
        <w:trPr>
          <w:trHeight w:val="113"/>
        </w:trPr>
        <w:tc>
          <w:tcPr>
            <w:tcW w:w="8364"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Индивидуальное общение воспитателя с детьми, самостоятельная деятельность</w:t>
            </w:r>
            <w:r w:rsidRPr="00373300">
              <w:rPr>
                <w:sz w:val="24"/>
                <w:szCs w:val="24"/>
              </w:rPr>
              <w:t xml:space="preserve"> / У</w:t>
            </w:r>
            <w:r w:rsidRPr="00373300">
              <w:rPr>
                <w:rFonts w:ascii="Times New Roman" w:eastAsia="Calibri" w:hAnsi="Times New Roman" w:cs="Times New Roman"/>
                <w:i/>
                <w:sz w:val="24"/>
                <w:szCs w:val="24"/>
              </w:rPr>
              <w:t>еннар, мөстәкыйль эшчәнлек.</w:t>
            </w:r>
          </w:p>
        </w:tc>
        <w:tc>
          <w:tcPr>
            <w:tcW w:w="1133" w:type="dxa"/>
            <w:vAlign w:val="center"/>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15</w:t>
            </w:r>
            <w:r w:rsidRPr="00373300">
              <w:rPr>
                <w:rFonts w:ascii="Times New Roman" w:hAnsi="Times New Roman"/>
                <w:sz w:val="24"/>
                <w:szCs w:val="24"/>
                <w:vertAlign w:val="superscript"/>
              </w:rPr>
              <w:t>50</w:t>
            </w:r>
            <w:r w:rsidRPr="00373300">
              <w:rPr>
                <w:rFonts w:ascii="Times New Roman" w:hAnsi="Times New Roman"/>
                <w:sz w:val="24"/>
                <w:szCs w:val="24"/>
              </w:rPr>
              <w:t>-16</w:t>
            </w:r>
            <w:r w:rsidRPr="00373300">
              <w:rPr>
                <w:rFonts w:ascii="Times New Roman" w:hAnsi="Times New Roman"/>
                <w:sz w:val="24"/>
                <w:szCs w:val="24"/>
                <w:vertAlign w:val="superscript"/>
              </w:rPr>
              <w:t>00</w:t>
            </w:r>
          </w:p>
          <w:p w:rsidR="00373300" w:rsidRPr="00373300" w:rsidRDefault="00373300" w:rsidP="00373300">
            <w:pPr>
              <w:jc w:val="center"/>
              <w:rPr>
                <w:rFonts w:ascii="Times New Roman" w:hAnsi="Times New Roman"/>
                <w:sz w:val="24"/>
                <w:szCs w:val="24"/>
              </w:rPr>
            </w:pPr>
          </w:p>
        </w:tc>
      </w:tr>
      <w:tr w:rsidR="00373300" w:rsidRPr="00373300" w:rsidTr="00373300">
        <w:trPr>
          <w:trHeight w:val="324"/>
        </w:trPr>
        <w:tc>
          <w:tcPr>
            <w:tcW w:w="8364"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ООД, игровая деятельность, чтение худ.литературы, кружки</w:t>
            </w:r>
            <w:r w:rsidRPr="00373300">
              <w:rPr>
                <w:sz w:val="24"/>
                <w:szCs w:val="24"/>
              </w:rPr>
              <w:t xml:space="preserve">/ </w:t>
            </w:r>
            <w:r w:rsidRPr="00373300">
              <w:rPr>
                <w:rFonts w:ascii="Times New Roman" w:eastAsia="Calibri" w:hAnsi="Times New Roman" w:cs="Times New Roman"/>
                <w:i/>
                <w:sz w:val="24"/>
                <w:szCs w:val="24"/>
              </w:rPr>
              <w:t>Уеннар, мөстәкыйль эшчәнлек.</w:t>
            </w:r>
          </w:p>
        </w:tc>
        <w:tc>
          <w:tcPr>
            <w:tcW w:w="1133" w:type="dxa"/>
            <w:vAlign w:val="center"/>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16</w:t>
            </w:r>
            <w:r w:rsidRPr="00373300">
              <w:rPr>
                <w:rFonts w:ascii="Times New Roman" w:hAnsi="Times New Roman"/>
                <w:sz w:val="24"/>
                <w:szCs w:val="24"/>
                <w:vertAlign w:val="superscript"/>
              </w:rPr>
              <w:t>00</w:t>
            </w:r>
            <w:r w:rsidRPr="00373300">
              <w:rPr>
                <w:rFonts w:ascii="Times New Roman" w:hAnsi="Times New Roman"/>
                <w:sz w:val="24"/>
                <w:szCs w:val="24"/>
              </w:rPr>
              <w:t>-16</w:t>
            </w:r>
            <w:r w:rsidRPr="00373300">
              <w:rPr>
                <w:rFonts w:ascii="Times New Roman" w:hAnsi="Times New Roman"/>
                <w:sz w:val="24"/>
                <w:szCs w:val="24"/>
                <w:vertAlign w:val="superscript"/>
              </w:rPr>
              <w:t>10</w:t>
            </w:r>
          </w:p>
          <w:p w:rsidR="00373300" w:rsidRPr="00373300" w:rsidRDefault="00373300" w:rsidP="00373300">
            <w:pPr>
              <w:jc w:val="center"/>
              <w:rPr>
                <w:rFonts w:ascii="Times New Roman" w:eastAsia="Calibri" w:hAnsi="Times New Roman" w:cs="Times New Roman"/>
                <w:sz w:val="24"/>
                <w:szCs w:val="24"/>
              </w:rPr>
            </w:pPr>
          </w:p>
        </w:tc>
      </w:tr>
      <w:tr w:rsidR="00373300" w:rsidRPr="00373300" w:rsidTr="00373300">
        <w:trPr>
          <w:trHeight w:val="218"/>
        </w:trPr>
        <w:tc>
          <w:tcPr>
            <w:tcW w:w="8364"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Кружки. Подготовка к прогулке. Вечерняя прогулка</w:t>
            </w:r>
            <w:r w:rsidRPr="00373300">
              <w:rPr>
                <w:sz w:val="24"/>
                <w:szCs w:val="24"/>
              </w:rPr>
              <w:t xml:space="preserve"> /</w:t>
            </w:r>
            <w:r w:rsidRPr="00373300">
              <w:rPr>
                <w:rFonts w:ascii="Times New Roman" w:eastAsia="Calibri" w:hAnsi="Times New Roman" w:cs="Times New Roman"/>
                <w:i/>
                <w:sz w:val="24"/>
                <w:szCs w:val="24"/>
              </w:rPr>
              <w:t>Урамга чыгарга хәзерлек, һавада булу, уеннар.</w:t>
            </w:r>
          </w:p>
        </w:tc>
        <w:tc>
          <w:tcPr>
            <w:tcW w:w="1133" w:type="dxa"/>
            <w:vAlign w:val="center"/>
          </w:tcPr>
          <w:p w:rsidR="00373300" w:rsidRPr="00373300" w:rsidRDefault="00373300" w:rsidP="00373300">
            <w:pPr>
              <w:jc w:val="center"/>
              <w:rPr>
                <w:rFonts w:ascii="Times New Roman" w:hAnsi="Times New Roman"/>
                <w:sz w:val="24"/>
                <w:szCs w:val="24"/>
                <w:vertAlign w:val="superscript"/>
              </w:rPr>
            </w:pPr>
            <w:r w:rsidRPr="00373300">
              <w:rPr>
                <w:rFonts w:ascii="Times New Roman" w:hAnsi="Times New Roman"/>
                <w:sz w:val="24"/>
                <w:szCs w:val="24"/>
              </w:rPr>
              <w:t>16</w:t>
            </w:r>
            <w:r w:rsidRPr="00373300">
              <w:rPr>
                <w:rFonts w:ascii="Times New Roman" w:hAnsi="Times New Roman"/>
                <w:sz w:val="24"/>
                <w:szCs w:val="24"/>
                <w:vertAlign w:val="superscript"/>
              </w:rPr>
              <w:t>10</w:t>
            </w:r>
            <w:r w:rsidRPr="00373300">
              <w:rPr>
                <w:rFonts w:ascii="Times New Roman" w:hAnsi="Times New Roman"/>
                <w:sz w:val="24"/>
                <w:szCs w:val="24"/>
              </w:rPr>
              <w:t>-18</w:t>
            </w:r>
            <w:r w:rsidRPr="00373300">
              <w:rPr>
                <w:rFonts w:ascii="Times New Roman" w:hAnsi="Times New Roman"/>
                <w:sz w:val="24"/>
                <w:szCs w:val="24"/>
                <w:vertAlign w:val="superscript"/>
              </w:rPr>
              <w:t>00</w:t>
            </w:r>
          </w:p>
          <w:p w:rsidR="00373300" w:rsidRPr="00373300" w:rsidRDefault="00373300" w:rsidP="00373300">
            <w:pPr>
              <w:jc w:val="center"/>
              <w:rPr>
                <w:rFonts w:ascii="Times New Roman" w:hAnsi="Times New Roman"/>
                <w:sz w:val="24"/>
                <w:szCs w:val="24"/>
                <w:vertAlign w:val="superscript"/>
              </w:rPr>
            </w:pPr>
          </w:p>
        </w:tc>
      </w:tr>
      <w:tr w:rsidR="00373300" w:rsidRPr="00373300" w:rsidTr="00373300">
        <w:trPr>
          <w:trHeight w:val="125"/>
        </w:trPr>
        <w:tc>
          <w:tcPr>
            <w:tcW w:w="8364"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Уход детей домой/</w:t>
            </w:r>
            <w:r w:rsidRPr="00373300">
              <w:rPr>
                <w:rFonts w:ascii="Times New Roman" w:eastAsia="Calibri" w:hAnsi="Times New Roman" w:cs="Times New Roman"/>
                <w:i/>
                <w:sz w:val="24"/>
                <w:szCs w:val="24"/>
              </w:rPr>
              <w:t xml:space="preserve"> Балаларны өйләренә озату</w:t>
            </w:r>
          </w:p>
        </w:tc>
        <w:tc>
          <w:tcPr>
            <w:tcW w:w="1133" w:type="dxa"/>
            <w:vAlign w:val="center"/>
          </w:tcPr>
          <w:p w:rsidR="00373300" w:rsidRPr="00373300" w:rsidRDefault="00373300" w:rsidP="00373300">
            <w:pPr>
              <w:jc w:val="center"/>
              <w:rPr>
                <w:rFonts w:ascii="Times New Roman" w:eastAsia="Calibri" w:hAnsi="Times New Roman" w:cs="Times New Roman"/>
                <w:sz w:val="24"/>
                <w:szCs w:val="24"/>
              </w:rPr>
            </w:pPr>
            <w:r w:rsidRPr="00373300">
              <w:rPr>
                <w:rFonts w:ascii="Times New Roman" w:eastAsia="Calibri" w:hAnsi="Times New Roman" w:cs="Times New Roman"/>
                <w:sz w:val="24"/>
                <w:szCs w:val="24"/>
              </w:rPr>
              <w:t>18.00</w:t>
            </w:r>
          </w:p>
        </w:tc>
      </w:tr>
    </w:tbl>
    <w:p w:rsidR="00F81D82" w:rsidRPr="004D5E63" w:rsidRDefault="00F81D82" w:rsidP="00E768A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p>
    <w:p w:rsidR="00E77064" w:rsidRPr="004D5E63" w:rsidRDefault="00E77064" w:rsidP="00E77064">
      <w:pPr>
        <w:widowControl w:val="0"/>
        <w:autoSpaceDE w:val="0"/>
        <w:autoSpaceDN w:val="0"/>
        <w:spacing w:after="0" w:line="240" w:lineRule="auto"/>
        <w:ind w:firstLine="709"/>
        <w:jc w:val="center"/>
        <w:outlineLvl w:val="0"/>
        <w:rPr>
          <w:rFonts w:ascii="Times New Roman" w:eastAsia="Times New Roman" w:hAnsi="Times New Roman" w:cs="Times New Roman"/>
          <w:b/>
          <w:bCs/>
          <w:sz w:val="24"/>
          <w:szCs w:val="24"/>
        </w:rPr>
      </w:pPr>
      <w:r w:rsidRPr="004D5E63">
        <w:rPr>
          <w:rFonts w:ascii="Times New Roman" w:eastAsia="Times New Roman" w:hAnsi="Times New Roman" w:cs="Times New Roman"/>
          <w:b/>
          <w:bCs/>
          <w:sz w:val="24"/>
          <w:szCs w:val="24"/>
        </w:rPr>
        <w:t>Режим дня в дошкольных группах</w:t>
      </w:r>
    </w:p>
    <w:p w:rsidR="00E77064" w:rsidRPr="004D5E63" w:rsidRDefault="00E77064" w:rsidP="00E77064">
      <w:pPr>
        <w:widowControl w:val="0"/>
        <w:autoSpaceDE w:val="0"/>
        <w:autoSpaceDN w:val="0"/>
        <w:spacing w:after="0" w:line="240" w:lineRule="auto"/>
        <w:ind w:firstLine="709"/>
        <w:rPr>
          <w:rFonts w:ascii="Times New Roman" w:eastAsia="Times New Roman" w:hAnsi="Times New Roman" w:cs="Times New Roman"/>
          <w:b/>
          <w:sz w:val="24"/>
          <w:szCs w:val="24"/>
        </w:rPr>
      </w:pPr>
    </w:p>
    <w:tbl>
      <w:tblPr>
        <w:tblStyle w:val="a3"/>
        <w:tblW w:w="9687" w:type="dxa"/>
        <w:tblInd w:w="108" w:type="dxa"/>
        <w:tblLook w:val="04A0" w:firstRow="1" w:lastRow="0" w:firstColumn="1" w:lastColumn="0" w:noHBand="0" w:noVBand="1"/>
      </w:tblPr>
      <w:tblGrid>
        <w:gridCol w:w="4253"/>
        <w:gridCol w:w="1417"/>
        <w:gridCol w:w="1418"/>
        <w:gridCol w:w="1417"/>
        <w:gridCol w:w="1182"/>
      </w:tblGrid>
      <w:tr w:rsidR="00373300" w:rsidRPr="00373300" w:rsidTr="00373300">
        <w:trPr>
          <w:trHeight w:val="823"/>
        </w:trPr>
        <w:tc>
          <w:tcPr>
            <w:tcW w:w="4253" w:type="dxa"/>
          </w:tcPr>
          <w:p w:rsidR="00373300" w:rsidRPr="00373300" w:rsidRDefault="00373300" w:rsidP="00276046">
            <w:pPr>
              <w:jc w:val="center"/>
              <w:rPr>
                <w:rFonts w:ascii="Times New Roman" w:eastAsia="Calibri" w:hAnsi="Times New Roman" w:cs="Times New Roman"/>
                <w:b/>
                <w:sz w:val="24"/>
                <w:szCs w:val="24"/>
              </w:rPr>
            </w:pPr>
            <w:r w:rsidRPr="00373300">
              <w:rPr>
                <w:rFonts w:ascii="Times New Roman" w:eastAsia="Calibri" w:hAnsi="Times New Roman" w:cs="Times New Roman"/>
                <w:b/>
                <w:sz w:val="24"/>
                <w:szCs w:val="24"/>
              </w:rPr>
              <w:t>Содержание режимных моментов</w:t>
            </w:r>
          </w:p>
          <w:p w:rsidR="00373300" w:rsidRPr="00373300" w:rsidRDefault="00373300" w:rsidP="00276046">
            <w:pPr>
              <w:jc w:val="center"/>
              <w:rPr>
                <w:rFonts w:ascii="Times New Roman" w:eastAsia="Calibri" w:hAnsi="Times New Roman" w:cs="Times New Roman"/>
                <w:b/>
                <w:sz w:val="24"/>
                <w:szCs w:val="24"/>
              </w:rPr>
            </w:pPr>
          </w:p>
        </w:tc>
        <w:tc>
          <w:tcPr>
            <w:tcW w:w="1417" w:type="dxa"/>
          </w:tcPr>
          <w:p w:rsidR="00373300" w:rsidRPr="00373300" w:rsidRDefault="00373300" w:rsidP="00276046">
            <w:pPr>
              <w:jc w:val="center"/>
              <w:rPr>
                <w:rFonts w:ascii="Times New Roman" w:eastAsia="Calibri" w:hAnsi="Times New Roman" w:cs="Times New Roman"/>
                <w:sz w:val="24"/>
                <w:szCs w:val="24"/>
              </w:rPr>
            </w:pPr>
            <w:r w:rsidRPr="00373300">
              <w:rPr>
                <w:rFonts w:ascii="Times New Roman" w:eastAsia="Calibri" w:hAnsi="Times New Roman" w:cs="Times New Roman"/>
                <w:b/>
                <w:sz w:val="24"/>
                <w:szCs w:val="24"/>
              </w:rPr>
              <w:t>3-4 года</w:t>
            </w:r>
          </w:p>
        </w:tc>
        <w:tc>
          <w:tcPr>
            <w:tcW w:w="1418" w:type="dxa"/>
          </w:tcPr>
          <w:p w:rsidR="00373300" w:rsidRPr="00373300" w:rsidRDefault="00373300" w:rsidP="00276046">
            <w:pPr>
              <w:jc w:val="center"/>
              <w:rPr>
                <w:rFonts w:ascii="Times New Roman" w:eastAsia="Calibri" w:hAnsi="Times New Roman" w:cs="Times New Roman"/>
                <w:sz w:val="24"/>
                <w:szCs w:val="24"/>
              </w:rPr>
            </w:pPr>
            <w:r w:rsidRPr="00373300">
              <w:rPr>
                <w:rFonts w:ascii="Times New Roman" w:eastAsia="Calibri" w:hAnsi="Times New Roman" w:cs="Times New Roman"/>
                <w:b/>
                <w:sz w:val="24"/>
                <w:szCs w:val="24"/>
              </w:rPr>
              <w:t>4-5 лет</w:t>
            </w:r>
          </w:p>
        </w:tc>
        <w:tc>
          <w:tcPr>
            <w:tcW w:w="1417" w:type="dxa"/>
          </w:tcPr>
          <w:p w:rsidR="00373300" w:rsidRPr="00373300" w:rsidRDefault="00373300" w:rsidP="00276046">
            <w:pPr>
              <w:jc w:val="center"/>
              <w:rPr>
                <w:rFonts w:ascii="Times New Roman" w:eastAsia="Calibri" w:hAnsi="Times New Roman" w:cs="Times New Roman"/>
                <w:b/>
                <w:bCs/>
                <w:sz w:val="24"/>
                <w:szCs w:val="24"/>
              </w:rPr>
            </w:pPr>
            <w:r w:rsidRPr="00373300">
              <w:rPr>
                <w:rFonts w:ascii="Times New Roman" w:eastAsia="Calibri" w:hAnsi="Times New Roman" w:cs="Times New Roman"/>
                <w:b/>
                <w:bCs/>
                <w:sz w:val="24"/>
                <w:szCs w:val="24"/>
              </w:rPr>
              <w:t>5-6 лет</w:t>
            </w:r>
          </w:p>
        </w:tc>
        <w:tc>
          <w:tcPr>
            <w:tcW w:w="1182" w:type="dxa"/>
          </w:tcPr>
          <w:p w:rsidR="00373300" w:rsidRPr="00373300" w:rsidRDefault="00373300" w:rsidP="00276046">
            <w:pPr>
              <w:jc w:val="center"/>
              <w:rPr>
                <w:rFonts w:ascii="Times New Roman" w:eastAsia="Calibri" w:hAnsi="Times New Roman" w:cs="Times New Roman"/>
                <w:b/>
                <w:bCs/>
                <w:sz w:val="24"/>
                <w:szCs w:val="24"/>
              </w:rPr>
            </w:pPr>
            <w:r w:rsidRPr="00373300">
              <w:rPr>
                <w:rFonts w:ascii="Times New Roman" w:eastAsia="Calibri" w:hAnsi="Times New Roman" w:cs="Times New Roman"/>
                <w:b/>
                <w:bCs/>
                <w:sz w:val="24"/>
                <w:szCs w:val="24"/>
              </w:rPr>
              <w:t>6-7 лет</w:t>
            </w:r>
          </w:p>
        </w:tc>
      </w:tr>
      <w:tr w:rsidR="00373300" w:rsidRPr="00373300" w:rsidTr="00373300">
        <w:trPr>
          <w:trHeight w:val="1055"/>
        </w:trPr>
        <w:tc>
          <w:tcPr>
            <w:tcW w:w="4253"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Приём детей, игровая, трудовая, самостоятельная деятельность детей, индивидуальная работа</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7</w:t>
            </w:r>
            <w:r w:rsidRPr="00373300">
              <w:rPr>
                <w:rFonts w:ascii="Times New Roman" w:hAnsi="Times New Roman"/>
                <w:sz w:val="24"/>
                <w:szCs w:val="24"/>
                <w:vertAlign w:val="superscript"/>
              </w:rPr>
              <w:t>30</w:t>
            </w:r>
            <w:r w:rsidRPr="00373300">
              <w:rPr>
                <w:rFonts w:ascii="Times New Roman" w:hAnsi="Times New Roman"/>
                <w:sz w:val="24"/>
                <w:szCs w:val="24"/>
              </w:rPr>
              <w:t>-8</w:t>
            </w:r>
            <w:r w:rsidRPr="00373300">
              <w:rPr>
                <w:rFonts w:ascii="Times New Roman" w:hAnsi="Times New Roman"/>
                <w:sz w:val="24"/>
                <w:szCs w:val="24"/>
                <w:vertAlign w:val="superscript"/>
              </w:rPr>
              <w:t>05</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(35 мин)</w:t>
            </w:r>
          </w:p>
        </w:tc>
        <w:tc>
          <w:tcPr>
            <w:tcW w:w="1418"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7</w:t>
            </w:r>
            <w:r w:rsidRPr="00373300">
              <w:rPr>
                <w:rFonts w:ascii="Times New Roman" w:hAnsi="Times New Roman"/>
                <w:sz w:val="24"/>
                <w:szCs w:val="24"/>
                <w:vertAlign w:val="superscript"/>
              </w:rPr>
              <w:t>30</w:t>
            </w:r>
            <w:r w:rsidRPr="00373300">
              <w:rPr>
                <w:rFonts w:ascii="Times New Roman" w:hAnsi="Times New Roman"/>
                <w:sz w:val="24"/>
                <w:szCs w:val="24"/>
              </w:rPr>
              <w:t>-8</w:t>
            </w:r>
            <w:r w:rsidRPr="00373300">
              <w:rPr>
                <w:rFonts w:ascii="Times New Roman" w:hAnsi="Times New Roman"/>
                <w:sz w:val="24"/>
                <w:szCs w:val="24"/>
                <w:vertAlign w:val="superscript"/>
              </w:rPr>
              <w:t>05</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(35 мин)</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7</w:t>
            </w:r>
            <w:r w:rsidRPr="00373300">
              <w:rPr>
                <w:rFonts w:ascii="Times New Roman" w:hAnsi="Times New Roman"/>
                <w:sz w:val="24"/>
                <w:szCs w:val="24"/>
                <w:vertAlign w:val="superscript"/>
              </w:rPr>
              <w:t>30</w:t>
            </w:r>
            <w:r w:rsidRPr="00373300">
              <w:rPr>
                <w:rFonts w:ascii="Times New Roman" w:hAnsi="Times New Roman"/>
                <w:sz w:val="24"/>
                <w:szCs w:val="24"/>
              </w:rPr>
              <w:t>-8</w:t>
            </w:r>
            <w:r w:rsidRPr="00373300">
              <w:rPr>
                <w:rFonts w:ascii="Times New Roman" w:hAnsi="Times New Roman"/>
                <w:sz w:val="24"/>
                <w:szCs w:val="24"/>
                <w:vertAlign w:val="superscript"/>
              </w:rPr>
              <w:t>05</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(35 мин)</w:t>
            </w:r>
          </w:p>
        </w:tc>
        <w:tc>
          <w:tcPr>
            <w:tcW w:w="1182"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7</w:t>
            </w:r>
            <w:r w:rsidRPr="00373300">
              <w:rPr>
                <w:rFonts w:ascii="Times New Roman" w:hAnsi="Times New Roman"/>
                <w:sz w:val="24"/>
                <w:szCs w:val="24"/>
                <w:vertAlign w:val="superscript"/>
              </w:rPr>
              <w:t>30</w:t>
            </w:r>
            <w:r w:rsidRPr="00373300">
              <w:rPr>
                <w:rFonts w:ascii="Times New Roman" w:hAnsi="Times New Roman"/>
                <w:sz w:val="24"/>
                <w:szCs w:val="24"/>
              </w:rPr>
              <w:t>-8</w:t>
            </w:r>
            <w:r w:rsidRPr="00373300">
              <w:rPr>
                <w:rFonts w:ascii="Times New Roman" w:hAnsi="Times New Roman"/>
                <w:sz w:val="24"/>
                <w:szCs w:val="24"/>
                <w:vertAlign w:val="superscript"/>
              </w:rPr>
              <w:t>05</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(35 мин)</w:t>
            </w:r>
          </w:p>
        </w:tc>
      </w:tr>
      <w:tr w:rsidR="00373300" w:rsidRPr="00373300" w:rsidTr="00373300">
        <w:trPr>
          <w:trHeight w:val="303"/>
        </w:trPr>
        <w:tc>
          <w:tcPr>
            <w:tcW w:w="4253"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Утренняя гимнастика</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8</w:t>
            </w:r>
            <w:r w:rsidRPr="00373300">
              <w:rPr>
                <w:rFonts w:ascii="Times New Roman" w:hAnsi="Times New Roman"/>
                <w:sz w:val="24"/>
                <w:szCs w:val="24"/>
                <w:vertAlign w:val="superscript"/>
              </w:rPr>
              <w:t>05</w:t>
            </w:r>
            <w:r w:rsidRPr="00373300">
              <w:rPr>
                <w:rFonts w:ascii="Times New Roman" w:hAnsi="Times New Roman"/>
                <w:sz w:val="24"/>
                <w:szCs w:val="24"/>
              </w:rPr>
              <w:t>-8</w:t>
            </w:r>
            <w:r w:rsidRPr="00373300">
              <w:rPr>
                <w:rFonts w:ascii="Times New Roman" w:hAnsi="Times New Roman"/>
                <w:sz w:val="24"/>
                <w:szCs w:val="24"/>
                <w:vertAlign w:val="superscript"/>
              </w:rPr>
              <w:t>15</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lastRenderedPageBreak/>
              <w:t>(10 мин)</w:t>
            </w:r>
          </w:p>
        </w:tc>
        <w:tc>
          <w:tcPr>
            <w:tcW w:w="1418"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lastRenderedPageBreak/>
              <w:t>8</w:t>
            </w:r>
            <w:r w:rsidRPr="00373300">
              <w:rPr>
                <w:rFonts w:ascii="Times New Roman" w:hAnsi="Times New Roman"/>
                <w:sz w:val="24"/>
                <w:szCs w:val="24"/>
                <w:vertAlign w:val="superscript"/>
              </w:rPr>
              <w:t>05</w:t>
            </w:r>
            <w:r w:rsidRPr="00373300">
              <w:rPr>
                <w:rFonts w:ascii="Times New Roman" w:hAnsi="Times New Roman"/>
                <w:sz w:val="24"/>
                <w:szCs w:val="24"/>
              </w:rPr>
              <w:t>-8</w:t>
            </w:r>
            <w:r w:rsidRPr="00373300">
              <w:rPr>
                <w:rFonts w:ascii="Times New Roman" w:hAnsi="Times New Roman"/>
                <w:sz w:val="24"/>
                <w:szCs w:val="24"/>
                <w:vertAlign w:val="superscript"/>
              </w:rPr>
              <w:t>15</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lastRenderedPageBreak/>
              <w:t>(10 мин)</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lastRenderedPageBreak/>
              <w:t>8</w:t>
            </w:r>
            <w:r w:rsidRPr="00373300">
              <w:rPr>
                <w:rFonts w:ascii="Times New Roman" w:hAnsi="Times New Roman"/>
                <w:sz w:val="24"/>
                <w:szCs w:val="24"/>
                <w:vertAlign w:val="superscript"/>
              </w:rPr>
              <w:t>05</w:t>
            </w:r>
            <w:r w:rsidRPr="00373300">
              <w:rPr>
                <w:rFonts w:ascii="Times New Roman" w:hAnsi="Times New Roman"/>
                <w:sz w:val="24"/>
                <w:szCs w:val="24"/>
              </w:rPr>
              <w:t>-8</w:t>
            </w:r>
            <w:r w:rsidRPr="00373300">
              <w:rPr>
                <w:rFonts w:ascii="Times New Roman" w:hAnsi="Times New Roman"/>
                <w:sz w:val="24"/>
                <w:szCs w:val="24"/>
                <w:vertAlign w:val="superscript"/>
              </w:rPr>
              <w:t>15</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lastRenderedPageBreak/>
              <w:t>(10 мин)</w:t>
            </w:r>
          </w:p>
        </w:tc>
        <w:tc>
          <w:tcPr>
            <w:tcW w:w="1182"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lastRenderedPageBreak/>
              <w:t>8</w:t>
            </w:r>
            <w:r w:rsidRPr="00373300">
              <w:rPr>
                <w:rFonts w:ascii="Times New Roman" w:hAnsi="Times New Roman"/>
                <w:sz w:val="24"/>
                <w:szCs w:val="24"/>
                <w:vertAlign w:val="superscript"/>
              </w:rPr>
              <w:t>05</w:t>
            </w:r>
            <w:r w:rsidRPr="00373300">
              <w:rPr>
                <w:rFonts w:ascii="Times New Roman" w:hAnsi="Times New Roman"/>
                <w:sz w:val="24"/>
                <w:szCs w:val="24"/>
              </w:rPr>
              <w:t>-8</w:t>
            </w:r>
            <w:r w:rsidRPr="00373300">
              <w:rPr>
                <w:rFonts w:ascii="Times New Roman" w:hAnsi="Times New Roman"/>
                <w:sz w:val="24"/>
                <w:szCs w:val="24"/>
                <w:vertAlign w:val="superscript"/>
              </w:rPr>
              <w:t>15</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lastRenderedPageBreak/>
              <w:t>(10 мин)</w:t>
            </w:r>
          </w:p>
        </w:tc>
      </w:tr>
      <w:tr w:rsidR="00373300" w:rsidRPr="00373300" w:rsidTr="00373300">
        <w:trPr>
          <w:trHeight w:val="799"/>
        </w:trPr>
        <w:tc>
          <w:tcPr>
            <w:tcW w:w="4253" w:type="dxa"/>
            <w:tcBorders>
              <w:top w:val="single" w:sz="4" w:space="0" w:color="auto"/>
              <w:left w:val="single" w:sz="4" w:space="0" w:color="auto"/>
              <w:bottom w:val="single" w:sz="4" w:space="0" w:color="auto"/>
              <w:right w:val="single" w:sz="4" w:space="0" w:color="auto"/>
            </w:tcBorders>
            <w:hideMark/>
          </w:tcPr>
          <w:p w:rsidR="00373300" w:rsidRPr="00373300" w:rsidRDefault="00373300" w:rsidP="00276046">
            <w:pPr>
              <w:rPr>
                <w:rFonts w:ascii="Times New Roman" w:hAnsi="Times New Roman" w:cs="Times New Roman"/>
                <w:sz w:val="24"/>
                <w:szCs w:val="24"/>
              </w:rPr>
            </w:pPr>
            <w:r w:rsidRPr="00373300">
              <w:rPr>
                <w:rFonts w:ascii="Times New Roman" w:hAnsi="Times New Roman" w:cs="Times New Roman"/>
                <w:sz w:val="24"/>
                <w:szCs w:val="24"/>
              </w:rPr>
              <w:lastRenderedPageBreak/>
              <w:t>Самостоятельная деятельность детей, игры по выбору детей (в том числе малой и средней подвижности). Санитарно-гигиенические процедуры</w:t>
            </w:r>
          </w:p>
        </w:tc>
        <w:tc>
          <w:tcPr>
            <w:tcW w:w="1417" w:type="dxa"/>
            <w:tcBorders>
              <w:top w:val="single" w:sz="4" w:space="0" w:color="auto"/>
              <w:left w:val="single" w:sz="4" w:space="0" w:color="auto"/>
              <w:bottom w:val="single" w:sz="4" w:space="0" w:color="auto"/>
              <w:right w:val="single" w:sz="4" w:space="0" w:color="auto"/>
            </w:tcBorders>
            <w:hideMark/>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8</w:t>
            </w:r>
            <w:r w:rsidRPr="00373300">
              <w:rPr>
                <w:rFonts w:ascii="Times New Roman" w:hAnsi="Times New Roman"/>
                <w:sz w:val="24"/>
                <w:szCs w:val="24"/>
                <w:vertAlign w:val="superscript"/>
              </w:rPr>
              <w:t>15</w:t>
            </w:r>
            <w:r w:rsidRPr="00373300">
              <w:rPr>
                <w:rFonts w:ascii="Times New Roman" w:hAnsi="Times New Roman"/>
                <w:sz w:val="24"/>
                <w:szCs w:val="24"/>
              </w:rPr>
              <w:t>-8</w:t>
            </w:r>
            <w:r w:rsidRPr="00373300">
              <w:rPr>
                <w:rFonts w:ascii="Times New Roman" w:hAnsi="Times New Roman"/>
                <w:sz w:val="24"/>
                <w:szCs w:val="24"/>
                <w:vertAlign w:val="superscript"/>
              </w:rPr>
              <w:t>30</w:t>
            </w:r>
          </w:p>
          <w:p w:rsidR="00373300" w:rsidRPr="00373300" w:rsidRDefault="00373300" w:rsidP="00276046">
            <w:pPr>
              <w:jc w:val="center"/>
              <w:rPr>
                <w:rFonts w:ascii="Times New Roman" w:hAnsi="Times New Roman"/>
                <w:sz w:val="24"/>
                <w:szCs w:val="24"/>
              </w:rPr>
            </w:pPr>
            <w:r w:rsidRPr="00373300">
              <w:rPr>
                <w:rFonts w:ascii="Times New Roman" w:hAnsi="Times New Roman"/>
                <w:sz w:val="24"/>
                <w:szCs w:val="24"/>
                <w:vertAlign w:val="superscript"/>
              </w:rPr>
              <w:t>( 15 мин)</w:t>
            </w:r>
          </w:p>
        </w:tc>
        <w:tc>
          <w:tcPr>
            <w:tcW w:w="1418" w:type="dxa"/>
            <w:tcBorders>
              <w:top w:val="single" w:sz="4" w:space="0" w:color="auto"/>
              <w:left w:val="single" w:sz="4" w:space="0" w:color="auto"/>
              <w:bottom w:val="single" w:sz="4" w:space="0" w:color="auto"/>
              <w:right w:val="single" w:sz="4" w:space="0" w:color="auto"/>
            </w:tcBorders>
            <w:hideMark/>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8</w:t>
            </w:r>
            <w:r w:rsidRPr="00373300">
              <w:rPr>
                <w:rFonts w:ascii="Times New Roman" w:hAnsi="Times New Roman"/>
                <w:sz w:val="24"/>
                <w:szCs w:val="24"/>
                <w:vertAlign w:val="superscript"/>
              </w:rPr>
              <w:t>15</w:t>
            </w:r>
            <w:r w:rsidRPr="00373300">
              <w:rPr>
                <w:rFonts w:ascii="Times New Roman" w:hAnsi="Times New Roman"/>
                <w:sz w:val="24"/>
                <w:szCs w:val="24"/>
              </w:rPr>
              <w:t>-8</w:t>
            </w:r>
            <w:r w:rsidRPr="00373300">
              <w:rPr>
                <w:rFonts w:ascii="Times New Roman" w:hAnsi="Times New Roman"/>
                <w:sz w:val="24"/>
                <w:szCs w:val="24"/>
                <w:vertAlign w:val="superscript"/>
              </w:rPr>
              <w:t>30</w:t>
            </w:r>
          </w:p>
          <w:p w:rsidR="00373300" w:rsidRPr="00373300" w:rsidRDefault="00373300" w:rsidP="00276046">
            <w:pPr>
              <w:jc w:val="center"/>
              <w:rPr>
                <w:rFonts w:ascii="Times New Roman" w:hAnsi="Times New Roman"/>
                <w:sz w:val="24"/>
                <w:szCs w:val="24"/>
              </w:rPr>
            </w:pPr>
            <w:r w:rsidRPr="00373300">
              <w:rPr>
                <w:rFonts w:ascii="Times New Roman" w:hAnsi="Times New Roman"/>
                <w:sz w:val="24"/>
                <w:szCs w:val="24"/>
                <w:vertAlign w:val="superscript"/>
              </w:rPr>
              <w:t>( 15 мин)</w:t>
            </w:r>
          </w:p>
        </w:tc>
        <w:tc>
          <w:tcPr>
            <w:tcW w:w="1417" w:type="dxa"/>
            <w:tcBorders>
              <w:top w:val="single" w:sz="4" w:space="0" w:color="auto"/>
              <w:left w:val="single" w:sz="4" w:space="0" w:color="auto"/>
              <w:bottom w:val="single" w:sz="4" w:space="0" w:color="auto"/>
              <w:right w:val="single" w:sz="4" w:space="0" w:color="auto"/>
            </w:tcBorders>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8</w:t>
            </w:r>
            <w:r w:rsidRPr="00373300">
              <w:rPr>
                <w:rFonts w:ascii="Times New Roman" w:hAnsi="Times New Roman"/>
                <w:sz w:val="24"/>
                <w:szCs w:val="24"/>
                <w:vertAlign w:val="superscript"/>
              </w:rPr>
              <w:t>15</w:t>
            </w:r>
            <w:r w:rsidRPr="00373300">
              <w:rPr>
                <w:rFonts w:ascii="Times New Roman" w:hAnsi="Times New Roman"/>
                <w:sz w:val="24"/>
                <w:szCs w:val="24"/>
              </w:rPr>
              <w:t>-8</w:t>
            </w:r>
            <w:r w:rsidRPr="00373300">
              <w:rPr>
                <w:rFonts w:ascii="Times New Roman" w:hAnsi="Times New Roman"/>
                <w:sz w:val="24"/>
                <w:szCs w:val="24"/>
                <w:vertAlign w:val="superscript"/>
              </w:rPr>
              <w:t>30</w:t>
            </w:r>
          </w:p>
          <w:p w:rsidR="00373300" w:rsidRPr="00373300" w:rsidRDefault="00373300" w:rsidP="00276046">
            <w:pPr>
              <w:jc w:val="center"/>
              <w:rPr>
                <w:rFonts w:ascii="Times New Roman" w:hAnsi="Times New Roman"/>
                <w:sz w:val="24"/>
                <w:szCs w:val="24"/>
              </w:rPr>
            </w:pPr>
            <w:r w:rsidRPr="00373300">
              <w:rPr>
                <w:rFonts w:ascii="Times New Roman" w:hAnsi="Times New Roman"/>
                <w:sz w:val="24"/>
                <w:szCs w:val="24"/>
                <w:vertAlign w:val="superscript"/>
              </w:rPr>
              <w:t>( 15 мин)</w:t>
            </w:r>
          </w:p>
        </w:tc>
        <w:tc>
          <w:tcPr>
            <w:tcW w:w="1182" w:type="dxa"/>
            <w:tcBorders>
              <w:top w:val="single" w:sz="4" w:space="0" w:color="auto"/>
              <w:left w:val="single" w:sz="4" w:space="0" w:color="auto"/>
              <w:bottom w:val="single" w:sz="4" w:space="0" w:color="auto"/>
              <w:right w:val="single" w:sz="4" w:space="0" w:color="auto"/>
            </w:tcBorders>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8</w:t>
            </w:r>
            <w:r w:rsidRPr="00373300">
              <w:rPr>
                <w:rFonts w:ascii="Times New Roman" w:hAnsi="Times New Roman"/>
                <w:sz w:val="24"/>
                <w:szCs w:val="24"/>
                <w:vertAlign w:val="superscript"/>
              </w:rPr>
              <w:t>15</w:t>
            </w:r>
            <w:r w:rsidRPr="00373300">
              <w:rPr>
                <w:rFonts w:ascii="Times New Roman" w:hAnsi="Times New Roman"/>
                <w:sz w:val="24"/>
                <w:szCs w:val="24"/>
              </w:rPr>
              <w:t>-8</w:t>
            </w:r>
            <w:r w:rsidRPr="00373300">
              <w:rPr>
                <w:rFonts w:ascii="Times New Roman" w:hAnsi="Times New Roman"/>
                <w:sz w:val="24"/>
                <w:szCs w:val="24"/>
                <w:vertAlign w:val="superscript"/>
              </w:rPr>
              <w:t>30</w:t>
            </w:r>
          </w:p>
          <w:p w:rsidR="00373300" w:rsidRPr="00373300" w:rsidRDefault="00373300" w:rsidP="00276046">
            <w:pPr>
              <w:jc w:val="center"/>
              <w:rPr>
                <w:rFonts w:ascii="Times New Roman" w:hAnsi="Times New Roman"/>
                <w:sz w:val="24"/>
                <w:szCs w:val="24"/>
              </w:rPr>
            </w:pPr>
            <w:r w:rsidRPr="00373300">
              <w:rPr>
                <w:rFonts w:ascii="Times New Roman" w:hAnsi="Times New Roman"/>
                <w:sz w:val="24"/>
                <w:szCs w:val="24"/>
                <w:vertAlign w:val="superscript"/>
              </w:rPr>
              <w:t>( 15 мин)</w:t>
            </w:r>
          </w:p>
        </w:tc>
      </w:tr>
      <w:tr w:rsidR="00373300" w:rsidRPr="00373300" w:rsidTr="00373300">
        <w:trPr>
          <w:trHeight w:val="527"/>
        </w:trPr>
        <w:tc>
          <w:tcPr>
            <w:tcW w:w="4253"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Подготовка к завтраку. Завтрак</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8</w:t>
            </w:r>
            <w:r w:rsidRPr="00373300">
              <w:rPr>
                <w:rFonts w:ascii="Times New Roman" w:hAnsi="Times New Roman"/>
                <w:sz w:val="24"/>
                <w:szCs w:val="24"/>
                <w:vertAlign w:val="superscript"/>
              </w:rPr>
              <w:t>30</w:t>
            </w:r>
            <w:r w:rsidRPr="00373300">
              <w:rPr>
                <w:rFonts w:ascii="Times New Roman" w:hAnsi="Times New Roman"/>
                <w:sz w:val="24"/>
                <w:szCs w:val="24"/>
              </w:rPr>
              <w:t>-8</w:t>
            </w:r>
            <w:r w:rsidRPr="00373300">
              <w:rPr>
                <w:rFonts w:ascii="Times New Roman" w:hAnsi="Times New Roman"/>
                <w:sz w:val="24"/>
                <w:szCs w:val="24"/>
                <w:vertAlign w:val="superscript"/>
              </w:rPr>
              <w:t>50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( 20 мин)</w:t>
            </w:r>
          </w:p>
        </w:tc>
        <w:tc>
          <w:tcPr>
            <w:tcW w:w="1418"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8</w:t>
            </w:r>
            <w:r w:rsidRPr="00373300">
              <w:rPr>
                <w:rFonts w:ascii="Times New Roman" w:hAnsi="Times New Roman"/>
                <w:sz w:val="24"/>
                <w:szCs w:val="24"/>
                <w:vertAlign w:val="superscript"/>
              </w:rPr>
              <w:t>30</w:t>
            </w:r>
            <w:r w:rsidRPr="00373300">
              <w:rPr>
                <w:rFonts w:ascii="Times New Roman" w:hAnsi="Times New Roman"/>
                <w:sz w:val="24"/>
                <w:szCs w:val="24"/>
              </w:rPr>
              <w:t>-8</w:t>
            </w:r>
            <w:r w:rsidRPr="00373300">
              <w:rPr>
                <w:rFonts w:ascii="Times New Roman" w:hAnsi="Times New Roman"/>
                <w:sz w:val="24"/>
                <w:szCs w:val="24"/>
                <w:vertAlign w:val="superscript"/>
              </w:rPr>
              <w:t>50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( 20 мин)</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8</w:t>
            </w:r>
            <w:r w:rsidRPr="00373300">
              <w:rPr>
                <w:rFonts w:ascii="Times New Roman" w:hAnsi="Times New Roman"/>
                <w:sz w:val="24"/>
                <w:szCs w:val="24"/>
                <w:vertAlign w:val="superscript"/>
              </w:rPr>
              <w:t>30</w:t>
            </w:r>
            <w:r w:rsidRPr="00373300">
              <w:rPr>
                <w:rFonts w:ascii="Times New Roman" w:hAnsi="Times New Roman"/>
                <w:sz w:val="24"/>
                <w:szCs w:val="24"/>
              </w:rPr>
              <w:t>-8</w:t>
            </w:r>
            <w:r w:rsidRPr="00373300">
              <w:rPr>
                <w:rFonts w:ascii="Times New Roman" w:hAnsi="Times New Roman"/>
                <w:sz w:val="24"/>
                <w:szCs w:val="24"/>
                <w:vertAlign w:val="superscript"/>
              </w:rPr>
              <w:t>50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( 20 мин)</w:t>
            </w:r>
          </w:p>
        </w:tc>
        <w:tc>
          <w:tcPr>
            <w:tcW w:w="1182"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8</w:t>
            </w:r>
            <w:r w:rsidRPr="00373300">
              <w:rPr>
                <w:rFonts w:ascii="Times New Roman" w:hAnsi="Times New Roman"/>
                <w:sz w:val="24"/>
                <w:szCs w:val="24"/>
                <w:vertAlign w:val="superscript"/>
              </w:rPr>
              <w:t>30</w:t>
            </w:r>
            <w:r w:rsidRPr="00373300">
              <w:rPr>
                <w:rFonts w:ascii="Times New Roman" w:hAnsi="Times New Roman"/>
                <w:sz w:val="24"/>
                <w:szCs w:val="24"/>
              </w:rPr>
              <w:t>-8</w:t>
            </w:r>
            <w:r w:rsidRPr="00373300">
              <w:rPr>
                <w:rFonts w:ascii="Times New Roman" w:hAnsi="Times New Roman"/>
                <w:sz w:val="24"/>
                <w:szCs w:val="24"/>
                <w:vertAlign w:val="superscript"/>
              </w:rPr>
              <w:t>50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( 20 мин)</w:t>
            </w:r>
          </w:p>
        </w:tc>
      </w:tr>
      <w:tr w:rsidR="00373300" w:rsidRPr="00373300" w:rsidTr="00373300">
        <w:trPr>
          <w:trHeight w:val="799"/>
        </w:trPr>
        <w:tc>
          <w:tcPr>
            <w:tcW w:w="4253"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Самостоятельная деятельность детей. Игры, общение по интересам, выбор самостоятельной деятельности в центрах активности. Подготовка к ООД</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8</w:t>
            </w:r>
            <w:r w:rsidRPr="00373300">
              <w:rPr>
                <w:rFonts w:ascii="Times New Roman" w:hAnsi="Times New Roman"/>
                <w:sz w:val="24"/>
                <w:szCs w:val="24"/>
                <w:vertAlign w:val="superscript"/>
              </w:rPr>
              <w:t>50</w:t>
            </w:r>
            <w:r w:rsidRPr="00373300">
              <w:rPr>
                <w:rFonts w:ascii="Times New Roman" w:hAnsi="Times New Roman"/>
                <w:sz w:val="24"/>
                <w:szCs w:val="24"/>
              </w:rPr>
              <w:t>-9</w:t>
            </w:r>
            <w:r w:rsidRPr="00373300">
              <w:rPr>
                <w:rFonts w:ascii="Times New Roman" w:hAnsi="Times New Roman"/>
                <w:sz w:val="24"/>
                <w:szCs w:val="24"/>
                <w:vertAlign w:val="superscript"/>
              </w:rPr>
              <w:t>00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(10 мин)</w:t>
            </w:r>
          </w:p>
        </w:tc>
        <w:tc>
          <w:tcPr>
            <w:tcW w:w="1418"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8</w:t>
            </w:r>
            <w:r w:rsidRPr="00373300">
              <w:rPr>
                <w:rFonts w:ascii="Times New Roman" w:hAnsi="Times New Roman"/>
                <w:sz w:val="24"/>
                <w:szCs w:val="24"/>
                <w:vertAlign w:val="superscript"/>
              </w:rPr>
              <w:t>50</w:t>
            </w:r>
            <w:r w:rsidRPr="00373300">
              <w:rPr>
                <w:rFonts w:ascii="Times New Roman" w:hAnsi="Times New Roman"/>
                <w:sz w:val="24"/>
                <w:szCs w:val="24"/>
              </w:rPr>
              <w:t>-9</w:t>
            </w:r>
            <w:r w:rsidRPr="00373300">
              <w:rPr>
                <w:rFonts w:ascii="Times New Roman" w:hAnsi="Times New Roman"/>
                <w:sz w:val="24"/>
                <w:szCs w:val="24"/>
                <w:vertAlign w:val="superscript"/>
              </w:rPr>
              <w:t>00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(10 мин)</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8</w:t>
            </w:r>
            <w:r w:rsidRPr="00373300">
              <w:rPr>
                <w:rFonts w:ascii="Times New Roman" w:hAnsi="Times New Roman"/>
                <w:sz w:val="24"/>
                <w:szCs w:val="24"/>
                <w:vertAlign w:val="superscript"/>
              </w:rPr>
              <w:t>50</w:t>
            </w:r>
            <w:r w:rsidRPr="00373300">
              <w:rPr>
                <w:rFonts w:ascii="Times New Roman" w:hAnsi="Times New Roman"/>
                <w:sz w:val="24"/>
                <w:szCs w:val="24"/>
              </w:rPr>
              <w:t>-9</w:t>
            </w:r>
            <w:r w:rsidRPr="00373300">
              <w:rPr>
                <w:rFonts w:ascii="Times New Roman" w:hAnsi="Times New Roman"/>
                <w:sz w:val="24"/>
                <w:szCs w:val="24"/>
                <w:vertAlign w:val="superscript"/>
              </w:rPr>
              <w:t>00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(10 мин)</w:t>
            </w:r>
          </w:p>
        </w:tc>
        <w:tc>
          <w:tcPr>
            <w:tcW w:w="1182"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8</w:t>
            </w:r>
            <w:r w:rsidRPr="00373300">
              <w:rPr>
                <w:rFonts w:ascii="Times New Roman" w:hAnsi="Times New Roman"/>
                <w:sz w:val="24"/>
                <w:szCs w:val="24"/>
                <w:vertAlign w:val="superscript"/>
              </w:rPr>
              <w:t>50</w:t>
            </w:r>
            <w:r w:rsidRPr="00373300">
              <w:rPr>
                <w:rFonts w:ascii="Times New Roman" w:hAnsi="Times New Roman"/>
                <w:sz w:val="24"/>
                <w:szCs w:val="24"/>
              </w:rPr>
              <w:t>-9</w:t>
            </w:r>
            <w:r w:rsidRPr="00373300">
              <w:rPr>
                <w:rFonts w:ascii="Times New Roman" w:hAnsi="Times New Roman"/>
                <w:sz w:val="24"/>
                <w:szCs w:val="24"/>
                <w:vertAlign w:val="superscript"/>
              </w:rPr>
              <w:t>00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(10 мин)</w:t>
            </w:r>
          </w:p>
        </w:tc>
      </w:tr>
      <w:tr w:rsidR="00373300" w:rsidRPr="00373300" w:rsidTr="00373300">
        <w:trPr>
          <w:trHeight w:val="277"/>
        </w:trPr>
        <w:tc>
          <w:tcPr>
            <w:tcW w:w="4253"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 xml:space="preserve"> Образовательная деятельность, осуществляемая процессе организации различных видов деятельности (образовательные ситуации на игровой основе) </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9</w:t>
            </w:r>
            <w:r w:rsidRPr="00373300">
              <w:rPr>
                <w:rFonts w:ascii="Times New Roman" w:hAnsi="Times New Roman"/>
                <w:sz w:val="24"/>
                <w:szCs w:val="24"/>
                <w:vertAlign w:val="superscript"/>
              </w:rPr>
              <w:t>00</w:t>
            </w:r>
            <w:r w:rsidRPr="00373300">
              <w:rPr>
                <w:rFonts w:ascii="Times New Roman" w:hAnsi="Times New Roman"/>
                <w:sz w:val="24"/>
                <w:szCs w:val="24"/>
              </w:rPr>
              <w:t>-9</w:t>
            </w:r>
            <w:r w:rsidRPr="00373300">
              <w:rPr>
                <w:rFonts w:ascii="Times New Roman" w:hAnsi="Times New Roman"/>
                <w:sz w:val="24"/>
                <w:szCs w:val="24"/>
                <w:vertAlign w:val="superscript"/>
              </w:rPr>
              <w:t>15</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(15 мин)</w:t>
            </w:r>
          </w:p>
        </w:tc>
        <w:tc>
          <w:tcPr>
            <w:tcW w:w="1418"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9</w:t>
            </w:r>
            <w:r w:rsidRPr="00373300">
              <w:rPr>
                <w:rFonts w:ascii="Times New Roman" w:hAnsi="Times New Roman"/>
                <w:sz w:val="24"/>
                <w:szCs w:val="24"/>
                <w:vertAlign w:val="superscript"/>
              </w:rPr>
              <w:t>00</w:t>
            </w:r>
            <w:r w:rsidRPr="00373300">
              <w:rPr>
                <w:rFonts w:ascii="Times New Roman" w:hAnsi="Times New Roman"/>
                <w:sz w:val="24"/>
                <w:szCs w:val="24"/>
              </w:rPr>
              <w:t>-9</w:t>
            </w:r>
            <w:r w:rsidRPr="00373300">
              <w:rPr>
                <w:rFonts w:ascii="Times New Roman" w:hAnsi="Times New Roman"/>
                <w:sz w:val="24"/>
                <w:szCs w:val="24"/>
                <w:vertAlign w:val="superscript"/>
              </w:rPr>
              <w:t>20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(20 мин)</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9</w:t>
            </w:r>
            <w:r w:rsidRPr="00373300">
              <w:rPr>
                <w:rFonts w:ascii="Times New Roman" w:hAnsi="Times New Roman"/>
                <w:sz w:val="24"/>
                <w:szCs w:val="24"/>
                <w:vertAlign w:val="superscript"/>
              </w:rPr>
              <w:t>00</w:t>
            </w:r>
            <w:r w:rsidRPr="00373300">
              <w:rPr>
                <w:rFonts w:ascii="Times New Roman" w:hAnsi="Times New Roman"/>
                <w:sz w:val="24"/>
                <w:szCs w:val="24"/>
              </w:rPr>
              <w:t>-9</w:t>
            </w:r>
            <w:r w:rsidRPr="00373300">
              <w:rPr>
                <w:rFonts w:ascii="Times New Roman" w:hAnsi="Times New Roman"/>
                <w:sz w:val="24"/>
                <w:szCs w:val="24"/>
                <w:vertAlign w:val="superscript"/>
              </w:rPr>
              <w:t>25</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(25 мин)</w:t>
            </w:r>
          </w:p>
        </w:tc>
        <w:tc>
          <w:tcPr>
            <w:tcW w:w="1182"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9</w:t>
            </w:r>
            <w:r w:rsidRPr="00373300">
              <w:rPr>
                <w:rFonts w:ascii="Times New Roman" w:hAnsi="Times New Roman"/>
                <w:sz w:val="24"/>
                <w:szCs w:val="24"/>
                <w:vertAlign w:val="superscript"/>
              </w:rPr>
              <w:t>00</w:t>
            </w:r>
            <w:r w:rsidRPr="00373300">
              <w:rPr>
                <w:rFonts w:ascii="Times New Roman" w:hAnsi="Times New Roman"/>
                <w:sz w:val="24"/>
                <w:szCs w:val="24"/>
              </w:rPr>
              <w:t>-9</w:t>
            </w:r>
            <w:r w:rsidRPr="00373300">
              <w:rPr>
                <w:rFonts w:ascii="Times New Roman" w:hAnsi="Times New Roman"/>
                <w:sz w:val="24"/>
                <w:szCs w:val="24"/>
                <w:vertAlign w:val="superscript"/>
              </w:rPr>
              <w:t>30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(30 мин)</w:t>
            </w:r>
          </w:p>
        </w:tc>
      </w:tr>
      <w:tr w:rsidR="00373300" w:rsidRPr="00373300" w:rsidTr="00373300">
        <w:trPr>
          <w:trHeight w:val="277"/>
        </w:trPr>
        <w:tc>
          <w:tcPr>
            <w:tcW w:w="4253" w:type="dxa"/>
          </w:tcPr>
          <w:p w:rsidR="00373300" w:rsidRPr="00373300" w:rsidRDefault="00373300" w:rsidP="00276046">
            <w:pPr>
              <w:rPr>
                <w:rFonts w:ascii="Times New Roman" w:hAnsi="Times New Roman" w:cs="Times New Roman"/>
                <w:sz w:val="24"/>
                <w:szCs w:val="24"/>
              </w:rPr>
            </w:pPr>
            <w:r w:rsidRPr="00373300">
              <w:rPr>
                <w:rFonts w:ascii="Times New Roman" w:hAnsi="Times New Roman" w:cs="Times New Roman"/>
                <w:sz w:val="24"/>
                <w:szCs w:val="24"/>
              </w:rPr>
              <w:t>Самостоятельная деятельность детей.</w:t>
            </w:r>
            <w:r w:rsidRPr="00373300">
              <w:rPr>
                <w:sz w:val="24"/>
                <w:szCs w:val="24"/>
              </w:rPr>
              <w:t xml:space="preserve"> </w:t>
            </w:r>
            <w:r w:rsidRPr="00373300">
              <w:rPr>
                <w:rFonts w:ascii="Times New Roman" w:hAnsi="Times New Roman" w:cs="Times New Roman"/>
                <w:sz w:val="24"/>
                <w:szCs w:val="24"/>
              </w:rPr>
              <w:t>Санитарно-гигиенические процедуры</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9</w:t>
            </w:r>
            <w:r w:rsidRPr="00373300">
              <w:rPr>
                <w:rFonts w:ascii="Times New Roman" w:hAnsi="Times New Roman"/>
                <w:sz w:val="24"/>
                <w:szCs w:val="24"/>
                <w:vertAlign w:val="superscript"/>
              </w:rPr>
              <w:t>15</w:t>
            </w:r>
            <w:r w:rsidRPr="00373300">
              <w:rPr>
                <w:rFonts w:ascii="Times New Roman" w:hAnsi="Times New Roman"/>
                <w:sz w:val="24"/>
                <w:szCs w:val="24"/>
              </w:rPr>
              <w:t>-9</w:t>
            </w:r>
            <w:r w:rsidRPr="00373300">
              <w:rPr>
                <w:rFonts w:ascii="Times New Roman" w:hAnsi="Times New Roman"/>
                <w:sz w:val="24"/>
                <w:szCs w:val="24"/>
                <w:vertAlign w:val="superscript"/>
              </w:rPr>
              <w:t>25</w:t>
            </w:r>
          </w:p>
          <w:p w:rsidR="00373300" w:rsidRPr="00373300" w:rsidRDefault="00373300" w:rsidP="00276046">
            <w:pPr>
              <w:jc w:val="center"/>
              <w:rPr>
                <w:rFonts w:ascii="Times New Roman" w:hAnsi="Times New Roman"/>
                <w:sz w:val="24"/>
                <w:szCs w:val="24"/>
              </w:rPr>
            </w:pPr>
            <w:r w:rsidRPr="00373300">
              <w:rPr>
                <w:rFonts w:ascii="Times New Roman" w:hAnsi="Times New Roman"/>
                <w:sz w:val="24"/>
                <w:szCs w:val="24"/>
                <w:vertAlign w:val="superscript"/>
              </w:rPr>
              <w:t>(10 мин)</w:t>
            </w:r>
          </w:p>
        </w:tc>
        <w:tc>
          <w:tcPr>
            <w:tcW w:w="1418"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9</w:t>
            </w:r>
            <w:r w:rsidRPr="00373300">
              <w:rPr>
                <w:rFonts w:ascii="Times New Roman" w:hAnsi="Times New Roman"/>
                <w:sz w:val="24"/>
                <w:szCs w:val="24"/>
                <w:vertAlign w:val="superscript"/>
              </w:rPr>
              <w:t>20</w:t>
            </w:r>
            <w:r w:rsidRPr="00373300">
              <w:rPr>
                <w:rFonts w:ascii="Times New Roman" w:hAnsi="Times New Roman"/>
                <w:sz w:val="24"/>
                <w:szCs w:val="24"/>
              </w:rPr>
              <w:t>-9</w:t>
            </w:r>
            <w:r w:rsidRPr="00373300">
              <w:rPr>
                <w:rFonts w:ascii="Times New Roman" w:hAnsi="Times New Roman"/>
                <w:sz w:val="24"/>
                <w:szCs w:val="24"/>
                <w:vertAlign w:val="superscript"/>
              </w:rPr>
              <w:t>30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(10 мин)</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9</w:t>
            </w:r>
            <w:r w:rsidRPr="00373300">
              <w:rPr>
                <w:rFonts w:ascii="Times New Roman" w:hAnsi="Times New Roman"/>
                <w:sz w:val="24"/>
                <w:szCs w:val="24"/>
                <w:vertAlign w:val="superscript"/>
              </w:rPr>
              <w:t>25</w:t>
            </w:r>
            <w:r w:rsidRPr="00373300">
              <w:rPr>
                <w:rFonts w:ascii="Times New Roman" w:hAnsi="Times New Roman"/>
                <w:sz w:val="24"/>
                <w:szCs w:val="24"/>
              </w:rPr>
              <w:t>-9</w:t>
            </w:r>
            <w:r w:rsidRPr="00373300">
              <w:rPr>
                <w:rFonts w:ascii="Times New Roman" w:hAnsi="Times New Roman"/>
                <w:sz w:val="24"/>
                <w:szCs w:val="24"/>
                <w:vertAlign w:val="superscript"/>
              </w:rPr>
              <w:t>35</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(10 мин)</w:t>
            </w:r>
          </w:p>
        </w:tc>
        <w:tc>
          <w:tcPr>
            <w:tcW w:w="1182"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9</w:t>
            </w:r>
            <w:r w:rsidRPr="00373300">
              <w:rPr>
                <w:rFonts w:ascii="Times New Roman" w:hAnsi="Times New Roman"/>
                <w:sz w:val="24"/>
                <w:szCs w:val="24"/>
                <w:vertAlign w:val="superscript"/>
              </w:rPr>
              <w:t>30</w:t>
            </w:r>
            <w:r w:rsidRPr="00373300">
              <w:rPr>
                <w:rFonts w:ascii="Times New Roman" w:hAnsi="Times New Roman"/>
                <w:sz w:val="24"/>
                <w:szCs w:val="24"/>
              </w:rPr>
              <w:t>-9</w:t>
            </w:r>
            <w:r w:rsidRPr="00373300">
              <w:rPr>
                <w:rFonts w:ascii="Times New Roman" w:hAnsi="Times New Roman"/>
                <w:sz w:val="24"/>
                <w:szCs w:val="24"/>
                <w:vertAlign w:val="superscript"/>
              </w:rPr>
              <w:t>40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(10 мин)</w:t>
            </w:r>
          </w:p>
        </w:tc>
      </w:tr>
      <w:tr w:rsidR="00373300" w:rsidRPr="00373300" w:rsidTr="00373300">
        <w:trPr>
          <w:trHeight w:val="277"/>
        </w:trPr>
        <w:tc>
          <w:tcPr>
            <w:tcW w:w="4253" w:type="dxa"/>
          </w:tcPr>
          <w:p w:rsidR="00373300" w:rsidRPr="00373300" w:rsidRDefault="00373300" w:rsidP="00276046">
            <w:pPr>
              <w:rPr>
                <w:rFonts w:ascii="Times New Roman" w:hAnsi="Times New Roman" w:cs="Times New Roman"/>
                <w:sz w:val="24"/>
                <w:szCs w:val="24"/>
              </w:rPr>
            </w:pPr>
            <w:r w:rsidRPr="00373300">
              <w:rPr>
                <w:rFonts w:ascii="Times New Roman" w:hAnsi="Times New Roman" w:cs="Times New Roman"/>
                <w:sz w:val="24"/>
                <w:szCs w:val="24"/>
              </w:rPr>
              <w:t>Образовательная деятельность, осуществляемая процессе организации различных видов деятельности (образовательные ситуации на игровой основе)</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9</w:t>
            </w:r>
            <w:r w:rsidRPr="00373300">
              <w:rPr>
                <w:rFonts w:ascii="Times New Roman" w:hAnsi="Times New Roman"/>
                <w:sz w:val="24"/>
                <w:szCs w:val="24"/>
                <w:vertAlign w:val="superscript"/>
              </w:rPr>
              <w:t>25</w:t>
            </w:r>
            <w:r w:rsidRPr="00373300">
              <w:rPr>
                <w:rFonts w:ascii="Times New Roman" w:hAnsi="Times New Roman"/>
                <w:sz w:val="24"/>
                <w:szCs w:val="24"/>
              </w:rPr>
              <w:t>-9</w:t>
            </w:r>
            <w:r w:rsidRPr="00373300">
              <w:rPr>
                <w:rFonts w:ascii="Times New Roman" w:hAnsi="Times New Roman"/>
                <w:sz w:val="24"/>
                <w:szCs w:val="24"/>
                <w:vertAlign w:val="superscript"/>
              </w:rPr>
              <w:t>40</w:t>
            </w:r>
          </w:p>
          <w:p w:rsidR="00373300" w:rsidRPr="00373300" w:rsidRDefault="00373300" w:rsidP="00276046">
            <w:pPr>
              <w:jc w:val="center"/>
              <w:rPr>
                <w:rFonts w:ascii="Times New Roman" w:hAnsi="Times New Roman"/>
                <w:sz w:val="24"/>
                <w:szCs w:val="24"/>
              </w:rPr>
            </w:pPr>
            <w:r w:rsidRPr="00373300">
              <w:rPr>
                <w:rFonts w:ascii="Times New Roman" w:hAnsi="Times New Roman"/>
                <w:sz w:val="24"/>
                <w:szCs w:val="24"/>
                <w:vertAlign w:val="superscript"/>
              </w:rPr>
              <w:t>(15 мин)</w:t>
            </w:r>
          </w:p>
        </w:tc>
        <w:tc>
          <w:tcPr>
            <w:tcW w:w="1418"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9</w:t>
            </w:r>
            <w:r w:rsidRPr="00373300">
              <w:rPr>
                <w:rFonts w:ascii="Times New Roman" w:hAnsi="Times New Roman"/>
                <w:sz w:val="24"/>
                <w:szCs w:val="24"/>
                <w:vertAlign w:val="superscript"/>
              </w:rPr>
              <w:t>30</w:t>
            </w:r>
            <w:r w:rsidRPr="00373300">
              <w:rPr>
                <w:rFonts w:ascii="Times New Roman" w:hAnsi="Times New Roman"/>
                <w:sz w:val="24"/>
                <w:szCs w:val="24"/>
              </w:rPr>
              <w:t>-9</w:t>
            </w:r>
            <w:r w:rsidRPr="00373300">
              <w:rPr>
                <w:rFonts w:ascii="Times New Roman" w:hAnsi="Times New Roman"/>
                <w:sz w:val="24"/>
                <w:szCs w:val="24"/>
                <w:vertAlign w:val="superscript"/>
              </w:rPr>
              <w:t>50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(20 мин)</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9</w:t>
            </w:r>
            <w:r w:rsidRPr="00373300">
              <w:rPr>
                <w:rFonts w:ascii="Times New Roman" w:hAnsi="Times New Roman"/>
                <w:sz w:val="24"/>
                <w:szCs w:val="24"/>
                <w:vertAlign w:val="superscript"/>
              </w:rPr>
              <w:t>35</w:t>
            </w:r>
            <w:r w:rsidRPr="00373300">
              <w:rPr>
                <w:rFonts w:ascii="Times New Roman" w:hAnsi="Times New Roman"/>
                <w:sz w:val="24"/>
                <w:szCs w:val="24"/>
              </w:rPr>
              <w:t>-10</w:t>
            </w:r>
            <w:r w:rsidRPr="00373300">
              <w:rPr>
                <w:rFonts w:ascii="Times New Roman" w:hAnsi="Times New Roman"/>
                <w:sz w:val="24"/>
                <w:szCs w:val="24"/>
                <w:vertAlign w:val="superscript"/>
              </w:rPr>
              <w:t>00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(25 мин)</w:t>
            </w:r>
          </w:p>
        </w:tc>
        <w:tc>
          <w:tcPr>
            <w:tcW w:w="1182"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9</w:t>
            </w:r>
            <w:r w:rsidRPr="00373300">
              <w:rPr>
                <w:rFonts w:ascii="Times New Roman" w:hAnsi="Times New Roman"/>
                <w:sz w:val="24"/>
                <w:szCs w:val="24"/>
                <w:vertAlign w:val="superscript"/>
              </w:rPr>
              <w:t>40</w:t>
            </w:r>
            <w:r w:rsidRPr="00373300">
              <w:rPr>
                <w:rFonts w:ascii="Times New Roman" w:hAnsi="Times New Roman"/>
                <w:sz w:val="24"/>
                <w:szCs w:val="24"/>
              </w:rPr>
              <w:t>-10</w:t>
            </w:r>
            <w:r w:rsidRPr="00373300">
              <w:rPr>
                <w:rFonts w:ascii="Times New Roman" w:hAnsi="Times New Roman"/>
                <w:sz w:val="24"/>
                <w:szCs w:val="24"/>
                <w:vertAlign w:val="superscript"/>
              </w:rPr>
              <w:t>10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(30 мин)</w:t>
            </w:r>
          </w:p>
        </w:tc>
      </w:tr>
      <w:tr w:rsidR="00373300" w:rsidRPr="00373300" w:rsidTr="00373300">
        <w:trPr>
          <w:trHeight w:val="303"/>
        </w:trPr>
        <w:tc>
          <w:tcPr>
            <w:tcW w:w="4253"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Второй завтрак</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9</w:t>
            </w:r>
            <w:r w:rsidRPr="00373300">
              <w:rPr>
                <w:rFonts w:ascii="Times New Roman" w:hAnsi="Times New Roman"/>
                <w:sz w:val="24"/>
                <w:szCs w:val="24"/>
                <w:vertAlign w:val="superscript"/>
              </w:rPr>
              <w:t>40</w:t>
            </w:r>
            <w:r w:rsidRPr="00373300">
              <w:rPr>
                <w:rFonts w:ascii="Times New Roman" w:hAnsi="Times New Roman"/>
                <w:sz w:val="24"/>
                <w:szCs w:val="24"/>
              </w:rPr>
              <w:t>-9</w:t>
            </w:r>
            <w:r w:rsidRPr="00373300">
              <w:rPr>
                <w:rFonts w:ascii="Times New Roman" w:hAnsi="Times New Roman"/>
                <w:sz w:val="24"/>
                <w:szCs w:val="24"/>
                <w:vertAlign w:val="superscript"/>
              </w:rPr>
              <w:t>50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(10 мин)</w:t>
            </w:r>
          </w:p>
        </w:tc>
        <w:tc>
          <w:tcPr>
            <w:tcW w:w="1418"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9</w:t>
            </w:r>
            <w:r w:rsidRPr="00373300">
              <w:rPr>
                <w:rFonts w:ascii="Times New Roman" w:hAnsi="Times New Roman"/>
                <w:sz w:val="24"/>
                <w:szCs w:val="24"/>
                <w:vertAlign w:val="superscript"/>
              </w:rPr>
              <w:t>50</w:t>
            </w:r>
            <w:r w:rsidRPr="00373300">
              <w:rPr>
                <w:rFonts w:ascii="Times New Roman" w:hAnsi="Times New Roman"/>
                <w:sz w:val="24"/>
                <w:szCs w:val="24"/>
              </w:rPr>
              <w:t>-10</w:t>
            </w:r>
            <w:r w:rsidRPr="00373300">
              <w:rPr>
                <w:rFonts w:ascii="Times New Roman" w:hAnsi="Times New Roman"/>
                <w:sz w:val="24"/>
                <w:szCs w:val="24"/>
                <w:vertAlign w:val="superscript"/>
              </w:rPr>
              <w:t>00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(10 мин)</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10</w:t>
            </w:r>
            <w:r w:rsidRPr="00373300">
              <w:rPr>
                <w:rFonts w:ascii="Times New Roman" w:hAnsi="Times New Roman"/>
                <w:sz w:val="24"/>
                <w:szCs w:val="24"/>
                <w:vertAlign w:val="superscript"/>
              </w:rPr>
              <w:t>00</w:t>
            </w:r>
            <w:r w:rsidRPr="00373300">
              <w:rPr>
                <w:rFonts w:ascii="Times New Roman" w:hAnsi="Times New Roman"/>
                <w:sz w:val="24"/>
                <w:szCs w:val="24"/>
              </w:rPr>
              <w:t>-10</w:t>
            </w:r>
            <w:r w:rsidRPr="00373300">
              <w:rPr>
                <w:rFonts w:ascii="Times New Roman" w:hAnsi="Times New Roman"/>
                <w:sz w:val="24"/>
                <w:szCs w:val="24"/>
                <w:vertAlign w:val="superscript"/>
              </w:rPr>
              <w:t>10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(10 мин)</w:t>
            </w:r>
          </w:p>
        </w:tc>
        <w:tc>
          <w:tcPr>
            <w:tcW w:w="1182"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10</w:t>
            </w:r>
            <w:r w:rsidRPr="00373300">
              <w:rPr>
                <w:rFonts w:ascii="Times New Roman" w:hAnsi="Times New Roman"/>
                <w:sz w:val="24"/>
                <w:szCs w:val="24"/>
                <w:vertAlign w:val="superscript"/>
              </w:rPr>
              <w:t>10</w:t>
            </w:r>
            <w:r w:rsidRPr="00373300">
              <w:rPr>
                <w:rFonts w:ascii="Times New Roman" w:hAnsi="Times New Roman"/>
                <w:sz w:val="24"/>
                <w:szCs w:val="24"/>
              </w:rPr>
              <w:t>-10</w:t>
            </w:r>
            <w:r w:rsidRPr="00373300">
              <w:rPr>
                <w:rFonts w:ascii="Times New Roman" w:hAnsi="Times New Roman"/>
                <w:sz w:val="24"/>
                <w:szCs w:val="24"/>
                <w:vertAlign w:val="superscript"/>
              </w:rPr>
              <w:t>20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(10 мин)</w:t>
            </w:r>
          </w:p>
        </w:tc>
      </w:tr>
      <w:tr w:rsidR="00373300" w:rsidRPr="00373300" w:rsidTr="00373300">
        <w:trPr>
          <w:trHeight w:val="303"/>
        </w:trPr>
        <w:tc>
          <w:tcPr>
            <w:tcW w:w="4253"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Образовательная деятельность, осуществляемая процессе организации различных видов деятельности (образовательные ситуации на игровой основе)</w:t>
            </w:r>
          </w:p>
        </w:tc>
        <w:tc>
          <w:tcPr>
            <w:tcW w:w="1417" w:type="dxa"/>
          </w:tcPr>
          <w:p w:rsidR="00373300" w:rsidRPr="00373300" w:rsidRDefault="00373300" w:rsidP="00276046">
            <w:pPr>
              <w:jc w:val="center"/>
              <w:rPr>
                <w:rFonts w:ascii="Times New Roman" w:hAnsi="Times New Roman"/>
                <w:sz w:val="24"/>
                <w:szCs w:val="24"/>
              </w:rPr>
            </w:pPr>
            <w:r w:rsidRPr="00373300">
              <w:rPr>
                <w:rFonts w:ascii="Times New Roman" w:hAnsi="Times New Roman"/>
                <w:sz w:val="24"/>
                <w:szCs w:val="24"/>
              </w:rPr>
              <w:t>-</w:t>
            </w:r>
          </w:p>
        </w:tc>
        <w:tc>
          <w:tcPr>
            <w:tcW w:w="1418" w:type="dxa"/>
          </w:tcPr>
          <w:p w:rsidR="00373300" w:rsidRPr="00373300" w:rsidRDefault="00373300" w:rsidP="00276046">
            <w:pPr>
              <w:jc w:val="center"/>
              <w:rPr>
                <w:rFonts w:ascii="Times New Roman" w:hAnsi="Times New Roman"/>
                <w:sz w:val="24"/>
                <w:szCs w:val="24"/>
              </w:rPr>
            </w:pPr>
            <w:r w:rsidRPr="00373300">
              <w:rPr>
                <w:rFonts w:ascii="Times New Roman" w:hAnsi="Times New Roman"/>
                <w:sz w:val="24"/>
                <w:szCs w:val="24"/>
              </w:rPr>
              <w:t>-</w:t>
            </w:r>
          </w:p>
        </w:tc>
        <w:tc>
          <w:tcPr>
            <w:tcW w:w="1417" w:type="dxa"/>
          </w:tcPr>
          <w:p w:rsidR="00373300" w:rsidRPr="00373300" w:rsidRDefault="00373300" w:rsidP="00276046">
            <w:pPr>
              <w:jc w:val="center"/>
              <w:rPr>
                <w:rFonts w:ascii="Times New Roman" w:hAnsi="Times New Roman"/>
                <w:sz w:val="24"/>
                <w:szCs w:val="24"/>
              </w:rPr>
            </w:pPr>
            <w:r w:rsidRPr="00373300">
              <w:rPr>
                <w:rFonts w:ascii="Times New Roman" w:hAnsi="Times New Roman"/>
                <w:sz w:val="24"/>
                <w:szCs w:val="24"/>
              </w:rPr>
              <w:t>-</w:t>
            </w:r>
          </w:p>
        </w:tc>
        <w:tc>
          <w:tcPr>
            <w:tcW w:w="1182"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10</w:t>
            </w:r>
            <w:r w:rsidRPr="00373300">
              <w:rPr>
                <w:rFonts w:ascii="Times New Roman" w:hAnsi="Times New Roman"/>
                <w:sz w:val="24"/>
                <w:szCs w:val="24"/>
                <w:vertAlign w:val="superscript"/>
              </w:rPr>
              <w:t>20</w:t>
            </w:r>
            <w:r w:rsidRPr="00373300">
              <w:rPr>
                <w:rFonts w:ascii="Times New Roman" w:hAnsi="Times New Roman"/>
                <w:sz w:val="24"/>
                <w:szCs w:val="24"/>
              </w:rPr>
              <w:t>-10</w:t>
            </w:r>
            <w:r w:rsidRPr="00373300">
              <w:rPr>
                <w:rFonts w:ascii="Times New Roman" w:hAnsi="Times New Roman"/>
                <w:sz w:val="24"/>
                <w:szCs w:val="24"/>
                <w:vertAlign w:val="superscript"/>
              </w:rPr>
              <w:t>50</w:t>
            </w:r>
          </w:p>
          <w:p w:rsidR="00373300" w:rsidRPr="00373300" w:rsidRDefault="00373300" w:rsidP="00276046">
            <w:pPr>
              <w:jc w:val="center"/>
              <w:rPr>
                <w:rFonts w:ascii="Times New Roman" w:hAnsi="Times New Roman"/>
                <w:sz w:val="24"/>
                <w:szCs w:val="24"/>
              </w:rPr>
            </w:pPr>
            <w:r w:rsidRPr="00373300">
              <w:rPr>
                <w:rFonts w:ascii="Times New Roman" w:hAnsi="Times New Roman"/>
                <w:sz w:val="24"/>
                <w:szCs w:val="24"/>
                <w:vertAlign w:val="superscript"/>
              </w:rPr>
              <w:t>(30 мин)</w:t>
            </w:r>
          </w:p>
        </w:tc>
      </w:tr>
      <w:tr w:rsidR="00373300" w:rsidRPr="00373300" w:rsidTr="00373300">
        <w:trPr>
          <w:trHeight w:val="527"/>
        </w:trPr>
        <w:tc>
          <w:tcPr>
            <w:tcW w:w="4253"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Подготовка к прогулке, прогулка</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9</w:t>
            </w:r>
            <w:r w:rsidRPr="00373300">
              <w:rPr>
                <w:rFonts w:ascii="Times New Roman" w:hAnsi="Times New Roman"/>
                <w:sz w:val="24"/>
                <w:szCs w:val="24"/>
                <w:vertAlign w:val="superscript"/>
              </w:rPr>
              <w:t>50</w:t>
            </w:r>
            <w:r w:rsidRPr="00373300">
              <w:rPr>
                <w:rFonts w:ascii="Times New Roman" w:hAnsi="Times New Roman"/>
                <w:sz w:val="24"/>
                <w:szCs w:val="24"/>
              </w:rPr>
              <w:t>-11</w:t>
            </w:r>
            <w:r w:rsidRPr="00373300">
              <w:rPr>
                <w:rFonts w:ascii="Times New Roman" w:hAnsi="Times New Roman"/>
                <w:sz w:val="24"/>
                <w:szCs w:val="24"/>
                <w:vertAlign w:val="superscript"/>
              </w:rPr>
              <w:t>00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(1ч 10 мин)</w:t>
            </w:r>
          </w:p>
        </w:tc>
        <w:tc>
          <w:tcPr>
            <w:tcW w:w="1418"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10</w:t>
            </w:r>
            <w:r w:rsidRPr="00373300">
              <w:rPr>
                <w:rFonts w:ascii="Times New Roman" w:hAnsi="Times New Roman"/>
                <w:sz w:val="24"/>
                <w:szCs w:val="24"/>
                <w:vertAlign w:val="superscript"/>
              </w:rPr>
              <w:t>00</w:t>
            </w:r>
            <w:r w:rsidRPr="00373300">
              <w:rPr>
                <w:rFonts w:ascii="Times New Roman" w:hAnsi="Times New Roman"/>
                <w:sz w:val="24"/>
                <w:szCs w:val="24"/>
              </w:rPr>
              <w:t>-11</w:t>
            </w:r>
            <w:r w:rsidRPr="00373300">
              <w:rPr>
                <w:rFonts w:ascii="Times New Roman" w:hAnsi="Times New Roman"/>
                <w:sz w:val="24"/>
                <w:szCs w:val="24"/>
                <w:vertAlign w:val="superscript"/>
              </w:rPr>
              <w:t>30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(1ч 30 мин)</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10</w:t>
            </w:r>
            <w:r w:rsidRPr="00373300">
              <w:rPr>
                <w:rFonts w:ascii="Times New Roman" w:hAnsi="Times New Roman"/>
                <w:sz w:val="24"/>
                <w:szCs w:val="24"/>
                <w:vertAlign w:val="superscript"/>
              </w:rPr>
              <w:t>10</w:t>
            </w:r>
            <w:r w:rsidRPr="00373300">
              <w:rPr>
                <w:rFonts w:ascii="Times New Roman" w:hAnsi="Times New Roman"/>
                <w:sz w:val="24"/>
                <w:szCs w:val="24"/>
              </w:rPr>
              <w:t>-11</w:t>
            </w:r>
            <w:r w:rsidRPr="00373300">
              <w:rPr>
                <w:rFonts w:ascii="Times New Roman" w:hAnsi="Times New Roman"/>
                <w:sz w:val="24"/>
                <w:szCs w:val="24"/>
                <w:vertAlign w:val="superscript"/>
              </w:rPr>
              <w:t>35</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(1ч 20 мин)</w:t>
            </w:r>
          </w:p>
        </w:tc>
        <w:tc>
          <w:tcPr>
            <w:tcW w:w="1182"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10</w:t>
            </w:r>
            <w:r w:rsidRPr="00373300">
              <w:rPr>
                <w:rFonts w:ascii="Times New Roman" w:hAnsi="Times New Roman"/>
                <w:sz w:val="24"/>
                <w:szCs w:val="24"/>
                <w:vertAlign w:val="superscript"/>
              </w:rPr>
              <w:t>50</w:t>
            </w:r>
            <w:r w:rsidRPr="00373300">
              <w:rPr>
                <w:rFonts w:ascii="Times New Roman" w:hAnsi="Times New Roman"/>
                <w:sz w:val="24"/>
                <w:szCs w:val="24"/>
              </w:rPr>
              <w:t>-12</w:t>
            </w:r>
            <w:r w:rsidRPr="00373300">
              <w:rPr>
                <w:rFonts w:ascii="Times New Roman" w:hAnsi="Times New Roman"/>
                <w:sz w:val="24"/>
                <w:szCs w:val="24"/>
                <w:vertAlign w:val="superscript"/>
              </w:rPr>
              <w:t>10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(1ч 20 мин)</w:t>
            </w:r>
          </w:p>
        </w:tc>
      </w:tr>
      <w:tr w:rsidR="00373300" w:rsidRPr="00373300" w:rsidTr="00373300">
        <w:trPr>
          <w:trHeight w:val="699"/>
        </w:trPr>
        <w:tc>
          <w:tcPr>
            <w:tcW w:w="4253"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Возвращение с прогулки, самостоятельная деятельность, подготовка к обеду, дежурство</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11</w:t>
            </w:r>
            <w:r w:rsidRPr="00373300">
              <w:rPr>
                <w:rFonts w:ascii="Times New Roman" w:hAnsi="Times New Roman"/>
                <w:sz w:val="24"/>
                <w:szCs w:val="24"/>
                <w:vertAlign w:val="superscript"/>
              </w:rPr>
              <w:t>00</w:t>
            </w:r>
            <w:r w:rsidRPr="00373300">
              <w:rPr>
                <w:rFonts w:ascii="Times New Roman" w:hAnsi="Times New Roman"/>
                <w:sz w:val="24"/>
                <w:szCs w:val="24"/>
              </w:rPr>
              <w:t>-11</w:t>
            </w:r>
            <w:r w:rsidRPr="00373300">
              <w:rPr>
                <w:rFonts w:ascii="Times New Roman" w:hAnsi="Times New Roman"/>
                <w:sz w:val="24"/>
                <w:szCs w:val="24"/>
                <w:vertAlign w:val="superscript"/>
              </w:rPr>
              <w:t>20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(20 мин)</w:t>
            </w:r>
          </w:p>
        </w:tc>
        <w:tc>
          <w:tcPr>
            <w:tcW w:w="1418"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eastAsia="Calibri" w:hAnsi="Times New Roman" w:cs="Times New Roman"/>
                <w:sz w:val="24"/>
                <w:szCs w:val="24"/>
              </w:rPr>
              <w:t>11</w:t>
            </w:r>
            <w:r w:rsidRPr="00373300">
              <w:rPr>
                <w:rFonts w:ascii="Times New Roman" w:hAnsi="Times New Roman"/>
                <w:sz w:val="24"/>
                <w:szCs w:val="24"/>
                <w:vertAlign w:val="superscript"/>
              </w:rPr>
              <w:t>30</w:t>
            </w:r>
            <w:r w:rsidRPr="00373300">
              <w:rPr>
                <w:rFonts w:ascii="Times New Roman" w:hAnsi="Times New Roman"/>
                <w:sz w:val="24"/>
                <w:szCs w:val="24"/>
              </w:rPr>
              <w:t>-11</w:t>
            </w:r>
            <w:r w:rsidRPr="00373300">
              <w:rPr>
                <w:rFonts w:ascii="Times New Roman" w:hAnsi="Times New Roman"/>
                <w:sz w:val="24"/>
                <w:szCs w:val="24"/>
                <w:vertAlign w:val="superscript"/>
              </w:rPr>
              <w:t>50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(20 мин)</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eastAsia="Calibri" w:hAnsi="Times New Roman" w:cs="Times New Roman"/>
                <w:sz w:val="24"/>
                <w:szCs w:val="24"/>
              </w:rPr>
              <w:t>11</w:t>
            </w:r>
            <w:r w:rsidRPr="00373300">
              <w:rPr>
                <w:rFonts w:ascii="Times New Roman" w:hAnsi="Times New Roman"/>
                <w:sz w:val="24"/>
                <w:szCs w:val="24"/>
                <w:vertAlign w:val="superscript"/>
              </w:rPr>
              <w:t>35</w:t>
            </w:r>
            <w:r w:rsidRPr="00373300">
              <w:rPr>
                <w:rFonts w:ascii="Times New Roman" w:hAnsi="Times New Roman"/>
                <w:sz w:val="24"/>
                <w:szCs w:val="24"/>
              </w:rPr>
              <w:t>-12</w:t>
            </w:r>
            <w:r w:rsidRPr="00373300">
              <w:rPr>
                <w:rFonts w:ascii="Times New Roman" w:hAnsi="Times New Roman"/>
                <w:sz w:val="24"/>
                <w:szCs w:val="24"/>
                <w:vertAlign w:val="superscript"/>
              </w:rPr>
              <w:t>00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(25 мин)</w:t>
            </w:r>
          </w:p>
        </w:tc>
        <w:tc>
          <w:tcPr>
            <w:tcW w:w="1182"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12</w:t>
            </w:r>
            <w:r w:rsidRPr="00373300">
              <w:rPr>
                <w:rFonts w:ascii="Times New Roman" w:hAnsi="Times New Roman"/>
                <w:sz w:val="24"/>
                <w:szCs w:val="24"/>
                <w:vertAlign w:val="superscript"/>
              </w:rPr>
              <w:t>10</w:t>
            </w:r>
            <w:r w:rsidRPr="00373300">
              <w:rPr>
                <w:rFonts w:ascii="Times New Roman" w:hAnsi="Times New Roman"/>
                <w:sz w:val="24"/>
                <w:szCs w:val="24"/>
              </w:rPr>
              <w:t>-12</w:t>
            </w:r>
            <w:r w:rsidRPr="00373300">
              <w:rPr>
                <w:rFonts w:ascii="Times New Roman" w:hAnsi="Times New Roman"/>
                <w:sz w:val="24"/>
                <w:szCs w:val="24"/>
                <w:vertAlign w:val="superscript"/>
              </w:rPr>
              <w:t>25</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(15  мин)</w:t>
            </w:r>
          </w:p>
        </w:tc>
      </w:tr>
      <w:tr w:rsidR="00373300" w:rsidRPr="00373300" w:rsidTr="00373300">
        <w:trPr>
          <w:trHeight w:val="527"/>
        </w:trPr>
        <w:tc>
          <w:tcPr>
            <w:tcW w:w="4253"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Обед</w:t>
            </w:r>
          </w:p>
          <w:p w:rsidR="00373300" w:rsidRPr="00373300" w:rsidRDefault="00373300" w:rsidP="00276046">
            <w:pPr>
              <w:rPr>
                <w:rFonts w:ascii="Times New Roman" w:eastAsia="Calibri" w:hAnsi="Times New Roman" w:cs="Times New Roman"/>
                <w:sz w:val="24"/>
                <w:szCs w:val="24"/>
              </w:rPr>
            </w:pP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eastAsia="Calibri" w:hAnsi="Times New Roman" w:cs="Times New Roman"/>
                <w:sz w:val="24"/>
                <w:szCs w:val="24"/>
              </w:rPr>
              <w:t>11</w:t>
            </w:r>
            <w:r w:rsidRPr="00373300">
              <w:rPr>
                <w:rFonts w:ascii="Times New Roman" w:hAnsi="Times New Roman"/>
                <w:sz w:val="24"/>
                <w:szCs w:val="24"/>
                <w:vertAlign w:val="superscript"/>
              </w:rPr>
              <w:t>20</w:t>
            </w:r>
            <w:r w:rsidRPr="00373300">
              <w:rPr>
                <w:rFonts w:ascii="Times New Roman" w:hAnsi="Times New Roman"/>
                <w:sz w:val="24"/>
                <w:szCs w:val="24"/>
              </w:rPr>
              <w:t>-11</w:t>
            </w:r>
            <w:r w:rsidRPr="00373300">
              <w:rPr>
                <w:rFonts w:ascii="Times New Roman" w:hAnsi="Times New Roman"/>
                <w:sz w:val="24"/>
                <w:szCs w:val="24"/>
                <w:vertAlign w:val="superscript"/>
              </w:rPr>
              <w:t>50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(30 мин)</w:t>
            </w:r>
          </w:p>
        </w:tc>
        <w:tc>
          <w:tcPr>
            <w:tcW w:w="1418"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eastAsia="Calibri" w:hAnsi="Times New Roman" w:cs="Times New Roman"/>
                <w:sz w:val="24"/>
                <w:szCs w:val="24"/>
              </w:rPr>
              <w:t>11</w:t>
            </w:r>
            <w:r w:rsidRPr="00373300">
              <w:rPr>
                <w:rFonts w:ascii="Times New Roman" w:hAnsi="Times New Roman"/>
                <w:sz w:val="24"/>
                <w:szCs w:val="24"/>
                <w:vertAlign w:val="superscript"/>
              </w:rPr>
              <w:t>50</w:t>
            </w:r>
            <w:r w:rsidRPr="00373300">
              <w:rPr>
                <w:rFonts w:ascii="Times New Roman" w:hAnsi="Times New Roman"/>
                <w:sz w:val="24"/>
                <w:szCs w:val="24"/>
              </w:rPr>
              <w:t>-12</w:t>
            </w:r>
            <w:r w:rsidRPr="00373300">
              <w:rPr>
                <w:rFonts w:ascii="Times New Roman" w:hAnsi="Times New Roman"/>
                <w:sz w:val="24"/>
                <w:szCs w:val="24"/>
                <w:vertAlign w:val="superscript"/>
              </w:rPr>
              <w:t>20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(30 мин)</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eastAsia="Calibri" w:hAnsi="Times New Roman" w:cs="Times New Roman"/>
                <w:sz w:val="24"/>
                <w:szCs w:val="24"/>
              </w:rPr>
              <w:t>12</w:t>
            </w:r>
            <w:r w:rsidRPr="00373300">
              <w:rPr>
                <w:rFonts w:ascii="Times New Roman" w:hAnsi="Times New Roman"/>
                <w:sz w:val="24"/>
                <w:szCs w:val="24"/>
                <w:vertAlign w:val="superscript"/>
              </w:rPr>
              <w:t>00</w:t>
            </w:r>
            <w:r w:rsidRPr="00373300">
              <w:rPr>
                <w:rFonts w:ascii="Times New Roman" w:hAnsi="Times New Roman"/>
                <w:sz w:val="24"/>
                <w:szCs w:val="24"/>
              </w:rPr>
              <w:t>-12</w:t>
            </w:r>
            <w:r w:rsidRPr="00373300">
              <w:rPr>
                <w:rFonts w:ascii="Times New Roman" w:hAnsi="Times New Roman"/>
                <w:sz w:val="24"/>
                <w:szCs w:val="24"/>
                <w:vertAlign w:val="superscript"/>
              </w:rPr>
              <w:t>20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(20 мин)</w:t>
            </w:r>
          </w:p>
        </w:tc>
        <w:tc>
          <w:tcPr>
            <w:tcW w:w="1182"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eastAsia="Calibri" w:hAnsi="Times New Roman" w:cs="Times New Roman"/>
                <w:sz w:val="24"/>
                <w:szCs w:val="24"/>
              </w:rPr>
              <w:t>12</w:t>
            </w:r>
            <w:r w:rsidRPr="00373300">
              <w:rPr>
                <w:rFonts w:ascii="Times New Roman" w:hAnsi="Times New Roman"/>
                <w:sz w:val="24"/>
                <w:szCs w:val="24"/>
                <w:vertAlign w:val="superscript"/>
              </w:rPr>
              <w:t>25</w:t>
            </w:r>
            <w:r w:rsidRPr="00373300">
              <w:rPr>
                <w:rFonts w:ascii="Times New Roman" w:hAnsi="Times New Roman"/>
                <w:sz w:val="24"/>
                <w:szCs w:val="24"/>
              </w:rPr>
              <w:t>-12</w:t>
            </w:r>
            <w:r w:rsidRPr="00373300">
              <w:rPr>
                <w:rFonts w:ascii="Times New Roman" w:hAnsi="Times New Roman"/>
                <w:sz w:val="24"/>
                <w:szCs w:val="24"/>
                <w:vertAlign w:val="superscript"/>
              </w:rPr>
              <w:t>45</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(20 мин)</w:t>
            </w:r>
          </w:p>
        </w:tc>
      </w:tr>
      <w:tr w:rsidR="00373300" w:rsidRPr="00373300" w:rsidTr="00373300">
        <w:trPr>
          <w:trHeight w:val="563"/>
        </w:trPr>
        <w:tc>
          <w:tcPr>
            <w:tcW w:w="4253"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Подготовка ко сну, чтение перед сном,</w:t>
            </w:r>
          </w:p>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дневной сон</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11</w:t>
            </w:r>
            <w:r w:rsidRPr="00373300">
              <w:rPr>
                <w:rFonts w:ascii="Times New Roman" w:hAnsi="Times New Roman"/>
                <w:sz w:val="24"/>
                <w:szCs w:val="24"/>
                <w:vertAlign w:val="superscript"/>
              </w:rPr>
              <w:t>50</w:t>
            </w:r>
            <w:r w:rsidRPr="00373300">
              <w:rPr>
                <w:rFonts w:ascii="Times New Roman" w:hAnsi="Times New Roman"/>
                <w:sz w:val="24"/>
                <w:szCs w:val="24"/>
              </w:rPr>
              <w:t>-15</w:t>
            </w:r>
            <w:r w:rsidRPr="00373300">
              <w:rPr>
                <w:rFonts w:ascii="Times New Roman" w:hAnsi="Times New Roman"/>
                <w:sz w:val="24"/>
                <w:szCs w:val="24"/>
                <w:vertAlign w:val="superscript"/>
              </w:rPr>
              <w:t>00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(3 ч)</w:t>
            </w:r>
          </w:p>
        </w:tc>
        <w:tc>
          <w:tcPr>
            <w:tcW w:w="1418"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12</w:t>
            </w:r>
            <w:r w:rsidRPr="00373300">
              <w:rPr>
                <w:rFonts w:ascii="Times New Roman" w:hAnsi="Times New Roman"/>
                <w:sz w:val="24"/>
                <w:szCs w:val="24"/>
                <w:vertAlign w:val="superscript"/>
              </w:rPr>
              <w:t>20</w:t>
            </w:r>
            <w:r w:rsidRPr="00373300">
              <w:rPr>
                <w:rFonts w:ascii="Times New Roman" w:hAnsi="Times New Roman"/>
                <w:sz w:val="24"/>
                <w:szCs w:val="24"/>
              </w:rPr>
              <w:t>-15</w:t>
            </w:r>
            <w:r w:rsidRPr="00373300">
              <w:rPr>
                <w:rFonts w:ascii="Times New Roman" w:hAnsi="Times New Roman"/>
                <w:sz w:val="24"/>
                <w:szCs w:val="24"/>
                <w:vertAlign w:val="superscript"/>
              </w:rPr>
              <w:t>00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(2,5 ч)</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12</w:t>
            </w:r>
            <w:r w:rsidRPr="00373300">
              <w:rPr>
                <w:rFonts w:ascii="Times New Roman" w:hAnsi="Times New Roman"/>
                <w:sz w:val="24"/>
                <w:szCs w:val="24"/>
                <w:vertAlign w:val="superscript"/>
              </w:rPr>
              <w:t>20</w:t>
            </w:r>
            <w:r w:rsidRPr="00373300">
              <w:rPr>
                <w:rFonts w:ascii="Times New Roman" w:hAnsi="Times New Roman"/>
                <w:sz w:val="24"/>
                <w:szCs w:val="24"/>
              </w:rPr>
              <w:t>-15</w:t>
            </w:r>
            <w:r w:rsidRPr="00373300">
              <w:rPr>
                <w:rFonts w:ascii="Times New Roman" w:hAnsi="Times New Roman"/>
                <w:sz w:val="24"/>
                <w:szCs w:val="24"/>
                <w:vertAlign w:val="superscript"/>
              </w:rPr>
              <w:t>00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(2,5 ч)</w:t>
            </w:r>
          </w:p>
        </w:tc>
        <w:tc>
          <w:tcPr>
            <w:tcW w:w="1182"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eastAsia="Calibri" w:hAnsi="Times New Roman" w:cs="Times New Roman"/>
                <w:sz w:val="24"/>
                <w:szCs w:val="24"/>
              </w:rPr>
              <w:t>12</w:t>
            </w:r>
            <w:r w:rsidRPr="00373300">
              <w:rPr>
                <w:rFonts w:ascii="Times New Roman" w:hAnsi="Times New Roman"/>
                <w:sz w:val="24"/>
                <w:szCs w:val="24"/>
                <w:vertAlign w:val="superscript"/>
              </w:rPr>
              <w:t>45</w:t>
            </w:r>
            <w:r w:rsidRPr="00373300">
              <w:rPr>
                <w:rFonts w:ascii="Times New Roman" w:hAnsi="Times New Roman"/>
                <w:sz w:val="24"/>
                <w:szCs w:val="24"/>
              </w:rPr>
              <w:t>-15</w:t>
            </w:r>
            <w:r w:rsidRPr="00373300">
              <w:rPr>
                <w:rFonts w:ascii="Times New Roman" w:hAnsi="Times New Roman"/>
                <w:sz w:val="24"/>
                <w:szCs w:val="24"/>
                <w:vertAlign w:val="superscript"/>
              </w:rPr>
              <w:t>15</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(2,5 ч)</w:t>
            </w:r>
          </w:p>
        </w:tc>
      </w:tr>
      <w:tr w:rsidR="00373300" w:rsidRPr="00373300" w:rsidTr="00373300">
        <w:trPr>
          <w:trHeight w:val="784"/>
        </w:trPr>
        <w:tc>
          <w:tcPr>
            <w:tcW w:w="4253"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Постепенный подъём, профилактические физкультурно-оздоровительные процедуры, санитарно-гигиенические процедуры</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15</w:t>
            </w:r>
            <w:r w:rsidRPr="00373300">
              <w:rPr>
                <w:rFonts w:ascii="Times New Roman" w:hAnsi="Times New Roman"/>
                <w:sz w:val="24"/>
                <w:szCs w:val="24"/>
                <w:vertAlign w:val="superscript"/>
              </w:rPr>
              <w:t>00</w:t>
            </w:r>
            <w:r w:rsidRPr="00373300">
              <w:rPr>
                <w:rFonts w:ascii="Times New Roman" w:hAnsi="Times New Roman"/>
                <w:sz w:val="24"/>
                <w:szCs w:val="24"/>
              </w:rPr>
              <w:t>-15</w:t>
            </w:r>
            <w:r w:rsidRPr="00373300">
              <w:rPr>
                <w:rFonts w:ascii="Times New Roman" w:hAnsi="Times New Roman"/>
                <w:sz w:val="24"/>
                <w:szCs w:val="24"/>
                <w:vertAlign w:val="superscript"/>
              </w:rPr>
              <w:t xml:space="preserve">15  </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(15 мин)</w:t>
            </w:r>
          </w:p>
        </w:tc>
        <w:tc>
          <w:tcPr>
            <w:tcW w:w="1418"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15</w:t>
            </w:r>
            <w:r w:rsidRPr="00373300">
              <w:rPr>
                <w:rFonts w:ascii="Times New Roman" w:hAnsi="Times New Roman"/>
                <w:sz w:val="24"/>
                <w:szCs w:val="24"/>
                <w:vertAlign w:val="superscript"/>
              </w:rPr>
              <w:t>00</w:t>
            </w:r>
            <w:r w:rsidRPr="00373300">
              <w:rPr>
                <w:rFonts w:ascii="Times New Roman" w:hAnsi="Times New Roman"/>
                <w:sz w:val="24"/>
                <w:szCs w:val="24"/>
              </w:rPr>
              <w:t>-15</w:t>
            </w:r>
            <w:r w:rsidRPr="00373300">
              <w:rPr>
                <w:rFonts w:ascii="Times New Roman" w:hAnsi="Times New Roman"/>
                <w:sz w:val="24"/>
                <w:szCs w:val="24"/>
                <w:vertAlign w:val="superscript"/>
              </w:rPr>
              <w:t xml:space="preserve">15  </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(15 мин)</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15</w:t>
            </w:r>
            <w:r w:rsidRPr="00373300">
              <w:rPr>
                <w:rFonts w:ascii="Times New Roman" w:hAnsi="Times New Roman"/>
                <w:sz w:val="24"/>
                <w:szCs w:val="24"/>
                <w:vertAlign w:val="superscript"/>
              </w:rPr>
              <w:t>00</w:t>
            </w:r>
            <w:r w:rsidRPr="00373300">
              <w:rPr>
                <w:rFonts w:ascii="Times New Roman" w:hAnsi="Times New Roman"/>
                <w:sz w:val="24"/>
                <w:szCs w:val="24"/>
              </w:rPr>
              <w:t>-15</w:t>
            </w:r>
            <w:r w:rsidRPr="00373300">
              <w:rPr>
                <w:rFonts w:ascii="Times New Roman" w:hAnsi="Times New Roman"/>
                <w:sz w:val="24"/>
                <w:szCs w:val="24"/>
                <w:vertAlign w:val="superscript"/>
              </w:rPr>
              <w:t xml:space="preserve">15  </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(15 мин)</w:t>
            </w:r>
          </w:p>
        </w:tc>
        <w:tc>
          <w:tcPr>
            <w:tcW w:w="1182"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15</w:t>
            </w:r>
            <w:r w:rsidRPr="00373300">
              <w:rPr>
                <w:rFonts w:ascii="Times New Roman" w:hAnsi="Times New Roman"/>
                <w:sz w:val="24"/>
                <w:szCs w:val="24"/>
                <w:vertAlign w:val="superscript"/>
              </w:rPr>
              <w:t>15</w:t>
            </w:r>
            <w:r w:rsidRPr="00373300">
              <w:rPr>
                <w:rFonts w:ascii="Times New Roman" w:hAnsi="Times New Roman"/>
                <w:sz w:val="24"/>
                <w:szCs w:val="24"/>
              </w:rPr>
              <w:t>-15</w:t>
            </w:r>
            <w:r w:rsidRPr="00373300">
              <w:rPr>
                <w:rFonts w:ascii="Times New Roman" w:hAnsi="Times New Roman"/>
                <w:sz w:val="24"/>
                <w:szCs w:val="24"/>
                <w:vertAlign w:val="superscript"/>
              </w:rPr>
              <w:t xml:space="preserve">30  </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(15 мин)</w:t>
            </w:r>
          </w:p>
        </w:tc>
      </w:tr>
      <w:tr w:rsidR="00373300" w:rsidRPr="00373300" w:rsidTr="00373300">
        <w:trPr>
          <w:trHeight w:val="586"/>
        </w:trPr>
        <w:tc>
          <w:tcPr>
            <w:tcW w:w="4253" w:type="dxa"/>
          </w:tcPr>
          <w:p w:rsidR="00373300" w:rsidRPr="00373300" w:rsidRDefault="00373300" w:rsidP="00276046">
            <w:pPr>
              <w:rPr>
                <w:rFonts w:ascii="Times New Roman" w:eastAsia="Calibri" w:hAnsi="Times New Roman" w:cs="Times New Roman"/>
                <w:sz w:val="24"/>
                <w:szCs w:val="24"/>
              </w:rPr>
            </w:pPr>
            <w:r w:rsidRPr="00373300">
              <w:rPr>
                <w:rFonts w:ascii="Times New Roman" w:hAnsi="Times New Roman" w:cs="Times New Roman"/>
                <w:sz w:val="24"/>
                <w:szCs w:val="24"/>
              </w:rPr>
              <w:t>Самостоятельная деятельность детей.</w:t>
            </w:r>
            <w:r w:rsidRPr="00373300">
              <w:rPr>
                <w:rFonts w:ascii="Times New Roman" w:eastAsia="Calibri" w:hAnsi="Times New Roman" w:cs="Times New Roman"/>
                <w:sz w:val="24"/>
                <w:szCs w:val="24"/>
              </w:rPr>
              <w:t xml:space="preserve"> Подготовка к полднику.</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15</w:t>
            </w:r>
            <w:r w:rsidRPr="00373300">
              <w:rPr>
                <w:rFonts w:ascii="Times New Roman" w:hAnsi="Times New Roman"/>
                <w:sz w:val="24"/>
                <w:szCs w:val="24"/>
                <w:vertAlign w:val="superscript"/>
              </w:rPr>
              <w:t>15</w:t>
            </w:r>
            <w:r w:rsidRPr="00373300">
              <w:rPr>
                <w:rFonts w:ascii="Times New Roman" w:hAnsi="Times New Roman"/>
                <w:sz w:val="24"/>
                <w:szCs w:val="24"/>
              </w:rPr>
              <w:t>-15</w:t>
            </w:r>
            <w:r w:rsidRPr="00373300">
              <w:rPr>
                <w:rFonts w:ascii="Times New Roman" w:hAnsi="Times New Roman"/>
                <w:sz w:val="24"/>
                <w:szCs w:val="24"/>
                <w:vertAlign w:val="superscript"/>
              </w:rPr>
              <w:t>30</w:t>
            </w:r>
          </w:p>
          <w:p w:rsidR="00373300" w:rsidRPr="00373300" w:rsidRDefault="00373300" w:rsidP="00276046">
            <w:pPr>
              <w:jc w:val="center"/>
              <w:rPr>
                <w:rFonts w:ascii="Times New Roman" w:hAnsi="Times New Roman"/>
                <w:sz w:val="24"/>
                <w:szCs w:val="24"/>
              </w:rPr>
            </w:pPr>
            <w:r w:rsidRPr="00373300">
              <w:rPr>
                <w:rFonts w:ascii="Times New Roman" w:hAnsi="Times New Roman"/>
                <w:sz w:val="24"/>
                <w:szCs w:val="24"/>
                <w:vertAlign w:val="superscript"/>
              </w:rPr>
              <w:t>(15 мин)</w:t>
            </w:r>
          </w:p>
        </w:tc>
        <w:tc>
          <w:tcPr>
            <w:tcW w:w="1418"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15</w:t>
            </w:r>
            <w:r w:rsidRPr="00373300">
              <w:rPr>
                <w:rFonts w:ascii="Times New Roman" w:hAnsi="Times New Roman"/>
                <w:sz w:val="24"/>
                <w:szCs w:val="24"/>
                <w:vertAlign w:val="superscript"/>
              </w:rPr>
              <w:t>15</w:t>
            </w:r>
            <w:r w:rsidRPr="00373300">
              <w:rPr>
                <w:rFonts w:ascii="Times New Roman" w:hAnsi="Times New Roman"/>
                <w:sz w:val="24"/>
                <w:szCs w:val="24"/>
              </w:rPr>
              <w:t>-15</w:t>
            </w:r>
            <w:r w:rsidRPr="00373300">
              <w:rPr>
                <w:rFonts w:ascii="Times New Roman" w:hAnsi="Times New Roman"/>
                <w:sz w:val="24"/>
                <w:szCs w:val="24"/>
                <w:vertAlign w:val="superscript"/>
              </w:rPr>
              <w:t>30</w:t>
            </w:r>
          </w:p>
          <w:p w:rsidR="00373300" w:rsidRPr="00373300" w:rsidRDefault="00373300" w:rsidP="00276046">
            <w:pPr>
              <w:jc w:val="center"/>
              <w:rPr>
                <w:rFonts w:ascii="Times New Roman" w:hAnsi="Times New Roman"/>
                <w:sz w:val="24"/>
                <w:szCs w:val="24"/>
              </w:rPr>
            </w:pPr>
            <w:r w:rsidRPr="00373300">
              <w:rPr>
                <w:rFonts w:ascii="Times New Roman" w:hAnsi="Times New Roman"/>
                <w:sz w:val="24"/>
                <w:szCs w:val="24"/>
                <w:vertAlign w:val="superscript"/>
              </w:rPr>
              <w:t>(15 мин)</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15</w:t>
            </w:r>
            <w:r w:rsidRPr="00373300">
              <w:rPr>
                <w:rFonts w:ascii="Times New Roman" w:hAnsi="Times New Roman"/>
                <w:sz w:val="24"/>
                <w:szCs w:val="24"/>
                <w:vertAlign w:val="superscript"/>
              </w:rPr>
              <w:t>15</w:t>
            </w:r>
            <w:r w:rsidRPr="00373300">
              <w:rPr>
                <w:rFonts w:ascii="Times New Roman" w:hAnsi="Times New Roman"/>
                <w:sz w:val="24"/>
                <w:szCs w:val="24"/>
              </w:rPr>
              <w:t>-15</w:t>
            </w:r>
            <w:r w:rsidRPr="00373300">
              <w:rPr>
                <w:rFonts w:ascii="Times New Roman" w:hAnsi="Times New Roman"/>
                <w:sz w:val="24"/>
                <w:szCs w:val="24"/>
                <w:vertAlign w:val="superscript"/>
              </w:rPr>
              <w:t>30</w:t>
            </w:r>
          </w:p>
          <w:p w:rsidR="00373300" w:rsidRPr="00373300" w:rsidRDefault="00373300" w:rsidP="00276046">
            <w:pPr>
              <w:jc w:val="center"/>
              <w:rPr>
                <w:rFonts w:ascii="Times New Roman" w:hAnsi="Times New Roman"/>
                <w:sz w:val="24"/>
                <w:szCs w:val="24"/>
              </w:rPr>
            </w:pPr>
            <w:r w:rsidRPr="00373300">
              <w:rPr>
                <w:rFonts w:ascii="Times New Roman" w:hAnsi="Times New Roman"/>
                <w:sz w:val="24"/>
                <w:szCs w:val="24"/>
                <w:vertAlign w:val="superscript"/>
              </w:rPr>
              <w:t>(15 мин)</w:t>
            </w:r>
          </w:p>
        </w:tc>
        <w:tc>
          <w:tcPr>
            <w:tcW w:w="1182"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15</w:t>
            </w:r>
            <w:r w:rsidRPr="00373300">
              <w:rPr>
                <w:rFonts w:ascii="Times New Roman" w:hAnsi="Times New Roman"/>
                <w:sz w:val="24"/>
                <w:szCs w:val="24"/>
                <w:vertAlign w:val="superscript"/>
              </w:rPr>
              <w:t>30</w:t>
            </w:r>
            <w:r w:rsidRPr="00373300">
              <w:rPr>
                <w:rFonts w:ascii="Times New Roman" w:hAnsi="Times New Roman"/>
                <w:sz w:val="24"/>
                <w:szCs w:val="24"/>
              </w:rPr>
              <w:t>-15</w:t>
            </w:r>
            <w:r w:rsidRPr="00373300">
              <w:rPr>
                <w:rFonts w:ascii="Times New Roman" w:hAnsi="Times New Roman"/>
                <w:sz w:val="24"/>
                <w:szCs w:val="24"/>
                <w:vertAlign w:val="superscript"/>
              </w:rPr>
              <w:t>40</w:t>
            </w:r>
          </w:p>
          <w:p w:rsidR="00373300" w:rsidRPr="00373300" w:rsidRDefault="00373300" w:rsidP="00276046">
            <w:pPr>
              <w:jc w:val="center"/>
              <w:rPr>
                <w:rFonts w:ascii="Times New Roman" w:hAnsi="Times New Roman"/>
                <w:sz w:val="24"/>
                <w:szCs w:val="24"/>
              </w:rPr>
            </w:pPr>
            <w:r w:rsidRPr="00373300">
              <w:rPr>
                <w:rFonts w:ascii="Times New Roman" w:hAnsi="Times New Roman"/>
                <w:sz w:val="24"/>
                <w:szCs w:val="24"/>
                <w:vertAlign w:val="superscript"/>
              </w:rPr>
              <w:t>(10 мин)</w:t>
            </w:r>
          </w:p>
        </w:tc>
      </w:tr>
      <w:tr w:rsidR="00373300" w:rsidRPr="00373300" w:rsidTr="00373300">
        <w:trPr>
          <w:trHeight w:val="274"/>
        </w:trPr>
        <w:tc>
          <w:tcPr>
            <w:tcW w:w="4253"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 xml:space="preserve">Полдник </w:t>
            </w:r>
          </w:p>
          <w:p w:rsidR="00373300" w:rsidRPr="00373300" w:rsidRDefault="00373300" w:rsidP="00276046">
            <w:pPr>
              <w:rPr>
                <w:rFonts w:ascii="Times New Roman" w:eastAsia="Calibri" w:hAnsi="Times New Roman" w:cs="Times New Roman"/>
                <w:sz w:val="24"/>
                <w:szCs w:val="24"/>
              </w:rPr>
            </w:pP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15</w:t>
            </w:r>
            <w:r w:rsidRPr="00373300">
              <w:rPr>
                <w:rFonts w:ascii="Times New Roman" w:hAnsi="Times New Roman"/>
                <w:sz w:val="24"/>
                <w:szCs w:val="24"/>
                <w:vertAlign w:val="superscript"/>
              </w:rPr>
              <w:t>30</w:t>
            </w:r>
            <w:r w:rsidRPr="00373300">
              <w:rPr>
                <w:rFonts w:ascii="Times New Roman" w:hAnsi="Times New Roman"/>
                <w:sz w:val="24"/>
                <w:szCs w:val="24"/>
              </w:rPr>
              <w:t>-15</w:t>
            </w:r>
            <w:r w:rsidRPr="00373300">
              <w:rPr>
                <w:rFonts w:ascii="Times New Roman" w:hAnsi="Times New Roman"/>
                <w:sz w:val="24"/>
                <w:szCs w:val="24"/>
                <w:vertAlign w:val="superscript"/>
              </w:rPr>
              <w:t>50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 xml:space="preserve">(20 мин) </w:t>
            </w:r>
          </w:p>
        </w:tc>
        <w:tc>
          <w:tcPr>
            <w:tcW w:w="1418"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15</w:t>
            </w:r>
            <w:r w:rsidRPr="00373300">
              <w:rPr>
                <w:rFonts w:ascii="Times New Roman" w:hAnsi="Times New Roman"/>
                <w:sz w:val="24"/>
                <w:szCs w:val="24"/>
                <w:vertAlign w:val="superscript"/>
              </w:rPr>
              <w:t>30</w:t>
            </w:r>
            <w:r w:rsidRPr="00373300">
              <w:rPr>
                <w:rFonts w:ascii="Times New Roman" w:hAnsi="Times New Roman"/>
                <w:sz w:val="24"/>
                <w:szCs w:val="24"/>
              </w:rPr>
              <w:t>-15</w:t>
            </w:r>
            <w:r w:rsidRPr="00373300">
              <w:rPr>
                <w:rFonts w:ascii="Times New Roman" w:hAnsi="Times New Roman"/>
                <w:sz w:val="24"/>
                <w:szCs w:val="24"/>
                <w:vertAlign w:val="superscript"/>
              </w:rPr>
              <w:t>50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 xml:space="preserve">(20 мин) </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15</w:t>
            </w:r>
            <w:r w:rsidRPr="00373300">
              <w:rPr>
                <w:rFonts w:ascii="Times New Roman" w:hAnsi="Times New Roman"/>
                <w:sz w:val="24"/>
                <w:szCs w:val="24"/>
                <w:vertAlign w:val="superscript"/>
              </w:rPr>
              <w:t>30</w:t>
            </w:r>
            <w:r w:rsidRPr="00373300">
              <w:rPr>
                <w:rFonts w:ascii="Times New Roman" w:hAnsi="Times New Roman"/>
                <w:sz w:val="24"/>
                <w:szCs w:val="24"/>
              </w:rPr>
              <w:t>-15</w:t>
            </w:r>
            <w:r w:rsidRPr="00373300">
              <w:rPr>
                <w:rFonts w:ascii="Times New Roman" w:hAnsi="Times New Roman"/>
                <w:sz w:val="24"/>
                <w:szCs w:val="24"/>
                <w:vertAlign w:val="superscript"/>
              </w:rPr>
              <w:t>50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 xml:space="preserve">(20 мин) </w:t>
            </w:r>
          </w:p>
        </w:tc>
        <w:tc>
          <w:tcPr>
            <w:tcW w:w="1182"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15</w:t>
            </w:r>
            <w:r w:rsidRPr="00373300">
              <w:rPr>
                <w:rFonts w:ascii="Times New Roman" w:hAnsi="Times New Roman"/>
                <w:sz w:val="24"/>
                <w:szCs w:val="24"/>
                <w:vertAlign w:val="superscript"/>
              </w:rPr>
              <w:t>40</w:t>
            </w:r>
            <w:r w:rsidRPr="00373300">
              <w:rPr>
                <w:rFonts w:ascii="Times New Roman" w:hAnsi="Times New Roman"/>
                <w:sz w:val="24"/>
                <w:szCs w:val="24"/>
              </w:rPr>
              <w:t>-16</w:t>
            </w:r>
            <w:r w:rsidRPr="00373300">
              <w:rPr>
                <w:rFonts w:ascii="Times New Roman" w:hAnsi="Times New Roman"/>
                <w:sz w:val="24"/>
                <w:szCs w:val="24"/>
                <w:vertAlign w:val="superscript"/>
              </w:rPr>
              <w:t>00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 xml:space="preserve">(20 мин) </w:t>
            </w:r>
          </w:p>
        </w:tc>
      </w:tr>
      <w:tr w:rsidR="00373300" w:rsidRPr="00373300" w:rsidTr="00373300">
        <w:trPr>
          <w:trHeight w:val="600"/>
        </w:trPr>
        <w:tc>
          <w:tcPr>
            <w:tcW w:w="4253"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lastRenderedPageBreak/>
              <w:t>Индивидуальное общение воспитателя с детьми, самостоятельная деятельность</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15</w:t>
            </w:r>
            <w:r w:rsidRPr="00373300">
              <w:rPr>
                <w:rFonts w:ascii="Times New Roman" w:hAnsi="Times New Roman"/>
                <w:sz w:val="24"/>
                <w:szCs w:val="24"/>
                <w:vertAlign w:val="superscript"/>
              </w:rPr>
              <w:t>50</w:t>
            </w:r>
            <w:r w:rsidRPr="00373300">
              <w:rPr>
                <w:rFonts w:ascii="Times New Roman" w:hAnsi="Times New Roman"/>
                <w:sz w:val="24"/>
                <w:szCs w:val="24"/>
              </w:rPr>
              <w:t>-16</w:t>
            </w:r>
            <w:r w:rsidRPr="00373300">
              <w:rPr>
                <w:rFonts w:ascii="Times New Roman" w:hAnsi="Times New Roman"/>
                <w:sz w:val="24"/>
                <w:szCs w:val="24"/>
                <w:vertAlign w:val="superscript"/>
              </w:rPr>
              <w:t>00</w:t>
            </w:r>
          </w:p>
          <w:p w:rsidR="00373300" w:rsidRPr="00373300" w:rsidRDefault="00373300" w:rsidP="00276046">
            <w:pPr>
              <w:jc w:val="center"/>
              <w:rPr>
                <w:rFonts w:ascii="Times New Roman" w:hAnsi="Times New Roman"/>
                <w:sz w:val="24"/>
                <w:szCs w:val="24"/>
              </w:rPr>
            </w:pPr>
            <w:r w:rsidRPr="00373300">
              <w:rPr>
                <w:rFonts w:ascii="Times New Roman" w:hAnsi="Times New Roman"/>
                <w:sz w:val="24"/>
                <w:szCs w:val="24"/>
                <w:vertAlign w:val="superscript"/>
              </w:rPr>
              <w:t>(10 мин)</w:t>
            </w:r>
          </w:p>
        </w:tc>
        <w:tc>
          <w:tcPr>
            <w:tcW w:w="1418"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15</w:t>
            </w:r>
            <w:r w:rsidRPr="00373300">
              <w:rPr>
                <w:rFonts w:ascii="Times New Roman" w:hAnsi="Times New Roman"/>
                <w:sz w:val="24"/>
                <w:szCs w:val="24"/>
                <w:vertAlign w:val="superscript"/>
              </w:rPr>
              <w:t>50</w:t>
            </w:r>
            <w:r w:rsidRPr="00373300">
              <w:rPr>
                <w:rFonts w:ascii="Times New Roman" w:hAnsi="Times New Roman"/>
                <w:sz w:val="24"/>
                <w:szCs w:val="24"/>
              </w:rPr>
              <w:t>-16</w:t>
            </w:r>
            <w:r w:rsidRPr="00373300">
              <w:rPr>
                <w:rFonts w:ascii="Times New Roman" w:hAnsi="Times New Roman"/>
                <w:sz w:val="24"/>
                <w:szCs w:val="24"/>
                <w:vertAlign w:val="superscript"/>
              </w:rPr>
              <w:t>00</w:t>
            </w:r>
          </w:p>
          <w:p w:rsidR="00373300" w:rsidRPr="00373300" w:rsidRDefault="00373300" w:rsidP="00276046">
            <w:pPr>
              <w:jc w:val="center"/>
              <w:rPr>
                <w:rFonts w:ascii="Times New Roman" w:hAnsi="Times New Roman"/>
                <w:sz w:val="24"/>
                <w:szCs w:val="24"/>
              </w:rPr>
            </w:pPr>
            <w:r w:rsidRPr="00373300">
              <w:rPr>
                <w:rFonts w:ascii="Times New Roman" w:hAnsi="Times New Roman"/>
                <w:sz w:val="24"/>
                <w:szCs w:val="24"/>
                <w:vertAlign w:val="superscript"/>
              </w:rPr>
              <w:t>(10 мин)</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15</w:t>
            </w:r>
            <w:r w:rsidRPr="00373300">
              <w:rPr>
                <w:rFonts w:ascii="Times New Roman" w:hAnsi="Times New Roman"/>
                <w:sz w:val="24"/>
                <w:szCs w:val="24"/>
                <w:vertAlign w:val="superscript"/>
              </w:rPr>
              <w:t>50</w:t>
            </w:r>
            <w:r w:rsidRPr="00373300">
              <w:rPr>
                <w:rFonts w:ascii="Times New Roman" w:hAnsi="Times New Roman"/>
                <w:sz w:val="24"/>
                <w:szCs w:val="24"/>
              </w:rPr>
              <w:t>-16</w:t>
            </w:r>
            <w:r w:rsidRPr="00373300">
              <w:rPr>
                <w:rFonts w:ascii="Times New Roman" w:hAnsi="Times New Roman"/>
                <w:sz w:val="24"/>
                <w:szCs w:val="24"/>
                <w:vertAlign w:val="superscript"/>
              </w:rPr>
              <w:t>00</w:t>
            </w:r>
          </w:p>
          <w:p w:rsidR="00373300" w:rsidRPr="00373300" w:rsidRDefault="00373300" w:rsidP="00276046">
            <w:pPr>
              <w:jc w:val="center"/>
              <w:rPr>
                <w:rFonts w:ascii="Times New Roman" w:hAnsi="Times New Roman"/>
                <w:sz w:val="24"/>
                <w:szCs w:val="24"/>
              </w:rPr>
            </w:pPr>
            <w:r w:rsidRPr="00373300">
              <w:rPr>
                <w:rFonts w:ascii="Times New Roman" w:hAnsi="Times New Roman"/>
                <w:sz w:val="24"/>
                <w:szCs w:val="24"/>
                <w:vertAlign w:val="superscript"/>
              </w:rPr>
              <w:t>(10 мин)</w:t>
            </w:r>
          </w:p>
        </w:tc>
        <w:tc>
          <w:tcPr>
            <w:tcW w:w="1182"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16</w:t>
            </w:r>
            <w:r w:rsidRPr="00373300">
              <w:rPr>
                <w:rFonts w:ascii="Times New Roman" w:hAnsi="Times New Roman"/>
                <w:sz w:val="24"/>
                <w:szCs w:val="24"/>
                <w:vertAlign w:val="superscript"/>
              </w:rPr>
              <w:t>00</w:t>
            </w:r>
            <w:r w:rsidRPr="00373300">
              <w:rPr>
                <w:rFonts w:ascii="Times New Roman" w:hAnsi="Times New Roman"/>
                <w:sz w:val="24"/>
                <w:szCs w:val="24"/>
              </w:rPr>
              <w:t>-16</w:t>
            </w:r>
            <w:r w:rsidRPr="00373300">
              <w:rPr>
                <w:rFonts w:ascii="Times New Roman" w:hAnsi="Times New Roman"/>
                <w:sz w:val="24"/>
                <w:szCs w:val="24"/>
                <w:vertAlign w:val="superscript"/>
              </w:rPr>
              <w:t>10</w:t>
            </w:r>
          </w:p>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vertAlign w:val="superscript"/>
              </w:rPr>
              <w:t>(10 мин)</w:t>
            </w:r>
          </w:p>
          <w:p w:rsidR="00373300" w:rsidRPr="00373300" w:rsidRDefault="00373300" w:rsidP="00276046">
            <w:pPr>
              <w:jc w:val="center"/>
              <w:rPr>
                <w:rFonts w:ascii="Times New Roman" w:eastAsia="Calibri" w:hAnsi="Times New Roman" w:cs="Times New Roman"/>
                <w:sz w:val="24"/>
                <w:szCs w:val="24"/>
              </w:rPr>
            </w:pPr>
          </w:p>
        </w:tc>
      </w:tr>
      <w:tr w:rsidR="00373300" w:rsidRPr="00373300" w:rsidTr="00373300">
        <w:trPr>
          <w:trHeight w:val="784"/>
        </w:trPr>
        <w:tc>
          <w:tcPr>
            <w:tcW w:w="4253"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ООД, игровая деятельность, чтение худ.литературы, кружки</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16</w:t>
            </w:r>
            <w:r w:rsidRPr="00373300">
              <w:rPr>
                <w:rFonts w:ascii="Times New Roman" w:hAnsi="Times New Roman"/>
                <w:sz w:val="24"/>
                <w:szCs w:val="24"/>
                <w:vertAlign w:val="superscript"/>
              </w:rPr>
              <w:t>00</w:t>
            </w:r>
            <w:r w:rsidRPr="00373300">
              <w:rPr>
                <w:rFonts w:ascii="Times New Roman" w:hAnsi="Times New Roman"/>
                <w:sz w:val="24"/>
                <w:szCs w:val="24"/>
              </w:rPr>
              <w:t>-16</w:t>
            </w:r>
            <w:r w:rsidRPr="00373300">
              <w:rPr>
                <w:rFonts w:ascii="Times New Roman" w:hAnsi="Times New Roman"/>
                <w:sz w:val="24"/>
                <w:szCs w:val="24"/>
                <w:vertAlign w:val="superscript"/>
              </w:rPr>
              <w:t>10</w:t>
            </w:r>
          </w:p>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vertAlign w:val="superscript"/>
              </w:rPr>
              <w:t>(10 мин)</w:t>
            </w:r>
          </w:p>
          <w:p w:rsidR="00373300" w:rsidRPr="00373300" w:rsidRDefault="00373300" w:rsidP="00276046">
            <w:pPr>
              <w:rPr>
                <w:rFonts w:ascii="Times New Roman" w:eastAsia="Calibri" w:hAnsi="Times New Roman" w:cs="Times New Roman"/>
                <w:sz w:val="24"/>
                <w:szCs w:val="24"/>
              </w:rPr>
            </w:pPr>
          </w:p>
        </w:tc>
        <w:tc>
          <w:tcPr>
            <w:tcW w:w="1418"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16</w:t>
            </w:r>
            <w:r w:rsidRPr="00373300">
              <w:rPr>
                <w:rFonts w:ascii="Times New Roman" w:hAnsi="Times New Roman"/>
                <w:sz w:val="24"/>
                <w:szCs w:val="24"/>
                <w:vertAlign w:val="superscript"/>
              </w:rPr>
              <w:t>00</w:t>
            </w:r>
            <w:r w:rsidRPr="00373300">
              <w:rPr>
                <w:rFonts w:ascii="Times New Roman" w:hAnsi="Times New Roman"/>
                <w:sz w:val="24"/>
                <w:szCs w:val="24"/>
              </w:rPr>
              <w:t>-16</w:t>
            </w:r>
            <w:r w:rsidRPr="00373300">
              <w:rPr>
                <w:rFonts w:ascii="Times New Roman" w:hAnsi="Times New Roman"/>
                <w:sz w:val="24"/>
                <w:szCs w:val="24"/>
                <w:vertAlign w:val="superscript"/>
              </w:rPr>
              <w:t>20</w:t>
            </w:r>
          </w:p>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vertAlign w:val="superscript"/>
              </w:rPr>
              <w:t>(20 мин)</w:t>
            </w:r>
          </w:p>
          <w:p w:rsidR="00373300" w:rsidRPr="00373300" w:rsidRDefault="00373300" w:rsidP="00276046">
            <w:pPr>
              <w:rPr>
                <w:rFonts w:ascii="Times New Roman" w:eastAsia="Calibri" w:hAnsi="Times New Roman" w:cs="Times New Roman"/>
                <w:sz w:val="24"/>
                <w:szCs w:val="24"/>
              </w:rPr>
            </w:pP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16</w:t>
            </w:r>
            <w:r w:rsidRPr="00373300">
              <w:rPr>
                <w:rFonts w:ascii="Times New Roman" w:hAnsi="Times New Roman"/>
                <w:sz w:val="24"/>
                <w:szCs w:val="24"/>
                <w:vertAlign w:val="superscript"/>
              </w:rPr>
              <w:t>00</w:t>
            </w:r>
            <w:r w:rsidRPr="00373300">
              <w:rPr>
                <w:rFonts w:ascii="Times New Roman" w:hAnsi="Times New Roman"/>
                <w:sz w:val="24"/>
                <w:szCs w:val="24"/>
              </w:rPr>
              <w:t>-16</w:t>
            </w:r>
            <w:r w:rsidRPr="00373300">
              <w:rPr>
                <w:rFonts w:ascii="Times New Roman" w:hAnsi="Times New Roman"/>
                <w:sz w:val="24"/>
                <w:szCs w:val="24"/>
                <w:vertAlign w:val="superscript"/>
              </w:rPr>
              <w:t>25</w:t>
            </w:r>
          </w:p>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vertAlign w:val="superscript"/>
              </w:rPr>
              <w:t>(20 мин)</w:t>
            </w:r>
          </w:p>
          <w:p w:rsidR="00373300" w:rsidRPr="00373300" w:rsidRDefault="00373300" w:rsidP="00276046">
            <w:pPr>
              <w:rPr>
                <w:rFonts w:ascii="Times New Roman" w:eastAsia="Calibri" w:hAnsi="Times New Roman" w:cs="Times New Roman"/>
                <w:sz w:val="24"/>
                <w:szCs w:val="24"/>
              </w:rPr>
            </w:pPr>
          </w:p>
        </w:tc>
        <w:tc>
          <w:tcPr>
            <w:tcW w:w="1182"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16</w:t>
            </w:r>
            <w:r w:rsidRPr="00373300">
              <w:rPr>
                <w:rFonts w:ascii="Times New Roman" w:hAnsi="Times New Roman"/>
                <w:sz w:val="24"/>
                <w:szCs w:val="24"/>
                <w:vertAlign w:val="superscript"/>
              </w:rPr>
              <w:t>10</w:t>
            </w:r>
            <w:r w:rsidRPr="00373300">
              <w:rPr>
                <w:rFonts w:ascii="Times New Roman" w:hAnsi="Times New Roman"/>
                <w:sz w:val="24"/>
                <w:szCs w:val="24"/>
              </w:rPr>
              <w:t>-16</w:t>
            </w:r>
            <w:r w:rsidRPr="00373300">
              <w:rPr>
                <w:rFonts w:ascii="Times New Roman" w:hAnsi="Times New Roman"/>
                <w:sz w:val="24"/>
                <w:szCs w:val="24"/>
                <w:vertAlign w:val="superscript"/>
              </w:rPr>
              <w:t>25</w:t>
            </w:r>
          </w:p>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vertAlign w:val="superscript"/>
              </w:rPr>
              <w:t>(15  мин)</w:t>
            </w:r>
          </w:p>
          <w:p w:rsidR="00373300" w:rsidRPr="00373300" w:rsidRDefault="00373300" w:rsidP="00276046">
            <w:pPr>
              <w:rPr>
                <w:rFonts w:ascii="Times New Roman" w:eastAsia="Calibri" w:hAnsi="Times New Roman" w:cs="Times New Roman"/>
                <w:sz w:val="24"/>
                <w:szCs w:val="24"/>
              </w:rPr>
            </w:pPr>
          </w:p>
        </w:tc>
      </w:tr>
      <w:tr w:rsidR="00373300" w:rsidRPr="00373300" w:rsidTr="00373300">
        <w:trPr>
          <w:trHeight w:val="527"/>
        </w:trPr>
        <w:tc>
          <w:tcPr>
            <w:tcW w:w="4253"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Кружки, подготовка к прогулке, вечерняя прогулка</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16</w:t>
            </w:r>
            <w:r w:rsidRPr="00373300">
              <w:rPr>
                <w:rFonts w:ascii="Times New Roman" w:hAnsi="Times New Roman"/>
                <w:sz w:val="24"/>
                <w:szCs w:val="24"/>
                <w:vertAlign w:val="superscript"/>
              </w:rPr>
              <w:t>10</w:t>
            </w:r>
            <w:r w:rsidRPr="00373300">
              <w:rPr>
                <w:rFonts w:ascii="Times New Roman" w:hAnsi="Times New Roman"/>
                <w:sz w:val="24"/>
                <w:szCs w:val="24"/>
              </w:rPr>
              <w:t>-18</w:t>
            </w:r>
            <w:r w:rsidRPr="00373300">
              <w:rPr>
                <w:rFonts w:ascii="Times New Roman" w:hAnsi="Times New Roman"/>
                <w:sz w:val="24"/>
                <w:szCs w:val="24"/>
                <w:vertAlign w:val="superscript"/>
              </w:rPr>
              <w:t>00</w:t>
            </w:r>
          </w:p>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vertAlign w:val="superscript"/>
              </w:rPr>
              <w:t>(1ч 50 мин)</w:t>
            </w:r>
          </w:p>
        </w:tc>
        <w:tc>
          <w:tcPr>
            <w:tcW w:w="1418"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16</w:t>
            </w:r>
            <w:r w:rsidRPr="00373300">
              <w:rPr>
                <w:rFonts w:ascii="Times New Roman" w:hAnsi="Times New Roman"/>
                <w:sz w:val="24"/>
                <w:szCs w:val="24"/>
                <w:vertAlign w:val="superscript"/>
              </w:rPr>
              <w:t>20</w:t>
            </w:r>
            <w:r w:rsidRPr="00373300">
              <w:rPr>
                <w:rFonts w:ascii="Times New Roman" w:hAnsi="Times New Roman"/>
                <w:sz w:val="24"/>
                <w:szCs w:val="24"/>
              </w:rPr>
              <w:t>-18</w:t>
            </w:r>
            <w:r w:rsidRPr="00373300">
              <w:rPr>
                <w:rFonts w:ascii="Times New Roman" w:hAnsi="Times New Roman"/>
                <w:sz w:val="24"/>
                <w:szCs w:val="24"/>
                <w:vertAlign w:val="superscript"/>
              </w:rPr>
              <w:t>00</w:t>
            </w:r>
          </w:p>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vertAlign w:val="superscript"/>
              </w:rPr>
              <w:t>(1ч 40 мин)</w:t>
            </w:r>
          </w:p>
        </w:tc>
        <w:tc>
          <w:tcPr>
            <w:tcW w:w="1417"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16</w:t>
            </w:r>
            <w:r w:rsidRPr="00373300">
              <w:rPr>
                <w:rFonts w:ascii="Times New Roman" w:hAnsi="Times New Roman"/>
                <w:sz w:val="24"/>
                <w:szCs w:val="24"/>
                <w:vertAlign w:val="superscript"/>
              </w:rPr>
              <w:t>25</w:t>
            </w:r>
            <w:r w:rsidRPr="00373300">
              <w:rPr>
                <w:rFonts w:ascii="Times New Roman" w:hAnsi="Times New Roman"/>
                <w:sz w:val="24"/>
                <w:szCs w:val="24"/>
              </w:rPr>
              <w:t>-18</w:t>
            </w:r>
            <w:r w:rsidRPr="00373300">
              <w:rPr>
                <w:rFonts w:ascii="Times New Roman" w:hAnsi="Times New Roman"/>
                <w:sz w:val="24"/>
                <w:szCs w:val="24"/>
                <w:vertAlign w:val="superscript"/>
              </w:rPr>
              <w:t>00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(1ч 35 мин)</w:t>
            </w:r>
          </w:p>
        </w:tc>
        <w:tc>
          <w:tcPr>
            <w:tcW w:w="1182" w:type="dxa"/>
          </w:tcPr>
          <w:p w:rsidR="00373300" w:rsidRPr="00373300" w:rsidRDefault="00373300" w:rsidP="00276046">
            <w:pPr>
              <w:jc w:val="center"/>
              <w:rPr>
                <w:rFonts w:ascii="Times New Roman" w:hAnsi="Times New Roman"/>
                <w:sz w:val="24"/>
                <w:szCs w:val="24"/>
                <w:vertAlign w:val="superscript"/>
              </w:rPr>
            </w:pPr>
            <w:r w:rsidRPr="00373300">
              <w:rPr>
                <w:rFonts w:ascii="Times New Roman" w:hAnsi="Times New Roman"/>
                <w:sz w:val="24"/>
                <w:szCs w:val="24"/>
              </w:rPr>
              <w:t>16</w:t>
            </w:r>
            <w:r w:rsidRPr="00373300">
              <w:rPr>
                <w:rFonts w:ascii="Times New Roman" w:hAnsi="Times New Roman"/>
                <w:sz w:val="24"/>
                <w:szCs w:val="24"/>
                <w:vertAlign w:val="superscript"/>
              </w:rPr>
              <w:t>25</w:t>
            </w:r>
            <w:r w:rsidRPr="00373300">
              <w:rPr>
                <w:rFonts w:ascii="Times New Roman" w:hAnsi="Times New Roman"/>
                <w:sz w:val="24"/>
                <w:szCs w:val="24"/>
              </w:rPr>
              <w:t>-18</w:t>
            </w:r>
            <w:r w:rsidRPr="00373300">
              <w:rPr>
                <w:rFonts w:ascii="Times New Roman" w:hAnsi="Times New Roman"/>
                <w:sz w:val="24"/>
                <w:szCs w:val="24"/>
                <w:vertAlign w:val="superscript"/>
              </w:rPr>
              <w:t>00</w:t>
            </w:r>
          </w:p>
          <w:p w:rsidR="00373300" w:rsidRPr="00373300" w:rsidRDefault="00373300" w:rsidP="00276046">
            <w:pPr>
              <w:jc w:val="center"/>
              <w:rPr>
                <w:rFonts w:ascii="Times New Roman" w:eastAsia="Calibri" w:hAnsi="Times New Roman" w:cs="Times New Roman"/>
                <w:sz w:val="24"/>
                <w:szCs w:val="24"/>
              </w:rPr>
            </w:pPr>
            <w:r w:rsidRPr="00373300">
              <w:rPr>
                <w:rFonts w:ascii="Times New Roman" w:hAnsi="Times New Roman"/>
                <w:sz w:val="24"/>
                <w:szCs w:val="24"/>
                <w:vertAlign w:val="superscript"/>
              </w:rPr>
              <w:t>(1ч 35 мин)</w:t>
            </w:r>
          </w:p>
        </w:tc>
      </w:tr>
      <w:tr w:rsidR="00373300" w:rsidRPr="00373300" w:rsidTr="00373300">
        <w:trPr>
          <w:trHeight w:val="303"/>
        </w:trPr>
        <w:tc>
          <w:tcPr>
            <w:tcW w:w="4253" w:type="dxa"/>
          </w:tcPr>
          <w:p w:rsidR="00373300" w:rsidRPr="00373300" w:rsidRDefault="00373300" w:rsidP="00276046">
            <w:pPr>
              <w:rPr>
                <w:rFonts w:ascii="Times New Roman" w:eastAsia="Calibri" w:hAnsi="Times New Roman" w:cs="Times New Roman"/>
                <w:sz w:val="24"/>
                <w:szCs w:val="24"/>
              </w:rPr>
            </w:pPr>
            <w:r w:rsidRPr="00373300">
              <w:rPr>
                <w:rFonts w:ascii="Times New Roman" w:eastAsia="Calibri" w:hAnsi="Times New Roman" w:cs="Times New Roman"/>
                <w:sz w:val="24"/>
                <w:szCs w:val="24"/>
              </w:rPr>
              <w:t>Уход детей домой</w:t>
            </w:r>
          </w:p>
        </w:tc>
        <w:tc>
          <w:tcPr>
            <w:tcW w:w="1417" w:type="dxa"/>
          </w:tcPr>
          <w:p w:rsidR="00373300" w:rsidRPr="00373300" w:rsidRDefault="00373300" w:rsidP="00276046">
            <w:pPr>
              <w:jc w:val="center"/>
              <w:rPr>
                <w:rFonts w:ascii="Times New Roman" w:eastAsia="Calibri" w:hAnsi="Times New Roman" w:cs="Times New Roman"/>
                <w:sz w:val="24"/>
                <w:szCs w:val="24"/>
              </w:rPr>
            </w:pPr>
            <w:r w:rsidRPr="00373300">
              <w:rPr>
                <w:rFonts w:ascii="Times New Roman" w:eastAsia="Calibri" w:hAnsi="Times New Roman" w:cs="Times New Roman"/>
                <w:sz w:val="24"/>
                <w:szCs w:val="24"/>
              </w:rPr>
              <w:t>18.00</w:t>
            </w:r>
          </w:p>
        </w:tc>
        <w:tc>
          <w:tcPr>
            <w:tcW w:w="1418" w:type="dxa"/>
          </w:tcPr>
          <w:p w:rsidR="00373300" w:rsidRPr="00373300" w:rsidRDefault="00373300" w:rsidP="00276046">
            <w:pPr>
              <w:jc w:val="center"/>
              <w:rPr>
                <w:rFonts w:ascii="Times New Roman" w:eastAsia="Calibri" w:hAnsi="Times New Roman" w:cs="Times New Roman"/>
                <w:sz w:val="24"/>
                <w:szCs w:val="24"/>
              </w:rPr>
            </w:pPr>
            <w:r w:rsidRPr="00373300">
              <w:rPr>
                <w:rFonts w:ascii="Times New Roman" w:eastAsia="Calibri" w:hAnsi="Times New Roman" w:cs="Times New Roman"/>
                <w:sz w:val="24"/>
                <w:szCs w:val="24"/>
              </w:rPr>
              <w:t>18.00</w:t>
            </w:r>
          </w:p>
        </w:tc>
        <w:tc>
          <w:tcPr>
            <w:tcW w:w="1417" w:type="dxa"/>
          </w:tcPr>
          <w:p w:rsidR="00373300" w:rsidRPr="00373300" w:rsidRDefault="00373300" w:rsidP="00276046">
            <w:pPr>
              <w:jc w:val="center"/>
              <w:rPr>
                <w:rFonts w:ascii="Times New Roman" w:eastAsia="Calibri" w:hAnsi="Times New Roman" w:cs="Times New Roman"/>
                <w:sz w:val="24"/>
                <w:szCs w:val="24"/>
              </w:rPr>
            </w:pPr>
            <w:r w:rsidRPr="00373300">
              <w:rPr>
                <w:rFonts w:ascii="Times New Roman" w:eastAsia="Calibri" w:hAnsi="Times New Roman" w:cs="Times New Roman"/>
                <w:sz w:val="24"/>
                <w:szCs w:val="24"/>
              </w:rPr>
              <w:t>18.00</w:t>
            </w:r>
          </w:p>
        </w:tc>
        <w:tc>
          <w:tcPr>
            <w:tcW w:w="1182" w:type="dxa"/>
          </w:tcPr>
          <w:p w:rsidR="00373300" w:rsidRPr="00373300" w:rsidRDefault="00373300" w:rsidP="00276046">
            <w:pPr>
              <w:jc w:val="center"/>
              <w:rPr>
                <w:rFonts w:ascii="Times New Roman" w:eastAsia="Calibri" w:hAnsi="Times New Roman" w:cs="Times New Roman"/>
                <w:sz w:val="24"/>
                <w:szCs w:val="24"/>
              </w:rPr>
            </w:pPr>
            <w:r w:rsidRPr="00373300">
              <w:rPr>
                <w:rFonts w:ascii="Times New Roman" w:eastAsia="Calibri" w:hAnsi="Times New Roman" w:cs="Times New Roman"/>
                <w:sz w:val="24"/>
                <w:szCs w:val="24"/>
              </w:rPr>
              <w:t>18.00</w:t>
            </w:r>
          </w:p>
        </w:tc>
      </w:tr>
    </w:tbl>
    <w:p w:rsidR="00E77064" w:rsidRPr="004D5E63" w:rsidRDefault="00E77064" w:rsidP="00E768AF">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p>
    <w:p w:rsidR="00E77064" w:rsidRPr="004D5E63" w:rsidRDefault="00E77064" w:rsidP="00E77064">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Согласно пункту 2.10 Санитарно-эпидемиологических требований к организации образовательного процесса и режима дня должны соблюдаться следующие требования:</w:t>
      </w:r>
    </w:p>
    <w:p w:rsidR="00E77064" w:rsidRPr="004D5E63" w:rsidRDefault="00E77064" w:rsidP="00E77064">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Режим двигательной активности детей в течение дня организуется с учетом возрастных особенностей и состояния здоровья.</w:t>
      </w:r>
    </w:p>
    <w:p w:rsidR="00E77064" w:rsidRPr="004D5E63" w:rsidRDefault="00E77064" w:rsidP="00E77064">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том числе, во время письма, рисования и использования ЭСО.</w:t>
      </w:r>
    </w:p>
    <w:p w:rsidR="00E77064" w:rsidRPr="004D5E63" w:rsidRDefault="00E77064" w:rsidP="00E77064">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Физкультурные, физкультурно-оздоровительные мероприятия, массовые спортивные мероприятия, туристические походы, спортивные соревнования организуются с учетом возраста, физической подготовленности и состояния здоровья детей. Хозяйствующим субъектом обеспечивается присутствие медицинских работников на спортивных соревнованиях.</w:t>
      </w:r>
    </w:p>
    <w:p w:rsidR="00E77064" w:rsidRPr="004D5E63" w:rsidRDefault="00E77064" w:rsidP="00E77064">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p w:rsidR="00E77064" w:rsidRPr="004D5E63" w:rsidRDefault="00E77064" w:rsidP="00E77064">
      <w:pPr>
        <w:widowControl w:val="0"/>
        <w:shd w:val="clear" w:color="auto" w:fill="FFFFFF"/>
        <w:autoSpaceDE w:val="0"/>
        <w:autoSpaceDN w:val="0"/>
        <w:adjustRightInd w:val="0"/>
        <w:spacing w:after="0" w:line="240" w:lineRule="auto"/>
        <w:ind w:firstLine="709"/>
        <w:jc w:val="center"/>
        <w:rPr>
          <w:rFonts w:ascii="Times New Roman" w:eastAsia="Times New Roman" w:hAnsi="Times New Roman" w:cs="Times New Roman"/>
          <w:b/>
          <w:bCs/>
          <w:sz w:val="24"/>
          <w:szCs w:val="24"/>
        </w:rPr>
      </w:pPr>
      <w:r w:rsidRPr="004D5E63">
        <w:rPr>
          <w:rFonts w:ascii="Times New Roman" w:eastAsia="Times New Roman" w:hAnsi="Times New Roman" w:cs="Times New Roman"/>
          <w:b/>
          <w:bCs/>
          <w:sz w:val="24"/>
          <w:szCs w:val="24"/>
        </w:rPr>
        <w:t>Организация двигательной деятельности младший дошкольный возраст</w:t>
      </w:r>
    </w:p>
    <w:p w:rsidR="00E77064" w:rsidRPr="004D5E63" w:rsidRDefault="00E77064" w:rsidP="00E77064">
      <w:pPr>
        <w:widowControl w:val="0"/>
        <w:shd w:val="clear" w:color="auto" w:fill="FFFFFF"/>
        <w:autoSpaceDE w:val="0"/>
        <w:autoSpaceDN w:val="0"/>
        <w:adjustRightInd w:val="0"/>
        <w:spacing w:after="0" w:line="240" w:lineRule="auto"/>
        <w:ind w:firstLine="709"/>
        <w:jc w:val="center"/>
        <w:rPr>
          <w:rFonts w:ascii="Times New Roman" w:eastAsia="Times New Roman" w:hAnsi="Times New Roman" w:cs="Times New Roman"/>
          <w:b/>
          <w:bCs/>
          <w:color w:val="000000"/>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320"/>
        <w:gridCol w:w="3319"/>
        <w:gridCol w:w="3323"/>
      </w:tblGrid>
      <w:tr w:rsidR="00E77064" w:rsidRPr="004D5E63" w:rsidTr="00BE51F8">
        <w:trPr>
          <w:trHeight w:val="223"/>
        </w:trPr>
        <w:tc>
          <w:tcPr>
            <w:tcW w:w="1666" w:type="pct"/>
            <w:vMerge w:val="restart"/>
          </w:tcPr>
          <w:p w:rsidR="00E77064" w:rsidRPr="004D5E63" w:rsidRDefault="00E77064" w:rsidP="00E77064">
            <w:pPr>
              <w:widowControl w:val="0"/>
              <w:autoSpaceDE w:val="0"/>
              <w:autoSpaceDN w:val="0"/>
              <w:adjustRightInd w:val="0"/>
              <w:spacing w:after="0" w:line="240" w:lineRule="auto"/>
              <w:jc w:val="both"/>
              <w:rPr>
                <w:rFonts w:ascii="Times New Roman" w:eastAsia="Times New Roman" w:hAnsi="Times New Roman" w:cs="Times New Roman"/>
                <w:b/>
                <w:bCs/>
                <w:color w:val="000000"/>
                <w:sz w:val="24"/>
                <w:szCs w:val="24"/>
              </w:rPr>
            </w:pPr>
            <w:r w:rsidRPr="004D5E63">
              <w:rPr>
                <w:rFonts w:ascii="Times New Roman" w:eastAsia="Times New Roman" w:hAnsi="Times New Roman" w:cs="Times New Roman"/>
                <w:b/>
                <w:bCs/>
                <w:color w:val="000000"/>
                <w:sz w:val="24"/>
                <w:szCs w:val="24"/>
              </w:rPr>
              <w:t>Виды занятий</w:t>
            </w:r>
          </w:p>
        </w:tc>
        <w:tc>
          <w:tcPr>
            <w:tcW w:w="3334" w:type="pct"/>
            <w:gridSpan w:val="2"/>
          </w:tcPr>
          <w:p w:rsidR="00E77064" w:rsidRPr="004D5E63" w:rsidRDefault="00E77064" w:rsidP="00E77064">
            <w:pPr>
              <w:widowControl w:val="0"/>
              <w:autoSpaceDE w:val="0"/>
              <w:autoSpaceDN w:val="0"/>
              <w:adjustRightInd w:val="0"/>
              <w:spacing w:after="0" w:line="240" w:lineRule="auto"/>
              <w:jc w:val="both"/>
              <w:rPr>
                <w:rFonts w:ascii="Times New Roman" w:eastAsia="Times New Roman" w:hAnsi="Times New Roman" w:cs="Times New Roman"/>
                <w:b/>
                <w:bCs/>
                <w:color w:val="000000"/>
                <w:sz w:val="24"/>
                <w:szCs w:val="24"/>
              </w:rPr>
            </w:pPr>
            <w:r w:rsidRPr="004D5E63">
              <w:rPr>
                <w:rFonts w:ascii="Times New Roman" w:eastAsia="Times New Roman" w:hAnsi="Times New Roman" w:cs="Times New Roman"/>
                <w:b/>
                <w:bCs/>
                <w:color w:val="000000"/>
                <w:sz w:val="24"/>
                <w:szCs w:val="24"/>
              </w:rPr>
              <w:t>Особенности организации</w:t>
            </w:r>
          </w:p>
        </w:tc>
      </w:tr>
      <w:tr w:rsidR="00E77064" w:rsidRPr="004D5E63" w:rsidTr="00BE51F8">
        <w:trPr>
          <w:trHeight w:val="258"/>
        </w:trPr>
        <w:tc>
          <w:tcPr>
            <w:tcW w:w="1666" w:type="pct"/>
            <w:vMerge/>
          </w:tcPr>
          <w:p w:rsidR="00E77064" w:rsidRPr="004D5E63" w:rsidRDefault="00E77064" w:rsidP="00E77064">
            <w:pPr>
              <w:widowControl w:val="0"/>
              <w:autoSpaceDE w:val="0"/>
              <w:autoSpaceDN w:val="0"/>
              <w:adjustRightInd w:val="0"/>
              <w:spacing w:after="0" w:line="240" w:lineRule="auto"/>
              <w:jc w:val="both"/>
              <w:rPr>
                <w:rFonts w:ascii="Times New Roman" w:eastAsia="Times New Roman" w:hAnsi="Times New Roman" w:cs="Times New Roman"/>
                <w:b/>
                <w:bCs/>
                <w:color w:val="000000"/>
                <w:sz w:val="24"/>
                <w:szCs w:val="24"/>
              </w:rPr>
            </w:pPr>
          </w:p>
        </w:tc>
        <w:tc>
          <w:tcPr>
            <w:tcW w:w="1666" w:type="pct"/>
          </w:tcPr>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b/>
                <w:bCs/>
                <w:color w:val="000000"/>
                <w:sz w:val="24"/>
                <w:szCs w:val="24"/>
              </w:rPr>
              <w:t>Третий - четвертый год жизни</w:t>
            </w:r>
          </w:p>
        </w:tc>
        <w:tc>
          <w:tcPr>
            <w:tcW w:w="1668" w:type="pct"/>
          </w:tcPr>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b/>
                <w:bCs/>
                <w:color w:val="000000"/>
                <w:sz w:val="24"/>
                <w:szCs w:val="24"/>
              </w:rPr>
              <w:t>Пятый год жизни</w:t>
            </w:r>
          </w:p>
        </w:tc>
      </w:tr>
      <w:tr w:rsidR="00E77064" w:rsidRPr="004D5E63" w:rsidTr="00BE51F8">
        <w:trPr>
          <w:trHeight w:val="464"/>
        </w:trPr>
        <w:tc>
          <w:tcPr>
            <w:tcW w:w="1666" w:type="pct"/>
          </w:tcPr>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Самостоятельная двигательная деятельность</w:t>
            </w:r>
          </w:p>
        </w:tc>
        <w:tc>
          <w:tcPr>
            <w:tcW w:w="3334" w:type="pct"/>
            <w:gridSpan w:val="2"/>
          </w:tcPr>
          <w:p w:rsidR="00E77064" w:rsidRPr="004D5E63" w:rsidRDefault="00E77064" w:rsidP="00E77064">
            <w:pPr>
              <w:widowControl w:val="0"/>
              <w:autoSpaceDE w:val="0"/>
              <w:autoSpaceDN w:val="0"/>
              <w:adjustRightInd w:val="0"/>
              <w:spacing w:after="0" w:line="240" w:lineRule="auto"/>
              <w:jc w:val="both"/>
              <w:rPr>
                <w:rFonts w:ascii="Times New Roman" w:eastAsia="Times New Roman" w:hAnsi="Times New Roman" w:cs="Times New Roman"/>
                <w:b/>
                <w:bCs/>
                <w:color w:val="000000"/>
                <w:sz w:val="24"/>
                <w:szCs w:val="24"/>
              </w:rPr>
            </w:pPr>
            <w:r w:rsidRPr="004D5E63">
              <w:rPr>
                <w:rFonts w:ascii="Times New Roman" w:eastAsia="Times New Roman" w:hAnsi="Times New Roman" w:cs="Times New Roman"/>
                <w:color w:val="000000"/>
                <w:sz w:val="24"/>
                <w:szCs w:val="24"/>
              </w:rPr>
              <w:t>Ежедневно, характер и продолжительность зависят от инди</w:t>
            </w:r>
            <w:r w:rsidRPr="004D5E63">
              <w:rPr>
                <w:rFonts w:ascii="Times New Roman" w:eastAsia="Times New Roman" w:hAnsi="Times New Roman" w:cs="Times New Roman"/>
                <w:color w:val="000000"/>
                <w:sz w:val="24"/>
                <w:szCs w:val="24"/>
              </w:rPr>
              <w:softHyphen/>
              <w:t>видуальных данных и потребностей детей</w:t>
            </w:r>
          </w:p>
        </w:tc>
      </w:tr>
      <w:tr w:rsidR="00E77064" w:rsidRPr="004D5E63" w:rsidTr="00BE51F8">
        <w:trPr>
          <w:trHeight w:val="564"/>
        </w:trPr>
        <w:tc>
          <w:tcPr>
            <w:tcW w:w="1666" w:type="pct"/>
          </w:tcPr>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Занятия:</w:t>
            </w:r>
          </w:p>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 по физической культуре;</w:t>
            </w:r>
          </w:p>
        </w:tc>
        <w:tc>
          <w:tcPr>
            <w:tcW w:w="1666" w:type="pct"/>
          </w:tcPr>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2—3 раза в неделю (15 мин) в помещении, на участке;</w:t>
            </w:r>
          </w:p>
        </w:tc>
        <w:tc>
          <w:tcPr>
            <w:tcW w:w="1668" w:type="pct"/>
          </w:tcPr>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 xml:space="preserve">2—3 раза в неделю (20 мин) в помещении, на участке; </w:t>
            </w:r>
          </w:p>
        </w:tc>
      </w:tr>
      <w:tr w:rsidR="00E77064" w:rsidRPr="004D5E63" w:rsidTr="00BE51F8">
        <w:trPr>
          <w:trHeight w:val="240"/>
        </w:trPr>
        <w:tc>
          <w:tcPr>
            <w:tcW w:w="1666" w:type="pct"/>
          </w:tcPr>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Утренняя гимнастика</w:t>
            </w:r>
          </w:p>
        </w:tc>
        <w:tc>
          <w:tcPr>
            <w:tcW w:w="1666" w:type="pct"/>
          </w:tcPr>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Ежедневно (10 мин)</w:t>
            </w:r>
          </w:p>
        </w:tc>
        <w:tc>
          <w:tcPr>
            <w:tcW w:w="1668" w:type="pct"/>
          </w:tcPr>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Ежедневно (10 мин)</w:t>
            </w:r>
          </w:p>
        </w:tc>
      </w:tr>
      <w:tr w:rsidR="00E77064" w:rsidRPr="004D5E63" w:rsidTr="00BE51F8">
        <w:trPr>
          <w:trHeight w:val="704"/>
        </w:trPr>
        <w:tc>
          <w:tcPr>
            <w:tcW w:w="1666" w:type="pct"/>
          </w:tcPr>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Двигательная разминка, воз</w:t>
            </w:r>
            <w:r w:rsidRPr="004D5E63">
              <w:rPr>
                <w:rFonts w:ascii="Times New Roman" w:eastAsia="Times New Roman" w:hAnsi="Times New Roman" w:cs="Times New Roman"/>
                <w:color w:val="000000"/>
                <w:sz w:val="24"/>
                <w:szCs w:val="24"/>
              </w:rPr>
              <w:softHyphen/>
              <w:t xml:space="preserve">душные процедуры после </w:t>
            </w:r>
            <w:r w:rsidRPr="004D5E63">
              <w:rPr>
                <w:rFonts w:ascii="Times New Roman" w:eastAsia="Times New Roman" w:hAnsi="Times New Roman" w:cs="Times New Roman"/>
                <w:color w:val="000000"/>
                <w:sz w:val="24"/>
                <w:szCs w:val="24"/>
              </w:rPr>
              <w:lastRenderedPageBreak/>
              <w:t>днев</w:t>
            </w:r>
            <w:r w:rsidRPr="004D5E63">
              <w:rPr>
                <w:rFonts w:ascii="Times New Roman" w:eastAsia="Times New Roman" w:hAnsi="Times New Roman" w:cs="Times New Roman"/>
                <w:color w:val="000000"/>
                <w:sz w:val="24"/>
                <w:szCs w:val="24"/>
              </w:rPr>
              <w:softHyphen/>
              <w:t>ного сна</w:t>
            </w:r>
          </w:p>
        </w:tc>
        <w:tc>
          <w:tcPr>
            <w:tcW w:w="1666" w:type="pct"/>
          </w:tcPr>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lastRenderedPageBreak/>
              <w:t>Ежедневно, по мере пробуж</w:t>
            </w:r>
            <w:r w:rsidRPr="004D5E63">
              <w:rPr>
                <w:rFonts w:ascii="Times New Roman" w:eastAsia="Times New Roman" w:hAnsi="Times New Roman" w:cs="Times New Roman"/>
                <w:color w:val="000000"/>
                <w:sz w:val="24"/>
                <w:szCs w:val="24"/>
              </w:rPr>
              <w:softHyphen/>
              <w:t>дения и подъема детей</w:t>
            </w:r>
          </w:p>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lastRenderedPageBreak/>
              <w:t xml:space="preserve"> (5—-6 мин)</w:t>
            </w:r>
          </w:p>
        </w:tc>
        <w:tc>
          <w:tcPr>
            <w:tcW w:w="1668" w:type="pct"/>
          </w:tcPr>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lastRenderedPageBreak/>
              <w:t>Ежедневно, по мере пробуж</w:t>
            </w:r>
            <w:r w:rsidRPr="004D5E63">
              <w:rPr>
                <w:rFonts w:ascii="Times New Roman" w:eastAsia="Times New Roman" w:hAnsi="Times New Roman" w:cs="Times New Roman"/>
                <w:color w:val="000000"/>
                <w:sz w:val="24"/>
                <w:szCs w:val="24"/>
              </w:rPr>
              <w:softHyphen/>
              <w:t xml:space="preserve">дения и подъема детей </w:t>
            </w:r>
          </w:p>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lastRenderedPageBreak/>
              <w:t>(7— 10 мин)</w:t>
            </w:r>
          </w:p>
        </w:tc>
      </w:tr>
      <w:tr w:rsidR="00E77064" w:rsidRPr="004D5E63" w:rsidTr="00BE51F8">
        <w:trPr>
          <w:trHeight w:val="481"/>
        </w:trPr>
        <w:tc>
          <w:tcPr>
            <w:tcW w:w="1666" w:type="pct"/>
          </w:tcPr>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lastRenderedPageBreak/>
              <w:t>Подвижные игры и физические упражнения на открытом воз</w:t>
            </w:r>
            <w:r w:rsidRPr="004D5E63">
              <w:rPr>
                <w:rFonts w:ascii="Times New Roman" w:eastAsia="Times New Roman" w:hAnsi="Times New Roman" w:cs="Times New Roman"/>
                <w:color w:val="000000"/>
                <w:sz w:val="24"/>
                <w:szCs w:val="24"/>
              </w:rPr>
              <w:softHyphen/>
              <w:t>духе</w:t>
            </w:r>
          </w:p>
        </w:tc>
        <w:tc>
          <w:tcPr>
            <w:tcW w:w="1666" w:type="pct"/>
          </w:tcPr>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Ежедневно, не менее 2 раз в день (10—15 мин)</w:t>
            </w:r>
          </w:p>
        </w:tc>
        <w:tc>
          <w:tcPr>
            <w:tcW w:w="1668" w:type="pct"/>
          </w:tcPr>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4D5E63">
              <w:rPr>
                <w:rFonts w:ascii="Times New Roman" w:eastAsia="Times New Roman" w:hAnsi="Times New Roman" w:cs="Times New Roman"/>
                <w:color w:val="000000"/>
                <w:sz w:val="24"/>
                <w:szCs w:val="24"/>
              </w:rPr>
              <w:t>Ежедневно, 2 раза в день</w:t>
            </w:r>
          </w:p>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 xml:space="preserve"> (10—15 мин)</w:t>
            </w:r>
          </w:p>
        </w:tc>
      </w:tr>
      <w:tr w:rsidR="00E77064" w:rsidRPr="004D5E63" w:rsidTr="00BE51F8">
        <w:trPr>
          <w:trHeight w:val="240"/>
        </w:trPr>
        <w:tc>
          <w:tcPr>
            <w:tcW w:w="1666" w:type="pct"/>
          </w:tcPr>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Физкультурный досуг</w:t>
            </w:r>
          </w:p>
        </w:tc>
        <w:tc>
          <w:tcPr>
            <w:tcW w:w="1666" w:type="pct"/>
          </w:tcPr>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1 раз в месяц (15—20 мин)</w:t>
            </w:r>
          </w:p>
        </w:tc>
        <w:tc>
          <w:tcPr>
            <w:tcW w:w="1668" w:type="pct"/>
          </w:tcPr>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1 раз в месяц (20—30 мин)</w:t>
            </w:r>
          </w:p>
        </w:tc>
      </w:tr>
      <w:tr w:rsidR="00E77064" w:rsidRPr="004D5E63" w:rsidTr="00BE51F8">
        <w:trPr>
          <w:trHeight w:val="464"/>
        </w:trPr>
        <w:tc>
          <w:tcPr>
            <w:tcW w:w="1666" w:type="pct"/>
          </w:tcPr>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Физкультурные праздники</w:t>
            </w:r>
          </w:p>
        </w:tc>
        <w:tc>
          <w:tcPr>
            <w:tcW w:w="1666" w:type="pct"/>
          </w:tcPr>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1—2 раза в год (30—40 мин)</w:t>
            </w:r>
          </w:p>
        </w:tc>
        <w:tc>
          <w:tcPr>
            <w:tcW w:w="1668" w:type="pct"/>
          </w:tcPr>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2—3 раза в год (40—60 мин)</w:t>
            </w:r>
          </w:p>
        </w:tc>
      </w:tr>
      <w:tr w:rsidR="00E77064" w:rsidRPr="004D5E63" w:rsidTr="00BE51F8">
        <w:trPr>
          <w:trHeight w:val="240"/>
        </w:trPr>
        <w:tc>
          <w:tcPr>
            <w:tcW w:w="1666" w:type="pct"/>
          </w:tcPr>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День здоровья</w:t>
            </w:r>
          </w:p>
        </w:tc>
        <w:tc>
          <w:tcPr>
            <w:tcW w:w="1666" w:type="pct"/>
          </w:tcPr>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Не реже 1 раза в квартал</w:t>
            </w:r>
          </w:p>
        </w:tc>
        <w:tc>
          <w:tcPr>
            <w:tcW w:w="1668" w:type="pct"/>
          </w:tcPr>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Не реже 1 раза в квартал</w:t>
            </w:r>
          </w:p>
        </w:tc>
      </w:tr>
      <w:tr w:rsidR="00E77064" w:rsidRPr="004D5E63" w:rsidTr="00BE51F8">
        <w:trPr>
          <w:trHeight w:val="721"/>
        </w:trPr>
        <w:tc>
          <w:tcPr>
            <w:tcW w:w="1666" w:type="pct"/>
          </w:tcPr>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Участие родителей в занятиях, физкультурно-массовых меро</w:t>
            </w:r>
            <w:r w:rsidRPr="004D5E63">
              <w:rPr>
                <w:rFonts w:ascii="Times New Roman" w:eastAsia="Times New Roman" w:hAnsi="Times New Roman" w:cs="Times New Roman"/>
                <w:color w:val="000000"/>
                <w:sz w:val="24"/>
                <w:szCs w:val="24"/>
              </w:rPr>
              <w:softHyphen/>
              <w:t>приятиях детского сада</w:t>
            </w:r>
          </w:p>
        </w:tc>
        <w:tc>
          <w:tcPr>
            <w:tcW w:w="1666" w:type="pct"/>
          </w:tcPr>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В течение года</w:t>
            </w:r>
          </w:p>
        </w:tc>
        <w:tc>
          <w:tcPr>
            <w:tcW w:w="1668" w:type="pct"/>
          </w:tcPr>
          <w:p w:rsidR="00E77064" w:rsidRPr="004D5E63" w:rsidRDefault="00E77064" w:rsidP="00E7706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В течение года</w:t>
            </w:r>
          </w:p>
        </w:tc>
      </w:tr>
    </w:tbl>
    <w:p w:rsidR="00E77064" w:rsidRPr="004D5E63" w:rsidRDefault="00E77064" w:rsidP="00E77064">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b/>
          <w:bCs/>
          <w:color w:val="000000"/>
          <w:sz w:val="24"/>
          <w:szCs w:val="24"/>
        </w:rPr>
      </w:pPr>
    </w:p>
    <w:p w:rsidR="00E77064" w:rsidRPr="004D5E63" w:rsidRDefault="00E77064" w:rsidP="00E77064">
      <w:pPr>
        <w:widowControl w:val="0"/>
        <w:shd w:val="clear" w:color="auto" w:fill="FFFFFF"/>
        <w:autoSpaceDE w:val="0"/>
        <w:autoSpaceDN w:val="0"/>
        <w:adjustRightInd w:val="0"/>
        <w:spacing w:after="0" w:line="240" w:lineRule="auto"/>
        <w:ind w:firstLine="709"/>
        <w:jc w:val="center"/>
        <w:rPr>
          <w:rFonts w:ascii="Times New Roman" w:eastAsia="Times New Roman" w:hAnsi="Times New Roman" w:cs="Times New Roman"/>
          <w:b/>
          <w:bCs/>
          <w:color w:val="000000"/>
          <w:sz w:val="24"/>
          <w:szCs w:val="24"/>
        </w:rPr>
      </w:pPr>
      <w:r w:rsidRPr="004D5E63">
        <w:rPr>
          <w:rFonts w:ascii="Times New Roman" w:eastAsia="Times New Roman" w:hAnsi="Times New Roman" w:cs="Times New Roman"/>
          <w:b/>
          <w:bCs/>
          <w:color w:val="000000"/>
          <w:sz w:val="24"/>
          <w:szCs w:val="24"/>
        </w:rPr>
        <w:t xml:space="preserve">Организация двигательной деятельности детей старший дошкольный возраст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320"/>
        <w:gridCol w:w="3319"/>
        <w:gridCol w:w="3323"/>
      </w:tblGrid>
      <w:tr w:rsidR="00E77064" w:rsidRPr="004D5E63" w:rsidTr="00BE51F8">
        <w:tc>
          <w:tcPr>
            <w:tcW w:w="1666" w:type="pct"/>
            <w:vMerge w:val="restart"/>
          </w:tcPr>
          <w:p w:rsidR="00E77064" w:rsidRPr="004D5E63" w:rsidRDefault="00E77064" w:rsidP="00E77064">
            <w:pPr>
              <w:widowControl w:val="0"/>
              <w:autoSpaceDE w:val="0"/>
              <w:autoSpaceDN w:val="0"/>
              <w:adjustRightInd w:val="0"/>
              <w:spacing w:after="0" w:line="240" w:lineRule="auto"/>
              <w:jc w:val="center"/>
              <w:rPr>
                <w:rFonts w:ascii="Times New Roman" w:eastAsia="Times New Roman" w:hAnsi="Times New Roman" w:cs="Times New Roman"/>
                <w:b/>
                <w:bCs/>
                <w:sz w:val="24"/>
                <w:szCs w:val="24"/>
              </w:rPr>
            </w:pPr>
            <w:r w:rsidRPr="004D5E63">
              <w:rPr>
                <w:rFonts w:ascii="Times New Roman" w:eastAsia="Times New Roman" w:hAnsi="Times New Roman" w:cs="Times New Roman"/>
                <w:b/>
                <w:bCs/>
                <w:color w:val="000000"/>
                <w:sz w:val="24"/>
                <w:szCs w:val="24"/>
              </w:rPr>
              <w:t>Виды занятий</w:t>
            </w:r>
          </w:p>
        </w:tc>
        <w:tc>
          <w:tcPr>
            <w:tcW w:w="3334" w:type="pct"/>
            <w:gridSpan w:val="2"/>
          </w:tcPr>
          <w:p w:rsidR="00E77064" w:rsidRPr="004D5E63" w:rsidRDefault="00E77064" w:rsidP="00E77064">
            <w:pPr>
              <w:widowControl w:val="0"/>
              <w:autoSpaceDE w:val="0"/>
              <w:autoSpaceDN w:val="0"/>
              <w:adjustRightInd w:val="0"/>
              <w:spacing w:after="0" w:line="240" w:lineRule="auto"/>
              <w:jc w:val="center"/>
              <w:rPr>
                <w:rFonts w:ascii="Times New Roman" w:eastAsia="Times New Roman" w:hAnsi="Times New Roman" w:cs="Times New Roman"/>
                <w:b/>
                <w:bCs/>
                <w:sz w:val="24"/>
                <w:szCs w:val="24"/>
              </w:rPr>
            </w:pPr>
            <w:r w:rsidRPr="004D5E63">
              <w:rPr>
                <w:rFonts w:ascii="Times New Roman" w:eastAsia="Times New Roman" w:hAnsi="Times New Roman" w:cs="Times New Roman"/>
                <w:b/>
                <w:bCs/>
                <w:color w:val="000000"/>
                <w:sz w:val="24"/>
                <w:szCs w:val="24"/>
              </w:rPr>
              <w:t>Особенности организации</w:t>
            </w:r>
          </w:p>
        </w:tc>
      </w:tr>
      <w:tr w:rsidR="00E77064" w:rsidRPr="004D5E63" w:rsidTr="00BE51F8">
        <w:tc>
          <w:tcPr>
            <w:tcW w:w="1666" w:type="pct"/>
            <w:vMerge/>
          </w:tcPr>
          <w:p w:rsidR="00E77064" w:rsidRPr="004D5E63" w:rsidRDefault="00E77064" w:rsidP="00E77064">
            <w:pPr>
              <w:widowControl w:val="0"/>
              <w:autoSpaceDE w:val="0"/>
              <w:autoSpaceDN w:val="0"/>
              <w:adjustRightInd w:val="0"/>
              <w:spacing w:after="0" w:line="240" w:lineRule="auto"/>
              <w:jc w:val="center"/>
              <w:rPr>
                <w:rFonts w:ascii="Times New Roman" w:eastAsia="Times New Roman" w:hAnsi="Times New Roman" w:cs="Times New Roman"/>
                <w:b/>
                <w:bCs/>
                <w:sz w:val="24"/>
                <w:szCs w:val="24"/>
              </w:rPr>
            </w:pPr>
          </w:p>
        </w:tc>
        <w:tc>
          <w:tcPr>
            <w:tcW w:w="1666"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b/>
                <w:bCs/>
                <w:sz w:val="24"/>
                <w:szCs w:val="24"/>
              </w:rPr>
            </w:pPr>
            <w:r w:rsidRPr="004D5E63">
              <w:rPr>
                <w:rFonts w:ascii="Times New Roman" w:eastAsia="Times New Roman" w:hAnsi="Times New Roman" w:cs="Times New Roman"/>
                <w:b/>
                <w:bCs/>
                <w:color w:val="000000"/>
                <w:sz w:val="24"/>
                <w:szCs w:val="24"/>
              </w:rPr>
              <w:t>Шестой год жизни</w:t>
            </w:r>
          </w:p>
        </w:tc>
        <w:tc>
          <w:tcPr>
            <w:tcW w:w="1668"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b/>
                <w:bCs/>
                <w:sz w:val="24"/>
                <w:szCs w:val="24"/>
              </w:rPr>
            </w:pPr>
            <w:r w:rsidRPr="004D5E63">
              <w:rPr>
                <w:rFonts w:ascii="Times New Roman" w:eastAsia="Times New Roman" w:hAnsi="Times New Roman" w:cs="Times New Roman"/>
                <w:b/>
                <w:bCs/>
                <w:color w:val="000000"/>
                <w:sz w:val="24"/>
                <w:szCs w:val="24"/>
              </w:rPr>
              <w:t>Седьмой год жизни</w:t>
            </w:r>
          </w:p>
        </w:tc>
      </w:tr>
      <w:tr w:rsidR="00E77064" w:rsidRPr="004D5E63" w:rsidTr="00BE51F8">
        <w:tc>
          <w:tcPr>
            <w:tcW w:w="1666"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Самостоятельная двига</w:t>
            </w:r>
            <w:r w:rsidRPr="004D5E63">
              <w:rPr>
                <w:rFonts w:ascii="Times New Roman" w:eastAsia="Times New Roman" w:hAnsi="Times New Roman" w:cs="Times New Roman"/>
                <w:color w:val="000000"/>
                <w:sz w:val="24"/>
                <w:szCs w:val="24"/>
              </w:rPr>
              <w:softHyphen/>
              <w:t>тельная деятельность</w:t>
            </w:r>
          </w:p>
        </w:tc>
        <w:tc>
          <w:tcPr>
            <w:tcW w:w="3334" w:type="pct"/>
            <w:gridSpan w:val="2"/>
          </w:tcPr>
          <w:p w:rsidR="00E77064" w:rsidRPr="004D5E63" w:rsidRDefault="00E77064" w:rsidP="00E77064">
            <w:pPr>
              <w:widowControl w:val="0"/>
              <w:autoSpaceDE w:val="0"/>
              <w:autoSpaceDN w:val="0"/>
              <w:adjustRightInd w:val="0"/>
              <w:spacing w:after="0" w:line="240" w:lineRule="auto"/>
              <w:jc w:val="center"/>
              <w:rPr>
                <w:rFonts w:ascii="Times New Roman" w:eastAsia="Times New Roman" w:hAnsi="Times New Roman" w:cs="Times New Roman"/>
                <w:b/>
                <w:bCs/>
                <w:sz w:val="24"/>
                <w:szCs w:val="24"/>
              </w:rPr>
            </w:pPr>
            <w:r w:rsidRPr="004D5E63">
              <w:rPr>
                <w:rFonts w:ascii="Times New Roman" w:eastAsia="Times New Roman" w:hAnsi="Times New Roman" w:cs="Times New Roman"/>
                <w:color w:val="000000"/>
                <w:sz w:val="24"/>
                <w:szCs w:val="24"/>
              </w:rPr>
              <w:t>Ежедневно, характер и продолжительность зависят от индивиду</w:t>
            </w:r>
            <w:r w:rsidRPr="004D5E63">
              <w:rPr>
                <w:rFonts w:ascii="Times New Roman" w:eastAsia="Times New Roman" w:hAnsi="Times New Roman" w:cs="Times New Roman"/>
                <w:color w:val="000000"/>
                <w:sz w:val="24"/>
                <w:szCs w:val="24"/>
              </w:rPr>
              <w:softHyphen/>
              <w:t>альных данных и потребностей детей</w:t>
            </w:r>
          </w:p>
        </w:tc>
      </w:tr>
      <w:tr w:rsidR="00E77064" w:rsidRPr="004D5E63" w:rsidTr="00BE51F8">
        <w:tc>
          <w:tcPr>
            <w:tcW w:w="1666"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Занятия по физической культуре</w:t>
            </w:r>
          </w:p>
        </w:tc>
        <w:tc>
          <w:tcPr>
            <w:tcW w:w="1666"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 xml:space="preserve">2—3 раза в неделю (25 мин), в помещении, на участке. </w:t>
            </w:r>
          </w:p>
        </w:tc>
        <w:tc>
          <w:tcPr>
            <w:tcW w:w="1668"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 xml:space="preserve">2—3 раза в неделю (30 мин) в помещении, на участке. </w:t>
            </w:r>
          </w:p>
        </w:tc>
      </w:tr>
      <w:tr w:rsidR="00E77064" w:rsidRPr="004D5E63" w:rsidTr="00BE51F8">
        <w:tc>
          <w:tcPr>
            <w:tcW w:w="1666"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Утренняя гимнастика</w:t>
            </w:r>
          </w:p>
        </w:tc>
        <w:tc>
          <w:tcPr>
            <w:tcW w:w="1666"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Ежедневно (10 мин)</w:t>
            </w:r>
          </w:p>
        </w:tc>
        <w:tc>
          <w:tcPr>
            <w:tcW w:w="1668"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Ежедневно (10 мин)</w:t>
            </w:r>
          </w:p>
        </w:tc>
      </w:tr>
      <w:tr w:rsidR="00E77064" w:rsidRPr="004D5E63" w:rsidTr="00BE51F8">
        <w:tc>
          <w:tcPr>
            <w:tcW w:w="1666"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Двигательная разминка, воздушные процедуры после дневного сна</w:t>
            </w:r>
          </w:p>
        </w:tc>
        <w:tc>
          <w:tcPr>
            <w:tcW w:w="1666"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Ежедневно, по мере пробужде</w:t>
            </w:r>
            <w:r w:rsidRPr="004D5E63">
              <w:rPr>
                <w:rFonts w:ascii="Times New Roman" w:eastAsia="Times New Roman" w:hAnsi="Times New Roman" w:cs="Times New Roman"/>
                <w:color w:val="000000"/>
                <w:sz w:val="24"/>
                <w:szCs w:val="24"/>
              </w:rPr>
              <w:softHyphen/>
              <w:t>ния и подъема детей (8—10 мин)</w:t>
            </w:r>
          </w:p>
        </w:tc>
        <w:tc>
          <w:tcPr>
            <w:tcW w:w="1668"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Ежедневно, по мере пробужде</w:t>
            </w:r>
            <w:r w:rsidRPr="004D5E63">
              <w:rPr>
                <w:rFonts w:ascii="Times New Roman" w:eastAsia="Times New Roman" w:hAnsi="Times New Roman" w:cs="Times New Roman"/>
                <w:color w:val="000000"/>
                <w:sz w:val="24"/>
                <w:szCs w:val="24"/>
              </w:rPr>
              <w:softHyphen/>
              <w:t>ния и подъема детей (10— 12 мин)</w:t>
            </w:r>
          </w:p>
        </w:tc>
      </w:tr>
      <w:tr w:rsidR="00E77064" w:rsidRPr="004D5E63" w:rsidTr="00BE51F8">
        <w:tc>
          <w:tcPr>
            <w:tcW w:w="1666"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Подвижные игры и физи</w:t>
            </w:r>
            <w:r w:rsidRPr="004D5E63">
              <w:rPr>
                <w:rFonts w:ascii="Times New Roman" w:eastAsia="Times New Roman" w:hAnsi="Times New Roman" w:cs="Times New Roman"/>
                <w:color w:val="000000"/>
                <w:sz w:val="24"/>
                <w:szCs w:val="24"/>
              </w:rPr>
              <w:softHyphen/>
              <w:t>ческие упражнения на открытом воздухе</w:t>
            </w:r>
          </w:p>
        </w:tc>
        <w:tc>
          <w:tcPr>
            <w:tcW w:w="1666"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Ежедневно, не менее 2 раз в день (15—20 мин)</w:t>
            </w:r>
          </w:p>
        </w:tc>
        <w:tc>
          <w:tcPr>
            <w:tcW w:w="1668"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Ежедневно, не менее 2 раз в день (15—20 мин)</w:t>
            </w:r>
          </w:p>
        </w:tc>
      </w:tr>
      <w:tr w:rsidR="00E77064" w:rsidRPr="004D5E63" w:rsidTr="00BE51F8">
        <w:tc>
          <w:tcPr>
            <w:tcW w:w="1666"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Физкультминутка</w:t>
            </w:r>
          </w:p>
        </w:tc>
        <w:tc>
          <w:tcPr>
            <w:tcW w:w="1666"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По мере необходимости, в зави</w:t>
            </w:r>
            <w:r w:rsidRPr="004D5E63">
              <w:rPr>
                <w:rFonts w:ascii="Times New Roman" w:eastAsia="Times New Roman" w:hAnsi="Times New Roman" w:cs="Times New Roman"/>
                <w:color w:val="000000"/>
                <w:sz w:val="24"/>
                <w:szCs w:val="24"/>
              </w:rPr>
              <w:softHyphen/>
              <w:t>симости от вида и содержания занятий (2—3 мин)</w:t>
            </w:r>
          </w:p>
        </w:tc>
        <w:tc>
          <w:tcPr>
            <w:tcW w:w="1668"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По мере необходимости, в зави</w:t>
            </w:r>
            <w:r w:rsidRPr="004D5E63">
              <w:rPr>
                <w:rFonts w:ascii="Times New Roman" w:eastAsia="Times New Roman" w:hAnsi="Times New Roman" w:cs="Times New Roman"/>
                <w:color w:val="000000"/>
                <w:sz w:val="24"/>
                <w:szCs w:val="24"/>
              </w:rPr>
              <w:softHyphen/>
              <w:t>симости от вида и содержания занятий (3—5 мин)</w:t>
            </w:r>
          </w:p>
        </w:tc>
      </w:tr>
      <w:tr w:rsidR="00E77064" w:rsidRPr="004D5E63" w:rsidTr="00BE51F8">
        <w:tc>
          <w:tcPr>
            <w:tcW w:w="1666"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Физкультурный досуг</w:t>
            </w:r>
          </w:p>
        </w:tc>
        <w:tc>
          <w:tcPr>
            <w:tcW w:w="1666"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1—2 раза в месяц (25—30 мин)</w:t>
            </w:r>
          </w:p>
        </w:tc>
        <w:tc>
          <w:tcPr>
            <w:tcW w:w="1668"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1—2 раза в месяц (30—35 мин)</w:t>
            </w:r>
          </w:p>
        </w:tc>
      </w:tr>
      <w:tr w:rsidR="00E77064" w:rsidRPr="004D5E63" w:rsidTr="00BE51F8">
        <w:tc>
          <w:tcPr>
            <w:tcW w:w="1666"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Физкультурные праздни</w:t>
            </w:r>
            <w:r w:rsidRPr="004D5E63">
              <w:rPr>
                <w:rFonts w:ascii="Times New Roman" w:eastAsia="Times New Roman" w:hAnsi="Times New Roman" w:cs="Times New Roman"/>
                <w:color w:val="000000"/>
                <w:sz w:val="24"/>
                <w:szCs w:val="24"/>
              </w:rPr>
              <w:softHyphen/>
              <w:t xml:space="preserve">ки </w:t>
            </w:r>
          </w:p>
        </w:tc>
        <w:tc>
          <w:tcPr>
            <w:tcW w:w="1666"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2—3 раза в год (60—90 мин)</w:t>
            </w:r>
          </w:p>
        </w:tc>
        <w:tc>
          <w:tcPr>
            <w:tcW w:w="1668"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2—4 раза в год (60—90 мин)</w:t>
            </w:r>
          </w:p>
        </w:tc>
      </w:tr>
      <w:tr w:rsidR="00E77064" w:rsidRPr="004D5E63" w:rsidTr="00BE51F8">
        <w:tc>
          <w:tcPr>
            <w:tcW w:w="1666"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День здоровья</w:t>
            </w:r>
          </w:p>
        </w:tc>
        <w:tc>
          <w:tcPr>
            <w:tcW w:w="1666"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1 раз в квартал</w:t>
            </w:r>
          </w:p>
        </w:tc>
        <w:tc>
          <w:tcPr>
            <w:tcW w:w="1668"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1 раз в квартал</w:t>
            </w:r>
          </w:p>
        </w:tc>
      </w:tr>
      <w:tr w:rsidR="00E77064" w:rsidRPr="004D5E63" w:rsidTr="00BE51F8">
        <w:tc>
          <w:tcPr>
            <w:tcW w:w="1666"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Неделя здоровья</w:t>
            </w:r>
          </w:p>
        </w:tc>
        <w:tc>
          <w:tcPr>
            <w:tcW w:w="1666"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Не менее 2 раз в год (в начале января, в конце марта)</w:t>
            </w:r>
          </w:p>
        </w:tc>
        <w:tc>
          <w:tcPr>
            <w:tcW w:w="1668"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Не менее 2 раз в год (в начале января, в конце марта)</w:t>
            </w:r>
          </w:p>
        </w:tc>
      </w:tr>
      <w:tr w:rsidR="00E77064" w:rsidRPr="004D5E63" w:rsidTr="00BE51F8">
        <w:tc>
          <w:tcPr>
            <w:tcW w:w="1666"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Участие родителей в за</w:t>
            </w:r>
            <w:r w:rsidRPr="004D5E63">
              <w:rPr>
                <w:rFonts w:ascii="Times New Roman" w:eastAsia="Times New Roman" w:hAnsi="Times New Roman" w:cs="Times New Roman"/>
                <w:color w:val="000000"/>
                <w:sz w:val="24"/>
                <w:szCs w:val="24"/>
              </w:rPr>
              <w:softHyphen/>
              <w:t>нятиях, физкультурно-массовых мероприятиях детского сада</w:t>
            </w:r>
          </w:p>
        </w:tc>
        <w:tc>
          <w:tcPr>
            <w:tcW w:w="1666"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В течение года</w:t>
            </w:r>
          </w:p>
        </w:tc>
        <w:tc>
          <w:tcPr>
            <w:tcW w:w="1668" w:type="pct"/>
          </w:tcPr>
          <w:p w:rsidR="00E77064" w:rsidRPr="004D5E63" w:rsidRDefault="00E77064" w:rsidP="00E7706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color w:val="000000"/>
                <w:sz w:val="24"/>
                <w:szCs w:val="24"/>
              </w:rPr>
              <w:t>В течение года</w:t>
            </w:r>
          </w:p>
        </w:tc>
      </w:tr>
    </w:tbl>
    <w:p w:rsidR="00E77064" w:rsidRPr="004D5E63" w:rsidRDefault="00E77064" w:rsidP="00E77064">
      <w:pPr>
        <w:keepNext/>
        <w:keepLines/>
        <w:widowControl w:val="0"/>
        <w:autoSpaceDE w:val="0"/>
        <w:autoSpaceDN w:val="0"/>
        <w:spacing w:after="0" w:line="240" w:lineRule="auto"/>
        <w:ind w:firstLine="709"/>
        <w:jc w:val="center"/>
        <w:outlineLvl w:val="2"/>
        <w:rPr>
          <w:rFonts w:ascii="Times New Roman" w:eastAsia="Times New Roman" w:hAnsi="Times New Roman" w:cs="Times New Roman"/>
          <w:sz w:val="24"/>
          <w:szCs w:val="24"/>
        </w:rPr>
      </w:pPr>
      <w:bookmarkStart w:id="16" w:name="_Toc115107629"/>
      <w:bookmarkStart w:id="17" w:name="_Toc138693071"/>
      <w:r w:rsidRPr="004D5E63">
        <w:rPr>
          <w:rFonts w:ascii="Times New Roman" w:eastAsia="Times New Roman" w:hAnsi="Times New Roman" w:cs="Times New Roman"/>
          <w:sz w:val="24"/>
          <w:szCs w:val="24"/>
        </w:rPr>
        <w:t>Система закаливающих мероприятий</w:t>
      </w:r>
      <w:bookmarkEnd w:id="16"/>
      <w:bookmarkEnd w:id="17"/>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23"/>
        <w:gridCol w:w="18"/>
        <w:gridCol w:w="1413"/>
        <w:gridCol w:w="1594"/>
        <w:gridCol w:w="12"/>
        <w:gridCol w:w="32"/>
        <w:gridCol w:w="16"/>
        <w:gridCol w:w="1074"/>
        <w:gridCol w:w="10"/>
        <w:gridCol w:w="369"/>
        <w:gridCol w:w="8"/>
        <w:gridCol w:w="803"/>
        <w:gridCol w:w="12"/>
        <w:gridCol w:w="723"/>
        <w:gridCol w:w="482"/>
        <w:gridCol w:w="12"/>
        <w:gridCol w:w="1261"/>
      </w:tblGrid>
      <w:tr w:rsidR="00E77064" w:rsidRPr="004D5E63" w:rsidTr="00BE51F8">
        <w:trPr>
          <w:cantSplit/>
          <w:trHeight w:val="137"/>
        </w:trPr>
        <w:tc>
          <w:tcPr>
            <w:tcW w:w="1075" w:type="pct"/>
            <w:gridSpan w:val="2"/>
            <w:vMerge w:val="restart"/>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p>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Содержание</w:t>
            </w:r>
          </w:p>
        </w:tc>
        <w:tc>
          <w:tcPr>
            <w:tcW w:w="3925" w:type="pct"/>
            <w:gridSpan w:val="15"/>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Возрастные группы</w:t>
            </w:r>
          </w:p>
        </w:tc>
      </w:tr>
      <w:tr w:rsidR="00E77064" w:rsidRPr="004D5E63" w:rsidTr="00BE51F8">
        <w:trPr>
          <w:cantSplit/>
          <w:trHeight w:val="137"/>
        </w:trPr>
        <w:tc>
          <w:tcPr>
            <w:tcW w:w="1075" w:type="pct"/>
            <w:gridSpan w:val="2"/>
            <w:vMerge/>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p>
        </w:tc>
        <w:tc>
          <w:tcPr>
            <w:tcW w:w="709" w:type="pct"/>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Ранний возраст и 1 младшая</w:t>
            </w:r>
          </w:p>
        </w:tc>
        <w:tc>
          <w:tcPr>
            <w:tcW w:w="822" w:type="pct"/>
            <w:gridSpan w:val="3"/>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2младшая</w:t>
            </w:r>
          </w:p>
        </w:tc>
        <w:tc>
          <w:tcPr>
            <w:tcW w:w="741" w:type="pct"/>
            <w:gridSpan w:val="5"/>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средняя</w:t>
            </w:r>
          </w:p>
        </w:tc>
        <w:tc>
          <w:tcPr>
            <w:tcW w:w="772" w:type="pct"/>
            <w:gridSpan w:val="3"/>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старшая.</w:t>
            </w:r>
          </w:p>
        </w:tc>
        <w:tc>
          <w:tcPr>
            <w:tcW w:w="881" w:type="pct"/>
            <w:gridSpan w:val="3"/>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подготовит</w:t>
            </w:r>
          </w:p>
        </w:tc>
      </w:tr>
      <w:tr w:rsidR="00E77064" w:rsidRPr="004D5E63" w:rsidTr="00BE51F8">
        <w:trPr>
          <w:cantSplit/>
          <w:trHeight w:val="137"/>
        </w:trPr>
        <w:tc>
          <w:tcPr>
            <w:tcW w:w="1075" w:type="pct"/>
            <w:gridSpan w:val="2"/>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lastRenderedPageBreak/>
              <w:t xml:space="preserve"> Элементы повседневного закаливания</w:t>
            </w:r>
          </w:p>
        </w:tc>
        <w:tc>
          <w:tcPr>
            <w:tcW w:w="3925" w:type="pct"/>
            <w:gridSpan w:val="15"/>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В холодное время допускаются колебания температуры воздуха в присутствии детей</w:t>
            </w:r>
          </w:p>
        </w:tc>
      </w:tr>
      <w:tr w:rsidR="00E77064" w:rsidRPr="004D5E63" w:rsidTr="00BE51F8">
        <w:trPr>
          <w:cantSplit/>
          <w:trHeight w:val="137"/>
        </w:trPr>
        <w:tc>
          <w:tcPr>
            <w:tcW w:w="1075" w:type="pct"/>
            <w:gridSpan w:val="2"/>
            <w:vMerge w:val="restart"/>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1. Воздушно-температурный режим</w:t>
            </w:r>
          </w:p>
        </w:tc>
        <w:tc>
          <w:tcPr>
            <w:tcW w:w="709" w:type="pct"/>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от +21</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до +19</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С</w:t>
            </w:r>
          </w:p>
        </w:tc>
        <w:tc>
          <w:tcPr>
            <w:tcW w:w="822" w:type="pct"/>
            <w:gridSpan w:val="3"/>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от +21</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до +19</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С</w:t>
            </w:r>
          </w:p>
        </w:tc>
        <w:tc>
          <w:tcPr>
            <w:tcW w:w="741" w:type="pct"/>
            <w:gridSpan w:val="5"/>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от +20</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до +18</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С</w:t>
            </w:r>
          </w:p>
        </w:tc>
        <w:tc>
          <w:tcPr>
            <w:tcW w:w="772" w:type="pct"/>
            <w:gridSpan w:val="3"/>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от +20</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до +18</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С</w:t>
            </w:r>
          </w:p>
        </w:tc>
        <w:tc>
          <w:tcPr>
            <w:tcW w:w="881" w:type="pct"/>
            <w:gridSpan w:val="3"/>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от +20</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до +18</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С</w:t>
            </w:r>
          </w:p>
        </w:tc>
      </w:tr>
      <w:tr w:rsidR="00E77064" w:rsidRPr="004D5E63" w:rsidTr="00BE51F8">
        <w:trPr>
          <w:cantSplit/>
          <w:trHeight w:val="137"/>
        </w:trPr>
        <w:tc>
          <w:tcPr>
            <w:tcW w:w="1075" w:type="pct"/>
            <w:gridSpan w:val="2"/>
            <w:vMerge/>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p>
        </w:tc>
        <w:tc>
          <w:tcPr>
            <w:tcW w:w="3925" w:type="pct"/>
            <w:gridSpan w:val="15"/>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Обеспечивается рациональное сочетание температуры воздуха и одежды детей</w:t>
            </w:r>
          </w:p>
        </w:tc>
      </w:tr>
      <w:tr w:rsidR="00E77064" w:rsidRPr="004D5E63" w:rsidTr="00BE51F8">
        <w:trPr>
          <w:cantSplit/>
          <w:trHeight w:val="137"/>
        </w:trPr>
        <w:tc>
          <w:tcPr>
            <w:tcW w:w="1075" w:type="pct"/>
            <w:gridSpan w:val="2"/>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 xml:space="preserve">- одностороннее проветривание </w:t>
            </w:r>
          </w:p>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(в присутствии детей);</w:t>
            </w:r>
          </w:p>
        </w:tc>
        <w:tc>
          <w:tcPr>
            <w:tcW w:w="3925" w:type="pct"/>
            <w:gridSpan w:val="15"/>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В холодное время года проветривание проводится кратковременно (5 – 10 мин.)</w:t>
            </w:r>
          </w:p>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Допускается снижение температуры на 1 – 2</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tc>
      </w:tr>
      <w:tr w:rsidR="00E77064" w:rsidRPr="004D5E63" w:rsidTr="00BE51F8">
        <w:trPr>
          <w:cantSplit/>
          <w:trHeight w:val="137"/>
        </w:trPr>
        <w:tc>
          <w:tcPr>
            <w:tcW w:w="1075" w:type="pct"/>
            <w:gridSpan w:val="2"/>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 сквозное проветривание</w:t>
            </w:r>
          </w:p>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(в отсутствии детей);</w:t>
            </w:r>
          </w:p>
        </w:tc>
        <w:tc>
          <w:tcPr>
            <w:tcW w:w="3925" w:type="pct"/>
            <w:gridSpan w:val="15"/>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В холодное время года проветривание проводится кратковременно (5 – 10 мин.)</w:t>
            </w:r>
          </w:p>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Критерием прекращения проветривания помещения является температура воздуха, сниженная на 2 – 3</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tc>
      </w:tr>
      <w:tr w:rsidR="00E77064" w:rsidRPr="004D5E63" w:rsidTr="00BE51F8">
        <w:trPr>
          <w:cantSplit/>
          <w:trHeight w:val="137"/>
        </w:trPr>
        <w:tc>
          <w:tcPr>
            <w:tcW w:w="1075" w:type="pct"/>
            <w:gridSpan w:val="2"/>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 утром, перед приходом детей;</w:t>
            </w:r>
          </w:p>
        </w:tc>
        <w:tc>
          <w:tcPr>
            <w:tcW w:w="3925" w:type="pct"/>
            <w:gridSpan w:val="15"/>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К моменту прихода детей температура воздуха восстанавливается до нормальной</w:t>
            </w:r>
          </w:p>
        </w:tc>
      </w:tr>
      <w:tr w:rsidR="00E77064" w:rsidRPr="004D5E63" w:rsidTr="00BE51F8">
        <w:trPr>
          <w:trHeight w:val="137"/>
        </w:trPr>
        <w:tc>
          <w:tcPr>
            <w:tcW w:w="1075" w:type="pct"/>
            <w:gridSpan w:val="2"/>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 перед возвращением детей с дневной прогулки;</w:t>
            </w:r>
          </w:p>
        </w:tc>
        <w:tc>
          <w:tcPr>
            <w:tcW w:w="709" w:type="pct"/>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+21</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tc>
        <w:tc>
          <w:tcPr>
            <w:tcW w:w="822" w:type="pct"/>
            <w:gridSpan w:val="3"/>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+21</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tc>
        <w:tc>
          <w:tcPr>
            <w:tcW w:w="741" w:type="pct"/>
            <w:gridSpan w:val="5"/>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+20</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tc>
        <w:tc>
          <w:tcPr>
            <w:tcW w:w="772" w:type="pct"/>
            <w:gridSpan w:val="3"/>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+20</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tc>
        <w:tc>
          <w:tcPr>
            <w:tcW w:w="881" w:type="pct"/>
            <w:gridSpan w:val="3"/>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+20</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tc>
      </w:tr>
      <w:tr w:rsidR="00E77064" w:rsidRPr="004D5E63" w:rsidTr="00BE51F8">
        <w:trPr>
          <w:cantSplit/>
          <w:trHeight w:val="137"/>
        </w:trPr>
        <w:tc>
          <w:tcPr>
            <w:tcW w:w="1075" w:type="pct"/>
            <w:gridSpan w:val="2"/>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 во время дневного сна, вечерней прогулки;</w:t>
            </w:r>
          </w:p>
        </w:tc>
        <w:tc>
          <w:tcPr>
            <w:tcW w:w="3925" w:type="pct"/>
            <w:gridSpan w:val="15"/>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В теплое время года проводится в течение всего периода отсутствия детей в помещении.</w:t>
            </w:r>
          </w:p>
        </w:tc>
      </w:tr>
      <w:tr w:rsidR="00E77064" w:rsidRPr="004D5E63" w:rsidTr="00BE51F8">
        <w:trPr>
          <w:cantSplit/>
          <w:trHeight w:val="137"/>
        </w:trPr>
        <w:tc>
          <w:tcPr>
            <w:tcW w:w="1075" w:type="pct"/>
            <w:gridSpan w:val="2"/>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 xml:space="preserve">2. Воздушные ванны: </w:t>
            </w:r>
          </w:p>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 утренняя гимнастика;</w:t>
            </w:r>
          </w:p>
        </w:tc>
        <w:tc>
          <w:tcPr>
            <w:tcW w:w="3925" w:type="pct"/>
            <w:gridSpan w:val="15"/>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В холодное время года проводится ежедневно в зале, в группе.</w:t>
            </w:r>
          </w:p>
        </w:tc>
      </w:tr>
      <w:tr w:rsidR="00E77064" w:rsidRPr="004D5E63" w:rsidTr="00BE51F8">
        <w:trPr>
          <w:cantSplit/>
          <w:trHeight w:val="137"/>
        </w:trPr>
        <w:tc>
          <w:tcPr>
            <w:tcW w:w="1075" w:type="pct"/>
            <w:gridSpan w:val="2"/>
            <w:vMerge w:val="restart"/>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p>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p>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Физкультурные</w:t>
            </w:r>
          </w:p>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занятия</w:t>
            </w:r>
          </w:p>
        </w:tc>
        <w:tc>
          <w:tcPr>
            <w:tcW w:w="709" w:type="pct"/>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+18</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tc>
        <w:tc>
          <w:tcPr>
            <w:tcW w:w="822" w:type="pct"/>
            <w:gridSpan w:val="3"/>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+18</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tc>
        <w:tc>
          <w:tcPr>
            <w:tcW w:w="741" w:type="pct"/>
            <w:gridSpan w:val="5"/>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+18</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tc>
        <w:tc>
          <w:tcPr>
            <w:tcW w:w="772" w:type="pct"/>
            <w:gridSpan w:val="3"/>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+18</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tc>
        <w:tc>
          <w:tcPr>
            <w:tcW w:w="881" w:type="pct"/>
            <w:gridSpan w:val="3"/>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+18</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tc>
      </w:tr>
      <w:tr w:rsidR="00E77064" w:rsidRPr="004D5E63" w:rsidTr="00BE51F8">
        <w:trPr>
          <w:cantSplit/>
          <w:trHeight w:val="137"/>
        </w:trPr>
        <w:tc>
          <w:tcPr>
            <w:tcW w:w="1075" w:type="pct"/>
            <w:gridSpan w:val="2"/>
            <w:vMerge/>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p>
        </w:tc>
        <w:tc>
          <w:tcPr>
            <w:tcW w:w="709" w:type="pct"/>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p>
        </w:tc>
        <w:tc>
          <w:tcPr>
            <w:tcW w:w="830" w:type="pct"/>
            <w:gridSpan w:val="4"/>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p>
        </w:tc>
        <w:tc>
          <w:tcPr>
            <w:tcW w:w="729" w:type="pct"/>
            <w:gridSpan w:val="3"/>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p>
        </w:tc>
        <w:tc>
          <w:tcPr>
            <w:tcW w:w="1658" w:type="pct"/>
            <w:gridSpan w:val="7"/>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Одно занятие круглогодично на воздухе.</w:t>
            </w:r>
          </w:p>
        </w:tc>
      </w:tr>
      <w:tr w:rsidR="00E77064" w:rsidRPr="004D5E63" w:rsidTr="00BE51F8">
        <w:trPr>
          <w:cantSplit/>
          <w:trHeight w:val="137"/>
        </w:trPr>
        <w:tc>
          <w:tcPr>
            <w:tcW w:w="1075" w:type="pct"/>
            <w:gridSpan w:val="2"/>
            <w:vMerge/>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p>
        </w:tc>
        <w:tc>
          <w:tcPr>
            <w:tcW w:w="709" w:type="pct"/>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–15</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 </w:t>
            </w:r>
          </w:p>
        </w:tc>
        <w:tc>
          <w:tcPr>
            <w:tcW w:w="822" w:type="pct"/>
            <w:gridSpan w:val="3"/>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–18</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tc>
        <w:tc>
          <w:tcPr>
            <w:tcW w:w="741" w:type="pct"/>
            <w:gridSpan w:val="5"/>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–19</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tc>
        <w:tc>
          <w:tcPr>
            <w:tcW w:w="772" w:type="pct"/>
            <w:gridSpan w:val="3"/>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–20</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tc>
        <w:tc>
          <w:tcPr>
            <w:tcW w:w="881" w:type="pct"/>
            <w:gridSpan w:val="3"/>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–20</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tc>
      </w:tr>
      <w:tr w:rsidR="00E77064" w:rsidRPr="004D5E63" w:rsidTr="00BE51F8">
        <w:trPr>
          <w:cantSplit/>
          <w:trHeight w:val="137"/>
        </w:trPr>
        <w:tc>
          <w:tcPr>
            <w:tcW w:w="1075" w:type="pct"/>
            <w:gridSpan w:val="2"/>
            <w:vMerge/>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p>
        </w:tc>
        <w:tc>
          <w:tcPr>
            <w:tcW w:w="3925" w:type="pct"/>
            <w:gridSpan w:val="15"/>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Два  занятие в форме. Форма спортивная.</w:t>
            </w:r>
          </w:p>
        </w:tc>
      </w:tr>
      <w:tr w:rsidR="00E77064" w:rsidRPr="004D5E63" w:rsidTr="00BE51F8">
        <w:trPr>
          <w:cantSplit/>
          <w:trHeight w:val="137"/>
        </w:trPr>
        <w:tc>
          <w:tcPr>
            <w:tcW w:w="1075" w:type="pct"/>
            <w:gridSpan w:val="2"/>
            <w:vMerge/>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p>
        </w:tc>
        <w:tc>
          <w:tcPr>
            <w:tcW w:w="3925" w:type="pct"/>
            <w:gridSpan w:val="15"/>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В носках</w:t>
            </w:r>
          </w:p>
        </w:tc>
      </w:tr>
      <w:tr w:rsidR="00E77064" w:rsidRPr="004D5E63" w:rsidTr="00BE51F8">
        <w:trPr>
          <w:cantSplit/>
          <w:trHeight w:val="137"/>
        </w:trPr>
        <w:tc>
          <w:tcPr>
            <w:tcW w:w="1075" w:type="pct"/>
            <w:gridSpan w:val="2"/>
            <w:vMerge/>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p>
        </w:tc>
        <w:tc>
          <w:tcPr>
            <w:tcW w:w="709" w:type="pct"/>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+18</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tc>
        <w:tc>
          <w:tcPr>
            <w:tcW w:w="822" w:type="pct"/>
            <w:gridSpan w:val="3"/>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+18</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tc>
        <w:tc>
          <w:tcPr>
            <w:tcW w:w="741" w:type="pct"/>
            <w:gridSpan w:val="5"/>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+18</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tc>
        <w:tc>
          <w:tcPr>
            <w:tcW w:w="772" w:type="pct"/>
            <w:gridSpan w:val="3"/>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+18</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tc>
        <w:tc>
          <w:tcPr>
            <w:tcW w:w="881" w:type="pct"/>
            <w:gridSpan w:val="3"/>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+18</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tc>
      </w:tr>
      <w:tr w:rsidR="00E77064" w:rsidRPr="004D5E63" w:rsidTr="00BE51F8">
        <w:trPr>
          <w:cantSplit/>
          <w:trHeight w:val="380"/>
        </w:trPr>
        <w:tc>
          <w:tcPr>
            <w:tcW w:w="1075" w:type="pct"/>
            <w:gridSpan w:val="2"/>
            <w:vMerge w:val="restart"/>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p>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Прогулка</w:t>
            </w:r>
          </w:p>
        </w:tc>
        <w:tc>
          <w:tcPr>
            <w:tcW w:w="3925" w:type="pct"/>
            <w:gridSpan w:val="15"/>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Одежда и обувь соответствует метеорологическим условиям.</w:t>
            </w:r>
          </w:p>
        </w:tc>
      </w:tr>
      <w:tr w:rsidR="00E77064" w:rsidRPr="004D5E63" w:rsidTr="00BE51F8">
        <w:trPr>
          <w:cantSplit/>
          <w:trHeight w:val="137"/>
        </w:trPr>
        <w:tc>
          <w:tcPr>
            <w:tcW w:w="1075" w:type="pct"/>
            <w:gridSpan w:val="2"/>
            <w:vMerge/>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p>
        </w:tc>
        <w:tc>
          <w:tcPr>
            <w:tcW w:w="709" w:type="pct"/>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–15</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 </w:t>
            </w:r>
          </w:p>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15м/с</w:t>
            </w:r>
          </w:p>
        </w:tc>
        <w:tc>
          <w:tcPr>
            <w:tcW w:w="822" w:type="pct"/>
            <w:gridSpan w:val="3"/>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–15</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15м/с</w:t>
            </w:r>
          </w:p>
        </w:tc>
        <w:tc>
          <w:tcPr>
            <w:tcW w:w="741" w:type="pct"/>
            <w:gridSpan w:val="5"/>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–20</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15м/с</w:t>
            </w:r>
          </w:p>
        </w:tc>
        <w:tc>
          <w:tcPr>
            <w:tcW w:w="772" w:type="pct"/>
            <w:gridSpan w:val="3"/>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–20</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15м/с</w:t>
            </w:r>
          </w:p>
        </w:tc>
        <w:tc>
          <w:tcPr>
            <w:tcW w:w="881" w:type="pct"/>
            <w:gridSpan w:val="3"/>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–20</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15м/с</w:t>
            </w:r>
          </w:p>
        </w:tc>
      </w:tr>
      <w:tr w:rsidR="00E77064" w:rsidRPr="004D5E63" w:rsidTr="00BE51F8">
        <w:trPr>
          <w:cantSplit/>
          <w:trHeight w:val="1016"/>
        </w:trPr>
        <w:tc>
          <w:tcPr>
            <w:tcW w:w="1075" w:type="pct"/>
            <w:gridSpan w:val="2"/>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p>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Свето-воздушные ванны</w:t>
            </w:r>
          </w:p>
        </w:tc>
        <w:tc>
          <w:tcPr>
            <w:tcW w:w="3925" w:type="pct"/>
            <w:gridSpan w:val="15"/>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В неблагоприятных погодных условиях время сокращается на 30 – 40 мин.</w:t>
            </w:r>
          </w:p>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В теплое время года ежедневно при температуре от +20</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 до +22</w:t>
            </w:r>
            <w:r w:rsidRPr="004D5E63">
              <w:rPr>
                <w:rFonts w:ascii="Times New Roman" w:eastAsia="Times New Roman" w:hAnsi="Times New Roman" w:cs="Times New Roman"/>
                <w:sz w:val="24"/>
                <w:szCs w:val="24"/>
                <w:vertAlign w:val="superscript"/>
                <w:lang w:eastAsia="ru-RU"/>
              </w:rPr>
              <w:t xml:space="preserve">0 </w:t>
            </w:r>
            <w:r w:rsidRPr="004D5E63">
              <w:rPr>
                <w:rFonts w:ascii="Times New Roman" w:eastAsia="Times New Roman" w:hAnsi="Times New Roman" w:cs="Times New Roman"/>
                <w:sz w:val="24"/>
                <w:szCs w:val="24"/>
                <w:lang w:eastAsia="ru-RU"/>
              </w:rPr>
              <w:t>С, после предварительной воздушной ванны в течение 10 – 15 мин.</w:t>
            </w:r>
          </w:p>
        </w:tc>
      </w:tr>
      <w:tr w:rsidR="00E77064" w:rsidRPr="004D5E63" w:rsidTr="00BE51F8">
        <w:trPr>
          <w:cantSplit/>
          <w:trHeight w:val="1130"/>
        </w:trPr>
        <w:tc>
          <w:tcPr>
            <w:tcW w:w="1075" w:type="pct"/>
            <w:gridSpan w:val="2"/>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Хождение босиком  по ребристой дорожке</w:t>
            </w:r>
          </w:p>
        </w:tc>
        <w:tc>
          <w:tcPr>
            <w:tcW w:w="3925" w:type="pct"/>
            <w:gridSpan w:val="15"/>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Ежедневно. В теплое время года при температуре воздуха от +20</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 до +22</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В холодное время года в помещении при соблюдении нормативных температур.</w:t>
            </w:r>
          </w:p>
        </w:tc>
      </w:tr>
      <w:tr w:rsidR="00E77064" w:rsidRPr="004D5E63" w:rsidTr="00BE51F8">
        <w:trPr>
          <w:cantSplit/>
          <w:trHeight w:val="636"/>
        </w:trPr>
        <w:tc>
          <w:tcPr>
            <w:tcW w:w="1075" w:type="pct"/>
            <w:gridSpan w:val="2"/>
            <w:vMerge w:val="restart"/>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lastRenderedPageBreak/>
              <w:t>Дневной сон без маек</w:t>
            </w:r>
          </w:p>
        </w:tc>
        <w:tc>
          <w:tcPr>
            <w:tcW w:w="3925" w:type="pct"/>
            <w:gridSpan w:val="15"/>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Обеспечивается состояние теплового комфорта соответствием одежды, температуры воздуха в помещении.</w:t>
            </w:r>
          </w:p>
        </w:tc>
      </w:tr>
      <w:tr w:rsidR="00E77064" w:rsidRPr="004D5E63" w:rsidTr="00BE51F8">
        <w:trPr>
          <w:cantSplit/>
          <w:trHeight w:val="137"/>
        </w:trPr>
        <w:tc>
          <w:tcPr>
            <w:tcW w:w="1075" w:type="pct"/>
            <w:gridSpan w:val="2"/>
            <w:vMerge/>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p>
        </w:tc>
        <w:tc>
          <w:tcPr>
            <w:tcW w:w="709" w:type="pct"/>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+18</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tc>
        <w:tc>
          <w:tcPr>
            <w:tcW w:w="822" w:type="pct"/>
            <w:gridSpan w:val="3"/>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+18</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tc>
        <w:tc>
          <w:tcPr>
            <w:tcW w:w="741" w:type="pct"/>
            <w:gridSpan w:val="5"/>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+18</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tc>
        <w:tc>
          <w:tcPr>
            <w:tcW w:w="772" w:type="pct"/>
            <w:gridSpan w:val="3"/>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+18</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tc>
        <w:tc>
          <w:tcPr>
            <w:tcW w:w="881" w:type="pct"/>
            <w:gridSpan w:val="3"/>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+18</w:t>
            </w:r>
            <w:r w:rsidRPr="004D5E63">
              <w:rPr>
                <w:rFonts w:ascii="Times New Roman" w:eastAsia="Times New Roman" w:hAnsi="Times New Roman" w:cs="Times New Roman"/>
                <w:sz w:val="24"/>
                <w:szCs w:val="24"/>
                <w:vertAlign w:val="superscript"/>
                <w:lang w:eastAsia="ru-RU"/>
              </w:rPr>
              <w:t>0</w:t>
            </w:r>
            <w:r w:rsidRPr="004D5E63">
              <w:rPr>
                <w:rFonts w:ascii="Times New Roman" w:eastAsia="Times New Roman" w:hAnsi="Times New Roman" w:cs="Times New Roman"/>
                <w:sz w:val="24"/>
                <w:szCs w:val="24"/>
                <w:lang w:eastAsia="ru-RU"/>
              </w:rPr>
              <w:t xml:space="preserve"> С</w:t>
            </w:r>
          </w:p>
        </w:tc>
      </w:tr>
      <w:tr w:rsidR="00E77064" w:rsidRPr="004D5E63" w:rsidTr="00BE51F8">
        <w:trPr>
          <w:cantSplit/>
          <w:trHeight w:val="370"/>
        </w:trPr>
        <w:tc>
          <w:tcPr>
            <w:tcW w:w="1075" w:type="pct"/>
            <w:gridSpan w:val="2"/>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Физические упражнения</w:t>
            </w:r>
          </w:p>
        </w:tc>
        <w:tc>
          <w:tcPr>
            <w:tcW w:w="3925" w:type="pct"/>
            <w:gridSpan w:val="15"/>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Ежедневно</w:t>
            </w:r>
          </w:p>
        </w:tc>
      </w:tr>
      <w:tr w:rsidR="00E77064" w:rsidRPr="004D5E63" w:rsidTr="00BE51F8">
        <w:trPr>
          <w:cantSplit/>
          <w:trHeight w:val="380"/>
        </w:trPr>
        <w:tc>
          <w:tcPr>
            <w:tcW w:w="1075" w:type="pct"/>
            <w:gridSpan w:val="2"/>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После дневного сна</w:t>
            </w:r>
          </w:p>
        </w:tc>
        <w:tc>
          <w:tcPr>
            <w:tcW w:w="3925" w:type="pct"/>
            <w:gridSpan w:val="15"/>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В помещении температура на 1 – 2 градуса ниже нормы.</w:t>
            </w:r>
          </w:p>
        </w:tc>
      </w:tr>
      <w:tr w:rsidR="00E77064" w:rsidRPr="004D5E63" w:rsidTr="00BE51F8">
        <w:trPr>
          <w:cantSplit/>
          <w:trHeight w:val="983"/>
        </w:trPr>
        <w:tc>
          <w:tcPr>
            <w:tcW w:w="1075" w:type="pct"/>
            <w:gridSpan w:val="2"/>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Гигиенические процедуры</w:t>
            </w:r>
          </w:p>
        </w:tc>
        <w:tc>
          <w:tcPr>
            <w:tcW w:w="3925" w:type="pct"/>
            <w:gridSpan w:val="15"/>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Умывание.</w:t>
            </w:r>
          </w:p>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 xml:space="preserve">Мытье рук до локтя водой комнатной температуры. </w:t>
            </w:r>
          </w:p>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Полоскание полости рта.</w:t>
            </w:r>
          </w:p>
        </w:tc>
      </w:tr>
      <w:tr w:rsidR="00E77064" w:rsidRPr="004D5E63" w:rsidTr="00BE51F8">
        <w:trPr>
          <w:cantSplit/>
          <w:trHeight w:val="1273"/>
        </w:trPr>
        <w:tc>
          <w:tcPr>
            <w:tcW w:w="1075" w:type="pct"/>
            <w:gridSpan w:val="2"/>
          </w:tcPr>
          <w:p w:rsidR="00E77064" w:rsidRPr="004D5E63" w:rsidRDefault="00E77064" w:rsidP="00E77064">
            <w:pPr>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 xml:space="preserve">Закаливание </w:t>
            </w:r>
          </w:p>
        </w:tc>
        <w:tc>
          <w:tcPr>
            <w:tcW w:w="3925" w:type="pct"/>
            <w:gridSpan w:val="15"/>
          </w:tcPr>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Проводится на фоне теплового комфорта для организма ребенка, что достигается рациональным сочетанием метеорологических факторов среды, теплозащитных свойств одежды детей и уровня их двигательной активности.</w:t>
            </w:r>
          </w:p>
          <w:p w:rsidR="00E77064" w:rsidRPr="004D5E63" w:rsidRDefault="00E77064" w:rsidP="00E77064">
            <w:pPr>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Учитываются индивидуальные особенности состояния ребенка и его эмоциональный настрой.</w:t>
            </w:r>
          </w:p>
        </w:tc>
      </w:tr>
      <w:tr w:rsidR="00E77064" w:rsidRPr="004D5E63" w:rsidTr="00BE51F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Ex>
        <w:tc>
          <w:tcPr>
            <w:tcW w:w="1066" w:type="pct"/>
            <w:vMerge w:val="restart"/>
          </w:tcPr>
          <w:p w:rsidR="00E77064" w:rsidRPr="004D5E63" w:rsidRDefault="00E77064" w:rsidP="00E77064">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4D5E63">
              <w:rPr>
                <w:rFonts w:ascii="Times New Roman" w:eastAsia="Times New Roman" w:hAnsi="Times New Roman" w:cs="Times New Roman"/>
                <w:b/>
                <w:bCs/>
                <w:sz w:val="24"/>
                <w:szCs w:val="24"/>
                <w:lang w:eastAsia="ru-RU"/>
              </w:rPr>
              <w:t>Форма закаливания</w:t>
            </w:r>
          </w:p>
        </w:tc>
        <w:tc>
          <w:tcPr>
            <w:tcW w:w="1524" w:type="pct"/>
            <w:gridSpan w:val="4"/>
            <w:vMerge w:val="restart"/>
          </w:tcPr>
          <w:p w:rsidR="00E77064" w:rsidRPr="004D5E63" w:rsidRDefault="00E77064" w:rsidP="00E77064">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4D5E63">
              <w:rPr>
                <w:rFonts w:ascii="Times New Roman" w:eastAsia="Times New Roman" w:hAnsi="Times New Roman" w:cs="Times New Roman"/>
                <w:b/>
                <w:bCs/>
                <w:sz w:val="24"/>
                <w:szCs w:val="24"/>
                <w:lang w:eastAsia="ru-RU"/>
              </w:rPr>
              <w:t>Закаливающее воздействие</w:t>
            </w:r>
          </w:p>
        </w:tc>
        <w:tc>
          <w:tcPr>
            <w:tcW w:w="2410" w:type="pct"/>
            <w:gridSpan w:val="12"/>
          </w:tcPr>
          <w:p w:rsidR="00E77064" w:rsidRPr="004D5E63" w:rsidRDefault="00E77064" w:rsidP="00E77064">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4D5E63">
              <w:rPr>
                <w:rFonts w:ascii="Times New Roman" w:eastAsia="Times New Roman" w:hAnsi="Times New Roman" w:cs="Times New Roman"/>
                <w:b/>
                <w:bCs/>
                <w:sz w:val="24"/>
                <w:szCs w:val="24"/>
                <w:lang w:eastAsia="ru-RU"/>
              </w:rPr>
              <w:t>Длительность (в день)</w:t>
            </w:r>
          </w:p>
        </w:tc>
      </w:tr>
      <w:tr w:rsidR="00E77064" w:rsidRPr="004D5E63" w:rsidTr="00BE51F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Ex>
        <w:tc>
          <w:tcPr>
            <w:tcW w:w="1066" w:type="pct"/>
            <w:vMerge/>
          </w:tcPr>
          <w:p w:rsidR="00E77064" w:rsidRPr="004D5E63" w:rsidRDefault="00E77064" w:rsidP="00E77064">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c>
          <w:tcPr>
            <w:tcW w:w="1524" w:type="pct"/>
            <w:gridSpan w:val="4"/>
            <w:vMerge/>
          </w:tcPr>
          <w:p w:rsidR="00E77064" w:rsidRPr="004D5E63" w:rsidRDefault="00E77064" w:rsidP="00E77064">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c>
          <w:tcPr>
            <w:tcW w:w="568" w:type="pct"/>
            <w:gridSpan w:val="4"/>
          </w:tcPr>
          <w:p w:rsidR="00E77064" w:rsidRPr="004D5E63" w:rsidRDefault="00E77064" w:rsidP="00E77064">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4D5E63">
              <w:rPr>
                <w:rFonts w:ascii="Times New Roman" w:eastAsia="Times New Roman" w:hAnsi="Times New Roman" w:cs="Times New Roman"/>
                <w:b/>
                <w:bCs/>
                <w:sz w:val="24"/>
                <w:szCs w:val="24"/>
                <w:lang w:eastAsia="ru-RU"/>
              </w:rPr>
              <w:t>3—4</w:t>
            </w:r>
          </w:p>
        </w:tc>
        <w:tc>
          <w:tcPr>
            <w:tcW w:w="598" w:type="pct"/>
            <w:gridSpan w:val="4"/>
          </w:tcPr>
          <w:p w:rsidR="00E77064" w:rsidRPr="004D5E63" w:rsidRDefault="00E77064" w:rsidP="00E77064">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4D5E63">
              <w:rPr>
                <w:rFonts w:ascii="Times New Roman" w:eastAsia="Times New Roman" w:hAnsi="Times New Roman" w:cs="Times New Roman"/>
                <w:b/>
                <w:bCs/>
                <w:sz w:val="24"/>
                <w:szCs w:val="24"/>
                <w:lang w:eastAsia="ru-RU"/>
              </w:rPr>
              <w:t>4—5</w:t>
            </w:r>
          </w:p>
        </w:tc>
        <w:tc>
          <w:tcPr>
            <w:tcW w:w="611" w:type="pct"/>
            <w:gridSpan w:val="3"/>
          </w:tcPr>
          <w:p w:rsidR="00E77064" w:rsidRPr="004D5E63" w:rsidRDefault="00E77064" w:rsidP="00E77064">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4D5E63">
              <w:rPr>
                <w:rFonts w:ascii="Times New Roman" w:eastAsia="Times New Roman" w:hAnsi="Times New Roman" w:cs="Times New Roman"/>
                <w:b/>
                <w:bCs/>
                <w:sz w:val="24"/>
                <w:szCs w:val="24"/>
                <w:lang w:eastAsia="ru-RU"/>
              </w:rPr>
              <w:t>5—6</w:t>
            </w:r>
          </w:p>
        </w:tc>
        <w:tc>
          <w:tcPr>
            <w:tcW w:w="633" w:type="pct"/>
          </w:tcPr>
          <w:p w:rsidR="00E77064" w:rsidRPr="004D5E63" w:rsidRDefault="00E77064" w:rsidP="00E77064">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4D5E63">
              <w:rPr>
                <w:rFonts w:ascii="Times New Roman" w:eastAsia="Times New Roman" w:hAnsi="Times New Roman" w:cs="Times New Roman"/>
                <w:b/>
                <w:bCs/>
                <w:sz w:val="24"/>
                <w:szCs w:val="24"/>
                <w:lang w:eastAsia="ru-RU"/>
              </w:rPr>
              <w:t>6—7</w:t>
            </w:r>
          </w:p>
        </w:tc>
      </w:tr>
      <w:tr w:rsidR="00E77064" w:rsidRPr="004D5E63" w:rsidTr="00BE51F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Ex>
        <w:tc>
          <w:tcPr>
            <w:tcW w:w="1066" w:type="pct"/>
          </w:tcPr>
          <w:p w:rsidR="00E77064" w:rsidRPr="004D5E63" w:rsidRDefault="00E77064" w:rsidP="00E77064">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4D5E63">
              <w:rPr>
                <w:rFonts w:ascii="Times New Roman" w:eastAsia="Times New Roman" w:hAnsi="Times New Roman" w:cs="Times New Roman"/>
                <w:sz w:val="24"/>
                <w:szCs w:val="24"/>
                <w:lang w:eastAsia="ru-RU"/>
              </w:rPr>
              <w:t>Полоскание горла (рта) после обеда</w:t>
            </w:r>
          </w:p>
        </w:tc>
        <w:tc>
          <w:tcPr>
            <w:tcW w:w="1524" w:type="pct"/>
            <w:gridSpan w:val="4"/>
          </w:tcPr>
          <w:p w:rsidR="00E77064" w:rsidRPr="004D5E63" w:rsidRDefault="00E77064" w:rsidP="00E77064">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4D5E63">
              <w:rPr>
                <w:rFonts w:ascii="Times New Roman" w:eastAsia="Times New Roman" w:hAnsi="Times New Roman" w:cs="Times New Roman"/>
                <w:sz w:val="24"/>
                <w:szCs w:val="24"/>
                <w:lang w:eastAsia="ru-RU"/>
              </w:rPr>
              <w:t>Закаливание водой в повседневной жизни</w:t>
            </w:r>
          </w:p>
        </w:tc>
        <w:tc>
          <w:tcPr>
            <w:tcW w:w="568" w:type="pct"/>
            <w:gridSpan w:val="4"/>
          </w:tcPr>
          <w:p w:rsidR="00E77064" w:rsidRPr="004D5E63" w:rsidRDefault="00E77064" w:rsidP="00E77064">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4D5E63">
              <w:rPr>
                <w:rFonts w:ascii="Times New Roman" w:eastAsia="Times New Roman" w:hAnsi="Times New Roman" w:cs="Times New Roman"/>
                <w:sz w:val="24"/>
                <w:szCs w:val="24"/>
                <w:lang w:eastAsia="ru-RU"/>
              </w:rPr>
              <w:t xml:space="preserve">3 мин </w:t>
            </w:r>
          </w:p>
        </w:tc>
        <w:tc>
          <w:tcPr>
            <w:tcW w:w="598" w:type="pct"/>
            <w:gridSpan w:val="4"/>
          </w:tcPr>
          <w:p w:rsidR="00E77064" w:rsidRPr="004D5E63" w:rsidRDefault="00E77064" w:rsidP="00E77064">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4D5E63">
              <w:rPr>
                <w:rFonts w:ascii="Times New Roman" w:eastAsia="Times New Roman" w:hAnsi="Times New Roman" w:cs="Times New Roman"/>
                <w:sz w:val="24"/>
                <w:szCs w:val="24"/>
                <w:lang w:eastAsia="ru-RU"/>
              </w:rPr>
              <w:t>3мин</w:t>
            </w:r>
          </w:p>
        </w:tc>
        <w:tc>
          <w:tcPr>
            <w:tcW w:w="611" w:type="pct"/>
            <w:gridSpan w:val="3"/>
          </w:tcPr>
          <w:p w:rsidR="00E77064" w:rsidRPr="004D5E63" w:rsidRDefault="00E77064" w:rsidP="00E77064">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3мин</w:t>
            </w:r>
          </w:p>
        </w:tc>
        <w:tc>
          <w:tcPr>
            <w:tcW w:w="633" w:type="pct"/>
          </w:tcPr>
          <w:p w:rsidR="00E77064" w:rsidRPr="004D5E63" w:rsidRDefault="00E77064" w:rsidP="00E77064">
            <w:pPr>
              <w:widowControl w:val="0"/>
              <w:autoSpaceDE w:val="0"/>
              <w:autoSpaceDN w:val="0"/>
              <w:spacing w:after="0" w:line="240" w:lineRule="auto"/>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3мин</w:t>
            </w:r>
          </w:p>
        </w:tc>
      </w:tr>
      <w:tr w:rsidR="00E77064" w:rsidRPr="004D5E63" w:rsidTr="00BE51F8">
        <w:tblPrEx>
          <w:tblLook w:val="01E0" w:firstRow="1" w:lastRow="1" w:firstColumn="1" w:lastColumn="1" w:noHBand="0" w:noVBand="0"/>
        </w:tblPrEx>
        <w:tc>
          <w:tcPr>
            <w:tcW w:w="1066" w:type="pct"/>
          </w:tcPr>
          <w:p w:rsidR="00E77064" w:rsidRPr="004D5E63" w:rsidRDefault="00E77064" w:rsidP="00E77064">
            <w:pPr>
              <w:autoSpaceDE w:val="0"/>
              <w:autoSpaceDN w:val="0"/>
              <w:adjustRightInd w:val="0"/>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 xml:space="preserve">Физические упражнения после дневного сна </w:t>
            </w:r>
          </w:p>
        </w:tc>
        <w:tc>
          <w:tcPr>
            <w:tcW w:w="1518" w:type="pct"/>
            <w:gridSpan w:val="3"/>
          </w:tcPr>
          <w:p w:rsidR="00E77064" w:rsidRPr="004D5E63" w:rsidRDefault="00E77064" w:rsidP="00E77064">
            <w:pPr>
              <w:autoSpaceDE w:val="0"/>
              <w:autoSpaceDN w:val="0"/>
              <w:adjustRightInd w:val="0"/>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Сочетание воздушной ванны с физическими упражнениями (контрастная воздушная ванна)</w:t>
            </w:r>
          </w:p>
        </w:tc>
        <w:tc>
          <w:tcPr>
            <w:tcW w:w="569" w:type="pct"/>
            <w:gridSpan w:val="4"/>
          </w:tcPr>
          <w:p w:rsidR="00E77064" w:rsidRPr="004D5E63" w:rsidRDefault="00E77064" w:rsidP="00E77064">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4D5E63">
              <w:rPr>
                <w:rFonts w:ascii="Times New Roman" w:eastAsia="Times New Roman" w:hAnsi="Times New Roman" w:cs="Times New Roman"/>
                <w:sz w:val="24"/>
                <w:szCs w:val="24"/>
                <w:lang w:eastAsia="ru-RU"/>
              </w:rPr>
              <w:t xml:space="preserve">5—7 мин </w:t>
            </w:r>
          </w:p>
        </w:tc>
        <w:tc>
          <w:tcPr>
            <w:tcW w:w="597" w:type="pct"/>
            <w:gridSpan w:val="4"/>
          </w:tcPr>
          <w:p w:rsidR="00E77064" w:rsidRPr="004D5E63" w:rsidRDefault="00E77064" w:rsidP="00E77064">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4D5E63">
              <w:rPr>
                <w:rFonts w:ascii="Times New Roman" w:eastAsia="Times New Roman" w:hAnsi="Times New Roman" w:cs="Times New Roman"/>
                <w:sz w:val="24"/>
                <w:szCs w:val="24"/>
                <w:lang w:eastAsia="ru-RU"/>
              </w:rPr>
              <w:t>5—10 мин</w:t>
            </w:r>
          </w:p>
        </w:tc>
        <w:tc>
          <w:tcPr>
            <w:tcW w:w="611" w:type="pct"/>
            <w:gridSpan w:val="3"/>
          </w:tcPr>
          <w:p w:rsidR="00E77064" w:rsidRPr="004D5E63" w:rsidRDefault="00E77064" w:rsidP="00E77064">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4D5E63">
              <w:rPr>
                <w:rFonts w:ascii="Times New Roman" w:eastAsia="Times New Roman" w:hAnsi="Times New Roman" w:cs="Times New Roman"/>
                <w:sz w:val="24"/>
                <w:szCs w:val="24"/>
                <w:lang w:eastAsia="ru-RU"/>
              </w:rPr>
              <w:t>7—10 мин</w:t>
            </w:r>
          </w:p>
        </w:tc>
        <w:tc>
          <w:tcPr>
            <w:tcW w:w="639" w:type="pct"/>
            <w:gridSpan w:val="2"/>
          </w:tcPr>
          <w:p w:rsidR="00E77064" w:rsidRPr="004D5E63" w:rsidRDefault="00E77064" w:rsidP="00E77064">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4D5E63">
              <w:rPr>
                <w:rFonts w:ascii="Times New Roman" w:eastAsia="Times New Roman" w:hAnsi="Times New Roman" w:cs="Times New Roman"/>
                <w:sz w:val="24"/>
                <w:szCs w:val="24"/>
                <w:lang w:eastAsia="ru-RU"/>
              </w:rPr>
              <w:t>7—10 мин</w:t>
            </w:r>
          </w:p>
        </w:tc>
      </w:tr>
      <w:tr w:rsidR="00E77064" w:rsidRPr="004D5E63" w:rsidTr="00BE51F8">
        <w:tblPrEx>
          <w:tblLook w:val="01E0" w:firstRow="1" w:lastRow="1" w:firstColumn="1" w:lastColumn="1" w:noHBand="0" w:noVBand="0"/>
        </w:tblPrEx>
        <w:tc>
          <w:tcPr>
            <w:tcW w:w="1066" w:type="pct"/>
          </w:tcPr>
          <w:p w:rsidR="00E77064" w:rsidRPr="004D5E63" w:rsidRDefault="00E77064" w:rsidP="00E77064">
            <w:pPr>
              <w:autoSpaceDE w:val="0"/>
              <w:autoSpaceDN w:val="0"/>
              <w:adjustRightInd w:val="0"/>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Закаливание после дневного сна</w:t>
            </w:r>
          </w:p>
        </w:tc>
        <w:tc>
          <w:tcPr>
            <w:tcW w:w="1518" w:type="pct"/>
            <w:gridSpan w:val="3"/>
          </w:tcPr>
          <w:p w:rsidR="00E77064" w:rsidRPr="004D5E63" w:rsidRDefault="00E77064" w:rsidP="00E77064">
            <w:pPr>
              <w:autoSpaceDE w:val="0"/>
              <w:autoSpaceDN w:val="0"/>
              <w:adjustRightInd w:val="0"/>
              <w:spacing w:after="0" w:line="240" w:lineRule="auto"/>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Воздушная ванна и водные процедуры (обширное умывание и обливание стоп и голеней и др.)</w:t>
            </w:r>
          </w:p>
        </w:tc>
        <w:tc>
          <w:tcPr>
            <w:tcW w:w="2416" w:type="pct"/>
            <w:gridSpan w:val="13"/>
          </w:tcPr>
          <w:p w:rsidR="00E77064" w:rsidRPr="004D5E63" w:rsidRDefault="00E77064" w:rsidP="00E77064">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D5E63">
              <w:rPr>
                <w:rFonts w:ascii="Times New Roman" w:eastAsia="Times New Roman" w:hAnsi="Times New Roman" w:cs="Times New Roman"/>
                <w:sz w:val="24"/>
                <w:szCs w:val="24"/>
                <w:lang w:eastAsia="ru-RU"/>
              </w:rPr>
              <w:t>5 -15 мин</w:t>
            </w:r>
          </w:p>
        </w:tc>
      </w:tr>
    </w:tbl>
    <w:p w:rsidR="001E70B2" w:rsidRPr="004D5E63" w:rsidRDefault="004D4A97" w:rsidP="001E70B2">
      <w:pPr>
        <w:widowControl w:val="0"/>
        <w:tabs>
          <w:tab w:val="left" w:pos="0"/>
        </w:tabs>
        <w:autoSpaceDE w:val="0"/>
        <w:autoSpaceDN w:val="0"/>
        <w:spacing w:after="0" w:line="360" w:lineRule="auto"/>
        <w:ind w:firstLine="567"/>
        <w:jc w:val="both"/>
        <w:rPr>
          <w:rFonts w:ascii="Times New Roman" w:eastAsia="Times New Roman" w:hAnsi="Times New Roman" w:cs="Times New Roman"/>
          <w:b/>
          <w:sz w:val="24"/>
          <w:szCs w:val="24"/>
        </w:rPr>
      </w:pPr>
      <w:r w:rsidRPr="004D5E63">
        <w:rPr>
          <w:rFonts w:ascii="Times New Roman" w:eastAsia="Times New Roman" w:hAnsi="Times New Roman" w:cs="Times New Roman"/>
          <w:b/>
          <w:sz w:val="24"/>
          <w:szCs w:val="24"/>
        </w:rPr>
        <w:t>3.7</w:t>
      </w:r>
      <w:r w:rsidR="001E70B2" w:rsidRPr="004D5E63">
        <w:rPr>
          <w:rFonts w:ascii="Times New Roman" w:eastAsia="Times New Roman" w:hAnsi="Times New Roman" w:cs="Times New Roman"/>
          <w:b/>
          <w:sz w:val="24"/>
          <w:szCs w:val="24"/>
        </w:rPr>
        <w:t>.</w:t>
      </w:r>
      <w:r w:rsidR="001E70B2" w:rsidRPr="004D5E63">
        <w:rPr>
          <w:rFonts w:ascii="Times New Roman" w:eastAsia="Times New Roman" w:hAnsi="Times New Roman" w:cs="Times New Roman"/>
          <w:b/>
          <w:sz w:val="24"/>
          <w:szCs w:val="24"/>
        </w:rPr>
        <w:tab/>
        <w:t>Календарный план воспитательной работы</w:t>
      </w:r>
    </w:p>
    <w:p w:rsidR="001E70B2" w:rsidRPr="004D5E63" w:rsidRDefault="001E70B2" w:rsidP="001E70B2">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Календарный план воспитательной работы (далее — План) разработан в свободной форме с указанием: содержания дел, событий, мероприятий; участвующих дошкольных групп; сроков, в том числе сроков подготовки; ответственных лиц.</w:t>
      </w:r>
    </w:p>
    <w:p w:rsidR="001E70B2" w:rsidRPr="004D5E63" w:rsidRDefault="001E70B2" w:rsidP="001E70B2">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При формировании календарного плана воспитательной работы Организация вправе включать в него мероприятия по ключевым направлениям воспитания детей.</w:t>
      </w:r>
    </w:p>
    <w:p w:rsidR="001E70B2" w:rsidRPr="004D5E63" w:rsidRDefault="001E70B2" w:rsidP="001E70B2">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Все мероприятия должны проводиться с учетом Федеральной программы, а также возрастных, физиологических и психоэмоциональных особенностей воспитанников.</w:t>
      </w:r>
    </w:p>
    <w:p w:rsidR="00E77064" w:rsidRPr="004D5E63" w:rsidRDefault="001E70B2" w:rsidP="001E70B2">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r w:rsidRPr="004D5E63">
        <w:rPr>
          <w:rFonts w:ascii="Times New Roman" w:eastAsia="Times New Roman" w:hAnsi="Times New Roman" w:cs="Times New Roman"/>
          <w:sz w:val="24"/>
          <w:szCs w:val="24"/>
        </w:rPr>
        <w:tab/>
        <w:t>Календарный план воспитательной работы Учреждения составлен в рамках рабочей программы воспитания с целью конкретизации форм и видов воспитательных мероприятий, проводимых работниками.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6"/>
        <w:gridCol w:w="12"/>
        <w:gridCol w:w="733"/>
        <w:gridCol w:w="825"/>
        <w:gridCol w:w="8"/>
        <w:gridCol w:w="769"/>
        <w:gridCol w:w="1612"/>
        <w:gridCol w:w="2789"/>
        <w:gridCol w:w="1544"/>
        <w:gridCol w:w="14"/>
      </w:tblGrid>
      <w:tr w:rsidR="00C4701F" w:rsidRPr="00276046" w:rsidTr="000644C6">
        <w:tc>
          <w:tcPr>
            <w:tcW w:w="831" w:type="pct"/>
            <w:vMerge w:val="restart"/>
            <w:shd w:val="clear" w:color="auto" w:fill="auto"/>
          </w:tcPr>
          <w:p w:rsidR="001E70B2" w:rsidRPr="00276046" w:rsidRDefault="001E70B2" w:rsidP="001E70B2">
            <w:pPr>
              <w:widowControl w:val="0"/>
              <w:spacing w:after="0" w:line="240" w:lineRule="auto"/>
              <w:jc w:val="center"/>
              <w:rPr>
                <w:rFonts w:ascii="Times New Roman" w:eastAsia="Calibri" w:hAnsi="Times New Roman" w:cs="Times New Roman"/>
                <w:b/>
                <w:i/>
                <w:iCs/>
                <w:sz w:val="24"/>
                <w:szCs w:val="24"/>
                <w:lang w:val="en-US"/>
              </w:rPr>
            </w:pPr>
            <w:r w:rsidRPr="00276046">
              <w:rPr>
                <w:rFonts w:ascii="Times New Roman" w:eastAsia="Calibri" w:hAnsi="Times New Roman" w:cs="Times New Roman"/>
                <w:i/>
                <w:iCs/>
                <w:sz w:val="24"/>
                <w:szCs w:val="24"/>
                <w:lang w:val="en-US"/>
              </w:rPr>
              <w:t>Дата</w:t>
            </w:r>
          </w:p>
        </w:tc>
        <w:tc>
          <w:tcPr>
            <w:tcW w:w="1987" w:type="pct"/>
            <w:gridSpan w:val="6"/>
            <w:shd w:val="clear" w:color="auto" w:fill="auto"/>
          </w:tcPr>
          <w:p w:rsidR="001E70B2" w:rsidRPr="00276046" w:rsidRDefault="001E70B2" w:rsidP="001E70B2">
            <w:pPr>
              <w:widowControl w:val="0"/>
              <w:spacing w:after="0" w:line="240" w:lineRule="auto"/>
              <w:jc w:val="center"/>
              <w:rPr>
                <w:rFonts w:ascii="Times New Roman" w:eastAsia="Calibri" w:hAnsi="Times New Roman" w:cs="Times New Roman"/>
                <w:b/>
                <w:i/>
                <w:iCs/>
                <w:sz w:val="24"/>
                <w:szCs w:val="24"/>
                <w:lang w:val="en-US"/>
              </w:rPr>
            </w:pPr>
            <w:r w:rsidRPr="00276046">
              <w:rPr>
                <w:rFonts w:ascii="Times New Roman" w:eastAsia="Calibri" w:hAnsi="Times New Roman" w:cs="Times New Roman"/>
                <w:i/>
                <w:iCs/>
                <w:sz w:val="24"/>
                <w:szCs w:val="24"/>
                <w:lang w:val="en-US"/>
              </w:rPr>
              <w:t>Мероприятия/события</w:t>
            </w:r>
          </w:p>
        </w:tc>
        <w:tc>
          <w:tcPr>
            <w:tcW w:w="1400" w:type="pct"/>
            <w:vMerge w:val="restart"/>
            <w:shd w:val="clear" w:color="auto" w:fill="auto"/>
          </w:tcPr>
          <w:p w:rsidR="001E70B2" w:rsidRPr="00276046" w:rsidRDefault="001E70B2" w:rsidP="001E70B2">
            <w:pPr>
              <w:widowControl w:val="0"/>
              <w:spacing w:after="0" w:line="240" w:lineRule="auto"/>
              <w:jc w:val="center"/>
              <w:rPr>
                <w:rFonts w:ascii="Times New Roman" w:eastAsia="Calibri" w:hAnsi="Times New Roman" w:cs="Times New Roman"/>
                <w:b/>
                <w:i/>
                <w:iCs/>
                <w:sz w:val="24"/>
                <w:szCs w:val="24"/>
                <w:lang w:val="en-US"/>
              </w:rPr>
            </w:pPr>
            <w:r w:rsidRPr="00276046">
              <w:rPr>
                <w:rFonts w:ascii="Times New Roman" w:eastAsia="Calibri" w:hAnsi="Times New Roman" w:cs="Times New Roman"/>
                <w:i/>
                <w:iCs/>
                <w:sz w:val="24"/>
                <w:szCs w:val="24"/>
                <w:lang w:val="en-US"/>
              </w:rPr>
              <w:t>Направление воспитания/ценности</w:t>
            </w:r>
          </w:p>
        </w:tc>
        <w:tc>
          <w:tcPr>
            <w:tcW w:w="782" w:type="pct"/>
            <w:gridSpan w:val="2"/>
            <w:vMerge w:val="restart"/>
            <w:shd w:val="clear" w:color="auto" w:fill="auto"/>
          </w:tcPr>
          <w:p w:rsidR="001E70B2" w:rsidRPr="00276046" w:rsidRDefault="001E70B2" w:rsidP="001E70B2">
            <w:pPr>
              <w:widowControl w:val="0"/>
              <w:spacing w:after="0" w:line="240" w:lineRule="auto"/>
              <w:jc w:val="center"/>
              <w:rPr>
                <w:rFonts w:ascii="Times New Roman" w:eastAsia="Calibri" w:hAnsi="Times New Roman" w:cs="Times New Roman"/>
                <w:b/>
                <w:i/>
                <w:iCs/>
                <w:sz w:val="24"/>
                <w:szCs w:val="24"/>
                <w:lang w:val="en-US"/>
              </w:rPr>
            </w:pPr>
            <w:r w:rsidRPr="00276046">
              <w:rPr>
                <w:rFonts w:ascii="Times New Roman" w:eastAsia="Calibri" w:hAnsi="Times New Roman" w:cs="Times New Roman"/>
                <w:i/>
                <w:iCs/>
                <w:sz w:val="24"/>
                <w:szCs w:val="24"/>
                <w:lang w:val="en-US"/>
              </w:rPr>
              <w:t>Ответственный</w:t>
            </w:r>
          </w:p>
        </w:tc>
      </w:tr>
      <w:tr w:rsidR="00C4701F" w:rsidRPr="00276046" w:rsidTr="000644C6">
        <w:tc>
          <w:tcPr>
            <w:tcW w:w="831" w:type="pct"/>
            <w:vMerge/>
            <w:shd w:val="clear" w:color="auto" w:fill="auto"/>
          </w:tcPr>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p>
        </w:tc>
        <w:tc>
          <w:tcPr>
            <w:tcW w:w="792" w:type="pct"/>
            <w:gridSpan w:val="4"/>
            <w:shd w:val="clear" w:color="auto" w:fill="auto"/>
          </w:tcPr>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bCs/>
                <w:color w:val="000000"/>
                <w:sz w:val="24"/>
                <w:szCs w:val="24"/>
              </w:rPr>
            </w:pPr>
            <w:r w:rsidRPr="00276046">
              <w:rPr>
                <w:rFonts w:ascii="Times New Roman" w:eastAsia="Times New Roman" w:hAnsi="Times New Roman" w:cs="Times New Roman"/>
                <w:bCs/>
                <w:color w:val="000000"/>
                <w:sz w:val="24"/>
                <w:szCs w:val="24"/>
              </w:rPr>
              <w:t xml:space="preserve">ранний </w:t>
            </w:r>
            <w:r w:rsidRPr="00276046">
              <w:rPr>
                <w:rFonts w:ascii="Times New Roman" w:eastAsia="Times New Roman" w:hAnsi="Times New Roman" w:cs="Times New Roman"/>
                <w:bCs/>
                <w:color w:val="000000"/>
                <w:sz w:val="24"/>
                <w:szCs w:val="24"/>
              </w:rPr>
              <w:lastRenderedPageBreak/>
              <w:t>возраст</w:t>
            </w:r>
          </w:p>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bCs/>
                <w:color w:val="000000"/>
                <w:sz w:val="24"/>
                <w:szCs w:val="24"/>
              </w:rPr>
              <w:t>(1</w:t>
            </w:r>
            <w:r w:rsidR="004D5E63" w:rsidRPr="00276046">
              <w:rPr>
                <w:rFonts w:ascii="Times New Roman" w:eastAsia="Times New Roman" w:hAnsi="Times New Roman" w:cs="Times New Roman"/>
                <w:bCs/>
                <w:color w:val="000000"/>
                <w:sz w:val="24"/>
                <w:szCs w:val="24"/>
              </w:rPr>
              <w:t>,5</w:t>
            </w:r>
            <w:r w:rsidRPr="00276046">
              <w:rPr>
                <w:rFonts w:ascii="Times New Roman" w:eastAsia="Times New Roman" w:hAnsi="Times New Roman" w:cs="Times New Roman"/>
                <w:bCs/>
                <w:color w:val="000000"/>
                <w:sz w:val="24"/>
                <w:szCs w:val="24"/>
              </w:rPr>
              <w:t xml:space="preserve"> год</w:t>
            </w:r>
            <w:r w:rsidR="004D5E63" w:rsidRPr="00276046">
              <w:rPr>
                <w:rFonts w:ascii="Times New Roman" w:eastAsia="Times New Roman" w:hAnsi="Times New Roman" w:cs="Times New Roman"/>
                <w:bCs/>
                <w:color w:val="000000"/>
                <w:sz w:val="24"/>
                <w:szCs w:val="24"/>
              </w:rPr>
              <w:t>а</w:t>
            </w:r>
            <w:r w:rsidRPr="00276046">
              <w:rPr>
                <w:rFonts w:ascii="Times New Roman" w:eastAsia="Times New Roman" w:hAnsi="Times New Roman" w:cs="Times New Roman"/>
                <w:bCs/>
                <w:color w:val="000000"/>
                <w:sz w:val="24"/>
                <w:szCs w:val="24"/>
              </w:rPr>
              <w:t xml:space="preserve"> — 3 года)</w:t>
            </w:r>
          </w:p>
        </w:tc>
        <w:tc>
          <w:tcPr>
            <w:tcW w:w="1195" w:type="pct"/>
            <w:gridSpan w:val="2"/>
            <w:shd w:val="clear" w:color="auto" w:fill="auto"/>
          </w:tcPr>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bCs/>
                <w:color w:val="000000"/>
                <w:sz w:val="24"/>
                <w:szCs w:val="24"/>
              </w:rPr>
            </w:pPr>
            <w:r w:rsidRPr="00276046">
              <w:rPr>
                <w:rFonts w:ascii="Times New Roman" w:eastAsia="Times New Roman" w:hAnsi="Times New Roman" w:cs="Times New Roman"/>
                <w:bCs/>
                <w:color w:val="000000"/>
                <w:sz w:val="24"/>
                <w:szCs w:val="24"/>
              </w:rPr>
              <w:lastRenderedPageBreak/>
              <w:t>дошкольный возраст</w:t>
            </w:r>
          </w:p>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bCs/>
                <w:color w:val="000000"/>
                <w:sz w:val="24"/>
                <w:szCs w:val="24"/>
              </w:rPr>
              <w:lastRenderedPageBreak/>
              <w:t>(3 года — 8 лет)</w:t>
            </w:r>
          </w:p>
        </w:tc>
        <w:tc>
          <w:tcPr>
            <w:tcW w:w="1400" w:type="pct"/>
            <w:vMerge/>
            <w:shd w:val="clear" w:color="auto" w:fill="auto"/>
          </w:tcPr>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p>
        </w:tc>
        <w:tc>
          <w:tcPr>
            <w:tcW w:w="782" w:type="pct"/>
            <w:gridSpan w:val="2"/>
            <w:vMerge/>
            <w:shd w:val="clear" w:color="auto" w:fill="auto"/>
          </w:tcPr>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p>
        </w:tc>
      </w:tr>
      <w:tr w:rsidR="001E70B2" w:rsidRPr="00276046" w:rsidTr="00C4701F">
        <w:tc>
          <w:tcPr>
            <w:tcW w:w="5000" w:type="pct"/>
            <w:gridSpan w:val="10"/>
            <w:shd w:val="clear" w:color="auto" w:fill="auto"/>
          </w:tcPr>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lastRenderedPageBreak/>
              <w:t>СЕНТЯБРЬ</w:t>
            </w:r>
          </w:p>
        </w:tc>
      </w:tr>
      <w:tr w:rsidR="00C4701F" w:rsidRPr="00276046" w:rsidTr="000644C6">
        <w:tc>
          <w:tcPr>
            <w:tcW w:w="831" w:type="pct"/>
            <w:shd w:val="clear" w:color="auto" w:fill="auto"/>
          </w:tcPr>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1 сентября</w:t>
            </w:r>
          </w:p>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 xml:space="preserve">День знаний  </w:t>
            </w:r>
          </w:p>
        </w:tc>
        <w:tc>
          <w:tcPr>
            <w:tcW w:w="792" w:type="pct"/>
            <w:gridSpan w:val="4"/>
            <w:shd w:val="clear" w:color="auto" w:fill="auto"/>
          </w:tcPr>
          <w:p w:rsidR="001E70B2" w:rsidRPr="00276046" w:rsidRDefault="001E70B2"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Игра-занятие «Здравствуй, детский сад»</w:t>
            </w:r>
          </w:p>
          <w:p w:rsidR="001E70B2" w:rsidRPr="00276046" w:rsidRDefault="001E70B2"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Игра «Давайте-познакомимся»</w:t>
            </w:r>
          </w:p>
        </w:tc>
        <w:tc>
          <w:tcPr>
            <w:tcW w:w="1195" w:type="pct"/>
            <w:gridSpan w:val="2"/>
            <w:shd w:val="clear" w:color="auto" w:fill="auto"/>
          </w:tcPr>
          <w:p w:rsidR="001E70B2" w:rsidRDefault="001E70B2"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«Мой любимый детский сад»</w:t>
            </w:r>
            <w:r w:rsidR="00276046">
              <w:rPr>
                <w:rFonts w:ascii="Times New Roman" w:eastAsia="Times New Roman" w:hAnsi="Times New Roman" w:cs="Times New Roman"/>
                <w:color w:val="000000"/>
                <w:sz w:val="24"/>
                <w:szCs w:val="24"/>
              </w:rPr>
              <w:t>.</w:t>
            </w:r>
          </w:p>
          <w:p w:rsidR="00276046" w:rsidRPr="00276046" w:rsidRDefault="00276046" w:rsidP="001E70B2">
            <w:pPr>
              <w:widowControl w:val="0"/>
              <w:autoSpaceDE w:val="0"/>
              <w:autoSpaceDN w:val="0"/>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Мастер-классы для детей, флешмобы, эстафеты. </w:t>
            </w:r>
            <w:r w:rsidR="00DE0A44">
              <w:rPr>
                <w:rFonts w:ascii="Times New Roman" w:eastAsia="Times New Roman" w:hAnsi="Times New Roman" w:cs="Times New Roman"/>
                <w:color w:val="000000"/>
                <w:sz w:val="24"/>
                <w:szCs w:val="24"/>
              </w:rPr>
              <w:t xml:space="preserve">Рисунки на асфальте «Маленькие художники» </w:t>
            </w:r>
          </w:p>
        </w:tc>
        <w:tc>
          <w:tcPr>
            <w:tcW w:w="1400" w:type="pct"/>
            <w:shd w:val="clear" w:color="auto" w:fill="auto"/>
          </w:tcPr>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Социальное/ Человек, семья, дружба, сотрудничество</w:t>
            </w:r>
          </w:p>
        </w:tc>
        <w:tc>
          <w:tcPr>
            <w:tcW w:w="782" w:type="pct"/>
            <w:gridSpan w:val="2"/>
            <w:shd w:val="clear" w:color="auto" w:fill="auto"/>
          </w:tcPr>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 xml:space="preserve">Воспитатели </w:t>
            </w:r>
          </w:p>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Педагог-психолог</w:t>
            </w:r>
          </w:p>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Calibri" w:hAnsi="Times New Roman" w:cs="Times New Roman"/>
                <w:sz w:val="24"/>
                <w:szCs w:val="24"/>
              </w:rPr>
              <w:t>Музыкальный руководитель</w:t>
            </w:r>
            <w:r w:rsidR="00276046">
              <w:rPr>
                <w:rFonts w:ascii="Times New Roman" w:eastAsia="Calibri" w:hAnsi="Times New Roman" w:cs="Times New Roman"/>
                <w:sz w:val="24"/>
                <w:szCs w:val="24"/>
              </w:rPr>
              <w:t xml:space="preserve">, инструктор по физ.воспитанию </w:t>
            </w:r>
          </w:p>
        </w:tc>
      </w:tr>
      <w:tr w:rsidR="00C4701F" w:rsidRPr="00276046" w:rsidTr="000644C6">
        <w:tc>
          <w:tcPr>
            <w:tcW w:w="831" w:type="pct"/>
            <w:shd w:val="clear" w:color="auto" w:fill="auto"/>
          </w:tcPr>
          <w:p w:rsidR="001E70B2" w:rsidRPr="00276046" w:rsidRDefault="00276046" w:rsidP="001E70B2">
            <w:pPr>
              <w:widowControl w:val="0"/>
              <w:autoSpaceDE w:val="0"/>
              <w:autoSpaceDN w:val="0"/>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2-29</w:t>
            </w:r>
            <w:r w:rsidR="001E70B2" w:rsidRPr="00276046">
              <w:rPr>
                <w:rFonts w:ascii="Times New Roman" w:eastAsia="Times New Roman" w:hAnsi="Times New Roman" w:cs="Times New Roman"/>
                <w:bCs/>
                <w:sz w:val="24"/>
                <w:szCs w:val="24"/>
              </w:rPr>
              <w:t xml:space="preserve"> сентября </w:t>
            </w:r>
          </w:p>
          <w:p w:rsidR="001E70B2" w:rsidRPr="00276046" w:rsidRDefault="00276046" w:rsidP="001E70B2">
            <w:pPr>
              <w:widowControl w:val="0"/>
              <w:autoSpaceDE w:val="0"/>
              <w:autoSpaceDN w:val="0"/>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Месячник</w:t>
            </w:r>
            <w:r w:rsidR="001E70B2" w:rsidRPr="00276046">
              <w:rPr>
                <w:rFonts w:ascii="Times New Roman" w:eastAsia="Times New Roman" w:hAnsi="Times New Roman" w:cs="Times New Roman"/>
                <w:bCs/>
                <w:sz w:val="24"/>
                <w:szCs w:val="24"/>
              </w:rPr>
              <w:t xml:space="preserve"> безопасности</w:t>
            </w:r>
          </w:p>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p>
        </w:tc>
        <w:tc>
          <w:tcPr>
            <w:tcW w:w="792" w:type="pct"/>
            <w:gridSpan w:val="4"/>
            <w:shd w:val="clear" w:color="auto" w:fill="auto"/>
          </w:tcPr>
          <w:p w:rsidR="001E70B2" w:rsidRPr="00276046" w:rsidRDefault="001E70B2"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Игра-занятие «Осторожно на дороге»</w:t>
            </w:r>
          </w:p>
          <w:p w:rsidR="001E70B2" w:rsidRPr="00276046" w:rsidRDefault="001E70B2"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Просмотр мультфильмов из серии Смешарики на тему «Безопасность на дороге»</w:t>
            </w:r>
          </w:p>
        </w:tc>
        <w:tc>
          <w:tcPr>
            <w:tcW w:w="1195" w:type="pct"/>
            <w:gridSpan w:val="2"/>
            <w:shd w:val="clear" w:color="auto" w:fill="auto"/>
          </w:tcPr>
          <w:p w:rsidR="001E70B2" w:rsidRPr="00276046" w:rsidRDefault="001E70B2"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Мероприятия  по безопасности на дороге</w:t>
            </w:r>
            <w:r w:rsidR="00276046">
              <w:rPr>
                <w:rFonts w:ascii="Times New Roman" w:eastAsia="Times New Roman" w:hAnsi="Times New Roman" w:cs="Times New Roman"/>
                <w:color w:val="000000"/>
                <w:sz w:val="24"/>
                <w:szCs w:val="24"/>
              </w:rPr>
              <w:t>, спортивное развлечение.</w:t>
            </w:r>
          </w:p>
          <w:p w:rsidR="001E70B2" w:rsidRPr="00276046" w:rsidRDefault="001E70B2"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Просмотр профилактических фильмов по предупреждению ДТП</w:t>
            </w:r>
          </w:p>
          <w:p w:rsidR="001E70B2" w:rsidRPr="00276046" w:rsidRDefault="001E70B2"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Просмотр видео-занятий на платформе «Сакла»</w:t>
            </w:r>
          </w:p>
        </w:tc>
        <w:tc>
          <w:tcPr>
            <w:tcW w:w="1400" w:type="pct"/>
            <w:shd w:val="clear" w:color="auto" w:fill="auto"/>
          </w:tcPr>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Физическое и оздоровительное/</w:t>
            </w:r>
            <w:r w:rsidR="00276046">
              <w:rPr>
                <w:rFonts w:ascii="Times New Roman" w:eastAsia="Times New Roman" w:hAnsi="Times New Roman" w:cs="Times New Roman"/>
                <w:color w:val="000000"/>
                <w:sz w:val="24"/>
                <w:szCs w:val="24"/>
              </w:rPr>
              <w:t xml:space="preserve"> </w:t>
            </w:r>
            <w:r w:rsidRPr="00276046">
              <w:rPr>
                <w:rFonts w:ascii="Times New Roman" w:eastAsia="Times New Roman" w:hAnsi="Times New Roman" w:cs="Times New Roman"/>
                <w:color w:val="000000"/>
                <w:sz w:val="24"/>
                <w:szCs w:val="24"/>
              </w:rPr>
              <w:t xml:space="preserve">Здоровье, безопасность </w:t>
            </w:r>
          </w:p>
        </w:tc>
        <w:tc>
          <w:tcPr>
            <w:tcW w:w="782" w:type="pct"/>
            <w:gridSpan w:val="2"/>
            <w:shd w:val="clear" w:color="auto" w:fill="auto"/>
          </w:tcPr>
          <w:p w:rsidR="001E70B2" w:rsidRDefault="001E70B2"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 xml:space="preserve">Воспитатели </w:t>
            </w:r>
          </w:p>
          <w:p w:rsidR="00DE0A44" w:rsidRPr="00276046" w:rsidRDefault="00DE0A44"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p>
        </w:tc>
      </w:tr>
      <w:tr w:rsidR="00C4701F" w:rsidRPr="00276046" w:rsidTr="000644C6">
        <w:tc>
          <w:tcPr>
            <w:tcW w:w="831" w:type="pct"/>
            <w:shd w:val="clear" w:color="auto" w:fill="auto"/>
          </w:tcPr>
          <w:p w:rsidR="00DE0A44" w:rsidRDefault="00DE0A44" w:rsidP="00DE0A44">
            <w:pPr>
              <w:widowControl w:val="0"/>
              <w:autoSpaceDE w:val="0"/>
              <w:autoSpaceDN w:val="0"/>
              <w:spacing w:after="0" w:line="240" w:lineRule="auto"/>
              <w:jc w:val="center"/>
              <w:rPr>
                <w:rFonts w:ascii="Times New Roman" w:eastAsia="Times New Roman" w:hAnsi="Times New Roman" w:cs="Times New Roman"/>
                <w:bCs/>
                <w:sz w:val="24"/>
                <w:szCs w:val="24"/>
              </w:rPr>
            </w:pPr>
            <w:r w:rsidRPr="00DE0A44">
              <w:rPr>
                <w:rFonts w:ascii="Times New Roman" w:eastAsia="Times New Roman" w:hAnsi="Times New Roman" w:cs="Times New Roman"/>
                <w:bCs/>
                <w:sz w:val="24"/>
                <w:szCs w:val="24"/>
              </w:rPr>
              <w:t>7 сентября</w:t>
            </w:r>
            <w:r>
              <w:rPr>
                <w:rFonts w:ascii="Times New Roman" w:eastAsia="Times New Roman" w:hAnsi="Times New Roman" w:cs="Times New Roman"/>
                <w:bCs/>
                <w:sz w:val="24"/>
                <w:szCs w:val="24"/>
              </w:rPr>
              <w:t xml:space="preserve"> -</w:t>
            </w:r>
            <w:r w:rsidRPr="00DE0A44">
              <w:rPr>
                <w:rFonts w:ascii="Times New Roman" w:eastAsia="Times New Roman" w:hAnsi="Times New Roman" w:cs="Times New Roman"/>
                <w:bCs/>
                <w:sz w:val="24"/>
                <w:szCs w:val="24"/>
              </w:rPr>
              <w:t xml:space="preserve">День Бородинского сражения </w:t>
            </w:r>
          </w:p>
        </w:tc>
        <w:tc>
          <w:tcPr>
            <w:tcW w:w="792" w:type="pct"/>
            <w:gridSpan w:val="4"/>
            <w:shd w:val="clear" w:color="auto" w:fill="auto"/>
          </w:tcPr>
          <w:p w:rsidR="00DE0A44" w:rsidRPr="00276046" w:rsidRDefault="00DE0A44" w:rsidP="001E70B2">
            <w:pPr>
              <w:widowControl w:val="0"/>
              <w:autoSpaceDE w:val="0"/>
              <w:autoSpaceDN w:val="0"/>
              <w:spacing w:after="0" w:line="240" w:lineRule="auto"/>
              <w:rPr>
                <w:rFonts w:ascii="Times New Roman" w:eastAsia="Times New Roman" w:hAnsi="Times New Roman" w:cs="Times New Roman"/>
                <w:color w:val="000000"/>
                <w:sz w:val="24"/>
                <w:szCs w:val="24"/>
              </w:rPr>
            </w:pPr>
          </w:p>
        </w:tc>
        <w:tc>
          <w:tcPr>
            <w:tcW w:w="1195" w:type="pct"/>
            <w:gridSpan w:val="2"/>
            <w:shd w:val="clear" w:color="auto" w:fill="auto"/>
          </w:tcPr>
          <w:p w:rsidR="00DE0A44" w:rsidRPr="00DE0A44" w:rsidRDefault="00DE0A44" w:rsidP="00DE0A44">
            <w:pPr>
              <w:widowControl w:val="0"/>
              <w:autoSpaceDE w:val="0"/>
              <w:autoSpaceDN w:val="0"/>
              <w:spacing w:after="0" w:line="240" w:lineRule="auto"/>
              <w:rPr>
                <w:rFonts w:ascii="Times New Roman" w:eastAsia="Times New Roman" w:hAnsi="Times New Roman" w:cs="Times New Roman"/>
                <w:color w:val="000000"/>
                <w:sz w:val="24"/>
                <w:szCs w:val="24"/>
              </w:rPr>
            </w:pPr>
            <w:r w:rsidRPr="00DE0A44">
              <w:rPr>
                <w:rFonts w:ascii="Times New Roman" w:eastAsia="Times New Roman" w:hAnsi="Times New Roman" w:cs="Times New Roman"/>
                <w:color w:val="000000"/>
                <w:sz w:val="24"/>
                <w:szCs w:val="24"/>
              </w:rPr>
              <w:t>Рассказ воспитателя о войне, о врагах России, нападавших на Русь…</w:t>
            </w:r>
          </w:p>
          <w:p w:rsidR="00DE0A44" w:rsidRPr="00DE0A44" w:rsidRDefault="00DE0A44" w:rsidP="00DE0A44">
            <w:pPr>
              <w:widowControl w:val="0"/>
              <w:autoSpaceDE w:val="0"/>
              <w:autoSpaceDN w:val="0"/>
              <w:spacing w:after="0" w:line="240" w:lineRule="auto"/>
              <w:rPr>
                <w:rFonts w:ascii="Times New Roman" w:eastAsia="Times New Roman" w:hAnsi="Times New Roman" w:cs="Times New Roman"/>
                <w:color w:val="000000"/>
                <w:sz w:val="24"/>
                <w:szCs w:val="24"/>
              </w:rPr>
            </w:pPr>
            <w:r w:rsidRPr="00DE0A44">
              <w:rPr>
                <w:rFonts w:ascii="Times New Roman" w:eastAsia="Times New Roman" w:hAnsi="Times New Roman" w:cs="Times New Roman"/>
                <w:color w:val="000000"/>
                <w:sz w:val="24"/>
                <w:szCs w:val="24"/>
              </w:rPr>
              <w:t>- Чтение отрывков из произведения М. Ю. Лермонтова «Бородино»; и рассказов С. П. Алексеева о героях Отечественной войны 1812 г.</w:t>
            </w:r>
          </w:p>
          <w:p w:rsidR="00DE0A44" w:rsidRPr="00276046" w:rsidRDefault="00DE0A44" w:rsidP="00DE0A44">
            <w:pPr>
              <w:widowControl w:val="0"/>
              <w:autoSpaceDE w:val="0"/>
              <w:autoSpaceDN w:val="0"/>
              <w:spacing w:after="0" w:line="240" w:lineRule="auto"/>
              <w:rPr>
                <w:rFonts w:ascii="Times New Roman" w:eastAsia="Times New Roman" w:hAnsi="Times New Roman" w:cs="Times New Roman"/>
                <w:color w:val="000000"/>
                <w:sz w:val="24"/>
                <w:szCs w:val="24"/>
              </w:rPr>
            </w:pPr>
            <w:r w:rsidRPr="00DE0A44">
              <w:rPr>
                <w:rFonts w:ascii="Times New Roman" w:eastAsia="Times New Roman" w:hAnsi="Times New Roman" w:cs="Times New Roman"/>
                <w:color w:val="000000"/>
                <w:sz w:val="24"/>
                <w:szCs w:val="24"/>
              </w:rPr>
              <w:t>- Рассматривание иллюстраций о войне; портретов героев Отечественной войны 1812г.</w:t>
            </w:r>
          </w:p>
        </w:tc>
        <w:tc>
          <w:tcPr>
            <w:tcW w:w="1400" w:type="pct"/>
            <w:shd w:val="clear" w:color="auto" w:fill="auto"/>
          </w:tcPr>
          <w:p w:rsidR="00DE0A44" w:rsidRPr="00276046" w:rsidRDefault="00DE0A44"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DE0A44">
              <w:rPr>
                <w:rFonts w:ascii="Times New Roman" w:eastAsia="Times New Roman" w:hAnsi="Times New Roman" w:cs="Times New Roman"/>
                <w:color w:val="000000"/>
                <w:sz w:val="24"/>
                <w:szCs w:val="24"/>
              </w:rPr>
              <w:t>Социальное, познавательное</w:t>
            </w:r>
          </w:p>
        </w:tc>
        <w:tc>
          <w:tcPr>
            <w:tcW w:w="782" w:type="pct"/>
            <w:gridSpan w:val="2"/>
            <w:shd w:val="clear" w:color="auto" w:fill="auto"/>
          </w:tcPr>
          <w:p w:rsidR="00DE0A44" w:rsidRPr="00276046" w:rsidRDefault="00DE0A44"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Воспитатели</w:t>
            </w:r>
          </w:p>
        </w:tc>
      </w:tr>
      <w:tr w:rsidR="00C4701F" w:rsidRPr="00276046" w:rsidTr="000644C6">
        <w:tc>
          <w:tcPr>
            <w:tcW w:w="831" w:type="pct"/>
            <w:shd w:val="clear" w:color="auto" w:fill="auto"/>
          </w:tcPr>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bCs/>
                <w:sz w:val="24"/>
                <w:szCs w:val="24"/>
              </w:rPr>
            </w:pPr>
            <w:r w:rsidRPr="00276046">
              <w:rPr>
                <w:rFonts w:ascii="Times New Roman" w:eastAsia="Times New Roman" w:hAnsi="Times New Roman" w:cs="Times New Roman"/>
                <w:bCs/>
                <w:sz w:val="24"/>
                <w:szCs w:val="24"/>
              </w:rPr>
              <w:t>27 сентября</w:t>
            </w:r>
          </w:p>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bCs/>
                <w:sz w:val="24"/>
                <w:szCs w:val="24"/>
              </w:rPr>
            </w:pPr>
            <w:r w:rsidRPr="00276046">
              <w:rPr>
                <w:rFonts w:ascii="Times New Roman" w:eastAsia="Times New Roman" w:hAnsi="Times New Roman" w:cs="Times New Roman"/>
                <w:bCs/>
                <w:sz w:val="24"/>
                <w:szCs w:val="24"/>
              </w:rPr>
              <w:t>День дошкольного работника</w:t>
            </w:r>
          </w:p>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p>
        </w:tc>
        <w:tc>
          <w:tcPr>
            <w:tcW w:w="792" w:type="pct"/>
            <w:gridSpan w:val="4"/>
            <w:shd w:val="clear" w:color="auto" w:fill="auto"/>
          </w:tcPr>
          <w:p w:rsidR="001E70B2" w:rsidRPr="00276046" w:rsidRDefault="001E70B2" w:rsidP="001E70B2">
            <w:pPr>
              <w:widowControl w:val="0"/>
              <w:autoSpaceDE w:val="0"/>
              <w:autoSpaceDN w:val="0"/>
              <w:spacing w:after="0" w:line="240" w:lineRule="auto"/>
              <w:rPr>
                <w:rFonts w:ascii="Times New Roman" w:eastAsia="Times New Roman" w:hAnsi="Times New Roman" w:cs="Times New Roman"/>
                <w:color w:val="000000"/>
                <w:sz w:val="24"/>
                <w:szCs w:val="24"/>
              </w:rPr>
            </w:pPr>
          </w:p>
        </w:tc>
        <w:tc>
          <w:tcPr>
            <w:tcW w:w="1195" w:type="pct"/>
            <w:gridSpan w:val="2"/>
            <w:shd w:val="clear" w:color="auto" w:fill="auto"/>
          </w:tcPr>
          <w:p w:rsidR="001E70B2" w:rsidRPr="00276046" w:rsidRDefault="001E70B2" w:rsidP="001E70B2">
            <w:pPr>
              <w:widowControl w:val="0"/>
              <w:autoSpaceDE w:val="0"/>
              <w:autoSpaceDN w:val="0"/>
              <w:spacing w:after="0" w:line="240" w:lineRule="auto"/>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 xml:space="preserve">Праздничное мероприятие, посвящённое  Дню дошкольного </w:t>
            </w:r>
            <w:r w:rsidRPr="00276046">
              <w:rPr>
                <w:rFonts w:ascii="Times New Roman" w:eastAsia="Times New Roman" w:hAnsi="Times New Roman" w:cs="Times New Roman"/>
                <w:sz w:val="24"/>
                <w:szCs w:val="24"/>
              </w:rPr>
              <w:lastRenderedPageBreak/>
              <w:t>работника</w:t>
            </w:r>
          </w:p>
          <w:p w:rsidR="001E70B2" w:rsidRPr="00276046" w:rsidRDefault="001E70B2" w:rsidP="001E70B2">
            <w:pPr>
              <w:widowControl w:val="0"/>
              <w:autoSpaceDE w:val="0"/>
              <w:autoSpaceDN w:val="0"/>
              <w:spacing w:after="0" w:line="240" w:lineRule="auto"/>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 xml:space="preserve">Изготовление подарков любимому воспитателю </w:t>
            </w:r>
          </w:p>
        </w:tc>
        <w:tc>
          <w:tcPr>
            <w:tcW w:w="1400" w:type="pct"/>
            <w:shd w:val="clear" w:color="auto" w:fill="auto"/>
          </w:tcPr>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lastRenderedPageBreak/>
              <w:t>Социальное, трудовое,/ Человек, семья, дружба, сотрудничество, труд</w:t>
            </w:r>
          </w:p>
        </w:tc>
        <w:tc>
          <w:tcPr>
            <w:tcW w:w="782" w:type="pct"/>
            <w:gridSpan w:val="2"/>
            <w:shd w:val="clear" w:color="auto" w:fill="auto"/>
          </w:tcPr>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Воспитатели</w:t>
            </w:r>
          </w:p>
        </w:tc>
      </w:tr>
      <w:tr w:rsidR="001E70B2" w:rsidRPr="00276046" w:rsidTr="00C4701F">
        <w:tc>
          <w:tcPr>
            <w:tcW w:w="5000" w:type="pct"/>
            <w:gridSpan w:val="10"/>
            <w:shd w:val="clear" w:color="auto" w:fill="auto"/>
          </w:tcPr>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lastRenderedPageBreak/>
              <w:t>ОКТЯБРЬ</w:t>
            </w:r>
          </w:p>
        </w:tc>
      </w:tr>
      <w:tr w:rsidR="00C4701F" w:rsidRPr="00276046" w:rsidTr="000644C6">
        <w:tc>
          <w:tcPr>
            <w:tcW w:w="831" w:type="pct"/>
            <w:shd w:val="clear" w:color="auto" w:fill="auto"/>
          </w:tcPr>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1 октября Международный день пожилых людей</w:t>
            </w:r>
          </w:p>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p>
        </w:tc>
        <w:tc>
          <w:tcPr>
            <w:tcW w:w="792" w:type="pct"/>
            <w:gridSpan w:val="4"/>
            <w:shd w:val="clear" w:color="auto" w:fill="auto"/>
          </w:tcPr>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Подарок бабушке и дедушке</w:t>
            </w:r>
          </w:p>
        </w:tc>
        <w:tc>
          <w:tcPr>
            <w:tcW w:w="1195" w:type="pct"/>
            <w:gridSpan w:val="2"/>
            <w:shd w:val="clear" w:color="auto" w:fill="auto"/>
          </w:tcPr>
          <w:p w:rsidR="001E70B2" w:rsidRPr="00276046" w:rsidRDefault="00DE0A44" w:rsidP="001E70B2">
            <w:pPr>
              <w:widowControl w:val="0"/>
              <w:autoSpaceDE w:val="0"/>
              <w:autoSpaceDN w:val="0"/>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Тематический досуг. </w:t>
            </w:r>
            <w:r w:rsidR="001E70B2" w:rsidRPr="00276046">
              <w:rPr>
                <w:rFonts w:ascii="Times New Roman" w:eastAsia="Times New Roman" w:hAnsi="Times New Roman" w:cs="Times New Roman"/>
                <w:color w:val="000000"/>
                <w:sz w:val="24"/>
                <w:szCs w:val="24"/>
              </w:rPr>
              <w:t>Выставка рисунков «Мои любимые бабушка и дедушка»</w:t>
            </w:r>
            <w:r>
              <w:rPr>
                <w:rFonts w:ascii="Times New Roman" w:eastAsia="Times New Roman" w:hAnsi="Times New Roman" w:cs="Times New Roman"/>
                <w:color w:val="000000"/>
                <w:sz w:val="24"/>
                <w:szCs w:val="24"/>
              </w:rPr>
              <w:t>. Беседа «Бабушки и дедушки лучшие друзья»</w:t>
            </w:r>
          </w:p>
        </w:tc>
        <w:tc>
          <w:tcPr>
            <w:tcW w:w="1400" w:type="pct"/>
            <w:shd w:val="clear" w:color="auto" w:fill="auto"/>
          </w:tcPr>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Социальное, трудовое,/ Человек, семья, дружба, сотрудничество, труд</w:t>
            </w:r>
          </w:p>
        </w:tc>
        <w:tc>
          <w:tcPr>
            <w:tcW w:w="782" w:type="pct"/>
            <w:gridSpan w:val="2"/>
            <w:shd w:val="clear" w:color="auto" w:fill="auto"/>
          </w:tcPr>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Воспитатели</w:t>
            </w:r>
          </w:p>
        </w:tc>
      </w:tr>
      <w:tr w:rsidR="00C4701F" w:rsidRPr="00276046" w:rsidTr="000644C6">
        <w:tc>
          <w:tcPr>
            <w:tcW w:w="831" w:type="pct"/>
            <w:shd w:val="clear" w:color="auto" w:fill="auto"/>
          </w:tcPr>
          <w:p w:rsidR="00DE0A44" w:rsidRPr="00276046" w:rsidRDefault="00DE0A44" w:rsidP="001E70B2">
            <w:pPr>
              <w:widowControl w:val="0"/>
              <w:autoSpaceDE w:val="0"/>
              <w:autoSpaceDN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октября - </w:t>
            </w:r>
            <w:r w:rsidRPr="00DE0A44">
              <w:rPr>
                <w:rFonts w:ascii="Times New Roman" w:eastAsia="Times New Roman" w:hAnsi="Times New Roman" w:cs="Times New Roman"/>
                <w:sz w:val="24"/>
                <w:szCs w:val="24"/>
              </w:rPr>
              <w:t>Международный день музыки</w:t>
            </w:r>
          </w:p>
        </w:tc>
        <w:tc>
          <w:tcPr>
            <w:tcW w:w="792" w:type="pct"/>
            <w:gridSpan w:val="4"/>
            <w:shd w:val="clear" w:color="auto" w:fill="auto"/>
          </w:tcPr>
          <w:p w:rsidR="00DE0A44" w:rsidRPr="00DE0A44" w:rsidRDefault="00DE0A44">
            <w:pPr>
              <w:rPr>
                <w:rFonts w:ascii="Times New Roman" w:hAnsi="Times New Roman" w:cs="Times New Roman"/>
                <w:sz w:val="24"/>
              </w:rPr>
            </w:pPr>
            <w:r w:rsidRPr="00DE0A44">
              <w:rPr>
                <w:rFonts w:ascii="Times New Roman" w:hAnsi="Times New Roman" w:cs="Times New Roman"/>
                <w:sz w:val="24"/>
              </w:rPr>
              <w:t xml:space="preserve">Тематический досуг. </w:t>
            </w:r>
          </w:p>
        </w:tc>
        <w:tc>
          <w:tcPr>
            <w:tcW w:w="1195" w:type="pct"/>
            <w:gridSpan w:val="2"/>
            <w:shd w:val="clear" w:color="auto" w:fill="auto"/>
          </w:tcPr>
          <w:p w:rsidR="00DE0A44" w:rsidRPr="00DE0A44" w:rsidRDefault="00DE0A44">
            <w:pPr>
              <w:rPr>
                <w:rFonts w:ascii="Times New Roman" w:hAnsi="Times New Roman" w:cs="Times New Roman"/>
                <w:sz w:val="24"/>
              </w:rPr>
            </w:pPr>
            <w:r w:rsidRPr="00DE0A44">
              <w:rPr>
                <w:rFonts w:ascii="Times New Roman" w:hAnsi="Times New Roman" w:cs="Times New Roman"/>
                <w:sz w:val="24"/>
              </w:rPr>
              <w:t xml:space="preserve">Тематический досуг. </w:t>
            </w:r>
          </w:p>
        </w:tc>
        <w:tc>
          <w:tcPr>
            <w:tcW w:w="1400" w:type="pct"/>
            <w:shd w:val="clear" w:color="auto" w:fill="auto"/>
          </w:tcPr>
          <w:p w:rsidR="00DE0A44" w:rsidRPr="00276046" w:rsidRDefault="00DE0A44"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DE0A44">
              <w:rPr>
                <w:rFonts w:ascii="Times New Roman" w:eastAsia="Times New Roman" w:hAnsi="Times New Roman" w:cs="Times New Roman"/>
                <w:color w:val="000000"/>
                <w:sz w:val="24"/>
                <w:szCs w:val="24"/>
              </w:rPr>
              <w:t>Социальное, познавательное</w:t>
            </w:r>
          </w:p>
        </w:tc>
        <w:tc>
          <w:tcPr>
            <w:tcW w:w="782" w:type="pct"/>
            <w:gridSpan w:val="2"/>
            <w:shd w:val="clear" w:color="auto" w:fill="auto"/>
          </w:tcPr>
          <w:p w:rsidR="00DE0A44" w:rsidRPr="00276046" w:rsidRDefault="00DE0A44"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Музыкальные руководители</w:t>
            </w:r>
          </w:p>
        </w:tc>
      </w:tr>
      <w:tr w:rsidR="00C4701F" w:rsidRPr="00276046" w:rsidTr="000644C6">
        <w:tc>
          <w:tcPr>
            <w:tcW w:w="831" w:type="pct"/>
            <w:shd w:val="clear" w:color="auto" w:fill="auto"/>
          </w:tcPr>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16 октября Всемирный день хлеба</w:t>
            </w:r>
            <w:r w:rsidR="00782F26">
              <w:rPr>
                <w:rFonts w:ascii="Times New Roman" w:eastAsia="Times New Roman" w:hAnsi="Times New Roman" w:cs="Times New Roman"/>
                <w:sz w:val="24"/>
                <w:szCs w:val="24"/>
              </w:rPr>
              <w:t>.</w:t>
            </w:r>
          </w:p>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День отца в России</w:t>
            </w:r>
          </w:p>
        </w:tc>
        <w:tc>
          <w:tcPr>
            <w:tcW w:w="792" w:type="pct"/>
            <w:gridSpan w:val="4"/>
            <w:shd w:val="clear" w:color="auto" w:fill="auto"/>
          </w:tcPr>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Игра-занятие «Береги хлеб»</w:t>
            </w:r>
          </w:p>
        </w:tc>
        <w:tc>
          <w:tcPr>
            <w:tcW w:w="1195" w:type="pct"/>
            <w:gridSpan w:val="2"/>
            <w:shd w:val="clear" w:color="auto" w:fill="auto"/>
          </w:tcPr>
          <w:p w:rsidR="001E70B2" w:rsidRPr="00276046" w:rsidRDefault="001E70B2" w:rsidP="001E70B2">
            <w:pPr>
              <w:widowControl w:val="0"/>
              <w:autoSpaceDE w:val="0"/>
              <w:autoSpaceDN w:val="0"/>
              <w:snapToGrid w:val="0"/>
              <w:spacing w:after="0" w:line="240" w:lineRule="auto"/>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Выставка детских рисунков  «Хлеб – всему голова»</w:t>
            </w:r>
          </w:p>
          <w:p w:rsidR="001E70B2" w:rsidRPr="00276046" w:rsidRDefault="001E70B2" w:rsidP="001E70B2">
            <w:pPr>
              <w:widowControl w:val="0"/>
              <w:autoSpaceDE w:val="0"/>
              <w:autoSpaceDN w:val="0"/>
              <w:snapToGrid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Знакомство с пословицами и поговорками о хлебе.</w:t>
            </w:r>
          </w:p>
          <w:p w:rsidR="001E70B2" w:rsidRDefault="001E70B2" w:rsidP="001E70B2">
            <w:pPr>
              <w:widowControl w:val="0"/>
              <w:autoSpaceDE w:val="0"/>
              <w:autoSpaceDN w:val="0"/>
              <w:snapToGrid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Вечер-досуг «Папа может..»</w:t>
            </w:r>
          </w:p>
          <w:p w:rsidR="00782F26" w:rsidRPr="00276046" w:rsidRDefault="00782F26" w:rsidP="001E70B2">
            <w:pPr>
              <w:widowControl w:val="0"/>
              <w:autoSpaceDE w:val="0"/>
              <w:autoSpaceDN w:val="0"/>
              <w:snapToGrid w:val="0"/>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Изготовление подарков для пап.</w:t>
            </w:r>
          </w:p>
        </w:tc>
        <w:tc>
          <w:tcPr>
            <w:tcW w:w="1400" w:type="pct"/>
            <w:shd w:val="clear" w:color="auto" w:fill="auto"/>
          </w:tcPr>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Социальное, познавательное, трудовое/ Человек, семья, дружба, сотрудничество, труд</w:t>
            </w:r>
          </w:p>
        </w:tc>
        <w:tc>
          <w:tcPr>
            <w:tcW w:w="782" w:type="pct"/>
            <w:gridSpan w:val="2"/>
            <w:shd w:val="clear" w:color="auto" w:fill="auto"/>
          </w:tcPr>
          <w:p w:rsidR="001E70B2" w:rsidRPr="00276046" w:rsidRDefault="001E70B2"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Воспитатели</w:t>
            </w:r>
          </w:p>
        </w:tc>
      </w:tr>
      <w:tr w:rsidR="00C4701F" w:rsidRPr="00276046" w:rsidTr="000644C6">
        <w:tc>
          <w:tcPr>
            <w:tcW w:w="831" w:type="pct"/>
            <w:shd w:val="clear" w:color="auto" w:fill="auto"/>
          </w:tcPr>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24-30 октября- </w:t>
            </w:r>
            <w:r w:rsidRPr="001114D7">
              <w:rPr>
                <w:rFonts w:ascii="Times New Roman" w:eastAsia="Times New Roman" w:hAnsi="Times New Roman" w:cs="Times New Roman"/>
                <w:sz w:val="24"/>
                <w:szCs w:val="24"/>
              </w:rPr>
              <w:t>Осень в гости к нам пришла»</w:t>
            </w:r>
          </w:p>
        </w:tc>
        <w:tc>
          <w:tcPr>
            <w:tcW w:w="792" w:type="pct"/>
            <w:gridSpan w:val="4"/>
            <w:shd w:val="clear" w:color="auto" w:fill="auto"/>
          </w:tcPr>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Развлечение для детей</w:t>
            </w:r>
          </w:p>
        </w:tc>
        <w:tc>
          <w:tcPr>
            <w:tcW w:w="1195" w:type="pct"/>
            <w:gridSpan w:val="2"/>
            <w:shd w:val="clear" w:color="auto" w:fill="auto"/>
          </w:tcPr>
          <w:p w:rsidR="001114D7" w:rsidRPr="00276046" w:rsidRDefault="001114D7" w:rsidP="001E70B2">
            <w:pPr>
              <w:widowControl w:val="0"/>
              <w:autoSpaceDE w:val="0"/>
              <w:autoSpaceDN w:val="0"/>
              <w:snapToGri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Развлечение для детей</w:t>
            </w:r>
          </w:p>
        </w:tc>
        <w:tc>
          <w:tcPr>
            <w:tcW w:w="1400" w:type="pct"/>
            <w:shd w:val="clear" w:color="auto" w:fill="auto"/>
          </w:tcPr>
          <w:p w:rsidR="001114D7" w:rsidRPr="00276046" w:rsidRDefault="001114D7" w:rsidP="006633B0">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Социальное/ Человек, семья, дружба, сотрудничество</w:t>
            </w:r>
          </w:p>
        </w:tc>
        <w:tc>
          <w:tcPr>
            <w:tcW w:w="782" w:type="pct"/>
            <w:gridSpan w:val="2"/>
            <w:shd w:val="clear" w:color="auto" w:fill="auto"/>
          </w:tcPr>
          <w:p w:rsidR="001114D7" w:rsidRPr="00276046" w:rsidRDefault="001114D7" w:rsidP="006633B0">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Calibri" w:hAnsi="Times New Roman" w:cs="Times New Roman"/>
                <w:sz w:val="24"/>
                <w:szCs w:val="24"/>
              </w:rPr>
              <w:t>Музыкальный руководитель</w:t>
            </w:r>
          </w:p>
        </w:tc>
      </w:tr>
      <w:tr w:rsidR="00C4701F" w:rsidRPr="00276046" w:rsidTr="000644C6">
        <w:tc>
          <w:tcPr>
            <w:tcW w:w="831" w:type="pct"/>
            <w:shd w:val="clear" w:color="auto" w:fill="auto"/>
          </w:tcPr>
          <w:p w:rsidR="001114D7" w:rsidRPr="00276046" w:rsidRDefault="001114D7" w:rsidP="00782F26">
            <w:pPr>
              <w:widowControl w:val="0"/>
              <w:autoSpaceDE w:val="0"/>
              <w:autoSpaceDN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26,27 октября- </w:t>
            </w:r>
            <w:r w:rsidRPr="00782F26">
              <w:rPr>
                <w:rFonts w:ascii="Times New Roman" w:eastAsia="Times New Roman" w:hAnsi="Times New Roman" w:cs="Times New Roman"/>
                <w:sz w:val="24"/>
                <w:szCs w:val="24"/>
              </w:rPr>
              <w:t xml:space="preserve">Разговор о правильном питании </w:t>
            </w:r>
          </w:p>
        </w:tc>
        <w:tc>
          <w:tcPr>
            <w:tcW w:w="792" w:type="pct"/>
            <w:gridSpan w:val="4"/>
            <w:shd w:val="clear" w:color="auto" w:fill="auto"/>
          </w:tcPr>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p>
        </w:tc>
        <w:tc>
          <w:tcPr>
            <w:tcW w:w="1195" w:type="pct"/>
            <w:gridSpan w:val="2"/>
            <w:shd w:val="clear" w:color="auto" w:fill="auto"/>
          </w:tcPr>
          <w:p w:rsidR="001114D7" w:rsidRPr="00276046" w:rsidRDefault="001114D7" w:rsidP="00782F26">
            <w:pPr>
              <w:widowControl w:val="0"/>
              <w:autoSpaceDE w:val="0"/>
              <w:autoSpaceDN w:val="0"/>
              <w:snapToGrid w:val="0"/>
              <w:spacing w:after="0" w:line="240" w:lineRule="auto"/>
              <w:rPr>
                <w:rFonts w:ascii="Times New Roman" w:eastAsia="Times New Roman" w:hAnsi="Times New Roman" w:cs="Times New Roman"/>
                <w:sz w:val="24"/>
                <w:szCs w:val="24"/>
              </w:rPr>
            </w:pPr>
            <w:r w:rsidRPr="00782F26">
              <w:rPr>
                <w:rFonts w:ascii="Times New Roman" w:eastAsia="Times New Roman" w:hAnsi="Times New Roman" w:cs="Times New Roman"/>
                <w:sz w:val="24"/>
                <w:szCs w:val="24"/>
              </w:rPr>
              <w:t>Беседа « Какие продукты полезны и необходимы человеку».</w:t>
            </w:r>
            <w:r>
              <w:t xml:space="preserve"> </w:t>
            </w:r>
            <w:r w:rsidRPr="00782F26">
              <w:rPr>
                <w:rFonts w:ascii="Times New Roman" w:eastAsia="Times New Roman" w:hAnsi="Times New Roman" w:cs="Times New Roman"/>
                <w:sz w:val="24"/>
                <w:szCs w:val="24"/>
              </w:rPr>
              <w:t>Игры, конкурсы, викторины..</w:t>
            </w:r>
          </w:p>
        </w:tc>
        <w:tc>
          <w:tcPr>
            <w:tcW w:w="1400" w:type="pct"/>
            <w:shd w:val="clear" w:color="auto" w:fill="auto"/>
          </w:tcPr>
          <w:p w:rsidR="001114D7" w:rsidRPr="00276046" w:rsidRDefault="001114D7" w:rsidP="006633B0">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Социальное, познавательное, трудовое/ Человек, семья, дружба, сотрудничество, труд</w:t>
            </w:r>
          </w:p>
        </w:tc>
        <w:tc>
          <w:tcPr>
            <w:tcW w:w="782" w:type="pct"/>
            <w:gridSpan w:val="2"/>
            <w:shd w:val="clear" w:color="auto" w:fill="auto"/>
          </w:tcPr>
          <w:p w:rsidR="001114D7" w:rsidRPr="00276046" w:rsidRDefault="001114D7" w:rsidP="006633B0">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Воспитатели</w:t>
            </w:r>
          </w:p>
        </w:tc>
      </w:tr>
      <w:tr w:rsidR="000644C6" w:rsidRPr="00276046" w:rsidTr="000644C6">
        <w:tc>
          <w:tcPr>
            <w:tcW w:w="831" w:type="pct"/>
            <w:shd w:val="clear" w:color="auto" w:fill="auto"/>
          </w:tcPr>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782F26">
              <w:rPr>
                <w:rFonts w:ascii="Times New Roman" w:eastAsia="Times New Roman" w:hAnsi="Times New Roman" w:cs="Times New Roman"/>
                <w:sz w:val="24"/>
                <w:szCs w:val="24"/>
              </w:rPr>
              <w:t>28 октября Международный день анимации</w:t>
            </w:r>
          </w:p>
        </w:tc>
        <w:tc>
          <w:tcPr>
            <w:tcW w:w="792" w:type="pct"/>
            <w:gridSpan w:val="4"/>
            <w:shd w:val="clear" w:color="auto" w:fill="auto"/>
          </w:tcPr>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782F26">
              <w:rPr>
                <w:rFonts w:ascii="Times New Roman" w:eastAsia="Times New Roman" w:hAnsi="Times New Roman" w:cs="Times New Roman"/>
                <w:color w:val="000000"/>
                <w:sz w:val="24"/>
                <w:szCs w:val="24"/>
              </w:rPr>
              <w:t>просмотр мультфильмов, чтение, слушание песен из мультфильмов.</w:t>
            </w:r>
          </w:p>
        </w:tc>
        <w:tc>
          <w:tcPr>
            <w:tcW w:w="1195" w:type="pct"/>
            <w:gridSpan w:val="2"/>
            <w:shd w:val="clear" w:color="auto" w:fill="auto"/>
          </w:tcPr>
          <w:p w:rsidR="001114D7" w:rsidRDefault="001114D7" w:rsidP="001E70B2">
            <w:pPr>
              <w:widowControl w:val="0"/>
              <w:autoSpaceDE w:val="0"/>
              <w:autoSpaceDN w:val="0"/>
              <w:snapToGrid w:val="0"/>
              <w:spacing w:after="0" w:line="240" w:lineRule="auto"/>
              <w:rPr>
                <w:rFonts w:ascii="Times New Roman" w:eastAsia="Times New Roman" w:hAnsi="Times New Roman" w:cs="Times New Roman"/>
                <w:sz w:val="24"/>
                <w:szCs w:val="24"/>
              </w:rPr>
            </w:pPr>
            <w:r w:rsidRPr="00782F26">
              <w:rPr>
                <w:rFonts w:ascii="Times New Roman" w:eastAsia="Times New Roman" w:hAnsi="Times New Roman" w:cs="Times New Roman"/>
                <w:sz w:val="24"/>
                <w:szCs w:val="24"/>
              </w:rPr>
              <w:t>просмотр мультфильмов, чтение, слушание песен из мультфильмов.</w:t>
            </w:r>
          </w:p>
          <w:p w:rsidR="001114D7" w:rsidRPr="00276046" w:rsidRDefault="001114D7" w:rsidP="001E70B2">
            <w:pPr>
              <w:widowControl w:val="0"/>
              <w:autoSpaceDE w:val="0"/>
              <w:autoSpaceDN w:val="0"/>
              <w:snapToGri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Изготовление поделок из бросового материалов.</w:t>
            </w:r>
          </w:p>
        </w:tc>
        <w:tc>
          <w:tcPr>
            <w:tcW w:w="1400" w:type="pct"/>
            <w:shd w:val="clear" w:color="auto" w:fill="auto"/>
          </w:tcPr>
          <w:p w:rsidR="001114D7" w:rsidRPr="00276046" w:rsidRDefault="001114D7" w:rsidP="006633B0">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Социальное, познавательное, трудовое/ Человек, семья, дружба, сотрудничество, труд</w:t>
            </w:r>
          </w:p>
        </w:tc>
        <w:tc>
          <w:tcPr>
            <w:tcW w:w="782" w:type="pct"/>
            <w:gridSpan w:val="2"/>
            <w:shd w:val="clear" w:color="auto" w:fill="auto"/>
          </w:tcPr>
          <w:p w:rsidR="001114D7" w:rsidRPr="00276046" w:rsidRDefault="001114D7" w:rsidP="006633B0">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Воспитатели</w:t>
            </w:r>
          </w:p>
        </w:tc>
      </w:tr>
      <w:tr w:rsidR="001114D7" w:rsidRPr="00276046" w:rsidTr="00C4701F">
        <w:tc>
          <w:tcPr>
            <w:tcW w:w="5000" w:type="pct"/>
            <w:gridSpan w:val="10"/>
            <w:shd w:val="clear" w:color="auto" w:fill="auto"/>
          </w:tcPr>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НОЯБРЬ</w:t>
            </w:r>
          </w:p>
        </w:tc>
      </w:tr>
      <w:tr w:rsidR="00C4701F" w:rsidRPr="00276046" w:rsidTr="000644C6">
        <w:tc>
          <w:tcPr>
            <w:tcW w:w="831" w:type="pct"/>
            <w:shd w:val="clear" w:color="auto" w:fill="auto"/>
          </w:tcPr>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sz w:val="24"/>
                <w:szCs w:val="24"/>
              </w:rPr>
              <w:lastRenderedPageBreak/>
              <w:t>4 ноября  День народного единства</w:t>
            </w:r>
          </w:p>
        </w:tc>
        <w:tc>
          <w:tcPr>
            <w:tcW w:w="792" w:type="pct"/>
            <w:gridSpan w:val="4"/>
            <w:shd w:val="clear" w:color="auto" w:fill="auto"/>
          </w:tcPr>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Спортивные праздники</w:t>
            </w:r>
          </w:p>
        </w:tc>
        <w:tc>
          <w:tcPr>
            <w:tcW w:w="1195" w:type="pct"/>
            <w:gridSpan w:val="2"/>
            <w:shd w:val="clear" w:color="auto" w:fill="auto"/>
          </w:tcPr>
          <w:p w:rsidR="001114D7" w:rsidRPr="00276046" w:rsidRDefault="001114D7" w:rsidP="001E70B2">
            <w:pPr>
              <w:widowControl w:val="0"/>
              <w:autoSpaceDE w:val="0"/>
              <w:autoSpaceDN w:val="0"/>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Спортивные праздники</w:t>
            </w:r>
          </w:p>
        </w:tc>
        <w:tc>
          <w:tcPr>
            <w:tcW w:w="1400" w:type="pct"/>
            <w:shd w:val="clear" w:color="auto" w:fill="auto"/>
          </w:tcPr>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Патриотическое/</w:t>
            </w:r>
          </w:p>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Родина</w:t>
            </w:r>
            <w:r>
              <w:rPr>
                <w:rFonts w:ascii="Times New Roman" w:eastAsia="Times New Roman" w:hAnsi="Times New Roman" w:cs="Times New Roman"/>
                <w:color w:val="000000"/>
                <w:sz w:val="24"/>
                <w:szCs w:val="24"/>
              </w:rPr>
              <w:t>/</w:t>
            </w:r>
            <w:r>
              <w:t xml:space="preserve"> </w:t>
            </w:r>
            <w:r w:rsidRPr="001114D7">
              <w:rPr>
                <w:rFonts w:ascii="Times New Roman" w:eastAsia="Times New Roman" w:hAnsi="Times New Roman" w:cs="Times New Roman"/>
                <w:color w:val="000000"/>
                <w:sz w:val="24"/>
                <w:szCs w:val="24"/>
              </w:rPr>
              <w:t>Физическое и оздоровительное</w:t>
            </w:r>
          </w:p>
        </w:tc>
        <w:tc>
          <w:tcPr>
            <w:tcW w:w="782" w:type="pct"/>
            <w:gridSpan w:val="2"/>
            <w:shd w:val="clear" w:color="auto" w:fill="auto"/>
          </w:tcPr>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Calibri" w:hAnsi="Times New Roman" w:cs="Times New Roman"/>
                <w:sz w:val="24"/>
                <w:szCs w:val="24"/>
              </w:rPr>
              <w:t>Музыкальный руководитель</w:t>
            </w:r>
          </w:p>
        </w:tc>
      </w:tr>
      <w:tr w:rsidR="00C4701F" w:rsidRPr="00276046" w:rsidTr="000644C6">
        <w:tc>
          <w:tcPr>
            <w:tcW w:w="831" w:type="pct"/>
            <w:shd w:val="clear" w:color="auto" w:fill="auto"/>
          </w:tcPr>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3 ноября- </w:t>
            </w:r>
            <w:r w:rsidRPr="001114D7">
              <w:rPr>
                <w:rFonts w:ascii="Times New Roman" w:eastAsia="Times New Roman" w:hAnsi="Times New Roman" w:cs="Times New Roman"/>
                <w:sz w:val="24"/>
                <w:szCs w:val="24"/>
              </w:rPr>
              <w:t xml:space="preserve">День рождения С.Я.Маршака </w:t>
            </w:r>
          </w:p>
        </w:tc>
        <w:tc>
          <w:tcPr>
            <w:tcW w:w="792" w:type="pct"/>
            <w:gridSpan w:val="4"/>
            <w:shd w:val="clear" w:color="auto" w:fill="auto"/>
          </w:tcPr>
          <w:p w:rsidR="001114D7" w:rsidRPr="001114D7" w:rsidRDefault="001114D7" w:rsidP="001114D7">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1114D7">
              <w:rPr>
                <w:rFonts w:ascii="Times New Roman" w:eastAsia="Times New Roman" w:hAnsi="Times New Roman" w:cs="Times New Roman"/>
                <w:color w:val="000000"/>
                <w:sz w:val="24"/>
                <w:szCs w:val="24"/>
              </w:rPr>
              <w:t>Чтение произведений С. Я. Маршака («Багаж, «Сказка о глупом мышонке», «Где обедал воробей?», «Вот какой рассеянный», «Круглый год», «Детки в клетке», «Мяч», «Веселый счет», «кошкин дом»);</w:t>
            </w:r>
          </w:p>
          <w:p w:rsidR="001114D7" w:rsidRPr="001114D7" w:rsidRDefault="001114D7" w:rsidP="001114D7">
            <w:pPr>
              <w:widowControl w:val="0"/>
              <w:autoSpaceDE w:val="0"/>
              <w:autoSpaceDN w:val="0"/>
              <w:spacing w:after="0" w:line="240" w:lineRule="auto"/>
              <w:rPr>
                <w:rFonts w:ascii="Times New Roman" w:eastAsia="Times New Roman" w:hAnsi="Times New Roman" w:cs="Times New Roman"/>
                <w:color w:val="000000"/>
                <w:sz w:val="24"/>
                <w:szCs w:val="24"/>
              </w:rPr>
            </w:pPr>
          </w:p>
          <w:p w:rsidR="001114D7" w:rsidRPr="00276046" w:rsidRDefault="001114D7" w:rsidP="001114D7">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1114D7">
              <w:rPr>
                <w:rFonts w:ascii="Times New Roman" w:eastAsia="Times New Roman" w:hAnsi="Times New Roman" w:cs="Times New Roman"/>
                <w:color w:val="000000"/>
                <w:sz w:val="24"/>
                <w:szCs w:val="24"/>
              </w:rPr>
              <w:t>Просмотр мультфильмов «Кошкин дом», «Вот какой рассеянный», «Двенадцать м</w:t>
            </w:r>
            <w:r>
              <w:rPr>
                <w:rFonts w:ascii="Times New Roman" w:eastAsia="Times New Roman" w:hAnsi="Times New Roman" w:cs="Times New Roman"/>
                <w:color w:val="000000"/>
                <w:sz w:val="24"/>
                <w:szCs w:val="24"/>
              </w:rPr>
              <w:t>есяцев»; «Где обедал воробей?».</w:t>
            </w:r>
          </w:p>
        </w:tc>
        <w:tc>
          <w:tcPr>
            <w:tcW w:w="1195" w:type="pct"/>
            <w:gridSpan w:val="2"/>
            <w:shd w:val="clear" w:color="auto" w:fill="auto"/>
          </w:tcPr>
          <w:p w:rsidR="001114D7" w:rsidRPr="001114D7" w:rsidRDefault="001114D7" w:rsidP="001114D7">
            <w:pPr>
              <w:widowControl w:val="0"/>
              <w:autoSpaceDE w:val="0"/>
              <w:autoSpaceDN w:val="0"/>
              <w:spacing w:after="0" w:line="240" w:lineRule="auto"/>
              <w:rPr>
                <w:rFonts w:ascii="Times New Roman" w:eastAsia="Times New Roman" w:hAnsi="Times New Roman" w:cs="Times New Roman"/>
                <w:color w:val="000000"/>
                <w:sz w:val="24"/>
                <w:szCs w:val="24"/>
              </w:rPr>
            </w:pPr>
            <w:r w:rsidRPr="001114D7">
              <w:rPr>
                <w:rFonts w:ascii="Times New Roman" w:eastAsia="Times New Roman" w:hAnsi="Times New Roman" w:cs="Times New Roman"/>
                <w:color w:val="000000"/>
                <w:sz w:val="24"/>
                <w:szCs w:val="24"/>
              </w:rPr>
              <w:t>Чтение произведений С. Я. Маршака («Багаж, «Сказка о глупом мышонке», «Где обедал воробей?», «Вот какой рассеянный», «Круглый год», «Детки в клетке», «Мяч», «Веселый счет», «кошкин дом»);</w:t>
            </w:r>
          </w:p>
          <w:p w:rsidR="001114D7" w:rsidRPr="001114D7" w:rsidRDefault="001114D7" w:rsidP="001114D7">
            <w:pPr>
              <w:widowControl w:val="0"/>
              <w:autoSpaceDE w:val="0"/>
              <w:autoSpaceDN w:val="0"/>
              <w:spacing w:after="0" w:line="240" w:lineRule="auto"/>
              <w:rPr>
                <w:rFonts w:ascii="Times New Roman" w:eastAsia="Times New Roman" w:hAnsi="Times New Roman" w:cs="Times New Roman"/>
                <w:color w:val="000000"/>
                <w:sz w:val="24"/>
                <w:szCs w:val="24"/>
              </w:rPr>
            </w:pPr>
            <w:r w:rsidRPr="001114D7">
              <w:rPr>
                <w:rFonts w:ascii="Times New Roman" w:eastAsia="Times New Roman" w:hAnsi="Times New Roman" w:cs="Times New Roman"/>
                <w:color w:val="000000"/>
                <w:sz w:val="24"/>
                <w:szCs w:val="24"/>
              </w:rPr>
              <w:t>Заучивание пальчиковой гимнастики «Где обедал воробей?»</w:t>
            </w:r>
          </w:p>
          <w:p w:rsidR="001114D7" w:rsidRPr="001114D7" w:rsidRDefault="001114D7" w:rsidP="001114D7">
            <w:pPr>
              <w:widowControl w:val="0"/>
              <w:autoSpaceDE w:val="0"/>
              <w:autoSpaceDN w:val="0"/>
              <w:spacing w:after="0" w:line="240" w:lineRule="auto"/>
              <w:rPr>
                <w:rFonts w:ascii="Times New Roman" w:eastAsia="Times New Roman" w:hAnsi="Times New Roman" w:cs="Times New Roman"/>
                <w:color w:val="000000"/>
                <w:sz w:val="24"/>
                <w:szCs w:val="24"/>
              </w:rPr>
            </w:pPr>
            <w:r w:rsidRPr="001114D7">
              <w:rPr>
                <w:rFonts w:ascii="Times New Roman" w:eastAsia="Times New Roman" w:hAnsi="Times New Roman" w:cs="Times New Roman"/>
                <w:color w:val="000000"/>
                <w:sz w:val="24"/>
                <w:szCs w:val="24"/>
              </w:rPr>
              <w:t>Речевые игры: «Подскажи словечко», «Подбери рифму», «Загадай загадку»; «Звуковая чехарда», «Скажи наоборот», «Узнай сказку», «Загадай загадку».</w:t>
            </w:r>
          </w:p>
          <w:p w:rsidR="001114D7" w:rsidRPr="001114D7" w:rsidRDefault="001114D7" w:rsidP="001114D7">
            <w:pPr>
              <w:widowControl w:val="0"/>
              <w:autoSpaceDE w:val="0"/>
              <w:autoSpaceDN w:val="0"/>
              <w:spacing w:after="0" w:line="240" w:lineRule="auto"/>
              <w:rPr>
                <w:rFonts w:ascii="Times New Roman" w:eastAsia="Times New Roman" w:hAnsi="Times New Roman" w:cs="Times New Roman"/>
                <w:color w:val="000000"/>
                <w:sz w:val="24"/>
                <w:szCs w:val="24"/>
              </w:rPr>
            </w:pPr>
          </w:p>
          <w:p w:rsidR="001114D7" w:rsidRPr="001114D7" w:rsidRDefault="001114D7" w:rsidP="001114D7">
            <w:pPr>
              <w:widowControl w:val="0"/>
              <w:autoSpaceDE w:val="0"/>
              <w:autoSpaceDN w:val="0"/>
              <w:spacing w:after="0" w:line="240" w:lineRule="auto"/>
              <w:rPr>
                <w:rFonts w:ascii="Times New Roman" w:eastAsia="Times New Roman" w:hAnsi="Times New Roman" w:cs="Times New Roman"/>
                <w:color w:val="000000"/>
                <w:sz w:val="24"/>
                <w:szCs w:val="24"/>
              </w:rPr>
            </w:pPr>
            <w:r w:rsidRPr="001114D7">
              <w:rPr>
                <w:rFonts w:ascii="Times New Roman" w:eastAsia="Times New Roman" w:hAnsi="Times New Roman" w:cs="Times New Roman"/>
                <w:color w:val="000000"/>
                <w:sz w:val="24"/>
                <w:szCs w:val="24"/>
              </w:rPr>
              <w:t>Просмотр мультфильмов «Кошкин дом», «Вот какой рассеянный», «Двенадцать месяцев»; «Где обедал воробей?».</w:t>
            </w:r>
          </w:p>
          <w:p w:rsidR="001114D7" w:rsidRPr="001114D7" w:rsidRDefault="001114D7" w:rsidP="001114D7">
            <w:pPr>
              <w:widowControl w:val="0"/>
              <w:autoSpaceDE w:val="0"/>
              <w:autoSpaceDN w:val="0"/>
              <w:spacing w:after="0" w:line="240" w:lineRule="auto"/>
              <w:rPr>
                <w:rFonts w:ascii="Times New Roman" w:eastAsia="Times New Roman" w:hAnsi="Times New Roman" w:cs="Times New Roman"/>
                <w:color w:val="000000"/>
                <w:sz w:val="24"/>
                <w:szCs w:val="24"/>
              </w:rPr>
            </w:pPr>
            <w:r w:rsidRPr="001114D7">
              <w:rPr>
                <w:rFonts w:ascii="Times New Roman" w:eastAsia="Times New Roman" w:hAnsi="Times New Roman" w:cs="Times New Roman"/>
                <w:color w:val="000000"/>
                <w:sz w:val="24"/>
                <w:szCs w:val="24"/>
              </w:rPr>
              <w:t>Пересказ «Сказки о глупом мышонке»; «Сказки об умном мышонке»;</w:t>
            </w:r>
          </w:p>
          <w:p w:rsidR="001114D7" w:rsidRPr="00276046" w:rsidRDefault="001114D7" w:rsidP="001114D7">
            <w:pPr>
              <w:widowControl w:val="0"/>
              <w:autoSpaceDE w:val="0"/>
              <w:autoSpaceDN w:val="0"/>
              <w:spacing w:after="0" w:line="240" w:lineRule="auto"/>
              <w:rPr>
                <w:rFonts w:ascii="Times New Roman" w:eastAsia="Times New Roman" w:hAnsi="Times New Roman" w:cs="Times New Roman"/>
                <w:color w:val="000000"/>
                <w:sz w:val="24"/>
                <w:szCs w:val="24"/>
              </w:rPr>
            </w:pPr>
            <w:r w:rsidRPr="001114D7">
              <w:rPr>
                <w:rFonts w:ascii="Times New Roman" w:eastAsia="Times New Roman" w:hAnsi="Times New Roman" w:cs="Times New Roman"/>
                <w:color w:val="000000"/>
                <w:sz w:val="24"/>
                <w:szCs w:val="24"/>
              </w:rPr>
              <w:t>Картинки-загадки «Что ты видишь?»;</w:t>
            </w:r>
          </w:p>
        </w:tc>
        <w:tc>
          <w:tcPr>
            <w:tcW w:w="1400" w:type="pct"/>
            <w:shd w:val="clear" w:color="auto" w:fill="auto"/>
          </w:tcPr>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Социальное/ Человек, семья, дружба, сотрудничество</w:t>
            </w:r>
          </w:p>
        </w:tc>
        <w:tc>
          <w:tcPr>
            <w:tcW w:w="782" w:type="pct"/>
            <w:gridSpan w:val="2"/>
            <w:shd w:val="clear" w:color="auto" w:fill="auto"/>
          </w:tcPr>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Педагог-психолог</w:t>
            </w:r>
          </w:p>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color w:val="000000"/>
                <w:sz w:val="24"/>
                <w:szCs w:val="24"/>
              </w:rPr>
              <w:t>Воспитатели</w:t>
            </w:r>
          </w:p>
        </w:tc>
      </w:tr>
      <w:tr w:rsidR="00C4701F" w:rsidRPr="00276046" w:rsidTr="000644C6">
        <w:tc>
          <w:tcPr>
            <w:tcW w:w="831" w:type="pct"/>
            <w:shd w:val="clear" w:color="auto" w:fill="auto"/>
          </w:tcPr>
          <w:p w:rsidR="001114D7" w:rsidRPr="00276046" w:rsidRDefault="001114D7" w:rsidP="001E70B2">
            <w:pPr>
              <w:widowControl w:val="0"/>
              <w:autoSpaceDE w:val="0"/>
              <w:autoSpaceDN w:val="0"/>
              <w:spacing w:after="0" w:line="240" w:lineRule="auto"/>
              <w:jc w:val="center"/>
              <w:rPr>
                <w:rFonts w:ascii="Times New Roman" w:eastAsia="Calibri" w:hAnsi="Times New Roman" w:cs="Times New Roman"/>
                <w:sz w:val="24"/>
                <w:szCs w:val="24"/>
              </w:rPr>
            </w:pPr>
            <w:r w:rsidRPr="00276046">
              <w:rPr>
                <w:rFonts w:ascii="Times New Roman" w:eastAsia="Calibri" w:hAnsi="Times New Roman" w:cs="Times New Roman"/>
                <w:sz w:val="24"/>
                <w:szCs w:val="24"/>
              </w:rPr>
              <w:t>27 ноября</w:t>
            </w:r>
          </w:p>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Calibri" w:hAnsi="Times New Roman" w:cs="Times New Roman"/>
                <w:sz w:val="24"/>
                <w:szCs w:val="24"/>
              </w:rPr>
              <w:t>День матери</w:t>
            </w:r>
          </w:p>
        </w:tc>
        <w:tc>
          <w:tcPr>
            <w:tcW w:w="792" w:type="pct"/>
            <w:gridSpan w:val="4"/>
            <w:shd w:val="clear" w:color="auto" w:fill="auto"/>
          </w:tcPr>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Выставка рисунков «Моя любимая мамочка»</w:t>
            </w:r>
          </w:p>
        </w:tc>
        <w:tc>
          <w:tcPr>
            <w:tcW w:w="1195" w:type="pct"/>
            <w:gridSpan w:val="2"/>
            <w:shd w:val="clear" w:color="auto" w:fill="auto"/>
          </w:tcPr>
          <w:p w:rsidR="001114D7" w:rsidRPr="00276046" w:rsidRDefault="001114D7"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Праздничные мероприятия для мам</w:t>
            </w:r>
          </w:p>
        </w:tc>
        <w:tc>
          <w:tcPr>
            <w:tcW w:w="1400" w:type="pct"/>
            <w:shd w:val="clear" w:color="auto" w:fill="auto"/>
          </w:tcPr>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Социальное/ Человек, семья, дружба, сотрудничество</w:t>
            </w:r>
          </w:p>
        </w:tc>
        <w:tc>
          <w:tcPr>
            <w:tcW w:w="782" w:type="pct"/>
            <w:gridSpan w:val="2"/>
            <w:shd w:val="clear" w:color="auto" w:fill="auto"/>
          </w:tcPr>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color w:val="000000"/>
                <w:sz w:val="24"/>
                <w:szCs w:val="24"/>
              </w:rPr>
              <w:t>Воспитатели</w:t>
            </w:r>
          </w:p>
        </w:tc>
      </w:tr>
      <w:tr w:rsidR="00C4701F" w:rsidRPr="00276046" w:rsidTr="000644C6">
        <w:tc>
          <w:tcPr>
            <w:tcW w:w="831" w:type="pct"/>
            <w:shd w:val="clear" w:color="auto" w:fill="auto"/>
          </w:tcPr>
          <w:p w:rsidR="001114D7" w:rsidRPr="00276046" w:rsidRDefault="001114D7" w:rsidP="001E70B2">
            <w:pPr>
              <w:widowControl w:val="0"/>
              <w:autoSpaceDE w:val="0"/>
              <w:autoSpaceDN w:val="0"/>
              <w:spacing w:after="0" w:line="240" w:lineRule="auto"/>
              <w:jc w:val="center"/>
              <w:rPr>
                <w:rFonts w:ascii="Times New Roman" w:eastAsia="Calibri" w:hAnsi="Times New Roman" w:cs="Times New Roman"/>
                <w:sz w:val="24"/>
                <w:szCs w:val="24"/>
              </w:rPr>
            </w:pPr>
            <w:r w:rsidRPr="00276046">
              <w:rPr>
                <w:rFonts w:ascii="Times New Roman" w:eastAsia="Calibri" w:hAnsi="Times New Roman" w:cs="Times New Roman"/>
                <w:sz w:val="24"/>
                <w:szCs w:val="24"/>
              </w:rPr>
              <w:lastRenderedPageBreak/>
              <w:t>27 ноября</w:t>
            </w:r>
          </w:p>
          <w:p w:rsidR="001114D7" w:rsidRPr="00276046" w:rsidRDefault="001114D7" w:rsidP="001E70B2">
            <w:pPr>
              <w:widowControl w:val="0"/>
              <w:autoSpaceDE w:val="0"/>
              <w:autoSpaceDN w:val="0"/>
              <w:spacing w:after="0" w:line="240" w:lineRule="auto"/>
              <w:jc w:val="center"/>
              <w:rPr>
                <w:rFonts w:ascii="Times New Roman" w:eastAsia="Calibri" w:hAnsi="Times New Roman" w:cs="Times New Roman"/>
                <w:sz w:val="24"/>
                <w:szCs w:val="24"/>
              </w:rPr>
            </w:pPr>
            <w:r w:rsidRPr="00276046">
              <w:rPr>
                <w:rFonts w:ascii="Times New Roman" w:eastAsia="Calibri" w:hAnsi="Times New Roman" w:cs="Times New Roman"/>
                <w:sz w:val="24"/>
                <w:szCs w:val="24"/>
              </w:rPr>
              <w:t>День Государственного герба Российской Федерации</w:t>
            </w:r>
          </w:p>
        </w:tc>
        <w:tc>
          <w:tcPr>
            <w:tcW w:w="792" w:type="pct"/>
            <w:gridSpan w:val="4"/>
            <w:shd w:val="clear" w:color="auto" w:fill="auto"/>
          </w:tcPr>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p>
        </w:tc>
        <w:tc>
          <w:tcPr>
            <w:tcW w:w="1195" w:type="pct"/>
            <w:gridSpan w:val="2"/>
            <w:shd w:val="clear" w:color="auto" w:fill="auto"/>
          </w:tcPr>
          <w:p w:rsidR="001114D7" w:rsidRPr="00276046" w:rsidRDefault="001114D7"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 xml:space="preserve">Выставка поделок «Государственный герб Российской Федерации» </w:t>
            </w:r>
          </w:p>
        </w:tc>
        <w:tc>
          <w:tcPr>
            <w:tcW w:w="1400" w:type="pct"/>
            <w:shd w:val="clear" w:color="auto" w:fill="auto"/>
          </w:tcPr>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Патриотическое/</w:t>
            </w:r>
          </w:p>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Родина</w:t>
            </w:r>
          </w:p>
        </w:tc>
        <w:tc>
          <w:tcPr>
            <w:tcW w:w="782" w:type="pct"/>
            <w:gridSpan w:val="2"/>
            <w:shd w:val="clear" w:color="auto" w:fill="auto"/>
          </w:tcPr>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Воспитатели</w:t>
            </w:r>
          </w:p>
        </w:tc>
      </w:tr>
      <w:tr w:rsidR="001114D7" w:rsidRPr="00276046" w:rsidTr="00C4701F">
        <w:tc>
          <w:tcPr>
            <w:tcW w:w="5000" w:type="pct"/>
            <w:gridSpan w:val="10"/>
            <w:shd w:val="clear" w:color="auto" w:fill="auto"/>
          </w:tcPr>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ДЕКАБРЬ</w:t>
            </w:r>
          </w:p>
        </w:tc>
      </w:tr>
      <w:tr w:rsidR="00C4701F" w:rsidRPr="00276046" w:rsidTr="000644C6">
        <w:trPr>
          <w:trHeight w:val="1299"/>
        </w:trPr>
        <w:tc>
          <w:tcPr>
            <w:tcW w:w="831" w:type="pct"/>
            <w:shd w:val="clear" w:color="auto" w:fill="auto"/>
          </w:tcPr>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3 декабря Международный день инвалидов</w:t>
            </w:r>
          </w:p>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 xml:space="preserve">3 декабря </w:t>
            </w:r>
          </w:p>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День неизвестного солдата</w:t>
            </w:r>
          </w:p>
        </w:tc>
        <w:tc>
          <w:tcPr>
            <w:tcW w:w="792" w:type="pct"/>
            <w:gridSpan w:val="4"/>
            <w:shd w:val="clear" w:color="auto" w:fill="auto"/>
          </w:tcPr>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Просмотр и обсуждение мультфильма «Цветик–семицветик»</w:t>
            </w:r>
          </w:p>
        </w:tc>
        <w:tc>
          <w:tcPr>
            <w:tcW w:w="1195" w:type="pct"/>
            <w:gridSpan w:val="2"/>
            <w:shd w:val="clear" w:color="auto" w:fill="auto"/>
          </w:tcPr>
          <w:p w:rsidR="001114D7" w:rsidRPr="00276046" w:rsidRDefault="001114D7"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Беседы «Люди так не делятся...», «Если добрый ты...»  Выставки детских работ «Пусть всегда будет солнце», «От сердца к сердцу»</w:t>
            </w:r>
          </w:p>
        </w:tc>
        <w:tc>
          <w:tcPr>
            <w:tcW w:w="1400" w:type="pct"/>
            <w:shd w:val="clear" w:color="auto" w:fill="auto"/>
          </w:tcPr>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Социальное/ Человек, семья, дружба, сотрудничество</w:t>
            </w:r>
          </w:p>
        </w:tc>
        <w:tc>
          <w:tcPr>
            <w:tcW w:w="782" w:type="pct"/>
            <w:gridSpan w:val="2"/>
            <w:shd w:val="clear" w:color="auto" w:fill="auto"/>
          </w:tcPr>
          <w:p w:rsidR="001114D7" w:rsidRPr="00276046" w:rsidRDefault="001114D7"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color w:val="000000"/>
                <w:sz w:val="24"/>
                <w:szCs w:val="24"/>
              </w:rPr>
              <w:t>Воспитатели</w:t>
            </w:r>
          </w:p>
        </w:tc>
      </w:tr>
      <w:tr w:rsidR="00C4701F" w:rsidRPr="00276046" w:rsidTr="000644C6">
        <w:trPr>
          <w:trHeight w:val="1299"/>
        </w:trPr>
        <w:tc>
          <w:tcPr>
            <w:tcW w:w="831" w:type="pct"/>
            <w:shd w:val="clear" w:color="auto" w:fill="auto"/>
          </w:tcPr>
          <w:p w:rsidR="00F8570B" w:rsidRPr="00276046" w:rsidRDefault="00F8570B" w:rsidP="00F8570B">
            <w:pPr>
              <w:widowControl w:val="0"/>
              <w:autoSpaceDE w:val="0"/>
              <w:autoSpaceDN w:val="0"/>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8 декабря- </w:t>
            </w:r>
            <w:r w:rsidRPr="00F8570B">
              <w:rPr>
                <w:rFonts w:ascii="Times New Roman" w:eastAsia="Times New Roman" w:hAnsi="Times New Roman" w:cs="Times New Roman"/>
                <w:color w:val="000000"/>
                <w:sz w:val="24"/>
                <w:szCs w:val="24"/>
              </w:rPr>
              <w:t xml:space="preserve">Международный день художника </w:t>
            </w:r>
          </w:p>
        </w:tc>
        <w:tc>
          <w:tcPr>
            <w:tcW w:w="792" w:type="pct"/>
            <w:gridSpan w:val="4"/>
            <w:shd w:val="clear" w:color="auto" w:fill="auto"/>
          </w:tcPr>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Просмотр и обсуждение мультфильма</w:t>
            </w:r>
            <w:r>
              <w:rPr>
                <w:rFonts w:ascii="Times New Roman" w:eastAsia="Times New Roman" w:hAnsi="Times New Roman" w:cs="Times New Roman"/>
                <w:color w:val="000000"/>
                <w:sz w:val="24"/>
                <w:szCs w:val="24"/>
              </w:rPr>
              <w:t xml:space="preserve"> «Сказка про чужие краски»</w:t>
            </w:r>
          </w:p>
        </w:tc>
        <w:tc>
          <w:tcPr>
            <w:tcW w:w="1195" w:type="pct"/>
            <w:gridSpan w:val="2"/>
            <w:shd w:val="clear" w:color="auto" w:fill="auto"/>
          </w:tcPr>
          <w:p w:rsidR="00F8570B" w:rsidRDefault="00F8570B"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F8570B">
              <w:rPr>
                <w:rFonts w:ascii="Times New Roman" w:eastAsia="Times New Roman" w:hAnsi="Times New Roman" w:cs="Times New Roman"/>
                <w:color w:val="000000"/>
                <w:sz w:val="24"/>
                <w:szCs w:val="24"/>
              </w:rPr>
              <w:t>Беседы о профессии «Художник»</w:t>
            </w:r>
            <w:r>
              <w:t xml:space="preserve"> </w:t>
            </w:r>
            <w:r w:rsidRPr="00F8570B">
              <w:rPr>
                <w:rFonts w:ascii="Times New Roman" w:eastAsia="Times New Roman" w:hAnsi="Times New Roman" w:cs="Times New Roman"/>
                <w:color w:val="000000"/>
                <w:sz w:val="24"/>
                <w:szCs w:val="24"/>
              </w:rPr>
              <w:t>Дидактическая игра «Художник и его помощники»</w:t>
            </w:r>
          </w:p>
          <w:p w:rsidR="00F8570B" w:rsidRPr="00276046" w:rsidRDefault="00F8570B"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F8570B">
              <w:rPr>
                <w:rFonts w:ascii="Times New Roman" w:eastAsia="Times New Roman" w:hAnsi="Times New Roman" w:cs="Times New Roman"/>
                <w:color w:val="000000"/>
                <w:sz w:val="24"/>
                <w:szCs w:val="24"/>
              </w:rPr>
              <w:t>Игра — экспериментирование «Смешивание красок»</w:t>
            </w:r>
            <w:r>
              <w:rPr>
                <w:rFonts w:ascii="Times New Roman" w:eastAsia="Times New Roman" w:hAnsi="Times New Roman" w:cs="Times New Roman"/>
                <w:color w:val="000000"/>
                <w:sz w:val="24"/>
                <w:szCs w:val="24"/>
              </w:rPr>
              <w:t xml:space="preserve">. </w:t>
            </w:r>
            <w:r>
              <w:t xml:space="preserve"> </w:t>
            </w:r>
            <w:r w:rsidRPr="00F8570B">
              <w:rPr>
                <w:rFonts w:ascii="Times New Roman" w:eastAsia="Times New Roman" w:hAnsi="Times New Roman" w:cs="Times New Roman"/>
                <w:color w:val="000000"/>
                <w:sz w:val="24"/>
                <w:szCs w:val="24"/>
              </w:rPr>
              <w:t>Просмотр и обсуждение мультфильма «Сказка про чужие краски»</w:t>
            </w:r>
          </w:p>
        </w:tc>
        <w:tc>
          <w:tcPr>
            <w:tcW w:w="1400" w:type="pct"/>
            <w:shd w:val="clear" w:color="auto" w:fill="auto"/>
          </w:tcPr>
          <w:p w:rsidR="00F8570B" w:rsidRPr="00276046" w:rsidRDefault="00F8570B" w:rsidP="006633B0">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Социальное/ Человек, семья, дружба, сотрудничество</w:t>
            </w:r>
          </w:p>
        </w:tc>
        <w:tc>
          <w:tcPr>
            <w:tcW w:w="782" w:type="pct"/>
            <w:gridSpan w:val="2"/>
            <w:shd w:val="clear" w:color="auto" w:fill="auto"/>
          </w:tcPr>
          <w:p w:rsidR="00F8570B" w:rsidRPr="00276046" w:rsidRDefault="00F8570B" w:rsidP="006633B0">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color w:val="000000"/>
                <w:sz w:val="24"/>
                <w:szCs w:val="24"/>
              </w:rPr>
              <w:t>Воспитатели</w:t>
            </w:r>
          </w:p>
        </w:tc>
      </w:tr>
      <w:tr w:rsidR="00C4701F" w:rsidRPr="00276046" w:rsidTr="000644C6">
        <w:trPr>
          <w:trHeight w:val="1299"/>
        </w:trPr>
        <w:tc>
          <w:tcPr>
            <w:tcW w:w="831" w:type="pct"/>
            <w:shd w:val="clear" w:color="auto" w:fill="auto"/>
          </w:tcPr>
          <w:p w:rsidR="00F8570B" w:rsidRDefault="00F8570B" w:rsidP="00F8570B">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F8570B">
              <w:rPr>
                <w:rFonts w:ascii="Times New Roman" w:eastAsia="Times New Roman" w:hAnsi="Times New Roman" w:cs="Times New Roman"/>
                <w:color w:val="000000"/>
                <w:sz w:val="24"/>
                <w:szCs w:val="24"/>
              </w:rPr>
              <w:t>9 декабря</w:t>
            </w:r>
            <w:r>
              <w:rPr>
                <w:rFonts w:ascii="Times New Roman" w:eastAsia="Times New Roman" w:hAnsi="Times New Roman" w:cs="Times New Roman"/>
                <w:color w:val="000000"/>
                <w:sz w:val="24"/>
                <w:szCs w:val="24"/>
              </w:rPr>
              <w:t xml:space="preserve">- </w:t>
            </w:r>
            <w:r w:rsidRPr="00F8570B">
              <w:rPr>
                <w:rFonts w:ascii="Times New Roman" w:eastAsia="Times New Roman" w:hAnsi="Times New Roman" w:cs="Times New Roman"/>
                <w:color w:val="000000"/>
                <w:sz w:val="24"/>
                <w:szCs w:val="24"/>
              </w:rPr>
              <w:t xml:space="preserve">День героев Отечества </w:t>
            </w:r>
          </w:p>
        </w:tc>
        <w:tc>
          <w:tcPr>
            <w:tcW w:w="792" w:type="pct"/>
            <w:gridSpan w:val="4"/>
            <w:shd w:val="clear" w:color="auto" w:fill="auto"/>
          </w:tcPr>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p>
        </w:tc>
        <w:tc>
          <w:tcPr>
            <w:tcW w:w="1195" w:type="pct"/>
            <w:gridSpan w:val="2"/>
            <w:shd w:val="clear" w:color="auto" w:fill="auto"/>
          </w:tcPr>
          <w:p w:rsidR="00F8570B" w:rsidRPr="00F8570B" w:rsidRDefault="00F8570B"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F8570B">
              <w:rPr>
                <w:rFonts w:ascii="Times New Roman" w:eastAsia="Times New Roman" w:hAnsi="Times New Roman" w:cs="Times New Roman"/>
                <w:color w:val="000000"/>
                <w:sz w:val="24"/>
                <w:szCs w:val="24"/>
              </w:rPr>
              <w:t>Тематические беседы</w:t>
            </w:r>
          </w:p>
        </w:tc>
        <w:tc>
          <w:tcPr>
            <w:tcW w:w="1400" w:type="pct"/>
            <w:shd w:val="clear" w:color="auto" w:fill="auto"/>
          </w:tcPr>
          <w:p w:rsidR="00F8570B" w:rsidRPr="00276046" w:rsidRDefault="00F8570B" w:rsidP="006633B0">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Патриотическое/</w:t>
            </w:r>
          </w:p>
          <w:p w:rsidR="00F8570B" w:rsidRPr="00276046" w:rsidRDefault="00F8570B" w:rsidP="006633B0">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Родина</w:t>
            </w:r>
          </w:p>
        </w:tc>
        <w:tc>
          <w:tcPr>
            <w:tcW w:w="782" w:type="pct"/>
            <w:gridSpan w:val="2"/>
            <w:shd w:val="clear" w:color="auto" w:fill="auto"/>
          </w:tcPr>
          <w:p w:rsidR="00F8570B" w:rsidRPr="00276046" w:rsidRDefault="00F8570B" w:rsidP="006633B0">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Педагог-психолог</w:t>
            </w:r>
          </w:p>
          <w:p w:rsidR="00F8570B" w:rsidRPr="00276046" w:rsidRDefault="00F8570B" w:rsidP="006633B0">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Воспитатели</w:t>
            </w:r>
          </w:p>
        </w:tc>
      </w:tr>
      <w:tr w:rsidR="00C4701F" w:rsidRPr="00276046" w:rsidTr="000644C6">
        <w:trPr>
          <w:trHeight w:val="1299"/>
        </w:trPr>
        <w:tc>
          <w:tcPr>
            <w:tcW w:w="831" w:type="pct"/>
            <w:shd w:val="clear" w:color="auto" w:fill="auto"/>
          </w:tcPr>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 xml:space="preserve">12 декабря. День Конституции Российской Федерации </w:t>
            </w:r>
          </w:p>
        </w:tc>
        <w:tc>
          <w:tcPr>
            <w:tcW w:w="792" w:type="pct"/>
            <w:gridSpan w:val="4"/>
            <w:shd w:val="clear" w:color="auto" w:fill="auto"/>
          </w:tcPr>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Коллаж детский работ «Моя горд Зеленодольск»</w:t>
            </w:r>
          </w:p>
        </w:tc>
        <w:tc>
          <w:tcPr>
            <w:tcW w:w="1195" w:type="pct"/>
            <w:gridSpan w:val="2"/>
            <w:shd w:val="clear" w:color="auto" w:fill="auto"/>
          </w:tcPr>
          <w:p w:rsidR="00F8570B" w:rsidRPr="00276046" w:rsidRDefault="00F8570B" w:rsidP="001E70B2">
            <w:pPr>
              <w:widowControl w:val="0"/>
              <w:autoSpaceDE w:val="0"/>
              <w:autoSpaceDN w:val="0"/>
              <w:spacing w:after="0" w:line="240" w:lineRule="auto"/>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 xml:space="preserve">- Тематические беседы об основном законе России, государственных символах  </w:t>
            </w:r>
          </w:p>
          <w:p w:rsidR="00F8570B" w:rsidRPr="00276046" w:rsidRDefault="00F8570B" w:rsidP="001E70B2">
            <w:pPr>
              <w:widowControl w:val="0"/>
              <w:autoSpaceDE w:val="0"/>
              <w:autoSpaceDN w:val="0"/>
              <w:spacing w:after="0" w:line="240" w:lineRule="auto"/>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 xml:space="preserve">- Проекты «Главная книга страны», «Мы граждане России» </w:t>
            </w:r>
          </w:p>
          <w:p w:rsidR="00F8570B" w:rsidRPr="00276046" w:rsidRDefault="00F8570B"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sz w:val="24"/>
                <w:szCs w:val="24"/>
              </w:rPr>
              <w:t>-  Творческий коллаж в группах «Моя Россия» (недельный проект)</w:t>
            </w:r>
          </w:p>
        </w:tc>
        <w:tc>
          <w:tcPr>
            <w:tcW w:w="1400" w:type="pct"/>
            <w:shd w:val="clear" w:color="auto" w:fill="auto"/>
          </w:tcPr>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Патриотическое/</w:t>
            </w:r>
          </w:p>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Родина</w:t>
            </w:r>
          </w:p>
        </w:tc>
        <w:tc>
          <w:tcPr>
            <w:tcW w:w="782" w:type="pct"/>
            <w:gridSpan w:val="2"/>
            <w:shd w:val="clear" w:color="auto" w:fill="auto"/>
          </w:tcPr>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Педагог-психолог</w:t>
            </w:r>
          </w:p>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Воспитатели</w:t>
            </w:r>
          </w:p>
        </w:tc>
      </w:tr>
      <w:tr w:rsidR="00C4701F" w:rsidRPr="00276046" w:rsidTr="000644C6">
        <w:tc>
          <w:tcPr>
            <w:tcW w:w="831" w:type="pct"/>
            <w:shd w:val="clear" w:color="auto" w:fill="auto"/>
          </w:tcPr>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31 декабря</w:t>
            </w:r>
          </w:p>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Новый год</w:t>
            </w:r>
          </w:p>
        </w:tc>
        <w:tc>
          <w:tcPr>
            <w:tcW w:w="792" w:type="pct"/>
            <w:gridSpan w:val="4"/>
            <w:shd w:val="clear" w:color="auto" w:fill="auto"/>
          </w:tcPr>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Calibri" w:hAnsi="Times New Roman" w:cs="Times New Roman"/>
                <w:sz w:val="24"/>
                <w:szCs w:val="24"/>
              </w:rPr>
              <w:t>Новогодние праздники</w:t>
            </w:r>
          </w:p>
        </w:tc>
        <w:tc>
          <w:tcPr>
            <w:tcW w:w="1195" w:type="pct"/>
            <w:gridSpan w:val="2"/>
            <w:shd w:val="clear" w:color="auto" w:fill="auto"/>
          </w:tcPr>
          <w:p w:rsidR="00F8570B" w:rsidRPr="00276046" w:rsidRDefault="00F8570B"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Calibri" w:hAnsi="Times New Roman" w:cs="Times New Roman"/>
                <w:sz w:val="24"/>
                <w:szCs w:val="24"/>
              </w:rPr>
              <w:t>Новогодние праздники</w:t>
            </w:r>
          </w:p>
        </w:tc>
        <w:tc>
          <w:tcPr>
            <w:tcW w:w="1400" w:type="pct"/>
            <w:shd w:val="clear" w:color="auto" w:fill="auto"/>
          </w:tcPr>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Социальное/ Человек, семья, дружба, сотрудничество</w:t>
            </w:r>
          </w:p>
        </w:tc>
        <w:tc>
          <w:tcPr>
            <w:tcW w:w="782" w:type="pct"/>
            <w:gridSpan w:val="2"/>
            <w:shd w:val="clear" w:color="auto" w:fill="auto"/>
          </w:tcPr>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Calibri" w:hAnsi="Times New Roman" w:cs="Times New Roman"/>
                <w:sz w:val="24"/>
                <w:szCs w:val="24"/>
              </w:rPr>
              <w:t>Музыкальный руководитель</w:t>
            </w:r>
          </w:p>
        </w:tc>
      </w:tr>
      <w:tr w:rsidR="00F8570B" w:rsidRPr="00276046" w:rsidTr="00C4701F">
        <w:tc>
          <w:tcPr>
            <w:tcW w:w="5000" w:type="pct"/>
            <w:gridSpan w:val="10"/>
            <w:shd w:val="clear" w:color="auto" w:fill="auto"/>
          </w:tcPr>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lastRenderedPageBreak/>
              <w:t>ЯНВАРЬ</w:t>
            </w:r>
          </w:p>
        </w:tc>
      </w:tr>
      <w:tr w:rsidR="00C4701F" w:rsidRPr="00276046" w:rsidTr="000644C6">
        <w:tc>
          <w:tcPr>
            <w:tcW w:w="831" w:type="pct"/>
            <w:shd w:val="clear" w:color="auto" w:fill="auto"/>
          </w:tcPr>
          <w:p w:rsidR="00F8570B" w:rsidRPr="00276046" w:rsidRDefault="00F8570B" w:rsidP="001E70B2">
            <w:pPr>
              <w:widowControl w:val="0"/>
              <w:autoSpaceDE w:val="0"/>
              <w:autoSpaceDN w:val="0"/>
              <w:spacing w:after="0" w:line="240" w:lineRule="auto"/>
              <w:jc w:val="center"/>
              <w:rPr>
                <w:rFonts w:ascii="Times New Roman" w:eastAsia="Calibri" w:hAnsi="Times New Roman" w:cs="Times New Roman"/>
                <w:sz w:val="24"/>
                <w:szCs w:val="24"/>
              </w:rPr>
            </w:pPr>
            <w:r w:rsidRPr="00F8570B">
              <w:rPr>
                <w:rFonts w:ascii="Times New Roman" w:eastAsia="Calibri" w:hAnsi="Times New Roman" w:cs="Times New Roman"/>
                <w:sz w:val="24"/>
                <w:szCs w:val="24"/>
              </w:rPr>
              <w:t>Прощание с Ёлкой</w:t>
            </w:r>
          </w:p>
        </w:tc>
        <w:tc>
          <w:tcPr>
            <w:tcW w:w="792" w:type="pct"/>
            <w:gridSpan w:val="4"/>
            <w:shd w:val="clear" w:color="auto" w:fill="auto"/>
          </w:tcPr>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Мероприятие для детей</w:t>
            </w:r>
          </w:p>
        </w:tc>
        <w:tc>
          <w:tcPr>
            <w:tcW w:w="1195" w:type="pct"/>
            <w:gridSpan w:val="2"/>
            <w:shd w:val="clear" w:color="auto" w:fill="auto"/>
          </w:tcPr>
          <w:p w:rsidR="00F8570B" w:rsidRPr="00276046" w:rsidRDefault="00F8570B" w:rsidP="001E70B2">
            <w:pPr>
              <w:widowControl w:val="0"/>
              <w:autoSpaceDE w:val="0"/>
              <w:autoSpaceDN w:val="0"/>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Мероприятие для детей</w:t>
            </w:r>
          </w:p>
        </w:tc>
        <w:tc>
          <w:tcPr>
            <w:tcW w:w="1400" w:type="pct"/>
            <w:shd w:val="clear" w:color="auto" w:fill="auto"/>
          </w:tcPr>
          <w:p w:rsidR="00F8570B" w:rsidRPr="00276046" w:rsidRDefault="00F8570B" w:rsidP="006633B0">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Социальное/ Человек, семья, дружба, сотрудничество</w:t>
            </w:r>
          </w:p>
        </w:tc>
        <w:tc>
          <w:tcPr>
            <w:tcW w:w="782" w:type="pct"/>
            <w:gridSpan w:val="2"/>
            <w:shd w:val="clear" w:color="auto" w:fill="auto"/>
          </w:tcPr>
          <w:p w:rsidR="00F8570B" w:rsidRPr="00276046" w:rsidRDefault="00F8570B" w:rsidP="006633B0">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Calibri" w:hAnsi="Times New Roman" w:cs="Times New Roman"/>
                <w:sz w:val="24"/>
                <w:szCs w:val="24"/>
              </w:rPr>
              <w:t>Музыкальный руководитель</w:t>
            </w:r>
          </w:p>
        </w:tc>
      </w:tr>
      <w:tr w:rsidR="00C4701F" w:rsidRPr="00276046" w:rsidTr="000644C6">
        <w:tc>
          <w:tcPr>
            <w:tcW w:w="831" w:type="pct"/>
            <w:shd w:val="clear" w:color="auto" w:fill="auto"/>
          </w:tcPr>
          <w:p w:rsidR="00F8570B" w:rsidRPr="00F8570B" w:rsidRDefault="00F8570B" w:rsidP="001E70B2">
            <w:pPr>
              <w:widowControl w:val="0"/>
              <w:autoSpaceDE w:val="0"/>
              <w:autoSpaceDN w:val="0"/>
              <w:spacing w:after="0" w:line="240" w:lineRule="auto"/>
              <w:jc w:val="center"/>
              <w:rPr>
                <w:rFonts w:ascii="Times New Roman" w:eastAsia="Calibri" w:hAnsi="Times New Roman" w:cs="Times New Roman"/>
                <w:sz w:val="24"/>
                <w:szCs w:val="24"/>
              </w:rPr>
            </w:pPr>
            <w:r w:rsidRPr="00F8570B">
              <w:rPr>
                <w:rFonts w:ascii="Times New Roman" w:eastAsia="Calibri" w:hAnsi="Times New Roman" w:cs="Times New Roman"/>
                <w:sz w:val="24"/>
                <w:szCs w:val="24"/>
              </w:rPr>
              <w:t>«Зимние забавы»</w:t>
            </w:r>
          </w:p>
        </w:tc>
        <w:tc>
          <w:tcPr>
            <w:tcW w:w="792" w:type="pct"/>
            <w:gridSpan w:val="4"/>
            <w:shd w:val="clear" w:color="auto" w:fill="auto"/>
          </w:tcPr>
          <w:p w:rsidR="00F8570B"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Развлечения для детей на прогулке</w:t>
            </w:r>
          </w:p>
        </w:tc>
        <w:tc>
          <w:tcPr>
            <w:tcW w:w="1195" w:type="pct"/>
            <w:gridSpan w:val="2"/>
            <w:shd w:val="clear" w:color="auto" w:fill="auto"/>
          </w:tcPr>
          <w:p w:rsidR="00F8570B" w:rsidRDefault="00F8570B"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F8570B">
              <w:rPr>
                <w:rFonts w:ascii="Times New Roman" w:eastAsia="Times New Roman" w:hAnsi="Times New Roman" w:cs="Times New Roman"/>
                <w:color w:val="000000"/>
                <w:sz w:val="24"/>
                <w:szCs w:val="24"/>
              </w:rPr>
              <w:t>Развлечения для детей на прогулке</w:t>
            </w:r>
          </w:p>
        </w:tc>
        <w:tc>
          <w:tcPr>
            <w:tcW w:w="1400" w:type="pct"/>
            <w:shd w:val="clear" w:color="auto" w:fill="auto"/>
          </w:tcPr>
          <w:p w:rsidR="00F8570B" w:rsidRPr="00276046" w:rsidRDefault="00F8570B" w:rsidP="006633B0">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F8570B">
              <w:rPr>
                <w:rFonts w:ascii="Times New Roman" w:eastAsia="Times New Roman" w:hAnsi="Times New Roman" w:cs="Times New Roman"/>
                <w:color w:val="000000"/>
                <w:sz w:val="24"/>
                <w:szCs w:val="24"/>
              </w:rPr>
              <w:t>Социальное/ Человек, семья, дружба, сотрудничество</w:t>
            </w:r>
            <w:r>
              <w:t xml:space="preserve"> </w:t>
            </w:r>
            <w:r w:rsidRPr="00F8570B">
              <w:rPr>
                <w:rFonts w:ascii="Times New Roman" w:eastAsia="Times New Roman" w:hAnsi="Times New Roman" w:cs="Times New Roman"/>
                <w:color w:val="000000"/>
                <w:sz w:val="24"/>
                <w:szCs w:val="24"/>
              </w:rPr>
              <w:t>физическое и оздоровительное</w:t>
            </w:r>
          </w:p>
        </w:tc>
        <w:tc>
          <w:tcPr>
            <w:tcW w:w="782" w:type="pct"/>
            <w:gridSpan w:val="2"/>
            <w:shd w:val="clear" w:color="auto" w:fill="auto"/>
          </w:tcPr>
          <w:p w:rsidR="00F8570B" w:rsidRPr="00F8570B" w:rsidRDefault="00F8570B" w:rsidP="00F8570B">
            <w:pPr>
              <w:widowControl w:val="0"/>
              <w:autoSpaceDE w:val="0"/>
              <w:autoSpaceDN w:val="0"/>
              <w:spacing w:after="0" w:line="240" w:lineRule="auto"/>
              <w:jc w:val="center"/>
              <w:rPr>
                <w:rFonts w:ascii="Times New Roman" w:eastAsia="Calibri" w:hAnsi="Times New Roman" w:cs="Times New Roman"/>
                <w:sz w:val="24"/>
                <w:szCs w:val="24"/>
              </w:rPr>
            </w:pPr>
            <w:r w:rsidRPr="00F8570B">
              <w:rPr>
                <w:rFonts w:ascii="Times New Roman" w:eastAsia="Calibri" w:hAnsi="Times New Roman" w:cs="Times New Roman"/>
                <w:sz w:val="24"/>
                <w:szCs w:val="24"/>
              </w:rPr>
              <w:t>Инструктор по физической культуре</w:t>
            </w:r>
          </w:p>
          <w:p w:rsidR="00F8570B" w:rsidRPr="00276046" w:rsidRDefault="00F8570B" w:rsidP="00F8570B">
            <w:pPr>
              <w:widowControl w:val="0"/>
              <w:autoSpaceDE w:val="0"/>
              <w:autoSpaceDN w:val="0"/>
              <w:spacing w:after="0" w:line="240" w:lineRule="auto"/>
              <w:jc w:val="center"/>
              <w:rPr>
                <w:rFonts w:ascii="Times New Roman" w:eastAsia="Calibri" w:hAnsi="Times New Roman" w:cs="Times New Roman"/>
                <w:sz w:val="24"/>
                <w:szCs w:val="24"/>
              </w:rPr>
            </w:pPr>
            <w:r w:rsidRPr="00F8570B">
              <w:rPr>
                <w:rFonts w:ascii="Times New Roman" w:eastAsia="Calibri" w:hAnsi="Times New Roman" w:cs="Times New Roman"/>
                <w:sz w:val="24"/>
                <w:szCs w:val="24"/>
              </w:rPr>
              <w:t>Воспитатели</w:t>
            </w:r>
          </w:p>
        </w:tc>
      </w:tr>
      <w:tr w:rsidR="00C4701F" w:rsidRPr="00276046" w:rsidTr="000644C6">
        <w:tc>
          <w:tcPr>
            <w:tcW w:w="831" w:type="pct"/>
            <w:shd w:val="clear" w:color="auto" w:fill="auto"/>
          </w:tcPr>
          <w:p w:rsidR="00F8570B" w:rsidRPr="00276046" w:rsidRDefault="00F8570B" w:rsidP="001E70B2">
            <w:pPr>
              <w:widowControl w:val="0"/>
              <w:autoSpaceDE w:val="0"/>
              <w:autoSpaceDN w:val="0"/>
              <w:spacing w:after="0" w:line="240" w:lineRule="auto"/>
              <w:jc w:val="center"/>
              <w:rPr>
                <w:rFonts w:ascii="Times New Roman" w:eastAsia="Calibri" w:hAnsi="Times New Roman" w:cs="Times New Roman"/>
                <w:sz w:val="24"/>
                <w:szCs w:val="24"/>
              </w:rPr>
            </w:pPr>
            <w:r w:rsidRPr="00276046">
              <w:rPr>
                <w:rFonts w:ascii="Times New Roman" w:eastAsia="Calibri" w:hAnsi="Times New Roman" w:cs="Times New Roman"/>
                <w:sz w:val="24"/>
                <w:szCs w:val="24"/>
              </w:rPr>
              <w:t>11 января</w:t>
            </w:r>
          </w:p>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Calibri" w:hAnsi="Times New Roman" w:cs="Times New Roman"/>
                <w:sz w:val="24"/>
                <w:szCs w:val="24"/>
              </w:rPr>
              <w:t>Международный день спасибо</w:t>
            </w:r>
          </w:p>
        </w:tc>
        <w:tc>
          <w:tcPr>
            <w:tcW w:w="792" w:type="pct"/>
            <w:gridSpan w:val="4"/>
            <w:shd w:val="clear" w:color="auto" w:fill="auto"/>
          </w:tcPr>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Игра-занятие «Добрые слова»</w:t>
            </w:r>
          </w:p>
        </w:tc>
        <w:tc>
          <w:tcPr>
            <w:tcW w:w="1195" w:type="pct"/>
            <w:gridSpan w:val="2"/>
            <w:shd w:val="clear" w:color="auto" w:fill="auto"/>
          </w:tcPr>
          <w:p w:rsidR="00F8570B" w:rsidRPr="00276046" w:rsidRDefault="00F8570B"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Акция «Спасибо тебе за ….»</w:t>
            </w:r>
          </w:p>
          <w:p w:rsidR="00F8570B" w:rsidRPr="00276046" w:rsidRDefault="00F8570B"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Создание открытки «Спасибо…»</w:t>
            </w:r>
          </w:p>
        </w:tc>
        <w:tc>
          <w:tcPr>
            <w:tcW w:w="1400" w:type="pct"/>
            <w:shd w:val="clear" w:color="auto" w:fill="auto"/>
          </w:tcPr>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Социальное, трудовое/ Человек, семья, дружба, сотрудничество</w:t>
            </w:r>
          </w:p>
        </w:tc>
        <w:tc>
          <w:tcPr>
            <w:tcW w:w="782" w:type="pct"/>
            <w:gridSpan w:val="2"/>
            <w:shd w:val="clear" w:color="auto" w:fill="auto"/>
          </w:tcPr>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Педагог-психолог</w:t>
            </w:r>
          </w:p>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color w:val="000000"/>
                <w:sz w:val="24"/>
                <w:szCs w:val="24"/>
              </w:rPr>
              <w:t>Воспитатели</w:t>
            </w:r>
          </w:p>
        </w:tc>
      </w:tr>
      <w:tr w:rsidR="00C4701F" w:rsidRPr="00276046" w:rsidTr="000644C6">
        <w:tc>
          <w:tcPr>
            <w:tcW w:w="831" w:type="pct"/>
            <w:shd w:val="clear" w:color="auto" w:fill="auto"/>
          </w:tcPr>
          <w:p w:rsidR="00F8570B" w:rsidRPr="00276046" w:rsidRDefault="00F8570B" w:rsidP="001E70B2">
            <w:pPr>
              <w:widowControl w:val="0"/>
              <w:autoSpaceDE w:val="0"/>
              <w:autoSpaceDN w:val="0"/>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15-21 января </w:t>
            </w:r>
            <w:r w:rsidRPr="00F8570B">
              <w:rPr>
                <w:rFonts w:ascii="Times New Roman" w:eastAsia="Calibri" w:hAnsi="Times New Roman" w:cs="Times New Roman"/>
                <w:sz w:val="24"/>
                <w:szCs w:val="24"/>
              </w:rPr>
              <w:t>«Книжкина неделя»</w:t>
            </w:r>
          </w:p>
        </w:tc>
        <w:tc>
          <w:tcPr>
            <w:tcW w:w="792" w:type="pct"/>
            <w:gridSpan w:val="4"/>
            <w:shd w:val="clear" w:color="auto" w:fill="auto"/>
          </w:tcPr>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F8570B">
              <w:rPr>
                <w:rFonts w:ascii="Times New Roman" w:eastAsia="Times New Roman" w:hAnsi="Times New Roman" w:cs="Times New Roman"/>
                <w:color w:val="000000"/>
                <w:sz w:val="24"/>
                <w:szCs w:val="24"/>
              </w:rPr>
              <w:t>Знакомство детей с творчеством В. Г. Сутеева, чтение "Под грибом", "Палочка-выручалочка"</w:t>
            </w:r>
          </w:p>
        </w:tc>
        <w:tc>
          <w:tcPr>
            <w:tcW w:w="1195" w:type="pct"/>
            <w:gridSpan w:val="2"/>
            <w:shd w:val="clear" w:color="auto" w:fill="auto"/>
          </w:tcPr>
          <w:p w:rsidR="00F8570B" w:rsidRPr="00F8570B" w:rsidRDefault="00F8570B" w:rsidP="00F8570B">
            <w:pPr>
              <w:widowControl w:val="0"/>
              <w:autoSpaceDE w:val="0"/>
              <w:autoSpaceDN w:val="0"/>
              <w:spacing w:after="0" w:line="240" w:lineRule="auto"/>
              <w:rPr>
                <w:rFonts w:ascii="Times New Roman" w:eastAsia="Times New Roman" w:hAnsi="Times New Roman" w:cs="Times New Roman"/>
                <w:color w:val="000000"/>
                <w:sz w:val="24"/>
                <w:szCs w:val="24"/>
              </w:rPr>
            </w:pPr>
            <w:r w:rsidRPr="00F8570B">
              <w:rPr>
                <w:rFonts w:ascii="Times New Roman" w:eastAsia="Times New Roman" w:hAnsi="Times New Roman" w:cs="Times New Roman"/>
                <w:color w:val="000000"/>
                <w:sz w:val="24"/>
                <w:szCs w:val="24"/>
              </w:rPr>
              <w:t>Аппликация "Закладка для книжки своими руками"</w:t>
            </w:r>
          </w:p>
          <w:p w:rsidR="00F8570B" w:rsidRPr="00F8570B" w:rsidRDefault="00F8570B" w:rsidP="00F8570B">
            <w:pPr>
              <w:widowControl w:val="0"/>
              <w:autoSpaceDE w:val="0"/>
              <w:autoSpaceDN w:val="0"/>
              <w:spacing w:after="0" w:line="240" w:lineRule="auto"/>
              <w:rPr>
                <w:rFonts w:ascii="Times New Roman" w:eastAsia="Times New Roman" w:hAnsi="Times New Roman" w:cs="Times New Roman"/>
                <w:color w:val="000000"/>
                <w:sz w:val="24"/>
                <w:szCs w:val="24"/>
              </w:rPr>
            </w:pPr>
            <w:r w:rsidRPr="00F8570B">
              <w:rPr>
                <w:rFonts w:ascii="Times New Roman" w:eastAsia="Times New Roman" w:hAnsi="Times New Roman" w:cs="Times New Roman"/>
                <w:color w:val="000000"/>
                <w:sz w:val="24"/>
                <w:szCs w:val="24"/>
              </w:rPr>
              <w:t>Беседа: "Берегите книги".Викторина по сказкам «В гостях у сказки».</w:t>
            </w:r>
          </w:p>
          <w:p w:rsidR="00F8570B" w:rsidRPr="00276046" w:rsidRDefault="00F8570B" w:rsidP="00F8570B">
            <w:pPr>
              <w:widowControl w:val="0"/>
              <w:autoSpaceDE w:val="0"/>
              <w:autoSpaceDN w:val="0"/>
              <w:spacing w:after="0" w:line="240" w:lineRule="auto"/>
              <w:rPr>
                <w:rFonts w:ascii="Times New Roman" w:eastAsia="Times New Roman" w:hAnsi="Times New Roman" w:cs="Times New Roman"/>
                <w:color w:val="000000"/>
                <w:sz w:val="24"/>
                <w:szCs w:val="24"/>
              </w:rPr>
            </w:pPr>
            <w:r w:rsidRPr="00F8570B">
              <w:rPr>
                <w:rFonts w:ascii="Times New Roman" w:eastAsia="Times New Roman" w:hAnsi="Times New Roman" w:cs="Times New Roman"/>
                <w:color w:val="000000"/>
                <w:sz w:val="24"/>
                <w:szCs w:val="24"/>
              </w:rPr>
              <w:t>П/И "Мыши водят хоровод"</w:t>
            </w:r>
          </w:p>
        </w:tc>
        <w:tc>
          <w:tcPr>
            <w:tcW w:w="1400" w:type="pct"/>
            <w:shd w:val="clear" w:color="auto" w:fill="auto"/>
          </w:tcPr>
          <w:p w:rsidR="00F8570B" w:rsidRPr="00276046" w:rsidRDefault="00F8570B" w:rsidP="006633B0">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Социальное, трудовое/ Человек, семья, дружба, сотрудничество</w:t>
            </w:r>
          </w:p>
        </w:tc>
        <w:tc>
          <w:tcPr>
            <w:tcW w:w="782" w:type="pct"/>
            <w:gridSpan w:val="2"/>
            <w:shd w:val="clear" w:color="auto" w:fill="auto"/>
          </w:tcPr>
          <w:p w:rsidR="00F8570B" w:rsidRPr="00276046" w:rsidRDefault="00F8570B" w:rsidP="006633B0">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Педагог-психолог</w:t>
            </w:r>
          </w:p>
          <w:p w:rsidR="00F8570B" w:rsidRPr="00276046" w:rsidRDefault="00F8570B" w:rsidP="006633B0">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color w:val="000000"/>
                <w:sz w:val="24"/>
                <w:szCs w:val="24"/>
              </w:rPr>
              <w:t>Воспитатели</w:t>
            </w:r>
          </w:p>
        </w:tc>
      </w:tr>
      <w:tr w:rsidR="00C4701F" w:rsidRPr="00276046" w:rsidTr="000644C6">
        <w:tc>
          <w:tcPr>
            <w:tcW w:w="831" w:type="pct"/>
            <w:shd w:val="clear" w:color="auto" w:fill="auto"/>
          </w:tcPr>
          <w:p w:rsidR="00F8570B" w:rsidRPr="00276046" w:rsidRDefault="00F8570B" w:rsidP="001E70B2">
            <w:pPr>
              <w:widowControl w:val="0"/>
              <w:autoSpaceDE w:val="0"/>
              <w:autoSpaceDN w:val="0"/>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27 января - </w:t>
            </w:r>
            <w:r w:rsidRPr="00F8570B">
              <w:rPr>
                <w:rFonts w:ascii="Times New Roman" w:eastAsia="Calibri" w:hAnsi="Times New Roman" w:cs="Times New Roman"/>
                <w:sz w:val="24"/>
                <w:szCs w:val="24"/>
              </w:rPr>
              <w:t>День полного освобожнения Ленинграда</w:t>
            </w:r>
          </w:p>
        </w:tc>
        <w:tc>
          <w:tcPr>
            <w:tcW w:w="792" w:type="pct"/>
            <w:gridSpan w:val="4"/>
            <w:shd w:val="clear" w:color="auto" w:fill="auto"/>
          </w:tcPr>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p>
        </w:tc>
        <w:tc>
          <w:tcPr>
            <w:tcW w:w="1195" w:type="pct"/>
            <w:gridSpan w:val="2"/>
            <w:shd w:val="clear" w:color="auto" w:fill="auto"/>
          </w:tcPr>
          <w:p w:rsidR="00F8570B" w:rsidRPr="00F8570B" w:rsidRDefault="00F8570B" w:rsidP="00F8570B">
            <w:pPr>
              <w:widowControl w:val="0"/>
              <w:autoSpaceDE w:val="0"/>
              <w:autoSpaceDN w:val="0"/>
              <w:spacing w:after="0" w:line="240" w:lineRule="auto"/>
              <w:rPr>
                <w:rFonts w:ascii="Times New Roman" w:eastAsia="Times New Roman" w:hAnsi="Times New Roman" w:cs="Times New Roman"/>
                <w:color w:val="000000"/>
                <w:sz w:val="24"/>
                <w:szCs w:val="24"/>
              </w:rPr>
            </w:pPr>
            <w:r w:rsidRPr="00F8570B">
              <w:rPr>
                <w:rFonts w:ascii="Times New Roman" w:eastAsia="Times New Roman" w:hAnsi="Times New Roman" w:cs="Times New Roman"/>
                <w:color w:val="000000"/>
                <w:sz w:val="24"/>
                <w:szCs w:val="24"/>
              </w:rPr>
              <w:t>Рассматривание иллюстраций о войне, о Блокадном Ленинграде, о дне победы.</w:t>
            </w:r>
          </w:p>
          <w:p w:rsidR="00F8570B" w:rsidRPr="00F8570B" w:rsidRDefault="00F8570B" w:rsidP="00F8570B">
            <w:pPr>
              <w:widowControl w:val="0"/>
              <w:autoSpaceDE w:val="0"/>
              <w:autoSpaceDN w:val="0"/>
              <w:spacing w:after="0" w:line="240" w:lineRule="auto"/>
              <w:rPr>
                <w:rFonts w:ascii="Times New Roman" w:eastAsia="Times New Roman" w:hAnsi="Times New Roman" w:cs="Times New Roman"/>
                <w:color w:val="000000"/>
                <w:sz w:val="24"/>
                <w:szCs w:val="24"/>
              </w:rPr>
            </w:pPr>
            <w:r w:rsidRPr="00F8570B">
              <w:rPr>
                <w:rFonts w:ascii="Times New Roman" w:eastAsia="Times New Roman" w:hAnsi="Times New Roman" w:cs="Times New Roman"/>
                <w:color w:val="000000"/>
                <w:sz w:val="24"/>
                <w:szCs w:val="24"/>
              </w:rPr>
              <w:t>Чтение художественных произведений о Великой Отечественной войне, слушание военных песен, заучивание стихов.</w:t>
            </w:r>
          </w:p>
          <w:p w:rsidR="00F8570B" w:rsidRPr="00F8570B" w:rsidRDefault="00F8570B" w:rsidP="00F8570B">
            <w:pPr>
              <w:widowControl w:val="0"/>
              <w:autoSpaceDE w:val="0"/>
              <w:autoSpaceDN w:val="0"/>
              <w:spacing w:after="0" w:line="240" w:lineRule="auto"/>
              <w:rPr>
                <w:rFonts w:ascii="Times New Roman" w:eastAsia="Times New Roman" w:hAnsi="Times New Roman" w:cs="Times New Roman"/>
                <w:color w:val="000000"/>
                <w:sz w:val="24"/>
                <w:szCs w:val="24"/>
              </w:rPr>
            </w:pPr>
            <w:r w:rsidRPr="00F8570B">
              <w:rPr>
                <w:rFonts w:ascii="Times New Roman" w:eastAsia="Times New Roman" w:hAnsi="Times New Roman" w:cs="Times New Roman"/>
                <w:color w:val="000000"/>
                <w:sz w:val="24"/>
                <w:szCs w:val="24"/>
              </w:rPr>
              <w:t>Посещение библиотеки.</w:t>
            </w:r>
          </w:p>
          <w:p w:rsidR="00F8570B" w:rsidRPr="00276046" w:rsidRDefault="00F8570B" w:rsidP="00F8570B">
            <w:pPr>
              <w:widowControl w:val="0"/>
              <w:autoSpaceDE w:val="0"/>
              <w:autoSpaceDN w:val="0"/>
              <w:spacing w:after="0" w:line="240" w:lineRule="auto"/>
              <w:rPr>
                <w:rFonts w:ascii="Times New Roman" w:eastAsia="Times New Roman" w:hAnsi="Times New Roman" w:cs="Times New Roman"/>
                <w:color w:val="000000"/>
                <w:sz w:val="24"/>
                <w:szCs w:val="24"/>
              </w:rPr>
            </w:pPr>
            <w:r w:rsidRPr="00F8570B">
              <w:rPr>
                <w:rFonts w:ascii="Times New Roman" w:eastAsia="Times New Roman" w:hAnsi="Times New Roman" w:cs="Times New Roman"/>
                <w:color w:val="000000"/>
                <w:sz w:val="24"/>
                <w:szCs w:val="24"/>
              </w:rPr>
              <w:t>Проведение внутригруппового конкурса рисунков на тему : «Блокадный Ленинград».</w:t>
            </w:r>
          </w:p>
        </w:tc>
        <w:tc>
          <w:tcPr>
            <w:tcW w:w="1400" w:type="pct"/>
            <w:shd w:val="clear" w:color="auto" w:fill="auto"/>
          </w:tcPr>
          <w:p w:rsidR="00F8570B" w:rsidRPr="00276046" w:rsidRDefault="00F8570B" w:rsidP="00F8570B">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Патриотическое, социальное, познавательное, этико-эстетическое, / Родина, семья</w:t>
            </w:r>
          </w:p>
        </w:tc>
        <w:tc>
          <w:tcPr>
            <w:tcW w:w="782" w:type="pct"/>
            <w:gridSpan w:val="2"/>
            <w:shd w:val="clear" w:color="auto" w:fill="auto"/>
          </w:tcPr>
          <w:p w:rsidR="00F8570B" w:rsidRPr="00276046" w:rsidRDefault="00F8570B" w:rsidP="006633B0">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color w:val="000000"/>
                <w:sz w:val="24"/>
                <w:szCs w:val="24"/>
              </w:rPr>
              <w:t>Воспитатели</w:t>
            </w:r>
          </w:p>
        </w:tc>
      </w:tr>
      <w:tr w:rsidR="00F8570B" w:rsidRPr="00276046" w:rsidTr="00C4701F">
        <w:tc>
          <w:tcPr>
            <w:tcW w:w="5000" w:type="pct"/>
            <w:gridSpan w:val="10"/>
            <w:shd w:val="clear" w:color="auto" w:fill="auto"/>
          </w:tcPr>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ФЕВРАЛЬ</w:t>
            </w:r>
          </w:p>
        </w:tc>
      </w:tr>
      <w:tr w:rsidR="00C4701F" w:rsidRPr="00276046" w:rsidTr="000644C6">
        <w:tc>
          <w:tcPr>
            <w:tcW w:w="831" w:type="pct"/>
            <w:shd w:val="clear" w:color="auto" w:fill="auto"/>
          </w:tcPr>
          <w:p w:rsidR="00F8570B" w:rsidRPr="00F8570B" w:rsidRDefault="00F8570B" w:rsidP="00F8570B">
            <w:pPr>
              <w:widowControl w:val="0"/>
              <w:autoSpaceDE w:val="0"/>
              <w:autoSpaceDN w:val="0"/>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8 февраля-</w:t>
            </w:r>
            <w:r w:rsidRPr="00F8570B">
              <w:rPr>
                <w:rFonts w:ascii="Times New Roman" w:eastAsia="Calibri" w:hAnsi="Times New Roman" w:cs="Times New Roman"/>
                <w:sz w:val="24"/>
                <w:szCs w:val="24"/>
              </w:rPr>
              <w:t xml:space="preserve"> «Юные исследовател</w:t>
            </w:r>
            <w:r w:rsidRPr="00F8570B">
              <w:rPr>
                <w:rFonts w:ascii="Times New Roman" w:eastAsia="Calibri" w:hAnsi="Times New Roman" w:cs="Times New Roman"/>
                <w:sz w:val="24"/>
                <w:szCs w:val="24"/>
              </w:rPr>
              <w:lastRenderedPageBreak/>
              <w:t xml:space="preserve">и» день российской науки </w:t>
            </w:r>
          </w:p>
        </w:tc>
        <w:tc>
          <w:tcPr>
            <w:tcW w:w="792" w:type="pct"/>
            <w:gridSpan w:val="4"/>
            <w:shd w:val="clear" w:color="auto" w:fill="auto"/>
          </w:tcPr>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p>
        </w:tc>
        <w:tc>
          <w:tcPr>
            <w:tcW w:w="1195" w:type="pct"/>
            <w:gridSpan w:val="2"/>
            <w:shd w:val="clear" w:color="auto" w:fill="auto"/>
          </w:tcPr>
          <w:p w:rsidR="00F8570B"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Опыты с детьми</w:t>
            </w:r>
          </w:p>
        </w:tc>
        <w:tc>
          <w:tcPr>
            <w:tcW w:w="1400" w:type="pct"/>
            <w:shd w:val="clear" w:color="auto" w:fill="auto"/>
          </w:tcPr>
          <w:p w:rsidR="00F8570B"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познавательное</w:t>
            </w:r>
          </w:p>
        </w:tc>
        <w:tc>
          <w:tcPr>
            <w:tcW w:w="782" w:type="pct"/>
            <w:gridSpan w:val="2"/>
            <w:shd w:val="clear" w:color="auto" w:fill="auto"/>
          </w:tcPr>
          <w:p w:rsidR="00F8570B"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Воспитатели</w:t>
            </w:r>
          </w:p>
        </w:tc>
      </w:tr>
      <w:tr w:rsidR="00C4701F" w:rsidRPr="00276046" w:rsidTr="000644C6">
        <w:tc>
          <w:tcPr>
            <w:tcW w:w="831" w:type="pct"/>
            <w:shd w:val="clear" w:color="auto" w:fill="auto"/>
          </w:tcPr>
          <w:p w:rsidR="00F8570B" w:rsidRPr="00276046" w:rsidRDefault="00F8570B" w:rsidP="001E70B2">
            <w:pPr>
              <w:widowControl w:val="0"/>
              <w:autoSpaceDE w:val="0"/>
              <w:autoSpaceDN w:val="0"/>
              <w:spacing w:after="0" w:line="240" w:lineRule="auto"/>
              <w:jc w:val="center"/>
              <w:rPr>
                <w:rFonts w:ascii="Times New Roman" w:eastAsia="Calibri" w:hAnsi="Times New Roman" w:cs="Times New Roman"/>
                <w:sz w:val="24"/>
                <w:szCs w:val="24"/>
              </w:rPr>
            </w:pPr>
            <w:r w:rsidRPr="00276046">
              <w:rPr>
                <w:rFonts w:ascii="Times New Roman" w:eastAsia="Calibri" w:hAnsi="Times New Roman" w:cs="Times New Roman"/>
                <w:sz w:val="24"/>
                <w:szCs w:val="24"/>
              </w:rPr>
              <w:lastRenderedPageBreak/>
              <w:t>21 февраля</w:t>
            </w:r>
          </w:p>
          <w:p w:rsidR="00F8570B" w:rsidRPr="00276046" w:rsidRDefault="00F8570B" w:rsidP="001E70B2">
            <w:pPr>
              <w:widowControl w:val="0"/>
              <w:autoSpaceDE w:val="0"/>
              <w:autoSpaceDN w:val="0"/>
              <w:spacing w:after="0" w:line="240" w:lineRule="auto"/>
              <w:jc w:val="center"/>
              <w:rPr>
                <w:rFonts w:ascii="Times New Roman" w:eastAsia="Calibri" w:hAnsi="Times New Roman" w:cs="Times New Roman"/>
                <w:sz w:val="24"/>
                <w:szCs w:val="24"/>
              </w:rPr>
            </w:pPr>
            <w:r w:rsidRPr="00276046">
              <w:rPr>
                <w:rFonts w:ascii="Times New Roman" w:eastAsia="Calibri" w:hAnsi="Times New Roman" w:cs="Times New Roman"/>
                <w:sz w:val="24"/>
                <w:szCs w:val="24"/>
              </w:rPr>
              <w:t xml:space="preserve">Международный день родного языка  </w:t>
            </w:r>
          </w:p>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p>
        </w:tc>
        <w:tc>
          <w:tcPr>
            <w:tcW w:w="792" w:type="pct"/>
            <w:gridSpan w:val="4"/>
            <w:shd w:val="clear" w:color="auto" w:fill="auto"/>
          </w:tcPr>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p>
        </w:tc>
        <w:tc>
          <w:tcPr>
            <w:tcW w:w="1195" w:type="pct"/>
            <w:gridSpan w:val="2"/>
            <w:shd w:val="clear" w:color="auto" w:fill="auto"/>
          </w:tcPr>
          <w:p w:rsidR="00F8570B" w:rsidRPr="00276046" w:rsidRDefault="00F8570B"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Мероприятия «Яратыгыз туган телегезне…»</w:t>
            </w:r>
          </w:p>
          <w:p w:rsidR="00F8570B" w:rsidRPr="00276046" w:rsidRDefault="00F8570B"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Конкурс «Тел ачкычлара»</w:t>
            </w:r>
          </w:p>
        </w:tc>
        <w:tc>
          <w:tcPr>
            <w:tcW w:w="1400" w:type="pct"/>
            <w:shd w:val="clear" w:color="auto" w:fill="auto"/>
          </w:tcPr>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Патриотическое, социальное, познавательное, этико-эстетическое /</w:t>
            </w:r>
          </w:p>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Родина, семья</w:t>
            </w:r>
          </w:p>
        </w:tc>
        <w:tc>
          <w:tcPr>
            <w:tcW w:w="782" w:type="pct"/>
            <w:gridSpan w:val="2"/>
            <w:shd w:val="clear" w:color="auto" w:fill="auto"/>
          </w:tcPr>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color w:val="000000"/>
                <w:sz w:val="24"/>
                <w:szCs w:val="24"/>
              </w:rPr>
              <w:t>Воспитатели</w:t>
            </w:r>
          </w:p>
        </w:tc>
      </w:tr>
      <w:tr w:rsidR="00C4701F" w:rsidRPr="00276046" w:rsidTr="000644C6">
        <w:tc>
          <w:tcPr>
            <w:tcW w:w="831" w:type="pct"/>
            <w:shd w:val="clear" w:color="auto" w:fill="auto"/>
          </w:tcPr>
          <w:p w:rsidR="00F8570B" w:rsidRPr="00276046" w:rsidRDefault="00F8570B" w:rsidP="001E70B2">
            <w:pPr>
              <w:widowControl w:val="0"/>
              <w:autoSpaceDE w:val="0"/>
              <w:autoSpaceDN w:val="0"/>
              <w:spacing w:after="0" w:line="240" w:lineRule="auto"/>
              <w:jc w:val="center"/>
              <w:rPr>
                <w:rFonts w:ascii="Times New Roman" w:eastAsia="Calibri" w:hAnsi="Times New Roman" w:cs="Times New Roman"/>
                <w:sz w:val="24"/>
                <w:szCs w:val="24"/>
              </w:rPr>
            </w:pPr>
            <w:r w:rsidRPr="00276046">
              <w:rPr>
                <w:rFonts w:ascii="Times New Roman" w:eastAsia="Calibri" w:hAnsi="Times New Roman" w:cs="Times New Roman"/>
                <w:sz w:val="24"/>
                <w:szCs w:val="24"/>
              </w:rPr>
              <w:t>23 февраля</w:t>
            </w:r>
          </w:p>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Calibri" w:hAnsi="Times New Roman" w:cs="Times New Roman"/>
                <w:sz w:val="24"/>
                <w:szCs w:val="24"/>
              </w:rPr>
              <w:t>День защитников Отечества</w:t>
            </w:r>
          </w:p>
        </w:tc>
        <w:tc>
          <w:tcPr>
            <w:tcW w:w="792" w:type="pct"/>
            <w:gridSpan w:val="4"/>
            <w:shd w:val="clear" w:color="auto" w:fill="auto"/>
          </w:tcPr>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Игра-занятие «Смелые солдаты»</w:t>
            </w:r>
          </w:p>
        </w:tc>
        <w:tc>
          <w:tcPr>
            <w:tcW w:w="1195" w:type="pct"/>
            <w:gridSpan w:val="2"/>
            <w:shd w:val="clear" w:color="auto" w:fill="auto"/>
          </w:tcPr>
          <w:p w:rsidR="00F8570B" w:rsidRPr="00276046" w:rsidRDefault="00F8570B"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Спортивные состязания «Будущие защитники»</w:t>
            </w:r>
            <w:r w:rsidRPr="00276046">
              <w:rPr>
                <w:rFonts w:ascii="Times New Roman" w:eastAsia="Times New Roman" w:hAnsi="Times New Roman" w:cs="Times New Roman"/>
                <w:sz w:val="24"/>
                <w:szCs w:val="24"/>
              </w:rPr>
              <w:t xml:space="preserve"> </w:t>
            </w:r>
            <w:r w:rsidRPr="00276046">
              <w:rPr>
                <w:rFonts w:ascii="Times New Roman" w:eastAsia="Times New Roman" w:hAnsi="Times New Roman" w:cs="Times New Roman"/>
                <w:color w:val="000000"/>
                <w:sz w:val="24"/>
                <w:szCs w:val="24"/>
              </w:rPr>
              <w:t xml:space="preserve">Беседа «Военные профессии»  Конкурс «Санитары» Игры «Танкисты», «Пограничники и нарушители», «Ловкие и смелые моряки»  </w:t>
            </w:r>
          </w:p>
        </w:tc>
        <w:tc>
          <w:tcPr>
            <w:tcW w:w="1400" w:type="pct"/>
            <w:shd w:val="clear" w:color="auto" w:fill="auto"/>
          </w:tcPr>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Патриотическое, социальное, познавательное, этико-эстетическое, физическое и оздоровительное/ Родина, семья</w:t>
            </w:r>
          </w:p>
        </w:tc>
        <w:tc>
          <w:tcPr>
            <w:tcW w:w="782" w:type="pct"/>
            <w:gridSpan w:val="2"/>
            <w:shd w:val="clear" w:color="auto" w:fill="auto"/>
          </w:tcPr>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Инструктор по физической культуре</w:t>
            </w:r>
          </w:p>
          <w:p w:rsidR="00F8570B" w:rsidRPr="00276046" w:rsidRDefault="00F8570B"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color w:val="000000"/>
                <w:sz w:val="24"/>
                <w:szCs w:val="24"/>
              </w:rPr>
              <w:t>Воспитатели</w:t>
            </w:r>
          </w:p>
        </w:tc>
      </w:tr>
      <w:tr w:rsidR="000644C6" w:rsidRPr="00276046" w:rsidTr="000644C6">
        <w:tc>
          <w:tcPr>
            <w:tcW w:w="831"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Calibri" w:hAnsi="Times New Roman" w:cs="Times New Roman"/>
                <w:sz w:val="24"/>
                <w:szCs w:val="24"/>
              </w:rPr>
            </w:pPr>
            <w:r w:rsidRPr="00C4701F">
              <w:rPr>
                <w:rFonts w:ascii="Times New Roman" w:eastAsia="Calibri" w:hAnsi="Times New Roman" w:cs="Times New Roman"/>
                <w:sz w:val="24"/>
                <w:szCs w:val="24"/>
              </w:rPr>
              <w:t>«Широкая Масленица»</w:t>
            </w:r>
          </w:p>
        </w:tc>
        <w:tc>
          <w:tcPr>
            <w:tcW w:w="792" w:type="pct"/>
            <w:gridSpan w:val="4"/>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Мероприятие для детей</w:t>
            </w:r>
          </w:p>
        </w:tc>
        <w:tc>
          <w:tcPr>
            <w:tcW w:w="1195" w:type="pct"/>
            <w:gridSpan w:val="2"/>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C4701F">
              <w:rPr>
                <w:rFonts w:ascii="Times New Roman" w:eastAsia="Times New Roman" w:hAnsi="Times New Roman" w:cs="Times New Roman"/>
                <w:color w:val="000000"/>
                <w:sz w:val="24"/>
                <w:szCs w:val="24"/>
              </w:rPr>
              <w:t>Мероприятие для детей</w:t>
            </w:r>
          </w:p>
        </w:tc>
        <w:tc>
          <w:tcPr>
            <w:tcW w:w="1400" w:type="pct"/>
            <w:shd w:val="clear" w:color="auto" w:fill="auto"/>
          </w:tcPr>
          <w:p w:rsidR="00C4701F" w:rsidRPr="00276046" w:rsidRDefault="00C4701F" w:rsidP="006633B0">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Социальное/ Человек, семья, дружба, сотрудничество</w:t>
            </w:r>
          </w:p>
        </w:tc>
        <w:tc>
          <w:tcPr>
            <w:tcW w:w="782" w:type="pct"/>
            <w:gridSpan w:val="2"/>
            <w:shd w:val="clear" w:color="auto" w:fill="auto"/>
          </w:tcPr>
          <w:p w:rsidR="00C4701F" w:rsidRPr="00276046" w:rsidRDefault="00C4701F" w:rsidP="006633B0">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Calibri" w:hAnsi="Times New Roman" w:cs="Times New Roman"/>
                <w:sz w:val="24"/>
                <w:szCs w:val="24"/>
              </w:rPr>
              <w:t>Музыкальный руководитель</w:t>
            </w:r>
          </w:p>
        </w:tc>
      </w:tr>
      <w:tr w:rsidR="00C4701F" w:rsidRPr="00276046" w:rsidTr="00C4701F">
        <w:tc>
          <w:tcPr>
            <w:tcW w:w="5000" w:type="pct"/>
            <w:gridSpan w:val="10"/>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МАРТ</w:t>
            </w:r>
          </w:p>
        </w:tc>
      </w:tr>
      <w:tr w:rsidR="00C4701F" w:rsidRPr="00276046" w:rsidTr="000644C6">
        <w:trPr>
          <w:gridAfter w:val="1"/>
          <w:wAfter w:w="7" w:type="pct"/>
        </w:trPr>
        <w:tc>
          <w:tcPr>
            <w:tcW w:w="837" w:type="pct"/>
            <w:gridSpan w:val="2"/>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8 марта Международный женский день</w:t>
            </w:r>
          </w:p>
        </w:tc>
        <w:tc>
          <w:tcPr>
            <w:tcW w:w="786" w:type="pct"/>
            <w:gridSpan w:val="3"/>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Праздники для бабушек и мам</w:t>
            </w:r>
          </w:p>
        </w:tc>
        <w:tc>
          <w:tcPr>
            <w:tcW w:w="1195" w:type="pct"/>
            <w:gridSpan w:val="2"/>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Праздники для бабушек и мам</w:t>
            </w:r>
          </w:p>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Изготовление подарков « Подарок  маме и бабушке»</w:t>
            </w:r>
          </w:p>
        </w:tc>
        <w:tc>
          <w:tcPr>
            <w:tcW w:w="1400"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Патриотическое,  социальное, познавательное, этико-эстетическое/семья</w:t>
            </w:r>
          </w:p>
        </w:tc>
        <w:tc>
          <w:tcPr>
            <w:tcW w:w="775"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Calibri" w:hAnsi="Times New Roman" w:cs="Times New Roman"/>
                <w:sz w:val="24"/>
                <w:szCs w:val="24"/>
              </w:rPr>
              <w:t>Музыкальный руководитель</w:t>
            </w:r>
          </w:p>
        </w:tc>
      </w:tr>
      <w:tr w:rsidR="00C4701F" w:rsidRPr="00276046" w:rsidTr="000644C6">
        <w:trPr>
          <w:gridAfter w:val="1"/>
          <w:wAfter w:w="7" w:type="pct"/>
        </w:trPr>
        <w:tc>
          <w:tcPr>
            <w:tcW w:w="837" w:type="pct"/>
            <w:gridSpan w:val="2"/>
            <w:shd w:val="clear" w:color="auto" w:fill="auto"/>
          </w:tcPr>
          <w:p w:rsidR="00C4701F" w:rsidRPr="00276046" w:rsidRDefault="00C4701F" w:rsidP="00C4701F">
            <w:pPr>
              <w:widowControl w:val="0"/>
              <w:autoSpaceDE w:val="0"/>
              <w:autoSpaceDN w:val="0"/>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18 марта- </w:t>
            </w:r>
            <w:r w:rsidRPr="00C4701F">
              <w:rPr>
                <w:rFonts w:ascii="Times New Roman" w:eastAsia="Times New Roman" w:hAnsi="Times New Roman" w:cs="Times New Roman"/>
                <w:color w:val="000000"/>
                <w:sz w:val="24"/>
                <w:szCs w:val="24"/>
              </w:rPr>
              <w:t xml:space="preserve">День воссоединения Крыма с Россией </w:t>
            </w:r>
          </w:p>
        </w:tc>
        <w:tc>
          <w:tcPr>
            <w:tcW w:w="786" w:type="pct"/>
            <w:gridSpan w:val="3"/>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p>
        </w:tc>
        <w:tc>
          <w:tcPr>
            <w:tcW w:w="1195" w:type="pct"/>
            <w:gridSpan w:val="2"/>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C4701F">
              <w:rPr>
                <w:rFonts w:ascii="Times New Roman" w:eastAsia="Times New Roman" w:hAnsi="Times New Roman" w:cs="Times New Roman"/>
                <w:color w:val="000000"/>
                <w:sz w:val="24"/>
                <w:szCs w:val="24"/>
              </w:rPr>
              <w:t>Беседа с детьми: «Россия наша Родина»</w:t>
            </w:r>
            <w:r>
              <w:rPr>
                <w:rFonts w:ascii="Times New Roman" w:eastAsia="Times New Roman" w:hAnsi="Times New Roman" w:cs="Times New Roman"/>
                <w:color w:val="000000"/>
                <w:sz w:val="24"/>
                <w:szCs w:val="24"/>
              </w:rPr>
              <w:t xml:space="preserve"> </w:t>
            </w:r>
            <w:r w:rsidRPr="00C4701F">
              <w:rPr>
                <w:rFonts w:ascii="Times New Roman" w:eastAsia="Times New Roman" w:hAnsi="Times New Roman" w:cs="Times New Roman"/>
                <w:color w:val="000000"/>
                <w:sz w:val="24"/>
                <w:szCs w:val="24"/>
              </w:rPr>
              <w:t>Рассматривание иллюстраций на тему «Достопримечательности Крыма»</w:t>
            </w:r>
            <w:r>
              <w:rPr>
                <w:rFonts w:ascii="Times New Roman" w:eastAsia="Times New Roman" w:hAnsi="Times New Roman" w:cs="Times New Roman"/>
                <w:color w:val="000000"/>
                <w:sz w:val="24"/>
                <w:szCs w:val="24"/>
              </w:rPr>
              <w:t xml:space="preserve"> </w:t>
            </w:r>
            <w:r w:rsidRPr="00C4701F">
              <w:rPr>
                <w:rFonts w:ascii="Times New Roman" w:eastAsia="Times New Roman" w:hAnsi="Times New Roman" w:cs="Times New Roman"/>
                <w:color w:val="000000"/>
                <w:sz w:val="24"/>
                <w:szCs w:val="24"/>
              </w:rPr>
              <w:t>Чтение стихотворения Павлова Н.И. «Наш Крым»</w:t>
            </w:r>
            <w:r>
              <w:rPr>
                <w:rFonts w:ascii="Times New Roman" w:eastAsia="Times New Roman" w:hAnsi="Times New Roman" w:cs="Times New Roman"/>
                <w:color w:val="000000"/>
                <w:sz w:val="24"/>
                <w:szCs w:val="24"/>
              </w:rPr>
              <w:t xml:space="preserve">  </w:t>
            </w:r>
            <w:r w:rsidRPr="00C4701F">
              <w:rPr>
                <w:rFonts w:ascii="Times New Roman" w:eastAsia="Times New Roman" w:hAnsi="Times New Roman" w:cs="Times New Roman"/>
                <w:color w:val="000000"/>
                <w:sz w:val="24"/>
                <w:szCs w:val="24"/>
              </w:rPr>
              <w:t>Выставка рисунков «Крым и Россия вместе»</w:t>
            </w:r>
          </w:p>
        </w:tc>
        <w:tc>
          <w:tcPr>
            <w:tcW w:w="1400" w:type="pct"/>
            <w:shd w:val="clear" w:color="auto" w:fill="auto"/>
          </w:tcPr>
          <w:p w:rsidR="00C4701F" w:rsidRPr="00276046" w:rsidRDefault="00C4701F" w:rsidP="006633B0">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Этико-эстетическое/ Культура, красота</w:t>
            </w:r>
          </w:p>
        </w:tc>
        <w:tc>
          <w:tcPr>
            <w:tcW w:w="775" w:type="pct"/>
            <w:shd w:val="clear" w:color="auto" w:fill="auto"/>
          </w:tcPr>
          <w:p w:rsidR="00C4701F" w:rsidRPr="00276046" w:rsidRDefault="00C4701F" w:rsidP="006633B0">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color w:val="000000"/>
                <w:sz w:val="24"/>
                <w:szCs w:val="24"/>
              </w:rPr>
              <w:t xml:space="preserve">Воспитатели </w:t>
            </w:r>
          </w:p>
        </w:tc>
      </w:tr>
      <w:tr w:rsidR="00C4701F" w:rsidRPr="00276046" w:rsidTr="000644C6">
        <w:trPr>
          <w:gridAfter w:val="1"/>
          <w:wAfter w:w="7" w:type="pct"/>
        </w:trPr>
        <w:tc>
          <w:tcPr>
            <w:tcW w:w="837" w:type="pct"/>
            <w:gridSpan w:val="2"/>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21 марта</w:t>
            </w:r>
          </w:p>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Всемирный день поэзии</w:t>
            </w:r>
          </w:p>
        </w:tc>
        <w:tc>
          <w:tcPr>
            <w:tcW w:w="786" w:type="pct"/>
            <w:gridSpan w:val="3"/>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 xml:space="preserve">Игра-занятие «Стихи </w:t>
            </w:r>
            <w:r w:rsidRPr="00276046">
              <w:rPr>
                <w:rFonts w:ascii="Times New Roman" w:eastAsia="Times New Roman" w:hAnsi="Times New Roman" w:cs="Times New Roman"/>
                <w:color w:val="000000"/>
                <w:sz w:val="24"/>
                <w:szCs w:val="24"/>
              </w:rPr>
              <w:lastRenderedPageBreak/>
              <w:t>Барто»</w:t>
            </w:r>
          </w:p>
        </w:tc>
        <w:tc>
          <w:tcPr>
            <w:tcW w:w="1195" w:type="pct"/>
            <w:gridSpan w:val="2"/>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lastRenderedPageBreak/>
              <w:t xml:space="preserve">Литературная гостиная </w:t>
            </w:r>
          </w:p>
        </w:tc>
        <w:tc>
          <w:tcPr>
            <w:tcW w:w="1400"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Этико-эстетическое/ Культура, красота</w:t>
            </w:r>
          </w:p>
        </w:tc>
        <w:tc>
          <w:tcPr>
            <w:tcW w:w="775"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color w:val="000000"/>
                <w:sz w:val="24"/>
                <w:szCs w:val="24"/>
              </w:rPr>
              <w:t xml:space="preserve">Воспитатели </w:t>
            </w:r>
          </w:p>
        </w:tc>
      </w:tr>
      <w:tr w:rsidR="00C4701F" w:rsidRPr="00276046" w:rsidTr="000644C6">
        <w:trPr>
          <w:gridAfter w:val="1"/>
          <w:wAfter w:w="7" w:type="pct"/>
        </w:trPr>
        <w:tc>
          <w:tcPr>
            <w:tcW w:w="837" w:type="pct"/>
            <w:gridSpan w:val="2"/>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lastRenderedPageBreak/>
              <w:t>21 марта  - день Земли</w:t>
            </w:r>
          </w:p>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p>
        </w:tc>
        <w:tc>
          <w:tcPr>
            <w:tcW w:w="786" w:type="pct"/>
            <w:gridSpan w:val="3"/>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p>
        </w:tc>
        <w:tc>
          <w:tcPr>
            <w:tcW w:w="1195" w:type="pct"/>
            <w:gridSpan w:val="2"/>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Выставка рисунков «Сбережем наш дом»</w:t>
            </w:r>
          </w:p>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Акция «Сбор батареек»</w:t>
            </w:r>
          </w:p>
        </w:tc>
        <w:tc>
          <w:tcPr>
            <w:tcW w:w="1400"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Физическое и оздоровительное/Экологическая культура</w:t>
            </w:r>
          </w:p>
        </w:tc>
        <w:tc>
          <w:tcPr>
            <w:tcW w:w="775"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color w:val="000000"/>
                <w:sz w:val="24"/>
                <w:szCs w:val="24"/>
              </w:rPr>
              <w:t>Воспитатели</w:t>
            </w:r>
          </w:p>
        </w:tc>
      </w:tr>
      <w:tr w:rsidR="00C4701F" w:rsidRPr="00276046" w:rsidTr="000644C6">
        <w:trPr>
          <w:gridAfter w:val="1"/>
          <w:wAfter w:w="7" w:type="pct"/>
        </w:trPr>
        <w:tc>
          <w:tcPr>
            <w:tcW w:w="837" w:type="pct"/>
            <w:gridSpan w:val="2"/>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21 марта – Навруз</w:t>
            </w:r>
          </w:p>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p>
        </w:tc>
        <w:tc>
          <w:tcPr>
            <w:tcW w:w="786" w:type="pct"/>
            <w:gridSpan w:val="3"/>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Игра-занятие «Весна-весна на улице»</w:t>
            </w:r>
          </w:p>
        </w:tc>
        <w:tc>
          <w:tcPr>
            <w:tcW w:w="1195" w:type="pct"/>
            <w:gridSpan w:val="2"/>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Праздник «Навруз»</w:t>
            </w:r>
          </w:p>
        </w:tc>
        <w:tc>
          <w:tcPr>
            <w:tcW w:w="1400"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Этико-эстетическое/ Культура, красота</w:t>
            </w:r>
          </w:p>
        </w:tc>
        <w:tc>
          <w:tcPr>
            <w:tcW w:w="775"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color w:val="000000"/>
                <w:sz w:val="24"/>
                <w:szCs w:val="24"/>
              </w:rPr>
              <w:t>Воспитатели</w:t>
            </w:r>
          </w:p>
        </w:tc>
      </w:tr>
      <w:tr w:rsidR="00C4701F" w:rsidRPr="00276046" w:rsidTr="000644C6">
        <w:trPr>
          <w:gridAfter w:val="1"/>
          <w:wAfter w:w="7" w:type="pct"/>
        </w:trPr>
        <w:tc>
          <w:tcPr>
            <w:tcW w:w="4993" w:type="pct"/>
            <w:gridSpan w:val="9"/>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АПРЕЛЬ</w:t>
            </w:r>
          </w:p>
        </w:tc>
      </w:tr>
      <w:tr w:rsidR="00C4701F" w:rsidRPr="00276046" w:rsidTr="000644C6">
        <w:trPr>
          <w:gridAfter w:val="1"/>
          <w:wAfter w:w="7" w:type="pct"/>
        </w:trPr>
        <w:tc>
          <w:tcPr>
            <w:tcW w:w="837" w:type="pct"/>
            <w:gridSpan w:val="2"/>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1 апреля Международный день птиц</w:t>
            </w:r>
          </w:p>
        </w:tc>
        <w:tc>
          <w:tcPr>
            <w:tcW w:w="786" w:type="pct"/>
            <w:gridSpan w:val="3"/>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Игра-занятие «Сорока-белобока»</w:t>
            </w:r>
          </w:p>
        </w:tc>
        <w:tc>
          <w:tcPr>
            <w:tcW w:w="1195" w:type="pct"/>
            <w:gridSpan w:val="2"/>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Акция «Изготовим скворечники»</w:t>
            </w:r>
          </w:p>
        </w:tc>
        <w:tc>
          <w:tcPr>
            <w:tcW w:w="1400"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Физическое и оздоровительное/Экологическая культура</w:t>
            </w:r>
          </w:p>
        </w:tc>
        <w:tc>
          <w:tcPr>
            <w:tcW w:w="775"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color w:val="000000"/>
                <w:sz w:val="24"/>
                <w:szCs w:val="24"/>
              </w:rPr>
              <w:t>Воспитатели</w:t>
            </w:r>
          </w:p>
        </w:tc>
      </w:tr>
      <w:tr w:rsidR="00C4701F" w:rsidRPr="00276046" w:rsidTr="000644C6">
        <w:trPr>
          <w:gridAfter w:val="1"/>
          <w:wAfter w:w="7" w:type="pct"/>
        </w:trPr>
        <w:tc>
          <w:tcPr>
            <w:tcW w:w="837" w:type="pct"/>
            <w:gridSpan w:val="2"/>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1 апреля</w:t>
            </w:r>
          </w:p>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 xml:space="preserve"> День смеха</w:t>
            </w:r>
          </w:p>
        </w:tc>
        <w:tc>
          <w:tcPr>
            <w:tcW w:w="786" w:type="pct"/>
            <w:gridSpan w:val="3"/>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Игра «Цирк»</w:t>
            </w:r>
          </w:p>
        </w:tc>
        <w:tc>
          <w:tcPr>
            <w:tcW w:w="1195" w:type="pct"/>
            <w:gridSpan w:val="2"/>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 xml:space="preserve">Развлечение </w:t>
            </w:r>
          </w:p>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«В мире смеха»</w:t>
            </w:r>
          </w:p>
        </w:tc>
        <w:tc>
          <w:tcPr>
            <w:tcW w:w="1400"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Этико-эстетическое/ Культура, красота</w:t>
            </w:r>
          </w:p>
        </w:tc>
        <w:tc>
          <w:tcPr>
            <w:tcW w:w="775"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Инструктор по физической культуре</w:t>
            </w:r>
          </w:p>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Педагог-психолог</w:t>
            </w:r>
          </w:p>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color w:val="000000"/>
                <w:sz w:val="24"/>
                <w:szCs w:val="24"/>
              </w:rPr>
              <w:t>Воспитатели</w:t>
            </w:r>
          </w:p>
        </w:tc>
      </w:tr>
      <w:tr w:rsidR="00C4701F" w:rsidRPr="00276046" w:rsidTr="000644C6">
        <w:trPr>
          <w:gridAfter w:val="1"/>
          <w:wAfter w:w="7" w:type="pct"/>
        </w:trPr>
        <w:tc>
          <w:tcPr>
            <w:tcW w:w="837" w:type="pct"/>
            <w:gridSpan w:val="2"/>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2 апреля</w:t>
            </w:r>
          </w:p>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 xml:space="preserve"> День детской книги</w:t>
            </w:r>
          </w:p>
        </w:tc>
        <w:tc>
          <w:tcPr>
            <w:tcW w:w="786" w:type="pct"/>
            <w:gridSpan w:val="3"/>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Выставка «Книжки-малышки»</w:t>
            </w:r>
          </w:p>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Просмотр мультфильмов на произведения Г.Х.Андерсена</w:t>
            </w:r>
          </w:p>
        </w:tc>
        <w:tc>
          <w:tcPr>
            <w:tcW w:w="1195" w:type="pct"/>
            <w:gridSpan w:val="2"/>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 xml:space="preserve">Выставка </w:t>
            </w:r>
          </w:p>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«Любимые книги моего детства»</w:t>
            </w:r>
          </w:p>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Мастерская книг</w:t>
            </w:r>
          </w:p>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Просмотр мультфильмов на произведения Г.Х.Андерсена</w:t>
            </w:r>
          </w:p>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 xml:space="preserve">Литературная гостиная </w:t>
            </w:r>
          </w:p>
        </w:tc>
        <w:tc>
          <w:tcPr>
            <w:tcW w:w="1400"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Познавательное, трудовое / Знание, труд</w:t>
            </w:r>
          </w:p>
        </w:tc>
        <w:tc>
          <w:tcPr>
            <w:tcW w:w="775"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color w:val="000000"/>
                <w:sz w:val="24"/>
                <w:szCs w:val="24"/>
              </w:rPr>
              <w:t>Воспитатели</w:t>
            </w:r>
          </w:p>
        </w:tc>
      </w:tr>
      <w:tr w:rsidR="00C4701F" w:rsidRPr="00276046" w:rsidTr="000644C6">
        <w:trPr>
          <w:gridAfter w:val="1"/>
          <w:wAfter w:w="7" w:type="pct"/>
        </w:trPr>
        <w:tc>
          <w:tcPr>
            <w:tcW w:w="837" w:type="pct"/>
            <w:gridSpan w:val="2"/>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7 апреля Международный день здоровья</w:t>
            </w:r>
          </w:p>
        </w:tc>
        <w:tc>
          <w:tcPr>
            <w:tcW w:w="786" w:type="pct"/>
            <w:gridSpan w:val="3"/>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Игра-занятие «Доктор Айболит»</w:t>
            </w:r>
          </w:p>
        </w:tc>
        <w:tc>
          <w:tcPr>
            <w:tcW w:w="1195" w:type="pct"/>
            <w:gridSpan w:val="2"/>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 xml:space="preserve">Флешмоб </w:t>
            </w:r>
          </w:p>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«Здоровье – это здорово»</w:t>
            </w:r>
          </w:p>
        </w:tc>
        <w:tc>
          <w:tcPr>
            <w:tcW w:w="1400"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Физическое и оздоровительное/Здоровье, безопасность</w:t>
            </w:r>
          </w:p>
        </w:tc>
        <w:tc>
          <w:tcPr>
            <w:tcW w:w="775"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Инструктор по физической культуре</w:t>
            </w:r>
          </w:p>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color w:val="000000"/>
                <w:sz w:val="24"/>
                <w:szCs w:val="24"/>
              </w:rPr>
              <w:t>Воспитатели</w:t>
            </w:r>
          </w:p>
        </w:tc>
      </w:tr>
      <w:tr w:rsidR="00C4701F" w:rsidRPr="00276046" w:rsidTr="000644C6">
        <w:trPr>
          <w:gridAfter w:val="1"/>
          <w:wAfter w:w="7" w:type="pct"/>
        </w:trPr>
        <w:tc>
          <w:tcPr>
            <w:tcW w:w="837" w:type="pct"/>
            <w:gridSpan w:val="2"/>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12 апреля</w:t>
            </w:r>
          </w:p>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 xml:space="preserve"> День космонавтики</w:t>
            </w:r>
          </w:p>
        </w:tc>
        <w:tc>
          <w:tcPr>
            <w:tcW w:w="786" w:type="pct"/>
            <w:gridSpan w:val="3"/>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Выставка рисунков «Веселая ракета»</w:t>
            </w:r>
          </w:p>
        </w:tc>
        <w:tc>
          <w:tcPr>
            <w:tcW w:w="1195" w:type="pct"/>
            <w:gridSpan w:val="2"/>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Развлечения</w:t>
            </w:r>
          </w:p>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 xml:space="preserve"> «День космонавтики» Организация выставки по теме  Просмотр видеофильма (о космосе, космических явлениях Конструирование </w:t>
            </w:r>
            <w:r w:rsidRPr="00276046">
              <w:rPr>
                <w:rFonts w:ascii="Times New Roman" w:eastAsia="Times New Roman" w:hAnsi="Times New Roman" w:cs="Times New Roman"/>
                <w:color w:val="000000"/>
                <w:sz w:val="24"/>
                <w:szCs w:val="24"/>
              </w:rPr>
              <w:lastRenderedPageBreak/>
              <w:t>ракет</w:t>
            </w:r>
          </w:p>
        </w:tc>
        <w:tc>
          <w:tcPr>
            <w:tcW w:w="1400"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lastRenderedPageBreak/>
              <w:t>Познавательное, трудовое / Знание, труд</w:t>
            </w:r>
          </w:p>
        </w:tc>
        <w:tc>
          <w:tcPr>
            <w:tcW w:w="775"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color w:val="000000"/>
                <w:sz w:val="24"/>
                <w:szCs w:val="24"/>
              </w:rPr>
              <w:t>Воспитатели</w:t>
            </w:r>
          </w:p>
        </w:tc>
      </w:tr>
      <w:tr w:rsidR="00C4701F" w:rsidRPr="00276046" w:rsidTr="000644C6">
        <w:trPr>
          <w:gridAfter w:val="1"/>
          <w:wAfter w:w="7" w:type="pct"/>
        </w:trPr>
        <w:tc>
          <w:tcPr>
            <w:tcW w:w="837" w:type="pct"/>
            <w:gridSpan w:val="2"/>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lastRenderedPageBreak/>
              <w:t>22 апреля. Всемирный день Земли</w:t>
            </w:r>
          </w:p>
        </w:tc>
        <w:tc>
          <w:tcPr>
            <w:tcW w:w="786" w:type="pct"/>
            <w:gridSpan w:val="3"/>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Мероприятие «Сбор батареек»</w:t>
            </w:r>
          </w:p>
        </w:tc>
        <w:tc>
          <w:tcPr>
            <w:tcW w:w="1195" w:type="pct"/>
            <w:gridSpan w:val="2"/>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Беседы с детьми об экологических проблемах на Земле, мероприятие «Сбор батареек»</w:t>
            </w:r>
          </w:p>
        </w:tc>
        <w:tc>
          <w:tcPr>
            <w:tcW w:w="1400"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Физическое и оздоровительное, патриотическое, познавательное/Экологическая культура</w:t>
            </w:r>
          </w:p>
        </w:tc>
        <w:tc>
          <w:tcPr>
            <w:tcW w:w="775"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Воспитатели</w:t>
            </w:r>
          </w:p>
        </w:tc>
      </w:tr>
      <w:tr w:rsidR="00C4701F" w:rsidRPr="00276046" w:rsidTr="000644C6">
        <w:trPr>
          <w:gridAfter w:val="1"/>
          <w:wAfter w:w="7" w:type="pct"/>
        </w:trPr>
        <w:tc>
          <w:tcPr>
            <w:tcW w:w="837" w:type="pct"/>
            <w:gridSpan w:val="2"/>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 xml:space="preserve">26 апреля </w:t>
            </w:r>
          </w:p>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День рождения Г.Тукая</w:t>
            </w:r>
          </w:p>
        </w:tc>
        <w:tc>
          <w:tcPr>
            <w:tcW w:w="786" w:type="pct"/>
            <w:gridSpan w:val="3"/>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p>
        </w:tc>
        <w:tc>
          <w:tcPr>
            <w:tcW w:w="1195" w:type="pct"/>
            <w:gridSpan w:val="2"/>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Праздник</w:t>
            </w:r>
          </w:p>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 xml:space="preserve"> «Наш Тукай»</w:t>
            </w:r>
          </w:p>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Выставка поделок «Шурэле»</w:t>
            </w:r>
          </w:p>
        </w:tc>
        <w:tc>
          <w:tcPr>
            <w:tcW w:w="1400"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Патриотическое, этико-эстетическое, познавательное/ Культура, красота</w:t>
            </w:r>
          </w:p>
        </w:tc>
        <w:tc>
          <w:tcPr>
            <w:tcW w:w="775"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color w:val="000000"/>
                <w:sz w:val="24"/>
                <w:szCs w:val="24"/>
              </w:rPr>
              <w:t xml:space="preserve">Воспитатели </w:t>
            </w:r>
          </w:p>
        </w:tc>
      </w:tr>
      <w:tr w:rsidR="00C4701F" w:rsidRPr="00276046" w:rsidTr="000644C6">
        <w:trPr>
          <w:gridAfter w:val="1"/>
          <w:wAfter w:w="7" w:type="pct"/>
        </w:trPr>
        <w:tc>
          <w:tcPr>
            <w:tcW w:w="837" w:type="pct"/>
            <w:gridSpan w:val="2"/>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30 апреля</w:t>
            </w:r>
          </w:p>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День пожарной охраны. Тематический урок ОБЖ.</w:t>
            </w:r>
          </w:p>
        </w:tc>
        <w:tc>
          <w:tcPr>
            <w:tcW w:w="786" w:type="pct"/>
            <w:gridSpan w:val="3"/>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p>
        </w:tc>
        <w:tc>
          <w:tcPr>
            <w:tcW w:w="1195" w:type="pct"/>
            <w:gridSpan w:val="2"/>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Уроки ОБЖ.</w:t>
            </w:r>
          </w:p>
        </w:tc>
        <w:tc>
          <w:tcPr>
            <w:tcW w:w="1400"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Физическое и оздоровительное/Здоровье, безопасность</w:t>
            </w:r>
          </w:p>
        </w:tc>
        <w:tc>
          <w:tcPr>
            <w:tcW w:w="775"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color w:val="000000"/>
                <w:sz w:val="24"/>
                <w:szCs w:val="24"/>
              </w:rPr>
              <w:t xml:space="preserve">Воспитатели </w:t>
            </w:r>
          </w:p>
        </w:tc>
      </w:tr>
      <w:tr w:rsidR="00C4701F" w:rsidRPr="00276046" w:rsidTr="000644C6">
        <w:trPr>
          <w:gridAfter w:val="1"/>
          <w:wAfter w:w="7" w:type="pct"/>
        </w:trPr>
        <w:tc>
          <w:tcPr>
            <w:tcW w:w="4993" w:type="pct"/>
            <w:gridSpan w:val="9"/>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МАЙ</w:t>
            </w:r>
          </w:p>
        </w:tc>
      </w:tr>
      <w:tr w:rsidR="000644C6" w:rsidRPr="00276046" w:rsidTr="000644C6">
        <w:trPr>
          <w:gridAfter w:val="1"/>
          <w:wAfter w:w="7" w:type="pct"/>
        </w:trPr>
        <w:tc>
          <w:tcPr>
            <w:tcW w:w="837" w:type="pct"/>
            <w:gridSpan w:val="2"/>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1 неделя мая Праздник весны и труда</w:t>
            </w:r>
          </w:p>
        </w:tc>
        <w:tc>
          <w:tcPr>
            <w:tcW w:w="782" w:type="pct"/>
            <w:gridSpan w:val="2"/>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p>
        </w:tc>
        <w:tc>
          <w:tcPr>
            <w:tcW w:w="1199" w:type="pct"/>
            <w:gridSpan w:val="3"/>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 xml:space="preserve">Слушание и исполнение песен о весне и труде, слушание музыки о весне </w:t>
            </w:r>
          </w:p>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Знакомство с пословицами и поговорками о труде</w:t>
            </w:r>
          </w:p>
        </w:tc>
        <w:tc>
          <w:tcPr>
            <w:tcW w:w="1400"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 xml:space="preserve">Трудовое, познавательное, этико-эстетическое, социальное/труд </w:t>
            </w:r>
          </w:p>
        </w:tc>
        <w:tc>
          <w:tcPr>
            <w:tcW w:w="775"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Calibri" w:hAnsi="Times New Roman" w:cs="Times New Roman"/>
                <w:sz w:val="24"/>
                <w:szCs w:val="24"/>
              </w:rPr>
            </w:pPr>
            <w:r w:rsidRPr="00276046">
              <w:rPr>
                <w:rFonts w:ascii="Times New Roman" w:eastAsia="Times New Roman" w:hAnsi="Times New Roman" w:cs="Times New Roman"/>
                <w:color w:val="000000"/>
                <w:sz w:val="24"/>
                <w:szCs w:val="24"/>
              </w:rPr>
              <w:t>Воспитатели</w:t>
            </w:r>
          </w:p>
        </w:tc>
      </w:tr>
      <w:tr w:rsidR="000644C6" w:rsidRPr="00276046" w:rsidTr="000644C6">
        <w:trPr>
          <w:gridAfter w:val="1"/>
          <w:wAfter w:w="7" w:type="pct"/>
        </w:trPr>
        <w:tc>
          <w:tcPr>
            <w:tcW w:w="837" w:type="pct"/>
            <w:gridSpan w:val="2"/>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7 мая – Урок музыки, посвященный дню рождения П.И.Чайковского</w:t>
            </w:r>
          </w:p>
        </w:tc>
        <w:tc>
          <w:tcPr>
            <w:tcW w:w="782" w:type="pct"/>
            <w:gridSpan w:val="2"/>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Музыкальна гостиная</w:t>
            </w:r>
          </w:p>
        </w:tc>
        <w:tc>
          <w:tcPr>
            <w:tcW w:w="1199" w:type="pct"/>
            <w:gridSpan w:val="3"/>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 xml:space="preserve">Музыкальна гостиная </w:t>
            </w:r>
          </w:p>
        </w:tc>
        <w:tc>
          <w:tcPr>
            <w:tcW w:w="1400"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Этико-эстетическое/ Культура, красота</w:t>
            </w:r>
          </w:p>
        </w:tc>
        <w:tc>
          <w:tcPr>
            <w:tcW w:w="775"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Calibri" w:hAnsi="Times New Roman" w:cs="Times New Roman"/>
                <w:sz w:val="24"/>
                <w:szCs w:val="24"/>
              </w:rPr>
              <w:t>Музыкальный руководитель</w:t>
            </w:r>
          </w:p>
        </w:tc>
      </w:tr>
      <w:tr w:rsidR="000644C6" w:rsidRPr="00276046" w:rsidTr="000644C6">
        <w:trPr>
          <w:gridAfter w:val="1"/>
          <w:wAfter w:w="7" w:type="pct"/>
        </w:trPr>
        <w:tc>
          <w:tcPr>
            <w:tcW w:w="837" w:type="pct"/>
            <w:gridSpan w:val="2"/>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9 мая</w:t>
            </w:r>
          </w:p>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 xml:space="preserve"> День Победы</w:t>
            </w:r>
          </w:p>
        </w:tc>
        <w:tc>
          <w:tcPr>
            <w:tcW w:w="782" w:type="pct"/>
            <w:gridSpan w:val="2"/>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Игра-занятие «Бравые солдаты»</w:t>
            </w:r>
          </w:p>
        </w:tc>
        <w:tc>
          <w:tcPr>
            <w:tcW w:w="1199" w:type="pct"/>
            <w:gridSpan w:val="3"/>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 xml:space="preserve">Оформление в группах уголков по патриотическому воспитанию: «Защитники Отечества с Древней Руси до наших дней», «Слава героям землякам» Проекты «Музей военного костюма», «Повяжи, если помнишь», «Вспомним героев своих»  Оформление выставки детского изобразительного </w:t>
            </w:r>
            <w:r w:rsidRPr="00276046">
              <w:rPr>
                <w:rFonts w:ascii="Times New Roman" w:eastAsia="Times New Roman" w:hAnsi="Times New Roman" w:cs="Times New Roman"/>
                <w:color w:val="000000"/>
                <w:sz w:val="24"/>
                <w:szCs w:val="24"/>
              </w:rPr>
              <w:lastRenderedPageBreak/>
              <w:t>творчества в холле детского сада «Спасибо за мир!»  Проведение акции совместно с родителями «Наши ветераны» (подбор материала и составление альбомов родителями совместно с воспитанниками о родственниках, соседях, знакомых воевавших в годы ВОВ)</w:t>
            </w:r>
          </w:p>
        </w:tc>
        <w:tc>
          <w:tcPr>
            <w:tcW w:w="1400"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lastRenderedPageBreak/>
              <w:t>Патриотическое, социальное, трудовое/</w:t>
            </w:r>
          </w:p>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Родина</w:t>
            </w:r>
          </w:p>
        </w:tc>
        <w:tc>
          <w:tcPr>
            <w:tcW w:w="775"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color w:val="000000"/>
                <w:sz w:val="24"/>
                <w:szCs w:val="24"/>
              </w:rPr>
              <w:t>Воспитатели</w:t>
            </w:r>
          </w:p>
        </w:tc>
      </w:tr>
      <w:tr w:rsidR="000644C6" w:rsidRPr="00276046" w:rsidTr="000644C6">
        <w:trPr>
          <w:gridAfter w:val="1"/>
          <w:wAfter w:w="7" w:type="pct"/>
        </w:trPr>
        <w:tc>
          <w:tcPr>
            <w:tcW w:w="837" w:type="pct"/>
            <w:gridSpan w:val="2"/>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lastRenderedPageBreak/>
              <w:t>15 мая Международный день семьи</w:t>
            </w:r>
          </w:p>
        </w:tc>
        <w:tc>
          <w:tcPr>
            <w:tcW w:w="782" w:type="pct"/>
            <w:gridSpan w:val="2"/>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 xml:space="preserve">Ситуативные разговоры и беседы по теме праздника  </w:t>
            </w:r>
          </w:p>
        </w:tc>
        <w:tc>
          <w:tcPr>
            <w:tcW w:w="1199" w:type="pct"/>
            <w:gridSpan w:val="3"/>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Выставка рисунков «Мо любимая семья»</w:t>
            </w:r>
          </w:p>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Выставка семейных фотографий. Ситуативные разговоры и беседы по теме праздника  Досуги в группах совместно с родителями «Моя семья»</w:t>
            </w:r>
          </w:p>
        </w:tc>
        <w:tc>
          <w:tcPr>
            <w:tcW w:w="1400"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Социальное/ Человек, семья, дружба, сотрудничество</w:t>
            </w:r>
          </w:p>
        </w:tc>
        <w:tc>
          <w:tcPr>
            <w:tcW w:w="775"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Педагог-психолог</w:t>
            </w:r>
          </w:p>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color w:val="000000"/>
                <w:sz w:val="24"/>
                <w:szCs w:val="24"/>
              </w:rPr>
              <w:t>Воспитатели</w:t>
            </w:r>
          </w:p>
        </w:tc>
      </w:tr>
      <w:tr w:rsidR="000644C6" w:rsidRPr="00276046" w:rsidTr="000644C6">
        <w:trPr>
          <w:gridAfter w:val="1"/>
          <w:wAfter w:w="7" w:type="pct"/>
        </w:trPr>
        <w:tc>
          <w:tcPr>
            <w:tcW w:w="837" w:type="pct"/>
            <w:gridSpan w:val="2"/>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31 мая</w:t>
            </w:r>
          </w:p>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Прощание с детским садом</w:t>
            </w:r>
          </w:p>
        </w:tc>
        <w:tc>
          <w:tcPr>
            <w:tcW w:w="782" w:type="pct"/>
            <w:gridSpan w:val="2"/>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p>
        </w:tc>
        <w:tc>
          <w:tcPr>
            <w:tcW w:w="1199" w:type="pct"/>
            <w:gridSpan w:val="3"/>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Праздник</w:t>
            </w:r>
          </w:p>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 xml:space="preserve"> «До свидания,  детский сад»</w:t>
            </w:r>
          </w:p>
        </w:tc>
        <w:tc>
          <w:tcPr>
            <w:tcW w:w="1400"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Социальное/ Человек, семья, дружба, сотрудничество</w:t>
            </w:r>
          </w:p>
        </w:tc>
        <w:tc>
          <w:tcPr>
            <w:tcW w:w="775"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sz w:val="24"/>
                <w:szCs w:val="24"/>
              </w:rPr>
            </w:pPr>
            <w:r w:rsidRPr="00276046">
              <w:rPr>
                <w:rFonts w:ascii="Times New Roman" w:eastAsia="Calibri" w:hAnsi="Times New Roman" w:cs="Times New Roman"/>
                <w:sz w:val="24"/>
                <w:szCs w:val="24"/>
              </w:rPr>
              <w:t>Музыкальный руководитель</w:t>
            </w:r>
          </w:p>
        </w:tc>
      </w:tr>
      <w:tr w:rsidR="00C4701F" w:rsidRPr="00276046" w:rsidTr="000644C6">
        <w:trPr>
          <w:gridAfter w:val="1"/>
          <w:wAfter w:w="7" w:type="pct"/>
        </w:trPr>
        <w:tc>
          <w:tcPr>
            <w:tcW w:w="4993" w:type="pct"/>
            <w:gridSpan w:val="9"/>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ИЮНЬ</w:t>
            </w:r>
          </w:p>
        </w:tc>
      </w:tr>
      <w:tr w:rsidR="000644C6" w:rsidRPr="00276046" w:rsidTr="000644C6">
        <w:trPr>
          <w:gridAfter w:val="1"/>
          <w:wAfter w:w="7" w:type="pct"/>
        </w:trPr>
        <w:tc>
          <w:tcPr>
            <w:tcW w:w="1205" w:type="pct"/>
            <w:gridSpan w:val="3"/>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1 июня: Международный день защиты детей</w:t>
            </w:r>
          </w:p>
        </w:tc>
        <w:tc>
          <w:tcPr>
            <w:tcW w:w="804" w:type="pct"/>
            <w:gridSpan w:val="3"/>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p>
        </w:tc>
        <w:tc>
          <w:tcPr>
            <w:tcW w:w="809" w:type="pct"/>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Спортивные соревнования.</w:t>
            </w:r>
          </w:p>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Рисование на асфальте.</w:t>
            </w:r>
          </w:p>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 xml:space="preserve">Фестиваль детских песен. </w:t>
            </w:r>
          </w:p>
        </w:tc>
        <w:tc>
          <w:tcPr>
            <w:tcW w:w="1400"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Социальное/ Человек, семья, дружба, сотрудничество</w:t>
            </w:r>
          </w:p>
        </w:tc>
        <w:tc>
          <w:tcPr>
            <w:tcW w:w="775" w:type="pct"/>
            <w:shd w:val="clear" w:color="auto" w:fill="auto"/>
          </w:tcPr>
          <w:p w:rsidR="00C4701F" w:rsidRDefault="00C4701F" w:rsidP="001E70B2">
            <w:pPr>
              <w:widowControl w:val="0"/>
              <w:autoSpaceDE w:val="0"/>
              <w:autoSpaceDN w:val="0"/>
              <w:spacing w:after="0" w:line="240" w:lineRule="auto"/>
              <w:jc w:val="center"/>
              <w:rPr>
                <w:rFonts w:ascii="Times New Roman" w:eastAsia="Calibri" w:hAnsi="Times New Roman" w:cs="Times New Roman"/>
                <w:sz w:val="24"/>
                <w:szCs w:val="24"/>
              </w:rPr>
            </w:pPr>
            <w:r w:rsidRPr="00276046">
              <w:rPr>
                <w:rFonts w:ascii="Times New Roman" w:eastAsia="Calibri" w:hAnsi="Times New Roman" w:cs="Times New Roman"/>
                <w:sz w:val="24"/>
                <w:szCs w:val="24"/>
              </w:rPr>
              <w:t xml:space="preserve">Воспитатели </w:t>
            </w:r>
          </w:p>
          <w:p w:rsidR="000644C6" w:rsidRPr="00276046" w:rsidRDefault="000644C6"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p>
        </w:tc>
      </w:tr>
      <w:tr w:rsidR="000644C6" w:rsidRPr="00276046" w:rsidTr="000644C6">
        <w:trPr>
          <w:gridAfter w:val="1"/>
          <w:wAfter w:w="7" w:type="pct"/>
        </w:trPr>
        <w:tc>
          <w:tcPr>
            <w:tcW w:w="1205" w:type="pct"/>
            <w:gridSpan w:val="3"/>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Праздник «Сабантуй»</w:t>
            </w:r>
          </w:p>
        </w:tc>
        <w:tc>
          <w:tcPr>
            <w:tcW w:w="804" w:type="pct"/>
            <w:gridSpan w:val="3"/>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p>
        </w:tc>
        <w:tc>
          <w:tcPr>
            <w:tcW w:w="809" w:type="pct"/>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Праздник «Сабантуй»</w:t>
            </w:r>
          </w:p>
        </w:tc>
        <w:tc>
          <w:tcPr>
            <w:tcW w:w="1400"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Социальное/ Человек, семья, дружба, сотрудничество</w:t>
            </w:r>
          </w:p>
        </w:tc>
        <w:tc>
          <w:tcPr>
            <w:tcW w:w="775"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Calibri" w:hAnsi="Times New Roman" w:cs="Times New Roman"/>
                <w:sz w:val="24"/>
                <w:szCs w:val="24"/>
              </w:rPr>
              <w:t xml:space="preserve">Воспитатели </w:t>
            </w:r>
          </w:p>
        </w:tc>
      </w:tr>
      <w:tr w:rsidR="000644C6" w:rsidRPr="00276046" w:rsidTr="000644C6">
        <w:trPr>
          <w:gridAfter w:val="1"/>
          <w:wAfter w:w="7" w:type="pct"/>
        </w:trPr>
        <w:tc>
          <w:tcPr>
            <w:tcW w:w="1205" w:type="pct"/>
            <w:gridSpan w:val="3"/>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6</w:t>
            </w:r>
            <w:r w:rsidRPr="00276046">
              <w:rPr>
                <w:rFonts w:ascii="Times New Roman" w:eastAsia="Times New Roman" w:hAnsi="Times New Roman" w:cs="Times New Roman"/>
                <w:spacing w:val="40"/>
                <w:sz w:val="24"/>
                <w:szCs w:val="24"/>
              </w:rPr>
              <w:t xml:space="preserve"> </w:t>
            </w:r>
            <w:r w:rsidRPr="00276046">
              <w:rPr>
                <w:rFonts w:ascii="Times New Roman" w:eastAsia="Times New Roman" w:hAnsi="Times New Roman" w:cs="Times New Roman"/>
                <w:sz w:val="24"/>
                <w:szCs w:val="24"/>
              </w:rPr>
              <w:t>июня:</w:t>
            </w:r>
            <w:r w:rsidRPr="00276046">
              <w:rPr>
                <w:rFonts w:ascii="Times New Roman" w:eastAsia="Times New Roman" w:hAnsi="Times New Roman" w:cs="Times New Roman"/>
                <w:spacing w:val="41"/>
                <w:sz w:val="24"/>
                <w:szCs w:val="24"/>
              </w:rPr>
              <w:t xml:space="preserve"> </w:t>
            </w:r>
            <w:r w:rsidRPr="00276046">
              <w:rPr>
                <w:rFonts w:ascii="Times New Roman" w:eastAsia="Times New Roman" w:hAnsi="Times New Roman" w:cs="Times New Roman"/>
                <w:sz w:val="24"/>
                <w:szCs w:val="24"/>
              </w:rPr>
              <w:t>День</w:t>
            </w:r>
            <w:r w:rsidRPr="00276046">
              <w:rPr>
                <w:rFonts w:ascii="Times New Roman" w:eastAsia="Times New Roman" w:hAnsi="Times New Roman" w:cs="Times New Roman"/>
                <w:spacing w:val="41"/>
                <w:sz w:val="24"/>
                <w:szCs w:val="24"/>
              </w:rPr>
              <w:t xml:space="preserve"> </w:t>
            </w:r>
            <w:r w:rsidRPr="00276046">
              <w:rPr>
                <w:rFonts w:ascii="Times New Roman" w:eastAsia="Times New Roman" w:hAnsi="Times New Roman" w:cs="Times New Roman"/>
                <w:sz w:val="24"/>
                <w:szCs w:val="24"/>
              </w:rPr>
              <w:t>русского</w:t>
            </w:r>
            <w:r w:rsidRPr="00276046">
              <w:rPr>
                <w:rFonts w:ascii="Times New Roman" w:eastAsia="Times New Roman" w:hAnsi="Times New Roman" w:cs="Times New Roman"/>
                <w:spacing w:val="40"/>
                <w:sz w:val="24"/>
                <w:szCs w:val="24"/>
              </w:rPr>
              <w:t xml:space="preserve"> </w:t>
            </w:r>
            <w:r w:rsidRPr="00276046">
              <w:rPr>
                <w:rFonts w:ascii="Times New Roman" w:eastAsia="Times New Roman" w:hAnsi="Times New Roman" w:cs="Times New Roman"/>
                <w:sz w:val="24"/>
                <w:szCs w:val="24"/>
              </w:rPr>
              <w:t>языка,</w:t>
            </w:r>
            <w:r w:rsidRPr="00276046">
              <w:rPr>
                <w:rFonts w:ascii="Times New Roman" w:eastAsia="Times New Roman" w:hAnsi="Times New Roman" w:cs="Times New Roman"/>
                <w:spacing w:val="40"/>
                <w:sz w:val="24"/>
                <w:szCs w:val="24"/>
              </w:rPr>
              <w:t xml:space="preserve"> </w:t>
            </w:r>
            <w:r w:rsidRPr="00276046">
              <w:rPr>
                <w:rFonts w:ascii="Times New Roman" w:eastAsia="Times New Roman" w:hAnsi="Times New Roman" w:cs="Times New Roman"/>
                <w:sz w:val="24"/>
                <w:szCs w:val="24"/>
              </w:rPr>
              <w:t>день</w:t>
            </w:r>
            <w:r w:rsidRPr="00276046">
              <w:rPr>
                <w:rFonts w:ascii="Times New Roman" w:eastAsia="Times New Roman" w:hAnsi="Times New Roman" w:cs="Times New Roman"/>
                <w:spacing w:val="41"/>
                <w:sz w:val="24"/>
                <w:szCs w:val="24"/>
              </w:rPr>
              <w:t xml:space="preserve"> </w:t>
            </w:r>
            <w:r w:rsidRPr="00276046">
              <w:rPr>
                <w:rFonts w:ascii="Times New Roman" w:eastAsia="Times New Roman" w:hAnsi="Times New Roman" w:cs="Times New Roman"/>
                <w:sz w:val="24"/>
                <w:szCs w:val="24"/>
              </w:rPr>
              <w:t>рождения</w:t>
            </w:r>
            <w:r w:rsidRPr="00276046">
              <w:rPr>
                <w:rFonts w:ascii="Times New Roman" w:eastAsia="Times New Roman" w:hAnsi="Times New Roman" w:cs="Times New Roman"/>
                <w:spacing w:val="40"/>
                <w:sz w:val="24"/>
                <w:szCs w:val="24"/>
              </w:rPr>
              <w:t xml:space="preserve"> </w:t>
            </w:r>
            <w:r w:rsidRPr="00276046">
              <w:rPr>
                <w:rFonts w:ascii="Times New Roman" w:eastAsia="Times New Roman" w:hAnsi="Times New Roman" w:cs="Times New Roman"/>
                <w:sz w:val="24"/>
                <w:szCs w:val="24"/>
              </w:rPr>
              <w:t>великого</w:t>
            </w:r>
            <w:r w:rsidRPr="00276046">
              <w:rPr>
                <w:rFonts w:ascii="Times New Roman" w:eastAsia="Times New Roman" w:hAnsi="Times New Roman" w:cs="Times New Roman"/>
                <w:spacing w:val="40"/>
                <w:sz w:val="24"/>
                <w:szCs w:val="24"/>
              </w:rPr>
              <w:t xml:space="preserve"> </w:t>
            </w:r>
            <w:r w:rsidRPr="00276046">
              <w:rPr>
                <w:rFonts w:ascii="Times New Roman" w:eastAsia="Times New Roman" w:hAnsi="Times New Roman" w:cs="Times New Roman"/>
                <w:sz w:val="24"/>
                <w:szCs w:val="24"/>
              </w:rPr>
              <w:t>русского</w:t>
            </w:r>
            <w:r w:rsidRPr="00276046">
              <w:rPr>
                <w:rFonts w:ascii="Times New Roman" w:eastAsia="Times New Roman" w:hAnsi="Times New Roman" w:cs="Times New Roman"/>
                <w:spacing w:val="40"/>
                <w:sz w:val="24"/>
                <w:szCs w:val="24"/>
              </w:rPr>
              <w:t xml:space="preserve"> </w:t>
            </w:r>
            <w:r w:rsidRPr="00276046">
              <w:rPr>
                <w:rFonts w:ascii="Times New Roman" w:eastAsia="Times New Roman" w:hAnsi="Times New Roman" w:cs="Times New Roman"/>
                <w:sz w:val="24"/>
                <w:szCs w:val="24"/>
              </w:rPr>
              <w:lastRenderedPageBreak/>
              <w:t>поэта</w:t>
            </w:r>
            <w:r w:rsidRPr="00276046">
              <w:rPr>
                <w:rFonts w:ascii="Times New Roman" w:eastAsia="Times New Roman" w:hAnsi="Times New Roman" w:cs="Times New Roman"/>
                <w:spacing w:val="40"/>
                <w:sz w:val="24"/>
                <w:szCs w:val="24"/>
              </w:rPr>
              <w:t xml:space="preserve"> </w:t>
            </w:r>
            <w:r w:rsidRPr="00276046">
              <w:rPr>
                <w:rFonts w:ascii="Times New Roman" w:eastAsia="Times New Roman" w:hAnsi="Times New Roman" w:cs="Times New Roman"/>
                <w:sz w:val="24"/>
                <w:szCs w:val="24"/>
              </w:rPr>
              <w:t>Александра</w:t>
            </w:r>
            <w:r w:rsidRPr="00276046">
              <w:rPr>
                <w:rFonts w:ascii="Times New Roman" w:eastAsia="Times New Roman" w:hAnsi="Times New Roman" w:cs="Times New Roman"/>
                <w:spacing w:val="-57"/>
                <w:sz w:val="24"/>
                <w:szCs w:val="24"/>
              </w:rPr>
              <w:t xml:space="preserve"> </w:t>
            </w:r>
            <w:r w:rsidRPr="00276046">
              <w:rPr>
                <w:rFonts w:ascii="Times New Roman" w:eastAsia="Times New Roman" w:hAnsi="Times New Roman" w:cs="Times New Roman"/>
                <w:sz w:val="24"/>
                <w:szCs w:val="24"/>
              </w:rPr>
              <w:t>Сергеевича Пушкина</w:t>
            </w:r>
            <w:r w:rsidRPr="00276046">
              <w:rPr>
                <w:rFonts w:ascii="Times New Roman" w:eastAsia="Times New Roman" w:hAnsi="Times New Roman" w:cs="Times New Roman"/>
                <w:spacing w:val="-1"/>
                <w:sz w:val="24"/>
                <w:szCs w:val="24"/>
              </w:rPr>
              <w:t xml:space="preserve"> </w:t>
            </w:r>
            <w:r w:rsidRPr="00276046">
              <w:rPr>
                <w:rFonts w:ascii="Times New Roman" w:eastAsia="Times New Roman" w:hAnsi="Times New Roman" w:cs="Times New Roman"/>
                <w:sz w:val="24"/>
                <w:szCs w:val="24"/>
              </w:rPr>
              <w:t>(1799-1837)</w:t>
            </w:r>
          </w:p>
        </w:tc>
        <w:tc>
          <w:tcPr>
            <w:tcW w:w="804" w:type="pct"/>
            <w:gridSpan w:val="3"/>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lastRenderedPageBreak/>
              <w:t>Чтение сказок и просмотр мультфильм</w:t>
            </w:r>
            <w:r w:rsidRPr="00276046">
              <w:rPr>
                <w:rFonts w:ascii="Times New Roman" w:eastAsia="Times New Roman" w:hAnsi="Times New Roman" w:cs="Times New Roman"/>
                <w:color w:val="000000"/>
                <w:sz w:val="24"/>
                <w:szCs w:val="24"/>
              </w:rPr>
              <w:lastRenderedPageBreak/>
              <w:t>ов по сказкам А.С.Пушкина</w:t>
            </w:r>
          </w:p>
        </w:tc>
        <w:tc>
          <w:tcPr>
            <w:tcW w:w="809" w:type="pct"/>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lastRenderedPageBreak/>
              <w:t>Чтение сказок и просмотр мультфильмо</w:t>
            </w:r>
            <w:r w:rsidRPr="00276046">
              <w:rPr>
                <w:rFonts w:ascii="Times New Roman" w:eastAsia="Times New Roman" w:hAnsi="Times New Roman" w:cs="Times New Roman"/>
                <w:color w:val="000000"/>
                <w:sz w:val="24"/>
                <w:szCs w:val="24"/>
              </w:rPr>
              <w:lastRenderedPageBreak/>
              <w:t>в по сказкам А.С.Пушкина.</w:t>
            </w:r>
          </w:p>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Литературные чтение по произведениям А,С.Пушкина</w:t>
            </w:r>
          </w:p>
        </w:tc>
        <w:tc>
          <w:tcPr>
            <w:tcW w:w="1400"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lastRenderedPageBreak/>
              <w:t>Социальное/ Человек, семья, дружба, сотрудничество</w:t>
            </w:r>
          </w:p>
        </w:tc>
        <w:tc>
          <w:tcPr>
            <w:tcW w:w="775"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Calibri" w:hAnsi="Times New Roman" w:cs="Times New Roman"/>
                <w:sz w:val="24"/>
                <w:szCs w:val="24"/>
              </w:rPr>
              <w:t xml:space="preserve">Воспитатели </w:t>
            </w:r>
          </w:p>
        </w:tc>
      </w:tr>
      <w:tr w:rsidR="000644C6" w:rsidRPr="00276046" w:rsidTr="000644C6">
        <w:trPr>
          <w:gridAfter w:val="1"/>
          <w:wAfter w:w="7" w:type="pct"/>
        </w:trPr>
        <w:tc>
          <w:tcPr>
            <w:tcW w:w="1205" w:type="pct"/>
            <w:gridSpan w:val="3"/>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lastRenderedPageBreak/>
              <w:t>12</w:t>
            </w:r>
            <w:r w:rsidRPr="00276046">
              <w:rPr>
                <w:rFonts w:ascii="Times New Roman" w:eastAsia="Times New Roman" w:hAnsi="Times New Roman" w:cs="Times New Roman"/>
                <w:spacing w:val="-2"/>
                <w:sz w:val="24"/>
                <w:szCs w:val="24"/>
              </w:rPr>
              <w:t xml:space="preserve"> </w:t>
            </w:r>
            <w:r w:rsidRPr="00276046">
              <w:rPr>
                <w:rFonts w:ascii="Times New Roman" w:eastAsia="Times New Roman" w:hAnsi="Times New Roman" w:cs="Times New Roman"/>
                <w:sz w:val="24"/>
                <w:szCs w:val="24"/>
              </w:rPr>
              <w:t>июня:</w:t>
            </w:r>
            <w:r w:rsidRPr="00276046">
              <w:rPr>
                <w:rFonts w:ascii="Times New Roman" w:eastAsia="Times New Roman" w:hAnsi="Times New Roman" w:cs="Times New Roman"/>
                <w:spacing w:val="-1"/>
                <w:sz w:val="24"/>
                <w:szCs w:val="24"/>
              </w:rPr>
              <w:t xml:space="preserve"> </w:t>
            </w:r>
            <w:r w:rsidRPr="00276046">
              <w:rPr>
                <w:rFonts w:ascii="Times New Roman" w:eastAsia="Times New Roman" w:hAnsi="Times New Roman" w:cs="Times New Roman"/>
                <w:sz w:val="24"/>
                <w:szCs w:val="24"/>
              </w:rPr>
              <w:t>День</w:t>
            </w:r>
            <w:r w:rsidRPr="00276046">
              <w:rPr>
                <w:rFonts w:ascii="Times New Roman" w:eastAsia="Times New Roman" w:hAnsi="Times New Roman" w:cs="Times New Roman"/>
                <w:spacing w:val="-2"/>
                <w:sz w:val="24"/>
                <w:szCs w:val="24"/>
              </w:rPr>
              <w:t xml:space="preserve"> </w:t>
            </w:r>
            <w:r w:rsidRPr="00276046">
              <w:rPr>
                <w:rFonts w:ascii="Times New Roman" w:eastAsia="Times New Roman" w:hAnsi="Times New Roman" w:cs="Times New Roman"/>
                <w:sz w:val="24"/>
                <w:szCs w:val="24"/>
              </w:rPr>
              <w:t>России</w:t>
            </w:r>
          </w:p>
        </w:tc>
        <w:tc>
          <w:tcPr>
            <w:tcW w:w="804" w:type="pct"/>
            <w:gridSpan w:val="3"/>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p>
        </w:tc>
        <w:tc>
          <w:tcPr>
            <w:tcW w:w="809"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 xml:space="preserve">Выставка поделок «Государственный герб Российской Федерации» </w:t>
            </w:r>
          </w:p>
        </w:tc>
        <w:tc>
          <w:tcPr>
            <w:tcW w:w="1400"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Патриотическое/</w:t>
            </w:r>
          </w:p>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Родина</w:t>
            </w:r>
          </w:p>
        </w:tc>
        <w:tc>
          <w:tcPr>
            <w:tcW w:w="775"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Воспитатели</w:t>
            </w:r>
          </w:p>
        </w:tc>
      </w:tr>
      <w:tr w:rsidR="000644C6" w:rsidRPr="00276046" w:rsidTr="000644C6">
        <w:trPr>
          <w:gridAfter w:val="1"/>
          <w:wAfter w:w="7" w:type="pct"/>
        </w:trPr>
        <w:tc>
          <w:tcPr>
            <w:tcW w:w="1205" w:type="pct"/>
            <w:gridSpan w:val="3"/>
            <w:shd w:val="clear" w:color="auto" w:fill="auto"/>
          </w:tcPr>
          <w:p w:rsidR="00C4701F" w:rsidRPr="00276046" w:rsidRDefault="00C4701F" w:rsidP="001E70B2">
            <w:pPr>
              <w:widowControl w:val="0"/>
              <w:autoSpaceDE w:val="0"/>
              <w:autoSpaceDN w:val="0"/>
              <w:spacing w:after="0" w:line="240" w:lineRule="auto"/>
              <w:jc w:val="both"/>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22</w:t>
            </w:r>
            <w:r w:rsidRPr="00276046">
              <w:rPr>
                <w:rFonts w:ascii="Times New Roman" w:eastAsia="Times New Roman" w:hAnsi="Times New Roman" w:cs="Times New Roman"/>
                <w:spacing w:val="-2"/>
                <w:sz w:val="24"/>
                <w:szCs w:val="24"/>
              </w:rPr>
              <w:t xml:space="preserve"> </w:t>
            </w:r>
            <w:r w:rsidRPr="00276046">
              <w:rPr>
                <w:rFonts w:ascii="Times New Roman" w:eastAsia="Times New Roman" w:hAnsi="Times New Roman" w:cs="Times New Roman"/>
                <w:sz w:val="24"/>
                <w:szCs w:val="24"/>
              </w:rPr>
              <w:t>июня:</w:t>
            </w:r>
            <w:r w:rsidRPr="00276046">
              <w:rPr>
                <w:rFonts w:ascii="Times New Roman" w:eastAsia="Times New Roman" w:hAnsi="Times New Roman" w:cs="Times New Roman"/>
                <w:spacing w:val="-1"/>
                <w:sz w:val="24"/>
                <w:szCs w:val="24"/>
              </w:rPr>
              <w:t xml:space="preserve"> </w:t>
            </w:r>
            <w:r w:rsidRPr="00276046">
              <w:rPr>
                <w:rFonts w:ascii="Times New Roman" w:eastAsia="Times New Roman" w:hAnsi="Times New Roman" w:cs="Times New Roman"/>
                <w:sz w:val="24"/>
                <w:szCs w:val="24"/>
              </w:rPr>
              <w:t>День</w:t>
            </w:r>
            <w:r w:rsidRPr="00276046">
              <w:rPr>
                <w:rFonts w:ascii="Times New Roman" w:eastAsia="Times New Roman" w:hAnsi="Times New Roman" w:cs="Times New Roman"/>
                <w:spacing w:val="-1"/>
                <w:sz w:val="24"/>
                <w:szCs w:val="24"/>
              </w:rPr>
              <w:t xml:space="preserve"> </w:t>
            </w:r>
            <w:r w:rsidRPr="00276046">
              <w:rPr>
                <w:rFonts w:ascii="Times New Roman" w:eastAsia="Times New Roman" w:hAnsi="Times New Roman" w:cs="Times New Roman"/>
                <w:sz w:val="24"/>
                <w:szCs w:val="24"/>
              </w:rPr>
              <w:t>памяти</w:t>
            </w:r>
            <w:r w:rsidRPr="00276046">
              <w:rPr>
                <w:rFonts w:ascii="Times New Roman" w:eastAsia="Times New Roman" w:hAnsi="Times New Roman" w:cs="Times New Roman"/>
                <w:spacing w:val="-2"/>
                <w:sz w:val="24"/>
                <w:szCs w:val="24"/>
              </w:rPr>
              <w:t xml:space="preserve"> </w:t>
            </w:r>
            <w:r w:rsidRPr="00276046">
              <w:rPr>
                <w:rFonts w:ascii="Times New Roman" w:eastAsia="Times New Roman" w:hAnsi="Times New Roman" w:cs="Times New Roman"/>
                <w:sz w:val="24"/>
                <w:szCs w:val="24"/>
              </w:rPr>
              <w:t>и</w:t>
            </w:r>
            <w:r w:rsidRPr="00276046">
              <w:rPr>
                <w:rFonts w:ascii="Times New Roman" w:eastAsia="Times New Roman" w:hAnsi="Times New Roman" w:cs="Times New Roman"/>
                <w:spacing w:val="-1"/>
                <w:sz w:val="24"/>
                <w:szCs w:val="24"/>
              </w:rPr>
              <w:t xml:space="preserve"> </w:t>
            </w:r>
            <w:r w:rsidRPr="00276046">
              <w:rPr>
                <w:rFonts w:ascii="Times New Roman" w:eastAsia="Times New Roman" w:hAnsi="Times New Roman" w:cs="Times New Roman"/>
                <w:sz w:val="24"/>
                <w:szCs w:val="24"/>
              </w:rPr>
              <w:t>скорби</w:t>
            </w:r>
          </w:p>
        </w:tc>
        <w:tc>
          <w:tcPr>
            <w:tcW w:w="804" w:type="pct"/>
            <w:gridSpan w:val="3"/>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p>
        </w:tc>
        <w:tc>
          <w:tcPr>
            <w:tcW w:w="809" w:type="pct"/>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Просмотр презентаций.</w:t>
            </w:r>
          </w:p>
        </w:tc>
        <w:tc>
          <w:tcPr>
            <w:tcW w:w="1400"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Патриотическое/</w:t>
            </w:r>
          </w:p>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Родина</w:t>
            </w:r>
          </w:p>
        </w:tc>
        <w:tc>
          <w:tcPr>
            <w:tcW w:w="775"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Воспитатели</w:t>
            </w:r>
          </w:p>
        </w:tc>
      </w:tr>
      <w:tr w:rsidR="00C4701F" w:rsidRPr="00276046" w:rsidTr="000644C6">
        <w:trPr>
          <w:gridAfter w:val="1"/>
          <w:wAfter w:w="7" w:type="pct"/>
        </w:trPr>
        <w:tc>
          <w:tcPr>
            <w:tcW w:w="4993" w:type="pct"/>
            <w:gridSpan w:val="9"/>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ИЮЛЬ</w:t>
            </w:r>
          </w:p>
        </w:tc>
      </w:tr>
      <w:tr w:rsidR="000644C6" w:rsidRPr="00276046" w:rsidTr="000644C6">
        <w:trPr>
          <w:gridAfter w:val="1"/>
          <w:wAfter w:w="7" w:type="pct"/>
        </w:trPr>
        <w:tc>
          <w:tcPr>
            <w:tcW w:w="1205" w:type="pct"/>
            <w:gridSpan w:val="3"/>
            <w:shd w:val="clear" w:color="auto" w:fill="auto"/>
          </w:tcPr>
          <w:p w:rsidR="00C4701F" w:rsidRPr="00276046" w:rsidRDefault="00C4701F" w:rsidP="001E70B2">
            <w:pPr>
              <w:widowControl w:val="0"/>
              <w:autoSpaceDE w:val="0"/>
              <w:autoSpaceDN w:val="0"/>
              <w:spacing w:after="0" w:line="240" w:lineRule="auto"/>
              <w:jc w:val="both"/>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8 июля: День семьи, любви и верности</w:t>
            </w:r>
            <w:r w:rsidRPr="00276046">
              <w:rPr>
                <w:rFonts w:ascii="Times New Roman" w:eastAsia="Times New Roman" w:hAnsi="Times New Roman" w:cs="Times New Roman"/>
                <w:spacing w:val="-57"/>
                <w:sz w:val="24"/>
                <w:szCs w:val="24"/>
              </w:rPr>
              <w:t xml:space="preserve"> </w:t>
            </w:r>
          </w:p>
        </w:tc>
        <w:tc>
          <w:tcPr>
            <w:tcW w:w="804" w:type="pct"/>
            <w:gridSpan w:val="3"/>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p>
        </w:tc>
        <w:tc>
          <w:tcPr>
            <w:tcW w:w="809" w:type="pct"/>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Выставка поделок совместных с родителями, детских рисунков. Семейные досуги в саду.</w:t>
            </w:r>
          </w:p>
        </w:tc>
        <w:tc>
          <w:tcPr>
            <w:tcW w:w="1400"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Социальное/ Человек, семья, дружба, сотрудничество</w:t>
            </w:r>
          </w:p>
        </w:tc>
        <w:tc>
          <w:tcPr>
            <w:tcW w:w="775"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Calibri" w:hAnsi="Times New Roman" w:cs="Times New Roman"/>
                <w:sz w:val="24"/>
                <w:szCs w:val="24"/>
              </w:rPr>
              <w:t xml:space="preserve">Воспитатели </w:t>
            </w:r>
          </w:p>
        </w:tc>
      </w:tr>
      <w:tr w:rsidR="000644C6" w:rsidRPr="00276046" w:rsidTr="000644C6">
        <w:trPr>
          <w:gridAfter w:val="1"/>
          <w:wAfter w:w="7" w:type="pct"/>
        </w:trPr>
        <w:tc>
          <w:tcPr>
            <w:tcW w:w="1205" w:type="pct"/>
            <w:gridSpan w:val="3"/>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30 июля: День Военно-морского флота</w:t>
            </w:r>
            <w:r w:rsidRPr="00276046">
              <w:rPr>
                <w:rFonts w:ascii="Times New Roman" w:eastAsia="Times New Roman" w:hAnsi="Times New Roman" w:cs="Times New Roman"/>
                <w:spacing w:val="-57"/>
                <w:sz w:val="24"/>
                <w:szCs w:val="24"/>
              </w:rPr>
              <w:t xml:space="preserve"> </w:t>
            </w:r>
          </w:p>
        </w:tc>
        <w:tc>
          <w:tcPr>
            <w:tcW w:w="804" w:type="pct"/>
            <w:gridSpan w:val="3"/>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p>
        </w:tc>
        <w:tc>
          <w:tcPr>
            <w:tcW w:w="809" w:type="pct"/>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Просмотр фильма «Корабли завода им. М,Горького»</w:t>
            </w:r>
          </w:p>
        </w:tc>
        <w:tc>
          <w:tcPr>
            <w:tcW w:w="1400"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Патриотическое/</w:t>
            </w:r>
          </w:p>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Родина</w:t>
            </w:r>
          </w:p>
        </w:tc>
        <w:tc>
          <w:tcPr>
            <w:tcW w:w="775"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Воспитатели</w:t>
            </w:r>
          </w:p>
        </w:tc>
      </w:tr>
      <w:tr w:rsidR="00C4701F" w:rsidRPr="00276046" w:rsidTr="000644C6">
        <w:trPr>
          <w:gridAfter w:val="1"/>
          <w:wAfter w:w="7" w:type="pct"/>
        </w:trPr>
        <w:tc>
          <w:tcPr>
            <w:tcW w:w="4993" w:type="pct"/>
            <w:gridSpan w:val="9"/>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sz w:val="24"/>
                <w:szCs w:val="24"/>
              </w:rPr>
              <w:t>АВГУСТ</w:t>
            </w:r>
          </w:p>
        </w:tc>
      </w:tr>
      <w:tr w:rsidR="000644C6" w:rsidRPr="00276046" w:rsidTr="000644C6">
        <w:trPr>
          <w:gridAfter w:val="1"/>
          <w:wAfter w:w="7" w:type="pct"/>
        </w:trPr>
        <w:tc>
          <w:tcPr>
            <w:tcW w:w="1205" w:type="pct"/>
            <w:gridSpan w:val="3"/>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22</w:t>
            </w:r>
            <w:r w:rsidRPr="00276046">
              <w:rPr>
                <w:rFonts w:ascii="Times New Roman" w:eastAsia="Times New Roman" w:hAnsi="Times New Roman" w:cs="Times New Roman"/>
                <w:spacing w:val="-3"/>
                <w:sz w:val="24"/>
                <w:szCs w:val="24"/>
              </w:rPr>
              <w:t xml:space="preserve"> </w:t>
            </w:r>
            <w:r w:rsidRPr="00276046">
              <w:rPr>
                <w:rFonts w:ascii="Times New Roman" w:eastAsia="Times New Roman" w:hAnsi="Times New Roman" w:cs="Times New Roman"/>
                <w:sz w:val="24"/>
                <w:szCs w:val="24"/>
              </w:rPr>
              <w:t>августа:</w:t>
            </w:r>
            <w:r w:rsidRPr="00276046">
              <w:rPr>
                <w:rFonts w:ascii="Times New Roman" w:eastAsia="Times New Roman" w:hAnsi="Times New Roman" w:cs="Times New Roman"/>
                <w:spacing w:val="-2"/>
                <w:sz w:val="24"/>
                <w:szCs w:val="24"/>
              </w:rPr>
              <w:t xml:space="preserve"> </w:t>
            </w:r>
            <w:r w:rsidRPr="00276046">
              <w:rPr>
                <w:rFonts w:ascii="Times New Roman" w:eastAsia="Times New Roman" w:hAnsi="Times New Roman" w:cs="Times New Roman"/>
                <w:sz w:val="24"/>
                <w:szCs w:val="24"/>
              </w:rPr>
              <w:t>День</w:t>
            </w:r>
            <w:r w:rsidRPr="00276046">
              <w:rPr>
                <w:rFonts w:ascii="Times New Roman" w:eastAsia="Times New Roman" w:hAnsi="Times New Roman" w:cs="Times New Roman"/>
                <w:spacing w:val="-2"/>
                <w:sz w:val="24"/>
                <w:szCs w:val="24"/>
              </w:rPr>
              <w:t xml:space="preserve"> </w:t>
            </w:r>
            <w:r w:rsidRPr="00276046">
              <w:rPr>
                <w:rFonts w:ascii="Times New Roman" w:eastAsia="Times New Roman" w:hAnsi="Times New Roman" w:cs="Times New Roman"/>
                <w:sz w:val="24"/>
                <w:szCs w:val="24"/>
              </w:rPr>
              <w:t>Государственного</w:t>
            </w:r>
            <w:r w:rsidRPr="00276046">
              <w:rPr>
                <w:rFonts w:ascii="Times New Roman" w:eastAsia="Times New Roman" w:hAnsi="Times New Roman" w:cs="Times New Roman"/>
                <w:spacing w:val="-3"/>
                <w:sz w:val="24"/>
                <w:szCs w:val="24"/>
              </w:rPr>
              <w:t xml:space="preserve"> </w:t>
            </w:r>
            <w:r w:rsidRPr="00276046">
              <w:rPr>
                <w:rFonts w:ascii="Times New Roman" w:eastAsia="Times New Roman" w:hAnsi="Times New Roman" w:cs="Times New Roman"/>
                <w:sz w:val="24"/>
                <w:szCs w:val="24"/>
              </w:rPr>
              <w:t>флага</w:t>
            </w:r>
            <w:r w:rsidRPr="00276046">
              <w:rPr>
                <w:rFonts w:ascii="Times New Roman" w:eastAsia="Times New Roman" w:hAnsi="Times New Roman" w:cs="Times New Roman"/>
                <w:spacing w:val="-4"/>
                <w:sz w:val="24"/>
                <w:szCs w:val="24"/>
              </w:rPr>
              <w:t xml:space="preserve"> </w:t>
            </w:r>
            <w:r w:rsidRPr="00276046">
              <w:rPr>
                <w:rFonts w:ascii="Times New Roman" w:eastAsia="Times New Roman" w:hAnsi="Times New Roman" w:cs="Times New Roman"/>
                <w:sz w:val="24"/>
                <w:szCs w:val="24"/>
              </w:rPr>
              <w:t>Российской</w:t>
            </w:r>
            <w:r w:rsidRPr="00276046">
              <w:rPr>
                <w:rFonts w:ascii="Times New Roman" w:eastAsia="Times New Roman" w:hAnsi="Times New Roman" w:cs="Times New Roman"/>
                <w:spacing w:val="-2"/>
                <w:sz w:val="24"/>
                <w:szCs w:val="24"/>
              </w:rPr>
              <w:t xml:space="preserve"> </w:t>
            </w:r>
            <w:r w:rsidRPr="00276046">
              <w:rPr>
                <w:rFonts w:ascii="Times New Roman" w:eastAsia="Times New Roman" w:hAnsi="Times New Roman" w:cs="Times New Roman"/>
                <w:sz w:val="24"/>
                <w:szCs w:val="24"/>
              </w:rPr>
              <w:t>Федерации</w:t>
            </w:r>
          </w:p>
        </w:tc>
        <w:tc>
          <w:tcPr>
            <w:tcW w:w="804" w:type="pct"/>
            <w:gridSpan w:val="3"/>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p>
        </w:tc>
        <w:tc>
          <w:tcPr>
            <w:tcW w:w="809" w:type="pct"/>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Поделки и аппликации «Государственный флаг»</w:t>
            </w:r>
          </w:p>
        </w:tc>
        <w:tc>
          <w:tcPr>
            <w:tcW w:w="1400"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Патриотическое/</w:t>
            </w:r>
          </w:p>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Родина</w:t>
            </w:r>
          </w:p>
        </w:tc>
        <w:tc>
          <w:tcPr>
            <w:tcW w:w="775" w:type="pct"/>
            <w:shd w:val="clear" w:color="auto" w:fill="auto"/>
          </w:tcPr>
          <w:p w:rsidR="00C4701F" w:rsidRPr="00276046" w:rsidRDefault="00C4701F"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Воспитатели</w:t>
            </w:r>
          </w:p>
        </w:tc>
      </w:tr>
      <w:tr w:rsidR="000644C6" w:rsidRPr="00276046" w:rsidTr="000644C6">
        <w:trPr>
          <w:gridAfter w:val="1"/>
          <w:wAfter w:w="7" w:type="pct"/>
        </w:trPr>
        <w:tc>
          <w:tcPr>
            <w:tcW w:w="1205" w:type="pct"/>
            <w:gridSpan w:val="3"/>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sz w:val="24"/>
                <w:szCs w:val="24"/>
              </w:rPr>
            </w:pPr>
            <w:r w:rsidRPr="00276046">
              <w:rPr>
                <w:rFonts w:ascii="Times New Roman" w:eastAsia="Times New Roman" w:hAnsi="Times New Roman" w:cs="Times New Roman"/>
                <w:sz w:val="24"/>
                <w:szCs w:val="24"/>
              </w:rPr>
              <w:t>30 августа : День города</w:t>
            </w:r>
          </w:p>
        </w:tc>
        <w:tc>
          <w:tcPr>
            <w:tcW w:w="804" w:type="pct"/>
            <w:gridSpan w:val="3"/>
            <w:shd w:val="clear" w:color="auto" w:fill="auto"/>
          </w:tcPr>
          <w:p w:rsidR="00C4701F" w:rsidRPr="00276046" w:rsidRDefault="00C4701F" w:rsidP="001E70B2">
            <w:pPr>
              <w:widowControl w:val="0"/>
              <w:autoSpaceDE w:val="0"/>
              <w:autoSpaceDN w:val="0"/>
              <w:spacing w:after="0" w:line="240" w:lineRule="auto"/>
              <w:rPr>
                <w:rFonts w:ascii="Times New Roman" w:eastAsia="Times New Roman" w:hAnsi="Times New Roman" w:cs="Times New Roman"/>
                <w:color w:val="000000"/>
                <w:sz w:val="24"/>
                <w:szCs w:val="24"/>
              </w:rPr>
            </w:pPr>
          </w:p>
        </w:tc>
        <w:tc>
          <w:tcPr>
            <w:tcW w:w="809" w:type="pct"/>
            <w:shd w:val="clear" w:color="auto" w:fill="auto"/>
          </w:tcPr>
          <w:p w:rsidR="00C4701F" w:rsidRDefault="000644C6" w:rsidP="001E70B2">
            <w:pPr>
              <w:widowControl w:val="0"/>
              <w:autoSpaceDE w:val="0"/>
              <w:autoSpaceDN w:val="0"/>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Тематические беседы</w:t>
            </w:r>
            <w:r w:rsidR="007D7A0D">
              <w:rPr>
                <w:rFonts w:ascii="Times New Roman" w:eastAsia="Times New Roman" w:hAnsi="Times New Roman" w:cs="Times New Roman"/>
                <w:color w:val="000000"/>
                <w:sz w:val="24"/>
                <w:szCs w:val="24"/>
              </w:rPr>
              <w:t>.</w:t>
            </w:r>
          </w:p>
          <w:p w:rsidR="007D7A0D" w:rsidRPr="00276046" w:rsidRDefault="007D7A0D" w:rsidP="001E70B2">
            <w:pPr>
              <w:widowControl w:val="0"/>
              <w:autoSpaceDE w:val="0"/>
              <w:autoSpaceDN w:val="0"/>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Рисунки по теме</w:t>
            </w:r>
          </w:p>
        </w:tc>
        <w:tc>
          <w:tcPr>
            <w:tcW w:w="1400" w:type="pct"/>
            <w:shd w:val="clear" w:color="auto" w:fill="auto"/>
          </w:tcPr>
          <w:p w:rsidR="000644C6" w:rsidRPr="00276046" w:rsidRDefault="000644C6" w:rsidP="000644C6">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Патриотическое/</w:t>
            </w:r>
          </w:p>
          <w:p w:rsidR="00C4701F" w:rsidRPr="00276046" w:rsidRDefault="000644C6" w:rsidP="000644C6">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276046">
              <w:rPr>
                <w:rFonts w:ascii="Times New Roman" w:eastAsia="Times New Roman" w:hAnsi="Times New Roman" w:cs="Times New Roman"/>
                <w:color w:val="000000"/>
                <w:sz w:val="24"/>
                <w:szCs w:val="24"/>
              </w:rPr>
              <w:t>Родина</w:t>
            </w:r>
          </w:p>
        </w:tc>
        <w:tc>
          <w:tcPr>
            <w:tcW w:w="775" w:type="pct"/>
            <w:shd w:val="clear" w:color="auto" w:fill="auto"/>
          </w:tcPr>
          <w:p w:rsidR="00C4701F" w:rsidRPr="00276046" w:rsidRDefault="000644C6" w:rsidP="001E70B2">
            <w:pPr>
              <w:widowControl w:val="0"/>
              <w:autoSpaceDE w:val="0"/>
              <w:autoSpaceDN w:val="0"/>
              <w:spacing w:after="0" w:line="240" w:lineRule="auto"/>
              <w:jc w:val="center"/>
              <w:rPr>
                <w:rFonts w:ascii="Times New Roman" w:eastAsia="Times New Roman" w:hAnsi="Times New Roman" w:cs="Times New Roman"/>
                <w:color w:val="000000"/>
                <w:sz w:val="24"/>
                <w:szCs w:val="24"/>
              </w:rPr>
            </w:pPr>
            <w:r w:rsidRPr="000644C6">
              <w:rPr>
                <w:rFonts w:ascii="Times New Roman" w:eastAsia="Times New Roman" w:hAnsi="Times New Roman" w:cs="Times New Roman"/>
                <w:color w:val="000000"/>
                <w:sz w:val="24"/>
                <w:szCs w:val="24"/>
              </w:rPr>
              <w:t>Воспитатель по обучению тат.языку, муз. руководители, воспитатели</w:t>
            </w:r>
          </w:p>
        </w:tc>
      </w:tr>
    </w:tbl>
    <w:p w:rsidR="001E70B2" w:rsidRPr="004D5E63" w:rsidRDefault="001E70B2" w:rsidP="001E70B2">
      <w:pPr>
        <w:widowControl w:val="0"/>
        <w:tabs>
          <w:tab w:val="left" w:pos="0"/>
        </w:tabs>
        <w:autoSpaceDE w:val="0"/>
        <w:autoSpaceDN w:val="0"/>
        <w:spacing w:after="0" w:line="360" w:lineRule="auto"/>
        <w:ind w:firstLine="567"/>
        <w:jc w:val="both"/>
        <w:rPr>
          <w:rFonts w:ascii="Times New Roman" w:eastAsia="Times New Roman" w:hAnsi="Times New Roman" w:cs="Times New Roman"/>
          <w:sz w:val="24"/>
          <w:szCs w:val="24"/>
        </w:rPr>
      </w:pPr>
    </w:p>
    <w:p w:rsidR="00C64A71" w:rsidRPr="004D5E63" w:rsidRDefault="00C64A71" w:rsidP="00C64A71">
      <w:pPr>
        <w:widowControl w:val="0"/>
        <w:tabs>
          <w:tab w:val="left" w:pos="1134"/>
          <w:tab w:val="left" w:pos="1276"/>
        </w:tabs>
        <w:autoSpaceDE w:val="0"/>
        <w:autoSpaceDN w:val="0"/>
        <w:spacing w:after="0" w:line="240" w:lineRule="auto"/>
        <w:ind w:firstLine="709"/>
        <w:outlineLvl w:val="0"/>
        <w:rPr>
          <w:rFonts w:ascii="Times New Roman" w:eastAsia="Times New Roman" w:hAnsi="Times New Roman" w:cs="Times New Roman"/>
          <w:b/>
          <w:bCs/>
          <w:sz w:val="24"/>
          <w:szCs w:val="24"/>
        </w:rPr>
      </w:pPr>
    </w:p>
    <w:p w:rsidR="00C64A71" w:rsidRDefault="00C64A71" w:rsidP="00C64A71">
      <w:pPr>
        <w:tabs>
          <w:tab w:val="left" w:pos="9355"/>
        </w:tabs>
        <w:spacing w:after="0" w:line="360" w:lineRule="auto"/>
        <w:ind w:right="-1" w:firstLine="567"/>
        <w:jc w:val="both"/>
        <w:rPr>
          <w:rFonts w:ascii="Times New Roman" w:hAnsi="Times New Roman" w:cs="Times New Roman"/>
          <w:sz w:val="24"/>
          <w:szCs w:val="24"/>
        </w:rPr>
      </w:pPr>
    </w:p>
    <w:p w:rsidR="004D5E63" w:rsidRDefault="004D5E63" w:rsidP="00C64A71">
      <w:pPr>
        <w:tabs>
          <w:tab w:val="left" w:pos="9355"/>
        </w:tabs>
        <w:spacing w:after="0" w:line="360" w:lineRule="auto"/>
        <w:ind w:right="-1" w:firstLine="567"/>
        <w:jc w:val="both"/>
        <w:rPr>
          <w:rFonts w:ascii="Times New Roman" w:hAnsi="Times New Roman" w:cs="Times New Roman"/>
          <w:sz w:val="24"/>
          <w:szCs w:val="24"/>
        </w:rPr>
      </w:pPr>
    </w:p>
    <w:p w:rsidR="004D5E63" w:rsidRDefault="004D5E63" w:rsidP="00C64A71">
      <w:pPr>
        <w:tabs>
          <w:tab w:val="left" w:pos="9355"/>
        </w:tabs>
        <w:spacing w:after="0" w:line="360" w:lineRule="auto"/>
        <w:ind w:right="-1" w:firstLine="567"/>
        <w:jc w:val="both"/>
        <w:rPr>
          <w:rFonts w:ascii="Times New Roman" w:hAnsi="Times New Roman" w:cs="Times New Roman"/>
          <w:sz w:val="24"/>
          <w:szCs w:val="24"/>
        </w:rPr>
      </w:pPr>
    </w:p>
    <w:p w:rsidR="004D5E63" w:rsidRPr="004D5E63" w:rsidRDefault="004D5E63" w:rsidP="00C64A71">
      <w:pPr>
        <w:tabs>
          <w:tab w:val="left" w:pos="9355"/>
        </w:tabs>
        <w:spacing w:after="0" w:line="360" w:lineRule="auto"/>
        <w:ind w:right="-1" w:firstLine="567"/>
        <w:jc w:val="both"/>
        <w:rPr>
          <w:rFonts w:ascii="Times New Roman" w:hAnsi="Times New Roman" w:cs="Times New Roman"/>
          <w:sz w:val="24"/>
          <w:szCs w:val="24"/>
        </w:rPr>
      </w:pPr>
    </w:p>
    <w:sectPr w:rsidR="004D5E63" w:rsidRPr="004D5E63" w:rsidSect="004D5E63">
      <w:footerReference w:type="default" r:id="rId27"/>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19D5" w:rsidRDefault="00BB19D5" w:rsidP="009E3767">
      <w:pPr>
        <w:spacing w:after="0" w:line="240" w:lineRule="auto"/>
      </w:pPr>
      <w:r>
        <w:separator/>
      </w:r>
    </w:p>
  </w:endnote>
  <w:endnote w:type="continuationSeparator" w:id="0">
    <w:p w:rsidR="00BB19D5" w:rsidRDefault="00BB19D5" w:rsidP="009E37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75113758"/>
      <w:docPartObj>
        <w:docPartGallery w:val="Page Numbers (Bottom of Page)"/>
        <w:docPartUnique/>
      </w:docPartObj>
    </w:sdtPr>
    <w:sdtEndPr/>
    <w:sdtContent>
      <w:p w:rsidR="006633B0" w:rsidRDefault="006633B0">
        <w:pPr>
          <w:pStyle w:val="a9"/>
          <w:jc w:val="right"/>
        </w:pPr>
        <w:r>
          <w:fldChar w:fldCharType="begin"/>
        </w:r>
        <w:r>
          <w:instrText>PAGE   \* MERGEFORMAT</w:instrText>
        </w:r>
        <w:r>
          <w:fldChar w:fldCharType="separate"/>
        </w:r>
        <w:r w:rsidR="00585643">
          <w:rPr>
            <w:noProof/>
          </w:rPr>
          <w:t>359</w:t>
        </w:r>
        <w:r>
          <w:fldChar w:fldCharType="end"/>
        </w:r>
      </w:p>
    </w:sdtContent>
  </w:sdt>
  <w:p w:rsidR="006633B0" w:rsidRDefault="006633B0">
    <w:pPr>
      <w:pStyle w:val="a9"/>
    </w:pPr>
  </w:p>
  <w:p w:rsidR="006633B0" w:rsidRDefault="006633B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19D5" w:rsidRDefault="00BB19D5" w:rsidP="009E3767">
      <w:pPr>
        <w:spacing w:after="0" w:line="240" w:lineRule="auto"/>
      </w:pPr>
      <w:r>
        <w:separator/>
      </w:r>
    </w:p>
  </w:footnote>
  <w:footnote w:type="continuationSeparator" w:id="0">
    <w:p w:rsidR="00BB19D5" w:rsidRDefault="00BB19D5" w:rsidP="009E376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DC1A7A48"/>
    <w:lvl w:ilvl="0">
      <w:numFmt w:val="bullet"/>
      <w:lvlText w:val="*"/>
      <w:lvlJc w:val="left"/>
    </w:lvl>
  </w:abstractNum>
  <w:abstractNum w:abstractNumId="1">
    <w:nsid w:val="025C3F65"/>
    <w:multiLevelType w:val="hybridMultilevel"/>
    <w:tmpl w:val="6A8C12E6"/>
    <w:lvl w:ilvl="0" w:tplc="64C682C6">
      <w:numFmt w:val="bullet"/>
      <w:lvlText w:val="–"/>
      <w:lvlJc w:val="left"/>
      <w:pPr>
        <w:ind w:left="672" w:hanging="215"/>
      </w:pPr>
      <w:rPr>
        <w:rFonts w:ascii="Times New Roman" w:eastAsia="Times New Roman" w:hAnsi="Times New Roman" w:cs="Times New Roman" w:hint="default"/>
        <w:w w:val="100"/>
        <w:sz w:val="24"/>
        <w:szCs w:val="24"/>
        <w:lang w:val="ru-RU" w:eastAsia="en-US" w:bidi="ar-SA"/>
      </w:rPr>
    </w:lvl>
    <w:lvl w:ilvl="1" w:tplc="69C8901E">
      <w:numFmt w:val="bullet"/>
      <w:lvlText w:val="•"/>
      <w:lvlJc w:val="left"/>
      <w:pPr>
        <w:ind w:left="995" w:hanging="428"/>
      </w:pPr>
      <w:rPr>
        <w:rFonts w:ascii="Times New Roman" w:eastAsia="Times New Roman" w:hAnsi="Times New Roman" w:cs="Times New Roman" w:hint="default"/>
        <w:w w:val="100"/>
        <w:sz w:val="24"/>
        <w:szCs w:val="24"/>
        <w:lang w:val="ru-RU" w:eastAsia="en-US" w:bidi="ar-SA"/>
      </w:rPr>
    </w:lvl>
    <w:lvl w:ilvl="2" w:tplc="36D6121A">
      <w:numFmt w:val="bullet"/>
      <w:lvlText w:val="•"/>
      <w:lvlJc w:val="left"/>
      <w:pPr>
        <w:ind w:left="2792" w:hanging="428"/>
      </w:pPr>
      <w:rPr>
        <w:rFonts w:hint="default"/>
        <w:lang w:val="ru-RU" w:eastAsia="en-US" w:bidi="ar-SA"/>
      </w:rPr>
    </w:lvl>
    <w:lvl w:ilvl="3" w:tplc="DE8C4596">
      <w:numFmt w:val="bullet"/>
      <w:lvlText w:val="•"/>
      <w:lvlJc w:val="left"/>
      <w:pPr>
        <w:ind w:left="3848" w:hanging="428"/>
      </w:pPr>
      <w:rPr>
        <w:rFonts w:hint="default"/>
        <w:lang w:val="ru-RU" w:eastAsia="en-US" w:bidi="ar-SA"/>
      </w:rPr>
    </w:lvl>
    <w:lvl w:ilvl="4" w:tplc="2270A2E8">
      <w:numFmt w:val="bullet"/>
      <w:lvlText w:val="•"/>
      <w:lvlJc w:val="left"/>
      <w:pPr>
        <w:ind w:left="4904" w:hanging="428"/>
      </w:pPr>
      <w:rPr>
        <w:rFonts w:hint="default"/>
        <w:lang w:val="ru-RU" w:eastAsia="en-US" w:bidi="ar-SA"/>
      </w:rPr>
    </w:lvl>
    <w:lvl w:ilvl="5" w:tplc="21AE6B3E">
      <w:numFmt w:val="bullet"/>
      <w:lvlText w:val="•"/>
      <w:lvlJc w:val="left"/>
      <w:pPr>
        <w:ind w:left="5960" w:hanging="428"/>
      </w:pPr>
      <w:rPr>
        <w:rFonts w:hint="default"/>
        <w:lang w:val="ru-RU" w:eastAsia="en-US" w:bidi="ar-SA"/>
      </w:rPr>
    </w:lvl>
    <w:lvl w:ilvl="6" w:tplc="AEFA29B8">
      <w:numFmt w:val="bullet"/>
      <w:lvlText w:val="•"/>
      <w:lvlJc w:val="left"/>
      <w:pPr>
        <w:ind w:left="7016" w:hanging="428"/>
      </w:pPr>
      <w:rPr>
        <w:rFonts w:hint="default"/>
        <w:lang w:val="ru-RU" w:eastAsia="en-US" w:bidi="ar-SA"/>
      </w:rPr>
    </w:lvl>
    <w:lvl w:ilvl="7" w:tplc="013EFBE2">
      <w:numFmt w:val="bullet"/>
      <w:lvlText w:val="•"/>
      <w:lvlJc w:val="left"/>
      <w:pPr>
        <w:ind w:left="8072" w:hanging="428"/>
      </w:pPr>
      <w:rPr>
        <w:rFonts w:hint="default"/>
        <w:lang w:val="ru-RU" w:eastAsia="en-US" w:bidi="ar-SA"/>
      </w:rPr>
    </w:lvl>
    <w:lvl w:ilvl="8" w:tplc="9920F88A">
      <w:numFmt w:val="bullet"/>
      <w:lvlText w:val="•"/>
      <w:lvlJc w:val="left"/>
      <w:pPr>
        <w:ind w:left="9128" w:hanging="428"/>
      </w:pPr>
      <w:rPr>
        <w:rFonts w:hint="default"/>
        <w:lang w:val="ru-RU" w:eastAsia="en-US" w:bidi="ar-SA"/>
      </w:rPr>
    </w:lvl>
  </w:abstractNum>
  <w:abstractNum w:abstractNumId="2">
    <w:nsid w:val="08ED16AF"/>
    <w:multiLevelType w:val="multilevel"/>
    <w:tmpl w:val="34027BF2"/>
    <w:lvl w:ilvl="0">
      <w:start w:val="1"/>
      <w:numFmt w:val="upperRoman"/>
      <w:lvlText w:val="%1."/>
      <w:lvlJc w:val="left"/>
      <w:pPr>
        <w:ind w:left="1080" w:hanging="72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402" w:hanging="180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abstractNum w:abstractNumId="3">
    <w:nsid w:val="09F80E0E"/>
    <w:multiLevelType w:val="hybridMultilevel"/>
    <w:tmpl w:val="48E838E0"/>
    <w:lvl w:ilvl="0" w:tplc="D1064AF6">
      <w:start w:val="1"/>
      <w:numFmt w:val="decimal"/>
      <w:lvlText w:val="%1."/>
      <w:lvlJc w:val="left"/>
      <w:pPr>
        <w:ind w:left="294" w:hanging="360"/>
      </w:pPr>
    </w:lvl>
    <w:lvl w:ilvl="1" w:tplc="04190019">
      <w:start w:val="1"/>
      <w:numFmt w:val="lowerLetter"/>
      <w:lvlText w:val="%2."/>
      <w:lvlJc w:val="left"/>
      <w:pPr>
        <w:ind w:left="1014" w:hanging="360"/>
      </w:pPr>
    </w:lvl>
    <w:lvl w:ilvl="2" w:tplc="0419001B">
      <w:start w:val="1"/>
      <w:numFmt w:val="lowerRoman"/>
      <w:lvlText w:val="%3."/>
      <w:lvlJc w:val="right"/>
      <w:pPr>
        <w:ind w:left="1734" w:hanging="180"/>
      </w:pPr>
    </w:lvl>
    <w:lvl w:ilvl="3" w:tplc="0419000F">
      <w:start w:val="1"/>
      <w:numFmt w:val="decimal"/>
      <w:lvlText w:val="%4."/>
      <w:lvlJc w:val="left"/>
      <w:pPr>
        <w:ind w:left="2454" w:hanging="360"/>
      </w:pPr>
    </w:lvl>
    <w:lvl w:ilvl="4" w:tplc="04190019">
      <w:start w:val="1"/>
      <w:numFmt w:val="lowerLetter"/>
      <w:lvlText w:val="%5."/>
      <w:lvlJc w:val="left"/>
      <w:pPr>
        <w:ind w:left="3174" w:hanging="360"/>
      </w:pPr>
    </w:lvl>
    <w:lvl w:ilvl="5" w:tplc="0419001B">
      <w:start w:val="1"/>
      <w:numFmt w:val="lowerRoman"/>
      <w:lvlText w:val="%6."/>
      <w:lvlJc w:val="right"/>
      <w:pPr>
        <w:ind w:left="3894" w:hanging="180"/>
      </w:pPr>
    </w:lvl>
    <w:lvl w:ilvl="6" w:tplc="0419000F">
      <w:start w:val="1"/>
      <w:numFmt w:val="decimal"/>
      <w:lvlText w:val="%7."/>
      <w:lvlJc w:val="left"/>
      <w:pPr>
        <w:ind w:left="4614" w:hanging="360"/>
      </w:pPr>
    </w:lvl>
    <w:lvl w:ilvl="7" w:tplc="04190019">
      <w:start w:val="1"/>
      <w:numFmt w:val="lowerLetter"/>
      <w:lvlText w:val="%8."/>
      <w:lvlJc w:val="left"/>
      <w:pPr>
        <w:ind w:left="5334" w:hanging="360"/>
      </w:pPr>
    </w:lvl>
    <w:lvl w:ilvl="8" w:tplc="0419001B">
      <w:start w:val="1"/>
      <w:numFmt w:val="lowerRoman"/>
      <w:lvlText w:val="%9."/>
      <w:lvlJc w:val="right"/>
      <w:pPr>
        <w:ind w:left="6054" w:hanging="180"/>
      </w:pPr>
    </w:lvl>
  </w:abstractNum>
  <w:abstractNum w:abstractNumId="4">
    <w:nsid w:val="0B6B35C9"/>
    <w:multiLevelType w:val="hybridMultilevel"/>
    <w:tmpl w:val="36F6D3DA"/>
    <w:lvl w:ilvl="0" w:tplc="FBD6FFA4">
      <w:start w:val="1"/>
      <w:numFmt w:val="decimal"/>
      <w:lvlText w:val="%1)"/>
      <w:lvlJc w:val="left"/>
      <w:pPr>
        <w:ind w:left="672" w:hanging="293"/>
        <w:jc w:val="left"/>
      </w:pPr>
      <w:rPr>
        <w:rFonts w:ascii="Times New Roman" w:eastAsia="Times New Roman" w:hAnsi="Times New Roman" w:cs="Times New Roman" w:hint="default"/>
        <w:color w:val="21272E"/>
        <w:w w:val="100"/>
        <w:sz w:val="24"/>
        <w:szCs w:val="24"/>
        <w:lang w:val="ru-RU" w:eastAsia="en-US" w:bidi="ar-SA"/>
      </w:rPr>
    </w:lvl>
    <w:lvl w:ilvl="1" w:tplc="F60EF79A">
      <w:numFmt w:val="bullet"/>
      <w:lvlText w:val="•"/>
      <w:lvlJc w:val="left"/>
      <w:pPr>
        <w:ind w:left="1736" w:hanging="293"/>
      </w:pPr>
      <w:rPr>
        <w:rFonts w:hint="default"/>
        <w:lang w:val="ru-RU" w:eastAsia="en-US" w:bidi="ar-SA"/>
      </w:rPr>
    </w:lvl>
    <w:lvl w:ilvl="2" w:tplc="7AFED9EC">
      <w:numFmt w:val="bullet"/>
      <w:lvlText w:val="•"/>
      <w:lvlJc w:val="left"/>
      <w:pPr>
        <w:ind w:left="2792" w:hanging="293"/>
      </w:pPr>
      <w:rPr>
        <w:rFonts w:hint="default"/>
        <w:lang w:val="ru-RU" w:eastAsia="en-US" w:bidi="ar-SA"/>
      </w:rPr>
    </w:lvl>
    <w:lvl w:ilvl="3" w:tplc="CB96D29A">
      <w:numFmt w:val="bullet"/>
      <w:lvlText w:val="•"/>
      <w:lvlJc w:val="left"/>
      <w:pPr>
        <w:ind w:left="3848" w:hanging="293"/>
      </w:pPr>
      <w:rPr>
        <w:rFonts w:hint="default"/>
        <w:lang w:val="ru-RU" w:eastAsia="en-US" w:bidi="ar-SA"/>
      </w:rPr>
    </w:lvl>
    <w:lvl w:ilvl="4" w:tplc="01C893DC">
      <w:numFmt w:val="bullet"/>
      <w:lvlText w:val="•"/>
      <w:lvlJc w:val="left"/>
      <w:pPr>
        <w:ind w:left="4904" w:hanging="293"/>
      </w:pPr>
      <w:rPr>
        <w:rFonts w:hint="default"/>
        <w:lang w:val="ru-RU" w:eastAsia="en-US" w:bidi="ar-SA"/>
      </w:rPr>
    </w:lvl>
    <w:lvl w:ilvl="5" w:tplc="F304A7A4">
      <w:numFmt w:val="bullet"/>
      <w:lvlText w:val="•"/>
      <w:lvlJc w:val="left"/>
      <w:pPr>
        <w:ind w:left="5960" w:hanging="293"/>
      </w:pPr>
      <w:rPr>
        <w:rFonts w:hint="default"/>
        <w:lang w:val="ru-RU" w:eastAsia="en-US" w:bidi="ar-SA"/>
      </w:rPr>
    </w:lvl>
    <w:lvl w:ilvl="6" w:tplc="B38480F8">
      <w:numFmt w:val="bullet"/>
      <w:lvlText w:val="•"/>
      <w:lvlJc w:val="left"/>
      <w:pPr>
        <w:ind w:left="7016" w:hanging="293"/>
      </w:pPr>
      <w:rPr>
        <w:rFonts w:hint="default"/>
        <w:lang w:val="ru-RU" w:eastAsia="en-US" w:bidi="ar-SA"/>
      </w:rPr>
    </w:lvl>
    <w:lvl w:ilvl="7" w:tplc="11AE7EFA">
      <w:numFmt w:val="bullet"/>
      <w:lvlText w:val="•"/>
      <w:lvlJc w:val="left"/>
      <w:pPr>
        <w:ind w:left="8072" w:hanging="293"/>
      </w:pPr>
      <w:rPr>
        <w:rFonts w:hint="default"/>
        <w:lang w:val="ru-RU" w:eastAsia="en-US" w:bidi="ar-SA"/>
      </w:rPr>
    </w:lvl>
    <w:lvl w:ilvl="8" w:tplc="A9A84500">
      <w:numFmt w:val="bullet"/>
      <w:lvlText w:val="•"/>
      <w:lvlJc w:val="left"/>
      <w:pPr>
        <w:ind w:left="9128" w:hanging="293"/>
      </w:pPr>
      <w:rPr>
        <w:rFonts w:hint="default"/>
        <w:lang w:val="ru-RU" w:eastAsia="en-US" w:bidi="ar-SA"/>
      </w:rPr>
    </w:lvl>
  </w:abstractNum>
  <w:abstractNum w:abstractNumId="5">
    <w:nsid w:val="0BB66579"/>
    <w:multiLevelType w:val="hybridMultilevel"/>
    <w:tmpl w:val="0E5642E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nsid w:val="11AA4E59"/>
    <w:multiLevelType w:val="multilevel"/>
    <w:tmpl w:val="FCF6210A"/>
    <w:lvl w:ilvl="0">
      <w:start w:val="2"/>
      <w:numFmt w:val="decimal"/>
      <w:lvlText w:val="%1."/>
      <w:lvlJc w:val="left"/>
      <w:pPr>
        <w:ind w:left="360" w:hanging="360"/>
      </w:pPr>
      <w:rPr>
        <w:rFonts w:hint="default"/>
      </w:rPr>
    </w:lvl>
    <w:lvl w:ilvl="1">
      <w:start w:val="1"/>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7">
    <w:nsid w:val="1420534D"/>
    <w:multiLevelType w:val="hybridMultilevel"/>
    <w:tmpl w:val="E4E6F79C"/>
    <w:lvl w:ilvl="0" w:tplc="4F50206C">
      <w:start w:val="1"/>
      <w:numFmt w:val="decimal"/>
      <w:lvlText w:val="%1."/>
      <w:lvlJc w:val="left"/>
      <w:pPr>
        <w:ind w:left="465" w:hanging="465"/>
      </w:pPr>
      <w:rPr>
        <w:rFonts w:eastAsia="Times New Roman"/>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8">
    <w:nsid w:val="160B58B1"/>
    <w:multiLevelType w:val="hybridMultilevel"/>
    <w:tmpl w:val="9E3AA624"/>
    <w:lvl w:ilvl="0" w:tplc="34F64F92">
      <w:numFmt w:val="bullet"/>
      <w:lvlText w:val="•"/>
      <w:lvlJc w:val="left"/>
      <w:pPr>
        <w:ind w:left="729" w:hanging="466"/>
      </w:pPr>
      <w:rPr>
        <w:rFonts w:ascii="Arial MT" w:eastAsia="Arial MT" w:hAnsi="Arial MT" w:cs="Arial MT" w:hint="default"/>
        <w:w w:val="100"/>
        <w:sz w:val="24"/>
        <w:szCs w:val="24"/>
        <w:lang w:val="ru-RU" w:eastAsia="en-US" w:bidi="ar-SA"/>
      </w:rPr>
    </w:lvl>
    <w:lvl w:ilvl="1" w:tplc="EEAE2828">
      <w:numFmt w:val="bullet"/>
      <w:lvlText w:val="•"/>
      <w:lvlJc w:val="left"/>
      <w:pPr>
        <w:ind w:left="1300" w:hanging="466"/>
      </w:pPr>
      <w:rPr>
        <w:rFonts w:hint="default"/>
        <w:lang w:val="ru-RU" w:eastAsia="en-US" w:bidi="ar-SA"/>
      </w:rPr>
    </w:lvl>
    <w:lvl w:ilvl="2" w:tplc="E4D8C6A0">
      <w:numFmt w:val="bullet"/>
      <w:lvlText w:val="•"/>
      <w:lvlJc w:val="left"/>
      <w:pPr>
        <w:ind w:left="1880" w:hanging="466"/>
      </w:pPr>
      <w:rPr>
        <w:rFonts w:hint="default"/>
        <w:lang w:val="ru-RU" w:eastAsia="en-US" w:bidi="ar-SA"/>
      </w:rPr>
    </w:lvl>
    <w:lvl w:ilvl="3" w:tplc="81E25034">
      <w:numFmt w:val="bullet"/>
      <w:lvlText w:val="•"/>
      <w:lvlJc w:val="left"/>
      <w:pPr>
        <w:ind w:left="2460" w:hanging="466"/>
      </w:pPr>
      <w:rPr>
        <w:rFonts w:hint="default"/>
        <w:lang w:val="ru-RU" w:eastAsia="en-US" w:bidi="ar-SA"/>
      </w:rPr>
    </w:lvl>
    <w:lvl w:ilvl="4" w:tplc="584CCD9A">
      <w:numFmt w:val="bullet"/>
      <w:lvlText w:val="•"/>
      <w:lvlJc w:val="left"/>
      <w:pPr>
        <w:ind w:left="3040" w:hanging="466"/>
      </w:pPr>
      <w:rPr>
        <w:rFonts w:hint="default"/>
        <w:lang w:val="ru-RU" w:eastAsia="en-US" w:bidi="ar-SA"/>
      </w:rPr>
    </w:lvl>
    <w:lvl w:ilvl="5" w:tplc="17EAE334">
      <w:numFmt w:val="bullet"/>
      <w:lvlText w:val="•"/>
      <w:lvlJc w:val="left"/>
      <w:pPr>
        <w:ind w:left="3620" w:hanging="466"/>
      </w:pPr>
      <w:rPr>
        <w:rFonts w:hint="default"/>
        <w:lang w:val="ru-RU" w:eastAsia="en-US" w:bidi="ar-SA"/>
      </w:rPr>
    </w:lvl>
    <w:lvl w:ilvl="6" w:tplc="E44265B4">
      <w:numFmt w:val="bullet"/>
      <w:lvlText w:val="•"/>
      <w:lvlJc w:val="left"/>
      <w:pPr>
        <w:ind w:left="4200" w:hanging="466"/>
      </w:pPr>
      <w:rPr>
        <w:rFonts w:hint="default"/>
        <w:lang w:val="ru-RU" w:eastAsia="en-US" w:bidi="ar-SA"/>
      </w:rPr>
    </w:lvl>
    <w:lvl w:ilvl="7" w:tplc="0CEAB06C">
      <w:numFmt w:val="bullet"/>
      <w:lvlText w:val="•"/>
      <w:lvlJc w:val="left"/>
      <w:pPr>
        <w:ind w:left="4780" w:hanging="466"/>
      </w:pPr>
      <w:rPr>
        <w:rFonts w:hint="default"/>
        <w:lang w:val="ru-RU" w:eastAsia="en-US" w:bidi="ar-SA"/>
      </w:rPr>
    </w:lvl>
    <w:lvl w:ilvl="8" w:tplc="93024A10">
      <w:numFmt w:val="bullet"/>
      <w:lvlText w:val="•"/>
      <w:lvlJc w:val="left"/>
      <w:pPr>
        <w:ind w:left="5360" w:hanging="466"/>
      </w:pPr>
      <w:rPr>
        <w:rFonts w:hint="default"/>
        <w:lang w:val="ru-RU" w:eastAsia="en-US" w:bidi="ar-SA"/>
      </w:rPr>
    </w:lvl>
  </w:abstractNum>
  <w:abstractNum w:abstractNumId="9">
    <w:nsid w:val="272148ED"/>
    <w:multiLevelType w:val="hybridMultilevel"/>
    <w:tmpl w:val="C7ACAEB8"/>
    <w:lvl w:ilvl="0" w:tplc="3546301A">
      <w:start w:val="1"/>
      <w:numFmt w:val="decimal"/>
      <w:lvlText w:val="%1)"/>
      <w:lvlJc w:val="left"/>
      <w:pPr>
        <w:ind w:left="1690" w:hanging="452"/>
        <w:jc w:val="left"/>
      </w:pPr>
      <w:rPr>
        <w:rFonts w:ascii="Times New Roman" w:eastAsia="Times New Roman" w:hAnsi="Times New Roman" w:cs="Times New Roman" w:hint="default"/>
        <w:w w:val="100"/>
        <w:sz w:val="24"/>
        <w:szCs w:val="24"/>
        <w:lang w:val="ru-RU" w:eastAsia="en-US" w:bidi="ar-SA"/>
      </w:rPr>
    </w:lvl>
    <w:lvl w:ilvl="1" w:tplc="B7C208EE">
      <w:numFmt w:val="bullet"/>
      <w:lvlText w:val="•"/>
      <w:lvlJc w:val="left"/>
      <w:pPr>
        <w:ind w:left="2654" w:hanging="452"/>
      </w:pPr>
      <w:rPr>
        <w:rFonts w:hint="default"/>
        <w:lang w:val="ru-RU" w:eastAsia="en-US" w:bidi="ar-SA"/>
      </w:rPr>
    </w:lvl>
    <w:lvl w:ilvl="2" w:tplc="DD4AF4CE">
      <w:numFmt w:val="bullet"/>
      <w:lvlText w:val="•"/>
      <w:lvlJc w:val="left"/>
      <w:pPr>
        <w:ind w:left="3608" w:hanging="452"/>
      </w:pPr>
      <w:rPr>
        <w:rFonts w:hint="default"/>
        <w:lang w:val="ru-RU" w:eastAsia="en-US" w:bidi="ar-SA"/>
      </w:rPr>
    </w:lvl>
    <w:lvl w:ilvl="3" w:tplc="4232DDD8">
      <w:numFmt w:val="bullet"/>
      <w:lvlText w:val="•"/>
      <w:lvlJc w:val="left"/>
      <w:pPr>
        <w:ind w:left="4562" w:hanging="452"/>
      </w:pPr>
      <w:rPr>
        <w:rFonts w:hint="default"/>
        <w:lang w:val="ru-RU" w:eastAsia="en-US" w:bidi="ar-SA"/>
      </w:rPr>
    </w:lvl>
    <w:lvl w:ilvl="4" w:tplc="53069C34">
      <w:numFmt w:val="bullet"/>
      <w:lvlText w:val="•"/>
      <w:lvlJc w:val="left"/>
      <w:pPr>
        <w:ind w:left="5516" w:hanging="452"/>
      </w:pPr>
      <w:rPr>
        <w:rFonts w:hint="default"/>
        <w:lang w:val="ru-RU" w:eastAsia="en-US" w:bidi="ar-SA"/>
      </w:rPr>
    </w:lvl>
    <w:lvl w:ilvl="5" w:tplc="03424F44">
      <w:numFmt w:val="bullet"/>
      <w:lvlText w:val="•"/>
      <w:lvlJc w:val="left"/>
      <w:pPr>
        <w:ind w:left="6470" w:hanging="452"/>
      </w:pPr>
      <w:rPr>
        <w:rFonts w:hint="default"/>
        <w:lang w:val="ru-RU" w:eastAsia="en-US" w:bidi="ar-SA"/>
      </w:rPr>
    </w:lvl>
    <w:lvl w:ilvl="6" w:tplc="6F9AF818">
      <w:numFmt w:val="bullet"/>
      <w:lvlText w:val="•"/>
      <w:lvlJc w:val="left"/>
      <w:pPr>
        <w:ind w:left="7424" w:hanging="452"/>
      </w:pPr>
      <w:rPr>
        <w:rFonts w:hint="default"/>
        <w:lang w:val="ru-RU" w:eastAsia="en-US" w:bidi="ar-SA"/>
      </w:rPr>
    </w:lvl>
    <w:lvl w:ilvl="7" w:tplc="3B84A82E">
      <w:numFmt w:val="bullet"/>
      <w:lvlText w:val="•"/>
      <w:lvlJc w:val="left"/>
      <w:pPr>
        <w:ind w:left="8378" w:hanging="452"/>
      </w:pPr>
      <w:rPr>
        <w:rFonts w:hint="default"/>
        <w:lang w:val="ru-RU" w:eastAsia="en-US" w:bidi="ar-SA"/>
      </w:rPr>
    </w:lvl>
    <w:lvl w:ilvl="8" w:tplc="8DAEEBE2">
      <w:numFmt w:val="bullet"/>
      <w:lvlText w:val="•"/>
      <w:lvlJc w:val="left"/>
      <w:pPr>
        <w:ind w:left="9332" w:hanging="452"/>
      </w:pPr>
      <w:rPr>
        <w:rFonts w:hint="default"/>
        <w:lang w:val="ru-RU" w:eastAsia="en-US" w:bidi="ar-SA"/>
      </w:rPr>
    </w:lvl>
  </w:abstractNum>
  <w:abstractNum w:abstractNumId="10">
    <w:nsid w:val="295320BA"/>
    <w:multiLevelType w:val="hybridMultilevel"/>
    <w:tmpl w:val="801657A8"/>
    <w:lvl w:ilvl="0" w:tplc="39D036DA">
      <w:start w:val="1"/>
      <w:numFmt w:val="decimal"/>
      <w:lvlText w:val="%1)"/>
      <w:lvlJc w:val="left"/>
      <w:pPr>
        <w:ind w:left="672" w:hanging="324"/>
        <w:jc w:val="left"/>
      </w:pPr>
      <w:rPr>
        <w:rFonts w:ascii="Times New Roman" w:eastAsia="Times New Roman" w:hAnsi="Times New Roman" w:cs="Times New Roman" w:hint="default"/>
        <w:color w:val="21272E"/>
        <w:w w:val="100"/>
        <w:sz w:val="24"/>
        <w:szCs w:val="24"/>
        <w:lang w:val="ru-RU" w:eastAsia="en-US" w:bidi="ar-SA"/>
      </w:rPr>
    </w:lvl>
    <w:lvl w:ilvl="1" w:tplc="C33A09A8">
      <w:numFmt w:val="bullet"/>
      <w:lvlText w:val="•"/>
      <w:lvlJc w:val="left"/>
      <w:pPr>
        <w:ind w:left="1736" w:hanging="324"/>
      </w:pPr>
      <w:rPr>
        <w:rFonts w:hint="default"/>
        <w:lang w:val="ru-RU" w:eastAsia="en-US" w:bidi="ar-SA"/>
      </w:rPr>
    </w:lvl>
    <w:lvl w:ilvl="2" w:tplc="F5A66822">
      <w:numFmt w:val="bullet"/>
      <w:lvlText w:val="•"/>
      <w:lvlJc w:val="left"/>
      <w:pPr>
        <w:ind w:left="2792" w:hanging="324"/>
      </w:pPr>
      <w:rPr>
        <w:rFonts w:hint="default"/>
        <w:lang w:val="ru-RU" w:eastAsia="en-US" w:bidi="ar-SA"/>
      </w:rPr>
    </w:lvl>
    <w:lvl w:ilvl="3" w:tplc="57607C52">
      <w:numFmt w:val="bullet"/>
      <w:lvlText w:val="•"/>
      <w:lvlJc w:val="left"/>
      <w:pPr>
        <w:ind w:left="3848" w:hanging="324"/>
      </w:pPr>
      <w:rPr>
        <w:rFonts w:hint="default"/>
        <w:lang w:val="ru-RU" w:eastAsia="en-US" w:bidi="ar-SA"/>
      </w:rPr>
    </w:lvl>
    <w:lvl w:ilvl="4" w:tplc="D5DE1D80">
      <w:numFmt w:val="bullet"/>
      <w:lvlText w:val="•"/>
      <w:lvlJc w:val="left"/>
      <w:pPr>
        <w:ind w:left="4904" w:hanging="324"/>
      </w:pPr>
      <w:rPr>
        <w:rFonts w:hint="default"/>
        <w:lang w:val="ru-RU" w:eastAsia="en-US" w:bidi="ar-SA"/>
      </w:rPr>
    </w:lvl>
    <w:lvl w:ilvl="5" w:tplc="0EE8247C">
      <w:numFmt w:val="bullet"/>
      <w:lvlText w:val="•"/>
      <w:lvlJc w:val="left"/>
      <w:pPr>
        <w:ind w:left="5960" w:hanging="324"/>
      </w:pPr>
      <w:rPr>
        <w:rFonts w:hint="default"/>
        <w:lang w:val="ru-RU" w:eastAsia="en-US" w:bidi="ar-SA"/>
      </w:rPr>
    </w:lvl>
    <w:lvl w:ilvl="6" w:tplc="181E9114">
      <w:numFmt w:val="bullet"/>
      <w:lvlText w:val="•"/>
      <w:lvlJc w:val="left"/>
      <w:pPr>
        <w:ind w:left="7016" w:hanging="324"/>
      </w:pPr>
      <w:rPr>
        <w:rFonts w:hint="default"/>
        <w:lang w:val="ru-RU" w:eastAsia="en-US" w:bidi="ar-SA"/>
      </w:rPr>
    </w:lvl>
    <w:lvl w:ilvl="7" w:tplc="363E67DC">
      <w:numFmt w:val="bullet"/>
      <w:lvlText w:val="•"/>
      <w:lvlJc w:val="left"/>
      <w:pPr>
        <w:ind w:left="8072" w:hanging="324"/>
      </w:pPr>
      <w:rPr>
        <w:rFonts w:hint="default"/>
        <w:lang w:val="ru-RU" w:eastAsia="en-US" w:bidi="ar-SA"/>
      </w:rPr>
    </w:lvl>
    <w:lvl w:ilvl="8" w:tplc="CD282738">
      <w:numFmt w:val="bullet"/>
      <w:lvlText w:val="•"/>
      <w:lvlJc w:val="left"/>
      <w:pPr>
        <w:ind w:left="9128" w:hanging="324"/>
      </w:pPr>
      <w:rPr>
        <w:rFonts w:hint="default"/>
        <w:lang w:val="ru-RU" w:eastAsia="en-US" w:bidi="ar-SA"/>
      </w:rPr>
    </w:lvl>
  </w:abstractNum>
  <w:abstractNum w:abstractNumId="11">
    <w:nsid w:val="2D6C541C"/>
    <w:multiLevelType w:val="hybridMultilevel"/>
    <w:tmpl w:val="190EA5B6"/>
    <w:lvl w:ilvl="0" w:tplc="D3168ACA">
      <w:start w:val="1"/>
      <w:numFmt w:val="decimal"/>
      <w:lvlText w:val="%1)"/>
      <w:lvlJc w:val="left"/>
      <w:pPr>
        <w:ind w:left="672" w:hanging="267"/>
        <w:jc w:val="left"/>
      </w:pPr>
      <w:rPr>
        <w:rFonts w:ascii="Times New Roman" w:eastAsia="Times New Roman" w:hAnsi="Times New Roman" w:cs="Times New Roman" w:hint="default"/>
        <w:color w:val="21272E"/>
        <w:w w:val="100"/>
        <w:sz w:val="24"/>
        <w:szCs w:val="24"/>
        <w:lang w:val="ru-RU" w:eastAsia="en-US" w:bidi="ar-SA"/>
      </w:rPr>
    </w:lvl>
    <w:lvl w:ilvl="1" w:tplc="F6A25A5E">
      <w:numFmt w:val="bullet"/>
      <w:lvlText w:val="•"/>
      <w:lvlJc w:val="left"/>
      <w:pPr>
        <w:ind w:left="1736" w:hanging="267"/>
      </w:pPr>
      <w:rPr>
        <w:rFonts w:hint="default"/>
        <w:lang w:val="ru-RU" w:eastAsia="en-US" w:bidi="ar-SA"/>
      </w:rPr>
    </w:lvl>
    <w:lvl w:ilvl="2" w:tplc="578C034E">
      <w:numFmt w:val="bullet"/>
      <w:lvlText w:val="•"/>
      <w:lvlJc w:val="left"/>
      <w:pPr>
        <w:ind w:left="2792" w:hanging="267"/>
      </w:pPr>
      <w:rPr>
        <w:rFonts w:hint="default"/>
        <w:lang w:val="ru-RU" w:eastAsia="en-US" w:bidi="ar-SA"/>
      </w:rPr>
    </w:lvl>
    <w:lvl w:ilvl="3" w:tplc="3650F818">
      <w:numFmt w:val="bullet"/>
      <w:lvlText w:val="•"/>
      <w:lvlJc w:val="left"/>
      <w:pPr>
        <w:ind w:left="3848" w:hanging="267"/>
      </w:pPr>
      <w:rPr>
        <w:rFonts w:hint="default"/>
        <w:lang w:val="ru-RU" w:eastAsia="en-US" w:bidi="ar-SA"/>
      </w:rPr>
    </w:lvl>
    <w:lvl w:ilvl="4" w:tplc="6C64B2F6">
      <w:numFmt w:val="bullet"/>
      <w:lvlText w:val="•"/>
      <w:lvlJc w:val="left"/>
      <w:pPr>
        <w:ind w:left="4904" w:hanging="267"/>
      </w:pPr>
      <w:rPr>
        <w:rFonts w:hint="default"/>
        <w:lang w:val="ru-RU" w:eastAsia="en-US" w:bidi="ar-SA"/>
      </w:rPr>
    </w:lvl>
    <w:lvl w:ilvl="5" w:tplc="0D6C3BBE">
      <w:numFmt w:val="bullet"/>
      <w:lvlText w:val="•"/>
      <w:lvlJc w:val="left"/>
      <w:pPr>
        <w:ind w:left="5960" w:hanging="267"/>
      </w:pPr>
      <w:rPr>
        <w:rFonts w:hint="default"/>
        <w:lang w:val="ru-RU" w:eastAsia="en-US" w:bidi="ar-SA"/>
      </w:rPr>
    </w:lvl>
    <w:lvl w:ilvl="6" w:tplc="56EAA6C8">
      <w:numFmt w:val="bullet"/>
      <w:lvlText w:val="•"/>
      <w:lvlJc w:val="left"/>
      <w:pPr>
        <w:ind w:left="7016" w:hanging="267"/>
      </w:pPr>
      <w:rPr>
        <w:rFonts w:hint="default"/>
        <w:lang w:val="ru-RU" w:eastAsia="en-US" w:bidi="ar-SA"/>
      </w:rPr>
    </w:lvl>
    <w:lvl w:ilvl="7" w:tplc="C7326A8C">
      <w:numFmt w:val="bullet"/>
      <w:lvlText w:val="•"/>
      <w:lvlJc w:val="left"/>
      <w:pPr>
        <w:ind w:left="8072" w:hanging="267"/>
      </w:pPr>
      <w:rPr>
        <w:rFonts w:hint="default"/>
        <w:lang w:val="ru-RU" w:eastAsia="en-US" w:bidi="ar-SA"/>
      </w:rPr>
    </w:lvl>
    <w:lvl w:ilvl="8" w:tplc="02D4EAB2">
      <w:numFmt w:val="bullet"/>
      <w:lvlText w:val="•"/>
      <w:lvlJc w:val="left"/>
      <w:pPr>
        <w:ind w:left="9128" w:hanging="267"/>
      </w:pPr>
      <w:rPr>
        <w:rFonts w:hint="default"/>
        <w:lang w:val="ru-RU" w:eastAsia="en-US" w:bidi="ar-SA"/>
      </w:rPr>
    </w:lvl>
  </w:abstractNum>
  <w:abstractNum w:abstractNumId="12">
    <w:nsid w:val="2ECB56D9"/>
    <w:multiLevelType w:val="hybridMultilevel"/>
    <w:tmpl w:val="F63602D0"/>
    <w:lvl w:ilvl="0" w:tplc="4A480260">
      <w:numFmt w:val="bullet"/>
      <w:lvlText w:val="•"/>
      <w:lvlJc w:val="left"/>
      <w:pPr>
        <w:ind w:left="729" w:hanging="188"/>
      </w:pPr>
      <w:rPr>
        <w:rFonts w:ascii="Times New Roman" w:eastAsia="Times New Roman" w:hAnsi="Times New Roman" w:cs="Times New Roman" w:hint="default"/>
        <w:w w:val="100"/>
        <w:sz w:val="24"/>
        <w:szCs w:val="24"/>
        <w:lang w:val="ru-RU" w:eastAsia="en-US" w:bidi="ar-SA"/>
      </w:rPr>
    </w:lvl>
    <w:lvl w:ilvl="1" w:tplc="8304D0D4">
      <w:numFmt w:val="bullet"/>
      <w:lvlText w:val="•"/>
      <w:lvlJc w:val="left"/>
      <w:pPr>
        <w:ind w:left="1300" w:hanging="188"/>
      </w:pPr>
      <w:rPr>
        <w:rFonts w:hint="default"/>
        <w:lang w:val="ru-RU" w:eastAsia="en-US" w:bidi="ar-SA"/>
      </w:rPr>
    </w:lvl>
    <w:lvl w:ilvl="2" w:tplc="CF581386">
      <w:numFmt w:val="bullet"/>
      <w:lvlText w:val="•"/>
      <w:lvlJc w:val="left"/>
      <w:pPr>
        <w:ind w:left="1880" w:hanging="188"/>
      </w:pPr>
      <w:rPr>
        <w:rFonts w:hint="default"/>
        <w:lang w:val="ru-RU" w:eastAsia="en-US" w:bidi="ar-SA"/>
      </w:rPr>
    </w:lvl>
    <w:lvl w:ilvl="3" w:tplc="3AB0DAD0">
      <w:numFmt w:val="bullet"/>
      <w:lvlText w:val="•"/>
      <w:lvlJc w:val="left"/>
      <w:pPr>
        <w:ind w:left="2460" w:hanging="188"/>
      </w:pPr>
      <w:rPr>
        <w:rFonts w:hint="default"/>
        <w:lang w:val="ru-RU" w:eastAsia="en-US" w:bidi="ar-SA"/>
      </w:rPr>
    </w:lvl>
    <w:lvl w:ilvl="4" w:tplc="DD62786A">
      <w:numFmt w:val="bullet"/>
      <w:lvlText w:val="•"/>
      <w:lvlJc w:val="left"/>
      <w:pPr>
        <w:ind w:left="3040" w:hanging="188"/>
      </w:pPr>
      <w:rPr>
        <w:rFonts w:hint="default"/>
        <w:lang w:val="ru-RU" w:eastAsia="en-US" w:bidi="ar-SA"/>
      </w:rPr>
    </w:lvl>
    <w:lvl w:ilvl="5" w:tplc="173E04F0">
      <w:numFmt w:val="bullet"/>
      <w:lvlText w:val="•"/>
      <w:lvlJc w:val="left"/>
      <w:pPr>
        <w:ind w:left="3620" w:hanging="188"/>
      </w:pPr>
      <w:rPr>
        <w:rFonts w:hint="default"/>
        <w:lang w:val="ru-RU" w:eastAsia="en-US" w:bidi="ar-SA"/>
      </w:rPr>
    </w:lvl>
    <w:lvl w:ilvl="6" w:tplc="DD5A6152">
      <w:numFmt w:val="bullet"/>
      <w:lvlText w:val="•"/>
      <w:lvlJc w:val="left"/>
      <w:pPr>
        <w:ind w:left="4200" w:hanging="188"/>
      </w:pPr>
      <w:rPr>
        <w:rFonts w:hint="default"/>
        <w:lang w:val="ru-RU" w:eastAsia="en-US" w:bidi="ar-SA"/>
      </w:rPr>
    </w:lvl>
    <w:lvl w:ilvl="7" w:tplc="135AB298">
      <w:numFmt w:val="bullet"/>
      <w:lvlText w:val="•"/>
      <w:lvlJc w:val="left"/>
      <w:pPr>
        <w:ind w:left="4780" w:hanging="188"/>
      </w:pPr>
      <w:rPr>
        <w:rFonts w:hint="default"/>
        <w:lang w:val="ru-RU" w:eastAsia="en-US" w:bidi="ar-SA"/>
      </w:rPr>
    </w:lvl>
    <w:lvl w:ilvl="8" w:tplc="04849EB8">
      <w:numFmt w:val="bullet"/>
      <w:lvlText w:val="•"/>
      <w:lvlJc w:val="left"/>
      <w:pPr>
        <w:ind w:left="5360" w:hanging="188"/>
      </w:pPr>
      <w:rPr>
        <w:rFonts w:hint="default"/>
        <w:lang w:val="ru-RU" w:eastAsia="en-US" w:bidi="ar-SA"/>
      </w:rPr>
    </w:lvl>
  </w:abstractNum>
  <w:abstractNum w:abstractNumId="13">
    <w:nsid w:val="31E42A20"/>
    <w:multiLevelType w:val="hybridMultilevel"/>
    <w:tmpl w:val="8EE68CEE"/>
    <w:lvl w:ilvl="0" w:tplc="FBB88E12">
      <w:start w:val="1"/>
      <w:numFmt w:val="decimal"/>
      <w:lvlText w:val="%1)"/>
      <w:lvlJc w:val="left"/>
      <w:pPr>
        <w:ind w:left="1860" w:hanging="442"/>
        <w:jc w:val="left"/>
      </w:pPr>
      <w:rPr>
        <w:rFonts w:ascii="Times New Roman" w:eastAsia="Times New Roman" w:hAnsi="Times New Roman" w:cs="Times New Roman" w:hint="default"/>
        <w:spacing w:val="0"/>
        <w:w w:val="100"/>
        <w:sz w:val="28"/>
        <w:szCs w:val="28"/>
        <w:lang w:val="ru-RU" w:eastAsia="en-US" w:bidi="ar-SA"/>
      </w:rPr>
    </w:lvl>
    <w:lvl w:ilvl="1" w:tplc="E190EA26">
      <w:numFmt w:val="bullet"/>
      <w:lvlText w:val="•"/>
      <w:lvlJc w:val="left"/>
      <w:pPr>
        <w:ind w:left="2636" w:hanging="442"/>
      </w:pPr>
      <w:rPr>
        <w:rFonts w:hint="default"/>
        <w:lang w:val="ru-RU" w:eastAsia="en-US" w:bidi="ar-SA"/>
      </w:rPr>
    </w:lvl>
    <w:lvl w:ilvl="2" w:tplc="50A0A3DE">
      <w:numFmt w:val="bullet"/>
      <w:lvlText w:val="•"/>
      <w:lvlJc w:val="left"/>
      <w:pPr>
        <w:ind w:left="3592" w:hanging="442"/>
      </w:pPr>
      <w:rPr>
        <w:rFonts w:hint="default"/>
        <w:lang w:val="ru-RU" w:eastAsia="en-US" w:bidi="ar-SA"/>
      </w:rPr>
    </w:lvl>
    <w:lvl w:ilvl="3" w:tplc="FD540794">
      <w:numFmt w:val="bullet"/>
      <w:lvlText w:val="•"/>
      <w:lvlJc w:val="left"/>
      <w:pPr>
        <w:ind w:left="4548" w:hanging="442"/>
      </w:pPr>
      <w:rPr>
        <w:rFonts w:hint="default"/>
        <w:lang w:val="ru-RU" w:eastAsia="en-US" w:bidi="ar-SA"/>
      </w:rPr>
    </w:lvl>
    <w:lvl w:ilvl="4" w:tplc="1E1438D8">
      <w:numFmt w:val="bullet"/>
      <w:lvlText w:val="•"/>
      <w:lvlJc w:val="left"/>
      <w:pPr>
        <w:ind w:left="5504" w:hanging="442"/>
      </w:pPr>
      <w:rPr>
        <w:rFonts w:hint="default"/>
        <w:lang w:val="ru-RU" w:eastAsia="en-US" w:bidi="ar-SA"/>
      </w:rPr>
    </w:lvl>
    <w:lvl w:ilvl="5" w:tplc="13B210E8">
      <w:numFmt w:val="bullet"/>
      <w:lvlText w:val="•"/>
      <w:lvlJc w:val="left"/>
      <w:pPr>
        <w:ind w:left="6460" w:hanging="442"/>
      </w:pPr>
      <w:rPr>
        <w:rFonts w:hint="default"/>
        <w:lang w:val="ru-RU" w:eastAsia="en-US" w:bidi="ar-SA"/>
      </w:rPr>
    </w:lvl>
    <w:lvl w:ilvl="6" w:tplc="023ACCC2">
      <w:numFmt w:val="bullet"/>
      <w:lvlText w:val="•"/>
      <w:lvlJc w:val="left"/>
      <w:pPr>
        <w:ind w:left="7416" w:hanging="442"/>
      </w:pPr>
      <w:rPr>
        <w:rFonts w:hint="default"/>
        <w:lang w:val="ru-RU" w:eastAsia="en-US" w:bidi="ar-SA"/>
      </w:rPr>
    </w:lvl>
    <w:lvl w:ilvl="7" w:tplc="D52CABE8">
      <w:numFmt w:val="bullet"/>
      <w:lvlText w:val="•"/>
      <w:lvlJc w:val="left"/>
      <w:pPr>
        <w:ind w:left="8372" w:hanging="442"/>
      </w:pPr>
      <w:rPr>
        <w:rFonts w:hint="default"/>
        <w:lang w:val="ru-RU" w:eastAsia="en-US" w:bidi="ar-SA"/>
      </w:rPr>
    </w:lvl>
    <w:lvl w:ilvl="8" w:tplc="5728F5AE">
      <w:numFmt w:val="bullet"/>
      <w:lvlText w:val="•"/>
      <w:lvlJc w:val="left"/>
      <w:pPr>
        <w:ind w:left="9328" w:hanging="442"/>
      </w:pPr>
      <w:rPr>
        <w:rFonts w:hint="default"/>
        <w:lang w:val="ru-RU" w:eastAsia="en-US" w:bidi="ar-SA"/>
      </w:rPr>
    </w:lvl>
  </w:abstractNum>
  <w:abstractNum w:abstractNumId="14">
    <w:nsid w:val="32B464B3"/>
    <w:multiLevelType w:val="hybridMultilevel"/>
    <w:tmpl w:val="E9447A48"/>
    <w:lvl w:ilvl="0" w:tplc="BF48B878">
      <w:numFmt w:val="bullet"/>
      <w:lvlText w:val="•"/>
      <w:lvlJc w:val="left"/>
      <w:pPr>
        <w:ind w:left="729" w:hanging="466"/>
      </w:pPr>
      <w:rPr>
        <w:rFonts w:ascii="Times New Roman" w:eastAsia="Times New Roman" w:hAnsi="Times New Roman" w:cs="Times New Roman" w:hint="default"/>
        <w:w w:val="100"/>
        <w:sz w:val="24"/>
        <w:szCs w:val="24"/>
        <w:lang w:val="ru-RU" w:eastAsia="en-US" w:bidi="ar-SA"/>
      </w:rPr>
    </w:lvl>
    <w:lvl w:ilvl="1" w:tplc="6452FBA4">
      <w:numFmt w:val="bullet"/>
      <w:lvlText w:val="•"/>
      <w:lvlJc w:val="left"/>
      <w:pPr>
        <w:ind w:left="1300" w:hanging="466"/>
      </w:pPr>
      <w:rPr>
        <w:rFonts w:hint="default"/>
        <w:lang w:val="ru-RU" w:eastAsia="en-US" w:bidi="ar-SA"/>
      </w:rPr>
    </w:lvl>
    <w:lvl w:ilvl="2" w:tplc="79041040">
      <w:numFmt w:val="bullet"/>
      <w:lvlText w:val="•"/>
      <w:lvlJc w:val="left"/>
      <w:pPr>
        <w:ind w:left="1880" w:hanging="466"/>
      </w:pPr>
      <w:rPr>
        <w:rFonts w:hint="default"/>
        <w:lang w:val="ru-RU" w:eastAsia="en-US" w:bidi="ar-SA"/>
      </w:rPr>
    </w:lvl>
    <w:lvl w:ilvl="3" w:tplc="AF664EA0">
      <w:numFmt w:val="bullet"/>
      <w:lvlText w:val="•"/>
      <w:lvlJc w:val="left"/>
      <w:pPr>
        <w:ind w:left="2460" w:hanging="466"/>
      </w:pPr>
      <w:rPr>
        <w:rFonts w:hint="default"/>
        <w:lang w:val="ru-RU" w:eastAsia="en-US" w:bidi="ar-SA"/>
      </w:rPr>
    </w:lvl>
    <w:lvl w:ilvl="4" w:tplc="B298ED34">
      <w:numFmt w:val="bullet"/>
      <w:lvlText w:val="•"/>
      <w:lvlJc w:val="left"/>
      <w:pPr>
        <w:ind w:left="3040" w:hanging="466"/>
      </w:pPr>
      <w:rPr>
        <w:rFonts w:hint="default"/>
        <w:lang w:val="ru-RU" w:eastAsia="en-US" w:bidi="ar-SA"/>
      </w:rPr>
    </w:lvl>
    <w:lvl w:ilvl="5" w:tplc="78FE13E6">
      <w:numFmt w:val="bullet"/>
      <w:lvlText w:val="•"/>
      <w:lvlJc w:val="left"/>
      <w:pPr>
        <w:ind w:left="3620" w:hanging="466"/>
      </w:pPr>
      <w:rPr>
        <w:rFonts w:hint="default"/>
        <w:lang w:val="ru-RU" w:eastAsia="en-US" w:bidi="ar-SA"/>
      </w:rPr>
    </w:lvl>
    <w:lvl w:ilvl="6" w:tplc="A2844BAC">
      <w:numFmt w:val="bullet"/>
      <w:lvlText w:val="•"/>
      <w:lvlJc w:val="left"/>
      <w:pPr>
        <w:ind w:left="4200" w:hanging="466"/>
      </w:pPr>
      <w:rPr>
        <w:rFonts w:hint="default"/>
        <w:lang w:val="ru-RU" w:eastAsia="en-US" w:bidi="ar-SA"/>
      </w:rPr>
    </w:lvl>
    <w:lvl w:ilvl="7" w:tplc="72EA0688">
      <w:numFmt w:val="bullet"/>
      <w:lvlText w:val="•"/>
      <w:lvlJc w:val="left"/>
      <w:pPr>
        <w:ind w:left="4780" w:hanging="466"/>
      </w:pPr>
      <w:rPr>
        <w:rFonts w:hint="default"/>
        <w:lang w:val="ru-RU" w:eastAsia="en-US" w:bidi="ar-SA"/>
      </w:rPr>
    </w:lvl>
    <w:lvl w:ilvl="8" w:tplc="F1084A78">
      <w:numFmt w:val="bullet"/>
      <w:lvlText w:val="•"/>
      <w:lvlJc w:val="left"/>
      <w:pPr>
        <w:ind w:left="5360" w:hanging="466"/>
      </w:pPr>
      <w:rPr>
        <w:rFonts w:hint="default"/>
        <w:lang w:val="ru-RU" w:eastAsia="en-US" w:bidi="ar-SA"/>
      </w:rPr>
    </w:lvl>
  </w:abstractNum>
  <w:abstractNum w:abstractNumId="15">
    <w:nsid w:val="33B1443C"/>
    <w:multiLevelType w:val="multilevel"/>
    <w:tmpl w:val="07349C62"/>
    <w:lvl w:ilvl="0">
      <w:start w:val="1"/>
      <w:numFmt w:val="decimal"/>
      <w:lvlText w:val="%1."/>
      <w:lvlJc w:val="left"/>
      <w:pPr>
        <w:ind w:left="360" w:hanging="360"/>
      </w:pPr>
    </w:lvl>
    <w:lvl w:ilvl="1">
      <w:start w:val="3"/>
      <w:numFmt w:val="decimal"/>
      <w:isLgl/>
      <w:lvlText w:val="%1.%2."/>
      <w:lvlJc w:val="left"/>
      <w:pPr>
        <w:ind w:left="1080" w:hanging="720"/>
      </w:pPr>
    </w:lvl>
    <w:lvl w:ilvl="2">
      <w:start w:val="1"/>
      <w:numFmt w:val="decimal"/>
      <w:isLgl/>
      <w:lvlText w:val="%1.%2.%3."/>
      <w:lvlJc w:val="left"/>
      <w:pPr>
        <w:ind w:left="1440" w:hanging="720"/>
      </w:pPr>
    </w:lvl>
    <w:lvl w:ilvl="3">
      <w:start w:val="1"/>
      <w:numFmt w:val="decimal"/>
      <w:isLgl/>
      <w:lvlText w:val="%1.%2.%3.%4."/>
      <w:lvlJc w:val="left"/>
      <w:pPr>
        <w:ind w:left="2160" w:hanging="1080"/>
      </w:pPr>
    </w:lvl>
    <w:lvl w:ilvl="4">
      <w:start w:val="1"/>
      <w:numFmt w:val="decimal"/>
      <w:isLgl/>
      <w:lvlText w:val="%1.%2.%3.%4.%5."/>
      <w:lvlJc w:val="left"/>
      <w:pPr>
        <w:ind w:left="2520" w:hanging="1080"/>
      </w:pPr>
    </w:lvl>
    <w:lvl w:ilvl="5">
      <w:start w:val="1"/>
      <w:numFmt w:val="decimal"/>
      <w:isLgl/>
      <w:lvlText w:val="%1.%2.%3.%4.%5.%6."/>
      <w:lvlJc w:val="left"/>
      <w:pPr>
        <w:ind w:left="3240" w:hanging="1440"/>
      </w:pPr>
    </w:lvl>
    <w:lvl w:ilvl="6">
      <w:start w:val="1"/>
      <w:numFmt w:val="decimal"/>
      <w:isLgl/>
      <w:lvlText w:val="%1.%2.%3.%4.%5.%6.%7."/>
      <w:lvlJc w:val="left"/>
      <w:pPr>
        <w:ind w:left="3600" w:hanging="1440"/>
      </w:pPr>
    </w:lvl>
    <w:lvl w:ilvl="7">
      <w:start w:val="1"/>
      <w:numFmt w:val="decimal"/>
      <w:isLgl/>
      <w:lvlText w:val="%1.%2.%3.%4.%5.%6.%7.%8."/>
      <w:lvlJc w:val="left"/>
      <w:pPr>
        <w:ind w:left="4320" w:hanging="1800"/>
      </w:pPr>
    </w:lvl>
    <w:lvl w:ilvl="8">
      <w:start w:val="1"/>
      <w:numFmt w:val="decimal"/>
      <w:isLgl/>
      <w:lvlText w:val="%1.%2.%3.%4.%5.%6.%7.%8.%9."/>
      <w:lvlJc w:val="left"/>
      <w:pPr>
        <w:ind w:left="5040" w:hanging="2160"/>
      </w:pPr>
    </w:lvl>
  </w:abstractNum>
  <w:abstractNum w:abstractNumId="16">
    <w:nsid w:val="35FC55F2"/>
    <w:multiLevelType w:val="hybridMultilevel"/>
    <w:tmpl w:val="ACACB722"/>
    <w:lvl w:ilvl="0" w:tplc="0C32475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7">
    <w:nsid w:val="362B5F97"/>
    <w:multiLevelType w:val="hybridMultilevel"/>
    <w:tmpl w:val="E18C78DE"/>
    <w:lvl w:ilvl="0" w:tplc="3D7890CE">
      <w:numFmt w:val="bullet"/>
      <w:lvlText w:val="-"/>
      <w:lvlJc w:val="left"/>
      <w:pPr>
        <w:ind w:left="672" w:hanging="150"/>
      </w:pPr>
      <w:rPr>
        <w:rFonts w:ascii="Times New Roman" w:eastAsia="Times New Roman" w:hAnsi="Times New Roman" w:cs="Times New Roman" w:hint="default"/>
        <w:w w:val="100"/>
        <w:sz w:val="24"/>
        <w:szCs w:val="24"/>
        <w:lang w:val="ru-RU" w:eastAsia="en-US" w:bidi="ar-SA"/>
      </w:rPr>
    </w:lvl>
    <w:lvl w:ilvl="1" w:tplc="D0945958">
      <w:numFmt w:val="bullet"/>
      <w:lvlText w:val="•"/>
      <w:lvlJc w:val="left"/>
      <w:pPr>
        <w:ind w:left="672" w:hanging="428"/>
      </w:pPr>
      <w:rPr>
        <w:rFonts w:ascii="Times New Roman" w:eastAsia="Times New Roman" w:hAnsi="Times New Roman" w:cs="Times New Roman" w:hint="default"/>
        <w:w w:val="100"/>
        <w:sz w:val="24"/>
        <w:szCs w:val="24"/>
        <w:lang w:val="ru-RU" w:eastAsia="en-US" w:bidi="ar-SA"/>
      </w:rPr>
    </w:lvl>
    <w:lvl w:ilvl="2" w:tplc="0CE4055A">
      <w:numFmt w:val="bullet"/>
      <w:lvlText w:val="•"/>
      <w:lvlJc w:val="left"/>
      <w:pPr>
        <w:ind w:left="2792" w:hanging="428"/>
      </w:pPr>
      <w:rPr>
        <w:rFonts w:hint="default"/>
        <w:lang w:val="ru-RU" w:eastAsia="en-US" w:bidi="ar-SA"/>
      </w:rPr>
    </w:lvl>
    <w:lvl w:ilvl="3" w:tplc="C7AA4662">
      <w:numFmt w:val="bullet"/>
      <w:lvlText w:val="•"/>
      <w:lvlJc w:val="left"/>
      <w:pPr>
        <w:ind w:left="3848" w:hanging="428"/>
      </w:pPr>
      <w:rPr>
        <w:rFonts w:hint="default"/>
        <w:lang w:val="ru-RU" w:eastAsia="en-US" w:bidi="ar-SA"/>
      </w:rPr>
    </w:lvl>
    <w:lvl w:ilvl="4" w:tplc="AF304CDA">
      <w:numFmt w:val="bullet"/>
      <w:lvlText w:val="•"/>
      <w:lvlJc w:val="left"/>
      <w:pPr>
        <w:ind w:left="4904" w:hanging="428"/>
      </w:pPr>
      <w:rPr>
        <w:rFonts w:hint="default"/>
        <w:lang w:val="ru-RU" w:eastAsia="en-US" w:bidi="ar-SA"/>
      </w:rPr>
    </w:lvl>
    <w:lvl w:ilvl="5" w:tplc="B56094A2">
      <w:numFmt w:val="bullet"/>
      <w:lvlText w:val="•"/>
      <w:lvlJc w:val="left"/>
      <w:pPr>
        <w:ind w:left="5960" w:hanging="428"/>
      </w:pPr>
      <w:rPr>
        <w:rFonts w:hint="default"/>
        <w:lang w:val="ru-RU" w:eastAsia="en-US" w:bidi="ar-SA"/>
      </w:rPr>
    </w:lvl>
    <w:lvl w:ilvl="6" w:tplc="9ED84596">
      <w:numFmt w:val="bullet"/>
      <w:lvlText w:val="•"/>
      <w:lvlJc w:val="left"/>
      <w:pPr>
        <w:ind w:left="7016" w:hanging="428"/>
      </w:pPr>
      <w:rPr>
        <w:rFonts w:hint="default"/>
        <w:lang w:val="ru-RU" w:eastAsia="en-US" w:bidi="ar-SA"/>
      </w:rPr>
    </w:lvl>
    <w:lvl w:ilvl="7" w:tplc="FE16279A">
      <w:numFmt w:val="bullet"/>
      <w:lvlText w:val="•"/>
      <w:lvlJc w:val="left"/>
      <w:pPr>
        <w:ind w:left="8072" w:hanging="428"/>
      </w:pPr>
      <w:rPr>
        <w:rFonts w:hint="default"/>
        <w:lang w:val="ru-RU" w:eastAsia="en-US" w:bidi="ar-SA"/>
      </w:rPr>
    </w:lvl>
    <w:lvl w:ilvl="8" w:tplc="AB542CC6">
      <w:numFmt w:val="bullet"/>
      <w:lvlText w:val="•"/>
      <w:lvlJc w:val="left"/>
      <w:pPr>
        <w:ind w:left="9128" w:hanging="428"/>
      </w:pPr>
      <w:rPr>
        <w:rFonts w:hint="default"/>
        <w:lang w:val="ru-RU" w:eastAsia="en-US" w:bidi="ar-SA"/>
      </w:rPr>
    </w:lvl>
  </w:abstractNum>
  <w:abstractNum w:abstractNumId="18">
    <w:nsid w:val="37946122"/>
    <w:multiLevelType w:val="hybridMultilevel"/>
    <w:tmpl w:val="4A0899B4"/>
    <w:lvl w:ilvl="0" w:tplc="0A6E6474">
      <w:start w:val="1"/>
      <w:numFmt w:val="decimal"/>
      <w:lvlText w:val="%1)"/>
      <w:lvlJc w:val="left"/>
      <w:pPr>
        <w:ind w:left="1686" w:hanging="447"/>
        <w:jc w:val="left"/>
      </w:pPr>
      <w:rPr>
        <w:rFonts w:ascii="Times New Roman" w:eastAsia="Times New Roman" w:hAnsi="Times New Roman" w:cs="Times New Roman" w:hint="default"/>
        <w:spacing w:val="0"/>
        <w:w w:val="100"/>
        <w:sz w:val="28"/>
        <w:szCs w:val="28"/>
        <w:lang w:val="ru-RU" w:eastAsia="en-US" w:bidi="ar-SA"/>
      </w:rPr>
    </w:lvl>
    <w:lvl w:ilvl="1" w:tplc="566AA05A">
      <w:numFmt w:val="bullet"/>
      <w:lvlText w:val="•"/>
      <w:lvlJc w:val="left"/>
      <w:pPr>
        <w:ind w:left="2636" w:hanging="447"/>
      </w:pPr>
      <w:rPr>
        <w:rFonts w:hint="default"/>
        <w:lang w:val="ru-RU" w:eastAsia="en-US" w:bidi="ar-SA"/>
      </w:rPr>
    </w:lvl>
    <w:lvl w:ilvl="2" w:tplc="06C87B56">
      <w:numFmt w:val="bullet"/>
      <w:lvlText w:val="•"/>
      <w:lvlJc w:val="left"/>
      <w:pPr>
        <w:ind w:left="3592" w:hanging="447"/>
      </w:pPr>
      <w:rPr>
        <w:rFonts w:hint="default"/>
        <w:lang w:val="ru-RU" w:eastAsia="en-US" w:bidi="ar-SA"/>
      </w:rPr>
    </w:lvl>
    <w:lvl w:ilvl="3" w:tplc="0D8C2DE2">
      <w:numFmt w:val="bullet"/>
      <w:lvlText w:val="•"/>
      <w:lvlJc w:val="left"/>
      <w:pPr>
        <w:ind w:left="4548" w:hanging="447"/>
      </w:pPr>
      <w:rPr>
        <w:rFonts w:hint="default"/>
        <w:lang w:val="ru-RU" w:eastAsia="en-US" w:bidi="ar-SA"/>
      </w:rPr>
    </w:lvl>
    <w:lvl w:ilvl="4" w:tplc="A450FC76">
      <w:numFmt w:val="bullet"/>
      <w:lvlText w:val="•"/>
      <w:lvlJc w:val="left"/>
      <w:pPr>
        <w:ind w:left="5504" w:hanging="447"/>
      </w:pPr>
      <w:rPr>
        <w:rFonts w:hint="default"/>
        <w:lang w:val="ru-RU" w:eastAsia="en-US" w:bidi="ar-SA"/>
      </w:rPr>
    </w:lvl>
    <w:lvl w:ilvl="5" w:tplc="E37EE8BE">
      <w:numFmt w:val="bullet"/>
      <w:lvlText w:val="•"/>
      <w:lvlJc w:val="left"/>
      <w:pPr>
        <w:ind w:left="6460" w:hanging="447"/>
      </w:pPr>
      <w:rPr>
        <w:rFonts w:hint="default"/>
        <w:lang w:val="ru-RU" w:eastAsia="en-US" w:bidi="ar-SA"/>
      </w:rPr>
    </w:lvl>
    <w:lvl w:ilvl="6" w:tplc="55308B82">
      <w:numFmt w:val="bullet"/>
      <w:lvlText w:val="•"/>
      <w:lvlJc w:val="left"/>
      <w:pPr>
        <w:ind w:left="7416" w:hanging="447"/>
      </w:pPr>
      <w:rPr>
        <w:rFonts w:hint="default"/>
        <w:lang w:val="ru-RU" w:eastAsia="en-US" w:bidi="ar-SA"/>
      </w:rPr>
    </w:lvl>
    <w:lvl w:ilvl="7" w:tplc="867A74C4">
      <w:numFmt w:val="bullet"/>
      <w:lvlText w:val="•"/>
      <w:lvlJc w:val="left"/>
      <w:pPr>
        <w:ind w:left="8372" w:hanging="447"/>
      </w:pPr>
      <w:rPr>
        <w:rFonts w:hint="default"/>
        <w:lang w:val="ru-RU" w:eastAsia="en-US" w:bidi="ar-SA"/>
      </w:rPr>
    </w:lvl>
    <w:lvl w:ilvl="8" w:tplc="E444954E">
      <w:numFmt w:val="bullet"/>
      <w:lvlText w:val="•"/>
      <w:lvlJc w:val="left"/>
      <w:pPr>
        <w:ind w:left="9328" w:hanging="447"/>
      </w:pPr>
      <w:rPr>
        <w:rFonts w:hint="default"/>
        <w:lang w:val="ru-RU" w:eastAsia="en-US" w:bidi="ar-SA"/>
      </w:rPr>
    </w:lvl>
  </w:abstractNum>
  <w:abstractNum w:abstractNumId="19">
    <w:nsid w:val="3A6610CC"/>
    <w:multiLevelType w:val="hybridMultilevel"/>
    <w:tmpl w:val="2E3AB792"/>
    <w:lvl w:ilvl="0" w:tplc="F27E82EA">
      <w:numFmt w:val="bullet"/>
      <w:lvlText w:val="-"/>
      <w:lvlJc w:val="left"/>
      <w:pPr>
        <w:ind w:left="110" w:hanging="140"/>
      </w:pPr>
      <w:rPr>
        <w:rFonts w:ascii="Times New Roman" w:eastAsia="Times New Roman" w:hAnsi="Times New Roman" w:cs="Times New Roman" w:hint="default"/>
        <w:i/>
        <w:iCs/>
        <w:w w:val="100"/>
        <w:sz w:val="24"/>
        <w:szCs w:val="24"/>
        <w:lang w:val="ru-RU" w:eastAsia="en-US" w:bidi="ar-SA"/>
      </w:rPr>
    </w:lvl>
    <w:lvl w:ilvl="1" w:tplc="F4ECC72C">
      <w:numFmt w:val="bullet"/>
      <w:lvlText w:val="•"/>
      <w:lvlJc w:val="left"/>
      <w:pPr>
        <w:ind w:left="1071" w:hanging="140"/>
      </w:pPr>
      <w:rPr>
        <w:rFonts w:hint="default"/>
        <w:lang w:val="ru-RU" w:eastAsia="en-US" w:bidi="ar-SA"/>
      </w:rPr>
    </w:lvl>
    <w:lvl w:ilvl="2" w:tplc="77BCFF10">
      <w:numFmt w:val="bullet"/>
      <w:lvlText w:val="•"/>
      <w:lvlJc w:val="left"/>
      <w:pPr>
        <w:ind w:left="2022" w:hanging="140"/>
      </w:pPr>
      <w:rPr>
        <w:rFonts w:hint="default"/>
        <w:lang w:val="ru-RU" w:eastAsia="en-US" w:bidi="ar-SA"/>
      </w:rPr>
    </w:lvl>
    <w:lvl w:ilvl="3" w:tplc="B0A42DAC">
      <w:numFmt w:val="bullet"/>
      <w:lvlText w:val="•"/>
      <w:lvlJc w:val="left"/>
      <w:pPr>
        <w:ind w:left="2973" w:hanging="140"/>
      </w:pPr>
      <w:rPr>
        <w:rFonts w:hint="default"/>
        <w:lang w:val="ru-RU" w:eastAsia="en-US" w:bidi="ar-SA"/>
      </w:rPr>
    </w:lvl>
    <w:lvl w:ilvl="4" w:tplc="9DB22FE8">
      <w:numFmt w:val="bullet"/>
      <w:lvlText w:val="•"/>
      <w:lvlJc w:val="left"/>
      <w:pPr>
        <w:ind w:left="3924" w:hanging="140"/>
      </w:pPr>
      <w:rPr>
        <w:rFonts w:hint="default"/>
        <w:lang w:val="ru-RU" w:eastAsia="en-US" w:bidi="ar-SA"/>
      </w:rPr>
    </w:lvl>
    <w:lvl w:ilvl="5" w:tplc="3522E2E0">
      <w:numFmt w:val="bullet"/>
      <w:lvlText w:val="•"/>
      <w:lvlJc w:val="left"/>
      <w:pPr>
        <w:ind w:left="4875" w:hanging="140"/>
      </w:pPr>
      <w:rPr>
        <w:rFonts w:hint="default"/>
        <w:lang w:val="ru-RU" w:eastAsia="en-US" w:bidi="ar-SA"/>
      </w:rPr>
    </w:lvl>
    <w:lvl w:ilvl="6" w:tplc="2DF6B670">
      <w:numFmt w:val="bullet"/>
      <w:lvlText w:val="•"/>
      <w:lvlJc w:val="left"/>
      <w:pPr>
        <w:ind w:left="5826" w:hanging="140"/>
      </w:pPr>
      <w:rPr>
        <w:rFonts w:hint="default"/>
        <w:lang w:val="ru-RU" w:eastAsia="en-US" w:bidi="ar-SA"/>
      </w:rPr>
    </w:lvl>
    <w:lvl w:ilvl="7" w:tplc="82CC2FD0">
      <w:numFmt w:val="bullet"/>
      <w:lvlText w:val="•"/>
      <w:lvlJc w:val="left"/>
      <w:pPr>
        <w:ind w:left="6777" w:hanging="140"/>
      </w:pPr>
      <w:rPr>
        <w:rFonts w:hint="default"/>
        <w:lang w:val="ru-RU" w:eastAsia="en-US" w:bidi="ar-SA"/>
      </w:rPr>
    </w:lvl>
    <w:lvl w:ilvl="8" w:tplc="B906AC98">
      <w:numFmt w:val="bullet"/>
      <w:lvlText w:val="•"/>
      <w:lvlJc w:val="left"/>
      <w:pPr>
        <w:ind w:left="7728" w:hanging="140"/>
      </w:pPr>
      <w:rPr>
        <w:rFonts w:hint="default"/>
        <w:lang w:val="ru-RU" w:eastAsia="en-US" w:bidi="ar-SA"/>
      </w:rPr>
    </w:lvl>
  </w:abstractNum>
  <w:abstractNum w:abstractNumId="20">
    <w:nsid w:val="3C2A6020"/>
    <w:multiLevelType w:val="hybridMultilevel"/>
    <w:tmpl w:val="5D5E453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nsid w:val="3F154557"/>
    <w:multiLevelType w:val="multilevel"/>
    <w:tmpl w:val="2AFC64FE"/>
    <w:lvl w:ilvl="0">
      <w:start w:val="2"/>
      <w:numFmt w:val="decimal"/>
      <w:lvlText w:val="%1"/>
      <w:lvlJc w:val="left"/>
      <w:pPr>
        <w:ind w:left="1822" w:hanging="584"/>
        <w:jc w:val="left"/>
      </w:pPr>
      <w:rPr>
        <w:rFonts w:hint="default"/>
        <w:lang w:val="ru-RU" w:eastAsia="en-US" w:bidi="ar-SA"/>
      </w:rPr>
    </w:lvl>
    <w:lvl w:ilvl="1">
      <w:start w:val="2"/>
      <w:numFmt w:val="decimal"/>
      <w:lvlText w:val="%1.%2."/>
      <w:lvlJc w:val="left"/>
      <w:pPr>
        <w:ind w:left="1822" w:hanging="584"/>
        <w:jc w:val="right"/>
      </w:pPr>
      <w:rPr>
        <w:rFonts w:hint="default"/>
        <w:b/>
        <w:bCs/>
        <w:w w:val="100"/>
        <w:lang w:val="ru-RU" w:eastAsia="en-US" w:bidi="ar-SA"/>
      </w:rPr>
    </w:lvl>
    <w:lvl w:ilvl="2">
      <w:start w:val="1"/>
      <w:numFmt w:val="decimal"/>
      <w:lvlText w:val="%1.%2.%3."/>
      <w:lvlJc w:val="left"/>
      <w:pPr>
        <w:ind w:left="672" w:hanging="785"/>
        <w:jc w:val="left"/>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3913" w:hanging="785"/>
      </w:pPr>
      <w:rPr>
        <w:rFonts w:hint="default"/>
        <w:lang w:val="ru-RU" w:eastAsia="en-US" w:bidi="ar-SA"/>
      </w:rPr>
    </w:lvl>
    <w:lvl w:ilvl="4">
      <w:numFmt w:val="bullet"/>
      <w:lvlText w:val="•"/>
      <w:lvlJc w:val="left"/>
      <w:pPr>
        <w:ind w:left="4960" w:hanging="785"/>
      </w:pPr>
      <w:rPr>
        <w:rFonts w:hint="default"/>
        <w:lang w:val="ru-RU" w:eastAsia="en-US" w:bidi="ar-SA"/>
      </w:rPr>
    </w:lvl>
    <w:lvl w:ilvl="5">
      <w:numFmt w:val="bullet"/>
      <w:lvlText w:val="•"/>
      <w:lvlJc w:val="left"/>
      <w:pPr>
        <w:ind w:left="6006" w:hanging="785"/>
      </w:pPr>
      <w:rPr>
        <w:rFonts w:hint="default"/>
        <w:lang w:val="ru-RU" w:eastAsia="en-US" w:bidi="ar-SA"/>
      </w:rPr>
    </w:lvl>
    <w:lvl w:ilvl="6">
      <w:numFmt w:val="bullet"/>
      <w:lvlText w:val="•"/>
      <w:lvlJc w:val="left"/>
      <w:pPr>
        <w:ind w:left="7053" w:hanging="785"/>
      </w:pPr>
      <w:rPr>
        <w:rFonts w:hint="default"/>
        <w:lang w:val="ru-RU" w:eastAsia="en-US" w:bidi="ar-SA"/>
      </w:rPr>
    </w:lvl>
    <w:lvl w:ilvl="7">
      <w:numFmt w:val="bullet"/>
      <w:lvlText w:val="•"/>
      <w:lvlJc w:val="left"/>
      <w:pPr>
        <w:ind w:left="8100" w:hanging="785"/>
      </w:pPr>
      <w:rPr>
        <w:rFonts w:hint="default"/>
        <w:lang w:val="ru-RU" w:eastAsia="en-US" w:bidi="ar-SA"/>
      </w:rPr>
    </w:lvl>
    <w:lvl w:ilvl="8">
      <w:numFmt w:val="bullet"/>
      <w:lvlText w:val="•"/>
      <w:lvlJc w:val="left"/>
      <w:pPr>
        <w:ind w:left="9146" w:hanging="785"/>
      </w:pPr>
      <w:rPr>
        <w:rFonts w:hint="default"/>
        <w:lang w:val="ru-RU" w:eastAsia="en-US" w:bidi="ar-SA"/>
      </w:rPr>
    </w:lvl>
  </w:abstractNum>
  <w:abstractNum w:abstractNumId="22">
    <w:nsid w:val="43123CE2"/>
    <w:multiLevelType w:val="hybridMultilevel"/>
    <w:tmpl w:val="BE5443FA"/>
    <w:lvl w:ilvl="0" w:tplc="19C877DA">
      <w:start w:val="1"/>
      <w:numFmt w:val="decimal"/>
      <w:lvlText w:val="%1)"/>
      <w:lvlJc w:val="left"/>
      <w:pPr>
        <w:ind w:left="1662" w:hanging="423"/>
        <w:jc w:val="left"/>
      </w:pPr>
      <w:rPr>
        <w:rFonts w:ascii="Times New Roman" w:eastAsia="Times New Roman" w:hAnsi="Times New Roman" w:cs="Times New Roman" w:hint="default"/>
        <w:spacing w:val="0"/>
        <w:w w:val="100"/>
        <w:sz w:val="28"/>
        <w:szCs w:val="28"/>
        <w:lang w:val="ru-RU" w:eastAsia="en-US" w:bidi="ar-SA"/>
      </w:rPr>
    </w:lvl>
    <w:lvl w:ilvl="1" w:tplc="4134B884">
      <w:numFmt w:val="bullet"/>
      <w:lvlText w:val="•"/>
      <w:lvlJc w:val="left"/>
      <w:pPr>
        <w:ind w:left="2618" w:hanging="423"/>
      </w:pPr>
      <w:rPr>
        <w:rFonts w:hint="default"/>
        <w:lang w:val="ru-RU" w:eastAsia="en-US" w:bidi="ar-SA"/>
      </w:rPr>
    </w:lvl>
    <w:lvl w:ilvl="2" w:tplc="4C2459E0">
      <w:numFmt w:val="bullet"/>
      <w:lvlText w:val="•"/>
      <w:lvlJc w:val="left"/>
      <w:pPr>
        <w:ind w:left="3576" w:hanging="423"/>
      </w:pPr>
      <w:rPr>
        <w:rFonts w:hint="default"/>
        <w:lang w:val="ru-RU" w:eastAsia="en-US" w:bidi="ar-SA"/>
      </w:rPr>
    </w:lvl>
    <w:lvl w:ilvl="3" w:tplc="7F4ACF78">
      <w:numFmt w:val="bullet"/>
      <w:lvlText w:val="•"/>
      <w:lvlJc w:val="left"/>
      <w:pPr>
        <w:ind w:left="4534" w:hanging="423"/>
      </w:pPr>
      <w:rPr>
        <w:rFonts w:hint="default"/>
        <w:lang w:val="ru-RU" w:eastAsia="en-US" w:bidi="ar-SA"/>
      </w:rPr>
    </w:lvl>
    <w:lvl w:ilvl="4" w:tplc="E730B73A">
      <w:numFmt w:val="bullet"/>
      <w:lvlText w:val="•"/>
      <w:lvlJc w:val="left"/>
      <w:pPr>
        <w:ind w:left="5492" w:hanging="423"/>
      </w:pPr>
      <w:rPr>
        <w:rFonts w:hint="default"/>
        <w:lang w:val="ru-RU" w:eastAsia="en-US" w:bidi="ar-SA"/>
      </w:rPr>
    </w:lvl>
    <w:lvl w:ilvl="5" w:tplc="CF569B56">
      <w:numFmt w:val="bullet"/>
      <w:lvlText w:val="•"/>
      <w:lvlJc w:val="left"/>
      <w:pPr>
        <w:ind w:left="6450" w:hanging="423"/>
      </w:pPr>
      <w:rPr>
        <w:rFonts w:hint="default"/>
        <w:lang w:val="ru-RU" w:eastAsia="en-US" w:bidi="ar-SA"/>
      </w:rPr>
    </w:lvl>
    <w:lvl w:ilvl="6" w:tplc="DBAA93A0">
      <w:numFmt w:val="bullet"/>
      <w:lvlText w:val="•"/>
      <w:lvlJc w:val="left"/>
      <w:pPr>
        <w:ind w:left="7408" w:hanging="423"/>
      </w:pPr>
      <w:rPr>
        <w:rFonts w:hint="default"/>
        <w:lang w:val="ru-RU" w:eastAsia="en-US" w:bidi="ar-SA"/>
      </w:rPr>
    </w:lvl>
    <w:lvl w:ilvl="7" w:tplc="E6F0132A">
      <w:numFmt w:val="bullet"/>
      <w:lvlText w:val="•"/>
      <w:lvlJc w:val="left"/>
      <w:pPr>
        <w:ind w:left="8366" w:hanging="423"/>
      </w:pPr>
      <w:rPr>
        <w:rFonts w:hint="default"/>
        <w:lang w:val="ru-RU" w:eastAsia="en-US" w:bidi="ar-SA"/>
      </w:rPr>
    </w:lvl>
    <w:lvl w:ilvl="8" w:tplc="A62C83D8">
      <w:numFmt w:val="bullet"/>
      <w:lvlText w:val="•"/>
      <w:lvlJc w:val="left"/>
      <w:pPr>
        <w:ind w:left="9324" w:hanging="423"/>
      </w:pPr>
      <w:rPr>
        <w:rFonts w:hint="default"/>
        <w:lang w:val="ru-RU" w:eastAsia="en-US" w:bidi="ar-SA"/>
      </w:rPr>
    </w:lvl>
  </w:abstractNum>
  <w:abstractNum w:abstractNumId="23">
    <w:nsid w:val="43F557B9"/>
    <w:multiLevelType w:val="hybridMultilevel"/>
    <w:tmpl w:val="2B1E9142"/>
    <w:lvl w:ilvl="0" w:tplc="2EB2DC16">
      <w:start w:val="1"/>
      <w:numFmt w:val="decimal"/>
      <w:lvlText w:val="%1)"/>
      <w:lvlJc w:val="left"/>
      <w:pPr>
        <w:ind w:left="1666" w:hanging="428"/>
        <w:jc w:val="left"/>
      </w:pPr>
      <w:rPr>
        <w:rFonts w:ascii="Times New Roman" w:eastAsia="Times New Roman" w:hAnsi="Times New Roman" w:cs="Times New Roman" w:hint="default"/>
        <w:spacing w:val="0"/>
        <w:w w:val="100"/>
        <w:sz w:val="28"/>
        <w:szCs w:val="28"/>
        <w:lang w:val="ru-RU" w:eastAsia="en-US" w:bidi="ar-SA"/>
      </w:rPr>
    </w:lvl>
    <w:lvl w:ilvl="1" w:tplc="DF0EA25C">
      <w:numFmt w:val="bullet"/>
      <w:lvlText w:val="•"/>
      <w:lvlJc w:val="left"/>
      <w:pPr>
        <w:ind w:left="2618" w:hanging="428"/>
      </w:pPr>
      <w:rPr>
        <w:rFonts w:hint="default"/>
        <w:lang w:val="ru-RU" w:eastAsia="en-US" w:bidi="ar-SA"/>
      </w:rPr>
    </w:lvl>
    <w:lvl w:ilvl="2" w:tplc="0AE0A9D6">
      <w:numFmt w:val="bullet"/>
      <w:lvlText w:val="•"/>
      <w:lvlJc w:val="left"/>
      <w:pPr>
        <w:ind w:left="3576" w:hanging="428"/>
      </w:pPr>
      <w:rPr>
        <w:rFonts w:hint="default"/>
        <w:lang w:val="ru-RU" w:eastAsia="en-US" w:bidi="ar-SA"/>
      </w:rPr>
    </w:lvl>
    <w:lvl w:ilvl="3" w:tplc="FD9619DE">
      <w:numFmt w:val="bullet"/>
      <w:lvlText w:val="•"/>
      <w:lvlJc w:val="left"/>
      <w:pPr>
        <w:ind w:left="4534" w:hanging="428"/>
      </w:pPr>
      <w:rPr>
        <w:rFonts w:hint="default"/>
        <w:lang w:val="ru-RU" w:eastAsia="en-US" w:bidi="ar-SA"/>
      </w:rPr>
    </w:lvl>
    <w:lvl w:ilvl="4" w:tplc="A7F62432">
      <w:numFmt w:val="bullet"/>
      <w:lvlText w:val="•"/>
      <w:lvlJc w:val="left"/>
      <w:pPr>
        <w:ind w:left="5492" w:hanging="428"/>
      </w:pPr>
      <w:rPr>
        <w:rFonts w:hint="default"/>
        <w:lang w:val="ru-RU" w:eastAsia="en-US" w:bidi="ar-SA"/>
      </w:rPr>
    </w:lvl>
    <w:lvl w:ilvl="5" w:tplc="124A1B14">
      <w:numFmt w:val="bullet"/>
      <w:lvlText w:val="•"/>
      <w:lvlJc w:val="left"/>
      <w:pPr>
        <w:ind w:left="6450" w:hanging="428"/>
      </w:pPr>
      <w:rPr>
        <w:rFonts w:hint="default"/>
        <w:lang w:val="ru-RU" w:eastAsia="en-US" w:bidi="ar-SA"/>
      </w:rPr>
    </w:lvl>
    <w:lvl w:ilvl="6" w:tplc="2CAC366A">
      <w:numFmt w:val="bullet"/>
      <w:lvlText w:val="•"/>
      <w:lvlJc w:val="left"/>
      <w:pPr>
        <w:ind w:left="7408" w:hanging="428"/>
      </w:pPr>
      <w:rPr>
        <w:rFonts w:hint="default"/>
        <w:lang w:val="ru-RU" w:eastAsia="en-US" w:bidi="ar-SA"/>
      </w:rPr>
    </w:lvl>
    <w:lvl w:ilvl="7" w:tplc="F4E802D8">
      <w:numFmt w:val="bullet"/>
      <w:lvlText w:val="•"/>
      <w:lvlJc w:val="left"/>
      <w:pPr>
        <w:ind w:left="8366" w:hanging="428"/>
      </w:pPr>
      <w:rPr>
        <w:rFonts w:hint="default"/>
        <w:lang w:val="ru-RU" w:eastAsia="en-US" w:bidi="ar-SA"/>
      </w:rPr>
    </w:lvl>
    <w:lvl w:ilvl="8" w:tplc="4FD27EFE">
      <w:numFmt w:val="bullet"/>
      <w:lvlText w:val="•"/>
      <w:lvlJc w:val="left"/>
      <w:pPr>
        <w:ind w:left="9324" w:hanging="428"/>
      </w:pPr>
      <w:rPr>
        <w:rFonts w:hint="default"/>
        <w:lang w:val="ru-RU" w:eastAsia="en-US" w:bidi="ar-SA"/>
      </w:rPr>
    </w:lvl>
  </w:abstractNum>
  <w:abstractNum w:abstractNumId="24">
    <w:nsid w:val="492A2367"/>
    <w:multiLevelType w:val="multilevel"/>
    <w:tmpl w:val="974CEE78"/>
    <w:lvl w:ilvl="0">
      <w:start w:val="2"/>
      <w:numFmt w:val="decimal"/>
      <w:lvlText w:val="%1"/>
      <w:lvlJc w:val="left"/>
      <w:pPr>
        <w:ind w:left="1213" w:hanging="541"/>
        <w:jc w:val="left"/>
      </w:pPr>
      <w:rPr>
        <w:rFonts w:hint="default"/>
        <w:lang w:val="ru-RU" w:eastAsia="en-US" w:bidi="ar-SA"/>
      </w:rPr>
    </w:lvl>
    <w:lvl w:ilvl="1">
      <w:start w:val="7"/>
      <w:numFmt w:val="decimal"/>
      <w:lvlText w:val="%1.%2"/>
      <w:lvlJc w:val="left"/>
      <w:pPr>
        <w:ind w:left="1213" w:hanging="541"/>
        <w:jc w:val="left"/>
      </w:pPr>
      <w:rPr>
        <w:rFonts w:hint="default"/>
        <w:lang w:val="ru-RU" w:eastAsia="en-US" w:bidi="ar-SA"/>
      </w:rPr>
    </w:lvl>
    <w:lvl w:ilvl="2">
      <w:start w:val="1"/>
      <w:numFmt w:val="decimal"/>
      <w:lvlText w:val="%1.%2.%3."/>
      <w:lvlJc w:val="left"/>
      <w:pPr>
        <w:ind w:left="1213" w:hanging="541"/>
        <w:jc w:val="left"/>
      </w:pPr>
      <w:rPr>
        <w:rFonts w:ascii="Times New Roman" w:eastAsia="Times New Roman" w:hAnsi="Times New Roman" w:cs="Times New Roman" w:hint="default"/>
        <w:b/>
        <w:bCs/>
        <w:color w:val="21272E"/>
        <w:w w:val="100"/>
        <w:sz w:val="22"/>
        <w:szCs w:val="22"/>
        <w:lang w:val="ru-RU" w:eastAsia="en-US" w:bidi="ar-SA"/>
      </w:rPr>
    </w:lvl>
    <w:lvl w:ilvl="3">
      <w:start w:val="1"/>
      <w:numFmt w:val="decimal"/>
      <w:lvlText w:val="%1.%2.%3.%4."/>
      <w:lvlJc w:val="left"/>
      <w:pPr>
        <w:ind w:left="1453" w:hanging="781"/>
        <w:jc w:val="left"/>
      </w:pPr>
      <w:rPr>
        <w:rFonts w:ascii="Times New Roman" w:eastAsia="Times New Roman" w:hAnsi="Times New Roman" w:cs="Times New Roman" w:hint="default"/>
        <w:color w:val="21272E"/>
        <w:w w:val="100"/>
        <w:sz w:val="24"/>
        <w:szCs w:val="24"/>
        <w:lang w:val="ru-RU" w:eastAsia="en-US" w:bidi="ar-SA"/>
      </w:rPr>
    </w:lvl>
    <w:lvl w:ilvl="4">
      <w:start w:val="1"/>
      <w:numFmt w:val="decimal"/>
      <w:lvlText w:val="%1.%2.%3.%4.%5."/>
      <w:lvlJc w:val="left"/>
      <w:pPr>
        <w:ind w:left="970" w:hanging="970"/>
        <w:jc w:val="left"/>
      </w:pPr>
      <w:rPr>
        <w:rFonts w:ascii="Times New Roman" w:eastAsia="Times New Roman" w:hAnsi="Times New Roman" w:cs="Times New Roman" w:hint="default"/>
        <w:color w:val="21272E"/>
        <w:w w:val="100"/>
        <w:sz w:val="24"/>
        <w:szCs w:val="24"/>
        <w:lang w:val="ru-RU" w:eastAsia="en-US" w:bidi="ar-SA"/>
      </w:rPr>
    </w:lvl>
    <w:lvl w:ilvl="5">
      <w:numFmt w:val="bullet"/>
      <w:lvlText w:val="•"/>
      <w:lvlJc w:val="left"/>
      <w:pPr>
        <w:ind w:left="4382" w:hanging="970"/>
      </w:pPr>
      <w:rPr>
        <w:rFonts w:hint="default"/>
        <w:lang w:val="ru-RU" w:eastAsia="en-US" w:bidi="ar-SA"/>
      </w:rPr>
    </w:lvl>
    <w:lvl w:ilvl="6">
      <w:numFmt w:val="bullet"/>
      <w:lvlText w:val="•"/>
      <w:lvlJc w:val="left"/>
      <w:pPr>
        <w:ind w:left="5754" w:hanging="970"/>
      </w:pPr>
      <w:rPr>
        <w:rFonts w:hint="default"/>
        <w:lang w:val="ru-RU" w:eastAsia="en-US" w:bidi="ar-SA"/>
      </w:rPr>
    </w:lvl>
    <w:lvl w:ilvl="7">
      <w:numFmt w:val="bullet"/>
      <w:lvlText w:val="•"/>
      <w:lvlJc w:val="left"/>
      <w:pPr>
        <w:ind w:left="7125" w:hanging="970"/>
      </w:pPr>
      <w:rPr>
        <w:rFonts w:hint="default"/>
        <w:lang w:val="ru-RU" w:eastAsia="en-US" w:bidi="ar-SA"/>
      </w:rPr>
    </w:lvl>
    <w:lvl w:ilvl="8">
      <w:numFmt w:val="bullet"/>
      <w:lvlText w:val="•"/>
      <w:lvlJc w:val="left"/>
      <w:pPr>
        <w:ind w:left="8497" w:hanging="970"/>
      </w:pPr>
      <w:rPr>
        <w:rFonts w:hint="default"/>
        <w:lang w:val="ru-RU" w:eastAsia="en-US" w:bidi="ar-SA"/>
      </w:rPr>
    </w:lvl>
  </w:abstractNum>
  <w:abstractNum w:abstractNumId="25">
    <w:nsid w:val="4C327183"/>
    <w:multiLevelType w:val="multilevel"/>
    <w:tmpl w:val="02F6E8C8"/>
    <w:lvl w:ilvl="0">
      <w:start w:val="1"/>
      <w:numFmt w:val="decimal"/>
      <w:lvlText w:val="%1"/>
      <w:lvlJc w:val="left"/>
      <w:pPr>
        <w:ind w:left="4445" w:hanging="560"/>
      </w:pPr>
      <w:rPr>
        <w:rFonts w:hint="default"/>
        <w:lang w:val="ru-RU" w:eastAsia="en-US" w:bidi="ar-SA"/>
      </w:rPr>
    </w:lvl>
    <w:lvl w:ilvl="1">
      <w:start w:val="1"/>
      <w:numFmt w:val="decimal"/>
      <w:lvlText w:val="%1.%2."/>
      <w:lvlJc w:val="left"/>
      <w:pPr>
        <w:ind w:left="4445" w:hanging="560"/>
        <w:jc w:val="right"/>
      </w:pPr>
      <w:rPr>
        <w:rFonts w:hint="default"/>
        <w:b/>
        <w:bCs/>
        <w:w w:val="99"/>
        <w:lang w:val="ru-RU" w:eastAsia="en-US" w:bidi="ar-SA"/>
      </w:rPr>
    </w:lvl>
    <w:lvl w:ilvl="2">
      <w:numFmt w:val="bullet"/>
      <w:lvlText w:val="•"/>
      <w:lvlJc w:val="left"/>
      <w:pPr>
        <w:ind w:left="5718" w:hanging="560"/>
      </w:pPr>
      <w:rPr>
        <w:rFonts w:hint="default"/>
        <w:lang w:val="ru-RU" w:eastAsia="en-US" w:bidi="ar-SA"/>
      </w:rPr>
    </w:lvl>
    <w:lvl w:ilvl="3">
      <w:numFmt w:val="bullet"/>
      <w:lvlText w:val="•"/>
      <w:lvlJc w:val="left"/>
      <w:pPr>
        <w:ind w:left="6357" w:hanging="560"/>
      </w:pPr>
      <w:rPr>
        <w:rFonts w:hint="default"/>
        <w:lang w:val="ru-RU" w:eastAsia="en-US" w:bidi="ar-SA"/>
      </w:rPr>
    </w:lvl>
    <w:lvl w:ilvl="4">
      <w:numFmt w:val="bullet"/>
      <w:lvlText w:val="•"/>
      <w:lvlJc w:val="left"/>
      <w:pPr>
        <w:ind w:left="6996" w:hanging="560"/>
      </w:pPr>
      <w:rPr>
        <w:rFonts w:hint="default"/>
        <w:lang w:val="ru-RU" w:eastAsia="en-US" w:bidi="ar-SA"/>
      </w:rPr>
    </w:lvl>
    <w:lvl w:ilvl="5">
      <w:numFmt w:val="bullet"/>
      <w:lvlText w:val="•"/>
      <w:lvlJc w:val="left"/>
      <w:pPr>
        <w:ind w:left="7635" w:hanging="560"/>
      </w:pPr>
      <w:rPr>
        <w:rFonts w:hint="default"/>
        <w:lang w:val="ru-RU" w:eastAsia="en-US" w:bidi="ar-SA"/>
      </w:rPr>
    </w:lvl>
    <w:lvl w:ilvl="6">
      <w:numFmt w:val="bullet"/>
      <w:lvlText w:val="•"/>
      <w:lvlJc w:val="left"/>
      <w:pPr>
        <w:ind w:left="8274" w:hanging="560"/>
      </w:pPr>
      <w:rPr>
        <w:rFonts w:hint="default"/>
        <w:lang w:val="ru-RU" w:eastAsia="en-US" w:bidi="ar-SA"/>
      </w:rPr>
    </w:lvl>
    <w:lvl w:ilvl="7">
      <w:numFmt w:val="bullet"/>
      <w:lvlText w:val="•"/>
      <w:lvlJc w:val="left"/>
      <w:pPr>
        <w:ind w:left="8913" w:hanging="560"/>
      </w:pPr>
      <w:rPr>
        <w:rFonts w:hint="default"/>
        <w:lang w:val="ru-RU" w:eastAsia="en-US" w:bidi="ar-SA"/>
      </w:rPr>
    </w:lvl>
    <w:lvl w:ilvl="8">
      <w:numFmt w:val="bullet"/>
      <w:lvlText w:val="•"/>
      <w:lvlJc w:val="left"/>
      <w:pPr>
        <w:ind w:left="9552" w:hanging="560"/>
      </w:pPr>
      <w:rPr>
        <w:rFonts w:hint="default"/>
        <w:lang w:val="ru-RU" w:eastAsia="en-US" w:bidi="ar-SA"/>
      </w:rPr>
    </w:lvl>
  </w:abstractNum>
  <w:abstractNum w:abstractNumId="26">
    <w:nsid w:val="5B1A45F8"/>
    <w:multiLevelType w:val="hybridMultilevel"/>
    <w:tmpl w:val="9588309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7">
    <w:nsid w:val="5C4622A0"/>
    <w:multiLevelType w:val="hybridMultilevel"/>
    <w:tmpl w:val="F8405A4A"/>
    <w:lvl w:ilvl="0" w:tplc="468AA336">
      <w:start w:val="1"/>
      <w:numFmt w:val="decimal"/>
      <w:lvlText w:val="%1)"/>
      <w:lvlJc w:val="left"/>
      <w:pPr>
        <w:ind w:left="1681" w:hanging="442"/>
        <w:jc w:val="left"/>
      </w:pPr>
      <w:rPr>
        <w:rFonts w:ascii="Times New Roman" w:eastAsia="Times New Roman" w:hAnsi="Times New Roman" w:cs="Times New Roman" w:hint="default"/>
        <w:w w:val="100"/>
        <w:sz w:val="24"/>
        <w:szCs w:val="24"/>
        <w:lang w:val="ru-RU" w:eastAsia="en-US" w:bidi="ar-SA"/>
      </w:rPr>
    </w:lvl>
    <w:lvl w:ilvl="1" w:tplc="B6963BE0">
      <w:numFmt w:val="bullet"/>
      <w:lvlText w:val="•"/>
      <w:lvlJc w:val="left"/>
      <w:pPr>
        <w:ind w:left="2636" w:hanging="442"/>
      </w:pPr>
      <w:rPr>
        <w:rFonts w:hint="default"/>
        <w:lang w:val="ru-RU" w:eastAsia="en-US" w:bidi="ar-SA"/>
      </w:rPr>
    </w:lvl>
    <w:lvl w:ilvl="2" w:tplc="8CE24268">
      <w:numFmt w:val="bullet"/>
      <w:lvlText w:val="•"/>
      <w:lvlJc w:val="left"/>
      <w:pPr>
        <w:ind w:left="3592" w:hanging="442"/>
      </w:pPr>
      <w:rPr>
        <w:rFonts w:hint="default"/>
        <w:lang w:val="ru-RU" w:eastAsia="en-US" w:bidi="ar-SA"/>
      </w:rPr>
    </w:lvl>
    <w:lvl w:ilvl="3" w:tplc="1304CFDC">
      <w:numFmt w:val="bullet"/>
      <w:lvlText w:val="•"/>
      <w:lvlJc w:val="left"/>
      <w:pPr>
        <w:ind w:left="4548" w:hanging="442"/>
      </w:pPr>
      <w:rPr>
        <w:rFonts w:hint="default"/>
        <w:lang w:val="ru-RU" w:eastAsia="en-US" w:bidi="ar-SA"/>
      </w:rPr>
    </w:lvl>
    <w:lvl w:ilvl="4" w:tplc="EA7AD866">
      <w:numFmt w:val="bullet"/>
      <w:lvlText w:val="•"/>
      <w:lvlJc w:val="left"/>
      <w:pPr>
        <w:ind w:left="5504" w:hanging="442"/>
      </w:pPr>
      <w:rPr>
        <w:rFonts w:hint="default"/>
        <w:lang w:val="ru-RU" w:eastAsia="en-US" w:bidi="ar-SA"/>
      </w:rPr>
    </w:lvl>
    <w:lvl w:ilvl="5" w:tplc="7B4468DC">
      <w:numFmt w:val="bullet"/>
      <w:lvlText w:val="•"/>
      <w:lvlJc w:val="left"/>
      <w:pPr>
        <w:ind w:left="6460" w:hanging="442"/>
      </w:pPr>
      <w:rPr>
        <w:rFonts w:hint="default"/>
        <w:lang w:val="ru-RU" w:eastAsia="en-US" w:bidi="ar-SA"/>
      </w:rPr>
    </w:lvl>
    <w:lvl w:ilvl="6" w:tplc="4F503690">
      <w:numFmt w:val="bullet"/>
      <w:lvlText w:val="•"/>
      <w:lvlJc w:val="left"/>
      <w:pPr>
        <w:ind w:left="7416" w:hanging="442"/>
      </w:pPr>
      <w:rPr>
        <w:rFonts w:hint="default"/>
        <w:lang w:val="ru-RU" w:eastAsia="en-US" w:bidi="ar-SA"/>
      </w:rPr>
    </w:lvl>
    <w:lvl w:ilvl="7" w:tplc="90FA351E">
      <w:numFmt w:val="bullet"/>
      <w:lvlText w:val="•"/>
      <w:lvlJc w:val="left"/>
      <w:pPr>
        <w:ind w:left="8372" w:hanging="442"/>
      </w:pPr>
      <w:rPr>
        <w:rFonts w:hint="default"/>
        <w:lang w:val="ru-RU" w:eastAsia="en-US" w:bidi="ar-SA"/>
      </w:rPr>
    </w:lvl>
    <w:lvl w:ilvl="8" w:tplc="37AAFB82">
      <w:numFmt w:val="bullet"/>
      <w:lvlText w:val="•"/>
      <w:lvlJc w:val="left"/>
      <w:pPr>
        <w:ind w:left="9328" w:hanging="442"/>
      </w:pPr>
      <w:rPr>
        <w:rFonts w:hint="default"/>
        <w:lang w:val="ru-RU" w:eastAsia="en-US" w:bidi="ar-SA"/>
      </w:rPr>
    </w:lvl>
  </w:abstractNum>
  <w:abstractNum w:abstractNumId="28">
    <w:nsid w:val="5E0B27A7"/>
    <w:multiLevelType w:val="hybridMultilevel"/>
    <w:tmpl w:val="6380AC56"/>
    <w:lvl w:ilvl="0" w:tplc="0419000F">
      <w:start w:val="1"/>
      <w:numFmt w:val="decimal"/>
      <w:lvlText w:val="%1."/>
      <w:lvlJc w:val="left"/>
      <w:pPr>
        <w:ind w:left="644"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29">
    <w:nsid w:val="6390614B"/>
    <w:multiLevelType w:val="hybridMultilevel"/>
    <w:tmpl w:val="AD02D3C8"/>
    <w:lvl w:ilvl="0" w:tplc="5BFAEEA8">
      <w:numFmt w:val="bullet"/>
      <w:lvlText w:val="-"/>
      <w:lvlJc w:val="left"/>
      <w:pPr>
        <w:ind w:left="249" w:hanging="140"/>
      </w:pPr>
      <w:rPr>
        <w:rFonts w:ascii="Times New Roman" w:eastAsia="Times New Roman" w:hAnsi="Times New Roman" w:cs="Times New Roman" w:hint="default"/>
        <w:i/>
        <w:iCs/>
        <w:w w:val="100"/>
        <w:sz w:val="24"/>
        <w:szCs w:val="24"/>
        <w:lang w:val="ru-RU" w:eastAsia="en-US" w:bidi="ar-SA"/>
      </w:rPr>
    </w:lvl>
    <w:lvl w:ilvl="1" w:tplc="4BF8F8A2">
      <w:numFmt w:val="bullet"/>
      <w:lvlText w:val="•"/>
      <w:lvlJc w:val="left"/>
      <w:pPr>
        <w:ind w:left="1179" w:hanging="140"/>
      </w:pPr>
      <w:rPr>
        <w:rFonts w:hint="default"/>
        <w:lang w:val="ru-RU" w:eastAsia="en-US" w:bidi="ar-SA"/>
      </w:rPr>
    </w:lvl>
    <w:lvl w:ilvl="2" w:tplc="0D74612E">
      <w:numFmt w:val="bullet"/>
      <w:lvlText w:val="•"/>
      <w:lvlJc w:val="left"/>
      <w:pPr>
        <w:ind w:left="2118" w:hanging="140"/>
      </w:pPr>
      <w:rPr>
        <w:rFonts w:hint="default"/>
        <w:lang w:val="ru-RU" w:eastAsia="en-US" w:bidi="ar-SA"/>
      </w:rPr>
    </w:lvl>
    <w:lvl w:ilvl="3" w:tplc="87FEC454">
      <w:numFmt w:val="bullet"/>
      <w:lvlText w:val="•"/>
      <w:lvlJc w:val="left"/>
      <w:pPr>
        <w:ind w:left="3057" w:hanging="140"/>
      </w:pPr>
      <w:rPr>
        <w:rFonts w:hint="default"/>
        <w:lang w:val="ru-RU" w:eastAsia="en-US" w:bidi="ar-SA"/>
      </w:rPr>
    </w:lvl>
    <w:lvl w:ilvl="4" w:tplc="6EFE693C">
      <w:numFmt w:val="bullet"/>
      <w:lvlText w:val="•"/>
      <w:lvlJc w:val="left"/>
      <w:pPr>
        <w:ind w:left="3996" w:hanging="140"/>
      </w:pPr>
      <w:rPr>
        <w:rFonts w:hint="default"/>
        <w:lang w:val="ru-RU" w:eastAsia="en-US" w:bidi="ar-SA"/>
      </w:rPr>
    </w:lvl>
    <w:lvl w:ilvl="5" w:tplc="AE92C1C8">
      <w:numFmt w:val="bullet"/>
      <w:lvlText w:val="•"/>
      <w:lvlJc w:val="left"/>
      <w:pPr>
        <w:ind w:left="4935" w:hanging="140"/>
      </w:pPr>
      <w:rPr>
        <w:rFonts w:hint="default"/>
        <w:lang w:val="ru-RU" w:eastAsia="en-US" w:bidi="ar-SA"/>
      </w:rPr>
    </w:lvl>
    <w:lvl w:ilvl="6" w:tplc="8CE83920">
      <w:numFmt w:val="bullet"/>
      <w:lvlText w:val="•"/>
      <w:lvlJc w:val="left"/>
      <w:pPr>
        <w:ind w:left="5874" w:hanging="140"/>
      </w:pPr>
      <w:rPr>
        <w:rFonts w:hint="default"/>
        <w:lang w:val="ru-RU" w:eastAsia="en-US" w:bidi="ar-SA"/>
      </w:rPr>
    </w:lvl>
    <w:lvl w:ilvl="7" w:tplc="12245B00">
      <w:numFmt w:val="bullet"/>
      <w:lvlText w:val="•"/>
      <w:lvlJc w:val="left"/>
      <w:pPr>
        <w:ind w:left="6813" w:hanging="140"/>
      </w:pPr>
      <w:rPr>
        <w:rFonts w:hint="default"/>
        <w:lang w:val="ru-RU" w:eastAsia="en-US" w:bidi="ar-SA"/>
      </w:rPr>
    </w:lvl>
    <w:lvl w:ilvl="8" w:tplc="9DC636B4">
      <w:numFmt w:val="bullet"/>
      <w:lvlText w:val="•"/>
      <w:lvlJc w:val="left"/>
      <w:pPr>
        <w:ind w:left="7752" w:hanging="140"/>
      </w:pPr>
      <w:rPr>
        <w:rFonts w:hint="default"/>
        <w:lang w:val="ru-RU" w:eastAsia="en-US" w:bidi="ar-SA"/>
      </w:rPr>
    </w:lvl>
  </w:abstractNum>
  <w:abstractNum w:abstractNumId="30">
    <w:nsid w:val="70B05796"/>
    <w:multiLevelType w:val="multilevel"/>
    <w:tmpl w:val="D9983D6A"/>
    <w:lvl w:ilvl="0">
      <w:start w:val="1"/>
      <w:numFmt w:val="decimal"/>
      <w:lvlText w:val="%1."/>
      <w:lvlJc w:val="left"/>
      <w:pPr>
        <w:ind w:left="360" w:hanging="360"/>
      </w:pPr>
    </w:lvl>
    <w:lvl w:ilvl="1">
      <w:start w:val="5"/>
      <w:numFmt w:val="decimal"/>
      <w:isLgl/>
      <w:lvlText w:val="%1.%2."/>
      <w:lvlJc w:val="left"/>
      <w:pPr>
        <w:ind w:left="720" w:hanging="720"/>
      </w:pPr>
    </w:lvl>
    <w:lvl w:ilvl="2">
      <w:start w:val="1"/>
      <w:numFmt w:val="decimal"/>
      <w:isLgl/>
      <w:lvlText w:val="%1.%2.%3."/>
      <w:lvlJc w:val="left"/>
      <w:pPr>
        <w:ind w:left="720" w:hanging="720"/>
      </w:pPr>
    </w:lvl>
    <w:lvl w:ilvl="3">
      <w:start w:val="1"/>
      <w:numFmt w:val="decimal"/>
      <w:isLgl/>
      <w:lvlText w:val="%1.%2.%3.%4."/>
      <w:lvlJc w:val="left"/>
      <w:pPr>
        <w:ind w:left="1080" w:hanging="1080"/>
      </w:pPr>
    </w:lvl>
    <w:lvl w:ilvl="4">
      <w:start w:val="1"/>
      <w:numFmt w:val="decimal"/>
      <w:isLgl/>
      <w:lvlText w:val="%1.%2.%3.%4.%5."/>
      <w:lvlJc w:val="left"/>
      <w:pPr>
        <w:ind w:left="1080" w:hanging="1080"/>
      </w:pPr>
    </w:lvl>
    <w:lvl w:ilvl="5">
      <w:start w:val="1"/>
      <w:numFmt w:val="decimal"/>
      <w:isLgl/>
      <w:lvlText w:val="%1.%2.%3.%4.%5.%6."/>
      <w:lvlJc w:val="left"/>
      <w:pPr>
        <w:ind w:left="1440" w:hanging="1440"/>
      </w:pPr>
    </w:lvl>
    <w:lvl w:ilvl="6">
      <w:start w:val="1"/>
      <w:numFmt w:val="decimal"/>
      <w:isLgl/>
      <w:lvlText w:val="%1.%2.%3.%4.%5.%6.%7."/>
      <w:lvlJc w:val="left"/>
      <w:pPr>
        <w:ind w:left="1440" w:hanging="1440"/>
      </w:pPr>
    </w:lvl>
    <w:lvl w:ilvl="7">
      <w:start w:val="1"/>
      <w:numFmt w:val="decimal"/>
      <w:isLgl/>
      <w:lvlText w:val="%1.%2.%3.%4.%5.%6.%7.%8."/>
      <w:lvlJc w:val="left"/>
      <w:pPr>
        <w:ind w:left="1800" w:hanging="1800"/>
      </w:pPr>
    </w:lvl>
    <w:lvl w:ilvl="8">
      <w:start w:val="1"/>
      <w:numFmt w:val="decimal"/>
      <w:isLgl/>
      <w:lvlText w:val="%1.%2.%3.%4.%5.%6.%7.%8.%9."/>
      <w:lvlJc w:val="left"/>
      <w:pPr>
        <w:ind w:left="2160" w:hanging="2160"/>
      </w:pPr>
    </w:lvl>
  </w:abstractNum>
  <w:abstractNum w:abstractNumId="31">
    <w:nsid w:val="721A0EC9"/>
    <w:multiLevelType w:val="hybridMultilevel"/>
    <w:tmpl w:val="F15E3C2A"/>
    <w:lvl w:ilvl="0" w:tplc="842AA96E">
      <w:start w:val="1"/>
      <w:numFmt w:val="decimal"/>
      <w:lvlText w:val="%1)"/>
      <w:lvlJc w:val="left"/>
      <w:pPr>
        <w:ind w:left="1686" w:hanging="447"/>
        <w:jc w:val="left"/>
      </w:pPr>
      <w:rPr>
        <w:rFonts w:ascii="Times New Roman" w:eastAsia="Times New Roman" w:hAnsi="Times New Roman" w:cs="Times New Roman" w:hint="default"/>
        <w:spacing w:val="0"/>
        <w:w w:val="100"/>
        <w:sz w:val="28"/>
        <w:szCs w:val="28"/>
        <w:lang w:val="ru-RU" w:eastAsia="en-US" w:bidi="ar-SA"/>
      </w:rPr>
    </w:lvl>
    <w:lvl w:ilvl="1" w:tplc="909AD330">
      <w:numFmt w:val="bullet"/>
      <w:lvlText w:val="•"/>
      <w:lvlJc w:val="left"/>
      <w:pPr>
        <w:ind w:left="2636" w:hanging="447"/>
      </w:pPr>
      <w:rPr>
        <w:rFonts w:hint="default"/>
        <w:lang w:val="ru-RU" w:eastAsia="en-US" w:bidi="ar-SA"/>
      </w:rPr>
    </w:lvl>
    <w:lvl w:ilvl="2" w:tplc="963032C2">
      <w:numFmt w:val="bullet"/>
      <w:lvlText w:val="•"/>
      <w:lvlJc w:val="left"/>
      <w:pPr>
        <w:ind w:left="3592" w:hanging="447"/>
      </w:pPr>
      <w:rPr>
        <w:rFonts w:hint="default"/>
        <w:lang w:val="ru-RU" w:eastAsia="en-US" w:bidi="ar-SA"/>
      </w:rPr>
    </w:lvl>
    <w:lvl w:ilvl="3" w:tplc="B914D6DA">
      <w:numFmt w:val="bullet"/>
      <w:lvlText w:val="•"/>
      <w:lvlJc w:val="left"/>
      <w:pPr>
        <w:ind w:left="4548" w:hanging="447"/>
      </w:pPr>
      <w:rPr>
        <w:rFonts w:hint="default"/>
        <w:lang w:val="ru-RU" w:eastAsia="en-US" w:bidi="ar-SA"/>
      </w:rPr>
    </w:lvl>
    <w:lvl w:ilvl="4" w:tplc="EF20496A">
      <w:numFmt w:val="bullet"/>
      <w:lvlText w:val="•"/>
      <w:lvlJc w:val="left"/>
      <w:pPr>
        <w:ind w:left="5504" w:hanging="447"/>
      </w:pPr>
      <w:rPr>
        <w:rFonts w:hint="default"/>
        <w:lang w:val="ru-RU" w:eastAsia="en-US" w:bidi="ar-SA"/>
      </w:rPr>
    </w:lvl>
    <w:lvl w:ilvl="5" w:tplc="D886282E">
      <w:numFmt w:val="bullet"/>
      <w:lvlText w:val="•"/>
      <w:lvlJc w:val="left"/>
      <w:pPr>
        <w:ind w:left="6460" w:hanging="447"/>
      </w:pPr>
      <w:rPr>
        <w:rFonts w:hint="default"/>
        <w:lang w:val="ru-RU" w:eastAsia="en-US" w:bidi="ar-SA"/>
      </w:rPr>
    </w:lvl>
    <w:lvl w:ilvl="6" w:tplc="D0EC9784">
      <w:numFmt w:val="bullet"/>
      <w:lvlText w:val="•"/>
      <w:lvlJc w:val="left"/>
      <w:pPr>
        <w:ind w:left="7416" w:hanging="447"/>
      </w:pPr>
      <w:rPr>
        <w:rFonts w:hint="default"/>
        <w:lang w:val="ru-RU" w:eastAsia="en-US" w:bidi="ar-SA"/>
      </w:rPr>
    </w:lvl>
    <w:lvl w:ilvl="7" w:tplc="0DB2D49A">
      <w:numFmt w:val="bullet"/>
      <w:lvlText w:val="•"/>
      <w:lvlJc w:val="left"/>
      <w:pPr>
        <w:ind w:left="8372" w:hanging="447"/>
      </w:pPr>
      <w:rPr>
        <w:rFonts w:hint="default"/>
        <w:lang w:val="ru-RU" w:eastAsia="en-US" w:bidi="ar-SA"/>
      </w:rPr>
    </w:lvl>
    <w:lvl w:ilvl="8" w:tplc="DA42CFDA">
      <w:numFmt w:val="bullet"/>
      <w:lvlText w:val="•"/>
      <w:lvlJc w:val="left"/>
      <w:pPr>
        <w:ind w:left="9328" w:hanging="447"/>
      </w:pPr>
      <w:rPr>
        <w:rFonts w:hint="default"/>
        <w:lang w:val="ru-RU" w:eastAsia="en-US" w:bidi="ar-SA"/>
      </w:rPr>
    </w:lvl>
  </w:abstractNum>
  <w:abstractNum w:abstractNumId="32">
    <w:nsid w:val="780A70AE"/>
    <w:multiLevelType w:val="hybridMultilevel"/>
    <w:tmpl w:val="19983882"/>
    <w:lvl w:ilvl="0" w:tplc="40B4B886">
      <w:numFmt w:val="bullet"/>
      <w:lvlText w:val="•"/>
      <w:lvlJc w:val="left"/>
      <w:pPr>
        <w:ind w:left="119" w:hanging="284"/>
      </w:pPr>
      <w:rPr>
        <w:rFonts w:ascii="Times New Roman" w:eastAsia="Times New Roman" w:hAnsi="Times New Roman" w:cs="Times New Roman" w:hint="default"/>
        <w:w w:val="100"/>
        <w:sz w:val="24"/>
        <w:szCs w:val="24"/>
        <w:lang w:val="ru-RU" w:eastAsia="en-US" w:bidi="ar-SA"/>
      </w:rPr>
    </w:lvl>
    <w:lvl w:ilvl="1" w:tplc="6EBCBC20">
      <w:numFmt w:val="bullet"/>
      <w:lvlText w:val="•"/>
      <w:lvlJc w:val="left"/>
      <w:pPr>
        <w:ind w:left="760" w:hanging="284"/>
      </w:pPr>
      <w:rPr>
        <w:rFonts w:hint="default"/>
        <w:lang w:val="ru-RU" w:eastAsia="en-US" w:bidi="ar-SA"/>
      </w:rPr>
    </w:lvl>
    <w:lvl w:ilvl="2" w:tplc="904EAC2E">
      <w:numFmt w:val="bullet"/>
      <w:lvlText w:val="•"/>
      <w:lvlJc w:val="left"/>
      <w:pPr>
        <w:ind w:left="1400" w:hanging="284"/>
      </w:pPr>
      <w:rPr>
        <w:rFonts w:hint="default"/>
        <w:lang w:val="ru-RU" w:eastAsia="en-US" w:bidi="ar-SA"/>
      </w:rPr>
    </w:lvl>
    <w:lvl w:ilvl="3" w:tplc="02C212A0">
      <w:numFmt w:val="bullet"/>
      <w:lvlText w:val="•"/>
      <w:lvlJc w:val="left"/>
      <w:pPr>
        <w:ind w:left="2040" w:hanging="284"/>
      </w:pPr>
      <w:rPr>
        <w:rFonts w:hint="default"/>
        <w:lang w:val="ru-RU" w:eastAsia="en-US" w:bidi="ar-SA"/>
      </w:rPr>
    </w:lvl>
    <w:lvl w:ilvl="4" w:tplc="D1344656">
      <w:numFmt w:val="bullet"/>
      <w:lvlText w:val="•"/>
      <w:lvlJc w:val="left"/>
      <w:pPr>
        <w:ind w:left="2680" w:hanging="284"/>
      </w:pPr>
      <w:rPr>
        <w:rFonts w:hint="default"/>
        <w:lang w:val="ru-RU" w:eastAsia="en-US" w:bidi="ar-SA"/>
      </w:rPr>
    </w:lvl>
    <w:lvl w:ilvl="5" w:tplc="A582D766">
      <w:numFmt w:val="bullet"/>
      <w:lvlText w:val="•"/>
      <w:lvlJc w:val="left"/>
      <w:pPr>
        <w:ind w:left="3320" w:hanging="284"/>
      </w:pPr>
      <w:rPr>
        <w:rFonts w:hint="default"/>
        <w:lang w:val="ru-RU" w:eastAsia="en-US" w:bidi="ar-SA"/>
      </w:rPr>
    </w:lvl>
    <w:lvl w:ilvl="6" w:tplc="0B6461B6">
      <w:numFmt w:val="bullet"/>
      <w:lvlText w:val="•"/>
      <w:lvlJc w:val="left"/>
      <w:pPr>
        <w:ind w:left="3960" w:hanging="284"/>
      </w:pPr>
      <w:rPr>
        <w:rFonts w:hint="default"/>
        <w:lang w:val="ru-RU" w:eastAsia="en-US" w:bidi="ar-SA"/>
      </w:rPr>
    </w:lvl>
    <w:lvl w:ilvl="7" w:tplc="F88CBEE0">
      <w:numFmt w:val="bullet"/>
      <w:lvlText w:val="•"/>
      <w:lvlJc w:val="left"/>
      <w:pPr>
        <w:ind w:left="4600" w:hanging="284"/>
      </w:pPr>
      <w:rPr>
        <w:rFonts w:hint="default"/>
        <w:lang w:val="ru-RU" w:eastAsia="en-US" w:bidi="ar-SA"/>
      </w:rPr>
    </w:lvl>
    <w:lvl w:ilvl="8" w:tplc="4D60E1A6">
      <w:numFmt w:val="bullet"/>
      <w:lvlText w:val="•"/>
      <w:lvlJc w:val="left"/>
      <w:pPr>
        <w:ind w:left="5240" w:hanging="284"/>
      </w:pPr>
      <w:rPr>
        <w:rFonts w:hint="default"/>
        <w:lang w:val="ru-RU" w:eastAsia="en-US" w:bidi="ar-SA"/>
      </w:rPr>
    </w:lvl>
  </w:abstractNum>
  <w:abstractNum w:abstractNumId="33">
    <w:nsid w:val="7AA0260A"/>
    <w:multiLevelType w:val="multilevel"/>
    <w:tmpl w:val="07349C62"/>
    <w:lvl w:ilvl="0">
      <w:start w:val="1"/>
      <w:numFmt w:val="decimal"/>
      <w:lvlText w:val="%1."/>
      <w:lvlJc w:val="left"/>
      <w:pPr>
        <w:ind w:left="360" w:hanging="360"/>
      </w:pPr>
    </w:lvl>
    <w:lvl w:ilvl="1">
      <w:start w:val="3"/>
      <w:numFmt w:val="decimal"/>
      <w:isLgl/>
      <w:lvlText w:val="%1.%2."/>
      <w:lvlJc w:val="left"/>
      <w:pPr>
        <w:ind w:left="1080" w:hanging="720"/>
      </w:pPr>
    </w:lvl>
    <w:lvl w:ilvl="2">
      <w:start w:val="1"/>
      <w:numFmt w:val="decimal"/>
      <w:isLgl/>
      <w:lvlText w:val="%1.%2.%3."/>
      <w:lvlJc w:val="left"/>
      <w:pPr>
        <w:ind w:left="1440" w:hanging="720"/>
      </w:pPr>
    </w:lvl>
    <w:lvl w:ilvl="3">
      <w:start w:val="1"/>
      <w:numFmt w:val="decimal"/>
      <w:isLgl/>
      <w:lvlText w:val="%1.%2.%3.%4."/>
      <w:lvlJc w:val="left"/>
      <w:pPr>
        <w:ind w:left="2160" w:hanging="1080"/>
      </w:pPr>
    </w:lvl>
    <w:lvl w:ilvl="4">
      <w:start w:val="1"/>
      <w:numFmt w:val="decimal"/>
      <w:isLgl/>
      <w:lvlText w:val="%1.%2.%3.%4.%5."/>
      <w:lvlJc w:val="left"/>
      <w:pPr>
        <w:ind w:left="2520" w:hanging="1080"/>
      </w:pPr>
    </w:lvl>
    <w:lvl w:ilvl="5">
      <w:start w:val="1"/>
      <w:numFmt w:val="decimal"/>
      <w:isLgl/>
      <w:lvlText w:val="%1.%2.%3.%4.%5.%6."/>
      <w:lvlJc w:val="left"/>
      <w:pPr>
        <w:ind w:left="3240" w:hanging="1440"/>
      </w:pPr>
    </w:lvl>
    <w:lvl w:ilvl="6">
      <w:start w:val="1"/>
      <w:numFmt w:val="decimal"/>
      <w:isLgl/>
      <w:lvlText w:val="%1.%2.%3.%4.%5.%6.%7."/>
      <w:lvlJc w:val="left"/>
      <w:pPr>
        <w:ind w:left="3600" w:hanging="1440"/>
      </w:pPr>
    </w:lvl>
    <w:lvl w:ilvl="7">
      <w:start w:val="1"/>
      <w:numFmt w:val="decimal"/>
      <w:isLgl/>
      <w:lvlText w:val="%1.%2.%3.%4.%5.%6.%7.%8."/>
      <w:lvlJc w:val="left"/>
      <w:pPr>
        <w:ind w:left="4320" w:hanging="1800"/>
      </w:pPr>
    </w:lvl>
    <w:lvl w:ilvl="8">
      <w:start w:val="1"/>
      <w:numFmt w:val="decimal"/>
      <w:isLgl/>
      <w:lvlText w:val="%1.%2.%3.%4.%5.%6.%7.%8.%9."/>
      <w:lvlJc w:val="left"/>
      <w:pPr>
        <w:ind w:left="5040" w:hanging="2160"/>
      </w:pPr>
    </w:lvl>
  </w:abstractNum>
  <w:abstractNum w:abstractNumId="34">
    <w:nsid w:val="7B251D0A"/>
    <w:multiLevelType w:val="hybridMultilevel"/>
    <w:tmpl w:val="66702FFA"/>
    <w:lvl w:ilvl="0" w:tplc="E92E2D44">
      <w:numFmt w:val="bullet"/>
      <w:lvlText w:val="–"/>
      <w:lvlJc w:val="left"/>
      <w:pPr>
        <w:ind w:left="110" w:hanging="223"/>
      </w:pPr>
      <w:rPr>
        <w:rFonts w:ascii="Times New Roman" w:eastAsia="Times New Roman" w:hAnsi="Times New Roman" w:cs="Times New Roman" w:hint="default"/>
        <w:i/>
        <w:iCs/>
        <w:w w:val="100"/>
        <w:sz w:val="24"/>
        <w:szCs w:val="24"/>
        <w:lang w:val="ru-RU" w:eastAsia="en-US" w:bidi="ar-SA"/>
      </w:rPr>
    </w:lvl>
    <w:lvl w:ilvl="1" w:tplc="06565736">
      <w:numFmt w:val="bullet"/>
      <w:lvlText w:val="•"/>
      <w:lvlJc w:val="left"/>
      <w:pPr>
        <w:ind w:left="1071" w:hanging="223"/>
      </w:pPr>
      <w:rPr>
        <w:rFonts w:hint="default"/>
        <w:lang w:val="ru-RU" w:eastAsia="en-US" w:bidi="ar-SA"/>
      </w:rPr>
    </w:lvl>
    <w:lvl w:ilvl="2" w:tplc="0CCAF876">
      <w:numFmt w:val="bullet"/>
      <w:lvlText w:val="•"/>
      <w:lvlJc w:val="left"/>
      <w:pPr>
        <w:ind w:left="2022" w:hanging="223"/>
      </w:pPr>
      <w:rPr>
        <w:rFonts w:hint="default"/>
        <w:lang w:val="ru-RU" w:eastAsia="en-US" w:bidi="ar-SA"/>
      </w:rPr>
    </w:lvl>
    <w:lvl w:ilvl="3" w:tplc="5FF80674">
      <w:numFmt w:val="bullet"/>
      <w:lvlText w:val="•"/>
      <w:lvlJc w:val="left"/>
      <w:pPr>
        <w:ind w:left="2973" w:hanging="223"/>
      </w:pPr>
      <w:rPr>
        <w:rFonts w:hint="default"/>
        <w:lang w:val="ru-RU" w:eastAsia="en-US" w:bidi="ar-SA"/>
      </w:rPr>
    </w:lvl>
    <w:lvl w:ilvl="4" w:tplc="D06AF2CC">
      <w:numFmt w:val="bullet"/>
      <w:lvlText w:val="•"/>
      <w:lvlJc w:val="left"/>
      <w:pPr>
        <w:ind w:left="3924" w:hanging="223"/>
      </w:pPr>
      <w:rPr>
        <w:rFonts w:hint="default"/>
        <w:lang w:val="ru-RU" w:eastAsia="en-US" w:bidi="ar-SA"/>
      </w:rPr>
    </w:lvl>
    <w:lvl w:ilvl="5" w:tplc="17B6E042">
      <w:numFmt w:val="bullet"/>
      <w:lvlText w:val="•"/>
      <w:lvlJc w:val="left"/>
      <w:pPr>
        <w:ind w:left="4875" w:hanging="223"/>
      </w:pPr>
      <w:rPr>
        <w:rFonts w:hint="default"/>
        <w:lang w:val="ru-RU" w:eastAsia="en-US" w:bidi="ar-SA"/>
      </w:rPr>
    </w:lvl>
    <w:lvl w:ilvl="6" w:tplc="DC2AB4AE">
      <w:numFmt w:val="bullet"/>
      <w:lvlText w:val="•"/>
      <w:lvlJc w:val="left"/>
      <w:pPr>
        <w:ind w:left="5826" w:hanging="223"/>
      </w:pPr>
      <w:rPr>
        <w:rFonts w:hint="default"/>
        <w:lang w:val="ru-RU" w:eastAsia="en-US" w:bidi="ar-SA"/>
      </w:rPr>
    </w:lvl>
    <w:lvl w:ilvl="7" w:tplc="0E30BCA4">
      <w:numFmt w:val="bullet"/>
      <w:lvlText w:val="•"/>
      <w:lvlJc w:val="left"/>
      <w:pPr>
        <w:ind w:left="6777" w:hanging="223"/>
      </w:pPr>
      <w:rPr>
        <w:rFonts w:hint="default"/>
        <w:lang w:val="ru-RU" w:eastAsia="en-US" w:bidi="ar-SA"/>
      </w:rPr>
    </w:lvl>
    <w:lvl w:ilvl="8" w:tplc="7D5A4556">
      <w:numFmt w:val="bullet"/>
      <w:lvlText w:val="•"/>
      <w:lvlJc w:val="left"/>
      <w:pPr>
        <w:ind w:left="7728" w:hanging="223"/>
      </w:pPr>
      <w:rPr>
        <w:rFonts w:hint="default"/>
        <w:lang w:val="ru-RU" w:eastAsia="en-US" w:bidi="ar-SA"/>
      </w:rPr>
    </w:lvl>
  </w:abstractNum>
  <w:num w:numId="1">
    <w:abstractNumId w:val="2"/>
  </w:num>
  <w:num w:numId="2">
    <w:abstractNumId w:val="25"/>
  </w:num>
  <w:num w:numId="3">
    <w:abstractNumId w:val="6"/>
  </w:num>
  <w:num w:numId="4">
    <w:abstractNumId w:val="32"/>
  </w:num>
  <w:num w:numId="5">
    <w:abstractNumId w:val="12"/>
  </w:num>
  <w:num w:numId="6">
    <w:abstractNumId w:val="14"/>
  </w:num>
  <w:num w:numId="7">
    <w:abstractNumId w:val="8"/>
  </w:num>
  <w:num w:numId="8">
    <w:abstractNumId w:val="5"/>
  </w:num>
  <w:num w:numId="9">
    <w:abstractNumId w:val="0"/>
    <w:lvlOverride w:ilvl="0">
      <w:lvl w:ilvl="0">
        <w:numFmt w:val="bullet"/>
        <w:lvlText w:val="-"/>
        <w:legacy w:legacy="1" w:legacySpace="0" w:legacyIndent="420"/>
        <w:lvlJc w:val="left"/>
        <w:pPr>
          <w:ind w:left="480" w:hanging="420"/>
        </w:pPr>
      </w:lvl>
    </w:lvlOverride>
  </w:num>
  <w:num w:numId="10">
    <w:abstractNumId w:val="20"/>
  </w:num>
  <w:num w:numId="11">
    <w:abstractNumId w:val="15"/>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3"/>
  </w:num>
  <w:num w:numId="15">
    <w:abstractNumId w:val="30"/>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num>
  <w:num w:numId="19">
    <w:abstractNumId w:val="31"/>
  </w:num>
  <w:num w:numId="20">
    <w:abstractNumId w:val="16"/>
  </w:num>
  <w:num w:numId="21">
    <w:abstractNumId w:val="22"/>
  </w:num>
  <w:num w:numId="22">
    <w:abstractNumId w:val="23"/>
  </w:num>
  <w:num w:numId="23">
    <w:abstractNumId w:val="18"/>
  </w:num>
  <w:num w:numId="24">
    <w:abstractNumId w:val="13"/>
  </w:num>
  <w:num w:numId="25">
    <w:abstractNumId w:val="27"/>
  </w:num>
  <w:num w:numId="26">
    <w:abstractNumId w:val="9"/>
  </w:num>
  <w:num w:numId="27">
    <w:abstractNumId w:val="17"/>
  </w:num>
  <w:num w:numId="28">
    <w:abstractNumId w:val="24"/>
  </w:num>
  <w:num w:numId="29">
    <w:abstractNumId w:val="21"/>
  </w:num>
  <w:num w:numId="30">
    <w:abstractNumId w:val="11"/>
  </w:num>
  <w:num w:numId="31">
    <w:abstractNumId w:val="10"/>
  </w:num>
  <w:num w:numId="32">
    <w:abstractNumId w:val="4"/>
  </w:num>
  <w:num w:numId="33">
    <w:abstractNumId w:val="19"/>
  </w:num>
  <w:num w:numId="34">
    <w:abstractNumId w:val="34"/>
  </w:num>
  <w:num w:numId="35">
    <w:abstractNumId w:val="29"/>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hideSpellingError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4E4A"/>
    <w:rsid w:val="00004859"/>
    <w:rsid w:val="00012AA8"/>
    <w:rsid w:val="00021A3B"/>
    <w:rsid w:val="00023F4E"/>
    <w:rsid w:val="00024663"/>
    <w:rsid w:val="00036184"/>
    <w:rsid w:val="00043F9D"/>
    <w:rsid w:val="00054470"/>
    <w:rsid w:val="000644C6"/>
    <w:rsid w:val="00067EA4"/>
    <w:rsid w:val="00070531"/>
    <w:rsid w:val="00072BF0"/>
    <w:rsid w:val="00084386"/>
    <w:rsid w:val="000870C9"/>
    <w:rsid w:val="000A15C5"/>
    <w:rsid w:val="000A22BD"/>
    <w:rsid w:val="000A5796"/>
    <w:rsid w:val="000B4924"/>
    <w:rsid w:val="000C021D"/>
    <w:rsid w:val="000C1830"/>
    <w:rsid w:val="000C1B70"/>
    <w:rsid w:val="000D5B22"/>
    <w:rsid w:val="000F1F30"/>
    <w:rsid w:val="000F39DA"/>
    <w:rsid w:val="001114D7"/>
    <w:rsid w:val="00152B63"/>
    <w:rsid w:val="001712B3"/>
    <w:rsid w:val="00172CA3"/>
    <w:rsid w:val="0017758E"/>
    <w:rsid w:val="00182BFF"/>
    <w:rsid w:val="001848E4"/>
    <w:rsid w:val="001E4708"/>
    <w:rsid w:val="001E70B2"/>
    <w:rsid w:val="001E74E3"/>
    <w:rsid w:val="001F2E3C"/>
    <w:rsid w:val="00202352"/>
    <w:rsid w:val="002117E6"/>
    <w:rsid w:val="002123C9"/>
    <w:rsid w:val="00213EEC"/>
    <w:rsid w:val="0025068F"/>
    <w:rsid w:val="0025115B"/>
    <w:rsid w:val="00261B76"/>
    <w:rsid w:val="0026624C"/>
    <w:rsid w:val="002668DC"/>
    <w:rsid w:val="00276046"/>
    <w:rsid w:val="002769E4"/>
    <w:rsid w:val="00282437"/>
    <w:rsid w:val="002A4348"/>
    <w:rsid w:val="002B1C59"/>
    <w:rsid w:val="002B755F"/>
    <w:rsid w:val="002D0F13"/>
    <w:rsid w:val="002D1615"/>
    <w:rsid w:val="002E36FB"/>
    <w:rsid w:val="00305679"/>
    <w:rsid w:val="003371DC"/>
    <w:rsid w:val="00373300"/>
    <w:rsid w:val="00386150"/>
    <w:rsid w:val="003878D1"/>
    <w:rsid w:val="00393C30"/>
    <w:rsid w:val="003A0549"/>
    <w:rsid w:val="003E5CFD"/>
    <w:rsid w:val="003F17FA"/>
    <w:rsid w:val="00417019"/>
    <w:rsid w:val="00455E42"/>
    <w:rsid w:val="00461CA7"/>
    <w:rsid w:val="00465A4C"/>
    <w:rsid w:val="00483DD0"/>
    <w:rsid w:val="00493AA8"/>
    <w:rsid w:val="004965B8"/>
    <w:rsid w:val="004A25AD"/>
    <w:rsid w:val="004B7C03"/>
    <w:rsid w:val="004D4A97"/>
    <w:rsid w:val="004D5E63"/>
    <w:rsid w:val="004F5437"/>
    <w:rsid w:val="004F7371"/>
    <w:rsid w:val="00536467"/>
    <w:rsid w:val="00581BBE"/>
    <w:rsid w:val="00583BE2"/>
    <w:rsid w:val="00585643"/>
    <w:rsid w:val="005A3A16"/>
    <w:rsid w:val="005A7559"/>
    <w:rsid w:val="005B51E8"/>
    <w:rsid w:val="005B57CF"/>
    <w:rsid w:val="005B5D96"/>
    <w:rsid w:val="005D35D8"/>
    <w:rsid w:val="005E056A"/>
    <w:rsid w:val="0060308C"/>
    <w:rsid w:val="00647A47"/>
    <w:rsid w:val="006633B0"/>
    <w:rsid w:val="0068484C"/>
    <w:rsid w:val="006904C3"/>
    <w:rsid w:val="006A2F93"/>
    <w:rsid w:val="006A5242"/>
    <w:rsid w:val="006C2E1F"/>
    <w:rsid w:val="006D051E"/>
    <w:rsid w:val="006D4B57"/>
    <w:rsid w:val="006E29E2"/>
    <w:rsid w:val="006E5EE2"/>
    <w:rsid w:val="00712C70"/>
    <w:rsid w:val="00720F68"/>
    <w:rsid w:val="00735A23"/>
    <w:rsid w:val="00744243"/>
    <w:rsid w:val="0076557B"/>
    <w:rsid w:val="00766F48"/>
    <w:rsid w:val="00767596"/>
    <w:rsid w:val="007739CF"/>
    <w:rsid w:val="00776B3B"/>
    <w:rsid w:val="00782F26"/>
    <w:rsid w:val="00787CA4"/>
    <w:rsid w:val="007A34BE"/>
    <w:rsid w:val="007C129C"/>
    <w:rsid w:val="007D347B"/>
    <w:rsid w:val="007D7A0D"/>
    <w:rsid w:val="008240B4"/>
    <w:rsid w:val="00827F28"/>
    <w:rsid w:val="00830541"/>
    <w:rsid w:val="00847262"/>
    <w:rsid w:val="008743E0"/>
    <w:rsid w:val="00876B23"/>
    <w:rsid w:val="008816B6"/>
    <w:rsid w:val="0088766F"/>
    <w:rsid w:val="008B1E6A"/>
    <w:rsid w:val="008B2929"/>
    <w:rsid w:val="008D1053"/>
    <w:rsid w:val="008D31C0"/>
    <w:rsid w:val="008E09BF"/>
    <w:rsid w:val="008E2B03"/>
    <w:rsid w:val="008E4001"/>
    <w:rsid w:val="008E78BB"/>
    <w:rsid w:val="0090418B"/>
    <w:rsid w:val="00924704"/>
    <w:rsid w:val="009318E4"/>
    <w:rsid w:val="00963B80"/>
    <w:rsid w:val="0096508C"/>
    <w:rsid w:val="00982F80"/>
    <w:rsid w:val="009B2432"/>
    <w:rsid w:val="009B787E"/>
    <w:rsid w:val="009E3767"/>
    <w:rsid w:val="00A03C9B"/>
    <w:rsid w:val="00A046E9"/>
    <w:rsid w:val="00A04A30"/>
    <w:rsid w:val="00A04C60"/>
    <w:rsid w:val="00A07A01"/>
    <w:rsid w:val="00A13AB1"/>
    <w:rsid w:val="00A230E2"/>
    <w:rsid w:val="00A33A40"/>
    <w:rsid w:val="00A43359"/>
    <w:rsid w:val="00A65C5F"/>
    <w:rsid w:val="00A70629"/>
    <w:rsid w:val="00A711CC"/>
    <w:rsid w:val="00A950C1"/>
    <w:rsid w:val="00AA406B"/>
    <w:rsid w:val="00AC2C64"/>
    <w:rsid w:val="00AD3EC2"/>
    <w:rsid w:val="00AE0910"/>
    <w:rsid w:val="00AE7DAD"/>
    <w:rsid w:val="00B17693"/>
    <w:rsid w:val="00B22051"/>
    <w:rsid w:val="00B226AF"/>
    <w:rsid w:val="00B46601"/>
    <w:rsid w:val="00B51463"/>
    <w:rsid w:val="00B55065"/>
    <w:rsid w:val="00B6790E"/>
    <w:rsid w:val="00B74E4A"/>
    <w:rsid w:val="00B80292"/>
    <w:rsid w:val="00B80866"/>
    <w:rsid w:val="00B866D6"/>
    <w:rsid w:val="00BA3DEB"/>
    <w:rsid w:val="00BA75AA"/>
    <w:rsid w:val="00BB19D5"/>
    <w:rsid w:val="00BB2F5F"/>
    <w:rsid w:val="00BB5C16"/>
    <w:rsid w:val="00BC5F43"/>
    <w:rsid w:val="00BD6F19"/>
    <w:rsid w:val="00BE51F8"/>
    <w:rsid w:val="00BE5405"/>
    <w:rsid w:val="00BE6106"/>
    <w:rsid w:val="00BE664C"/>
    <w:rsid w:val="00BE6982"/>
    <w:rsid w:val="00BF3C9B"/>
    <w:rsid w:val="00BF6966"/>
    <w:rsid w:val="00C02538"/>
    <w:rsid w:val="00C1511D"/>
    <w:rsid w:val="00C358E8"/>
    <w:rsid w:val="00C4701F"/>
    <w:rsid w:val="00C50739"/>
    <w:rsid w:val="00C54348"/>
    <w:rsid w:val="00C61A7B"/>
    <w:rsid w:val="00C64A71"/>
    <w:rsid w:val="00C86A83"/>
    <w:rsid w:val="00C91960"/>
    <w:rsid w:val="00C91A29"/>
    <w:rsid w:val="00C92A50"/>
    <w:rsid w:val="00C971E3"/>
    <w:rsid w:val="00CA7870"/>
    <w:rsid w:val="00CA796D"/>
    <w:rsid w:val="00CC527D"/>
    <w:rsid w:val="00CD75D4"/>
    <w:rsid w:val="00CE2AEF"/>
    <w:rsid w:val="00D1425E"/>
    <w:rsid w:val="00D15C92"/>
    <w:rsid w:val="00D21FAC"/>
    <w:rsid w:val="00D27BEA"/>
    <w:rsid w:val="00D82865"/>
    <w:rsid w:val="00D82F1D"/>
    <w:rsid w:val="00D83270"/>
    <w:rsid w:val="00DA10D3"/>
    <w:rsid w:val="00DA79C4"/>
    <w:rsid w:val="00DB45D9"/>
    <w:rsid w:val="00DC45C8"/>
    <w:rsid w:val="00DD0975"/>
    <w:rsid w:val="00DD374E"/>
    <w:rsid w:val="00DE0A44"/>
    <w:rsid w:val="00DE7051"/>
    <w:rsid w:val="00E00EED"/>
    <w:rsid w:val="00E06D66"/>
    <w:rsid w:val="00E110CE"/>
    <w:rsid w:val="00E17B7D"/>
    <w:rsid w:val="00E334B6"/>
    <w:rsid w:val="00E5055A"/>
    <w:rsid w:val="00E57AC1"/>
    <w:rsid w:val="00E62F1D"/>
    <w:rsid w:val="00E72A78"/>
    <w:rsid w:val="00E72C9B"/>
    <w:rsid w:val="00E768AF"/>
    <w:rsid w:val="00E77064"/>
    <w:rsid w:val="00EA516C"/>
    <w:rsid w:val="00EB08BF"/>
    <w:rsid w:val="00EB0B3C"/>
    <w:rsid w:val="00EB27A3"/>
    <w:rsid w:val="00EB356A"/>
    <w:rsid w:val="00EC33B6"/>
    <w:rsid w:val="00EF05DD"/>
    <w:rsid w:val="00F00669"/>
    <w:rsid w:val="00F01E68"/>
    <w:rsid w:val="00F52FCD"/>
    <w:rsid w:val="00F53946"/>
    <w:rsid w:val="00F572CB"/>
    <w:rsid w:val="00F6312D"/>
    <w:rsid w:val="00F71E3B"/>
    <w:rsid w:val="00F81D82"/>
    <w:rsid w:val="00F8570B"/>
    <w:rsid w:val="00F95E07"/>
    <w:rsid w:val="00FA710B"/>
    <w:rsid w:val="00FC5CD0"/>
    <w:rsid w:val="00FD0D31"/>
    <w:rsid w:val="00FD4F1A"/>
    <w:rsid w:val="00FE1B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1"/>
    <w:qFormat/>
    <w:rsid w:val="00A950C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1"/>
    <w:unhideWhenUsed/>
    <w:qFormat/>
    <w:rsid w:val="00023F4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D27BEA"/>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62F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
    <w:basedOn w:val="a1"/>
    <w:next w:val="a3"/>
    <w:uiPriority w:val="39"/>
    <w:rsid w:val="00E62F1D"/>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7C129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10">
    <w:name w:val="Заголовок 1 Знак"/>
    <w:basedOn w:val="a0"/>
    <w:link w:val="1"/>
    <w:uiPriority w:val="1"/>
    <w:rsid w:val="00A950C1"/>
    <w:rPr>
      <w:rFonts w:asciiTheme="majorHAnsi" w:eastAsiaTheme="majorEastAsia" w:hAnsiTheme="majorHAnsi" w:cstheme="majorBidi"/>
      <w:b/>
      <w:bCs/>
      <w:color w:val="365F91" w:themeColor="accent1" w:themeShade="BF"/>
      <w:sz w:val="28"/>
      <w:szCs w:val="28"/>
    </w:rPr>
  </w:style>
  <w:style w:type="paragraph" w:styleId="a4">
    <w:name w:val="List Paragraph"/>
    <w:basedOn w:val="a"/>
    <w:uiPriority w:val="1"/>
    <w:qFormat/>
    <w:rsid w:val="00FC5CD0"/>
    <w:pPr>
      <w:ind w:left="720"/>
      <w:contextualSpacing/>
    </w:pPr>
  </w:style>
  <w:style w:type="character" w:customStyle="1" w:styleId="20">
    <w:name w:val="Заголовок 2 Знак"/>
    <w:basedOn w:val="a0"/>
    <w:link w:val="2"/>
    <w:uiPriority w:val="9"/>
    <w:semiHidden/>
    <w:rsid w:val="00023F4E"/>
    <w:rPr>
      <w:rFonts w:asciiTheme="majorHAnsi" w:eastAsiaTheme="majorEastAsia" w:hAnsiTheme="majorHAnsi" w:cstheme="majorBidi"/>
      <w:b/>
      <w:bCs/>
      <w:color w:val="4F81BD" w:themeColor="accent1"/>
      <w:sz w:val="26"/>
      <w:szCs w:val="26"/>
    </w:rPr>
  </w:style>
  <w:style w:type="character" w:styleId="a5">
    <w:name w:val="Hyperlink"/>
    <w:basedOn w:val="a0"/>
    <w:uiPriority w:val="99"/>
    <w:unhideWhenUsed/>
    <w:rsid w:val="00B226AF"/>
    <w:rPr>
      <w:color w:val="0000FF" w:themeColor="hyperlink"/>
      <w:u w:val="single"/>
    </w:rPr>
  </w:style>
  <w:style w:type="character" w:styleId="a6">
    <w:name w:val="FollowedHyperlink"/>
    <w:basedOn w:val="a0"/>
    <w:uiPriority w:val="99"/>
    <w:semiHidden/>
    <w:unhideWhenUsed/>
    <w:rsid w:val="00B226AF"/>
    <w:rPr>
      <w:color w:val="800080" w:themeColor="followedHyperlink"/>
      <w:u w:val="single"/>
    </w:rPr>
  </w:style>
  <w:style w:type="paragraph" w:styleId="a7">
    <w:name w:val="header"/>
    <w:basedOn w:val="a"/>
    <w:link w:val="a8"/>
    <w:uiPriority w:val="99"/>
    <w:unhideWhenUsed/>
    <w:rsid w:val="009E3767"/>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E3767"/>
  </w:style>
  <w:style w:type="paragraph" w:styleId="a9">
    <w:name w:val="footer"/>
    <w:basedOn w:val="a"/>
    <w:link w:val="aa"/>
    <w:uiPriority w:val="99"/>
    <w:unhideWhenUsed/>
    <w:rsid w:val="009E3767"/>
    <w:pPr>
      <w:tabs>
        <w:tab w:val="center" w:pos="4677"/>
        <w:tab w:val="right" w:pos="9355"/>
      </w:tabs>
      <w:spacing w:after="0" w:line="240" w:lineRule="auto"/>
    </w:pPr>
  </w:style>
  <w:style w:type="character" w:customStyle="1" w:styleId="aa">
    <w:name w:val="Нижний колонтитул Знак"/>
    <w:basedOn w:val="a0"/>
    <w:link w:val="a9"/>
    <w:uiPriority w:val="99"/>
    <w:rsid w:val="009E3767"/>
  </w:style>
  <w:style w:type="character" w:customStyle="1" w:styleId="30">
    <w:name w:val="Заголовок 3 Знак"/>
    <w:basedOn w:val="a0"/>
    <w:link w:val="3"/>
    <w:uiPriority w:val="9"/>
    <w:semiHidden/>
    <w:rsid w:val="00D27BEA"/>
    <w:rPr>
      <w:rFonts w:asciiTheme="majorHAnsi" w:eastAsiaTheme="majorEastAsia" w:hAnsiTheme="majorHAnsi" w:cstheme="majorBidi"/>
      <w:b/>
      <w:bCs/>
      <w:color w:val="4F81BD" w:themeColor="accent1"/>
    </w:rPr>
  </w:style>
  <w:style w:type="numbering" w:customStyle="1" w:styleId="12">
    <w:name w:val="Нет списка1"/>
    <w:next w:val="a2"/>
    <w:uiPriority w:val="99"/>
    <w:semiHidden/>
    <w:unhideWhenUsed/>
    <w:rsid w:val="00A33A40"/>
  </w:style>
  <w:style w:type="paragraph" w:styleId="13">
    <w:name w:val="toc 1"/>
    <w:basedOn w:val="a"/>
    <w:uiPriority w:val="1"/>
    <w:qFormat/>
    <w:rsid w:val="00A33A40"/>
    <w:pPr>
      <w:widowControl w:val="0"/>
      <w:autoSpaceDE w:val="0"/>
      <w:autoSpaceDN w:val="0"/>
      <w:spacing w:before="118" w:after="0" w:line="240" w:lineRule="auto"/>
      <w:ind w:left="559" w:hanging="183"/>
    </w:pPr>
    <w:rPr>
      <w:rFonts w:ascii="Times New Roman" w:eastAsia="Times New Roman" w:hAnsi="Times New Roman" w:cs="Times New Roman"/>
      <w:sz w:val="24"/>
      <w:szCs w:val="24"/>
    </w:rPr>
  </w:style>
  <w:style w:type="paragraph" w:styleId="21">
    <w:name w:val="toc 2"/>
    <w:basedOn w:val="a"/>
    <w:uiPriority w:val="1"/>
    <w:qFormat/>
    <w:rsid w:val="00A33A40"/>
    <w:pPr>
      <w:widowControl w:val="0"/>
      <w:autoSpaceDE w:val="0"/>
      <w:autoSpaceDN w:val="0"/>
      <w:spacing w:before="112" w:after="0" w:line="240" w:lineRule="auto"/>
      <w:ind w:left="439"/>
    </w:pPr>
    <w:rPr>
      <w:rFonts w:ascii="Times New Roman" w:eastAsia="Times New Roman" w:hAnsi="Times New Roman" w:cs="Times New Roman"/>
      <w:sz w:val="24"/>
      <w:szCs w:val="24"/>
    </w:rPr>
  </w:style>
  <w:style w:type="paragraph" w:styleId="31">
    <w:name w:val="toc 3"/>
    <w:basedOn w:val="a"/>
    <w:uiPriority w:val="1"/>
    <w:qFormat/>
    <w:rsid w:val="00A33A40"/>
    <w:pPr>
      <w:widowControl w:val="0"/>
      <w:autoSpaceDE w:val="0"/>
      <w:autoSpaceDN w:val="0"/>
      <w:spacing w:before="118" w:after="0" w:line="240" w:lineRule="auto"/>
      <w:ind w:left="1024" w:hanging="365"/>
    </w:pPr>
    <w:rPr>
      <w:rFonts w:ascii="Times New Roman" w:eastAsia="Times New Roman" w:hAnsi="Times New Roman" w:cs="Times New Roman"/>
      <w:sz w:val="24"/>
      <w:szCs w:val="24"/>
    </w:rPr>
  </w:style>
  <w:style w:type="paragraph" w:styleId="4">
    <w:name w:val="toc 4"/>
    <w:basedOn w:val="a"/>
    <w:uiPriority w:val="1"/>
    <w:qFormat/>
    <w:rsid w:val="00A33A40"/>
    <w:pPr>
      <w:widowControl w:val="0"/>
      <w:autoSpaceDE w:val="0"/>
      <w:autoSpaceDN w:val="0"/>
      <w:spacing w:before="118" w:after="0" w:line="240" w:lineRule="auto"/>
      <w:ind w:left="1668" w:hanging="724"/>
    </w:pPr>
    <w:rPr>
      <w:rFonts w:ascii="Times New Roman" w:eastAsia="Times New Roman" w:hAnsi="Times New Roman" w:cs="Times New Roman"/>
      <w:sz w:val="24"/>
      <w:szCs w:val="24"/>
    </w:rPr>
  </w:style>
  <w:style w:type="paragraph" w:styleId="ab">
    <w:name w:val="Body Text"/>
    <w:basedOn w:val="a"/>
    <w:link w:val="ac"/>
    <w:uiPriority w:val="1"/>
    <w:qFormat/>
    <w:rsid w:val="00A33A40"/>
    <w:pPr>
      <w:widowControl w:val="0"/>
      <w:autoSpaceDE w:val="0"/>
      <w:autoSpaceDN w:val="0"/>
      <w:spacing w:after="0" w:line="240" w:lineRule="auto"/>
      <w:ind w:left="233" w:firstLine="566"/>
      <w:jc w:val="both"/>
    </w:pPr>
    <w:rPr>
      <w:rFonts w:ascii="Times New Roman" w:eastAsia="Times New Roman" w:hAnsi="Times New Roman" w:cs="Times New Roman"/>
      <w:sz w:val="24"/>
      <w:szCs w:val="24"/>
    </w:rPr>
  </w:style>
  <w:style w:type="character" w:customStyle="1" w:styleId="ac">
    <w:name w:val="Основной текст Знак"/>
    <w:basedOn w:val="a0"/>
    <w:link w:val="ab"/>
    <w:uiPriority w:val="1"/>
    <w:rsid w:val="00A33A40"/>
    <w:rPr>
      <w:rFonts w:ascii="Times New Roman" w:eastAsia="Times New Roman" w:hAnsi="Times New Roman" w:cs="Times New Roman"/>
      <w:sz w:val="24"/>
      <w:szCs w:val="24"/>
    </w:rPr>
  </w:style>
  <w:style w:type="paragraph" w:customStyle="1" w:styleId="TableParagraph">
    <w:name w:val="Table Paragraph"/>
    <w:basedOn w:val="a"/>
    <w:uiPriority w:val="1"/>
    <w:qFormat/>
    <w:rsid w:val="00A33A40"/>
    <w:pPr>
      <w:widowControl w:val="0"/>
      <w:autoSpaceDE w:val="0"/>
      <w:autoSpaceDN w:val="0"/>
      <w:spacing w:after="0" w:line="240" w:lineRule="auto"/>
      <w:ind w:left="114"/>
    </w:pPr>
    <w:rPr>
      <w:rFonts w:ascii="Times New Roman" w:eastAsia="Times New Roman" w:hAnsi="Times New Roman" w:cs="Times New Roman"/>
    </w:rPr>
  </w:style>
  <w:style w:type="paragraph" w:styleId="ad">
    <w:name w:val="Balloon Text"/>
    <w:basedOn w:val="a"/>
    <w:link w:val="ae"/>
    <w:uiPriority w:val="99"/>
    <w:semiHidden/>
    <w:unhideWhenUsed/>
    <w:rsid w:val="00A33A40"/>
    <w:pPr>
      <w:widowControl w:val="0"/>
      <w:autoSpaceDE w:val="0"/>
      <w:autoSpaceDN w:val="0"/>
      <w:spacing w:after="0" w:line="240" w:lineRule="auto"/>
    </w:pPr>
    <w:rPr>
      <w:rFonts w:ascii="Tahoma" w:eastAsia="Times New Roman" w:hAnsi="Tahoma" w:cs="Tahoma"/>
      <w:sz w:val="16"/>
      <w:szCs w:val="16"/>
    </w:rPr>
  </w:style>
  <w:style w:type="character" w:customStyle="1" w:styleId="ae">
    <w:name w:val="Текст выноски Знак"/>
    <w:basedOn w:val="a0"/>
    <w:link w:val="ad"/>
    <w:uiPriority w:val="99"/>
    <w:semiHidden/>
    <w:rsid w:val="00A33A40"/>
    <w:rPr>
      <w:rFonts w:ascii="Tahoma" w:eastAsia="Times New Roman" w:hAnsi="Tahoma" w:cs="Tahoma"/>
      <w:sz w:val="16"/>
      <w:szCs w:val="16"/>
    </w:rPr>
  </w:style>
  <w:style w:type="paragraph" w:styleId="32">
    <w:name w:val="Body Text 3"/>
    <w:basedOn w:val="a"/>
    <w:link w:val="33"/>
    <w:uiPriority w:val="99"/>
    <w:semiHidden/>
    <w:unhideWhenUsed/>
    <w:rsid w:val="00E77064"/>
    <w:pPr>
      <w:spacing w:after="120"/>
    </w:pPr>
    <w:rPr>
      <w:sz w:val="16"/>
      <w:szCs w:val="16"/>
    </w:rPr>
  </w:style>
  <w:style w:type="character" w:customStyle="1" w:styleId="33">
    <w:name w:val="Основной текст 3 Знак"/>
    <w:basedOn w:val="a0"/>
    <w:link w:val="32"/>
    <w:uiPriority w:val="99"/>
    <w:semiHidden/>
    <w:rsid w:val="00E77064"/>
    <w:rPr>
      <w:sz w:val="16"/>
      <w:szCs w:val="16"/>
    </w:rPr>
  </w:style>
  <w:style w:type="numbering" w:customStyle="1" w:styleId="22">
    <w:name w:val="Нет списка2"/>
    <w:next w:val="a2"/>
    <w:uiPriority w:val="99"/>
    <w:semiHidden/>
    <w:unhideWhenUsed/>
    <w:rsid w:val="002123C9"/>
  </w:style>
  <w:style w:type="paragraph" w:styleId="af">
    <w:name w:val="Title"/>
    <w:basedOn w:val="a"/>
    <w:link w:val="af0"/>
    <w:uiPriority w:val="1"/>
    <w:qFormat/>
    <w:rsid w:val="002123C9"/>
    <w:pPr>
      <w:widowControl w:val="0"/>
      <w:autoSpaceDE w:val="0"/>
      <w:autoSpaceDN w:val="0"/>
      <w:spacing w:before="54" w:after="0" w:line="240" w:lineRule="auto"/>
      <w:ind w:left="1193" w:right="863" w:hanging="14"/>
      <w:jc w:val="center"/>
    </w:pPr>
    <w:rPr>
      <w:rFonts w:ascii="Times New Roman" w:eastAsia="Times New Roman" w:hAnsi="Times New Roman" w:cs="Times New Roman"/>
      <w:sz w:val="32"/>
      <w:szCs w:val="32"/>
    </w:rPr>
  </w:style>
  <w:style w:type="character" w:customStyle="1" w:styleId="af0">
    <w:name w:val="Название Знак"/>
    <w:basedOn w:val="a0"/>
    <w:link w:val="af"/>
    <w:uiPriority w:val="1"/>
    <w:rsid w:val="002123C9"/>
    <w:rPr>
      <w:rFonts w:ascii="Times New Roman" w:eastAsia="Times New Roman" w:hAnsi="Times New Roman" w:cs="Times New Roman"/>
      <w:sz w:val="32"/>
      <w:szCs w:val="32"/>
    </w:rPr>
  </w:style>
  <w:style w:type="numbering" w:customStyle="1" w:styleId="34">
    <w:name w:val="Нет списка3"/>
    <w:next w:val="a2"/>
    <w:uiPriority w:val="99"/>
    <w:semiHidden/>
    <w:unhideWhenUsed/>
    <w:rsid w:val="008743E0"/>
  </w:style>
  <w:style w:type="numbering" w:customStyle="1" w:styleId="40">
    <w:name w:val="Нет списка4"/>
    <w:next w:val="a2"/>
    <w:uiPriority w:val="99"/>
    <w:semiHidden/>
    <w:unhideWhenUsed/>
    <w:rsid w:val="0090418B"/>
  </w:style>
  <w:style w:type="table" w:customStyle="1" w:styleId="23">
    <w:name w:val="Сетка таблицы2"/>
    <w:basedOn w:val="a1"/>
    <w:next w:val="a3"/>
    <w:uiPriority w:val="59"/>
    <w:rsid w:val="0037330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1"/>
    <w:qFormat/>
    <w:rsid w:val="00A950C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1"/>
    <w:unhideWhenUsed/>
    <w:qFormat/>
    <w:rsid w:val="00023F4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D27BEA"/>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62F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
    <w:basedOn w:val="a1"/>
    <w:next w:val="a3"/>
    <w:uiPriority w:val="39"/>
    <w:rsid w:val="00E62F1D"/>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7C129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10">
    <w:name w:val="Заголовок 1 Знак"/>
    <w:basedOn w:val="a0"/>
    <w:link w:val="1"/>
    <w:uiPriority w:val="1"/>
    <w:rsid w:val="00A950C1"/>
    <w:rPr>
      <w:rFonts w:asciiTheme="majorHAnsi" w:eastAsiaTheme="majorEastAsia" w:hAnsiTheme="majorHAnsi" w:cstheme="majorBidi"/>
      <w:b/>
      <w:bCs/>
      <w:color w:val="365F91" w:themeColor="accent1" w:themeShade="BF"/>
      <w:sz w:val="28"/>
      <w:szCs w:val="28"/>
    </w:rPr>
  </w:style>
  <w:style w:type="paragraph" w:styleId="a4">
    <w:name w:val="List Paragraph"/>
    <w:basedOn w:val="a"/>
    <w:uiPriority w:val="1"/>
    <w:qFormat/>
    <w:rsid w:val="00FC5CD0"/>
    <w:pPr>
      <w:ind w:left="720"/>
      <w:contextualSpacing/>
    </w:pPr>
  </w:style>
  <w:style w:type="character" w:customStyle="1" w:styleId="20">
    <w:name w:val="Заголовок 2 Знак"/>
    <w:basedOn w:val="a0"/>
    <w:link w:val="2"/>
    <w:uiPriority w:val="9"/>
    <w:semiHidden/>
    <w:rsid w:val="00023F4E"/>
    <w:rPr>
      <w:rFonts w:asciiTheme="majorHAnsi" w:eastAsiaTheme="majorEastAsia" w:hAnsiTheme="majorHAnsi" w:cstheme="majorBidi"/>
      <w:b/>
      <w:bCs/>
      <w:color w:val="4F81BD" w:themeColor="accent1"/>
      <w:sz w:val="26"/>
      <w:szCs w:val="26"/>
    </w:rPr>
  </w:style>
  <w:style w:type="character" w:styleId="a5">
    <w:name w:val="Hyperlink"/>
    <w:basedOn w:val="a0"/>
    <w:uiPriority w:val="99"/>
    <w:unhideWhenUsed/>
    <w:rsid w:val="00B226AF"/>
    <w:rPr>
      <w:color w:val="0000FF" w:themeColor="hyperlink"/>
      <w:u w:val="single"/>
    </w:rPr>
  </w:style>
  <w:style w:type="character" w:styleId="a6">
    <w:name w:val="FollowedHyperlink"/>
    <w:basedOn w:val="a0"/>
    <w:uiPriority w:val="99"/>
    <w:semiHidden/>
    <w:unhideWhenUsed/>
    <w:rsid w:val="00B226AF"/>
    <w:rPr>
      <w:color w:val="800080" w:themeColor="followedHyperlink"/>
      <w:u w:val="single"/>
    </w:rPr>
  </w:style>
  <w:style w:type="paragraph" w:styleId="a7">
    <w:name w:val="header"/>
    <w:basedOn w:val="a"/>
    <w:link w:val="a8"/>
    <w:uiPriority w:val="99"/>
    <w:unhideWhenUsed/>
    <w:rsid w:val="009E3767"/>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E3767"/>
  </w:style>
  <w:style w:type="paragraph" w:styleId="a9">
    <w:name w:val="footer"/>
    <w:basedOn w:val="a"/>
    <w:link w:val="aa"/>
    <w:uiPriority w:val="99"/>
    <w:unhideWhenUsed/>
    <w:rsid w:val="009E3767"/>
    <w:pPr>
      <w:tabs>
        <w:tab w:val="center" w:pos="4677"/>
        <w:tab w:val="right" w:pos="9355"/>
      </w:tabs>
      <w:spacing w:after="0" w:line="240" w:lineRule="auto"/>
    </w:pPr>
  </w:style>
  <w:style w:type="character" w:customStyle="1" w:styleId="aa">
    <w:name w:val="Нижний колонтитул Знак"/>
    <w:basedOn w:val="a0"/>
    <w:link w:val="a9"/>
    <w:uiPriority w:val="99"/>
    <w:rsid w:val="009E3767"/>
  </w:style>
  <w:style w:type="character" w:customStyle="1" w:styleId="30">
    <w:name w:val="Заголовок 3 Знак"/>
    <w:basedOn w:val="a0"/>
    <w:link w:val="3"/>
    <w:uiPriority w:val="9"/>
    <w:semiHidden/>
    <w:rsid w:val="00D27BEA"/>
    <w:rPr>
      <w:rFonts w:asciiTheme="majorHAnsi" w:eastAsiaTheme="majorEastAsia" w:hAnsiTheme="majorHAnsi" w:cstheme="majorBidi"/>
      <w:b/>
      <w:bCs/>
      <w:color w:val="4F81BD" w:themeColor="accent1"/>
    </w:rPr>
  </w:style>
  <w:style w:type="numbering" w:customStyle="1" w:styleId="12">
    <w:name w:val="Нет списка1"/>
    <w:next w:val="a2"/>
    <w:uiPriority w:val="99"/>
    <w:semiHidden/>
    <w:unhideWhenUsed/>
    <w:rsid w:val="00A33A40"/>
  </w:style>
  <w:style w:type="paragraph" w:styleId="13">
    <w:name w:val="toc 1"/>
    <w:basedOn w:val="a"/>
    <w:uiPriority w:val="1"/>
    <w:qFormat/>
    <w:rsid w:val="00A33A40"/>
    <w:pPr>
      <w:widowControl w:val="0"/>
      <w:autoSpaceDE w:val="0"/>
      <w:autoSpaceDN w:val="0"/>
      <w:spacing w:before="118" w:after="0" w:line="240" w:lineRule="auto"/>
      <w:ind w:left="559" w:hanging="183"/>
    </w:pPr>
    <w:rPr>
      <w:rFonts w:ascii="Times New Roman" w:eastAsia="Times New Roman" w:hAnsi="Times New Roman" w:cs="Times New Roman"/>
      <w:sz w:val="24"/>
      <w:szCs w:val="24"/>
    </w:rPr>
  </w:style>
  <w:style w:type="paragraph" w:styleId="21">
    <w:name w:val="toc 2"/>
    <w:basedOn w:val="a"/>
    <w:uiPriority w:val="1"/>
    <w:qFormat/>
    <w:rsid w:val="00A33A40"/>
    <w:pPr>
      <w:widowControl w:val="0"/>
      <w:autoSpaceDE w:val="0"/>
      <w:autoSpaceDN w:val="0"/>
      <w:spacing w:before="112" w:after="0" w:line="240" w:lineRule="auto"/>
      <w:ind w:left="439"/>
    </w:pPr>
    <w:rPr>
      <w:rFonts w:ascii="Times New Roman" w:eastAsia="Times New Roman" w:hAnsi="Times New Roman" w:cs="Times New Roman"/>
      <w:sz w:val="24"/>
      <w:szCs w:val="24"/>
    </w:rPr>
  </w:style>
  <w:style w:type="paragraph" w:styleId="31">
    <w:name w:val="toc 3"/>
    <w:basedOn w:val="a"/>
    <w:uiPriority w:val="1"/>
    <w:qFormat/>
    <w:rsid w:val="00A33A40"/>
    <w:pPr>
      <w:widowControl w:val="0"/>
      <w:autoSpaceDE w:val="0"/>
      <w:autoSpaceDN w:val="0"/>
      <w:spacing w:before="118" w:after="0" w:line="240" w:lineRule="auto"/>
      <w:ind w:left="1024" w:hanging="365"/>
    </w:pPr>
    <w:rPr>
      <w:rFonts w:ascii="Times New Roman" w:eastAsia="Times New Roman" w:hAnsi="Times New Roman" w:cs="Times New Roman"/>
      <w:sz w:val="24"/>
      <w:szCs w:val="24"/>
    </w:rPr>
  </w:style>
  <w:style w:type="paragraph" w:styleId="4">
    <w:name w:val="toc 4"/>
    <w:basedOn w:val="a"/>
    <w:uiPriority w:val="1"/>
    <w:qFormat/>
    <w:rsid w:val="00A33A40"/>
    <w:pPr>
      <w:widowControl w:val="0"/>
      <w:autoSpaceDE w:val="0"/>
      <w:autoSpaceDN w:val="0"/>
      <w:spacing w:before="118" w:after="0" w:line="240" w:lineRule="auto"/>
      <w:ind w:left="1668" w:hanging="724"/>
    </w:pPr>
    <w:rPr>
      <w:rFonts w:ascii="Times New Roman" w:eastAsia="Times New Roman" w:hAnsi="Times New Roman" w:cs="Times New Roman"/>
      <w:sz w:val="24"/>
      <w:szCs w:val="24"/>
    </w:rPr>
  </w:style>
  <w:style w:type="paragraph" w:styleId="ab">
    <w:name w:val="Body Text"/>
    <w:basedOn w:val="a"/>
    <w:link w:val="ac"/>
    <w:uiPriority w:val="1"/>
    <w:qFormat/>
    <w:rsid w:val="00A33A40"/>
    <w:pPr>
      <w:widowControl w:val="0"/>
      <w:autoSpaceDE w:val="0"/>
      <w:autoSpaceDN w:val="0"/>
      <w:spacing w:after="0" w:line="240" w:lineRule="auto"/>
      <w:ind w:left="233" w:firstLine="566"/>
      <w:jc w:val="both"/>
    </w:pPr>
    <w:rPr>
      <w:rFonts w:ascii="Times New Roman" w:eastAsia="Times New Roman" w:hAnsi="Times New Roman" w:cs="Times New Roman"/>
      <w:sz w:val="24"/>
      <w:szCs w:val="24"/>
    </w:rPr>
  </w:style>
  <w:style w:type="character" w:customStyle="1" w:styleId="ac">
    <w:name w:val="Основной текст Знак"/>
    <w:basedOn w:val="a0"/>
    <w:link w:val="ab"/>
    <w:uiPriority w:val="1"/>
    <w:rsid w:val="00A33A40"/>
    <w:rPr>
      <w:rFonts w:ascii="Times New Roman" w:eastAsia="Times New Roman" w:hAnsi="Times New Roman" w:cs="Times New Roman"/>
      <w:sz w:val="24"/>
      <w:szCs w:val="24"/>
    </w:rPr>
  </w:style>
  <w:style w:type="paragraph" w:customStyle="1" w:styleId="TableParagraph">
    <w:name w:val="Table Paragraph"/>
    <w:basedOn w:val="a"/>
    <w:uiPriority w:val="1"/>
    <w:qFormat/>
    <w:rsid w:val="00A33A40"/>
    <w:pPr>
      <w:widowControl w:val="0"/>
      <w:autoSpaceDE w:val="0"/>
      <w:autoSpaceDN w:val="0"/>
      <w:spacing w:after="0" w:line="240" w:lineRule="auto"/>
      <w:ind w:left="114"/>
    </w:pPr>
    <w:rPr>
      <w:rFonts w:ascii="Times New Roman" w:eastAsia="Times New Roman" w:hAnsi="Times New Roman" w:cs="Times New Roman"/>
    </w:rPr>
  </w:style>
  <w:style w:type="paragraph" w:styleId="ad">
    <w:name w:val="Balloon Text"/>
    <w:basedOn w:val="a"/>
    <w:link w:val="ae"/>
    <w:uiPriority w:val="99"/>
    <w:semiHidden/>
    <w:unhideWhenUsed/>
    <w:rsid w:val="00A33A40"/>
    <w:pPr>
      <w:widowControl w:val="0"/>
      <w:autoSpaceDE w:val="0"/>
      <w:autoSpaceDN w:val="0"/>
      <w:spacing w:after="0" w:line="240" w:lineRule="auto"/>
    </w:pPr>
    <w:rPr>
      <w:rFonts w:ascii="Tahoma" w:eastAsia="Times New Roman" w:hAnsi="Tahoma" w:cs="Tahoma"/>
      <w:sz w:val="16"/>
      <w:szCs w:val="16"/>
    </w:rPr>
  </w:style>
  <w:style w:type="character" w:customStyle="1" w:styleId="ae">
    <w:name w:val="Текст выноски Знак"/>
    <w:basedOn w:val="a0"/>
    <w:link w:val="ad"/>
    <w:uiPriority w:val="99"/>
    <w:semiHidden/>
    <w:rsid w:val="00A33A40"/>
    <w:rPr>
      <w:rFonts w:ascii="Tahoma" w:eastAsia="Times New Roman" w:hAnsi="Tahoma" w:cs="Tahoma"/>
      <w:sz w:val="16"/>
      <w:szCs w:val="16"/>
    </w:rPr>
  </w:style>
  <w:style w:type="paragraph" w:styleId="32">
    <w:name w:val="Body Text 3"/>
    <w:basedOn w:val="a"/>
    <w:link w:val="33"/>
    <w:uiPriority w:val="99"/>
    <w:semiHidden/>
    <w:unhideWhenUsed/>
    <w:rsid w:val="00E77064"/>
    <w:pPr>
      <w:spacing w:after="120"/>
    </w:pPr>
    <w:rPr>
      <w:sz w:val="16"/>
      <w:szCs w:val="16"/>
    </w:rPr>
  </w:style>
  <w:style w:type="character" w:customStyle="1" w:styleId="33">
    <w:name w:val="Основной текст 3 Знак"/>
    <w:basedOn w:val="a0"/>
    <w:link w:val="32"/>
    <w:uiPriority w:val="99"/>
    <w:semiHidden/>
    <w:rsid w:val="00E77064"/>
    <w:rPr>
      <w:sz w:val="16"/>
      <w:szCs w:val="16"/>
    </w:rPr>
  </w:style>
  <w:style w:type="numbering" w:customStyle="1" w:styleId="22">
    <w:name w:val="Нет списка2"/>
    <w:next w:val="a2"/>
    <w:uiPriority w:val="99"/>
    <w:semiHidden/>
    <w:unhideWhenUsed/>
    <w:rsid w:val="002123C9"/>
  </w:style>
  <w:style w:type="paragraph" w:styleId="af">
    <w:name w:val="Title"/>
    <w:basedOn w:val="a"/>
    <w:link w:val="af0"/>
    <w:uiPriority w:val="1"/>
    <w:qFormat/>
    <w:rsid w:val="002123C9"/>
    <w:pPr>
      <w:widowControl w:val="0"/>
      <w:autoSpaceDE w:val="0"/>
      <w:autoSpaceDN w:val="0"/>
      <w:spacing w:before="54" w:after="0" w:line="240" w:lineRule="auto"/>
      <w:ind w:left="1193" w:right="863" w:hanging="14"/>
      <w:jc w:val="center"/>
    </w:pPr>
    <w:rPr>
      <w:rFonts w:ascii="Times New Roman" w:eastAsia="Times New Roman" w:hAnsi="Times New Roman" w:cs="Times New Roman"/>
      <w:sz w:val="32"/>
      <w:szCs w:val="32"/>
    </w:rPr>
  </w:style>
  <w:style w:type="character" w:customStyle="1" w:styleId="af0">
    <w:name w:val="Название Знак"/>
    <w:basedOn w:val="a0"/>
    <w:link w:val="af"/>
    <w:uiPriority w:val="1"/>
    <w:rsid w:val="002123C9"/>
    <w:rPr>
      <w:rFonts w:ascii="Times New Roman" w:eastAsia="Times New Roman" w:hAnsi="Times New Roman" w:cs="Times New Roman"/>
      <w:sz w:val="32"/>
      <w:szCs w:val="32"/>
    </w:rPr>
  </w:style>
  <w:style w:type="numbering" w:customStyle="1" w:styleId="34">
    <w:name w:val="Нет списка3"/>
    <w:next w:val="a2"/>
    <w:uiPriority w:val="99"/>
    <w:semiHidden/>
    <w:unhideWhenUsed/>
    <w:rsid w:val="008743E0"/>
  </w:style>
  <w:style w:type="numbering" w:customStyle="1" w:styleId="40">
    <w:name w:val="Нет списка4"/>
    <w:next w:val="a2"/>
    <w:uiPriority w:val="99"/>
    <w:semiHidden/>
    <w:unhideWhenUsed/>
    <w:rsid w:val="0090418B"/>
  </w:style>
  <w:style w:type="table" w:customStyle="1" w:styleId="23">
    <w:name w:val="Сетка таблицы2"/>
    <w:basedOn w:val="a1"/>
    <w:next w:val="a3"/>
    <w:uiPriority w:val="59"/>
    <w:rsid w:val="0037330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088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sh-kumakskaya--solileckij-r56.gosweb.gosuslugi.ru/netcat_files/userfiles/GIA_11/273-fz.pdf" TargetMode="External"/><Relationship Id="rId18" Type="http://schemas.openxmlformats.org/officeDocument/2006/relationships/hyperlink" Target="https://edu.tatar.ru/upload/storage/org2913/files/%D0%A4%D0%9E%D0%9F%20%D0%94%D0%9E.pdf" TargetMode="External"/><Relationship Id="rId26" Type="http://schemas.openxmlformats.org/officeDocument/2006/relationships/hyperlink" Target="http://ivo.garant.ru/%23/document/406042493/entry/11110" TargetMode="External"/><Relationship Id="rId3" Type="http://schemas.microsoft.com/office/2007/relationships/stylesWithEffects" Target="stylesWithEffects.xml"/><Relationship Id="rId21" Type="http://schemas.openxmlformats.org/officeDocument/2006/relationships/hyperlink" Target="https://kitaphane.tatarstan.ru/legal_info/newz/education.htm?ysclid=lj4fnuj7y083749674" TargetMode="External"/><Relationship Id="rId7" Type="http://schemas.openxmlformats.org/officeDocument/2006/relationships/endnotes" Target="endnotes.xml"/><Relationship Id="rId12" Type="http://schemas.openxmlformats.org/officeDocument/2006/relationships/hyperlink" Target="http://www.kremlin.ru/acts/bank/48502" TargetMode="External"/><Relationship Id="rId17" Type="http://schemas.openxmlformats.org/officeDocument/2006/relationships/hyperlink" Target="https://shkolastarotimoshkinskaya-r73.gosweb.gosuslugi.ru/netcat_files/userfiles/DetSad/FGOS_DO_v_deystvuyuschey_redaktsii_s_17.02.2023.pdf" TargetMode="External"/><Relationship Id="rId25" Type="http://schemas.openxmlformats.org/officeDocument/2006/relationships/hyperlink" Target="http://ivo.garant.ru/%23/document/406042493/entry/1119" TargetMode="External"/><Relationship Id="rId2" Type="http://schemas.openxmlformats.org/officeDocument/2006/relationships/styles" Target="styles.xml"/><Relationship Id="rId16" Type="http://schemas.openxmlformats.org/officeDocument/2006/relationships/hyperlink" Target="https://legalacts.ru/doc/rasporjazhenie-pravitelstva-rf-ot-29052015-n-996-r/?ysclid=lj4farjzpd868162414" TargetMode="External"/><Relationship Id="rId20" Type="http://schemas.openxmlformats.org/officeDocument/2006/relationships/hyperlink" Target="http://publication.pravo.gov.ru/Document/View/0001202012210122?ysclid=lj4fiqq7yd397506703"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kremlin.ru/acts/bank/45726" TargetMode="External"/><Relationship Id="rId24" Type="http://schemas.openxmlformats.org/officeDocument/2006/relationships/hyperlink" Target="https://edu.tatar.ru/upload/storage/org2913/files/%D0%A3%D0%A1%D0%A2%D0%90%D0%92%202019.pdf" TargetMode="External"/><Relationship Id="rId5" Type="http://schemas.openxmlformats.org/officeDocument/2006/relationships/webSettings" Target="webSettings.xml"/><Relationship Id="rId15" Type="http://schemas.openxmlformats.org/officeDocument/2006/relationships/hyperlink" Target="http://publication.pravo.gov.ru/Document/View/0001202209240008?ysclid=lj4f6rlors410933907" TargetMode="External"/><Relationship Id="rId23" Type="http://schemas.openxmlformats.org/officeDocument/2006/relationships/hyperlink" Target="https://kitaphane.tatarstan.ru/file/kitaphane/File/%D0%9F%D1%80%D0%BE%D0%B3%D1%80%D0%B0%D0%BC%D0%BC%D0%B0%20%D1%8F%D0%B7%D1%8B%D0%BA%D0%B8%20%D0%A0%D0%A2%20.pdf?ysclid=lk7tsruj6l939581334" TargetMode="External"/><Relationship Id="rId28" Type="http://schemas.openxmlformats.org/officeDocument/2006/relationships/fontTable" Target="fontTable.xml"/><Relationship Id="rId10" Type="http://schemas.openxmlformats.org/officeDocument/2006/relationships/hyperlink" Target="https://www.consultant.ru/document/cons_doc_LAW_9959/" TargetMode="External"/><Relationship Id="rId19" Type="http://schemas.openxmlformats.org/officeDocument/2006/relationships/hyperlink" Target="http://publication.pravo.gov.ru/Document/View/0001202009010021?ysclid=lj4fh0izny659224234"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www.kremlin.ru/acts/bank/45788" TargetMode="External"/><Relationship Id="rId22" Type="http://schemas.openxmlformats.org/officeDocument/2006/relationships/hyperlink" Target="https://kitaphane.tatarstan.ru/file/kitaphane/File/%D0%97%D0%B0%D0%BA%D0%BE%D0%BD%20%D0%A0%D0%A2.pdf?ysclid=lk7tq7bfwe871344861" TargetMode="External"/><Relationship Id="rId27"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2622</TotalTime>
  <Pages>359</Pages>
  <Words>118933</Words>
  <Characters>677924</Characters>
  <Application>Microsoft Office Word</Application>
  <DocSecurity>0</DocSecurity>
  <Lines>5649</Lines>
  <Paragraphs>1590</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795267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123</dc:creator>
  <cp:keywords/>
  <dc:description/>
  <cp:lastModifiedBy>Пользователь Windows</cp:lastModifiedBy>
  <cp:revision>123</cp:revision>
  <dcterms:created xsi:type="dcterms:W3CDTF">2023-06-20T10:00:00Z</dcterms:created>
  <dcterms:modified xsi:type="dcterms:W3CDTF">2023-09-05T11:54:00Z</dcterms:modified>
</cp:coreProperties>
</file>